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2C6CD" w14:textId="77777777" w:rsidR="0012746E" w:rsidRDefault="0012746E" w:rsidP="0012746E">
      <w:pPr>
        <w:tabs>
          <w:tab w:val="left" w:pos="3080"/>
          <w:tab w:val="center" w:pos="7006"/>
        </w:tabs>
        <w:autoSpaceDE w:val="0"/>
        <w:adjustRightInd w:val="0"/>
        <w:ind w:left="-284" w:right="26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Appendix Table 1: Variables and Data</w:t>
      </w:r>
    </w:p>
    <w:p w14:paraId="14C1A075" w14:textId="77777777" w:rsidR="0012746E" w:rsidRDefault="0012746E" w:rsidP="0012746E">
      <w:pPr>
        <w:tabs>
          <w:tab w:val="left" w:pos="3080"/>
          <w:tab w:val="center" w:pos="7006"/>
        </w:tabs>
        <w:autoSpaceDE w:val="0"/>
        <w:adjustRightInd w:val="0"/>
        <w:spacing w:line="480" w:lineRule="auto"/>
        <w:ind w:left="-284" w:right="26"/>
        <w:jc w:val="center"/>
        <w:rPr>
          <w:sz w:val="28"/>
        </w:rPr>
      </w:pPr>
    </w:p>
    <w:tbl>
      <w:tblPr>
        <w:tblStyle w:val="TableGrid"/>
        <w:tblW w:w="13936" w:type="dxa"/>
        <w:jc w:val="center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528"/>
        <w:gridCol w:w="6506"/>
        <w:gridCol w:w="630"/>
        <w:gridCol w:w="584"/>
        <w:gridCol w:w="789"/>
        <w:gridCol w:w="850"/>
        <w:gridCol w:w="709"/>
        <w:gridCol w:w="800"/>
      </w:tblGrid>
      <w:tr w:rsidR="0012746E" w14:paraId="5F7D0E01" w14:textId="77777777" w:rsidTr="003D0F90">
        <w:trPr>
          <w:trHeight w:val="115"/>
          <w:jc w:val="center"/>
        </w:trPr>
        <w:tc>
          <w:tcPr>
            <w:tcW w:w="54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63357740" w14:textId="77777777" w:rsidR="0012746E" w:rsidRPr="002F2220" w:rsidRDefault="0012746E" w:rsidP="003D0F90">
            <w:pPr>
              <w:spacing w:line="320" w:lineRule="exact"/>
              <w:ind w:left="-94" w:right="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2528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152CCEC9" w14:textId="77777777" w:rsidR="0012746E" w:rsidRPr="002F2220" w:rsidRDefault="0012746E" w:rsidP="003D0F90">
            <w:pPr>
              <w:spacing w:line="320" w:lineRule="exact"/>
              <w:ind w:right="26"/>
              <w:rPr>
                <w:sz w:val="20"/>
                <w:szCs w:val="20"/>
              </w:rPr>
            </w:pPr>
            <w:r w:rsidRPr="002F2220">
              <w:rPr>
                <w:sz w:val="20"/>
                <w:szCs w:val="20"/>
              </w:rPr>
              <w:t>Variable</w:t>
            </w:r>
          </w:p>
        </w:tc>
        <w:tc>
          <w:tcPr>
            <w:tcW w:w="650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05A426" w14:textId="77777777" w:rsidR="0012746E" w:rsidRPr="005D7B4E" w:rsidRDefault="0012746E" w:rsidP="003D0F90">
            <w:pPr>
              <w:spacing w:line="320" w:lineRule="exact"/>
              <w:ind w:right="26"/>
              <w:rPr>
                <w:sz w:val="20"/>
                <w:szCs w:val="20"/>
              </w:rPr>
            </w:pPr>
            <w:r w:rsidRPr="005D7B4E">
              <w:rPr>
                <w:sz w:val="20"/>
                <w:szCs w:val="20"/>
              </w:rPr>
              <w:t>Description</w:t>
            </w:r>
          </w:p>
        </w:tc>
        <w:tc>
          <w:tcPr>
            <w:tcW w:w="630" w:type="dxa"/>
            <w:vMerge w:val="restar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3A77294F" w14:textId="77777777" w:rsidR="0012746E" w:rsidRDefault="0012746E" w:rsidP="003D0F90">
            <w:pPr>
              <w:spacing w:line="320" w:lineRule="exact"/>
              <w:ind w:left="-170" w:right="-1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Level</w:t>
            </w:r>
          </w:p>
        </w:tc>
        <w:tc>
          <w:tcPr>
            <w:tcW w:w="584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08789DEF" w14:textId="77777777" w:rsidR="0012746E" w:rsidRPr="005D7B4E" w:rsidRDefault="0012746E" w:rsidP="003D0F90">
            <w:pPr>
              <w:spacing w:line="320" w:lineRule="exact"/>
              <w:ind w:left="-233" w:right="-24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</w:t>
            </w:r>
          </w:p>
        </w:tc>
        <w:tc>
          <w:tcPr>
            <w:tcW w:w="1639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4F9253" w14:textId="77777777" w:rsidR="0012746E" w:rsidRPr="00036C5A" w:rsidRDefault="0012746E" w:rsidP="003D0F90">
            <w:pPr>
              <w:spacing w:line="320" w:lineRule="exact"/>
              <w:ind w:right="26"/>
              <w:jc w:val="center"/>
              <w:rPr>
                <w:sz w:val="20"/>
                <w:szCs w:val="20"/>
              </w:rPr>
            </w:pPr>
            <w:r w:rsidRPr="00036C5A">
              <w:rPr>
                <w:sz w:val="20"/>
                <w:szCs w:val="20"/>
              </w:rPr>
              <w:t>Mean value</w:t>
            </w:r>
          </w:p>
        </w:tc>
        <w:tc>
          <w:tcPr>
            <w:tcW w:w="1509" w:type="dxa"/>
            <w:gridSpan w:val="2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05AD2BFC" w14:textId="77777777" w:rsidR="0012746E" w:rsidRDefault="0012746E" w:rsidP="003D0F90">
            <w:pPr>
              <w:spacing w:line="320" w:lineRule="exact"/>
              <w:ind w:right="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CV</w:t>
            </w:r>
          </w:p>
        </w:tc>
      </w:tr>
      <w:tr w:rsidR="0012746E" w14:paraId="4493A902" w14:textId="77777777" w:rsidTr="003D0F90">
        <w:trPr>
          <w:trHeight w:val="77"/>
          <w:jc w:val="center"/>
        </w:trPr>
        <w:tc>
          <w:tcPr>
            <w:tcW w:w="5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B8F23B0" w14:textId="77777777" w:rsidR="0012746E" w:rsidRPr="002F2220" w:rsidRDefault="0012746E" w:rsidP="003D0F90">
            <w:pPr>
              <w:spacing w:line="320" w:lineRule="exact"/>
              <w:ind w:left="-94" w:right="26"/>
              <w:rPr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590349" w14:textId="77777777" w:rsidR="0012746E" w:rsidRPr="002F2220" w:rsidRDefault="0012746E" w:rsidP="003D0F90">
            <w:pPr>
              <w:spacing w:line="320" w:lineRule="exact"/>
              <w:ind w:right="26"/>
              <w:rPr>
                <w:sz w:val="20"/>
                <w:szCs w:val="20"/>
              </w:rPr>
            </w:pPr>
          </w:p>
        </w:tc>
        <w:tc>
          <w:tcPr>
            <w:tcW w:w="6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D405" w14:textId="77777777" w:rsidR="0012746E" w:rsidRPr="005D7B4E" w:rsidRDefault="0012746E" w:rsidP="003D0F90">
            <w:pPr>
              <w:spacing w:line="320" w:lineRule="exact"/>
              <w:ind w:right="26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7D5AF1C" w14:textId="77777777" w:rsidR="0012746E" w:rsidRPr="005D7B4E" w:rsidRDefault="0012746E" w:rsidP="003D0F90">
            <w:pPr>
              <w:spacing w:line="320" w:lineRule="exact"/>
              <w:ind w:left="-170" w:right="26"/>
              <w:rPr>
                <w:sz w:val="20"/>
                <w:szCs w:val="20"/>
              </w:rPr>
            </w:pPr>
          </w:p>
        </w:tc>
        <w:tc>
          <w:tcPr>
            <w:tcW w:w="58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BABC992" w14:textId="77777777" w:rsidR="0012746E" w:rsidRPr="005D7B4E" w:rsidRDefault="0012746E" w:rsidP="003D0F90">
            <w:pPr>
              <w:spacing w:line="320" w:lineRule="exact"/>
              <w:ind w:left="-233" w:right="26"/>
              <w:rPr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860BE61" w14:textId="77777777" w:rsidR="0012746E" w:rsidRPr="00036C5A" w:rsidRDefault="0012746E" w:rsidP="003D0F90">
            <w:pPr>
              <w:spacing w:line="320" w:lineRule="exact"/>
              <w:ind w:left="-109" w:right="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EU15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46EFF" w14:textId="77777777" w:rsidR="0012746E" w:rsidRPr="00036C5A" w:rsidRDefault="0012746E" w:rsidP="003D0F90">
            <w:pPr>
              <w:spacing w:line="320" w:lineRule="exact"/>
              <w:ind w:left="-189" w:right="-16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CEECs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27D30BB9" w14:textId="77777777" w:rsidR="0012746E" w:rsidRDefault="0012746E" w:rsidP="003D0F90">
            <w:pPr>
              <w:spacing w:line="320" w:lineRule="exact"/>
              <w:ind w:left="-188" w:right="-16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EU15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14:paraId="66757EF0" w14:textId="77777777" w:rsidR="0012746E" w:rsidRDefault="0012746E" w:rsidP="003D0F90">
            <w:pPr>
              <w:spacing w:line="320" w:lineRule="exact"/>
              <w:ind w:left="-189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CEECs</w:t>
            </w:r>
          </w:p>
        </w:tc>
      </w:tr>
      <w:tr w:rsidR="0012746E" w14:paraId="547BA082" w14:textId="77777777" w:rsidTr="003D0F90">
        <w:trPr>
          <w:trHeight w:hRule="exact" w:val="307"/>
          <w:jc w:val="center"/>
        </w:trPr>
        <w:tc>
          <w:tcPr>
            <w:tcW w:w="540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FC79A2D" w14:textId="77777777" w:rsidR="0012746E" w:rsidRPr="00D55132" w:rsidRDefault="0012746E" w:rsidP="003D0F90">
            <w:pPr>
              <w:ind w:left="-94" w:right="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729221" w14:textId="77777777" w:rsidR="0012746E" w:rsidRPr="00D55132" w:rsidRDefault="0012746E" w:rsidP="003D0F90">
            <w:pPr>
              <w:ind w:right="28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Market size</w:t>
            </w:r>
          </w:p>
        </w:tc>
        <w:tc>
          <w:tcPr>
            <w:tcW w:w="65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5CD779" w14:textId="77777777" w:rsidR="0012746E" w:rsidRPr="00D55132" w:rsidRDefault="0012746E" w:rsidP="003D0F90">
            <w:pPr>
              <w:ind w:right="26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GDP at constant prices, chain-linked volumes, in billions of Euro</w:t>
            </w:r>
            <w:r>
              <w:rPr>
                <w:sz w:val="20"/>
                <w:szCs w:val="20"/>
              </w:rPr>
              <w:t>s</w:t>
            </w:r>
            <w:r w:rsidRPr="00D55132">
              <w:rPr>
                <w:sz w:val="20"/>
                <w:szCs w:val="20"/>
              </w:rPr>
              <w:t>.</w:t>
            </w:r>
            <w:r w:rsidRPr="00D55132">
              <w:rPr>
                <w:sz w:val="20"/>
                <w:szCs w:val="20"/>
                <w:vertAlign w:val="superscript"/>
              </w:rPr>
              <w:t xml:space="preserve"> ‡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C334D8" w14:textId="77777777" w:rsidR="0012746E" w:rsidRPr="00D55132" w:rsidRDefault="0012746E" w:rsidP="003D0F90">
            <w:pPr>
              <w:ind w:left="-170" w:right="-242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R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CF0DEB" w14:textId="77777777" w:rsidR="0012746E" w:rsidRPr="00D55132" w:rsidRDefault="0012746E" w:rsidP="003D0F90">
            <w:pPr>
              <w:ind w:left="-233" w:right="-215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+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55ED34" w14:textId="77777777" w:rsidR="0012746E" w:rsidRPr="00D55132" w:rsidRDefault="0012746E" w:rsidP="003D0F90">
            <w:pPr>
              <w:ind w:left="-109" w:right="-140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48.30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79AF0C" w14:textId="77777777" w:rsidR="0012746E" w:rsidRPr="00D55132" w:rsidRDefault="0012746E" w:rsidP="003D0F90">
            <w:pPr>
              <w:ind w:left="-189" w:right="-138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11.26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3D19F5" w14:textId="77777777" w:rsidR="0012746E" w:rsidRPr="00AB020A" w:rsidRDefault="0012746E" w:rsidP="003D0F90">
            <w:pPr>
              <w:ind w:left="-188" w:right="-140"/>
              <w:jc w:val="center"/>
              <w:rPr>
                <w:sz w:val="20"/>
                <w:szCs w:val="20"/>
              </w:rPr>
            </w:pPr>
            <w:r w:rsidRPr="00AB020A">
              <w:rPr>
                <w:sz w:val="20"/>
                <w:szCs w:val="20"/>
              </w:rPr>
              <w:t>1.10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3198122" w14:textId="77777777" w:rsidR="0012746E" w:rsidRPr="00AB020A" w:rsidRDefault="0012746E" w:rsidP="003D0F90">
            <w:pPr>
              <w:ind w:left="-189" w:right="-56"/>
              <w:jc w:val="center"/>
              <w:rPr>
                <w:sz w:val="20"/>
                <w:szCs w:val="20"/>
              </w:rPr>
            </w:pPr>
            <w:r w:rsidRPr="00AB020A">
              <w:rPr>
                <w:sz w:val="20"/>
                <w:szCs w:val="20"/>
              </w:rPr>
              <w:t>0.33</w:t>
            </w:r>
          </w:p>
        </w:tc>
      </w:tr>
      <w:tr w:rsidR="0012746E" w14:paraId="2F392E1C" w14:textId="77777777" w:rsidTr="003D0F90">
        <w:trPr>
          <w:trHeight w:val="284"/>
          <w:jc w:val="center"/>
        </w:trPr>
        <w:tc>
          <w:tcPr>
            <w:tcW w:w="54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5C98D0B" w14:textId="77777777" w:rsidR="0012746E" w:rsidRPr="00D55132" w:rsidRDefault="0012746E" w:rsidP="003D0F90">
            <w:pPr>
              <w:ind w:left="-94" w:right="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2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034B577" w14:textId="77777777" w:rsidR="0012746E" w:rsidRPr="00D55132" w:rsidRDefault="0012746E" w:rsidP="003D0F90">
            <w:pPr>
              <w:ind w:right="28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EU market potential</w:t>
            </w:r>
          </w:p>
        </w:tc>
        <w:tc>
          <w:tcPr>
            <w:tcW w:w="650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122613C" w14:textId="77777777" w:rsidR="0012746E" w:rsidRPr="00D55132" w:rsidRDefault="0012746E" w:rsidP="003D0F90">
            <w:pPr>
              <w:ind w:right="26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 xml:space="preserve">Gravity-weighted </w:t>
            </w:r>
            <w:r>
              <w:rPr>
                <w:sz w:val="20"/>
                <w:szCs w:val="20"/>
              </w:rPr>
              <w:t>sum of GDP for EU25.  GDP as in M</w:t>
            </w:r>
            <w:r w:rsidRPr="00D55132">
              <w:rPr>
                <w:sz w:val="20"/>
                <w:szCs w:val="20"/>
              </w:rPr>
              <w:t>arket size.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</w:tcBorders>
            <w:vAlign w:val="center"/>
          </w:tcPr>
          <w:p w14:paraId="5EF90DD1" w14:textId="77777777" w:rsidR="0012746E" w:rsidRPr="00D55132" w:rsidRDefault="0012746E" w:rsidP="003D0F90">
            <w:pPr>
              <w:ind w:left="-170" w:right="-242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C</w:t>
            </w:r>
          </w:p>
        </w:tc>
        <w:tc>
          <w:tcPr>
            <w:tcW w:w="584" w:type="dxa"/>
            <w:tcBorders>
              <w:top w:val="nil"/>
              <w:right w:val="single" w:sz="4" w:space="0" w:color="auto"/>
            </w:tcBorders>
            <w:vAlign w:val="center"/>
          </w:tcPr>
          <w:p w14:paraId="1393EEA9" w14:textId="77777777" w:rsidR="0012746E" w:rsidRPr="003D23C9" w:rsidRDefault="0012746E" w:rsidP="003D0F90">
            <w:pPr>
              <w:ind w:left="-233" w:right="-215"/>
              <w:jc w:val="center"/>
              <w:rPr>
                <w:sz w:val="18"/>
                <w:szCs w:val="18"/>
              </w:rPr>
            </w:pPr>
            <w:r w:rsidRPr="00D55132">
              <w:rPr>
                <w:sz w:val="20"/>
                <w:szCs w:val="20"/>
              </w:rPr>
              <w:t>+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</w:tcBorders>
            <w:vAlign w:val="center"/>
          </w:tcPr>
          <w:p w14:paraId="2D3773CE" w14:textId="77777777" w:rsidR="0012746E" w:rsidRPr="00D55132" w:rsidRDefault="0012746E" w:rsidP="003D0F90">
            <w:pPr>
              <w:ind w:left="-109" w:right="-140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38.39</w:t>
            </w:r>
          </w:p>
        </w:tc>
        <w:tc>
          <w:tcPr>
            <w:tcW w:w="850" w:type="dxa"/>
            <w:tcBorders>
              <w:top w:val="nil"/>
              <w:right w:val="single" w:sz="4" w:space="0" w:color="auto"/>
            </w:tcBorders>
            <w:vAlign w:val="center"/>
          </w:tcPr>
          <w:p w14:paraId="43627855" w14:textId="77777777" w:rsidR="0012746E" w:rsidRPr="00D55132" w:rsidRDefault="0012746E" w:rsidP="003D0F90">
            <w:pPr>
              <w:ind w:left="-189" w:right="-138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36.12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</w:tcBorders>
            <w:vAlign w:val="center"/>
          </w:tcPr>
          <w:p w14:paraId="33AF2E32" w14:textId="77777777" w:rsidR="0012746E" w:rsidRPr="00AB020A" w:rsidRDefault="0012746E" w:rsidP="003D0F90">
            <w:pPr>
              <w:ind w:left="-188" w:right="-140"/>
              <w:jc w:val="center"/>
              <w:rPr>
                <w:sz w:val="20"/>
                <w:szCs w:val="20"/>
              </w:rPr>
            </w:pPr>
            <w:r w:rsidRPr="00AB020A">
              <w:rPr>
                <w:sz w:val="20"/>
                <w:szCs w:val="20"/>
              </w:rPr>
              <w:t>0.39</w:t>
            </w:r>
          </w:p>
        </w:tc>
        <w:tc>
          <w:tcPr>
            <w:tcW w:w="800" w:type="dxa"/>
            <w:tcBorders>
              <w:top w:val="nil"/>
            </w:tcBorders>
            <w:vAlign w:val="center"/>
          </w:tcPr>
          <w:p w14:paraId="628BFB6B" w14:textId="77777777" w:rsidR="0012746E" w:rsidRPr="00AB020A" w:rsidRDefault="0012746E" w:rsidP="003D0F90">
            <w:pPr>
              <w:ind w:left="-189" w:right="-56"/>
              <w:jc w:val="center"/>
              <w:rPr>
                <w:sz w:val="20"/>
                <w:szCs w:val="20"/>
              </w:rPr>
            </w:pPr>
            <w:r w:rsidRPr="00AB020A">
              <w:rPr>
                <w:sz w:val="20"/>
                <w:szCs w:val="20"/>
              </w:rPr>
              <w:t>2.08</w:t>
            </w:r>
          </w:p>
        </w:tc>
      </w:tr>
      <w:tr w:rsidR="0012746E" w14:paraId="0DF5D58F" w14:textId="77777777" w:rsidTr="003D0F90">
        <w:trPr>
          <w:trHeight w:val="284"/>
          <w:jc w:val="center"/>
        </w:trPr>
        <w:tc>
          <w:tcPr>
            <w:tcW w:w="54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FAAB3C6" w14:textId="77777777" w:rsidR="0012746E" w:rsidRPr="00D55132" w:rsidRDefault="0012746E" w:rsidP="003D0F90">
            <w:pPr>
              <w:ind w:left="-94" w:right="26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3</w:t>
            </w:r>
          </w:p>
        </w:tc>
        <w:tc>
          <w:tcPr>
            <w:tcW w:w="252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2BF9756" w14:textId="77777777" w:rsidR="0012746E" w:rsidRPr="00D55132" w:rsidRDefault="0012746E" w:rsidP="003D0F90">
            <w:pPr>
              <w:ind w:right="28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Population density</w:t>
            </w:r>
          </w:p>
        </w:tc>
        <w:tc>
          <w:tcPr>
            <w:tcW w:w="65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D8101" w14:textId="77777777" w:rsidR="0012746E" w:rsidRPr="00D55132" w:rsidRDefault="0012746E" w:rsidP="003D0F90">
            <w:pPr>
              <w:ind w:right="26"/>
              <w:rPr>
                <w:sz w:val="20"/>
                <w:szCs w:val="20"/>
                <w:highlight w:val="yellow"/>
              </w:rPr>
            </w:pPr>
            <w:r w:rsidRPr="00D55132">
              <w:rPr>
                <w:sz w:val="20"/>
                <w:szCs w:val="20"/>
              </w:rPr>
              <w:t>Millions of people per km</w:t>
            </w:r>
            <w:r w:rsidRPr="00D55132">
              <w:rPr>
                <w:sz w:val="20"/>
                <w:szCs w:val="20"/>
                <w:vertAlign w:val="superscript"/>
              </w:rPr>
              <w:t>2</w:t>
            </w:r>
            <w:r w:rsidRPr="00D55132">
              <w:rPr>
                <w:sz w:val="20"/>
                <w:szCs w:val="20"/>
              </w:rPr>
              <w:t xml:space="preserve"> of land area.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14:paraId="15EAD723" w14:textId="77777777" w:rsidR="0012746E" w:rsidRPr="00D55132" w:rsidRDefault="0012746E" w:rsidP="003D0F90">
            <w:pPr>
              <w:ind w:left="-170" w:right="-242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R</w:t>
            </w: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14:paraId="6D4C1009" w14:textId="77777777" w:rsidR="0012746E" w:rsidRPr="00D55132" w:rsidRDefault="0012746E" w:rsidP="003D0F90">
            <w:pPr>
              <w:ind w:left="-233" w:right="-215"/>
              <w:jc w:val="center"/>
              <w:rPr>
                <w:sz w:val="20"/>
                <w:szCs w:val="20"/>
              </w:rPr>
            </w:pPr>
            <w:r w:rsidRPr="003D23C9">
              <w:rPr>
                <w:sz w:val="18"/>
                <w:szCs w:val="18"/>
              </w:rPr>
              <w:t>+ / -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vAlign w:val="center"/>
          </w:tcPr>
          <w:p w14:paraId="1A101D90" w14:textId="77777777" w:rsidR="0012746E" w:rsidRPr="00D55132" w:rsidRDefault="0012746E" w:rsidP="003D0F90">
            <w:pPr>
              <w:ind w:left="-109" w:right="-140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0.351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74ACD30" w14:textId="77777777" w:rsidR="0012746E" w:rsidRPr="00D55132" w:rsidRDefault="0012746E" w:rsidP="003D0F90">
            <w:pPr>
              <w:ind w:left="-189" w:right="-138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0.016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BAEAD44" w14:textId="77777777" w:rsidR="0012746E" w:rsidRPr="00AB020A" w:rsidRDefault="0012746E" w:rsidP="003D0F90">
            <w:pPr>
              <w:ind w:left="-188" w:right="-140"/>
              <w:jc w:val="center"/>
              <w:rPr>
                <w:sz w:val="20"/>
                <w:szCs w:val="20"/>
              </w:rPr>
            </w:pPr>
            <w:r w:rsidRPr="00AB020A">
              <w:rPr>
                <w:sz w:val="20"/>
                <w:szCs w:val="20"/>
              </w:rPr>
              <w:t>2.07</w:t>
            </w:r>
          </w:p>
        </w:tc>
        <w:tc>
          <w:tcPr>
            <w:tcW w:w="800" w:type="dxa"/>
            <w:vAlign w:val="center"/>
          </w:tcPr>
          <w:p w14:paraId="4739C2E0" w14:textId="77777777" w:rsidR="0012746E" w:rsidRPr="00AB020A" w:rsidRDefault="0012746E" w:rsidP="003D0F90">
            <w:pPr>
              <w:ind w:left="-189" w:right="-56"/>
              <w:jc w:val="center"/>
              <w:rPr>
                <w:sz w:val="20"/>
                <w:szCs w:val="20"/>
              </w:rPr>
            </w:pPr>
            <w:r w:rsidRPr="00AB020A">
              <w:rPr>
                <w:sz w:val="20"/>
                <w:szCs w:val="20"/>
              </w:rPr>
              <w:t>2.01</w:t>
            </w:r>
          </w:p>
        </w:tc>
      </w:tr>
      <w:tr w:rsidR="0012746E" w14:paraId="6E6EB07A" w14:textId="77777777" w:rsidTr="003D0F90">
        <w:trPr>
          <w:trHeight w:val="284"/>
          <w:jc w:val="center"/>
        </w:trPr>
        <w:tc>
          <w:tcPr>
            <w:tcW w:w="54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B0E7BAF" w14:textId="77777777" w:rsidR="0012746E" w:rsidRPr="00D55132" w:rsidRDefault="0012746E" w:rsidP="003D0F90">
            <w:pPr>
              <w:ind w:left="-94" w:right="26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4</w:t>
            </w:r>
          </w:p>
        </w:tc>
        <w:tc>
          <w:tcPr>
            <w:tcW w:w="252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5ABACE8" w14:textId="77777777" w:rsidR="0012746E" w:rsidRPr="00D55132" w:rsidRDefault="0012746E" w:rsidP="003D0F90">
            <w:pPr>
              <w:ind w:right="28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DP g</w:t>
            </w:r>
            <w:r w:rsidRPr="00D55132">
              <w:rPr>
                <w:sz w:val="20"/>
                <w:szCs w:val="20"/>
              </w:rPr>
              <w:t>rowth rate</w:t>
            </w:r>
          </w:p>
        </w:tc>
        <w:tc>
          <w:tcPr>
            <w:tcW w:w="65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5334D" w14:textId="77777777" w:rsidR="0012746E" w:rsidRPr="00D55132" w:rsidRDefault="0012746E" w:rsidP="003D0F90">
            <w:pPr>
              <w:ind w:right="26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Growth rate of real GDP (Euro), expressed as a fraction.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14:paraId="765DBD7A" w14:textId="77777777" w:rsidR="0012746E" w:rsidRPr="00D55132" w:rsidRDefault="0012746E" w:rsidP="003D0F90">
            <w:pPr>
              <w:ind w:left="-170" w:right="-242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R</w:t>
            </w: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14:paraId="053AED7B" w14:textId="77777777" w:rsidR="0012746E" w:rsidRPr="00D55132" w:rsidRDefault="0012746E" w:rsidP="003D0F90">
            <w:pPr>
              <w:ind w:left="-233" w:right="-215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+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vAlign w:val="center"/>
          </w:tcPr>
          <w:p w14:paraId="40B53A69" w14:textId="77777777" w:rsidR="0012746E" w:rsidRPr="00D55132" w:rsidRDefault="0012746E" w:rsidP="003D0F90">
            <w:pPr>
              <w:ind w:left="-109" w:right="-140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0.018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38EA6DD" w14:textId="77777777" w:rsidR="0012746E" w:rsidRPr="00D55132" w:rsidRDefault="0012746E" w:rsidP="003D0F90">
            <w:pPr>
              <w:ind w:left="-189" w:right="-138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0.032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2A42229" w14:textId="77777777" w:rsidR="0012746E" w:rsidRPr="00AB020A" w:rsidRDefault="0012746E" w:rsidP="003D0F90">
            <w:pPr>
              <w:ind w:left="-188" w:right="-140"/>
              <w:jc w:val="center"/>
              <w:rPr>
                <w:sz w:val="20"/>
                <w:szCs w:val="20"/>
              </w:rPr>
            </w:pPr>
            <w:r w:rsidRPr="00AB020A">
              <w:rPr>
                <w:sz w:val="20"/>
                <w:szCs w:val="20"/>
              </w:rPr>
              <w:t>1.81</w:t>
            </w:r>
          </w:p>
        </w:tc>
        <w:tc>
          <w:tcPr>
            <w:tcW w:w="800" w:type="dxa"/>
            <w:vAlign w:val="center"/>
          </w:tcPr>
          <w:p w14:paraId="3DBF4960" w14:textId="77777777" w:rsidR="0012746E" w:rsidRPr="00AB020A" w:rsidRDefault="0012746E" w:rsidP="003D0F90">
            <w:pPr>
              <w:ind w:left="-189" w:right="-56"/>
              <w:jc w:val="center"/>
              <w:rPr>
                <w:sz w:val="20"/>
                <w:szCs w:val="20"/>
              </w:rPr>
            </w:pPr>
            <w:r w:rsidRPr="00AB020A">
              <w:rPr>
                <w:sz w:val="20"/>
                <w:szCs w:val="20"/>
              </w:rPr>
              <w:t>1.53</w:t>
            </w:r>
          </w:p>
        </w:tc>
      </w:tr>
      <w:tr w:rsidR="0012746E" w14:paraId="67777C7B" w14:textId="77777777" w:rsidTr="003D0F90">
        <w:trPr>
          <w:trHeight w:val="284"/>
          <w:jc w:val="center"/>
        </w:trPr>
        <w:tc>
          <w:tcPr>
            <w:tcW w:w="54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77538E6" w14:textId="77777777" w:rsidR="0012746E" w:rsidRPr="00D55132" w:rsidRDefault="0012746E" w:rsidP="003D0F90">
            <w:pPr>
              <w:ind w:left="-94" w:right="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2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7149DB4" w14:textId="77777777" w:rsidR="0012746E" w:rsidRPr="00D55132" w:rsidRDefault="0012746E" w:rsidP="003D0F90">
            <w:pPr>
              <w:ind w:right="28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Secondary education</w:t>
            </w:r>
            <w:r>
              <w:rPr>
                <w:sz w:val="20"/>
                <w:szCs w:val="20"/>
              </w:rPr>
              <w:t xml:space="preserve"> rate</w:t>
            </w:r>
          </w:p>
        </w:tc>
        <w:tc>
          <w:tcPr>
            <w:tcW w:w="65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2ED8A" w14:textId="77777777" w:rsidR="0012746E" w:rsidRPr="00D55132" w:rsidRDefault="0012746E" w:rsidP="003D0F90">
            <w:pPr>
              <w:ind w:right="26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Highest attainment of 25-64 year</w:t>
            </w:r>
            <w:r>
              <w:rPr>
                <w:sz w:val="20"/>
                <w:szCs w:val="20"/>
              </w:rPr>
              <w:t>s</w:t>
            </w:r>
            <w:r w:rsidRPr="00D55132">
              <w:rPr>
                <w:sz w:val="20"/>
                <w:szCs w:val="20"/>
              </w:rPr>
              <w:t>-old at ISCED levels 3-4, fraction.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14:paraId="1E8F973C" w14:textId="77777777" w:rsidR="0012746E" w:rsidRPr="00D55132" w:rsidRDefault="0012746E" w:rsidP="003D0F90">
            <w:pPr>
              <w:ind w:left="-55" w:right="-242" w:hanging="1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 / C</w:t>
            </w: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14:paraId="05A992F2" w14:textId="77777777" w:rsidR="0012746E" w:rsidRPr="00D55132" w:rsidRDefault="0012746E" w:rsidP="003D0F90">
            <w:pPr>
              <w:ind w:left="-233" w:right="-215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+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vAlign w:val="center"/>
          </w:tcPr>
          <w:p w14:paraId="5576FF97" w14:textId="77777777" w:rsidR="0012746E" w:rsidRPr="00D55132" w:rsidRDefault="0012746E" w:rsidP="003D0F90">
            <w:pPr>
              <w:ind w:left="-109" w:right="-140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0.428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1382E1A" w14:textId="77777777" w:rsidR="0012746E" w:rsidRPr="00D55132" w:rsidRDefault="0012746E" w:rsidP="003D0F90">
            <w:pPr>
              <w:ind w:left="-189" w:right="-138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0.648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34D8B03" w14:textId="77777777" w:rsidR="0012746E" w:rsidRPr="00AB020A" w:rsidRDefault="0012746E" w:rsidP="003D0F90">
            <w:pPr>
              <w:ind w:left="-188" w:right="-140"/>
              <w:jc w:val="center"/>
              <w:rPr>
                <w:sz w:val="20"/>
                <w:szCs w:val="20"/>
              </w:rPr>
            </w:pPr>
            <w:r w:rsidRPr="00AB020A">
              <w:rPr>
                <w:sz w:val="20"/>
                <w:szCs w:val="20"/>
              </w:rPr>
              <w:t>0.31</w:t>
            </w:r>
          </w:p>
        </w:tc>
        <w:tc>
          <w:tcPr>
            <w:tcW w:w="800" w:type="dxa"/>
            <w:vAlign w:val="center"/>
          </w:tcPr>
          <w:p w14:paraId="00DADDB1" w14:textId="77777777" w:rsidR="0012746E" w:rsidRPr="00AB020A" w:rsidRDefault="0012746E" w:rsidP="003D0F90">
            <w:pPr>
              <w:ind w:left="-189" w:right="-56"/>
              <w:jc w:val="center"/>
              <w:rPr>
                <w:sz w:val="20"/>
                <w:szCs w:val="20"/>
              </w:rPr>
            </w:pPr>
            <w:r w:rsidRPr="00AB020A">
              <w:rPr>
                <w:sz w:val="20"/>
                <w:szCs w:val="20"/>
              </w:rPr>
              <w:t>0.13</w:t>
            </w:r>
          </w:p>
        </w:tc>
      </w:tr>
      <w:tr w:rsidR="0012746E" w14:paraId="6FC97851" w14:textId="77777777" w:rsidTr="003D0F90">
        <w:trPr>
          <w:trHeight w:val="284"/>
          <w:jc w:val="center"/>
        </w:trPr>
        <w:tc>
          <w:tcPr>
            <w:tcW w:w="54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DEF68D4" w14:textId="77777777" w:rsidR="0012746E" w:rsidRPr="00D55132" w:rsidRDefault="0012746E" w:rsidP="003D0F90">
            <w:pPr>
              <w:ind w:left="-94" w:right="26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6</w:t>
            </w:r>
          </w:p>
        </w:tc>
        <w:tc>
          <w:tcPr>
            <w:tcW w:w="252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49572C5" w14:textId="77777777" w:rsidR="0012746E" w:rsidRPr="00D55132" w:rsidRDefault="0012746E" w:rsidP="003D0F90">
            <w:pPr>
              <w:ind w:right="28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Tertiary education</w:t>
            </w:r>
            <w:r>
              <w:rPr>
                <w:sz w:val="20"/>
                <w:szCs w:val="20"/>
              </w:rPr>
              <w:t xml:space="preserve"> rate</w:t>
            </w:r>
          </w:p>
        </w:tc>
        <w:tc>
          <w:tcPr>
            <w:tcW w:w="65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60BCD1" w14:textId="77777777" w:rsidR="0012746E" w:rsidRPr="00D55132" w:rsidRDefault="0012746E" w:rsidP="003D0F90">
            <w:pPr>
              <w:ind w:right="26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Highest attainment of 25-64 year</w:t>
            </w:r>
            <w:r>
              <w:rPr>
                <w:sz w:val="20"/>
                <w:szCs w:val="20"/>
              </w:rPr>
              <w:t>s</w:t>
            </w:r>
            <w:r w:rsidRPr="00D55132">
              <w:rPr>
                <w:sz w:val="20"/>
                <w:szCs w:val="20"/>
              </w:rPr>
              <w:t>-old at ISCED levels 5-6, fraction.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14:paraId="4E38822E" w14:textId="77777777" w:rsidR="0012746E" w:rsidRPr="00D55132" w:rsidRDefault="0012746E" w:rsidP="003D0F90">
            <w:pPr>
              <w:ind w:left="-55" w:right="-242" w:hanging="1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 / C</w:t>
            </w: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14:paraId="68E6F9E6" w14:textId="77777777" w:rsidR="0012746E" w:rsidRPr="00D55132" w:rsidRDefault="0012746E" w:rsidP="003D0F90">
            <w:pPr>
              <w:ind w:left="-233" w:right="-215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+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vAlign w:val="center"/>
          </w:tcPr>
          <w:p w14:paraId="000DC892" w14:textId="77777777" w:rsidR="0012746E" w:rsidRPr="00D55132" w:rsidRDefault="0012746E" w:rsidP="003D0F90">
            <w:pPr>
              <w:ind w:left="-109" w:right="-140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0.231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BD43E9D" w14:textId="77777777" w:rsidR="0012746E" w:rsidRPr="00D55132" w:rsidRDefault="0012746E" w:rsidP="003D0F90">
            <w:pPr>
              <w:ind w:left="-189" w:right="-138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0.155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872E202" w14:textId="77777777" w:rsidR="0012746E" w:rsidRPr="00AB020A" w:rsidRDefault="0012746E" w:rsidP="003D0F90">
            <w:pPr>
              <w:ind w:left="-188" w:right="-140"/>
              <w:jc w:val="center"/>
              <w:rPr>
                <w:sz w:val="20"/>
                <w:szCs w:val="20"/>
              </w:rPr>
            </w:pPr>
            <w:r w:rsidRPr="00AB020A">
              <w:rPr>
                <w:sz w:val="20"/>
                <w:szCs w:val="20"/>
              </w:rPr>
              <w:t>0.32</w:t>
            </w:r>
          </w:p>
        </w:tc>
        <w:tc>
          <w:tcPr>
            <w:tcW w:w="800" w:type="dxa"/>
            <w:vAlign w:val="center"/>
          </w:tcPr>
          <w:p w14:paraId="3A552717" w14:textId="77777777" w:rsidR="0012746E" w:rsidRPr="00AB020A" w:rsidRDefault="0012746E" w:rsidP="003D0F90">
            <w:pPr>
              <w:ind w:left="-189" w:right="-56"/>
              <w:jc w:val="center"/>
              <w:rPr>
                <w:sz w:val="20"/>
                <w:szCs w:val="20"/>
              </w:rPr>
            </w:pPr>
            <w:r w:rsidRPr="00AB020A">
              <w:rPr>
                <w:sz w:val="20"/>
                <w:szCs w:val="20"/>
              </w:rPr>
              <w:t>0.43</w:t>
            </w:r>
          </w:p>
        </w:tc>
      </w:tr>
      <w:tr w:rsidR="0012746E" w14:paraId="67BD4FEA" w14:textId="77777777" w:rsidTr="003D0F90">
        <w:trPr>
          <w:trHeight w:val="284"/>
          <w:jc w:val="center"/>
        </w:trPr>
        <w:tc>
          <w:tcPr>
            <w:tcW w:w="54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F19A8E6" w14:textId="77777777" w:rsidR="0012746E" w:rsidRPr="00D55132" w:rsidRDefault="0012746E" w:rsidP="003D0F90">
            <w:pPr>
              <w:spacing w:line="240" w:lineRule="exact"/>
              <w:ind w:left="-94" w:right="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2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6714191" w14:textId="77777777" w:rsidR="0012746E" w:rsidRPr="00D55132" w:rsidRDefault="0012746E" w:rsidP="003D0F90">
            <w:pPr>
              <w:ind w:right="28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Labour market rigidity</w:t>
            </w:r>
          </w:p>
        </w:tc>
        <w:tc>
          <w:tcPr>
            <w:tcW w:w="65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D327D" w14:textId="77777777" w:rsidR="0012746E" w:rsidRPr="00D55132" w:rsidRDefault="0012746E" w:rsidP="003D0F90">
            <w:pPr>
              <w:spacing w:line="240" w:lineRule="exact"/>
              <w:ind w:right="26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Unemployed labour force aged 15+ and seeking employment, fraction.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14:paraId="73B6C4F1" w14:textId="77777777" w:rsidR="0012746E" w:rsidRPr="00D55132" w:rsidRDefault="0012746E" w:rsidP="003D0F90">
            <w:pPr>
              <w:spacing w:line="240" w:lineRule="exact"/>
              <w:ind w:left="-55" w:right="-242" w:hanging="1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 / C</w:t>
            </w: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14:paraId="45AE4218" w14:textId="77777777" w:rsidR="0012746E" w:rsidRPr="00D55132" w:rsidRDefault="0012746E" w:rsidP="003D0F90">
            <w:pPr>
              <w:spacing w:line="240" w:lineRule="exact"/>
              <w:ind w:left="-233" w:right="-215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-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vAlign w:val="center"/>
          </w:tcPr>
          <w:p w14:paraId="492A65F7" w14:textId="77777777" w:rsidR="0012746E" w:rsidRPr="00D55132" w:rsidRDefault="0012746E" w:rsidP="003D0F90">
            <w:pPr>
              <w:spacing w:line="240" w:lineRule="exact"/>
              <w:ind w:left="-109" w:right="-140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0.080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A968700" w14:textId="77777777" w:rsidR="0012746E" w:rsidRPr="00D55132" w:rsidRDefault="0012746E" w:rsidP="003D0F90">
            <w:pPr>
              <w:spacing w:line="240" w:lineRule="exact"/>
              <w:ind w:left="-189" w:right="-138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0.097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BC5F5C5" w14:textId="77777777" w:rsidR="0012746E" w:rsidRPr="00AB020A" w:rsidRDefault="0012746E" w:rsidP="003D0F90">
            <w:pPr>
              <w:spacing w:line="240" w:lineRule="exact"/>
              <w:ind w:left="-188" w:right="-140"/>
              <w:jc w:val="center"/>
              <w:rPr>
                <w:sz w:val="20"/>
                <w:szCs w:val="20"/>
              </w:rPr>
            </w:pPr>
            <w:r w:rsidRPr="00AB020A">
              <w:rPr>
                <w:sz w:val="20"/>
                <w:szCs w:val="20"/>
              </w:rPr>
              <w:t>0.53</w:t>
            </w:r>
          </w:p>
        </w:tc>
        <w:tc>
          <w:tcPr>
            <w:tcW w:w="800" w:type="dxa"/>
            <w:vAlign w:val="center"/>
          </w:tcPr>
          <w:p w14:paraId="7472809F" w14:textId="77777777" w:rsidR="0012746E" w:rsidRPr="00AB020A" w:rsidRDefault="0012746E" w:rsidP="003D0F90">
            <w:pPr>
              <w:spacing w:line="240" w:lineRule="exact"/>
              <w:ind w:left="-189" w:right="-56"/>
              <w:jc w:val="center"/>
              <w:rPr>
                <w:sz w:val="20"/>
                <w:szCs w:val="20"/>
              </w:rPr>
            </w:pPr>
            <w:r w:rsidRPr="00AB020A">
              <w:rPr>
                <w:sz w:val="20"/>
                <w:szCs w:val="20"/>
              </w:rPr>
              <w:t>0.50</w:t>
            </w:r>
          </w:p>
        </w:tc>
      </w:tr>
      <w:tr w:rsidR="0012746E" w14:paraId="6AB2F607" w14:textId="77777777" w:rsidTr="003D0F90">
        <w:trPr>
          <w:trHeight w:val="284"/>
          <w:jc w:val="center"/>
        </w:trPr>
        <w:tc>
          <w:tcPr>
            <w:tcW w:w="54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4AFC375" w14:textId="77777777" w:rsidR="0012746E" w:rsidRPr="00D55132" w:rsidRDefault="0012746E" w:rsidP="003D0F90">
            <w:pPr>
              <w:spacing w:line="240" w:lineRule="exact"/>
              <w:ind w:left="-94" w:right="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π8</w:t>
            </w:r>
          </w:p>
        </w:tc>
        <w:tc>
          <w:tcPr>
            <w:tcW w:w="252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5EA5E95" w14:textId="77777777" w:rsidR="0012746E" w:rsidRPr="00D55132" w:rsidRDefault="0012746E" w:rsidP="003D0F90">
            <w:pPr>
              <w:ind w:right="28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Physical infrastructure</w:t>
            </w:r>
          </w:p>
        </w:tc>
        <w:tc>
          <w:tcPr>
            <w:tcW w:w="65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B565E" w14:textId="77777777" w:rsidR="0012746E" w:rsidRPr="00D55132" w:rsidRDefault="0012746E" w:rsidP="003D0F90">
            <w:pPr>
              <w:spacing w:line="240" w:lineRule="exact"/>
              <w:ind w:right="26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Motorway network density, km of motorways per 10 km</w:t>
            </w:r>
            <w:r w:rsidRPr="00D55132">
              <w:rPr>
                <w:sz w:val="20"/>
                <w:szCs w:val="20"/>
                <w:vertAlign w:val="superscript"/>
              </w:rPr>
              <w:t>2</w:t>
            </w:r>
            <w:r w:rsidRPr="00D55132">
              <w:rPr>
                <w:sz w:val="20"/>
                <w:szCs w:val="20"/>
              </w:rPr>
              <w:t>.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14:paraId="3E6D1EA1" w14:textId="77777777" w:rsidR="0012746E" w:rsidRPr="00D55132" w:rsidRDefault="0012746E" w:rsidP="003D0F90">
            <w:pPr>
              <w:spacing w:line="240" w:lineRule="exact"/>
              <w:ind w:left="-170" w:right="-242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R</w:t>
            </w: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14:paraId="7B3CCF17" w14:textId="77777777" w:rsidR="0012746E" w:rsidRPr="00D55132" w:rsidRDefault="0012746E" w:rsidP="003D0F90">
            <w:pPr>
              <w:spacing w:line="240" w:lineRule="exact"/>
              <w:ind w:left="-233" w:right="-215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+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vAlign w:val="center"/>
          </w:tcPr>
          <w:p w14:paraId="66E1A5EE" w14:textId="77777777" w:rsidR="0012746E" w:rsidRPr="00D55132" w:rsidRDefault="0012746E" w:rsidP="003D0F90">
            <w:pPr>
              <w:spacing w:line="240" w:lineRule="exact"/>
              <w:ind w:left="-109" w:right="-140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0.324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9A78FF9" w14:textId="77777777" w:rsidR="0012746E" w:rsidRPr="00D55132" w:rsidRDefault="0012746E" w:rsidP="003D0F90">
            <w:pPr>
              <w:spacing w:line="240" w:lineRule="exact"/>
              <w:ind w:left="-189" w:right="-138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0.063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C4B2E9B" w14:textId="77777777" w:rsidR="0012746E" w:rsidRPr="00AB020A" w:rsidRDefault="0012746E" w:rsidP="003D0F90">
            <w:pPr>
              <w:spacing w:line="240" w:lineRule="exact"/>
              <w:ind w:left="-188" w:right="-140"/>
              <w:jc w:val="center"/>
              <w:rPr>
                <w:sz w:val="20"/>
                <w:szCs w:val="20"/>
              </w:rPr>
            </w:pPr>
            <w:r w:rsidRPr="00AB020A">
              <w:rPr>
                <w:sz w:val="20"/>
                <w:szCs w:val="20"/>
              </w:rPr>
              <w:t>0.98</w:t>
            </w:r>
          </w:p>
        </w:tc>
        <w:tc>
          <w:tcPr>
            <w:tcW w:w="800" w:type="dxa"/>
            <w:vAlign w:val="center"/>
          </w:tcPr>
          <w:p w14:paraId="5B47C08E" w14:textId="77777777" w:rsidR="0012746E" w:rsidRPr="00AB020A" w:rsidRDefault="0012746E" w:rsidP="003D0F90">
            <w:pPr>
              <w:spacing w:line="240" w:lineRule="exact"/>
              <w:ind w:left="-189" w:right="-56"/>
              <w:jc w:val="center"/>
              <w:rPr>
                <w:sz w:val="20"/>
                <w:szCs w:val="20"/>
              </w:rPr>
            </w:pPr>
            <w:r w:rsidRPr="00AB020A">
              <w:rPr>
                <w:sz w:val="20"/>
                <w:szCs w:val="20"/>
              </w:rPr>
              <w:t>1.63</w:t>
            </w:r>
          </w:p>
        </w:tc>
      </w:tr>
      <w:tr w:rsidR="0012746E" w14:paraId="54334320" w14:textId="77777777" w:rsidTr="003D0F90">
        <w:trPr>
          <w:trHeight w:val="284"/>
          <w:jc w:val="center"/>
        </w:trPr>
        <w:tc>
          <w:tcPr>
            <w:tcW w:w="54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E9560B4" w14:textId="77777777" w:rsidR="0012746E" w:rsidRPr="00D55132" w:rsidRDefault="0012746E" w:rsidP="003D0F90">
            <w:pPr>
              <w:spacing w:line="240" w:lineRule="exact"/>
              <w:ind w:left="-94" w:right="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52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3ABC463" w14:textId="77777777" w:rsidR="0012746E" w:rsidRPr="00D55132" w:rsidRDefault="0012746E" w:rsidP="003D0F90">
            <w:pPr>
              <w:ind w:right="28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Wage rate</w:t>
            </w:r>
            <w:r w:rsidRPr="00D55132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65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99F27E" w14:textId="77777777" w:rsidR="0012746E" w:rsidRPr="00D55132" w:rsidRDefault="0012746E" w:rsidP="003D0F90">
            <w:pPr>
              <w:spacing w:line="240" w:lineRule="exact"/>
              <w:ind w:right="26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 xml:space="preserve">Hourly compensation cost in manufacturing at constant Euro </w:t>
            </w:r>
            <w:proofErr w:type="gramStart"/>
            <w:r w:rsidRPr="00D55132">
              <w:rPr>
                <w:sz w:val="20"/>
                <w:szCs w:val="20"/>
              </w:rPr>
              <w:t>prices</w:t>
            </w:r>
            <w:r>
              <w:rPr>
                <w:sz w:val="20"/>
                <w:szCs w:val="20"/>
              </w:rPr>
              <w:t>.</w:t>
            </w:r>
            <w:r w:rsidRPr="00D55132">
              <w:rPr>
                <w:sz w:val="20"/>
                <w:szCs w:val="20"/>
                <w:vertAlign w:val="superscript"/>
              </w:rPr>
              <w:t>‡</w:t>
            </w:r>
            <w:proofErr w:type="gramEnd"/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14:paraId="6FF88E3B" w14:textId="77777777" w:rsidR="0012746E" w:rsidRPr="00D55132" w:rsidRDefault="0012746E" w:rsidP="003D0F90">
            <w:pPr>
              <w:spacing w:line="240" w:lineRule="exact"/>
              <w:ind w:left="-170" w:right="-242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C</w:t>
            </w: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14:paraId="2D75720F" w14:textId="77777777" w:rsidR="0012746E" w:rsidRPr="00D55132" w:rsidRDefault="0012746E" w:rsidP="003D0F90">
            <w:pPr>
              <w:spacing w:line="240" w:lineRule="exact"/>
              <w:ind w:left="-233" w:right="-215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-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vAlign w:val="center"/>
          </w:tcPr>
          <w:p w14:paraId="0DA57069" w14:textId="77777777" w:rsidR="0012746E" w:rsidRPr="00D55132" w:rsidRDefault="0012746E" w:rsidP="003D0F90">
            <w:pPr>
              <w:spacing w:line="240" w:lineRule="exact"/>
              <w:ind w:left="-109" w:right="-140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24.06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ED62026" w14:textId="77777777" w:rsidR="0012746E" w:rsidRPr="00D55132" w:rsidRDefault="0012746E" w:rsidP="003D0F90">
            <w:pPr>
              <w:spacing w:line="240" w:lineRule="exact"/>
              <w:ind w:left="-189" w:right="-138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3.19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79C0788" w14:textId="77777777" w:rsidR="0012746E" w:rsidRPr="00AB020A" w:rsidRDefault="0012746E" w:rsidP="003D0F90">
            <w:pPr>
              <w:spacing w:line="240" w:lineRule="exact"/>
              <w:ind w:left="-188" w:right="-140"/>
              <w:jc w:val="center"/>
              <w:rPr>
                <w:sz w:val="20"/>
                <w:szCs w:val="20"/>
              </w:rPr>
            </w:pPr>
            <w:r w:rsidRPr="00AB020A">
              <w:rPr>
                <w:sz w:val="20"/>
                <w:szCs w:val="20"/>
              </w:rPr>
              <w:t>0.25</w:t>
            </w:r>
          </w:p>
        </w:tc>
        <w:tc>
          <w:tcPr>
            <w:tcW w:w="800" w:type="dxa"/>
            <w:vAlign w:val="center"/>
          </w:tcPr>
          <w:p w14:paraId="57D9A8F2" w14:textId="77777777" w:rsidR="0012746E" w:rsidRPr="00AB020A" w:rsidRDefault="0012746E" w:rsidP="003D0F90">
            <w:pPr>
              <w:spacing w:line="240" w:lineRule="exact"/>
              <w:ind w:left="-189" w:right="-56"/>
              <w:jc w:val="center"/>
              <w:rPr>
                <w:sz w:val="20"/>
                <w:szCs w:val="20"/>
              </w:rPr>
            </w:pPr>
            <w:r w:rsidRPr="00AB020A">
              <w:rPr>
                <w:sz w:val="20"/>
                <w:szCs w:val="20"/>
              </w:rPr>
              <w:t>0.73</w:t>
            </w:r>
          </w:p>
        </w:tc>
      </w:tr>
      <w:tr w:rsidR="0012746E" w14:paraId="40ACF6DC" w14:textId="77777777" w:rsidTr="003D0F90">
        <w:trPr>
          <w:trHeight w:val="284"/>
          <w:jc w:val="center"/>
        </w:trPr>
        <w:tc>
          <w:tcPr>
            <w:tcW w:w="54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DA2FC17" w14:textId="77777777" w:rsidR="0012746E" w:rsidRPr="00D55132" w:rsidRDefault="0012746E" w:rsidP="003D0F90">
            <w:pPr>
              <w:spacing w:line="240" w:lineRule="exact"/>
              <w:ind w:left="-94" w:right="26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252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0ADD38E" w14:textId="77777777" w:rsidR="0012746E" w:rsidRPr="00D55132" w:rsidRDefault="0012746E" w:rsidP="003D0F90">
            <w:pPr>
              <w:ind w:right="28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Competitiveness</w:t>
            </w:r>
          </w:p>
        </w:tc>
        <w:tc>
          <w:tcPr>
            <w:tcW w:w="65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98FDB" w14:textId="77777777" w:rsidR="0012746E" w:rsidRPr="00D55132" w:rsidRDefault="0012746E" w:rsidP="003D0F90">
            <w:pPr>
              <w:spacing w:line="240" w:lineRule="exact"/>
              <w:ind w:right="26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Real Effective Exchange Rate (REER) for 36 countries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14:paraId="493090E9" w14:textId="77777777" w:rsidR="0012746E" w:rsidRPr="00D55132" w:rsidRDefault="0012746E" w:rsidP="003D0F90">
            <w:pPr>
              <w:spacing w:line="240" w:lineRule="exact"/>
              <w:ind w:left="-170" w:right="-242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C</w:t>
            </w: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14:paraId="67342381" w14:textId="77777777" w:rsidR="0012746E" w:rsidRPr="00D55132" w:rsidRDefault="0012746E" w:rsidP="003D0F90">
            <w:pPr>
              <w:spacing w:line="240" w:lineRule="exact"/>
              <w:ind w:left="-233" w:right="-215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-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vAlign w:val="center"/>
          </w:tcPr>
          <w:p w14:paraId="564300C0" w14:textId="77777777" w:rsidR="0012746E" w:rsidRPr="00D55132" w:rsidRDefault="0012746E" w:rsidP="003D0F90">
            <w:pPr>
              <w:spacing w:line="240" w:lineRule="exact"/>
              <w:ind w:left="-109" w:right="-140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0.991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380AD60" w14:textId="77777777" w:rsidR="0012746E" w:rsidRPr="00D55132" w:rsidRDefault="0012746E" w:rsidP="003D0F90">
            <w:pPr>
              <w:spacing w:line="240" w:lineRule="exact"/>
              <w:ind w:left="-189" w:right="-138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0.952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A881DBB" w14:textId="77777777" w:rsidR="0012746E" w:rsidRPr="00AB020A" w:rsidRDefault="0012746E" w:rsidP="003D0F90">
            <w:pPr>
              <w:spacing w:line="240" w:lineRule="exact"/>
              <w:ind w:left="-188" w:right="-140"/>
              <w:jc w:val="center"/>
              <w:rPr>
                <w:sz w:val="20"/>
                <w:szCs w:val="20"/>
              </w:rPr>
            </w:pPr>
            <w:r w:rsidRPr="00AB020A">
              <w:rPr>
                <w:sz w:val="20"/>
                <w:szCs w:val="20"/>
              </w:rPr>
              <w:t>0.05</w:t>
            </w:r>
          </w:p>
        </w:tc>
        <w:tc>
          <w:tcPr>
            <w:tcW w:w="800" w:type="dxa"/>
            <w:vAlign w:val="center"/>
          </w:tcPr>
          <w:p w14:paraId="32E97151" w14:textId="77777777" w:rsidR="0012746E" w:rsidRPr="00AB020A" w:rsidRDefault="0012746E" w:rsidP="003D0F90">
            <w:pPr>
              <w:spacing w:line="240" w:lineRule="exact"/>
              <w:ind w:left="-189" w:right="-56"/>
              <w:jc w:val="center"/>
              <w:rPr>
                <w:sz w:val="20"/>
                <w:szCs w:val="20"/>
              </w:rPr>
            </w:pPr>
            <w:r w:rsidRPr="00AB020A">
              <w:rPr>
                <w:sz w:val="20"/>
                <w:szCs w:val="20"/>
              </w:rPr>
              <w:t>0.14</w:t>
            </w:r>
          </w:p>
        </w:tc>
      </w:tr>
      <w:tr w:rsidR="0012746E" w14:paraId="2FC80023" w14:textId="77777777" w:rsidTr="003D0F90">
        <w:trPr>
          <w:trHeight w:val="284"/>
          <w:jc w:val="center"/>
        </w:trPr>
        <w:tc>
          <w:tcPr>
            <w:tcW w:w="54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68725DF" w14:textId="77777777" w:rsidR="0012746E" w:rsidRPr="00D55132" w:rsidRDefault="0012746E" w:rsidP="003D0F90">
            <w:pPr>
              <w:spacing w:line="240" w:lineRule="exact"/>
              <w:ind w:left="-94" w:right="26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52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9C4AE95" w14:textId="77777777" w:rsidR="0012746E" w:rsidRPr="00D55132" w:rsidRDefault="0012746E" w:rsidP="003D0F90">
            <w:pPr>
              <w:ind w:right="28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Market volatility</w:t>
            </w:r>
          </w:p>
        </w:tc>
        <w:tc>
          <w:tcPr>
            <w:tcW w:w="65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A6A6A" w14:textId="77777777" w:rsidR="0012746E" w:rsidRPr="00D55132" w:rsidRDefault="0012746E" w:rsidP="003D0F90">
            <w:pPr>
              <w:spacing w:line="240" w:lineRule="exact"/>
              <w:ind w:right="26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Absolute change in REER in previous year.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14:paraId="228127A5" w14:textId="77777777" w:rsidR="0012746E" w:rsidRPr="00D55132" w:rsidRDefault="0012746E" w:rsidP="003D0F90">
            <w:pPr>
              <w:spacing w:line="240" w:lineRule="exact"/>
              <w:ind w:left="-170" w:right="-242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C</w:t>
            </w: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14:paraId="4FDAB530" w14:textId="77777777" w:rsidR="0012746E" w:rsidRPr="00D55132" w:rsidRDefault="0012746E" w:rsidP="003D0F90">
            <w:pPr>
              <w:spacing w:line="240" w:lineRule="exact"/>
              <w:ind w:left="-233" w:right="-215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-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vAlign w:val="center"/>
          </w:tcPr>
          <w:p w14:paraId="1465E0E3" w14:textId="77777777" w:rsidR="0012746E" w:rsidRPr="00D55132" w:rsidRDefault="0012746E" w:rsidP="003D0F90">
            <w:pPr>
              <w:spacing w:line="240" w:lineRule="exact"/>
              <w:ind w:left="-109" w:right="-140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0.024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3710DE7" w14:textId="77777777" w:rsidR="0012746E" w:rsidRPr="00D55132" w:rsidRDefault="0012746E" w:rsidP="003D0F90">
            <w:pPr>
              <w:spacing w:line="240" w:lineRule="exact"/>
              <w:ind w:left="-189" w:right="-138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0.046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32F1B8D" w14:textId="77777777" w:rsidR="0012746E" w:rsidRPr="00AB020A" w:rsidRDefault="0012746E" w:rsidP="003D0F90">
            <w:pPr>
              <w:spacing w:line="240" w:lineRule="exact"/>
              <w:ind w:left="-188" w:right="-140"/>
              <w:jc w:val="center"/>
              <w:rPr>
                <w:sz w:val="20"/>
                <w:szCs w:val="20"/>
              </w:rPr>
            </w:pPr>
            <w:r w:rsidRPr="00AB020A">
              <w:rPr>
                <w:sz w:val="20"/>
                <w:szCs w:val="20"/>
              </w:rPr>
              <w:t>1.13</w:t>
            </w:r>
          </w:p>
        </w:tc>
        <w:tc>
          <w:tcPr>
            <w:tcW w:w="800" w:type="dxa"/>
            <w:vAlign w:val="center"/>
          </w:tcPr>
          <w:p w14:paraId="0140D8C0" w14:textId="77777777" w:rsidR="0012746E" w:rsidRPr="00AB020A" w:rsidRDefault="0012746E" w:rsidP="003D0F90">
            <w:pPr>
              <w:spacing w:line="240" w:lineRule="exact"/>
              <w:ind w:left="-189" w:right="-56"/>
              <w:jc w:val="center"/>
              <w:rPr>
                <w:sz w:val="20"/>
                <w:szCs w:val="20"/>
              </w:rPr>
            </w:pPr>
            <w:r w:rsidRPr="00AB020A">
              <w:rPr>
                <w:sz w:val="20"/>
                <w:szCs w:val="20"/>
              </w:rPr>
              <w:t>0.78</w:t>
            </w:r>
          </w:p>
        </w:tc>
      </w:tr>
      <w:tr w:rsidR="0012746E" w14:paraId="4237A3E4" w14:textId="77777777" w:rsidTr="003D0F90">
        <w:trPr>
          <w:trHeight w:val="284"/>
          <w:jc w:val="center"/>
        </w:trPr>
        <w:tc>
          <w:tcPr>
            <w:tcW w:w="54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6BA1602" w14:textId="77777777" w:rsidR="0012746E" w:rsidRPr="00D55132" w:rsidRDefault="0012746E" w:rsidP="003D0F90">
            <w:pPr>
              <w:spacing w:line="240" w:lineRule="exact"/>
              <w:ind w:left="-94" w:right="26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52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BEB2128" w14:textId="77777777" w:rsidR="0012746E" w:rsidRPr="00D55132" w:rsidRDefault="0012746E" w:rsidP="003D0F90">
            <w:pPr>
              <w:ind w:right="28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Single currency</w:t>
            </w:r>
          </w:p>
        </w:tc>
        <w:tc>
          <w:tcPr>
            <w:tcW w:w="65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3D63C" w14:textId="77777777" w:rsidR="0012746E" w:rsidRPr="00D55132" w:rsidRDefault="0012746E" w:rsidP="003D0F90">
            <w:pPr>
              <w:spacing w:line="240" w:lineRule="exact"/>
              <w:ind w:right="26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Dummy variable = 1 if Euro is country’s national currency.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14:paraId="0F1E7DBD" w14:textId="77777777" w:rsidR="0012746E" w:rsidRPr="00D55132" w:rsidRDefault="0012746E" w:rsidP="003D0F90">
            <w:pPr>
              <w:spacing w:line="240" w:lineRule="exact"/>
              <w:ind w:left="-170" w:right="-242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C</w:t>
            </w: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14:paraId="1FCA6925" w14:textId="77777777" w:rsidR="0012746E" w:rsidRPr="00D55132" w:rsidRDefault="0012746E" w:rsidP="003D0F90">
            <w:pPr>
              <w:spacing w:line="240" w:lineRule="exact"/>
              <w:ind w:left="-233" w:right="-215"/>
              <w:jc w:val="center"/>
              <w:rPr>
                <w:sz w:val="20"/>
                <w:szCs w:val="20"/>
              </w:rPr>
            </w:pPr>
            <w:r w:rsidRPr="003D23C9">
              <w:rPr>
                <w:sz w:val="18"/>
                <w:szCs w:val="18"/>
              </w:rPr>
              <w:t>+ / -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vAlign w:val="center"/>
          </w:tcPr>
          <w:p w14:paraId="33306DBC" w14:textId="77777777" w:rsidR="0012746E" w:rsidRPr="00D55132" w:rsidRDefault="0012746E" w:rsidP="003D0F90">
            <w:pPr>
              <w:spacing w:line="240" w:lineRule="exact"/>
              <w:ind w:left="-109" w:right="-140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0.689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3EE8F19" w14:textId="77777777" w:rsidR="0012746E" w:rsidRPr="00D55132" w:rsidRDefault="0012746E" w:rsidP="003D0F90">
            <w:pPr>
              <w:spacing w:line="240" w:lineRule="exact"/>
              <w:ind w:left="-189" w:right="-138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0.023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1F4AF10" w14:textId="77777777" w:rsidR="0012746E" w:rsidRPr="00AB020A" w:rsidRDefault="0012746E" w:rsidP="003D0F90">
            <w:pPr>
              <w:spacing w:line="240" w:lineRule="exact"/>
              <w:ind w:left="-188" w:right="-140"/>
              <w:jc w:val="center"/>
              <w:rPr>
                <w:sz w:val="20"/>
                <w:szCs w:val="20"/>
              </w:rPr>
            </w:pPr>
            <w:r w:rsidRPr="00AB020A">
              <w:rPr>
                <w:sz w:val="20"/>
                <w:szCs w:val="20"/>
              </w:rPr>
              <w:t>0.67</w:t>
            </w:r>
          </w:p>
        </w:tc>
        <w:tc>
          <w:tcPr>
            <w:tcW w:w="800" w:type="dxa"/>
            <w:vAlign w:val="center"/>
          </w:tcPr>
          <w:p w14:paraId="32ECD1C1" w14:textId="77777777" w:rsidR="0012746E" w:rsidRPr="00AB020A" w:rsidRDefault="0012746E" w:rsidP="003D0F90">
            <w:pPr>
              <w:spacing w:line="240" w:lineRule="exact"/>
              <w:ind w:left="-189" w:right="-56"/>
              <w:jc w:val="center"/>
              <w:rPr>
                <w:sz w:val="20"/>
                <w:szCs w:val="20"/>
              </w:rPr>
            </w:pPr>
            <w:r w:rsidRPr="00AB020A">
              <w:rPr>
                <w:sz w:val="20"/>
                <w:szCs w:val="20"/>
              </w:rPr>
              <w:t>6.55</w:t>
            </w:r>
          </w:p>
        </w:tc>
      </w:tr>
      <w:tr w:rsidR="0012746E" w14:paraId="5AB4F07E" w14:textId="77777777" w:rsidTr="003D0F90">
        <w:trPr>
          <w:trHeight w:val="284"/>
          <w:jc w:val="center"/>
        </w:trPr>
        <w:tc>
          <w:tcPr>
            <w:tcW w:w="54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B97464E" w14:textId="77777777" w:rsidR="0012746E" w:rsidRPr="00D55132" w:rsidRDefault="0012746E" w:rsidP="003D0F90">
            <w:pPr>
              <w:spacing w:line="240" w:lineRule="exact"/>
              <w:ind w:left="-94" w:right="26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52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5710E6E" w14:textId="77777777" w:rsidR="0012746E" w:rsidRPr="00D55132" w:rsidRDefault="0012746E" w:rsidP="003D0F90">
            <w:pPr>
              <w:ind w:right="28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Political risk</w:t>
            </w:r>
          </w:p>
        </w:tc>
        <w:tc>
          <w:tcPr>
            <w:tcW w:w="65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43619B" w14:textId="77777777" w:rsidR="0012746E" w:rsidRPr="00D55132" w:rsidRDefault="0012746E" w:rsidP="003D0F90">
            <w:pPr>
              <w:spacing w:line="240" w:lineRule="exact"/>
              <w:ind w:right="26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Political risk rating index of country, 0 to 1, where 0 = no risk.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14:paraId="1D047ABC" w14:textId="77777777" w:rsidR="0012746E" w:rsidRPr="00D55132" w:rsidRDefault="0012746E" w:rsidP="003D0F90">
            <w:pPr>
              <w:spacing w:line="240" w:lineRule="exact"/>
              <w:ind w:left="-170" w:right="-242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C</w:t>
            </w: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14:paraId="4FE548DA" w14:textId="77777777" w:rsidR="0012746E" w:rsidRPr="00D55132" w:rsidRDefault="0012746E" w:rsidP="003D0F90">
            <w:pPr>
              <w:spacing w:line="240" w:lineRule="exact"/>
              <w:ind w:left="-233" w:right="-215"/>
              <w:jc w:val="center"/>
              <w:rPr>
                <w:sz w:val="20"/>
                <w:szCs w:val="20"/>
              </w:rPr>
            </w:pPr>
            <w:r w:rsidRPr="003D23C9">
              <w:rPr>
                <w:sz w:val="18"/>
                <w:szCs w:val="18"/>
              </w:rPr>
              <w:t>+ / -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vAlign w:val="center"/>
          </w:tcPr>
          <w:p w14:paraId="2A28A2C5" w14:textId="77777777" w:rsidR="0012746E" w:rsidRPr="00D55132" w:rsidRDefault="0012746E" w:rsidP="003D0F90">
            <w:pPr>
              <w:spacing w:line="240" w:lineRule="exact"/>
              <w:ind w:left="-109" w:right="-140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83.77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3F935A8" w14:textId="77777777" w:rsidR="0012746E" w:rsidRPr="00D55132" w:rsidRDefault="0012746E" w:rsidP="003D0F90">
            <w:pPr>
              <w:spacing w:line="240" w:lineRule="exact"/>
              <w:ind w:left="-189" w:right="-138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76.50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A8C62EC" w14:textId="77777777" w:rsidR="0012746E" w:rsidRPr="00AB020A" w:rsidRDefault="0012746E" w:rsidP="003D0F90">
            <w:pPr>
              <w:spacing w:line="240" w:lineRule="exact"/>
              <w:ind w:left="-188" w:right="-140"/>
              <w:jc w:val="center"/>
              <w:rPr>
                <w:sz w:val="20"/>
                <w:szCs w:val="20"/>
              </w:rPr>
            </w:pPr>
            <w:r w:rsidRPr="00AB020A">
              <w:rPr>
                <w:sz w:val="20"/>
                <w:szCs w:val="20"/>
              </w:rPr>
              <w:t>0.06</w:t>
            </w:r>
          </w:p>
        </w:tc>
        <w:tc>
          <w:tcPr>
            <w:tcW w:w="800" w:type="dxa"/>
            <w:vAlign w:val="center"/>
          </w:tcPr>
          <w:p w14:paraId="36BBB8FF" w14:textId="77777777" w:rsidR="0012746E" w:rsidRPr="00AB020A" w:rsidRDefault="0012746E" w:rsidP="003D0F90">
            <w:pPr>
              <w:spacing w:line="240" w:lineRule="exact"/>
              <w:ind w:left="-189" w:right="-56"/>
              <w:jc w:val="center"/>
              <w:rPr>
                <w:sz w:val="20"/>
                <w:szCs w:val="20"/>
              </w:rPr>
            </w:pPr>
            <w:r w:rsidRPr="00AB020A">
              <w:rPr>
                <w:sz w:val="20"/>
                <w:szCs w:val="20"/>
              </w:rPr>
              <w:t>0.06</w:t>
            </w:r>
          </w:p>
        </w:tc>
      </w:tr>
      <w:tr w:rsidR="0012746E" w14:paraId="629C37FE" w14:textId="77777777" w:rsidTr="003D0F90">
        <w:trPr>
          <w:trHeight w:val="284"/>
          <w:jc w:val="center"/>
        </w:trPr>
        <w:tc>
          <w:tcPr>
            <w:tcW w:w="54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A7AF427" w14:textId="77777777" w:rsidR="0012746E" w:rsidRPr="00D55132" w:rsidRDefault="0012746E" w:rsidP="003D0F90">
            <w:pPr>
              <w:spacing w:line="240" w:lineRule="exact"/>
              <w:ind w:left="-94" w:right="26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52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9F568F8" w14:textId="77777777" w:rsidR="0012746E" w:rsidRPr="00D55132" w:rsidRDefault="0012746E" w:rsidP="003D0F90">
            <w:pPr>
              <w:ind w:right="28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Corporate tax rate</w:t>
            </w:r>
          </w:p>
        </w:tc>
        <w:tc>
          <w:tcPr>
            <w:tcW w:w="65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C89BAE" w14:textId="77777777" w:rsidR="0012746E" w:rsidRPr="00D55132" w:rsidRDefault="0012746E" w:rsidP="003D0F90">
            <w:pPr>
              <w:spacing w:line="240" w:lineRule="exact"/>
              <w:ind w:right="26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Adjusted top statutory rate of corporate tax, fraction.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14:paraId="790934C7" w14:textId="77777777" w:rsidR="0012746E" w:rsidRPr="00D55132" w:rsidRDefault="0012746E" w:rsidP="003D0F90">
            <w:pPr>
              <w:spacing w:line="240" w:lineRule="exact"/>
              <w:ind w:left="-170" w:right="-242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C</w:t>
            </w: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14:paraId="713ABCF0" w14:textId="77777777" w:rsidR="0012746E" w:rsidRPr="00D55132" w:rsidRDefault="0012746E" w:rsidP="003D0F90">
            <w:pPr>
              <w:spacing w:line="240" w:lineRule="exact"/>
              <w:ind w:left="-233" w:right="-215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-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vAlign w:val="center"/>
          </w:tcPr>
          <w:p w14:paraId="756F2CC2" w14:textId="77777777" w:rsidR="0012746E" w:rsidRPr="00D55132" w:rsidRDefault="0012746E" w:rsidP="003D0F90">
            <w:pPr>
              <w:spacing w:line="240" w:lineRule="exact"/>
              <w:ind w:left="-109" w:right="-140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0.344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5150C22" w14:textId="77777777" w:rsidR="0012746E" w:rsidRPr="00D55132" w:rsidRDefault="0012746E" w:rsidP="003D0F90">
            <w:pPr>
              <w:spacing w:line="240" w:lineRule="exact"/>
              <w:ind w:left="-189" w:right="-138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0.246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37F3F5B" w14:textId="77777777" w:rsidR="0012746E" w:rsidRPr="00AB020A" w:rsidRDefault="0012746E" w:rsidP="003D0F90">
            <w:pPr>
              <w:spacing w:line="240" w:lineRule="exact"/>
              <w:ind w:left="-188" w:right="-140"/>
              <w:jc w:val="center"/>
              <w:rPr>
                <w:sz w:val="20"/>
                <w:szCs w:val="20"/>
              </w:rPr>
            </w:pPr>
            <w:r w:rsidRPr="00AB020A">
              <w:rPr>
                <w:sz w:val="20"/>
                <w:szCs w:val="20"/>
              </w:rPr>
              <w:t>0.20</w:t>
            </w:r>
          </w:p>
        </w:tc>
        <w:tc>
          <w:tcPr>
            <w:tcW w:w="800" w:type="dxa"/>
            <w:vAlign w:val="center"/>
          </w:tcPr>
          <w:p w14:paraId="53AE5914" w14:textId="77777777" w:rsidR="0012746E" w:rsidRPr="00AB020A" w:rsidRDefault="0012746E" w:rsidP="003D0F90">
            <w:pPr>
              <w:spacing w:line="240" w:lineRule="exact"/>
              <w:ind w:left="-189" w:right="-56"/>
              <w:jc w:val="center"/>
              <w:rPr>
                <w:sz w:val="20"/>
                <w:szCs w:val="20"/>
              </w:rPr>
            </w:pPr>
            <w:r w:rsidRPr="00AB020A">
              <w:rPr>
                <w:sz w:val="20"/>
                <w:szCs w:val="20"/>
              </w:rPr>
              <w:t>0.31</w:t>
            </w:r>
          </w:p>
        </w:tc>
      </w:tr>
      <w:tr w:rsidR="0012746E" w14:paraId="71F7B9B8" w14:textId="77777777" w:rsidTr="003D0F90">
        <w:trPr>
          <w:trHeight w:val="284"/>
          <w:jc w:val="center"/>
        </w:trPr>
        <w:tc>
          <w:tcPr>
            <w:tcW w:w="54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E1D0269" w14:textId="77777777" w:rsidR="0012746E" w:rsidRPr="00D55132" w:rsidRDefault="0012746E" w:rsidP="003D0F90">
            <w:pPr>
              <w:spacing w:line="240" w:lineRule="exact"/>
              <w:ind w:left="-94" w:right="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52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9F248A4" w14:textId="77777777" w:rsidR="0012746E" w:rsidRPr="00D55132" w:rsidRDefault="0012746E" w:rsidP="003D0F90">
            <w:pPr>
              <w:ind w:right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 Structural f</w:t>
            </w:r>
            <w:r w:rsidRPr="00D55132">
              <w:rPr>
                <w:sz w:val="20"/>
                <w:szCs w:val="20"/>
              </w:rPr>
              <w:t>unds</w:t>
            </w:r>
          </w:p>
        </w:tc>
        <w:tc>
          <w:tcPr>
            <w:tcW w:w="65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D994E5" w14:textId="77777777" w:rsidR="0012746E" w:rsidRPr="00D55132" w:rsidRDefault="0012746E" w:rsidP="003D0F90">
            <w:pPr>
              <w:spacing w:line="240" w:lineRule="exact"/>
              <w:ind w:right="26"/>
              <w:rPr>
                <w:sz w:val="20"/>
                <w:szCs w:val="20"/>
              </w:rPr>
            </w:pPr>
            <w:r w:rsidRPr="00E44AE6">
              <w:rPr>
                <w:sz w:val="20"/>
                <w:szCs w:val="20"/>
              </w:rPr>
              <w:t xml:space="preserve">EU Structural Fund payments, expressed </w:t>
            </w:r>
            <w:r>
              <w:rPr>
                <w:sz w:val="20"/>
                <w:szCs w:val="20"/>
              </w:rPr>
              <w:t>Euros</w:t>
            </w:r>
            <w:r w:rsidRPr="00E44AE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E44AE6">
              <w:rPr>
                <w:sz w:val="20"/>
                <w:szCs w:val="20"/>
              </w:rPr>
              <w:t>hundreds of millions</w:t>
            </w:r>
            <w:proofErr w:type="gramStart"/>
            <w:r>
              <w:rPr>
                <w:sz w:val="20"/>
                <w:szCs w:val="20"/>
              </w:rPr>
              <w:t>)</w:t>
            </w:r>
            <w:r w:rsidRPr="00E44AE6">
              <w:rPr>
                <w:sz w:val="20"/>
                <w:szCs w:val="20"/>
              </w:rPr>
              <w:t>.</w:t>
            </w:r>
            <w:r w:rsidRPr="00E44AE6">
              <w:rPr>
                <w:sz w:val="20"/>
                <w:szCs w:val="20"/>
                <w:vertAlign w:val="superscript"/>
              </w:rPr>
              <w:t>‡</w:t>
            </w:r>
            <w:proofErr w:type="gramEnd"/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14:paraId="3C31DC73" w14:textId="77777777" w:rsidR="0012746E" w:rsidRPr="00D55132" w:rsidRDefault="0012746E" w:rsidP="003D0F90">
            <w:pPr>
              <w:spacing w:line="240" w:lineRule="exact"/>
              <w:ind w:left="-170" w:right="-242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R</w:t>
            </w: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14:paraId="5FE2F7A6" w14:textId="77777777" w:rsidR="0012746E" w:rsidRPr="00D55132" w:rsidRDefault="0012746E" w:rsidP="003D0F90">
            <w:pPr>
              <w:spacing w:line="240" w:lineRule="exact"/>
              <w:ind w:left="-233" w:right="-215"/>
              <w:jc w:val="center"/>
              <w:rPr>
                <w:sz w:val="20"/>
                <w:szCs w:val="20"/>
              </w:rPr>
            </w:pPr>
            <w:r w:rsidRPr="003D23C9">
              <w:rPr>
                <w:sz w:val="18"/>
                <w:szCs w:val="18"/>
              </w:rPr>
              <w:t>+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vAlign w:val="center"/>
          </w:tcPr>
          <w:p w14:paraId="21438D46" w14:textId="77777777" w:rsidR="0012746E" w:rsidRPr="00D55132" w:rsidRDefault="0012746E" w:rsidP="003D0F90">
            <w:pPr>
              <w:spacing w:line="240" w:lineRule="exact"/>
              <w:ind w:left="-109" w:right="-140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0.800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378F7479" w14:textId="77777777" w:rsidR="0012746E" w:rsidRPr="00D55132" w:rsidRDefault="0012746E" w:rsidP="003D0F90">
            <w:pPr>
              <w:spacing w:line="240" w:lineRule="exact"/>
              <w:ind w:left="-189" w:right="-138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0.417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57408B9" w14:textId="77777777" w:rsidR="0012746E" w:rsidRPr="00AB020A" w:rsidRDefault="0012746E" w:rsidP="003D0F90">
            <w:pPr>
              <w:spacing w:line="240" w:lineRule="exact"/>
              <w:ind w:left="-188" w:right="-140"/>
              <w:jc w:val="center"/>
              <w:rPr>
                <w:sz w:val="20"/>
                <w:szCs w:val="20"/>
              </w:rPr>
            </w:pPr>
            <w:r w:rsidRPr="00AB020A">
              <w:rPr>
                <w:sz w:val="20"/>
                <w:szCs w:val="20"/>
              </w:rPr>
              <w:t>2.08</w:t>
            </w:r>
          </w:p>
        </w:tc>
        <w:tc>
          <w:tcPr>
            <w:tcW w:w="800" w:type="dxa"/>
            <w:vAlign w:val="center"/>
          </w:tcPr>
          <w:p w14:paraId="1F7F4E9E" w14:textId="77777777" w:rsidR="0012746E" w:rsidRPr="00AB020A" w:rsidRDefault="0012746E" w:rsidP="003D0F90">
            <w:pPr>
              <w:spacing w:line="240" w:lineRule="exact"/>
              <w:ind w:left="-189" w:right="-56"/>
              <w:jc w:val="center"/>
              <w:rPr>
                <w:sz w:val="20"/>
                <w:szCs w:val="20"/>
              </w:rPr>
            </w:pPr>
            <w:r w:rsidRPr="00AB020A">
              <w:rPr>
                <w:sz w:val="20"/>
                <w:szCs w:val="20"/>
              </w:rPr>
              <w:t>1.88</w:t>
            </w:r>
          </w:p>
        </w:tc>
      </w:tr>
      <w:tr w:rsidR="0012746E" w14:paraId="447322F2" w14:textId="77777777" w:rsidTr="003D0F90">
        <w:trPr>
          <w:trHeight w:val="284"/>
          <w:jc w:val="center"/>
        </w:trPr>
        <w:tc>
          <w:tcPr>
            <w:tcW w:w="54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79CBC22" w14:textId="77777777" w:rsidR="0012746E" w:rsidRPr="00D55132" w:rsidRDefault="0012746E" w:rsidP="003D0F90">
            <w:pPr>
              <w:spacing w:line="240" w:lineRule="exact"/>
              <w:ind w:left="-94" w:right="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52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2EA3A98" w14:textId="77777777" w:rsidR="0012746E" w:rsidRPr="00D55132" w:rsidRDefault="0012746E" w:rsidP="003D0F90">
            <w:pPr>
              <w:ind w:right="28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Industrial diversity</w:t>
            </w:r>
          </w:p>
        </w:tc>
        <w:tc>
          <w:tcPr>
            <w:tcW w:w="65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D6B5AE" w14:textId="77777777" w:rsidR="0012746E" w:rsidRPr="00E44AE6" w:rsidRDefault="0012746E" w:rsidP="003D0F90">
            <w:pPr>
              <w:spacing w:line="240" w:lineRule="exact"/>
              <w:ind w:right="26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Inverse sum of absolute difference in country and EU25 industry shares.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14:paraId="1E04B399" w14:textId="77777777" w:rsidR="0012746E" w:rsidRPr="00D55132" w:rsidRDefault="0012746E" w:rsidP="003D0F90">
            <w:pPr>
              <w:spacing w:line="240" w:lineRule="exact"/>
              <w:ind w:left="-170" w:right="-242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C</w:t>
            </w: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14:paraId="356AB0D3" w14:textId="77777777" w:rsidR="0012746E" w:rsidRPr="00D55132" w:rsidRDefault="0012746E" w:rsidP="003D0F90">
            <w:pPr>
              <w:spacing w:line="240" w:lineRule="exact"/>
              <w:ind w:left="-233" w:right="-2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vAlign w:val="center"/>
          </w:tcPr>
          <w:p w14:paraId="590E69FD" w14:textId="77777777" w:rsidR="0012746E" w:rsidRPr="00D55132" w:rsidRDefault="0012746E" w:rsidP="003D0F90">
            <w:pPr>
              <w:spacing w:line="240" w:lineRule="exact"/>
              <w:ind w:left="-109" w:right="-140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4.818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904F8DD" w14:textId="77777777" w:rsidR="0012746E" w:rsidRPr="00D55132" w:rsidRDefault="0012746E" w:rsidP="003D0F90">
            <w:pPr>
              <w:spacing w:line="240" w:lineRule="exact"/>
              <w:ind w:left="-189" w:right="-138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2.392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ECBE39D" w14:textId="77777777" w:rsidR="0012746E" w:rsidRPr="00AB020A" w:rsidRDefault="0012746E" w:rsidP="003D0F90">
            <w:pPr>
              <w:spacing w:line="240" w:lineRule="exact"/>
              <w:ind w:left="-188" w:right="-140"/>
              <w:jc w:val="center"/>
              <w:rPr>
                <w:sz w:val="20"/>
                <w:szCs w:val="20"/>
              </w:rPr>
            </w:pPr>
            <w:r w:rsidRPr="00AB020A">
              <w:rPr>
                <w:sz w:val="20"/>
                <w:szCs w:val="20"/>
              </w:rPr>
              <w:t>0.32</w:t>
            </w:r>
          </w:p>
        </w:tc>
        <w:tc>
          <w:tcPr>
            <w:tcW w:w="800" w:type="dxa"/>
            <w:vAlign w:val="center"/>
          </w:tcPr>
          <w:p w14:paraId="1EE7FA1E" w14:textId="77777777" w:rsidR="0012746E" w:rsidRPr="00AB020A" w:rsidRDefault="0012746E" w:rsidP="003D0F90">
            <w:pPr>
              <w:spacing w:line="240" w:lineRule="exact"/>
              <w:ind w:left="-189" w:right="-56"/>
              <w:jc w:val="center"/>
              <w:rPr>
                <w:sz w:val="20"/>
                <w:szCs w:val="20"/>
              </w:rPr>
            </w:pPr>
            <w:r w:rsidRPr="00AB020A">
              <w:rPr>
                <w:sz w:val="20"/>
                <w:szCs w:val="20"/>
              </w:rPr>
              <w:t>0.65</w:t>
            </w:r>
          </w:p>
        </w:tc>
      </w:tr>
      <w:tr w:rsidR="0012746E" w14:paraId="531960FF" w14:textId="77777777" w:rsidTr="003D0F90">
        <w:trPr>
          <w:trHeight w:val="284"/>
          <w:jc w:val="center"/>
        </w:trPr>
        <w:tc>
          <w:tcPr>
            <w:tcW w:w="54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01073C9" w14:textId="77777777" w:rsidR="0012746E" w:rsidRDefault="0012746E" w:rsidP="003D0F90">
            <w:pPr>
              <w:spacing w:line="240" w:lineRule="exact"/>
              <w:ind w:left="-94" w:right="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52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2369FA3" w14:textId="77777777" w:rsidR="0012746E" w:rsidRPr="00D55132" w:rsidRDefault="0012746E" w:rsidP="003D0F90">
            <w:pPr>
              <w:ind w:right="28"/>
              <w:rPr>
                <w:sz w:val="20"/>
                <w:szCs w:val="20"/>
              </w:rPr>
            </w:pPr>
            <w:r w:rsidRPr="002D7EE9">
              <w:rPr>
                <w:sz w:val="20"/>
                <w:szCs w:val="20"/>
              </w:rPr>
              <w:t xml:space="preserve">EU </w:t>
            </w:r>
            <w:r>
              <w:rPr>
                <w:sz w:val="20"/>
                <w:szCs w:val="20"/>
              </w:rPr>
              <w:t>membership</w:t>
            </w:r>
            <w:r w:rsidRPr="002D7EE9">
              <w:rPr>
                <w:sz w:val="20"/>
                <w:szCs w:val="20"/>
              </w:rPr>
              <w:t xml:space="preserve"> (</w:t>
            </w:r>
            <w:r w:rsidRPr="002D7EE9">
              <w:rPr>
                <w:i/>
                <w:iCs/>
                <w:sz w:val="20"/>
                <w:szCs w:val="20"/>
              </w:rPr>
              <w:t>EU</w:t>
            </w:r>
            <w:r w:rsidRPr="002D7EE9">
              <w:rPr>
                <w:sz w:val="20"/>
                <w:szCs w:val="20"/>
              </w:rPr>
              <w:t>)</w:t>
            </w:r>
          </w:p>
        </w:tc>
        <w:tc>
          <w:tcPr>
            <w:tcW w:w="65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972434" w14:textId="77777777" w:rsidR="0012746E" w:rsidRPr="00D55132" w:rsidRDefault="0012746E" w:rsidP="003D0F90">
            <w:pPr>
              <w:spacing w:line="240" w:lineRule="exact"/>
              <w:ind w:right="26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Dummy variable = 1 if CEEC is an EU Member State; otherwise = 0.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14:paraId="1554BFA0" w14:textId="77777777" w:rsidR="0012746E" w:rsidRPr="00D55132" w:rsidRDefault="0012746E" w:rsidP="003D0F90">
            <w:pPr>
              <w:spacing w:line="240" w:lineRule="exact"/>
              <w:ind w:left="-170" w:right="-2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14:paraId="6F4823B4" w14:textId="77777777" w:rsidR="0012746E" w:rsidRDefault="0012746E" w:rsidP="003D0F90">
            <w:pPr>
              <w:spacing w:line="240" w:lineRule="exact"/>
              <w:ind w:left="-233" w:right="-215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+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vAlign w:val="center"/>
          </w:tcPr>
          <w:p w14:paraId="3D8EB4A4" w14:textId="77777777" w:rsidR="0012746E" w:rsidRPr="00D55132" w:rsidRDefault="0012746E" w:rsidP="003D0F90">
            <w:pPr>
              <w:spacing w:line="240" w:lineRule="exact"/>
              <w:ind w:left="-109" w:right="-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6B4C1FC" w14:textId="77777777" w:rsidR="0012746E" w:rsidRPr="00D55132" w:rsidRDefault="0012746E" w:rsidP="003D0F90">
            <w:pPr>
              <w:spacing w:line="240" w:lineRule="exact"/>
              <w:ind w:left="-189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F82A22E" w14:textId="77777777" w:rsidR="0012746E" w:rsidRPr="00AB020A" w:rsidRDefault="0012746E" w:rsidP="003D0F90">
            <w:pPr>
              <w:spacing w:line="240" w:lineRule="exact"/>
              <w:ind w:left="-188" w:right="-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800" w:type="dxa"/>
            <w:vAlign w:val="center"/>
          </w:tcPr>
          <w:p w14:paraId="5194C368" w14:textId="77777777" w:rsidR="0012746E" w:rsidRPr="00AB020A" w:rsidRDefault="0012746E" w:rsidP="003D0F90">
            <w:pPr>
              <w:spacing w:line="240" w:lineRule="exact"/>
              <w:ind w:left="-189" w:right="-56"/>
              <w:jc w:val="center"/>
              <w:rPr>
                <w:sz w:val="20"/>
                <w:szCs w:val="20"/>
              </w:rPr>
            </w:pPr>
            <w:r w:rsidRPr="00AB020A">
              <w:rPr>
                <w:sz w:val="20"/>
                <w:szCs w:val="20"/>
              </w:rPr>
              <w:t>1.05</w:t>
            </w:r>
          </w:p>
        </w:tc>
      </w:tr>
      <w:tr w:rsidR="0012746E" w14:paraId="6E0F7115" w14:textId="77777777" w:rsidTr="003D0F90">
        <w:trPr>
          <w:trHeight w:val="284"/>
          <w:jc w:val="center"/>
        </w:trPr>
        <w:tc>
          <w:tcPr>
            <w:tcW w:w="54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FAAE5EA" w14:textId="77777777" w:rsidR="0012746E" w:rsidRDefault="0012746E" w:rsidP="003D0F90">
            <w:pPr>
              <w:spacing w:line="240" w:lineRule="exact"/>
              <w:ind w:left="-94" w:right="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52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A42FC3B" w14:textId="77777777" w:rsidR="0012746E" w:rsidRPr="00D55132" w:rsidRDefault="0012746E" w:rsidP="003D0F90">
            <w:pPr>
              <w:ind w:right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 c</w:t>
            </w:r>
            <w:r w:rsidRPr="00D55132">
              <w:rPr>
                <w:sz w:val="20"/>
                <w:szCs w:val="20"/>
              </w:rPr>
              <w:t>ommitment to enlarge</w:t>
            </w:r>
          </w:p>
        </w:tc>
        <w:tc>
          <w:tcPr>
            <w:tcW w:w="65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31C14" w14:textId="77777777" w:rsidR="0012746E" w:rsidRPr="00D55132" w:rsidRDefault="0012746E" w:rsidP="003D0F90">
            <w:pPr>
              <w:spacing w:line="240" w:lineRule="exact"/>
              <w:ind w:right="26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Dummy variable = 1 for Council of Ministers commitment; otherwise = 0.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14:paraId="4BE91164" w14:textId="77777777" w:rsidR="0012746E" w:rsidRPr="00D55132" w:rsidRDefault="0012746E" w:rsidP="003D0F90">
            <w:pPr>
              <w:spacing w:line="240" w:lineRule="exact"/>
              <w:ind w:left="-170" w:right="-2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14:paraId="474D1945" w14:textId="77777777" w:rsidR="0012746E" w:rsidRDefault="0012746E" w:rsidP="003D0F90">
            <w:pPr>
              <w:spacing w:line="240" w:lineRule="exact"/>
              <w:ind w:left="-233" w:right="-215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+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vAlign w:val="center"/>
          </w:tcPr>
          <w:p w14:paraId="73CF5424" w14:textId="77777777" w:rsidR="0012746E" w:rsidRPr="00D55132" w:rsidRDefault="0012746E" w:rsidP="003D0F90">
            <w:pPr>
              <w:spacing w:line="240" w:lineRule="exact"/>
              <w:ind w:left="-109" w:right="-140"/>
              <w:jc w:val="center"/>
              <w:rPr>
                <w:sz w:val="20"/>
                <w:szCs w:val="20"/>
              </w:rPr>
            </w:pPr>
            <w:r w:rsidRPr="00D55132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3DBCE61" w14:textId="77777777" w:rsidR="0012746E" w:rsidRPr="00D55132" w:rsidRDefault="0012746E" w:rsidP="003D0F90">
            <w:pPr>
              <w:spacing w:line="240" w:lineRule="exact"/>
              <w:ind w:left="-189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0.672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2894F41" w14:textId="77777777" w:rsidR="0012746E" w:rsidRPr="00AB020A" w:rsidRDefault="0012746E" w:rsidP="003D0F90">
            <w:pPr>
              <w:spacing w:line="240" w:lineRule="exact"/>
              <w:ind w:left="-188" w:right="-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00" w:type="dxa"/>
            <w:vAlign w:val="center"/>
          </w:tcPr>
          <w:p w14:paraId="78B25FBB" w14:textId="77777777" w:rsidR="0012746E" w:rsidRPr="00AB020A" w:rsidRDefault="0012746E" w:rsidP="003D0F90">
            <w:pPr>
              <w:spacing w:line="240" w:lineRule="exact"/>
              <w:ind w:left="-189" w:right="-56"/>
              <w:jc w:val="center"/>
              <w:rPr>
                <w:sz w:val="20"/>
                <w:szCs w:val="20"/>
              </w:rPr>
            </w:pPr>
            <w:r w:rsidRPr="00AB020A">
              <w:rPr>
                <w:sz w:val="20"/>
                <w:szCs w:val="20"/>
              </w:rPr>
              <w:t>0.70</w:t>
            </w:r>
          </w:p>
        </w:tc>
      </w:tr>
      <w:tr w:rsidR="0012746E" w14:paraId="60D50726" w14:textId="77777777" w:rsidTr="003D0F90">
        <w:trPr>
          <w:trHeight w:val="284"/>
          <w:jc w:val="center"/>
        </w:trPr>
        <w:tc>
          <w:tcPr>
            <w:tcW w:w="54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1721F0C" w14:textId="77777777" w:rsidR="0012746E" w:rsidRDefault="0012746E" w:rsidP="003D0F90">
            <w:pPr>
              <w:spacing w:line="240" w:lineRule="exact"/>
              <w:ind w:left="-94" w:right="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52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21E0944" w14:textId="77777777" w:rsidR="0012746E" w:rsidRPr="00D55132" w:rsidRDefault="0012746E" w:rsidP="003D0F90">
            <w:pPr>
              <w:ind w:right="28"/>
              <w:rPr>
                <w:sz w:val="20"/>
                <w:szCs w:val="20"/>
              </w:rPr>
            </w:pPr>
            <w:r w:rsidRPr="009811C0">
              <w:rPr>
                <w:color w:val="000000"/>
                <w:sz w:val="20"/>
                <w:szCs w:val="20"/>
              </w:rPr>
              <w:t xml:space="preserve">1-year </w:t>
            </w:r>
            <w:r>
              <w:rPr>
                <w:color w:val="000000"/>
                <w:sz w:val="20"/>
                <w:szCs w:val="20"/>
              </w:rPr>
              <w:t>post-EU membership</w:t>
            </w:r>
          </w:p>
        </w:tc>
        <w:tc>
          <w:tcPr>
            <w:tcW w:w="65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663DA" w14:textId="77777777" w:rsidR="0012746E" w:rsidRPr="00D55132" w:rsidRDefault="0012746E" w:rsidP="003D0F90">
            <w:pPr>
              <w:spacing w:line="240" w:lineRule="exact"/>
              <w:ind w:right="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Dummy variable = 1 one or more years after membership for CEECs</w:t>
            </w:r>
            <w:r w:rsidRPr="00D55132">
              <w:rPr>
                <w:sz w:val="20"/>
                <w:szCs w:val="20"/>
              </w:rPr>
              <w:t>.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14:paraId="5E415645" w14:textId="77777777" w:rsidR="0012746E" w:rsidRPr="00D55132" w:rsidRDefault="0012746E" w:rsidP="003D0F90">
            <w:pPr>
              <w:spacing w:line="240" w:lineRule="exact"/>
              <w:ind w:left="-170" w:right="-2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14:paraId="0B977820" w14:textId="77777777" w:rsidR="0012746E" w:rsidRDefault="0012746E" w:rsidP="003D0F90">
            <w:pPr>
              <w:spacing w:line="240" w:lineRule="exact"/>
              <w:ind w:left="-233" w:right="-2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vAlign w:val="center"/>
          </w:tcPr>
          <w:p w14:paraId="4CE81C0C" w14:textId="77777777" w:rsidR="0012746E" w:rsidRPr="00D55132" w:rsidRDefault="0012746E" w:rsidP="003D0F90">
            <w:pPr>
              <w:spacing w:line="240" w:lineRule="exact"/>
              <w:ind w:left="-109" w:right="-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F88C994" w14:textId="77777777" w:rsidR="0012746E" w:rsidRPr="00D55132" w:rsidRDefault="0012746E" w:rsidP="003D0F90">
            <w:pPr>
              <w:spacing w:line="240" w:lineRule="exact"/>
              <w:ind w:left="-189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0.401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DAA2F12" w14:textId="77777777" w:rsidR="0012746E" w:rsidRPr="00AB020A" w:rsidRDefault="0012746E" w:rsidP="003D0F90">
            <w:pPr>
              <w:spacing w:line="240" w:lineRule="exact"/>
              <w:ind w:left="-188" w:right="-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00" w:type="dxa"/>
            <w:vAlign w:val="center"/>
          </w:tcPr>
          <w:p w14:paraId="44DCAC91" w14:textId="77777777" w:rsidR="0012746E" w:rsidRPr="00AB020A" w:rsidRDefault="0012746E" w:rsidP="003D0F90">
            <w:pPr>
              <w:spacing w:line="240" w:lineRule="exact"/>
              <w:ind w:left="-189" w:right="-56"/>
              <w:jc w:val="center"/>
              <w:rPr>
                <w:sz w:val="20"/>
                <w:szCs w:val="20"/>
              </w:rPr>
            </w:pPr>
            <w:r w:rsidRPr="00AB020A">
              <w:rPr>
                <w:sz w:val="20"/>
                <w:szCs w:val="20"/>
              </w:rPr>
              <w:t>1.22</w:t>
            </w:r>
          </w:p>
        </w:tc>
      </w:tr>
      <w:tr w:rsidR="0012746E" w14:paraId="5901E748" w14:textId="77777777" w:rsidTr="003D0F90">
        <w:trPr>
          <w:trHeight w:val="284"/>
          <w:jc w:val="center"/>
        </w:trPr>
        <w:tc>
          <w:tcPr>
            <w:tcW w:w="54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78019CA" w14:textId="77777777" w:rsidR="0012746E" w:rsidRDefault="0012746E" w:rsidP="003D0F90">
            <w:pPr>
              <w:spacing w:line="240" w:lineRule="exact"/>
              <w:ind w:left="-94" w:right="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52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86A442F" w14:textId="77777777" w:rsidR="0012746E" w:rsidRPr="00D55132" w:rsidRDefault="0012746E" w:rsidP="003D0F90">
            <w:pPr>
              <w:ind w:right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2-year post-EU membership</w:t>
            </w:r>
          </w:p>
        </w:tc>
        <w:tc>
          <w:tcPr>
            <w:tcW w:w="65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C684D5" w14:textId="77777777" w:rsidR="0012746E" w:rsidRPr="00D55132" w:rsidRDefault="0012746E" w:rsidP="003D0F90">
            <w:pPr>
              <w:spacing w:line="240" w:lineRule="exact"/>
              <w:ind w:right="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Dummy variable = 1 two or more years after membership for CEECs</w:t>
            </w:r>
            <w:r w:rsidRPr="00D55132">
              <w:rPr>
                <w:sz w:val="20"/>
                <w:szCs w:val="20"/>
              </w:rPr>
              <w:t>.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14:paraId="5DE2BD56" w14:textId="77777777" w:rsidR="0012746E" w:rsidRPr="00D55132" w:rsidRDefault="0012746E" w:rsidP="003D0F90">
            <w:pPr>
              <w:spacing w:line="240" w:lineRule="exact"/>
              <w:ind w:left="-170" w:right="-2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14:paraId="5E8683E7" w14:textId="77777777" w:rsidR="0012746E" w:rsidRDefault="0012746E" w:rsidP="003D0F90">
            <w:pPr>
              <w:spacing w:line="240" w:lineRule="exact"/>
              <w:ind w:left="-233" w:right="-2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vAlign w:val="center"/>
          </w:tcPr>
          <w:p w14:paraId="697F11D4" w14:textId="77777777" w:rsidR="0012746E" w:rsidRPr="00D55132" w:rsidRDefault="0012746E" w:rsidP="003D0F90">
            <w:pPr>
              <w:spacing w:line="240" w:lineRule="exact"/>
              <w:ind w:left="-109" w:right="-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ADBD4D9" w14:textId="77777777" w:rsidR="0012746E" w:rsidRPr="00D55132" w:rsidRDefault="0012746E" w:rsidP="003D0F90">
            <w:pPr>
              <w:spacing w:line="240" w:lineRule="exact"/>
              <w:ind w:left="-189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0.325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E8152B5" w14:textId="77777777" w:rsidR="0012746E" w:rsidRPr="00AB020A" w:rsidRDefault="0012746E" w:rsidP="003D0F90">
            <w:pPr>
              <w:spacing w:line="240" w:lineRule="exact"/>
              <w:ind w:left="-188" w:right="-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00" w:type="dxa"/>
            <w:vAlign w:val="center"/>
          </w:tcPr>
          <w:p w14:paraId="724EEDB3" w14:textId="77777777" w:rsidR="0012746E" w:rsidRPr="00AB020A" w:rsidRDefault="0012746E" w:rsidP="003D0F90">
            <w:pPr>
              <w:spacing w:line="240" w:lineRule="exact"/>
              <w:ind w:left="-189" w:right="-56"/>
              <w:jc w:val="center"/>
              <w:rPr>
                <w:sz w:val="20"/>
                <w:szCs w:val="20"/>
              </w:rPr>
            </w:pPr>
            <w:r w:rsidRPr="00AB020A">
              <w:rPr>
                <w:sz w:val="20"/>
                <w:szCs w:val="20"/>
              </w:rPr>
              <w:t>1.44</w:t>
            </w:r>
          </w:p>
        </w:tc>
      </w:tr>
      <w:tr w:rsidR="0012746E" w14:paraId="2A55C9D9" w14:textId="77777777" w:rsidTr="003D0F90">
        <w:trPr>
          <w:trHeight w:val="284"/>
          <w:jc w:val="center"/>
        </w:trPr>
        <w:tc>
          <w:tcPr>
            <w:tcW w:w="540" w:type="dxa"/>
            <w:tcBorders>
              <w:top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3912ADB7" w14:textId="77777777" w:rsidR="0012746E" w:rsidRDefault="0012746E" w:rsidP="003D0F90">
            <w:pPr>
              <w:spacing w:line="240" w:lineRule="exact"/>
              <w:ind w:left="-94" w:right="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528" w:type="dxa"/>
            <w:tcBorders>
              <w:top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1C9F294A" w14:textId="77777777" w:rsidR="0012746E" w:rsidRPr="00D55132" w:rsidRDefault="0012746E" w:rsidP="003D0F90">
            <w:pPr>
              <w:ind w:right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3-year post-EU membership</w:t>
            </w:r>
          </w:p>
        </w:tc>
        <w:tc>
          <w:tcPr>
            <w:tcW w:w="65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FAD43" w14:textId="77777777" w:rsidR="0012746E" w:rsidRPr="00D55132" w:rsidRDefault="0012746E" w:rsidP="003D0F90">
            <w:pPr>
              <w:spacing w:line="240" w:lineRule="exact"/>
              <w:ind w:right="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Dummy variable = 1 three or more years after membership for CEECs</w:t>
            </w:r>
            <w:r w:rsidRPr="00D55132">
              <w:rPr>
                <w:sz w:val="20"/>
                <w:szCs w:val="20"/>
              </w:rPr>
              <w:t>.</w:t>
            </w:r>
          </w:p>
        </w:tc>
        <w:tc>
          <w:tcPr>
            <w:tcW w:w="630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0BA6B1B8" w14:textId="77777777" w:rsidR="0012746E" w:rsidRPr="00D55132" w:rsidRDefault="0012746E" w:rsidP="003D0F90">
            <w:pPr>
              <w:spacing w:line="240" w:lineRule="exact"/>
              <w:ind w:left="-170" w:right="-2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584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14FC932C" w14:textId="77777777" w:rsidR="0012746E" w:rsidRDefault="0012746E" w:rsidP="003D0F90">
            <w:pPr>
              <w:spacing w:line="240" w:lineRule="exact"/>
              <w:ind w:left="-233" w:right="-2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9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38A6C2B8" w14:textId="77777777" w:rsidR="0012746E" w:rsidRPr="00D55132" w:rsidRDefault="0012746E" w:rsidP="003D0F90">
            <w:pPr>
              <w:spacing w:line="240" w:lineRule="exact"/>
              <w:ind w:left="-109" w:right="-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7088EE79" w14:textId="77777777" w:rsidR="0012746E" w:rsidRPr="00D55132" w:rsidRDefault="0012746E" w:rsidP="003D0F90">
            <w:pPr>
              <w:spacing w:line="240" w:lineRule="exact"/>
              <w:ind w:left="-189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0318BCC" w14:textId="77777777" w:rsidR="0012746E" w:rsidRPr="00AB020A" w:rsidRDefault="0012746E" w:rsidP="003D0F90">
            <w:pPr>
              <w:spacing w:line="240" w:lineRule="exact"/>
              <w:ind w:left="-188" w:right="-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00" w:type="dxa"/>
            <w:vAlign w:val="center"/>
          </w:tcPr>
          <w:p w14:paraId="17CCE40F" w14:textId="77777777" w:rsidR="0012746E" w:rsidRPr="00AB020A" w:rsidRDefault="0012746E" w:rsidP="003D0F90">
            <w:pPr>
              <w:spacing w:line="240" w:lineRule="exact"/>
              <w:ind w:left="-189" w:right="-56"/>
              <w:jc w:val="center"/>
              <w:rPr>
                <w:sz w:val="20"/>
                <w:szCs w:val="20"/>
              </w:rPr>
            </w:pPr>
            <w:r w:rsidRPr="00AB020A">
              <w:rPr>
                <w:sz w:val="20"/>
                <w:szCs w:val="20"/>
              </w:rPr>
              <w:t>1.74</w:t>
            </w:r>
          </w:p>
        </w:tc>
      </w:tr>
    </w:tbl>
    <w:p w14:paraId="382D5EBA" w14:textId="77777777" w:rsidR="0012746E" w:rsidRDefault="0012746E" w:rsidP="0012746E">
      <w:pPr>
        <w:ind w:right="26"/>
        <w:jc w:val="both"/>
        <w:rPr>
          <w:color w:val="000000"/>
          <w:sz w:val="20"/>
          <w:szCs w:val="20"/>
        </w:rPr>
      </w:pPr>
      <w:r w:rsidRPr="009B1633">
        <w:rPr>
          <w:sz w:val="20"/>
          <w:szCs w:val="20"/>
          <w:u w:val="single"/>
        </w:rPr>
        <w:t>Notes</w:t>
      </w:r>
      <w:r w:rsidRPr="009B1633">
        <w:rPr>
          <w:sz w:val="20"/>
          <w:szCs w:val="20"/>
        </w:rPr>
        <w:t xml:space="preserve">: Variables measured annually </w:t>
      </w:r>
      <w:r>
        <w:rPr>
          <w:sz w:val="20"/>
          <w:szCs w:val="20"/>
        </w:rPr>
        <w:t>over 1997-2010, or from 1995 if lagged, and by</w:t>
      </w:r>
      <w:r w:rsidRPr="009B1633">
        <w:rPr>
          <w:sz w:val="20"/>
          <w:szCs w:val="20"/>
        </w:rPr>
        <w:t xml:space="preserve"> region</w:t>
      </w:r>
      <w:r>
        <w:rPr>
          <w:sz w:val="20"/>
          <w:szCs w:val="20"/>
        </w:rPr>
        <w:t xml:space="preserve"> (R)</w:t>
      </w:r>
      <w:r w:rsidRPr="009B1633">
        <w:rPr>
          <w:sz w:val="20"/>
          <w:szCs w:val="20"/>
        </w:rPr>
        <w:t xml:space="preserve"> or country</w:t>
      </w:r>
      <w:r>
        <w:rPr>
          <w:sz w:val="20"/>
          <w:szCs w:val="20"/>
        </w:rPr>
        <w:t xml:space="preserve"> (C) (R / C = regional level from 1999 only)</w:t>
      </w:r>
      <w:r w:rsidRPr="009B1633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 CV = coefficient of variation.  </w:t>
      </w:r>
      <w:r w:rsidRPr="009B1633">
        <w:rPr>
          <w:sz w:val="20"/>
          <w:szCs w:val="20"/>
          <w:vertAlign w:val="superscript"/>
        </w:rPr>
        <w:t xml:space="preserve">† </w:t>
      </w:r>
      <w:r>
        <w:rPr>
          <w:sz w:val="20"/>
          <w:szCs w:val="20"/>
        </w:rPr>
        <w:t>M</w:t>
      </w:r>
      <w:r w:rsidRPr="009B1633">
        <w:rPr>
          <w:sz w:val="20"/>
          <w:szCs w:val="20"/>
        </w:rPr>
        <w:t>issing cases dummied out</w:t>
      </w:r>
      <w:r>
        <w:rPr>
          <w:sz w:val="20"/>
          <w:szCs w:val="20"/>
        </w:rPr>
        <w:t xml:space="preserve"> but </w:t>
      </w:r>
      <w:r w:rsidRPr="009B1633">
        <w:rPr>
          <w:sz w:val="20"/>
          <w:szCs w:val="20"/>
        </w:rPr>
        <w:t xml:space="preserve">not reported. </w:t>
      </w:r>
      <w:r w:rsidRPr="009B1633">
        <w:rPr>
          <w:sz w:val="20"/>
          <w:szCs w:val="20"/>
          <w:vertAlign w:val="superscript"/>
        </w:rPr>
        <w:t>‡</w:t>
      </w:r>
      <w:r w:rsidRPr="009B1633">
        <w:rPr>
          <w:sz w:val="20"/>
          <w:szCs w:val="20"/>
        </w:rPr>
        <w:t xml:space="preserve"> Deflator = price index, 2005 = 100, based on </w:t>
      </w:r>
      <w:r>
        <w:rPr>
          <w:sz w:val="20"/>
          <w:szCs w:val="20"/>
        </w:rPr>
        <w:t>2005 exchange rates</w:t>
      </w:r>
      <w:r w:rsidRPr="009B1633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204D0">
        <w:rPr>
          <w:color w:val="000000"/>
          <w:sz w:val="20"/>
          <w:szCs w:val="20"/>
          <w:u w:val="single"/>
        </w:rPr>
        <w:t>Sources</w:t>
      </w:r>
      <w:r w:rsidRPr="00D55132">
        <w:rPr>
          <w:color w:val="000000"/>
          <w:sz w:val="20"/>
          <w:szCs w:val="20"/>
        </w:rPr>
        <w:t xml:space="preserve">: </w:t>
      </w:r>
      <w:r w:rsidRPr="00D55132">
        <w:rPr>
          <w:i/>
          <w:color w:val="000000"/>
          <w:sz w:val="20"/>
          <w:szCs w:val="20"/>
        </w:rPr>
        <w:t>Eurostat</w:t>
      </w:r>
      <w:r w:rsidRPr="00D55132">
        <w:rPr>
          <w:color w:val="000000"/>
          <w:sz w:val="20"/>
          <w:szCs w:val="20"/>
        </w:rPr>
        <w:t xml:space="preserve"> (Nos. </w:t>
      </w:r>
      <w:r>
        <w:rPr>
          <w:color w:val="000000"/>
          <w:sz w:val="20"/>
          <w:szCs w:val="20"/>
        </w:rPr>
        <w:t>1, 3, 4,</w:t>
      </w:r>
      <w:r w:rsidRPr="00D55132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7, 8, 10 and 11); World Bank (5 and 6</w:t>
      </w:r>
      <w:r w:rsidRPr="00D55132">
        <w:rPr>
          <w:color w:val="000000"/>
          <w:sz w:val="20"/>
          <w:szCs w:val="20"/>
        </w:rPr>
        <w:t xml:space="preserve">); </w:t>
      </w:r>
      <w:r>
        <w:rPr>
          <w:color w:val="000000"/>
          <w:sz w:val="20"/>
          <w:szCs w:val="20"/>
        </w:rPr>
        <w:t xml:space="preserve">U.S. Bureau of </w:t>
      </w:r>
      <w:proofErr w:type="spellStart"/>
      <w:r>
        <w:rPr>
          <w:color w:val="000000"/>
          <w:sz w:val="20"/>
          <w:szCs w:val="20"/>
        </w:rPr>
        <w:t>Labor</w:t>
      </w:r>
      <w:proofErr w:type="spellEnd"/>
      <w:r>
        <w:rPr>
          <w:color w:val="000000"/>
          <w:sz w:val="20"/>
          <w:szCs w:val="20"/>
        </w:rPr>
        <w:t xml:space="preserve"> Statistics (9</w:t>
      </w:r>
      <w:r w:rsidRPr="00D55132">
        <w:rPr>
          <w:color w:val="000000"/>
          <w:sz w:val="20"/>
          <w:szCs w:val="20"/>
        </w:rPr>
        <w:t xml:space="preserve">); </w:t>
      </w:r>
      <w:r w:rsidRPr="00FD4913">
        <w:rPr>
          <w:sz w:val="20"/>
          <w:szCs w:val="20"/>
        </w:rPr>
        <w:t>International Country Risk Guide</w:t>
      </w:r>
      <w:r w:rsidRPr="00D55132">
        <w:rPr>
          <w:sz w:val="20"/>
          <w:szCs w:val="20"/>
        </w:rPr>
        <w:t xml:space="preserve">, </w:t>
      </w:r>
      <w:r w:rsidRPr="00FD4913">
        <w:rPr>
          <w:sz w:val="20"/>
          <w:szCs w:val="20"/>
        </w:rPr>
        <w:t>Political Risk Services</w:t>
      </w:r>
      <w:r w:rsidRPr="00D55132">
        <w:rPr>
          <w:sz w:val="20"/>
          <w:szCs w:val="20"/>
        </w:rPr>
        <w:t xml:space="preserve"> </w:t>
      </w:r>
      <w:r>
        <w:rPr>
          <w:sz w:val="20"/>
          <w:szCs w:val="20"/>
        </w:rPr>
        <w:t>Group (13</w:t>
      </w:r>
      <w:r w:rsidRPr="00D55132">
        <w:rPr>
          <w:sz w:val="20"/>
          <w:szCs w:val="20"/>
        </w:rPr>
        <w:t>);</w:t>
      </w:r>
      <w:r>
        <w:rPr>
          <w:sz w:val="20"/>
          <w:szCs w:val="20"/>
        </w:rPr>
        <w:t xml:space="preserve"> Directorate General for Taxation, European Commission (14</w:t>
      </w:r>
      <w:r w:rsidRPr="00D55132">
        <w:rPr>
          <w:sz w:val="20"/>
          <w:szCs w:val="20"/>
        </w:rPr>
        <w:t>);</w:t>
      </w:r>
      <w:r>
        <w:rPr>
          <w:sz w:val="20"/>
          <w:szCs w:val="20"/>
        </w:rPr>
        <w:t xml:space="preserve"> Directorate General for Regional Policy, European Commission</w:t>
      </w:r>
      <w:r w:rsidRPr="00D55132">
        <w:rPr>
          <w:sz w:val="20"/>
          <w:szCs w:val="20"/>
        </w:rPr>
        <w:t xml:space="preserve"> </w:t>
      </w:r>
      <w:r>
        <w:rPr>
          <w:sz w:val="20"/>
          <w:szCs w:val="20"/>
        </w:rPr>
        <w:t>(15</w:t>
      </w:r>
      <w:r w:rsidRPr="00D55132">
        <w:rPr>
          <w:sz w:val="20"/>
          <w:szCs w:val="20"/>
        </w:rPr>
        <w:t>);</w:t>
      </w:r>
      <w:r>
        <w:rPr>
          <w:sz w:val="20"/>
          <w:szCs w:val="20"/>
        </w:rPr>
        <w:t xml:space="preserve"> </w:t>
      </w:r>
      <w:r w:rsidRPr="00D55132">
        <w:rPr>
          <w:sz w:val="20"/>
          <w:szCs w:val="20"/>
        </w:rPr>
        <w:t>KLEMS</w:t>
      </w:r>
      <w:r>
        <w:rPr>
          <w:sz w:val="18"/>
          <w:szCs w:val="18"/>
        </w:rPr>
        <w:t xml:space="preserve"> </w:t>
      </w:r>
      <w:r>
        <w:rPr>
          <w:sz w:val="20"/>
          <w:szCs w:val="20"/>
        </w:rPr>
        <w:t>employment data (16).  A</w:t>
      </w:r>
      <w:r w:rsidRPr="00D55132">
        <w:rPr>
          <w:sz w:val="20"/>
          <w:szCs w:val="20"/>
        </w:rPr>
        <w:t>uthors’ calculations (remainder).</w:t>
      </w:r>
    </w:p>
    <w:p w14:paraId="3F97D7B1" w14:textId="77777777" w:rsidR="0012746E" w:rsidRDefault="0012746E" w:rsidP="0012746E">
      <w:pPr>
        <w:ind w:right="26"/>
        <w:jc w:val="both"/>
        <w:rPr>
          <w:color w:val="000000"/>
          <w:sz w:val="20"/>
          <w:szCs w:val="20"/>
        </w:rPr>
      </w:pPr>
    </w:p>
    <w:p w14:paraId="3F3A7E23" w14:textId="77777777" w:rsidR="0012746E" w:rsidRDefault="0012746E" w:rsidP="0012746E">
      <w:pPr>
        <w:ind w:right="26"/>
        <w:jc w:val="center"/>
        <w:rPr>
          <w:color w:val="000000"/>
          <w:sz w:val="28"/>
          <w:szCs w:val="28"/>
        </w:rPr>
        <w:sectPr w:rsidR="0012746E" w:rsidSect="0012746E">
          <w:pgSz w:w="16840" w:h="11900" w:orient="landscape"/>
          <w:pgMar w:top="1135" w:right="1440" w:bottom="567" w:left="1440" w:header="720" w:footer="720" w:gutter="0"/>
          <w:cols w:space="708"/>
          <w:docGrid w:linePitch="360"/>
        </w:sectPr>
      </w:pPr>
    </w:p>
    <w:p w14:paraId="4205E094" w14:textId="77777777" w:rsidR="0012746E" w:rsidRDefault="0012746E" w:rsidP="0012746E">
      <w:pPr>
        <w:ind w:right="2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Appendix Table 2: Baseline Results and Alternative Estimators</w:t>
      </w:r>
    </w:p>
    <w:p w14:paraId="76855BC3" w14:textId="77777777" w:rsidR="0012746E" w:rsidRPr="00D9360D" w:rsidRDefault="0012746E" w:rsidP="0012746E">
      <w:pPr>
        <w:ind w:right="26"/>
        <w:rPr>
          <w:color w:val="000000"/>
        </w:rPr>
      </w:pPr>
    </w:p>
    <w:tbl>
      <w:tblPr>
        <w:tblStyle w:val="TableGrid"/>
        <w:tblW w:w="1367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2"/>
        <w:gridCol w:w="1275"/>
        <w:gridCol w:w="1276"/>
        <w:gridCol w:w="1279"/>
        <w:gridCol w:w="1280"/>
        <w:gridCol w:w="1279"/>
        <w:gridCol w:w="1280"/>
        <w:gridCol w:w="1279"/>
        <w:gridCol w:w="1280"/>
      </w:tblGrid>
      <w:tr w:rsidR="0012746E" w:rsidRPr="00600E9E" w14:paraId="07128DED" w14:textId="77777777" w:rsidTr="003D0F90">
        <w:trPr>
          <w:trHeight w:val="444"/>
          <w:jc w:val="center"/>
        </w:trPr>
        <w:tc>
          <w:tcPr>
            <w:tcW w:w="3442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E4B69" w14:textId="77777777" w:rsidR="0012746E" w:rsidRPr="00600E9E" w:rsidRDefault="0012746E" w:rsidP="003D0F90">
            <w:pPr>
              <w:ind w:right="26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3FF9DA" w14:textId="77777777" w:rsidR="0012746E" w:rsidRPr="00600E9E" w:rsidRDefault="0012746E" w:rsidP="003D0F90">
            <w:pPr>
              <w:ind w:right="2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SAR</w:t>
            </w:r>
          </w:p>
        </w:tc>
        <w:tc>
          <w:tcPr>
            <w:tcW w:w="2559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F60D9A9" w14:textId="77777777" w:rsidR="0012746E" w:rsidRPr="00600E9E" w:rsidRDefault="0012746E" w:rsidP="003D0F90">
            <w:pPr>
              <w:ind w:right="2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SAR – EU25 shares</w:t>
            </w:r>
          </w:p>
        </w:tc>
        <w:tc>
          <w:tcPr>
            <w:tcW w:w="2559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18B34CF" w14:textId="77777777" w:rsidR="0012746E" w:rsidRPr="00600E9E" w:rsidRDefault="0012746E" w:rsidP="003D0F90">
            <w:pPr>
              <w:ind w:right="2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System-GMM</w:t>
            </w:r>
          </w:p>
        </w:tc>
        <w:tc>
          <w:tcPr>
            <w:tcW w:w="2559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475D254" w14:textId="77777777" w:rsidR="0012746E" w:rsidRPr="00600E9E" w:rsidRDefault="0012746E" w:rsidP="003D0F90">
            <w:pPr>
              <w:ind w:right="26"/>
              <w:jc w:val="center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LSDV</w:t>
            </w:r>
          </w:p>
        </w:tc>
      </w:tr>
      <w:tr w:rsidR="0012746E" w:rsidRPr="00600E9E" w14:paraId="4E470F8A" w14:textId="77777777" w:rsidTr="003D0F90">
        <w:trPr>
          <w:jc w:val="center"/>
        </w:trPr>
        <w:tc>
          <w:tcPr>
            <w:tcW w:w="3442" w:type="dxa"/>
            <w:tcBorders>
              <w:top w:val="single" w:sz="4" w:space="0" w:color="auto"/>
              <w:right w:val="single" w:sz="4" w:space="0" w:color="auto"/>
            </w:tcBorders>
          </w:tcPr>
          <w:p w14:paraId="6DDB736B" w14:textId="77777777" w:rsidR="0012746E" w:rsidRPr="00600E9E" w:rsidRDefault="0012746E" w:rsidP="003D0F90">
            <w:pPr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ln (</w:t>
            </w:r>
            <w:r w:rsidRPr="00600E9E">
              <w:rPr>
                <w:i/>
                <w:color w:val="000000"/>
                <w:sz w:val="22"/>
                <w:szCs w:val="22"/>
              </w:rPr>
              <w:t>FDI</w:t>
            </w:r>
            <w:r w:rsidRPr="00600E9E">
              <w:rPr>
                <w:color w:val="000000"/>
                <w:sz w:val="22"/>
                <w:szCs w:val="22"/>
              </w:rPr>
              <w:t>)</w:t>
            </w:r>
            <w:proofErr w:type="gramStart"/>
            <w:r w:rsidRPr="00600E9E">
              <w:rPr>
                <w:i/>
                <w:color w:val="000000"/>
                <w:sz w:val="22"/>
                <w:szCs w:val="22"/>
                <w:vertAlign w:val="subscript"/>
              </w:rPr>
              <w:t>r</w:t>
            </w:r>
            <w:r w:rsidRPr="00600E9E">
              <w:rPr>
                <w:color w:val="000000"/>
                <w:sz w:val="22"/>
                <w:szCs w:val="22"/>
                <w:vertAlign w:val="subscript"/>
              </w:rPr>
              <w:t>(</w:t>
            </w:r>
            <w:proofErr w:type="gramEnd"/>
            <w:r w:rsidRPr="00600E9E">
              <w:rPr>
                <w:i/>
                <w:color w:val="000000"/>
                <w:sz w:val="22"/>
                <w:szCs w:val="22"/>
                <w:vertAlign w:val="subscript"/>
              </w:rPr>
              <w:t>t -</w:t>
            </w:r>
            <w:r w:rsidRPr="00600E9E">
              <w:rPr>
                <w:color w:val="000000"/>
                <w:sz w:val="22"/>
                <w:szCs w:val="22"/>
                <w:vertAlign w:val="subscript"/>
              </w:rPr>
              <w:t>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6E7C42A" w14:textId="77777777" w:rsidR="0012746E" w:rsidRPr="00600E9E" w:rsidRDefault="0012746E" w:rsidP="003D0F90">
            <w:pPr>
              <w:tabs>
                <w:tab w:val="decimal" w:pos="976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</w:t>
            </w:r>
            <w:r>
              <w:rPr>
                <w:color w:val="000000"/>
                <w:sz w:val="22"/>
                <w:szCs w:val="22"/>
              </w:rPr>
              <w:t>776</w:t>
            </w:r>
            <w:r w:rsidRPr="00600E9E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</w:tcBorders>
          </w:tcPr>
          <w:p w14:paraId="545D2F23" w14:textId="77777777" w:rsidR="0012746E" w:rsidRPr="00600E9E" w:rsidRDefault="0012746E" w:rsidP="003D0F90">
            <w:pPr>
              <w:tabs>
                <w:tab w:val="decimal" w:pos="884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0.786***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</w:tcBorders>
          </w:tcPr>
          <w:p w14:paraId="15E62E2E" w14:textId="77777777" w:rsidR="0012746E" w:rsidRDefault="0012746E" w:rsidP="003D0F90">
            <w:pPr>
              <w:tabs>
                <w:tab w:val="decimal" w:pos="884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</w:t>
            </w:r>
            <w:r>
              <w:rPr>
                <w:color w:val="000000"/>
                <w:sz w:val="22"/>
                <w:szCs w:val="22"/>
              </w:rPr>
              <w:t>629</w:t>
            </w:r>
            <w:r w:rsidRPr="00600E9E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</w:tcBorders>
          </w:tcPr>
          <w:p w14:paraId="3A8653BB" w14:textId="77777777" w:rsidR="0012746E" w:rsidRPr="00600E9E" w:rsidRDefault="0012746E" w:rsidP="003D0F90">
            <w:pPr>
              <w:tabs>
                <w:tab w:val="decimal" w:pos="884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0.109***</w:t>
            </w:r>
          </w:p>
        </w:tc>
      </w:tr>
      <w:tr w:rsidR="0012746E" w:rsidRPr="00600E9E" w14:paraId="139D63BB" w14:textId="77777777" w:rsidTr="003D0F90">
        <w:trPr>
          <w:jc w:val="center"/>
        </w:trPr>
        <w:tc>
          <w:tcPr>
            <w:tcW w:w="3442" w:type="dxa"/>
            <w:tcBorders>
              <w:right w:val="single" w:sz="4" w:space="0" w:color="auto"/>
            </w:tcBorders>
          </w:tcPr>
          <w:p w14:paraId="172BFC79" w14:textId="77777777" w:rsidR="0012746E" w:rsidRPr="00600E9E" w:rsidRDefault="0012746E" w:rsidP="003D0F90">
            <w:pPr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i/>
                <w:color w:val="000000"/>
                <w:sz w:val="22"/>
                <w:szCs w:val="22"/>
              </w:rPr>
              <w:t>W</w:t>
            </w:r>
            <w:r w:rsidRPr="00600E9E">
              <w:rPr>
                <w:color w:val="000000"/>
                <w:sz w:val="22"/>
                <w:szCs w:val="22"/>
              </w:rPr>
              <w:t xml:space="preserve"> ln (</w:t>
            </w:r>
            <w:r w:rsidRPr="00600E9E">
              <w:rPr>
                <w:i/>
                <w:color w:val="000000"/>
                <w:sz w:val="22"/>
                <w:szCs w:val="22"/>
              </w:rPr>
              <w:t>FDI</w:t>
            </w:r>
            <w:r w:rsidRPr="00600E9E">
              <w:rPr>
                <w:color w:val="000000"/>
                <w:sz w:val="22"/>
                <w:szCs w:val="22"/>
              </w:rPr>
              <w:t>)</w:t>
            </w:r>
            <w:r w:rsidRPr="00600E9E">
              <w:rPr>
                <w:i/>
                <w:color w:val="000000"/>
                <w:sz w:val="22"/>
                <w:szCs w:val="22"/>
                <w:vertAlign w:val="subscript"/>
              </w:rPr>
              <w:t>rt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</w:tcPr>
          <w:p w14:paraId="0D81718C" w14:textId="77777777" w:rsidR="0012746E" w:rsidRPr="00600E9E" w:rsidRDefault="0012746E" w:rsidP="003D0F90">
            <w:pPr>
              <w:tabs>
                <w:tab w:val="decimal" w:pos="976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</w:t>
            </w:r>
            <w:r>
              <w:rPr>
                <w:color w:val="000000"/>
                <w:sz w:val="22"/>
                <w:szCs w:val="22"/>
              </w:rPr>
              <w:t>116</w:t>
            </w:r>
            <w:r w:rsidRPr="00600E9E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559" w:type="dxa"/>
            <w:gridSpan w:val="2"/>
          </w:tcPr>
          <w:p w14:paraId="39EDB531" w14:textId="77777777" w:rsidR="0012746E" w:rsidRPr="00600E9E" w:rsidRDefault="0012746E" w:rsidP="003D0F90">
            <w:pPr>
              <w:tabs>
                <w:tab w:val="decimal" w:pos="884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0.036</w:t>
            </w:r>
          </w:p>
        </w:tc>
        <w:tc>
          <w:tcPr>
            <w:tcW w:w="2559" w:type="dxa"/>
            <w:gridSpan w:val="2"/>
          </w:tcPr>
          <w:p w14:paraId="6F4CEE84" w14:textId="77777777" w:rsidR="0012746E" w:rsidRDefault="0012746E" w:rsidP="003D0F90">
            <w:pPr>
              <w:tabs>
                <w:tab w:val="decimal" w:pos="884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</w:t>
            </w:r>
            <w:r>
              <w:rPr>
                <w:color w:val="000000"/>
                <w:sz w:val="22"/>
                <w:szCs w:val="22"/>
              </w:rPr>
              <w:t>186</w:t>
            </w:r>
            <w:r w:rsidRPr="00600E9E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559" w:type="dxa"/>
            <w:gridSpan w:val="2"/>
          </w:tcPr>
          <w:p w14:paraId="7567365C" w14:textId="77777777" w:rsidR="0012746E" w:rsidRPr="00600E9E" w:rsidRDefault="0012746E" w:rsidP="003D0F90">
            <w:pPr>
              <w:tabs>
                <w:tab w:val="decimal" w:pos="884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</w:t>
            </w:r>
            <w:r>
              <w:rPr>
                <w:color w:val="000000"/>
                <w:sz w:val="22"/>
                <w:szCs w:val="22"/>
              </w:rPr>
              <w:t>252</w:t>
            </w:r>
            <w:r w:rsidRPr="00600E9E">
              <w:rPr>
                <w:color w:val="000000"/>
                <w:sz w:val="22"/>
                <w:szCs w:val="22"/>
              </w:rPr>
              <w:t>***</w:t>
            </w:r>
          </w:p>
        </w:tc>
      </w:tr>
      <w:tr w:rsidR="0012746E" w:rsidRPr="00600E9E" w14:paraId="06F9CBA4" w14:textId="77777777" w:rsidTr="003D0F90">
        <w:trPr>
          <w:jc w:val="center"/>
        </w:trPr>
        <w:tc>
          <w:tcPr>
            <w:tcW w:w="3442" w:type="dxa"/>
            <w:tcBorders>
              <w:right w:val="single" w:sz="4" w:space="0" w:color="auto"/>
            </w:tcBorders>
          </w:tcPr>
          <w:p w14:paraId="1807BD99" w14:textId="77777777" w:rsidR="0012746E" w:rsidRPr="00600E9E" w:rsidRDefault="0012746E" w:rsidP="003D0F90">
            <w:pPr>
              <w:ind w:left="29"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 xml:space="preserve">EU </w:t>
            </w:r>
            <w:r>
              <w:rPr>
                <w:color w:val="000000"/>
                <w:sz w:val="22"/>
                <w:szCs w:val="22"/>
              </w:rPr>
              <w:t>enlargement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</w:tcPr>
          <w:p w14:paraId="7C01670D" w14:textId="77777777" w:rsidR="0012746E" w:rsidRPr="00600E9E" w:rsidRDefault="0012746E" w:rsidP="003D0F90">
            <w:pPr>
              <w:tabs>
                <w:tab w:val="decimal" w:pos="976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</w:t>
            </w:r>
            <w:r>
              <w:rPr>
                <w:color w:val="000000"/>
                <w:sz w:val="22"/>
                <w:szCs w:val="22"/>
              </w:rPr>
              <w:t>297</w:t>
            </w:r>
            <w:r w:rsidRPr="00600E9E">
              <w:rPr>
                <w:color w:val="000000"/>
                <w:sz w:val="22"/>
                <w:szCs w:val="22"/>
              </w:rPr>
              <w:t>**</w:t>
            </w: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2559" w:type="dxa"/>
            <w:gridSpan w:val="2"/>
          </w:tcPr>
          <w:p w14:paraId="5CDB6112" w14:textId="77777777" w:rsidR="0012746E" w:rsidRDefault="0012746E" w:rsidP="003D0F90">
            <w:pPr>
              <w:tabs>
                <w:tab w:val="decimal" w:pos="884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0.510**</w:t>
            </w:r>
          </w:p>
        </w:tc>
        <w:tc>
          <w:tcPr>
            <w:tcW w:w="2559" w:type="dxa"/>
            <w:gridSpan w:val="2"/>
          </w:tcPr>
          <w:p w14:paraId="6727D969" w14:textId="77777777" w:rsidR="0012746E" w:rsidRDefault="0012746E" w:rsidP="003D0F90">
            <w:pPr>
              <w:tabs>
                <w:tab w:val="decimal" w:pos="884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0.3</w:t>
            </w:r>
            <w:r>
              <w:rPr>
                <w:color w:val="000000"/>
                <w:sz w:val="22"/>
                <w:szCs w:val="22"/>
              </w:rPr>
              <w:t>54*</w:t>
            </w:r>
            <w:r w:rsidRPr="00600E9E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559" w:type="dxa"/>
            <w:gridSpan w:val="2"/>
          </w:tcPr>
          <w:p w14:paraId="7ECC843B" w14:textId="77777777" w:rsidR="0012746E" w:rsidRPr="00600E9E" w:rsidRDefault="0012746E" w:rsidP="003D0F90">
            <w:pPr>
              <w:tabs>
                <w:tab w:val="decimal" w:pos="884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0.161</w:t>
            </w:r>
          </w:p>
        </w:tc>
      </w:tr>
      <w:tr w:rsidR="0012746E" w:rsidRPr="00600E9E" w14:paraId="47C19E12" w14:textId="77777777" w:rsidTr="003D0F90">
        <w:trPr>
          <w:jc w:val="center"/>
        </w:trPr>
        <w:tc>
          <w:tcPr>
            <w:tcW w:w="3442" w:type="dxa"/>
            <w:tcBorders>
              <w:right w:val="single" w:sz="4" w:space="0" w:color="auto"/>
            </w:tcBorders>
          </w:tcPr>
          <w:p w14:paraId="3805FDF6" w14:textId="77777777" w:rsidR="0012746E" w:rsidRPr="00600E9E" w:rsidRDefault="0012746E" w:rsidP="003D0F90">
            <w:pPr>
              <w:ind w:left="29"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EU commitment to enlarge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</w:tcPr>
          <w:p w14:paraId="58ECA6B9" w14:textId="77777777" w:rsidR="0012746E" w:rsidRPr="00600E9E" w:rsidRDefault="0012746E" w:rsidP="003D0F90">
            <w:pPr>
              <w:tabs>
                <w:tab w:val="decimal" w:pos="976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0.0</w:t>
            </w: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2559" w:type="dxa"/>
            <w:gridSpan w:val="2"/>
          </w:tcPr>
          <w:p w14:paraId="09C4F7AE" w14:textId="77777777" w:rsidR="0012746E" w:rsidRPr="00600E9E" w:rsidRDefault="0012746E" w:rsidP="003D0F90">
            <w:pPr>
              <w:tabs>
                <w:tab w:val="decimal" w:pos="884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0.074</w:t>
            </w:r>
          </w:p>
        </w:tc>
        <w:tc>
          <w:tcPr>
            <w:tcW w:w="2559" w:type="dxa"/>
            <w:gridSpan w:val="2"/>
          </w:tcPr>
          <w:p w14:paraId="645E73F9" w14:textId="77777777" w:rsidR="0012746E" w:rsidRDefault="0012746E" w:rsidP="003D0F90">
            <w:pPr>
              <w:tabs>
                <w:tab w:val="decimal" w:pos="884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0.03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559" w:type="dxa"/>
            <w:gridSpan w:val="2"/>
          </w:tcPr>
          <w:p w14:paraId="16940647" w14:textId="77777777" w:rsidR="0012746E" w:rsidRPr="00600E9E" w:rsidRDefault="0012746E" w:rsidP="003D0F90">
            <w:pPr>
              <w:tabs>
                <w:tab w:val="decimal" w:pos="884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0.069</w:t>
            </w:r>
          </w:p>
        </w:tc>
      </w:tr>
      <w:tr w:rsidR="0012746E" w:rsidRPr="00600E9E" w14:paraId="46AE8F1C" w14:textId="77777777" w:rsidTr="003D0F90">
        <w:trPr>
          <w:jc w:val="center"/>
        </w:trPr>
        <w:tc>
          <w:tcPr>
            <w:tcW w:w="3442" w:type="dxa"/>
            <w:tcBorders>
              <w:right w:val="single" w:sz="4" w:space="0" w:color="auto"/>
            </w:tcBorders>
            <w:vAlign w:val="center"/>
          </w:tcPr>
          <w:p w14:paraId="69D9EEEE" w14:textId="77777777" w:rsidR="0012746E" w:rsidRPr="00600E9E" w:rsidRDefault="0012746E" w:rsidP="003D0F90">
            <w:pPr>
              <w:ind w:left="29"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1-year post-EU membership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</w:tcPr>
          <w:p w14:paraId="68B00ADB" w14:textId="77777777" w:rsidR="0012746E" w:rsidRPr="00600E9E" w:rsidRDefault="0012746E" w:rsidP="003D0F90">
            <w:pPr>
              <w:tabs>
                <w:tab w:val="decimal" w:pos="976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-0.3</w:t>
            </w:r>
            <w:r>
              <w:rPr>
                <w:color w:val="000000"/>
                <w:sz w:val="22"/>
                <w:szCs w:val="22"/>
              </w:rPr>
              <w:t>30*</w:t>
            </w:r>
            <w:r w:rsidRPr="00600E9E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559" w:type="dxa"/>
            <w:gridSpan w:val="2"/>
          </w:tcPr>
          <w:p w14:paraId="449D7110" w14:textId="77777777" w:rsidR="0012746E" w:rsidRPr="00600E9E" w:rsidRDefault="0012746E" w:rsidP="003D0F90">
            <w:pPr>
              <w:tabs>
                <w:tab w:val="decimal" w:pos="884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-0.334***</w:t>
            </w:r>
          </w:p>
        </w:tc>
        <w:tc>
          <w:tcPr>
            <w:tcW w:w="2559" w:type="dxa"/>
            <w:gridSpan w:val="2"/>
          </w:tcPr>
          <w:p w14:paraId="6707562A" w14:textId="77777777" w:rsidR="0012746E" w:rsidRDefault="0012746E" w:rsidP="003D0F90">
            <w:pPr>
              <w:tabs>
                <w:tab w:val="decimal" w:pos="884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-0.3</w:t>
            </w:r>
            <w:r>
              <w:rPr>
                <w:color w:val="000000"/>
                <w:sz w:val="22"/>
                <w:szCs w:val="22"/>
              </w:rPr>
              <w:t>22</w:t>
            </w:r>
            <w:r w:rsidRPr="00600E9E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559" w:type="dxa"/>
            <w:gridSpan w:val="2"/>
          </w:tcPr>
          <w:p w14:paraId="1F8183EB" w14:textId="77777777" w:rsidR="0012746E" w:rsidRPr="00600E9E" w:rsidRDefault="0012746E" w:rsidP="003D0F90">
            <w:pPr>
              <w:tabs>
                <w:tab w:val="decimal" w:pos="884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-0.16</w:t>
            </w:r>
            <w:r>
              <w:rPr>
                <w:color w:val="000000"/>
                <w:sz w:val="22"/>
                <w:szCs w:val="22"/>
              </w:rPr>
              <w:t>8</w:t>
            </w:r>
            <w:r w:rsidRPr="00600E9E">
              <w:rPr>
                <w:color w:val="000000"/>
                <w:sz w:val="22"/>
                <w:szCs w:val="22"/>
              </w:rPr>
              <w:t>***</w:t>
            </w:r>
          </w:p>
        </w:tc>
      </w:tr>
      <w:tr w:rsidR="0012746E" w:rsidRPr="00600E9E" w14:paraId="5773E1C6" w14:textId="77777777" w:rsidTr="003D0F90">
        <w:trPr>
          <w:jc w:val="center"/>
        </w:trPr>
        <w:tc>
          <w:tcPr>
            <w:tcW w:w="3442" w:type="dxa"/>
            <w:tcBorders>
              <w:right w:val="single" w:sz="4" w:space="0" w:color="auto"/>
            </w:tcBorders>
            <w:vAlign w:val="center"/>
          </w:tcPr>
          <w:p w14:paraId="31B4FC9D" w14:textId="77777777" w:rsidR="0012746E" w:rsidRPr="00600E9E" w:rsidRDefault="0012746E" w:rsidP="003D0F90">
            <w:pPr>
              <w:ind w:left="29" w:right="26"/>
              <w:rPr>
                <w:color w:val="000000"/>
                <w:sz w:val="22"/>
                <w:szCs w:val="22"/>
              </w:rPr>
            </w:pPr>
            <w:r w:rsidRPr="00600E9E">
              <w:rPr>
                <w:sz w:val="22"/>
                <w:szCs w:val="22"/>
              </w:rPr>
              <w:t>2-year post-EU membership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</w:tcPr>
          <w:p w14:paraId="074BEBE7" w14:textId="77777777" w:rsidR="0012746E" w:rsidRPr="00600E9E" w:rsidRDefault="0012746E" w:rsidP="003D0F90">
            <w:pPr>
              <w:tabs>
                <w:tab w:val="decimal" w:pos="976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-0.</w:t>
            </w:r>
            <w:r>
              <w:rPr>
                <w:color w:val="000000"/>
                <w:sz w:val="22"/>
                <w:szCs w:val="22"/>
              </w:rPr>
              <w:t>337*</w:t>
            </w:r>
            <w:r w:rsidRPr="00600E9E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559" w:type="dxa"/>
            <w:gridSpan w:val="2"/>
          </w:tcPr>
          <w:p w14:paraId="06A5C0BB" w14:textId="77777777" w:rsidR="0012746E" w:rsidRPr="00600E9E" w:rsidRDefault="0012746E" w:rsidP="003D0F90">
            <w:pPr>
              <w:tabs>
                <w:tab w:val="decimal" w:pos="884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-0.366***</w:t>
            </w:r>
          </w:p>
        </w:tc>
        <w:tc>
          <w:tcPr>
            <w:tcW w:w="2559" w:type="dxa"/>
            <w:gridSpan w:val="2"/>
          </w:tcPr>
          <w:p w14:paraId="1FDF882C" w14:textId="77777777" w:rsidR="0012746E" w:rsidRDefault="0012746E" w:rsidP="003D0F90">
            <w:pPr>
              <w:tabs>
                <w:tab w:val="decimal" w:pos="884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-0.2</w:t>
            </w:r>
            <w:r>
              <w:rPr>
                <w:color w:val="000000"/>
                <w:sz w:val="22"/>
                <w:szCs w:val="22"/>
              </w:rPr>
              <w:t>83</w:t>
            </w:r>
            <w:r w:rsidRPr="00600E9E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559" w:type="dxa"/>
            <w:gridSpan w:val="2"/>
          </w:tcPr>
          <w:p w14:paraId="5D77C956" w14:textId="77777777" w:rsidR="0012746E" w:rsidRPr="00600E9E" w:rsidRDefault="0012746E" w:rsidP="003D0F90">
            <w:pPr>
              <w:tabs>
                <w:tab w:val="decimal" w:pos="884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-0.289***</w:t>
            </w:r>
          </w:p>
        </w:tc>
      </w:tr>
      <w:tr w:rsidR="0012746E" w:rsidRPr="00600E9E" w14:paraId="34048DA2" w14:textId="77777777" w:rsidTr="003D0F90">
        <w:trPr>
          <w:jc w:val="center"/>
        </w:trPr>
        <w:tc>
          <w:tcPr>
            <w:tcW w:w="3442" w:type="dxa"/>
            <w:tcBorders>
              <w:right w:val="single" w:sz="4" w:space="0" w:color="auto"/>
            </w:tcBorders>
            <w:vAlign w:val="center"/>
          </w:tcPr>
          <w:p w14:paraId="13A95A99" w14:textId="77777777" w:rsidR="0012746E" w:rsidRPr="00600E9E" w:rsidRDefault="0012746E" w:rsidP="003D0F90">
            <w:pPr>
              <w:ind w:left="29" w:right="26"/>
              <w:rPr>
                <w:color w:val="000000"/>
                <w:sz w:val="22"/>
                <w:szCs w:val="22"/>
              </w:rPr>
            </w:pPr>
            <w:r w:rsidRPr="00600E9E">
              <w:rPr>
                <w:sz w:val="22"/>
                <w:szCs w:val="22"/>
              </w:rPr>
              <w:t>3-year post-EU membership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</w:tcPr>
          <w:p w14:paraId="6305681C" w14:textId="77777777" w:rsidR="0012746E" w:rsidRPr="00600E9E" w:rsidRDefault="0012746E" w:rsidP="003D0F90">
            <w:pPr>
              <w:tabs>
                <w:tab w:val="decimal" w:pos="976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</w:t>
            </w:r>
            <w:r>
              <w:rPr>
                <w:color w:val="000000"/>
                <w:sz w:val="22"/>
                <w:szCs w:val="22"/>
              </w:rPr>
              <w:t>185**</w:t>
            </w:r>
          </w:p>
        </w:tc>
        <w:tc>
          <w:tcPr>
            <w:tcW w:w="2559" w:type="dxa"/>
            <w:gridSpan w:val="2"/>
          </w:tcPr>
          <w:p w14:paraId="6177F3C7" w14:textId="77777777" w:rsidR="0012746E" w:rsidRPr="00600E9E" w:rsidRDefault="0012746E" w:rsidP="003D0F90">
            <w:pPr>
              <w:tabs>
                <w:tab w:val="decimal" w:pos="884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0.202**</w:t>
            </w:r>
          </w:p>
        </w:tc>
        <w:tc>
          <w:tcPr>
            <w:tcW w:w="2559" w:type="dxa"/>
            <w:gridSpan w:val="2"/>
          </w:tcPr>
          <w:p w14:paraId="51D011ED" w14:textId="77777777" w:rsidR="0012746E" w:rsidRDefault="0012746E" w:rsidP="003D0F90">
            <w:pPr>
              <w:tabs>
                <w:tab w:val="decimal" w:pos="884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0.05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559" w:type="dxa"/>
            <w:gridSpan w:val="2"/>
          </w:tcPr>
          <w:p w14:paraId="364C9BDF" w14:textId="77777777" w:rsidR="0012746E" w:rsidRPr="00600E9E" w:rsidRDefault="0012746E" w:rsidP="003D0F90">
            <w:pPr>
              <w:tabs>
                <w:tab w:val="decimal" w:pos="884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0.08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12746E" w:rsidRPr="00600E9E" w14:paraId="74A601BD" w14:textId="77777777" w:rsidTr="003D0F90">
        <w:trPr>
          <w:jc w:val="center"/>
        </w:trPr>
        <w:tc>
          <w:tcPr>
            <w:tcW w:w="3442" w:type="dxa"/>
            <w:tcBorders>
              <w:right w:val="single" w:sz="4" w:space="0" w:color="auto"/>
            </w:tcBorders>
          </w:tcPr>
          <w:p w14:paraId="2DBA4E9A" w14:textId="77777777" w:rsidR="0012746E" w:rsidRPr="00600E9E" w:rsidRDefault="0012746E" w:rsidP="003D0F90">
            <w:pPr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u w:val="single"/>
              </w:rPr>
              <w:t>Regional c</w:t>
            </w:r>
            <w:r w:rsidRPr="00600E9E">
              <w:rPr>
                <w:color w:val="000000"/>
                <w:sz w:val="22"/>
                <w:szCs w:val="22"/>
                <w:u w:val="single"/>
              </w:rPr>
              <w:t>ontrol</w:t>
            </w:r>
            <w:r>
              <w:rPr>
                <w:color w:val="000000"/>
                <w:sz w:val="22"/>
                <w:szCs w:val="22"/>
                <w:u w:val="single"/>
              </w:rPr>
              <w:t>s</w:t>
            </w:r>
            <w:r w:rsidRPr="00600E9E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5F66401C" w14:textId="77777777" w:rsidR="0012746E" w:rsidRPr="00600E9E" w:rsidRDefault="0012746E" w:rsidP="003D0F90">
            <w:pPr>
              <w:ind w:right="26"/>
              <w:jc w:val="center"/>
              <w:rPr>
                <w:color w:val="000000"/>
                <w:sz w:val="22"/>
                <w:szCs w:val="22"/>
                <w:u w:val="single"/>
              </w:rPr>
            </w:pPr>
            <w:r w:rsidRPr="00600E9E">
              <w:rPr>
                <w:color w:val="000000"/>
                <w:sz w:val="22"/>
                <w:szCs w:val="22"/>
                <w:u w:val="single"/>
              </w:rPr>
              <w:t>EU15</w:t>
            </w:r>
          </w:p>
        </w:tc>
        <w:tc>
          <w:tcPr>
            <w:tcW w:w="1276" w:type="dxa"/>
          </w:tcPr>
          <w:p w14:paraId="70B66E07" w14:textId="77777777" w:rsidR="0012746E" w:rsidRPr="00600E9E" w:rsidRDefault="0012746E" w:rsidP="003D0F90">
            <w:pPr>
              <w:ind w:right="26"/>
              <w:jc w:val="center"/>
              <w:rPr>
                <w:color w:val="000000"/>
                <w:sz w:val="22"/>
                <w:szCs w:val="22"/>
                <w:u w:val="single"/>
              </w:rPr>
            </w:pPr>
            <w:r w:rsidRPr="00600E9E">
              <w:rPr>
                <w:color w:val="000000"/>
                <w:sz w:val="22"/>
                <w:szCs w:val="22"/>
                <w:u w:val="single"/>
              </w:rPr>
              <w:t>CEECs</w:t>
            </w:r>
          </w:p>
        </w:tc>
        <w:tc>
          <w:tcPr>
            <w:tcW w:w="1279" w:type="dxa"/>
          </w:tcPr>
          <w:p w14:paraId="21A7E60D" w14:textId="77777777" w:rsidR="0012746E" w:rsidRPr="00600E9E" w:rsidRDefault="0012746E" w:rsidP="003D0F90">
            <w:pPr>
              <w:ind w:right="26"/>
              <w:jc w:val="center"/>
              <w:rPr>
                <w:color w:val="000000"/>
                <w:sz w:val="22"/>
                <w:szCs w:val="22"/>
                <w:u w:val="single"/>
              </w:rPr>
            </w:pPr>
            <w:r w:rsidRPr="00600E9E">
              <w:rPr>
                <w:color w:val="000000"/>
                <w:sz w:val="22"/>
                <w:szCs w:val="22"/>
                <w:u w:val="single"/>
              </w:rPr>
              <w:t>EU15</w:t>
            </w:r>
          </w:p>
        </w:tc>
        <w:tc>
          <w:tcPr>
            <w:tcW w:w="1280" w:type="dxa"/>
          </w:tcPr>
          <w:p w14:paraId="41313C97" w14:textId="77777777" w:rsidR="0012746E" w:rsidRPr="00600E9E" w:rsidRDefault="0012746E" w:rsidP="003D0F90">
            <w:pPr>
              <w:ind w:right="26"/>
              <w:jc w:val="center"/>
              <w:rPr>
                <w:color w:val="000000"/>
                <w:sz w:val="22"/>
                <w:szCs w:val="22"/>
                <w:u w:val="single"/>
              </w:rPr>
            </w:pPr>
            <w:r w:rsidRPr="00600E9E">
              <w:rPr>
                <w:color w:val="000000"/>
                <w:sz w:val="22"/>
                <w:szCs w:val="22"/>
                <w:u w:val="single"/>
              </w:rPr>
              <w:t>CEECs</w:t>
            </w:r>
          </w:p>
        </w:tc>
        <w:tc>
          <w:tcPr>
            <w:tcW w:w="1279" w:type="dxa"/>
          </w:tcPr>
          <w:p w14:paraId="18EE4BB8" w14:textId="77777777" w:rsidR="0012746E" w:rsidRPr="00600E9E" w:rsidRDefault="0012746E" w:rsidP="003D0F90">
            <w:pPr>
              <w:ind w:right="26"/>
              <w:jc w:val="center"/>
              <w:rPr>
                <w:color w:val="000000"/>
                <w:sz w:val="22"/>
                <w:szCs w:val="22"/>
                <w:u w:val="single"/>
              </w:rPr>
            </w:pPr>
            <w:r w:rsidRPr="00600E9E">
              <w:rPr>
                <w:color w:val="000000"/>
                <w:sz w:val="22"/>
                <w:szCs w:val="22"/>
                <w:u w:val="single"/>
              </w:rPr>
              <w:t>EU15</w:t>
            </w:r>
          </w:p>
        </w:tc>
        <w:tc>
          <w:tcPr>
            <w:tcW w:w="1280" w:type="dxa"/>
          </w:tcPr>
          <w:p w14:paraId="08DB83AD" w14:textId="77777777" w:rsidR="0012746E" w:rsidRPr="00600E9E" w:rsidRDefault="0012746E" w:rsidP="003D0F90">
            <w:pPr>
              <w:ind w:right="26"/>
              <w:jc w:val="center"/>
              <w:rPr>
                <w:color w:val="000000"/>
                <w:sz w:val="22"/>
                <w:szCs w:val="22"/>
                <w:u w:val="single"/>
              </w:rPr>
            </w:pPr>
            <w:r w:rsidRPr="00600E9E">
              <w:rPr>
                <w:color w:val="000000"/>
                <w:sz w:val="22"/>
                <w:szCs w:val="22"/>
                <w:u w:val="single"/>
              </w:rPr>
              <w:t>CEECs</w:t>
            </w:r>
          </w:p>
        </w:tc>
        <w:tc>
          <w:tcPr>
            <w:tcW w:w="1279" w:type="dxa"/>
          </w:tcPr>
          <w:p w14:paraId="68572F4E" w14:textId="77777777" w:rsidR="0012746E" w:rsidRPr="00600E9E" w:rsidRDefault="0012746E" w:rsidP="003D0F90">
            <w:pPr>
              <w:ind w:right="26"/>
              <w:jc w:val="center"/>
              <w:rPr>
                <w:color w:val="000000"/>
                <w:sz w:val="22"/>
                <w:szCs w:val="22"/>
                <w:u w:val="single"/>
              </w:rPr>
            </w:pPr>
            <w:r w:rsidRPr="00600E9E">
              <w:rPr>
                <w:color w:val="000000"/>
                <w:sz w:val="22"/>
                <w:szCs w:val="22"/>
                <w:u w:val="single"/>
              </w:rPr>
              <w:t>EU15</w:t>
            </w:r>
          </w:p>
        </w:tc>
        <w:tc>
          <w:tcPr>
            <w:tcW w:w="1280" w:type="dxa"/>
          </w:tcPr>
          <w:p w14:paraId="73BEAAA9" w14:textId="77777777" w:rsidR="0012746E" w:rsidRPr="00600E9E" w:rsidRDefault="0012746E" w:rsidP="003D0F90">
            <w:pPr>
              <w:ind w:right="26"/>
              <w:jc w:val="center"/>
              <w:rPr>
                <w:color w:val="000000"/>
                <w:sz w:val="22"/>
                <w:szCs w:val="22"/>
                <w:u w:val="single"/>
              </w:rPr>
            </w:pPr>
            <w:r w:rsidRPr="00600E9E">
              <w:rPr>
                <w:color w:val="000000"/>
                <w:sz w:val="22"/>
                <w:szCs w:val="22"/>
                <w:u w:val="single"/>
              </w:rPr>
              <w:t>CEECs</w:t>
            </w:r>
          </w:p>
        </w:tc>
      </w:tr>
      <w:tr w:rsidR="0012746E" w:rsidRPr="00600E9E" w14:paraId="527D8E39" w14:textId="77777777" w:rsidTr="003D0F90">
        <w:trPr>
          <w:jc w:val="center"/>
        </w:trPr>
        <w:tc>
          <w:tcPr>
            <w:tcW w:w="3442" w:type="dxa"/>
            <w:tcBorders>
              <w:right w:val="single" w:sz="4" w:space="0" w:color="auto"/>
            </w:tcBorders>
          </w:tcPr>
          <w:p w14:paraId="1F9DA2AD" w14:textId="77777777" w:rsidR="0012746E" w:rsidRPr="00600E9E" w:rsidRDefault="0012746E" w:rsidP="003D0F90">
            <w:pPr>
              <w:ind w:left="111"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Market size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7D7699CA" w14:textId="77777777" w:rsidR="0012746E" w:rsidRPr="00600E9E" w:rsidRDefault="0012746E" w:rsidP="003D0F90">
            <w:pPr>
              <w:tabs>
                <w:tab w:val="decimal" w:pos="3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0.00</w:t>
            </w:r>
            <w:r>
              <w:rPr>
                <w:color w:val="000000"/>
                <w:sz w:val="22"/>
                <w:szCs w:val="22"/>
              </w:rPr>
              <w:t>3</w:t>
            </w:r>
            <w:r w:rsidRPr="00600E9E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276" w:type="dxa"/>
          </w:tcPr>
          <w:p w14:paraId="49F6DD82" w14:textId="77777777" w:rsidR="0012746E" w:rsidRPr="008C3E37" w:rsidRDefault="0012746E" w:rsidP="003D0F90">
            <w:pPr>
              <w:tabs>
                <w:tab w:val="decimal" w:pos="251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0.01</w:t>
            </w:r>
            <w:r>
              <w:rPr>
                <w:color w:val="000000"/>
                <w:sz w:val="22"/>
                <w:szCs w:val="22"/>
              </w:rPr>
              <w:t>1</w:t>
            </w:r>
            <w:r w:rsidRPr="00600E9E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279" w:type="dxa"/>
          </w:tcPr>
          <w:p w14:paraId="1E9C9946" w14:textId="77777777" w:rsidR="0012746E" w:rsidRPr="00600E9E" w:rsidRDefault="0012746E" w:rsidP="003D0F90">
            <w:pPr>
              <w:tabs>
                <w:tab w:val="decimal" w:pos="317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0.002***</w:t>
            </w:r>
          </w:p>
        </w:tc>
        <w:tc>
          <w:tcPr>
            <w:tcW w:w="1280" w:type="dxa"/>
          </w:tcPr>
          <w:p w14:paraId="78B0CC1F" w14:textId="77777777" w:rsidR="0012746E" w:rsidRPr="00600E9E" w:rsidRDefault="0012746E" w:rsidP="003D0F90">
            <w:pPr>
              <w:tabs>
                <w:tab w:val="decimal" w:pos="277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0.010***</w:t>
            </w:r>
          </w:p>
        </w:tc>
        <w:tc>
          <w:tcPr>
            <w:tcW w:w="1279" w:type="dxa"/>
          </w:tcPr>
          <w:p w14:paraId="3193BC38" w14:textId="77777777" w:rsidR="0012746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0.004***</w:t>
            </w:r>
          </w:p>
        </w:tc>
        <w:tc>
          <w:tcPr>
            <w:tcW w:w="1280" w:type="dxa"/>
          </w:tcPr>
          <w:p w14:paraId="0BA88D09" w14:textId="77777777" w:rsidR="0012746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0.018***</w:t>
            </w:r>
          </w:p>
        </w:tc>
        <w:tc>
          <w:tcPr>
            <w:tcW w:w="1279" w:type="dxa"/>
          </w:tcPr>
          <w:p w14:paraId="5C3739D5" w14:textId="77777777" w:rsidR="0012746E" w:rsidRPr="00600E9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0.010***</w:t>
            </w:r>
          </w:p>
        </w:tc>
        <w:tc>
          <w:tcPr>
            <w:tcW w:w="1280" w:type="dxa"/>
          </w:tcPr>
          <w:p w14:paraId="4DB2769F" w14:textId="77777777" w:rsidR="0012746E" w:rsidRPr="00600E9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0.01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12746E" w:rsidRPr="00600E9E" w14:paraId="3319E637" w14:textId="77777777" w:rsidTr="003D0F90">
        <w:trPr>
          <w:jc w:val="center"/>
        </w:trPr>
        <w:tc>
          <w:tcPr>
            <w:tcW w:w="3442" w:type="dxa"/>
            <w:tcBorders>
              <w:right w:val="single" w:sz="4" w:space="0" w:color="auto"/>
            </w:tcBorders>
          </w:tcPr>
          <w:p w14:paraId="35C60017" w14:textId="77777777" w:rsidR="0012746E" w:rsidRPr="00600E9E" w:rsidRDefault="0012746E" w:rsidP="003D0F90">
            <w:pPr>
              <w:ind w:left="111"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EU market potential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07FE54F7" w14:textId="77777777" w:rsidR="0012746E" w:rsidRPr="00600E9E" w:rsidRDefault="0012746E" w:rsidP="003D0F90">
            <w:pPr>
              <w:tabs>
                <w:tab w:val="decimal" w:pos="3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0.00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430E3CB4" w14:textId="77777777" w:rsidR="0012746E" w:rsidRPr="008C3E37" w:rsidRDefault="0012746E" w:rsidP="003D0F90">
            <w:pPr>
              <w:tabs>
                <w:tab w:val="decimal" w:pos="251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0.0</w:t>
            </w: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279" w:type="dxa"/>
          </w:tcPr>
          <w:p w14:paraId="143BAF58" w14:textId="77777777" w:rsidR="0012746E" w:rsidRPr="00600E9E" w:rsidRDefault="0012746E" w:rsidP="003D0F90">
            <w:pPr>
              <w:tabs>
                <w:tab w:val="decimal" w:pos="317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1280" w:type="dxa"/>
          </w:tcPr>
          <w:p w14:paraId="50C2704D" w14:textId="77777777" w:rsidR="0012746E" w:rsidRPr="00600E9E" w:rsidRDefault="0012746E" w:rsidP="003D0F90">
            <w:pPr>
              <w:tabs>
                <w:tab w:val="decimal" w:pos="277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1279" w:type="dxa"/>
          </w:tcPr>
          <w:p w14:paraId="4E5B0FB1" w14:textId="77777777" w:rsidR="0012746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0.00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80" w:type="dxa"/>
          </w:tcPr>
          <w:p w14:paraId="1675CB5A" w14:textId="77777777" w:rsidR="0012746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0.01</w:t>
            </w:r>
            <w:r>
              <w:rPr>
                <w:color w:val="000000"/>
                <w:sz w:val="22"/>
                <w:szCs w:val="22"/>
              </w:rPr>
              <w:t>0</w:t>
            </w:r>
            <w:r w:rsidRPr="00600E9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279" w:type="dxa"/>
          </w:tcPr>
          <w:p w14:paraId="4006EB33" w14:textId="77777777" w:rsidR="0012746E" w:rsidRPr="00600E9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0.004</w:t>
            </w:r>
          </w:p>
        </w:tc>
        <w:tc>
          <w:tcPr>
            <w:tcW w:w="1280" w:type="dxa"/>
          </w:tcPr>
          <w:p w14:paraId="6479E382" w14:textId="77777777" w:rsidR="0012746E" w:rsidRPr="00600E9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0.102***</w:t>
            </w:r>
          </w:p>
        </w:tc>
      </w:tr>
      <w:tr w:rsidR="0012746E" w:rsidRPr="00600E9E" w14:paraId="547F7B03" w14:textId="77777777" w:rsidTr="003D0F90">
        <w:trPr>
          <w:jc w:val="center"/>
        </w:trPr>
        <w:tc>
          <w:tcPr>
            <w:tcW w:w="3442" w:type="dxa"/>
            <w:tcBorders>
              <w:right w:val="single" w:sz="4" w:space="0" w:color="auto"/>
            </w:tcBorders>
          </w:tcPr>
          <w:p w14:paraId="03A1ACB8" w14:textId="77777777" w:rsidR="0012746E" w:rsidRPr="00600E9E" w:rsidRDefault="0012746E" w:rsidP="003D0F90">
            <w:pPr>
              <w:ind w:left="111"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Population density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6C6BAF0F" w14:textId="77777777" w:rsidR="0012746E" w:rsidRPr="00600E9E" w:rsidRDefault="0012746E" w:rsidP="003D0F90">
            <w:pPr>
              <w:tabs>
                <w:tab w:val="decimal" w:pos="3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0.0</w:t>
            </w: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7A27D6B2" w14:textId="77777777" w:rsidR="0012746E" w:rsidRPr="008C3E37" w:rsidRDefault="0012746E" w:rsidP="003D0F90">
            <w:pPr>
              <w:tabs>
                <w:tab w:val="decimal" w:pos="251"/>
              </w:tabs>
              <w:ind w:right="26"/>
              <w:rPr>
                <w:color w:val="000000"/>
                <w:sz w:val="22"/>
                <w:szCs w:val="22"/>
              </w:rPr>
            </w:pPr>
            <w:r w:rsidRPr="00D1636B">
              <w:rPr>
                <w:color w:val="000000"/>
                <w:sz w:val="22"/>
                <w:szCs w:val="22"/>
              </w:rPr>
              <w:t>0.00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9" w:type="dxa"/>
          </w:tcPr>
          <w:p w14:paraId="65645B6E" w14:textId="77777777" w:rsidR="0012746E" w:rsidRPr="00600E9E" w:rsidRDefault="0012746E" w:rsidP="003D0F90">
            <w:pPr>
              <w:tabs>
                <w:tab w:val="decimal" w:pos="317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280" w:type="dxa"/>
          </w:tcPr>
          <w:p w14:paraId="56147309" w14:textId="77777777" w:rsidR="0012746E" w:rsidRPr="00600E9E" w:rsidRDefault="0012746E" w:rsidP="003D0F90">
            <w:pPr>
              <w:tabs>
                <w:tab w:val="decimal" w:pos="277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0.004</w:t>
            </w:r>
          </w:p>
        </w:tc>
        <w:tc>
          <w:tcPr>
            <w:tcW w:w="1279" w:type="dxa"/>
          </w:tcPr>
          <w:p w14:paraId="698E0592" w14:textId="77777777" w:rsidR="0012746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0.01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80" w:type="dxa"/>
          </w:tcPr>
          <w:p w14:paraId="0878A210" w14:textId="77777777" w:rsidR="0012746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D1636B">
              <w:rPr>
                <w:color w:val="000000"/>
                <w:sz w:val="22"/>
                <w:szCs w:val="22"/>
              </w:rPr>
              <w:t>0.00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9" w:type="dxa"/>
          </w:tcPr>
          <w:p w14:paraId="16EDE222" w14:textId="77777777" w:rsidR="0012746E" w:rsidRPr="00600E9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-0.45</w:t>
            </w:r>
            <w:r>
              <w:rPr>
                <w:color w:val="000000"/>
                <w:sz w:val="22"/>
                <w:szCs w:val="22"/>
              </w:rPr>
              <w:t>3</w:t>
            </w:r>
            <w:r w:rsidRPr="00600E9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280" w:type="dxa"/>
          </w:tcPr>
          <w:p w14:paraId="3F08ED2C" w14:textId="77777777" w:rsidR="0012746E" w:rsidRPr="00600E9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1.52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12746E" w:rsidRPr="00600E9E" w14:paraId="0372448C" w14:textId="77777777" w:rsidTr="003D0F90">
        <w:trPr>
          <w:jc w:val="center"/>
        </w:trPr>
        <w:tc>
          <w:tcPr>
            <w:tcW w:w="3442" w:type="dxa"/>
            <w:tcBorders>
              <w:right w:val="single" w:sz="4" w:space="0" w:color="auto"/>
            </w:tcBorders>
          </w:tcPr>
          <w:p w14:paraId="399F0D9D" w14:textId="77777777" w:rsidR="0012746E" w:rsidRPr="00600E9E" w:rsidRDefault="0012746E" w:rsidP="003D0F90">
            <w:pPr>
              <w:ind w:left="111"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GDP growth rate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25DA0C9D" w14:textId="77777777" w:rsidR="0012746E" w:rsidRPr="00600E9E" w:rsidRDefault="0012746E" w:rsidP="003D0F90">
            <w:pPr>
              <w:tabs>
                <w:tab w:val="decimal" w:pos="3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1.153***</w:t>
            </w:r>
          </w:p>
        </w:tc>
        <w:tc>
          <w:tcPr>
            <w:tcW w:w="1276" w:type="dxa"/>
          </w:tcPr>
          <w:p w14:paraId="3922AEF0" w14:textId="77777777" w:rsidR="0012746E" w:rsidRPr="008C3E37" w:rsidRDefault="0012746E" w:rsidP="003D0F90">
            <w:pPr>
              <w:tabs>
                <w:tab w:val="decimal" w:pos="251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Pr="00600E9E">
              <w:rPr>
                <w:color w:val="000000"/>
                <w:sz w:val="22"/>
                <w:szCs w:val="22"/>
              </w:rPr>
              <w:t>0.</w:t>
            </w:r>
            <w:r>
              <w:rPr>
                <w:color w:val="000000"/>
                <w:sz w:val="22"/>
                <w:szCs w:val="22"/>
              </w:rPr>
              <w:t>132</w:t>
            </w:r>
          </w:p>
        </w:tc>
        <w:tc>
          <w:tcPr>
            <w:tcW w:w="1279" w:type="dxa"/>
          </w:tcPr>
          <w:p w14:paraId="029E071B" w14:textId="77777777" w:rsidR="0012746E" w:rsidRPr="00600E9E" w:rsidRDefault="0012746E" w:rsidP="003D0F90">
            <w:pPr>
              <w:tabs>
                <w:tab w:val="decimal" w:pos="317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-0.984**</w:t>
            </w:r>
          </w:p>
        </w:tc>
        <w:tc>
          <w:tcPr>
            <w:tcW w:w="1280" w:type="dxa"/>
          </w:tcPr>
          <w:p w14:paraId="03834917" w14:textId="77777777" w:rsidR="0012746E" w:rsidRPr="00600E9E" w:rsidRDefault="0012746E" w:rsidP="003D0F90">
            <w:pPr>
              <w:tabs>
                <w:tab w:val="decimal" w:pos="277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-0.058</w:t>
            </w:r>
          </w:p>
        </w:tc>
        <w:tc>
          <w:tcPr>
            <w:tcW w:w="1279" w:type="dxa"/>
          </w:tcPr>
          <w:p w14:paraId="5E97A643" w14:textId="77777777" w:rsidR="0012746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-0.7</w:t>
            </w: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280" w:type="dxa"/>
          </w:tcPr>
          <w:p w14:paraId="7AD23DEE" w14:textId="77777777" w:rsidR="0012746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0.0</w:t>
            </w:r>
            <w:r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1279" w:type="dxa"/>
          </w:tcPr>
          <w:p w14:paraId="6E9ED010" w14:textId="77777777" w:rsidR="0012746E" w:rsidRPr="00600E9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-0.73</w:t>
            </w:r>
            <w:r>
              <w:rPr>
                <w:color w:val="000000"/>
                <w:sz w:val="22"/>
                <w:szCs w:val="22"/>
              </w:rPr>
              <w:t>7</w:t>
            </w:r>
            <w:r w:rsidRPr="00600E9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280" w:type="dxa"/>
          </w:tcPr>
          <w:p w14:paraId="5DA0F8B6" w14:textId="77777777" w:rsidR="0012746E" w:rsidRPr="00600E9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1.0</w:t>
            </w:r>
            <w:r>
              <w:rPr>
                <w:color w:val="000000"/>
                <w:sz w:val="22"/>
                <w:szCs w:val="22"/>
              </w:rPr>
              <w:t>09</w:t>
            </w:r>
            <w:r w:rsidRPr="00600E9E">
              <w:rPr>
                <w:color w:val="000000"/>
                <w:sz w:val="22"/>
                <w:szCs w:val="22"/>
              </w:rPr>
              <w:t>**</w:t>
            </w:r>
          </w:p>
        </w:tc>
      </w:tr>
      <w:tr w:rsidR="0012746E" w:rsidRPr="00600E9E" w14:paraId="47C4365B" w14:textId="77777777" w:rsidTr="003D0F90">
        <w:trPr>
          <w:jc w:val="center"/>
        </w:trPr>
        <w:tc>
          <w:tcPr>
            <w:tcW w:w="3442" w:type="dxa"/>
            <w:tcBorders>
              <w:right w:val="single" w:sz="4" w:space="0" w:color="auto"/>
            </w:tcBorders>
          </w:tcPr>
          <w:p w14:paraId="51BC6DF3" w14:textId="77777777" w:rsidR="0012746E" w:rsidRPr="00600E9E" w:rsidRDefault="0012746E" w:rsidP="003D0F90">
            <w:pPr>
              <w:ind w:left="111"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Secondary education rate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44D2DADE" w14:textId="77777777" w:rsidR="0012746E" w:rsidRPr="00600E9E" w:rsidRDefault="0012746E" w:rsidP="003D0F90">
            <w:pPr>
              <w:tabs>
                <w:tab w:val="decimal" w:pos="3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0.41</w:t>
            </w:r>
            <w:r>
              <w:rPr>
                <w:color w:val="000000"/>
                <w:sz w:val="22"/>
                <w:szCs w:val="22"/>
              </w:rPr>
              <w:t>1**</w:t>
            </w:r>
          </w:p>
        </w:tc>
        <w:tc>
          <w:tcPr>
            <w:tcW w:w="1276" w:type="dxa"/>
          </w:tcPr>
          <w:p w14:paraId="68235D73" w14:textId="77777777" w:rsidR="0012746E" w:rsidRPr="008C3E37" w:rsidRDefault="0012746E" w:rsidP="003D0F90">
            <w:pPr>
              <w:tabs>
                <w:tab w:val="decimal" w:pos="251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</w:t>
            </w:r>
            <w:r>
              <w:rPr>
                <w:color w:val="000000"/>
                <w:sz w:val="22"/>
                <w:szCs w:val="22"/>
              </w:rPr>
              <w:t>443</w:t>
            </w:r>
          </w:p>
        </w:tc>
        <w:tc>
          <w:tcPr>
            <w:tcW w:w="1279" w:type="dxa"/>
          </w:tcPr>
          <w:p w14:paraId="2FC4E6B6" w14:textId="77777777" w:rsidR="0012746E" w:rsidRPr="00600E9E" w:rsidRDefault="0012746E" w:rsidP="003D0F90">
            <w:pPr>
              <w:tabs>
                <w:tab w:val="decimal" w:pos="317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0.361**</w:t>
            </w:r>
          </w:p>
        </w:tc>
        <w:tc>
          <w:tcPr>
            <w:tcW w:w="1280" w:type="dxa"/>
          </w:tcPr>
          <w:p w14:paraId="2FD3971B" w14:textId="77777777" w:rsidR="0012746E" w:rsidRPr="00600E9E" w:rsidRDefault="0012746E" w:rsidP="003D0F90">
            <w:pPr>
              <w:tabs>
                <w:tab w:val="decimal" w:pos="277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0.493</w:t>
            </w:r>
          </w:p>
        </w:tc>
        <w:tc>
          <w:tcPr>
            <w:tcW w:w="1279" w:type="dxa"/>
          </w:tcPr>
          <w:p w14:paraId="6358A91E" w14:textId="77777777" w:rsidR="0012746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0.4</w:t>
            </w: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280" w:type="dxa"/>
          </w:tcPr>
          <w:p w14:paraId="5B5CDA95" w14:textId="77777777" w:rsidR="0012746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0.10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9" w:type="dxa"/>
          </w:tcPr>
          <w:p w14:paraId="143A7B8B" w14:textId="77777777" w:rsidR="0012746E" w:rsidRPr="00600E9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0.2</w:t>
            </w: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280" w:type="dxa"/>
          </w:tcPr>
          <w:p w14:paraId="22A24F2D" w14:textId="77777777" w:rsidR="0012746E" w:rsidRPr="00600E9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-0.6</w:t>
            </w:r>
            <w:r>
              <w:rPr>
                <w:color w:val="000000"/>
                <w:sz w:val="22"/>
                <w:szCs w:val="22"/>
              </w:rPr>
              <w:t>37</w:t>
            </w:r>
          </w:p>
        </w:tc>
      </w:tr>
      <w:tr w:rsidR="0012746E" w:rsidRPr="00600E9E" w14:paraId="024209D2" w14:textId="77777777" w:rsidTr="003D0F90">
        <w:trPr>
          <w:jc w:val="center"/>
        </w:trPr>
        <w:tc>
          <w:tcPr>
            <w:tcW w:w="3442" w:type="dxa"/>
            <w:tcBorders>
              <w:right w:val="single" w:sz="4" w:space="0" w:color="auto"/>
            </w:tcBorders>
          </w:tcPr>
          <w:p w14:paraId="4D662610" w14:textId="77777777" w:rsidR="0012746E" w:rsidRPr="00600E9E" w:rsidRDefault="0012746E" w:rsidP="003D0F90">
            <w:pPr>
              <w:ind w:left="111"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Tertiary education rate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62CF07F5" w14:textId="77777777" w:rsidR="0012746E" w:rsidRPr="00600E9E" w:rsidRDefault="0012746E" w:rsidP="003D0F90">
            <w:pPr>
              <w:tabs>
                <w:tab w:val="decimal" w:pos="3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</w:t>
            </w:r>
            <w:r>
              <w:rPr>
                <w:color w:val="000000"/>
                <w:sz w:val="22"/>
                <w:szCs w:val="22"/>
              </w:rPr>
              <w:t>685*</w:t>
            </w:r>
            <w:r w:rsidRPr="00600E9E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276" w:type="dxa"/>
          </w:tcPr>
          <w:p w14:paraId="3B711B2B" w14:textId="77777777" w:rsidR="0012746E" w:rsidRPr="008C3E37" w:rsidRDefault="0012746E" w:rsidP="003D0F90">
            <w:pPr>
              <w:tabs>
                <w:tab w:val="decimal" w:pos="251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1.</w:t>
            </w:r>
            <w:r>
              <w:rPr>
                <w:color w:val="000000"/>
                <w:sz w:val="22"/>
                <w:szCs w:val="22"/>
              </w:rPr>
              <w:t>026</w:t>
            </w:r>
            <w:r w:rsidRPr="00600E9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279" w:type="dxa"/>
          </w:tcPr>
          <w:p w14:paraId="7D2C204D" w14:textId="77777777" w:rsidR="0012746E" w:rsidRPr="00600E9E" w:rsidRDefault="0012746E" w:rsidP="003D0F90">
            <w:pPr>
              <w:tabs>
                <w:tab w:val="decimal" w:pos="317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0.785***</w:t>
            </w:r>
          </w:p>
        </w:tc>
        <w:tc>
          <w:tcPr>
            <w:tcW w:w="1280" w:type="dxa"/>
          </w:tcPr>
          <w:p w14:paraId="20E02874" w14:textId="77777777" w:rsidR="0012746E" w:rsidRPr="00600E9E" w:rsidRDefault="0012746E" w:rsidP="003D0F90">
            <w:pPr>
              <w:tabs>
                <w:tab w:val="decimal" w:pos="277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0.975*</w:t>
            </w:r>
          </w:p>
        </w:tc>
        <w:tc>
          <w:tcPr>
            <w:tcW w:w="1279" w:type="dxa"/>
          </w:tcPr>
          <w:p w14:paraId="527CB4FE" w14:textId="77777777" w:rsidR="0012746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0.8</w:t>
            </w:r>
            <w:r>
              <w:rPr>
                <w:color w:val="000000"/>
                <w:sz w:val="22"/>
                <w:szCs w:val="22"/>
              </w:rPr>
              <w:t>93*</w:t>
            </w:r>
            <w:r w:rsidRPr="00600E9E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280" w:type="dxa"/>
          </w:tcPr>
          <w:p w14:paraId="15385FB9" w14:textId="77777777" w:rsidR="0012746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1.</w:t>
            </w:r>
            <w:r>
              <w:rPr>
                <w:color w:val="000000"/>
                <w:sz w:val="22"/>
                <w:szCs w:val="22"/>
              </w:rPr>
              <w:t>084</w:t>
            </w:r>
          </w:p>
        </w:tc>
        <w:tc>
          <w:tcPr>
            <w:tcW w:w="1279" w:type="dxa"/>
          </w:tcPr>
          <w:p w14:paraId="2EBD01D1" w14:textId="77777777" w:rsidR="0012746E" w:rsidRPr="00600E9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-0.1</w:t>
            </w: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280" w:type="dxa"/>
          </w:tcPr>
          <w:p w14:paraId="23FB7EF4" w14:textId="77777777" w:rsidR="0012746E" w:rsidRPr="00600E9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0.4</w:t>
            </w:r>
            <w:r>
              <w:rPr>
                <w:color w:val="000000"/>
                <w:sz w:val="22"/>
                <w:szCs w:val="22"/>
              </w:rPr>
              <w:t>81</w:t>
            </w:r>
          </w:p>
        </w:tc>
      </w:tr>
      <w:tr w:rsidR="0012746E" w:rsidRPr="00600E9E" w14:paraId="5422E682" w14:textId="77777777" w:rsidTr="003D0F90">
        <w:trPr>
          <w:jc w:val="center"/>
        </w:trPr>
        <w:tc>
          <w:tcPr>
            <w:tcW w:w="3442" w:type="dxa"/>
            <w:tcBorders>
              <w:right w:val="single" w:sz="4" w:space="0" w:color="auto"/>
            </w:tcBorders>
          </w:tcPr>
          <w:p w14:paraId="3A7F7317" w14:textId="77777777" w:rsidR="0012746E" w:rsidRPr="00600E9E" w:rsidRDefault="0012746E" w:rsidP="003D0F90">
            <w:pPr>
              <w:ind w:left="111"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Labour market rigidity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466EFCDE" w14:textId="77777777" w:rsidR="0012746E" w:rsidRPr="00600E9E" w:rsidRDefault="0012746E" w:rsidP="003D0F90">
            <w:pPr>
              <w:tabs>
                <w:tab w:val="decimal" w:pos="317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Pr="00600E9E">
              <w:rPr>
                <w:color w:val="000000"/>
                <w:sz w:val="22"/>
                <w:szCs w:val="22"/>
              </w:rPr>
              <w:t>0.</w:t>
            </w:r>
            <w:r>
              <w:rPr>
                <w:color w:val="000000"/>
                <w:sz w:val="22"/>
                <w:szCs w:val="22"/>
              </w:rPr>
              <w:t>259</w:t>
            </w:r>
          </w:p>
        </w:tc>
        <w:tc>
          <w:tcPr>
            <w:tcW w:w="1276" w:type="dxa"/>
          </w:tcPr>
          <w:p w14:paraId="2AE7B461" w14:textId="77777777" w:rsidR="0012746E" w:rsidRPr="008C3E37" w:rsidRDefault="0012746E" w:rsidP="003D0F90">
            <w:pPr>
              <w:tabs>
                <w:tab w:val="decimal" w:pos="251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Pr="00600E9E">
              <w:rPr>
                <w:color w:val="000000"/>
                <w:sz w:val="22"/>
                <w:szCs w:val="22"/>
              </w:rPr>
              <w:t>0.</w:t>
            </w:r>
            <w:r>
              <w:rPr>
                <w:color w:val="000000"/>
                <w:sz w:val="22"/>
                <w:szCs w:val="22"/>
              </w:rPr>
              <w:t>498</w:t>
            </w:r>
          </w:p>
        </w:tc>
        <w:tc>
          <w:tcPr>
            <w:tcW w:w="1279" w:type="dxa"/>
          </w:tcPr>
          <w:p w14:paraId="15FFBE04" w14:textId="77777777" w:rsidR="0012746E" w:rsidRPr="00600E9E" w:rsidRDefault="0012746E" w:rsidP="003D0F90">
            <w:pPr>
              <w:tabs>
                <w:tab w:val="decimal" w:pos="317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0.020</w:t>
            </w:r>
          </w:p>
        </w:tc>
        <w:tc>
          <w:tcPr>
            <w:tcW w:w="1280" w:type="dxa"/>
          </w:tcPr>
          <w:p w14:paraId="0F294B97" w14:textId="77777777" w:rsidR="0012746E" w:rsidRPr="00600E9E" w:rsidRDefault="0012746E" w:rsidP="003D0F90">
            <w:pPr>
              <w:tabs>
                <w:tab w:val="decimal" w:pos="277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-0.468</w:t>
            </w:r>
          </w:p>
        </w:tc>
        <w:tc>
          <w:tcPr>
            <w:tcW w:w="1279" w:type="dxa"/>
          </w:tcPr>
          <w:p w14:paraId="3E4592CF" w14:textId="77777777" w:rsidR="0012746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Pr="00600E9E">
              <w:rPr>
                <w:color w:val="000000"/>
                <w:sz w:val="22"/>
                <w:szCs w:val="22"/>
              </w:rPr>
              <w:t>0.6</w:t>
            </w:r>
            <w:r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280" w:type="dxa"/>
          </w:tcPr>
          <w:p w14:paraId="0E1DD676" w14:textId="77777777" w:rsidR="0012746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Pr="00600E9E">
              <w:rPr>
                <w:color w:val="000000"/>
                <w:sz w:val="22"/>
                <w:szCs w:val="22"/>
              </w:rPr>
              <w:t>0.0</w:t>
            </w:r>
            <w:r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1279" w:type="dxa"/>
          </w:tcPr>
          <w:p w14:paraId="29B91661" w14:textId="77777777" w:rsidR="0012746E" w:rsidRPr="00600E9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Pr="00600E9E">
              <w:rPr>
                <w:color w:val="000000"/>
                <w:sz w:val="22"/>
                <w:szCs w:val="22"/>
              </w:rPr>
              <w:t>0.1</w:t>
            </w:r>
            <w:r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280" w:type="dxa"/>
          </w:tcPr>
          <w:p w14:paraId="3C9C52D7" w14:textId="77777777" w:rsidR="0012746E" w:rsidRPr="00600E9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Pr="00600E9E">
              <w:rPr>
                <w:color w:val="000000"/>
                <w:sz w:val="22"/>
                <w:szCs w:val="22"/>
              </w:rPr>
              <w:t>0.5</w:t>
            </w:r>
            <w:r>
              <w:rPr>
                <w:color w:val="000000"/>
                <w:sz w:val="22"/>
                <w:szCs w:val="22"/>
              </w:rPr>
              <w:t>58</w:t>
            </w:r>
          </w:p>
        </w:tc>
      </w:tr>
      <w:tr w:rsidR="0012746E" w:rsidRPr="00600E9E" w14:paraId="22AE3D0A" w14:textId="77777777" w:rsidTr="003D0F90">
        <w:trPr>
          <w:jc w:val="center"/>
        </w:trPr>
        <w:tc>
          <w:tcPr>
            <w:tcW w:w="3442" w:type="dxa"/>
            <w:tcBorders>
              <w:right w:val="single" w:sz="4" w:space="0" w:color="auto"/>
            </w:tcBorders>
          </w:tcPr>
          <w:p w14:paraId="59F1F25A" w14:textId="77777777" w:rsidR="0012746E" w:rsidRPr="00600E9E" w:rsidRDefault="0012746E" w:rsidP="003D0F90">
            <w:pPr>
              <w:ind w:left="111"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Physical infrastructure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1EB3A77" w14:textId="77777777" w:rsidR="0012746E" w:rsidRPr="00600E9E" w:rsidRDefault="0012746E" w:rsidP="003D0F90">
            <w:pPr>
              <w:tabs>
                <w:tab w:val="decimal" w:pos="3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0.1</w:t>
            </w:r>
            <w:r>
              <w:rPr>
                <w:color w:val="000000"/>
                <w:sz w:val="22"/>
                <w:szCs w:val="22"/>
              </w:rPr>
              <w:t>25*</w:t>
            </w:r>
            <w:r w:rsidRPr="00600E9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276" w:type="dxa"/>
          </w:tcPr>
          <w:p w14:paraId="282EC3EB" w14:textId="77777777" w:rsidR="0012746E" w:rsidRPr="008C3E37" w:rsidRDefault="0012746E" w:rsidP="003D0F90">
            <w:pPr>
              <w:tabs>
                <w:tab w:val="decimal" w:pos="251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</w:t>
            </w:r>
            <w:r>
              <w:rPr>
                <w:color w:val="000000"/>
                <w:sz w:val="22"/>
                <w:szCs w:val="22"/>
              </w:rPr>
              <w:t>099</w:t>
            </w:r>
          </w:p>
        </w:tc>
        <w:tc>
          <w:tcPr>
            <w:tcW w:w="1279" w:type="dxa"/>
          </w:tcPr>
          <w:p w14:paraId="251EDC4C" w14:textId="77777777" w:rsidR="0012746E" w:rsidRPr="00600E9E" w:rsidRDefault="0012746E" w:rsidP="003D0F90">
            <w:pPr>
              <w:tabs>
                <w:tab w:val="decimal" w:pos="317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0.110**</w:t>
            </w:r>
          </w:p>
        </w:tc>
        <w:tc>
          <w:tcPr>
            <w:tcW w:w="1280" w:type="dxa"/>
          </w:tcPr>
          <w:p w14:paraId="2BF625DA" w14:textId="77777777" w:rsidR="0012746E" w:rsidRPr="00600E9E" w:rsidRDefault="0012746E" w:rsidP="003D0F90">
            <w:pPr>
              <w:tabs>
                <w:tab w:val="decimal" w:pos="277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-0.116</w:t>
            </w:r>
          </w:p>
        </w:tc>
        <w:tc>
          <w:tcPr>
            <w:tcW w:w="1279" w:type="dxa"/>
          </w:tcPr>
          <w:p w14:paraId="1D16F8A9" w14:textId="77777777" w:rsidR="0012746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0.1</w:t>
            </w:r>
            <w:r>
              <w:rPr>
                <w:color w:val="000000"/>
                <w:sz w:val="22"/>
                <w:szCs w:val="22"/>
              </w:rPr>
              <w:t>39</w:t>
            </w:r>
            <w:r w:rsidRPr="00600E9E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280" w:type="dxa"/>
          </w:tcPr>
          <w:p w14:paraId="154E246B" w14:textId="77777777" w:rsidR="0012746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-0.</w:t>
            </w:r>
            <w:r>
              <w:rPr>
                <w:color w:val="000000"/>
                <w:sz w:val="22"/>
                <w:szCs w:val="22"/>
              </w:rPr>
              <w:t>198</w:t>
            </w:r>
          </w:p>
        </w:tc>
        <w:tc>
          <w:tcPr>
            <w:tcW w:w="1279" w:type="dxa"/>
          </w:tcPr>
          <w:p w14:paraId="71D7D91C" w14:textId="77777777" w:rsidR="0012746E" w:rsidRPr="00600E9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-0.36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80" w:type="dxa"/>
          </w:tcPr>
          <w:p w14:paraId="00B108E0" w14:textId="77777777" w:rsidR="0012746E" w:rsidRPr="00600E9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-0.0</w:t>
            </w:r>
            <w:r>
              <w:rPr>
                <w:color w:val="000000"/>
                <w:sz w:val="22"/>
                <w:szCs w:val="22"/>
              </w:rPr>
              <w:t>81</w:t>
            </w:r>
          </w:p>
        </w:tc>
      </w:tr>
      <w:tr w:rsidR="0012746E" w:rsidRPr="00600E9E" w14:paraId="4EA7E19F" w14:textId="77777777" w:rsidTr="003D0F90">
        <w:trPr>
          <w:jc w:val="center"/>
        </w:trPr>
        <w:tc>
          <w:tcPr>
            <w:tcW w:w="3442" w:type="dxa"/>
            <w:tcBorders>
              <w:right w:val="single" w:sz="4" w:space="0" w:color="auto"/>
            </w:tcBorders>
          </w:tcPr>
          <w:p w14:paraId="11685CF0" w14:textId="77777777" w:rsidR="0012746E" w:rsidRPr="00600E9E" w:rsidRDefault="0012746E" w:rsidP="003D0F90">
            <w:pPr>
              <w:ind w:left="111"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Wage rate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6BC219EC" w14:textId="77777777" w:rsidR="0012746E" w:rsidRPr="00600E9E" w:rsidRDefault="0012746E" w:rsidP="003D0F90">
            <w:pPr>
              <w:tabs>
                <w:tab w:val="decimal" w:pos="3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-0.</w:t>
            </w: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1276" w:type="dxa"/>
          </w:tcPr>
          <w:p w14:paraId="106953CF" w14:textId="77777777" w:rsidR="0012746E" w:rsidRPr="008C3E37" w:rsidRDefault="0012746E" w:rsidP="003D0F90">
            <w:pPr>
              <w:tabs>
                <w:tab w:val="decimal" w:pos="251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0.0</w:t>
            </w:r>
            <w:r>
              <w:rPr>
                <w:color w:val="000000"/>
                <w:sz w:val="22"/>
                <w:szCs w:val="22"/>
              </w:rPr>
              <w:t>78*</w:t>
            </w:r>
          </w:p>
        </w:tc>
        <w:tc>
          <w:tcPr>
            <w:tcW w:w="1279" w:type="dxa"/>
          </w:tcPr>
          <w:p w14:paraId="33C0D8A2" w14:textId="77777777" w:rsidR="0012746E" w:rsidRPr="00600E9E" w:rsidRDefault="0012746E" w:rsidP="003D0F90">
            <w:pPr>
              <w:tabs>
                <w:tab w:val="decimal" w:pos="317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-0.003</w:t>
            </w:r>
          </w:p>
        </w:tc>
        <w:tc>
          <w:tcPr>
            <w:tcW w:w="1280" w:type="dxa"/>
          </w:tcPr>
          <w:p w14:paraId="08438DAE" w14:textId="77777777" w:rsidR="0012746E" w:rsidRPr="00600E9E" w:rsidRDefault="0012746E" w:rsidP="003D0F90">
            <w:pPr>
              <w:tabs>
                <w:tab w:val="decimal" w:pos="277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0.066</w:t>
            </w:r>
          </w:p>
        </w:tc>
        <w:tc>
          <w:tcPr>
            <w:tcW w:w="1279" w:type="dxa"/>
          </w:tcPr>
          <w:p w14:paraId="229F02FC" w14:textId="77777777" w:rsidR="0012746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-0.00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80" w:type="dxa"/>
          </w:tcPr>
          <w:p w14:paraId="49424EEB" w14:textId="77777777" w:rsidR="0012746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0.08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9" w:type="dxa"/>
          </w:tcPr>
          <w:p w14:paraId="0FDA7141" w14:textId="77777777" w:rsidR="0012746E" w:rsidRPr="00600E9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-0.027**</w:t>
            </w:r>
          </w:p>
        </w:tc>
        <w:tc>
          <w:tcPr>
            <w:tcW w:w="1280" w:type="dxa"/>
          </w:tcPr>
          <w:p w14:paraId="4A3782F6" w14:textId="77777777" w:rsidR="0012746E" w:rsidRPr="00600E9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-0.39</w:t>
            </w:r>
            <w:r>
              <w:rPr>
                <w:color w:val="000000"/>
                <w:sz w:val="22"/>
                <w:szCs w:val="22"/>
              </w:rPr>
              <w:t>0</w:t>
            </w:r>
            <w:r w:rsidRPr="00600E9E">
              <w:rPr>
                <w:color w:val="000000"/>
                <w:sz w:val="22"/>
                <w:szCs w:val="22"/>
              </w:rPr>
              <w:t>***</w:t>
            </w:r>
          </w:p>
        </w:tc>
      </w:tr>
      <w:tr w:rsidR="0012746E" w:rsidRPr="00600E9E" w14:paraId="4A3A374C" w14:textId="77777777" w:rsidTr="003D0F90">
        <w:trPr>
          <w:jc w:val="center"/>
        </w:trPr>
        <w:tc>
          <w:tcPr>
            <w:tcW w:w="3442" w:type="dxa"/>
            <w:tcBorders>
              <w:right w:val="single" w:sz="4" w:space="0" w:color="auto"/>
            </w:tcBorders>
          </w:tcPr>
          <w:p w14:paraId="19876AD4" w14:textId="77777777" w:rsidR="0012746E" w:rsidRPr="00600E9E" w:rsidRDefault="0012746E" w:rsidP="003D0F90">
            <w:pPr>
              <w:ind w:left="111"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Competitiveness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7B1A073A" w14:textId="77777777" w:rsidR="0012746E" w:rsidRPr="00600E9E" w:rsidRDefault="0012746E" w:rsidP="003D0F90">
            <w:pPr>
              <w:tabs>
                <w:tab w:val="decimal" w:pos="3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-0.1</w:t>
            </w:r>
            <w:r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276" w:type="dxa"/>
          </w:tcPr>
          <w:p w14:paraId="30942F76" w14:textId="77777777" w:rsidR="0012746E" w:rsidRPr="008C3E37" w:rsidRDefault="0012746E" w:rsidP="003D0F90">
            <w:pPr>
              <w:tabs>
                <w:tab w:val="decimal" w:pos="251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-0.7</w:t>
            </w:r>
            <w:r>
              <w:rPr>
                <w:color w:val="000000"/>
                <w:sz w:val="22"/>
                <w:szCs w:val="22"/>
              </w:rPr>
              <w:t>31*</w:t>
            </w:r>
            <w:r w:rsidRPr="00600E9E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279" w:type="dxa"/>
          </w:tcPr>
          <w:p w14:paraId="3FED9137" w14:textId="77777777" w:rsidR="0012746E" w:rsidRPr="00600E9E" w:rsidRDefault="0012746E" w:rsidP="003D0F90">
            <w:pPr>
              <w:tabs>
                <w:tab w:val="decimal" w:pos="317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-0.207</w:t>
            </w:r>
          </w:p>
        </w:tc>
        <w:tc>
          <w:tcPr>
            <w:tcW w:w="1280" w:type="dxa"/>
          </w:tcPr>
          <w:p w14:paraId="17E8D289" w14:textId="77777777" w:rsidR="0012746E" w:rsidRPr="00600E9E" w:rsidRDefault="0012746E" w:rsidP="003D0F90">
            <w:pPr>
              <w:tabs>
                <w:tab w:val="decimal" w:pos="277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-0.767***</w:t>
            </w:r>
          </w:p>
        </w:tc>
        <w:tc>
          <w:tcPr>
            <w:tcW w:w="1279" w:type="dxa"/>
          </w:tcPr>
          <w:p w14:paraId="59E1864B" w14:textId="77777777" w:rsidR="0012746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-0.1</w:t>
            </w:r>
            <w:r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1280" w:type="dxa"/>
          </w:tcPr>
          <w:p w14:paraId="3BE9D1C0" w14:textId="77777777" w:rsidR="0012746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-0.7</w:t>
            </w:r>
            <w:r>
              <w:rPr>
                <w:color w:val="000000"/>
                <w:sz w:val="22"/>
                <w:szCs w:val="22"/>
              </w:rPr>
              <w:t>35</w:t>
            </w:r>
            <w:r w:rsidRPr="00600E9E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279" w:type="dxa"/>
          </w:tcPr>
          <w:p w14:paraId="142078D0" w14:textId="77777777" w:rsidR="0012746E" w:rsidRPr="00600E9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-0.498**</w:t>
            </w:r>
          </w:p>
        </w:tc>
        <w:tc>
          <w:tcPr>
            <w:tcW w:w="1280" w:type="dxa"/>
          </w:tcPr>
          <w:p w14:paraId="3CC770AB" w14:textId="77777777" w:rsidR="0012746E" w:rsidRPr="00600E9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-0.5</w:t>
            </w:r>
            <w:r>
              <w:rPr>
                <w:color w:val="000000"/>
                <w:sz w:val="22"/>
                <w:szCs w:val="22"/>
              </w:rPr>
              <w:t>87</w:t>
            </w:r>
            <w:r w:rsidRPr="00600E9E">
              <w:rPr>
                <w:color w:val="000000"/>
                <w:sz w:val="22"/>
                <w:szCs w:val="22"/>
              </w:rPr>
              <w:t>**</w:t>
            </w:r>
          </w:p>
        </w:tc>
      </w:tr>
      <w:tr w:rsidR="0012746E" w:rsidRPr="00600E9E" w14:paraId="0A19C5B4" w14:textId="77777777" w:rsidTr="003D0F90">
        <w:trPr>
          <w:jc w:val="center"/>
        </w:trPr>
        <w:tc>
          <w:tcPr>
            <w:tcW w:w="3442" w:type="dxa"/>
            <w:tcBorders>
              <w:right w:val="single" w:sz="4" w:space="0" w:color="auto"/>
            </w:tcBorders>
          </w:tcPr>
          <w:p w14:paraId="36683D05" w14:textId="77777777" w:rsidR="0012746E" w:rsidRPr="00600E9E" w:rsidRDefault="0012746E" w:rsidP="003D0F90">
            <w:pPr>
              <w:ind w:left="111"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Market volatility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57F9BD8F" w14:textId="77777777" w:rsidR="0012746E" w:rsidRPr="00600E9E" w:rsidRDefault="0012746E" w:rsidP="003D0F90">
            <w:pPr>
              <w:tabs>
                <w:tab w:val="decimal" w:pos="317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Pr="00600E9E">
              <w:rPr>
                <w:color w:val="000000"/>
                <w:sz w:val="22"/>
                <w:szCs w:val="22"/>
              </w:rPr>
              <w:t>0.</w:t>
            </w:r>
            <w:r>
              <w:rPr>
                <w:color w:val="000000"/>
                <w:sz w:val="22"/>
                <w:szCs w:val="22"/>
              </w:rPr>
              <w:t>925*</w:t>
            </w:r>
          </w:p>
        </w:tc>
        <w:tc>
          <w:tcPr>
            <w:tcW w:w="1276" w:type="dxa"/>
          </w:tcPr>
          <w:p w14:paraId="22EA0180" w14:textId="77777777" w:rsidR="0012746E" w:rsidRPr="008C3E37" w:rsidRDefault="0012746E" w:rsidP="003D0F90">
            <w:pPr>
              <w:tabs>
                <w:tab w:val="decimal" w:pos="251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-0.</w:t>
            </w: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9" w:type="dxa"/>
          </w:tcPr>
          <w:p w14:paraId="06484A38" w14:textId="77777777" w:rsidR="0012746E" w:rsidRPr="00600E9E" w:rsidRDefault="0012746E" w:rsidP="003D0F90">
            <w:pPr>
              <w:tabs>
                <w:tab w:val="decimal" w:pos="317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-0.765</w:t>
            </w:r>
          </w:p>
        </w:tc>
        <w:tc>
          <w:tcPr>
            <w:tcW w:w="1280" w:type="dxa"/>
          </w:tcPr>
          <w:p w14:paraId="1E53FB18" w14:textId="77777777" w:rsidR="0012746E" w:rsidRPr="00600E9E" w:rsidRDefault="0012746E" w:rsidP="003D0F90">
            <w:pPr>
              <w:tabs>
                <w:tab w:val="decimal" w:pos="277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-0.189</w:t>
            </w:r>
          </w:p>
        </w:tc>
        <w:tc>
          <w:tcPr>
            <w:tcW w:w="1279" w:type="dxa"/>
          </w:tcPr>
          <w:p w14:paraId="16D49CC4" w14:textId="77777777" w:rsidR="0012746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Pr="00600E9E">
              <w:rPr>
                <w:color w:val="000000"/>
                <w:sz w:val="22"/>
                <w:szCs w:val="22"/>
              </w:rPr>
              <w:t>0.0</w:t>
            </w: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280" w:type="dxa"/>
          </w:tcPr>
          <w:p w14:paraId="758EC4E5" w14:textId="77777777" w:rsidR="0012746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-0.4</w:t>
            </w:r>
            <w:r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1279" w:type="dxa"/>
          </w:tcPr>
          <w:p w14:paraId="01248027" w14:textId="77777777" w:rsidR="0012746E" w:rsidRPr="00600E9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-0.43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</w:tcPr>
          <w:p w14:paraId="70550E7D" w14:textId="77777777" w:rsidR="0012746E" w:rsidRPr="00600E9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-0.18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12746E" w:rsidRPr="00600E9E" w14:paraId="6CBF048A" w14:textId="77777777" w:rsidTr="003D0F90">
        <w:trPr>
          <w:jc w:val="center"/>
        </w:trPr>
        <w:tc>
          <w:tcPr>
            <w:tcW w:w="3442" w:type="dxa"/>
            <w:tcBorders>
              <w:right w:val="single" w:sz="4" w:space="0" w:color="auto"/>
            </w:tcBorders>
          </w:tcPr>
          <w:p w14:paraId="19C245D0" w14:textId="77777777" w:rsidR="0012746E" w:rsidRPr="00600E9E" w:rsidRDefault="0012746E" w:rsidP="003D0F90">
            <w:pPr>
              <w:ind w:left="94"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Single currency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4CFCF19C" w14:textId="77777777" w:rsidR="0012746E" w:rsidRPr="00600E9E" w:rsidRDefault="0012746E" w:rsidP="003D0F90">
            <w:pPr>
              <w:tabs>
                <w:tab w:val="decimal" w:pos="3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-0.0</w:t>
            </w: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276" w:type="dxa"/>
          </w:tcPr>
          <w:p w14:paraId="1ECDDE97" w14:textId="77777777" w:rsidR="0012746E" w:rsidRPr="008C3E37" w:rsidRDefault="0012746E" w:rsidP="003D0F90">
            <w:pPr>
              <w:tabs>
                <w:tab w:val="decimal" w:pos="251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0.3</w:t>
            </w:r>
            <w:r>
              <w:rPr>
                <w:color w:val="000000"/>
                <w:sz w:val="22"/>
                <w:szCs w:val="22"/>
              </w:rPr>
              <w:t>03*</w:t>
            </w:r>
            <w:r w:rsidRPr="00600E9E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279" w:type="dxa"/>
          </w:tcPr>
          <w:p w14:paraId="5AE1166E" w14:textId="77777777" w:rsidR="0012746E" w:rsidRPr="00600E9E" w:rsidRDefault="0012746E" w:rsidP="003D0F90">
            <w:pPr>
              <w:tabs>
                <w:tab w:val="decimal" w:pos="317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-0.024</w:t>
            </w:r>
          </w:p>
        </w:tc>
        <w:tc>
          <w:tcPr>
            <w:tcW w:w="1280" w:type="dxa"/>
          </w:tcPr>
          <w:p w14:paraId="0826500F" w14:textId="77777777" w:rsidR="0012746E" w:rsidRPr="00600E9E" w:rsidRDefault="0012746E" w:rsidP="003D0F90">
            <w:pPr>
              <w:tabs>
                <w:tab w:val="decimal" w:pos="277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0.277***</w:t>
            </w:r>
          </w:p>
        </w:tc>
        <w:tc>
          <w:tcPr>
            <w:tcW w:w="1279" w:type="dxa"/>
          </w:tcPr>
          <w:p w14:paraId="40D9F79C" w14:textId="77777777" w:rsidR="0012746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-0.0</w:t>
            </w: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280" w:type="dxa"/>
          </w:tcPr>
          <w:p w14:paraId="04FD034D" w14:textId="77777777" w:rsidR="0012746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0.39</w:t>
            </w:r>
            <w:r>
              <w:rPr>
                <w:color w:val="000000"/>
                <w:sz w:val="22"/>
                <w:szCs w:val="22"/>
              </w:rPr>
              <w:t>2</w:t>
            </w:r>
            <w:r w:rsidRPr="00600E9E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279" w:type="dxa"/>
          </w:tcPr>
          <w:p w14:paraId="79745C76" w14:textId="77777777" w:rsidR="0012746E" w:rsidRPr="00600E9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0.011</w:t>
            </w:r>
          </w:p>
        </w:tc>
        <w:tc>
          <w:tcPr>
            <w:tcW w:w="1280" w:type="dxa"/>
          </w:tcPr>
          <w:p w14:paraId="000C239E" w14:textId="77777777" w:rsidR="0012746E" w:rsidRPr="00600E9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0.498***</w:t>
            </w:r>
          </w:p>
        </w:tc>
      </w:tr>
      <w:tr w:rsidR="0012746E" w:rsidRPr="00600E9E" w14:paraId="73C89997" w14:textId="77777777" w:rsidTr="003D0F90">
        <w:trPr>
          <w:jc w:val="center"/>
        </w:trPr>
        <w:tc>
          <w:tcPr>
            <w:tcW w:w="3442" w:type="dxa"/>
            <w:tcBorders>
              <w:right w:val="single" w:sz="4" w:space="0" w:color="auto"/>
            </w:tcBorders>
          </w:tcPr>
          <w:p w14:paraId="771E1F69" w14:textId="77777777" w:rsidR="0012746E" w:rsidRPr="00600E9E" w:rsidRDefault="0012746E" w:rsidP="003D0F90">
            <w:pPr>
              <w:ind w:left="94"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Political risk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59A801BE" w14:textId="77777777" w:rsidR="0012746E" w:rsidRPr="00600E9E" w:rsidRDefault="0012746E" w:rsidP="003D0F90">
            <w:pPr>
              <w:tabs>
                <w:tab w:val="decimal" w:pos="317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Pr="00600E9E">
              <w:rPr>
                <w:color w:val="000000"/>
                <w:sz w:val="22"/>
                <w:szCs w:val="22"/>
              </w:rPr>
              <w:t>0.</w:t>
            </w:r>
            <w:r>
              <w:rPr>
                <w:color w:val="000000"/>
                <w:sz w:val="22"/>
                <w:szCs w:val="22"/>
              </w:rPr>
              <w:t>252</w:t>
            </w:r>
          </w:p>
        </w:tc>
        <w:tc>
          <w:tcPr>
            <w:tcW w:w="1276" w:type="dxa"/>
          </w:tcPr>
          <w:p w14:paraId="1D57C6F1" w14:textId="77777777" w:rsidR="0012746E" w:rsidRPr="008C3E37" w:rsidRDefault="0012746E" w:rsidP="003D0F90">
            <w:pPr>
              <w:tabs>
                <w:tab w:val="decimal" w:pos="251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Pr="00600E9E">
              <w:rPr>
                <w:color w:val="000000"/>
                <w:sz w:val="22"/>
                <w:szCs w:val="22"/>
              </w:rPr>
              <w:t>0.</w:t>
            </w:r>
            <w:r>
              <w:rPr>
                <w:color w:val="000000"/>
                <w:sz w:val="22"/>
                <w:szCs w:val="22"/>
              </w:rPr>
              <w:t>512</w:t>
            </w:r>
          </w:p>
        </w:tc>
        <w:tc>
          <w:tcPr>
            <w:tcW w:w="1279" w:type="dxa"/>
          </w:tcPr>
          <w:p w14:paraId="4B77DB20" w14:textId="77777777" w:rsidR="0012746E" w:rsidRPr="00600E9E" w:rsidRDefault="0012746E" w:rsidP="003D0F90">
            <w:pPr>
              <w:tabs>
                <w:tab w:val="decimal" w:pos="317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-0.382</w:t>
            </w:r>
          </w:p>
        </w:tc>
        <w:tc>
          <w:tcPr>
            <w:tcW w:w="1280" w:type="dxa"/>
          </w:tcPr>
          <w:p w14:paraId="501E30B8" w14:textId="77777777" w:rsidR="0012746E" w:rsidRPr="00600E9E" w:rsidRDefault="0012746E" w:rsidP="003D0F90">
            <w:pPr>
              <w:tabs>
                <w:tab w:val="decimal" w:pos="277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-0.439</w:t>
            </w:r>
          </w:p>
        </w:tc>
        <w:tc>
          <w:tcPr>
            <w:tcW w:w="1279" w:type="dxa"/>
          </w:tcPr>
          <w:p w14:paraId="313FD15F" w14:textId="77777777" w:rsidR="0012746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0.1</w:t>
            </w:r>
            <w:r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1280" w:type="dxa"/>
          </w:tcPr>
          <w:p w14:paraId="784FEAC5" w14:textId="77777777" w:rsidR="0012746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Pr="00600E9E">
              <w:rPr>
                <w:color w:val="000000"/>
                <w:sz w:val="22"/>
                <w:szCs w:val="22"/>
              </w:rPr>
              <w:t>0.</w:t>
            </w:r>
            <w:r>
              <w:rPr>
                <w:color w:val="000000"/>
                <w:sz w:val="22"/>
                <w:szCs w:val="22"/>
              </w:rPr>
              <w:t>274</w:t>
            </w:r>
          </w:p>
        </w:tc>
        <w:tc>
          <w:tcPr>
            <w:tcW w:w="1279" w:type="dxa"/>
          </w:tcPr>
          <w:p w14:paraId="2CEE8FCA" w14:textId="77777777" w:rsidR="0012746E" w:rsidRPr="00600E9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-0.7</w:t>
            </w:r>
            <w:r>
              <w:rPr>
                <w:color w:val="000000"/>
                <w:sz w:val="22"/>
                <w:szCs w:val="22"/>
              </w:rPr>
              <w:t>72</w:t>
            </w:r>
            <w:r w:rsidRPr="00600E9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280" w:type="dxa"/>
          </w:tcPr>
          <w:p w14:paraId="570EF48D" w14:textId="77777777" w:rsidR="0012746E" w:rsidRPr="00600E9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Pr="00600E9E">
              <w:rPr>
                <w:color w:val="000000"/>
                <w:sz w:val="22"/>
                <w:szCs w:val="22"/>
              </w:rPr>
              <w:t>0.92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12746E" w:rsidRPr="00600E9E" w14:paraId="6030E9AC" w14:textId="77777777" w:rsidTr="003D0F90">
        <w:trPr>
          <w:jc w:val="center"/>
        </w:trPr>
        <w:tc>
          <w:tcPr>
            <w:tcW w:w="3442" w:type="dxa"/>
            <w:tcBorders>
              <w:right w:val="single" w:sz="4" w:space="0" w:color="auto"/>
            </w:tcBorders>
          </w:tcPr>
          <w:p w14:paraId="71B923EC" w14:textId="77777777" w:rsidR="0012746E" w:rsidRPr="00600E9E" w:rsidRDefault="0012746E" w:rsidP="003D0F90">
            <w:pPr>
              <w:ind w:left="94"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Corporate tax rate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66A40E7E" w14:textId="77777777" w:rsidR="0012746E" w:rsidRPr="00600E9E" w:rsidRDefault="0012746E" w:rsidP="003D0F90">
            <w:pPr>
              <w:tabs>
                <w:tab w:val="decimal" w:pos="3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.329</w:t>
            </w:r>
          </w:p>
        </w:tc>
        <w:tc>
          <w:tcPr>
            <w:tcW w:w="1276" w:type="dxa"/>
          </w:tcPr>
          <w:p w14:paraId="3ECCD80F" w14:textId="77777777" w:rsidR="0012746E" w:rsidRPr="008C3E37" w:rsidRDefault="0012746E" w:rsidP="003D0F90">
            <w:pPr>
              <w:tabs>
                <w:tab w:val="decimal" w:pos="251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-0.8</w:t>
            </w:r>
            <w:r>
              <w:rPr>
                <w:color w:val="000000"/>
                <w:sz w:val="22"/>
                <w:szCs w:val="22"/>
              </w:rPr>
              <w:t>79**</w:t>
            </w:r>
          </w:p>
        </w:tc>
        <w:tc>
          <w:tcPr>
            <w:tcW w:w="1279" w:type="dxa"/>
          </w:tcPr>
          <w:p w14:paraId="53897A96" w14:textId="77777777" w:rsidR="0012746E" w:rsidRPr="00600E9E" w:rsidRDefault="0012746E" w:rsidP="003D0F90">
            <w:pPr>
              <w:tabs>
                <w:tab w:val="decimal" w:pos="317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-0.488*</w:t>
            </w:r>
          </w:p>
        </w:tc>
        <w:tc>
          <w:tcPr>
            <w:tcW w:w="1280" w:type="dxa"/>
          </w:tcPr>
          <w:p w14:paraId="5C309CBD" w14:textId="77777777" w:rsidR="0012746E" w:rsidRPr="00600E9E" w:rsidRDefault="0012746E" w:rsidP="003D0F90">
            <w:pPr>
              <w:tabs>
                <w:tab w:val="decimal" w:pos="277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-1.118***</w:t>
            </w:r>
          </w:p>
        </w:tc>
        <w:tc>
          <w:tcPr>
            <w:tcW w:w="1279" w:type="dxa"/>
          </w:tcPr>
          <w:p w14:paraId="4FF9ED1B" w14:textId="77777777" w:rsidR="0012746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-0.</w:t>
            </w:r>
            <w:r>
              <w:rPr>
                <w:color w:val="000000"/>
                <w:sz w:val="22"/>
                <w:szCs w:val="22"/>
              </w:rPr>
              <w:t>717</w:t>
            </w:r>
            <w:r w:rsidRPr="00600E9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280" w:type="dxa"/>
          </w:tcPr>
          <w:p w14:paraId="4209F49C" w14:textId="77777777" w:rsidR="0012746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-0.</w:t>
            </w:r>
            <w:r>
              <w:rPr>
                <w:color w:val="000000"/>
                <w:sz w:val="22"/>
                <w:szCs w:val="22"/>
              </w:rPr>
              <w:t>752</w:t>
            </w:r>
          </w:p>
        </w:tc>
        <w:tc>
          <w:tcPr>
            <w:tcW w:w="1279" w:type="dxa"/>
          </w:tcPr>
          <w:p w14:paraId="12F9C94F" w14:textId="77777777" w:rsidR="0012746E" w:rsidRPr="00600E9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-0.652*</w:t>
            </w:r>
          </w:p>
        </w:tc>
        <w:tc>
          <w:tcPr>
            <w:tcW w:w="1280" w:type="dxa"/>
          </w:tcPr>
          <w:p w14:paraId="13AC9DDD" w14:textId="77777777" w:rsidR="0012746E" w:rsidRPr="00600E9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-1.4</w:t>
            </w:r>
            <w:r>
              <w:rPr>
                <w:color w:val="000000"/>
                <w:sz w:val="22"/>
                <w:szCs w:val="22"/>
              </w:rPr>
              <w:t>37</w:t>
            </w:r>
            <w:r w:rsidRPr="00600E9E">
              <w:rPr>
                <w:color w:val="000000"/>
                <w:sz w:val="22"/>
                <w:szCs w:val="22"/>
              </w:rPr>
              <w:t>**</w:t>
            </w:r>
          </w:p>
        </w:tc>
      </w:tr>
      <w:tr w:rsidR="0012746E" w:rsidRPr="00600E9E" w14:paraId="78A72568" w14:textId="77777777" w:rsidTr="003D0F90">
        <w:trPr>
          <w:jc w:val="center"/>
        </w:trPr>
        <w:tc>
          <w:tcPr>
            <w:tcW w:w="3442" w:type="dxa"/>
            <w:tcBorders>
              <w:right w:val="single" w:sz="4" w:space="0" w:color="auto"/>
            </w:tcBorders>
          </w:tcPr>
          <w:p w14:paraId="4F8142C6" w14:textId="77777777" w:rsidR="0012746E" w:rsidRPr="00600E9E" w:rsidRDefault="0012746E" w:rsidP="003D0F90">
            <w:pPr>
              <w:ind w:left="94"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EU Structural Funds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2CEB9739" w14:textId="77777777" w:rsidR="0012746E" w:rsidRPr="00600E9E" w:rsidRDefault="0012746E" w:rsidP="003D0F90">
            <w:pPr>
              <w:tabs>
                <w:tab w:val="decimal" w:pos="3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0.2</w:t>
            </w:r>
            <w:r>
              <w:rPr>
                <w:color w:val="000000"/>
                <w:sz w:val="22"/>
                <w:szCs w:val="22"/>
              </w:rPr>
              <w:t>11</w:t>
            </w:r>
            <w:r w:rsidRPr="00600E9E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276" w:type="dxa"/>
          </w:tcPr>
          <w:p w14:paraId="651531C2" w14:textId="77777777" w:rsidR="0012746E" w:rsidRPr="008C3E37" w:rsidRDefault="0012746E" w:rsidP="003D0F90">
            <w:pPr>
              <w:tabs>
                <w:tab w:val="decimal" w:pos="251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0.795</w:t>
            </w:r>
          </w:p>
        </w:tc>
        <w:tc>
          <w:tcPr>
            <w:tcW w:w="1279" w:type="dxa"/>
          </w:tcPr>
          <w:p w14:paraId="7922C753" w14:textId="77777777" w:rsidR="0012746E" w:rsidRPr="00600E9E" w:rsidRDefault="0012746E" w:rsidP="003D0F90">
            <w:pPr>
              <w:tabs>
                <w:tab w:val="decimal" w:pos="317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0.191**</w:t>
            </w:r>
          </w:p>
        </w:tc>
        <w:tc>
          <w:tcPr>
            <w:tcW w:w="1280" w:type="dxa"/>
          </w:tcPr>
          <w:p w14:paraId="4645B1EA" w14:textId="77777777" w:rsidR="0012746E" w:rsidRPr="00600E9E" w:rsidRDefault="0012746E" w:rsidP="003D0F90">
            <w:pPr>
              <w:tabs>
                <w:tab w:val="decimal" w:pos="277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0.817</w:t>
            </w:r>
          </w:p>
        </w:tc>
        <w:tc>
          <w:tcPr>
            <w:tcW w:w="1279" w:type="dxa"/>
          </w:tcPr>
          <w:p w14:paraId="7AC73419" w14:textId="77777777" w:rsidR="0012746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0.20</w:t>
            </w:r>
            <w:r>
              <w:rPr>
                <w:color w:val="000000"/>
                <w:sz w:val="22"/>
                <w:szCs w:val="22"/>
              </w:rPr>
              <w:t>0</w:t>
            </w:r>
            <w:r w:rsidRPr="00600E9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280" w:type="dxa"/>
          </w:tcPr>
          <w:p w14:paraId="472697F8" w14:textId="77777777" w:rsidR="0012746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1.1</w:t>
            </w:r>
            <w:r>
              <w:rPr>
                <w:color w:val="000000"/>
                <w:sz w:val="22"/>
                <w:szCs w:val="22"/>
              </w:rPr>
              <w:t>60</w:t>
            </w:r>
            <w:r w:rsidRPr="00600E9E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279" w:type="dxa"/>
          </w:tcPr>
          <w:p w14:paraId="2EA0ECB9" w14:textId="77777777" w:rsidR="0012746E" w:rsidRPr="00600E9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-0.104</w:t>
            </w:r>
          </w:p>
        </w:tc>
        <w:tc>
          <w:tcPr>
            <w:tcW w:w="1280" w:type="dxa"/>
          </w:tcPr>
          <w:p w14:paraId="6EA630B3" w14:textId="77777777" w:rsidR="0012746E" w:rsidRPr="00600E9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0.46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12746E" w:rsidRPr="00600E9E" w14:paraId="007E10BD" w14:textId="77777777" w:rsidTr="003D0F90">
        <w:trPr>
          <w:jc w:val="center"/>
        </w:trPr>
        <w:tc>
          <w:tcPr>
            <w:tcW w:w="3442" w:type="dxa"/>
            <w:tcBorders>
              <w:bottom w:val="single" w:sz="4" w:space="0" w:color="auto"/>
              <w:right w:val="single" w:sz="4" w:space="0" w:color="auto"/>
            </w:tcBorders>
          </w:tcPr>
          <w:p w14:paraId="3F52F3A7" w14:textId="77777777" w:rsidR="0012746E" w:rsidRPr="00600E9E" w:rsidRDefault="0012746E" w:rsidP="003D0F90">
            <w:pPr>
              <w:ind w:left="94"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Industrial diversity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14:paraId="6C5A24A8" w14:textId="77777777" w:rsidR="0012746E" w:rsidRPr="00600E9E" w:rsidRDefault="0012746E" w:rsidP="003D0F90">
            <w:pPr>
              <w:tabs>
                <w:tab w:val="decimal" w:pos="3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-0.0</w:t>
            </w:r>
            <w:r>
              <w:rPr>
                <w:color w:val="000000"/>
                <w:sz w:val="22"/>
                <w:szCs w:val="22"/>
              </w:rPr>
              <w:t>37*</w:t>
            </w:r>
            <w:r w:rsidRPr="00600E9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93D3CD0" w14:textId="77777777" w:rsidR="0012746E" w:rsidRPr="008C3E37" w:rsidRDefault="0012746E" w:rsidP="003D0F90">
            <w:pPr>
              <w:tabs>
                <w:tab w:val="decimal" w:pos="251"/>
              </w:tabs>
              <w:ind w:right="26"/>
              <w:rPr>
                <w:color w:val="000000"/>
                <w:sz w:val="22"/>
                <w:szCs w:val="22"/>
              </w:rPr>
            </w:pPr>
            <w:r w:rsidRPr="00D1636B">
              <w:rPr>
                <w:color w:val="000000"/>
                <w:sz w:val="22"/>
                <w:szCs w:val="22"/>
              </w:rPr>
              <w:t>0.0</w:t>
            </w: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14:paraId="1D52D41A" w14:textId="77777777" w:rsidR="0012746E" w:rsidRPr="00600E9E" w:rsidRDefault="0012746E" w:rsidP="003D0F90">
            <w:pPr>
              <w:tabs>
                <w:tab w:val="decimal" w:pos="317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-0.031**</w:t>
            </w:r>
          </w:p>
        </w:tc>
        <w:tc>
          <w:tcPr>
            <w:tcW w:w="1280" w:type="dxa"/>
            <w:tcBorders>
              <w:bottom w:val="single" w:sz="4" w:space="0" w:color="auto"/>
            </w:tcBorders>
          </w:tcPr>
          <w:p w14:paraId="0D9FA970" w14:textId="77777777" w:rsidR="0012746E" w:rsidRPr="00600E9E" w:rsidRDefault="0012746E" w:rsidP="003D0F90">
            <w:pPr>
              <w:tabs>
                <w:tab w:val="decimal" w:pos="277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0.020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14:paraId="4133E5CF" w14:textId="77777777" w:rsidR="0012746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-0.04</w:t>
            </w:r>
            <w:r>
              <w:rPr>
                <w:color w:val="000000"/>
                <w:sz w:val="22"/>
                <w:szCs w:val="22"/>
              </w:rPr>
              <w:t>0</w:t>
            </w:r>
            <w:r w:rsidRPr="00600E9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280" w:type="dxa"/>
            <w:tcBorders>
              <w:bottom w:val="single" w:sz="4" w:space="0" w:color="auto"/>
            </w:tcBorders>
          </w:tcPr>
          <w:p w14:paraId="7F0411E8" w14:textId="77777777" w:rsidR="0012746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D1636B">
              <w:rPr>
                <w:color w:val="000000"/>
                <w:sz w:val="22"/>
                <w:szCs w:val="22"/>
              </w:rPr>
              <w:t>-0.017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14:paraId="5A2FFE12" w14:textId="77777777" w:rsidR="0012746E" w:rsidRPr="00600E9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-0.093***</w:t>
            </w:r>
          </w:p>
        </w:tc>
        <w:tc>
          <w:tcPr>
            <w:tcW w:w="1280" w:type="dxa"/>
            <w:tcBorders>
              <w:bottom w:val="single" w:sz="4" w:space="0" w:color="auto"/>
            </w:tcBorders>
          </w:tcPr>
          <w:p w14:paraId="7E32DE10" w14:textId="77777777" w:rsidR="0012746E" w:rsidRPr="00600E9E" w:rsidRDefault="0012746E" w:rsidP="003D0F90">
            <w:pPr>
              <w:tabs>
                <w:tab w:val="decimal" w:pos="217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0.004</w:t>
            </w:r>
          </w:p>
        </w:tc>
      </w:tr>
      <w:tr w:rsidR="0012746E" w:rsidRPr="00600E9E" w14:paraId="550FED4C" w14:textId="77777777" w:rsidTr="003D0F90">
        <w:trPr>
          <w:jc w:val="center"/>
        </w:trPr>
        <w:tc>
          <w:tcPr>
            <w:tcW w:w="344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F54DF20" w14:textId="77777777" w:rsidR="0012746E" w:rsidRPr="00CF1524" w:rsidRDefault="0012746E" w:rsidP="003D0F90">
            <w:pPr>
              <w:ind w:right="26"/>
              <w:rPr>
                <w:color w:val="000000"/>
                <w:sz w:val="22"/>
                <w:szCs w:val="22"/>
              </w:rPr>
            </w:pPr>
            <w:r w:rsidRPr="00855FD2">
              <w:rPr>
                <w:color w:val="000000"/>
                <w:sz w:val="22"/>
                <w:szCs w:val="22"/>
              </w:rPr>
              <w:t>Log-pseudolikelihood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600BEDE" w14:textId="77777777" w:rsidR="0012746E" w:rsidRPr="00600E9E" w:rsidRDefault="0012746E" w:rsidP="003D0F90">
            <w:pPr>
              <w:tabs>
                <w:tab w:val="decimal" w:pos="1413"/>
              </w:tabs>
              <w:ind w:right="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-2,757.2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bottom w:val="nil"/>
            </w:tcBorders>
          </w:tcPr>
          <w:p w14:paraId="15A733C7" w14:textId="77777777" w:rsidR="0012746E" w:rsidRDefault="0012746E" w:rsidP="003D0F90">
            <w:pPr>
              <w:ind w:right="2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-2,799.5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bottom w:val="nil"/>
            </w:tcBorders>
          </w:tcPr>
          <w:p w14:paraId="4A7A06C6" w14:textId="77777777" w:rsidR="0012746E" w:rsidRPr="00600E9E" w:rsidRDefault="0012746E" w:rsidP="003D0F90">
            <w:pPr>
              <w:ind w:right="2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bottom w:val="nil"/>
            </w:tcBorders>
          </w:tcPr>
          <w:p w14:paraId="4662BD96" w14:textId="77777777" w:rsidR="0012746E" w:rsidRPr="00600E9E" w:rsidRDefault="0012746E" w:rsidP="003D0F90">
            <w:pPr>
              <w:ind w:right="2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12746E" w:rsidRPr="00600E9E" w14:paraId="6E08347D" w14:textId="77777777" w:rsidTr="003D0F90">
        <w:trPr>
          <w:jc w:val="center"/>
        </w:trPr>
        <w:tc>
          <w:tcPr>
            <w:tcW w:w="3442" w:type="dxa"/>
            <w:tcBorders>
              <w:top w:val="nil"/>
              <w:bottom w:val="nil"/>
              <w:right w:val="single" w:sz="4" w:space="0" w:color="auto"/>
            </w:tcBorders>
          </w:tcPr>
          <w:p w14:paraId="5F0F533A" w14:textId="77777777" w:rsidR="0012746E" w:rsidRPr="00600E9E" w:rsidRDefault="0012746E" w:rsidP="003D0F90">
            <w:pPr>
              <w:ind w:right="26"/>
              <w:rPr>
                <w:color w:val="000000"/>
                <w:sz w:val="22"/>
                <w:szCs w:val="22"/>
              </w:rPr>
            </w:pPr>
            <w:proofErr w:type="gramStart"/>
            <w:r w:rsidRPr="00600E9E">
              <w:rPr>
                <w:color w:val="000000"/>
                <w:sz w:val="22"/>
                <w:szCs w:val="22"/>
              </w:rPr>
              <w:t>AR(</w:t>
            </w:r>
            <w:proofErr w:type="gramEnd"/>
            <w:r w:rsidRPr="00600E9E">
              <w:rPr>
                <w:color w:val="000000"/>
                <w:sz w:val="22"/>
                <w:szCs w:val="22"/>
              </w:rPr>
              <w:t>1)</w:t>
            </w:r>
            <w:r>
              <w:rPr>
                <w:color w:val="000000"/>
                <w:sz w:val="22"/>
                <w:szCs w:val="22"/>
              </w:rPr>
              <w:t>, (2), (3)</w:t>
            </w:r>
            <w:r w:rsidRPr="00600E9E">
              <w:rPr>
                <w:color w:val="000000"/>
                <w:sz w:val="22"/>
                <w:szCs w:val="22"/>
              </w:rPr>
              <w:t xml:space="preserve"> test (</w:t>
            </w:r>
            <w:r w:rsidRPr="00600E9E">
              <w:rPr>
                <w:i/>
                <w:color w:val="000000"/>
                <w:sz w:val="22"/>
                <w:szCs w:val="22"/>
              </w:rPr>
              <w:t>z</w:t>
            </w:r>
            <w:r w:rsidRPr="00600E9E">
              <w:rPr>
                <w:color w:val="000000"/>
                <w:sz w:val="22"/>
                <w:szCs w:val="22"/>
              </w:rPr>
              <w:t>-stat</w:t>
            </w:r>
            <w:r>
              <w:rPr>
                <w:color w:val="000000"/>
                <w:sz w:val="22"/>
                <w:szCs w:val="22"/>
              </w:rPr>
              <w:t>istic</w:t>
            </w:r>
            <w:r w:rsidRPr="00600E9E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9F8B102" w14:textId="77777777" w:rsidR="0012746E" w:rsidRPr="00600E9E" w:rsidRDefault="0012746E" w:rsidP="003D0F90">
            <w:pPr>
              <w:tabs>
                <w:tab w:val="decimal" w:pos="1131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559" w:type="dxa"/>
            <w:gridSpan w:val="2"/>
            <w:tcBorders>
              <w:top w:val="nil"/>
              <w:bottom w:val="nil"/>
            </w:tcBorders>
          </w:tcPr>
          <w:p w14:paraId="04AB8ADF" w14:textId="77777777" w:rsidR="0012746E" w:rsidRPr="00600E9E" w:rsidRDefault="0012746E" w:rsidP="003D0F90">
            <w:pPr>
              <w:ind w:right="26"/>
              <w:jc w:val="center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559" w:type="dxa"/>
            <w:gridSpan w:val="2"/>
            <w:tcBorders>
              <w:top w:val="nil"/>
              <w:bottom w:val="nil"/>
            </w:tcBorders>
          </w:tcPr>
          <w:p w14:paraId="43FB4B21" w14:textId="77777777" w:rsidR="0012746E" w:rsidRDefault="0012746E" w:rsidP="003D0F90">
            <w:pPr>
              <w:tabs>
                <w:tab w:val="decimal" w:pos="981"/>
              </w:tabs>
              <w:ind w:right="26"/>
              <w:jc w:val="both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-9.9</w:t>
            </w:r>
            <w:r>
              <w:rPr>
                <w:color w:val="000000"/>
                <w:sz w:val="22"/>
                <w:szCs w:val="22"/>
              </w:rPr>
              <w:t>1</w:t>
            </w:r>
            <w:r w:rsidRPr="00600E9E">
              <w:rPr>
                <w:color w:val="000000"/>
                <w:sz w:val="22"/>
                <w:szCs w:val="22"/>
              </w:rPr>
              <w:t>***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600E9E">
              <w:rPr>
                <w:color w:val="000000"/>
                <w:sz w:val="22"/>
                <w:szCs w:val="22"/>
              </w:rPr>
              <w:t>4.8</w:t>
            </w:r>
            <w:r>
              <w:rPr>
                <w:color w:val="000000"/>
                <w:sz w:val="22"/>
                <w:szCs w:val="22"/>
              </w:rPr>
              <w:t>6</w:t>
            </w:r>
            <w:r w:rsidRPr="00600E9E">
              <w:rPr>
                <w:color w:val="000000"/>
                <w:sz w:val="22"/>
                <w:szCs w:val="22"/>
              </w:rPr>
              <w:t>***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600E9E">
              <w:rPr>
                <w:color w:val="000000"/>
                <w:sz w:val="22"/>
                <w:szCs w:val="22"/>
              </w:rPr>
              <w:t>-1.7</w:t>
            </w:r>
            <w:r>
              <w:rPr>
                <w:color w:val="000000"/>
                <w:sz w:val="22"/>
                <w:szCs w:val="22"/>
              </w:rPr>
              <w:t xml:space="preserve">1 </w:t>
            </w:r>
          </w:p>
        </w:tc>
        <w:tc>
          <w:tcPr>
            <w:tcW w:w="2559" w:type="dxa"/>
            <w:gridSpan w:val="2"/>
            <w:tcBorders>
              <w:top w:val="nil"/>
              <w:bottom w:val="nil"/>
            </w:tcBorders>
          </w:tcPr>
          <w:p w14:paraId="1A7DFAB8" w14:textId="77777777" w:rsidR="0012746E" w:rsidRPr="00600E9E" w:rsidRDefault="0012746E" w:rsidP="003D0F90">
            <w:pPr>
              <w:ind w:right="26"/>
              <w:jc w:val="center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</w:t>
            </w:r>
          </w:p>
        </w:tc>
      </w:tr>
      <w:tr w:rsidR="0012746E" w:rsidRPr="00600E9E" w14:paraId="4CB5F111" w14:textId="77777777" w:rsidTr="003D0F90">
        <w:trPr>
          <w:jc w:val="center"/>
        </w:trPr>
        <w:tc>
          <w:tcPr>
            <w:tcW w:w="3442" w:type="dxa"/>
            <w:tcBorders>
              <w:top w:val="nil"/>
              <w:bottom w:val="nil"/>
              <w:right w:val="single" w:sz="4" w:space="0" w:color="auto"/>
            </w:tcBorders>
          </w:tcPr>
          <w:p w14:paraId="4BD2A2D6" w14:textId="77777777" w:rsidR="0012746E" w:rsidRPr="00600E9E" w:rsidRDefault="0012746E" w:rsidP="003D0F90">
            <w:pPr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 xml:space="preserve">Hansen J test </w:t>
            </w:r>
            <w:r>
              <w:rPr>
                <w:color w:val="000000"/>
                <w:sz w:val="22"/>
                <w:szCs w:val="22"/>
              </w:rPr>
              <w:t xml:space="preserve">/ diff test </w:t>
            </w:r>
            <w:r w:rsidRPr="00600E9E">
              <w:rPr>
                <w:color w:val="000000"/>
                <w:sz w:val="22"/>
                <w:szCs w:val="22"/>
              </w:rPr>
              <w:t>(</w:t>
            </w:r>
            <w:r w:rsidRPr="00600E9E">
              <w:rPr>
                <w:i/>
                <w:color w:val="000000"/>
                <w:sz w:val="22"/>
                <w:szCs w:val="22"/>
              </w:rPr>
              <w:t>p</w:t>
            </w:r>
            <w:r w:rsidRPr="00600E9E">
              <w:rPr>
                <w:color w:val="000000"/>
                <w:sz w:val="22"/>
                <w:szCs w:val="22"/>
              </w:rPr>
              <w:t>-value)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ABDB64B" w14:textId="77777777" w:rsidR="0012746E" w:rsidRPr="00600E9E" w:rsidRDefault="0012746E" w:rsidP="003D0F90">
            <w:pPr>
              <w:tabs>
                <w:tab w:val="decimal" w:pos="1131"/>
              </w:tabs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559" w:type="dxa"/>
            <w:gridSpan w:val="2"/>
            <w:tcBorders>
              <w:top w:val="nil"/>
              <w:bottom w:val="nil"/>
            </w:tcBorders>
          </w:tcPr>
          <w:p w14:paraId="0B075130" w14:textId="77777777" w:rsidR="0012746E" w:rsidRPr="00600E9E" w:rsidRDefault="0012746E" w:rsidP="003D0F90">
            <w:pPr>
              <w:ind w:right="26"/>
              <w:jc w:val="center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559" w:type="dxa"/>
            <w:gridSpan w:val="2"/>
            <w:tcBorders>
              <w:top w:val="nil"/>
              <w:bottom w:val="nil"/>
            </w:tcBorders>
          </w:tcPr>
          <w:p w14:paraId="32C24E2B" w14:textId="77777777" w:rsidR="0012746E" w:rsidRDefault="0012746E" w:rsidP="003D0F90">
            <w:pPr>
              <w:tabs>
                <w:tab w:val="decimal" w:pos="981"/>
              </w:tabs>
              <w:ind w:right="26"/>
              <w:jc w:val="both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0.1</w:t>
            </w:r>
            <w:r>
              <w:rPr>
                <w:color w:val="000000"/>
                <w:sz w:val="22"/>
                <w:szCs w:val="22"/>
              </w:rPr>
              <w:t>2 / 0.08</w:t>
            </w:r>
          </w:p>
        </w:tc>
        <w:tc>
          <w:tcPr>
            <w:tcW w:w="2559" w:type="dxa"/>
            <w:gridSpan w:val="2"/>
            <w:tcBorders>
              <w:top w:val="nil"/>
              <w:bottom w:val="nil"/>
            </w:tcBorders>
          </w:tcPr>
          <w:p w14:paraId="633D9625" w14:textId="77777777" w:rsidR="0012746E" w:rsidRPr="00600E9E" w:rsidRDefault="0012746E" w:rsidP="003D0F90">
            <w:pPr>
              <w:ind w:right="26"/>
              <w:jc w:val="center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</w:t>
            </w:r>
          </w:p>
        </w:tc>
      </w:tr>
      <w:tr w:rsidR="0012746E" w:rsidRPr="00600E9E" w14:paraId="60DF3DE7" w14:textId="77777777" w:rsidTr="003D0F90">
        <w:trPr>
          <w:jc w:val="center"/>
        </w:trPr>
        <w:tc>
          <w:tcPr>
            <w:tcW w:w="3442" w:type="dxa"/>
            <w:tcBorders>
              <w:top w:val="nil"/>
              <w:bottom w:val="nil"/>
              <w:right w:val="single" w:sz="4" w:space="0" w:color="auto"/>
            </w:tcBorders>
          </w:tcPr>
          <w:p w14:paraId="7AEDFB07" w14:textId="77777777" w:rsidR="0012746E" w:rsidRPr="00600E9E" w:rsidRDefault="0012746E" w:rsidP="003D0F90">
            <w:pPr>
              <w:ind w:right="26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R</w:t>
            </w:r>
            <w:r w:rsidRPr="00600E9E"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6C4444A" w14:textId="77777777" w:rsidR="0012746E" w:rsidRPr="00600E9E" w:rsidRDefault="0012746E" w:rsidP="003D0F90">
            <w:pPr>
              <w:ind w:left="-148" w:right="26"/>
              <w:jc w:val="center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559" w:type="dxa"/>
            <w:gridSpan w:val="2"/>
            <w:tcBorders>
              <w:top w:val="nil"/>
              <w:bottom w:val="nil"/>
            </w:tcBorders>
          </w:tcPr>
          <w:p w14:paraId="027C9165" w14:textId="77777777" w:rsidR="0012746E" w:rsidRPr="00600E9E" w:rsidRDefault="0012746E" w:rsidP="003D0F90">
            <w:pPr>
              <w:ind w:right="2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559" w:type="dxa"/>
            <w:gridSpan w:val="2"/>
            <w:tcBorders>
              <w:top w:val="nil"/>
              <w:bottom w:val="nil"/>
            </w:tcBorders>
          </w:tcPr>
          <w:p w14:paraId="7FE2803E" w14:textId="77777777" w:rsidR="0012746E" w:rsidRDefault="0012746E" w:rsidP="003D0F90">
            <w:pPr>
              <w:ind w:right="2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559" w:type="dxa"/>
            <w:gridSpan w:val="2"/>
            <w:tcBorders>
              <w:top w:val="nil"/>
              <w:bottom w:val="nil"/>
            </w:tcBorders>
          </w:tcPr>
          <w:p w14:paraId="2F5EBF57" w14:textId="77777777" w:rsidR="0012746E" w:rsidRPr="00600E9E" w:rsidRDefault="0012746E" w:rsidP="003D0F90">
            <w:pPr>
              <w:ind w:right="26"/>
              <w:jc w:val="center"/>
              <w:rPr>
                <w:color w:val="000000"/>
                <w:sz w:val="22"/>
                <w:szCs w:val="22"/>
              </w:rPr>
            </w:pPr>
            <w:r w:rsidRPr="00600E9E">
              <w:rPr>
                <w:color w:val="000000"/>
                <w:sz w:val="22"/>
                <w:szCs w:val="22"/>
              </w:rPr>
              <w:t>0.85</w:t>
            </w:r>
          </w:p>
        </w:tc>
      </w:tr>
      <w:tr w:rsidR="0012746E" w:rsidRPr="00600E9E" w14:paraId="302647F9" w14:textId="77777777" w:rsidTr="003D0F90">
        <w:trPr>
          <w:jc w:val="center"/>
        </w:trPr>
        <w:tc>
          <w:tcPr>
            <w:tcW w:w="3442" w:type="dxa"/>
            <w:tcBorders>
              <w:top w:val="nil"/>
              <w:bottom w:val="double" w:sz="4" w:space="0" w:color="auto"/>
              <w:right w:val="single" w:sz="4" w:space="0" w:color="auto"/>
            </w:tcBorders>
          </w:tcPr>
          <w:p w14:paraId="6F56A3D4" w14:textId="77777777" w:rsidR="0012746E" w:rsidRPr="00600E9E" w:rsidRDefault="0012746E" w:rsidP="003D0F90">
            <w:pPr>
              <w:ind w:right="26"/>
              <w:rPr>
                <w:color w:val="000000"/>
                <w:sz w:val="22"/>
                <w:szCs w:val="22"/>
              </w:rPr>
            </w:pPr>
            <w:r w:rsidRPr="0070338C">
              <w:rPr>
                <w:color w:val="000000"/>
                <w:sz w:val="22"/>
                <w:szCs w:val="22"/>
              </w:rPr>
              <w:t>Number of observations</w:t>
            </w:r>
            <w:r>
              <w:rPr>
                <w:color w:val="000000"/>
                <w:sz w:val="22"/>
                <w:szCs w:val="22"/>
              </w:rPr>
              <w:t xml:space="preserve"> / groups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auto"/>
              <w:bottom w:val="double" w:sz="4" w:space="0" w:color="auto"/>
            </w:tcBorders>
          </w:tcPr>
          <w:p w14:paraId="69D7DED8" w14:textId="77777777" w:rsidR="0012746E" w:rsidRPr="00600E9E" w:rsidRDefault="0012746E" w:rsidP="003D0F90">
            <w:pPr>
              <w:ind w:left="-148" w:right="2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3,380 / 260</w:t>
            </w:r>
          </w:p>
        </w:tc>
        <w:tc>
          <w:tcPr>
            <w:tcW w:w="2559" w:type="dxa"/>
            <w:gridSpan w:val="2"/>
            <w:tcBorders>
              <w:top w:val="nil"/>
              <w:bottom w:val="double" w:sz="4" w:space="0" w:color="auto"/>
            </w:tcBorders>
          </w:tcPr>
          <w:p w14:paraId="198CF4CA" w14:textId="77777777" w:rsidR="0012746E" w:rsidRDefault="0012746E" w:rsidP="003D0F90">
            <w:pPr>
              <w:ind w:right="2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3,380 / 260</w:t>
            </w:r>
          </w:p>
        </w:tc>
        <w:tc>
          <w:tcPr>
            <w:tcW w:w="2559" w:type="dxa"/>
            <w:gridSpan w:val="2"/>
            <w:tcBorders>
              <w:top w:val="nil"/>
              <w:bottom w:val="double" w:sz="4" w:space="0" w:color="auto"/>
            </w:tcBorders>
          </w:tcPr>
          <w:p w14:paraId="4F97A793" w14:textId="77777777" w:rsidR="0012746E" w:rsidRDefault="0012746E" w:rsidP="003D0F90">
            <w:pPr>
              <w:ind w:right="2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3,380 / 260</w:t>
            </w:r>
          </w:p>
        </w:tc>
        <w:tc>
          <w:tcPr>
            <w:tcW w:w="2559" w:type="dxa"/>
            <w:gridSpan w:val="2"/>
            <w:tcBorders>
              <w:top w:val="nil"/>
              <w:bottom w:val="double" w:sz="4" w:space="0" w:color="auto"/>
            </w:tcBorders>
          </w:tcPr>
          <w:p w14:paraId="0804831B" w14:textId="77777777" w:rsidR="0012746E" w:rsidRPr="00600E9E" w:rsidRDefault="0012746E" w:rsidP="003D0F90">
            <w:pPr>
              <w:ind w:right="2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3,380 / 260</w:t>
            </w:r>
          </w:p>
        </w:tc>
      </w:tr>
    </w:tbl>
    <w:p w14:paraId="47A3F8E4" w14:textId="77777777" w:rsidR="0012746E" w:rsidRDefault="0012746E" w:rsidP="0012746E">
      <w:pPr>
        <w:ind w:left="142" w:right="210"/>
        <w:jc w:val="both"/>
        <w:rPr>
          <w:color w:val="000000"/>
          <w:sz w:val="20"/>
          <w:szCs w:val="20"/>
        </w:rPr>
      </w:pPr>
      <w:r w:rsidRPr="00D9360D">
        <w:rPr>
          <w:color w:val="000000"/>
          <w:sz w:val="20"/>
          <w:szCs w:val="20"/>
          <w:u w:val="single"/>
        </w:rPr>
        <w:t>Notes</w:t>
      </w:r>
      <w:r w:rsidRPr="00D9360D">
        <w:rPr>
          <w:color w:val="000000"/>
          <w:sz w:val="20"/>
          <w:szCs w:val="20"/>
        </w:rPr>
        <w:t xml:space="preserve">: </w:t>
      </w:r>
      <w:r>
        <w:rPr>
          <w:color w:val="000000"/>
          <w:sz w:val="20"/>
          <w:szCs w:val="20"/>
        </w:rPr>
        <w:t>Estimation</w:t>
      </w:r>
      <w:r w:rsidRPr="00D9360D">
        <w:rPr>
          <w:color w:val="000000"/>
          <w:sz w:val="20"/>
          <w:szCs w:val="20"/>
        </w:rPr>
        <w:t xml:space="preserve"> of </w:t>
      </w:r>
      <w:r>
        <w:rPr>
          <w:color w:val="000000"/>
          <w:sz w:val="20"/>
          <w:szCs w:val="20"/>
        </w:rPr>
        <w:t xml:space="preserve">Equation </w:t>
      </w:r>
      <w:r w:rsidRPr="00D9360D">
        <w:rPr>
          <w:color w:val="000000"/>
          <w:sz w:val="20"/>
          <w:szCs w:val="20"/>
        </w:rPr>
        <w:t xml:space="preserve">(1) </w:t>
      </w:r>
      <w:r>
        <w:rPr>
          <w:color w:val="000000"/>
          <w:sz w:val="20"/>
          <w:szCs w:val="20"/>
        </w:rPr>
        <w:t>excluding</w:t>
      </w:r>
      <w:r w:rsidRPr="00D9360D">
        <w:rPr>
          <w:color w:val="000000"/>
          <w:sz w:val="20"/>
          <w:szCs w:val="20"/>
        </w:rPr>
        <w:t xml:space="preserve"> border </w:t>
      </w:r>
      <w:r>
        <w:rPr>
          <w:color w:val="000000"/>
          <w:sz w:val="20"/>
          <w:szCs w:val="20"/>
        </w:rPr>
        <w:t xml:space="preserve">terms, but with other </w:t>
      </w:r>
      <w:r w:rsidRPr="00855FD2">
        <w:rPr>
          <w:i/>
          <w:iCs/>
          <w:color w:val="000000"/>
          <w:sz w:val="20"/>
          <w:szCs w:val="20"/>
        </w:rPr>
        <w:t>Z</w:t>
      </w:r>
      <w:r>
        <w:rPr>
          <w:color w:val="000000"/>
          <w:sz w:val="20"/>
          <w:szCs w:val="20"/>
        </w:rPr>
        <w:t xml:space="preserve"> controls and time fixed effects</w:t>
      </w:r>
      <w:r w:rsidRPr="00D9360D">
        <w:rPr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 Second column expresses FDI in term of EU25 total projects in each year, but third and fourth columns as first column.  LSDV</w:t>
      </w:r>
      <w:r w:rsidRPr="00D9360D">
        <w:rPr>
          <w:color w:val="000000"/>
          <w:sz w:val="20"/>
          <w:szCs w:val="20"/>
        </w:rPr>
        <w:t xml:space="preserve"> standard errors clustered at country level</w:t>
      </w:r>
      <w:r>
        <w:rPr>
          <w:color w:val="000000"/>
          <w:sz w:val="20"/>
          <w:szCs w:val="20"/>
        </w:rPr>
        <w:t xml:space="preserve">.  </w:t>
      </w:r>
      <w:r w:rsidRPr="001C3BD3">
        <w:rPr>
          <w:color w:val="000000"/>
          <w:sz w:val="20"/>
          <w:szCs w:val="20"/>
        </w:rPr>
        <w:t>***,</w:t>
      </w:r>
      <w:r w:rsidRPr="00D9360D">
        <w:rPr>
          <w:color w:val="000000"/>
          <w:sz w:val="20"/>
          <w:szCs w:val="20"/>
        </w:rPr>
        <w:t xml:space="preserve"> ** and * = 1%, 5% and 10% significance level.</w:t>
      </w:r>
    </w:p>
    <w:p w14:paraId="78903012" w14:textId="77777777" w:rsidR="0012746E" w:rsidRDefault="0012746E" w:rsidP="0012746E">
      <w:pPr>
        <w:ind w:left="142" w:right="210"/>
        <w:jc w:val="both"/>
        <w:rPr>
          <w:color w:val="000000"/>
          <w:sz w:val="20"/>
          <w:szCs w:val="20"/>
        </w:rPr>
        <w:sectPr w:rsidR="0012746E" w:rsidSect="00987537">
          <w:pgSz w:w="16840" w:h="11900" w:orient="landscape"/>
          <w:pgMar w:top="1135" w:right="1440" w:bottom="567" w:left="1440" w:header="720" w:footer="720" w:gutter="0"/>
          <w:cols w:space="708"/>
          <w:docGrid w:linePitch="360"/>
        </w:sectPr>
      </w:pPr>
    </w:p>
    <w:p w14:paraId="4E911C4C" w14:textId="77777777" w:rsidR="0012746E" w:rsidRDefault="0012746E" w:rsidP="0012746E">
      <w:pPr>
        <w:spacing w:line="480" w:lineRule="auto"/>
        <w:ind w:right="2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Appendix Table 3</w:t>
      </w:r>
      <w:r w:rsidRPr="000F383E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The West-East Border Effect: EU Origin Only</w:t>
      </w:r>
    </w:p>
    <w:p w14:paraId="2FF76FE5" w14:textId="77777777" w:rsidR="0012746E" w:rsidRPr="007D3D57" w:rsidRDefault="0012746E" w:rsidP="0012746E">
      <w:pPr>
        <w:spacing w:line="480" w:lineRule="auto"/>
        <w:ind w:right="26"/>
        <w:rPr>
          <w:color w:val="000000"/>
          <w:sz w:val="28"/>
          <w:szCs w:val="28"/>
        </w:rPr>
      </w:pPr>
    </w:p>
    <w:tbl>
      <w:tblPr>
        <w:tblStyle w:val="TableGrid"/>
        <w:tblW w:w="910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2"/>
        <w:gridCol w:w="1263"/>
        <w:gridCol w:w="1213"/>
        <w:gridCol w:w="1229"/>
        <w:gridCol w:w="1180"/>
        <w:gridCol w:w="1276"/>
        <w:gridCol w:w="1276"/>
      </w:tblGrid>
      <w:tr w:rsidR="0012746E" w14:paraId="3EA70452" w14:textId="77777777" w:rsidTr="003D0F90">
        <w:trPr>
          <w:trHeight w:val="362"/>
        </w:trPr>
        <w:tc>
          <w:tcPr>
            <w:tcW w:w="1672" w:type="dxa"/>
            <w:tcBorders>
              <w:top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428C6754" w14:textId="77777777" w:rsidR="0012746E" w:rsidRDefault="0012746E" w:rsidP="003D0F90">
            <w:pPr>
              <w:ind w:right="26"/>
              <w:rPr>
                <w:color w:val="000000"/>
              </w:rPr>
            </w:pPr>
            <w:r>
              <w:rPr>
                <w:color w:val="000000"/>
              </w:rPr>
              <w:t>Column</w:t>
            </w:r>
          </w:p>
        </w:tc>
        <w:tc>
          <w:tcPr>
            <w:tcW w:w="3705" w:type="dxa"/>
            <w:gridSpan w:val="3"/>
            <w:tcBorders>
              <w:top w:val="double" w:sz="4" w:space="0" w:color="auto"/>
              <w:bottom w:val="nil"/>
            </w:tcBorders>
            <w:vAlign w:val="center"/>
          </w:tcPr>
          <w:p w14:paraId="1F64D1C4" w14:textId="77777777" w:rsidR="0012746E" w:rsidRDefault="0012746E" w:rsidP="003D0F90">
            <w:pPr>
              <w:ind w:left="-135" w:right="26"/>
              <w:jc w:val="center"/>
              <w:rPr>
                <w:color w:val="000000"/>
              </w:rPr>
            </w:pPr>
            <w:r>
              <w:rPr>
                <w:color w:val="000000"/>
              </w:rPr>
              <w:t>Distance</w:t>
            </w:r>
          </w:p>
        </w:tc>
        <w:tc>
          <w:tcPr>
            <w:tcW w:w="3732" w:type="dxa"/>
            <w:gridSpan w:val="3"/>
            <w:tcBorders>
              <w:top w:val="double" w:sz="4" w:space="0" w:color="auto"/>
              <w:left w:val="single" w:sz="4" w:space="0" w:color="auto"/>
              <w:bottom w:val="nil"/>
            </w:tcBorders>
            <w:vAlign w:val="center"/>
          </w:tcPr>
          <w:p w14:paraId="79D01448" w14:textId="77777777" w:rsidR="0012746E" w:rsidRDefault="0012746E" w:rsidP="003D0F90">
            <w:pPr>
              <w:ind w:left="-135" w:right="26"/>
              <w:jc w:val="center"/>
              <w:rPr>
                <w:color w:val="000000"/>
              </w:rPr>
            </w:pPr>
            <w:r>
              <w:rPr>
                <w:color w:val="000000"/>
              </w:rPr>
              <w:t>Contiguity</w:t>
            </w:r>
          </w:p>
        </w:tc>
      </w:tr>
      <w:tr w:rsidR="0012746E" w14:paraId="1C31550B" w14:textId="77777777" w:rsidTr="003D0F90">
        <w:trPr>
          <w:trHeight w:val="362"/>
        </w:trPr>
        <w:tc>
          <w:tcPr>
            <w:tcW w:w="1672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D8280" w14:textId="77777777" w:rsidR="0012746E" w:rsidRDefault="0012746E" w:rsidP="003D0F90">
            <w:pPr>
              <w:ind w:right="26"/>
              <w:rPr>
                <w:color w:val="000000"/>
              </w:rPr>
            </w:pPr>
          </w:p>
        </w:tc>
        <w:tc>
          <w:tcPr>
            <w:tcW w:w="1263" w:type="dxa"/>
            <w:tcBorders>
              <w:top w:val="nil"/>
              <w:bottom w:val="single" w:sz="4" w:space="0" w:color="auto"/>
            </w:tcBorders>
            <w:vAlign w:val="center"/>
          </w:tcPr>
          <w:p w14:paraId="266431A2" w14:textId="77777777" w:rsidR="0012746E" w:rsidRDefault="0012746E" w:rsidP="003D0F90">
            <w:pPr>
              <w:ind w:left="-145" w:right="-187"/>
              <w:jc w:val="center"/>
              <w:rPr>
                <w:color w:val="000000"/>
              </w:rPr>
            </w:pPr>
            <w:r>
              <w:rPr>
                <w:color w:val="000000"/>
              </w:rPr>
              <w:t>All FDI</w:t>
            </w:r>
          </w:p>
        </w:tc>
        <w:tc>
          <w:tcPr>
            <w:tcW w:w="121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CD0D21D" w14:textId="77777777" w:rsidR="0012746E" w:rsidRDefault="0012746E" w:rsidP="003D0F90">
            <w:pPr>
              <w:ind w:left="-11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Manuf. </w:t>
            </w:r>
          </w:p>
          <w:p w14:paraId="2219A091" w14:textId="77777777" w:rsidR="0012746E" w:rsidRDefault="0012746E" w:rsidP="003D0F90">
            <w:pPr>
              <w:ind w:left="-11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FDI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1A23B" w14:textId="77777777" w:rsidR="0012746E" w:rsidRDefault="0012746E" w:rsidP="003D0F90">
            <w:pPr>
              <w:ind w:left="-87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Greenfield FDI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299D2F" w14:textId="77777777" w:rsidR="0012746E" w:rsidRDefault="0012746E" w:rsidP="003D0F90">
            <w:pPr>
              <w:ind w:left="-135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All FDI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27FCF32" w14:textId="77777777" w:rsidR="0012746E" w:rsidRDefault="0012746E" w:rsidP="003D0F90">
            <w:pPr>
              <w:ind w:left="-135" w:right="-23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Manuf. </w:t>
            </w:r>
          </w:p>
          <w:p w14:paraId="7C3C70B3" w14:textId="77777777" w:rsidR="0012746E" w:rsidRDefault="0012746E" w:rsidP="003D0F90">
            <w:pPr>
              <w:ind w:left="-135" w:right="-234"/>
              <w:jc w:val="center"/>
              <w:rPr>
                <w:color w:val="000000"/>
              </w:rPr>
            </w:pPr>
            <w:r>
              <w:rPr>
                <w:color w:val="000000"/>
              </w:rPr>
              <w:t>FDI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35BC846F" w14:textId="77777777" w:rsidR="0012746E" w:rsidRDefault="0012746E" w:rsidP="003D0F90">
            <w:pPr>
              <w:ind w:left="-135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Greenfield FDI</w:t>
            </w:r>
          </w:p>
        </w:tc>
      </w:tr>
      <w:tr w:rsidR="0012746E" w14:paraId="0102CC07" w14:textId="77777777" w:rsidTr="003D0F90">
        <w:trPr>
          <w:trHeight w:val="267"/>
        </w:trPr>
        <w:tc>
          <w:tcPr>
            <w:tcW w:w="1672" w:type="dxa"/>
            <w:tcBorders>
              <w:top w:val="nil"/>
              <w:bottom w:val="nil"/>
              <w:right w:val="single" w:sz="4" w:space="0" w:color="auto"/>
            </w:tcBorders>
          </w:tcPr>
          <w:p w14:paraId="2B983BBF" w14:textId="77777777" w:rsidR="0012746E" w:rsidRDefault="0012746E" w:rsidP="003D0F90">
            <w:pPr>
              <w:ind w:right="26"/>
              <w:rPr>
                <w:color w:val="000000"/>
              </w:rPr>
            </w:pPr>
            <w:r>
              <w:rPr>
                <w:color w:val="000000"/>
                <w:u w:val="single"/>
              </w:rPr>
              <w:t>All</w:t>
            </w:r>
            <w:r>
              <w:rPr>
                <w:color w:val="000000"/>
              </w:rPr>
              <w:t>:</w:t>
            </w:r>
          </w:p>
        </w:tc>
        <w:tc>
          <w:tcPr>
            <w:tcW w:w="1263" w:type="dxa"/>
            <w:tcBorders>
              <w:top w:val="nil"/>
              <w:bottom w:val="nil"/>
            </w:tcBorders>
          </w:tcPr>
          <w:p w14:paraId="0A38E36F" w14:textId="77777777" w:rsidR="0012746E" w:rsidRPr="00FC62BA" w:rsidRDefault="0012746E" w:rsidP="003D0F90">
            <w:pPr>
              <w:ind w:right="26"/>
              <w:jc w:val="center"/>
              <w:rPr>
                <w:color w:val="000000"/>
              </w:rPr>
            </w:pPr>
            <w:r w:rsidRPr="00FC62BA">
              <w:rPr>
                <w:color w:val="000000"/>
              </w:rPr>
              <w:t>-0.0</w:t>
            </w:r>
            <w:r>
              <w:rPr>
                <w:color w:val="000000"/>
              </w:rPr>
              <w:t>93</w:t>
            </w:r>
            <w:r w:rsidRPr="00FC62BA">
              <w:rPr>
                <w:color w:val="000000"/>
              </w:rPr>
              <w:t>***</w:t>
            </w:r>
          </w:p>
        </w:tc>
        <w:tc>
          <w:tcPr>
            <w:tcW w:w="1213" w:type="dxa"/>
            <w:tcBorders>
              <w:top w:val="nil"/>
              <w:bottom w:val="nil"/>
              <w:right w:val="nil"/>
            </w:tcBorders>
          </w:tcPr>
          <w:p w14:paraId="4379D305" w14:textId="77777777" w:rsidR="0012746E" w:rsidRPr="00FC62BA" w:rsidRDefault="0012746E" w:rsidP="003D0F90">
            <w:pPr>
              <w:tabs>
                <w:tab w:val="decimal" w:pos="248"/>
              </w:tabs>
              <w:ind w:left="-112" w:right="26"/>
              <w:jc w:val="center"/>
              <w:rPr>
                <w:color w:val="000000"/>
              </w:rPr>
            </w:pPr>
            <w:r>
              <w:rPr>
                <w:color w:val="000000"/>
              </w:rPr>
              <w:t>-0.087***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A13B69" w14:textId="77777777" w:rsidR="0012746E" w:rsidRPr="00FC62BA" w:rsidRDefault="0012746E" w:rsidP="003D0F90">
            <w:pPr>
              <w:ind w:left="-87" w:right="26"/>
              <w:jc w:val="center"/>
              <w:rPr>
                <w:color w:val="000000"/>
              </w:rPr>
            </w:pPr>
            <w:r>
              <w:rPr>
                <w:color w:val="000000"/>
              </w:rPr>
              <w:t>-0.082**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7107C1" w14:textId="77777777" w:rsidR="0012746E" w:rsidRPr="00FC62BA" w:rsidRDefault="0012746E" w:rsidP="003D0F90">
            <w:pPr>
              <w:ind w:left="-135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0.347***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4A43646F" w14:textId="77777777" w:rsidR="0012746E" w:rsidRPr="00FC62BA" w:rsidRDefault="0012746E" w:rsidP="003D0F90">
            <w:pPr>
              <w:ind w:right="26"/>
              <w:jc w:val="center"/>
              <w:rPr>
                <w:color w:val="000000"/>
              </w:rPr>
            </w:pPr>
            <w:r>
              <w:rPr>
                <w:color w:val="000000"/>
              </w:rPr>
              <w:t>0.340***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670D0B1" w14:textId="77777777" w:rsidR="0012746E" w:rsidRPr="00FC62BA" w:rsidRDefault="0012746E" w:rsidP="003D0F90">
            <w:pPr>
              <w:ind w:right="26"/>
              <w:jc w:val="center"/>
              <w:rPr>
                <w:color w:val="000000"/>
              </w:rPr>
            </w:pPr>
            <w:r>
              <w:rPr>
                <w:color w:val="000000"/>
              </w:rPr>
              <w:t>0.255**</w:t>
            </w:r>
          </w:p>
        </w:tc>
      </w:tr>
      <w:tr w:rsidR="0012746E" w14:paraId="4A3B7D32" w14:textId="77777777" w:rsidTr="003D0F90">
        <w:trPr>
          <w:trHeight w:val="278"/>
        </w:trPr>
        <w:tc>
          <w:tcPr>
            <w:tcW w:w="1672" w:type="dxa"/>
            <w:tcBorders>
              <w:top w:val="nil"/>
              <w:bottom w:val="nil"/>
              <w:right w:val="single" w:sz="4" w:space="0" w:color="auto"/>
            </w:tcBorders>
          </w:tcPr>
          <w:p w14:paraId="6359E515" w14:textId="77777777" w:rsidR="0012746E" w:rsidRPr="004D314A" w:rsidRDefault="0012746E" w:rsidP="003D0F90">
            <w:pPr>
              <w:ind w:left="1" w:right="26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Short-run:</w:t>
            </w:r>
          </w:p>
        </w:tc>
        <w:tc>
          <w:tcPr>
            <w:tcW w:w="1263" w:type="dxa"/>
            <w:tcBorders>
              <w:top w:val="nil"/>
              <w:bottom w:val="nil"/>
            </w:tcBorders>
          </w:tcPr>
          <w:p w14:paraId="0AB64DD8" w14:textId="77777777" w:rsidR="0012746E" w:rsidRPr="00FC4393" w:rsidRDefault="0012746E" w:rsidP="003D0F90">
            <w:pPr>
              <w:tabs>
                <w:tab w:val="decimal" w:pos="241"/>
              </w:tabs>
              <w:ind w:left="-42" w:right="26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bottom w:val="nil"/>
              <w:right w:val="nil"/>
            </w:tcBorders>
          </w:tcPr>
          <w:p w14:paraId="0ED5160A" w14:textId="77777777" w:rsidR="0012746E" w:rsidRPr="00FC4393" w:rsidRDefault="0012746E" w:rsidP="003D0F90">
            <w:pPr>
              <w:tabs>
                <w:tab w:val="decimal" w:pos="254"/>
              </w:tabs>
              <w:ind w:left="-112" w:right="26"/>
              <w:rPr>
                <w:color w:val="00000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BB2473" w14:textId="77777777" w:rsidR="0012746E" w:rsidRPr="00FC4393" w:rsidRDefault="0012746E" w:rsidP="003D0F90">
            <w:pPr>
              <w:tabs>
                <w:tab w:val="decimal" w:pos="273"/>
              </w:tabs>
              <w:ind w:left="-87" w:right="26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7206B3" w14:textId="77777777" w:rsidR="0012746E" w:rsidRPr="00FC4393" w:rsidRDefault="0012746E" w:rsidP="003D0F90">
            <w:pPr>
              <w:tabs>
                <w:tab w:val="decimal" w:pos="176"/>
              </w:tabs>
              <w:ind w:left="-135" w:right="-62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5677E056" w14:textId="77777777" w:rsidR="0012746E" w:rsidRPr="00FC4393" w:rsidRDefault="0012746E" w:rsidP="003D0F90">
            <w:pPr>
              <w:tabs>
                <w:tab w:val="decimal" w:pos="260"/>
              </w:tabs>
              <w:ind w:right="26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FE61EE1" w14:textId="77777777" w:rsidR="0012746E" w:rsidRPr="00FC4393" w:rsidRDefault="0012746E" w:rsidP="003D0F90">
            <w:pPr>
              <w:tabs>
                <w:tab w:val="decimal" w:pos="273"/>
              </w:tabs>
              <w:ind w:right="26"/>
              <w:rPr>
                <w:color w:val="000000"/>
              </w:rPr>
            </w:pPr>
          </w:p>
        </w:tc>
      </w:tr>
      <w:tr w:rsidR="0012746E" w14:paraId="72A202B5" w14:textId="77777777" w:rsidTr="003D0F90">
        <w:trPr>
          <w:trHeight w:val="267"/>
        </w:trPr>
        <w:tc>
          <w:tcPr>
            <w:tcW w:w="1672" w:type="dxa"/>
            <w:tcBorders>
              <w:top w:val="nil"/>
              <w:bottom w:val="nil"/>
              <w:right w:val="single" w:sz="4" w:space="0" w:color="auto"/>
            </w:tcBorders>
          </w:tcPr>
          <w:p w14:paraId="673ED0BC" w14:textId="77777777" w:rsidR="0012746E" w:rsidRDefault="0012746E" w:rsidP="003D0F90">
            <w:pPr>
              <w:ind w:left="132" w:right="26"/>
              <w:rPr>
                <w:color w:val="000000"/>
              </w:rPr>
            </w:pPr>
            <w:r>
              <w:rPr>
                <w:color w:val="000000"/>
              </w:rPr>
              <w:t>Direct</w:t>
            </w:r>
          </w:p>
        </w:tc>
        <w:tc>
          <w:tcPr>
            <w:tcW w:w="1263" w:type="dxa"/>
            <w:tcBorders>
              <w:top w:val="nil"/>
              <w:bottom w:val="nil"/>
            </w:tcBorders>
          </w:tcPr>
          <w:p w14:paraId="6FDAB9E0" w14:textId="77777777" w:rsidR="0012746E" w:rsidRPr="00FC62BA" w:rsidRDefault="0012746E" w:rsidP="003D0F90">
            <w:pPr>
              <w:tabs>
                <w:tab w:val="decimal" w:pos="241"/>
              </w:tabs>
              <w:ind w:left="-42" w:right="26"/>
              <w:rPr>
                <w:color w:val="000000"/>
              </w:rPr>
            </w:pPr>
            <w:r>
              <w:rPr>
                <w:color w:val="000000"/>
              </w:rPr>
              <w:t>-0.005</w:t>
            </w:r>
          </w:p>
        </w:tc>
        <w:tc>
          <w:tcPr>
            <w:tcW w:w="1213" w:type="dxa"/>
            <w:tcBorders>
              <w:top w:val="nil"/>
              <w:bottom w:val="nil"/>
              <w:right w:val="nil"/>
            </w:tcBorders>
          </w:tcPr>
          <w:p w14:paraId="3519B0B3" w14:textId="77777777" w:rsidR="0012746E" w:rsidRPr="00FC4393" w:rsidRDefault="0012746E" w:rsidP="003D0F90">
            <w:pPr>
              <w:tabs>
                <w:tab w:val="decimal" w:pos="254"/>
              </w:tabs>
              <w:ind w:left="-112" w:right="26"/>
              <w:rPr>
                <w:color w:val="000000"/>
              </w:rPr>
            </w:pPr>
            <w:r>
              <w:rPr>
                <w:color w:val="000000"/>
              </w:rPr>
              <w:t>-0.089**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9C9347" w14:textId="77777777" w:rsidR="0012746E" w:rsidRPr="00FC4393" w:rsidRDefault="0012746E" w:rsidP="003D0F90">
            <w:pPr>
              <w:tabs>
                <w:tab w:val="decimal" w:pos="273"/>
              </w:tabs>
              <w:ind w:left="-87" w:right="26"/>
              <w:rPr>
                <w:color w:val="000000"/>
              </w:rPr>
            </w:pPr>
            <w:r>
              <w:rPr>
                <w:color w:val="000000"/>
              </w:rPr>
              <w:t>-0.083**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AD2E0" w14:textId="77777777" w:rsidR="0012746E" w:rsidRPr="00FC4393" w:rsidRDefault="0012746E" w:rsidP="003D0F90">
            <w:pPr>
              <w:tabs>
                <w:tab w:val="decimal" w:pos="176"/>
              </w:tabs>
              <w:ind w:left="-135" w:right="-62"/>
              <w:rPr>
                <w:color w:val="000000"/>
              </w:rPr>
            </w:pPr>
            <w:r>
              <w:rPr>
                <w:color w:val="000000"/>
              </w:rPr>
              <w:t>0.350***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4A08AB2C" w14:textId="77777777" w:rsidR="0012746E" w:rsidRPr="00FC4393" w:rsidRDefault="0012746E" w:rsidP="003D0F90">
            <w:pPr>
              <w:tabs>
                <w:tab w:val="decimal" w:pos="260"/>
              </w:tabs>
              <w:ind w:right="26"/>
              <w:rPr>
                <w:color w:val="000000"/>
              </w:rPr>
            </w:pPr>
            <w:r>
              <w:rPr>
                <w:color w:val="000000"/>
              </w:rPr>
              <w:t>0.402***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99BA1FB" w14:textId="77777777" w:rsidR="0012746E" w:rsidRPr="00FC4393" w:rsidRDefault="0012746E" w:rsidP="003D0F90">
            <w:pPr>
              <w:tabs>
                <w:tab w:val="decimal" w:pos="273"/>
              </w:tabs>
              <w:ind w:right="26"/>
              <w:rPr>
                <w:color w:val="000000"/>
              </w:rPr>
            </w:pPr>
            <w:r>
              <w:rPr>
                <w:color w:val="000000"/>
              </w:rPr>
              <w:t>0.260**</w:t>
            </w:r>
          </w:p>
        </w:tc>
      </w:tr>
      <w:tr w:rsidR="0012746E" w14:paraId="5929BCE1" w14:textId="77777777" w:rsidTr="003D0F90">
        <w:trPr>
          <w:trHeight w:val="253"/>
        </w:trPr>
        <w:tc>
          <w:tcPr>
            <w:tcW w:w="1672" w:type="dxa"/>
            <w:tcBorders>
              <w:top w:val="nil"/>
              <w:bottom w:val="nil"/>
              <w:right w:val="single" w:sz="4" w:space="0" w:color="auto"/>
            </w:tcBorders>
          </w:tcPr>
          <w:p w14:paraId="4C4EC281" w14:textId="77777777" w:rsidR="0012746E" w:rsidRPr="0040366C" w:rsidRDefault="0012746E" w:rsidP="003D0F90">
            <w:pPr>
              <w:tabs>
                <w:tab w:val="left" w:pos="2444"/>
              </w:tabs>
              <w:ind w:left="132" w:right="26"/>
              <w:rPr>
                <w:color w:val="000000"/>
              </w:rPr>
            </w:pPr>
            <w:r>
              <w:rPr>
                <w:color w:val="000000"/>
              </w:rPr>
              <w:t>Indirect</w:t>
            </w:r>
          </w:p>
        </w:tc>
        <w:tc>
          <w:tcPr>
            <w:tcW w:w="1263" w:type="dxa"/>
            <w:tcBorders>
              <w:top w:val="nil"/>
              <w:bottom w:val="nil"/>
            </w:tcBorders>
          </w:tcPr>
          <w:p w14:paraId="0488A64F" w14:textId="77777777" w:rsidR="0012746E" w:rsidRPr="00FC4393" w:rsidRDefault="0012746E" w:rsidP="003D0F90">
            <w:pPr>
              <w:tabs>
                <w:tab w:val="decimal" w:pos="241"/>
              </w:tabs>
              <w:ind w:left="-42" w:right="26"/>
              <w:rPr>
                <w:color w:val="000000"/>
              </w:rPr>
            </w:pPr>
            <w:r>
              <w:rPr>
                <w:color w:val="000000"/>
              </w:rPr>
              <w:t>-0.014**</w:t>
            </w:r>
          </w:p>
        </w:tc>
        <w:tc>
          <w:tcPr>
            <w:tcW w:w="1213" w:type="dxa"/>
            <w:tcBorders>
              <w:top w:val="nil"/>
              <w:bottom w:val="nil"/>
              <w:right w:val="nil"/>
            </w:tcBorders>
          </w:tcPr>
          <w:p w14:paraId="0960D734" w14:textId="77777777" w:rsidR="0012746E" w:rsidRPr="00FC4393" w:rsidRDefault="0012746E" w:rsidP="003D0F90">
            <w:pPr>
              <w:tabs>
                <w:tab w:val="decimal" w:pos="254"/>
              </w:tabs>
              <w:ind w:left="-112" w:right="26"/>
              <w:rPr>
                <w:color w:val="000000"/>
              </w:rPr>
            </w:pPr>
            <w:r>
              <w:rPr>
                <w:color w:val="000000"/>
              </w:rPr>
              <w:t>-0.016**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2CA9B3" w14:textId="77777777" w:rsidR="0012746E" w:rsidRPr="00FC4393" w:rsidRDefault="0012746E" w:rsidP="003D0F90">
            <w:pPr>
              <w:tabs>
                <w:tab w:val="decimal" w:pos="273"/>
              </w:tabs>
              <w:ind w:left="-87" w:right="26"/>
              <w:rPr>
                <w:color w:val="000000"/>
              </w:rPr>
            </w:pPr>
            <w:r>
              <w:rPr>
                <w:color w:val="000000"/>
              </w:rPr>
              <w:t>-0.011**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7720A1" w14:textId="77777777" w:rsidR="0012746E" w:rsidRPr="00FC4393" w:rsidRDefault="0012746E" w:rsidP="003D0F90">
            <w:pPr>
              <w:tabs>
                <w:tab w:val="decimal" w:pos="176"/>
              </w:tabs>
              <w:ind w:left="-135" w:right="-62"/>
              <w:rPr>
                <w:color w:val="000000"/>
              </w:rPr>
            </w:pPr>
            <w:r>
              <w:rPr>
                <w:color w:val="000000"/>
              </w:rPr>
              <w:t>0.050***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4C2B89D8" w14:textId="77777777" w:rsidR="0012746E" w:rsidRPr="00FC4393" w:rsidRDefault="0012746E" w:rsidP="003D0F90">
            <w:pPr>
              <w:tabs>
                <w:tab w:val="decimal" w:pos="260"/>
              </w:tabs>
              <w:ind w:right="26"/>
              <w:rPr>
                <w:color w:val="000000"/>
              </w:rPr>
            </w:pPr>
            <w:r>
              <w:rPr>
                <w:color w:val="000000"/>
              </w:rPr>
              <w:t>0.070***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D53F6A4" w14:textId="77777777" w:rsidR="0012746E" w:rsidRPr="00FC4393" w:rsidRDefault="0012746E" w:rsidP="003D0F90">
            <w:pPr>
              <w:tabs>
                <w:tab w:val="decimal" w:pos="273"/>
              </w:tabs>
              <w:ind w:right="26"/>
              <w:rPr>
                <w:color w:val="000000"/>
              </w:rPr>
            </w:pPr>
            <w:r>
              <w:rPr>
                <w:color w:val="000000"/>
              </w:rPr>
              <w:t>0.036**</w:t>
            </w:r>
          </w:p>
        </w:tc>
      </w:tr>
      <w:tr w:rsidR="0012746E" w14:paraId="090484AE" w14:textId="77777777" w:rsidTr="003D0F90">
        <w:trPr>
          <w:trHeight w:val="253"/>
        </w:trPr>
        <w:tc>
          <w:tcPr>
            <w:tcW w:w="1672" w:type="dxa"/>
            <w:tcBorders>
              <w:top w:val="nil"/>
              <w:bottom w:val="nil"/>
              <w:right w:val="single" w:sz="4" w:space="0" w:color="auto"/>
            </w:tcBorders>
          </w:tcPr>
          <w:p w14:paraId="313FF2A2" w14:textId="77777777" w:rsidR="0012746E" w:rsidRDefault="0012746E" w:rsidP="003D0F90">
            <w:pPr>
              <w:tabs>
                <w:tab w:val="left" w:pos="2444"/>
              </w:tabs>
              <w:ind w:left="132" w:right="26"/>
              <w:rPr>
                <w:color w:val="000000"/>
              </w:rPr>
            </w:pPr>
            <w:r>
              <w:rPr>
                <w:color w:val="000000"/>
              </w:rPr>
              <w:t>Total</w:t>
            </w:r>
          </w:p>
        </w:tc>
        <w:tc>
          <w:tcPr>
            <w:tcW w:w="1263" w:type="dxa"/>
            <w:tcBorders>
              <w:top w:val="nil"/>
              <w:bottom w:val="nil"/>
            </w:tcBorders>
          </w:tcPr>
          <w:p w14:paraId="7D4C0418" w14:textId="77777777" w:rsidR="0012746E" w:rsidRPr="00FC4393" w:rsidRDefault="0012746E" w:rsidP="003D0F90">
            <w:pPr>
              <w:tabs>
                <w:tab w:val="decimal" w:pos="241"/>
              </w:tabs>
              <w:ind w:left="-42" w:right="26"/>
              <w:rPr>
                <w:color w:val="000000"/>
              </w:rPr>
            </w:pPr>
            <w:r>
              <w:rPr>
                <w:color w:val="000000"/>
              </w:rPr>
              <w:t>-0.006</w:t>
            </w:r>
          </w:p>
        </w:tc>
        <w:tc>
          <w:tcPr>
            <w:tcW w:w="1213" w:type="dxa"/>
            <w:tcBorders>
              <w:top w:val="nil"/>
              <w:bottom w:val="nil"/>
              <w:right w:val="nil"/>
            </w:tcBorders>
          </w:tcPr>
          <w:p w14:paraId="6846055A" w14:textId="77777777" w:rsidR="0012746E" w:rsidRPr="00FC4393" w:rsidRDefault="0012746E" w:rsidP="003D0F90">
            <w:pPr>
              <w:tabs>
                <w:tab w:val="decimal" w:pos="254"/>
              </w:tabs>
              <w:ind w:left="-112" w:right="26"/>
              <w:rPr>
                <w:color w:val="000000"/>
              </w:rPr>
            </w:pPr>
            <w:r>
              <w:rPr>
                <w:color w:val="000000"/>
              </w:rPr>
              <w:t>-0.104**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48389E" w14:textId="77777777" w:rsidR="0012746E" w:rsidRPr="00FC4393" w:rsidRDefault="0012746E" w:rsidP="003D0F90">
            <w:pPr>
              <w:tabs>
                <w:tab w:val="decimal" w:pos="273"/>
              </w:tabs>
              <w:ind w:left="-87" w:right="26"/>
              <w:rPr>
                <w:color w:val="000000"/>
              </w:rPr>
            </w:pPr>
            <w:r>
              <w:rPr>
                <w:color w:val="000000"/>
              </w:rPr>
              <w:t>-0.095**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B0E6F5" w14:textId="77777777" w:rsidR="0012746E" w:rsidRPr="00FC4393" w:rsidRDefault="0012746E" w:rsidP="003D0F90">
            <w:pPr>
              <w:tabs>
                <w:tab w:val="decimal" w:pos="176"/>
              </w:tabs>
              <w:ind w:left="-135" w:right="-62"/>
              <w:rPr>
                <w:color w:val="000000"/>
              </w:rPr>
            </w:pPr>
            <w:r>
              <w:rPr>
                <w:color w:val="000000"/>
              </w:rPr>
              <w:t>0.400***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5F990B83" w14:textId="77777777" w:rsidR="0012746E" w:rsidRPr="00FC4393" w:rsidRDefault="0012746E" w:rsidP="003D0F90">
            <w:pPr>
              <w:tabs>
                <w:tab w:val="decimal" w:pos="260"/>
              </w:tabs>
              <w:ind w:right="26"/>
              <w:rPr>
                <w:color w:val="000000"/>
              </w:rPr>
            </w:pPr>
            <w:r>
              <w:rPr>
                <w:color w:val="000000"/>
              </w:rPr>
              <w:t>0.472***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D5B7783" w14:textId="77777777" w:rsidR="0012746E" w:rsidRPr="00FC4393" w:rsidRDefault="0012746E" w:rsidP="003D0F90">
            <w:pPr>
              <w:tabs>
                <w:tab w:val="decimal" w:pos="273"/>
              </w:tabs>
              <w:ind w:right="26"/>
              <w:rPr>
                <w:color w:val="000000"/>
              </w:rPr>
            </w:pPr>
            <w:r>
              <w:rPr>
                <w:color w:val="000000"/>
              </w:rPr>
              <w:t>0.296**</w:t>
            </w:r>
          </w:p>
        </w:tc>
      </w:tr>
      <w:tr w:rsidR="0012746E" w14:paraId="213845D9" w14:textId="77777777" w:rsidTr="003D0F90">
        <w:trPr>
          <w:trHeight w:val="278"/>
        </w:trPr>
        <w:tc>
          <w:tcPr>
            <w:tcW w:w="1672" w:type="dxa"/>
            <w:tcBorders>
              <w:top w:val="nil"/>
              <w:bottom w:val="nil"/>
              <w:right w:val="single" w:sz="4" w:space="0" w:color="auto"/>
            </w:tcBorders>
          </w:tcPr>
          <w:p w14:paraId="0D62C182" w14:textId="77777777" w:rsidR="0012746E" w:rsidRPr="00263DD3" w:rsidRDefault="0012746E" w:rsidP="003D0F90">
            <w:pPr>
              <w:tabs>
                <w:tab w:val="left" w:pos="2444"/>
              </w:tabs>
              <w:ind w:left="1" w:right="26"/>
              <w:rPr>
                <w:color w:val="000000"/>
              </w:rPr>
            </w:pPr>
            <w:r>
              <w:rPr>
                <w:color w:val="000000"/>
                <w:u w:val="single"/>
              </w:rPr>
              <w:t>Long-run: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A657D8" w14:textId="77777777" w:rsidR="0012746E" w:rsidRPr="00FC4393" w:rsidRDefault="0012746E" w:rsidP="003D0F90">
            <w:pPr>
              <w:tabs>
                <w:tab w:val="decimal" w:pos="241"/>
              </w:tabs>
              <w:ind w:left="-42" w:right="26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2884B51D" w14:textId="77777777" w:rsidR="0012746E" w:rsidRPr="00FC4393" w:rsidRDefault="0012746E" w:rsidP="003D0F90">
            <w:pPr>
              <w:tabs>
                <w:tab w:val="decimal" w:pos="254"/>
              </w:tabs>
              <w:ind w:left="-112" w:right="26"/>
              <w:jc w:val="center"/>
              <w:rPr>
                <w:color w:val="00000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24E37E" w14:textId="77777777" w:rsidR="0012746E" w:rsidRPr="00FC4393" w:rsidRDefault="0012746E" w:rsidP="003D0F90">
            <w:pPr>
              <w:tabs>
                <w:tab w:val="decimal" w:pos="273"/>
              </w:tabs>
              <w:ind w:left="-87" w:right="26"/>
              <w:jc w:val="center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3816F7" w14:textId="77777777" w:rsidR="0012746E" w:rsidRPr="00FC4393" w:rsidRDefault="0012746E" w:rsidP="003D0F90">
            <w:pPr>
              <w:tabs>
                <w:tab w:val="decimal" w:pos="176"/>
              </w:tabs>
              <w:ind w:left="-135" w:right="-62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12D5D26E" w14:textId="77777777" w:rsidR="0012746E" w:rsidRPr="00FC4393" w:rsidRDefault="0012746E" w:rsidP="003D0F90">
            <w:pPr>
              <w:tabs>
                <w:tab w:val="decimal" w:pos="260"/>
              </w:tabs>
              <w:ind w:right="26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2FF6917D" w14:textId="77777777" w:rsidR="0012746E" w:rsidRPr="00FC4393" w:rsidRDefault="0012746E" w:rsidP="003D0F90">
            <w:pPr>
              <w:tabs>
                <w:tab w:val="decimal" w:pos="273"/>
              </w:tabs>
              <w:ind w:right="26"/>
              <w:jc w:val="center"/>
              <w:rPr>
                <w:color w:val="000000"/>
              </w:rPr>
            </w:pPr>
          </w:p>
        </w:tc>
      </w:tr>
      <w:tr w:rsidR="0012746E" w14:paraId="23FD84F9" w14:textId="77777777" w:rsidTr="003D0F90">
        <w:trPr>
          <w:trHeight w:val="253"/>
        </w:trPr>
        <w:tc>
          <w:tcPr>
            <w:tcW w:w="1672" w:type="dxa"/>
            <w:tcBorders>
              <w:top w:val="nil"/>
              <w:bottom w:val="nil"/>
              <w:right w:val="single" w:sz="4" w:space="0" w:color="auto"/>
            </w:tcBorders>
          </w:tcPr>
          <w:p w14:paraId="06DC5CB8" w14:textId="77777777" w:rsidR="0012746E" w:rsidRPr="00263DD3" w:rsidRDefault="0012746E" w:rsidP="003D0F90">
            <w:pPr>
              <w:tabs>
                <w:tab w:val="left" w:pos="2444"/>
              </w:tabs>
              <w:ind w:left="132" w:right="26"/>
              <w:rPr>
                <w:color w:val="000000"/>
              </w:rPr>
            </w:pPr>
            <w:r>
              <w:rPr>
                <w:color w:val="000000"/>
              </w:rPr>
              <w:t>Direct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DDABE0" w14:textId="77777777" w:rsidR="0012746E" w:rsidRPr="00FC4393" w:rsidRDefault="0012746E" w:rsidP="003D0F90">
            <w:pPr>
              <w:tabs>
                <w:tab w:val="decimal" w:pos="241"/>
              </w:tabs>
              <w:ind w:left="-42" w:right="26"/>
              <w:rPr>
                <w:color w:val="000000"/>
              </w:rPr>
            </w:pPr>
            <w:r>
              <w:rPr>
                <w:color w:val="000000"/>
              </w:rPr>
              <w:t>-0.322***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29179096" w14:textId="77777777" w:rsidR="0012746E" w:rsidRPr="00FC4393" w:rsidRDefault="0012746E" w:rsidP="003D0F90">
            <w:pPr>
              <w:tabs>
                <w:tab w:val="decimal" w:pos="254"/>
              </w:tabs>
              <w:ind w:left="-112" w:right="26"/>
              <w:rPr>
                <w:color w:val="000000"/>
              </w:rPr>
            </w:pPr>
            <w:r>
              <w:rPr>
                <w:color w:val="000000"/>
              </w:rPr>
              <w:t>-0.243**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1286AA" w14:textId="77777777" w:rsidR="0012746E" w:rsidRPr="00FC4393" w:rsidRDefault="0012746E" w:rsidP="003D0F90">
            <w:pPr>
              <w:tabs>
                <w:tab w:val="decimal" w:pos="273"/>
              </w:tabs>
              <w:ind w:left="-87" w:right="26"/>
              <w:rPr>
                <w:color w:val="000000"/>
              </w:rPr>
            </w:pPr>
            <w:r>
              <w:rPr>
                <w:color w:val="000000"/>
              </w:rPr>
              <w:t>-0.206**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C4D5C3" w14:textId="77777777" w:rsidR="0012746E" w:rsidRPr="00FC4393" w:rsidRDefault="0012746E" w:rsidP="003D0F90">
            <w:pPr>
              <w:tabs>
                <w:tab w:val="decimal" w:pos="176"/>
              </w:tabs>
              <w:ind w:left="-135" w:right="-62"/>
              <w:rPr>
                <w:color w:val="000000"/>
              </w:rPr>
            </w:pPr>
            <w:r>
              <w:rPr>
                <w:color w:val="000000"/>
              </w:rPr>
              <w:t>1.157***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1F4987E9" w14:textId="77777777" w:rsidR="0012746E" w:rsidRPr="00FC4393" w:rsidRDefault="0012746E" w:rsidP="003D0F90">
            <w:pPr>
              <w:tabs>
                <w:tab w:val="decimal" w:pos="260"/>
              </w:tabs>
              <w:ind w:right="26"/>
              <w:rPr>
                <w:color w:val="000000"/>
              </w:rPr>
            </w:pPr>
            <w:r>
              <w:rPr>
                <w:color w:val="000000"/>
              </w:rPr>
              <w:t>1.060***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62EFC8F7" w14:textId="77777777" w:rsidR="0012746E" w:rsidRPr="00FC4393" w:rsidRDefault="0012746E" w:rsidP="003D0F90">
            <w:pPr>
              <w:tabs>
                <w:tab w:val="decimal" w:pos="273"/>
              </w:tabs>
              <w:ind w:right="26"/>
              <w:rPr>
                <w:color w:val="000000"/>
              </w:rPr>
            </w:pPr>
            <w:r>
              <w:rPr>
                <w:color w:val="000000"/>
              </w:rPr>
              <w:t>0.631**</w:t>
            </w:r>
          </w:p>
        </w:tc>
      </w:tr>
      <w:tr w:rsidR="0012746E" w14:paraId="459F60D3" w14:textId="77777777" w:rsidTr="003D0F90">
        <w:trPr>
          <w:trHeight w:val="253"/>
        </w:trPr>
        <w:tc>
          <w:tcPr>
            <w:tcW w:w="1672" w:type="dxa"/>
            <w:tcBorders>
              <w:top w:val="nil"/>
              <w:bottom w:val="nil"/>
              <w:right w:val="single" w:sz="4" w:space="0" w:color="auto"/>
            </w:tcBorders>
          </w:tcPr>
          <w:p w14:paraId="4FE304BF" w14:textId="77777777" w:rsidR="0012746E" w:rsidRPr="00263DD3" w:rsidRDefault="0012746E" w:rsidP="003D0F90">
            <w:pPr>
              <w:tabs>
                <w:tab w:val="left" w:pos="2444"/>
              </w:tabs>
              <w:ind w:left="132" w:right="26"/>
              <w:rPr>
                <w:color w:val="000000"/>
              </w:rPr>
            </w:pPr>
            <w:r>
              <w:rPr>
                <w:color w:val="000000"/>
              </w:rPr>
              <w:t>Indirect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39E761" w14:textId="77777777" w:rsidR="0012746E" w:rsidRPr="00FC4393" w:rsidRDefault="0012746E" w:rsidP="003D0F90">
            <w:pPr>
              <w:tabs>
                <w:tab w:val="decimal" w:pos="241"/>
              </w:tabs>
              <w:ind w:left="-42" w:right="26"/>
              <w:rPr>
                <w:color w:val="000000"/>
              </w:rPr>
            </w:pPr>
            <w:r>
              <w:rPr>
                <w:color w:val="000000"/>
              </w:rPr>
              <w:t>-0.210**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14:paraId="6F6E65D4" w14:textId="77777777" w:rsidR="0012746E" w:rsidRPr="00FC4393" w:rsidRDefault="0012746E" w:rsidP="003D0F90">
            <w:pPr>
              <w:tabs>
                <w:tab w:val="decimal" w:pos="254"/>
              </w:tabs>
              <w:ind w:left="-112" w:right="26"/>
              <w:rPr>
                <w:color w:val="000000"/>
              </w:rPr>
            </w:pPr>
            <w:r>
              <w:rPr>
                <w:color w:val="000000"/>
              </w:rPr>
              <w:t>-0.152**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455DF0" w14:textId="77777777" w:rsidR="0012746E" w:rsidRPr="00FC4393" w:rsidRDefault="0012746E" w:rsidP="003D0F90">
            <w:pPr>
              <w:tabs>
                <w:tab w:val="decimal" w:pos="273"/>
              </w:tabs>
              <w:ind w:left="-87" w:right="26"/>
              <w:rPr>
                <w:color w:val="000000"/>
              </w:rPr>
            </w:pPr>
            <w:r>
              <w:rPr>
                <w:color w:val="000000"/>
              </w:rPr>
              <w:t>-0.084**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31BDFD" w14:textId="77777777" w:rsidR="0012746E" w:rsidRPr="00FC4393" w:rsidRDefault="0012746E" w:rsidP="003D0F90">
            <w:pPr>
              <w:tabs>
                <w:tab w:val="decimal" w:pos="176"/>
              </w:tabs>
              <w:ind w:left="-135" w:right="-62"/>
              <w:rPr>
                <w:color w:val="000000"/>
              </w:rPr>
            </w:pPr>
            <w:r>
              <w:rPr>
                <w:color w:val="000000"/>
              </w:rPr>
              <w:t>0.720***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10529237" w14:textId="77777777" w:rsidR="0012746E" w:rsidRPr="00FC4393" w:rsidRDefault="0012746E" w:rsidP="003D0F90">
            <w:pPr>
              <w:tabs>
                <w:tab w:val="decimal" w:pos="260"/>
              </w:tabs>
              <w:ind w:right="26"/>
              <w:rPr>
                <w:color w:val="000000"/>
              </w:rPr>
            </w:pPr>
            <w:r>
              <w:rPr>
                <w:color w:val="000000"/>
              </w:rPr>
              <w:t>0.612**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4AC012D5" w14:textId="77777777" w:rsidR="0012746E" w:rsidRPr="00FC4393" w:rsidRDefault="0012746E" w:rsidP="003D0F90">
            <w:pPr>
              <w:tabs>
                <w:tab w:val="decimal" w:pos="273"/>
              </w:tabs>
              <w:ind w:right="26"/>
              <w:rPr>
                <w:color w:val="000000"/>
              </w:rPr>
            </w:pPr>
            <w:r>
              <w:rPr>
                <w:color w:val="000000"/>
              </w:rPr>
              <w:t>0.250**</w:t>
            </w:r>
          </w:p>
        </w:tc>
      </w:tr>
      <w:tr w:rsidR="0012746E" w14:paraId="51D1C922" w14:textId="77777777" w:rsidTr="003D0F90">
        <w:trPr>
          <w:trHeight w:val="253"/>
        </w:trPr>
        <w:tc>
          <w:tcPr>
            <w:tcW w:w="1672" w:type="dxa"/>
            <w:tcBorders>
              <w:top w:val="nil"/>
              <w:bottom w:val="double" w:sz="4" w:space="0" w:color="auto"/>
              <w:right w:val="single" w:sz="4" w:space="0" w:color="auto"/>
            </w:tcBorders>
          </w:tcPr>
          <w:p w14:paraId="0E526AA1" w14:textId="77777777" w:rsidR="0012746E" w:rsidRDefault="0012746E" w:rsidP="003D0F90">
            <w:pPr>
              <w:tabs>
                <w:tab w:val="left" w:pos="2444"/>
              </w:tabs>
              <w:ind w:left="132" w:right="26"/>
              <w:rPr>
                <w:color w:val="000000"/>
              </w:rPr>
            </w:pPr>
            <w:r>
              <w:rPr>
                <w:color w:val="000000"/>
              </w:rPr>
              <w:t>Total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</w:tcPr>
          <w:p w14:paraId="0AD14C27" w14:textId="77777777" w:rsidR="0012746E" w:rsidRPr="00FC4393" w:rsidRDefault="0012746E" w:rsidP="003D0F90">
            <w:pPr>
              <w:tabs>
                <w:tab w:val="decimal" w:pos="241"/>
              </w:tabs>
              <w:ind w:left="-42" w:right="26"/>
              <w:rPr>
                <w:color w:val="000000"/>
              </w:rPr>
            </w:pPr>
            <w:r>
              <w:rPr>
                <w:color w:val="000000"/>
              </w:rPr>
              <w:t>-0.533***</w:t>
            </w:r>
          </w:p>
        </w:tc>
        <w:tc>
          <w:tcPr>
            <w:tcW w:w="1213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1A632759" w14:textId="77777777" w:rsidR="0012746E" w:rsidRPr="00FC4393" w:rsidRDefault="0012746E" w:rsidP="003D0F90">
            <w:pPr>
              <w:tabs>
                <w:tab w:val="decimal" w:pos="254"/>
              </w:tabs>
              <w:ind w:left="-112" w:right="26"/>
              <w:rPr>
                <w:color w:val="000000"/>
              </w:rPr>
            </w:pPr>
            <w:r>
              <w:rPr>
                <w:color w:val="000000"/>
              </w:rPr>
              <w:t>-0.396**</w:t>
            </w:r>
          </w:p>
        </w:tc>
        <w:tc>
          <w:tcPr>
            <w:tcW w:w="122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68E93721" w14:textId="77777777" w:rsidR="0012746E" w:rsidRPr="00FC4393" w:rsidRDefault="0012746E" w:rsidP="003D0F90">
            <w:pPr>
              <w:tabs>
                <w:tab w:val="decimal" w:pos="273"/>
              </w:tabs>
              <w:ind w:left="-87" w:right="26"/>
              <w:rPr>
                <w:color w:val="000000"/>
              </w:rPr>
            </w:pPr>
            <w:r>
              <w:rPr>
                <w:color w:val="000000"/>
              </w:rPr>
              <w:t>-0.291**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</w:tcPr>
          <w:p w14:paraId="55F4D6DC" w14:textId="77777777" w:rsidR="0012746E" w:rsidRPr="00FC4393" w:rsidRDefault="0012746E" w:rsidP="003D0F90">
            <w:pPr>
              <w:tabs>
                <w:tab w:val="decimal" w:pos="176"/>
              </w:tabs>
              <w:ind w:left="-135" w:right="-62"/>
              <w:rPr>
                <w:color w:val="000000"/>
              </w:rPr>
            </w:pPr>
            <w:r>
              <w:rPr>
                <w:color w:val="000000"/>
              </w:rPr>
              <w:t>1.877***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4" w:space="0" w:color="auto"/>
            </w:tcBorders>
          </w:tcPr>
          <w:p w14:paraId="2CE3A903" w14:textId="77777777" w:rsidR="0012746E" w:rsidRPr="00FC4393" w:rsidRDefault="0012746E" w:rsidP="003D0F90">
            <w:pPr>
              <w:tabs>
                <w:tab w:val="decimal" w:pos="260"/>
              </w:tabs>
              <w:ind w:right="26"/>
              <w:rPr>
                <w:color w:val="000000"/>
              </w:rPr>
            </w:pPr>
            <w:r>
              <w:rPr>
                <w:color w:val="000000"/>
              </w:rPr>
              <w:t>1.672***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4" w:space="0" w:color="auto"/>
            </w:tcBorders>
          </w:tcPr>
          <w:p w14:paraId="34D7B1EE" w14:textId="77777777" w:rsidR="0012746E" w:rsidRPr="00FC4393" w:rsidRDefault="0012746E" w:rsidP="003D0F90">
            <w:pPr>
              <w:tabs>
                <w:tab w:val="decimal" w:pos="273"/>
              </w:tabs>
              <w:ind w:right="26"/>
              <w:rPr>
                <w:color w:val="000000"/>
              </w:rPr>
            </w:pPr>
            <w:r>
              <w:rPr>
                <w:color w:val="000000"/>
              </w:rPr>
              <w:t>0.881**</w:t>
            </w:r>
          </w:p>
        </w:tc>
      </w:tr>
    </w:tbl>
    <w:p w14:paraId="781DF6BD" w14:textId="77777777" w:rsidR="0012746E" w:rsidRDefault="0012746E" w:rsidP="0012746E">
      <w:pPr>
        <w:ind w:right="-52"/>
        <w:jc w:val="both"/>
        <w:rPr>
          <w:color w:val="000000"/>
          <w:sz w:val="20"/>
          <w:szCs w:val="20"/>
        </w:rPr>
      </w:pPr>
      <w:r w:rsidRPr="005D196D">
        <w:rPr>
          <w:color w:val="000000"/>
          <w:sz w:val="20"/>
          <w:szCs w:val="20"/>
          <w:u w:val="single"/>
        </w:rPr>
        <w:t>Notes</w:t>
      </w:r>
      <w:r w:rsidRPr="005D196D">
        <w:rPr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See note to Table 6</w:t>
      </w:r>
      <w:r>
        <w:rPr>
          <w:sz w:val="20"/>
          <w:szCs w:val="20"/>
        </w:rPr>
        <w:t xml:space="preserve">. </w:t>
      </w:r>
      <w:r w:rsidRPr="00FC62BA"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***, ** and * = 1%, 5% and 10% significance level.</w:t>
      </w:r>
    </w:p>
    <w:p w14:paraId="308FA540" w14:textId="77777777" w:rsidR="0012746E" w:rsidRDefault="0012746E" w:rsidP="0012746E">
      <w:pPr>
        <w:ind w:right="-336"/>
        <w:jc w:val="both"/>
        <w:rPr>
          <w:color w:val="000000"/>
          <w:sz w:val="20"/>
          <w:szCs w:val="20"/>
        </w:rPr>
      </w:pPr>
    </w:p>
    <w:p w14:paraId="11C35401" w14:textId="77777777" w:rsidR="0012746E" w:rsidRDefault="0012746E" w:rsidP="0012746E">
      <w:pPr>
        <w:rPr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  <w:u w:val="single"/>
        </w:rPr>
        <w:br w:type="page"/>
      </w:r>
    </w:p>
    <w:p w14:paraId="064A948A" w14:textId="77777777" w:rsidR="0012746E" w:rsidRDefault="0012746E" w:rsidP="0012746E">
      <w:pPr>
        <w:ind w:right="2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Appendix </w:t>
      </w:r>
      <w:r w:rsidRPr="00045BEF">
        <w:rPr>
          <w:color w:val="000000"/>
          <w:sz w:val="28"/>
          <w:szCs w:val="28"/>
        </w:rPr>
        <w:t>Fig</w:t>
      </w:r>
      <w:r>
        <w:rPr>
          <w:color w:val="000000"/>
          <w:sz w:val="28"/>
          <w:szCs w:val="28"/>
        </w:rPr>
        <w:t>ure 1(a): Contiguity with the West-East Border: CEEC Regions</w:t>
      </w:r>
    </w:p>
    <w:p w14:paraId="76312BF9" w14:textId="77777777" w:rsidR="0012746E" w:rsidRDefault="0012746E" w:rsidP="0012746E">
      <w:pPr>
        <w:ind w:right="26"/>
        <w:jc w:val="center"/>
        <w:rPr>
          <w:color w:val="000000"/>
          <w:sz w:val="28"/>
          <w:szCs w:val="28"/>
        </w:rPr>
      </w:pPr>
    </w:p>
    <w:p w14:paraId="5770F85A" w14:textId="77777777" w:rsidR="0012746E" w:rsidRDefault="0012746E" w:rsidP="0012746E">
      <w:pPr>
        <w:ind w:right="26"/>
        <w:jc w:val="center"/>
        <w:rPr>
          <w:color w:val="000000"/>
          <w:sz w:val="28"/>
          <w:szCs w:val="28"/>
        </w:rPr>
      </w:pPr>
    </w:p>
    <w:p w14:paraId="23F46924" w14:textId="77777777" w:rsidR="0012746E" w:rsidRDefault="0012746E" w:rsidP="0012746E">
      <w:pPr>
        <w:ind w:right="26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180EC6A7" wp14:editId="09E7C059">
            <wp:extent cx="4517044" cy="3388555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307" cy="3389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258C0" w14:textId="77777777" w:rsidR="0012746E" w:rsidRDefault="0012746E" w:rsidP="0012746E">
      <w:pPr>
        <w:ind w:right="26"/>
        <w:jc w:val="center"/>
        <w:rPr>
          <w:color w:val="000000"/>
          <w:sz w:val="28"/>
          <w:szCs w:val="28"/>
        </w:rPr>
      </w:pPr>
    </w:p>
    <w:p w14:paraId="27C3B350" w14:textId="77777777" w:rsidR="0012746E" w:rsidRDefault="0012746E" w:rsidP="0012746E">
      <w:pPr>
        <w:ind w:right="26"/>
        <w:jc w:val="center"/>
        <w:rPr>
          <w:color w:val="000000"/>
          <w:sz w:val="28"/>
          <w:szCs w:val="28"/>
        </w:rPr>
      </w:pPr>
    </w:p>
    <w:p w14:paraId="19C2DDC1" w14:textId="77777777" w:rsidR="0012746E" w:rsidRDefault="0012746E" w:rsidP="0012746E">
      <w:pPr>
        <w:ind w:right="26"/>
        <w:jc w:val="center"/>
        <w:rPr>
          <w:color w:val="000000"/>
          <w:sz w:val="28"/>
          <w:szCs w:val="28"/>
        </w:rPr>
      </w:pPr>
    </w:p>
    <w:p w14:paraId="63C1F8D9" w14:textId="77777777" w:rsidR="0012746E" w:rsidRDefault="0012746E" w:rsidP="0012746E">
      <w:pPr>
        <w:ind w:right="2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Appendix </w:t>
      </w:r>
      <w:r w:rsidRPr="00045BEF">
        <w:rPr>
          <w:color w:val="000000"/>
          <w:sz w:val="28"/>
          <w:szCs w:val="28"/>
        </w:rPr>
        <w:t>Fig</w:t>
      </w:r>
      <w:r>
        <w:rPr>
          <w:color w:val="000000"/>
          <w:sz w:val="28"/>
          <w:szCs w:val="28"/>
        </w:rPr>
        <w:t>ure 1(b): Contiguity with the West-East Border: EU15 Regions</w:t>
      </w:r>
    </w:p>
    <w:p w14:paraId="23747E77" w14:textId="77777777" w:rsidR="0012746E" w:rsidRDefault="0012746E" w:rsidP="0012746E">
      <w:pPr>
        <w:ind w:right="26"/>
        <w:jc w:val="center"/>
        <w:rPr>
          <w:color w:val="000000"/>
          <w:sz w:val="28"/>
          <w:szCs w:val="28"/>
        </w:rPr>
      </w:pPr>
    </w:p>
    <w:p w14:paraId="472468B5" w14:textId="77777777" w:rsidR="0012746E" w:rsidRDefault="0012746E" w:rsidP="0012746E">
      <w:pPr>
        <w:ind w:right="26"/>
        <w:jc w:val="center"/>
        <w:rPr>
          <w:color w:val="000000"/>
          <w:sz w:val="28"/>
          <w:szCs w:val="28"/>
        </w:rPr>
      </w:pPr>
    </w:p>
    <w:p w14:paraId="5AD1BA8C" w14:textId="77777777" w:rsidR="0012746E" w:rsidRPr="00045BEF" w:rsidRDefault="0012746E" w:rsidP="0012746E">
      <w:pPr>
        <w:ind w:right="26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 wp14:anchorId="1ACADB58" wp14:editId="734D7D9B">
            <wp:extent cx="4478667" cy="3297115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792" cy="3297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E820C" w14:textId="77777777" w:rsidR="0012746E" w:rsidRDefault="0012746E" w:rsidP="0012746E">
      <w:pPr>
        <w:ind w:right="26"/>
        <w:rPr>
          <w:color w:val="000000"/>
          <w:sz w:val="20"/>
          <w:szCs w:val="20"/>
          <w:highlight w:val="yellow"/>
        </w:rPr>
      </w:pPr>
    </w:p>
    <w:p w14:paraId="6AFFE37E" w14:textId="77777777" w:rsidR="0012746E" w:rsidRDefault="0012746E" w:rsidP="0012746E">
      <w:pPr>
        <w:ind w:left="709" w:right="26"/>
        <w:rPr>
          <w:color w:val="000000"/>
          <w:sz w:val="20"/>
          <w:szCs w:val="20"/>
          <w:highlight w:val="yellow"/>
        </w:rPr>
      </w:pPr>
      <w:r>
        <w:rPr>
          <w:color w:val="000000"/>
          <w:sz w:val="20"/>
          <w:szCs w:val="20"/>
          <w:highlight w:val="yellow"/>
        </w:rPr>
        <w:br w:type="page"/>
      </w:r>
    </w:p>
    <w:p w14:paraId="75C75082" w14:textId="77777777" w:rsidR="0012746E" w:rsidRDefault="0012746E" w:rsidP="0012746E">
      <w:pPr>
        <w:ind w:right="2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Appendix </w:t>
      </w:r>
      <w:r w:rsidRPr="00045BEF">
        <w:rPr>
          <w:color w:val="000000"/>
          <w:sz w:val="28"/>
          <w:szCs w:val="28"/>
        </w:rPr>
        <w:t>Fig</w:t>
      </w:r>
      <w:r>
        <w:rPr>
          <w:color w:val="000000"/>
          <w:sz w:val="28"/>
          <w:szCs w:val="28"/>
        </w:rPr>
        <w:t>ure 2(a): National Border Regions Internal to EU25</w:t>
      </w:r>
    </w:p>
    <w:p w14:paraId="7A686F41" w14:textId="77777777" w:rsidR="0012746E" w:rsidRDefault="0012746E" w:rsidP="0012746E">
      <w:pPr>
        <w:tabs>
          <w:tab w:val="left" w:pos="5040"/>
        </w:tabs>
        <w:ind w:right="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14:paraId="1380FD56" w14:textId="77777777" w:rsidR="0012746E" w:rsidRDefault="0012746E" w:rsidP="0012746E">
      <w:pPr>
        <w:ind w:right="26"/>
        <w:jc w:val="center"/>
        <w:rPr>
          <w:color w:val="000000"/>
          <w:sz w:val="28"/>
          <w:szCs w:val="28"/>
        </w:rPr>
      </w:pPr>
    </w:p>
    <w:p w14:paraId="5683954C" w14:textId="77777777" w:rsidR="0012746E" w:rsidRDefault="0012746E" w:rsidP="0012746E">
      <w:pPr>
        <w:ind w:right="26"/>
        <w:jc w:val="center"/>
        <w:rPr>
          <w:color w:val="000000"/>
          <w:sz w:val="28"/>
          <w:szCs w:val="28"/>
        </w:rPr>
      </w:pPr>
      <w:r w:rsidRPr="00D34277">
        <w:rPr>
          <w:noProof/>
          <w:color w:val="000000"/>
          <w:sz w:val="28"/>
          <w:szCs w:val="28"/>
        </w:rPr>
        <w:drawing>
          <wp:inline distT="0" distB="0" distL="0" distR="0" wp14:anchorId="7ED89DD0" wp14:editId="572B342A">
            <wp:extent cx="4607341" cy="3257550"/>
            <wp:effectExtent l="0" t="0" r="3175" b="0"/>
            <wp:docPr id="5" name="Picture 5" descr="C:\Users\ncmw2\Desktop\17-05-17 Internal EU (colour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cmw2\Desktop\17-05-17 Internal EU (colour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723" cy="3261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36246" w14:textId="77777777" w:rsidR="0012746E" w:rsidRDefault="0012746E" w:rsidP="0012746E">
      <w:pPr>
        <w:ind w:right="26"/>
        <w:jc w:val="center"/>
        <w:rPr>
          <w:color w:val="000000"/>
          <w:sz w:val="28"/>
          <w:szCs w:val="28"/>
        </w:rPr>
      </w:pPr>
    </w:p>
    <w:p w14:paraId="49DDCCDA" w14:textId="77777777" w:rsidR="0012746E" w:rsidRDefault="0012746E" w:rsidP="0012746E">
      <w:pPr>
        <w:ind w:right="2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Appendix </w:t>
      </w:r>
      <w:r w:rsidRPr="00045BEF">
        <w:rPr>
          <w:color w:val="000000"/>
          <w:sz w:val="28"/>
          <w:szCs w:val="28"/>
        </w:rPr>
        <w:t>Fig</w:t>
      </w:r>
      <w:r>
        <w:rPr>
          <w:color w:val="000000"/>
          <w:sz w:val="28"/>
          <w:szCs w:val="28"/>
        </w:rPr>
        <w:t>ure 2(b): National Border Regions Internal to Schengen Area</w:t>
      </w:r>
    </w:p>
    <w:p w14:paraId="5D08B497" w14:textId="77777777" w:rsidR="0012746E" w:rsidRPr="00F07813" w:rsidRDefault="0012746E" w:rsidP="0012746E">
      <w:pPr>
        <w:ind w:right="26"/>
        <w:jc w:val="center"/>
        <w:rPr>
          <w:color w:val="000000"/>
          <w:sz w:val="28"/>
          <w:szCs w:val="28"/>
        </w:rPr>
      </w:pPr>
    </w:p>
    <w:p w14:paraId="3204E630" w14:textId="77777777" w:rsidR="0012746E" w:rsidRDefault="0012746E" w:rsidP="0012746E">
      <w:pPr>
        <w:ind w:left="709" w:right="26"/>
        <w:rPr>
          <w:color w:val="000000"/>
          <w:sz w:val="20"/>
          <w:szCs w:val="20"/>
          <w:highlight w:val="yellow"/>
        </w:rPr>
      </w:pPr>
      <w:r w:rsidRPr="00D34277">
        <w:rPr>
          <w:noProof/>
          <w:color w:val="000000"/>
          <w:sz w:val="20"/>
          <w:szCs w:val="20"/>
        </w:rPr>
        <w:drawing>
          <wp:inline distT="0" distB="0" distL="0" distR="0" wp14:anchorId="2F7D15FC" wp14:editId="6CC13F82">
            <wp:extent cx="4782473" cy="3381375"/>
            <wp:effectExtent l="0" t="0" r="0" b="0"/>
            <wp:docPr id="6" name="Picture 6" descr="C:\Users\ncmw2\Desktop\17-05-17 Schengen (colour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cmw2\Desktop\17-05-17 Schengen (colour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606" cy="3388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F9768" w14:textId="77777777" w:rsidR="0012746E" w:rsidRDefault="0012746E" w:rsidP="0012746E">
      <w:pPr>
        <w:ind w:right="26"/>
        <w:jc w:val="center"/>
        <w:rPr>
          <w:color w:val="000000"/>
          <w:sz w:val="28"/>
          <w:szCs w:val="28"/>
        </w:rPr>
      </w:pPr>
    </w:p>
    <w:p w14:paraId="68602DB2" w14:textId="77777777" w:rsidR="0012746E" w:rsidRDefault="0012746E" w:rsidP="0012746E">
      <w:pPr>
        <w:ind w:right="26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E4BB2" wp14:editId="559AD40A">
                <wp:simplePos x="0" y="0"/>
                <wp:positionH relativeFrom="column">
                  <wp:posOffset>342900</wp:posOffset>
                </wp:positionH>
                <wp:positionV relativeFrom="paragraph">
                  <wp:posOffset>5715</wp:posOffset>
                </wp:positionV>
                <wp:extent cx="5372100" cy="342900"/>
                <wp:effectExtent l="0" t="0" r="0" b="1270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5809BA" w14:textId="77777777" w:rsidR="0012746E" w:rsidRPr="008807DA" w:rsidRDefault="0012746E" w:rsidP="0012746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F6DD3">
                              <w:rPr>
                                <w:sz w:val="20"/>
                                <w:szCs w:val="20"/>
                                <w:u w:val="single"/>
                              </w:rPr>
                              <w:t>Note</w:t>
                            </w:r>
                            <w:r w:rsidRPr="008807DA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Northern Ireland-</w:t>
                            </w:r>
                            <w:r w:rsidRPr="008807DA">
                              <w:rPr>
                                <w:sz w:val="20"/>
                                <w:szCs w:val="20"/>
                              </w:rPr>
                              <w:t>Eire bo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rder included even though </w:t>
                            </w:r>
                            <w:r w:rsidRPr="008807DA">
                              <w:rPr>
                                <w:sz w:val="20"/>
                                <w:szCs w:val="20"/>
                              </w:rPr>
                              <w:t xml:space="preserve">not formal part of </w:t>
                            </w:r>
                            <w:r w:rsidRPr="008807DA">
                              <w:rPr>
                                <w:color w:val="000000"/>
                                <w:sz w:val="20"/>
                                <w:szCs w:val="20"/>
                              </w:rPr>
                              <w:t>Schengen Agreement.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AE4BB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pt;margin-top:.45pt;width:423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" filled="f" stroked="f">
                <v:textbox>
                  <w:txbxContent>
                    <w:p w14:paraId="3A5809BA" w14:textId="77777777" w:rsidR="0012746E" w:rsidRPr="008807DA" w:rsidRDefault="0012746E" w:rsidP="0012746E">
                      <w:pPr>
                        <w:rPr>
                          <w:sz w:val="20"/>
                          <w:szCs w:val="20"/>
                        </w:rPr>
                      </w:pPr>
                      <w:r w:rsidRPr="002F6DD3">
                        <w:rPr>
                          <w:sz w:val="20"/>
                          <w:szCs w:val="20"/>
                          <w:u w:val="single"/>
                        </w:rPr>
                        <w:t>Note</w:t>
                      </w:r>
                      <w:r w:rsidRPr="008807DA">
                        <w:rPr>
                          <w:sz w:val="20"/>
                          <w:szCs w:val="20"/>
                        </w:rPr>
                        <w:t xml:space="preserve">: </w:t>
                      </w:r>
                      <w:r>
                        <w:rPr>
                          <w:sz w:val="20"/>
                          <w:szCs w:val="20"/>
                        </w:rPr>
                        <w:t>Northern Ireland-</w:t>
                      </w:r>
                      <w:r w:rsidRPr="008807DA">
                        <w:rPr>
                          <w:sz w:val="20"/>
                          <w:szCs w:val="20"/>
                        </w:rPr>
                        <w:t>Eire bo</w:t>
                      </w:r>
                      <w:r>
                        <w:rPr>
                          <w:sz w:val="20"/>
                          <w:szCs w:val="20"/>
                        </w:rPr>
                        <w:t xml:space="preserve">rder included even though </w:t>
                      </w:r>
                      <w:r w:rsidRPr="008807DA">
                        <w:rPr>
                          <w:sz w:val="20"/>
                          <w:szCs w:val="20"/>
                        </w:rPr>
                        <w:t xml:space="preserve">not formal part of </w:t>
                      </w:r>
                      <w:r w:rsidRPr="008807DA">
                        <w:rPr>
                          <w:color w:val="000000"/>
                          <w:sz w:val="20"/>
                          <w:szCs w:val="20"/>
                        </w:rPr>
                        <w:t>Schengen Agreement.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CC5F95B" w14:textId="77777777" w:rsidR="0012746E" w:rsidRDefault="0012746E" w:rsidP="0012746E">
      <w:pPr>
        <w:ind w:right="26"/>
        <w:jc w:val="center"/>
        <w:rPr>
          <w:color w:val="000000"/>
          <w:sz w:val="28"/>
          <w:szCs w:val="28"/>
        </w:rPr>
      </w:pPr>
    </w:p>
    <w:p w14:paraId="61FBE861" w14:textId="77777777" w:rsidR="0012746E" w:rsidRDefault="0012746E" w:rsidP="0012746E">
      <w:pPr>
        <w:ind w:right="26"/>
        <w:jc w:val="center"/>
        <w:rPr>
          <w:color w:val="000000"/>
          <w:sz w:val="28"/>
          <w:szCs w:val="28"/>
        </w:rPr>
      </w:pPr>
    </w:p>
    <w:p w14:paraId="0443A1DA" w14:textId="77777777" w:rsidR="001631AD" w:rsidRDefault="001631AD"/>
    <w:sectPr w:rsidR="001631AD" w:rsidSect="00416CDD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46E"/>
    <w:rsid w:val="0012746E"/>
    <w:rsid w:val="001631AD"/>
    <w:rsid w:val="0033321C"/>
    <w:rsid w:val="0041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AC4844"/>
  <w15:chartTrackingRefBased/>
  <w15:docId w15:val="{EC6B1999-4933-684C-9D1E-FD8AA1445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46E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746E"/>
    <w:pPr>
      <w:widowControl w:val="0"/>
      <w:autoSpaceDN w:val="0"/>
      <w:textAlignment w:val="baseline"/>
    </w:pPr>
    <w:rPr>
      <w:rFonts w:ascii="Times New Roman" w:eastAsia="SimSun" w:hAnsi="Times New Roman" w:cs="Mangal"/>
      <w:kern w:val="3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978</Words>
  <Characters>5578</Characters>
  <Application>Microsoft Office Word</Application>
  <DocSecurity>0</DocSecurity>
  <Lines>46</Lines>
  <Paragraphs>13</Paragraphs>
  <ScaleCrop>false</ScaleCrop>
  <Company/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Wren</dc:creator>
  <cp:keywords/>
  <dc:description/>
  <cp:lastModifiedBy>Colin Wren</cp:lastModifiedBy>
  <cp:revision>1</cp:revision>
  <dcterms:created xsi:type="dcterms:W3CDTF">2022-07-29T12:38:00Z</dcterms:created>
  <dcterms:modified xsi:type="dcterms:W3CDTF">2022-07-29T12:41:00Z</dcterms:modified>
</cp:coreProperties>
</file>