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63FFA" w14:textId="534D0F49" w:rsidR="002C34EA" w:rsidRPr="009C2143" w:rsidRDefault="002C34EA" w:rsidP="00DF71EA">
      <w:pPr>
        <w:spacing w:line="480" w:lineRule="exact"/>
        <w:rPr>
          <w:lang w:eastAsia="ja-JP"/>
        </w:rPr>
      </w:pPr>
      <w:r w:rsidRPr="009C2143">
        <w:rPr>
          <w:b/>
          <w:lang w:eastAsia="ja-JP"/>
        </w:rPr>
        <w:t xml:space="preserve">Table </w:t>
      </w:r>
      <w:r w:rsidRPr="0031061D">
        <w:rPr>
          <w:b/>
          <w:lang w:eastAsia="ja-JP"/>
        </w:rPr>
        <w:t>S2</w:t>
      </w:r>
      <w:r>
        <w:rPr>
          <w:rFonts w:hint="eastAsia"/>
          <w:lang w:eastAsia="ja-JP"/>
        </w:rPr>
        <w:t xml:space="preserve"> </w:t>
      </w:r>
      <w:r w:rsidRPr="009C2143">
        <w:rPr>
          <w:lang w:eastAsia="ja-JP"/>
        </w:rPr>
        <w:t xml:space="preserve">Patient and disease background with/without prior docetaxel </w:t>
      </w:r>
      <w:r>
        <w:rPr>
          <w:rFonts w:hint="eastAsia"/>
          <w:lang w:eastAsia="ja-JP"/>
        </w:rPr>
        <w:t>use</w:t>
      </w:r>
      <w:r>
        <w:rPr>
          <w:lang w:eastAsia="ja-JP"/>
        </w:rPr>
        <w:t xml:space="preserve"> </w:t>
      </w:r>
      <w:r w:rsidRPr="009C2143">
        <w:rPr>
          <w:lang w:eastAsia="ja-JP"/>
        </w:rPr>
        <w:t>(</w:t>
      </w:r>
      <w:r>
        <w:rPr>
          <w:lang w:eastAsia="ja-JP"/>
        </w:rPr>
        <w:t>n</w:t>
      </w:r>
      <w:r w:rsidRPr="009C2143">
        <w:rPr>
          <w:lang w:eastAsia="ja-JP"/>
        </w:rPr>
        <w:t>=49).</w:t>
      </w:r>
    </w:p>
    <w:tbl>
      <w:tblPr>
        <w:tblStyle w:val="ad"/>
        <w:tblW w:w="493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267"/>
        <w:gridCol w:w="2264"/>
      </w:tblGrid>
      <w:tr w:rsidR="002C34EA" w:rsidRPr="00CC2C94" w14:paraId="71B1E53C" w14:textId="77777777" w:rsidTr="00CC2C94">
        <w:trPr>
          <w:trHeight w:val="548"/>
        </w:trPr>
        <w:tc>
          <w:tcPr>
            <w:tcW w:w="23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11FE0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b/>
                <w:lang w:eastAsia="ja-JP"/>
              </w:rPr>
            </w:pPr>
            <w:r w:rsidRPr="00CC2C94">
              <w:rPr>
                <w:rFonts w:cs="Times New Roman"/>
                <w:b/>
                <w:lang w:eastAsia="ja-JP"/>
              </w:rPr>
              <w:t>Baseline characteristics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0CE35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b/>
                <w:lang w:eastAsia="ja-JP"/>
              </w:rPr>
            </w:pPr>
            <w:r w:rsidRPr="00CC2C94">
              <w:rPr>
                <w:rFonts w:cs="Times New Roman"/>
                <w:b/>
                <w:lang w:eastAsia="ja-JP"/>
              </w:rPr>
              <w:t>With prior docetaxel</w:t>
            </w:r>
          </w:p>
          <w:p w14:paraId="50C3AE6E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b/>
                <w:lang w:eastAsia="ja-JP"/>
              </w:rPr>
            </w:pPr>
            <w:r w:rsidRPr="00CC2C94">
              <w:rPr>
                <w:rFonts w:cs="Times New Roman"/>
                <w:b/>
                <w:lang w:eastAsia="ja-JP"/>
              </w:rPr>
              <w:t>(n=27)</w:t>
            </w:r>
          </w:p>
        </w:tc>
        <w:tc>
          <w:tcPr>
            <w:tcW w:w="1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7905E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b/>
                <w:lang w:eastAsia="ja-JP"/>
              </w:rPr>
            </w:pPr>
            <w:r w:rsidRPr="00CC2C94">
              <w:rPr>
                <w:rFonts w:cs="Times New Roman"/>
                <w:b/>
                <w:lang w:eastAsia="ja-JP"/>
              </w:rPr>
              <w:t>Without prior docetaxel</w:t>
            </w:r>
          </w:p>
          <w:p w14:paraId="033A6142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b/>
                <w:lang w:eastAsia="ja-JP"/>
              </w:rPr>
            </w:pPr>
            <w:r w:rsidRPr="00CC2C94">
              <w:rPr>
                <w:rFonts w:cs="Times New Roman"/>
                <w:b/>
                <w:lang w:eastAsia="ja-JP"/>
              </w:rPr>
              <w:t>(n=22)</w:t>
            </w:r>
          </w:p>
        </w:tc>
      </w:tr>
      <w:tr w:rsidR="002C34EA" w:rsidRPr="00CC2C94" w14:paraId="025018F6" w14:textId="77777777" w:rsidTr="00CC2C94">
        <w:tc>
          <w:tcPr>
            <w:tcW w:w="2368" w:type="pct"/>
            <w:tcBorders>
              <w:top w:val="single" w:sz="4" w:space="0" w:color="auto"/>
            </w:tcBorders>
          </w:tcPr>
          <w:p w14:paraId="50B41AD8" w14:textId="77777777" w:rsidR="002C34EA" w:rsidRPr="00CC2C94" w:rsidRDefault="002C34EA" w:rsidP="00DF71EA">
            <w:pPr>
              <w:spacing w:before="0" w:after="0" w:line="480" w:lineRule="exact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Age, years</w:t>
            </w:r>
          </w:p>
          <w:p w14:paraId="2876BE64" w14:textId="77777777" w:rsidR="002C34EA" w:rsidRPr="00CC2C94" w:rsidRDefault="002C34EA" w:rsidP="00DF71EA">
            <w:pPr>
              <w:spacing w:before="0" w:after="0" w:line="480" w:lineRule="exact"/>
              <w:ind w:left="284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Median (Range)</w:t>
            </w:r>
          </w:p>
        </w:tc>
        <w:tc>
          <w:tcPr>
            <w:tcW w:w="1317" w:type="pct"/>
            <w:tcBorders>
              <w:top w:val="single" w:sz="4" w:space="0" w:color="auto"/>
            </w:tcBorders>
          </w:tcPr>
          <w:p w14:paraId="6E72C7B6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44647299" w14:textId="22874FE3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74 (61–80)</w:t>
            </w:r>
          </w:p>
        </w:tc>
        <w:tc>
          <w:tcPr>
            <w:tcW w:w="1315" w:type="pct"/>
            <w:tcBorders>
              <w:top w:val="single" w:sz="4" w:space="0" w:color="auto"/>
            </w:tcBorders>
          </w:tcPr>
          <w:p w14:paraId="5C8D3D8F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317F78F5" w14:textId="3C1072E2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77 (61–83)</w:t>
            </w:r>
          </w:p>
        </w:tc>
      </w:tr>
      <w:tr w:rsidR="002C34EA" w:rsidRPr="00CC2C94" w14:paraId="150541B6" w14:textId="77777777" w:rsidTr="00CC2C94">
        <w:tc>
          <w:tcPr>
            <w:tcW w:w="2368" w:type="pct"/>
          </w:tcPr>
          <w:p w14:paraId="55DA538F" w14:textId="77777777" w:rsidR="002C34EA" w:rsidRPr="00CC2C94" w:rsidRDefault="002C34EA" w:rsidP="00DF71EA">
            <w:pPr>
              <w:spacing w:before="0" w:after="0" w:line="480" w:lineRule="exact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Body weight, kg</w:t>
            </w:r>
          </w:p>
          <w:p w14:paraId="33C465A7" w14:textId="77777777" w:rsidR="002C34EA" w:rsidRPr="00CC2C94" w:rsidRDefault="002C34EA" w:rsidP="00DF71EA">
            <w:pPr>
              <w:spacing w:before="0" w:after="0" w:line="480" w:lineRule="exact"/>
              <w:ind w:left="284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Median (Range)</w:t>
            </w:r>
          </w:p>
        </w:tc>
        <w:tc>
          <w:tcPr>
            <w:tcW w:w="1317" w:type="pct"/>
          </w:tcPr>
          <w:p w14:paraId="107C73D7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1174AD1D" w14:textId="2447CFCD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6</w:t>
            </w:r>
            <w:r w:rsidR="00B7578A" w:rsidRPr="00CC2C94">
              <w:rPr>
                <w:rFonts w:cs="Times New Roman" w:hint="eastAsia"/>
                <w:lang w:eastAsia="ja-JP"/>
              </w:rPr>
              <w:t>6</w:t>
            </w:r>
            <w:r w:rsidRPr="00CC2C94">
              <w:rPr>
                <w:rFonts w:cs="Times New Roman"/>
                <w:lang w:eastAsia="ja-JP"/>
              </w:rPr>
              <w:t>(47–82)</w:t>
            </w:r>
          </w:p>
        </w:tc>
        <w:tc>
          <w:tcPr>
            <w:tcW w:w="1315" w:type="pct"/>
          </w:tcPr>
          <w:p w14:paraId="4421F93E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666392D7" w14:textId="623DA633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63 (41–8</w:t>
            </w:r>
            <w:r w:rsidR="00B7578A" w:rsidRPr="00CC2C94">
              <w:rPr>
                <w:rFonts w:cs="Times New Roman" w:hint="eastAsia"/>
                <w:lang w:eastAsia="ja-JP"/>
              </w:rPr>
              <w:t>5</w:t>
            </w:r>
            <w:r w:rsidRPr="00CC2C94">
              <w:rPr>
                <w:rFonts w:cs="Times New Roman"/>
                <w:lang w:eastAsia="ja-JP"/>
              </w:rPr>
              <w:t>)</w:t>
            </w:r>
          </w:p>
        </w:tc>
      </w:tr>
      <w:tr w:rsidR="002C34EA" w:rsidRPr="00CC2C94" w14:paraId="29B57E96" w14:textId="77777777" w:rsidTr="00CC2C94">
        <w:tc>
          <w:tcPr>
            <w:tcW w:w="2368" w:type="pct"/>
          </w:tcPr>
          <w:p w14:paraId="05B6A369" w14:textId="77777777" w:rsidR="002C34EA" w:rsidRPr="00CC2C94" w:rsidRDefault="002C34EA" w:rsidP="00DF71EA">
            <w:pPr>
              <w:spacing w:before="0" w:after="0" w:line="480" w:lineRule="exact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ECOG performance status, n (%)</w:t>
            </w:r>
          </w:p>
          <w:p w14:paraId="4AA7A0C7" w14:textId="77777777" w:rsidR="002C34EA" w:rsidRPr="00CC2C94" w:rsidRDefault="002C34EA" w:rsidP="00DF71EA">
            <w:pPr>
              <w:spacing w:before="0" w:after="0" w:line="480" w:lineRule="exact"/>
              <w:ind w:left="284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0</w:t>
            </w:r>
          </w:p>
          <w:p w14:paraId="1BCFBD86" w14:textId="77777777" w:rsidR="002C34EA" w:rsidRPr="00CC2C94" w:rsidRDefault="002C34EA" w:rsidP="00DF71EA">
            <w:pPr>
              <w:spacing w:before="0" w:after="0" w:line="480" w:lineRule="exact"/>
              <w:ind w:left="284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1</w:t>
            </w:r>
          </w:p>
          <w:p w14:paraId="0BA67F3F" w14:textId="77777777" w:rsidR="002C34EA" w:rsidRPr="00CC2C94" w:rsidRDefault="002C34EA" w:rsidP="00DF71EA">
            <w:pPr>
              <w:spacing w:before="0" w:after="0" w:line="480" w:lineRule="exact"/>
              <w:ind w:left="284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2</w:t>
            </w:r>
          </w:p>
        </w:tc>
        <w:tc>
          <w:tcPr>
            <w:tcW w:w="1317" w:type="pct"/>
          </w:tcPr>
          <w:p w14:paraId="0D6C44E5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0D9BB0BA" w14:textId="721DDA2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22 (81)</w:t>
            </w:r>
          </w:p>
          <w:p w14:paraId="28D79781" w14:textId="7E46EC05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4 (1</w:t>
            </w:r>
            <w:r w:rsidR="00B7578A" w:rsidRPr="00CC2C94">
              <w:rPr>
                <w:rFonts w:cs="Times New Roman" w:hint="eastAsia"/>
                <w:lang w:eastAsia="ja-JP"/>
              </w:rPr>
              <w:t>5</w:t>
            </w:r>
            <w:r w:rsidRPr="00CC2C94">
              <w:rPr>
                <w:rFonts w:cs="Times New Roman"/>
                <w:lang w:eastAsia="ja-JP"/>
              </w:rPr>
              <w:t>)</w:t>
            </w:r>
          </w:p>
          <w:p w14:paraId="71DBF1B9" w14:textId="01D98491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1 (</w:t>
            </w:r>
            <w:r w:rsidR="00B7578A" w:rsidRPr="00CC2C94">
              <w:rPr>
                <w:rFonts w:cs="Times New Roman" w:hint="eastAsia"/>
                <w:lang w:eastAsia="ja-JP"/>
              </w:rPr>
              <w:t>4</w:t>
            </w:r>
            <w:r w:rsidRPr="00CC2C94">
              <w:rPr>
                <w:rFonts w:cs="Times New Roman"/>
                <w:lang w:eastAsia="ja-JP"/>
              </w:rPr>
              <w:t>)</w:t>
            </w:r>
          </w:p>
        </w:tc>
        <w:tc>
          <w:tcPr>
            <w:tcW w:w="1315" w:type="pct"/>
          </w:tcPr>
          <w:p w14:paraId="1DD53973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1809B231" w14:textId="10BF4ED3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12 (55)</w:t>
            </w:r>
          </w:p>
          <w:p w14:paraId="4705CB3B" w14:textId="163FA536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9 (4</w:t>
            </w:r>
            <w:r w:rsidR="00B7578A" w:rsidRPr="00CC2C94">
              <w:rPr>
                <w:rFonts w:cs="Times New Roman" w:hint="eastAsia"/>
                <w:lang w:eastAsia="ja-JP"/>
              </w:rPr>
              <w:t>1</w:t>
            </w:r>
            <w:r w:rsidRPr="00CC2C94">
              <w:rPr>
                <w:rFonts w:cs="Times New Roman"/>
                <w:lang w:eastAsia="ja-JP"/>
              </w:rPr>
              <w:t>)</w:t>
            </w:r>
          </w:p>
          <w:p w14:paraId="44527093" w14:textId="22B1C7B5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1 (</w:t>
            </w:r>
            <w:r w:rsidR="00B7578A" w:rsidRPr="00CC2C94">
              <w:rPr>
                <w:rFonts w:cs="Times New Roman" w:hint="eastAsia"/>
                <w:lang w:eastAsia="ja-JP"/>
              </w:rPr>
              <w:t>5</w:t>
            </w:r>
            <w:r w:rsidRPr="00CC2C94">
              <w:rPr>
                <w:rFonts w:cs="Times New Roman"/>
                <w:lang w:eastAsia="ja-JP"/>
              </w:rPr>
              <w:t>)</w:t>
            </w:r>
          </w:p>
        </w:tc>
      </w:tr>
      <w:tr w:rsidR="002C34EA" w:rsidRPr="00CC2C94" w14:paraId="5BB457D7" w14:textId="77777777" w:rsidTr="00CC2C94">
        <w:tc>
          <w:tcPr>
            <w:tcW w:w="2368" w:type="pct"/>
          </w:tcPr>
          <w:p w14:paraId="32C60966" w14:textId="77777777" w:rsidR="002C34EA" w:rsidRPr="00CC2C94" w:rsidRDefault="002C34EA" w:rsidP="00DF71EA">
            <w:pPr>
              <w:spacing w:before="0" w:after="0" w:line="480" w:lineRule="exact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Gleason score</w:t>
            </w:r>
          </w:p>
          <w:p w14:paraId="72635DC7" w14:textId="77777777" w:rsidR="002C34EA" w:rsidRPr="00CC2C94" w:rsidRDefault="002C34EA" w:rsidP="00DF71EA">
            <w:pPr>
              <w:spacing w:before="0" w:after="0" w:line="480" w:lineRule="exact"/>
              <w:ind w:leftChars="118" w:left="283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 xml:space="preserve">Median </w:t>
            </w:r>
            <w:r w:rsidRPr="00CC2C94">
              <w:rPr>
                <w:rFonts w:cs="Times New Roman"/>
                <w:lang w:eastAsia="ja-JP"/>
              </w:rPr>
              <w:t>(Range)</w:t>
            </w:r>
          </w:p>
        </w:tc>
        <w:tc>
          <w:tcPr>
            <w:tcW w:w="1317" w:type="pct"/>
          </w:tcPr>
          <w:p w14:paraId="69117F52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5F4E5982" w14:textId="19474259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9 (6–10)</w:t>
            </w:r>
          </w:p>
        </w:tc>
        <w:tc>
          <w:tcPr>
            <w:tcW w:w="1315" w:type="pct"/>
          </w:tcPr>
          <w:p w14:paraId="5BCCBF92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58DE1ABB" w14:textId="5DC910C5" w:rsidR="002C34EA" w:rsidRPr="00CC2C94" w:rsidRDefault="002F335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8/9</w:t>
            </w:r>
            <w:r w:rsidR="002C34EA" w:rsidRPr="00CC2C94">
              <w:rPr>
                <w:rFonts w:cs="Times New Roman"/>
                <w:lang w:eastAsia="ja-JP"/>
              </w:rPr>
              <w:t xml:space="preserve"> (6–9)</w:t>
            </w:r>
          </w:p>
        </w:tc>
      </w:tr>
      <w:tr w:rsidR="002C34EA" w:rsidRPr="00CC2C94" w14:paraId="28C2607C" w14:textId="77777777" w:rsidTr="00CC2C94">
        <w:tc>
          <w:tcPr>
            <w:tcW w:w="2368" w:type="pct"/>
          </w:tcPr>
          <w:p w14:paraId="309AC021" w14:textId="77777777" w:rsidR="002C34EA" w:rsidRPr="00CC2C94" w:rsidRDefault="002C34EA" w:rsidP="00DF71EA">
            <w:pPr>
              <w:spacing w:before="0" w:after="0" w:line="480" w:lineRule="exact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EOD score, n (%)</w:t>
            </w:r>
          </w:p>
          <w:p w14:paraId="3BC9707B" w14:textId="77777777" w:rsidR="002C34EA" w:rsidRPr="00CC2C94" w:rsidRDefault="002C34EA" w:rsidP="00DF71EA">
            <w:pPr>
              <w:spacing w:before="0" w:after="0" w:line="480" w:lineRule="exact"/>
              <w:ind w:left="284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1</w:t>
            </w:r>
          </w:p>
          <w:p w14:paraId="39ECE4E4" w14:textId="77777777" w:rsidR="002C34EA" w:rsidRPr="00CC2C94" w:rsidRDefault="002C34EA" w:rsidP="00DF71EA">
            <w:pPr>
              <w:spacing w:before="0" w:after="0" w:line="480" w:lineRule="exact"/>
              <w:ind w:left="284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2</w:t>
            </w:r>
          </w:p>
          <w:p w14:paraId="5015E03C" w14:textId="77777777" w:rsidR="002C34EA" w:rsidRPr="00CC2C94" w:rsidRDefault="002C34EA" w:rsidP="00DF71EA">
            <w:pPr>
              <w:spacing w:before="0" w:after="0" w:line="480" w:lineRule="exact"/>
              <w:ind w:left="284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3</w:t>
            </w:r>
          </w:p>
          <w:p w14:paraId="72483CBA" w14:textId="77777777" w:rsidR="002C34EA" w:rsidRPr="00CC2C94" w:rsidRDefault="002C34EA" w:rsidP="00DF71EA">
            <w:pPr>
              <w:spacing w:before="0" w:after="0" w:line="480" w:lineRule="exact"/>
              <w:ind w:left="284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4</w:t>
            </w:r>
          </w:p>
        </w:tc>
        <w:tc>
          <w:tcPr>
            <w:tcW w:w="1317" w:type="pct"/>
          </w:tcPr>
          <w:p w14:paraId="584EB117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5DECB36B" w14:textId="05953780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1 (</w:t>
            </w:r>
            <w:r w:rsidR="00B7578A" w:rsidRPr="00CC2C94">
              <w:rPr>
                <w:rFonts w:cs="Times New Roman" w:hint="eastAsia"/>
                <w:lang w:eastAsia="ja-JP"/>
              </w:rPr>
              <w:t>4</w:t>
            </w:r>
            <w:r w:rsidRPr="00CC2C94">
              <w:rPr>
                <w:rFonts w:cs="Times New Roman" w:hint="eastAsia"/>
                <w:lang w:eastAsia="ja-JP"/>
              </w:rPr>
              <w:t>)</w:t>
            </w:r>
          </w:p>
          <w:p w14:paraId="5CABF792" w14:textId="487EEC7C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13 (</w:t>
            </w:r>
            <w:r w:rsidRPr="00CC2C94">
              <w:rPr>
                <w:rFonts w:cs="Times New Roman"/>
                <w:lang w:eastAsia="ja-JP"/>
              </w:rPr>
              <w:t>48</w:t>
            </w:r>
            <w:r w:rsidRPr="00CC2C94">
              <w:rPr>
                <w:rFonts w:cs="Times New Roman" w:hint="eastAsia"/>
                <w:lang w:eastAsia="ja-JP"/>
              </w:rPr>
              <w:t>)</w:t>
            </w:r>
          </w:p>
          <w:p w14:paraId="4C4584DD" w14:textId="484339B9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13 (</w:t>
            </w:r>
            <w:r w:rsidRPr="00CC2C94">
              <w:rPr>
                <w:rFonts w:cs="Times New Roman"/>
                <w:lang w:eastAsia="ja-JP"/>
              </w:rPr>
              <w:t>48</w:t>
            </w:r>
            <w:r w:rsidRPr="00CC2C94">
              <w:rPr>
                <w:rFonts w:cs="Times New Roman" w:hint="eastAsia"/>
                <w:lang w:eastAsia="ja-JP"/>
              </w:rPr>
              <w:t>)</w:t>
            </w:r>
          </w:p>
          <w:p w14:paraId="2206F08C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0</w:t>
            </w:r>
          </w:p>
        </w:tc>
        <w:tc>
          <w:tcPr>
            <w:tcW w:w="1315" w:type="pct"/>
          </w:tcPr>
          <w:p w14:paraId="7F46F1AA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5FB1F98C" w14:textId="560A3E8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2 (</w:t>
            </w:r>
            <w:r w:rsidRPr="00CC2C94">
              <w:rPr>
                <w:rFonts w:cs="Times New Roman"/>
                <w:lang w:eastAsia="ja-JP"/>
              </w:rPr>
              <w:t>9</w:t>
            </w:r>
            <w:r w:rsidRPr="00CC2C94">
              <w:rPr>
                <w:rFonts w:cs="Times New Roman" w:hint="eastAsia"/>
                <w:lang w:eastAsia="ja-JP"/>
              </w:rPr>
              <w:t>)</w:t>
            </w:r>
          </w:p>
          <w:p w14:paraId="49BF5430" w14:textId="620DB674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6 (</w:t>
            </w:r>
            <w:r w:rsidRPr="00CC2C94">
              <w:rPr>
                <w:rFonts w:cs="Times New Roman"/>
                <w:lang w:eastAsia="ja-JP"/>
              </w:rPr>
              <w:t>27</w:t>
            </w:r>
            <w:r w:rsidRPr="00CC2C94">
              <w:rPr>
                <w:rFonts w:cs="Times New Roman" w:hint="eastAsia"/>
                <w:lang w:eastAsia="ja-JP"/>
              </w:rPr>
              <w:t>)</w:t>
            </w:r>
          </w:p>
          <w:p w14:paraId="4C0D9798" w14:textId="431D722E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13 (</w:t>
            </w:r>
            <w:r w:rsidRPr="00CC2C94">
              <w:rPr>
                <w:rFonts w:cs="Times New Roman"/>
                <w:lang w:eastAsia="ja-JP"/>
              </w:rPr>
              <w:t>59</w:t>
            </w:r>
            <w:r w:rsidRPr="00CC2C94">
              <w:rPr>
                <w:rFonts w:cs="Times New Roman" w:hint="eastAsia"/>
                <w:lang w:eastAsia="ja-JP"/>
              </w:rPr>
              <w:t>)</w:t>
            </w:r>
          </w:p>
          <w:p w14:paraId="407D7A1C" w14:textId="5BB23A15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1 (</w:t>
            </w:r>
            <w:r w:rsidRPr="00CC2C94">
              <w:rPr>
                <w:rFonts w:cs="Times New Roman"/>
                <w:lang w:eastAsia="ja-JP"/>
              </w:rPr>
              <w:t>5</w:t>
            </w:r>
            <w:r w:rsidRPr="00CC2C94">
              <w:rPr>
                <w:rFonts w:cs="Times New Roman" w:hint="eastAsia"/>
                <w:lang w:eastAsia="ja-JP"/>
              </w:rPr>
              <w:t>)</w:t>
            </w:r>
          </w:p>
        </w:tc>
      </w:tr>
      <w:tr w:rsidR="002C34EA" w:rsidRPr="00CC2C94" w14:paraId="566CFAFC" w14:textId="77777777" w:rsidTr="00CC2C94">
        <w:tc>
          <w:tcPr>
            <w:tcW w:w="2368" w:type="pct"/>
          </w:tcPr>
          <w:p w14:paraId="43FC467E" w14:textId="77777777" w:rsidR="002C34EA" w:rsidRPr="00CC2C94" w:rsidRDefault="002C34EA" w:rsidP="00DF71EA">
            <w:pPr>
              <w:spacing w:before="0" w:after="0" w:line="480" w:lineRule="exact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 xml:space="preserve">PSA, </w:t>
            </w:r>
            <w:proofErr w:type="spellStart"/>
            <w:r w:rsidRPr="00CC2C94">
              <w:rPr>
                <w:rFonts w:cs="Times New Roman"/>
                <w:lang w:eastAsia="ja-JP"/>
              </w:rPr>
              <w:t>μg</w:t>
            </w:r>
            <w:proofErr w:type="spellEnd"/>
            <w:r w:rsidRPr="00CC2C94">
              <w:rPr>
                <w:rFonts w:cs="Times New Roman"/>
                <w:lang w:eastAsia="ja-JP"/>
              </w:rPr>
              <w:t>/L</w:t>
            </w:r>
          </w:p>
          <w:p w14:paraId="40293A9F" w14:textId="2042F91F" w:rsidR="002C34EA" w:rsidRPr="00CC2C94" w:rsidRDefault="001E7288" w:rsidP="00DF71EA">
            <w:pPr>
              <w:spacing w:before="0" w:after="0" w:line="480" w:lineRule="exact"/>
              <w:ind w:left="284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Median (Range)</w:t>
            </w:r>
          </w:p>
        </w:tc>
        <w:tc>
          <w:tcPr>
            <w:tcW w:w="1317" w:type="pct"/>
          </w:tcPr>
          <w:p w14:paraId="08BAC05B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7F720752" w14:textId="5F6B1CA1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70 (</w:t>
            </w:r>
            <w:r w:rsidR="001E7288" w:rsidRPr="00CC2C94">
              <w:rPr>
                <w:rFonts w:cs="Times New Roman" w:hint="eastAsia"/>
                <w:lang w:eastAsia="ja-JP"/>
              </w:rPr>
              <w:t>6</w:t>
            </w:r>
            <w:r w:rsidRPr="00CC2C94">
              <w:rPr>
                <w:rFonts w:cs="Times New Roman"/>
                <w:lang w:eastAsia="ja-JP"/>
              </w:rPr>
              <w:t>–2350)</w:t>
            </w:r>
          </w:p>
        </w:tc>
        <w:tc>
          <w:tcPr>
            <w:tcW w:w="1315" w:type="pct"/>
          </w:tcPr>
          <w:p w14:paraId="548FD1B2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2C6C6BB6" w14:textId="2B3646FF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93 (</w:t>
            </w:r>
            <w:r w:rsidR="001E7288" w:rsidRPr="00CC2C94">
              <w:rPr>
                <w:rFonts w:cs="Times New Roman" w:hint="eastAsia"/>
                <w:lang w:eastAsia="ja-JP"/>
              </w:rPr>
              <w:t>9</w:t>
            </w:r>
            <w:r w:rsidRPr="00CC2C94">
              <w:rPr>
                <w:rFonts w:cs="Times New Roman"/>
                <w:lang w:eastAsia="ja-JP"/>
              </w:rPr>
              <w:t>–1250)</w:t>
            </w:r>
          </w:p>
        </w:tc>
      </w:tr>
      <w:tr w:rsidR="002C34EA" w:rsidRPr="00CC2C94" w14:paraId="40D2C586" w14:textId="77777777" w:rsidTr="00CC2C94">
        <w:tc>
          <w:tcPr>
            <w:tcW w:w="2368" w:type="pct"/>
          </w:tcPr>
          <w:p w14:paraId="2DE57588" w14:textId="77777777" w:rsidR="002C34EA" w:rsidRPr="00CC2C94" w:rsidRDefault="002C34EA" w:rsidP="00DF71EA">
            <w:pPr>
              <w:spacing w:before="0" w:after="0" w:line="480" w:lineRule="exact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ALP, U/L</w:t>
            </w:r>
          </w:p>
          <w:p w14:paraId="56DAB008" w14:textId="58E3349A" w:rsidR="002C34EA" w:rsidRPr="00CC2C94" w:rsidRDefault="001E7288" w:rsidP="00DF71EA">
            <w:pPr>
              <w:spacing w:before="0" w:after="0" w:line="480" w:lineRule="exact"/>
              <w:ind w:left="284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Median (Range)</w:t>
            </w:r>
          </w:p>
        </w:tc>
        <w:tc>
          <w:tcPr>
            <w:tcW w:w="1317" w:type="pct"/>
          </w:tcPr>
          <w:p w14:paraId="1EA003A4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7BB87128" w14:textId="5C4E7DCD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264 (114–2145)</w:t>
            </w:r>
          </w:p>
        </w:tc>
        <w:tc>
          <w:tcPr>
            <w:tcW w:w="1315" w:type="pct"/>
          </w:tcPr>
          <w:p w14:paraId="6DDA0FC7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619C360F" w14:textId="4A3D0128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362 (82–5150)</w:t>
            </w:r>
          </w:p>
        </w:tc>
      </w:tr>
      <w:tr w:rsidR="002C34EA" w:rsidRPr="00CC2C94" w14:paraId="14277248" w14:textId="77777777" w:rsidTr="00CC2C94">
        <w:tc>
          <w:tcPr>
            <w:tcW w:w="2368" w:type="pct"/>
          </w:tcPr>
          <w:p w14:paraId="70F08AFB" w14:textId="77777777" w:rsidR="002C34EA" w:rsidRPr="00CC2C94" w:rsidRDefault="002C34EA" w:rsidP="00DF71EA">
            <w:pPr>
              <w:spacing w:before="0" w:after="0" w:line="480" w:lineRule="exact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Prostate cancer, Median (Range)</w:t>
            </w:r>
          </w:p>
          <w:p w14:paraId="5710AF33" w14:textId="77777777" w:rsidR="002C34EA" w:rsidRPr="00CC2C94" w:rsidRDefault="002C34EA" w:rsidP="00DF71EA">
            <w:pPr>
              <w:spacing w:before="0" w:after="0" w:line="480" w:lineRule="exact"/>
              <w:ind w:left="284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Time from initial diagnosis, weeks</w:t>
            </w:r>
          </w:p>
          <w:p w14:paraId="361E26A6" w14:textId="77777777" w:rsidR="002C34EA" w:rsidRPr="00CC2C94" w:rsidRDefault="002C34EA" w:rsidP="00DF71EA">
            <w:pPr>
              <w:spacing w:before="0" w:after="0" w:line="480" w:lineRule="exact"/>
              <w:ind w:left="284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lastRenderedPageBreak/>
              <w:t>Time from first progression, weeks</w:t>
            </w:r>
          </w:p>
        </w:tc>
        <w:tc>
          <w:tcPr>
            <w:tcW w:w="1317" w:type="pct"/>
          </w:tcPr>
          <w:p w14:paraId="3DBD7018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27820EA1" w14:textId="4F643228" w:rsidR="002C34EA" w:rsidRPr="00CC2C94" w:rsidRDefault="007372E1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58.5</w:t>
            </w:r>
            <w:r w:rsidR="002C34EA" w:rsidRPr="00CC2C94">
              <w:rPr>
                <w:rFonts w:cs="Times New Roman"/>
                <w:lang w:eastAsia="ja-JP"/>
              </w:rPr>
              <w:t xml:space="preserve"> (</w:t>
            </w:r>
            <w:r w:rsidRPr="00CC2C94">
              <w:rPr>
                <w:rFonts w:cs="Times New Roman" w:hint="eastAsia"/>
                <w:lang w:eastAsia="ja-JP"/>
              </w:rPr>
              <w:t>20.4</w:t>
            </w:r>
            <w:r w:rsidR="002C34EA" w:rsidRPr="00CC2C94">
              <w:rPr>
                <w:rFonts w:cs="Times New Roman"/>
                <w:lang w:eastAsia="ja-JP"/>
              </w:rPr>
              <w:t>–</w:t>
            </w:r>
            <w:r w:rsidRPr="00CC2C94">
              <w:rPr>
                <w:rFonts w:cs="Times New Roman" w:hint="eastAsia"/>
                <w:lang w:eastAsia="ja-JP"/>
              </w:rPr>
              <w:t>167.2</w:t>
            </w:r>
            <w:r w:rsidR="002C34EA" w:rsidRPr="00CC2C94">
              <w:rPr>
                <w:rFonts w:cs="Times New Roman"/>
                <w:lang w:eastAsia="ja-JP"/>
              </w:rPr>
              <w:t>)</w:t>
            </w:r>
          </w:p>
          <w:p w14:paraId="4377FC06" w14:textId="001ADE05" w:rsidR="002C34EA" w:rsidRPr="00CC2C94" w:rsidRDefault="007372E1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lastRenderedPageBreak/>
              <w:t>36.2</w:t>
            </w:r>
            <w:r w:rsidR="002C34EA" w:rsidRPr="00CC2C94">
              <w:rPr>
                <w:rFonts w:cs="Times New Roman"/>
                <w:lang w:eastAsia="ja-JP"/>
              </w:rPr>
              <w:t xml:space="preserve"> (</w:t>
            </w:r>
            <w:r w:rsidRPr="00CC2C94">
              <w:rPr>
                <w:rFonts w:cs="Times New Roman" w:hint="eastAsia"/>
                <w:lang w:eastAsia="ja-JP"/>
              </w:rPr>
              <w:t>4.2</w:t>
            </w:r>
            <w:r w:rsidR="002C34EA" w:rsidRPr="00CC2C94">
              <w:rPr>
                <w:rFonts w:cs="Times New Roman"/>
                <w:lang w:eastAsia="ja-JP"/>
              </w:rPr>
              <w:t>–</w:t>
            </w:r>
            <w:r w:rsidRPr="00CC2C94">
              <w:rPr>
                <w:rFonts w:cs="Times New Roman" w:hint="eastAsia"/>
                <w:lang w:eastAsia="ja-JP"/>
              </w:rPr>
              <w:t>121.1</w:t>
            </w:r>
            <w:r w:rsidR="002C34EA" w:rsidRPr="00CC2C94">
              <w:rPr>
                <w:rFonts w:cs="Times New Roman"/>
                <w:lang w:eastAsia="ja-JP"/>
              </w:rPr>
              <w:t>)</w:t>
            </w:r>
          </w:p>
        </w:tc>
        <w:tc>
          <w:tcPr>
            <w:tcW w:w="1315" w:type="pct"/>
          </w:tcPr>
          <w:p w14:paraId="6D0C3B3B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09494A76" w14:textId="0FE7C0C6" w:rsidR="002C34EA" w:rsidRPr="00CC2C94" w:rsidRDefault="007372E1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29.6</w:t>
            </w:r>
            <w:r w:rsidR="002C34EA" w:rsidRPr="00CC2C94">
              <w:rPr>
                <w:rFonts w:cs="Times New Roman"/>
                <w:lang w:eastAsia="ja-JP"/>
              </w:rPr>
              <w:t xml:space="preserve"> (</w:t>
            </w:r>
            <w:r w:rsidRPr="00CC2C94">
              <w:rPr>
                <w:rFonts w:cs="Times New Roman" w:hint="eastAsia"/>
                <w:lang w:eastAsia="ja-JP"/>
              </w:rPr>
              <w:t>7.7</w:t>
            </w:r>
            <w:r w:rsidR="002C34EA" w:rsidRPr="00CC2C94">
              <w:rPr>
                <w:rFonts w:cs="Times New Roman"/>
                <w:lang w:eastAsia="ja-JP"/>
              </w:rPr>
              <w:t>–</w:t>
            </w:r>
            <w:r w:rsidRPr="00CC2C94">
              <w:rPr>
                <w:rFonts w:cs="Times New Roman" w:hint="eastAsia"/>
                <w:lang w:eastAsia="ja-JP"/>
              </w:rPr>
              <w:t>121.1</w:t>
            </w:r>
            <w:r w:rsidR="002C34EA" w:rsidRPr="00CC2C94">
              <w:rPr>
                <w:rFonts w:cs="Times New Roman"/>
                <w:lang w:eastAsia="ja-JP"/>
              </w:rPr>
              <w:t>)</w:t>
            </w:r>
          </w:p>
          <w:p w14:paraId="5BBA464A" w14:textId="37BE09AE" w:rsidR="002C34EA" w:rsidRPr="00CC2C94" w:rsidRDefault="007372E1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lastRenderedPageBreak/>
              <w:t>15.2</w:t>
            </w:r>
            <w:r w:rsidR="002C34EA" w:rsidRPr="00CC2C94">
              <w:rPr>
                <w:rFonts w:cs="Times New Roman"/>
                <w:lang w:eastAsia="ja-JP"/>
              </w:rPr>
              <w:t xml:space="preserve"> (</w:t>
            </w:r>
            <w:r w:rsidRPr="00CC2C94">
              <w:rPr>
                <w:rFonts w:cs="Times New Roman" w:hint="eastAsia"/>
                <w:lang w:eastAsia="ja-JP"/>
              </w:rPr>
              <w:t>2.1</w:t>
            </w:r>
            <w:r w:rsidR="002C34EA" w:rsidRPr="00CC2C94">
              <w:rPr>
                <w:rFonts w:cs="Times New Roman"/>
                <w:lang w:eastAsia="ja-JP"/>
              </w:rPr>
              <w:t>–</w:t>
            </w:r>
            <w:r w:rsidRPr="00CC2C94">
              <w:rPr>
                <w:rFonts w:cs="Times New Roman" w:hint="eastAsia"/>
                <w:lang w:eastAsia="ja-JP"/>
              </w:rPr>
              <w:t>108.9</w:t>
            </w:r>
            <w:r w:rsidR="002C34EA" w:rsidRPr="00CC2C94">
              <w:rPr>
                <w:rFonts w:cs="Times New Roman"/>
                <w:lang w:eastAsia="ja-JP"/>
              </w:rPr>
              <w:t>)</w:t>
            </w:r>
            <w:r w:rsidR="002C34EA" w:rsidRPr="00CC2C94">
              <w:rPr>
                <w:rFonts w:cs="Times New Roman"/>
                <w:lang w:eastAsia="ja-JP"/>
              </w:rPr>
              <w:tab/>
            </w:r>
          </w:p>
        </w:tc>
      </w:tr>
      <w:tr w:rsidR="002C34EA" w:rsidRPr="00CC2C94" w14:paraId="6EF93E78" w14:textId="77777777" w:rsidTr="00CC2C94">
        <w:tc>
          <w:tcPr>
            <w:tcW w:w="2368" w:type="pct"/>
            <w:tcBorders>
              <w:bottom w:val="single" w:sz="4" w:space="0" w:color="auto"/>
            </w:tcBorders>
          </w:tcPr>
          <w:p w14:paraId="4857EF20" w14:textId="77777777" w:rsidR="002C34EA" w:rsidRPr="00CC2C94" w:rsidRDefault="002C34EA" w:rsidP="00DF71EA">
            <w:pPr>
              <w:spacing w:before="0" w:after="0" w:line="480" w:lineRule="exact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lastRenderedPageBreak/>
              <w:t>Bone metastasis, Median (Range)</w:t>
            </w:r>
          </w:p>
          <w:p w14:paraId="707D7697" w14:textId="77777777" w:rsidR="002C34EA" w:rsidRPr="00CC2C94" w:rsidRDefault="002C34EA" w:rsidP="00DF71EA">
            <w:pPr>
              <w:spacing w:before="0" w:after="0" w:line="480" w:lineRule="exact"/>
              <w:ind w:left="284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Time from initial progression, weeks</w:t>
            </w:r>
          </w:p>
          <w:p w14:paraId="183B6223" w14:textId="77777777" w:rsidR="002C34EA" w:rsidRPr="00CC2C94" w:rsidRDefault="002C34EA" w:rsidP="00DF71EA">
            <w:pPr>
              <w:spacing w:before="0" w:after="0" w:line="480" w:lineRule="exact"/>
              <w:ind w:left="284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Time from last progression, weeks</w:t>
            </w:r>
          </w:p>
        </w:tc>
        <w:tc>
          <w:tcPr>
            <w:tcW w:w="1317" w:type="pct"/>
            <w:tcBorders>
              <w:bottom w:val="single" w:sz="4" w:space="0" w:color="auto"/>
            </w:tcBorders>
          </w:tcPr>
          <w:p w14:paraId="3930A61E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1A6198BA" w14:textId="19452AF9" w:rsidR="002C34EA" w:rsidRPr="00CC2C94" w:rsidRDefault="007372E1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14.1</w:t>
            </w:r>
            <w:r w:rsidR="002C34EA" w:rsidRPr="00CC2C94">
              <w:rPr>
                <w:rFonts w:cs="Times New Roman"/>
                <w:lang w:eastAsia="ja-JP"/>
              </w:rPr>
              <w:t xml:space="preserve"> (</w:t>
            </w:r>
            <w:r w:rsidRPr="00CC2C94">
              <w:rPr>
                <w:rFonts w:cs="Times New Roman" w:hint="eastAsia"/>
                <w:lang w:eastAsia="ja-JP"/>
              </w:rPr>
              <w:t>0.5</w:t>
            </w:r>
            <w:r w:rsidR="002C34EA" w:rsidRPr="00CC2C94">
              <w:rPr>
                <w:rFonts w:cs="Times New Roman"/>
                <w:lang w:eastAsia="ja-JP"/>
              </w:rPr>
              <w:t>–</w:t>
            </w:r>
            <w:r w:rsidRPr="00CC2C94">
              <w:rPr>
                <w:rFonts w:cs="Times New Roman" w:hint="eastAsia"/>
                <w:lang w:eastAsia="ja-JP"/>
              </w:rPr>
              <w:t>81.9</w:t>
            </w:r>
            <w:r w:rsidR="002C34EA" w:rsidRPr="00CC2C94">
              <w:rPr>
                <w:rFonts w:cs="Times New Roman"/>
                <w:lang w:eastAsia="ja-JP"/>
              </w:rPr>
              <w:t>)</w:t>
            </w:r>
          </w:p>
          <w:p w14:paraId="2D2CEA84" w14:textId="2884D7D2" w:rsidR="002C34EA" w:rsidRPr="00CC2C94" w:rsidRDefault="007372E1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1.2</w:t>
            </w:r>
            <w:r w:rsidR="002C34EA" w:rsidRPr="00CC2C94">
              <w:rPr>
                <w:rFonts w:cs="Times New Roman"/>
                <w:lang w:eastAsia="ja-JP"/>
              </w:rPr>
              <w:t xml:space="preserve"> (</w:t>
            </w:r>
            <w:r w:rsidRPr="00CC2C94">
              <w:rPr>
                <w:rFonts w:cs="Times New Roman" w:hint="eastAsia"/>
                <w:lang w:eastAsia="ja-JP"/>
              </w:rPr>
              <w:t>0.2</w:t>
            </w:r>
            <w:r w:rsidR="002C34EA" w:rsidRPr="00CC2C94">
              <w:rPr>
                <w:rFonts w:cs="Times New Roman"/>
                <w:lang w:eastAsia="ja-JP"/>
              </w:rPr>
              <w:t>–</w:t>
            </w:r>
            <w:r w:rsidRPr="00CC2C94">
              <w:rPr>
                <w:rFonts w:cs="Times New Roman" w:hint="eastAsia"/>
                <w:lang w:eastAsia="ja-JP"/>
              </w:rPr>
              <w:t>60.2</w:t>
            </w:r>
            <w:r w:rsidR="002C34EA" w:rsidRPr="00CC2C94">
              <w:rPr>
                <w:rFonts w:cs="Times New Roman"/>
                <w:lang w:eastAsia="ja-JP"/>
              </w:rPr>
              <w:t>)</w:t>
            </w:r>
          </w:p>
        </w:tc>
        <w:tc>
          <w:tcPr>
            <w:tcW w:w="1315" w:type="pct"/>
            <w:tcBorders>
              <w:bottom w:val="single" w:sz="4" w:space="0" w:color="auto"/>
            </w:tcBorders>
          </w:tcPr>
          <w:p w14:paraId="2F2DA6B7" w14:textId="77777777" w:rsidR="002C34EA" w:rsidRPr="00CC2C94" w:rsidRDefault="002C34EA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</w:p>
          <w:p w14:paraId="05618F61" w14:textId="5A5F5CA9" w:rsidR="002C34EA" w:rsidRPr="00CC2C94" w:rsidRDefault="007372E1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3.1</w:t>
            </w:r>
            <w:r w:rsidR="002C34EA" w:rsidRPr="00CC2C94">
              <w:rPr>
                <w:rFonts w:cs="Times New Roman"/>
                <w:lang w:eastAsia="ja-JP"/>
              </w:rPr>
              <w:t xml:space="preserve"> (</w:t>
            </w:r>
            <w:r w:rsidRPr="00CC2C94">
              <w:rPr>
                <w:rFonts w:cs="Times New Roman" w:hint="eastAsia"/>
                <w:lang w:eastAsia="ja-JP"/>
              </w:rPr>
              <w:t>0.1</w:t>
            </w:r>
            <w:r w:rsidR="002C34EA" w:rsidRPr="00CC2C94">
              <w:rPr>
                <w:rFonts w:cs="Times New Roman"/>
                <w:lang w:eastAsia="ja-JP"/>
              </w:rPr>
              <w:t>–</w:t>
            </w:r>
            <w:r w:rsidRPr="00CC2C94">
              <w:rPr>
                <w:rFonts w:cs="Times New Roman" w:hint="eastAsia"/>
                <w:lang w:eastAsia="ja-JP"/>
              </w:rPr>
              <w:t>52.6</w:t>
            </w:r>
            <w:r w:rsidR="002C34EA" w:rsidRPr="00CC2C94">
              <w:rPr>
                <w:rFonts w:cs="Times New Roman"/>
                <w:lang w:eastAsia="ja-JP"/>
              </w:rPr>
              <w:t>)</w:t>
            </w:r>
          </w:p>
          <w:p w14:paraId="0AC62800" w14:textId="225C253F" w:rsidR="002C34EA" w:rsidRPr="00CC2C94" w:rsidRDefault="007372E1" w:rsidP="00DF71EA">
            <w:pPr>
              <w:spacing w:before="0" w:after="0" w:line="480" w:lineRule="exact"/>
              <w:jc w:val="center"/>
              <w:rPr>
                <w:rFonts w:cs="Times New Roman"/>
                <w:lang w:eastAsia="ja-JP"/>
              </w:rPr>
            </w:pPr>
            <w:r w:rsidRPr="00CC2C94">
              <w:rPr>
                <w:rFonts w:cs="Times New Roman" w:hint="eastAsia"/>
                <w:lang w:eastAsia="ja-JP"/>
              </w:rPr>
              <w:t>0.6</w:t>
            </w:r>
            <w:r w:rsidR="002C34EA" w:rsidRPr="00CC2C94">
              <w:rPr>
                <w:rFonts w:cs="Times New Roman"/>
                <w:lang w:eastAsia="ja-JP"/>
              </w:rPr>
              <w:t xml:space="preserve"> (</w:t>
            </w:r>
            <w:r w:rsidRPr="00CC2C94">
              <w:rPr>
                <w:rFonts w:cs="Times New Roman" w:hint="eastAsia"/>
                <w:lang w:eastAsia="ja-JP"/>
              </w:rPr>
              <w:t>0.1</w:t>
            </w:r>
            <w:r w:rsidR="002C34EA" w:rsidRPr="00CC2C94">
              <w:rPr>
                <w:rFonts w:cs="Times New Roman"/>
                <w:lang w:eastAsia="ja-JP"/>
              </w:rPr>
              <w:t>–</w:t>
            </w:r>
            <w:r w:rsidRPr="00CC2C94">
              <w:rPr>
                <w:rFonts w:cs="Times New Roman" w:hint="eastAsia"/>
                <w:lang w:eastAsia="ja-JP"/>
              </w:rPr>
              <w:t>9.4</w:t>
            </w:r>
            <w:r w:rsidR="002C34EA" w:rsidRPr="00CC2C94">
              <w:rPr>
                <w:rFonts w:cs="Times New Roman"/>
                <w:lang w:eastAsia="ja-JP"/>
              </w:rPr>
              <w:t>)</w:t>
            </w:r>
          </w:p>
        </w:tc>
      </w:tr>
      <w:tr w:rsidR="002C34EA" w:rsidRPr="00CC2C94" w14:paraId="7573DD49" w14:textId="77777777" w:rsidTr="002C34EA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6ADE83D1" w14:textId="77777777" w:rsidR="002C34EA" w:rsidRPr="00CC2C94" w:rsidRDefault="002C34EA" w:rsidP="00DF71EA">
            <w:pPr>
              <w:spacing w:before="0" w:after="0" w:line="480" w:lineRule="exact"/>
              <w:rPr>
                <w:rFonts w:cs="Times New Roman"/>
                <w:lang w:eastAsia="ja-JP"/>
              </w:rPr>
            </w:pPr>
            <w:r w:rsidRPr="00CC2C94">
              <w:rPr>
                <w:rFonts w:cs="Times New Roman"/>
                <w:lang w:eastAsia="ja-JP"/>
              </w:rPr>
              <w:t>ALP, alkaline phosphatase; ECOG, Eastern Cooperative Oncology Group; PSA, prostate-specific antigen.</w:t>
            </w:r>
          </w:p>
        </w:tc>
      </w:tr>
    </w:tbl>
    <w:p w14:paraId="78FD3D2A" w14:textId="77777777" w:rsidR="002C34EA" w:rsidRPr="009C2143" w:rsidRDefault="002C34EA" w:rsidP="00DF71EA">
      <w:pPr>
        <w:spacing w:line="480" w:lineRule="exact"/>
        <w:rPr>
          <w:lang w:eastAsia="ja-JP"/>
        </w:rPr>
      </w:pPr>
    </w:p>
    <w:p w14:paraId="55C8A1C2" w14:textId="77777777" w:rsidR="002C34EA" w:rsidRPr="002C34EA" w:rsidRDefault="002C34EA" w:rsidP="00DF71EA">
      <w:pPr>
        <w:spacing w:after="0" w:line="480" w:lineRule="exact"/>
        <w:rPr>
          <w:lang w:eastAsia="ja-JP"/>
        </w:rPr>
      </w:pPr>
    </w:p>
    <w:p w14:paraId="56BE86A0" w14:textId="2766A4C4" w:rsidR="000345A6" w:rsidRPr="002C34EA" w:rsidRDefault="000345A6" w:rsidP="00DF71EA">
      <w:pPr>
        <w:spacing w:line="480" w:lineRule="exact"/>
        <w:rPr>
          <w:rFonts w:hint="eastAsia"/>
          <w:lang w:eastAsia="ja-JP"/>
        </w:rPr>
      </w:pPr>
      <w:bookmarkStart w:id="0" w:name="_GoBack"/>
      <w:bookmarkEnd w:id="0"/>
    </w:p>
    <w:sectPr w:rsidR="000345A6" w:rsidRPr="002C34EA" w:rsidSect="00123AF8">
      <w:footerReference w:type="default" r:id="rId9"/>
      <w:endnotePr>
        <w:numFmt w:val="decimal"/>
      </w:endnotePr>
      <w:pgSz w:w="11907" w:h="16840" w:code="9"/>
      <w:pgMar w:top="1440" w:right="1701" w:bottom="1440" w:left="1701" w:header="1440" w:footer="1915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ED662D4" w15:done="0"/>
  <w15:commentEx w15:paraId="20881F56" w15:done="0"/>
  <w15:commentEx w15:paraId="3C039D92" w15:done="0"/>
  <w15:commentEx w15:paraId="14B70A7A" w15:done="0"/>
  <w15:commentEx w15:paraId="4BB045B6" w15:done="0"/>
  <w15:commentEx w15:paraId="769BBAB8" w15:done="0"/>
  <w15:commentEx w15:paraId="0B4ADA0A" w15:done="0"/>
  <w15:commentEx w15:paraId="579434F4" w15:done="0"/>
  <w15:commentEx w15:paraId="38182683" w15:done="0"/>
  <w15:commentEx w15:paraId="5E504C28" w15:done="0"/>
  <w15:commentEx w15:paraId="51761133" w15:done="0"/>
  <w15:commentEx w15:paraId="290CF711" w15:done="0"/>
  <w15:commentEx w15:paraId="4145E73C" w15:done="0"/>
  <w15:commentEx w15:paraId="0E766111" w15:done="0"/>
  <w15:commentEx w15:paraId="594FE012" w15:done="0"/>
  <w15:commentEx w15:paraId="0AECA2DA" w15:done="0"/>
  <w15:commentEx w15:paraId="69D0AA74" w15:done="0"/>
  <w15:commentEx w15:paraId="63A795D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8BB49" w14:textId="77777777" w:rsidR="005723C2" w:rsidRDefault="005723C2">
      <w:r>
        <w:separator/>
      </w:r>
    </w:p>
  </w:endnote>
  <w:endnote w:type="continuationSeparator" w:id="0">
    <w:p w14:paraId="5D9B9D66" w14:textId="77777777" w:rsidR="005723C2" w:rsidRDefault="005723C2">
      <w:r>
        <w:continuationSeparator/>
      </w:r>
    </w:p>
  </w:endnote>
  <w:endnote w:type="continuationNotice" w:id="1">
    <w:p w14:paraId="25D889E2" w14:textId="77777777" w:rsidR="005723C2" w:rsidRDefault="005723C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Vrinda">
    <w:panose1 w:val="020B0502040204020203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2902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7AC205" w14:textId="4C554923" w:rsidR="00702900" w:rsidRDefault="007029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71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0EE8C0" w14:textId="26DBF726" w:rsidR="00702900" w:rsidRDefault="00702900">
    <w:pPr>
      <w:pStyle w:val="a7"/>
    </w:pPr>
    <w:r>
      <w:t>Springer Healthcare Communications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3F704" w14:textId="77777777" w:rsidR="005723C2" w:rsidRDefault="005723C2">
      <w:r>
        <w:separator/>
      </w:r>
    </w:p>
  </w:footnote>
  <w:footnote w:type="continuationSeparator" w:id="0">
    <w:p w14:paraId="6FF6EE3F" w14:textId="77777777" w:rsidR="005723C2" w:rsidRDefault="005723C2">
      <w:r>
        <w:continuationSeparator/>
      </w:r>
    </w:p>
  </w:footnote>
  <w:footnote w:type="continuationNotice" w:id="1">
    <w:p w14:paraId="0B63FF45" w14:textId="77777777" w:rsidR="005723C2" w:rsidRDefault="005723C2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4481F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92CADDBC"/>
    <w:lvl w:ilvl="0">
      <w:numFmt w:val="bullet"/>
      <w:lvlText w:val="*"/>
      <w:lvlJc w:val="left"/>
    </w:lvl>
  </w:abstractNum>
  <w:abstractNum w:abstractNumId="2">
    <w:nsid w:val="026465A1"/>
    <w:multiLevelType w:val="hybridMultilevel"/>
    <w:tmpl w:val="1C125B4C"/>
    <w:lvl w:ilvl="0" w:tplc="646CDF5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3E51055"/>
    <w:multiLevelType w:val="hybridMultilevel"/>
    <w:tmpl w:val="62ACBD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B934769"/>
    <w:multiLevelType w:val="hybridMultilevel"/>
    <w:tmpl w:val="6EB0F5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0BB41D2D"/>
    <w:multiLevelType w:val="hybridMultilevel"/>
    <w:tmpl w:val="64D4B776"/>
    <w:lvl w:ilvl="0" w:tplc="C8A03A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0542A7D"/>
    <w:multiLevelType w:val="hybridMultilevel"/>
    <w:tmpl w:val="60D8A088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10E85655"/>
    <w:multiLevelType w:val="hybridMultilevel"/>
    <w:tmpl w:val="9D405114"/>
    <w:lvl w:ilvl="0" w:tplc="646CDF52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>
    <w:nsid w:val="145655E7"/>
    <w:multiLevelType w:val="hybridMultilevel"/>
    <w:tmpl w:val="977009F8"/>
    <w:lvl w:ilvl="0" w:tplc="29142CC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156C09A9"/>
    <w:multiLevelType w:val="hybridMultilevel"/>
    <w:tmpl w:val="6CCC521A"/>
    <w:lvl w:ilvl="0" w:tplc="646CDF5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19004614"/>
    <w:multiLevelType w:val="hybridMultilevel"/>
    <w:tmpl w:val="69B83874"/>
    <w:lvl w:ilvl="0" w:tplc="1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CD0208E"/>
    <w:multiLevelType w:val="hybridMultilevel"/>
    <w:tmpl w:val="7E34250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22C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B31E60"/>
    <w:multiLevelType w:val="hybridMultilevel"/>
    <w:tmpl w:val="B4804482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20191681"/>
    <w:multiLevelType w:val="hybridMultilevel"/>
    <w:tmpl w:val="CA28F77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C676BF"/>
    <w:multiLevelType w:val="hybridMultilevel"/>
    <w:tmpl w:val="9228ABEC"/>
    <w:lvl w:ilvl="0" w:tplc="04090003">
      <w:start w:val="1"/>
      <w:numFmt w:val="bullet"/>
      <w:lvlText w:val="o"/>
      <w:lvlJc w:val="left"/>
      <w:pPr>
        <w:ind w:left="6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5">
    <w:nsid w:val="2C5E4F00"/>
    <w:multiLevelType w:val="hybridMultilevel"/>
    <w:tmpl w:val="10667BF8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>
    <w:nsid w:val="2D2F2931"/>
    <w:multiLevelType w:val="hybridMultilevel"/>
    <w:tmpl w:val="082006E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226C02"/>
    <w:multiLevelType w:val="hybridMultilevel"/>
    <w:tmpl w:val="99F6209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73B006D"/>
    <w:multiLevelType w:val="hybridMultilevel"/>
    <w:tmpl w:val="2B48B04E"/>
    <w:lvl w:ilvl="0" w:tplc="1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38B10CF9"/>
    <w:multiLevelType w:val="hybridMultilevel"/>
    <w:tmpl w:val="BB74CF40"/>
    <w:lvl w:ilvl="0" w:tplc="0407001B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F0C7DA3"/>
    <w:multiLevelType w:val="hybridMultilevel"/>
    <w:tmpl w:val="377A9624"/>
    <w:lvl w:ilvl="0" w:tplc="04090017">
      <w:start w:val="1"/>
      <w:numFmt w:val="aiueoFullWidth"/>
      <w:lvlText w:val="(%1)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54003F36"/>
    <w:multiLevelType w:val="hybridMultilevel"/>
    <w:tmpl w:val="257A18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C27161"/>
    <w:multiLevelType w:val="hybridMultilevel"/>
    <w:tmpl w:val="363CF48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1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3">
    <w:nsid w:val="623311C1"/>
    <w:multiLevelType w:val="hybridMultilevel"/>
    <w:tmpl w:val="FC64489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F73C5"/>
    <w:multiLevelType w:val="hybridMultilevel"/>
    <w:tmpl w:val="3424B3DE"/>
    <w:lvl w:ilvl="0" w:tplc="646CDF5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6AAB02DB"/>
    <w:multiLevelType w:val="hybridMultilevel"/>
    <w:tmpl w:val="9B6E5360"/>
    <w:lvl w:ilvl="0" w:tplc="29142CC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6DCC772F"/>
    <w:multiLevelType w:val="hybridMultilevel"/>
    <w:tmpl w:val="4CBE8EC4"/>
    <w:lvl w:ilvl="0" w:tplc="04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7">
    <w:nsid w:val="749E2223"/>
    <w:multiLevelType w:val="hybridMultilevel"/>
    <w:tmpl w:val="98F0C8C4"/>
    <w:lvl w:ilvl="0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4F77771"/>
    <w:multiLevelType w:val="hybridMultilevel"/>
    <w:tmpl w:val="0AAA61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77734DF7"/>
    <w:multiLevelType w:val="hybridMultilevel"/>
    <w:tmpl w:val="6D0244B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976979"/>
    <w:multiLevelType w:val="hybridMultilevel"/>
    <w:tmpl w:val="775A15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1B217A"/>
    <w:multiLevelType w:val="hybridMultilevel"/>
    <w:tmpl w:val="008083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7BEC6161"/>
    <w:multiLevelType w:val="hybridMultilevel"/>
    <w:tmpl w:val="0928C28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19"/>
  </w:num>
  <w:num w:numId="4">
    <w:abstractNumId w:val="16"/>
  </w:num>
  <w:num w:numId="5">
    <w:abstractNumId w:val="30"/>
  </w:num>
  <w:num w:numId="6">
    <w:abstractNumId w:val="13"/>
  </w:num>
  <w:num w:numId="7">
    <w:abstractNumId w:val="17"/>
  </w:num>
  <w:num w:numId="8">
    <w:abstractNumId w:val="23"/>
  </w:num>
  <w:num w:numId="9">
    <w:abstractNumId w:val="10"/>
  </w:num>
  <w:num w:numId="10">
    <w:abstractNumId w:val="29"/>
  </w:num>
  <w:num w:numId="11">
    <w:abstractNumId w:val="21"/>
  </w:num>
  <w:num w:numId="12">
    <w:abstractNumId w:val="27"/>
  </w:num>
  <w:num w:numId="13">
    <w:abstractNumId w:val="22"/>
  </w:num>
  <w:num w:numId="14">
    <w:abstractNumId w:val="32"/>
  </w:num>
  <w:num w:numId="15">
    <w:abstractNumId w:val="0"/>
  </w:num>
  <w:num w:numId="16">
    <w:abstractNumId w:val="7"/>
  </w:num>
  <w:num w:numId="17">
    <w:abstractNumId w:val="24"/>
  </w:num>
  <w:num w:numId="18">
    <w:abstractNumId w:val="2"/>
  </w:num>
  <w:num w:numId="19">
    <w:abstractNumId w:val="9"/>
  </w:num>
  <w:num w:numId="20">
    <w:abstractNumId w:val="14"/>
  </w:num>
  <w:num w:numId="21">
    <w:abstractNumId w:val="15"/>
  </w:num>
  <w:num w:numId="22">
    <w:abstractNumId w:val="26"/>
  </w:num>
  <w:num w:numId="23">
    <w:abstractNumId w:val="31"/>
  </w:num>
  <w:num w:numId="24">
    <w:abstractNumId w:val="8"/>
  </w:num>
  <w:num w:numId="25">
    <w:abstractNumId w:val="25"/>
  </w:num>
  <w:num w:numId="26">
    <w:abstractNumId w:val="28"/>
  </w:num>
  <w:num w:numId="27">
    <w:abstractNumId w:val="20"/>
  </w:num>
  <w:num w:numId="28">
    <w:abstractNumId w:val="5"/>
  </w:num>
  <w:num w:numId="29">
    <w:abstractNumId w:val="4"/>
  </w:num>
  <w:num w:numId="30">
    <w:abstractNumId w:val="3"/>
  </w:num>
  <w:num w:numId="31">
    <w:abstractNumId w:val="12"/>
  </w:num>
  <w:num w:numId="32">
    <w:abstractNumId w:val="6"/>
  </w:num>
  <w:num w:numId="33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obuaki Matsubara">
    <w15:presenceInfo w15:providerId="None" w15:userId="Nobuaki Matsub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DateAndTime/>
  <w:printFractionalCharacterWidth/>
  <w:bordersDoNotSurroundHeader/>
  <w:bordersDoNotSurroundFooter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n-NZ" w:vendorID="64" w:dllVersion="131078" w:nlCheck="1" w:checkStyle="1"/>
  <w:activeWritingStyle w:appName="MSWord" w:lang="fr-FR" w:vendorID="64" w:dllVersion="131078" w:nlCheck="1" w:checkStyle="1"/>
  <w:activeWritingStyle w:appName="MSWord" w:lang="ja-JP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als of Onc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681AF2"/>
    <w:rsid w:val="00000CA6"/>
    <w:rsid w:val="00000E52"/>
    <w:rsid w:val="00000FED"/>
    <w:rsid w:val="00002D52"/>
    <w:rsid w:val="00003694"/>
    <w:rsid w:val="00005EEB"/>
    <w:rsid w:val="0000636E"/>
    <w:rsid w:val="000064CA"/>
    <w:rsid w:val="00006D95"/>
    <w:rsid w:val="000070D8"/>
    <w:rsid w:val="00007A17"/>
    <w:rsid w:val="00007E81"/>
    <w:rsid w:val="00007FF4"/>
    <w:rsid w:val="00010326"/>
    <w:rsid w:val="000104FF"/>
    <w:rsid w:val="00012F0C"/>
    <w:rsid w:val="0001361B"/>
    <w:rsid w:val="0001500C"/>
    <w:rsid w:val="000151DE"/>
    <w:rsid w:val="00015B73"/>
    <w:rsid w:val="00015FBC"/>
    <w:rsid w:val="000165AF"/>
    <w:rsid w:val="000170D9"/>
    <w:rsid w:val="0001721F"/>
    <w:rsid w:val="00020A51"/>
    <w:rsid w:val="00020C56"/>
    <w:rsid w:val="000216F7"/>
    <w:rsid w:val="00021B3A"/>
    <w:rsid w:val="00023E55"/>
    <w:rsid w:val="00026A8C"/>
    <w:rsid w:val="00027945"/>
    <w:rsid w:val="0002798B"/>
    <w:rsid w:val="00027FFB"/>
    <w:rsid w:val="0003028E"/>
    <w:rsid w:val="0003058D"/>
    <w:rsid w:val="000323CD"/>
    <w:rsid w:val="000345A6"/>
    <w:rsid w:val="00035432"/>
    <w:rsid w:val="00035DFF"/>
    <w:rsid w:val="00037CE3"/>
    <w:rsid w:val="000402F6"/>
    <w:rsid w:val="00041DD0"/>
    <w:rsid w:val="00042464"/>
    <w:rsid w:val="000427AC"/>
    <w:rsid w:val="00042BE8"/>
    <w:rsid w:val="00043DB9"/>
    <w:rsid w:val="00043F77"/>
    <w:rsid w:val="00045932"/>
    <w:rsid w:val="00046908"/>
    <w:rsid w:val="00050188"/>
    <w:rsid w:val="000519DC"/>
    <w:rsid w:val="00051BC0"/>
    <w:rsid w:val="00052735"/>
    <w:rsid w:val="000527CD"/>
    <w:rsid w:val="00054922"/>
    <w:rsid w:val="000562FA"/>
    <w:rsid w:val="00056E24"/>
    <w:rsid w:val="00060808"/>
    <w:rsid w:val="000614E4"/>
    <w:rsid w:val="00062158"/>
    <w:rsid w:val="00063700"/>
    <w:rsid w:val="00070485"/>
    <w:rsid w:val="00071724"/>
    <w:rsid w:val="0007187A"/>
    <w:rsid w:val="00072437"/>
    <w:rsid w:val="0007274F"/>
    <w:rsid w:val="000736B1"/>
    <w:rsid w:val="000749C6"/>
    <w:rsid w:val="00074ED1"/>
    <w:rsid w:val="000759D6"/>
    <w:rsid w:val="00075A2B"/>
    <w:rsid w:val="0007611A"/>
    <w:rsid w:val="000763AC"/>
    <w:rsid w:val="00077679"/>
    <w:rsid w:val="00077C4A"/>
    <w:rsid w:val="000812A2"/>
    <w:rsid w:val="00081B6D"/>
    <w:rsid w:val="00082990"/>
    <w:rsid w:val="00082CD8"/>
    <w:rsid w:val="00083004"/>
    <w:rsid w:val="00083A53"/>
    <w:rsid w:val="00084305"/>
    <w:rsid w:val="00084B74"/>
    <w:rsid w:val="000853E8"/>
    <w:rsid w:val="000854DC"/>
    <w:rsid w:val="000861BA"/>
    <w:rsid w:val="00090D6A"/>
    <w:rsid w:val="0009196C"/>
    <w:rsid w:val="000923A1"/>
    <w:rsid w:val="000929E5"/>
    <w:rsid w:val="00093301"/>
    <w:rsid w:val="00094689"/>
    <w:rsid w:val="0009566F"/>
    <w:rsid w:val="00095785"/>
    <w:rsid w:val="000973FD"/>
    <w:rsid w:val="000A0B90"/>
    <w:rsid w:val="000A0F82"/>
    <w:rsid w:val="000A1552"/>
    <w:rsid w:val="000A18CB"/>
    <w:rsid w:val="000A280F"/>
    <w:rsid w:val="000A30FC"/>
    <w:rsid w:val="000A3A1A"/>
    <w:rsid w:val="000A4316"/>
    <w:rsid w:val="000A552C"/>
    <w:rsid w:val="000A6328"/>
    <w:rsid w:val="000A7DCF"/>
    <w:rsid w:val="000B031D"/>
    <w:rsid w:val="000B0F6F"/>
    <w:rsid w:val="000B1AD2"/>
    <w:rsid w:val="000B1F4E"/>
    <w:rsid w:val="000B3D1E"/>
    <w:rsid w:val="000B532B"/>
    <w:rsid w:val="000B55DB"/>
    <w:rsid w:val="000B66D3"/>
    <w:rsid w:val="000B7C7E"/>
    <w:rsid w:val="000C084D"/>
    <w:rsid w:val="000C0D48"/>
    <w:rsid w:val="000C0F7C"/>
    <w:rsid w:val="000C23BF"/>
    <w:rsid w:val="000C27C9"/>
    <w:rsid w:val="000C3C5B"/>
    <w:rsid w:val="000C47EA"/>
    <w:rsid w:val="000C47F6"/>
    <w:rsid w:val="000C4AB6"/>
    <w:rsid w:val="000C5D74"/>
    <w:rsid w:val="000C6FF0"/>
    <w:rsid w:val="000C75CD"/>
    <w:rsid w:val="000D0403"/>
    <w:rsid w:val="000D0B0B"/>
    <w:rsid w:val="000D1283"/>
    <w:rsid w:val="000D18E6"/>
    <w:rsid w:val="000D1F8C"/>
    <w:rsid w:val="000D21D3"/>
    <w:rsid w:val="000D2E85"/>
    <w:rsid w:val="000D2F2F"/>
    <w:rsid w:val="000D3096"/>
    <w:rsid w:val="000D441D"/>
    <w:rsid w:val="000D5CC0"/>
    <w:rsid w:val="000D6BC4"/>
    <w:rsid w:val="000D7A00"/>
    <w:rsid w:val="000E0257"/>
    <w:rsid w:val="000E0EC0"/>
    <w:rsid w:val="000E12D3"/>
    <w:rsid w:val="000E1BAB"/>
    <w:rsid w:val="000E1F6A"/>
    <w:rsid w:val="000E3FF7"/>
    <w:rsid w:val="000E40F0"/>
    <w:rsid w:val="000E551D"/>
    <w:rsid w:val="000E5859"/>
    <w:rsid w:val="000E60CC"/>
    <w:rsid w:val="000E674B"/>
    <w:rsid w:val="000E6C94"/>
    <w:rsid w:val="000F09EF"/>
    <w:rsid w:val="000F22B8"/>
    <w:rsid w:val="000F3E03"/>
    <w:rsid w:val="000F460B"/>
    <w:rsid w:val="000F4F27"/>
    <w:rsid w:val="000F5580"/>
    <w:rsid w:val="000F58AF"/>
    <w:rsid w:val="000F5A73"/>
    <w:rsid w:val="00100D2B"/>
    <w:rsid w:val="00100E7A"/>
    <w:rsid w:val="001016F3"/>
    <w:rsid w:val="0010261E"/>
    <w:rsid w:val="001031E5"/>
    <w:rsid w:val="0010510D"/>
    <w:rsid w:val="00106E05"/>
    <w:rsid w:val="001103D3"/>
    <w:rsid w:val="0011361B"/>
    <w:rsid w:val="00113786"/>
    <w:rsid w:val="00113EC1"/>
    <w:rsid w:val="001149C6"/>
    <w:rsid w:val="00115214"/>
    <w:rsid w:val="0011547E"/>
    <w:rsid w:val="00115849"/>
    <w:rsid w:val="00116FD9"/>
    <w:rsid w:val="00117C30"/>
    <w:rsid w:val="00123AF8"/>
    <w:rsid w:val="00123E58"/>
    <w:rsid w:val="00125A16"/>
    <w:rsid w:val="00125E91"/>
    <w:rsid w:val="00126DA6"/>
    <w:rsid w:val="0012786E"/>
    <w:rsid w:val="001308AE"/>
    <w:rsid w:val="0013291C"/>
    <w:rsid w:val="001349B7"/>
    <w:rsid w:val="00134DF9"/>
    <w:rsid w:val="001350F7"/>
    <w:rsid w:val="00135594"/>
    <w:rsid w:val="00135C32"/>
    <w:rsid w:val="001400B3"/>
    <w:rsid w:val="001405DB"/>
    <w:rsid w:val="00140710"/>
    <w:rsid w:val="001410C7"/>
    <w:rsid w:val="001415E6"/>
    <w:rsid w:val="001426A7"/>
    <w:rsid w:val="00142E22"/>
    <w:rsid w:val="00143469"/>
    <w:rsid w:val="00144B4D"/>
    <w:rsid w:val="00147725"/>
    <w:rsid w:val="001477F1"/>
    <w:rsid w:val="00147A94"/>
    <w:rsid w:val="001509DE"/>
    <w:rsid w:val="00150DAD"/>
    <w:rsid w:val="00150E0D"/>
    <w:rsid w:val="00150F88"/>
    <w:rsid w:val="00151BB4"/>
    <w:rsid w:val="001521B9"/>
    <w:rsid w:val="0015231A"/>
    <w:rsid w:val="001523D4"/>
    <w:rsid w:val="00152AD7"/>
    <w:rsid w:val="00155B3C"/>
    <w:rsid w:val="001568EA"/>
    <w:rsid w:val="00157059"/>
    <w:rsid w:val="001602D7"/>
    <w:rsid w:val="001606E4"/>
    <w:rsid w:val="00160B1A"/>
    <w:rsid w:val="001611DE"/>
    <w:rsid w:val="00161238"/>
    <w:rsid w:val="0016239F"/>
    <w:rsid w:val="001625A7"/>
    <w:rsid w:val="00163094"/>
    <w:rsid w:val="00163119"/>
    <w:rsid w:val="0016587C"/>
    <w:rsid w:val="001658A6"/>
    <w:rsid w:val="001661BD"/>
    <w:rsid w:val="00172351"/>
    <w:rsid w:val="00172791"/>
    <w:rsid w:val="0017291F"/>
    <w:rsid w:val="00172E28"/>
    <w:rsid w:val="001750B3"/>
    <w:rsid w:val="00175613"/>
    <w:rsid w:val="00175DF9"/>
    <w:rsid w:val="00176934"/>
    <w:rsid w:val="00176F72"/>
    <w:rsid w:val="001772CF"/>
    <w:rsid w:val="00177FB8"/>
    <w:rsid w:val="001803F1"/>
    <w:rsid w:val="00180C80"/>
    <w:rsid w:val="00182B13"/>
    <w:rsid w:val="00183784"/>
    <w:rsid w:val="001855F6"/>
    <w:rsid w:val="00186FB5"/>
    <w:rsid w:val="0018720B"/>
    <w:rsid w:val="00187A8D"/>
    <w:rsid w:val="00192190"/>
    <w:rsid w:val="00192421"/>
    <w:rsid w:val="001929D6"/>
    <w:rsid w:val="00192D2D"/>
    <w:rsid w:val="00192EF9"/>
    <w:rsid w:val="00193548"/>
    <w:rsid w:val="00194498"/>
    <w:rsid w:val="00194F2C"/>
    <w:rsid w:val="00196D06"/>
    <w:rsid w:val="0019775A"/>
    <w:rsid w:val="00197BD5"/>
    <w:rsid w:val="001A04F4"/>
    <w:rsid w:val="001A19D2"/>
    <w:rsid w:val="001A220D"/>
    <w:rsid w:val="001A2E69"/>
    <w:rsid w:val="001A2E98"/>
    <w:rsid w:val="001A3091"/>
    <w:rsid w:val="001A3A3E"/>
    <w:rsid w:val="001A41BA"/>
    <w:rsid w:val="001A6121"/>
    <w:rsid w:val="001A760C"/>
    <w:rsid w:val="001B0165"/>
    <w:rsid w:val="001B0698"/>
    <w:rsid w:val="001B0E4C"/>
    <w:rsid w:val="001B30C9"/>
    <w:rsid w:val="001B39C9"/>
    <w:rsid w:val="001B4070"/>
    <w:rsid w:val="001B42CB"/>
    <w:rsid w:val="001B5960"/>
    <w:rsid w:val="001B6B1D"/>
    <w:rsid w:val="001C097D"/>
    <w:rsid w:val="001C0F26"/>
    <w:rsid w:val="001C14EB"/>
    <w:rsid w:val="001C3E05"/>
    <w:rsid w:val="001C594B"/>
    <w:rsid w:val="001C6F46"/>
    <w:rsid w:val="001C712F"/>
    <w:rsid w:val="001C73AC"/>
    <w:rsid w:val="001C7EE5"/>
    <w:rsid w:val="001D22F4"/>
    <w:rsid w:val="001D2AEC"/>
    <w:rsid w:val="001D31E6"/>
    <w:rsid w:val="001D3AC5"/>
    <w:rsid w:val="001D5081"/>
    <w:rsid w:val="001D74BB"/>
    <w:rsid w:val="001D7713"/>
    <w:rsid w:val="001E0DC0"/>
    <w:rsid w:val="001E1949"/>
    <w:rsid w:val="001E1DE9"/>
    <w:rsid w:val="001E2089"/>
    <w:rsid w:val="001E2187"/>
    <w:rsid w:val="001E2F7D"/>
    <w:rsid w:val="001E335A"/>
    <w:rsid w:val="001E38E6"/>
    <w:rsid w:val="001E4015"/>
    <w:rsid w:val="001E4AD5"/>
    <w:rsid w:val="001E705F"/>
    <w:rsid w:val="001E71D8"/>
    <w:rsid w:val="001E7288"/>
    <w:rsid w:val="001F02D9"/>
    <w:rsid w:val="001F2841"/>
    <w:rsid w:val="001F33A8"/>
    <w:rsid w:val="001F597B"/>
    <w:rsid w:val="001F5FD9"/>
    <w:rsid w:val="001F6796"/>
    <w:rsid w:val="001F7FA1"/>
    <w:rsid w:val="002007A6"/>
    <w:rsid w:val="00200EFD"/>
    <w:rsid w:val="00201421"/>
    <w:rsid w:val="002017DB"/>
    <w:rsid w:val="002032D3"/>
    <w:rsid w:val="002035B8"/>
    <w:rsid w:val="00204D66"/>
    <w:rsid w:val="00205027"/>
    <w:rsid w:val="00205A8D"/>
    <w:rsid w:val="00205F91"/>
    <w:rsid w:val="00207B4A"/>
    <w:rsid w:val="00210DAF"/>
    <w:rsid w:val="002129C4"/>
    <w:rsid w:val="00213065"/>
    <w:rsid w:val="00213E4B"/>
    <w:rsid w:val="00213E63"/>
    <w:rsid w:val="00215696"/>
    <w:rsid w:val="00216350"/>
    <w:rsid w:val="00216D0B"/>
    <w:rsid w:val="002172DC"/>
    <w:rsid w:val="002236A8"/>
    <w:rsid w:val="002248D0"/>
    <w:rsid w:val="00224D14"/>
    <w:rsid w:val="002257A8"/>
    <w:rsid w:val="002257FC"/>
    <w:rsid w:val="002267EA"/>
    <w:rsid w:val="00227278"/>
    <w:rsid w:val="00227C53"/>
    <w:rsid w:val="00230109"/>
    <w:rsid w:val="00231E99"/>
    <w:rsid w:val="00234DAB"/>
    <w:rsid w:val="00234E30"/>
    <w:rsid w:val="002366CE"/>
    <w:rsid w:val="00237C1A"/>
    <w:rsid w:val="00241757"/>
    <w:rsid w:val="00241AFD"/>
    <w:rsid w:val="002422DE"/>
    <w:rsid w:val="00242AEC"/>
    <w:rsid w:val="002438AB"/>
    <w:rsid w:val="00243AD6"/>
    <w:rsid w:val="00244037"/>
    <w:rsid w:val="002512E6"/>
    <w:rsid w:val="002514DD"/>
    <w:rsid w:val="002519AA"/>
    <w:rsid w:val="002533F1"/>
    <w:rsid w:val="00254042"/>
    <w:rsid w:val="002557B3"/>
    <w:rsid w:val="00260B80"/>
    <w:rsid w:val="00262908"/>
    <w:rsid w:val="002642AD"/>
    <w:rsid w:val="00265260"/>
    <w:rsid w:val="002672A6"/>
    <w:rsid w:val="002675BE"/>
    <w:rsid w:val="00267929"/>
    <w:rsid w:val="00267AB2"/>
    <w:rsid w:val="00267CB2"/>
    <w:rsid w:val="00267D0F"/>
    <w:rsid w:val="0027016A"/>
    <w:rsid w:val="00270B87"/>
    <w:rsid w:val="0027295C"/>
    <w:rsid w:val="00272F5C"/>
    <w:rsid w:val="00275519"/>
    <w:rsid w:val="00275D23"/>
    <w:rsid w:val="00276E76"/>
    <w:rsid w:val="0028081D"/>
    <w:rsid w:val="002813E4"/>
    <w:rsid w:val="002835E8"/>
    <w:rsid w:val="00283A90"/>
    <w:rsid w:val="00284AE5"/>
    <w:rsid w:val="00284D4A"/>
    <w:rsid w:val="00285948"/>
    <w:rsid w:val="0028601F"/>
    <w:rsid w:val="0028669B"/>
    <w:rsid w:val="002872F8"/>
    <w:rsid w:val="00287D69"/>
    <w:rsid w:val="0029009B"/>
    <w:rsid w:val="00290EA8"/>
    <w:rsid w:val="002911CB"/>
    <w:rsid w:val="00291CFC"/>
    <w:rsid w:val="00292D8B"/>
    <w:rsid w:val="002932E3"/>
    <w:rsid w:val="002948C8"/>
    <w:rsid w:val="0029493D"/>
    <w:rsid w:val="002949F7"/>
    <w:rsid w:val="00295C5F"/>
    <w:rsid w:val="002965E6"/>
    <w:rsid w:val="00296C7B"/>
    <w:rsid w:val="0029774D"/>
    <w:rsid w:val="00297B45"/>
    <w:rsid w:val="002A27B2"/>
    <w:rsid w:val="002A299D"/>
    <w:rsid w:val="002A2F33"/>
    <w:rsid w:val="002A3298"/>
    <w:rsid w:val="002A36A3"/>
    <w:rsid w:val="002A3ED6"/>
    <w:rsid w:val="002A4767"/>
    <w:rsid w:val="002A5BE5"/>
    <w:rsid w:val="002A5E5C"/>
    <w:rsid w:val="002A656A"/>
    <w:rsid w:val="002A67B8"/>
    <w:rsid w:val="002A6DA2"/>
    <w:rsid w:val="002A6F48"/>
    <w:rsid w:val="002A7884"/>
    <w:rsid w:val="002B1BF5"/>
    <w:rsid w:val="002B429D"/>
    <w:rsid w:val="002B5EA8"/>
    <w:rsid w:val="002B5F54"/>
    <w:rsid w:val="002B6072"/>
    <w:rsid w:val="002B6815"/>
    <w:rsid w:val="002B6970"/>
    <w:rsid w:val="002B6CFC"/>
    <w:rsid w:val="002C0549"/>
    <w:rsid w:val="002C0AE5"/>
    <w:rsid w:val="002C15BA"/>
    <w:rsid w:val="002C2D2A"/>
    <w:rsid w:val="002C32F5"/>
    <w:rsid w:val="002C34EA"/>
    <w:rsid w:val="002C4C19"/>
    <w:rsid w:val="002C63B5"/>
    <w:rsid w:val="002C6618"/>
    <w:rsid w:val="002C7270"/>
    <w:rsid w:val="002C769A"/>
    <w:rsid w:val="002D02FA"/>
    <w:rsid w:val="002D15CE"/>
    <w:rsid w:val="002D3042"/>
    <w:rsid w:val="002D4226"/>
    <w:rsid w:val="002D5112"/>
    <w:rsid w:val="002D523B"/>
    <w:rsid w:val="002D5D5E"/>
    <w:rsid w:val="002E0BA1"/>
    <w:rsid w:val="002E0FF9"/>
    <w:rsid w:val="002E16F5"/>
    <w:rsid w:val="002E22D5"/>
    <w:rsid w:val="002E29D3"/>
    <w:rsid w:val="002E2F8B"/>
    <w:rsid w:val="002E334F"/>
    <w:rsid w:val="002E37A8"/>
    <w:rsid w:val="002E4AF6"/>
    <w:rsid w:val="002E53FB"/>
    <w:rsid w:val="002E57CF"/>
    <w:rsid w:val="002F0685"/>
    <w:rsid w:val="002F0EC8"/>
    <w:rsid w:val="002F18CC"/>
    <w:rsid w:val="002F1C26"/>
    <w:rsid w:val="002F335A"/>
    <w:rsid w:val="002F56EC"/>
    <w:rsid w:val="002F5BA0"/>
    <w:rsid w:val="002F5CD3"/>
    <w:rsid w:val="002F6798"/>
    <w:rsid w:val="002F728A"/>
    <w:rsid w:val="0030132C"/>
    <w:rsid w:val="00301589"/>
    <w:rsid w:val="003031C5"/>
    <w:rsid w:val="003033CC"/>
    <w:rsid w:val="003037E1"/>
    <w:rsid w:val="00304837"/>
    <w:rsid w:val="003069BD"/>
    <w:rsid w:val="0030706A"/>
    <w:rsid w:val="00307A8F"/>
    <w:rsid w:val="0031061D"/>
    <w:rsid w:val="00310715"/>
    <w:rsid w:val="0031073B"/>
    <w:rsid w:val="00311970"/>
    <w:rsid w:val="00311ECA"/>
    <w:rsid w:val="003127A3"/>
    <w:rsid w:val="00315D3E"/>
    <w:rsid w:val="0032333D"/>
    <w:rsid w:val="003248E3"/>
    <w:rsid w:val="0032496F"/>
    <w:rsid w:val="00325B78"/>
    <w:rsid w:val="00326A6F"/>
    <w:rsid w:val="00330F31"/>
    <w:rsid w:val="00331195"/>
    <w:rsid w:val="00331BC5"/>
    <w:rsid w:val="003323C5"/>
    <w:rsid w:val="00336F77"/>
    <w:rsid w:val="00337D59"/>
    <w:rsid w:val="00337DA6"/>
    <w:rsid w:val="0034037C"/>
    <w:rsid w:val="00341CD2"/>
    <w:rsid w:val="00341F46"/>
    <w:rsid w:val="003428CC"/>
    <w:rsid w:val="00344070"/>
    <w:rsid w:val="00345940"/>
    <w:rsid w:val="00345959"/>
    <w:rsid w:val="00345F0F"/>
    <w:rsid w:val="00347179"/>
    <w:rsid w:val="003474B2"/>
    <w:rsid w:val="00347FE1"/>
    <w:rsid w:val="00350320"/>
    <w:rsid w:val="00351786"/>
    <w:rsid w:val="00352943"/>
    <w:rsid w:val="00352D9F"/>
    <w:rsid w:val="00353B47"/>
    <w:rsid w:val="003555E7"/>
    <w:rsid w:val="003569B4"/>
    <w:rsid w:val="00356C46"/>
    <w:rsid w:val="0035740F"/>
    <w:rsid w:val="00357E98"/>
    <w:rsid w:val="00361FE1"/>
    <w:rsid w:val="0036284D"/>
    <w:rsid w:val="00362ADB"/>
    <w:rsid w:val="00363899"/>
    <w:rsid w:val="00365459"/>
    <w:rsid w:val="00365BBC"/>
    <w:rsid w:val="003667DF"/>
    <w:rsid w:val="003710D3"/>
    <w:rsid w:val="00371411"/>
    <w:rsid w:val="003716C6"/>
    <w:rsid w:val="003720A1"/>
    <w:rsid w:val="0037272C"/>
    <w:rsid w:val="00375003"/>
    <w:rsid w:val="00375BD3"/>
    <w:rsid w:val="00377661"/>
    <w:rsid w:val="00380685"/>
    <w:rsid w:val="00380ED2"/>
    <w:rsid w:val="003811E0"/>
    <w:rsid w:val="00381E7E"/>
    <w:rsid w:val="003832B1"/>
    <w:rsid w:val="0038359B"/>
    <w:rsid w:val="00383A89"/>
    <w:rsid w:val="00384DAC"/>
    <w:rsid w:val="00385112"/>
    <w:rsid w:val="00385297"/>
    <w:rsid w:val="00385EAB"/>
    <w:rsid w:val="003867BA"/>
    <w:rsid w:val="00387873"/>
    <w:rsid w:val="003916B2"/>
    <w:rsid w:val="003964B9"/>
    <w:rsid w:val="00396C51"/>
    <w:rsid w:val="00396D59"/>
    <w:rsid w:val="003A00A1"/>
    <w:rsid w:val="003A06B6"/>
    <w:rsid w:val="003A09EC"/>
    <w:rsid w:val="003A0DE1"/>
    <w:rsid w:val="003A17CE"/>
    <w:rsid w:val="003A1E97"/>
    <w:rsid w:val="003A30CA"/>
    <w:rsid w:val="003A3DE9"/>
    <w:rsid w:val="003A511E"/>
    <w:rsid w:val="003A662D"/>
    <w:rsid w:val="003A66CE"/>
    <w:rsid w:val="003A7840"/>
    <w:rsid w:val="003A7985"/>
    <w:rsid w:val="003B0A7E"/>
    <w:rsid w:val="003B0D44"/>
    <w:rsid w:val="003B1EE1"/>
    <w:rsid w:val="003B1F3E"/>
    <w:rsid w:val="003B34EC"/>
    <w:rsid w:val="003B713F"/>
    <w:rsid w:val="003C34BF"/>
    <w:rsid w:val="003C4361"/>
    <w:rsid w:val="003C5916"/>
    <w:rsid w:val="003C62DD"/>
    <w:rsid w:val="003C6C8D"/>
    <w:rsid w:val="003C6E3A"/>
    <w:rsid w:val="003C7E63"/>
    <w:rsid w:val="003D04A3"/>
    <w:rsid w:val="003D0653"/>
    <w:rsid w:val="003D1073"/>
    <w:rsid w:val="003D1A05"/>
    <w:rsid w:val="003D1CFA"/>
    <w:rsid w:val="003D3A16"/>
    <w:rsid w:val="003D3ED1"/>
    <w:rsid w:val="003D6610"/>
    <w:rsid w:val="003D72AB"/>
    <w:rsid w:val="003E0148"/>
    <w:rsid w:val="003E0244"/>
    <w:rsid w:val="003E0267"/>
    <w:rsid w:val="003E0B05"/>
    <w:rsid w:val="003E0E4B"/>
    <w:rsid w:val="003E103B"/>
    <w:rsid w:val="003E1544"/>
    <w:rsid w:val="003E1926"/>
    <w:rsid w:val="003E2525"/>
    <w:rsid w:val="003E28AE"/>
    <w:rsid w:val="003E35DA"/>
    <w:rsid w:val="003E53F9"/>
    <w:rsid w:val="003F009A"/>
    <w:rsid w:val="003F0A86"/>
    <w:rsid w:val="003F1DB9"/>
    <w:rsid w:val="003F224F"/>
    <w:rsid w:val="003F2B2A"/>
    <w:rsid w:val="003F3020"/>
    <w:rsid w:val="003F4E1D"/>
    <w:rsid w:val="003F7915"/>
    <w:rsid w:val="003F79F5"/>
    <w:rsid w:val="00400ECA"/>
    <w:rsid w:val="004015F8"/>
    <w:rsid w:val="00402124"/>
    <w:rsid w:val="0040220E"/>
    <w:rsid w:val="00402859"/>
    <w:rsid w:val="00402CE1"/>
    <w:rsid w:val="00403AB7"/>
    <w:rsid w:val="00404154"/>
    <w:rsid w:val="004066DC"/>
    <w:rsid w:val="00407733"/>
    <w:rsid w:val="00410005"/>
    <w:rsid w:val="00412FE8"/>
    <w:rsid w:val="004132E0"/>
    <w:rsid w:val="00414A53"/>
    <w:rsid w:val="004158FA"/>
    <w:rsid w:val="00415A8D"/>
    <w:rsid w:val="00415BAC"/>
    <w:rsid w:val="00420508"/>
    <w:rsid w:val="0042071E"/>
    <w:rsid w:val="004207D7"/>
    <w:rsid w:val="00421787"/>
    <w:rsid w:val="004226C2"/>
    <w:rsid w:val="00423645"/>
    <w:rsid w:val="004242EA"/>
    <w:rsid w:val="004265F7"/>
    <w:rsid w:val="00426B4F"/>
    <w:rsid w:val="00426D2C"/>
    <w:rsid w:val="00430D2D"/>
    <w:rsid w:val="00431730"/>
    <w:rsid w:val="00433E5E"/>
    <w:rsid w:val="00434CFF"/>
    <w:rsid w:val="00434E07"/>
    <w:rsid w:val="004362F4"/>
    <w:rsid w:val="004364C9"/>
    <w:rsid w:val="0043677A"/>
    <w:rsid w:val="00436B26"/>
    <w:rsid w:val="00436DEC"/>
    <w:rsid w:val="004372AD"/>
    <w:rsid w:val="004406E3"/>
    <w:rsid w:val="0044149C"/>
    <w:rsid w:val="00442619"/>
    <w:rsid w:val="0044296D"/>
    <w:rsid w:val="00442EF0"/>
    <w:rsid w:val="00443F83"/>
    <w:rsid w:val="00445AD3"/>
    <w:rsid w:val="004461B0"/>
    <w:rsid w:val="004462ED"/>
    <w:rsid w:val="00446531"/>
    <w:rsid w:val="00446B87"/>
    <w:rsid w:val="00446D43"/>
    <w:rsid w:val="0044781A"/>
    <w:rsid w:val="00450C85"/>
    <w:rsid w:val="00451302"/>
    <w:rsid w:val="00453B8C"/>
    <w:rsid w:val="00455425"/>
    <w:rsid w:val="00455C07"/>
    <w:rsid w:val="00455CAB"/>
    <w:rsid w:val="00460953"/>
    <w:rsid w:val="00460A8A"/>
    <w:rsid w:val="0046184F"/>
    <w:rsid w:val="00461F3A"/>
    <w:rsid w:val="004625FF"/>
    <w:rsid w:val="0046295F"/>
    <w:rsid w:val="004633FB"/>
    <w:rsid w:val="004637F8"/>
    <w:rsid w:val="00464BA1"/>
    <w:rsid w:val="00464CAF"/>
    <w:rsid w:val="0046560A"/>
    <w:rsid w:val="0046563B"/>
    <w:rsid w:val="00465D64"/>
    <w:rsid w:val="004669D2"/>
    <w:rsid w:val="00470D4D"/>
    <w:rsid w:val="00475BFB"/>
    <w:rsid w:val="0047602C"/>
    <w:rsid w:val="00477018"/>
    <w:rsid w:val="004770C7"/>
    <w:rsid w:val="0048026D"/>
    <w:rsid w:val="00480670"/>
    <w:rsid w:val="00480F0A"/>
    <w:rsid w:val="00481119"/>
    <w:rsid w:val="0048326A"/>
    <w:rsid w:val="004833A0"/>
    <w:rsid w:val="00485090"/>
    <w:rsid w:val="00485BBC"/>
    <w:rsid w:val="00487819"/>
    <w:rsid w:val="00487A00"/>
    <w:rsid w:val="00487FC7"/>
    <w:rsid w:val="00490E94"/>
    <w:rsid w:val="00491CDA"/>
    <w:rsid w:val="0049236F"/>
    <w:rsid w:val="00492585"/>
    <w:rsid w:val="00495363"/>
    <w:rsid w:val="00495B65"/>
    <w:rsid w:val="004969C6"/>
    <w:rsid w:val="00497987"/>
    <w:rsid w:val="004A036F"/>
    <w:rsid w:val="004A0D47"/>
    <w:rsid w:val="004A0D55"/>
    <w:rsid w:val="004A0DDA"/>
    <w:rsid w:val="004A2C3A"/>
    <w:rsid w:val="004A2E41"/>
    <w:rsid w:val="004A5B88"/>
    <w:rsid w:val="004A647D"/>
    <w:rsid w:val="004A6805"/>
    <w:rsid w:val="004A6AB9"/>
    <w:rsid w:val="004B04A0"/>
    <w:rsid w:val="004B201A"/>
    <w:rsid w:val="004B3417"/>
    <w:rsid w:val="004B3887"/>
    <w:rsid w:val="004B3A6D"/>
    <w:rsid w:val="004B4EA1"/>
    <w:rsid w:val="004B6341"/>
    <w:rsid w:val="004B7B02"/>
    <w:rsid w:val="004C10FE"/>
    <w:rsid w:val="004C1338"/>
    <w:rsid w:val="004C1914"/>
    <w:rsid w:val="004C2278"/>
    <w:rsid w:val="004C3410"/>
    <w:rsid w:val="004C3C0D"/>
    <w:rsid w:val="004C436A"/>
    <w:rsid w:val="004C4833"/>
    <w:rsid w:val="004C544C"/>
    <w:rsid w:val="004C6C46"/>
    <w:rsid w:val="004D06B5"/>
    <w:rsid w:val="004D12C2"/>
    <w:rsid w:val="004D2C8E"/>
    <w:rsid w:val="004D3AFA"/>
    <w:rsid w:val="004D4BA5"/>
    <w:rsid w:val="004D4FF9"/>
    <w:rsid w:val="004D6FFB"/>
    <w:rsid w:val="004D7752"/>
    <w:rsid w:val="004D78E7"/>
    <w:rsid w:val="004E08E6"/>
    <w:rsid w:val="004E33DE"/>
    <w:rsid w:val="004E34FD"/>
    <w:rsid w:val="004E3829"/>
    <w:rsid w:val="004E4331"/>
    <w:rsid w:val="004E5035"/>
    <w:rsid w:val="004E5995"/>
    <w:rsid w:val="004E73A6"/>
    <w:rsid w:val="004E74D9"/>
    <w:rsid w:val="004E75C4"/>
    <w:rsid w:val="004E7720"/>
    <w:rsid w:val="004F02F0"/>
    <w:rsid w:val="004F161E"/>
    <w:rsid w:val="004F39A0"/>
    <w:rsid w:val="004F4E55"/>
    <w:rsid w:val="004F5540"/>
    <w:rsid w:val="004F6244"/>
    <w:rsid w:val="004F7F8F"/>
    <w:rsid w:val="00501094"/>
    <w:rsid w:val="00501D49"/>
    <w:rsid w:val="00503C54"/>
    <w:rsid w:val="005050C9"/>
    <w:rsid w:val="00505D8B"/>
    <w:rsid w:val="00506479"/>
    <w:rsid w:val="005073BD"/>
    <w:rsid w:val="005103CF"/>
    <w:rsid w:val="0051045A"/>
    <w:rsid w:val="00510CEB"/>
    <w:rsid w:val="00510E1C"/>
    <w:rsid w:val="0051316B"/>
    <w:rsid w:val="00513793"/>
    <w:rsid w:val="00513999"/>
    <w:rsid w:val="00513C01"/>
    <w:rsid w:val="0051437F"/>
    <w:rsid w:val="00517FB4"/>
    <w:rsid w:val="0052179C"/>
    <w:rsid w:val="00521C05"/>
    <w:rsid w:val="00521D15"/>
    <w:rsid w:val="005223C2"/>
    <w:rsid w:val="005224BB"/>
    <w:rsid w:val="0052492A"/>
    <w:rsid w:val="00524CCF"/>
    <w:rsid w:val="00526C15"/>
    <w:rsid w:val="00527A61"/>
    <w:rsid w:val="005328D5"/>
    <w:rsid w:val="005336A8"/>
    <w:rsid w:val="00533F81"/>
    <w:rsid w:val="005343CA"/>
    <w:rsid w:val="00534425"/>
    <w:rsid w:val="005360B2"/>
    <w:rsid w:val="0053689A"/>
    <w:rsid w:val="00537C93"/>
    <w:rsid w:val="005403D7"/>
    <w:rsid w:val="005405E4"/>
    <w:rsid w:val="00540827"/>
    <w:rsid w:val="00540C00"/>
    <w:rsid w:val="00540E5F"/>
    <w:rsid w:val="005412FA"/>
    <w:rsid w:val="005415AD"/>
    <w:rsid w:val="00542CF7"/>
    <w:rsid w:val="00544EE5"/>
    <w:rsid w:val="00545A36"/>
    <w:rsid w:val="00545F27"/>
    <w:rsid w:val="005460BC"/>
    <w:rsid w:val="00546259"/>
    <w:rsid w:val="0054707B"/>
    <w:rsid w:val="005473B3"/>
    <w:rsid w:val="0055035A"/>
    <w:rsid w:val="005508D8"/>
    <w:rsid w:val="005509F5"/>
    <w:rsid w:val="0055155D"/>
    <w:rsid w:val="005516DB"/>
    <w:rsid w:val="00552BA5"/>
    <w:rsid w:val="00552FBF"/>
    <w:rsid w:val="00553621"/>
    <w:rsid w:val="00555830"/>
    <w:rsid w:val="00555956"/>
    <w:rsid w:val="00555AA6"/>
    <w:rsid w:val="00555C79"/>
    <w:rsid w:val="00555EC5"/>
    <w:rsid w:val="00556BA8"/>
    <w:rsid w:val="00556F4C"/>
    <w:rsid w:val="00557802"/>
    <w:rsid w:val="005606DB"/>
    <w:rsid w:val="005606DE"/>
    <w:rsid w:val="00561183"/>
    <w:rsid w:val="00561409"/>
    <w:rsid w:val="00564B15"/>
    <w:rsid w:val="0056681F"/>
    <w:rsid w:val="00570057"/>
    <w:rsid w:val="00571B81"/>
    <w:rsid w:val="005723C2"/>
    <w:rsid w:val="005748A1"/>
    <w:rsid w:val="00575FB2"/>
    <w:rsid w:val="005801C4"/>
    <w:rsid w:val="0058047D"/>
    <w:rsid w:val="00580894"/>
    <w:rsid w:val="00581AAB"/>
    <w:rsid w:val="00582454"/>
    <w:rsid w:val="00582858"/>
    <w:rsid w:val="00583213"/>
    <w:rsid w:val="0058336E"/>
    <w:rsid w:val="0058552D"/>
    <w:rsid w:val="005860BD"/>
    <w:rsid w:val="00586D7B"/>
    <w:rsid w:val="0058758C"/>
    <w:rsid w:val="005876A6"/>
    <w:rsid w:val="005878DB"/>
    <w:rsid w:val="00587D99"/>
    <w:rsid w:val="005911DC"/>
    <w:rsid w:val="00591376"/>
    <w:rsid w:val="005915AC"/>
    <w:rsid w:val="00591D53"/>
    <w:rsid w:val="00591F8F"/>
    <w:rsid w:val="00594001"/>
    <w:rsid w:val="00594B49"/>
    <w:rsid w:val="00594C17"/>
    <w:rsid w:val="00595647"/>
    <w:rsid w:val="00596626"/>
    <w:rsid w:val="00596B1D"/>
    <w:rsid w:val="005973DB"/>
    <w:rsid w:val="00597647"/>
    <w:rsid w:val="005A0252"/>
    <w:rsid w:val="005A08CC"/>
    <w:rsid w:val="005A1343"/>
    <w:rsid w:val="005A31B0"/>
    <w:rsid w:val="005A47B7"/>
    <w:rsid w:val="005A5CCF"/>
    <w:rsid w:val="005A6245"/>
    <w:rsid w:val="005A63F2"/>
    <w:rsid w:val="005A7283"/>
    <w:rsid w:val="005B0D43"/>
    <w:rsid w:val="005B2161"/>
    <w:rsid w:val="005B23AD"/>
    <w:rsid w:val="005B2D90"/>
    <w:rsid w:val="005B3509"/>
    <w:rsid w:val="005B3A4B"/>
    <w:rsid w:val="005B57C0"/>
    <w:rsid w:val="005B5D64"/>
    <w:rsid w:val="005C082E"/>
    <w:rsid w:val="005C3495"/>
    <w:rsid w:val="005C5D68"/>
    <w:rsid w:val="005C67CA"/>
    <w:rsid w:val="005C699A"/>
    <w:rsid w:val="005C7B16"/>
    <w:rsid w:val="005D1955"/>
    <w:rsid w:val="005D2264"/>
    <w:rsid w:val="005D398F"/>
    <w:rsid w:val="005D3B4D"/>
    <w:rsid w:val="005D3BD3"/>
    <w:rsid w:val="005D3CBA"/>
    <w:rsid w:val="005D409D"/>
    <w:rsid w:val="005D6042"/>
    <w:rsid w:val="005D62AF"/>
    <w:rsid w:val="005D66D2"/>
    <w:rsid w:val="005D7A0E"/>
    <w:rsid w:val="005E06B5"/>
    <w:rsid w:val="005E0B25"/>
    <w:rsid w:val="005E0E99"/>
    <w:rsid w:val="005E0EAB"/>
    <w:rsid w:val="005E1315"/>
    <w:rsid w:val="005E2621"/>
    <w:rsid w:val="005E2938"/>
    <w:rsid w:val="005E3278"/>
    <w:rsid w:val="005E32AD"/>
    <w:rsid w:val="005E3335"/>
    <w:rsid w:val="005E34F4"/>
    <w:rsid w:val="005E7D18"/>
    <w:rsid w:val="005F171F"/>
    <w:rsid w:val="005F1A08"/>
    <w:rsid w:val="005F1AE2"/>
    <w:rsid w:val="005F2106"/>
    <w:rsid w:val="005F279B"/>
    <w:rsid w:val="005F2F16"/>
    <w:rsid w:val="005F30B7"/>
    <w:rsid w:val="005F5550"/>
    <w:rsid w:val="005F570B"/>
    <w:rsid w:val="005F669C"/>
    <w:rsid w:val="00600114"/>
    <w:rsid w:val="00600E4A"/>
    <w:rsid w:val="006030DA"/>
    <w:rsid w:val="0060470B"/>
    <w:rsid w:val="006051D9"/>
    <w:rsid w:val="00605A28"/>
    <w:rsid w:val="00605BF5"/>
    <w:rsid w:val="00606D8E"/>
    <w:rsid w:val="00607043"/>
    <w:rsid w:val="00607F04"/>
    <w:rsid w:val="00610782"/>
    <w:rsid w:val="00610ACE"/>
    <w:rsid w:val="00612A3E"/>
    <w:rsid w:val="00612ACC"/>
    <w:rsid w:val="006139D1"/>
    <w:rsid w:val="006143AE"/>
    <w:rsid w:val="0061494C"/>
    <w:rsid w:val="006151AF"/>
    <w:rsid w:val="00615DFB"/>
    <w:rsid w:val="006169EB"/>
    <w:rsid w:val="006205B5"/>
    <w:rsid w:val="00620988"/>
    <w:rsid w:val="00620F08"/>
    <w:rsid w:val="00620F8C"/>
    <w:rsid w:val="006211B3"/>
    <w:rsid w:val="006236B7"/>
    <w:rsid w:val="0062415E"/>
    <w:rsid w:val="0062515E"/>
    <w:rsid w:val="006265C6"/>
    <w:rsid w:val="006276CE"/>
    <w:rsid w:val="0063071B"/>
    <w:rsid w:val="00631A70"/>
    <w:rsid w:val="00632528"/>
    <w:rsid w:val="00633A26"/>
    <w:rsid w:val="00633AEE"/>
    <w:rsid w:val="00634235"/>
    <w:rsid w:val="00634C27"/>
    <w:rsid w:val="00634CF8"/>
    <w:rsid w:val="0063635F"/>
    <w:rsid w:val="006363A3"/>
    <w:rsid w:val="006365C7"/>
    <w:rsid w:val="006367D8"/>
    <w:rsid w:val="00637AE1"/>
    <w:rsid w:val="00637FFA"/>
    <w:rsid w:val="00640624"/>
    <w:rsid w:val="00641482"/>
    <w:rsid w:val="0064263A"/>
    <w:rsid w:val="006434A1"/>
    <w:rsid w:val="0064367A"/>
    <w:rsid w:val="00644F74"/>
    <w:rsid w:val="0064536D"/>
    <w:rsid w:val="0064574C"/>
    <w:rsid w:val="00646E34"/>
    <w:rsid w:val="006474C4"/>
    <w:rsid w:val="00647DFA"/>
    <w:rsid w:val="00647F2F"/>
    <w:rsid w:val="006521D1"/>
    <w:rsid w:val="00653D5B"/>
    <w:rsid w:val="00654B33"/>
    <w:rsid w:val="006552B0"/>
    <w:rsid w:val="006553E6"/>
    <w:rsid w:val="00655EDC"/>
    <w:rsid w:val="00656F08"/>
    <w:rsid w:val="0065741A"/>
    <w:rsid w:val="00660A3C"/>
    <w:rsid w:val="00660E95"/>
    <w:rsid w:val="00661815"/>
    <w:rsid w:val="00661FA9"/>
    <w:rsid w:val="006620DB"/>
    <w:rsid w:val="006621AF"/>
    <w:rsid w:val="00662499"/>
    <w:rsid w:val="00662935"/>
    <w:rsid w:val="00662E73"/>
    <w:rsid w:val="00663215"/>
    <w:rsid w:val="00663BAB"/>
    <w:rsid w:val="00663F10"/>
    <w:rsid w:val="006645C9"/>
    <w:rsid w:val="00665984"/>
    <w:rsid w:val="00665D20"/>
    <w:rsid w:val="00665FB0"/>
    <w:rsid w:val="00666804"/>
    <w:rsid w:val="00671740"/>
    <w:rsid w:val="00671A64"/>
    <w:rsid w:val="00671AF5"/>
    <w:rsid w:val="00675239"/>
    <w:rsid w:val="006752C5"/>
    <w:rsid w:val="00675B55"/>
    <w:rsid w:val="00676D72"/>
    <w:rsid w:val="00677029"/>
    <w:rsid w:val="00677ACA"/>
    <w:rsid w:val="00681660"/>
    <w:rsid w:val="00681AF2"/>
    <w:rsid w:val="006821B5"/>
    <w:rsid w:val="006827D2"/>
    <w:rsid w:val="00683534"/>
    <w:rsid w:val="006859EB"/>
    <w:rsid w:val="00686F0D"/>
    <w:rsid w:val="00687277"/>
    <w:rsid w:val="00690261"/>
    <w:rsid w:val="00691CED"/>
    <w:rsid w:val="0069335B"/>
    <w:rsid w:val="00694066"/>
    <w:rsid w:val="0069447F"/>
    <w:rsid w:val="006957A4"/>
    <w:rsid w:val="0069606A"/>
    <w:rsid w:val="00696445"/>
    <w:rsid w:val="006975FB"/>
    <w:rsid w:val="006A08DB"/>
    <w:rsid w:val="006A0F8D"/>
    <w:rsid w:val="006A1A32"/>
    <w:rsid w:val="006A2078"/>
    <w:rsid w:val="006A23D6"/>
    <w:rsid w:val="006A36EF"/>
    <w:rsid w:val="006A3949"/>
    <w:rsid w:val="006A3C46"/>
    <w:rsid w:val="006A4396"/>
    <w:rsid w:val="006A557F"/>
    <w:rsid w:val="006A782D"/>
    <w:rsid w:val="006B0924"/>
    <w:rsid w:val="006B174C"/>
    <w:rsid w:val="006B361A"/>
    <w:rsid w:val="006B4513"/>
    <w:rsid w:val="006B4857"/>
    <w:rsid w:val="006B57B0"/>
    <w:rsid w:val="006B700F"/>
    <w:rsid w:val="006B783D"/>
    <w:rsid w:val="006C1029"/>
    <w:rsid w:val="006C1EC1"/>
    <w:rsid w:val="006C275A"/>
    <w:rsid w:val="006C28B6"/>
    <w:rsid w:val="006C2CF0"/>
    <w:rsid w:val="006C330A"/>
    <w:rsid w:val="006C35D2"/>
    <w:rsid w:val="006C4363"/>
    <w:rsid w:val="006C4879"/>
    <w:rsid w:val="006C5599"/>
    <w:rsid w:val="006C6517"/>
    <w:rsid w:val="006C660F"/>
    <w:rsid w:val="006C6A6B"/>
    <w:rsid w:val="006C6F14"/>
    <w:rsid w:val="006C7795"/>
    <w:rsid w:val="006C7E17"/>
    <w:rsid w:val="006D09D1"/>
    <w:rsid w:val="006D1897"/>
    <w:rsid w:val="006D2A1C"/>
    <w:rsid w:val="006D5A22"/>
    <w:rsid w:val="006D7084"/>
    <w:rsid w:val="006D758B"/>
    <w:rsid w:val="006E175D"/>
    <w:rsid w:val="006E23BE"/>
    <w:rsid w:val="006E2518"/>
    <w:rsid w:val="006E3644"/>
    <w:rsid w:val="006E5825"/>
    <w:rsid w:val="006E5A70"/>
    <w:rsid w:val="006E6AC4"/>
    <w:rsid w:val="006F155D"/>
    <w:rsid w:val="006F16A4"/>
    <w:rsid w:val="006F17E2"/>
    <w:rsid w:val="006F3138"/>
    <w:rsid w:val="006F3DFA"/>
    <w:rsid w:val="006F6C4F"/>
    <w:rsid w:val="00701F11"/>
    <w:rsid w:val="0070257E"/>
    <w:rsid w:val="00702900"/>
    <w:rsid w:val="00702F06"/>
    <w:rsid w:val="00703465"/>
    <w:rsid w:val="0070420C"/>
    <w:rsid w:val="007050BD"/>
    <w:rsid w:val="007054F6"/>
    <w:rsid w:val="007102E0"/>
    <w:rsid w:val="007125E6"/>
    <w:rsid w:val="00713883"/>
    <w:rsid w:val="00713AB3"/>
    <w:rsid w:val="00714147"/>
    <w:rsid w:val="00714355"/>
    <w:rsid w:val="007166AC"/>
    <w:rsid w:val="00716B95"/>
    <w:rsid w:val="00717222"/>
    <w:rsid w:val="00717750"/>
    <w:rsid w:val="00717E3C"/>
    <w:rsid w:val="0072033A"/>
    <w:rsid w:val="0072048A"/>
    <w:rsid w:val="00721A81"/>
    <w:rsid w:val="0072220D"/>
    <w:rsid w:val="0072269F"/>
    <w:rsid w:val="007234FD"/>
    <w:rsid w:val="00723731"/>
    <w:rsid w:val="00724F8A"/>
    <w:rsid w:val="00725693"/>
    <w:rsid w:val="00726256"/>
    <w:rsid w:val="00726668"/>
    <w:rsid w:val="0072750D"/>
    <w:rsid w:val="00731BAA"/>
    <w:rsid w:val="00732757"/>
    <w:rsid w:val="00732969"/>
    <w:rsid w:val="007332E0"/>
    <w:rsid w:val="0073477E"/>
    <w:rsid w:val="00734845"/>
    <w:rsid w:val="007372E1"/>
    <w:rsid w:val="00737B79"/>
    <w:rsid w:val="00740A59"/>
    <w:rsid w:val="00741735"/>
    <w:rsid w:val="00743975"/>
    <w:rsid w:val="00744B69"/>
    <w:rsid w:val="0074534D"/>
    <w:rsid w:val="007457EC"/>
    <w:rsid w:val="00745F4C"/>
    <w:rsid w:val="007463F7"/>
    <w:rsid w:val="00746816"/>
    <w:rsid w:val="00747EAB"/>
    <w:rsid w:val="007501F7"/>
    <w:rsid w:val="00750B95"/>
    <w:rsid w:val="007517C4"/>
    <w:rsid w:val="007531AA"/>
    <w:rsid w:val="007532E6"/>
    <w:rsid w:val="007532FA"/>
    <w:rsid w:val="00753D66"/>
    <w:rsid w:val="00754127"/>
    <w:rsid w:val="00756B2C"/>
    <w:rsid w:val="00756DCA"/>
    <w:rsid w:val="00757279"/>
    <w:rsid w:val="00760DA1"/>
    <w:rsid w:val="00762479"/>
    <w:rsid w:val="00762F78"/>
    <w:rsid w:val="00763D7C"/>
    <w:rsid w:val="00763F95"/>
    <w:rsid w:val="00763FF6"/>
    <w:rsid w:val="00764194"/>
    <w:rsid w:val="00764AF8"/>
    <w:rsid w:val="00765F76"/>
    <w:rsid w:val="00766E7E"/>
    <w:rsid w:val="00770A06"/>
    <w:rsid w:val="00772C38"/>
    <w:rsid w:val="00773372"/>
    <w:rsid w:val="00773F82"/>
    <w:rsid w:val="00773FD9"/>
    <w:rsid w:val="007753B8"/>
    <w:rsid w:val="00776BA3"/>
    <w:rsid w:val="00776D6B"/>
    <w:rsid w:val="00776E83"/>
    <w:rsid w:val="007806E9"/>
    <w:rsid w:val="007811FA"/>
    <w:rsid w:val="00781AF4"/>
    <w:rsid w:val="00781D08"/>
    <w:rsid w:val="00782224"/>
    <w:rsid w:val="007838B3"/>
    <w:rsid w:val="007853F2"/>
    <w:rsid w:val="00785637"/>
    <w:rsid w:val="00785F28"/>
    <w:rsid w:val="00787920"/>
    <w:rsid w:val="00790228"/>
    <w:rsid w:val="00790257"/>
    <w:rsid w:val="00790FC9"/>
    <w:rsid w:val="00792497"/>
    <w:rsid w:val="00793232"/>
    <w:rsid w:val="00794049"/>
    <w:rsid w:val="007950C5"/>
    <w:rsid w:val="00796226"/>
    <w:rsid w:val="007A0B65"/>
    <w:rsid w:val="007A1972"/>
    <w:rsid w:val="007A2510"/>
    <w:rsid w:val="007A3239"/>
    <w:rsid w:val="007A391B"/>
    <w:rsid w:val="007A3B89"/>
    <w:rsid w:val="007A4618"/>
    <w:rsid w:val="007A4EEB"/>
    <w:rsid w:val="007A671F"/>
    <w:rsid w:val="007A6E13"/>
    <w:rsid w:val="007A6E6E"/>
    <w:rsid w:val="007A7324"/>
    <w:rsid w:val="007A7ACF"/>
    <w:rsid w:val="007B1E9A"/>
    <w:rsid w:val="007B45A2"/>
    <w:rsid w:val="007B6AA3"/>
    <w:rsid w:val="007B6BFE"/>
    <w:rsid w:val="007C0790"/>
    <w:rsid w:val="007C11D0"/>
    <w:rsid w:val="007C3608"/>
    <w:rsid w:val="007C4C14"/>
    <w:rsid w:val="007C4FFE"/>
    <w:rsid w:val="007C5BAA"/>
    <w:rsid w:val="007C7677"/>
    <w:rsid w:val="007D055B"/>
    <w:rsid w:val="007D1504"/>
    <w:rsid w:val="007D1840"/>
    <w:rsid w:val="007D1B1A"/>
    <w:rsid w:val="007D2E43"/>
    <w:rsid w:val="007D3E7C"/>
    <w:rsid w:val="007D432B"/>
    <w:rsid w:val="007D58FA"/>
    <w:rsid w:val="007D7C92"/>
    <w:rsid w:val="007E084C"/>
    <w:rsid w:val="007E0D7A"/>
    <w:rsid w:val="007E2DD1"/>
    <w:rsid w:val="007E36CF"/>
    <w:rsid w:val="007E40A8"/>
    <w:rsid w:val="007E4A07"/>
    <w:rsid w:val="007E5923"/>
    <w:rsid w:val="007E601E"/>
    <w:rsid w:val="007E6792"/>
    <w:rsid w:val="007E7127"/>
    <w:rsid w:val="007E7EF0"/>
    <w:rsid w:val="007F076E"/>
    <w:rsid w:val="007F0F23"/>
    <w:rsid w:val="007F1239"/>
    <w:rsid w:val="007F1AB7"/>
    <w:rsid w:val="007F2015"/>
    <w:rsid w:val="007F2522"/>
    <w:rsid w:val="007F4EAD"/>
    <w:rsid w:val="007F561E"/>
    <w:rsid w:val="007F6A01"/>
    <w:rsid w:val="007F74C7"/>
    <w:rsid w:val="008003FC"/>
    <w:rsid w:val="00801571"/>
    <w:rsid w:val="00802F9D"/>
    <w:rsid w:val="00803F66"/>
    <w:rsid w:val="00804820"/>
    <w:rsid w:val="00804AAF"/>
    <w:rsid w:val="008053DE"/>
    <w:rsid w:val="008103C6"/>
    <w:rsid w:val="00810E78"/>
    <w:rsid w:val="00810EDE"/>
    <w:rsid w:val="008128B6"/>
    <w:rsid w:val="00812A2B"/>
    <w:rsid w:val="00812DA4"/>
    <w:rsid w:val="008140D2"/>
    <w:rsid w:val="00814930"/>
    <w:rsid w:val="0081619B"/>
    <w:rsid w:val="00816558"/>
    <w:rsid w:val="00817A4C"/>
    <w:rsid w:val="00820704"/>
    <w:rsid w:val="00820DFE"/>
    <w:rsid w:val="00821161"/>
    <w:rsid w:val="0082157A"/>
    <w:rsid w:val="00822712"/>
    <w:rsid w:val="00822CB2"/>
    <w:rsid w:val="00824507"/>
    <w:rsid w:val="008253D4"/>
    <w:rsid w:val="00825E3E"/>
    <w:rsid w:val="008261C0"/>
    <w:rsid w:val="00826649"/>
    <w:rsid w:val="008271FB"/>
    <w:rsid w:val="0082799D"/>
    <w:rsid w:val="0083076D"/>
    <w:rsid w:val="00831014"/>
    <w:rsid w:val="00831266"/>
    <w:rsid w:val="00831BC7"/>
    <w:rsid w:val="00832126"/>
    <w:rsid w:val="008325B4"/>
    <w:rsid w:val="00832C55"/>
    <w:rsid w:val="00833A8D"/>
    <w:rsid w:val="00833E16"/>
    <w:rsid w:val="0083550D"/>
    <w:rsid w:val="00835DE1"/>
    <w:rsid w:val="00835FC5"/>
    <w:rsid w:val="0083680B"/>
    <w:rsid w:val="00837B3A"/>
    <w:rsid w:val="00840656"/>
    <w:rsid w:val="00840C51"/>
    <w:rsid w:val="008433D3"/>
    <w:rsid w:val="0084346C"/>
    <w:rsid w:val="00843D61"/>
    <w:rsid w:val="008446C4"/>
    <w:rsid w:val="00844759"/>
    <w:rsid w:val="00845006"/>
    <w:rsid w:val="00845A5F"/>
    <w:rsid w:val="008471C3"/>
    <w:rsid w:val="00847955"/>
    <w:rsid w:val="008508DD"/>
    <w:rsid w:val="008516AE"/>
    <w:rsid w:val="00851C4A"/>
    <w:rsid w:val="00851DF2"/>
    <w:rsid w:val="00852C9B"/>
    <w:rsid w:val="0085375A"/>
    <w:rsid w:val="008539C0"/>
    <w:rsid w:val="00855252"/>
    <w:rsid w:val="00855826"/>
    <w:rsid w:val="00857111"/>
    <w:rsid w:val="008571AC"/>
    <w:rsid w:val="00857720"/>
    <w:rsid w:val="00860BE4"/>
    <w:rsid w:val="00865E52"/>
    <w:rsid w:val="0086673F"/>
    <w:rsid w:val="00866E70"/>
    <w:rsid w:val="0086717D"/>
    <w:rsid w:val="008674ED"/>
    <w:rsid w:val="008732CC"/>
    <w:rsid w:val="0087368C"/>
    <w:rsid w:val="008736D7"/>
    <w:rsid w:val="008741D6"/>
    <w:rsid w:val="00874B1F"/>
    <w:rsid w:val="00875687"/>
    <w:rsid w:val="00875BD3"/>
    <w:rsid w:val="00875E44"/>
    <w:rsid w:val="00876E77"/>
    <w:rsid w:val="00877065"/>
    <w:rsid w:val="00877B12"/>
    <w:rsid w:val="00877C5C"/>
    <w:rsid w:val="00877FDC"/>
    <w:rsid w:val="00880772"/>
    <w:rsid w:val="00882964"/>
    <w:rsid w:val="00882CF2"/>
    <w:rsid w:val="00883863"/>
    <w:rsid w:val="0088582B"/>
    <w:rsid w:val="00885DBB"/>
    <w:rsid w:val="00885E79"/>
    <w:rsid w:val="00886EA3"/>
    <w:rsid w:val="00887832"/>
    <w:rsid w:val="0089082E"/>
    <w:rsid w:val="00890D9C"/>
    <w:rsid w:val="00891AFA"/>
    <w:rsid w:val="00891C57"/>
    <w:rsid w:val="008922DD"/>
    <w:rsid w:val="00894C12"/>
    <w:rsid w:val="00896355"/>
    <w:rsid w:val="00896A52"/>
    <w:rsid w:val="00896F96"/>
    <w:rsid w:val="00897F5A"/>
    <w:rsid w:val="008A120B"/>
    <w:rsid w:val="008A2B06"/>
    <w:rsid w:val="008A43F1"/>
    <w:rsid w:val="008A54FC"/>
    <w:rsid w:val="008A5D83"/>
    <w:rsid w:val="008A7B77"/>
    <w:rsid w:val="008B0BDB"/>
    <w:rsid w:val="008B1704"/>
    <w:rsid w:val="008B2E43"/>
    <w:rsid w:val="008B32CE"/>
    <w:rsid w:val="008B47F4"/>
    <w:rsid w:val="008B593C"/>
    <w:rsid w:val="008B5C89"/>
    <w:rsid w:val="008B5FAA"/>
    <w:rsid w:val="008B62C1"/>
    <w:rsid w:val="008B6447"/>
    <w:rsid w:val="008C093A"/>
    <w:rsid w:val="008C1D4B"/>
    <w:rsid w:val="008C28A5"/>
    <w:rsid w:val="008C31CD"/>
    <w:rsid w:val="008C3458"/>
    <w:rsid w:val="008C4265"/>
    <w:rsid w:val="008C4850"/>
    <w:rsid w:val="008C4886"/>
    <w:rsid w:val="008C5569"/>
    <w:rsid w:val="008C79E5"/>
    <w:rsid w:val="008D0673"/>
    <w:rsid w:val="008D4BB0"/>
    <w:rsid w:val="008D5136"/>
    <w:rsid w:val="008D6A98"/>
    <w:rsid w:val="008E1668"/>
    <w:rsid w:val="008E33B7"/>
    <w:rsid w:val="008E34DC"/>
    <w:rsid w:val="008E3785"/>
    <w:rsid w:val="008E4394"/>
    <w:rsid w:val="008E5145"/>
    <w:rsid w:val="008E53DD"/>
    <w:rsid w:val="008E5961"/>
    <w:rsid w:val="008E5CF5"/>
    <w:rsid w:val="008E60E6"/>
    <w:rsid w:val="008F119B"/>
    <w:rsid w:val="008F11DA"/>
    <w:rsid w:val="008F284A"/>
    <w:rsid w:val="008F2F27"/>
    <w:rsid w:val="008F3826"/>
    <w:rsid w:val="008F3852"/>
    <w:rsid w:val="008F4B6B"/>
    <w:rsid w:val="008F4D5A"/>
    <w:rsid w:val="008F596A"/>
    <w:rsid w:val="008F6AA3"/>
    <w:rsid w:val="008F6F5C"/>
    <w:rsid w:val="008F72A3"/>
    <w:rsid w:val="008F7C19"/>
    <w:rsid w:val="009007BC"/>
    <w:rsid w:val="00902BA2"/>
    <w:rsid w:val="00903517"/>
    <w:rsid w:val="00903BDF"/>
    <w:rsid w:val="0090432E"/>
    <w:rsid w:val="0090684A"/>
    <w:rsid w:val="009070C4"/>
    <w:rsid w:val="009070F5"/>
    <w:rsid w:val="0090713F"/>
    <w:rsid w:val="0090793D"/>
    <w:rsid w:val="00907A0F"/>
    <w:rsid w:val="00907B37"/>
    <w:rsid w:val="00910AA4"/>
    <w:rsid w:val="0091193B"/>
    <w:rsid w:val="00911AEB"/>
    <w:rsid w:val="009130EA"/>
    <w:rsid w:val="009136F7"/>
    <w:rsid w:val="00914446"/>
    <w:rsid w:val="00915767"/>
    <w:rsid w:val="0091591F"/>
    <w:rsid w:val="00917464"/>
    <w:rsid w:val="00924BA6"/>
    <w:rsid w:val="00924D3E"/>
    <w:rsid w:val="00924ECE"/>
    <w:rsid w:val="00924FE2"/>
    <w:rsid w:val="0092573F"/>
    <w:rsid w:val="00925D7C"/>
    <w:rsid w:val="00927A5F"/>
    <w:rsid w:val="00927FD5"/>
    <w:rsid w:val="0093018C"/>
    <w:rsid w:val="00932647"/>
    <w:rsid w:val="0093323A"/>
    <w:rsid w:val="0093358C"/>
    <w:rsid w:val="00933A13"/>
    <w:rsid w:val="0093490D"/>
    <w:rsid w:val="00934B39"/>
    <w:rsid w:val="009350B2"/>
    <w:rsid w:val="009365F7"/>
    <w:rsid w:val="00936A4E"/>
    <w:rsid w:val="009413AB"/>
    <w:rsid w:val="00941506"/>
    <w:rsid w:val="00941DA3"/>
    <w:rsid w:val="00942C40"/>
    <w:rsid w:val="00944359"/>
    <w:rsid w:val="00944DC5"/>
    <w:rsid w:val="00945E0F"/>
    <w:rsid w:val="00946221"/>
    <w:rsid w:val="00946FDB"/>
    <w:rsid w:val="009505C4"/>
    <w:rsid w:val="009507E3"/>
    <w:rsid w:val="009512A5"/>
    <w:rsid w:val="009515BE"/>
    <w:rsid w:val="0095231D"/>
    <w:rsid w:val="0095240D"/>
    <w:rsid w:val="0095268E"/>
    <w:rsid w:val="009533BB"/>
    <w:rsid w:val="00955357"/>
    <w:rsid w:val="009559A4"/>
    <w:rsid w:val="00955CDB"/>
    <w:rsid w:val="00956215"/>
    <w:rsid w:val="0095668A"/>
    <w:rsid w:val="00956D8F"/>
    <w:rsid w:val="00962063"/>
    <w:rsid w:val="009623DF"/>
    <w:rsid w:val="0096291E"/>
    <w:rsid w:val="0096477F"/>
    <w:rsid w:val="009649E8"/>
    <w:rsid w:val="0096719C"/>
    <w:rsid w:val="00967CCE"/>
    <w:rsid w:val="00967DA3"/>
    <w:rsid w:val="00971D2F"/>
    <w:rsid w:val="00972123"/>
    <w:rsid w:val="00972324"/>
    <w:rsid w:val="00972508"/>
    <w:rsid w:val="00972AC9"/>
    <w:rsid w:val="00972B83"/>
    <w:rsid w:val="00976D55"/>
    <w:rsid w:val="00980A8B"/>
    <w:rsid w:val="00980BB2"/>
    <w:rsid w:val="00980C0A"/>
    <w:rsid w:val="00981294"/>
    <w:rsid w:val="009823CD"/>
    <w:rsid w:val="00982CD6"/>
    <w:rsid w:val="00983878"/>
    <w:rsid w:val="00983918"/>
    <w:rsid w:val="009856B9"/>
    <w:rsid w:val="009856BE"/>
    <w:rsid w:val="00986726"/>
    <w:rsid w:val="00986FB6"/>
    <w:rsid w:val="0098725B"/>
    <w:rsid w:val="00991ECB"/>
    <w:rsid w:val="00992E09"/>
    <w:rsid w:val="00992FDB"/>
    <w:rsid w:val="009935EB"/>
    <w:rsid w:val="00993857"/>
    <w:rsid w:val="00993EC5"/>
    <w:rsid w:val="009A07E4"/>
    <w:rsid w:val="009A0E92"/>
    <w:rsid w:val="009A2D78"/>
    <w:rsid w:val="009A37D8"/>
    <w:rsid w:val="009A544C"/>
    <w:rsid w:val="009A71CB"/>
    <w:rsid w:val="009A74D5"/>
    <w:rsid w:val="009A77E7"/>
    <w:rsid w:val="009A7809"/>
    <w:rsid w:val="009B069C"/>
    <w:rsid w:val="009B0780"/>
    <w:rsid w:val="009B11F5"/>
    <w:rsid w:val="009B19C0"/>
    <w:rsid w:val="009B1E04"/>
    <w:rsid w:val="009B25A5"/>
    <w:rsid w:val="009B28B6"/>
    <w:rsid w:val="009B30E8"/>
    <w:rsid w:val="009B6297"/>
    <w:rsid w:val="009B6A13"/>
    <w:rsid w:val="009C1ED9"/>
    <w:rsid w:val="009C2143"/>
    <w:rsid w:val="009C2CB5"/>
    <w:rsid w:val="009C3207"/>
    <w:rsid w:val="009C50D5"/>
    <w:rsid w:val="009C56F9"/>
    <w:rsid w:val="009C6E2E"/>
    <w:rsid w:val="009C6F50"/>
    <w:rsid w:val="009C747C"/>
    <w:rsid w:val="009D0ABD"/>
    <w:rsid w:val="009D12CC"/>
    <w:rsid w:val="009D3115"/>
    <w:rsid w:val="009D4E98"/>
    <w:rsid w:val="009D6174"/>
    <w:rsid w:val="009D705A"/>
    <w:rsid w:val="009D7DB0"/>
    <w:rsid w:val="009D7F9A"/>
    <w:rsid w:val="009E175F"/>
    <w:rsid w:val="009E3338"/>
    <w:rsid w:val="009E3D37"/>
    <w:rsid w:val="009E4080"/>
    <w:rsid w:val="009E5721"/>
    <w:rsid w:val="009E5CA0"/>
    <w:rsid w:val="009E5F22"/>
    <w:rsid w:val="009E63B0"/>
    <w:rsid w:val="009E67C8"/>
    <w:rsid w:val="009E68F8"/>
    <w:rsid w:val="009E7CE9"/>
    <w:rsid w:val="009F0187"/>
    <w:rsid w:val="009F103F"/>
    <w:rsid w:val="009F3E79"/>
    <w:rsid w:val="009F5032"/>
    <w:rsid w:val="009F5BE2"/>
    <w:rsid w:val="009F6315"/>
    <w:rsid w:val="00A05F5A"/>
    <w:rsid w:val="00A07F3D"/>
    <w:rsid w:val="00A1024D"/>
    <w:rsid w:val="00A1043C"/>
    <w:rsid w:val="00A10C21"/>
    <w:rsid w:val="00A113D1"/>
    <w:rsid w:val="00A11B55"/>
    <w:rsid w:val="00A1426E"/>
    <w:rsid w:val="00A148D9"/>
    <w:rsid w:val="00A14CED"/>
    <w:rsid w:val="00A14FF5"/>
    <w:rsid w:val="00A16F64"/>
    <w:rsid w:val="00A1779A"/>
    <w:rsid w:val="00A178EA"/>
    <w:rsid w:val="00A203D2"/>
    <w:rsid w:val="00A2108D"/>
    <w:rsid w:val="00A21411"/>
    <w:rsid w:val="00A2296A"/>
    <w:rsid w:val="00A230B7"/>
    <w:rsid w:val="00A2312D"/>
    <w:rsid w:val="00A23757"/>
    <w:rsid w:val="00A251B0"/>
    <w:rsid w:val="00A25FEF"/>
    <w:rsid w:val="00A27325"/>
    <w:rsid w:val="00A27343"/>
    <w:rsid w:val="00A3166B"/>
    <w:rsid w:val="00A31701"/>
    <w:rsid w:val="00A31F08"/>
    <w:rsid w:val="00A323CA"/>
    <w:rsid w:val="00A33046"/>
    <w:rsid w:val="00A33F2A"/>
    <w:rsid w:val="00A3457A"/>
    <w:rsid w:val="00A34699"/>
    <w:rsid w:val="00A40260"/>
    <w:rsid w:val="00A40332"/>
    <w:rsid w:val="00A40AD1"/>
    <w:rsid w:val="00A4111C"/>
    <w:rsid w:val="00A41E39"/>
    <w:rsid w:val="00A42218"/>
    <w:rsid w:val="00A42A24"/>
    <w:rsid w:val="00A42F71"/>
    <w:rsid w:val="00A43297"/>
    <w:rsid w:val="00A43F4F"/>
    <w:rsid w:val="00A451DE"/>
    <w:rsid w:val="00A47660"/>
    <w:rsid w:val="00A479A2"/>
    <w:rsid w:val="00A51BCA"/>
    <w:rsid w:val="00A52E64"/>
    <w:rsid w:val="00A533E1"/>
    <w:rsid w:val="00A55678"/>
    <w:rsid w:val="00A564AB"/>
    <w:rsid w:val="00A575CF"/>
    <w:rsid w:val="00A613FD"/>
    <w:rsid w:val="00A620BB"/>
    <w:rsid w:val="00A6371D"/>
    <w:rsid w:val="00A63EFC"/>
    <w:rsid w:val="00A648B9"/>
    <w:rsid w:val="00A649FF"/>
    <w:rsid w:val="00A66BF6"/>
    <w:rsid w:val="00A672F4"/>
    <w:rsid w:val="00A6742B"/>
    <w:rsid w:val="00A67887"/>
    <w:rsid w:val="00A70003"/>
    <w:rsid w:val="00A71385"/>
    <w:rsid w:val="00A71512"/>
    <w:rsid w:val="00A71AF7"/>
    <w:rsid w:val="00A72404"/>
    <w:rsid w:val="00A74266"/>
    <w:rsid w:val="00A76DA9"/>
    <w:rsid w:val="00A81608"/>
    <w:rsid w:val="00A82465"/>
    <w:rsid w:val="00A82F42"/>
    <w:rsid w:val="00A85381"/>
    <w:rsid w:val="00A85BE5"/>
    <w:rsid w:val="00A85C20"/>
    <w:rsid w:val="00A8647E"/>
    <w:rsid w:val="00A90967"/>
    <w:rsid w:val="00A914E5"/>
    <w:rsid w:val="00A9287E"/>
    <w:rsid w:val="00A92A34"/>
    <w:rsid w:val="00A93D17"/>
    <w:rsid w:val="00A956B6"/>
    <w:rsid w:val="00A95899"/>
    <w:rsid w:val="00A9598F"/>
    <w:rsid w:val="00A96FF4"/>
    <w:rsid w:val="00A97C49"/>
    <w:rsid w:val="00AA0A10"/>
    <w:rsid w:val="00AA4CFD"/>
    <w:rsid w:val="00AA4E36"/>
    <w:rsid w:val="00AA55AB"/>
    <w:rsid w:val="00AA6047"/>
    <w:rsid w:val="00AA69F9"/>
    <w:rsid w:val="00AA779A"/>
    <w:rsid w:val="00AB0FCA"/>
    <w:rsid w:val="00AB13F7"/>
    <w:rsid w:val="00AB22E9"/>
    <w:rsid w:val="00AB599A"/>
    <w:rsid w:val="00AC0469"/>
    <w:rsid w:val="00AC10C8"/>
    <w:rsid w:val="00AC1C40"/>
    <w:rsid w:val="00AC2941"/>
    <w:rsid w:val="00AC5FA7"/>
    <w:rsid w:val="00AC5FF6"/>
    <w:rsid w:val="00AC6054"/>
    <w:rsid w:val="00AC62E5"/>
    <w:rsid w:val="00AC75A2"/>
    <w:rsid w:val="00AD0952"/>
    <w:rsid w:val="00AD0CEE"/>
    <w:rsid w:val="00AD198F"/>
    <w:rsid w:val="00AD1D8A"/>
    <w:rsid w:val="00AD38E8"/>
    <w:rsid w:val="00AD4EEE"/>
    <w:rsid w:val="00AD5C5D"/>
    <w:rsid w:val="00AD694D"/>
    <w:rsid w:val="00AD6C49"/>
    <w:rsid w:val="00AD6F27"/>
    <w:rsid w:val="00AD7707"/>
    <w:rsid w:val="00AD7A9C"/>
    <w:rsid w:val="00AE039E"/>
    <w:rsid w:val="00AE09CB"/>
    <w:rsid w:val="00AE5D85"/>
    <w:rsid w:val="00AE76AA"/>
    <w:rsid w:val="00AF0444"/>
    <w:rsid w:val="00AF0C8B"/>
    <w:rsid w:val="00AF1372"/>
    <w:rsid w:val="00AF350B"/>
    <w:rsid w:val="00AF3E5A"/>
    <w:rsid w:val="00AF453B"/>
    <w:rsid w:val="00AF5279"/>
    <w:rsid w:val="00AF5C9B"/>
    <w:rsid w:val="00AF7C2F"/>
    <w:rsid w:val="00B013C8"/>
    <w:rsid w:val="00B0272C"/>
    <w:rsid w:val="00B0356E"/>
    <w:rsid w:val="00B03A49"/>
    <w:rsid w:val="00B0468C"/>
    <w:rsid w:val="00B04E09"/>
    <w:rsid w:val="00B05220"/>
    <w:rsid w:val="00B05DBD"/>
    <w:rsid w:val="00B06EF6"/>
    <w:rsid w:val="00B07FF5"/>
    <w:rsid w:val="00B10035"/>
    <w:rsid w:val="00B109CC"/>
    <w:rsid w:val="00B11058"/>
    <w:rsid w:val="00B1116A"/>
    <w:rsid w:val="00B11268"/>
    <w:rsid w:val="00B12FFA"/>
    <w:rsid w:val="00B132CE"/>
    <w:rsid w:val="00B13D40"/>
    <w:rsid w:val="00B1522C"/>
    <w:rsid w:val="00B156BB"/>
    <w:rsid w:val="00B16824"/>
    <w:rsid w:val="00B16BD7"/>
    <w:rsid w:val="00B16F1F"/>
    <w:rsid w:val="00B1740D"/>
    <w:rsid w:val="00B2024A"/>
    <w:rsid w:val="00B21C86"/>
    <w:rsid w:val="00B21FA4"/>
    <w:rsid w:val="00B23EC7"/>
    <w:rsid w:val="00B24091"/>
    <w:rsid w:val="00B24A0D"/>
    <w:rsid w:val="00B26250"/>
    <w:rsid w:val="00B2670F"/>
    <w:rsid w:val="00B26F54"/>
    <w:rsid w:val="00B27890"/>
    <w:rsid w:val="00B31D3B"/>
    <w:rsid w:val="00B321EF"/>
    <w:rsid w:val="00B323E9"/>
    <w:rsid w:val="00B3273B"/>
    <w:rsid w:val="00B33F90"/>
    <w:rsid w:val="00B35A11"/>
    <w:rsid w:val="00B37745"/>
    <w:rsid w:val="00B37C8C"/>
    <w:rsid w:val="00B37E36"/>
    <w:rsid w:val="00B4104F"/>
    <w:rsid w:val="00B41BB8"/>
    <w:rsid w:val="00B42579"/>
    <w:rsid w:val="00B43DDF"/>
    <w:rsid w:val="00B45162"/>
    <w:rsid w:val="00B459A2"/>
    <w:rsid w:val="00B469F3"/>
    <w:rsid w:val="00B47046"/>
    <w:rsid w:val="00B470E6"/>
    <w:rsid w:val="00B47565"/>
    <w:rsid w:val="00B47641"/>
    <w:rsid w:val="00B4797E"/>
    <w:rsid w:val="00B50A20"/>
    <w:rsid w:val="00B52B17"/>
    <w:rsid w:val="00B53365"/>
    <w:rsid w:val="00B54A43"/>
    <w:rsid w:val="00B56375"/>
    <w:rsid w:val="00B56B5A"/>
    <w:rsid w:val="00B571D7"/>
    <w:rsid w:val="00B61CF4"/>
    <w:rsid w:val="00B63576"/>
    <w:rsid w:val="00B63907"/>
    <w:rsid w:val="00B63DC8"/>
    <w:rsid w:val="00B64007"/>
    <w:rsid w:val="00B6492A"/>
    <w:rsid w:val="00B64A17"/>
    <w:rsid w:val="00B66D03"/>
    <w:rsid w:val="00B66FBE"/>
    <w:rsid w:val="00B67289"/>
    <w:rsid w:val="00B70D9F"/>
    <w:rsid w:val="00B7167F"/>
    <w:rsid w:val="00B717CA"/>
    <w:rsid w:val="00B71CE6"/>
    <w:rsid w:val="00B74F5B"/>
    <w:rsid w:val="00B7578A"/>
    <w:rsid w:val="00B76A30"/>
    <w:rsid w:val="00B77C54"/>
    <w:rsid w:val="00B80778"/>
    <w:rsid w:val="00B811A8"/>
    <w:rsid w:val="00B8120A"/>
    <w:rsid w:val="00B81648"/>
    <w:rsid w:val="00B82A50"/>
    <w:rsid w:val="00B83372"/>
    <w:rsid w:val="00B83908"/>
    <w:rsid w:val="00B83D56"/>
    <w:rsid w:val="00B845A8"/>
    <w:rsid w:val="00B86400"/>
    <w:rsid w:val="00B86984"/>
    <w:rsid w:val="00B906B2"/>
    <w:rsid w:val="00B9103C"/>
    <w:rsid w:val="00B94473"/>
    <w:rsid w:val="00B96015"/>
    <w:rsid w:val="00B962F7"/>
    <w:rsid w:val="00B96663"/>
    <w:rsid w:val="00BA0C62"/>
    <w:rsid w:val="00BA0FF6"/>
    <w:rsid w:val="00BA1522"/>
    <w:rsid w:val="00BA332B"/>
    <w:rsid w:val="00BA362F"/>
    <w:rsid w:val="00BA4337"/>
    <w:rsid w:val="00BA7C13"/>
    <w:rsid w:val="00BA7DF2"/>
    <w:rsid w:val="00BB0BC5"/>
    <w:rsid w:val="00BB0DDE"/>
    <w:rsid w:val="00BB1473"/>
    <w:rsid w:val="00BB187B"/>
    <w:rsid w:val="00BB1941"/>
    <w:rsid w:val="00BB1A15"/>
    <w:rsid w:val="00BB4F20"/>
    <w:rsid w:val="00BB6160"/>
    <w:rsid w:val="00BB6D71"/>
    <w:rsid w:val="00BB713A"/>
    <w:rsid w:val="00BC0580"/>
    <w:rsid w:val="00BC25E2"/>
    <w:rsid w:val="00BC2A30"/>
    <w:rsid w:val="00BC3738"/>
    <w:rsid w:val="00BC47D7"/>
    <w:rsid w:val="00BC58BD"/>
    <w:rsid w:val="00BD0A41"/>
    <w:rsid w:val="00BD0C37"/>
    <w:rsid w:val="00BD11A8"/>
    <w:rsid w:val="00BD19C5"/>
    <w:rsid w:val="00BD1F39"/>
    <w:rsid w:val="00BD37DE"/>
    <w:rsid w:val="00BD41DC"/>
    <w:rsid w:val="00BD438F"/>
    <w:rsid w:val="00BD4989"/>
    <w:rsid w:val="00BD5B51"/>
    <w:rsid w:val="00BD5D38"/>
    <w:rsid w:val="00BE145D"/>
    <w:rsid w:val="00BE1548"/>
    <w:rsid w:val="00BE1A0E"/>
    <w:rsid w:val="00BE34A2"/>
    <w:rsid w:val="00BE366F"/>
    <w:rsid w:val="00BE3D9D"/>
    <w:rsid w:val="00BE486E"/>
    <w:rsid w:val="00BE5BDB"/>
    <w:rsid w:val="00BE69AF"/>
    <w:rsid w:val="00BE6B3F"/>
    <w:rsid w:val="00BE6E35"/>
    <w:rsid w:val="00BE7D8A"/>
    <w:rsid w:val="00BF0055"/>
    <w:rsid w:val="00BF00A6"/>
    <w:rsid w:val="00BF15A7"/>
    <w:rsid w:val="00BF2AC5"/>
    <w:rsid w:val="00BF31AE"/>
    <w:rsid w:val="00BF41AC"/>
    <w:rsid w:val="00BF48D5"/>
    <w:rsid w:val="00BF59A5"/>
    <w:rsid w:val="00C0062F"/>
    <w:rsid w:val="00C0104C"/>
    <w:rsid w:val="00C01D59"/>
    <w:rsid w:val="00C038EB"/>
    <w:rsid w:val="00C03AE2"/>
    <w:rsid w:val="00C04B48"/>
    <w:rsid w:val="00C04C6F"/>
    <w:rsid w:val="00C05D3C"/>
    <w:rsid w:val="00C07358"/>
    <w:rsid w:val="00C10A7E"/>
    <w:rsid w:val="00C10F0A"/>
    <w:rsid w:val="00C11895"/>
    <w:rsid w:val="00C13199"/>
    <w:rsid w:val="00C1355C"/>
    <w:rsid w:val="00C13567"/>
    <w:rsid w:val="00C14659"/>
    <w:rsid w:val="00C14C7B"/>
    <w:rsid w:val="00C15074"/>
    <w:rsid w:val="00C170BC"/>
    <w:rsid w:val="00C170FF"/>
    <w:rsid w:val="00C171DC"/>
    <w:rsid w:val="00C1760E"/>
    <w:rsid w:val="00C179AE"/>
    <w:rsid w:val="00C17B82"/>
    <w:rsid w:val="00C17F5E"/>
    <w:rsid w:val="00C20D8B"/>
    <w:rsid w:val="00C21098"/>
    <w:rsid w:val="00C22B58"/>
    <w:rsid w:val="00C24D20"/>
    <w:rsid w:val="00C24FB3"/>
    <w:rsid w:val="00C2594D"/>
    <w:rsid w:val="00C2747E"/>
    <w:rsid w:val="00C314F6"/>
    <w:rsid w:val="00C318CE"/>
    <w:rsid w:val="00C326CC"/>
    <w:rsid w:val="00C33671"/>
    <w:rsid w:val="00C33DB8"/>
    <w:rsid w:val="00C347F2"/>
    <w:rsid w:val="00C37169"/>
    <w:rsid w:val="00C37172"/>
    <w:rsid w:val="00C371D3"/>
    <w:rsid w:val="00C4019B"/>
    <w:rsid w:val="00C40280"/>
    <w:rsid w:val="00C4063C"/>
    <w:rsid w:val="00C41196"/>
    <w:rsid w:val="00C41236"/>
    <w:rsid w:val="00C437BD"/>
    <w:rsid w:val="00C4441D"/>
    <w:rsid w:val="00C44543"/>
    <w:rsid w:val="00C46EDA"/>
    <w:rsid w:val="00C47E37"/>
    <w:rsid w:val="00C5119B"/>
    <w:rsid w:val="00C5287C"/>
    <w:rsid w:val="00C531CF"/>
    <w:rsid w:val="00C532EE"/>
    <w:rsid w:val="00C54277"/>
    <w:rsid w:val="00C548BF"/>
    <w:rsid w:val="00C55C11"/>
    <w:rsid w:val="00C56116"/>
    <w:rsid w:val="00C57CE9"/>
    <w:rsid w:val="00C57DC0"/>
    <w:rsid w:val="00C624DA"/>
    <w:rsid w:val="00C6346B"/>
    <w:rsid w:val="00C6382C"/>
    <w:rsid w:val="00C63F07"/>
    <w:rsid w:val="00C640A3"/>
    <w:rsid w:val="00C64CFD"/>
    <w:rsid w:val="00C65296"/>
    <w:rsid w:val="00C6559B"/>
    <w:rsid w:val="00C6614F"/>
    <w:rsid w:val="00C71651"/>
    <w:rsid w:val="00C71A30"/>
    <w:rsid w:val="00C725DD"/>
    <w:rsid w:val="00C72BDB"/>
    <w:rsid w:val="00C72DAD"/>
    <w:rsid w:val="00C7379D"/>
    <w:rsid w:val="00C743D0"/>
    <w:rsid w:val="00C7551A"/>
    <w:rsid w:val="00C755A0"/>
    <w:rsid w:val="00C775F0"/>
    <w:rsid w:val="00C7762A"/>
    <w:rsid w:val="00C80831"/>
    <w:rsid w:val="00C80D66"/>
    <w:rsid w:val="00C81BDD"/>
    <w:rsid w:val="00C82A11"/>
    <w:rsid w:val="00C82E2B"/>
    <w:rsid w:val="00C8374A"/>
    <w:rsid w:val="00C83D58"/>
    <w:rsid w:val="00C83D78"/>
    <w:rsid w:val="00C8440C"/>
    <w:rsid w:val="00C84E03"/>
    <w:rsid w:val="00C86493"/>
    <w:rsid w:val="00C86FE6"/>
    <w:rsid w:val="00C876AD"/>
    <w:rsid w:val="00C87EA4"/>
    <w:rsid w:val="00C9192A"/>
    <w:rsid w:val="00C9407D"/>
    <w:rsid w:val="00C9445A"/>
    <w:rsid w:val="00C96731"/>
    <w:rsid w:val="00C97AA7"/>
    <w:rsid w:val="00CA038F"/>
    <w:rsid w:val="00CA1A4A"/>
    <w:rsid w:val="00CA2428"/>
    <w:rsid w:val="00CA27EF"/>
    <w:rsid w:val="00CA32BE"/>
    <w:rsid w:val="00CA52DD"/>
    <w:rsid w:val="00CA56EB"/>
    <w:rsid w:val="00CB21BC"/>
    <w:rsid w:val="00CB442D"/>
    <w:rsid w:val="00CB4C7E"/>
    <w:rsid w:val="00CB4D47"/>
    <w:rsid w:val="00CB57D4"/>
    <w:rsid w:val="00CB5CA9"/>
    <w:rsid w:val="00CB65CE"/>
    <w:rsid w:val="00CB759D"/>
    <w:rsid w:val="00CC28B7"/>
    <w:rsid w:val="00CC2C94"/>
    <w:rsid w:val="00CC439A"/>
    <w:rsid w:val="00CC6AB3"/>
    <w:rsid w:val="00CC7CA6"/>
    <w:rsid w:val="00CD02CE"/>
    <w:rsid w:val="00CD1E1A"/>
    <w:rsid w:val="00CD293F"/>
    <w:rsid w:val="00CD43A7"/>
    <w:rsid w:val="00CD486C"/>
    <w:rsid w:val="00CD527F"/>
    <w:rsid w:val="00CD5FF0"/>
    <w:rsid w:val="00CD6601"/>
    <w:rsid w:val="00CD6FE2"/>
    <w:rsid w:val="00CD7128"/>
    <w:rsid w:val="00CD7336"/>
    <w:rsid w:val="00CD76D1"/>
    <w:rsid w:val="00CE008A"/>
    <w:rsid w:val="00CE0EDA"/>
    <w:rsid w:val="00CE11DF"/>
    <w:rsid w:val="00CE1583"/>
    <w:rsid w:val="00CE1B4C"/>
    <w:rsid w:val="00CE1DAE"/>
    <w:rsid w:val="00CE2591"/>
    <w:rsid w:val="00CE3A94"/>
    <w:rsid w:val="00CE45F2"/>
    <w:rsid w:val="00CE4916"/>
    <w:rsid w:val="00CF13E1"/>
    <w:rsid w:val="00CF25E2"/>
    <w:rsid w:val="00CF2950"/>
    <w:rsid w:val="00CF2EAE"/>
    <w:rsid w:val="00CF4B4F"/>
    <w:rsid w:val="00CF5B6E"/>
    <w:rsid w:val="00CF5F9C"/>
    <w:rsid w:val="00CF718C"/>
    <w:rsid w:val="00D0070D"/>
    <w:rsid w:val="00D008B5"/>
    <w:rsid w:val="00D00C20"/>
    <w:rsid w:val="00D029C5"/>
    <w:rsid w:val="00D03290"/>
    <w:rsid w:val="00D049A3"/>
    <w:rsid w:val="00D04C29"/>
    <w:rsid w:val="00D05876"/>
    <w:rsid w:val="00D10121"/>
    <w:rsid w:val="00D10A9B"/>
    <w:rsid w:val="00D11287"/>
    <w:rsid w:val="00D11DA7"/>
    <w:rsid w:val="00D12843"/>
    <w:rsid w:val="00D12B84"/>
    <w:rsid w:val="00D12EFB"/>
    <w:rsid w:val="00D1325C"/>
    <w:rsid w:val="00D151AE"/>
    <w:rsid w:val="00D15394"/>
    <w:rsid w:val="00D1752B"/>
    <w:rsid w:val="00D216DA"/>
    <w:rsid w:val="00D21741"/>
    <w:rsid w:val="00D21ACA"/>
    <w:rsid w:val="00D229DC"/>
    <w:rsid w:val="00D23281"/>
    <w:rsid w:val="00D23D88"/>
    <w:rsid w:val="00D25A9A"/>
    <w:rsid w:val="00D27A68"/>
    <w:rsid w:val="00D27EFD"/>
    <w:rsid w:val="00D31EB0"/>
    <w:rsid w:val="00D33484"/>
    <w:rsid w:val="00D35033"/>
    <w:rsid w:val="00D35780"/>
    <w:rsid w:val="00D35E55"/>
    <w:rsid w:val="00D36C24"/>
    <w:rsid w:val="00D36FAC"/>
    <w:rsid w:val="00D406AF"/>
    <w:rsid w:val="00D40B17"/>
    <w:rsid w:val="00D43FAA"/>
    <w:rsid w:val="00D4704D"/>
    <w:rsid w:val="00D4707A"/>
    <w:rsid w:val="00D508D3"/>
    <w:rsid w:val="00D50F15"/>
    <w:rsid w:val="00D51170"/>
    <w:rsid w:val="00D5156C"/>
    <w:rsid w:val="00D55515"/>
    <w:rsid w:val="00D55CA6"/>
    <w:rsid w:val="00D56058"/>
    <w:rsid w:val="00D56232"/>
    <w:rsid w:val="00D5758E"/>
    <w:rsid w:val="00D619EB"/>
    <w:rsid w:val="00D620A2"/>
    <w:rsid w:val="00D6326B"/>
    <w:rsid w:val="00D6484A"/>
    <w:rsid w:val="00D659F9"/>
    <w:rsid w:val="00D65ACE"/>
    <w:rsid w:val="00D6623B"/>
    <w:rsid w:val="00D66870"/>
    <w:rsid w:val="00D679B7"/>
    <w:rsid w:val="00D70752"/>
    <w:rsid w:val="00D709F9"/>
    <w:rsid w:val="00D70A4C"/>
    <w:rsid w:val="00D7122E"/>
    <w:rsid w:val="00D71897"/>
    <w:rsid w:val="00D72481"/>
    <w:rsid w:val="00D74368"/>
    <w:rsid w:val="00D74A78"/>
    <w:rsid w:val="00D75655"/>
    <w:rsid w:val="00D75EA9"/>
    <w:rsid w:val="00D767AB"/>
    <w:rsid w:val="00D772A1"/>
    <w:rsid w:val="00D804FF"/>
    <w:rsid w:val="00D81033"/>
    <w:rsid w:val="00D8190E"/>
    <w:rsid w:val="00D81E6E"/>
    <w:rsid w:val="00D82FE0"/>
    <w:rsid w:val="00D830AA"/>
    <w:rsid w:val="00D832A4"/>
    <w:rsid w:val="00D838CB"/>
    <w:rsid w:val="00D850AB"/>
    <w:rsid w:val="00D86AFA"/>
    <w:rsid w:val="00D92EBB"/>
    <w:rsid w:val="00D932CE"/>
    <w:rsid w:val="00D93B93"/>
    <w:rsid w:val="00D94A97"/>
    <w:rsid w:val="00D94CA1"/>
    <w:rsid w:val="00D95686"/>
    <w:rsid w:val="00D96EBE"/>
    <w:rsid w:val="00D96F43"/>
    <w:rsid w:val="00D97C45"/>
    <w:rsid w:val="00DA21AF"/>
    <w:rsid w:val="00DA2901"/>
    <w:rsid w:val="00DA327D"/>
    <w:rsid w:val="00DA38DB"/>
    <w:rsid w:val="00DA45DC"/>
    <w:rsid w:val="00DA48EC"/>
    <w:rsid w:val="00DA4980"/>
    <w:rsid w:val="00DA4DB2"/>
    <w:rsid w:val="00DA528D"/>
    <w:rsid w:val="00DA609B"/>
    <w:rsid w:val="00DA6264"/>
    <w:rsid w:val="00DA6E6D"/>
    <w:rsid w:val="00DA6F12"/>
    <w:rsid w:val="00DA7168"/>
    <w:rsid w:val="00DA7F5D"/>
    <w:rsid w:val="00DB18B8"/>
    <w:rsid w:val="00DB1DAF"/>
    <w:rsid w:val="00DB3B0D"/>
    <w:rsid w:val="00DB3DF0"/>
    <w:rsid w:val="00DB4504"/>
    <w:rsid w:val="00DB46A3"/>
    <w:rsid w:val="00DB528F"/>
    <w:rsid w:val="00DB55DD"/>
    <w:rsid w:val="00DB786E"/>
    <w:rsid w:val="00DB7BB9"/>
    <w:rsid w:val="00DC0F97"/>
    <w:rsid w:val="00DC129D"/>
    <w:rsid w:val="00DC2F09"/>
    <w:rsid w:val="00DC46CD"/>
    <w:rsid w:val="00DC4E0B"/>
    <w:rsid w:val="00DC6304"/>
    <w:rsid w:val="00DC6C12"/>
    <w:rsid w:val="00DC7B20"/>
    <w:rsid w:val="00DD0D38"/>
    <w:rsid w:val="00DD221C"/>
    <w:rsid w:val="00DD2EC4"/>
    <w:rsid w:val="00DD3A1C"/>
    <w:rsid w:val="00DD3FD5"/>
    <w:rsid w:val="00DD486A"/>
    <w:rsid w:val="00DD4AAF"/>
    <w:rsid w:val="00DD6ECC"/>
    <w:rsid w:val="00DD7936"/>
    <w:rsid w:val="00DE08F8"/>
    <w:rsid w:val="00DE0995"/>
    <w:rsid w:val="00DE14C3"/>
    <w:rsid w:val="00DE185F"/>
    <w:rsid w:val="00DE1D17"/>
    <w:rsid w:val="00DE240F"/>
    <w:rsid w:val="00DE2552"/>
    <w:rsid w:val="00DE3F52"/>
    <w:rsid w:val="00DE433A"/>
    <w:rsid w:val="00DE4674"/>
    <w:rsid w:val="00DE46DB"/>
    <w:rsid w:val="00DE5728"/>
    <w:rsid w:val="00DE635A"/>
    <w:rsid w:val="00DE6D95"/>
    <w:rsid w:val="00DE71CF"/>
    <w:rsid w:val="00DE732E"/>
    <w:rsid w:val="00DE7403"/>
    <w:rsid w:val="00DF0DA7"/>
    <w:rsid w:val="00DF1D8D"/>
    <w:rsid w:val="00DF3AE8"/>
    <w:rsid w:val="00DF4E24"/>
    <w:rsid w:val="00DF54DE"/>
    <w:rsid w:val="00DF5570"/>
    <w:rsid w:val="00DF6C6D"/>
    <w:rsid w:val="00DF71EA"/>
    <w:rsid w:val="00E008E8"/>
    <w:rsid w:val="00E00B70"/>
    <w:rsid w:val="00E00C1A"/>
    <w:rsid w:val="00E010E4"/>
    <w:rsid w:val="00E01338"/>
    <w:rsid w:val="00E02FEC"/>
    <w:rsid w:val="00E036ED"/>
    <w:rsid w:val="00E063F1"/>
    <w:rsid w:val="00E066B3"/>
    <w:rsid w:val="00E121BC"/>
    <w:rsid w:val="00E14735"/>
    <w:rsid w:val="00E1523A"/>
    <w:rsid w:val="00E15BB3"/>
    <w:rsid w:val="00E15EB8"/>
    <w:rsid w:val="00E17CEF"/>
    <w:rsid w:val="00E200E1"/>
    <w:rsid w:val="00E20D05"/>
    <w:rsid w:val="00E223C9"/>
    <w:rsid w:val="00E226C9"/>
    <w:rsid w:val="00E22E28"/>
    <w:rsid w:val="00E24330"/>
    <w:rsid w:val="00E243DC"/>
    <w:rsid w:val="00E257AA"/>
    <w:rsid w:val="00E25884"/>
    <w:rsid w:val="00E2680F"/>
    <w:rsid w:val="00E268E0"/>
    <w:rsid w:val="00E27159"/>
    <w:rsid w:val="00E30A15"/>
    <w:rsid w:val="00E318C9"/>
    <w:rsid w:val="00E32EEA"/>
    <w:rsid w:val="00E339CD"/>
    <w:rsid w:val="00E3473E"/>
    <w:rsid w:val="00E34EC7"/>
    <w:rsid w:val="00E40690"/>
    <w:rsid w:val="00E409BE"/>
    <w:rsid w:val="00E419A2"/>
    <w:rsid w:val="00E4254A"/>
    <w:rsid w:val="00E42C27"/>
    <w:rsid w:val="00E4374E"/>
    <w:rsid w:val="00E43FE1"/>
    <w:rsid w:val="00E44213"/>
    <w:rsid w:val="00E453EA"/>
    <w:rsid w:val="00E47B41"/>
    <w:rsid w:val="00E50589"/>
    <w:rsid w:val="00E515C1"/>
    <w:rsid w:val="00E54168"/>
    <w:rsid w:val="00E54D39"/>
    <w:rsid w:val="00E55510"/>
    <w:rsid w:val="00E55F2C"/>
    <w:rsid w:val="00E561CA"/>
    <w:rsid w:val="00E56B80"/>
    <w:rsid w:val="00E5708A"/>
    <w:rsid w:val="00E60CF3"/>
    <w:rsid w:val="00E62A4E"/>
    <w:rsid w:val="00E63B4D"/>
    <w:rsid w:val="00E6429B"/>
    <w:rsid w:val="00E648E9"/>
    <w:rsid w:val="00E65970"/>
    <w:rsid w:val="00E65B81"/>
    <w:rsid w:val="00E67A44"/>
    <w:rsid w:val="00E700D4"/>
    <w:rsid w:val="00E70227"/>
    <w:rsid w:val="00E704D3"/>
    <w:rsid w:val="00E71665"/>
    <w:rsid w:val="00E731FB"/>
    <w:rsid w:val="00E73C9B"/>
    <w:rsid w:val="00E73CD1"/>
    <w:rsid w:val="00E741BE"/>
    <w:rsid w:val="00E741D2"/>
    <w:rsid w:val="00E75334"/>
    <w:rsid w:val="00E75677"/>
    <w:rsid w:val="00E7644C"/>
    <w:rsid w:val="00E82D2C"/>
    <w:rsid w:val="00E84374"/>
    <w:rsid w:val="00E861C3"/>
    <w:rsid w:val="00E873F6"/>
    <w:rsid w:val="00E87B30"/>
    <w:rsid w:val="00E87CCA"/>
    <w:rsid w:val="00E9276F"/>
    <w:rsid w:val="00E92811"/>
    <w:rsid w:val="00E934D9"/>
    <w:rsid w:val="00E9351B"/>
    <w:rsid w:val="00E94ECF"/>
    <w:rsid w:val="00E94FA1"/>
    <w:rsid w:val="00E95714"/>
    <w:rsid w:val="00E95AF2"/>
    <w:rsid w:val="00E97AF2"/>
    <w:rsid w:val="00EA00BD"/>
    <w:rsid w:val="00EA06DE"/>
    <w:rsid w:val="00EA3B4C"/>
    <w:rsid w:val="00EA3E47"/>
    <w:rsid w:val="00EA6109"/>
    <w:rsid w:val="00EA7B53"/>
    <w:rsid w:val="00EB3549"/>
    <w:rsid w:val="00EB57DF"/>
    <w:rsid w:val="00EC1239"/>
    <w:rsid w:val="00EC138C"/>
    <w:rsid w:val="00EC1CF3"/>
    <w:rsid w:val="00EC24C1"/>
    <w:rsid w:val="00EC39CB"/>
    <w:rsid w:val="00EC3DEA"/>
    <w:rsid w:val="00EC6AA5"/>
    <w:rsid w:val="00ED0621"/>
    <w:rsid w:val="00ED2F45"/>
    <w:rsid w:val="00ED3545"/>
    <w:rsid w:val="00ED35E2"/>
    <w:rsid w:val="00ED458E"/>
    <w:rsid w:val="00ED5A40"/>
    <w:rsid w:val="00ED6074"/>
    <w:rsid w:val="00ED6CFB"/>
    <w:rsid w:val="00ED7897"/>
    <w:rsid w:val="00EE01F9"/>
    <w:rsid w:val="00EE2D54"/>
    <w:rsid w:val="00EE3297"/>
    <w:rsid w:val="00EE448C"/>
    <w:rsid w:val="00EE5CE2"/>
    <w:rsid w:val="00EF14EE"/>
    <w:rsid w:val="00EF2B5A"/>
    <w:rsid w:val="00EF3042"/>
    <w:rsid w:val="00EF442E"/>
    <w:rsid w:val="00EF593C"/>
    <w:rsid w:val="00EF68DC"/>
    <w:rsid w:val="00EF71CB"/>
    <w:rsid w:val="00F003A1"/>
    <w:rsid w:val="00F01084"/>
    <w:rsid w:val="00F015AF"/>
    <w:rsid w:val="00F01B51"/>
    <w:rsid w:val="00F0213E"/>
    <w:rsid w:val="00F038C9"/>
    <w:rsid w:val="00F04205"/>
    <w:rsid w:val="00F044E9"/>
    <w:rsid w:val="00F07313"/>
    <w:rsid w:val="00F076E0"/>
    <w:rsid w:val="00F07AF0"/>
    <w:rsid w:val="00F07E44"/>
    <w:rsid w:val="00F10223"/>
    <w:rsid w:val="00F122C2"/>
    <w:rsid w:val="00F13393"/>
    <w:rsid w:val="00F13D0B"/>
    <w:rsid w:val="00F14809"/>
    <w:rsid w:val="00F1540C"/>
    <w:rsid w:val="00F15EEC"/>
    <w:rsid w:val="00F16F13"/>
    <w:rsid w:val="00F17C4F"/>
    <w:rsid w:val="00F213DB"/>
    <w:rsid w:val="00F218E3"/>
    <w:rsid w:val="00F21950"/>
    <w:rsid w:val="00F225B1"/>
    <w:rsid w:val="00F24C3A"/>
    <w:rsid w:val="00F25246"/>
    <w:rsid w:val="00F272EE"/>
    <w:rsid w:val="00F27E27"/>
    <w:rsid w:val="00F30870"/>
    <w:rsid w:val="00F308AB"/>
    <w:rsid w:val="00F30CC2"/>
    <w:rsid w:val="00F30DEB"/>
    <w:rsid w:val="00F32BB1"/>
    <w:rsid w:val="00F3492F"/>
    <w:rsid w:val="00F34CF6"/>
    <w:rsid w:val="00F35DE3"/>
    <w:rsid w:val="00F35F28"/>
    <w:rsid w:val="00F3679B"/>
    <w:rsid w:val="00F36E1F"/>
    <w:rsid w:val="00F37C8A"/>
    <w:rsid w:val="00F37FC4"/>
    <w:rsid w:val="00F4116C"/>
    <w:rsid w:val="00F4231A"/>
    <w:rsid w:val="00F452FC"/>
    <w:rsid w:val="00F45388"/>
    <w:rsid w:val="00F454EA"/>
    <w:rsid w:val="00F455C9"/>
    <w:rsid w:val="00F46D71"/>
    <w:rsid w:val="00F46E89"/>
    <w:rsid w:val="00F473D8"/>
    <w:rsid w:val="00F47426"/>
    <w:rsid w:val="00F47C34"/>
    <w:rsid w:val="00F47DE3"/>
    <w:rsid w:val="00F51145"/>
    <w:rsid w:val="00F51A31"/>
    <w:rsid w:val="00F51E72"/>
    <w:rsid w:val="00F5262E"/>
    <w:rsid w:val="00F52D8C"/>
    <w:rsid w:val="00F551E4"/>
    <w:rsid w:val="00F5533A"/>
    <w:rsid w:val="00F556B7"/>
    <w:rsid w:val="00F60B1D"/>
    <w:rsid w:val="00F612A5"/>
    <w:rsid w:val="00F6152B"/>
    <w:rsid w:val="00F61778"/>
    <w:rsid w:val="00F621EC"/>
    <w:rsid w:val="00F62483"/>
    <w:rsid w:val="00F66C0E"/>
    <w:rsid w:val="00F67190"/>
    <w:rsid w:val="00F67245"/>
    <w:rsid w:val="00F67473"/>
    <w:rsid w:val="00F700FD"/>
    <w:rsid w:val="00F7316E"/>
    <w:rsid w:val="00F7374F"/>
    <w:rsid w:val="00F73B72"/>
    <w:rsid w:val="00F73F9C"/>
    <w:rsid w:val="00F74321"/>
    <w:rsid w:val="00F7474B"/>
    <w:rsid w:val="00F74870"/>
    <w:rsid w:val="00F75580"/>
    <w:rsid w:val="00F75598"/>
    <w:rsid w:val="00F75886"/>
    <w:rsid w:val="00F76365"/>
    <w:rsid w:val="00F7678F"/>
    <w:rsid w:val="00F7741E"/>
    <w:rsid w:val="00F8244B"/>
    <w:rsid w:val="00F82B26"/>
    <w:rsid w:val="00F83FAC"/>
    <w:rsid w:val="00F83FF5"/>
    <w:rsid w:val="00F841AA"/>
    <w:rsid w:val="00F872CC"/>
    <w:rsid w:val="00F9024B"/>
    <w:rsid w:val="00F90685"/>
    <w:rsid w:val="00F91865"/>
    <w:rsid w:val="00F93AC1"/>
    <w:rsid w:val="00F96435"/>
    <w:rsid w:val="00F969DB"/>
    <w:rsid w:val="00F96F6B"/>
    <w:rsid w:val="00FA0D48"/>
    <w:rsid w:val="00FA3198"/>
    <w:rsid w:val="00FA495E"/>
    <w:rsid w:val="00FA77E0"/>
    <w:rsid w:val="00FA7A99"/>
    <w:rsid w:val="00FB0A33"/>
    <w:rsid w:val="00FB1438"/>
    <w:rsid w:val="00FB1EC6"/>
    <w:rsid w:val="00FB629C"/>
    <w:rsid w:val="00FB6618"/>
    <w:rsid w:val="00FB7377"/>
    <w:rsid w:val="00FC10D6"/>
    <w:rsid w:val="00FC2CF9"/>
    <w:rsid w:val="00FC540B"/>
    <w:rsid w:val="00FC5EE0"/>
    <w:rsid w:val="00FD1A0E"/>
    <w:rsid w:val="00FD1E89"/>
    <w:rsid w:val="00FD3B86"/>
    <w:rsid w:val="00FD6EC2"/>
    <w:rsid w:val="00FD7424"/>
    <w:rsid w:val="00FD7479"/>
    <w:rsid w:val="00FE0639"/>
    <w:rsid w:val="00FE0E2F"/>
    <w:rsid w:val="00FE1070"/>
    <w:rsid w:val="00FE1D74"/>
    <w:rsid w:val="00FE3036"/>
    <w:rsid w:val="00FE3AD2"/>
    <w:rsid w:val="00FE4BDB"/>
    <w:rsid w:val="00FE5860"/>
    <w:rsid w:val="00FE6325"/>
    <w:rsid w:val="00FE63E3"/>
    <w:rsid w:val="00FE6982"/>
    <w:rsid w:val="00FE7640"/>
    <w:rsid w:val="00FE77F1"/>
    <w:rsid w:val="00FF1E8E"/>
    <w:rsid w:val="00FF212C"/>
    <w:rsid w:val="00FF5462"/>
    <w:rsid w:val="00FF5924"/>
    <w:rsid w:val="00FF64B2"/>
    <w:rsid w:val="00FF70D5"/>
    <w:rsid w:val="00FF71B0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7ECA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NZ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5B"/>
    <w:pPr>
      <w:widowControl w:val="0"/>
      <w:spacing w:before="120" w:after="120" w:line="480" w:lineRule="auto"/>
    </w:pPr>
    <w:rPr>
      <w:rFonts w:cs="Vrinda"/>
      <w:sz w:val="24"/>
      <w:szCs w:val="24"/>
      <w:lang w:val="en-US" w:eastAsia="ko-KR"/>
    </w:rPr>
  </w:style>
  <w:style w:type="paragraph" w:styleId="1">
    <w:name w:val="heading 1"/>
    <w:basedOn w:val="a"/>
    <w:next w:val="a"/>
    <w:qFormat/>
    <w:rsid w:val="004969C6"/>
    <w:pPr>
      <w:keepNext/>
      <w:spacing w:before="2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4969C6"/>
    <w:pPr>
      <w:keepNext/>
      <w:spacing w:before="240"/>
      <w:outlineLvl w:val="1"/>
    </w:pPr>
    <w:rPr>
      <w:b/>
      <w:bCs/>
      <w:i/>
    </w:rPr>
  </w:style>
  <w:style w:type="paragraph" w:styleId="3">
    <w:name w:val="heading 3"/>
    <w:basedOn w:val="a"/>
    <w:next w:val="a0"/>
    <w:qFormat/>
    <w:rsid w:val="00A92A34"/>
    <w:pPr>
      <w:spacing w:before="240"/>
      <w:outlineLvl w:val="2"/>
    </w:pPr>
    <w:rPr>
      <w:bCs/>
      <w:i/>
      <w:iCs/>
    </w:rPr>
  </w:style>
  <w:style w:type="paragraph" w:styleId="4">
    <w:name w:val="heading 4"/>
    <w:basedOn w:val="a"/>
    <w:next w:val="a0"/>
    <w:qFormat/>
    <w:pPr>
      <w:spacing w:before="240" w:after="0"/>
      <w:outlineLvl w:val="3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720"/>
    </w:pPr>
  </w:style>
  <w:style w:type="paragraph" w:customStyle="1" w:styleId="Tabletext">
    <w:name w:val="Table text"/>
    <w:basedOn w:val="a"/>
    <w:rPr>
      <w:sz w:val="22"/>
      <w:szCs w:val="22"/>
    </w:rPr>
  </w:style>
  <w:style w:type="paragraph" w:customStyle="1" w:styleId="Tablelegend">
    <w:name w:val="Table legend"/>
    <w:basedOn w:val="a"/>
    <w:next w:val="Tabletext"/>
    <w:pPr>
      <w:spacing w:before="240"/>
    </w:pPr>
  </w:style>
  <w:style w:type="paragraph" w:customStyle="1" w:styleId="Figurelegend">
    <w:name w:val="Figure legend"/>
    <w:basedOn w:val="a"/>
    <w:next w:val="a"/>
    <w:pPr>
      <w:spacing w:before="240"/>
    </w:pPr>
  </w:style>
  <w:style w:type="paragraph" w:customStyle="1" w:styleId="Callout">
    <w:name w:val="Callout"/>
    <w:basedOn w:val="a"/>
    <w:next w:val="a"/>
    <w:pPr>
      <w:spacing w:before="240"/>
    </w:pPr>
    <w:rPr>
      <w:b/>
      <w:bCs/>
      <w:i/>
      <w:iCs/>
      <w:sz w:val="22"/>
      <w:szCs w:val="22"/>
    </w:rPr>
  </w:style>
  <w:style w:type="character" w:styleId="a4">
    <w:name w:val="page number"/>
    <w:basedOn w:val="a1"/>
  </w:style>
  <w:style w:type="paragraph" w:styleId="a5">
    <w:name w:val="header"/>
    <w:basedOn w:val="a"/>
    <w:link w:val="a6"/>
    <w:uiPriority w:val="99"/>
    <w:pPr>
      <w:tabs>
        <w:tab w:val="center" w:pos="4320"/>
        <w:tab w:val="right" w:pos="8640"/>
      </w:tabs>
      <w:spacing w:after="0"/>
    </w:pPr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320"/>
        <w:tab w:val="right" w:pos="8640"/>
      </w:tabs>
      <w:spacing w:after="0"/>
    </w:pPr>
    <w:rPr>
      <w:sz w:val="20"/>
      <w:szCs w:val="20"/>
    </w:rPr>
  </w:style>
  <w:style w:type="character" w:styleId="a9">
    <w:name w:val="line number"/>
    <w:basedOn w:val="a1"/>
  </w:style>
  <w:style w:type="paragraph" w:customStyle="1" w:styleId="Reference">
    <w:name w:val="Reference"/>
    <w:basedOn w:val="a"/>
    <w:pPr>
      <w:keepLines/>
      <w:spacing w:after="360"/>
    </w:pPr>
  </w:style>
  <w:style w:type="paragraph" w:styleId="aa">
    <w:name w:val="Body Text Indent"/>
    <w:basedOn w:val="a"/>
    <w:pPr>
      <w:ind w:left="284"/>
    </w:pPr>
  </w:style>
  <w:style w:type="paragraph" w:styleId="ab">
    <w:name w:val="Body Text"/>
    <w:basedOn w:val="a"/>
  </w:style>
  <w:style w:type="paragraph" w:styleId="ac">
    <w:name w:val="Body Text First Indent"/>
    <w:basedOn w:val="ab"/>
    <w:pPr>
      <w:ind w:firstLine="210"/>
    </w:pPr>
  </w:style>
  <w:style w:type="table" w:styleId="ad">
    <w:name w:val="Table Grid"/>
    <w:basedOn w:val="a2"/>
    <w:uiPriority w:val="59"/>
    <w:rsid w:val="00914446"/>
    <w:pPr>
      <w:widowControl w:val="0"/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qFormat/>
    <w:rsid w:val="00914446"/>
    <w:pPr>
      <w:tabs>
        <w:tab w:val="center" w:leader="dot" w:pos="4513"/>
      </w:tabs>
      <w:spacing w:line="440" w:lineRule="exact"/>
      <w:jc w:val="center"/>
    </w:pPr>
    <w:rPr>
      <w:b/>
      <w:caps/>
    </w:rPr>
  </w:style>
  <w:style w:type="paragraph" w:styleId="af">
    <w:name w:val="Balloon Text"/>
    <w:basedOn w:val="a"/>
    <w:link w:val="af0"/>
    <w:rsid w:val="00123AF8"/>
    <w:pPr>
      <w:spacing w:after="0"/>
    </w:pPr>
    <w:rPr>
      <w:rFonts w:ascii="Tahoma" w:hAnsi="Tahoma" w:cs="Tahoma"/>
      <w:sz w:val="16"/>
      <w:szCs w:val="20"/>
    </w:rPr>
  </w:style>
  <w:style w:type="character" w:customStyle="1" w:styleId="af0">
    <w:name w:val="吹き出し (文字)"/>
    <w:link w:val="af"/>
    <w:rsid w:val="00123AF8"/>
    <w:rPr>
      <w:rFonts w:ascii="Tahoma" w:hAnsi="Tahoma" w:cs="Tahoma"/>
      <w:sz w:val="16"/>
      <w:lang w:val="en-US" w:eastAsia="ko-KR"/>
    </w:rPr>
  </w:style>
  <w:style w:type="character" w:customStyle="1" w:styleId="a8">
    <w:name w:val="フッター (文字)"/>
    <w:link w:val="a7"/>
    <w:uiPriority w:val="99"/>
    <w:rsid w:val="00123AF8"/>
    <w:rPr>
      <w:rFonts w:cs="Vrinda"/>
      <w:lang w:val="en-US" w:eastAsia="ko-KR"/>
    </w:rPr>
  </w:style>
  <w:style w:type="paragraph" w:customStyle="1" w:styleId="BayerBodyTextFull">
    <w:name w:val="Bayer Body Text Full"/>
    <w:basedOn w:val="a"/>
    <w:link w:val="BayerBodyTextFullChar"/>
    <w:qFormat/>
    <w:rsid w:val="00E14735"/>
    <w:pPr>
      <w:widowControl/>
    </w:pPr>
    <w:rPr>
      <w:rFonts w:eastAsia="ＭＳ 明朝" w:cs="Times New Roman"/>
      <w:szCs w:val="20"/>
      <w:lang w:eastAsia="en-US"/>
    </w:rPr>
  </w:style>
  <w:style w:type="character" w:customStyle="1" w:styleId="BayerBodyTextFullChar">
    <w:name w:val="Bayer Body Text Full Char"/>
    <w:link w:val="BayerBodyTextFull"/>
    <w:rsid w:val="00E14735"/>
    <w:rPr>
      <w:rFonts w:eastAsia="ＭＳ 明朝"/>
      <w:sz w:val="24"/>
      <w:lang w:val="en-US" w:eastAsia="en-US"/>
    </w:rPr>
  </w:style>
  <w:style w:type="character" w:customStyle="1" w:styleId="a6">
    <w:name w:val="ヘッダー (文字)"/>
    <w:link w:val="a5"/>
    <w:uiPriority w:val="99"/>
    <w:rsid w:val="0052492A"/>
    <w:rPr>
      <w:rFonts w:cs="Vrinda"/>
      <w:lang w:val="en-US" w:eastAsia="ko-KR"/>
    </w:rPr>
  </w:style>
  <w:style w:type="character" w:styleId="af1">
    <w:name w:val="Hyperlink"/>
    <w:rsid w:val="00AC2941"/>
    <w:rPr>
      <w:color w:val="0000FF"/>
      <w:u w:val="single"/>
    </w:rPr>
  </w:style>
  <w:style w:type="character" w:styleId="af2">
    <w:name w:val="annotation reference"/>
    <w:rsid w:val="00267929"/>
    <w:rPr>
      <w:sz w:val="16"/>
      <w:szCs w:val="16"/>
    </w:rPr>
  </w:style>
  <w:style w:type="paragraph" w:styleId="af3">
    <w:name w:val="annotation text"/>
    <w:basedOn w:val="a"/>
    <w:link w:val="af4"/>
    <w:rsid w:val="00267929"/>
    <w:rPr>
      <w:sz w:val="20"/>
      <w:szCs w:val="25"/>
    </w:rPr>
  </w:style>
  <w:style w:type="character" w:customStyle="1" w:styleId="af4">
    <w:name w:val="コメント文字列 (文字)"/>
    <w:link w:val="af3"/>
    <w:rsid w:val="00267929"/>
    <w:rPr>
      <w:rFonts w:cs="Vrinda"/>
      <w:szCs w:val="25"/>
      <w:lang w:val="en-US" w:eastAsia="ko-KR"/>
    </w:rPr>
  </w:style>
  <w:style w:type="paragraph" w:styleId="af5">
    <w:name w:val="annotation subject"/>
    <w:basedOn w:val="af3"/>
    <w:next w:val="af3"/>
    <w:link w:val="af6"/>
    <w:rsid w:val="00267929"/>
    <w:rPr>
      <w:b/>
      <w:bCs/>
    </w:rPr>
  </w:style>
  <w:style w:type="character" w:customStyle="1" w:styleId="af6">
    <w:name w:val="コメント内容 (文字)"/>
    <w:link w:val="af5"/>
    <w:rsid w:val="00267929"/>
    <w:rPr>
      <w:rFonts w:cs="Vrinda"/>
      <w:b/>
      <w:bCs/>
      <w:szCs w:val="25"/>
      <w:lang w:val="en-US" w:eastAsia="ko-KR"/>
    </w:rPr>
  </w:style>
  <w:style w:type="paragraph" w:styleId="Web">
    <w:name w:val="Normal (Web)"/>
    <w:basedOn w:val="a"/>
    <w:uiPriority w:val="99"/>
    <w:unhideWhenUsed/>
    <w:rsid w:val="0009566F"/>
    <w:pPr>
      <w:widowControl/>
      <w:spacing w:before="100" w:beforeAutospacing="1" w:after="100" w:afterAutospacing="1"/>
    </w:pPr>
    <w:rPr>
      <w:rFonts w:cs="Times New Roman"/>
      <w:lang w:val="en-NZ" w:eastAsia="en-NZ"/>
    </w:rPr>
  </w:style>
  <w:style w:type="paragraph" w:customStyle="1" w:styleId="BayerTableStyleCentered">
    <w:name w:val="Bayer TableStyle Centered"/>
    <w:basedOn w:val="a"/>
    <w:qFormat/>
    <w:rsid w:val="00DA609B"/>
    <w:pPr>
      <w:keepNext/>
      <w:spacing w:after="0"/>
      <w:jc w:val="center"/>
    </w:pPr>
    <w:rPr>
      <w:rFonts w:ascii="Arial" w:eastAsia="ＭＳ 明朝" w:hAnsi="Arial" w:cs="Times New Roman"/>
      <w:sz w:val="20"/>
      <w:szCs w:val="20"/>
      <w:lang w:eastAsia="en-US"/>
    </w:rPr>
  </w:style>
  <w:style w:type="character" w:styleId="af7">
    <w:name w:val="Strong"/>
    <w:qFormat/>
    <w:rsid w:val="002007A6"/>
    <w:rPr>
      <w:b/>
      <w:bCs/>
    </w:rPr>
  </w:style>
  <w:style w:type="paragraph" w:styleId="af8">
    <w:name w:val="List Paragraph"/>
    <w:basedOn w:val="a"/>
    <w:uiPriority w:val="34"/>
    <w:qFormat/>
    <w:rsid w:val="006C330A"/>
    <w:pPr>
      <w:spacing w:after="0"/>
      <w:ind w:leftChars="400" w:left="840"/>
      <w:jc w:val="both"/>
    </w:pPr>
    <w:rPr>
      <w:rFonts w:asciiTheme="minorHAnsi" w:hAnsiTheme="minorHAnsi" w:cstheme="minorBidi"/>
      <w:kern w:val="2"/>
      <w:sz w:val="21"/>
      <w:szCs w:val="22"/>
      <w:lang w:eastAsia="ja-JP"/>
    </w:rPr>
  </w:style>
  <w:style w:type="paragraph" w:customStyle="1" w:styleId="EndNoteBibliographyTitle">
    <w:name w:val="EndNote Bibliography Title"/>
    <w:basedOn w:val="a"/>
    <w:rsid w:val="00F13393"/>
    <w:pPr>
      <w:spacing w:after="0"/>
      <w:jc w:val="center"/>
    </w:pPr>
    <w:rPr>
      <w:rFonts w:cs="Times New Roman"/>
    </w:rPr>
  </w:style>
  <w:style w:type="paragraph" w:customStyle="1" w:styleId="EndNoteBibliography">
    <w:name w:val="EndNote Bibliography"/>
    <w:basedOn w:val="a"/>
    <w:rsid w:val="00F13393"/>
    <w:rPr>
      <w:rFonts w:cs="Times New Roman"/>
    </w:rPr>
  </w:style>
  <w:style w:type="paragraph" w:styleId="af9">
    <w:name w:val="caption"/>
    <w:aliases w:val="Bayer Caption,Bayer Normal Zchn Zchn,NDA,IB Caption,Medical Caption,NDA Char,Bayer Normal Char,Bayer Normal Char Char"/>
    <w:basedOn w:val="a"/>
    <w:next w:val="a"/>
    <w:link w:val="afa"/>
    <w:qFormat/>
    <w:rsid w:val="004D2C8E"/>
    <w:pPr>
      <w:keepNext/>
      <w:widowControl/>
      <w:ind w:left="907"/>
    </w:pPr>
    <w:rPr>
      <w:rFonts w:ascii="Arial" w:eastAsia="ＭＳ 明朝" w:hAnsi="Arial" w:cs="Times New Roman"/>
      <w:b/>
      <w:sz w:val="20"/>
      <w:szCs w:val="20"/>
      <w:lang w:eastAsia="en-US"/>
    </w:rPr>
  </w:style>
  <w:style w:type="paragraph" w:customStyle="1" w:styleId="BayerTableColumnHeadings">
    <w:name w:val="Bayer Table Column Headings"/>
    <w:basedOn w:val="a"/>
    <w:qFormat/>
    <w:rsid w:val="004D2C8E"/>
    <w:pPr>
      <w:widowControl/>
      <w:spacing w:after="0"/>
      <w:jc w:val="center"/>
    </w:pPr>
    <w:rPr>
      <w:rFonts w:ascii="Arial" w:eastAsia="ＭＳ 明朝" w:hAnsi="Arial" w:cs="Times New Roman"/>
      <w:b/>
      <w:sz w:val="20"/>
      <w:szCs w:val="20"/>
      <w:lang w:eastAsia="en-US"/>
    </w:rPr>
  </w:style>
  <w:style w:type="paragraph" w:customStyle="1" w:styleId="BayerTableStyleLeftJustified">
    <w:name w:val="Bayer TableStyle Left Justified"/>
    <w:basedOn w:val="a"/>
    <w:qFormat/>
    <w:rsid w:val="004D2C8E"/>
    <w:pPr>
      <w:keepNext/>
      <w:spacing w:after="0"/>
    </w:pPr>
    <w:rPr>
      <w:rFonts w:ascii="Arial" w:eastAsia="ＭＳ 明朝" w:hAnsi="Arial" w:cs="Times New Roman"/>
      <w:sz w:val="20"/>
      <w:szCs w:val="20"/>
      <w:lang w:eastAsia="en-US"/>
    </w:rPr>
  </w:style>
  <w:style w:type="character" w:customStyle="1" w:styleId="afa">
    <w:name w:val="図表番号 (文字)"/>
    <w:aliases w:val="Bayer Caption (文字),Bayer Normal Zchn Zchn (文字),NDA (文字),IB Caption (文字),Medical Caption (文字),NDA Char (文字),Bayer Normal Char (文字),Bayer Normal Char Char (文字)"/>
    <w:basedOn w:val="a1"/>
    <w:link w:val="af9"/>
    <w:locked/>
    <w:rsid w:val="004D2C8E"/>
    <w:rPr>
      <w:rFonts w:ascii="Arial" w:eastAsia="ＭＳ 明朝" w:hAnsi="Arial"/>
      <w:b/>
      <w:lang w:val="en-US"/>
    </w:rPr>
  </w:style>
  <w:style w:type="paragraph" w:customStyle="1" w:styleId="Smalltext80">
    <w:name w:val="Smalltext8:0"/>
    <w:rsid w:val="004D2C8E"/>
    <w:pPr>
      <w:widowControl w:val="0"/>
      <w:autoSpaceDE w:val="0"/>
      <w:autoSpaceDN w:val="0"/>
      <w:adjustRightInd w:val="0"/>
    </w:pPr>
    <w:rPr>
      <w:rFonts w:eastAsia="Times New Roman"/>
      <w:color w:val="000000"/>
      <w:sz w:val="16"/>
      <w:szCs w:val="16"/>
      <w:lang w:val="en-US"/>
    </w:rPr>
  </w:style>
  <w:style w:type="paragraph" w:styleId="afb">
    <w:name w:val="Revision"/>
    <w:hidden/>
    <w:uiPriority w:val="71"/>
    <w:semiHidden/>
    <w:rsid w:val="00915767"/>
    <w:rPr>
      <w:rFonts w:cs="Vrinda"/>
      <w:sz w:val="24"/>
      <w:szCs w:val="24"/>
      <w:lang w:val="en-US" w:eastAsia="ko-KR"/>
    </w:rPr>
  </w:style>
  <w:style w:type="character" w:styleId="afc">
    <w:name w:val="Emphasis"/>
    <w:basedOn w:val="a1"/>
    <w:uiPriority w:val="20"/>
    <w:qFormat/>
    <w:rsid w:val="007E71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NZ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5B"/>
    <w:pPr>
      <w:widowControl w:val="0"/>
      <w:spacing w:before="120" w:after="120" w:line="480" w:lineRule="auto"/>
    </w:pPr>
    <w:rPr>
      <w:rFonts w:cs="Vrinda"/>
      <w:sz w:val="24"/>
      <w:szCs w:val="24"/>
      <w:lang w:val="en-US" w:eastAsia="ko-KR"/>
    </w:rPr>
  </w:style>
  <w:style w:type="paragraph" w:styleId="1">
    <w:name w:val="heading 1"/>
    <w:basedOn w:val="a"/>
    <w:next w:val="a"/>
    <w:qFormat/>
    <w:rsid w:val="004969C6"/>
    <w:pPr>
      <w:keepNext/>
      <w:spacing w:before="2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4969C6"/>
    <w:pPr>
      <w:keepNext/>
      <w:spacing w:before="240"/>
      <w:outlineLvl w:val="1"/>
    </w:pPr>
    <w:rPr>
      <w:b/>
      <w:bCs/>
      <w:i/>
    </w:rPr>
  </w:style>
  <w:style w:type="paragraph" w:styleId="3">
    <w:name w:val="heading 3"/>
    <w:basedOn w:val="a"/>
    <w:next w:val="a0"/>
    <w:qFormat/>
    <w:rsid w:val="00A92A34"/>
    <w:pPr>
      <w:spacing w:before="240"/>
      <w:outlineLvl w:val="2"/>
    </w:pPr>
    <w:rPr>
      <w:bCs/>
      <w:i/>
      <w:iCs/>
    </w:rPr>
  </w:style>
  <w:style w:type="paragraph" w:styleId="4">
    <w:name w:val="heading 4"/>
    <w:basedOn w:val="a"/>
    <w:next w:val="a0"/>
    <w:qFormat/>
    <w:pPr>
      <w:spacing w:before="240" w:after="0"/>
      <w:outlineLvl w:val="3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720"/>
    </w:pPr>
  </w:style>
  <w:style w:type="paragraph" w:customStyle="1" w:styleId="Tabletext">
    <w:name w:val="Table text"/>
    <w:basedOn w:val="a"/>
    <w:rPr>
      <w:sz w:val="22"/>
      <w:szCs w:val="22"/>
    </w:rPr>
  </w:style>
  <w:style w:type="paragraph" w:customStyle="1" w:styleId="Tablelegend">
    <w:name w:val="Table legend"/>
    <w:basedOn w:val="a"/>
    <w:next w:val="Tabletext"/>
    <w:pPr>
      <w:spacing w:before="240"/>
    </w:pPr>
  </w:style>
  <w:style w:type="paragraph" w:customStyle="1" w:styleId="Figurelegend">
    <w:name w:val="Figure legend"/>
    <w:basedOn w:val="a"/>
    <w:next w:val="a"/>
    <w:pPr>
      <w:spacing w:before="240"/>
    </w:pPr>
  </w:style>
  <w:style w:type="paragraph" w:customStyle="1" w:styleId="Callout">
    <w:name w:val="Callout"/>
    <w:basedOn w:val="a"/>
    <w:next w:val="a"/>
    <w:pPr>
      <w:spacing w:before="240"/>
    </w:pPr>
    <w:rPr>
      <w:b/>
      <w:bCs/>
      <w:i/>
      <w:iCs/>
      <w:sz w:val="22"/>
      <w:szCs w:val="22"/>
    </w:rPr>
  </w:style>
  <w:style w:type="character" w:styleId="a4">
    <w:name w:val="page number"/>
    <w:basedOn w:val="a1"/>
  </w:style>
  <w:style w:type="paragraph" w:styleId="a5">
    <w:name w:val="header"/>
    <w:basedOn w:val="a"/>
    <w:link w:val="a6"/>
    <w:uiPriority w:val="99"/>
    <w:pPr>
      <w:tabs>
        <w:tab w:val="center" w:pos="4320"/>
        <w:tab w:val="right" w:pos="8640"/>
      </w:tabs>
      <w:spacing w:after="0"/>
    </w:pPr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320"/>
        <w:tab w:val="right" w:pos="8640"/>
      </w:tabs>
      <w:spacing w:after="0"/>
    </w:pPr>
    <w:rPr>
      <w:sz w:val="20"/>
      <w:szCs w:val="20"/>
    </w:rPr>
  </w:style>
  <w:style w:type="character" w:styleId="a9">
    <w:name w:val="line number"/>
    <w:basedOn w:val="a1"/>
  </w:style>
  <w:style w:type="paragraph" w:customStyle="1" w:styleId="Reference">
    <w:name w:val="Reference"/>
    <w:basedOn w:val="a"/>
    <w:pPr>
      <w:keepLines/>
      <w:spacing w:after="360"/>
    </w:pPr>
  </w:style>
  <w:style w:type="paragraph" w:styleId="aa">
    <w:name w:val="Body Text Indent"/>
    <w:basedOn w:val="a"/>
    <w:pPr>
      <w:ind w:left="284"/>
    </w:pPr>
  </w:style>
  <w:style w:type="paragraph" w:styleId="ab">
    <w:name w:val="Body Text"/>
    <w:basedOn w:val="a"/>
  </w:style>
  <w:style w:type="paragraph" w:styleId="ac">
    <w:name w:val="Body Text First Indent"/>
    <w:basedOn w:val="ab"/>
    <w:pPr>
      <w:ind w:firstLine="210"/>
    </w:pPr>
  </w:style>
  <w:style w:type="table" w:styleId="ad">
    <w:name w:val="Table Grid"/>
    <w:basedOn w:val="a2"/>
    <w:uiPriority w:val="59"/>
    <w:rsid w:val="00914446"/>
    <w:pPr>
      <w:widowControl w:val="0"/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qFormat/>
    <w:rsid w:val="00914446"/>
    <w:pPr>
      <w:tabs>
        <w:tab w:val="center" w:leader="dot" w:pos="4513"/>
      </w:tabs>
      <w:spacing w:line="440" w:lineRule="exact"/>
      <w:jc w:val="center"/>
    </w:pPr>
    <w:rPr>
      <w:b/>
      <w:caps/>
    </w:rPr>
  </w:style>
  <w:style w:type="paragraph" w:styleId="af">
    <w:name w:val="Balloon Text"/>
    <w:basedOn w:val="a"/>
    <w:link w:val="af0"/>
    <w:rsid w:val="00123AF8"/>
    <w:pPr>
      <w:spacing w:after="0"/>
    </w:pPr>
    <w:rPr>
      <w:rFonts w:ascii="Tahoma" w:hAnsi="Tahoma" w:cs="Tahoma"/>
      <w:sz w:val="16"/>
      <w:szCs w:val="20"/>
    </w:rPr>
  </w:style>
  <w:style w:type="character" w:customStyle="1" w:styleId="af0">
    <w:name w:val="吹き出し (文字)"/>
    <w:link w:val="af"/>
    <w:rsid w:val="00123AF8"/>
    <w:rPr>
      <w:rFonts w:ascii="Tahoma" w:hAnsi="Tahoma" w:cs="Tahoma"/>
      <w:sz w:val="16"/>
      <w:lang w:val="en-US" w:eastAsia="ko-KR"/>
    </w:rPr>
  </w:style>
  <w:style w:type="character" w:customStyle="1" w:styleId="a8">
    <w:name w:val="フッター (文字)"/>
    <w:link w:val="a7"/>
    <w:uiPriority w:val="99"/>
    <w:rsid w:val="00123AF8"/>
    <w:rPr>
      <w:rFonts w:cs="Vrinda"/>
      <w:lang w:val="en-US" w:eastAsia="ko-KR"/>
    </w:rPr>
  </w:style>
  <w:style w:type="paragraph" w:customStyle="1" w:styleId="BayerBodyTextFull">
    <w:name w:val="Bayer Body Text Full"/>
    <w:basedOn w:val="a"/>
    <w:link w:val="BayerBodyTextFullChar"/>
    <w:qFormat/>
    <w:rsid w:val="00E14735"/>
    <w:pPr>
      <w:widowControl/>
    </w:pPr>
    <w:rPr>
      <w:rFonts w:eastAsia="ＭＳ 明朝" w:cs="Times New Roman"/>
      <w:szCs w:val="20"/>
      <w:lang w:eastAsia="en-US"/>
    </w:rPr>
  </w:style>
  <w:style w:type="character" w:customStyle="1" w:styleId="BayerBodyTextFullChar">
    <w:name w:val="Bayer Body Text Full Char"/>
    <w:link w:val="BayerBodyTextFull"/>
    <w:rsid w:val="00E14735"/>
    <w:rPr>
      <w:rFonts w:eastAsia="ＭＳ 明朝"/>
      <w:sz w:val="24"/>
      <w:lang w:val="en-US" w:eastAsia="en-US"/>
    </w:rPr>
  </w:style>
  <w:style w:type="character" w:customStyle="1" w:styleId="a6">
    <w:name w:val="ヘッダー (文字)"/>
    <w:link w:val="a5"/>
    <w:uiPriority w:val="99"/>
    <w:rsid w:val="0052492A"/>
    <w:rPr>
      <w:rFonts w:cs="Vrinda"/>
      <w:lang w:val="en-US" w:eastAsia="ko-KR"/>
    </w:rPr>
  </w:style>
  <w:style w:type="character" w:styleId="af1">
    <w:name w:val="Hyperlink"/>
    <w:rsid w:val="00AC2941"/>
    <w:rPr>
      <w:color w:val="0000FF"/>
      <w:u w:val="single"/>
    </w:rPr>
  </w:style>
  <w:style w:type="character" w:styleId="af2">
    <w:name w:val="annotation reference"/>
    <w:rsid w:val="00267929"/>
    <w:rPr>
      <w:sz w:val="16"/>
      <w:szCs w:val="16"/>
    </w:rPr>
  </w:style>
  <w:style w:type="paragraph" w:styleId="af3">
    <w:name w:val="annotation text"/>
    <w:basedOn w:val="a"/>
    <w:link w:val="af4"/>
    <w:rsid w:val="00267929"/>
    <w:rPr>
      <w:sz w:val="20"/>
      <w:szCs w:val="25"/>
    </w:rPr>
  </w:style>
  <w:style w:type="character" w:customStyle="1" w:styleId="af4">
    <w:name w:val="コメント文字列 (文字)"/>
    <w:link w:val="af3"/>
    <w:rsid w:val="00267929"/>
    <w:rPr>
      <w:rFonts w:cs="Vrinda"/>
      <w:szCs w:val="25"/>
      <w:lang w:val="en-US" w:eastAsia="ko-KR"/>
    </w:rPr>
  </w:style>
  <w:style w:type="paragraph" w:styleId="af5">
    <w:name w:val="annotation subject"/>
    <w:basedOn w:val="af3"/>
    <w:next w:val="af3"/>
    <w:link w:val="af6"/>
    <w:rsid w:val="00267929"/>
    <w:rPr>
      <w:b/>
      <w:bCs/>
    </w:rPr>
  </w:style>
  <w:style w:type="character" w:customStyle="1" w:styleId="af6">
    <w:name w:val="コメント内容 (文字)"/>
    <w:link w:val="af5"/>
    <w:rsid w:val="00267929"/>
    <w:rPr>
      <w:rFonts w:cs="Vrinda"/>
      <w:b/>
      <w:bCs/>
      <w:szCs w:val="25"/>
      <w:lang w:val="en-US" w:eastAsia="ko-KR"/>
    </w:rPr>
  </w:style>
  <w:style w:type="paragraph" w:styleId="Web">
    <w:name w:val="Normal (Web)"/>
    <w:basedOn w:val="a"/>
    <w:uiPriority w:val="99"/>
    <w:unhideWhenUsed/>
    <w:rsid w:val="0009566F"/>
    <w:pPr>
      <w:widowControl/>
      <w:spacing w:before="100" w:beforeAutospacing="1" w:after="100" w:afterAutospacing="1"/>
    </w:pPr>
    <w:rPr>
      <w:rFonts w:cs="Times New Roman"/>
      <w:lang w:val="en-NZ" w:eastAsia="en-NZ"/>
    </w:rPr>
  </w:style>
  <w:style w:type="paragraph" w:customStyle="1" w:styleId="BayerTableStyleCentered">
    <w:name w:val="Bayer TableStyle Centered"/>
    <w:basedOn w:val="a"/>
    <w:qFormat/>
    <w:rsid w:val="00DA609B"/>
    <w:pPr>
      <w:keepNext/>
      <w:spacing w:after="0"/>
      <w:jc w:val="center"/>
    </w:pPr>
    <w:rPr>
      <w:rFonts w:ascii="Arial" w:eastAsia="ＭＳ 明朝" w:hAnsi="Arial" w:cs="Times New Roman"/>
      <w:sz w:val="20"/>
      <w:szCs w:val="20"/>
      <w:lang w:eastAsia="en-US"/>
    </w:rPr>
  </w:style>
  <w:style w:type="character" w:styleId="af7">
    <w:name w:val="Strong"/>
    <w:qFormat/>
    <w:rsid w:val="002007A6"/>
    <w:rPr>
      <w:b/>
      <w:bCs/>
    </w:rPr>
  </w:style>
  <w:style w:type="paragraph" w:styleId="af8">
    <w:name w:val="List Paragraph"/>
    <w:basedOn w:val="a"/>
    <w:uiPriority w:val="34"/>
    <w:qFormat/>
    <w:rsid w:val="006C330A"/>
    <w:pPr>
      <w:spacing w:after="0"/>
      <w:ind w:leftChars="400" w:left="840"/>
      <w:jc w:val="both"/>
    </w:pPr>
    <w:rPr>
      <w:rFonts w:asciiTheme="minorHAnsi" w:hAnsiTheme="minorHAnsi" w:cstheme="minorBidi"/>
      <w:kern w:val="2"/>
      <w:sz w:val="21"/>
      <w:szCs w:val="22"/>
      <w:lang w:eastAsia="ja-JP"/>
    </w:rPr>
  </w:style>
  <w:style w:type="paragraph" w:customStyle="1" w:styleId="EndNoteBibliographyTitle">
    <w:name w:val="EndNote Bibliography Title"/>
    <w:basedOn w:val="a"/>
    <w:rsid w:val="00F13393"/>
    <w:pPr>
      <w:spacing w:after="0"/>
      <w:jc w:val="center"/>
    </w:pPr>
    <w:rPr>
      <w:rFonts w:cs="Times New Roman"/>
    </w:rPr>
  </w:style>
  <w:style w:type="paragraph" w:customStyle="1" w:styleId="EndNoteBibliography">
    <w:name w:val="EndNote Bibliography"/>
    <w:basedOn w:val="a"/>
    <w:rsid w:val="00F13393"/>
    <w:rPr>
      <w:rFonts w:cs="Times New Roman"/>
    </w:rPr>
  </w:style>
  <w:style w:type="paragraph" w:styleId="af9">
    <w:name w:val="caption"/>
    <w:aliases w:val="Bayer Caption,Bayer Normal Zchn Zchn,NDA,IB Caption,Medical Caption,NDA Char,Bayer Normal Char,Bayer Normal Char Char"/>
    <w:basedOn w:val="a"/>
    <w:next w:val="a"/>
    <w:link w:val="afa"/>
    <w:qFormat/>
    <w:rsid w:val="004D2C8E"/>
    <w:pPr>
      <w:keepNext/>
      <w:widowControl/>
      <w:ind w:left="907"/>
    </w:pPr>
    <w:rPr>
      <w:rFonts w:ascii="Arial" w:eastAsia="ＭＳ 明朝" w:hAnsi="Arial" w:cs="Times New Roman"/>
      <w:b/>
      <w:sz w:val="20"/>
      <w:szCs w:val="20"/>
      <w:lang w:eastAsia="en-US"/>
    </w:rPr>
  </w:style>
  <w:style w:type="paragraph" w:customStyle="1" w:styleId="BayerTableColumnHeadings">
    <w:name w:val="Bayer Table Column Headings"/>
    <w:basedOn w:val="a"/>
    <w:qFormat/>
    <w:rsid w:val="004D2C8E"/>
    <w:pPr>
      <w:widowControl/>
      <w:spacing w:after="0"/>
      <w:jc w:val="center"/>
    </w:pPr>
    <w:rPr>
      <w:rFonts w:ascii="Arial" w:eastAsia="ＭＳ 明朝" w:hAnsi="Arial" w:cs="Times New Roman"/>
      <w:b/>
      <w:sz w:val="20"/>
      <w:szCs w:val="20"/>
      <w:lang w:eastAsia="en-US"/>
    </w:rPr>
  </w:style>
  <w:style w:type="paragraph" w:customStyle="1" w:styleId="BayerTableStyleLeftJustified">
    <w:name w:val="Bayer TableStyle Left Justified"/>
    <w:basedOn w:val="a"/>
    <w:qFormat/>
    <w:rsid w:val="004D2C8E"/>
    <w:pPr>
      <w:keepNext/>
      <w:spacing w:after="0"/>
    </w:pPr>
    <w:rPr>
      <w:rFonts w:ascii="Arial" w:eastAsia="ＭＳ 明朝" w:hAnsi="Arial" w:cs="Times New Roman"/>
      <w:sz w:val="20"/>
      <w:szCs w:val="20"/>
      <w:lang w:eastAsia="en-US"/>
    </w:rPr>
  </w:style>
  <w:style w:type="character" w:customStyle="1" w:styleId="afa">
    <w:name w:val="図表番号 (文字)"/>
    <w:aliases w:val="Bayer Caption (文字),Bayer Normal Zchn Zchn (文字),NDA (文字),IB Caption (文字),Medical Caption (文字),NDA Char (文字),Bayer Normal Char (文字),Bayer Normal Char Char (文字)"/>
    <w:basedOn w:val="a1"/>
    <w:link w:val="af9"/>
    <w:locked/>
    <w:rsid w:val="004D2C8E"/>
    <w:rPr>
      <w:rFonts w:ascii="Arial" w:eastAsia="ＭＳ 明朝" w:hAnsi="Arial"/>
      <w:b/>
      <w:lang w:val="en-US"/>
    </w:rPr>
  </w:style>
  <w:style w:type="paragraph" w:customStyle="1" w:styleId="Smalltext80">
    <w:name w:val="Smalltext8:0"/>
    <w:rsid w:val="004D2C8E"/>
    <w:pPr>
      <w:widowControl w:val="0"/>
      <w:autoSpaceDE w:val="0"/>
      <w:autoSpaceDN w:val="0"/>
      <w:adjustRightInd w:val="0"/>
    </w:pPr>
    <w:rPr>
      <w:rFonts w:eastAsia="Times New Roman"/>
      <w:color w:val="000000"/>
      <w:sz w:val="16"/>
      <w:szCs w:val="16"/>
      <w:lang w:val="en-US"/>
    </w:rPr>
  </w:style>
  <w:style w:type="paragraph" w:styleId="afb">
    <w:name w:val="Revision"/>
    <w:hidden/>
    <w:uiPriority w:val="71"/>
    <w:semiHidden/>
    <w:rsid w:val="00915767"/>
    <w:rPr>
      <w:rFonts w:cs="Vrinda"/>
      <w:sz w:val="24"/>
      <w:szCs w:val="24"/>
      <w:lang w:val="en-US" w:eastAsia="ko-KR"/>
    </w:rPr>
  </w:style>
  <w:style w:type="character" w:styleId="afc">
    <w:name w:val="Emphasis"/>
    <w:basedOn w:val="a1"/>
    <w:uiPriority w:val="20"/>
    <w:qFormat/>
    <w:rsid w:val="007E71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8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19FC3-8D7A-4A8E-AAF3-3D425D5C7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1036</CharactersWithSpaces>
  <SharedDoc>false</SharedDoc>
  <HLinks>
    <vt:vector size="132" baseType="variant">
      <vt:variant>
        <vt:i4>3997788</vt:i4>
      </vt:variant>
      <vt:variant>
        <vt:i4>106</vt:i4>
      </vt:variant>
      <vt:variant>
        <vt:i4>0</vt:i4>
      </vt:variant>
      <vt:variant>
        <vt:i4>5</vt:i4>
      </vt:variant>
      <vt:variant>
        <vt:lpwstr>http://www.accessdata.fda.gov/drugsatfda_docs/label/2013/203971lbl.pdf</vt:lpwstr>
      </vt:variant>
      <vt:variant>
        <vt:lpwstr/>
      </vt:variant>
      <vt:variant>
        <vt:i4>4194315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4521995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4521995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4521995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4456459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4587531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4653067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4325387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Duchesnes, Cecile, Springer</dc:creator>
  <cp:lastModifiedBy>Masatoshi Adachi</cp:lastModifiedBy>
  <cp:revision>5</cp:revision>
  <cp:lastPrinted>2017-03-03T11:22:00Z</cp:lastPrinted>
  <dcterms:created xsi:type="dcterms:W3CDTF">2017-03-30T17:33:00Z</dcterms:created>
  <dcterms:modified xsi:type="dcterms:W3CDTF">2017-05-19T08:42:00Z</dcterms:modified>
</cp:coreProperties>
</file>