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5C686" w14:textId="3468DABA" w:rsidR="00761EE5" w:rsidRPr="00732AA2" w:rsidRDefault="00761EE5" w:rsidP="00761EE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bookmarkStart w:id="0" w:name="_Hlk171426899"/>
      <w:r w:rsidRPr="00732AA2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SUPPLEMENTARY </w:t>
      </w:r>
      <w:r w:rsidR="00732AA2" w:rsidRPr="00732AA2">
        <w:rPr>
          <w:rFonts w:ascii="Times New Roman" w:hAnsi="Times New Roman" w:cs="Times New Roman"/>
          <w:b/>
          <w:bCs/>
          <w:sz w:val="24"/>
          <w:szCs w:val="24"/>
          <w:lang w:val="en-GB"/>
        </w:rPr>
        <w:t>MATERIAL</w:t>
      </w:r>
    </w:p>
    <w:p w14:paraId="511B5F50" w14:textId="77777777" w:rsidR="00761EE5" w:rsidRPr="00732AA2" w:rsidRDefault="00761EE5" w:rsidP="00761EE5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7D92986E" w14:textId="32FDE3DD" w:rsidR="00761EE5" w:rsidRPr="00732AA2" w:rsidRDefault="00761EE5" w:rsidP="00732AA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732AA2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Identification and fumigant effects of </w:t>
      </w:r>
      <w:proofErr w:type="spellStart"/>
      <w:r w:rsidRPr="00732AA2">
        <w:rPr>
          <w:rFonts w:ascii="Times New Roman" w:hAnsi="Times New Roman" w:cs="Times New Roman"/>
          <w:b/>
          <w:bCs/>
          <w:sz w:val="24"/>
          <w:szCs w:val="24"/>
          <w:lang w:val="en-GB"/>
        </w:rPr>
        <w:t>nematicidal</w:t>
      </w:r>
      <w:proofErr w:type="spellEnd"/>
      <w:r w:rsidRPr="00732AA2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volatile organic compounds produced by </w:t>
      </w:r>
      <w:proofErr w:type="spellStart"/>
      <w:r w:rsidRPr="00732AA2">
        <w:rPr>
          <w:rFonts w:ascii="Times New Roman" w:hAnsi="Times New Roman" w:cs="Times New Roman"/>
          <w:b/>
          <w:bCs/>
          <w:sz w:val="24"/>
          <w:szCs w:val="24"/>
          <w:lang w:val="en-GB"/>
        </w:rPr>
        <w:t>nematophagous</w:t>
      </w:r>
      <w:proofErr w:type="spellEnd"/>
      <w:r w:rsidRPr="00732AA2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fungi against root-knot nematodes</w:t>
      </w:r>
    </w:p>
    <w:p w14:paraId="43FE80E7" w14:textId="77777777" w:rsidR="00913D15" w:rsidRPr="00732AA2" w:rsidRDefault="00913D15">
      <w:pPr>
        <w:rPr>
          <w:sz w:val="24"/>
          <w:szCs w:val="24"/>
          <w:lang w:val="en-GB"/>
        </w:rPr>
      </w:pPr>
    </w:p>
    <w:p w14:paraId="0605F4FD" w14:textId="29E26952" w:rsidR="00761EE5" w:rsidRPr="00732AA2" w:rsidRDefault="00FC0739" w:rsidP="00761EE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732AA2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Supplementary </w:t>
      </w:r>
      <w:r w:rsidR="00761EE5" w:rsidRPr="00732AA2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Table S1</w:t>
      </w:r>
      <w:r w:rsidR="00761EE5" w:rsidRPr="00732AA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Volatile organic compounds produced by </w:t>
      </w:r>
      <w:proofErr w:type="spellStart"/>
      <w:r w:rsidR="00761EE5" w:rsidRPr="00732AA2">
        <w:rPr>
          <w:rFonts w:ascii="Times New Roman" w:eastAsia="Times New Roman" w:hAnsi="Times New Roman" w:cs="Times New Roman"/>
          <w:sz w:val="24"/>
          <w:szCs w:val="24"/>
          <w:lang w:val="en-GB"/>
        </w:rPr>
        <w:t>nematophagous</w:t>
      </w:r>
      <w:proofErr w:type="spellEnd"/>
      <w:r w:rsidR="00761EE5" w:rsidRPr="00732AA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fungi* cultured on rice, identified by SPME-GC-MS </w:t>
      </w:r>
      <w:proofErr w:type="gramStart"/>
      <w:r w:rsidR="00761EE5" w:rsidRPr="00732AA2">
        <w:rPr>
          <w:rFonts w:ascii="Times New Roman" w:eastAsia="Times New Roman" w:hAnsi="Times New Roman" w:cs="Times New Roman"/>
          <w:sz w:val="24"/>
          <w:szCs w:val="24"/>
          <w:lang w:val="en-GB"/>
        </w:rPr>
        <w:t>analyses.*</w:t>
      </w:r>
      <w:proofErr w:type="gramEnd"/>
      <w:r w:rsidR="00761EE5" w:rsidRPr="00732AA2">
        <w:rPr>
          <w:rFonts w:ascii="Times New Roman" w:eastAsia="Times New Roman" w:hAnsi="Times New Roman" w:cs="Times New Roman"/>
          <w:sz w:val="24"/>
          <w:szCs w:val="24"/>
          <w:lang w:val="en-GB"/>
        </w:rPr>
        <w:t>*</w:t>
      </w:r>
    </w:p>
    <w:tbl>
      <w:tblPr>
        <w:tblW w:w="86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8"/>
        <w:gridCol w:w="5111"/>
        <w:gridCol w:w="1843"/>
      </w:tblGrid>
      <w:tr w:rsidR="00761EE5" w:rsidRPr="00761EE5" w14:paraId="2A5D34A6" w14:textId="77777777" w:rsidTr="000E4256">
        <w:trPr>
          <w:trHeight w:val="300"/>
        </w:trPr>
        <w:tc>
          <w:tcPr>
            <w:tcW w:w="1688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4F3395D6" w14:textId="77777777" w:rsidR="00383944" w:rsidRPr="00761EE5" w:rsidRDefault="00383944" w:rsidP="00454CF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761EE5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RT</w:t>
            </w:r>
          </w:p>
        </w:tc>
        <w:tc>
          <w:tcPr>
            <w:tcW w:w="5111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09081653" w14:textId="77777777" w:rsidR="00383944" w:rsidRPr="00761EE5" w:rsidRDefault="00383944" w:rsidP="00454CF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proofErr w:type="spellStart"/>
            <w:r w:rsidRPr="00761EE5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Compounds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64D30FE" w14:textId="77777777" w:rsidR="00383944" w:rsidRPr="00761EE5" w:rsidRDefault="00383944" w:rsidP="00454C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proofErr w:type="spellStart"/>
            <w:r w:rsidRPr="00761EE5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Relative</w:t>
            </w:r>
            <w:proofErr w:type="spellEnd"/>
            <w:r w:rsidRPr="00761EE5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 xml:space="preserve"> </w:t>
            </w:r>
            <w:proofErr w:type="spellStart"/>
            <w:r w:rsidRPr="00761EE5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area</w:t>
            </w:r>
            <w:proofErr w:type="spellEnd"/>
            <w:r w:rsidRPr="00761EE5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 xml:space="preserve"> (%)</w:t>
            </w:r>
          </w:p>
        </w:tc>
      </w:tr>
      <w:tr w:rsidR="00761EE5" w:rsidRPr="00761EE5" w14:paraId="6FC3E54F" w14:textId="77777777" w:rsidTr="000E4256">
        <w:trPr>
          <w:trHeight w:val="300"/>
        </w:trPr>
        <w:tc>
          <w:tcPr>
            <w:tcW w:w="8642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54B99CDE" w14:textId="77777777" w:rsidR="00383944" w:rsidRPr="00761EE5" w:rsidRDefault="00383944" w:rsidP="00454CF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proofErr w:type="spellStart"/>
            <w:r w:rsidRPr="00761E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pt-BR" w:eastAsia="pt-BR"/>
              </w:rPr>
              <w:t>Arthrobotrys</w:t>
            </w:r>
            <w:proofErr w:type="spellEnd"/>
            <w:r w:rsidRPr="00761E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pt-BR" w:eastAsia="pt-BR"/>
              </w:rPr>
              <w:t xml:space="preserve"> </w:t>
            </w:r>
            <w:proofErr w:type="spellStart"/>
            <w:r w:rsidRPr="00761E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pt-BR" w:eastAsia="pt-BR"/>
              </w:rPr>
              <w:t>cladodes</w:t>
            </w:r>
            <w:proofErr w:type="spellEnd"/>
          </w:p>
        </w:tc>
      </w:tr>
      <w:tr w:rsidR="00761EE5" w:rsidRPr="00761EE5" w14:paraId="30B217DA" w14:textId="77777777" w:rsidTr="000E4256">
        <w:trPr>
          <w:trHeight w:val="300"/>
        </w:trPr>
        <w:tc>
          <w:tcPr>
            <w:tcW w:w="1688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494100C8" w14:textId="77777777" w:rsidR="00383944" w:rsidRPr="00761EE5" w:rsidRDefault="00383944" w:rsidP="00454CF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761EE5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4.286</w:t>
            </w:r>
          </w:p>
        </w:tc>
        <w:tc>
          <w:tcPr>
            <w:tcW w:w="5111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5DC7E6E0" w14:textId="77777777" w:rsidR="00383944" w:rsidRPr="00761EE5" w:rsidRDefault="00383944" w:rsidP="00454CF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761EE5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1-Butanol, 3-methyl-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bottom"/>
          </w:tcPr>
          <w:p w14:paraId="58F100A1" w14:textId="77777777" w:rsidR="00383944" w:rsidRPr="00761EE5" w:rsidRDefault="00383944" w:rsidP="00454CF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761EE5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21.41</w:t>
            </w:r>
          </w:p>
        </w:tc>
      </w:tr>
      <w:tr w:rsidR="00761EE5" w:rsidRPr="00761EE5" w14:paraId="0564F0AA" w14:textId="77777777" w:rsidTr="000E4256">
        <w:trPr>
          <w:trHeight w:val="300"/>
        </w:trPr>
        <w:tc>
          <w:tcPr>
            <w:tcW w:w="1688" w:type="dxa"/>
            <w:noWrap/>
            <w:vAlign w:val="bottom"/>
            <w:hideMark/>
          </w:tcPr>
          <w:p w14:paraId="3B49C73C" w14:textId="77777777" w:rsidR="00383944" w:rsidRPr="00761EE5" w:rsidRDefault="00383944" w:rsidP="00454CF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761EE5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4.386</w:t>
            </w:r>
          </w:p>
        </w:tc>
        <w:tc>
          <w:tcPr>
            <w:tcW w:w="5111" w:type="dxa"/>
            <w:noWrap/>
            <w:vAlign w:val="bottom"/>
            <w:hideMark/>
          </w:tcPr>
          <w:p w14:paraId="186D15C0" w14:textId="77777777" w:rsidR="00383944" w:rsidRPr="00761EE5" w:rsidRDefault="00383944" w:rsidP="00454CF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761EE5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1-Butanol, 2-methyl-</w:t>
            </w:r>
          </w:p>
        </w:tc>
        <w:tc>
          <w:tcPr>
            <w:tcW w:w="1843" w:type="dxa"/>
            <w:vAlign w:val="bottom"/>
          </w:tcPr>
          <w:p w14:paraId="2BE82F22" w14:textId="77777777" w:rsidR="00383944" w:rsidRPr="00761EE5" w:rsidRDefault="00CA7E15" w:rsidP="00454CF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761EE5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7</w:t>
            </w:r>
            <w:r w:rsidR="00383944" w:rsidRPr="00761EE5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.34</w:t>
            </w:r>
          </w:p>
        </w:tc>
      </w:tr>
      <w:tr w:rsidR="00761EE5" w:rsidRPr="00761EE5" w14:paraId="6B5DBFBF" w14:textId="77777777" w:rsidTr="000E4256">
        <w:trPr>
          <w:trHeight w:val="300"/>
        </w:trPr>
        <w:tc>
          <w:tcPr>
            <w:tcW w:w="1688" w:type="dxa"/>
            <w:noWrap/>
            <w:vAlign w:val="bottom"/>
            <w:hideMark/>
          </w:tcPr>
          <w:p w14:paraId="0C715DE9" w14:textId="77777777" w:rsidR="00383944" w:rsidRPr="00761EE5" w:rsidRDefault="00383944" w:rsidP="00454CF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761EE5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5.968</w:t>
            </w:r>
          </w:p>
        </w:tc>
        <w:tc>
          <w:tcPr>
            <w:tcW w:w="5111" w:type="dxa"/>
            <w:noWrap/>
            <w:vAlign w:val="bottom"/>
            <w:hideMark/>
          </w:tcPr>
          <w:p w14:paraId="742C774D" w14:textId="77777777" w:rsidR="00383944" w:rsidRPr="00761EE5" w:rsidRDefault="00383944" w:rsidP="00454CF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761EE5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1-Octanol</w:t>
            </w:r>
          </w:p>
        </w:tc>
        <w:tc>
          <w:tcPr>
            <w:tcW w:w="1843" w:type="dxa"/>
            <w:vAlign w:val="bottom"/>
          </w:tcPr>
          <w:p w14:paraId="68E9C5FF" w14:textId="77777777" w:rsidR="00383944" w:rsidRPr="00761EE5" w:rsidRDefault="00383944" w:rsidP="00454CF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761EE5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1.83</w:t>
            </w:r>
          </w:p>
        </w:tc>
      </w:tr>
      <w:tr w:rsidR="00761EE5" w:rsidRPr="00761EE5" w14:paraId="225DEE28" w14:textId="77777777" w:rsidTr="000E4256">
        <w:trPr>
          <w:trHeight w:val="300"/>
        </w:trPr>
        <w:tc>
          <w:tcPr>
            <w:tcW w:w="1688" w:type="dxa"/>
            <w:noWrap/>
            <w:vAlign w:val="bottom"/>
            <w:hideMark/>
          </w:tcPr>
          <w:p w14:paraId="0691E2C0" w14:textId="77777777" w:rsidR="00383944" w:rsidRPr="00761EE5" w:rsidRDefault="00383944" w:rsidP="00454CF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761EE5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6.073</w:t>
            </w:r>
          </w:p>
        </w:tc>
        <w:tc>
          <w:tcPr>
            <w:tcW w:w="5111" w:type="dxa"/>
            <w:noWrap/>
            <w:vAlign w:val="bottom"/>
            <w:hideMark/>
          </w:tcPr>
          <w:p w14:paraId="25B483A5" w14:textId="77777777" w:rsidR="00383944" w:rsidRPr="00761EE5" w:rsidRDefault="00383944" w:rsidP="00454CF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761EE5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1-Octene</w:t>
            </w:r>
          </w:p>
        </w:tc>
        <w:tc>
          <w:tcPr>
            <w:tcW w:w="1843" w:type="dxa"/>
            <w:vAlign w:val="bottom"/>
          </w:tcPr>
          <w:p w14:paraId="192B04A5" w14:textId="77777777" w:rsidR="00383944" w:rsidRPr="00761EE5" w:rsidRDefault="00383944" w:rsidP="00454CF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761EE5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12.33</w:t>
            </w:r>
          </w:p>
        </w:tc>
      </w:tr>
      <w:tr w:rsidR="00761EE5" w:rsidRPr="00761EE5" w14:paraId="465A68C8" w14:textId="77777777" w:rsidTr="000E4256">
        <w:trPr>
          <w:trHeight w:val="300"/>
        </w:trPr>
        <w:tc>
          <w:tcPr>
            <w:tcW w:w="1688" w:type="dxa"/>
            <w:noWrap/>
            <w:vAlign w:val="bottom"/>
            <w:hideMark/>
          </w:tcPr>
          <w:p w14:paraId="08864190" w14:textId="77777777" w:rsidR="00383944" w:rsidRPr="00761EE5" w:rsidRDefault="00383944" w:rsidP="00454CF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761EE5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12.244</w:t>
            </w:r>
          </w:p>
        </w:tc>
        <w:tc>
          <w:tcPr>
            <w:tcW w:w="5111" w:type="dxa"/>
            <w:noWrap/>
            <w:vAlign w:val="bottom"/>
            <w:hideMark/>
          </w:tcPr>
          <w:p w14:paraId="218DDA4D" w14:textId="77777777" w:rsidR="00383944" w:rsidRPr="00761EE5" w:rsidRDefault="00383944" w:rsidP="00454CF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761EE5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2(3</w:t>
            </w:r>
            <w:proofErr w:type="gramStart"/>
            <w:r w:rsidRPr="00761EE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t-BR" w:eastAsia="pt-BR"/>
              </w:rPr>
              <w:t>H</w:t>
            </w:r>
            <w:r w:rsidRPr="00761EE5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)-</w:t>
            </w:r>
            <w:proofErr w:type="spellStart"/>
            <w:proofErr w:type="gramEnd"/>
            <w:r w:rsidRPr="00761EE5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Furanone</w:t>
            </w:r>
            <w:proofErr w:type="spellEnd"/>
            <w:r w:rsidRPr="00761EE5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, dihydro-3-methyl-</w:t>
            </w:r>
          </w:p>
        </w:tc>
        <w:tc>
          <w:tcPr>
            <w:tcW w:w="1843" w:type="dxa"/>
            <w:vAlign w:val="bottom"/>
          </w:tcPr>
          <w:p w14:paraId="59FC7D29" w14:textId="77777777" w:rsidR="00383944" w:rsidRPr="00761EE5" w:rsidRDefault="00383944" w:rsidP="00454CF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761EE5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1.73</w:t>
            </w:r>
          </w:p>
        </w:tc>
      </w:tr>
      <w:tr w:rsidR="00761EE5" w:rsidRPr="00761EE5" w14:paraId="422B6A59" w14:textId="77777777" w:rsidTr="000E4256">
        <w:trPr>
          <w:trHeight w:val="300"/>
        </w:trPr>
        <w:tc>
          <w:tcPr>
            <w:tcW w:w="1688" w:type="dxa"/>
            <w:noWrap/>
            <w:vAlign w:val="bottom"/>
            <w:hideMark/>
          </w:tcPr>
          <w:p w14:paraId="1572A729" w14:textId="77777777" w:rsidR="00383944" w:rsidRPr="00761EE5" w:rsidRDefault="00383944" w:rsidP="00454CF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761EE5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12.672</w:t>
            </w:r>
          </w:p>
        </w:tc>
        <w:tc>
          <w:tcPr>
            <w:tcW w:w="5111" w:type="dxa"/>
            <w:noWrap/>
            <w:vAlign w:val="bottom"/>
            <w:hideMark/>
          </w:tcPr>
          <w:p w14:paraId="6A8395F3" w14:textId="77777777" w:rsidR="00383944" w:rsidRPr="00761EE5" w:rsidRDefault="00383944" w:rsidP="00454CF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proofErr w:type="spellStart"/>
            <w:r w:rsidRPr="00761EE5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Benzaldehyde</w:t>
            </w:r>
            <w:proofErr w:type="spellEnd"/>
          </w:p>
        </w:tc>
        <w:tc>
          <w:tcPr>
            <w:tcW w:w="1843" w:type="dxa"/>
            <w:vAlign w:val="bottom"/>
          </w:tcPr>
          <w:p w14:paraId="551C851C" w14:textId="77777777" w:rsidR="00383944" w:rsidRPr="00761EE5" w:rsidRDefault="00383944" w:rsidP="00454CF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761EE5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0.52</w:t>
            </w:r>
          </w:p>
        </w:tc>
      </w:tr>
      <w:tr w:rsidR="00761EE5" w:rsidRPr="00761EE5" w14:paraId="1DDD32FB" w14:textId="77777777" w:rsidTr="000E4256">
        <w:trPr>
          <w:trHeight w:val="300"/>
        </w:trPr>
        <w:tc>
          <w:tcPr>
            <w:tcW w:w="1688" w:type="dxa"/>
            <w:noWrap/>
            <w:vAlign w:val="bottom"/>
            <w:hideMark/>
          </w:tcPr>
          <w:p w14:paraId="169BB6BF" w14:textId="77777777" w:rsidR="00383944" w:rsidRPr="00761EE5" w:rsidRDefault="00383944" w:rsidP="00454CF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761EE5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13.483</w:t>
            </w:r>
          </w:p>
        </w:tc>
        <w:tc>
          <w:tcPr>
            <w:tcW w:w="5111" w:type="dxa"/>
            <w:noWrap/>
            <w:vAlign w:val="bottom"/>
            <w:hideMark/>
          </w:tcPr>
          <w:p w14:paraId="6EBE6BC4" w14:textId="77777777" w:rsidR="00383944" w:rsidRPr="00761EE5" w:rsidRDefault="00383944" w:rsidP="00454CF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761EE5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1-Octen-3-ol</w:t>
            </w:r>
          </w:p>
        </w:tc>
        <w:tc>
          <w:tcPr>
            <w:tcW w:w="1843" w:type="dxa"/>
            <w:vAlign w:val="bottom"/>
          </w:tcPr>
          <w:p w14:paraId="1A3928C1" w14:textId="77777777" w:rsidR="00383944" w:rsidRPr="00761EE5" w:rsidRDefault="00383944" w:rsidP="00454CF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761EE5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26.78</w:t>
            </w:r>
          </w:p>
        </w:tc>
      </w:tr>
      <w:tr w:rsidR="00761EE5" w:rsidRPr="00761EE5" w14:paraId="52AF4210" w14:textId="77777777" w:rsidTr="000E4256">
        <w:trPr>
          <w:trHeight w:val="300"/>
        </w:trPr>
        <w:tc>
          <w:tcPr>
            <w:tcW w:w="1688" w:type="dxa"/>
            <w:noWrap/>
            <w:vAlign w:val="bottom"/>
            <w:hideMark/>
          </w:tcPr>
          <w:p w14:paraId="49F989DF" w14:textId="77777777" w:rsidR="00383944" w:rsidRPr="00761EE5" w:rsidRDefault="00383944" w:rsidP="00454CF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761EE5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13.742</w:t>
            </w:r>
          </w:p>
        </w:tc>
        <w:tc>
          <w:tcPr>
            <w:tcW w:w="5111" w:type="dxa"/>
            <w:noWrap/>
            <w:vAlign w:val="bottom"/>
            <w:hideMark/>
          </w:tcPr>
          <w:p w14:paraId="052AFCD1" w14:textId="77777777" w:rsidR="00383944" w:rsidRPr="00761EE5" w:rsidRDefault="00383944" w:rsidP="00454CF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761EE5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3-Octanone</w:t>
            </w:r>
          </w:p>
        </w:tc>
        <w:tc>
          <w:tcPr>
            <w:tcW w:w="1843" w:type="dxa"/>
            <w:vAlign w:val="bottom"/>
          </w:tcPr>
          <w:p w14:paraId="5D31985E" w14:textId="77777777" w:rsidR="00383944" w:rsidRPr="00761EE5" w:rsidRDefault="00383944" w:rsidP="00454CF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761EE5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10.16</w:t>
            </w:r>
          </w:p>
        </w:tc>
      </w:tr>
      <w:tr w:rsidR="00761EE5" w:rsidRPr="00761EE5" w14:paraId="532F83A9" w14:textId="77777777" w:rsidTr="000E4256">
        <w:trPr>
          <w:trHeight w:val="300"/>
        </w:trPr>
        <w:tc>
          <w:tcPr>
            <w:tcW w:w="1688" w:type="dxa"/>
            <w:noWrap/>
            <w:vAlign w:val="bottom"/>
            <w:hideMark/>
          </w:tcPr>
          <w:p w14:paraId="28863994" w14:textId="77777777" w:rsidR="00383944" w:rsidRPr="00761EE5" w:rsidRDefault="00383944" w:rsidP="00454CF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761EE5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14.101</w:t>
            </w:r>
          </w:p>
        </w:tc>
        <w:tc>
          <w:tcPr>
            <w:tcW w:w="5111" w:type="dxa"/>
            <w:noWrap/>
            <w:vAlign w:val="bottom"/>
            <w:hideMark/>
          </w:tcPr>
          <w:p w14:paraId="405BAD78" w14:textId="77777777" w:rsidR="00383944" w:rsidRPr="00761EE5" w:rsidRDefault="00383944" w:rsidP="00454CF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761EE5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3-Octanol</w:t>
            </w:r>
          </w:p>
        </w:tc>
        <w:tc>
          <w:tcPr>
            <w:tcW w:w="1843" w:type="dxa"/>
            <w:vAlign w:val="bottom"/>
          </w:tcPr>
          <w:p w14:paraId="181AB21B" w14:textId="77777777" w:rsidR="00383944" w:rsidRPr="00761EE5" w:rsidRDefault="00383944" w:rsidP="00454CF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761EE5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0.72</w:t>
            </w:r>
          </w:p>
        </w:tc>
      </w:tr>
      <w:tr w:rsidR="00761EE5" w:rsidRPr="00761EE5" w14:paraId="602DC42E" w14:textId="77777777" w:rsidTr="000E4256">
        <w:trPr>
          <w:trHeight w:val="300"/>
        </w:trPr>
        <w:tc>
          <w:tcPr>
            <w:tcW w:w="1688" w:type="dxa"/>
            <w:noWrap/>
            <w:vAlign w:val="bottom"/>
            <w:hideMark/>
          </w:tcPr>
          <w:p w14:paraId="60DAB9AB" w14:textId="77777777" w:rsidR="00383944" w:rsidRPr="00761EE5" w:rsidRDefault="00383944" w:rsidP="00454CF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761EE5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15.339</w:t>
            </w:r>
          </w:p>
        </w:tc>
        <w:tc>
          <w:tcPr>
            <w:tcW w:w="5111" w:type="dxa"/>
            <w:noWrap/>
            <w:vAlign w:val="bottom"/>
            <w:hideMark/>
          </w:tcPr>
          <w:p w14:paraId="4211B5B4" w14:textId="77777777" w:rsidR="00383944" w:rsidRPr="00761EE5" w:rsidRDefault="00383944" w:rsidP="00454CF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proofErr w:type="spellStart"/>
            <w:r w:rsidRPr="00761EE5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Neopentane</w:t>
            </w:r>
            <w:proofErr w:type="spellEnd"/>
          </w:p>
        </w:tc>
        <w:tc>
          <w:tcPr>
            <w:tcW w:w="1843" w:type="dxa"/>
            <w:vAlign w:val="bottom"/>
          </w:tcPr>
          <w:p w14:paraId="3C749966" w14:textId="77777777" w:rsidR="00383944" w:rsidRPr="00761EE5" w:rsidRDefault="00383944" w:rsidP="00454CF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761EE5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0.20</w:t>
            </w:r>
          </w:p>
        </w:tc>
      </w:tr>
      <w:tr w:rsidR="00761EE5" w:rsidRPr="00761EE5" w14:paraId="30CE8C2C" w14:textId="77777777" w:rsidTr="000E4256">
        <w:trPr>
          <w:trHeight w:val="300"/>
        </w:trPr>
        <w:tc>
          <w:tcPr>
            <w:tcW w:w="1688" w:type="dxa"/>
            <w:noWrap/>
            <w:vAlign w:val="bottom"/>
            <w:hideMark/>
          </w:tcPr>
          <w:p w14:paraId="56CC08A7" w14:textId="77777777" w:rsidR="00383944" w:rsidRPr="00761EE5" w:rsidRDefault="00383944" w:rsidP="00454CF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761EE5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15.833</w:t>
            </w:r>
          </w:p>
        </w:tc>
        <w:tc>
          <w:tcPr>
            <w:tcW w:w="5111" w:type="dxa"/>
            <w:noWrap/>
            <w:vAlign w:val="bottom"/>
            <w:hideMark/>
          </w:tcPr>
          <w:p w14:paraId="6C74D6BE" w14:textId="77777777" w:rsidR="00383944" w:rsidRPr="00761EE5" w:rsidRDefault="00383944" w:rsidP="00454CF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61EE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Hexanoic acid, 2-ethyl-, methyl ester</w:t>
            </w:r>
          </w:p>
        </w:tc>
        <w:tc>
          <w:tcPr>
            <w:tcW w:w="1843" w:type="dxa"/>
            <w:vAlign w:val="bottom"/>
          </w:tcPr>
          <w:p w14:paraId="595F1C53" w14:textId="77777777" w:rsidR="00383944" w:rsidRPr="00761EE5" w:rsidRDefault="00383944" w:rsidP="00454CF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761EE5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4.94</w:t>
            </w:r>
          </w:p>
        </w:tc>
      </w:tr>
      <w:tr w:rsidR="00761EE5" w:rsidRPr="00761EE5" w14:paraId="4317BA29" w14:textId="77777777" w:rsidTr="000E4256">
        <w:trPr>
          <w:trHeight w:val="300"/>
        </w:trPr>
        <w:tc>
          <w:tcPr>
            <w:tcW w:w="1688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7EE43CA9" w14:textId="77777777" w:rsidR="00383944" w:rsidRPr="00761EE5" w:rsidRDefault="00383944" w:rsidP="00454CF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761EE5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16.346</w:t>
            </w:r>
          </w:p>
        </w:tc>
        <w:tc>
          <w:tcPr>
            <w:tcW w:w="5111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14F826F1" w14:textId="77777777" w:rsidR="00383944" w:rsidRPr="00761EE5" w:rsidRDefault="00383944" w:rsidP="00454CF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761EE5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3-Hexanone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0EFAB5A8" w14:textId="77777777" w:rsidR="00383944" w:rsidRPr="00761EE5" w:rsidRDefault="00383944" w:rsidP="00454CF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761EE5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0.17</w:t>
            </w:r>
          </w:p>
        </w:tc>
      </w:tr>
      <w:tr w:rsidR="00761EE5" w:rsidRPr="00761EE5" w14:paraId="0F0A05DB" w14:textId="77777777" w:rsidTr="000E4256">
        <w:trPr>
          <w:trHeight w:val="300"/>
        </w:trPr>
        <w:tc>
          <w:tcPr>
            <w:tcW w:w="6799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004D7F5B" w14:textId="77777777" w:rsidR="00383944" w:rsidRPr="00761EE5" w:rsidRDefault="00383944" w:rsidP="00454CF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pt-BR" w:eastAsia="pt-BR"/>
              </w:rPr>
            </w:pPr>
            <w:proofErr w:type="spellStart"/>
            <w:r w:rsidRPr="00761E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pt-BR" w:eastAsia="pt-BR"/>
              </w:rPr>
              <w:t>Arthrobotrys</w:t>
            </w:r>
            <w:proofErr w:type="spellEnd"/>
            <w:r w:rsidRPr="00761E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pt-BR" w:eastAsia="pt-BR"/>
              </w:rPr>
              <w:t xml:space="preserve"> </w:t>
            </w:r>
            <w:proofErr w:type="spellStart"/>
            <w:r w:rsidRPr="00761E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pt-BR" w:eastAsia="pt-BR"/>
              </w:rPr>
              <w:t>musiformes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81B6BF9" w14:textId="77777777" w:rsidR="00383944" w:rsidRPr="00761EE5" w:rsidRDefault="00383944" w:rsidP="00454CF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</w:p>
        </w:tc>
      </w:tr>
      <w:tr w:rsidR="00761EE5" w:rsidRPr="00761EE5" w14:paraId="2918EDB4" w14:textId="77777777" w:rsidTr="000E4256">
        <w:trPr>
          <w:trHeight w:val="300"/>
        </w:trPr>
        <w:tc>
          <w:tcPr>
            <w:tcW w:w="1688" w:type="dxa"/>
            <w:tcBorders>
              <w:top w:val="single" w:sz="4" w:space="0" w:color="auto"/>
            </w:tcBorders>
            <w:noWrap/>
            <w:vAlign w:val="bottom"/>
          </w:tcPr>
          <w:p w14:paraId="0E8F4E9F" w14:textId="77777777" w:rsidR="00383944" w:rsidRPr="00761EE5" w:rsidRDefault="00383944" w:rsidP="00454CF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5">
              <w:rPr>
                <w:rFonts w:ascii="Times New Roman" w:hAnsi="Times New Roman" w:cs="Times New Roman"/>
                <w:sz w:val="24"/>
                <w:szCs w:val="24"/>
              </w:rPr>
              <w:t>4.330</w:t>
            </w:r>
          </w:p>
        </w:tc>
        <w:tc>
          <w:tcPr>
            <w:tcW w:w="5111" w:type="dxa"/>
            <w:tcBorders>
              <w:top w:val="single" w:sz="4" w:space="0" w:color="auto"/>
            </w:tcBorders>
            <w:noWrap/>
            <w:vAlign w:val="bottom"/>
          </w:tcPr>
          <w:p w14:paraId="2AC7D5BF" w14:textId="77777777" w:rsidR="00383944" w:rsidRPr="00761EE5" w:rsidRDefault="00383944" w:rsidP="00454CF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5">
              <w:rPr>
                <w:rFonts w:ascii="Times New Roman" w:hAnsi="Times New Roman" w:cs="Times New Roman"/>
                <w:sz w:val="24"/>
                <w:szCs w:val="24"/>
              </w:rPr>
              <w:t>1-Butanol, 3-methyl-</w:t>
            </w:r>
          </w:p>
        </w:tc>
        <w:tc>
          <w:tcPr>
            <w:tcW w:w="1843" w:type="dxa"/>
            <w:vAlign w:val="bottom"/>
          </w:tcPr>
          <w:p w14:paraId="4F5FCBC4" w14:textId="77777777" w:rsidR="00383944" w:rsidRPr="00761EE5" w:rsidRDefault="00383944" w:rsidP="00454CFD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5">
              <w:rPr>
                <w:rFonts w:ascii="Times New Roman" w:hAnsi="Times New Roman" w:cs="Times New Roman"/>
                <w:sz w:val="24"/>
                <w:szCs w:val="24"/>
              </w:rPr>
              <w:t>52.06</w:t>
            </w:r>
          </w:p>
        </w:tc>
      </w:tr>
      <w:tr w:rsidR="00761EE5" w:rsidRPr="00761EE5" w14:paraId="35AF23C2" w14:textId="77777777" w:rsidTr="000E4256">
        <w:trPr>
          <w:trHeight w:val="300"/>
        </w:trPr>
        <w:tc>
          <w:tcPr>
            <w:tcW w:w="1688" w:type="dxa"/>
            <w:noWrap/>
            <w:vAlign w:val="bottom"/>
          </w:tcPr>
          <w:p w14:paraId="3C63E184" w14:textId="77777777" w:rsidR="00383944" w:rsidRPr="00761EE5" w:rsidRDefault="00383944" w:rsidP="00454CF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5">
              <w:rPr>
                <w:rFonts w:ascii="Times New Roman" w:hAnsi="Times New Roman" w:cs="Times New Roman"/>
                <w:sz w:val="24"/>
                <w:szCs w:val="24"/>
              </w:rPr>
              <w:t>4.448</w:t>
            </w:r>
          </w:p>
        </w:tc>
        <w:tc>
          <w:tcPr>
            <w:tcW w:w="5111" w:type="dxa"/>
            <w:noWrap/>
            <w:vAlign w:val="bottom"/>
          </w:tcPr>
          <w:p w14:paraId="5ECF5799" w14:textId="77777777" w:rsidR="00383944" w:rsidRPr="00761EE5" w:rsidRDefault="00383944" w:rsidP="00454CF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5">
              <w:rPr>
                <w:rFonts w:ascii="Times New Roman" w:hAnsi="Times New Roman" w:cs="Times New Roman"/>
                <w:sz w:val="24"/>
                <w:szCs w:val="24"/>
              </w:rPr>
              <w:t>1-Butanol, 2-methyl-</w:t>
            </w:r>
          </w:p>
        </w:tc>
        <w:tc>
          <w:tcPr>
            <w:tcW w:w="1843" w:type="dxa"/>
            <w:vAlign w:val="bottom"/>
          </w:tcPr>
          <w:p w14:paraId="53606FD5" w14:textId="77777777" w:rsidR="00383944" w:rsidRPr="00761EE5" w:rsidRDefault="00383944" w:rsidP="00454CFD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5">
              <w:rPr>
                <w:rFonts w:ascii="Times New Roman" w:hAnsi="Times New Roman" w:cs="Times New Roman"/>
                <w:sz w:val="24"/>
                <w:szCs w:val="24"/>
              </w:rPr>
              <w:t>2.63</w:t>
            </w:r>
          </w:p>
        </w:tc>
      </w:tr>
      <w:tr w:rsidR="00761EE5" w:rsidRPr="00761EE5" w14:paraId="46C72B3E" w14:textId="77777777" w:rsidTr="000E4256">
        <w:trPr>
          <w:trHeight w:val="300"/>
        </w:trPr>
        <w:tc>
          <w:tcPr>
            <w:tcW w:w="1688" w:type="dxa"/>
            <w:noWrap/>
            <w:vAlign w:val="bottom"/>
          </w:tcPr>
          <w:p w14:paraId="1AFB9A1A" w14:textId="77777777" w:rsidR="00383944" w:rsidRPr="00761EE5" w:rsidRDefault="00383944" w:rsidP="00454CF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5">
              <w:rPr>
                <w:rFonts w:ascii="Times New Roman" w:hAnsi="Times New Roman" w:cs="Times New Roman"/>
                <w:sz w:val="24"/>
                <w:szCs w:val="24"/>
              </w:rPr>
              <w:t>6.110</w:t>
            </w:r>
          </w:p>
        </w:tc>
        <w:tc>
          <w:tcPr>
            <w:tcW w:w="5111" w:type="dxa"/>
            <w:noWrap/>
            <w:vAlign w:val="bottom"/>
          </w:tcPr>
          <w:p w14:paraId="41539C01" w14:textId="77777777" w:rsidR="00383944" w:rsidRPr="00761EE5" w:rsidRDefault="00383944" w:rsidP="00454CF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5">
              <w:rPr>
                <w:rFonts w:ascii="Times New Roman" w:hAnsi="Times New Roman" w:cs="Times New Roman"/>
                <w:sz w:val="24"/>
                <w:szCs w:val="24"/>
              </w:rPr>
              <w:t>1-Octene</w:t>
            </w:r>
          </w:p>
        </w:tc>
        <w:tc>
          <w:tcPr>
            <w:tcW w:w="1843" w:type="dxa"/>
            <w:vAlign w:val="bottom"/>
          </w:tcPr>
          <w:p w14:paraId="3F94B3EC" w14:textId="77777777" w:rsidR="00383944" w:rsidRPr="00761EE5" w:rsidRDefault="00383944" w:rsidP="00454CFD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5">
              <w:rPr>
                <w:rFonts w:ascii="Times New Roman" w:hAnsi="Times New Roman" w:cs="Times New Roman"/>
                <w:sz w:val="24"/>
                <w:szCs w:val="24"/>
              </w:rPr>
              <w:t>2.67</w:t>
            </w:r>
          </w:p>
        </w:tc>
      </w:tr>
      <w:tr w:rsidR="00761EE5" w:rsidRPr="00761EE5" w14:paraId="48F27CA9" w14:textId="77777777" w:rsidTr="000E4256">
        <w:trPr>
          <w:trHeight w:val="300"/>
        </w:trPr>
        <w:tc>
          <w:tcPr>
            <w:tcW w:w="1688" w:type="dxa"/>
            <w:noWrap/>
            <w:vAlign w:val="bottom"/>
          </w:tcPr>
          <w:p w14:paraId="61D2C070" w14:textId="77777777" w:rsidR="00383944" w:rsidRPr="00761EE5" w:rsidRDefault="00383944" w:rsidP="00454CF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5">
              <w:rPr>
                <w:rFonts w:ascii="Times New Roman" w:hAnsi="Times New Roman" w:cs="Times New Roman"/>
                <w:sz w:val="24"/>
                <w:szCs w:val="24"/>
              </w:rPr>
              <w:t>6.688</w:t>
            </w:r>
          </w:p>
        </w:tc>
        <w:tc>
          <w:tcPr>
            <w:tcW w:w="5111" w:type="dxa"/>
            <w:noWrap/>
            <w:vAlign w:val="bottom"/>
          </w:tcPr>
          <w:p w14:paraId="6D2D7D80" w14:textId="77777777" w:rsidR="00383944" w:rsidRPr="00761EE5" w:rsidRDefault="00383944" w:rsidP="00454CF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5">
              <w:rPr>
                <w:rFonts w:ascii="Times New Roman" w:hAnsi="Times New Roman" w:cs="Times New Roman"/>
                <w:sz w:val="24"/>
                <w:szCs w:val="24"/>
              </w:rPr>
              <w:t>2-Octene, (E)-</w:t>
            </w:r>
          </w:p>
        </w:tc>
        <w:tc>
          <w:tcPr>
            <w:tcW w:w="1843" w:type="dxa"/>
            <w:vAlign w:val="bottom"/>
          </w:tcPr>
          <w:p w14:paraId="05347829" w14:textId="77777777" w:rsidR="00383944" w:rsidRPr="00761EE5" w:rsidRDefault="00383944" w:rsidP="00454CFD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5">
              <w:rPr>
                <w:rFonts w:ascii="Times New Roman" w:hAnsi="Times New Roman" w:cs="Times New Roman"/>
                <w:sz w:val="24"/>
                <w:szCs w:val="24"/>
              </w:rPr>
              <w:t>1.58</w:t>
            </w:r>
          </w:p>
        </w:tc>
      </w:tr>
      <w:tr w:rsidR="00761EE5" w:rsidRPr="00761EE5" w14:paraId="1BE23DC6" w14:textId="77777777" w:rsidTr="000E4256">
        <w:trPr>
          <w:trHeight w:val="300"/>
        </w:trPr>
        <w:tc>
          <w:tcPr>
            <w:tcW w:w="1688" w:type="dxa"/>
            <w:noWrap/>
            <w:vAlign w:val="bottom"/>
          </w:tcPr>
          <w:p w14:paraId="19A528FA" w14:textId="77777777" w:rsidR="00383944" w:rsidRPr="00761EE5" w:rsidRDefault="00383944" w:rsidP="00454CF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5">
              <w:rPr>
                <w:rFonts w:ascii="Times New Roman" w:hAnsi="Times New Roman" w:cs="Times New Roman"/>
                <w:sz w:val="24"/>
                <w:szCs w:val="24"/>
              </w:rPr>
              <w:t>6.987</w:t>
            </w:r>
          </w:p>
        </w:tc>
        <w:tc>
          <w:tcPr>
            <w:tcW w:w="5111" w:type="dxa"/>
            <w:noWrap/>
            <w:vAlign w:val="bottom"/>
          </w:tcPr>
          <w:p w14:paraId="7021C088" w14:textId="77777777" w:rsidR="00383944" w:rsidRPr="00761EE5" w:rsidRDefault="00383944" w:rsidP="00454CF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5">
              <w:rPr>
                <w:rFonts w:ascii="Times New Roman" w:hAnsi="Times New Roman" w:cs="Times New Roman"/>
                <w:sz w:val="24"/>
                <w:szCs w:val="24"/>
              </w:rPr>
              <w:t>Cyclobutanone, 2,3,3-trimethyl-</w:t>
            </w:r>
          </w:p>
        </w:tc>
        <w:tc>
          <w:tcPr>
            <w:tcW w:w="1843" w:type="dxa"/>
            <w:vAlign w:val="bottom"/>
          </w:tcPr>
          <w:p w14:paraId="59E406B5" w14:textId="77777777" w:rsidR="00383944" w:rsidRPr="00761EE5" w:rsidRDefault="00383944" w:rsidP="00454CFD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5">
              <w:rPr>
                <w:rFonts w:ascii="Times New Roman" w:hAnsi="Times New Roman" w:cs="Times New Roman"/>
                <w:sz w:val="24"/>
                <w:szCs w:val="24"/>
              </w:rPr>
              <w:t>0.72</w:t>
            </w:r>
          </w:p>
        </w:tc>
      </w:tr>
      <w:tr w:rsidR="00761EE5" w:rsidRPr="00761EE5" w14:paraId="0ADDCF05" w14:textId="77777777" w:rsidTr="000E4256">
        <w:trPr>
          <w:trHeight w:val="300"/>
        </w:trPr>
        <w:tc>
          <w:tcPr>
            <w:tcW w:w="1688" w:type="dxa"/>
            <w:noWrap/>
            <w:vAlign w:val="bottom"/>
          </w:tcPr>
          <w:p w14:paraId="51689D9C" w14:textId="77777777" w:rsidR="00383944" w:rsidRPr="00761EE5" w:rsidRDefault="00383944" w:rsidP="00454CF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5">
              <w:rPr>
                <w:rFonts w:ascii="Times New Roman" w:hAnsi="Times New Roman" w:cs="Times New Roman"/>
                <w:sz w:val="24"/>
                <w:szCs w:val="24"/>
              </w:rPr>
              <w:t>12.285</w:t>
            </w:r>
          </w:p>
        </w:tc>
        <w:tc>
          <w:tcPr>
            <w:tcW w:w="5111" w:type="dxa"/>
            <w:noWrap/>
            <w:vAlign w:val="bottom"/>
          </w:tcPr>
          <w:p w14:paraId="35734ADB" w14:textId="77777777" w:rsidR="00383944" w:rsidRPr="00761EE5" w:rsidRDefault="00383944" w:rsidP="00454CF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5">
              <w:rPr>
                <w:rFonts w:ascii="Times New Roman" w:hAnsi="Times New Roman" w:cs="Times New Roman"/>
                <w:sz w:val="24"/>
                <w:szCs w:val="24"/>
              </w:rPr>
              <w:t>2(3H)-Furanone, dihydro-3-methyl-</w:t>
            </w:r>
          </w:p>
        </w:tc>
        <w:tc>
          <w:tcPr>
            <w:tcW w:w="1843" w:type="dxa"/>
            <w:vAlign w:val="bottom"/>
          </w:tcPr>
          <w:p w14:paraId="230B7D97" w14:textId="77777777" w:rsidR="00383944" w:rsidRPr="00761EE5" w:rsidRDefault="00383944" w:rsidP="00454CFD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5">
              <w:rPr>
                <w:rFonts w:ascii="Times New Roman" w:hAnsi="Times New Roman" w:cs="Times New Roman"/>
                <w:sz w:val="24"/>
                <w:szCs w:val="24"/>
              </w:rPr>
              <w:t>1.76</w:t>
            </w:r>
          </w:p>
        </w:tc>
      </w:tr>
      <w:tr w:rsidR="00761EE5" w:rsidRPr="00761EE5" w14:paraId="1FF27F0C" w14:textId="77777777" w:rsidTr="000E4256">
        <w:trPr>
          <w:trHeight w:val="300"/>
        </w:trPr>
        <w:tc>
          <w:tcPr>
            <w:tcW w:w="1688" w:type="dxa"/>
            <w:noWrap/>
            <w:vAlign w:val="bottom"/>
          </w:tcPr>
          <w:p w14:paraId="7A5B9907" w14:textId="77777777" w:rsidR="00383944" w:rsidRPr="00761EE5" w:rsidRDefault="00383944" w:rsidP="00454CF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5">
              <w:rPr>
                <w:rFonts w:ascii="Times New Roman" w:hAnsi="Times New Roman" w:cs="Times New Roman"/>
                <w:sz w:val="24"/>
                <w:szCs w:val="24"/>
              </w:rPr>
              <w:t>13.508</w:t>
            </w:r>
          </w:p>
        </w:tc>
        <w:tc>
          <w:tcPr>
            <w:tcW w:w="5111" w:type="dxa"/>
            <w:noWrap/>
            <w:vAlign w:val="bottom"/>
          </w:tcPr>
          <w:p w14:paraId="270A93CF" w14:textId="77777777" w:rsidR="00383944" w:rsidRPr="00761EE5" w:rsidRDefault="00383944" w:rsidP="00454CF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5">
              <w:rPr>
                <w:rFonts w:ascii="Times New Roman" w:hAnsi="Times New Roman" w:cs="Times New Roman"/>
                <w:sz w:val="24"/>
                <w:szCs w:val="24"/>
              </w:rPr>
              <w:t>1-Octen-3-ol</w:t>
            </w:r>
          </w:p>
        </w:tc>
        <w:tc>
          <w:tcPr>
            <w:tcW w:w="1843" w:type="dxa"/>
            <w:vAlign w:val="bottom"/>
          </w:tcPr>
          <w:p w14:paraId="5BD54630" w14:textId="77777777" w:rsidR="00383944" w:rsidRPr="00761EE5" w:rsidRDefault="00383944" w:rsidP="00454CFD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5">
              <w:rPr>
                <w:rFonts w:ascii="Times New Roman" w:hAnsi="Times New Roman" w:cs="Times New Roman"/>
                <w:sz w:val="24"/>
                <w:szCs w:val="24"/>
              </w:rPr>
              <w:t>20.55</w:t>
            </w:r>
          </w:p>
        </w:tc>
      </w:tr>
      <w:tr w:rsidR="00761EE5" w:rsidRPr="00761EE5" w14:paraId="36D5AA27" w14:textId="77777777" w:rsidTr="000E4256">
        <w:trPr>
          <w:trHeight w:val="300"/>
        </w:trPr>
        <w:tc>
          <w:tcPr>
            <w:tcW w:w="1688" w:type="dxa"/>
            <w:tcBorders>
              <w:bottom w:val="single" w:sz="4" w:space="0" w:color="auto"/>
            </w:tcBorders>
            <w:noWrap/>
            <w:vAlign w:val="bottom"/>
          </w:tcPr>
          <w:p w14:paraId="3500C082" w14:textId="77777777" w:rsidR="00383944" w:rsidRPr="00761EE5" w:rsidRDefault="00383944" w:rsidP="00454CF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5">
              <w:rPr>
                <w:rFonts w:ascii="Times New Roman" w:hAnsi="Times New Roman" w:cs="Times New Roman"/>
                <w:sz w:val="24"/>
                <w:szCs w:val="24"/>
              </w:rPr>
              <w:t>13.766</w:t>
            </w:r>
          </w:p>
        </w:tc>
        <w:tc>
          <w:tcPr>
            <w:tcW w:w="5111" w:type="dxa"/>
            <w:tcBorders>
              <w:bottom w:val="single" w:sz="4" w:space="0" w:color="auto"/>
            </w:tcBorders>
            <w:noWrap/>
            <w:vAlign w:val="bottom"/>
          </w:tcPr>
          <w:p w14:paraId="78E60A33" w14:textId="77777777" w:rsidR="00383944" w:rsidRPr="00761EE5" w:rsidRDefault="00383944" w:rsidP="00454CF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5">
              <w:rPr>
                <w:rFonts w:ascii="Times New Roman" w:hAnsi="Times New Roman" w:cs="Times New Roman"/>
                <w:sz w:val="24"/>
                <w:szCs w:val="24"/>
              </w:rPr>
              <w:t>3-Octanone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2C22319A" w14:textId="77777777" w:rsidR="00383944" w:rsidRPr="00761EE5" w:rsidRDefault="00383944" w:rsidP="00454CFD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5">
              <w:rPr>
                <w:rFonts w:ascii="Times New Roman" w:hAnsi="Times New Roman" w:cs="Times New Roman"/>
                <w:sz w:val="24"/>
                <w:szCs w:val="24"/>
              </w:rPr>
              <w:t>11.89</w:t>
            </w:r>
          </w:p>
        </w:tc>
      </w:tr>
      <w:tr w:rsidR="00761EE5" w:rsidRPr="00761EE5" w14:paraId="65C45C83" w14:textId="77777777" w:rsidTr="000E4256">
        <w:trPr>
          <w:trHeight w:val="300"/>
        </w:trPr>
        <w:tc>
          <w:tcPr>
            <w:tcW w:w="6799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3DED5F67" w14:textId="77777777" w:rsidR="00901871" w:rsidRPr="00761EE5" w:rsidRDefault="00901871" w:rsidP="00454CF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pt-BR" w:eastAsia="pt-BR"/>
              </w:rPr>
            </w:pPr>
            <w:proofErr w:type="spellStart"/>
            <w:r w:rsidRPr="00761E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pt-BR" w:eastAsia="pt-BR"/>
              </w:rPr>
              <w:t>Duddingtonia</w:t>
            </w:r>
            <w:proofErr w:type="spellEnd"/>
            <w:r w:rsidRPr="00761E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pt-BR" w:eastAsia="pt-BR"/>
              </w:rPr>
              <w:t xml:space="preserve"> </w:t>
            </w:r>
            <w:proofErr w:type="spellStart"/>
            <w:r w:rsidRPr="00761E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pt-BR" w:eastAsia="pt-BR"/>
              </w:rPr>
              <w:t>flagrans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671C5F6" w14:textId="77777777" w:rsidR="00901871" w:rsidRPr="00761EE5" w:rsidRDefault="00901871" w:rsidP="00454CF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</w:p>
        </w:tc>
      </w:tr>
      <w:tr w:rsidR="00761EE5" w:rsidRPr="00761EE5" w14:paraId="4C0491F7" w14:textId="77777777" w:rsidTr="000E4256">
        <w:trPr>
          <w:trHeight w:val="300"/>
        </w:trPr>
        <w:tc>
          <w:tcPr>
            <w:tcW w:w="1688" w:type="dxa"/>
            <w:tcBorders>
              <w:top w:val="single" w:sz="4" w:space="0" w:color="auto"/>
            </w:tcBorders>
            <w:noWrap/>
            <w:vAlign w:val="bottom"/>
          </w:tcPr>
          <w:p w14:paraId="391DE7E1" w14:textId="77777777" w:rsidR="00901871" w:rsidRPr="00761EE5" w:rsidRDefault="00901871" w:rsidP="00454CF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5">
              <w:rPr>
                <w:rFonts w:ascii="Times New Roman" w:hAnsi="Times New Roman" w:cs="Times New Roman"/>
                <w:sz w:val="24"/>
                <w:szCs w:val="24"/>
              </w:rPr>
              <w:t>4.299</w:t>
            </w:r>
          </w:p>
        </w:tc>
        <w:tc>
          <w:tcPr>
            <w:tcW w:w="5111" w:type="dxa"/>
            <w:tcBorders>
              <w:top w:val="single" w:sz="4" w:space="0" w:color="auto"/>
            </w:tcBorders>
            <w:noWrap/>
            <w:vAlign w:val="bottom"/>
          </w:tcPr>
          <w:p w14:paraId="4B5577DB" w14:textId="77777777" w:rsidR="00901871" w:rsidRPr="00761EE5" w:rsidRDefault="00901871" w:rsidP="00454CF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5">
              <w:rPr>
                <w:rFonts w:ascii="Times New Roman" w:hAnsi="Times New Roman" w:cs="Times New Roman"/>
                <w:sz w:val="24"/>
                <w:szCs w:val="24"/>
              </w:rPr>
              <w:t>1-Butanol, 3-methyl-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bottom"/>
          </w:tcPr>
          <w:p w14:paraId="28E3F396" w14:textId="77777777" w:rsidR="00901871" w:rsidRPr="00761EE5" w:rsidRDefault="00901871" w:rsidP="00454CFD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5">
              <w:rPr>
                <w:rFonts w:ascii="Times New Roman" w:hAnsi="Times New Roman" w:cs="Times New Roman"/>
                <w:sz w:val="24"/>
                <w:szCs w:val="24"/>
              </w:rPr>
              <w:t>20.39</w:t>
            </w:r>
          </w:p>
        </w:tc>
      </w:tr>
      <w:tr w:rsidR="00761EE5" w:rsidRPr="00761EE5" w14:paraId="5B2D28F7" w14:textId="77777777" w:rsidTr="000E4256">
        <w:trPr>
          <w:trHeight w:val="300"/>
        </w:trPr>
        <w:tc>
          <w:tcPr>
            <w:tcW w:w="1688" w:type="dxa"/>
            <w:noWrap/>
            <w:vAlign w:val="bottom"/>
          </w:tcPr>
          <w:p w14:paraId="66608DB7" w14:textId="77777777" w:rsidR="00901871" w:rsidRPr="00761EE5" w:rsidRDefault="00901871" w:rsidP="00454CF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5">
              <w:rPr>
                <w:rFonts w:ascii="Times New Roman" w:hAnsi="Times New Roman" w:cs="Times New Roman"/>
                <w:sz w:val="24"/>
                <w:szCs w:val="24"/>
              </w:rPr>
              <w:t>4.410</w:t>
            </w:r>
          </w:p>
        </w:tc>
        <w:tc>
          <w:tcPr>
            <w:tcW w:w="5111" w:type="dxa"/>
            <w:noWrap/>
            <w:vAlign w:val="bottom"/>
          </w:tcPr>
          <w:p w14:paraId="21298F48" w14:textId="77777777" w:rsidR="00901871" w:rsidRPr="00761EE5" w:rsidRDefault="00901871" w:rsidP="00454CF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5">
              <w:rPr>
                <w:rFonts w:ascii="Times New Roman" w:hAnsi="Times New Roman" w:cs="Times New Roman"/>
                <w:sz w:val="24"/>
                <w:szCs w:val="24"/>
              </w:rPr>
              <w:t>1-Butanol, 2-methyl-</w:t>
            </w:r>
          </w:p>
        </w:tc>
        <w:tc>
          <w:tcPr>
            <w:tcW w:w="1843" w:type="dxa"/>
            <w:vAlign w:val="bottom"/>
          </w:tcPr>
          <w:p w14:paraId="526A82EA" w14:textId="77777777" w:rsidR="00901871" w:rsidRPr="00761EE5" w:rsidRDefault="00901871" w:rsidP="00454CFD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5">
              <w:rPr>
                <w:rFonts w:ascii="Times New Roman" w:hAnsi="Times New Roman" w:cs="Times New Roman"/>
                <w:sz w:val="24"/>
                <w:szCs w:val="24"/>
              </w:rPr>
              <w:t>4.69</w:t>
            </w:r>
          </w:p>
        </w:tc>
      </w:tr>
      <w:tr w:rsidR="00761EE5" w:rsidRPr="00761EE5" w14:paraId="0630F828" w14:textId="77777777" w:rsidTr="000E4256">
        <w:trPr>
          <w:trHeight w:val="300"/>
        </w:trPr>
        <w:tc>
          <w:tcPr>
            <w:tcW w:w="1688" w:type="dxa"/>
            <w:noWrap/>
            <w:vAlign w:val="bottom"/>
          </w:tcPr>
          <w:p w14:paraId="6E898363" w14:textId="77777777" w:rsidR="00901871" w:rsidRPr="00761EE5" w:rsidRDefault="00901871" w:rsidP="00454CF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5">
              <w:rPr>
                <w:rFonts w:ascii="Times New Roman" w:hAnsi="Times New Roman" w:cs="Times New Roman"/>
                <w:sz w:val="24"/>
                <w:szCs w:val="24"/>
              </w:rPr>
              <w:t>4.525</w:t>
            </w:r>
          </w:p>
        </w:tc>
        <w:tc>
          <w:tcPr>
            <w:tcW w:w="5111" w:type="dxa"/>
            <w:noWrap/>
            <w:vAlign w:val="bottom"/>
          </w:tcPr>
          <w:p w14:paraId="2C82703E" w14:textId="77777777" w:rsidR="00901871" w:rsidRPr="00761EE5" w:rsidRDefault="00901871" w:rsidP="00454CF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5">
              <w:rPr>
                <w:rFonts w:ascii="Times New Roman" w:hAnsi="Times New Roman" w:cs="Times New Roman"/>
                <w:sz w:val="24"/>
                <w:szCs w:val="24"/>
              </w:rPr>
              <w:t>Nitrous oxide</w:t>
            </w:r>
          </w:p>
        </w:tc>
        <w:tc>
          <w:tcPr>
            <w:tcW w:w="1843" w:type="dxa"/>
            <w:vAlign w:val="bottom"/>
          </w:tcPr>
          <w:p w14:paraId="2318B6FE" w14:textId="77777777" w:rsidR="00901871" w:rsidRPr="00761EE5" w:rsidRDefault="00901871" w:rsidP="00454CFD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5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</w:tr>
      <w:tr w:rsidR="00761EE5" w:rsidRPr="00761EE5" w14:paraId="2EEC67C7" w14:textId="77777777" w:rsidTr="000E4256">
        <w:trPr>
          <w:trHeight w:val="300"/>
        </w:trPr>
        <w:tc>
          <w:tcPr>
            <w:tcW w:w="1688" w:type="dxa"/>
            <w:noWrap/>
            <w:vAlign w:val="bottom"/>
          </w:tcPr>
          <w:p w14:paraId="1FACCDC1" w14:textId="77777777" w:rsidR="00901871" w:rsidRPr="00761EE5" w:rsidRDefault="00901871" w:rsidP="00454CF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5">
              <w:rPr>
                <w:rFonts w:ascii="Times New Roman" w:hAnsi="Times New Roman" w:cs="Times New Roman"/>
                <w:sz w:val="24"/>
                <w:szCs w:val="24"/>
              </w:rPr>
              <w:t>6.073</w:t>
            </w:r>
          </w:p>
        </w:tc>
        <w:tc>
          <w:tcPr>
            <w:tcW w:w="5111" w:type="dxa"/>
            <w:noWrap/>
            <w:vAlign w:val="bottom"/>
          </w:tcPr>
          <w:p w14:paraId="435E39EF" w14:textId="77777777" w:rsidR="00901871" w:rsidRPr="00761EE5" w:rsidRDefault="00901871" w:rsidP="00454CF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5">
              <w:rPr>
                <w:rFonts w:ascii="Times New Roman" w:hAnsi="Times New Roman" w:cs="Times New Roman"/>
                <w:sz w:val="24"/>
                <w:szCs w:val="24"/>
              </w:rPr>
              <w:t>1-Octene</w:t>
            </w:r>
          </w:p>
        </w:tc>
        <w:tc>
          <w:tcPr>
            <w:tcW w:w="1843" w:type="dxa"/>
            <w:vAlign w:val="bottom"/>
          </w:tcPr>
          <w:p w14:paraId="10E150FB" w14:textId="77777777" w:rsidR="00901871" w:rsidRPr="00761EE5" w:rsidRDefault="00901871" w:rsidP="00454CFD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5">
              <w:rPr>
                <w:rFonts w:ascii="Times New Roman" w:hAnsi="Times New Roman" w:cs="Times New Roman"/>
                <w:sz w:val="24"/>
                <w:szCs w:val="24"/>
              </w:rPr>
              <w:t>3.57</w:t>
            </w:r>
          </w:p>
        </w:tc>
      </w:tr>
      <w:tr w:rsidR="00761EE5" w:rsidRPr="00761EE5" w14:paraId="418323BA" w14:textId="77777777" w:rsidTr="000E4256">
        <w:trPr>
          <w:trHeight w:val="300"/>
        </w:trPr>
        <w:tc>
          <w:tcPr>
            <w:tcW w:w="1688" w:type="dxa"/>
            <w:noWrap/>
            <w:vAlign w:val="bottom"/>
          </w:tcPr>
          <w:p w14:paraId="3E5618C8" w14:textId="77777777" w:rsidR="00901871" w:rsidRPr="00761EE5" w:rsidRDefault="00901871" w:rsidP="00454CF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6.393</w:t>
            </w:r>
          </w:p>
        </w:tc>
        <w:tc>
          <w:tcPr>
            <w:tcW w:w="5111" w:type="dxa"/>
            <w:noWrap/>
            <w:vAlign w:val="bottom"/>
          </w:tcPr>
          <w:p w14:paraId="0801822F" w14:textId="77777777" w:rsidR="00901871" w:rsidRPr="00761EE5" w:rsidRDefault="00901871" w:rsidP="00454CF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5">
              <w:rPr>
                <w:rFonts w:ascii="Times New Roman" w:hAnsi="Times New Roman" w:cs="Times New Roman"/>
                <w:sz w:val="24"/>
                <w:szCs w:val="24"/>
              </w:rPr>
              <w:t>Octane</w:t>
            </w:r>
          </w:p>
        </w:tc>
        <w:tc>
          <w:tcPr>
            <w:tcW w:w="1843" w:type="dxa"/>
            <w:vAlign w:val="bottom"/>
          </w:tcPr>
          <w:p w14:paraId="3CEBEA2A" w14:textId="77777777" w:rsidR="00901871" w:rsidRPr="00761EE5" w:rsidRDefault="00901871" w:rsidP="00454CFD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5">
              <w:rPr>
                <w:rFonts w:ascii="Times New Roman" w:hAnsi="Times New Roman" w:cs="Times New Roman"/>
                <w:sz w:val="24"/>
                <w:szCs w:val="24"/>
              </w:rPr>
              <w:t>1.89</w:t>
            </w:r>
          </w:p>
        </w:tc>
      </w:tr>
      <w:tr w:rsidR="00761EE5" w:rsidRPr="00761EE5" w14:paraId="7E7C6D80" w14:textId="77777777" w:rsidTr="000E4256">
        <w:trPr>
          <w:trHeight w:val="300"/>
        </w:trPr>
        <w:tc>
          <w:tcPr>
            <w:tcW w:w="1688" w:type="dxa"/>
            <w:noWrap/>
            <w:vAlign w:val="bottom"/>
          </w:tcPr>
          <w:p w14:paraId="5EFE6192" w14:textId="77777777" w:rsidR="00901871" w:rsidRPr="00761EE5" w:rsidRDefault="00901871" w:rsidP="00454CF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5">
              <w:rPr>
                <w:rFonts w:ascii="Times New Roman" w:hAnsi="Times New Roman" w:cs="Times New Roman"/>
                <w:sz w:val="24"/>
                <w:szCs w:val="24"/>
              </w:rPr>
              <w:t>13.492</w:t>
            </w:r>
          </w:p>
        </w:tc>
        <w:tc>
          <w:tcPr>
            <w:tcW w:w="5111" w:type="dxa"/>
            <w:noWrap/>
            <w:vAlign w:val="bottom"/>
          </w:tcPr>
          <w:p w14:paraId="5FF2176C" w14:textId="77777777" w:rsidR="00901871" w:rsidRPr="00761EE5" w:rsidRDefault="00901871" w:rsidP="00454CF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5">
              <w:rPr>
                <w:rFonts w:ascii="Times New Roman" w:hAnsi="Times New Roman" w:cs="Times New Roman"/>
                <w:sz w:val="24"/>
                <w:szCs w:val="24"/>
              </w:rPr>
              <w:t>1-Octen-3-ol</w:t>
            </w:r>
          </w:p>
        </w:tc>
        <w:tc>
          <w:tcPr>
            <w:tcW w:w="1843" w:type="dxa"/>
            <w:vAlign w:val="bottom"/>
          </w:tcPr>
          <w:p w14:paraId="65796DF6" w14:textId="77777777" w:rsidR="00901871" w:rsidRPr="00761EE5" w:rsidRDefault="00901871" w:rsidP="00454CFD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5">
              <w:rPr>
                <w:rFonts w:ascii="Times New Roman" w:hAnsi="Times New Roman" w:cs="Times New Roman"/>
                <w:sz w:val="24"/>
                <w:szCs w:val="24"/>
              </w:rPr>
              <w:t>5.36</w:t>
            </w:r>
          </w:p>
        </w:tc>
      </w:tr>
      <w:tr w:rsidR="00761EE5" w:rsidRPr="00761EE5" w14:paraId="0F267823" w14:textId="77777777" w:rsidTr="000E4256">
        <w:trPr>
          <w:trHeight w:val="300"/>
        </w:trPr>
        <w:tc>
          <w:tcPr>
            <w:tcW w:w="1688" w:type="dxa"/>
            <w:noWrap/>
            <w:vAlign w:val="bottom"/>
          </w:tcPr>
          <w:p w14:paraId="0681C05D" w14:textId="77777777" w:rsidR="00901871" w:rsidRPr="00761EE5" w:rsidRDefault="00901871" w:rsidP="00454CF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5">
              <w:rPr>
                <w:rFonts w:ascii="Times New Roman" w:hAnsi="Times New Roman" w:cs="Times New Roman"/>
                <w:sz w:val="24"/>
                <w:szCs w:val="24"/>
              </w:rPr>
              <w:t>13.745</w:t>
            </w:r>
          </w:p>
        </w:tc>
        <w:tc>
          <w:tcPr>
            <w:tcW w:w="5111" w:type="dxa"/>
            <w:noWrap/>
            <w:vAlign w:val="bottom"/>
          </w:tcPr>
          <w:p w14:paraId="3ABD62D0" w14:textId="77777777" w:rsidR="00901871" w:rsidRPr="00761EE5" w:rsidRDefault="00901871" w:rsidP="00454CF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5">
              <w:rPr>
                <w:rFonts w:ascii="Times New Roman" w:hAnsi="Times New Roman" w:cs="Times New Roman"/>
                <w:sz w:val="24"/>
                <w:szCs w:val="24"/>
              </w:rPr>
              <w:t>3-Octanone</w:t>
            </w:r>
          </w:p>
        </w:tc>
        <w:tc>
          <w:tcPr>
            <w:tcW w:w="1843" w:type="dxa"/>
            <w:vAlign w:val="bottom"/>
          </w:tcPr>
          <w:p w14:paraId="0E8493CA" w14:textId="77777777" w:rsidR="00901871" w:rsidRPr="00761EE5" w:rsidRDefault="00901871" w:rsidP="00454CFD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5">
              <w:rPr>
                <w:rFonts w:ascii="Times New Roman" w:hAnsi="Times New Roman" w:cs="Times New Roman"/>
                <w:sz w:val="24"/>
                <w:szCs w:val="24"/>
              </w:rPr>
              <w:t>17.32</w:t>
            </w:r>
          </w:p>
        </w:tc>
      </w:tr>
      <w:tr w:rsidR="00761EE5" w:rsidRPr="00761EE5" w14:paraId="5C4AA8DC" w14:textId="77777777" w:rsidTr="000E4256">
        <w:trPr>
          <w:trHeight w:val="300"/>
        </w:trPr>
        <w:tc>
          <w:tcPr>
            <w:tcW w:w="1688" w:type="dxa"/>
            <w:noWrap/>
            <w:vAlign w:val="bottom"/>
          </w:tcPr>
          <w:p w14:paraId="51DBA2B1" w14:textId="77777777" w:rsidR="00901871" w:rsidRPr="00761EE5" w:rsidRDefault="00901871" w:rsidP="00454CF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5">
              <w:rPr>
                <w:rFonts w:ascii="Times New Roman" w:hAnsi="Times New Roman" w:cs="Times New Roman"/>
                <w:sz w:val="24"/>
                <w:szCs w:val="24"/>
              </w:rPr>
              <w:t>25.736</w:t>
            </w:r>
          </w:p>
        </w:tc>
        <w:tc>
          <w:tcPr>
            <w:tcW w:w="5111" w:type="dxa"/>
            <w:noWrap/>
            <w:vAlign w:val="bottom"/>
          </w:tcPr>
          <w:p w14:paraId="71FD412E" w14:textId="77777777" w:rsidR="00901871" w:rsidRPr="00761EE5" w:rsidRDefault="00901871" w:rsidP="00454CF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5">
              <w:rPr>
                <w:rFonts w:ascii="Times New Roman" w:hAnsi="Times New Roman" w:cs="Times New Roman"/>
                <w:sz w:val="24"/>
                <w:szCs w:val="24"/>
              </w:rPr>
              <w:t>4-Penten-2-one</w:t>
            </w:r>
          </w:p>
        </w:tc>
        <w:tc>
          <w:tcPr>
            <w:tcW w:w="1843" w:type="dxa"/>
            <w:vAlign w:val="bottom"/>
          </w:tcPr>
          <w:p w14:paraId="1BBA7C99" w14:textId="77777777" w:rsidR="00901871" w:rsidRPr="00761EE5" w:rsidRDefault="00901871" w:rsidP="00454CFD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5">
              <w:rPr>
                <w:rFonts w:ascii="Times New Roman" w:hAnsi="Times New Roman" w:cs="Times New Roman"/>
                <w:sz w:val="24"/>
                <w:szCs w:val="24"/>
              </w:rPr>
              <w:t>0.40</w:t>
            </w:r>
          </w:p>
        </w:tc>
      </w:tr>
      <w:tr w:rsidR="00761EE5" w:rsidRPr="00761EE5" w14:paraId="231D8448" w14:textId="77777777" w:rsidTr="000E4256">
        <w:trPr>
          <w:trHeight w:val="300"/>
        </w:trPr>
        <w:tc>
          <w:tcPr>
            <w:tcW w:w="1688" w:type="dxa"/>
            <w:noWrap/>
            <w:vAlign w:val="bottom"/>
          </w:tcPr>
          <w:p w14:paraId="373CF15D" w14:textId="77777777" w:rsidR="00901871" w:rsidRPr="00761EE5" w:rsidRDefault="00901871" w:rsidP="00454CF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5">
              <w:rPr>
                <w:rFonts w:ascii="Times New Roman" w:hAnsi="Times New Roman" w:cs="Times New Roman"/>
                <w:sz w:val="24"/>
                <w:szCs w:val="24"/>
              </w:rPr>
              <w:t>33.809</w:t>
            </w:r>
          </w:p>
        </w:tc>
        <w:tc>
          <w:tcPr>
            <w:tcW w:w="5111" w:type="dxa"/>
            <w:noWrap/>
            <w:vAlign w:val="bottom"/>
          </w:tcPr>
          <w:p w14:paraId="380456C6" w14:textId="77777777" w:rsidR="00901871" w:rsidRPr="00761EE5" w:rsidRDefault="00901871" w:rsidP="00454CF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5">
              <w:rPr>
                <w:rFonts w:ascii="Times New Roman" w:hAnsi="Times New Roman" w:cs="Times New Roman"/>
                <w:sz w:val="24"/>
                <w:szCs w:val="24"/>
              </w:rPr>
              <w:t>(SS)- or (RR)-2,3-hexanediol</w:t>
            </w:r>
          </w:p>
        </w:tc>
        <w:tc>
          <w:tcPr>
            <w:tcW w:w="1843" w:type="dxa"/>
            <w:vAlign w:val="bottom"/>
          </w:tcPr>
          <w:p w14:paraId="1981C98A" w14:textId="77777777" w:rsidR="00901871" w:rsidRPr="00761EE5" w:rsidRDefault="00901871" w:rsidP="00454CFD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5">
              <w:rPr>
                <w:rFonts w:ascii="Times New Roman" w:hAnsi="Times New Roman" w:cs="Times New Roman"/>
                <w:sz w:val="24"/>
                <w:szCs w:val="24"/>
              </w:rPr>
              <w:t>0.17</w:t>
            </w:r>
          </w:p>
        </w:tc>
      </w:tr>
      <w:tr w:rsidR="00761EE5" w:rsidRPr="00761EE5" w14:paraId="21EAFE2F" w14:textId="77777777" w:rsidTr="000E4256">
        <w:trPr>
          <w:trHeight w:val="300"/>
        </w:trPr>
        <w:tc>
          <w:tcPr>
            <w:tcW w:w="1688" w:type="dxa"/>
            <w:tcBorders>
              <w:bottom w:val="single" w:sz="4" w:space="0" w:color="auto"/>
            </w:tcBorders>
            <w:noWrap/>
            <w:vAlign w:val="bottom"/>
          </w:tcPr>
          <w:p w14:paraId="3E688D22" w14:textId="77777777" w:rsidR="00901871" w:rsidRPr="00761EE5" w:rsidRDefault="00901871" w:rsidP="00454CF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5">
              <w:rPr>
                <w:rFonts w:ascii="Times New Roman" w:hAnsi="Times New Roman" w:cs="Times New Roman"/>
                <w:sz w:val="24"/>
                <w:szCs w:val="24"/>
              </w:rPr>
              <w:t>39.332</w:t>
            </w:r>
          </w:p>
        </w:tc>
        <w:tc>
          <w:tcPr>
            <w:tcW w:w="5111" w:type="dxa"/>
            <w:tcBorders>
              <w:bottom w:val="single" w:sz="4" w:space="0" w:color="auto"/>
            </w:tcBorders>
            <w:noWrap/>
            <w:vAlign w:val="bottom"/>
          </w:tcPr>
          <w:p w14:paraId="4BFB160F" w14:textId="77777777" w:rsidR="00901871" w:rsidRPr="00761EE5" w:rsidRDefault="00901871" w:rsidP="00454CF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5">
              <w:rPr>
                <w:rFonts w:ascii="Times New Roman" w:hAnsi="Times New Roman" w:cs="Times New Roman"/>
                <w:sz w:val="24"/>
                <w:szCs w:val="24"/>
              </w:rPr>
              <w:t>2-Propanamine, 2-methyl-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7A8A2CF0" w14:textId="77777777" w:rsidR="00901871" w:rsidRPr="00761EE5" w:rsidRDefault="00901871" w:rsidP="00454CFD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5"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</w:tr>
      <w:tr w:rsidR="00761EE5" w:rsidRPr="00761EE5" w14:paraId="2289A3A5" w14:textId="77777777" w:rsidTr="000E4256">
        <w:trPr>
          <w:trHeight w:val="300"/>
        </w:trPr>
        <w:tc>
          <w:tcPr>
            <w:tcW w:w="6799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4F260274" w14:textId="77777777" w:rsidR="00102DCE" w:rsidRPr="00761EE5" w:rsidRDefault="00102DCE" w:rsidP="00454CFD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761EE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Monacrosporium</w:t>
            </w:r>
            <w:proofErr w:type="spellEnd"/>
            <w:r w:rsidRPr="00761EE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1EE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thaumasium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038EA85" w14:textId="77777777" w:rsidR="00102DCE" w:rsidRPr="00761EE5" w:rsidRDefault="00102DCE" w:rsidP="00454CFD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EE5" w:rsidRPr="00761EE5" w14:paraId="420770B3" w14:textId="77777777" w:rsidTr="000E4256">
        <w:trPr>
          <w:trHeight w:val="300"/>
        </w:trPr>
        <w:tc>
          <w:tcPr>
            <w:tcW w:w="1688" w:type="dxa"/>
            <w:tcBorders>
              <w:top w:val="single" w:sz="4" w:space="0" w:color="auto"/>
            </w:tcBorders>
            <w:noWrap/>
            <w:vAlign w:val="bottom"/>
          </w:tcPr>
          <w:p w14:paraId="1557B4AE" w14:textId="77777777" w:rsidR="003A3EF9" w:rsidRPr="00761EE5" w:rsidRDefault="003A3EF9" w:rsidP="00454CF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761EE5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12.650</w:t>
            </w:r>
          </w:p>
        </w:tc>
        <w:tc>
          <w:tcPr>
            <w:tcW w:w="5111" w:type="dxa"/>
            <w:tcBorders>
              <w:top w:val="single" w:sz="4" w:space="0" w:color="auto"/>
            </w:tcBorders>
            <w:noWrap/>
            <w:vAlign w:val="bottom"/>
          </w:tcPr>
          <w:p w14:paraId="60BB40DD" w14:textId="77777777" w:rsidR="003A3EF9" w:rsidRPr="00761EE5" w:rsidRDefault="003A3EF9" w:rsidP="00454CF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5">
              <w:rPr>
                <w:rFonts w:ascii="Times New Roman" w:hAnsi="Times New Roman" w:cs="Times New Roman"/>
                <w:sz w:val="24"/>
                <w:szCs w:val="24"/>
              </w:rPr>
              <w:t>Benzaldehyde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bottom"/>
          </w:tcPr>
          <w:p w14:paraId="0AB44D55" w14:textId="77777777" w:rsidR="003A3EF9" w:rsidRPr="00761EE5" w:rsidRDefault="003A3EF9" w:rsidP="00454CFD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5">
              <w:rPr>
                <w:rFonts w:ascii="Times New Roman" w:hAnsi="Times New Roman" w:cs="Times New Roman"/>
                <w:sz w:val="24"/>
                <w:szCs w:val="24"/>
              </w:rPr>
              <w:t>51.53</w:t>
            </w:r>
          </w:p>
        </w:tc>
      </w:tr>
      <w:tr w:rsidR="00761EE5" w:rsidRPr="00761EE5" w14:paraId="6E376126" w14:textId="77777777" w:rsidTr="000E4256">
        <w:trPr>
          <w:trHeight w:val="300"/>
        </w:trPr>
        <w:tc>
          <w:tcPr>
            <w:tcW w:w="1688" w:type="dxa"/>
            <w:noWrap/>
            <w:vAlign w:val="bottom"/>
          </w:tcPr>
          <w:p w14:paraId="327B4D0F" w14:textId="77777777" w:rsidR="003A3EF9" w:rsidRPr="00761EE5" w:rsidRDefault="003A3EF9" w:rsidP="00454CF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761EE5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13.753</w:t>
            </w:r>
          </w:p>
        </w:tc>
        <w:tc>
          <w:tcPr>
            <w:tcW w:w="5111" w:type="dxa"/>
            <w:noWrap/>
            <w:vAlign w:val="bottom"/>
          </w:tcPr>
          <w:p w14:paraId="3F47FD9C" w14:textId="77777777" w:rsidR="003A3EF9" w:rsidRPr="00761EE5" w:rsidRDefault="003A3EF9" w:rsidP="00454CF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5">
              <w:rPr>
                <w:rFonts w:ascii="Times New Roman" w:hAnsi="Times New Roman" w:cs="Times New Roman"/>
                <w:sz w:val="24"/>
                <w:szCs w:val="24"/>
              </w:rPr>
              <w:t>3-Octanone</w:t>
            </w:r>
          </w:p>
        </w:tc>
        <w:tc>
          <w:tcPr>
            <w:tcW w:w="1843" w:type="dxa"/>
            <w:vAlign w:val="bottom"/>
          </w:tcPr>
          <w:p w14:paraId="47D91640" w14:textId="77777777" w:rsidR="003A3EF9" w:rsidRPr="00761EE5" w:rsidRDefault="003A3EF9" w:rsidP="00454CFD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5">
              <w:rPr>
                <w:rFonts w:ascii="Times New Roman" w:hAnsi="Times New Roman" w:cs="Times New Roman"/>
                <w:sz w:val="24"/>
                <w:szCs w:val="24"/>
              </w:rPr>
              <w:t>15.98</w:t>
            </w:r>
          </w:p>
        </w:tc>
      </w:tr>
      <w:tr w:rsidR="00761EE5" w:rsidRPr="00761EE5" w14:paraId="2ECBC6D8" w14:textId="77777777" w:rsidTr="000E4256">
        <w:trPr>
          <w:trHeight w:val="300"/>
        </w:trPr>
        <w:tc>
          <w:tcPr>
            <w:tcW w:w="1688" w:type="dxa"/>
            <w:tcBorders>
              <w:bottom w:val="single" w:sz="4" w:space="0" w:color="auto"/>
            </w:tcBorders>
            <w:noWrap/>
            <w:vAlign w:val="bottom"/>
          </w:tcPr>
          <w:p w14:paraId="5D96EF15" w14:textId="77777777" w:rsidR="003A3EF9" w:rsidRPr="00761EE5" w:rsidRDefault="003A3EF9" w:rsidP="00454CF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761EE5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24.948</w:t>
            </w:r>
          </w:p>
        </w:tc>
        <w:tc>
          <w:tcPr>
            <w:tcW w:w="5111" w:type="dxa"/>
            <w:tcBorders>
              <w:bottom w:val="single" w:sz="4" w:space="0" w:color="auto"/>
            </w:tcBorders>
            <w:noWrap/>
            <w:vAlign w:val="bottom"/>
          </w:tcPr>
          <w:p w14:paraId="025ED146" w14:textId="77777777" w:rsidR="003A3EF9" w:rsidRPr="00761EE5" w:rsidRDefault="003A3EF9" w:rsidP="00454CF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5">
              <w:rPr>
                <w:rFonts w:ascii="Times New Roman" w:hAnsi="Times New Roman" w:cs="Times New Roman"/>
                <w:sz w:val="24"/>
                <w:szCs w:val="24"/>
              </w:rPr>
              <w:t>2,3-hexanediol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0A8F1957" w14:textId="77777777" w:rsidR="003A3EF9" w:rsidRPr="00761EE5" w:rsidRDefault="003A3EF9" w:rsidP="00454CFD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5"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</w:tr>
      <w:tr w:rsidR="00761EE5" w:rsidRPr="00761EE5" w14:paraId="61894AD0" w14:textId="77777777" w:rsidTr="000E4256">
        <w:trPr>
          <w:trHeight w:val="300"/>
        </w:trPr>
        <w:tc>
          <w:tcPr>
            <w:tcW w:w="6799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5A982BB1" w14:textId="77777777" w:rsidR="006D05CE" w:rsidRPr="00761EE5" w:rsidRDefault="006D05CE" w:rsidP="00454CF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1E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pt-BR" w:eastAsia="pt-BR"/>
              </w:rPr>
              <w:t>Pochonia</w:t>
            </w:r>
            <w:proofErr w:type="spellEnd"/>
            <w:r w:rsidRPr="00761E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pt-BR" w:eastAsia="pt-BR"/>
              </w:rPr>
              <w:t xml:space="preserve"> </w:t>
            </w:r>
            <w:proofErr w:type="spellStart"/>
            <w:r w:rsidRPr="00761E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pt-BR" w:eastAsia="pt-BR"/>
              </w:rPr>
              <w:t>clamydosporia</w:t>
            </w:r>
            <w:proofErr w:type="spellEnd"/>
            <w:r w:rsidRPr="00761EE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t-BR" w:eastAsia="pt-BR"/>
              </w:rPr>
              <w:t xml:space="preserve"> </w:t>
            </w:r>
            <w:r w:rsidRPr="00761E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 w:eastAsia="pt-BR"/>
              </w:rPr>
              <w:t>PC</w:t>
            </w:r>
            <w:r w:rsidR="006C7530" w:rsidRPr="00761E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 w:eastAsia="pt-BR"/>
              </w:rPr>
              <w:t>M4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AD11116" w14:textId="77777777" w:rsidR="006D05CE" w:rsidRPr="00761EE5" w:rsidRDefault="006D05CE" w:rsidP="00454CFD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EE5" w:rsidRPr="00761EE5" w14:paraId="79B05CD9" w14:textId="77777777" w:rsidTr="000E4256">
        <w:trPr>
          <w:trHeight w:val="300"/>
        </w:trPr>
        <w:tc>
          <w:tcPr>
            <w:tcW w:w="1688" w:type="dxa"/>
            <w:tcBorders>
              <w:top w:val="single" w:sz="4" w:space="0" w:color="auto"/>
            </w:tcBorders>
            <w:noWrap/>
            <w:vAlign w:val="bottom"/>
          </w:tcPr>
          <w:p w14:paraId="6B07F4E3" w14:textId="77777777" w:rsidR="006D05CE" w:rsidRPr="00761EE5" w:rsidRDefault="006D05CE" w:rsidP="00454CF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5">
              <w:rPr>
                <w:rFonts w:ascii="Times New Roman" w:hAnsi="Times New Roman" w:cs="Times New Roman"/>
                <w:sz w:val="24"/>
                <w:szCs w:val="24"/>
              </w:rPr>
              <w:t>7.400</w:t>
            </w:r>
          </w:p>
        </w:tc>
        <w:tc>
          <w:tcPr>
            <w:tcW w:w="5111" w:type="dxa"/>
            <w:tcBorders>
              <w:top w:val="single" w:sz="4" w:space="0" w:color="auto"/>
            </w:tcBorders>
            <w:noWrap/>
            <w:vAlign w:val="bottom"/>
          </w:tcPr>
          <w:p w14:paraId="2B4A94D0" w14:textId="77777777" w:rsidR="006D05CE" w:rsidRPr="00761EE5" w:rsidRDefault="006D05CE" w:rsidP="00454CF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5">
              <w:rPr>
                <w:rFonts w:ascii="Times New Roman" w:hAnsi="Times New Roman" w:cs="Times New Roman"/>
                <w:sz w:val="24"/>
                <w:szCs w:val="24"/>
              </w:rPr>
              <w:t>1,3-Octadiene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bottom"/>
          </w:tcPr>
          <w:p w14:paraId="673BBC36" w14:textId="77777777" w:rsidR="006D05CE" w:rsidRPr="00761EE5" w:rsidRDefault="006D05CE" w:rsidP="00454CFD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5">
              <w:rPr>
                <w:rFonts w:ascii="Times New Roman" w:hAnsi="Times New Roman" w:cs="Times New Roman"/>
                <w:sz w:val="24"/>
                <w:szCs w:val="24"/>
              </w:rPr>
              <w:t>6.33</w:t>
            </w:r>
          </w:p>
        </w:tc>
      </w:tr>
      <w:tr w:rsidR="00761EE5" w:rsidRPr="00761EE5" w14:paraId="0A9A5797" w14:textId="77777777" w:rsidTr="000E4256">
        <w:trPr>
          <w:trHeight w:val="300"/>
        </w:trPr>
        <w:tc>
          <w:tcPr>
            <w:tcW w:w="1688" w:type="dxa"/>
            <w:noWrap/>
            <w:vAlign w:val="bottom"/>
          </w:tcPr>
          <w:p w14:paraId="7DE6ECFC" w14:textId="77777777" w:rsidR="006D05CE" w:rsidRPr="00761EE5" w:rsidRDefault="006D05CE" w:rsidP="00454CF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5">
              <w:rPr>
                <w:rFonts w:ascii="Times New Roman" w:hAnsi="Times New Roman" w:cs="Times New Roman"/>
                <w:sz w:val="24"/>
                <w:szCs w:val="24"/>
              </w:rPr>
              <w:t>7.484</w:t>
            </w:r>
          </w:p>
        </w:tc>
        <w:tc>
          <w:tcPr>
            <w:tcW w:w="5111" w:type="dxa"/>
            <w:noWrap/>
            <w:vAlign w:val="bottom"/>
          </w:tcPr>
          <w:p w14:paraId="1F1E7F01" w14:textId="77777777" w:rsidR="006D05CE" w:rsidRPr="00761EE5" w:rsidRDefault="006D05CE" w:rsidP="00454CF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5">
              <w:rPr>
                <w:rFonts w:ascii="Times New Roman" w:hAnsi="Times New Roman" w:cs="Times New Roman"/>
                <w:sz w:val="24"/>
                <w:szCs w:val="24"/>
              </w:rPr>
              <w:t>1,3-Octadiene</w:t>
            </w:r>
          </w:p>
        </w:tc>
        <w:tc>
          <w:tcPr>
            <w:tcW w:w="1843" w:type="dxa"/>
            <w:vAlign w:val="bottom"/>
          </w:tcPr>
          <w:p w14:paraId="6FFAFBCA" w14:textId="77777777" w:rsidR="006D05CE" w:rsidRPr="00761EE5" w:rsidRDefault="006D05CE" w:rsidP="00454CFD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5">
              <w:rPr>
                <w:rFonts w:ascii="Times New Roman" w:hAnsi="Times New Roman" w:cs="Times New Roman"/>
                <w:sz w:val="24"/>
                <w:szCs w:val="24"/>
              </w:rPr>
              <w:t>0.86</w:t>
            </w:r>
          </w:p>
        </w:tc>
      </w:tr>
      <w:tr w:rsidR="00761EE5" w:rsidRPr="00761EE5" w14:paraId="55F0435B" w14:textId="77777777" w:rsidTr="000E4256">
        <w:trPr>
          <w:trHeight w:val="300"/>
        </w:trPr>
        <w:tc>
          <w:tcPr>
            <w:tcW w:w="1688" w:type="dxa"/>
            <w:noWrap/>
            <w:vAlign w:val="bottom"/>
          </w:tcPr>
          <w:p w14:paraId="5E1F0236" w14:textId="77777777" w:rsidR="006D05CE" w:rsidRPr="00761EE5" w:rsidRDefault="006D05CE" w:rsidP="00454CF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5">
              <w:rPr>
                <w:rFonts w:ascii="Times New Roman" w:hAnsi="Times New Roman" w:cs="Times New Roman"/>
                <w:sz w:val="24"/>
                <w:szCs w:val="24"/>
              </w:rPr>
              <w:t>13.505</w:t>
            </w:r>
          </w:p>
        </w:tc>
        <w:tc>
          <w:tcPr>
            <w:tcW w:w="5111" w:type="dxa"/>
            <w:noWrap/>
            <w:vAlign w:val="bottom"/>
          </w:tcPr>
          <w:p w14:paraId="66A4C0F5" w14:textId="77777777" w:rsidR="006D05CE" w:rsidRPr="00761EE5" w:rsidRDefault="006D05CE" w:rsidP="00454CF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5">
              <w:rPr>
                <w:rFonts w:ascii="Times New Roman" w:hAnsi="Times New Roman" w:cs="Times New Roman"/>
                <w:sz w:val="24"/>
                <w:szCs w:val="24"/>
              </w:rPr>
              <w:t>1-Octen-3-ol</w:t>
            </w:r>
          </w:p>
        </w:tc>
        <w:tc>
          <w:tcPr>
            <w:tcW w:w="1843" w:type="dxa"/>
            <w:vAlign w:val="bottom"/>
          </w:tcPr>
          <w:p w14:paraId="598B740F" w14:textId="77777777" w:rsidR="006D05CE" w:rsidRPr="00761EE5" w:rsidRDefault="006D05CE" w:rsidP="00454CFD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5">
              <w:rPr>
                <w:rFonts w:ascii="Times New Roman" w:hAnsi="Times New Roman" w:cs="Times New Roman"/>
                <w:sz w:val="24"/>
                <w:szCs w:val="24"/>
              </w:rPr>
              <w:t>8.54</w:t>
            </w:r>
          </w:p>
        </w:tc>
      </w:tr>
      <w:tr w:rsidR="00761EE5" w:rsidRPr="00761EE5" w14:paraId="494902BE" w14:textId="77777777" w:rsidTr="000E4256">
        <w:trPr>
          <w:trHeight w:val="300"/>
        </w:trPr>
        <w:tc>
          <w:tcPr>
            <w:tcW w:w="1688" w:type="dxa"/>
            <w:noWrap/>
            <w:vAlign w:val="bottom"/>
          </w:tcPr>
          <w:p w14:paraId="7D54E713" w14:textId="77777777" w:rsidR="006D05CE" w:rsidRPr="00761EE5" w:rsidRDefault="006D05CE" w:rsidP="00454CF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5">
              <w:rPr>
                <w:rFonts w:ascii="Times New Roman" w:hAnsi="Times New Roman" w:cs="Times New Roman"/>
                <w:sz w:val="24"/>
                <w:szCs w:val="24"/>
              </w:rPr>
              <w:t>13.764</w:t>
            </w:r>
          </w:p>
        </w:tc>
        <w:tc>
          <w:tcPr>
            <w:tcW w:w="5111" w:type="dxa"/>
            <w:noWrap/>
            <w:vAlign w:val="bottom"/>
          </w:tcPr>
          <w:p w14:paraId="3D31CF1F" w14:textId="77777777" w:rsidR="006D05CE" w:rsidRPr="00761EE5" w:rsidRDefault="006D05CE" w:rsidP="00454CF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5">
              <w:rPr>
                <w:rFonts w:ascii="Times New Roman" w:hAnsi="Times New Roman" w:cs="Times New Roman"/>
                <w:sz w:val="24"/>
                <w:szCs w:val="24"/>
              </w:rPr>
              <w:t>3-Octanone</w:t>
            </w:r>
          </w:p>
        </w:tc>
        <w:tc>
          <w:tcPr>
            <w:tcW w:w="1843" w:type="dxa"/>
            <w:vAlign w:val="bottom"/>
          </w:tcPr>
          <w:p w14:paraId="3AE39E9F" w14:textId="77777777" w:rsidR="006D05CE" w:rsidRPr="00761EE5" w:rsidRDefault="006D05CE" w:rsidP="00454CFD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5">
              <w:rPr>
                <w:rFonts w:ascii="Times New Roman" w:hAnsi="Times New Roman" w:cs="Times New Roman"/>
                <w:sz w:val="24"/>
                <w:szCs w:val="24"/>
              </w:rPr>
              <w:t>3.70</w:t>
            </w:r>
          </w:p>
        </w:tc>
      </w:tr>
      <w:tr w:rsidR="00761EE5" w:rsidRPr="00761EE5" w14:paraId="38C2FB67" w14:textId="77777777" w:rsidTr="000E4256">
        <w:trPr>
          <w:trHeight w:val="300"/>
        </w:trPr>
        <w:tc>
          <w:tcPr>
            <w:tcW w:w="1688" w:type="dxa"/>
            <w:tcBorders>
              <w:bottom w:val="single" w:sz="4" w:space="0" w:color="auto"/>
            </w:tcBorders>
            <w:noWrap/>
            <w:vAlign w:val="bottom"/>
          </w:tcPr>
          <w:p w14:paraId="10FB09B8" w14:textId="77777777" w:rsidR="006D05CE" w:rsidRPr="00761EE5" w:rsidRDefault="006D05CE" w:rsidP="00454CF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5">
              <w:rPr>
                <w:rFonts w:ascii="Times New Roman" w:hAnsi="Times New Roman" w:cs="Times New Roman"/>
                <w:sz w:val="24"/>
                <w:szCs w:val="24"/>
              </w:rPr>
              <w:t>20.034</w:t>
            </w:r>
          </w:p>
        </w:tc>
        <w:tc>
          <w:tcPr>
            <w:tcW w:w="5111" w:type="dxa"/>
            <w:tcBorders>
              <w:bottom w:val="single" w:sz="4" w:space="0" w:color="auto"/>
            </w:tcBorders>
            <w:noWrap/>
            <w:vAlign w:val="bottom"/>
          </w:tcPr>
          <w:p w14:paraId="09B09164" w14:textId="77777777" w:rsidR="006D05CE" w:rsidRPr="00761EE5" w:rsidRDefault="006D05CE" w:rsidP="00454CF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5">
              <w:rPr>
                <w:rFonts w:ascii="Times New Roman" w:hAnsi="Times New Roman" w:cs="Times New Roman"/>
                <w:sz w:val="24"/>
                <w:szCs w:val="24"/>
              </w:rPr>
              <w:t>Benzene, 1,3-dimethoxy-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55C66FFC" w14:textId="77777777" w:rsidR="006D05CE" w:rsidRPr="00761EE5" w:rsidRDefault="006D05CE" w:rsidP="00454CFD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5">
              <w:rPr>
                <w:rFonts w:ascii="Times New Roman" w:hAnsi="Times New Roman" w:cs="Times New Roman"/>
                <w:sz w:val="24"/>
                <w:szCs w:val="24"/>
              </w:rPr>
              <w:t>80.57</w:t>
            </w:r>
          </w:p>
        </w:tc>
      </w:tr>
      <w:tr w:rsidR="00761EE5" w:rsidRPr="00761EE5" w14:paraId="68345357" w14:textId="77777777" w:rsidTr="000E4256">
        <w:trPr>
          <w:trHeight w:val="300"/>
        </w:trPr>
        <w:tc>
          <w:tcPr>
            <w:tcW w:w="6799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2B3364A1" w14:textId="77777777" w:rsidR="000E4256" w:rsidRPr="00761EE5" w:rsidRDefault="000E4256" w:rsidP="00454CF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1E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pt-BR" w:eastAsia="pt-BR"/>
              </w:rPr>
              <w:t>Pochonia</w:t>
            </w:r>
            <w:proofErr w:type="spellEnd"/>
            <w:r w:rsidRPr="00761E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pt-BR" w:eastAsia="pt-BR"/>
              </w:rPr>
              <w:t xml:space="preserve"> </w:t>
            </w:r>
            <w:proofErr w:type="spellStart"/>
            <w:r w:rsidRPr="00761E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pt-BR" w:eastAsia="pt-BR"/>
              </w:rPr>
              <w:t>clamydosporia</w:t>
            </w:r>
            <w:proofErr w:type="spellEnd"/>
            <w:r w:rsidRPr="00761EE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t-BR" w:eastAsia="pt-BR"/>
              </w:rPr>
              <w:t xml:space="preserve"> </w:t>
            </w:r>
            <w:r w:rsidRPr="00761E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 w:eastAsia="pt-BR"/>
              </w:rPr>
              <w:t>PCM10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DA82F88" w14:textId="77777777" w:rsidR="000E4256" w:rsidRPr="00761EE5" w:rsidRDefault="000E4256" w:rsidP="00454CFD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EE5" w:rsidRPr="00761EE5" w14:paraId="53E90E6D" w14:textId="77777777" w:rsidTr="000E4256">
        <w:trPr>
          <w:trHeight w:val="300"/>
        </w:trPr>
        <w:tc>
          <w:tcPr>
            <w:tcW w:w="1688" w:type="dxa"/>
            <w:tcBorders>
              <w:top w:val="single" w:sz="4" w:space="0" w:color="auto"/>
            </w:tcBorders>
            <w:noWrap/>
            <w:vAlign w:val="bottom"/>
          </w:tcPr>
          <w:p w14:paraId="3A6E0FD7" w14:textId="77777777" w:rsidR="00454CFD" w:rsidRPr="00761EE5" w:rsidRDefault="00454CFD" w:rsidP="00454CF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5">
              <w:rPr>
                <w:rFonts w:ascii="Times New Roman" w:hAnsi="Times New Roman" w:cs="Times New Roman"/>
                <w:sz w:val="24"/>
                <w:szCs w:val="24"/>
              </w:rPr>
              <w:t>5.848</w:t>
            </w:r>
          </w:p>
        </w:tc>
        <w:tc>
          <w:tcPr>
            <w:tcW w:w="5111" w:type="dxa"/>
            <w:tcBorders>
              <w:top w:val="single" w:sz="4" w:space="0" w:color="auto"/>
            </w:tcBorders>
            <w:noWrap/>
            <w:vAlign w:val="bottom"/>
          </w:tcPr>
          <w:p w14:paraId="2B627FC7" w14:textId="77777777" w:rsidR="00454CFD" w:rsidRPr="00761EE5" w:rsidRDefault="00454CFD" w:rsidP="00454CF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5">
              <w:rPr>
                <w:rFonts w:ascii="Times New Roman" w:hAnsi="Times New Roman" w:cs="Times New Roman"/>
                <w:sz w:val="24"/>
                <w:szCs w:val="24"/>
              </w:rPr>
              <w:t>2,4-dimethyl hexane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bottom"/>
          </w:tcPr>
          <w:p w14:paraId="7CCCB282" w14:textId="77777777" w:rsidR="00454CFD" w:rsidRPr="00761EE5" w:rsidRDefault="00454CFD" w:rsidP="00454CFD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5">
              <w:rPr>
                <w:rFonts w:ascii="Times New Roman" w:hAnsi="Times New Roman" w:cs="Times New Roman"/>
                <w:sz w:val="24"/>
                <w:szCs w:val="24"/>
              </w:rPr>
              <w:t>0.68</w:t>
            </w:r>
          </w:p>
        </w:tc>
      </w:tr>
      <w:tr w:rsidR="00761EE5" w:rsidRPr="00761EE5" w14:paraId="3198D939" w14:textId="77777777" w:rsidTr="000E4256">
        <w:trPr>
          <w:trHeight w:val="300"/>
        </w:trPr>
        <w:tc>
          <w:tcPr>
            <w:tcW w:w="1688" w:type="dxa"/>
            <w:noWrap/>
            <w:vAlign w:val="bottom"/>
          </w:tcPr>
          <w:p w14:paraId="2EDB4656" w14:textId="77777777" w:rsidR="00454CFD" w:rsidRPr="00761EE5" w:rsidRDefault="00454CFD" w:rsidP="00454CF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5">
              <w:rPr>
                <w:rFonts w:ascii="Times New Roman" w:hAnsi="Times New Roman" w:cs="Times New Roman"/>
                <w:sz w:val="24"/>
                <w:szCs w:val="24"/>
              </w:rPr>
              <w:t>6.080</w:t>
            </w:r>
          </w:p>
        </w:tc>
        <w:tc>
          <w:tcPr>
            <w:tcW w:w="5111" w:type="dxa"/>
            <w:noWrap/>
            <w:vAlign w:val="bottom"/>
          </w:tcPr>
          <w:p w14:paraId="2D2629CF" w14:textId="77777777" w:rsidR="00454CFD" w:rsidRPr="00761EE5" w:rsidRDefault="00454CFD" w:rsidP="00454CF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5">
              <w:rPr>
                <w:rFonts w:ascii="Times New Roman" w:hAnsi="Times New Roman" w:cs="Times New Roman"/>
                <w:sz w:val="24"/>
                <w:szCs w:val="24"/>
              </w:rPr>
              <w:t>Octane</w:t>
            </w:r>
          </w:p>
        </w:tc>
        <w:tc>
          <w:tcPr>
            <w:tcW w:w="1843" w:type="dxa"/>
            <w:vAlign w:val="bottom"/>
          </w:tcPr>
          <w:p w14:paraId="2C1EB880" w14:textId="77777777" w:rsidR="00454CFD" w:rsidRPr="00761EE5" w:rsidRDefault="00454CFD" w:rsidP="00454CFD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5">
              <w:rPr>
                <w:rFonts w:ascii="Times New Roman" w:hAnsi="Times New Roman" w:cs="Times New Roman"/>
                <w:sz w:val="24"/>
                <w:szCs w:val="24"/>
              </w:rPr>
              <w:t>0.91</w:t>
            </w:r>
          </w:p>
        </w:tc>
      </w:tr>
      <w:tr w:rsidR="00761EE5" w:rsidRPr="00761EE5" w14:paraId="09168AAD" w14:textId="77777777" w:rsidTr="000E4256">
        <w:trPr>
          <w:trHeight w:val="300"/>
        </w:trPr>
        <w:tc>
          <w:tcPr>
            <w:tcW w:w="1688" w:type="dxa"/>
            <w:noWrap/>
            <w:vAlign w:val="bottom"/>
          </w:tcPr>
          <w:p w14:paraId="4FD22790" w14:textId="77777777" w:rsidR="00454CFD" w:rsidRPr="00761EE5" w:rsidRDefault="00454CFD" w:rsidP="00454CF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5">
              <w:rPr>
                <w:rFonts w:ascii="Times New Roman" w:hAnsi="Times New Roman" w:cs="Times New Roman"/>
                <w:sz w:val="24"/>
                <w:szCs w:val="24"/>
              </w:rPr>
              <w:t>9.112</w:t>
            </w:r>
          </w:p>
        </w:tc>
        <w:tc>
          <w:tcPr>
            <w:tcW w:w="5111" w:type="dxa"/>
            <w:noWrap/>
            <w:vAlign w:val="bottom"/>
          </w:tcPr>
          <w:p w14:paraId="4C44A092" w14:textId="77777777" w:rsidR="00454CFD" w:rsidRPr="00761EE5" w:rsidRDefault="00454CFD" w:rsidP="00454CF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5">
              <w:rPr>
                <w:rFonts w:ascii="Times New Roman" w:hAnsi="Times New Roman" w:cs="Times New Roman"/>
                <w:sz w:val="24"/>
                <w:szCs w:val="24"/>
              </w:rPr>
              <w:t>Vinyl butyrate</w:t>
            </w:r>
          </w:p>
        </w:tc>
        <w:tc>
          <w:tcPr>
            <w:tcW w:w="1843" w:type="dxa"/>
            <w:vAlign w:val="bottom"/>
          </w:tcPr>
          <w:p w14:paraId="7FD0D208" w14:textId="77777777" w:rsidR="00454CFD" w:rsidRPr="00761EE5" w:rsidRDefault="00454CFD" w:rsidP="00454CFD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5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</w:tr>
      <w:tr w:rsidR="00761EE5" w:rsidRPr="00761EE5" w14:paraId="193EFC6C" w14:textId="77777777" w:rsidTr="000E4256">
        <w:trPr>
          <w:trHeight w:val="300"/>
        </w:trPr>
        <w:tc>
          <w:tcPr>
            <w:tcW w:w="1688" w:type="dxa"/>
            <w:noWrap/>
            <w:vAlign w:val="bottom"/>
          </w:tcPr>
          <w:p w14:paraId="40D2B570" w14:textId="77777777" w:rsidR="00454CFD" w:rsidRPr="00761EE5" w:rsidRDefault="00454CFD" w:rsidP="00454CF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5">
              <w:rPr>
                <w:rFonts w:ascii="Times New Roman" w:hAnsi="Times New Roman" w:cs="Times New Roman"/>
                <w:sz w:val="24"/>
                <w:szCs w:val="24"/>
              </w:rPr>
              <w:t>10.124</w:t>
            </w:r>
          </w:p>
        </w:tc>
        <w:tc>
          <w:tcPr>
            <w:tcW w:w="5111" w:type="dxa"/>
            <w:noWrap/>
            <w:vAlign w:val="bottom"/>
          </w:tcPr>
          <w:p w14:paraId="6E875211" w14:textId="77777777" w:rsidR="00454CFD" w:rsidRPr="00761EE5" w:rsidRDefault="00454CFD" w:rsidP="00454CF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5">
              <w:rPr>
                <w:rFonts w:ascii="Times New Roman" w:hAnsi="Times New Roman" w:cs="Times New Roman"/>
                <w:sz w:val="24"/>
                <w:szCs w:val="24"/>
              </w:rPr>
              <w:t>Oxalic acid, butyl propyl ester</w:t>
            </w:r>
          </w:p>
        </w:tc>
        <w:tc>
          <w:tcPr>
            <w:tcW w:w="1843" w:type="dxa"/>
            <w:vAlign w:val="bottom"/>
          </w:tcPr>
          <w:p w14:paraId="586441D9" w14:textId="77777777" w:rsidR="00454CFD" w:rsidRPr="00761EE5" w:rsidRDefault="00454CFD" w:rsidP="00454CFD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5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</w:tr>
      <w:tr w:rsidR="00761EE5" w:rsidRPr="00761EE5" w14:paraId="41CA63CF" w14:textId="77777777" w:rsidTr="000E4256">
        <w:trPr>
          <w:trHeight w:val="300"/>
        </w:trPr>
        <w:tc>
          <w:tcPr>
            <w:tcW w:w="1688" w:type="dxa"/>
            <w:noWrap/>
            <w:vAlign w:val="bottom"/>
          </w:tcPr>
          <w:p w14:paraId="206685DD" w14:textId="77777777" w:rsidR="00454CFD" w:rsidRPr="00761EE5" w:rsidRDefault="00454CFD" w:rsidP="00454CF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5">
              <w:rPr>
                <w:rFonts w:ascii="Times New Roman" w:hAnsi="Times New Roman" w:cs="Times New Roman"/>
                <w:sz w:val="24"/>
                <w:szCs w:val="24"/>
              </w:rPr>
              <w:t>10.221</w:t>
            </w:r>
          </w:p>
        </w:tc>
        <w:tc>
          <w:tcPr>
            <w:tcW w:w="5111" w:type="dxa"/>
            <w:noWrap/>
            <w:vAlign w:val="bottom"/>
          </w:tcPr>
          <w:p w14:paraId="182A45D5" w14:textId="77777777" w:rsidR="00454CFD" w:rsidRPr="00761EE5" w:rsidRDefault="00454CFD" w:rsidP="00454CF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5">
              <w:rPr>
                <w:rFonts w:ascii="Times New Roman" w:hAnsi="Times New Roman" w:cs="Times New Roman"/>
                <w:sz w:val="24"/>
                <w:szCs w:val="24"/>
              </w:rPr>
              <w:t>Oxalic acid, isobutyl pentyl ester</w:t>
            </w:r>
          </w:p>
        </w:tc>
        <w:tc>
          <w:tcPr>
            <w:tcW w:w="1843" w:type="dxa"/>
            <w:vAlign w:val="bottom"/>
          </w:tcPr>
          <w:p w14:paraId="28C5A7FD" w14:textId="77777777" w:rsidR="00454CFD" w:rsidRPr="00761EE5" w:rsidRDefault="00454CFD" w:rsidP="00454CFD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5">
              <w:rPr>
                <w:rFonts w:ascii="Times New Roman" w:hAnsi="Times New Roman" w:cs="Times New Roman"/>
                <w:sz w:val="24"/>
                <w:szCs w:val="24"/>
              </w:rPr>
              <w:t>0.34</w:t>
            </w:r>
          </w:p>
        </w:tc>
      </w:tr>
      <w:tr w:rsidR="00761EE5" w:rsidRPr="00761EE5" w14:paraId="396D25BA" w14:textId="77777777" w:rsidTr="000E4256">
        <w:trPr>
          <w:trHeight w:val="300"/>
        </w:trPr>
        <w:tc>
          <w:tcPr>
            <w:tcW w:w="1688" w:type="dxa"/>
            <w:noWrap/>
            <w:vAlign w:val="bottom"/>
          </w:tcPr>
          <w:p w14:paraId="0C63E04F" w14:textId="77777777" w:rsidR="00454CFD" w:rsidRPr="00761EE5" w:rsidRDefault="00454CFD" w:rsidP="00454CF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5">
              <w:rPr>
                <w:rFonts w:ascii="Times New Roman" w:hAnsi="Times New Roman" w:cs="Times New Roman"/>
                <w:sz w:val="24"/>
                <w:szCs w:val="24"/>
              </w:rPr>
              <w:t>10.841</w:t>
            </w:r>
          </w:p>
        </w:tc>
        <w:tc>
          <w:tcPr>
            <w:tcW w:w="5111" w:type="dxa"/>
            <w:noWrap/>
            <w:vAlign w:val="bottom"/>
          </w:tcPr>
          <w:p w14:paraId="6EA0DD96" w14:textId="77777777" w:rsidR="00454CFD" w:rsidRPr="00761EE5" w:rsidRDefault="00454CFD" w:rsidP="00454CF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5">
              <w:rPr>
                <w:rFonts w:ascii="Times New Roman" w:hAnsi="Times New Roman" w:cs="Times New Roman"/>
                <w:sz w:val="24"/>
                <w:szCs w:val="24"/>
              </w:rPr>
              <w:t>Anisole</w:t>
            </w:r>
          </w:p>
        </w:tc>
        <w:tc>
          <w:tcPr>
            <w:tcW w:w="1843" w:type="dxa"/>
            <w:vAlign w:val="bottom"/>
          </w:tcPr>
          <w:p w14:paraId="2C61A7BF" w14:textId="77777777" w:rsidR="00454CFD" w:rsidRPr="00761EE5" w:rsidRDefault="00454CFD" w:rsidP="00454CFD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5">
              <w:rPr>
                <w:rFonts w:ascii="Times New Roman" w:hAnsi="Times New Roman" w:cs="Times New Roman"/>
                <w:sz w:val="24"/>
                <w:szCs w:val="24"/>
              </w:rPr>
              <w:t>0.60</w:t>
            </w:r>
          </w:p>
        </w:tc>
      </w:tr>
      <w:tr w:rsidR="00761EE5" w:rsidRPr="00761EE5" w14:paraId="04D30B6F" w14:textId="77777777" w:rsidTr="000E4256">
        <w:trPr>
          <w:trHeight w:val="300"/>
        </w:trPr>
        <w:tc>
          <w:tcPr>
            <w:tcW w:w="1688" w:type="dxa"/>
            <w:tcBorders>
              <w:bottom w:val="single" w:sz="4" w:space="0" w:color="auto"/>
            </w:tcBorders>
            <w:noWrap/>
            <w:vAlign w:val="bottom"/>
          </w:tcPr>
          <w:p w14:paraId="2B4D1428" w14:textId="77777777" w:rsidR="00454CFD" w:rsidRPr="00761EE5" w:rsidRDefault="00454CFD" w:rsidP="00454CF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5">
              <w:rPr>
                <w:rFonts w:ascii="Times New Roman" w:hAnsi="Times New Roman" w:cs="Times New Roman"/>
                <w:sz w:val="24"/>
                <w:szCs w:val="24"/>
              </w:rPr>
              <w:t>20.029</w:t>
            </w:r>
          </w:p>
        </w:tc>
        <w:tc>
          <w:tcPr>
            <w:tcW w:w="5111" w:type="dxa"/>
            <w:tcBorders>
              <w:bottom w:val="single" w:sz="4" w:space="0" w:color="auto"/>
            </w:tcBorders>
            <w:noWrap/>
            <w:vAlign w:val="bottom"/>
          </w:tcPr>
          <w:p w14:paraId="470B163A" w14:textId="77777777" w:rsidR="00454CFD" w:rsidRPr="00761EE5" w:rsidRDefault="00454CFD" w:rsidP="00454CF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5">
              <w:rPr>
                <w:rFonts w:ascii="Times New Roman" w:hAnsi="Times New Roman" w:cs="Times New Roman"/>
                <w:sz w:val="24"/>
                <w:szCs w:val="24"/>
              </w:rPr>
              <w:t>Benzene, 1,3-dimethoxy-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0F6084CB" w14:textId="77777777" w:rsidR="00454CFD" w:rsidRPr="00761EE5" w:rsidRDefault="00454CFD" w:rsidP="00454CFD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5">
              <w:rPr>
                <w:rFonts w:ascii="Times New Roman" w:hAnsi="Times New Roman" w:cs="Times New Roman"/>
                <w:sz w:val="24"/>
                <w:szCs w:val="24"/>
              </w:rPr>
              <w:t>95.52</w:t>
            </w:r>
          </w:p>
        </w:tc>
      </w:tr>
    </w:tbl>
    <w:bookmarkEnd w:id="0"/>
    <w:p w14:paraId="2F6A50D5" w14:textId="799805B2" w:rsidR="00383944" w:rsidRPr="00ED262B" w:rsidRDefault="00ED262B" w:rsidP="004E3DD9">
      <w:pPr>
        <w:jc w:val="both"/>
        <w:rPr>
          <w:rFonts w:ascii="Times New Roman" w:hAnsi="Times New Roman" w:cs="Times New Roman"/>
          <w:lang w:val="en-GB"/>
        </w:rPr>
      </w:pPr>
      <w:r w:rsidRPr="00A87706">
        <w:rPr>
          <w:rFonts w:ascii="Times New Roman" w:hAnsi="Times New Roman" w:cs="Times New Roman"/>
          <w:lang w:val="en-GB"/>
        </w:rPr>
        <w:t xml:space="preserve">*The fungi are listed alphabetically. </w:t>
      </w:r>
      <w:r w:rsidR="00761EE5" w:rsidRPr="00DC6F87">
        <w:rPr>
          <w:rFonts w:ascii="Times New Roman" w:hAnsi="Times New Roman" w:cs="Times New Roman"/>
          <w:lang w:val="en-GB"/>
        </w:rPr>
        <w:t>**</w:t>
      </w:r>
      <w:r w:rsidR="00DC6F87" w:rsidRPr="00DC6F87">
        <w:rPr>
          <w:rFonts w:ascii="Times New Roman" w:hAnsi="Times New Roman" w:cs="Times New Roman"/>
        </w:rPr>
        <w:t xml:space="preserve">Only compounds whose mass spectra exhibited a similarity index ≥90% relative to the instrument reference libraries were considered identified. </w:t>
      </w:r>
      <w:r w:rsidR="00606543">
        <w:rPr>
          <w:rFonts w:ascii="Times New Roman" w:hAnsi="Times New Roman" w:cs="Times New Roman"/>
        </w:rPr>
        <w:t>RT</w:t>
      </w:r>
      <w:r w:rsidR="00DC6F87" w:rsidRPr="00DC6F87">
        <w:rPr>
          <w:rFonts w:ascii="Times New Roman" w:hAnsi="Times New Roman" w:cs="Times New Roman"/>
        </w:rPr>
        <w:t>, retention time.</w:t>
      </w:r>
    </w:p>
    <w:sectPr w:rsidR="00383944" w:rsidRPr="00ED262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944"/>
    <w:rsid w:val="00002411"/>
    <w:rsid w:val="000143FE"/>
    <w:rsid w:val="000E4256"/>
    <w:rsid w:val="00102DCE"/>
    <w:rsid w:val="00383944"/>
    <w:rsid w:val="003A3EF9"/>
    <w:rsid w:val="00454CFD"/>
    <w:rsid w:val="004A139C"/>
    <w:rsid w:val="004E3DD9"/>
    <w:rsid w:val="004F7E4E"/>
    <w:rsid w:val="00606543"/>
    <w:rsid w:val="006C7530"/>
    <w:rsid w:val="006D05CE"/>
    <w:rsid w:val="00732AA2"/>
    <w:rsid w:val="00761EE5"/>
    <w:rsid w:val="007D0F48"/>
    <w:rsid w:val="008422DA"/>
    <w:rsid w:val="008E1FD5"/>
    <w:rsid w:val="00901871"/>
    <w:rsid w:val="00913D15"/>
    <w:rsid w:val="00C43B29"/>
    <w:rsid w:val="00CA7E15"/>
    <w:rsid w:val="00CD74FC"/>
    <w:rsid w:val="00DA2EDB"/>
    <w:rsid w:val="00DC6F87"/>
    <w:rsid w:val="00ED262B"/>
    <w:rsid w:val="00FC0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56E81"/>
  <w15:chartTrackingRefBased/>
  <w15:docId w15:val="{1354EFD1-F1CF-4731-A053-53EDDD3AB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4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7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Varejão</dc:creator>
  <cp:keywords/>
  <dc:description/>
  <cp:lastModifiedBy>Usuário</cp:lastModifiedBy>
  <cp:revision>2</cp:revision>
  <dcterms:created xsi:type="dcterms:W3CDTF">2026-02-02T13:58:00Z</dcterms:created>
  <dcterms:modified xsi:type="dcterms:W3CDTF">2026-02-02T13:58:00Z</dcterms:modified>
</cp:coreProperties>
</file>