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B930C5" w14:textId="77777777" w:rsidR="00546EE5" w:rsidRPr="00546EE5" w:rsidRDefault="00546EE5" w:rsidP="00546EE5">
      <w:pPr>
        <w:jc w:val="center"/>
        <w:rPr>
          <w:rFonts w:ascii="Times New Roman" w:hAnsi="Times New Roman" w:cs="Times New Roman"/>
          <w:b/>
          <w:bCs/>
          <w:sz w:val="36"/>
          <w:szCs w:val="36"/>
          <w:lang w:val="en-US"/>
        </w:rPr>
      </w:pPr>
      <w:r w:rsidRPr="00546E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Mercury distribution in plants and soils from the former mining area of </w:t>
      </w:r>
      <w:proofErr w:type="spellStart"/>
      <w:r w:rsidRPr="00546EE5">
        <w:rPr>
          <w:rFonts w:ascii="Times New Roman" w:hAnsi="Times New Roman" w:cs="Times New Roman"/>
          <w:b/>
          <w:bCs/>
          <w:sz w:val="36"/>
          <w:szCs w:val="36"/>
          <w:lang w:val="en-US"/>
        </w:rPr>
        <w:t>Abbadia</w:t>
      </w:r>
      <w:proofErr w:type="spellEnd"/>
      <w:r w:rsidRPr="00546EE5">
        <w:rPr>
          <w:rFonts w:ascii="Times New Roman" w:hAnsi="Times New Roman" w:cs="Times New Roman"/>
          <w:b/>
          <w:bCs/>
          <w:sz w:val="36"/>
          <w:szCs w:val="36"/>
          <w:lang w:val="en-US"/>
        </w:rPr>
        <w:t xml:space="preserve"> San Salvatore (Tuscany, central Italy)</w:t>
      </w:r>
    </w:p>
    <w:p w14:paraId="0A90DED8" w14:textId="77777777" w:rsidR="00546EE5" w:rsidRPr="00546EE5" w:rsidRDefault="00546EE5" w:rsidP="00546EE5">
      <w:pPr>
        <w:rPr>
          <w:rFonts w:ascii="Times New Roman" w:hAnsi="Times New Roman" w:cs="Times New Roman"/>
          <w:lang w:val="en-US"/>
        </w:rPr>
      </w:pPr>
    </w:p>
    <w:p w14:paraId="72C1BFE2" w14:textId="77777777" w:rsidR="00546EE5" w:rsidRPr="00546EE5" w:rsidRDefault="00546EE5" w:rsidP="00546EE5">
      <w:pPr>
        <w:pStyle w:val="MDPI13authornames"/>
        <w:jc w:val="center"/>
        <w:rPr>
          <w:rFonts w:ascii="Times New Roman" w:hAnsi="Times New Roman"/>
          <w:sz w:val="24"/>
          <w:szCs w:val="24"/>
          <w:lang w:val="it-IT"/>
        </w:rPr>
      </w:pPr>
      <w:r w:rsidRPr="00546EE5">
        <w:rPr>
          <w:rFonts w:ascii="Times New Roman" w:hAnsi="Times New Roman"/>
          <w:sz w:val="24"/>
          <w:szCs w:val="24"/>
          <w:lang w:val="it-IT"/>
        </w:rPr>
        <w:t>Federica Meloni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1,</w:t>
      </w:r>
      <w:proofErr w:type="gramStart"/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2,</w:t>
      </w:r>
      <w:r w:rsidRPr="00546EE5">
        <w:rPr>
          <w:rFonts w:ascii="Times New Roman" w:hAnsi="Times New Roman"/>
          <w:sz w:val="24"/>
          <w:szCs w:val="24"/>
          <w:lang w:val="it-IT"/>
        </w:rPr>
        <w:t>*</w:t>
      </w:r>
      <w:proofErr w:type="gramEnd"/>
      <w:r w:rsidRPr="00546EE5">
        <w:rPr>
          <w:rFonts w:ascii="Times New Roman" w:hAnsi="Times New Roman"/>
          <w:sz w:val="24"/>
          <w:szCs w:val="24"/>
          <w:lang w:val="it-IT"/>
        </w:rPr>
        <w:t>, Alessandro Farieri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1</w:t>
      </w:r>
      <w:r w:rsidRPr="00546EE5">
        <w:rPr>
          <w:rFonts w:ascii="Times New Roman" w:hAnsi="Times New Roman"/>
          <w:sz w:val="24"/>
          <w:szCs w:val="24"/>
          <w:lang w:val="it-IT"/>
        </w:rPr>
        <w:t xml:space="preserve"> , Pablo L. Higueras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3,</w:t>
      </w:r>
      <w:r w:rsidRPr="00546EE5">
        <w:rPr>
          <w:rFonts w:ascii="Times New Roman" w:hAnsi="Times New Roman"/>
          <w:sz w:val="24"/>
          <w:szCs w:val="24"/>
          <w:lang w:val="it-IT"/>
        </w:rPr>
        <w:t xml:space="preserve"> José M. Esbrí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4</w:t>
      </w:r>
      <w:r w:rsidRPr="00546EE5">
        <w:rPr>
          <w:rFonts w:ascii="Times New Roman" w:hAnsi="Times New Roman"/>
          <w:sz w:val="24"/>
          <w:szCs w:val="24"/>
          <w:lang w:val="it-IT"/>
        </w:rPr>
        <w:t>,</w:t>
      </w:r>
      <w:r w:rsidRPr="00546EE5">
        <w:rPr>
          <w:rStyle w:val="Rimandocommento"/>
          <w:rFonts w:ascii="Times New Roman" w:eastAsia="SimSun" w:hAnsi="Times New Roman"/>
          <w:b w:val="0"/>
          <w:sz w:val="24"/>
          <w:szCs w:val="24"/>
          <w:lang w:val="it-IT" w:eastAsia="zh-CN" w:bidi="ar-SA"/>
        </w:rPr>
        <w:t xml:space="preserve"> </w:t>
      </w:r>
      <w:r w:rsidRPr="00546EE5">
        <w:rPr>
          <w:rFonts w:ascii="Times New Roman" w:hAnsi="Times New Roman"/>
          <w:sz w:val="24"/>
          <w:szCs w:val="24"/>
          <w:lang w:val="it-IT"/>
        </w:rPr>
        <w:t xml:space="preserve">Barbara </w:t>
      </w:r>
      <w:proofErr w:type="spellStart"/>
      <w:r w:rsidRPr="00546EE5">
        <w:rPr>
          <w:rFonts w:ascii="Times New Roman" w:hAnsi="Times New Roman"/>
          <w:sz w:val="24"/>
          <w:szCs w:val="24"/>
          <w:lang w:val="it-IT"/>
        </w:rPr>
        <w:t>Nisi</w:t>
      </w:r>
      <w:proofErr w:type="spellEnd"/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 xml:space="preserve"> 2</w:t>
      </w:r>
      <w:r w:rsidRPr="00546EE5">
        <w:rPr>
          <w:rFonts w:ascii="Times New Roman" w:hAnsi="Times New Roman"/>
          <w:sz w:val="24"/>
          <w:szCs w:val="24"/>
          <w:lang w:val="it-IT"/>
        </w:rPr>
        <w:t>, Jacopo Cabassi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2</w:t>
      </w:r>
      <w:r w:rsidRPr="00546EE5">
        <w:rPr>
          <w:rFonts w:ascii="Times New Roman" w:hAnsi="Times New Roman"/>
          <w:sz w:val="24"/>
          <w:szCs w:val="24"/>
          <w:lang w:val="it-IT"/>
        </w:rPr>
        <w:t>, Daniele Rappuoli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5,6</w:t>
      </w:r>
      <w:r w:rsidRPr="00546EE5">
        <w:rPr>
          <w:rFonts w:ascii="Times New Roman" w:hAnsi="Times New Roman"/>
          <w:sz w:val="24"/>
          <w:szCs w:val="24"/>
          <w:lang w:val="it-IT"/>
        </w:rPr>
        <w:t>, Orlando Vaselli</w:t>
      </w:r>
      <w:r w:rsidRPr="00546EE5">
        <w:rPr>
          <w:rFonts w:ascii="Times New Roman" w:hAnsi="Times New Roman"/>
          <w:sz w:val="24"/>
          <w:szCs w:val="24"/>
          <w:vertAlign w:val="superscript"/>
          <w:lang w:val="it-IT"/>
        </w:rPr>
        <w:t>1,2,</w:t>
      </w:r>
      <w:r w:rsidRPr="00546EE5">
        <w:rPr>
          <w:rFonts w:ascii="Times New Roman" w:hAnsi="Times New Roman"/>
          <w:sz w:val="24"/>
          <w:szCs w:val="24"/>
          <w:lang w:val="it-IT"/>
        </w:rPr>
        <w:t>*</w:t>
      </w:r>
    </w:p>
    <w:p w14:paraId="0DEB42E1" w14:textId="77777777" w:rsidR="00546EE5" w:rsidRPr="00546EE5" w:rsidRDefault="00546EE5" w:rsidP="00546EE5">
      <w:pPr>
        <w:jc w:val="center"/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  <w:lang w:val="en-US"/>
        </w:rPr>
        <w:t>1</w:t>
      </w:r>
      <w:r w:rsidRPr="00546EE5">
        <w:rPr>
          <w:rFonts w:ascii="Times New Roman" w:hAnsi="Times New Roman" w:cs="Times New Roman"/>
          <w:lang w:val="en-US"/>
        </w:rPr>
        <w:tab/>
        <w:t xml:space="preserve">Department of Earth Sciences, Via G. La </w:t>
      </w:r>
      <w:proofErr w:type="spellStart"/>
      <w:r w:rsidRPr="00546EE5">
        <w:rPr>
          <w:rFonts w:ascii="Times New Roman" w:hAnsi="Times New Roman" w:cs="Times New Roman"/>
          <w:lang w:val="en-US"/>
        </w:rPr>
        <w:t>Pira</w:t>
      </w:r>
      <w:proofErr w:type="spellEnd"/>
      <w:r w:rsidRPr="00546EE5">
        <w:rPr>
          <w:rFonts w:ascii="Times New Roman" w:hAnsi="Times New Roman" w:cs="Times New Roman"/>
          <w:lang w:val="en-US"/>
        </w:rPr>
        <w:t>, 4 – 50121 Firenze (Italy); federica.meloni@unifi.it, Alessandro.farieri@stud.unifi.it, orlando.vaselli@unifi.it</w:t>
      </w:r>
    </w:p>
    <w:p w14:paraId="15717C4B" w14:textId="77777777" w:rsidR="00546EE5" w:rsidRPr="00546EE5" w:rsidRDefault="00546EE5" w:rsidP="00546EE5">
      <w:pPr>
        <w:jc w:val="center"/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  <w:lang w:val="en-US"/>
        </w:rPr>
        <w:t>2</w:t>
      </w:r>
      <w:r w:rsidRPr="00546EE5">
        <w:rPr>
          <w:rFonts w:ascii="Times New Roman" w:hAnsi="Times New Roman" w:cs="Times New Roman"/>
          <w:lang w:val="en-US"/>
        </w:rPr>
        <w:tab/>
        <w:t xml:space="preserve">CNR-IGG Institute of Geosciences and Earth Resources, Via G. La </w:t>
      </w:r>
      <w:proofErr w:type="spellStart"/>
      <w:r w:rsidRPr="00546EE5">
        <w:rPr>
          <w:rFonts w:ascii="Times New Roman" w:hAnsi="Times New Roman" w:cs="Times New Roman"/>
          <w:lang w:val="en-US"/>
        </w:rPr>
        <w:t>Pira</w:t>
      </w:r>
      <w:proofErr w:type="spellEnd"/>
      <w:r w:rsidRPr="00546EE5">
        <w:rPr>
          <w:rFonts w:ascii="Times New Roman" w:hAnsi="Times New Roman" w:cs="Times New Roman"/>
          <w:lang w:val="en-US"/>
        </w:rPr>
        <w:t>, 4 - 50121 Firenze (Italy); barbara.nisi@igg.cnr.it, jacopo.cabassi@igg.cnr.it</w:t>
      </w:r>
    </w:p>
    <w:p w14:paraId="3DBA18D2" w14:textId="77777777" w:rsidR="00546EE5" w:rsidRPr="00546EE5" w:rsidRDefault="00546EE5" w:rsidP="00546EE5">
      <w:pPr>
        <w:jc w:val="center"/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</w:rPr>
        <w:t>3</w:t>
      </w:r>
      <w:r w:rsidRPr="00546EE5">
        <w:rPr>
          <w:rFonts w:ascii="Times New Roman" w:hAnsi="Times New Roman" w:cs="Times New Roman"/>
        </w:rPr>
        <w:tab/>
      </w:r>
      <w:proofErr w:type="spellStart"/>
      <w:r w:rsidRPr="00546EE5">
        <w:rPr>
          <w:rFonts w:ascii="Times New Roman" w:hAnsi="Times New Roman" w:cs="Times New Roman"/>
        </w:rPr>
        <w:t>Instituto</w:t>
      </w:r>
      <w:proofErr w:type="spellEnd"/>
      <w:r w:rsidRPr="00546EE5">
        <w:rPr>
          <w:rFonts w:ascii="Times New Roman" w:hAnsi="Times New Roman" w:cs="Times New Roman"/>
        </w:rPr>
        <w:t xml:space="preserve"> de </w:t>
      </w:r>
      <w:proofErr w:type="spellStart"/>
      <w:r w:rsidRPr="00546EE5">
        <w:rPr>
          <w:rFonts w:ascii="Times New Roman" w:hAnsi="Times New Roman" w:cs="Times New Roman"/>
        </w:rPr>
        <w:t>Geología</w:t>
      </w:r>
      <w:proofErr w:type="spellEnd"/>
      <w:r w:rsidRPr="00546EE5">
        <w:rPr>
          <w:rFonts w:ascii="Times New Roman" w:hAnsi="Times New Roman" w:cs="Times New Roman"/>
        </w:rPr>
        <w:t xml:space="preserve"> </w:t>
      </w:r>
      <w:proofErr w:type="spellStart"/>
      <w:r w:rsidRPr="00546EE5">
        <w:rPr>
          <w:rFonts w:ascii="Times New Roman" w:hAnsi="Times New Roman" w:cs="Times New Roman"/>
        </w:rPr>
        <w:t>Aplicada</w:t>
      </w:r>
      <w:proofErr w:type="spellEnd"/>
      <w:r w:rsidRPr="00546EE5">
        <w:rPr>
          <w:rFonts w:ascii="Times New Roman" w:hAnsi="Times New Roman" w:cs="Times New Roman"/>
        </w:rPr>
        <w:t xml:space="preserve">, EIMIA - </w:t>
      </w:r>
      <w:proofErr w:type="spellStart"/>
      <w:r w:rsidRPr="00546EE5">
        <w:rPr>
          <w:rFonts w:ascii="Times New Roman" w:hAnsi="Times New Roman" w:cs="Times New Roman"/>
        </w:rPr>
        <w:t>Pl</w:t>
      </w:r>
      <w:proofErr w:type="spellEnd"/>
      <w:r w:rsidRPr="00546EE5">
        <w:rPr>
          <w:rFonts w:ascii="Times New Roman" w:hAnsi="Times New Roman" w:cs="Times New Roman"/>
        </w:rPr>
        <w:t xml:space="preserve">. </w:t>
      </w:r>
      <w:r w:rsidRPr="00546EE5">
        <w:rPr>
          <w:rFonts w:ascii="Times New Roman" w:hAnsi="Times New Roman" w:cs="Times New Roman"/>
          <w:lang w:val="en-US"/>
        </w:rPr>
        <w:t xml:space="preserve">Manuel </w:t>
      </w:r>
      <w:proofErr w:type="spellStart"/>
      <w:r w:rsidRPr="00546EE5">
        <w:rPr>
          <w:rFonts w:ascii="Times New Roman" w:hAnsi="Times New Roman" w:cs="Times New Roman"/>
          <w:lang w:val="en-US"/>
        </w:rPr>
        <w:t>Meca</w:t>
      </w:r>
      <w:proofErr w:type="spellEnd"/>
      <w:r w:rsidRPr="00546EE5">
        <w:rPr>
          <w:rFonts w:ascii="Times New Roman" w:hAnsi="Times New Roman" w:cs="Times New Roman"/>
          <w:lang w:val="en-US"/>
        </w:rPr>
        <w:t xml:space="preserve"> 1 13400 </w:t>
      </w:r>
      <w:proofErr w:type="spellStart"/>
      <w:r w:rsidRPr="00546EE5">
        <w:rPr>
          <w:rFonts w:ascii="Times New Roman" w:hAnsi="Times New Roman" w:cs="Times New Roman"/>
          <w:lang w:val="en-US"/>
        </w:rPr>
        <w:t>Almadén</w:t>
      </w:r>
      <w:proofErr w:type="spellEnd"/>
      <w:r w:rsidRPr="00546EE5">
        <w:rPr>
          <w:rFonts w:ascii="Times New Roman" w:hAnsi="Times New Roman" w:cs="Times New Roman"/>
          <w:lang w:val="en-US"/>
        </w:rPr>
        <w:t>, Ciudad Real (Spain); Pablo.Higueras@uclm.es</w:t>
      </w:r>
    </w:p>
    <w:p w14:paraId="27570662" w14:textId="77777777" w:rsidR="00546EE5" w:rsidRPr="00546EE5" w:rsidRDefault="00546EE5" w:rsidP="00546EE5">
      <w:pPr>
        <w:jc w:val="center"/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  <w:lang w:val="en-US"/>
        </w:rPr>
        <w:t xml:space="preserve">4      </w:t>
      </w:r>
      <w:proofErr w:type="spellStart"/>
      <w:r w:rsidRPr="00546EE5">
        <w:rPr>
          <w:rFonts w:ascii="Times New Roman" w:hAnsi="Times New Roman" w:cs="Times New Roman"/>
          <w:lang w:val="en-US"/>
        </w:rPr>
        <w:t>Departament</w:t>
      </w:r>
      <w:proofErr w:type="spellEnd"/>
      <w:r w:rsidRPr="00546EE5">
        <w:rPr>
          <w:rFonts w:ascii="Times New Roman" w:hAnsi="Times New Roman" w:cs="Times New Roman"/>
          <w:lang w:val="en-US"/>
        </w:rPr>
        <w:t xml:space="preserve"> of Mineralogy and Petrology, (UCM) C. de José Antonio </w:t>
      </w:r>
      <w:proofErr w:type="spellStart"/>
      <w:r w:rsidRPr="00546EE5">
        <w:rPr>
          <w:rFonts w:ascii="Times New Roman" w:hAnsi="Times New Roman" w:cs="Times New Roman"/>
          <w:lang w:val="en-US"/>
        </w:rPr>
        <w:t>Novais</w:t>
      </w:r>
      <w:proofErr w:type="spellEnd"/>
      <w:r w:rsidRPr="00546EE5">
        <w:rPr>
          <w:rFonts w:ascii="Times New Roman" w:hAnsi="Times New Roman" w:cs="Times New Roman"/>
          <w:lang w:val="en-US"/>
        </w:rPr>
        <w:t>, 12, 28040 Madrid, Spain</w:t>
      </w:r>
    </w:p>
    <w:p w14:paraId="509CAC20" w14:textId="77777777" w:rsidR="00546EE5" w:rsidRPr="00546EE5" w:rsidRDefault="00546EE5" w:rsidP="00546EE5">
      <w:pPr>
        <w:jc w:val="center"/>
        <w:rPr>
          <w:rFonts w:ascii="Times New Roman" w:hAnsi="Times New Roman" w:cs="Times New Roman"/>
        </w:rPr>
      </w:pPr>
      <w:r w:rsidRPr="00546EE5">
        <w:rPr>
          <w:rFonts w:ascii="Times New Roman" w:hAnsi="Times New Roman" w:cs="Times New Roman"/>
        </w:rPr>
        <w:t>5</w:t>
      </w:r>
      <w:r w:rsidRPr="00546EE5">
        <w:rPr>
          <w:rFonts w:ascii="Times New Roman" w:hAnsi="Times New Roman" w:cs="Times New Roman"/>
        </w:rPr>
        <w:tab/>
        <w:t>Unione dei Comuni Amiata Val d'Orcia, Unità di Bonifica, Via Grossetana 209 - 53025 Piancastagnaio, Siena (</w:t>
      </w:r>
      <w:proofErr w:type="spellStart"/>
      <w:r w:rsidRPr="00546EE5">
        <w:rPr>
          <w:rFonts w:ascii="Times New Roman" w:hAnsi="Times New Roman" w:cs="Times New Roman"/>
        </w:rPr>
        <w:t>Italy</w:t>
      </w:r>
      <w:proofErr w:type="spellEnd"/>
      <w:r w:rsidRPr="00546EE5">
        <w:rPr>
          <w:rFonts w:ascii="Times New Roman" w:hAnsi="Times New Roman" w:cs="Times New Roman"/>
        </w:rPr>
        <w:t>); d.rappuoli@uc-amiatavaldorcia.si.it</w:t>
      </w:r>
    </w:p>
    <w:p w14:paraId="25842F41" w14:textId="77777777" w:rsidR="00546EE5" w:rsidRPr="00546EE5" w:rsidRDefault="00546EE5" w:rsidP="00546EE5">
      <w:pPr>
        <w:jc w:val="center"/>
        <w:rPr>
          <w:rFonts w:ascii="Times New Roman" w:hAnsi="Times New Roman" w:cs="Times New Roman"/>
        </w:rPr>
      </w:pPr>
      <w:r w:rsidRPr="00546EE5">
        <w:rPr>
          <w:rFonts w:ascii="Times New Roman" w:hAnsi="Times New Roman" w:cs="Times New Roman"/>
        </w:rPr>
        <w:t xml:space="preserve">6 </w:t>
      </w:r>
      <w:r w:rsidRPr="00546EE5">
        <w:rPr>
          <w:rFonts w:ascii="Times New Roman" w:hAnsi="Times New Roman" w:cs="Times New Roman"/>
        </w:rPr>
        <w:tab/>
        <w:t>Parco Museo Minerario di Abbadia San Salvatore - Via Suor Gemma, 53021 Abbadia San Salvatore 1, Siena (</w:t>
      </w:r>
      <w:proofErr w:type="spellStart"/>
      <w:r w:rsidRPr="00546EE5">
        <w:rPr>
          <w:rFonts w:ascii="Times New Roman" w:hAnsi="Times New Roman" w:cs="Times New Roman"/>
        </w:rPr>
        <w:t>Italy</w:t>
      </w:r>
      <w:proofErr w:type="spellEnd"/>
      <w:r w:rsidRPr="00546EE5">
        <w:rPr>
          <w:rFonts w:ascii="Times New Roman" w:hAnsi="Times New Roman" w:cs="Times New Roman"/>
        </w:rPr>
        <w:t>)</w:t>
      </w:r>
    </w:p>
    <w:p w14:paraId="5B158C1B" w14:textId="77777777" w:rsidR="00546EE5" w:rsidRPr="00546EE5" w:rsidRDefault="00546EE5" w:rsidP="00546EE5">
      <w:pPr>
        <w:rPr>
          <w:rFonts w:ascii="Times New Roman" w:hAnsi="Times New Roman" w:cs="Times New Roman"/>
        </w:rPr>
      </w:pPr>
    </w:p>
    <w:p w14:paraId="64ACCA30" w14:textId="77777777" w:rsidR="00546EE5" w:rsidRPr="00546EE5" w:rsidRDefault="00546EE5" w:rsidP="00546EE5">
      <w:pPr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  <w:lang w:val="en-US"/>
        </w:rPr>
        <w:t xml:space="preserve">Correspondence: federica.meloni@unifi.it; </w:t>
      </w:r>
      <w:hyperlink r:id="rId4" w:history="1">
        <w:r w:rsidRPr="00546EE5">
          <w:rPr>
            <w:rStyle w:val="Collegamentoipertestuale"/>
            <w:rFonts w:ascii="Times New Roman" w:hAnsi="Times New Roman" w:cs="Times New Roman"/>
            <w:lang w:val="en-US"/>
          </w:rPr>
          <w:t>orlando.vaselli@unifi.it</w:t>
        </w:r>
      </w:hyperlink>
    </w:p>
    <w:p w14:paraId="21C41DD5" w14:textId="10846311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D94B55" w14:textId="482BD2A5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43CEAD1" w14:textId="40093CD3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D6F4FE2" w14:textId="725853C9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93392F" w14:textId="4805A0F5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1AFCAB87" w14:textId="6A4D0952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286B803B" w14:textId="3F23316C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42BDBD8" w14:textId="619DBE9D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BA6825F" w14:textId="3DE46196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D8080B2" w14:textId="45D61843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416D95E3" w14:textId="241BED40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5E69642C" w14:textId="0C34E778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4A0A741" w14:textId="023D5F74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7839BC4" w14:textId="5EFB71A4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6F437D54" w14:textId="7FBFA2E2" w:rsid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5D8C15E" w14:textId="177F2A5D" w:rsid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0488E4F7" w14:textId="77777777" w:rsidR="00546EE5" w:rsidRPr="00546EE5" w:rsidRDefault="00546EE5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712D7321" w14:textId="53D5803C" w:rsidR="003904BE" w:rsidRPr="00546EE5" w:rsidRDefault="001D0EB4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546EE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Supplement</w:t>
      </w:r>
      <w:r w:rsidR="00E42F47" w:rsidRPr="00546EE5">
        <w:rPr>
          <w:rFonts w:ascii="Times New Roman" w:hAnsi="Times New Roman" w:cs="Times New Roman"/>
          <w:b/>
          <w:sz w:val="20"/>
          <w:szCs w:val="20"/>
          <w:lang w:val="en-US"/>
        </w:rPr>
        <w:t>a</w:t>
      </w:r>
      <w:r w:rsidRPr="00546EE5">
        <w:rPr>
          <w:rFonts w:ascii="Times New Roman" w:hAnsi="Times New Roman" w:cs="Times New Roman"/>
          <w:b/>
          <w:sz w:val="20"/>
          <w:szCs w:val="20"/>
          <w:lang w:val="en-US"/>
        </w:rPr>
        <w:t>ry material</w:t>
      </w:r>
    </w:p>
    <w:p w14:paraId="4C66B3B7" w14:textId="19822D18" w:rsidR="00E42F47" w:rsidRPr="00546EE5" w:rsidRDefault="00546EE5" w:rsidP="00E42F47">
      <w:pPr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  <w:b/>
          <w:lang w:val="en-US"/>
        </w:rPr>
        <w:t>Table S1</w:t>
      </w:r>
      <w:r>
        <w:rPr>
          <w:rFonts w:ascii="Times New Roman" w:hAnsi="Times New Roman" w:cs="Times New Roman"/>
          <w:lang w:val="en-US"/>
        </w:rPr>
        <w:t xml:space="preserve"> </w:t>
      </w:r>
      <w:r w:rsidR="00E42F47" w:rsidRPr="00546EE5">
        <w:rPr>
          <w:rFonts w:ascii="Times New Roman" w:hAnsi="Times New Roman" w:cs="Times New Roman"/>
          <w:lang w:val="en-US"/>
        </w:rPr>
        <w:t xml:space="preserve">Geographic coordinates (WGS84-UTM 32N), soil sample ID, Sample Location (see Fig. </w:t>
      </w:r>
      <w:r w:rsidR="00365FF6" w:rsidRPr="00546EE5">
        <w:rPr>
          <w:rFonts w:ascii="Times New Roman" w:hAnsi="Times New Roman" w:cs="Times New Roman"/>
          <w:lang w:val="en-US"/>
        </w:rPr>
        <w:t>1b</w:t>
      </w:r>
      <w:r w:rsidR="00E42F47" w:rsidRPr="00546EE5">
        <w:rPr>
          <w:rFonts w:ascii="Times New Roman" w:hAnsi="Times New Roman" w:cs="Times New Roman"/>
          <w:lang w:val="en-US"/>
        </w:rPr>
        <w:t>) plant s</w:t>
      </w:r>
      <w:r>
        <w:rPr>
          <w:rFonts w:ascii="Times New Roman" w:hAnsi="Times New Roman" w:cs="Times New Roman"/>
          <w:lang w:val="en-US"/>
        </w:rPr>
        <w:t>pecies and analyzed plant parts</w:t>
      </w:r>
    </w:p>
    <w:tbl>
      <w:tblPr>
        <w:tblpPr w:leftFromText="141" w:rightFromText="141" w:vertAnchor="text" w:horzAnchor="margin" w:tblpXSpec="center" w:tblpY="730"/>
        <w:tblW w:w="100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1161"/>
        <w:gridCol w:w="1951"/>
        <w:gridCol w:w="2081"/>
        <w:gridCol w:w="3122"/>
      </w:tblGrid>
      <w:tr w:rsidR="00DA76B2" w:rsidRPr="00546EE5" w14:paraId="4740900F" w14:textId="77777777" w:rsidTr="00E42F47">
        <w:trPr>
          <w:trHeight w:val="397"/>
        </w:trPr>
        <w:tc>
          <w:tcPr>
            <w:tcW w:w="1696" w:type="dxa"/>
            <w:gridSpan w:val="2"/>
            <w:shd w:val="clear" w:color="auto" w:fill="auto"/>
            <w:noWrap/>
            <w:vAlign w:val="center"/>
            <w:hideMark/>
          </w:tcPr>
          <w:p w14:paraId="52E1B58C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X                     Y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7FEABE1" w14:textId="1BC0A28D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Soil Sample</w:t>
            </w:r>
            <w:r w:rsidR="00E42F47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ID</w:t>
            </w:r>
          </w:p>
        </w:tc>
        <w:tc>
          <w:tcPr>
            <w:tcW w:w="1951" w:type="dxa"/>
            <w:vAlign w:val="center"/>
          </w:tcPr>
          <w:p w14:paraId="40149F6B" w14:textId="523B152A" w:rsidR="00DA76B2" w:rsidRPr="00546EE5" w:rsidRDefault="00E42F47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Sample</w:t>
            </w:r>
            <w:r w:rsidR="00DA76B2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Location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7234AD0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Latin name of Plants</w:t>
            </w:r>
          </w:p>
        </w:tc>
        <w:tc>
          <w:tcPr>
            <w:tcW w:w="3122" w:type="dxa"/>
            <w:vAlign w:val="center"/>
          </w:tcPr>
          <w:p w14:paraId="69DFBC1D" w14:textId="5064B8D2" w:rsidR="00DA76B2" w:rsidRPr="00546EE5" w:rsidRDefault="003D1EAB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Analyzed plant parts</w:t>
            </w:r>
          </w:p>
        </w:tc>
      </w:tr>
      <w:tr w:rsidR="00DA76B2" w:rsidRPr="00546EE5" w14:paraId="5BAD9522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2E35C0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717501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74E447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4751083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0A4A35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</w:t>
            </w:r>
          </w:p>
        </w:tc>
        <w:tc>
          <w:tcPr>
            <w:tcW w:w="1951" w:type="dxa"/>
            <w:vAlign w:val="center"/>
          </w:tcPr>
          <w:p w14:paraId="571AA628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346521C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Scoparius</w:t>
            </w:r>
            <w:proofErr w:type="spellEnd"/>
          </w:p>
        </w:tc>
        <w:tc>
          <w:tcPr>
            <w:tcW w:w="3122" w:type="dxa"/>
            <w:vAlign w:val="center"/>
          </w:tcPr>
          <w:p w14:paraId="26CE841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root, foliage</w:t>
            </w:r>
          </w:p>
        </w:tc>
      </w:tr>
      <w:tr w:rsidR="00DA76B2" w:rsidRPr="00546EE5" w14:paraId="5B3FC010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D3F171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717522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86589B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4751084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A624DA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</w:t>
            </w:r>
          </w:p>
        </w:tc>
        <w:tc>
          <w:tcPr>
            <w:tcW w:w="1951" w:type="dxa"/>
            <w:vAlign w:val="center"/>
          </w:tcPr>
          <w:p w14:paraId="484A2E1A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60D76FE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Scoparius</w:t>
            </w:r>
            <w:proofErr w:type="spellEnd"/>
          </w:p>
        </w:tc>
        <w:tc>
          <w:tcPr>
            <w:tcW w:w="3122" w:type="dxa"/>
            <w:vAlign w:val="center"/>
          </w:tcPr>
          <w:p w14:paraId="43EC4C81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root, foliage</w:t>
            </w:r>
          </w:p>
        </w:tc>
      </w:tr>
      <w:tr w:rsidR="00DA76B2" w:rsidRPr="00546EE5" w14:paraId="11076F19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7B7FF6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8CEDBBB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4751081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2D0545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ASS3</w:t>
            </w:r>
          </w:p>
        </w:tc>
        <w:tc>
          <w:tcPr>
            <w:tcW w:w="1951" w:type="dxa"/>
            <w:vAlign w:val="center"/>
          </w:tcPr>
          <w:p w14:paraId="2D3FC141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01E5B0E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Popolus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spp.</w:t>
            </w:r>
          </w:p>
        </w:tc>
        <w:tc>
          <w:tcPr>
            <w:tcW w:w="3122" w:type="dxa"/>
            <w:vAlign w:val="center"/>
          </w:tcPr>
          <w:p w14:paraId="63C17DE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</w:t>
            </w:r>
          </w:p>
        </w:tc>
      </w:tr>
      <w:tr w:rsidR="00DA76B2" w:rsidRPr="00546EE5" w14:paraId="6EF03663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53DBF5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717506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23B5C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4751080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E0BE83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ASS4</w:t>
            </w:r>
          </w:p>
        </w:tc>
        <w:tc>
          <w:tcPr>
            <w:tcW w:w="1951" w:type="dxa"/>
            <w:vAlign w:val="center"/>
          </w:tcPr>
          <w:p w14:paraId="09D8CE91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5D794DD1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pseudoacacia</w:t>
            </w:r>
            <w:proofErr w:type="spellEnd"/>
          </w:p>
        </w:tc>
        <w:tc>
          <w:tcPr>
            <w:tcW w:w="3122" w:type="dxa"/>
            <w:vAlign w:val="center"/>
          </w:tcPr>
          <w:p w14:paraId="11AB2D2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</w:t>
            </w:r>
          </w:p>
        </w:tc>
      </w:tr>
      <w:tr w:rsidR="00DA76B2" w:rsidRPr="00546EE5" w14:paraId="66E10FF3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1063728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717512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2D2A3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4751079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9B947E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ASS5</w:t>
            </w:r>
          </w:p>
        </w:tc>
        <w:tc>
          <w:tcPr>
            <w:tcW w:w="1951" w:type="dxa"/>
            <w:vAlign w:val="center"/>
          </w:tcPr>
          <w:p w14:paraId="44089DDF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199D40E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Sativa</w:t>
            </w:r>
          </w:p>
        </w:tc>
        <w:tc>
          <w:tcPr>
            <w:tcW w:w="3122" w:type="dxa"/>
            <w:vAlign w:val="center"/>
          </w:tcPr>
          <w:p w14:paraId="40CF2C3E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</w:t>
            </w:r>
          </w:p>
        </w:tc>
      </w:tr>
      <w:tr w:rsidR="00DA76B2" w:rsidRPr="00546EE5" w14:paraId="121133D8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32DDDC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717508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1A208D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4751084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039E90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ASS6</w:t>
            </w:r>
          </w:p>
        </w:tc>
        <w:tc>
          <w:tcPr>
            <w:tcW w:w="1951" w:type="dxa"/>
            <w:vAlign w:val="center"/>
          </w:tcPr>
          <w:p w14:paraId="78ACE7E3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1C48DA8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Sativa</w:t>
            </w:r>
          </w:p>
        </w:tc>
        <w:tc>
          <w:tcPr>
            <w:tcW w:w="3122" w:type="dxa"/>
            <w:vAlign w:val="center"/>
          </w:tcPr>
          <w:p w14:paraId="31F4A95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root and trunk, external root, Medulla root and trunk</w:t>
            </w:r>
          </w:p>
        </w:tc>
      </w:tr>
      <w:tr w:rsidR="00DA76B2" w:rsidRPr="00546EE5" w14:paraId="03DF8AE8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8FE92A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717525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4CD87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4751076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4188E11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ASS7</w:t>
            </w:r>
          </w:p>
        </w:tc>
        <w:tc>
          <w:tcPr>
            <w:tcW w:w="1951" w:type="dxa"/>
            <w:vAlign w:val="center"/>
          </w:tcPr>
          <w:p w14:paraId="2D0EF74C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3231DF4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nigra</w:t>
            </w:r>
            <w:proofErr w:type="spellEnd"/>
          </w:p>
        </w:tc>
        <w:tc>
          <w:tcPr>
            <w:tcW w:w="3122" w:type="dxa"/>
            <w:vAlign w:val="center"/>
          </w:tcPr>
          <w:p w14:paraId="3E4F50E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root, foliage, Medulla trunk</w:t>
            </w:r>
          </w:p>
        </w:tc>
      </w:tr>
      <w:tr w:rsidR="00DA76B2" w:rsidRPr="00546EE5" w14:paraId="69BD8D17" w14:textId="77777777" w:rsidTr="00E42F47">
        <w:trPr>
          <w:trHeight w:val="642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31E0A9B8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717530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2DBBD9B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4751080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3059AE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ASS8 a/b</w:t>
            </w:r>
          </w:p>
        </w:tc>
        <w:tc>
          <w:tcPr>
            <w:tcW w:w="1951" w:type="dxa"/>
            <w:vAlign w:val="center"/>
          </w:tcPr>
          <w:p w14:paraId="59148794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Transport Mercury Belt (TMB)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03A215AE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Thapsus</w:t>
            </w:r>
          </w:p>
        </w:tc>
        <w:tc>
          <w:tcPr>
            <w:tcW w:w="3122" w:type="dxa"/>
            <w:vAlign w:val="center"/>
          </w:tcPr>
          <w:p w14:paraId="7C2670A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</w:t>
            </w:r>
          </w:p>
        </w:tc>
      </w:tr>
      <w:tr w:rsidR="00DA76B2" w:rsidRPr="00546EE5" w14:paraId="2793B229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7DA8918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717603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5CA1A1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4751059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35588D7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ASS9</w:t>
            </w:r>
          </w:p>
        </w:tc>
        <w:tc>
          <w:tcPr>
            <w:tcW w:w="1951" w:type="dxa"/>
            <w:vAlign w:val="center"/>
          </w:tcPr>
          <w:p w14:paraId="2137301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Forno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Nesa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(FN)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5D3DE9B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pseudoacacia</w:t>
            </w:r>
            <w:proofErr w:type="spellEnd"/>
          </w:p>
        </w:tc>
        <w:tc>
          <w:tcPr>
            <w:tcW w:w="3122" w:type="dxa"/>
            <w:vAlign w:val="center"/>
          </w:tcPr>
          <w:p w14:paraId="2B3B936E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</w:t>
            </w:r>
          </w:p>
        </w:tc>
      </w:tr>
      <w:tr w:rsidR="00DA76B2" w:rsidRPr="00546EE5" w14:paraId="37694BE7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826A88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E1B665C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4750993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C3296C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ASS10</w:t>
            </w:r>
          </w:p>
        </w:tc>
        <w:tc>
          <w:tcPr>
            <w:tcW w:w="1951" w:type="dxa"/>
            <w:vAlign w:val="center"/>
          </w:tcPr>
          <w:p w14:paraId="6BD076A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37652E2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Popolus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spp.</w:t>
            </w:r>
          </w:p>
        </w:tc>
        <w:tc>
          <w:tcPr>
            <w:tcW w:w="3122" w:type="dxa"/>
            <w:vAlign w:val="center"/>
          </w:tcPr>
          <w:p w14:paraId="3FA8524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</w:t>
            </w:r>
          </w:p>
        </w:tc>
      </w:tr>
      <w:tr w:rsidR="00DA76B2" w:rsidRPr="00546EE5" w14:paraId="5C2B8C76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D91BC2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717474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EBF8D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4750991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9B60D5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ASS11</w:t>
            </w:r>
          </w:p>
        </w:tc>
        <w:tc>
          <w:tcPr>
            <w:tcW w:w="1951" w:type="dxa"/>
            <w:vAlign w:val="center"/>
          </w:tcPr>
          <w:p w14:paraId="2829EBFD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6B4F23A5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Salix spp.</w:t>
            </w:r>
          </w:p>
        </w:tc>
        <w:tc>
          <w:tcPr>
            <w:tcW w:w="3122" w:type="dxa"/>
            <w:vAlign w:val="center"/>
          </w:tcPr>
          <w:p w14:paraId="56176FDE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</w:t>
            </w:r>
          </w:p>
        </w:tc>
      </w:tr>
      <w:tr w:rsidR="00DA76B2" w:rsidRPr="00546EE5" w14:paraId="23113BFB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0DB86B8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717469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701D9A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4750985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D07E40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ASS12</w:t>
            </w:r>
          </w:p>
        </w:tc>
        <w:tc>
          <w:tcPr>
            <w:tcW w:w="1951" w:type="dxa"/>
            <w:vAlign w:val="center"/>
          </w:tcPr>
          <w:p w14:paraId="52C41D96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48AFE80C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Scoparius</w:t>
            </w:r>
            <w:proofErr w:type="spellEnd"/>
          </w:p>
        </w:tc>
        <w:tc>
          <w:tcPr>
            <w:tcW w:w="3122" w:type="dxa"/>
            <w:vAlign w:val="center"/>
          </w:tcPr>
          <w:p w14:paraId="1F65E50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root, foliage</w:t>
            </w:r>
          </w:p>
        </w:tc>
      </w:tr>
      <w:tr w:rsidR="00DA76B2" w:rsidRPr="00546EE5" w14:paraId="0E96172B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6736C341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717473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AED81DC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4750984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49BA851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ASS13</w:t>
            </w:r>
          </w:p>
        </w:tc>
        <w:tc>
          <w:tcPr>
            <w:tcW w:w="1951" w:type="dxa"/>
            <w:vAlign w:val="center"/>
          </w:tcPr>
          <w:p w14:paraId="22950BA3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4AEC286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pseudoacacia</w:t>
            </w:r>
            <w:proofErr w:type="spellEnd"/>
          </w:p>
        </w:tc>
        <w:tc>
          <w:tcPr>
            <w:tcW w:w="3122" w:type="dxa"/>
            <w:vAlign w:val="center"/>
          </w:tcPr>
          <w:p w14:paraId="60D60BF8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</w:t>
            </w:r>
          </w:p>
        </w:tc>
      </w:tr>
      <w:tr w:rsidR="00DA76B2" w:rsidRPr="00546EE5" w14:paraId="2E74F724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F03799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717491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35BFC0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4750978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6ADF990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ASS14</w:t>
            </w:r>
          </w:p>
        </w:tc>
        <w:tc>
          <w:tcPr>
            <w:tcW w:w="1951" w:type="dxa"/>
            <w:vAlign w:val="center"/>
          </w:tcPr>
          <w:p w14:paraId="1EFE0273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11B0C115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Sativa</w:t>
            </w:r>
          </w:p>
        </w:tc>
        <w:tc>
          <w:tcPr>
            <w:tcW w:w="3122" w:type="dxa"/>
            <w:vAlign w:val="center"/>
          </w:tcPr>
          <w:p w14:paraId="44EC0B2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root and trunk, internal root and trunk, external root, medulla trunk</w:t>
            </w:r>
          </w:p>
        </w:tc>
      </w:tr>
      <w:tr w:rsidR="00DA76B2" w:rsidRPr="00546EE5" w14:paraId="5EB8FA7C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5839F25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717498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2132B1B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4750979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74697E6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ASS15</w:t>
            </w:r>
          </w:p>
        </w:tc>
        <w:tc>
          <w:tcPr>
            <w:tcW w:w="1951" w:type="dxa"/>
            <w:vAlign w:val="center"/>
          </w:tcPr>
          <w:p w14:paraId="0E2410B7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18A1EC5D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nigra</w:t>
            </w:r>
            <w:proofErr w:type="spellEnd"/>
          </w:p>
        </w:tc>
        <w:tc>
          <w:tcPr>
            <w:tcW w:w="3122" w:type="dxa"/>
            <w:vAlign w:val="center"/>
          </w:tcPr>
          <w:p w14:paraId="16F561E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trunk, medulla trunk</w:t>
            </w:r>
          </w:p>
        </w:tc>
      </w:tr>
      <w:tr w:rsidR="00DA76B2" w:rsidRPr="00546EE5" w14:paraId="7D5E57CC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96E49A6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717504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70C670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4750978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51D87B6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ASS16</w:t>
            </w:r>
          </w:p>
        </w:tc>
        <w:tc>
          <w:tcPr>
            <w:tcW w:w="1951" w:type="dxa"/>
            <w:vAlign w:val="center"/>
          </w:tcPr>
          <w:p w14:paraId="79025FA0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6B1B7515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Acer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pseudoplatanus</w:t>
            </w:r>
            <w:proofErr w:type="spellEnd"/>
          </w:p>
        </w:tc>
        <w:tc>
          <w:tcPr>
            <w:tcW w:w="3122" w:type="dxa"/>
            <w:vAlign w:val="center"/>
          </w:tcPr>
          <w:p w14:paraId="17679F7E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</w:t>
            </w:r>
          </w:p>
        </w:tc>
      </w:tr>
      <w:tr w:rsidR="00DA76B2" w:rsidRPr="00546EE5" w14:paraId="64297D43" w14:textId="77777777" w:rsidTr="00E42F47">
        <w:trPr>
          <w:trHeight w:val="642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75B21B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717471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289BC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4751003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26ED13A3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ASS17a/b</w:t>
            </w:r>
          </w:p>
        </w:tc>
        <w:tc>
          <w:tcPr>
            <w:tcW w:w="1951" w:type="dxa"/>
            <w:vAlign w:val="center"/>
          </w:tcPr>
          <w:p w14:paraId="70170EE2" w14:textId="77777777" w:rsidR="00DA76B2" w:rsidRPr="00546EE5" w:rsidRDefault="00DA76B2" w:rsidP="00DA76B2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Gornocino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(GO)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3FA2D68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Thapsus</w:t>
            </w:r>
          </w:p>
        </w:tc>
        <w:tc>
          <w:tcPr>
            <w:tcW w:w="3122" w:type="dxa"/>
            <w:vAlign w:val="center"/>
          </w:tcPr>
          <w:p w14:paraId="650DF980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Bark, internal and external root, foliage</w:t>
            </w:r>
          </w:p>
        </w:tc>
      </w:tr>
      <w:tr w:rsidR="00DA76B2" w:rsidRPr="00546EE5" w14:paraId="2E75A19F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B7646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717610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6493C74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4751129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1451561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ASS18</w:t>
            </w:r>
          </w:p>
        </w:tc>
        <w:tc>
          <w:tcPr>
            <w:tcW w:w="1951" w:type="dxa"/>
            <w:vAlign w:val="center"/>
          </w:tcPr>
          <w:p w14:paraId="0F60CC5C" w14:textId="5403A1F9" w:rsidR="00DA76B2" w:rsidRPr="00546EE5" w:rsidRDefault="00E42F47" w:rsidP="008322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Gould </w:t>
            </w:r>
            <w:r w:rsidR="00DA76B2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Condens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ers</w:t>
            </w:r>
            <w:r w:rsidR="00DA76B2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 (</w:t>
            </w:r>
            <w:r w:rsidR="008322A5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GC</w:t>
            </w:r>
            <w:r w:rsidR="00DA76B2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0F8C9FA5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Acer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pseudoplatanus</w:t>
            </w:r>
            <w:proofErr w:type="spellEnd"/>
          </w:p>
        </w:tc>
        <w:tc>
          <w:tcPr>
            <w:tcW w:w="3122" w:type="dxa"/>
            <w:vAlign w:val="center"/>
          </w:tcPr>
          <w:p w14:paraId="20D5359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</w:t>
            </w:r>
          </w:p>
        </w:tc>
      </w:tr>
      <w:tr w:rsidR="00DA76B2" w:rsidRPr="00546EE5" w14:paraId="56D64723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1C61A5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717605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7ED63AE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4751134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915EF97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ASS19</w:t>
            </w:r>
          </w:p>
        </w:tc>
        <w:tc>
          <w:tcPr>
            <w:tcW w:w="1951" w:type="dxa"/>
            <w:vAlign w:val="center"/>
          </w:tcPr>
          <w:p w14:paraId="6995447A" w14:textId="535146E3" w:rsidR="00DA76B2" w:rsidRPr="00546EE5" w:rsidRDefault="00E42F47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Gould Condensers </w:t>
            </w:r>
            <w:r w:rsidR="008322A5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(GC)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1E70E73F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pseudoacacia</w:t>
            </w:r>
            <w:proofErr w:type="spellEnd"/>
          </w:p>
        </w:tc>
        <w:tc>
          <w:tcPr>
            <w:tcW w:w="3122" w:type="dxa"/>
            <w:vAlign w:val="center"/>
          </w:tcPr>
          <w:p w14:paraId="6C64171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</w:t>
            </w:r>
          </w:p>
        </w:tc>
      </w:tr>
      <w:tr w:rsidR="00DA76B2" w:rsidRPr="00546EE5" w14:paraId="6C056B72" w14:textId="77777777" w:rsidTr="00E42F47">
        <w:trPr>
          <w:trHeight w:val="642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7573E0B4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717598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80552B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4751166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4B505585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ASS20 a/b</w:t>
            </w:r>
          </w:p>
        </w:tc>
        <w:tc>
          <w:tcPr>
            <w:tcW w:w="1951" w:type="dxa"/>
            <w:vAlign w:val="center"/>
          </w:tcPr>
          <w:p w14:paraId="63EDB5BE" w14:textId="189C1AF7" w:rsidR="00DA76B2" w:rsidRPr="00546EE5" w:rsidRDefault="00E42F47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Gould Condensers </w:t>
            </w:r>
            <w:r w:rsidR="008322A5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(GC)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31621F7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Thapsus</w:t>
            </w:r>
          </w:p>
        </w:tc>
        <w:tc>
          <w:tcPr>
            <w:tcW w:w="3122" w:type="dxa"/>
            <w:vAlign w:val="center"/>
          </w:tcPr>
          <w:p w14:paraId="1C5E62EA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external root, foliage</w:t>
            </w:r>
          </w:p>
        </w:tc>
      </w:tr>
      <w:tr w:rsidR="00DA76B2" w:rsidRPr="00546EE5" w14:paraId="7A875041" w14:textId="77777777" w:rsidTr="00E42F47">
        <w:trPr>
          <w:trHeight w:val="316"/>
        </w:trPr>
        <w:tc>
          <w:tcPr>
            <w:tcW w:w="846" w:type="dxa"/>
            <w:shd w:val="clear" w:color="auto" w:fill="auto"/>
            <w:noWrap/>
            <w:vAlign w:val="center"/>
            <w:hideMark/>
          </w:tcPr>
          <w:p w14:paraId="26F7D65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717619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CE6D765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4751137</w:t>
            </w:r>
          </w:p>
        </w:tc>
        <w:tc>
          <w:tcPr>
            <w:tcW w:w="1161" w:type="dxa"/>
            <w:shd w:val="clear" w:color="auto" w:fill="auto"/>
            <w:noWrap/>
            <w:vAlign w:val="center"/>
            <w:hideMark/>
          </w:tcPr>
          <w:p w14:paraId="0EE206F9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ASS21</w:t>
            </w:r>
          </w:p>
        </w:tc>
        <w:tc>
          <w:tcPr>
            <w:tcW w:w="1951" w:type="dxa"/>
            <w:vAlign w:val="center"/>
          </w:tcPr>
          <w:p w14:paraId="10324AAA" w14:textId="545E6FF1" w:rsidR="00DA76B2" w:rsidRPr="00546EE5" w:rsidRDefault="00E42F47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 xml:space="preserve">Gould Condensers </w:t>
            </w:r>
            <w:r w:rsidR="008322A5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(GC)</w:t>
            </w:r>
          </w:p>
        </w:tc>
        <w:tc>
          <w:tcPr>
            <w:tcW w:w="2081" w:type="dxa"/>
            <w:shd w:val="clear" w:color="auto" w:fill="auto"/>
            <w:noWrap/>
            <w:vAlign w:val="center"/>
            <w:hideMark/>
          </w:tcPr>
          <w:p w14:paraId="746704D1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it-IT"/>
              </w:rPr>
              <w:t>nigra</w:t>
            </w:r>
            <w:proofErr w:type="spellEnd"/>
          </w:p>
        </w:tc>
        <w:tc>
          <w:tcPr>
            <w:tcW w:w="3122" w:type="dxa"/>
            <w:vAlign w:val="center"/>
          </w:tcPr>
          <w:p w14:paraId="2F30B472" w14:textId="77777777" w:rsidR="00DA76B2" w:rsidRPr="00546EE5" w:rsidRDefault="00DA76B2" w:rsidP="00DA76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Bark and internal trunk, medulla trunk</w:t>
            </w:r>
          </w:p>
        </w:tc>
      </w:tr>
    </w:tbl>
    <w:p w14:paraId="341EBB76" w14:textId="65E43B31" w:rsidR="0050723D" w:rsidRPr="00546EE5" w:rsidRDefault="0050723D">
      <w:pPr>
        <w:rPr>
          <w:rFonts w:ascii="Times New Roman" w:hAnsi="Times New Roman" w:cs="Times New Roman"/>
          <w:sz w:val="20"/>
          <w:lang w:val="en-US"/>
        </w:rPr>
      </w:pPr>
    </w:p>
    <w:p w14:paraId="1A0A5C6F" w14:textId="77777777" w:rsidR="00233FA5" w:rsidRPr="00546EE5" w:rsidRDefault="00233FA5">
      <w:pPr>
        <w:rPr>
          <w:rFonts w:ascii="Times New Roman" w:hAnsi="Times New Roman" w:cs="Times New Roman"/>
          <w:lang w:val="en-US"/>
        </w:rPr>
      </w:pPr>
    </w:p>
    <w:p w14:paraId="1A88DB81" w14:textId="77777777" w:rsidR="00233FA5" w:rsidRPr="00546EE5" w:rsidRDefault="00233FA5">
      <w:pPr>
        <w:rPr>
          <w:rFonts w:ascii="Times New Roman" w:hAnsi="Times New Roman" w:cs="Times New Roman"/>
          <w:lang w:val="en-US"/>
        </w:rPr>
      </w:pPr>
    </w:p>
    <w:p w14:paraId="0DF779DD" w14:textId="47E58EE7" w:rsidR="001D0EB4" w:rsidRPr="00546EE5" w:rsidRDefault="00546EE5">
      <w:pPr>
        <w:rPr>
          <w:rFonts w:ascii="Times New Roman" w:hAnsi="Times New Roman" w:cs="Times New Roman"/>
          <w:lang w:val="en-US"/>
        </w:rPr>
      </w:pPr>
      <w:r w:rsidRPr="00546EE5">
        <w:rPr>
          <w:rFonts w:ascii="Times New Roman" w:hAnsi="Times New Roman" w:cs="Times New Roman"/>
          <w:b/>
          <w:lang w:val="en-US"/>
        </w:rPr>
        <w:lastRenderedPageBreak/>
        <w:t>Table S</w:t>
      </w:r>
      <w:r w:rsidR="00B00FBB" w:rsidRPr="00546EE5">
        <w:rPr>
          <w:rFonts w:ascii="Times New Roman" w:hAnsi="Times New Roman" w:cs="Times New Roman"/>
          <w:b/>
          <w:lang w:val="en-US"/>
        </w:rPr>
        <w:t>2</w:t>
      </w:r>
      <w:r w:rsidR="001D0EB4" w:rsidRPr="00546EE5">
        <w:rPr>
          <w:rFonts w:ascii="Times New Roman" w:hAnsi="Times New Roman" w:cs="Times New Roman"/>
          <w:lang w:val="en-US"/>
        </w:rPr>
        <w:t xml:space="preserve"> DHA </w:t>
      </w:r>
      <w:r w:rsidRPr="00546EE5">
        <w:rPr>
          <w:rFonts w:ascii="Times New Roman" w:hAnsi="Times New Roman" w:cs="Times New Roman"/>
          <w:lang w:val="en-US"/>
        </w:rPr>
        <w:t>(</w:t>
      </w:r>
      <w:r w:rsidR="001D0EB4" w:rsidRPr="00546EE5">
        <w:rPr>
          <w:rFonts w:ascii="Times New Roman" w:hAnsi="Times New Roman" w:cs="Times New Roman"/>
          <w:lang w:val="en-US"/>
        </w:rPr>
        <w:t>µg TPF g</w:t>
      </w:r>
      <w:r w:rsidR="001D0EB4" w:rsidRPr="00546EE5">
        <w:rPr>
          <w:rFonts w:ascii="Times New Roman" w:hAnsi="Times New Roman" w:cs="Times New Roman"/>
          <w:vertAlign w:val="superscript"/>
          <w:lang w:val="en-US"/>
        </w:rPr>
        <w:t>-1</w:t>
      </w:r>
      <w:r w:rsidR="001D0EB4" w:rsidRPr="00546EE5">
        <w:rPr>
          <w:rFonts w:ascii="Times New Roman" w:hAnsi="Times New Roman" w:cs="Times New Roman"/>
          <w:lang w:val="en-US"/>
        </w:rPr>
        <w:t>day</w:t>
      </w:r>
      <w:r w:rsidR="001D0EB4" w:rsidRPr="00546EE5">
        <w:rPr>
          <w:rFonts w:ascii="Times New Roman" w:hAnsi="Times New Roman" w:cs="Times New Roman"/>
          <w:vertAlign w:val="superscript"/>
          <w:lang w:val="en-US"/>
        </w:rPr>
        <w:t>-1</w:t>
      </w:r>
      <w:r w:rsidRPr="00546EE5">
        <w:rPr>
          <w:rFonts w:ascii="Times New Roman" w:hAnsi="Times New Roman" w:cs="Times New Roman"/>
          <w:lang w:val="en-US"/>
        </w:rPr>
        <w:t>)</w:t>
      </w:r>
      <w:r w:rsidR="001D0EB4" w:rsidRPr="00546EE5">
        <w:rPr>
          <w:rFonts w:ascii="Times New Roman" w:hAnsi="Times New Roman" w:cs="Times New Roman"/>
          <w:lang w:val="en-US"/>
        </w:rPr>
        <w:t>, total Hg</w:t>
      </w:r>
      <w:r w:rsidR="006A5ECF" w:rsidRPr="00546EE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6A5ECF" w:rsidRPr="00546EE5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Hg</w:t>
      </w:r>
      <w:r w:rsidR="006A5ECF" w:rsidRPr="00546EE5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it-IT"/>
        </w:rPr>
        <w:t>tot</w:t>
      </w:r>
      <w:proofErr w:type="spellEnd"/>
      <w:r w:rsidR="00AA41F5" w:rsidRPr="00546EE5">
        <w:rPr>
          <w:rFonts w:ascii="Times New Roman" w:hAnsi="Times New Roman" w:cs="Times New Roman"/>
          <w:lang w:val="en-US"/>
        </w:rPr>
        <w:t xml:space="preserve"> (mg/kg)</w:t>
      </w:r>
      <w:r w:rsidR="001D0EB4" w:rsidRPr="00546EE5">
        <w:rPr>
          <w:rFonts w:ascii="Times New Roman" w:hAnsi="Times New Roman" w:cs="Times New Roman"/>
          <w:lang w:val="en-US"/>
        </w:rPr>
        <w:t xml:space="preserve">, </w:t>
      </w:r>
      <w:r w:rsidR="006A5ECF" w:rsidRPr="00546EE5">
        <w:rPr>
          <w:rFonts w:ascii="Times New Roman" w:hAnsi="Times New Roman" w:cs="Times New Roman"/>
          <w:lang w:val="en-US"/>
        </w:rPr>
        <w:t xml:space="preserve">leached </w:t>
      </w:r>
      <w:r w:rsidR="001D0EB4" w:rsidRPr="00546EE5">
        <w:rPr>
          <w:rFonts w:ascii="Times New Roman" w:hAnsi="Times New Roman" w:cs="Times New Roman"/>
          <w:lang w:val="en-US"/>
        </w:rPr>
        <w:t>Hg</w:t>
      </w:r>
      <w:r w:rsidR="006A5ECF" w:rsidRPr="00546EE5">
        <w:rPr>
          <w:rFonts w:ascii="Times New Roman" w:hAnsi="Times New Roman" w:cs="Times New Roman"/>
          <w:lang w:val="en-US"/>
        </w:rPr>
        <w:t xml:space="preserve">: </w:t>
      </w:r>
      <w:proofErr w:type="spellStart"/>
      <w:r w:rsidR="006A5ECF" w:rsidRPr="00546EE5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Hg</w:t>
      </w:r>
      <w:r w:rsidR="006A5ECF" w:rsidRPr="00546EE5">
        <w:rPr>
          <w:rFonts w:ascii="Times New Roman" w:eastAsia="Times New Roman" w:hAnsi="Times New Roman" w:cs="Times New Roman"/>
          <w:sz w:val="20"/>
          <w:szCs w:val="20"/>
          <w:vertAlign w:val="subscript"/>
          <w:lang w:val="en-US" w:eastAsia="it-IT"/>
        </w:rPr>
        <w:t>l</w:t>
      </w:r>
      <w:proofErr w:type="spellEnd"/>
      <w:r w:rsidR="001D0EB4" w:rsidRPr="00546EE5">
        <w:rPr>
          <w:rFonts w:ascii="Times New Roman" w:hAnsi="Times New Roman" w:cs="Times New Roman"/>
          <w:lang w:val="en-US"/>
        </w:rPr>
        <w:t xml:space="preserve"> (</w:t>
      </w:r>
      <w:r w:rsidR="001D0EB4" w:rsidRPr="00546EE5">
        <w:rPr>
          <w:rFonts w:ascii="Times New Roman" w:eastAsia="Times New Roman" w:hAnsi="Times New Roman" w:cs="Times New Roman"/>
          <w:lang w:val="en-US" w:eastAsia="it-IT"/>
        </w:rPr>
        <w:t>µg/L)</w:t>
      </w:r>
      <w:r w:rsidR="00DA76B2" w:rsidRPr="00546EE5">
        <w:rPr>
          <w:rFonts w:ascii="Times New Roman" w:hAnsi="Times New Roman" w:cs="Times New Roman"/>
          <w:lang w:val="en-US"/>
        </w:rPr>
        <w:t>,</w:t>
      </w:r>
      <w:r w:rsidR="00365FF6" w:rsidRPr="00546EE5">
        <w:rPr>
          <w:rFonts w:ascii="Times New Roman" w:hAnsi="Times New Roman" w:cs="Times New Roman"/>
          <w:lang w:val="en-US"/>
        </w:rPr>
        <w:t xml:space="preserve"> soil leachable Hg: </w:t>
      </w:r>
      <w:proofErr w:type="spellStart"/>
      <w:r w:rsidR="00365FF6" w:rsidRPr="00546EE5">
        <w:rPr>
          <w:rFonts w:ascii="Times New Roman" w:hAnsi="Times New Roman" w:cs="Times New Roman"/>
          <w:lang w:val="en-US"/>
        </w:rPr>
        <w:t>Hg</w:t>
      </w:r>
      <w:r w:rsidR="00365FF6" w:rsidRPr="00546EE5">
        <w:rPr>
          <w:rFonts w:ascii="Times New Roman" w:hAnsi="Times New Roman" w:cs="Times New Roman"/>
          <w:vertAlign w:val="subscript"/>
          <w:lang w:val="en-US"/>
        </w:rPr>
        <w:t>SL</w:t>
      </w:r>
      <w:proofErr w:type="spellEnd"/>
      <w:r w:rsidR="00365FF6" w:rsidRPr="00546EE5">
        <w:rPr>
          <w:rFonts w:ascii="Times New Roman" w:hAnsi="Times New Roman" w:cs="Times New Roman"/>
          <w:lang w:val="en-US"/>
        </w:rPr>
        <w:t>(mg/kg);</w:t>
      </w:r>
      <w:r w:rsidR="00DA76B2" w:rsidRPr="00546EE5">
        <w:rPr>
          <w:rFonts w:ascii="Times New Roman" w:hAnsi="Times New Roman" w:cs="Times New Roman"/>
          <w:lang w:val="en-US"/>
        </w:rPr>
        <w:t xml:space="preserve"> Organic Hg</w:t>
      </w:r>
      <w:r w:rsidR="005E2374" w:rsidRPr="00546EE5">
        <w:rPr>
          <w:rFonts w:ascii="Times New Roman" w:hAnsi="Times New Roman" w:cs="Times New Roman"/>
          <w:lang w:val="en-US"/>
        </w:rPr>
        <w:t xml:space="preserve"> (%)</w:t>
      </w:r>
      <w:r w:rsidR="00DA76B2" w:rsidRPr="00546EE5">
        <w:rPr>
          <w:rFonts w:ascii="Times New Roman" w:hAnsi="Times New Roman" w:cs="Times New Roman"/>
          <w:lang w:val="en-US"/>
        </w:rPr>
        <w:t>,</w:t>
      </w:r>
      <w:r w:rsidR="005E2374" w:rsidRPr="00546EE5">
        <w:rPr>
          <w:rFonts w:ascii="Times New Roman" w:hAnsi="Times New Roman" w:cs="Times New Roman"/>
          <w:lang w:val="en-US"/>
        </w:rPr>
        <w:t xml:space="preserve"> </w:t>
      </w:r>
      <w:r w:rsidR="001D0EB4" w:rsidRPr="00546EE5">
        <w:rPr>
          <w:rFonts w:ascii="Times New Roman" w:hAnsi="Times New Roman" w:cs="Times New Roman"/>
          <w:lang w:val="en-US"/>
        </w:rPr>
        <w:t>Inorganic Hg</w:t>
      </w:r>
      <w:r w:rsidR="005E2374" w:rsidRPr="00546EE5">
        <w:rPr>
          <w:rFonts w:ascii="Times New Roman" w:hAnsi="Times New Roman" w:cs="Times New Roman"/>
          <w:lang w:val="en-US"/>
        </w:rPr>
        <w:t xml:space="preserve"> (%)</w:t>
      </w:r>
      <w:r w:rsidR="00DA76B2" w:rsidRPr="00546EE5">
        <w:rPr>
          <w:rFonts w:ascii="Times New Roman" w:hAnsi="Times New Roman" w:cs="Times New Roman"/>
          <w:lang w:val="en-US"/>
        </w:rPr>
        <w:t>, pH</w:t>
      </w:r>
      <w:r w:rsidR="004755CF" w:rsidRPr="00546EE5">
        <w:rPr>
          <w:rFonts w:ascii="Times New Roman" w:eastAsia="Times New Roman" w:hAnsi="Times New Roman" w:cs="Times New Roman"/>
          <w:lang w:val="en-US" w:eastAsia="it-IT"/>
        </w:rPr>
        <w:t xml:space="preserve">; </w:t>
      </w:r>
      <w:proofErr w:type="spellStart"/>
      <w:r w:rsidR="004755CF" w:rsidRPr="00546EE5">
        <w:rPr>
          <w:rFonts w:ascii="Times New Roman" w:eastAsia="Times New Roman" w:hAnsi="Times New Roman" w:cs="Times New Roman"/>
          <w:lang w:val="en-US" w:eastAsia="it-IT"/>
        </w:rPr>
        <w:t>n.d</w:t>
      </w:r>
      <w:r w:rsidRPr="00546EE5">
        <w:rPr>
          <w:rFonts w:ascii="Times New Roman" w:eastAsia="Times New Roman" w:hAnsi="Times New Roman" w:cs="Times New Roman"/>
          <w:lang w:val="en-US" w:eastAsia="it-IT"/>
        </w:rPr>
        <w:t>.</w:t>
      </w:r>
      <w:proofErr w:type="spellEnd"/>
      <w:r w:rsidRPr="00546EE5">
        <w:rPr>
          <w:rFonts w:ascii="Times New Roman" w:eastAsia="Times New Roman" w:hAnsi="Times New Roman" w:cs="Times New Roman"/>
          <w:lang w:val="en-US" w:eastAsia="it-IT"/>
        </w:rPr>
        <w:t xml:space="preserve"> not determined</w:t>
      </w:r>
    </w:p>
    <w:tbl>
      <w:tblPr>
        <w:tblW w:w="8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4"/>
        <w:gridCol w:w="1492"/>
        <w:gridCol w:w="831"/>
        <w:gridCol w:w="831"/>
        <w:gridCol w:w="1353"/>
        <w:gridCol w:w="1353"/>
        <w:gridCol w:w="1439"/>
        <w:gridCol w:w="490"/>
      </w:tblGrid>
      <w:tr w:rsidR="00CD7D19" w:rsidRPr="00546EE5" w14:paraId="7C9ACABE" w14:textId="77777777" w:rsidTr="00CD7D19">
        <w:trPr>
          <w:trHeight w:val="305"/>
          <w:jc w:val="center"/>
        </w:trPr>
        <w:tc>
          <w:tcPr>
            <w:tcW w:w="11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6A0AD7D8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Soil Sample</w:t>
            </w:r>
          </w:p>
        </w:tc>
        <w:tc>
          <w:tcPr>
            <w:tcW w:w="14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D075B07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DHA</w:t>
            </w:r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5E3BE20D" w14:textId="2B832F22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Hg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it-IT"/>
              </w:rPr>
              <w:t>tot</w:t>
            </w:r>
            <w:proofErr w:type="spellEnd"/>
          </w:p>
        </w:tc>
        <w:tc>
          <w:tcPr>
            <w:tcW w:w="83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3A5BE3A4" w14:textId="44B78E81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Hg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it-IT"/>
              </w:rPr>
              <w:t>l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bottom w:val="nil"/>
            </w:tcBorders>
          </w:tcPr>
          <w:p w14:paraId="70FA986D" w14:textId="6F88B1A0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Hg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val="en-US" w:eastAsia="it-IT"/>
              </w:rPr>
              <w:t>SL</w:t>
            </w:r>
            <w:proofErr w:type="spellEnd"/>
          </w:p>
        </w:tc>
        <w:tc>
          <w:tcPr>
            <w:tcW w:w="135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7238D906" w14:textId="0B44FF16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Organic Hg</w:t>
            </w:r>
          </w:p>
        </w:tc>
        <w:tc>
          <w:tcPr>
            <w:tcW w:w="1439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hideMark/>
          </w:tcPr>
          <w:p w14:paraId="09EAC234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Inorganic Hg</w:t>
            </w:r>
          </w:p>
        </w:tc>
        <w:tc>
          <w:tcPr>
            <w:tcW w:w="490" w:type="dxa"/>
            <w:tcBorders>
              <w:top w:val="single" w:sz="4" w:space="0" w:color="auto"/>
              <w:bottom w:val="nil"/>
            </w:tcBorders>
          </w:tcPr>
          <w:p w14:paraId="0E2904A8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pH</w:t>
            </w:r>
          </w:p>
        </w:tc>
      </w:tr>
      <w:tr w:rsidR="00CD7D19" w:rsidRPr="00546EE5" w14:paraId="28AFDAAD" w14:textId="77777777" w:rsidTr="00CD7D19">
        <w:trPr>
          <w:trHeight w:val="305"/>
          <w:jc w:val="center"/>
        </w:trPr>
        <w:tc>
          <w:tcPr>
            <w:tcW w:w="1144" w:type="dxa"/>
            <w:vMerge/>
            <w:tcBorders>
              <w:top w:val="nil"/>
              <w:bottom w:val="single" w:sz="4" w:space="0" w:color="auto"/>
            </w:tcBorders>
            <w:hideMark/>
          </w:tcPr>
          <w:p w14:paraId="5960E6B0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  <w:tc>
          <w:tcPr>
            <w:tcW w:w="149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EDDF4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µg TPF g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  <w:t>-1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day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en-US" w:eastAsia="it-IT"/>
              </w:rPr>
              <w:t>-1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C8B0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mg/kg</w:t>
            </w:r>
          </w:p>
        </w:tc>
        <w:tc>
          <w:tcPr>
            <w:tcW w:w="831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0C2E9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µg/L</w:t>
            </w: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</w:tcPr>
          <w:p w14:paraId="6B3D47BE" w14:textId="4E631E2F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mg/kg</w:t>
            </w:r>
          </w:p>
        </w:tc>
        <w:tc>
          <w:tcPr>
            <w:tcW w:w="135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2163E" w14:textId="58B67898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%</w:t>
            </w:r>
          </w:p>
        </w:tc>
        <w:tc>
          <w:tcPr>
            <w:tcW w:w="1439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C522B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%</w:t>
            </w:r>
          </w:p>
        </w:tc>
        <w:tc>
          <w:tcPr>
            <w:tcW w:w="490" w:type="dxa"/>
            <w:tcBorders>
              <w:top w:val="nil"/>
              <w:bottom w:val="single" w:sz="4" w:space="0" w:color="auto"/>
            </w:tcBorders>
            <w:vAlign w:val="center"/>
          </w:tcPr>
          <w:p w14:paraId="4B890906" w14:textId="77777777" w:rsidR="00CD7D19" w:rsidRPr="00546EE5" w:rsidRDefault="00CD7D19" w:rsidP="00E501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</w:p>
        </w:tc>
      </w:tr>
      <w:tr w:rsidR="00CD7D19" w:rsidRPr="00546EE5" w14:paraId="38FFD4E5" w14:textId="77777777" w:rsidTr="00CD7D19">
        <w:trPr>
          <w:trHeight w:val="305"/>
          <w:jc w:val="center"/>
        </w:trPr>
        <w:tc>
          <w:tcPr>
            <w:tcW w:w="1144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64D53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</w:t>
            </w:r>
          </w:p>
        </w:tc>
        <w:tc>
          <w:tcPr>
            <w:tcW w:w="1492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055A6C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7.5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EC18DB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45</w:t>
            </w:r>
          </w:p>
        </w:tc>
        <w:tc>
          <w:tcPr>
            <w:tcW w:w="831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C82470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</w:t>
            </w:r>
          </w:p>
        </w:tc>
        <w:tc>
          <w:tcPr>
            <w:tcW w:w="1353" w:type="dxa"/>
            <w:tcBorders>
              <w:top w:val="single" w:sz="4" w:space="0" w:color="auto"/>
            </w:tcBorders>
          </w:tcPr>
          <w:p w14:paraId="07207F60" w14:textId="23919A56" w:rsidR="00CD7D19" w:rsidRPr="00546EE5" w:rsidRDefault="004E2381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</w:t>
            </w:r>
            <w:r w:rsidR="004755CF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</w:t>
            </w:r>
          </w:p>
        </w:tc>
        <w:tc>
          <w:tcPr>
            <w:tcW w:w="1353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EAA2BE" w14:textId="28F62CC6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n.d</w:t>
            </w:r>
            <w:proofErr w:type="spellEnd"/>
          </w:p>
        </w:tc>
        <w:tc>
          <w:tcPr>
            <w:tcW w:w="1439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72216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n.d</w:t>
            </w:r>
            <w:proofErr w:type="spellEnd"/>
          </w:p>
        </w:tc>
        <w:tc>
          <w:tcPr>
            <w:tcW w:w="490" w:type="dxa"/>
            <w:tcBorders>
              <w:top w:val="single" w:sz="4" w:space="0" w:color="auto"/>
            </w:tcBorders>
          </w:tcPr>
          <w:p w14:paraId="05781FBF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8.48</w:t>
            </w:r>
          </w:p>
        </w:tc>
      </w:tr>
      <w:tr w:rsidR="00CD7D19" w:rsidRPr="00546EE5" w14:paraId="589FB564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499722B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461CACC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&lt;1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51D8C1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6994058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&lt;0.1</w:t>
            </w:r>
          </w:p>
        </w:tc>
        <w:tc>
          <w:tcPr>
            <w:tcW w:w="1353" w:type="dxa"/>
          </w:tcPr>
          <w:p w14:paraId="5056A50C" w14:textId="78591BF4" w:rsidR="00CD7D19" w:rsidRPr="00546EE5" w:rsidRDefault="004E2381" w:rsidP="0047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n.</w:t>
            </w:r>
            <w:r w:rsidR="004755CF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d</w:t>
            </w: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.</w:t>
            </w:r>
            <w:proofErr w:type="spellEnd"/>
          </w:p>
        </w:tc>
        <w:tc>
          <w:tcPr>
            <w:tcW w:w="1353" w:type="dxa"/>
            <w:shd w:val="clear" w:color="auto" w:fill="auto"/>
            <w:noWrap/>
            <w:hideMark/>
          </w:tcPr>
          <w:p w14:paraId="6EA3F3B6" w14:textId="04C33861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41.6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22C982C2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58.4</w:t>
            </w:r>
          </w:p>
        </w:tc>
        <w:tc>
          <w:tcPr>
            <w:tcW w:w="490" w:type="dxa"/>
          </w:tcPr>
          <w:p w14:paraId="27AA06D9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7.98</w:t>
            </w:r>
          </w:p>
        </w:tc>
      </w:tr>
      <w:tr w:rsidR="00CD7D19" w:rsidRPr="00546EE5" w14:paraId="1AF72316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01FEAE0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ASS3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2266D6D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11.2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E4D254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158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09C6C49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0.3</w:t>
            </w:r>
          </w:p>
        </w:tc>
        <w:tc>
          <w:tcPr>
            <w:tcW w:w="1353" w:type="dxa"/>
          </w:tcPr>
          <w:p w14:paraId="451997B9" w14:textId="24772E70" w:rsidR="00CD7D19" w:rsidRPr="00546EE5" w:rsidRDefault="004755CF" w:rsidP="0047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</w:t>
            </w:r>
            <w:r w:rsidR="004E2381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1BF315A5" w14:textId="2706A5F6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60.36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57922EB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39.64</w:t>
            </w:r>
          </w:p>
        </w:tc>
        <w:tc>
          <w:tcPr>
            <w:tcW w:w="490" w:type="dxa"/>
          </w:tcPr>
          <w:p w14:paraId="1E16D8CE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8.55</w:t>
            </w:r>
          </w:p>
        </w:tc>
      </w:tr>
      <w:tr w:rsidR="00CD7D19" w:rsidRPr="00546EE5" w14:paraId="60E4169D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1609B92B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ASS4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0E11669D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68.8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C9A4D2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1031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68ED33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9.1</w:t>
            </w:r>
          </w:p>
        </w:tc>
        <w:tc>
          <w:tcPr>
            <w:tcW w:w="1353" w:type="dxa"/>
          </w:tcPr>
          <w:p w14:paraId="4C30BF8A" w14:textId="605D202D" w:rsidR="00CD7D19" w:rsidRPr="00546EE5" w:rsidRDefault="004E2381" w:rsidP="0047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</w:t>
            </w:r>
            <w:r w:rsidR="004755CF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.82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404AD7F3" w14:textId="01DE6762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63.22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124B6ABC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36.78</w:t>
            </w:r>
          </w:p>
        </w:tc>
        <w:tc>
          <w:tcPr>
            <w:tcW w:w="490" w:type="dxa"/>
          </w:tcPr>
          <w:p w14:paraId="724A5F86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8.17</w:t>
            </w:r>
          </w:p>
        </w:tc>
      </w:tr>
      <w:tr w:rsidR="00CD7D19" w:rsidRPr="00546EE5" w14:paraId="55F449BF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29446E63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ASS5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414B8E4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17.6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0A9E0A1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154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6BF6EFF2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</w:t>
            </w:r>
          </w:p>
        </w:tc>
        <w:tc>
          <w:tcPr>
            <w:tcW w:w="1353" w:type="dxa"/>
          </w:tcPr>
          <w:p w14:paraId="43DAF6CB" w14:textId="7BF89059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0.04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7B6008F4" w14:textId="05310008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23.04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2E44642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76.96</w:t>
            </w:r>
          </w:p>
        </w:tc>
        <w:tc>
          <w:tcPr>
            <w:tcW w:w="490" w:type="dxa"/>
          </w:tcPr>
          <w:p w14:paraId="10C36BEA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8.67</w:t>
            </w:r>
          </w:p>
        </w:tc>
      </w:tr>
      <w:tr w:rsidR="00CD7D19" w:rsidRPr="00546EE5" w14:paraId="0647A6D5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17BDFD6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ASS6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6EAF2A2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9.7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0F16D9D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393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90710A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</w:t>
            </w:r>
          </w:p>
        </w:tc>
        <w:tc>
          <w:tcPr>
            <w:tcW w:w="1353" w:type="dxa"/>
          </w:tcPr>
          <w:p w14:paraId="5C245FDF" w14:textId="083AE153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0.04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7F16B0BA" w14:textId="423A92F4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14.71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2486DC83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85.29</w:t>
            </w:r>
          </w:p>
        </w:tc>
        <w:tc>
          <w:tcPr>
            <w:tcW w:w="490" w:type="dxa"/>
          </w:tcPr>
          <w:p w14:paraId="64C65AB0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8.83</w:t>
            </w:r>
          </w:p>
        </w:tc>
      </w:tr>
      <w:tr w:rsidR="00CD7D19" w:rsidRPr="00546EE5" w14:paraId="76B7904F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05D7EE4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ASS7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47DCFCC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49.6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03DA0FC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179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F9AE7B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</w:t>
            </w:r>
          </w:p>
        </w:tc>
        <w:tc>
          <w:tcPr>
            <w:tcW w:w="1353" w:type="dxa"/>
          </w:tcPr>
          <w:p w14:paraId="71941083" w14:textId="5B1FD779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0.04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54B8C680" w14:textId="7A7EE7EB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18.55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4FA406F9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81.45</w:t>
            </w:r>
          </w:p>
        </w:tc>
        <w:tc>
          <w:tcPr>
            <w:tcW w:w="490" w:type="dxa"/>
          </w:tcPr>
          <w:p w14:paraId="62AC5C91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8.67</w:t>
            </w:r>
          </w:p>
        </w:tc>
      </w:tr>
      <w:tr w:rsidR="00CD7D19" w:rsidRPr="00546EE5" w14:paraId="67BE427F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7B2830A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ASS8 a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4FDEECD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20.2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363148F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832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1BC97A3C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</w:t>
            </w:r>
          </w:p>
        </w:tc>
        <w:tc>
          <w:tcPr>
            <w:tcW w:w="1353" w:type="dxa"/>
          </w:tcPr>
          <w:p w14:paraId="3B134975" w14:textId="769DB6E5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0.04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1B631A5A" w14:textId="584A7264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6.14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43F6BE45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93.86</w:t>
            </w:r>
          </w:p>
        </w:tc>
        <w:tc>
          <w:tcPr>
            <w:tcW w:w="490" w:type="dxa"/>
          </w:tcPr>
          <w:p w14:paraId="6BEE3328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8.81</w:t>
            </w:r>
          </w:p>
        </w:tc>
      </w:tr>
      <w:tr w:rsidR="00CD7D19" w:rsidRPr="00546EE5" w14:paraId="5D971905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0909E3F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ASS8 b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5B7C69A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166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EEE187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630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1F2D5D2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0.2</w:t>
            </w:r>
          </w:p>
        </w:tc>
        <w:tc>
          <w:tcPr>
            <w:tcW w:w="1353" w:type="dxa"/>
          </w:tcPr>
          <w:p w14:paraId="0F81F815" w14:textId="547C8627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0.08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2A5C8049" w14:textId="6DF5F341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18.87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39B22A7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81.13</w:t>
            </w:r>
          </w:p>
        </w:tc>
        <w:tc>
          <w:tcPr>
            <w:tcW w:w="490" w:type="dxa"/>
          </w:tcPr>
          <w:p w14:paraId="0312F431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8.76</w:t>
            </w:r>
          </w:p>
        </w:tc>
      </w:tr>
      <w:tr w:rsidR="00CD7D19" w:rsidRPr="00546EE5" w14:paraId="597C00E7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08A7BB9D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ASS9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25D52252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39.4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7C9264AC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473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172D263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0.2</w:t>
            </w:r>
          </w:p>
        </w:tc>
        <w:tc>
          <w:tcPr>
            <w:tcW w:w="1353" w:type="dxa"/>
          </w:tcPr>
          <w:p w14:paraId="72A8306D" w14:textId="043CF9F0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0.08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3A204FC5" w14:textId="0816EDA9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33.42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04A10419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66.58</w:t>
            </w:r>
          </w:p>
        </w:tc>
        <w:tc>
          <w:tcPr>
            <w:tcW w:w="490" w:type="dxa"/>
          </w:tcPr>
          <w:p w14:paraId="3026EA28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8.39</w:t>
            </w:r>
          </w:p>
        </w:tc>
      </w:tr>
      <w:tr w:rsidR="00CD7D19" w:rsidRPr="00546EE5" w14:paraId="1CC71240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053B7E2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ASS10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5662742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35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1A0EF6E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233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B22C3A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0.3</w:t>
            </w:r>
          </w:p>
        </w:tc>
        <w:tc>
          <w:tcPr>
            <w:tcW w:w="1353" w:type="dxa"/>
          </w:tcPr>
          <w:p w14:paraId="50879FE0" w14:textId="4D95643C" w:rsidR="00CD7D19" w:rsidRPr="00546EE5" w:rsidRDefault="004755CF" w:rsidP="0047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</w:t>
            </w:r>
            <w:r w:rsidR="004E2381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0FB7A473" w14:textId="3956C31A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59.08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132C82A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40.92</w:t>
            </w:r>
          </w:p>
        </w:tc>
        <w:tc>
          <w:tcPr>
            <w:tcW w:w="490" w:type="dxa"/>
          </w:tcPr>
          <w:p w14:paraId="2D9D2752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8.31</w:t>
            </w:r>
          </w:p>
        </w:tc>
      </w:tr>
      <w:tr w:rsidR="00CD7D19" w:rsidRPr="00546EE5" w14:paraId="1A48E0BF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1C13E2D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ASS11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41F1286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14.3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BA8E48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7953179B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</w:t>
            </w:r>
          </w:p>
        </w:tc>
        <w:tc>
          <w:tcPr>
            <w:tcW w:w="1353" w:type="dxa"/>
          </w:tcPr>
          <w:p w14:paraId="5AE96332" w14:textId="0468DF79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0.04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03BD80FC" w14:textId="7E0D2FA2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34.39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1809F7C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65.61</w:t>
            </w:r>
          </w:p>
        </w:tc>
        <w:tc>
          <w:tcPr>
            <w:tcW w:w="490" w:type="dxa"/>
          </w:tcPr>
          <w:p w14:paraId="5173318F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8.32</w:t>
            </w:r>
          </w:p>
        </w:tc>
      </w:tr>
      <w:tr w:rsidR="00CD7D19" w:rsidRPr="00546EE5" w14:paraId="0230234B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78E2CE4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ASS12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3010AAA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28.4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0A6E896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119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D990C2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0.4</w:t>
            </w:r>
          </w:p>
        </w:tc>
        <w:tc>
          <w:tcPr>
            <w:tcW w:w="1353" w:type="dxa"/>
          </w:tcPr>
          <w:p w14:paraId="028BEE67" w14:textId="7671A6E1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0.16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0373292E" w14:textId="468F4D0E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49.78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73FF7F5B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50.22</w:t>
            </w:r>
          </w:p>
        </w:tc>
        <w:tc>
          <w:tcPr>
            <w:tcW w:w="490" w:type="dxa"/>
          </w:tcPr>
          <w:p w14:paraId="2BC5C85C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8.23</w:t>
            </w:r>
          </w:p>
        </w:tc>
      </w:tr>
      <w:tr w:rsidR="00CD7D19" w:rsidRPr="00546EE5" w14:paraId="4FC2003B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0BC6A27B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ASS13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5E53FEE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767F4C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512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A26384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0.3</w:t>
            </w:r>
          </w:p>
        </w:tc>
        <w:tc>
          <w:tcPr>
            <w:tcW w:w="1353" w:type="dxa"/>
          </w:tcPr>
          <w:p w14:paraId="00C5695B" w14:textId="2EE76AAF" w:rsidR="00CD7D19" w:rsidRPr="00546EE5" w:rsidRDefault="004755CF" w:rsidP="0047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</w:t>
            </w:r>
            <w:r w:rsidR="004E2381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374AE326" w14:textId="4D459080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27.18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4EF9085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72.82</w:t>
            </w:r>
          </w:p>
        </w:tc>
        <w:tc>
          <w:tcPr>
            <w:tcW w:w="490" w:type="dxa"/>
          </w:tcPr>
          <w:p w14:paraId="42C1BBC9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8.83</w:t>
            </w:r>
          </w:p>
        </w:tc>
      </w:tr>
      <w:tr w:rsidR="00CD7D19" w:rsidRPr="00546EE5" w14:paraId="7B3FED84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608FCA72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ASS14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075670A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11.8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1A2C661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517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3455A619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20.4</w:t>
            </w:r>
          </w:p>
        </w:tc>
        <w:tc>
          <w:tcPr>
            <w:tcW w:w="1353" w:type="dxa"/>
          </w:tcPr>
          <w:p w14:paraId="0ACA81AA" w14:textId="684B5F95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8.56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54D1DED4" w14:textId="30676CED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73.53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125E4B6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26.47</w:t>
            </w:r>
          </w:p>
        </w:tc>
        <w:tc>
          <w:tcPr>
            <w:tcW w:w="490" w:type="dxa"/>
          </w:tcPr>
          <w:p w14:paraId="467E6BFB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8.52</w:t>
            </w:r>
          </w:p>
        </w:tc>
      </w:tr>
      <w:tr w:rsidR="00CD7D19" w:rsidRPr="00546EE5" w14:paraId="5024F7A3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5E87D3AB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ASS15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1BD0248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32.1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1B1748D5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493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6751E6C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13.4</w:t>
            </w:r>
          </w:p>
        </w:tc>
        <w:tc>
          <w:tcPr>
            <w:tcW w:w="1353" w:type="dxa"/>
          </w:tcPr>
          <w:p w14:paraId="5D38D1E2" w14:textId="750F638A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5.62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4C0F1A23" w14:textId="15DD1344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46.07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7A6A933E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53.93</w:t>
            </w:r>
          </w:p>
        </w:tc>
        <w:tc>
          <w:tcPr>
            <w:tcW w:w="490" w:type="dxa"/>
          </w:tcPr>
          <w:p w14:paraId="659FAC41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8.56</w:t>
            </w:r>
          </w:p>
        </w:tc>
      </w:tr>
      <w:tr w:rsidR="00CD7D19" w:rsidRPr="00546EE5" w14:paraId="59973611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353CF93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ASS16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7F31740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68.3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273CB0C5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67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5E563E05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0.2</w:t>
            </w:r>
          </w:p>
        </w:tc>
        <w:tc>
          <w:tcPr>
            <w:tcW w:w="1353" w:type="dxa"/>
          </w:tcPr>
          <w:p w14:paraId="005D0F2C" w14:textId="13B5B5C2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0.08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2D963875" w14:textId="67D8B9CE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44.4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7700B6E5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55.6</w:t>
            </w:r>
          </w:p>
        </w:tc>
        <w:tc>
          <w:tcPr>
            <w:tcW w:w="490" w:type="dxa"/>
          </w:tcPr>
          <w:p w14:paraId="71755996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8.48</w:t>
            </w:r>
          </w:p>
        </w:tc>
      </w:tr>
      <w:tr w:rsidR="00CD7D19" w:rsidRPr="00546EE5" w14:paraId="0BFBB91A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1902057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ASS17a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7D977CA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38.2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379683F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772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2450638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0.2</w:t>
            </w:r>
          </w:p>
        </w:tc>
        <w:tc>
          <w:tcPr>
            <w:tcW w:w="1353" w:type="dxa"/>
          </w:tcPr>
          <w:p w14:paraId="7C49C7D5" w14:textId="76AF2BB6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0.08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3B072DFA" w14:textId="0D1BBDB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13.74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1D7B93E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86.26</w:t>
            </w:r>
          </w:p>
        </w:tc>
        <w:tc>
          <w:tcPr>
            <w:tcW w:w="490" w:type="dxa"/>
          </w:tcPr>
          <w:p w14:paraId="28E6EF93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8.61</w:t>
            </w:r>
          </w:p>
        </w:tc>
      </w:tr>
      <w:tr w:rsidR="00CD7D19" w:rsidRPr="00546EE5" w14:paraId="147C17B7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52F8D7A9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ASS17b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2F765798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151.3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6A0B3CF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604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C2E5B92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0.3</w:t>
            </w:r>
          </w:p>
        </w:tc>
        <w:tc>
          <w:tcPr>
            <w:tcW w:w="1353" w:type="dxa"/>
          </w:tcPr>
          <w:p w14:paraId="28F28D1C" w14:textId="0B889F67" w:rsidR="00CD7D19" w:rsidRPr="00546EE5" w:rsidRDefault="004755CF" w:rsidP="004755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</w:t>
            </w:r>
            <w:r w:rsidR="004E2381"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297BBE57" w14:textId="358420FE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67.39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0B41E25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32.61</w:t>
            </w:r>
          </w:p>
        </w:tc>
        <w:tc>
          <w:tcPr>
            <w:tcW w:w="490" w:type="dxa"/>
          </w:tcPr>
          <w:p w14:paraId="7994785E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8.68</w:t>
            </w:r>
          </w:p>
        </w:tc>
      </w:tr>
      <w:tr w:rsidR="00CD7D19" w:rsidRPr="00546EE5" w14:paraId="77EEE055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77A6967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ASS18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4CE6CB3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113.1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D0EC62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560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AD5E4AC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4.9</w:t>
            </w:r>
          </w:p>
        </w:tc>
        <w:tc>
          <w:tcPr>
            <w:tcW w:w="1353" w:type="dxa"/>
          </w:tcPr>
          <w:p w14:paraId="63DDF245" w14:textId="2B45DC44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2.05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0AB26E08" w14:textId="7C1C4708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50.85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7A33F0AF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49.15</w:t>
            </w:r>
          </w:p>
        </w:tc>
        <w:tc>
          <w:tcPr>
            <w:tcW w:w="490" w:type="dxa"/>
          </w:tcPr>
          <w:p w14:paraId="35A56A3A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8.4</w:t>
            </w:r>
          </w:p>
        </w:tc>
      </w:tr>
      <w:tr w:rsidR="00CD7D19" w:rsidRPr="00546EE5" w14:paraId="26789FC3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22210F99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ASS19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696017A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70.2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26784EE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782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70783A6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2.3</w:t>
            </w:r>
          </w:p>
        </w:tc>
        <w:tc>
          <w:tcPr>
            <w:tcW w:w="1353" w:type="dxa"/>
          </w:tcPr>
          <w:p w14:paraId="372D4201" w14:textId="5A1D1B4D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0.96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4F6561A0" w14:textId="54A41E5A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65.86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7F5F19A7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34.14</w:t>
            </w:r>
          </w:p>
        </w:tc>
        <w:tc>
          <w:tcPr>
            <w:tcW w:w="490" w:type="dxa"/>
          </w:tcPr>
          <w:p w14:paraId="7E681666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7.93</w:t>
            </w:r>
          </w:p>
        </w:tc>
      </w:tr>
      <w:tr w:rsidR="00CD7D19" w:rsidRPr="00546EE5" w14:paraId="3D82EC04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7C95D3E1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ASS20 a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1AEE48FD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76.1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272DB4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716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4B5292E0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3.7</w:t>
            </w:r>
          </w:p>
        </w:tc>
        <w:tc>
          <w:tcPr>
            <w:tcW w:w="1353" w:type="dxa"/>
          </w:tcPr>
          <w:p w14:paraId="57556B75" w14:textId="2442C2B8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1.55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39D966AE" w14:textId="5E49FC00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73.51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6444E9BD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26.49</w:t>
            </w:r>
          </w:p>
        </w:tc>
        <w:tc>
          <w:tcPr>
            <w:tcW w:w="490" w:type="dxa"/>
          </w:tcPr>
          <w:p w14:paraId="42C7F145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8.5</w:t>
            </w:r>
          </w:p>
        </w:tc>
      </w:tr>
      <w:tr w:rsidR="00CD7D19" w:rsidRPr="00546EE5" w14:paraId="0895CF44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62A52912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ASS20 b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75258CA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123.5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3C91B8D6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664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3D6CBF63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</w:t>
            </w:r>
          </w:p>
        </w:tc>
        <w:tc>
          <w:tcPr>
            <w:tcW w:w="1353" w:type="dxa"/>
          </w:tcPr>
          <w:p w14:paraId="711B437B" w14:textId="39F092E6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0.42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0FF7040C" w14:textId="03085115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46.03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1262F3FD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53.97</w:t>
            </w:r>
          </w:p>
        </w:tc>
        <w:tc>
          <w:tcPr>
            <w:tcW w:w="490" w:type="dxa"/>
          </w:tcPr>
          <w:p w14:paraId="7936EA27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8.42</w:t>
            </w:r>
          </w:p>
        </w:tc>
      </w:tr>
      <w:tr w:rsidR="00CD7D19" w:rsidRPr="00546EE5" w14:paraId="758240B7" w14:textId="77777777" w:rsidTr="00CD7D19">
        <w:trPr>
          <w:trHeight w:val="305"/>
          <w:jc w:val="center"/>
        </w:trPr>
        <w:tc>
          <w:tcPr>
            <w:tcW w:w="1144" w:type="dxa"/>
            <w:shd w:val="clear" w:color="auto" w:fill="auto"/>
            <w:noWrap/>
            <w:hideMark/>
          </w:tcPr>
          <w:p w14:paraId="763D090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ASS21</w:t>
            </w:r>
          </w:p>
        </w:tc>
        <w:tc>
          <w:tcPr>
            <w:tcW w:w="1492" w:type="dxa"/>
            <w:shd w:val="clear" w:color="auto" w:fill="auto"/>
            <w:noWrap/>
            <w:hideMark/>
          </w:tcPr>
          <w:p w14:paraId="1E8FC9D4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122.5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0D3E88BC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1068</w:t>
            </w:r>
          </w:p>
        </w:tc>
        <w:tc>
          <w:tcPr>
            <w:tcW w:w="831" w:type="dxa"/>
            <w:shd w:val="clear" w:color="auto" w:fill="auto"/>
            <w:noWrap/>
            <w:hideMark/>
          </w:tcPr>
          <w:p w14:paraId="3310490C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5.6</w:t>
            </w:r>
          </w:p>
        </w:tc>
        <w:tc>
          <w:tcPr>
            <w:tcW w:w="1353" w:type="dxa"/>
          </w:tcPr>
          <w:p w14:paraId="088523E8" w14:textId="402A88E8" w:rsidR="00CD7D19" w:rsidRPr="00546EE5" w:rsidRDefault="004755CF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2.35</w:t>
            </w:r>
          </w:p>
        </w:tc>
        <w:tc>
          <w:tcPr>
            <w:tcW w:w="1353" w:type="dxa"/>
            <w:shd w:val="clear" w:color="auto" w:fill="auto"/>
            <w:noWrap/>
            <w:hideMark/>
          </w:tcPr>
          <w:p w14:paraId="12CF2668" w14:textId="3DF8B002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7.15</w:t>
            </w:r>
          </w:p>
        </w:tc>
        <w:tc>
          <w:tcPr>
            <w:tcW w:w="1439" w:type="dxa"/>
            <w:shd w:val="clear" w:color="auto" w:fill="auto"/>
            <w:noWrap/>
            <w:hideMark/>
          </w:tcPr>
          <w:p w14:paraId="30011D7A" w14:textId="77777777" w:rsidR="00CD7D19" w:rsidRPr="00546EE5" w:rsidRDefault="00CD7D19" w:rsidP="00AA41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sz w:val="20"/>
                <w:szCs w:val="20"/>
                <w:lang w:val="en-US" w:eastAsia="it-IT"/>
              </w:rPr>
              <w:t>92.85</w:t>
            </w:r>
          </w:p>
        </w:tc>
        <w:tc>
          <w:tcPr>
            <w:tcW w:w="490" w:type="dxa"/>
          </w:tcPr>
          <w:p w14:paraId="35D4A5EA" w14:textId="77777777" w:rsidR="00CD7D19" w:rsidRPr="00546EE5" w:rsidRDefault="00CD7D19" w:rsidP="00AA41F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46EE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8.42</w:t>
            </w:r>
          </w:p>
        </w:tc>
      </w:tr>
    </w:tbl>
    <w:p w14:paraId="20F9AD36" w14:textId="77777777" w:rsidR="001D0EB4" w:rsidRPr="00546EE5" w:rsidRDefault="001D0EB4">
      <w:pPr>
        <w:rPr>
          <w:rFonts w:ascii="Times New Roman" w:hAnsi="Times New Roman" w:cs="Times New Roman"/>
          <w:lang w:val="en-US"/>
        </w:rPr>
      </w:pPr>
    </w:p>
    <w:p w14:paraId="2576A67E" w14:textId="12C48D88" w:rsidR="001D0EB4" w:rsidRDefault="001D0EB4">
      <w:pPr>
        <w:rPr>
          <w:rFonts w:ascii="Times New Roman" w:hAnsi="Times New Roman" w:cs="Times New Roman"/>
          <w:lang w:val="en-US"/>
        </w:rPr>
      </w:pPr>
    </w:p>
    <w:p w14:paraId="19765DEB" w14:textId="6CFDCD18" w:rsidR="00546EE5" w:rsidRDefault="00546EE5">
      <w:pPr>
        <w:rPr>
          <w:rFonts w:ascii="Times New Roman" w:hAnsi="Times New Roman" w:cs="Times New Roman"/>
          <w:lang w:val="en-US"/>
        </w:rPr>
      </w:pPr>
    </w:p>
    <w:p w14:paraId="5FB211EB" w14:textId="4D665C7B" w:rsidR="00546EE5" w:rsidRDefault="00546EE5">
      <w:pPr>
        <w:rPr>
          <w:rFonts w:ascii="Times New Roman" w:hAnsi="Times New Roman" w:cs="Times New Roman"/>
          <w:lang w:val="en-US"/>
        </w:rPr>
      </w:pPr>
    </w:p>
    <w:p w14:paraId="6AF6BB0A" w14:textId="16725F1A" w:rsidR="00546EE5" w:rsidRDefault="00546EE5">
      <w:pPr>
        <w:rPr>
          <w:rFonts w:ascii="Times New Roman" w:hAnsi="Times New Roman" w:cs="Times New Roman"/>
          <w:lang w:val="en-US"/>
        </w:rPr>
      </w:pPr>
    </w:p>
    <w:p w14:paraId="3CB734A6" w14:textId="5B6B93BA" w:rsidR="00546EE5" w:rsidRDefault="00546EE5">
      <w:pPr>
        <w:rPr>
          <w:rFonts w:ascii="Times New Roman" w:hAnsi="Times New Roman" w:cs="Times New Roman"/>
          <w:lang w:val="en-US"/>
        </w:rPr>
      </w:pPr>
    </w:p>
    <w:p w14:paraId="778AC408" w14:textId="77777777" w:rsidR="00546EE5" w:rsidRDefault="00546EE5" w:rsidP="001D0EB4">
      <w:pPr>
        <w:rPr>
          <w:rFonts w:ascii="Times New Roman" w:hAnsi="Times New Roman" w:cs="Times New Roman"/>
          <w:lang w:val="en-US"/>
        </w:rPr>
      </w:pPr>
    </w:p>
    <w:p w14:paraId="0B033690" w14:textId="6DFB25DE" w:rsidR="001D0EB4" w:rsidRPr="00546EE5" w:rsidRDefault="00546EE5" w:rsidP="001D0EB4">
      <w:pPr>
        <w:rPr>
          <w:rFonts w:ascii="Times New Roman" w:hAnsi="Times New Roman" w:cs="Times New Roman"/>
          <w:iCs/>
          <w:vanish/>
          <w:sz w:val="20"/>
          <w:szCs w:val="20"/>
          <w:lang w:val="en-US"/>
        </w:rPr>
      </w:pPr>
      <w:r w:rsidRPr="00546EE5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 w:rsidR="001862E3" w:rsidRPr="00546EE5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="001D0EB4" w:rsidRPr="00546EE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1D0EB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Bioa</w:t>
      </w:r>
      <w:r w:rsidR="0074738E">
        <w:rPr>
          <w:rFonts w:ascii="Times New Roman" w:hAnsi="Times New Roman" w:cs="Times New Roman"/>
          <w:iCs/>
          <w:sz w:val="20"/>
          <w:szCs w:val="20"/>
          <w:lang w:val="en-US"/>
        </w:rPr>
        <w:t>ccumulation</w:t>
      </w:r>
      <w:bookmarkStart w:id="0" w:name="_GoBack"/>
      <w:bookmarkEnd w:id="0"/>
      <w:r w:rsidR="001D0EB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Factor </w:t>
      </w:r>
      <w:r w:rsidR="005E237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(BF) </w:t>
      </w:r>
      <w:r w:rsidR="001D0EB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and </w:t>
      </w:r>
      <w:r w:rsidR="00233FA5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mercury</w:t>
      </w:r>
      <w:r w:rsidR="008B63D6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content </w:t>
      </w:r>
      <w:r w:rsidR="001D0EB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(</w:t>
      </w:r>
      <w:proofErr w:type="spellStart"/>
      <w:r w:rsidRPr="00546EE5">
        <w:rPr>
          <w:rFonts w:ascii="Times New Roman" w:hAnsi="Times New Roman" w:cs="Times New Roman"/>
          <w:iCs/>
          <w:sz w:val="20"/>
          <w:szCs w:val="20"/>
          <w:lang w:val="en-US"/>
        </w:rPr>
        <w:t>Hg</w:t>
      </w:r>
      <w:r w:rsidRPr="00546EE5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>plant</w:t>
      </w:r>
      <w:proofErr w:type="spellEnd"/>
      <w:r w:rsidRPr="00546EE5">
        <w:rPr>
          <w:rFonts w:ascii="Times New Roman" w:hAnsi="Times New Roman" w:cs="Times New Roman"/>
          <w:iCs/>
          <w:sz w:val="20"/>
          <w:szCs w:val="20"/>
          <w:vertAlign w:val="subscript"/>
          <w:lang w:val="en-US"/>
        </w:rPr>
        <w:t xml:space="preserve"> </w:t>
      </w:r>
      <w:r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in </w:t>
      </w:r>
      <w:r w:rsidR="001D0EB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mg/kg) in different</w:t>
      </w:r>
      <w:r w:rsidR="001D0EB4" w:rsidRPr="00546EE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8B63D6" w:rsidRPr="00546EE5">
        <w:rPr>
          <w:rFonts w:ascii="Times New Roman" w:hAnsi="Times New Roman" w:cs="Times New Roman"/>
          <w:sz w:val="20"/>
          <w:szCs w:val="20"/>
          <w:lang w:val="en-US"/>
        </w:rPr>
        <w:t>analyzed</w:t>
      </w:r>
      <w:r w:rsidR="008B63D6" w:rsidRPr="00546EE5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 </w:t>
      </w:r>
      <w:r w:rsidR="00365FF6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plants parts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</w:t>
      </w:r>
      <w:r w:rsidR="00445C4C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N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umbers before the plant</w:t>
      </w:r>
      <w:r w:rsidR="00445C4C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species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445C4C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correspond to the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soil where </w:t>
      </w:r>
      <w:r w:rsidR="00445C4C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they were collected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; number</w:t>
      </w:r>
      <w:r w:rsidR="00445C4C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s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after the </w:t>
      </w:r>
      <w:r w:rsidR="00445C4C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plant species 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represent different samples 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from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the same plant, and the 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acronyms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TMB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</w:t>
      </w:r>
      <w:r w:rsidR="000C3E44" w:rsidRPr="00546EE5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Transport Mercury Belt)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, GO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</w:t>
      </w:r>
      <w:proofErr w:type="spellStart"/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Goroncino</w:t>
      </w:r>
      <w:proofErr w:type="spellEnd"/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)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, FN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</w:t>
      </w:r>
      <w:proofErr w:type="spellStart"/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Forno</w:t>
      </w:r>
      <w:proofErr w:type="spellEnd"/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proofErr w:type="spellStart"/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Nesa</w:t>
      </w:r>
      <w:proofErr w:type="spellEnd"/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)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, and CG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(Gould Condensers)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C00D9F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refer to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the four different 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sites</w:t>
      </w:r>
      <w:r w:rsidR="001A78D7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 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in the mining area from where plants an</w:t>
      </w:r>
      <w:r w:rsidR="001F71B3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d soils were sampled (see Fig. 1b</w:t>
      </w:r>
      <w:r w:rsidR="000C3E44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)</w:t>
      </w:r>
      <w:r w:rsidR="004755CF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; </w:t>
      </w:r>
      <w:proofErr w:type="spellStart"/>
      <w:r w:rsidR="004755CF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n.a</w:t>
      </w:r>
      <w:proofErr w:type="spellEnd"/>
      <w:r w:rsidR="004755CF" w:rsidRPr="00546EE5">
        <w:rPr>
          <w:rFonts w:ascii="Times New Roman" w:hAnsi="Times New Roman" w:cs="Times New Roman"/>
          <w:iCs/>
          <w:sz w:val="20"/>
          <w:szCs w:val="20"/>
          <w:lang w:val="en-US"/>
        </w:rPr>
        <w:t xml:space="preserve">. not </w:t>
      </w:r>
      <w:proofErr w:type="spellStart"/>
      <w:r w:rsidR="004755CF" w:rsidRPr="00546EE5">
        <w:rPr>
          <w:rFonts w:ascii="Times New Roman" w:hAnsi="Times New Roman" w:cs="Times New Roman"/>
          <w:iCs/>
          <w:sz w:val="20"/>
          <w:szCs w:val="20"/>
          <w:lang w:val="en-US"/>
        </w:rPr>
        <w:t>avaible</w:t>
      </w:r>
    </w:p>
    <w:tbl>
      <w:tblPr>
        <w:tblW w:w="65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0"/>
        <w:gridCol w:w="1202"/>
        <w:gridCol w:w="960"/>
      </w:tblGrid>
      <w:tr w:rsidR="001D0EB4" w:rsidRPr="00546EE5" w14:paraId="4F44A8EA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0DA1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Samples</w:t>
            </w:r>
            <w:proofErr w:type="spellEnd"/>
          </w:p>
        </w:tc>
        <w:tc>
          <w:tcPr>
            <w:tcW w:w="12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BDC3A" w14:textId="253FBC7D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Hg</w:t>
            </w:r>
            <w:r w:rsidR="00841DF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US" w:eastAsia="it-IT"/>
              </w:rPr>
              <w:t>plant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(mg/kg)</w:t>
            </w:r>
          </w:p>
        </w:tc>
        <w:tc>
          <w:tcPr>
            <w:tcW w:w="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C938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BF</w:t>
            </w:r>
          </w:p>
        </w:tc>
      </w:tr>
      <w:tr w:rsidR="001D0EB4" w:rsidRPr="00546EE5" w14:paraId="11EEFCFA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0F10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(Bark Root)</w:t>
            </w:r>
          </w:p>
        </w:tc>
        <w:tc>
          <w:tcPr>
            <w:tcW w:w="1202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C439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0.97</w:t>
            </w:r>
          </w:p>
        </w:tc>
        <w:tc>
          <w:tcPr>
            <w:tcW w:w="9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A80E0" w14:textId="2E8EB4C2" w:rsidR="001D0EB4" w:rsidRPr="00546EE5" w:rsidRDefault="001D0EB4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</w:t>
            </w:r>
            <w:r w:rsidR="00365FF6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1D0EB4" w:rsidRPr="00546EE5" w14:paraId="324CDA21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86BB00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(Bark Root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64BDE2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0.97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960BBB" w14:textId="6725A6C7" w:rsidR="001D0EB4" w:rsidRPr="00546EE5" w:rsidRDefault="001D0EB4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</w:t>
            </w:r>
            <w:r w:rsidR="00365FF6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1D0EB4" w:rsidRPr="00546EE5" w14:paraId="4F83AF9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958EB9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(Bark Trunk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353FF1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0.73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86ED8E5" w14:textId="736E028B" w:rsidR="001D0EB4" w:rsidRPr="00546EE5" w:rsidRDefault="001D0EB4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</w:t>
            </w:r>
            <w:r w:rsidR="00365FF6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</w:tr>
      <w:tr w:rsidR="001D0EB4" w:rsidRPr="00546EE5" w14:paraId="033E466D" w14:textId="77777777" w:rsidTr="002F716E">
        <w:trPr>
          <w:trHeight w:val="300"/>
          <w:jc w:val="center"/>
        </w:trPr>
        <w:tc>
          <w:tcPr>
            <w:tcW w:w="43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9F525E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(Bark Trunk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CBCD3A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0.73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10B6B7" w14:textId="51C3665C" w:rsidR="001D0EB4" w:rsidRPr="00546EE5" w:rsidRDefault="001D0EB4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</w:t>
            </w:r>
            <w:r w:rsidR="00365FF6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</w:p>
        </w:tc>
      </w:tr>
      <w:tr w:rsidR="001D0EB4" w:rsidRPr="00546EE5" w14:paraId="72A3A3B9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720831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(Internal Root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0550D0E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&lt;0.0005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A574C" w14:textId="6D299AB1" w:rsidR="001D0EB4" w:rsidRPr="00546EE5" w:rsidRDefault="001C7711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1D0EB4" w:rsidRPr="00546EE5" w14:paraId="612658C1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ACCF47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(Internal Root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73CA9AE5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EA52918" w14:textId="78DF1C86" w:rsidR="001D0EB4" w:rsidRPr="00546EE5" w:rsidRDefault="001C7711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1D0EB4" w:rsidRPr="00546EE5" w14:paraId="6949C95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727D88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(Internal Trunk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EAB7D6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3F6ACA3" w14:textId="007389B8" w:rsidR="001D0EB4" w:rsidRPr="00546EE5" w:rsidRDefault="001C7711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288DDA20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EBE36E5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(Internal Trunk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24CC7A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954BE9" w14:textId="54D9DC02" w:rsidR="001D0EB4" w:rsidRPr="00546EE5" w:rsidRDefault="001C7711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625BA73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4F5C51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(External Root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397819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533D19" w14:textId="56649466" w:rsidR="001D0EB4" w:rsidRPr="00546EE5" w:rsidRDefault="00365FF6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0.059</w:t>
            </w:r>
          </w:p>
        </w:tc>
      </w:tr>
      <w:tr w:rsidR="001D0EB4" w:rsidRPr="00546EE5" w14:paraId="741AF4E0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12BFA7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(External Root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F33CA1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0.96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0DCDD1A" w14:textId="026F8165" w:rsidR="001D0EB4" w:rsidRPr="00546EE5" w:rsidRDefault="00365FF6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0.022</w:t>
            </w:r>
          </w:p>
        </w:tc>
      </w:tr>
      <w:tr w:rsidR="001D0EB4" w:rsidRPr="00546EE5" w14:paraId="09E7F6C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9312BB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(Foliage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E65D19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0.51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262862" w14:textId="64141A0E" w:rsidR="001D0EB4" w:rsidRPr="00546EE5" w:rsidRDefault="00365FF6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0.012</w:t>
            </w:r>
          </w:p>
        </w:tc>
      </w:tr>
      <w:tr w:rsidR="001D0EB4" w:rsidRPr="00546EE5" w14:paraId="5CC3839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2F29BC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(Foliage</w:t>
            </w:r>
            <w:r w:rsidR="001A78D7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04E6A85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B59529F" w14:textId="6A402415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591AD4A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39C0C0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485352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5556BF1" w14:textId="60D0A4F9" w:rsidR="001D0EB4" w:rsidRPr="00546EE5" w:rsidRDefault="00365FF6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365FF6" w:rsidRPr="00546EE5" w14:paraId="7191F897" w14:textId="77777777" w:rsidTr="00365FF6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55D6EF9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C7731E8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2.61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3C2570B" w14:textId="54D91380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365FF6" w:rsidRPr="00546EE5" w14:paraId="104E43AC" w14:textId="77777777" w:rsidTr="00365FF6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7FAB085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75294F1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0.19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628A4FC" w14:textId="47607763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365FF6" w:rsidRPr="00546EE5" w14:paraId="60830BC2" w14:textId="77777777" w:rsidTr="00365FF6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586D528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0AC37CC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0.22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9E565E7" w14:textId="1BA75431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365FF6" w:rsidRPr="00546EE5" w14:paraId="54E90F5A" w14:textId="77777777" w:rsidTr="00365FF6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E66FE33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032B381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6.84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41D58EB" w14:textId="5CCA81D4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365FF6" w:rsidRPr="00546EE5" w14:paraId="268E8A0B" w14:textId="77777777" w:rsidTr="00365FF6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BFEE3B0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(Foliage)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C71914E" w14:textId="77777777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14.36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3BE04A48" w14:textId="35FF07A0" w:rsidR="00365FF6" w:rsidRPr="00546EE5" w:rsidRDefault="00365FF6" w:rsidP="00365F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n.a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</w:p>
        </w:tc>
      </w:tr>
      <w:tr w:rsidR="001D0EB4" w:rsidRPr="00546EE5" w14:paraId="7FE6BAC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552925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–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BC45B3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16.86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6EAFC89" w14:textId="18C283EA" w:rsidR="001D0EB4" w:rsidRPr="00546EE5" w:rsidRDefault="00D45653" w:rsidP="00D4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0.13</w:t>
            </w:r>
          </w:p>
        </w:tc>
      </w:tr>
      <w:tr w:rsidR="001D0EB4" w:rsidRPr="00546EE5" w14:paraId="08FBAAE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199630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.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478D67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AC9562C" w14:textId="44D68AF3" w:rsidR="001D0EB4" w:rsidRPr="00546EE5" w:rsidRDefault="00D45653" w:rsidP="00D4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0.050</w:t>
            </w:r>
          </w:p>
        </w:tc>
      </w:tr>
      <w:tr w:rsidR="001D0EB4" w:rsidRPr="00546EE5" w14:paraId="2FF5389B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9D74BD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38613C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9B0D557" w14:textId="5C64FA91" w:rsidR="001D0EB4" w:rsidRPr="00546EE5" w:rsidRDefault="001D0EB4" w:rsidP="00D4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D4565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30</w:t>
            </w:r>
          </w:p>
        </w:tc>
      </w:tr>
      <w:tr w:rsidR="001D0EB4" w:rsidRPr="00546EE5" w14:paraId="5619015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D896F8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C8819A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4D21DE" w14:textId="28ED7128" w:rsidR="001D0EB4" w:rsidRPr="00546EE5" w:rsidRDefault="001D0EB4" w:rsidP="00D4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</w:t>
            </w:r>
            <w:r w:rsidR="00D4565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1D0EB4" w:rsidRPr="00546EE5" w14:paraId="61BD6EF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855293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1.3 TMB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61B0F2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7221647" w14:textId="1E07D8F9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D4565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  <w:r w:rsidR="001C7711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</w:t>
            </w:r>
          </w:p>
        </w:tc>
      </w:tr>
      <w:tr w:rsidR="001D0EB4" w:rsidRPr="00546EE5" w14:paraId="3DD63E99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B56FD6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343518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89C4380" w14:textId="72E3A9A9" w:rsidR="001D0EB4" w:rsidRPr="00546EE5" w:rsidRDefault="001D0EB4" w:rsidP="00D456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D4565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</w:t>
            </w:r>
          </w:p>
        </w:tc>
      </w:tr>
      <w:tr w:rsidR="001D0EB4" w:rsidRPr="00546EE5" w14:paraId="4A848179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F2C36C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 TMB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E3EE0F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4927B2" w14:textId="2A87A358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0.003</w:t>
            </w:r>
          </w:p>
        </w:tc>
      </w:tr>
      <w:tr w:rsidR="001D0EB4" w:rsidRPr="00546EE5" w14:paraId="49F8DC7D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867E66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 TMB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500043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CAFA926" w14:textId="316CFCB3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0.010</w:t>
            </w:r>
          </w:p>
        </w:tc>
      </w:tr>
      <w:tr w:rsidR="001D0EB4" w:rsidRPr="00546EE5" w14:paraId="1580DA2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B2F7E6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 TMB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8110AD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0D99047" w14:textId="2E922992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D4565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1D0EB4" w:rsidRPr="00546EE5" w14:paraId="0964DC9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B3D9BE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1.3 TMB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593AEC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A621A1" w14:textId="7B248683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0.010</w:t>
            </w:r>
          </w:p>
        </w:tc>
      </w:tr>
      <w:tr w:rsidR="001D0EB4" w:rsidRPr="00546EE5" w14:paraId="2178AF8C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D6EF15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 TMB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42E16D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10.26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72FD7DB" w14:textId="11F6DDC3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0.081</w:t>
            </w:r>
          </w:p>
        </w:tc>
      </w:tr>
      <w:tr w:rsidR="001D0EB4" w:rsidRPr="00546EE5" w14:paraId="35E0BA6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DF3502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3 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–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.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 TMB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A57784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2.33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8AF3DC0" w14:textId="2A0FE40A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0.019</w:t>
            </w:r>
          </w:p>
        </w:tc>
      </w:tr>
      <w:tr w:rsidR="001D0EB4" w:rsidRPr="00546EE5" w14:paraId="2F2DD23D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95CD2F9" w14:textId="77777777" w:rsidR="001D0EB4" w:rsidRPr="00546EE5" w:rsidRDefault="001862E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4 –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="001D0EB4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916591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964E839" w14:textId="3EAC2EE5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</w:t>
            </w:r>
            <w:r w:rsidR="001D0EB4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1C7711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1D0EB4" w:rsidRPr="00546EE5" w14:paraId="092A4C0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BE727A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4 -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DE8318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C1641C" w14:textId="6E8FEA2B" w:rsidR="001D0EB4" w:rsidRPr="00546EE5" w:rsidRDefault="00D45653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</w:t>
            </w:r>
            <w:r w:rsidR="001D0EB4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0.001</w:t>
            </w:r>
          </w:p>
        </w:tc>
      </w:tr>
      <w:tr w:rsidR="001D0EB4" w:rsidRPr="00546EE5" w14:paraId="08AD46B4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6B2A74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1.1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EC8B56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23.75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E4CD84" w14:textId="170FF595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565</w:t>
            </w:r>
          </w:p>
        </w:tc>
      </w:tr>
      <w:tr w:rsidR="001D0EB4" w:rsidRPr="00546EE5" w14:paraId="51C829DD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A7E23B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1.2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42CB90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22.53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2C45A47" w14:textId="5FFFDCF9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0.536</w:t>
            </w:r>
          </w:p>
        </w:tc>
      </w:tr>
      <w:tr w:rsidR="001D0EB4" w:rsidRPr="00546EE5" w14:paraId="66CC988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6FAD57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1.3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FDCB37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DE9A27" w14:textId="11CC830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0.362</w:t>
            </w:r>
          </w:p>
        </w:tc>
      </w:tr>
      <w:tr w:rsidR="001D0EB4" w:rsidRPr="00546EE5" w14:paraId="1E824AE0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204E62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a 1.1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0FF832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558109F" w14:textId="09933F8E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0.087</w:t>
            </w:r>
          </w:p>
        </w:tc>
      </w:tr>
      <w:tr w:rsidR="001D0EB4" w:rsidRPr="00546EE5" w14:paraId="724C429D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77F462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Sativa 1.2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8B3D4C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3.31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F7E655" w14:textId="2E0653FD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0.078</w:t>
            </w:r>
          </w:p>
        </w:tc>
      </w:tr>
      <w:tr w:rsidR="001D0EB4" w:rsidRPr="00546EE5" w14:paraId="093D46E9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2A464E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1.3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7C043C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5F5940C" w14:textId="4506E719" w:rsidR="001D0EB4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0.087</w:t>
            </w:r>
          </w:p>
        </w:tc>
      </w:tr>
      <w:tr w:rsidR="001D0EB4" w:rsidRPr="00546EE5" w14:paraId="57264889" w14:textId="77777777" w:rsidTr="00546EE5">
        <w:trPr>
          <w:trHeight w:val="300"/>
          <w:jc w:val="center"/>
        </w:trPr>
        <w:tc>
          <w:tcPr>
            <w:tcW w:w="43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ED6151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Root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5F4C36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7.43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9F99718" w14:textId="4D16C143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76</w:t>
            </w:r>
          </w:p>
        </w:tc>
      </w:tr>
      <w:tr w:rsidR="001D0EB4" w:rsidRPr="00546EE5" w14:paraId="551B8B76" w14:textId="77777777" w:rsidTr="00546EE5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2B9A14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566D4E7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15.21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79F5" w14:textId="3D5A9B19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0.362</w:t>
            </w:r>
          </w:p>
        </w:tc>
      </w:tr>
      <w:tr w:rsidR="001D0EB4" w:rsidRPr="00546EE5" w14:paraId="0097841C" w14:textId="77777777" w:rsidTr="00546EE5">
        <w:trPr>
          <w:trHeight w:val="300"/>
          <w:jc w:val="center"/>
        </w:trPr>
        <w:tc>
          <w:tcPr>
            <w:tcW w:w="43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4E717F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Root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08EE5E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1.14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5517795B" w14:textId="76AF82E0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27</w:t>
            </w:r>
          </w:p>
        </w:tc>
      </w:tr>
      <w:tr w:rsidR="001D0EB4" w:rsidRPr="00546EE5" w14:paraId="16F0105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FB3D6C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lastRenderedPageBreak/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1444BE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42051D3" w14:textId="12ACFD83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0.026</w:t>
            </w:r>
          </w:p>
        </w:tc>
      </w:tr>
      <w:tr w:rsidR="001D0EB4" w:rsidRPr="00546EE5" w14:paraId="70F1E3D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2B01A8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(Foliage)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8F73C2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7.70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FCAC4F0" w14:textId="7A5ECED1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0.183</w:t>
            </w:r>
          </w:p>
        </w:tc>
      </w:tr>
      <w:tr w:rsidR="001D0EB4" w:rsidRPr="00546EE5" w14:paraId="7841F3D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ABE488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(Medulla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Root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0F06CE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28DE2C8" w14:textId="670E201D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</w:t>
            </w:r>
          </w:p>
        </w:tc>
      </w:tr>
      <w:tr w:rsidR="001D0EB4" w:rsidRPr="00546EE5" w14:paraId="153FED8C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534492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6 -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TMB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Medullla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1E688E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41DC5F3" w14:textId="692FF7C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0.025</w:t>
            </w:r>
          </w:p>
        </w:tc>
      </w:tr>
      <w:tr w:rsidR="001D0EB4" w:rsidRPr="00546EE5" w14:paraId="1BC2A07C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088C76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 TMB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A56DFC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18.92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D3F749" w14:textId="6B4B6E82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0.450</w:t>
            </w:r>
          </w:p>
        </w:tc>
      </w:tr>
      <w:tr w:rsidR="001D0EB4" w:rsidRPr="00546EE5" w14:paraId="66BBBE8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4937D4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939EA8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39.42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DE71FCD" w14:textId="42D742E4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0.938</w:t>
            </w:r>
          </w:p>
        </w:tc>
      </w:tr>
      <w:tr w:rsidR="001D0EB4" w:rsidRPr="00546EE5" w14:paraId="0580E4D7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B89570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 TMB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EDD59E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26.63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CCFA886" w14:textId="12881F8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0.634</w:t>
            </w:r>
          </w:p>
        </w:tc>
      </w:tr>
      <w:tr w:rsidR="001D0EB4" w:rsidRPr="00546EE5" w14:paraId="70A68932" w14:textId="77777777" w:rsidTr="002F716E">
        <w:trPr>
          <w:trHeight w:val="300"/>
          <w:jc w:val="center"/>
        </w:trPr>
        <w:tc>
          <w:tcPr>
            <w:tcW w:w="43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CD7BC8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(Bark Trunk)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B67AE1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26.63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138F0459" w14:textId="27B2108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0.634</w:t>
            </w:r>
          </w:p>
        </w:tc>
      </w:tr>
      <w:tr w:rsidR="001D0EB4" w:rsidRPr="00546EE5" w14:paraId="6A4C018F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FEA2C3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(Internal Root)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15AF06E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7.09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6A9C734" w14:textId="59B252CD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0.168</w:t>
            </w:r>
          </w:p>
        </w:tc>
      </w:tr>
      <w:tr w:rsidR="001D0EB4" w:rsidRPr="00546EE5" w14:paraId="7F7BD8DA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00E4CBE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-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 TMB (Internal Root)</w:t>
            </w:r>
          </w:p>
        </w:tc>
        <w:tc>
          <w:tcPr>
            <w:tcW w:w="12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646F278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6.65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74CFC68" w14:textId="2FE8A5B3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158</w:t>
            </w:r>
          </w:p>
        </w:tc>
      </w:tr>
      <w:tr w:rsidR="001D0EB4" w:rsidRPr="00546EE5" w14:paraId="1B302D3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D3B107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TMB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DF2929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14.05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DEEBF5E" w14:textId="39E298D9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0.334</w:t>
            </w:r>
          </w:p>
        </w:tc>
      </w:tr>
      <w:tr w:rsidR="001D0EB4" w:rsidRPr="00546EE5" w14:paraId="4DA3D84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243C6C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TMB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D2D05A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6.15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33D9C58" w14:textId="4B7B369B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0.146</w:t>
            </w:r>
          </w:p>
        </w:tc>
      </w:tr>
      <w:tr w:rsidR="001D0EB4" w:rsidRPr="00546EE5" w14:paraId="5385036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1ACDC6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F8F651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11.28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B269DEB" w14:textId="174BC44E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0.268</w:t>
            </w:r>
          </w:p>
        </w:tc>
      </w:tr>
      <w:tr w:rsidR="001D0EB4" w:rsidRPr="00546EE5" w14:paraId="704AAE9B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0E1829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(Foliage)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65C408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15.87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C23B104" w14:textId="09AF3F1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0.377</w:t>
            </w:r>
          </w:p>
        </w:tc>
      </w:tr>
      <w:tr w:rsidR="001D0EB4" w:rsidRPr="00546EE5" w14:paraId="57E2A19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C196D6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(Medulla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68848B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55A6507" w14:textId="0563F28C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0.149</w:t>
            </w:r>
          </w:p>
        </w:tc>
      </w:tr>
      <w:tr w:rsidR="001D0EB4" w:rsidRPr="00546EE5" w14:paraId="5DECBDE3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C5D4AB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7 -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(Medulla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20703F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3.75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2F5C17" w14:textId="13426C02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0.089</w:t>
            </w:r>
          </w:p>
        </w:tc>
      </w:tr>
      <w:tr w:rsidR="001D0EB4" w:rsidRPr="00546EE5" w14:paraId="53B2BD90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E3D9E0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8 -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CE385D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23.68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F91B3FD" w14:textId="79DABABA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0.563</w:t>
            </w:r>
          </w:p>
        </w:tc>
      </w:tr>
      <w:tr w:rsidR="001D0EB4" w:rsidRPr="00546EE5" w14:paraId="0E4B048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B1F103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8 -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TMB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1BCB0D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EDA0DA9" w14:textId="12A3CF3C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1C7711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1D0EB4" w:rsidRPr="00546EE5" w14:paraId="6CC25AB3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EF8A94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8 -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48399A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17.68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AB96BB" w14:textId="69CDAB5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0.420</w:t>
            </w:r>
          </w:p>
        </w:tc>
      </w:tr>
      <w:tr w:rsidR="001D0EB4" w:rsidRPr="00546EE5" w14:paraId="290452FB" w14:textId="77777777" w:rsidTr="002F716E">
        <w:trPr>
          <w:trHeight w:val="27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71E6BE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8 -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TMB (Foliage)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51E65E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9.80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A37C819" w14:textId="0A6E213B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0.233</w:t>
            </w:r>
          </w:p>
        </w:tc>
      </w:tr>
      <w:tr w:rsidR="001D0EB4" w:rsidRPr="00546EE5" w14:paraId="43D7034C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5F0303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9 -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FN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A7771D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3566114" w14:textId="5EF85FE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0.043</w:t>
            </w:r>
          </w:p>
        </w:tc>
      </w:tr>
      <w:tr w:rsidR="001D0EB4" w:rsidRPr="00546EE5" w14:paraId="65FF0E1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AA65BF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9 -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FN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B22048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2.47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141F3B" w14:textId="4CE80C8F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0.029</w:t>
            </w:r>
          </w:p>
        </w:tc>
      </w:tr>
      <w:tr w:rsidR="001D0EB4" w:rsidRPr="00546EE5" w14:paraId="24442427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4CDA67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9 -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1.1 FN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078BA1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88C6ED" w14:textId="13C804B8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0.034</w:t>
            </w:r>
          </w:p>
        </w:tc>
      </w:tr>
      <w:tr w:rsidR="001D0EB4" w:rsidRPr="00546EE5" w14:paraId="6D0524B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52BAC8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9 </w:t>
            </w:r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 xml:space="preserve">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1.2 FN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Bark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786B85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2.87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5BDB9E" w14:textId="2F42FCB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0.034</w:t>
            </w:r>
          </w:p>
        </w:tc>
      </w:tr>
      <w:tr w:rsidR="001D0EB4" w:rsidRPr="00546EE5" w14:paraId="3919A97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95DBAD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9 -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1.1 FN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Root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BD6E0B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D78A9E0" w14:textId="733B82E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1D0EB4" w:rsidRPr="00546EE5" w14:paraId="08BA7AE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887828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9 -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1.2 FN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Root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1A6C995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6904BD9" w14:textId="43D31756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</w:t>
            </w:r>
          </w:p>
        </w:tc>
      </w:tr>
      <w:tr w:rsidR="001D0EB4" w:rsidRPr="00546EE5" w14:paraId="7E1BC0C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509DD2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9 -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1.1 FN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67667A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77351F3" w14:textId="43216743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0.001</w:t>
            </w:r>
          </w:p>
        </w:tc>
      </w:tr>
      <w:tr w:rsidR="001D0EB4" w:rsidRPr="00546EE5" w14:paraId="13893834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9BF628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9 -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it-IT"/>
              </w:rPr>
              <w:t>Robinia pseudoacacia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1.2 FN (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Internal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Trunk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E3436A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4217B70" w14:textId="73833FBE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0.001</w:t>
            </w:r>
          </w:p>
        </w:tc>
      </w:tr>
      <w:tr w:rsidR="001D0EB4" w:rsidRPr="00546EE5" w14:paraId="2F40D45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23DE56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9 -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FN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B976BD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18.40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B1066B4" w14:textId="390556FE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0.219</w:t>
            </w:r>
          </w:p>
        </w:tc>
      </w:tr>
      <w:tr w:rsidR="001D0EB4" w:rsidRPr="00546EE5" w14:paraId="27BA396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51EFC5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9 -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FN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0C3CE0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18.40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2C2D6E1" w14:textId="3B8A135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0.219</w:t>
            </w:r>
          </w:p>
        </w:tc>
      </w:tr>
      <w:tr w:rsidR="001D0EB4" w:rsidRPr="00546EE5" w14:paraId="77FACD4D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E38D8B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10 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–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5DEDC7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0.56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1BBAD78" w14:textId="2092F6E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0.003</w:t>
            </w:r>
          </w:p>
        </w:tc>
      </w:tr>
      <w:tr w:rsidR="001D0EB4" w:rsidRPr="00546EE5" w14:paraId="64F5AFF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BA2F4B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10 -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Popolus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592E02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AD2F20" w14:textId="05D877FC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0.018</w:t>
            </w:r>
          </w:p>
        </w:tc>
      </w:tr>
      <w:tr w:rsidR="001D0EB4" w:rsidRPr="00546EE5" w14:paraId="6F88B827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06DAD8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–</w:t>
            </w:r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Salix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spp.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AA67FA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6.17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07C6702" w14:textId="0DE86271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0.146</w:t>
            </w:r>
          </w:p>
        </w:tc>
      </w:tr>
      <w:tr w:rsidR="001D0EB4" w:rsidRPr="00546EE5" w14:paraId="7E77AA4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B0D96E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Salix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 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362AA3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B296795" w14:textId="78D906F8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0.034</w:t>
            </w:r>
          </w:p>
        </w:tc>
      </w:tr>
      <w:tr w:rsidR="001D0EB4" w:rsidRPr="00546EE5" w14:paraId="498559B3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FCC360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– Salix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 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8420C2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1.46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8D90AEF" w14:textId="6DC92EC8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0.034</w:t>
            </w:r>
          </w:p>
        </w:tc>
      </w:tr>
      <w:tr w:rsidR="001D0EB4" w:rsidRPr="00546EE5" w14:paraId="2392ADD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BCF10E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– Salix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GO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1C9395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0.09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FA90E34" w14:textId="5ED5ED52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0.002</w:t>
            </w:r>
          </w:p>
        </w:tc>
      </w:tr>
      <w:tr w:rsidR="001D0EB4" w:rsidRPr="00546EE5" w14:paraId="7D0F4AE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D23FFD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– Salix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1.1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91B138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C81661" w14:textId="2A491932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1D0EB4" w:rsidRPr="00546EE5" w14:paraId="29056A9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EB9343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– Salix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2151A1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E96C4B6" w14:textId="3DCE6325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1D0EB4" w:rsidRPr="00546EE5" w14:paraId="089FCE6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FD6C8B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11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– Salix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spp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GO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DDE241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0.78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1B4E83" w14:textId="37BFD6AA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0.018</w:t>
            </w:r>
          </w:p>
        </w:tc>
      </w:tr>
      <w:tr w:rsidR="001D0EB4" w:rsidRPr="00546EE5" w14:paraId="23B2C49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5BF3FC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4FFA69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1.98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EA7BAB7" w14:textId="2694441C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0.011</w:t>
            </w:r>
          </w:p>
        </w:tc>
      </w:tr>
      <w:tr w:rsidR="001D0EB4" w:rsidRPr="00546EE5" w14:paraId="4E62A599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C2D957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1BCC260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1.62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1DB1FE1" w14:textId="510C5996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0.009</w:t>
            </w:r>
          </w:p>
        </w:tc>
      </w:tr>
      <w:tr w:rsidR="001D0EB4" w:rsidRPr="00546EE5" w14:paraId="218CE79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977B48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05576A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4.65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9B50BA8" w14:textId="2BA33BCA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0.027</w:t>
            </w:r>
          </w:p>
        </w:tc>
      </w:tr>
      <w:tr w:rsidR="001D0EB4" w:rsidRPr="00546EE5" w14:paraId="5F5EF1AF" w14:textId="77777777" w:rsidTr="00546EE5">
        <w:trPr>
          <w:trHeight w:val="300"/>
          <w:jc w:val="center"/>
        </w:trPr>
        <w:tc>
          <w:tcPr>
            <w:tcW w:w="43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59DC1E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(Bark Trunk)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025B02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4.65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40E2FF0A" w14:textId="0D9D8A6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0.027</w:t>
            </w:r>
          </w:p>
        </w:tc>
      </w:tr>
      <w:tr w:rsidR="001D0EB4" w:rsidRPr="00546EE5" w14:paraId="16D81E48" w14:textId="77777777" w:rsidTr="00546EE5">
        <w:trPr>
          <w:trHeight w:val="300"/>
          <w:jc w:val="center"/>
        </w:trPr>
        <w:tc>
          <w:tcPr>
            <w:tcW w:w="4390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86AA0A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(Internal Root)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0DA173C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0.45</w:t>
            </w:r>
          </w:p>
        </w:tc>
        <w:tc>
          <w:tcPr>
            <w:tcW w:w="960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3FFC7" w14:textId="43732B4B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1D0EB4" w:rsidRPr="00546EE5" w14:paraId="2B783788" w14:textId="77777777" w:rsidTr="00546EE5">
        <w:trPr>
          <w:trHeight w:val="300"/>
          <w:jc w:val="center"/>
        </w:trPr>
        <w:tc>
          <w:tcPr>
            <w:tcW w:w="43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2AA325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(Internal Root)</w:t>
            </w:r>
          </w:p>
        </w:tc>
        <w:tc>
          <w:tcPr>
            <w:tcW w:w="1202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65B4E1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57CE96B3" w14:textId="02ED30AC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</w:t>
            </w:r>
          </w:p>
        </w:tc>
      </w:tr>
      <w:tr w:rsidR="001D0EB4" w:rsidRPr="00546EE5" w14:paraId="719CCD4C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DF7227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(Internal Trunk)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4CF202B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7B5E7433" w14:textId="7C09F8E8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759127E9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77CD7B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(Internal Trunk)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7B6C721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A623B7F" w14:textId="2C5699C9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4C0BCE5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CB51F5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lastRenderedPageBreak/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(External Root)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2B81073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0FFF311D" w14:textId="2A65548E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0.019</w:t>
            </w:r>
          </w:p>
        </w:tc>
      </w:tr>
      <w:tr w:rsidR="001D0EB4" w:rsidRPr="00546EE5" w14:paraId="36FC189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BF8EC1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(External Root)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17876AC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3.31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11753F1" w14:textId="2EEBB950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0.019</w:t>
            </w:r>
          </w:p>
        </w:tc>
      </w:tr>
      <w:tr w:rsidR="001D0EB4" w:rsidRPr="00546EE5" w14:paraId="5482A14B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0495DF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(Foliage)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19A663D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1F4FD3F2" w14:textId="0C65D71F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0.039</w:t>
            </w:r>
          </w:p>
        </w:tc>
      </w:tr>
      <w:tr w:rsidR="001D0EB4" w:rsidRPr="00546EE5" w14:paraId="6CDD87E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272970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12 -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Cytisus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Scoparius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(Foliage)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7117FC9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6.70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404331E2" w14:textId="781656E8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0.039</w:t>
            </w:r>
          </w:p>
        </w:tc>
      </w:tr>
      <w:tr w:rsidR="001D0EB4" w:rsidRPr="00546EE5" w14:paraId="35F9492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9B4DE0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(Bark Root)</w:t>
            </w:r>
          </w:p>
        </w:tc>
        <w:tc>
          <w:tcPr>
            <w:tcW w:w="1202" w:type="dxa"/>
            <w:shd w:val="clear" w:color="auto" w:fill="auto"/>
            <w:noWrap/>
            <w:vAlign w:val="bottom"/>
            <w:hideMark/>
          </w:tcPr>
          <w:p w14:paraId="7AB766D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9.25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14:paraId="68F26428" w14:textId="1806A62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0.073</w:t>
            </w:r>
          </w:p>
        </w:tc>
      </w:tr>
      <w:tr w:rsidR="001D0EB4" w:rsidRPr="00546EE5" w14:paraId="063ECEF4" w14:textId="77777777" w:rsidTr="002F716E">
        <w:trPr>
          <w:trHeight w:val="300"/>
          <w:jc w:val="center"/>
        </w:trPr>
        <w:tc>
          <w:tcPr>
            <w:tcW w:w="439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3777D88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(Bark Trunk)</w:t>
            </w:r>
          </w:p>
        </w:tc>
        <w:tc>
          <w:tcPr>
            <w:tcW w:w="1202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BBA5C7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1.01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14:paraId="077A9F52" w14:textId="4445D874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0.007</w:t>
            </w:r>
          </w:p>
        </w:tc>
      </w:tr>
      <w:tr w:rsidR="001D0EB4" w:rsidRPr="00546EE5" w14:paraId="168F868A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3296290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(Bark Trunk)</w:t>
            </w:r>
          </w:p>
        </w:tc>
        <w:tc>
          <w:tcPr>
            <w:tcW w:w="120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45B0C8D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1.01</w:t>
            </w:r>
          </w:p>
        </w:tc>
        <w:tc>
          <w:tcPr>
            <w:tcW w:w="9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14:paraId="2A1584AC" w14:textId="468DC1D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0.007</w:t>
            </w:r>
          </w:p>
        </w:tc>
      </w:tr>
      <w:tr w:rsidR="001D0EB4" w:rsidRPr="00546EE5" w14:paraId="087EFF91" w14:textId="77777777" w:rsidTr="002F716E">
        <w:trPr>
          <w:trHeight w:val="300"/>
          <w:jc w:val="center"/>
        </w:trPr>
        <w:tc>
          <w:tcPr>
            <w:tcW w:w="439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1B291D9F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(Internal Root)</w:t>
            </w:r>
          </w:p>
        </w:tc>
        <w:tc>
          <w:tcPr>
            <w:tcW w:w="12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3622D2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0.05</w:t>
            </w:r>
          </w:p>
        </w:tc>
        <w:tc>
          <w:tcPr>
            <w:tcW w:w="96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386B53EA" w14:textId="4CEE5CC5" w:rsidR="001D0EB4" w:rsidRPr="00546EE5" w:rsidRDefault="001C7711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C7711" w:rsidRPr="00546EE5" w14:paraId="5E92E9D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B1F2310" w14:textId="77777777" w:rsidR="001C7711" w:rsidRPr="00546EE5" w:rsidRDefault="001C7711" w:rsidP="001C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490D7EE" w14:textId="77777777" w:rsidR="001C7711" w:rsidRPr="00546EE5" w:rsidRDefault="001C7711" w:rsidP="001C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3B8AB5E" w14:textId="653B245B" w:rsidR="001C7711" w:rsidRPr="00546EE5" w:rsidRDefault="001C7711" w:rsidP="001C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C7711" w:rsidRPr="00546EE5" w14:paraId="3FEA0F3A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52111BA" w14:textId="77777777" w:rsidR="001C7711" w:rsidRPr="00546EE5" w:rsidRDefault="001C7711" w:rsidP="001C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0B1F0C0" w14:textId="77777777" w:rsidR="001C7711" w:rsidRPr="00546EE5" w:rsidRDefault="001C7711" w:rsidP="001C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56DC9F8" w14:textId="66BA70E0" w:rsidR="001C7711" w:rsidRPr="00546EE5" w:rsidRDefault="001C7711" w:rsidP="001C7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22246DD1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156FFA3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13 -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199C25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3.93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2C1714E" w14:textId="73291421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0.031</w:t>
            </w:r>
          </w:p>
        </w:tc>
      </w:tr>
      <w:tr w:rsidR="001D0EB4" w:rsidRPr="00546EE5" w14:paraId="225671C1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A95B26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BEA249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5.30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089678E" w14:textId="7D26093A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3FF14F53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956B14F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 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DDD0661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3.44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34A998B" w14:textId="4202792C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30AA7CF3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77CF739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02517E8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3.44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2A12DCB9" w14:textId="43C9ACFF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3BC8741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788530B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3E67B86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1C1DBC2B" w14:textId="000A10E5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253B59DF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41A9895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1.1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5B5C5A21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0FA8134" w14:textId="5D721FCF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6CF8B31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0F37968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1.2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785755E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0.07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65F46CA4" w14:textId="3E0E65E0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53B39C8B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BFB0EDD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975ECDC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5.01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0C0C6CB9" w14:textId="10AFDE51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627724CA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C896833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14 -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Castanea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Sativa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(Medulla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E6F2EFD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0.63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A6A7E2B" w14:textId="34ACCA55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16B56771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FCB4C40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538F830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2.05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596011B" w14:textId="265E0B50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0CF634E2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84E0CA1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5474744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0.26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4A85E02F" w14:textId="60854EEC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CD7D19" w:rsidRPr="00546EE5" w14:paraId="42E8AEC6" w14:textId="77777777" w:rsidTr="00CD7D19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5C57725B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15 -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(Medulla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1CAE600" w14:textId="77777777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0.44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14:paraId="7FE658C6" w14:textId="0D77EAD9" w:rsidR="00CD7D19" w:rsidRPr="00546EE5" w:rsidRDefault="00CD7D19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500FC30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385ABB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16 -</w:t>
            </w:r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Acer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pseudoplatanus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GO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A1A21E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0.67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793E6F4" w14:textId="0ECB2A46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08</w:t>
            </w:r>
          </w:p>
        </w:tc>
      </w:tr>
      <w:tr w:rsidR="001D0EB4" w:rsidRPr="00546EE5" w14:paraId="493FD20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07BAD492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16 -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Acer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pseudoplatanus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GO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5798868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0.10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272CD6E" w14:textId="55955C34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1D0EB4" w:rsidRPr="00546EE5" w14:paraId="2EC4CBEE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068FA9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17 -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6620E2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7.11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AC4E653" w14:textId="1516DBCF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84</w:t>
            </w:r>
          </w:p>
        </w:tc>
      </w:tr>
      <w:tr w:rsidR="001D0EB4" w:rsidRPr="00546EE5" w14:paraId="258864A9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ED031C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17 -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(Internal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241210E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0.43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41F72EA" w14:textId="078B59BF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0.005</w:t>
            </w:r>
          </w:p>
        </w:tc>
      </w:tr>
      <w:tr w:rsidR="001D0EB4" w:rsidRPr="00546EE5" w14:paraId="74F665B7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C8A5F3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17 -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373A72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25.52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6E1869F" w14:textId="26462EC6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0.303</w:t>
            </w:r>
          </w:p>
        </w:tc>
      </w:tr>
      <w:tr w:rsidR="001D0EB4" w:rsidRPr="00546EE5" w14:paraId="59A80A21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BA9032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17 -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GO (Foliage)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DEB021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54.55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BBC80DB" w14:textId="525B30D5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0.649</w:t>
            </w:r>
          </w:p>
        </w:tc>
      </w:tr>
      <w:tr w:rsidR="001D0EB4" w:rsidRPr="00546EE5" w14:paraId="2CE03F23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E997326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18 -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Acer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pseudoplatanus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FE3468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3.13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D14AA90" w14:textId="2E830E8A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0.001</w:t>
            </w:r>
          </w:p>
        </w:tc>
      </w:tr>
      <w:tr w:rsidR="001D0EB4" w:rsidRPr="00546EE5" w14:paraId="64C39156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1E2FFFA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18 - </w:t>
            </w:r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Acer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pseudoplatanus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C82E0A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0.38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3F04CEA" w14:textId="74D18CE3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</w:t>
            </w:r>
            <w:r w:rsidR="001D0EB4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0.001</w:t>
            </w:r>
          </w:p>
        </w:tc>
      </w:tr>
      <w:tr w:rsidR="001D0EB4" w:rsidRPr="00546EE5" w14:paraId="5218CCCB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DAB7279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19 -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5536AD0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14.58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1C35AC1E" w14:textId="51F92AF9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15</w:t>
            </w:r>
          </w:p>
        </w:tc>
      </w:tr>
      <w:tr w:rsidR="001D0EB4" w:rsidRPr="00546EE5" w14:paraId="13B8DAE3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1C75760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19 -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Robinia</w:t>
            </w:r>
            <w:proofErr w:type="spellEnd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862E3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pseudoacacia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="0050723D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CG(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Internal trunk</w:t>
            </w:r>
            <w:r w:rsidR="0050723D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613E45D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0.23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2D0AD5CD" w14:textId="5EF279A2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</w:t>
            </w:r>
            <w:r w:rsidR="001D0EB4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</w:t>
            </w:r>
            <w:r w:rsidR="001C7711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</w:t>
            </w:r>
          </w:p>
        </w:tc>
      </w:tr>
      <w:tr w:rsidR="001D0EB4" w:rsidRPr="00546EE5" w14:paraId="4565E0B8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35B1FFE5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20 -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(Bark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08B2CE55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37.74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4EA25A0F" w14:textId="33387D2E" w:rsidR="001D0EB4" w:rsidRPr="00546EE5" w:rsidRDefault="001D0EB4" w:rsidP="00CD7D1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</w:t>
            </w:r>
            <w:r w:rsidR="00CD7D19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24</w:t>
            </w:r>
          </w:p>
        </w:tc>
      </w:tr>
      <w:tr w:rsidR="001D0EB4" w:rsidRPr="00546EE5" w14:paraId="232D8784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706AC291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20 </w:t>
            </w:r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(External Root)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AB718B4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23.35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6D3B9E1C" w14:textId="7AE4C83B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0.015</w:t>
            </w:r>
          </w:p>
        </w:tc>
      </w:tr>
      <w:tr w:rsidR="001D0EB4" w:rsidRPr="00546EE5" w14:paraId="2017AB75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24B4A9CC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20 -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Verbascum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Thapsus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(Foliage)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1E2BE9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13.04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32B68BA3" w14:textId="7F6098B8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0.008</w:t>
            </w:r>
          </w:p>
        </w:tc>
      </w:tr>
      <w:tr w:rsidR="001D0EB4" w:rsidRPr="00546EE5" w14:paraId="4C21FA2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71966AB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21 </w:t>
            </w:r>
            <w:r w:rsidR="0050723D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–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50723D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50723D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(Bark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34848CA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8.08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5C15D1E4" w14:textId="0E1D2F3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0.003</w:t>
            </w:r>
          </w:p>
        </w:tc>
      </w:tr>
      <w:tr w:rsidR="001D0EB4" w:rsidRPr="00546EE5" w14:paraId="70257912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4E85D02E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21 - </w:t>
            </w:r>
            <w:proofErr w:type="spellStart"/>
            <w:r w:rsidR="0050723D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="0050723D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50723D" w:rsidRPr="00546EE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CG (Internal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7E9048C7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1.26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0044F2DB" w14:textId="54940F3A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  <w:tr w:rsidR="001D0EB4" w:rsidRPr="00546EE5" w14:paraId="2930BA80" w14:textId="77777777" w:rsidTr="002F716E">
        <w:trPr>
          <w:trHeight w:val="300"/>
          <w:jc w:val="center"/>
        </w:trPr>
        <w:tc>
          <w:tcPr>
            <w:tcW w:w="4390" w:type="dxa"/>
            <w:shd w:val="clear" w:color="auto" w:fill="auto"/>
            <w:noWrap/>
            <w:vAlign w:val="bottom"/>
            <w:hideMark/>
          </w:tcPr>
          <w:p w14:paraId="68A2AC9C" w14:textId="53D307C0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21 - </w:t>
            </w:r>
            <w:proofErr w:type="spellStart"/>
            <w:r w:rsidRPr="00546EE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it-IT"/>
              </w:rPr>
              <w:t>Sambucus</w:t>
            </w:r>
            <w:proofErr w:type="spellEnd"/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proofErr w:type="spellStart"/>
            <w:r w:rsidR="001C7711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nigra</w:t>
            </w:r>
            <w:proofErr w:type="spellEnd"/>
            <w:r w:rsidR="001C7711"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 xml:space="preserve"> </w:t>
            </w: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CG (Medulla Trunk)</w:t>
            </w:r>
          </w:p>
        </w:tc>
        <w:tc>
          <w:tcPr>
            <w:tcW w:w="1202" w:type="dxa"/>
            <w:shd w:val="clear" w:color="auto" w:fill="auto"/>
            <w:noWrap/>
            <w:vAlign w:val="center"/>
            <w:hideMark/>
          </w:tcPr>
          <w:p w14:paraId="43C4DBAD" w14:textId="77777777" w:rsidR="001D0EB4" w:rsidRPr="00546EE5" w:rsidRDefault="001D0EB4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0.92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14:paraId="722C511D" w14:textId="64E71CF7" w:rsidR="001D0EB4" w:rsidRPr="00546EE5" w:rsidRDefault="00CD7D19" w:rsidP="008B63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</w:pPr>
            <w:r w:rsidRPr="00546EE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it-IT"/>
              </w:rPr>
              <w:t>&lt;0.001</w:t>
            </w:r>
          </w:p>
        </w:tc>
      </w:tr>
    </w:tbl>
    <w:p w14:paraId="4D6F88CE" w14:textId="77777777" w:rsidR="001D0EB4" w:rsidRPr="00546EE5" w:rsidRDefault="001D0EB4" w:rsidP="001D0EB4">
      <w:pPr>
        <w:rPr>
          <w:rFonts w:ascii="Times New Roman" w:hAnsi="Times New Roman" w:cs="Times New Roman"/>
          <w:lang w:val="en-US"/>
        </w:rPr>
      </w:pPr>
    </w:p>
    <w:sectPr w:rsidR="001D0EB4" w:rsidRPr="00546E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EB4"/>
    <w:rsid w:val="00061EAC"/>
    <w:rsid w:val="000C3E44"/>
    <w:rsid w:val="001862E3"/>
    <w:rsid w:val="00190DC5"/>
    <w:rsid w:val="001A78D7"/>
    <w:rsid w:val="001C7711"/>
    <w:rsid w:val="001D0EB4"/>
    <w:rsid w:val="001F71B3"/>
    <w:rsid w:val="00212CF7"/>
    <w:rsid w:val="00233FA5"/>
    <w:rsid w:val="002942DE"/>
    <w:rsid w:val="002F716E"/>
    <w:rsid w:val="003502CC"/>
    <w:rsid w:val="00365FF6"/>
    <w:rsid w:val="003904BE"/>
    <w:rsid w:val="003D1EAB"/>
    <w:rsid w:val="004305BE"/>
    <w:rsid w:val="00445C4C"/>
    <w:rsid w:val="00466A32"/>
    <w:rsid w:val="004755CF"/>
    <w:rsid w:val="004E2381"/>
    <w:rsid w:val="0050723D"/>
    <w:rsid w:val="00546EE5"/>
    <w:rsid w:val="005E2374"/>
    <w:rsid w:val="0067550C"/>
    <w:rsid w:val="006A5ECF"/>
    <w:rsid w:val="006B27BA"/>
    <w:rsid w:val="006F473A"/>
    <w:rsid w:val="007315F7"/>
    <w:rsid w:val="0074738E"/>
    <w:rsid w:val="008322A5"/>
    <w:rsid w:val="00841DF7"/>
    <w:rsid w:val="008B63D6"/>
    <w:rsid w:val="008F14E5"/>
    <w:rsid w:val="00AA41F5"/>
    <w:rsid w:val="00B00FBB"/>
    <w:rsid w:val="00C00D9F"/>
    <w:rsid w:val="00C438B2"/>
    <w:rsid w:val="00CD7D19"/>
    <w:rsid w:val="00D45653"/>
    <w:rsid w:val="00D469DC"/>
    <w:rsid w:val="00DA76B2"/>
    <w:rsid w:val="00E42F47"/>
    <w:rsid w:val="00E50180"/>
    <w:rsid w:val="00E5299C"/>
    <w:rsid w:val="00E6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32BC5"/>
  <w15:chartTrackingRefBased/>
  <w15:docId w15:val="{17C40D3A-064C-456A-A1A1-6EF2D1AC1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0E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0EB4"/>
    <w:rPr>
      <w:rFonts w:ascii="Segoe UI" w:hAnsi="Segoe UI" w:cs="Segoe UI"/>
      <w:sz w:val="18"/>
      <w:szCs w:val="18"/>
    </w:rPr>
  </w:style>
  <w:style w:type="paragraph" w:customStyle="1" w:styleId="MDPI13authornames">
    <w:name w:val="MDPI_1.3_authornames"/>
    <w:next w:val="Normale"/>
    <w:qFormat/>
    <w:rsid w:val="00546EE5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val="en-US" w:eastAsia="de-DE" w:bidi="en-US"/>
    </w:rPr>
  </w:style>
  <w:style w:type="character" w:styleId="Rimandocommento">
    <w:name w:val="annotation reference"/>
    <w:rsid w:val="00546EE5"/>
    <w:rPr>
      <w:sz w:val="21"/>
      <w:szCs w:val="21"/>
    </w:rPr>
  </w:style>
  <w:style w:type="character" w:styleId="Collegamentoipertestuale">
    <w:name w:val="Hyperlink"/>
    <w:basedOn w:val="Carpredefinitoparagrafo"/>
    <w:uiPriority w:val="99"/>
    <w:unhideWhenUsed/>
    <w:rsid w:val="00546E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rlando.vaselli@unif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2622</TotalTime>
  <Pages>6</Pages>
  <Words>1854</Words>
  <Characters>10573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Federica</cp:lastModifiedBy>
  <cp:revision>30</cp:revision>
  <dcterms:created xsi:type="dcterms:W3CDTF">2022-12-11T11:04:00Z</dcterms:created>
  <dcterms:modified xsi:type="dcterms:W3CDTF">2023-04-16T09:35:00Z</dcterms:modified>
</cp:coreProperties>
</file>