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FD6" w:rsidRDefault="00772FD6" w:rsidP="00772FD6">
      <w:pPr>
        <w:spacing w:before="100" w:beforeAutospacing="1" w:after="100" w:afterAutospacing="1"/>
        <w:textAlignment w:val="baseline"/>
        <w:rPr>
          <w:rFonts w:ascii="Verdana" w:hAnsi="Verdana" w:cs="Segoe UI"/>
          <w:sz w:val="18"/>
          <w:szCs w:val="18"/>
        </w:rPr>
      </w:pPr>
      <w:r>
        <w:rPr>
          <w:rFonts w:ascii="Verdana" w:hAnsi="Verdana" w:cs="Arial Unicode MS"/>
          <w:color w:val="000000"/>
          <w:sz w:val="17"/>
          <w:szCs w:val="17"/>
          <w:shd w:val="clear" w:color="auto" w:fill="FFFF00"/>
          <w:lang w:val="en-CA"/>
        </w:rPr>
        <w:t>Online supplement</w:t>
      </w:r>
      <w:r>
        <w:rPr>
          <w:rFonts w:ascii="Verdana" w:hAnsi="Verdana" w:cs="Arial Unicode MS"/>
          <w:color w:val="000000"/>
          <w:sz w:val="17"/>
          <w:szCs w:val="17"/>
          <w:lang w:val="en-CA"/>
        </w:rPr>
        <w:t xml:space="preserve"> for </w:t>
      </w:r>
      <w:proofErr w:type="spellStart"/>
      <w:r>
        <w:rPr>
          <w:rFonts w:ascii="Verdana" w:hAnsi="Verdana" w:cs="Arial Unicode MS"/>
          <w:color w:val="000000"/>
          <w:sz w:val="17"/>
          <w:szCs w:val="17"/>
          <w:lang w:val="en-CA"/>
        </w:rPr>
        <w:t>Nater</w:t>
      </w:r>
      <w:proofErr w:type="spellEnd"/>
      <w:r>
        <w:rPr>
          <w:rFonts w:ascii="Verdana" w:hAnsi="Verdana" w:cs="Arial Unicode MS"/>
          <w:color w:val="000000"/>
          <w:sz w:val="17"/>
          <w:szCs w:val="17"/>
          <w:lang w:val="en-CA"/>
        </w:rPr>
        <w:t xml:space="preserve">, C. &amp; </w:t>
      </w:r>
      <w:proofErr w:type="spellStart"/>
      <w:r>
        <w:rPr>
          <w:rFonts w:ascii="Verdana" w:hAnsi="Verdana" w:cs="Arial Unicode MS"/>
          <w:color w:val="000000"/>
          <w:sz w:val="17"/>
          <w:szCs w:val="17"/>
          <w:lang w:val="en-CA"/>
        </w:rPr>
        <w:t>Eagly</w:t>
      </w:r>
      <w:proofErr w:type="spellEnd"/>
      <w:r>
        <w:rPr>
          <w:rFonts w:ascii="Verdana" w:hAnsi="Verdana" w:cs="Arial Unicode MS"/>
          <w:color w:val="000000"/>
          <w:sz w:val="17"/>
          <w:szCs w:val="17"/>
          <w:lang w:val="en-CA"/>
        </w:rPr>
        <w:t>, A. (2025).</w:t>
      </w:r>
      <w:r>
        <w:rPr>
          <w:rFonts w:ascii="Verdana" w:eastAsia="SimSun" w:hAnsi="Verdana" w:cs="Segoe UI"/>
          <w:color w:val="000000"/>
          <w:sz w:val="17"/>
          <w:szCs w:val="17"/>
          <w:lang w:val="en-CA"/>
        </w:rPr>
        <w:t xml:space="preserve"> </w:t>
      </w:r>
      <w:r>
        <w:rPr>
          <w:rFonts w:ascii="Verdana" w:hAnsi="Verdana" w:cs="Arial Unicode MS"/>
          <w:color w:val="000000"/>
          <w:sz w:val="17"/>
          <w:szCs w:val="17"/>
          <w:lang w:val="en-CA"/>
        </w:rPr>
        <w:t xml:space="preserve">The Fragility of Scientific Knowledge: A Case Study on the </w:t>
      </w:r>
      <w:proofErr w:type="spellStart"/>
      <w:r>
        <w:rPr>
          <w:rFonts w:ascii="Verdana" w:hAnsi="Verdana" w:cs="Arial Unicode MS"/>
          <w:color w:val="000000"/>
          <w:sz w:val="17"/>
          <w:szCs w:val="17"/>
          <w:lang w:val="en-CA"/>
        </w:rPr>
        <w:t>Miscitation</w:t>
      </w:r>
      <w:proofErr w:type="spellEnd"/>
      <w:r>
        <w:rPr>
          <w:rFonts w:ascii="Verdana" w:hAnsi="Verdana" w:cs="Arial Unicode MS"/>
          <w:color w:val="000000"/>
          <w:sz w:val="17"/>
          <w:szCs w:val="17"/>
          <w:lang w:val="en-CA"/>
        </w:rPr>
        <w:t xml:space="preserve"> of Findings on Gender Stereotypes.</w:t>
      </w:r>
      <w:r>
        <w:rPr>
          <w:rFonts w:ascii="Verdana" w:eastAsia="SimSun" w:hAnsi="Verdana" w:cs="Segoe UI"/>
          <w:color w:val="000000"/>
          <w:sz w:val="17"/>
          <w:szCs w:val="17"/>
          <w:lang w:val="en-CA"/>
        </w:rPr>
        <w:t xml:space="preserve"> </w:t>
      </w:r>
      <w:r>
        <w:rPr>
          <w:rFonts w:ascii="Verdana" w:hAnsi="Verdana" w:cs="Arial Unicode MS"/>
          <w:i/>
          <w:iCs/>
          <w:color w:val="000000"/>
          <w:sz w:val="17"/>
          <w:szCs w:val="17"/>
          <w:lang w:val="en-CA"/>
        </w:rPr>
        <w:t>Sex Roles</w:t>
      </w:r>
      <w:r>
        <w:rPr>
          <w:rFonts w:ascii="Verdana" w:eastAsia="SimSun" w:hAnsi="Verdana" w:cs="Segoe UI"/>
          <w:color w:val="000000"/>
          <w:sz w:val="17"/>
          <w:szCs w:val="17"/>
          <w:lang w:val="en-CA"/>
        </w:rPr>
        <w:t xml:space="preserve">. </w:t>
      </w:r>
      <w:r>
        <w:rPr>
          <w:rFonts w:ascii="Verdana" w:hAnsi="Verdana" w:cs="Arial Unicode MS"/>
          <w:color w:val="000000"/>
          <w:sz w:val="17"/>
          <w:szCs w:val="17"/>
          <w:lang w:val="en-CA"/>
        </w:rPr>
        <w:t xml:space="preserve">Christa </w:t>
      </w:r>
      <w:proofErr w:type="spellStart"/>
      <w:r>
        <w:rPr>
          <w:rFonts w:ascii="Verdana" w:hAnsi="Verdana" w:cs="Arial Unicode MS"/>
          <w:color w:val="000000"/>
          <w:sz w:val="17"/>
          <w:szCs w:val="17"/>
          <w:lang w:val="en-CA"/>
        </w:rPr>
        <w:t>Nater</w:t>
      </w:r>
      <w:proofErr w:type="spellEnd"/>
      <w:r>
        <w:rPr>
          <w:rFonts w:ascii="Verdana" w:hAnsi="Verdana" w:cs="Arial Unicode MS"/>
          <w:color w:val="000000"/>
          <w:sz w:val="17"/>
          <w:szCs w:val="17"/>
          <w:lang w:val="en-CA"/>
        </w:rPr>
        <w:t xml:space="preserve">, University of Bern. Email: </w:t>
      </w:r>
      <w:r>
        <w:rPr>
          <w:rFonts w:ascii="Verdana" w:hAnsi="Verdana" w:cs="Arial Unicode MS"/>
          <w:sz w:val="17"/>
          <w:szCs w:val="17"/>
          <w:lang w:val="en-CA"/>
        </w:rPr>
        <w:t>chrsita.nater@unibe.ch</w:t>
      </w:r>
    </w:p>
    <w:p w:rsidR="00772FD6" w:rsidRDefault="00772FD6" w:rsidP="00772FD6">
      <w:pPr>
        <w:spacing w:line="360" w:lineRule="auto"/>
        <w:outlineLvl w:val="0"/>
        <w:rPr>
          <w:rFonts w:ascii="Arial Unicode MS" w:hAnsi="Arial Unicode MS" w:cs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en-CA"/>
        </w:rPr>
        <w:t>Contained within this document: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u w:val="single"/>
          <w:lang w:val="en-CA"/>
        </w:rPr>
      </w:pPr>
      <w:r>
        <w:rPr>
          <w:rFonts w:ascii="Arial Unicode MS" w:cs="Arial Unicode MS"/>
          <w:u w:val="single"/>
          <w:lang w:val="en-CA"/>
        </w:rPr>
        <w:t>Supplemental Material A: Analyses Examining the English and Non-English Citations</w:t>
      </w:r>
    </w:p>
    <w:p w:rsidR="00772FD6" w:rsidRDefault="00772FD6" w:rsidP="00772FD6">
      <w:pPr>
        <w:spacing w:line="360" w:lineRule="auto"/>
        <w:outlineLvl w:val="0"/>
        <w:rPr>
          <w:rFonts w:ascii="Arial Unicode MS" w:hAnsi="Arial Unicode MS" w:cs="Arial Unicode MS"/>
          <w:b/>
          <w:bCs/>
          <w:lang w:val="en-CA"/>
        </w:rPr>
      </w:pPr>
      <w:r>
        <w:rPr>
          <w:rFonts w:ascii="Arial Unicode MS" w:cs="Arial Unicode MS"/>
          <w:lang w:val="en-CA"/>
        </w:rPr>
        <w:t>Table A1: Citation Accuracy Separated by English and Non-English Reports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u w:val="single"/>
          <w:lang w:val="en-CA"/>
        </w:rPr>
      </w:pPr>
      <w:r>
        <w:rPr>
          <w:rFonts w:ascii="Arial Unicode MS" w:cs="Arial Unicode MS"/>
          <w:u w:val="single"/>
          <w:lang w:val="en-CA"/>
        </w:rPr>
        <w:t>Supplemental Material B: Analyses Examining the Journals that Contained the Citations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lang w:val="en-CA"/>
        </w:rPr>
        <w:t>Table B1: Citation Accuracy for Subcategories Depending on the Journal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lang w:val="en-CA"/>
        </w:rPr>
        <w:t>Table B2: Number of Citations Separate for the Journals with the Most Citations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lang w:val="en-CA"/>
        </w:rPr>
        <w:t>Table B3: Citation Accuracy Across and Within Each Stereotype Domain, Separate for the 20 Journals with the Most Citing Articles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u w:val="single"/>
          <w:lang w:val="en-CA"/>
        </w:rPr>
      </w:pPr>
      <w:r>
        <w:rPr>
          <w:rFonts w:ascii="Arial Unicode MS" w:cs="Arial Unicode MS"/>
          <w:u w:val="single"/>
          <w:lang w:val="en-CA"/>
        </w:rPr>
        <w:t>Supplemental Material C: Results Separate for the Scientific Disciplines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lang w:val="en-CA"/>
        </w:rPr>
        <w:t>Table C1: Citation Accuracy Separated by Scientific Discipline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u w:val="single"/>
          <w:lang w:val="en-CA"/>
        </w:rPr>
      </w:pPr>
      <w:r>
        <w:rPr>
          <w:rFonts w:ascii="Arial Unicode MS" w:cs="Arial Unicode MS"/>
          <w:u w:val="single"/>
          <w:lang w:val="en-CA"/>
        </w:rPr>
        <w:t>Supplemental Material D: Results Separate for the Type of Report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u w:val="single"/>
          <w:lang w:val="en-CA"/>
        </w:rPr>
      </w:pPr>
      <w:r>
        <w:rPr>
          <w:rFonts w:ascii="Arial Unicode MS" w:cs="Arial Unicode MS"/>
          <w:lang w:val="en-CA"/>
        </w:rPr>
        <w:t>Table D1: Citation Accuracy Overall Separated by Type of Report</w:t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lang w:val="en-CA"/>
        </w:rPr>
        <w:t>Table D2: Citation Accuracy for Each Dimension Separated by Type of Report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u w:val="single"/>
          <w:lang w:val="en-CA"/>
        </w:rPr>
      </w:pPr>
      <w:r>
        <w:rPr>
          <w:rFonts w:ascii="Arial Unicode MS" w:cs="Arial Unicode MS"/>
          <w:u w:val="single"/>
          <w:lang w:val="en-CA"/>
        </w:rPr>
        <w:t>Supplemental Material E: Results Separate for the three Different Databases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lang w:val="en-CA"/>
        </w:rPr>
        <w:t>Table E1: Citation Accuracy Separate for Three Different Databases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en-CA"/>
        </w:rPr>
        <w:t>Supplemental Material A: Analyses Examining the English and Non-English Citations</w:t>
      </w:r>
    </w:p>
    <w:p w:rsidR="00772FD6" w:rsidRDefault="00772FD6" w:rsidP="00772FD6">
      <w:pPr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b/>
          <w:bCs/>
          <w:lang w:val="en-CA"/>
        </w:rPr>
        <w:t>Table A1</w:t>
      </w:r>
    </w:p>
    <w:p w:rsidR="00772FD6" w:rsidRDefault="00772FD6" w:rsidP="00772FD6">
      <w:pPr>
        <w:spacing w:line="480" w:lineRule="auto"/>
        <w:ind w:firstLine="720"/>
        <w:rPr>
          <w:rFonts w:ascii="Arial Unicode MS" w:hAnsi="Arial Unicode MS"/>
          <w:i/>
          <w:iCs/>
          <w:lang w:val="en-CA"/>
        </w:rPr>
      </w:pPr>
      <w:r>
        <w:rPr>
          <w:rFonts w:ascii="Arial Unicode MS" w:cs="Arial Unicode MS"/>
          <w:i/>
          <w:iCs/>
          <w:lang w:val="de-CH" w:eastAsia="ja-JP"/>
        </w:rPr>
        <w:t>Citation Accuracy Separated by English and Non-English Reports</w:t>
      </w:r>
    </w:p>
    <w:tbl>
      <w:tblPr>
        <w:tblW w:w="6237" w:type="dxa"/>
        <w:tblLook w:val="04A0" w:firstRow="1" w:lastRow="0" w:firstColumn="1" w:lastColumn="0" w:noHBand="0" w:noVBand="1"/>
      </w:tblPr>
      <w:tblGrid>
        <w:gridCol w:w="3346"/>
        <w:gridCol w:w="1190"/>
        <w:gridCol w:w="1701"/>
      </w:tblGrid>
      <w:tr w:rsidR="00772FD6" w:rsidTr="00930603"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Coding category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English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Non-English</w:t>
            </w:r>
          </w:p>
        </w:tc>
      </w:tr>
      <w:tr w:rsidR="00772FD6" w:rsidTr="00930603">
        <w:tc>
          <w:tcPr>
            <w:tcW w:w="6237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</w:tr>
      <w:tr w:rsidR="00772FD6" w:rsidTr="00930603">
        <w:trPr>
          <w:trHeight w:val="227"/>
        </w:trPr>
        <w:tc>
          <w:tcPr>
            <w:tcW w:w="3346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63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62</w:t>
            </w:r>
          </w:p>
        </w:tc>
      </w:tr>
      <w:tr w:rsidR="00772FD6" w:rsidTr="00930603">
        <w:trPr>
          <w:trHeight w:val="227"/>
        </w:trPr>
        <w:tc>
          <w:tcPr>
            <w:tcW w:w="3346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15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15</w:t>
            </w:r>
          </w:p>
        </w:tc>
      </w:tr>
      <w:tr w:rsidR="00772FD6" w:rsidTr="00930603">
        <w:trPr>
          <w:trHeight w:val="227"/>
        </w:trPr>
        <w:tc>
          <w:tcPr>
            <w:tcW w:w="3346" w:type="dxa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190" w:type="dxa"/>
            <w:tcBorders>
              <w:top w:val="nil"/>
              <w:bottom w:val="single" w:sz="4" w:space="0" w:color="auto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23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23</w:t>
            </w:r>
          </w:p>
        </w:tc>
      </w:tr>
      <w:tr w:rsidR="00772FD6" w:rsidTr="00930603">
        <w:trPr>
          <w:trHeight w:val="227"/>
        </w:trPr>
        <w:tc>
          <w:tcPr>
            <w:tcW w:w="6237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</w:tr>
      <w:tr w:rsidR="00772FD6" w:rsidTr="00930603">
        <w:trPr>
          <w:trHeight w:val="227"/>
        </w:trPr>
        <w:tc>
          <w:tcPr>
            <w:tcW w:w="3346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63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62</w:t>
            </w:r>
          </w:p>
        </w:tc>
      </w:tr>
      <w:tr w:rsidR="00772FD6" w:rsidTr="00930603">
        <w:trPr>
          <w:trHeight w:val="227"/>
        </w:trPr>
        <w:tc>
          <w:tcPr>
            <w:tcW w:w="3346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11</w:t>
            </w:r>
          </w:p>
        </w:tc>
      </w:tr>
      <w:tr w:rsidR="00772FD6" w:rsidTr="00930603">
        <w:trPr>
          <w:trHeight w:val="227"/>
        </w:trPr>
        <w:tc>
          <w:tcPr>
            <w:tcW w:w="3346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3</w:t>
            </w:r>
          </w:p>
        </w:tc>
      </w:tr>
      <w:tr w:rsidR="00772FD6" w:rsidTr="00930603">
        <w:trPr>
          <w:trHeight w:val="227"/>
        </w:trPr>
        <w:tc>
          <w:tcPr>
            <w:tcW w:w="3346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2</w:t>
            </w:r>
          </w:p>
        </w:tc>
      </w:tr>
      <w:tr w:rsidR="00772FD6" w:rsidTr="00930603">
        <w:trPr>
          <w:trHeight w:val="227"/>
        </w:trPr>
        <w:tc>
          <w:tcPr>
            <w:tcW w:w="3346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190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3</w:t>
            </w:r>
          </w:p>
        </w:tc>
      </w:tr>
      <w:tr w:rsidR="00772FD6" w:rsidTr="00930603">
        <w:trPr>
          <w:trHeight w:val="227"/>
        </w:trPr>
        <w:tc>
          <w:tcPr>
            <w:tcW w:w="3346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190" w:type="dxa"/>
            <w:tcBorders>
              <w:top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7</w:t>
            </w:r>
          </w:p>
        </w:tc>
        <w:tc>
          <w:tcPr>
            <w:tcW w:w="1701" w:type="dxa"/>
            <w:tcBorders>
              <w:top w:val="nil"/>
            </w:tcBorders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13</w:t>
            </w:r>
          </w:p>
        </w:tc>
      </w:tr>
      <w:tr w:rsidR="00772FD6" w:rsidTr="00930603">
        <w:trPr>
          <w:trHeight w:val="227"/>
        </w:trPr>
        <w:tc>
          <w:tcPr>
            <w:tcW w:w="3346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190" w:type="dxa"/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10</w:t>
            </w:r>
          </w:p>
        </w:tc>
        <w:tc>
          <w:tcPr>
            <w:tcW w:w="1701" w:type="dxa"/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eastAsiaTheme="minorEastAsia" w:cstheme="minorBidi"/>
                <w:sz w:val="20"/>
                <w:szCs w:val="20"/>
                <w:lang w:val="de-CH" w:eastAsia="ja-JP"/>
              </w:rPr>
              <w:t>5</w:t>
            </w:r>
          </w:p>
        </w:tc>
      </w:tr>
    </w:tbl>
    <w:p w:rsidR="00772FD6" w:rsidRDefault="00772FD6" w:rsidP="00772FD6">
      <w:pPr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i/>
          <w:iCs/>
          <w:lang w:val="en-CA"/>
        </w:rPr>
        <w:t>Note</w:t>
      </w:r>
      <w:r>
        <w:rPr>
          <w:rFonts w:ascii="Arial Unicode MS" w:cs="Arial Unicode MS"/>
          <w:lang w:val="en-CA"/>
        </w:rPr>
        <w:t>. English (</w:t>
      </w:r>
      <w:r>
        <w:rPr>
          <w:rFonts w:ascii="Arial Unicode MS" w:cs="Arial Unicode MS"/>
          <w:i/>
          <w:iCs/>
          <w:lang w:val="en-CA"/>
        </w:rPr>
        <w:t>N</w:t>
      </w:r>
      <w:r>
        <w:rPr>
          <w:rFonts w:ascii="Arial Unicode MS" w:cs="Arial Unicode MS"/>
          <w:lang w:val="en-CA"/>
        </w:rPr>
        <w:t> </w:t>
      </w:r>
      <w:r>
        <w:rPr>
          <w:rFonts w:ascii="Arial Unicode MS" w:cs="Arial Unicode MS"/>
          <w:lang w:val="en-CA"/>
        </w:rPr>
        <w:t>=</w:t>
      </w:r>
      <w:r>
        <w:rPr>
          <w:rFonts w:ascii="Arial Unicode MS" w:cs="Arial Unicode MS"/>
          <w:lang w:val="en-CA"/>
        </w:rPr>
        <w:t> </w:t>
      </w:r>
      <w:r>
        <w:rPr>
          <w:rFonts w:ascii="Arial Unicode MS" w:cs="Arial Unicode MS"/>
          <w:lang w:val="en-CA"/>
        </w:rPr>
        <w:t>682) and Non-English (</w:t>
      </w:r>
      <w:r>
        <w:rPr>
          <w:rFonts w:ascii="Arial Unicode MS" w:cs="Arial Unicode MS"/>
          <w:i/>
          <w:iCs/>
          <w:lang w:val="en-CA"/>
        </w:rPr>
        <w:t>N</w:t>
      </w:r>
      <w:r>
        <w:rPr>
          <w:rFonts w:ascii="Arial Unicode MS" w:cs="Arial Unicode MS"/>
          <w:lang w:val="en-CA"/>
        </w:rPr>
        <w:t> </w:t>
      </w:r>
      <w:r>
        <w:rPr>
          <w:rFonts w:ascii="Arial Unicode MS" w:cs="Arial Unicode MS"/>
          <w:lang w:val="en-CA"/>
        </w:rPr>
        <w:t>=</w:t>
      </w:r>
      <w:r>
        <w:rPr>
          <w:rFonts w:ascii="Arial Unicode MS" w:cs="Arial Unicode MS"/>
          <w:lang w:val="en-CA"/>
        </w:rPr>
        <w:t> </w:t>
      </w:r>
      <w:r>
        <w:rPr>
          <w:rFonts w:ascii="Arial Unicode MS" w:cs="Arial Unicode MS"/>
          <w:lang w:val="en-CA"/>
        </w:rPr>
        <w:t>69) Reports</w:t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en-CA"/>
        </w:rPr>
        <w:t>Supplemental Material B: Analyses Examining the Journals that Contained the Citations</w:t>
      </w:r>
    </w:p>
    <w:p w:rsidR="00772FD6" w:rsidRDefault="00772FD6" w:rsidP="00772FD6">
      <w:pPr>
        <w:keepNext/>
        <w:spacing w:line="480" w:lineRule="auto"/>
        <w:ind w:firstLine="720"/>
        <w:rPr>
          <w:rFonts w:ascii="Arial Unicode MS" w:hAnsi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de-CH" w:eastAsia="ja-JP"/>
        </w:rPr>
        <w:lastRenderedPageBreak/>
        <w:t>Table B1</w:t>
      </w:r>
    </w:p>
    <w:p w:rsidR="00772FD6" w:rsidRDefault="00772FD6" w:rsidP="00772FD6">
      <w:pPr>
        <w:keepNext/>
        <w:spacing w:line="480" w:lineRule="auto"/>
        <w:ind w:firstLine="720"/>
        <w:rPr>
          <w:rFonts w:ascii="Arial Unicode MS" w:hAnsi="Arial Unicode MS"/>
          <w:b/>
          <w:bCs/>
          <w:lang w:val="en-CA"/>
        </w:rPr>
      </w:pPr>
      <w:r>
        <w:rPr>
          <w:rFonts w:ascii="Arial Unicode MS" w:cs="Arial Unicode MS"/>
          <w:i/>
          <w:iCs/>
          <w:lang w:val="de-CH" w:eastAsia="ja-JP"/>
        </w:rPr>
        <w:t>Citation Accuracy for Subcategories Depending on the Journal</w:t>
      </w: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3420"/>
        <w:gridCol w:w="2302"/>
      </w:tblGrid>
      <w:tr w:rsidR="00772FD6" w:rsidTr="00930603">
        <w:trPr>
          <w:trHeight w:val="480"/>
          <w:tblHeader/>
        </w:trPr>
        <w:tc>
          <w:tcPr>
            <w:tcW w:w="3420" w:type="dxa"/>
            <w:vMerge w:val="restart"/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Subcategory</w:t>
            </w:r>
          </w:p>
        </w:tc>
        <w:tc>
          <w:tcPr>
            <w:tcW w:w="2302" w:type="dxa"/>
            <w:vMerge w:val="restart"/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Values</w:t>
            </w:r>
          </w:p>
        </w:tc>
      </w:tr>
      <w:tr w:rsidR="00772FD6" w:rsidTr="00930603">
        <w:trPr>
          <w:trHeight w:val="480"/>
          <w:tblHeader/>
        </w:trPr>
        <w:tc>
          <w:tcPr>
            <w:tcW w:w="3420" w:type="dxa"/>
            <w:vMerge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2302" w:type="dxa"/>
            <w:vMerge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70"/>
        </w:trPr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1-Accurate</w:t>
            </w:r>
          </w:p>
        </w:tc>
        <w:tc>
          <w:tcPr>
            <w:tcW w:w="2302" w:type="dxa"/>
            <w:tcBorders>
              <w:top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r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(199)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.05, 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p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.499</w:t>
            </w:r>
          </w:p>
        </w:tc>
      </w:tr>
      <w:tr w:rsidR="00772FD6" w:rsidTr="00930603">
        <w:trPr>
          <w:trHeight w:val="270"/>
        </w:trPr>
        <w:tc>
          <w:tcPr>
            <w:tcW w:w="3420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2a-Omission of communion increase</w:t>
            </w:r>
          </w:p>
        </w:tc>
        <w:tc>
          <w:tcPr>
            <w:tcW w:w="2302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r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(199)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−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.04, 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p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.591</w:t>
            </w:r>
          </w:p>
        </w:tc>
      </w:tr>
      <w:tr w:rsidR="00772FD6" w:rsidTr="00930603">
        <w:trPr>
          <w:trHeight w:val="270"/>
        </w:trPr>
        <w:tc>
          <w:tcPr>
            <w:tcW w:w="3420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2b-Omission of competence equality</w:t>
            </w:r>
          </w:p>
        </w:tc>
        <w:tc>
          <w:tcPr>
            <w:tcW w:w="2302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r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(199)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−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.06, 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p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= . 399</w:t>
            </w:r>
          </w:p>
        </w:tc>
      </w:tr>
      <w:tr w:rsidR="00772FD6" w:rsidTr="00930603">
        <w:trPr>
          <w:trHeight w:val="270"/>
        </w:trPr>
        <w:tc>
          <w:tcPr>
            <w:tcW w:w="3420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3a-Overspecification to prescriptions</w:t>
            </w:r>
          </w:p>
        </w:tc>
        <w:tc>
          <w:tcPr>
            <w:tcW w:w="2302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r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(199)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−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.06, 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p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.416</w:t>
            </w:r>
          </w:p>
        </w:tc>
      </w:tr>
      <w:tr w:rsidR="00772FD6" w:rsidTr="00930603">
        <w:trPr>
          <w:trHeight w:val="270"/>
        </w:trPr>
        <w:tc>
          <w:tcPr>
            <w:tcW w:w="3420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3b-Generalization </w:t>
            </w:r>
          </w:p>
        </w:tc>
        <w:tc>
          <w:tcPr>
            <w:tcW w:w="2302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r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(199)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.14, 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p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.048</w:t>
            </w:r>
          </w:p>
        </w:tc>
      </w:tr>
      <w:tr w:rsidR="00772FD6" w:rsidTr="00930603">
        <w:trPr>
          <w:trHeight w:val="270"/>
        </w:trPr>
        <w:tc>
          <w:tcPr>
            <w:tcW w:w="3420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3c-Aspect not included in study</w:t>
            </w:r>
          </w:p>
        </w:tc>
        <w:tc>
          <w:tcPr>
            <w:tcW w:w="2302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r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(199)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−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.06, 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p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.395</w:t>
            </w:r>
          </w:p>
        </w:tc>
      </w:tr>
      <w:tr w:rsidR="00772FD6" w:rsidTr="00930603">
        <w:trPr>
          <w:trHeight w:val="270"/>
        </w:trPr>
        <w:tc>
          <w:tcPr>
            <w:tcW w:w="3420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3d-Contradiction</w:t>
            </w:r>
          </w:p>
        </w:tc>
        <w:tc>
          <w:tcPr>
            <w:tcW w:w="2302" w:type="dxa"/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r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(199)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.03, 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p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.717</w:t>
            </w:r>
          </w:p>
        </w:tc>
      </w:tr>
    </w:tbl>
    <w:p w:rsidR="00772FD6" w:rsidRDefault="00772FD6" w:rsidP="00772FD6">
      <w:pPr>
        <w:keepNext/>
        <w:spacing w:line="480" w:lineRule="auto"/>
        <w:ind w:firstLine="720"/>
        <w:rPr>
          <w:rFonts w:ascii="Arial Unicode MS" w:hAnsi="Arial Unicode MS"/>
          <w:b/>
          <w:bCs/>
          <w:lang w:val="en-CA"/>
        </w:rPr>
      </w:pPr>
    </w:p>
    <w:p w:rsidR="00772FD6" w:rsidRDefault="00772FD6" w:rsidP="00772FD6">
      <w:pPr>
        <w:keepNext/>
        <w:spacing w:line="480" w:lineRule="auto"/>
        <w:ind w:firstLine="720"/>
        <w:rPr>
          <w:rFonts w:ascii="Arial Unicode MS" w:hAnsi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de-CH" w:eastAsia="ja-JP"/>
        </w:rPr>
        <w:t>Table B2</w:t>
      </w:r>
    </w:p>
    <w:p w:rsidR="00772FD6" w:rsidRDefault="00772FD6" w:rsidP="00772FD6">
      <w:pPr>
        <w:keepNext/>
        <w:spacing w:line="480" w:lineRule="auto"/>
        <w:ind w:firstLine="720"/>
        <w:rPr>
          <w:rFonts w:ascii="Arial Unicode MS" w:hAnsi="Arial Unicode MS"/>
          <w:i/>
          <w:iCs/>
          <w:lang w:val="en-CA"/>
        </w:rPr>
      </w:pPr>
      <w:r>
        <w:rPr>
          <w:rFonts w:ascii="Arial Unicode MS" w:cs="Arial Unicode MS"/>
          <w:i/>
          <w:iCs/>
          <w:lang w:val="de-CH" w:eastAsia="ja-JP"/>
        </w:rPr>
        <w:t>Number of Citations Separate for the Journals with the Most Citations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2231"/>
        <w:gridCol w:w="2888"/>
        <w:gridCol w:w="928"/>
        <w:gridCol w:w="1295"/>
        <w:gridCol w:w="884"/>
        <w:gridCol w:w="1350"/>
      </w:tblGrid>
      <w:tr w:rsidR="00772FD6" w:rsidTr="00930603">
        <w:trPr>
          <w:trHeight w:val="446"/>
          <w:tblHeader/>
          <w:jc w:val="right"/>
        </w:trPr>
        <w:tc>
          <w:tcPr>
            <w:tcW w:w="2268" w:type="dxa"/>
            <w:vMerge w:val="restart"/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Journal name</w:t>
            </w:r>
          </w:p>
        </w:tc>
        <w:tc>
          <w:tcPr>
            <w:tcW w:w="2949" w:type="dxa"/>
            <w:vMerge w:val="restart"/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Discipline</w:t>
            </w:r>
          </w:p>
        </w:tc>
        <w:tc>
          <w:tcPr>
            <w:tcW w:w="872" w:type="dxa"/>
            <w:vMerge w:val="restart"/>
            <w:vAlign w:val="bottom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Number of articles</w:t>
            </w:r>
          </w:p>
        </w:tc>
        <w:tc>
          <w:tcPr>
            <w:tcW w:w="3271" w:type="dxa"/>
            <w:gridSpan w:val="3"/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Number of citations</w:t>
            </w:r>
          </w:p>
        </w:tc>
      </w:tr>
      <w:tr w:rsidR="00772FD6" w:rsidTr="00930603">
        <w:trPr>
          <w:trHeight w:val="267"/>
          <w:tblHeader/>
          <w:jc w:val="right"/>
        </w:trPr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2949" w:type="dxa"/>
            <w:vMerge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872" w:type="dxa"/>
            <w:vMerge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Communion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Agency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Competence</w:t>
            </w:r>
          </w:p>
        </w:tc>
      </w:tr>
      <w:tr w:rsidR="00772FD6" w:rsidTr="00930603">
        <w:trPr>
          <w:cantSplit/>
          <w:trHeight w:val="227"/>
          <w:jc w:val="right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Across all Articles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131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60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64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Frontiers in Psychology</w:t>
            </w:r>
          </w:p>
        </w:tc>
        <w:tc>
          <w:tcPr>
            <w:tcW w:w="2949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 (miscellaneous)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21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11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Sex Roles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Psychology, Developmental 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and Educational Psychology, Social Psychology, Social Sciences, Gender Studies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13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Journal of Applied Social Psychology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Psychology, Social Psychology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Journal of Personality and Social Psychology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Psychology, Social Psychology, Social Sciences, Sociology and Political Science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Current Psychology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 (miscellaneous)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Gender in Management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Business, Management and Accounting Business, Management and Accounting (miscellaneous) Social Sciences, Gender Studies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Journal of Applied Psychology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Psychology, Applied Psychology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PLOS ONE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Multidisciplinary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 of Women Quarterly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Arts and Humanities (miscellaneous) Psychology, Developmental and Educational Psychology, Psychology (miscellaneous), Social Sciences, Gender Studies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Journal of Social 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Issues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Social Sciences 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(miscellaneous)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5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Personality and Social Psychology Bulletin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Psychology, Social Psychology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Perspectives on Psychological Science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 (miscellaneous)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British Journal of Social Psychology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Psychology, Social Psychology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Group Processes &amp; Intergroup Relations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Arts and Humanities (miscellaneous), Psychology, Social Psychology, Social Sciences, Communication, Cultural Studies, Sociology and Political Science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International Journal of Environmental Research and Public Health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Environmental Science Health, Toxicology and Mutagenesis Pollution Medicine Public Health, Environmental and Occupational Health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Journal of Experimental Social Psychology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Psychology, Social Psychology, Social Sciences Sociology and Political Science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Political Behavior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Social Sciences, Sociology and Political Science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Psychological Bulletin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Arts and Humanities, History and Philosophy of Science, 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Psychology (miscellaneous)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4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Psychological Inquiry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 (miscellaneous)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</w:t>
            </w:r>
          </w:p>
        </w:tc>
      </w:tr>
      <w:tr w:rsidR="00772FD6" w:rsidTr="00930603">
        <w:trPr>
          <w:trHeight w:val="227"/>
          <w:jc w:val="right"/>
        </w:trPr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Psychological Reports</w:t>
            </w:r>
          </w:p>
        </w:tc>
        <w:tc>
          <w:tcPr>
            <w:tcW w:w="2949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Psychology (miscellaneous)</w:t>
            </w:r>
          </w:p>
        </w:tc>
        <w:tc>
          <w:tcPr>
            <w:tcW w:w="872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</w:t>
            </w:r>
          </w:p>
        </w:tc>
        <w:tc>
          <w:tcPr>
            <w:tcW w:w="1217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</w:t>
            </w:r>
          </w:p>
        </w:tc>
        <w:tc>
          <w:tcPr>
            <w:tcW w:w="838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</w:t>
            </w:r>
          </w:p>
        </w:tc>
        <w:tc>
          <w:tcPr>
            <w:tcW w:w="1216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</w:t>
            </w:r>
          </w:p>
        </w:tc>
      </w:tr>
    </w:tbl>
    <w:p w:rsidR="00772FD6" w:rsidRDefault="00772FD6" w:rsidP="00772FD6">
      <w:pPr>
        <w:spacing w:line="480" w:lineRule="auto"/>
        <w:ind w:firstLine="720"/>
        <w:rPr>
          <w:rFonts w:ascii="Arial Unicode MS" w:hAnsi="Arial Unicode MS"/>
          <w:i/>
          <w:iCs/>
          <w:lang w:val="en-CA"/>
        </w:rPr>
      </w:pPr>
    </w:p>
    <w:p w:rsidR="00772FD6" w:rsidRDefault="00772FD6" w:rsidP="00772FD6">
      <w:pPr>
        <w:spacing w:line="480" w:lineRule="auto"/>
        <w:ind w:firstLine="720"/>
        <w:rPr>
          <w:rFonts w:ascii="Arial Unicode MS" w:hAnsi="Arial Unicode MS"/>
          <w:lang w:val="en-CA"/>
        </w:rPr>
      </w:pPr>
      <w:r>
        <w:rPr>
          <w:rFonts w:ascii="Arial Unicode MS" w:cs="Arial Unicode MS"/>
          <w:i/>
          <w:iCs/>
          <w:lang w:val="de-CH" w:eastAsia="ja-JP"/>
        </w:rPr>
        <w:t xml:space="preserve">Note. </w:t>
      </w:r>
      <w:r>
        <w:rPr>
          <w:rFonts w:ascii="Arial Unicode MS" w:cs="Arial Unicode MS"/>
          <w:lang w:val="de-CH" w:eastAsia="ja-JP"/>
        </w:rPr>
        <w:t>This analysis includes journals with at least 3 citations and disregards those with fewer citing articles.</w:t>
      </w:r>
    </w:p>
    <w:p w:rsidR="00772FD6" w:rsidRDefault="00772FD6" w:rsidP="00772FD6">
      <w:pPr>
        <w:keepNext/>
        <w:spacing w:line="480" w:lineRule="auto"/>
        <w:ind w:firstLine="720"/>
        <w:rPr>
          <w:rFonts w:ascii="Arial Unicode MS" w:hAnsi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de-CH" w:eastAsia="ja-JP"/>
        </w:rPr>
        <w:t>Table B3</w:t>
      </w:r>
    </w:p>
    <w:p w:rsidR="00772FD6" w:rsidRDefault="00772FD6" w:rsidP="00772FD6">
      <w:pPr>
        <w:spacing w:line="480" w:lineRule="auto"/>
        <w:ind w:firstLine="720"/>
        <w:rPr>
          <w:rFonts w:ascii="Arial Unicode MS" w:hAnsi="Arial Unicode MS"/>
          <w:lang w:val="en-CA"/>
        </w:rPr>
      </w:pPr>
      <w:r>
        <w:rPr>
          <w:rFonts w:ascii="Arial Unicode MS" w:cs="Arial Unicode MS"/>
          <w:i/>
          <w:iCs/>
          <w:lang w:val="de-CH" w:eastAsia="ja-JP"/>
        </w:rPr>
        <w:t>Citation Accuracy Across and Within Each Stereotype Domain</w:t>
      </w:r>
      <w:r>
        <w:rPr>
          <w:rFonts w:ascii="Arial Unicode MS" w:cs="Arial Unicode MS"/>
          <w:lang w:val="de-CH" w:eastAsia="ja-JP"/>
        </w:rPr>
        <w:t xml:space="preserve">, </w:t>
      </w:r>
      <w:r>
        <w:rPr>
          <w:rFonts w:ascii="Arial Unicode MS" w:cs="Arial Unicode MS"/>
          <w:i/>
          <w:iCs/>
          <w:lang w:val="de-CH" w:eastAsia="ja-JP"/>
        </w:rPr>
        <w:t>Separate for the 20 Journals with the Most Citing Articles</w:t>
      </w:r>
    </w:p>
    <w:tbl>
      <w:tblPr>
        <w:tblW w:w="8847" w:type="dxa"/>
        <w:tblLook w:val="04A0" w:firstRow="1" w:lastRow="0" w:firstColumn="1" w:lastColumn="0" w:noHBand="0" w:noVBand="1"/>
      </w:tblPr>
      <w:tblGrid>
        <w:gridCol w:w="3667"/>
        <w:gridCol w:w="1391"/>
        <w:gridCol w:w="1295"/>
        <w:gridCol w:w="1144"/>
        <w:gridCol w:w="1350"/>
      </w:tblGrid>
      <w:tr w:rsidR="00772FD6" w:rsidTr="00930603">
        <w:trPr>
          <w:trHeight w:val="453"/>
          <w:tblHeader/>
        </w:trPr>
        <w:tc>
          <w:tcPr>
            <w:tcW w:w="3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Coding category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Overall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Communion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Agency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Competence</w:t>
            </w:r>
          </w:p>
        </w:tc>
      </w:tr>
      <w:tr w:rsidR="00772FD6" w:rsidTr="00930603"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British Journal of Social Psychology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br/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i/>
                <w:i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Current Psychology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82%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9%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90%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fr-CH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Frontiers in Psychology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21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fr-CH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fr-CH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fr-CH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fr-CH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9%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75%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27%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12%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9%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12%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59%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75%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18%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- 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12%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12%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12%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Gender in Management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100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1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Group Processes &amp; Intergroup Relations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International Journal of Environmental Research and Public Health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</w:t>
            </w:r>
          </w:p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Separate for subcategories 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Journal of Applied Psychology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</w:t>
            </w:r>
          </w:p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Journal of Applied Social Psychology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</w:t>
            </w:r>
          </w:p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29%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90%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Journal of Experimental Social Psychology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Journal of Personality and Social Psychology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22%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11%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62%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12%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12%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12%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0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Journal of Social Issues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75%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68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75%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Personality and Social Psychology Bulletin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33%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Perspectives on Psychological Science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</w:t>
            </w:r>
          </w:p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12%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71%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PLOS ONE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58%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lastRenderedPageBreak/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9%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9%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9%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9%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Political Behavior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Psychological Bulletin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Psychological Inquiry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Psychological Reports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Psychology of Women Quarterly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</w:t>
            </w:r>
          </w:p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25%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11%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11%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11%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sz w:val="20"/>
                <w:szCs w:val="20"/>
                <w:lang w:val="de-CH" w:eastAsia="ja-JP"/>
              </w:rPr>
              <w:t>Sex Roles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de-CH" w:eastAsia="ja-JP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13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83%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29%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</w:tr>
      <w:tr w:rsidR="00772FD6" w:rsidTr="00930603"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83%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800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spacing w:line="480" w:lineRule="auto"/>
              <w:ind w:firstLine="720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</w:tr>
    </w:tbl>
    <w:p w:rsidR="00772FD6" w:rsidRDefault="00772FD6" w:rsidP="00772FD6">
      <w:pPr>
        <w:spacing w:line="480" w:lineRule="auto"/>
        <w:ind w:firstLine="720"/>
        <w:rPr>
          <w:rFonts w:ascii="Arial Unicode MS" w:hAnsi="Arial Unicode MS"/>
          <w:i/>
          <w:iCs/>
          <w:lang w:val="en-CA"/>
        </w:rPr>
      </w:pPr>
    </w:p>
    <w:p w:rsidR="00772FD6" w:rsidRDefault="00772FD6" w:rsidP="00772FD6">
      <w:pPr>
        <w:spacing w:line="480" w:lineRule="auto"/>
        <w:ind w:firstLine="720"/>
        <w:rPr>
          <w:rFonts w:ascii="Arial Unicode MS" w:hAnsi="Arial Unicode MS"/>
          <w:lang w:val="en-CA"/>
        </w:rPr>
      </w:pPr>
      <w:r>
        <w:rPr>
          <w:rFonts w:ascii="Arial Unicode MS" w:cs="Arial Unicode MS"/>
          <w:i/>
          <w:iCs/>
          <w:lang w:val="de-CH" w:eastAsia="ja-JP"/>
        </w:rPr>
        <w:t xml:space="preserve">Note. </w:t>
      </w:r>
      <w:r>
        <w:rPr>
          <w:rFonts w:ascii="Arial Unicode MS" w:cs="Arial Unicode MS"/>
          <w:lang w:val="de-CH" w:eastAsia="ja-JP"/>
        </w:rPr>
        <w:t>Overall consists of the following three categories: Communion, Agency, and Competence; omitting the category Not one specifically.</w:t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lang w:val="en-CA"/>
        </w:rPr>
        <w:t xml:space="preserve">Summarizing Table B3, across all stereotype domains, among the 20 most frequent journals, the highest percentage of accurate citations (100%) were found in </w:t>
      </w:r>
      <w:r>
        <w:rPr>
          <w:rFonts w:ascii="Arial Unicode MS" w:cs="Arial Unicode MS"/>
          <w:i/>
          <w:iCs/>
          <w:lang w:val="en-CA"/>
        </w:rPr>
        <w:t>Gender in Management and International Journal of Environmental Research</w:t>
      </w:r>
      <w:r>
        <w:rPr>
          <w:rFonts w:ascii="Arial Unicode MS" w:cs="Arial Unicode MS"/>
          <w:lang w:val="en-CA"/>
        </w:rPr>
        <w:t xml:space="preserve"> and </w:t>
      </w:r>
      <w:r>
        <w:rPr>
          <w:rFonts w:ascii="Arial Unicode MS" w:cs="Arial Unicode MS"/>
          <w:i/>
          <w:iCs/>
          <w:lang w:val="en-CA"/>
        </w:rPr>
        <w:t>Public Health</w:t>
      </w:r>
      <w:r>
        <w:rPr>
          <w:rFonts w:ascii="Arial Unicode MS" w:cs="Arial Unicode MS"/>
          <w:lang w:val="en-CA"/>
        </w:rPr>
        <w:t xml:space="preserve">, whereas the lowest percentage of accurate citations (0%) were found in </w:t>
      </w:r>
      <w:r>
        <w:rPr>
          <w:rFonts w:ascii="Arial Unicode MS" w:cs="Arial Unicode MS"/>
          <w:i/>
          <w:iCs/>
          <w:lang w:val="en-CA"/>
        </w:rPr>
        <w:t>Group Processes &amp; Intergroup Relations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Journal of Applied Psychology</w:t>
      </w:r>
      <w:r>
        <w:rPr>
          <w:rFonts w:ascii="Arial Unicode MS" w:cs="Arial Unicode MS"/>
          <w:lang w:val="en-CA"/>
        </w:rPr>
        <w:t xml:space="preserve">, and </w:t>
      </w:r>
      <w:r>
        <w:rPr>
          <w:rFonts w:ascii="Arial Unicode MS" w:cs="Arial Unicode MS"/>
          <w:i/>
          <w:iCs/>
          <w:lang w:val="en-CA"/>
        </w:rPr>
        <w:t>Personality and Social Psychology Bulletin.</w:t>
      </w:r>
      <w:r>
        <w:rPr>
          <w:rFonts w:ascii="Arial Unicode MS" w:cs="Arial Unicode MS"/>
          <w:lang w:val="en-CA"/>
        </w:rPr>
        <w:t xml:space="preserve"> Moreover, across all stereotype dimensions, the highest percentage of somewhat accurate citations (33%) were found in </w:t>
      </w:r>
      <w:r>
        <w:rPr>
          <w:rFonts w:ascii="Arial Unicode MS" w:cs="Arial Unicode MS"/>
          <w:i/>
          <w:iCs/>
          <w:lang w:val="en-CA"/>
        </w:rPr>
        <w:t>Journal of Social Issues;</w:t>
      </w:r>
      <w:r>
        <w:rPr>
          <w:rFonts w:ascii="Arial Unicode MS" w:cs="Arial Unicode MS"/>
          <w:lang w:val="en-CA"/>
        </w:rPr>
        <w:t xml:space="preserve"> whereas the lowest percentage of somewhat accurate citations (0%) were found in </w:t>
      </w:r>
      <w:r>
        <w:rPr>
          <w:rFonts w:ascii="Arial Unicode MS" w:cs="Arial Unicode MS"/>
          <w:i/>
          <w:iCs/>
          <w:lang w:val="en-CA"/>
        </w:rPr>
        <w:t>Psychological Reports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Psychological Bulletin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Political Behavior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Journal of Experimental Social Psychology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Journal of Applied Social Psychology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Journal of Applied Psychology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International Journal of Environmental Research and Public Health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Group Processes &amp; Intergroup Relations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Gender in Management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 xml:space="preserve">Current Psychology </w:t>
      </w:r>
      <w:r>
        <w:rPr>
          <w:rFonts w:ascii="Arial Unicode MS" w:cs="Arial Unicode MS"/>
          <w:lang w:val="en-CA"/>
        </w:rPr>
        <w:t>and</w:t>
      </w:r>
      <w:r>
        <w:rPr>
          <w:rFonts w:ascii="Arial Unicode MS" w:cs="Arial Unicode MS"/>
          <w:i/>
          <w:iCs/>
          <w:lang w:val="en-CA"/>
        </w:rPr>
        <w:t xml:space="preserve"> British Journal of Social Psychology</w:t>
      </w:r>
      <w:r>
        <w:rPr>
          <w:rFonts w:ascii="Arial Unicode MS" w:cs="Arial Unicode MS"/>
          <w:lang w:val="en-CA"/>
        </w:rPr>
        <w:t xml:space="preserve">. The highest percentage of inaccurate citations (50%) were found in </w:t>
      </w:r>
      <w:r>
        <w:rPr>
          <w:rFonts w:ascii="Arial Unicode MS" w:cs="Arial Unicode MS"/>
          <w:i/>
          <w:iCs/>
          <w:lang w:val="en-CA"/>
        </w:rPr>
        <w:t>Psychological Bulletin</w:t>
      </w:r>
      <w:r>
        <w:rPr>
          <w:rFonts w:ascii="Arial Unicode MS" w:cs="Arial Unicode MS"/>
          <w:lang w:val="en-CA"/>
        </w:rPr>
        <w:t xml:space="preserve"> and </w:t>
      </w:r>
      <w:r>
        <w:rPr>
          <w:rFonts w:ascii="Arial Unicode MS" w:cs="Arial Unicode MS"/>
          <w:i/>
          <w:iCs/>
          <w:lang w:val="en-CA"/>
        </w:rPr>
        <w:t>Journal of Experimental Social Psychology</w:t>
      </w:r>
      <w:r>
        <w:rPr>
          <w:rFonts w:ascii="Arial Unicode MS" w:cs="Arial Unicode MS"/>
          <w:lang w:val="en-CA"/>
        </w:rPr>
        <w:t xml:space="preserve">, whereas the lowest percentage of inaccurate citations (0%) in </w:t>
      </w:r>
      <w:r>
        <w:rPr>
          <w:rFonts w:ascii="Arial Unicode MS" w:cs="Arial Unicode MS"/>
          <w:i/>
          <w:iCs/>
          <w:lang w:val="en-CA"/>
        </w:rPr>
        <w:t>International Journal of Environmental Research and Public Health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Gender in Management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British Journal of Social Psychology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Psychological Inquiry</w:t>
      </w:r>
      <w:r>
        <w:rPr>
          <w:rFonts w:ascii="Arial Unicode MS" w:cs="Arial Unicode MS"/>
          <w:lang w:val="en-CA"/>
        </w:rPr>
        <w:t xml:space="preserve"> and </w:t>
      </w:r>
      <w:r>
        <w:rPr>
          <w:rFonts w:ascii="Arial Unicode MS" w:cs="Arial Unicode MS"/>
          <w:i/>
          <w:iCs/>
          <w:lang w:val="en-CA"/>
        </w:rPr>
        <w:t>Perspectives on Psychological Science</w:t>
      </w:r>
      <w:r>
        <w:rPr>
          <w:rFonts w:ascii="Arial Unicode MS" w:cs="Arial Unicode MS"/>
          <w:lang w:val="en-CA"/>
        </w:rPr>
        <w:t>.</w:t>
      </w:r>
    </w:p>
    <w:p w:rsidR="00772FD6" w:rsidRDefault="00772FD6" w:rsidP="00772FD6">
      <w:pPr>
        <w:spacing w:line="480" w:lineRule="auto"/>
        <w:ind w:firstLine="720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lang w:val="en-CA"/>
        </w:rPr>
        <w:t xml:space="preserve">Finally, results for the most severe subcategory of </w:t>
      </w:r>
      <w:proofErr w:type="spellStart"/>
      <w:r>
        <w:rPr>
          <w:rFonts w:ascii="Arial Unicode MS" w:cs="Arial Unicode MS"/>
          <w:lang w:val="en-CA"/>
        </w:rPr>
        <w:t>miscitation</w:t>
      </w:r>
      <w:proofErr w:type="spellEnd"/>
      <w:r>
        <w:rPr>
          <w:rFonts w:ascii="Arial Unicode MS" w:cs="Arial Unicode MS"/>
          <w:lang w:val="en-CA"/>
        </w:rPr>
        <w:t xml:space="preserve"> revealed that citations most often (100%) contradicted the actual findings (i.e., 3d-Contradiction) in </w:t>
      </w:r>
      <w:r>
        <w:rPr>
          <w:rFonts w:ascii="Arial Unicode MS" w:cs="Arial Unicode MS"/>
          <w:i/>
          <w:iCs/>
          <w:lang w:val="en-CA"/>
        </w:rPr>
        <w:t>Journal of</w:t>
      </w:r>
      <w:r>
        <w:rPr>
          <w:rFonts w:ascii="Arial Unicode MS" w:cs="Arial Unicode MS"/>
          <w:lang w:val="en-CA"/>
        </w:rPr>
        <w:t xml:space="preserve"> </w:t>
      </w:r>
      <w:r>
        <w:rPr>
          <w:rFonts w:ascii="Arial Unicode MS" w:cs="Arial Unicode MS"/>
          <w:i/>
          <w:iCs/>
          <w:lang w:val="en-CA"/>
        </w:rPr>
        <w:t>Applied Psychology</w:t>
      </w:r>
      <w:r>
        <w:rPr>
          <w:rFonts w:ascii="Arial Unicode MS" w:cs="Arial Unicode MS"/>
          <w:lang w:val="en-CA"/>
        </w:rPr>
        <w:t xml:space="preserve"> and </w:t>
      </w:r>
      <w:r>
        <w:rPr>
          <w:rFonts w:ascii="Arial Unicode MS" w:cs="Arial Unicode MS"/>
          <w:i/>
          <w:iCs/>
          <w:lang w:val="en-CA"/>
        </w:rPr>
        <w:t>Group Processes &amp; Intergroup Relations</w:t>
      </w:r>
      <w:r>
        <w:rPr>
          <w:rFonts w:ascii="Arial Unicode MS" w:cs="Arial Unicode MS"/>
          <w:lang w:val="en-CA"/>
        </w:rPr>
        <w:t xml:space="preserve"> and least often (0%) in </w:t>
      </w:r>
      <w:r>
        <w:rPr>
          <w:rFonts w:ascii="Arial Unicode MS" w:cs="Arial Unicode MS"/>
          <w:i/>
          <w:iCs/>
          <w:lang w:val="en-CA"/>
        </w:rPr>
        <w:t>Journal of Personality and Social Psychology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Current Psychology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Gender in Management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Perspectives on Psychological Science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British Journal of Social Psychology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International Journal of Environmental Research and Public Health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Journal of Experimental Social Psychology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Psychological Bulletin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Psychological Inquiry</w:t>
      </w:r>
      <w:r>
        <w:rPr>
          <w:rFonts w:ascii="Arial Unicode MS" w:cs="Arial Unicode MS"/>
          <w:lang w:val="en-CA"/>
        </w:rPr>
        <w:t xml:space="preserve">, </w:t>
      </w:r>
      <w:r>
        <w:rPr>
          <w:rFonts w:ascii="Arial Unicode MS" w:cs="Arial Unicode MS"/>
          <w:i/>
          <w:iCs/>
          <w:lang w:val="en-CA"/>
        </w:rPr>
        <w:t>Psychological Reports</w:t>
      </w:r>
      <w:r>
        <w:rPr>
          <w:rFonts w:ascii="Arial Unicode MS" w:cs="Arial Unicode MS"/>
          <w:lang w:val="en-CA"/>
        </w:rPr>
        <w:t>.</w:t>
      </w:r>
      <w:r>
        <w:rPr>
          <w:rFonts w:ascii="Arial Unicode MS" w:cs="Arial Unicode MS"/>
          <w:b/>
          <w:bCs/>
          <w:highlight w:val="lightGray"/>
          <w:lang w:val="en-CA"/>
        </w:rPr>
        <w:br w:type="page"/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en-CA"/>
        </w:rPr>
        <w:t>Supplemental Material C: Results Separate for the Scientific Disciplines</w:t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en-CA"/>
        </w:rPr>
        <w:t>Table C1</w:t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i/>
          <w:iCs/>
          <w:lang w:val="en-CA"/>
        </w:rPr>
      </w:pPr>
      <w:r>
        <w:rPr>
          <w:rFonts w:ascii="Arial Unicode MS" w:cs="Arial Unicode MS"/>
          <w:i/>
          <w:iCs/>
          <w:lang w:val="en-CA"/>
        </w:rPr>
        <w:t>Citation Accuracy Separated by Scientific Discipline</w:t>
      </w:r>
    </w:p>
    <w:tbl>
      <w:tblPr>
        <w:tblW w:w="8705" w:type="dxa"/>
        <w:tblLook w:val="04A0" w:firstRow="1" w:lastRow="0" w:firstColumn="1" w:lastColumn="0" w:noHBand="0" w:noVBand="1"/>
      </w:tblPr>
      <w:tblGrid>
        <w:gridCol w:w="3528"/>
        <w:gridCol w:w="1389"/>
        <w:gridCol w:w="1295"/>
        <w:gridCol w:w="1143"/>
        <w:gridCol w:w="1350"/>
      </w:tblGrid>
      <w:tr w:rsidR="00772FD6" w:rsidTr="00930603">
        <w:trPr>
          <w:trHeight w:val="453"/>
          <w:tblHeader/>
        </w:trPr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center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Coding category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Overall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Communion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Agency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Competence</w:t>
            </w:r>
          </w:p>
        </w:tc>
      </w:tr>
      <w:tr w:rsidR="00772FD6" w:rsidTr="00930603"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Psychology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105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71%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22%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18%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11%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71%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22%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18%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18%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i/>
                <w:i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Management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33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68%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23%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9%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68%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9%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23%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12%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19%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19%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ind w:left="215" w:hanging="215"/>
              <w:rPr>
                <w:rFonts w:ascii="Arial Unicode MS" w:hAnsi="Arial Unicode MS" w:cs="Arial Unicode MS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 xml:space="preserve">Medicine 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12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</w:tr>
      <w:tr w:rsidR="00772FD6" w:rsidTr="00930603"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13%</w:t>
            </w:r>
          </w:p>
        </w:tc>
        <w:tc>
          <w:tcPr>
            <w:tcW w:w="1228" w:type="dxa"/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162" w:type="dxa"/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228" w:type="dxa"/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 xml:space="preserve">Social Sciences 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16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62%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29%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38%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46%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62%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12%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38%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12%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12%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12%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12%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38%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ind w:left="215" w:hanging="215"/>
              <w:rPr>
                <w:rFonts w:ascii="Arial Unicode MS" w:hAnsi="Arial Unicode MS" w:cs="Arial Unicode MS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 xml:space="preserve">Gender Studies 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12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89%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67%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11%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89%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67%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11%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Computer Science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6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53%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27%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i/>
                <w:i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Multidisciplinary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7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67%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i/>
                <w:i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 xml:space="preserve">Sociology 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6 citations)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40%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</w:tbl>
    <w:p w:rsidR="00772FD6" w:rsidRDefault="00772FD6" w:rsidP="00772FD6">
      <w:pPr>
        <w:rPr>
          <w:rFonts w:ascii="Arial Unicode MS" w:hAnsi="Arial Unicode MS" w:cs="Arial Unicode MS"/>
          <w:b/>
          <w:bCs/>
          <w:highlight w:val="white"/>
          <w:lang w:val="en-CA"/>
        </w:rPr>
      </w:pP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i/>
          <w:iCs/>
          <w:lang w:val="en-CA"/>
        </w:rPr>
        <w:t xml:space="preserve">Note. </w:t>
      </w:r>
      <w:r>
        <w:rPr>
          <w:rFonts w:ascii="Arial Unicode MS" w:cs="Arial Unicode MS"/>
          <w:lang w:val="en-CA"/>
        </w:rPr>
        <w:t>Overall consists of the following three categories: Communion, Agency, and Competence; omitting the category Not one specifically. Citations in the disciplines Education (</w:t>
      </w:r>
      <w:r>
        <w:rPr>
          <w:rFonts w:ascii="Arial Unicode MS" w:cs="Arial Unicode MS"/>
          <w:i/>
          <w:iCs/>
          <w:lang w:val="en-CA"/>
        </w:rPr>
        <w:t>N</w:t>
      </w:r>
      <w:r>
        <w:rPr>
          <w:rFonts w:ascii="Arial Unicode MS" w:cs="Arial Unicode MS"/>
          <w:lang w:val="en-CA"/>
        </w:rPr>
        <w:t> </w:t>
      </w:r>
      <w:r>
        <w:rPr>
          <w:rFonts w:ascii="Arial Unicode MS" w:cs="Arial Unicode MS"/>
          <w:lang w:val="en-CA"/>
        </w:rPr>
        <w:t>=</w:t>
      </w:r>
      <w:r>
        <w:rPr>
          <w:rFonts w:ascii="Arial Unicode MS" w:cs="Arial Unicode MS"/>
          <w:lang w:val="en-CA"/>
        </w:rPr>
        <w:t> </w:t>
      </w:r>
      <w:r>
        <w:rPr>
          <w:rFonts w:ascii="Arial Unicode MS" w:cs="Arial Unicode MS"/>
          <w:lang w:val="en-CA"/>
        </w:rPr>
        <w:t>3) and Environmental Science (</w:t>
      </w:r>
      <w:r>
        <w:rPr>
          <w:rFonts w:ascii="Arial Unicode MS" w:cs="Arial Unicode MS"/>
          <w:i/>
          <w:iCs/>
          <w:lang w:val="en-CA"/>
        </w:rPr>
        <w:t>N</w:t>
      </w:r>
      <w:r>
        <w:rPr>
          <w:rFonts w:ascii="Arial Unicode MS" w:cs="Arial Unicode MS"/>
          <w:lang w:val="en-CA"/>
        </w:rPr>
        <w:t> </w:t>
      </w:r>
      <w:r>
        <w:rPr>
          <w:rFonts w:ascii="Arial Unicode MS" w:cs="Arial Unicode MS"/>
          <w:lang w:val="en-CA"/>
        </w:rPr>
        <w:t>=</w:t>
      </w:r>
      <w:r>
        <w:rPr>
          <w:rFonts w:ascii="Arial Unicode MS" w:cs="Arial Unicode MS"/>
          <w:lang w:val="en-CA"/>
        </w:rPr>
        <w:t> </w:t>
      </w:r>
      <w:r>
        <w:rPr>
          <w:rFonts w:ascii="Arial Unicode MS" w:cs="Arial Unicode MS"/>
          <w:lang w:val="en-CA"/>
        </w:rPr>
        <w:t>3) were omitted from this analysis.</w:t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en-CA"/>
        </w:rPr>
        <w:t>Supplemental Material D: Results Separate for the Type of Report</w:t>
      </w:r>
    </w:p>
    <w:p w:rsidR="00772FD6" w:rsidRDefault="00772FD6" w:rsidP="00772FD6">
      <w:pPr>
        <w:spacing w:line="480" w:lineRule="auto"/>
        <w:ind w:firstLine="567"/>
        <w:rPr>
          <w:rFonts w:ascii="Arial Unicode MS" w:hAnsi="Arial Unicode MS" w:cs="Arial Unicode MS"/>
          <w:b/>
          <w:bCs/>
          <w:lang w:val="en-CA"/>
        </w:rPr>
      </w:pPr>
      <w:r>
        <w:rPr>
          <w:rFonts w:ascii="Arial Unicode MS" w:cs="Arial Unicode MS"/>
          <w:lang w:val="en-CA"/>
        </w:rPr>
        <w:t>As shown in this Supplement, results revealed high accuracy rate overall for other documents (e.g., encyclopedia entries; 89%), working papers (72%), bachelor and master thesis (67% and 61%, respectively), books (65%), and journal articles (64%). Higher inaccuracy rates, however, existed in conference contributions (33%), bachelor thesis (33%; as these theses were either accurate or inaccurate, with none being 2-Somewhat accurate), dissertations (31%), and journal articles (21%).</w:t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en-CA"/>
        </w:rPr>
        <w:t>Table D1</w:t>
      </w:r>
    </w:p>
    <w:p w:rsidR="00772FD6" w:rsidRDefault="00772FD6" w:rsidP="00772FD6">
      <w:pPr>
        <w:spacing w:line="360" w:lineRule="auto"/>
        <w:rPr>
          <w:rFonts w:ascii="Arial Unicode MS" w:hAnsi="Arial Unicode MS" w:cs="Arial Unicode MS"/>
          <w:i/>
          <w:iCs/>
          <w:u w:val="single"/>
          <w:lang w:val="en-CA"/>
        </w:rPr>
      </w:pPr>
      <w:r>
        <w:rPr>
          <w:rFonts w:ascii="Arial Unicode MS" w:cs="Arial Unicode MS"/>
          <w:i/>
          <w:iCs/>
          <w:lang w:val="en-CA"/>
        </w:rPr>
        <w:t>Citation Accuracy Overall Separated by Type of Report</w:t>
      </w:r>
    </w:p>
    <w:tbl>
      <w:tblPr>
        <w:tblW w:w="12557" w:type="dxa"/>
        <w:tblLayout w:type="fixed"/>
        <w:tblLook w:val="04A0" w:firstRow="1" w:lastRow="0" w:firstColumn="1" w:lastColumn="0" w:noHBand="0" w:noVBand="1"/>
      </w:tblPr>
      <w:tblGrid>
        <w:gridCol w:w="3377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772FD6" w:rsidTr="00930603">
        <w:trPr>
          <w:trHeight w:val="343"/>
        </w:trPr>
        <w:tc>
          <w:tcPr>
            <w:tcW w:w="3377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Journal Articles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Disser-</w:t>
            </w: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br/>
              <w:t>tation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Books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Working</w:t>
            </w:r>
          </w:p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Papers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Preprints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Con-ference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Master</w:t>
            </w:r>
          </w:p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Thesis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Bachelor</w:t>
            </w:r>
          </w:p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Thesis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center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Other</w:t>
            </w: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Main categories (total 100%)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highlight w:val="green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highlight w:val="green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highlight w:val="green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020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89%</w:t>
            </w: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2-Somewhat accurate</w:t>
            </w:r>
          </w:p>
        </w:tc>
        <w:tc>
          <w:tcPr>
            <w:tcW w:w="1020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11%</w:t>
            </w: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3-Inaccurate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21%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31%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17%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22%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Separate for subcategories (total 100%)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1-Accurate</w:t>
            </w:r>
          </w:p>
        </w:tc>
        <w:tc>
          <w:tcPr>
            <w:tcW w:w="1020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89%</w:t>
            </w: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2a-Omisson of communion increase</w:t>
            </w:r>
          </w:p>
        </w:tc>
        <w:tc>
          <w:tcPr>
            <w:tcW w:w="1020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9%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11%</w:t>
            </w: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2b-Omission of competence equality</w:t>
            </w:r>
          </w:p>
        </w:tc>
        <w:tc>
          <w:tcPr>
            <w:tcW w:w="1020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   3a-Overspecification to prescriptions</w:t>
            </w:r>
          </w:p>
        </w:tc>
        <w:tc>
          <w:tcPr>
            <w:tcW w:w="1020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4%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3b-Generalization</w:t>
            </w:r>
          </w:p>
        </w:tc>
        <w:tc>
          <w:tcPr>
            <w:tcW w:w="1020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3c-Aspect not included in study</w:t>
            </w:r>
          </w:p>
        </w:tc>
        <w:tc>
          <w:tcPr>
            <w:tcW w:w="1020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15%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7%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11%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  <w:tr w:rsidR="00772FD6" w:rsidTr="00930603">
        <w:trPr>
          <w:trHeight w:val="236"/>
        </w:trPr>
        <w:tc>
          <w:tcPr>
            <w:tcW w:w="3377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 xml:space="preserve">   3d-Contradiction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9%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10%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6%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8%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33%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5%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22%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keepLines/>
              <w:spacing w:after="120"/>
              <w:ind w:left="215" w:hanging="215"/>
              <w:jc w:val="right"/>
              <w:rPr>
                <w:rFonts w:ascii="Arial Unicode MS" w:hAnsi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de-CH" w:eastAsia="ja-JP"/>
              </w:rPr>
              <w:t>0%</w:t>
            </w:r>
          </w:p>
        </w:tc>
      </w:tr>
    </w:tbl>
    <w:p w:rsidR="00772FD6" w:rsidRDefault="00772FD6" w:rsidP="00772FD6">
      <w:pPr>
        <w:spacing w:line="480" w:lineRule="auto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i/>
          <w:iCs/>
          <w:lang w:val="en-CA"/>
        </w:rPr>
        <w:t xml:space="preserve">Note. </w:t>
      </w:r>
      <w:r>
        <w:rPr>
          <w:rFonts w:ascii="Arial Unicode MS" w:cs="Arial Unicode MS"/>
          <w:lang w:val="en-CA"/>
        </w:rPr>
        <w:t>The percentages reported include the following three categories: Communion, Agency, and Competence; omitting the category Not one specifically.</w:t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en-CA"/>
        </w:rPr>
        <w:t>Table D2</w:t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i/>
          <w:iCs/>
          <w:lang w:val="en-CA"/>
        </w:rPr>
      </w:pPr>
      <w:r>
        <w:rPr>
          <w:rFonts w:ascii="Arial Unicode MS" w:cs="Arial Unicode MS"/>
          <w:i/>
          <w:iCs/>
          <w:lang w:val="en-CA"/>
        </w:rPr>
        <w:t>Citation Accuracy for Each Dimension Separated by Type of Report</w:t>
      </w:r>
    </w:p>
    <w:tbl>
      <w:tblPr>
        <w:tblW w:w="8921" w:type="dxa"/>
        <w:tblInd w:w="-108" w:type="dxa"/>
        <w:tblLook w:val="04A0" w:firstRow="1" w:lastRow="0" w:firstColumn="1" w:lastColumn="0" w:noHBand="0" w:noVBand="1"/>
      </w:tblPr>
      <w:tblGrid>
        <w:gridCol w:w="101"/>
        <w:gridCol w:w="3537"/>
        <w:gridCol w:w="108"/>
        <w:gridCol w:w="1285"/>
        <w:gridCol w:w="118"/>
        <w:gridCol w:w="1177"/>
        <w:gridCol w:w="108"/>
        <w:gridCol w:w="1036"/>
        <w:gridCol w:w="123"/>
        <w:gridCol w:w="1227"/>
        <w:gridCol w:w="101"/>
      </w:tblGrid>
      <w:tr w:rsidR="00772FD6" w:rsidTr="00930603">
        <w:trPr>
          <w:gridBefore w:val="1"/>
          <w:gridAfter w:val="1"/>
          <w:wBefore w:w="108" w:type="dxa"/>
          <w:wAfter w:w="108" w:type="dxa"/>
          <w:trHeight w:val="453"/>
          <w:tblHeader/>
        </w:trPr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Coding category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center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Overall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center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Communion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center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Agency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center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Competence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Journal articles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456)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64%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64%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71%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15%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24%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21%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19%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36%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9%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64%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64%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71%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24%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162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9%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3%</w:t>
            </w: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i/>
                <w:i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Dissertations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112)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55%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45%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49%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29%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11%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31%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26%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51%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55%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45%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49%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9%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29%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11%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15%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16%</w:t>
            </w:r>
          </w:p>
        </w:tc>
        <w:tc>
          <w:tcPr>
            <w:tcW w:w="1162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16%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13%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3%</w:t>
            </w: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24%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4%</w:t>
            </w: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ind w:left="215" w:hanging="215"/>
              <w:rPr>
                <w:rFonts w:ascii="Arial Unicode MS" w:hAnsi="Arial Unicode MS" w:cs="Arial Unicode MS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Books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56)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65%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77%</w:t>
            </w: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14%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14%</w:t>
            </w: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9%</w:t>
            </w: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65%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77%</w:t>
            </w: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14%</w:t>
            </w: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</w:tr>
      <w:tr w:rsidR="00772FD6" w:rsidTr="00930603">
        <w:trPr>
          <w:gridBefore w:val="1"/>
          <w:wBefore w:w="108" w:type="dxa"/>
          <w:trHeight w:val="227"/>
        </w:trPr>
        <w:tc>
          <w:tcPr>
            <w:tcW w:w="3766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13%</w:t>
            </w: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Working Papers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24)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gridSpan w:val="2"/>
            <w:tcBorders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72%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71%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83%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11%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29%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72%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71%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83%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14%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6%</w:t>
            </w:r>
          </w:p>
        </w:tc>
        <w:tc>
          <w:tcPr>
            <w:tcW w:w="122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14%</w:t>
            </w:r>
          </w:p>
        </w:tc>
        <w:tc>
          <w:tcPr>
            <w:tcW w:w="122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i/>
                <w:i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 xml:space="preserve">Preprints 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20)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75%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75%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25%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</w:trPr>
        <w:tc>
          <w:tcPr>
            <w:tcW w:w="376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Conference publications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10)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After w:val="1"/>
          <w:wAfter w:w="108" w:type="dxa"/>
        </w:trPr>
        <w:tc>
          <w:tcPr>
            <w:tcW w:w="376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After w:val="1"/>
          <w:wAfter w:w="108" w:type="dxa"/>
          <w:trHeight w:val="227"/>
        </w:trPr>
        <w:tc>
          <w:tcPr>
            <w:tcW w:w="3766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ind w:left="215" w:hanging="215"/>
              <w:rPr>
                <w:rFonts w:ascii="Arial Unicode MS" w:hAnsi="Arial Unicode MS" w:cs="Arial Unicode MS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Master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’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s theses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45)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61%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43%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64%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29%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21%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22%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29%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14%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61%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43%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64%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29%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21%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14%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14%</w:t>
            </w:r>
          </w:p>
        </w:tc>
        <w:tc>
          <w:tcPr>
            <w:tcW w:w="1162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gridSpan w:val="2"/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5%</w:t>
            </w:r>
          </w:p>
        </w:tc>
        <w:tc>
          <w:tcPr>
            <w:tcW w:w="1228" w:type="dxa"/>
            <w:gridSpan w:val="2"/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8%</w:t>
            </w:r>
          </w:p>
        </w:tc>
        <w:tc>
          <w:tcPr>
            <w:tcW w:w="1228" w:type="dxa"/>
            <w:gridSpan w:val="2"/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7%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Bachelor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’</w:t>
            </w: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>s theses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18)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67%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11%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162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22%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40%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i/>
                <w:iCs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b/>
                <w:bCs/>
                <w:sz w:val="20"/>
                <w:szCs w:val="20"/>
                <w:lang w:val="en-CA"/>
              </w:rPr>
              <w:t xml:space="preserve">Other documents 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(</w:t>
            </w:r>
            <w:r>
              <w:rPr>
                <w:rFonts w:ascii="Arial Unicode MS" w:cs="Arial Unicode MS"/>
                <w:i/>
                <w:iCs/>
                <w:sz w:val="20"/>
                <w:szCs w:val="20"/>
                <w:lang w:val="en-CA"/>
              </w:rPr>
              <w:t>N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=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 </w:t>
            </w:r>
            <w:r>
              <w:rPr>
                <w:rFonts w:ascii="Arial Unicode MS" w:cs="Arial Unicode MS"/>
                <w:sz w:val="20"/>
                <w:szCs w:val="20"/>
                <w:lang w:val="en-CA"/>
              </w:rPr>
              <w:t>10)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Main categories (total 100%)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89%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2-Somewhat 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11%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3-Inaccurate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Separate for subcategories (total 100%)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1-Accurate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89%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67%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100%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2a-Omisson of communion increase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11%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33%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2b-Omission of competence equality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-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ind w:left="316" w:hanging="316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3a-Overspecification to prescriptions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3b-Generalization</w:t>
            </w:r>
          </w:p>
        </w:tc>
        <w:tc>
          <w:tcPr>
            <w:tcW w:w="1429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top w:val="nil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3c-Aspect not included in study</w:t>
            </w:r>
          </w:p>
        </w:tc>
        <w:tc>
          <w:tcPr>
            <w:tcW w:w="1429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top w:val="nil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  <w:tr w:rsidR="00772FD6" w:rsidTr="00930603">
        <w:trPr>
          <w:gridBefore w:val="1"/>
          <w:gridAfter w:val="1"/>
          <w:wBefore w:w="108" w:type="dxa"/>
          <w:wAfter w:w="108" w:type="dxa"/>
          <w:trHeight w:val="227"/>
        </w:trPr>
        <w:tc>
          <w:tcPr>
            <w:tcW w:w="3658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 xml:space="preserve">   3d-Contradiction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162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jc w:val="right"/>
              <w:rPr>
                <w:rFonts w:ascii="Arial Unicode MS" w:hAnsi="Arial Unicode MS" w:cs="Arial Unicode MS"/>
                <w:sz w:val="20"/>
                <w:szCs w:val="20"/>
                <w:lang w:val="en-CA"/>
              </w:rPr>
            </w:pPr>
            <w:r>
              <w:rPr>
                <w:rFonts w:ascii="Arial Unicode MS" w:cs="Arial Unicode MS"/>
                <w:sz w:val="20"/>
                <w:szCs w:val="20"/>
                <w:lang w:val="en-CA"/>
              </w:rPr>
              <w:t>0%</w:t>
            </w:r>
          </w:p>
        </w:tc>
      </w:tr>
    </w:tbl>
    <w:p w:rsidR="00772FD6" w:rsidRDefault="00772FD6" w:rsidP="00772FD6">
      <w:pPr>
        <w:rPr>
          <w:rFonts w:ascii="Arial Unicode MS" w:hAnsi="Arial Unicode MS" w:cs="Arial Unicode MS"/>
          <w:b/>
          <w:bCs/>
          <w:highlight w:val="white"/>
          <w:lang w:val="en-CA"/>
        </w:rPr>
      </w:pP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i/>
          <w:iCs/>
          <w:lang w:val="en-CA"/>
        </w:rPr>
        <w:t xml:space="preserve">Note. </w:t>
      </w:r>
      <w:r>
        <w:rPr>
          <w:rFonts w:ascii="Arial Unicode MS" w:cs="Arial Unicode MS"/>
          <w:lang w:val="en-CA"/>
        </w:rPr>
        <w:t>Overall consists of the following three categories: Communion, Agency, and Competence; omitting the category Not one specifically. Other documents include encyclopedia entries and blog posts.</w:t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en-CA"/>
        </w:rPr>
        <w:t>Supplemental Material E: Results Separate for the three Different Databases*</w:t>
      </w:r>
    </w:p>
    <w:p w:rsidR="00772FD6" w:rsidRDefault="00772FD6" w:rsidP="00772FD6">
      <w:pPr>
        <w:spacing w:line="480" w:lineRule="auto"/>
        <w:rPr>
          <w:rFonts w:ascii="Arial Unicode MS" w:hAnsi="Arial Unicode MS" w:cs="Arial Unicode MS"/>
          <w:lang w:val="en-CA"/>
        </w:rPr>
      </w:pPr>
      <w:r>
        <w:rPr>
          <w:rFonts w:ascii="Arial Unicode MS" w:cs="Arial Unicode MS"/>
          <w:lang w:val="en-CA"/>
        </w:rPr>
        <w:t>*</w:t>
      </w:r>
      <w:r>
        <w:rPr>
          <w:rFonts w:ascii="Arial Unicode MS" w:cs="Arial Unicode MS"/>
          <w:i/>
          <w:iCs/>
          <w:lang w:val="en-CA"/>
        </w:rPr>
        <w:t>Note.</w:t>
      </w:r>
      <w:r>
        <w:rPr>
          <w:rFonts w:ascii="Arial Unicode MS" w:cs="Arial Unicode MS"/>
          <w:lang w:val="en-CA"/>
        </w:rPr>
        <w:t xml:space="preserve"> The manuscript does not refer to this Online Supplement. However, we included it as we preregistered this analysis on OSF.</w:t>
      </w:r>
    </w:p>
    <w:p w:rsidR="00772FD6" w:rsidRDefault="00772FD6" w:rsidP="00772FD6">
      <w:pPr>
        <w:spacing w:line="480" w:lineRule="auto"/>
        <w:ind w:firstLine="720"/>
        <w:rPr>
          <w:rFonts w:ascii="Arial Unicode MS" w:hAnsi="Arial Unicode MS"/>
          <w:lang w:val="en-CA"/>
        </w:rPr>
      </w:pPr>
      <w:r>
        <w:rPr>
          <w:rFonts w:ascii="Arial Unicode MS" w:cs="Arial Unicode MS"/>
          <w:lang w:val="de-CH" w:eastAsia="ja-JP"/>
        </w:rPr>
        <w:t xml:space="preserve">As preregistered, an additional analysis examined whether the citation accuracy differed, depending on the database that listed the citing articles: Google Scholar, Web of Science, and Scopus. Results showed no associations between citation accuracy for articles listed in Google Scholar, </w:t>
      </w:r>
      <w:r>
        <w:rPr>
          <w:rFonts w:ascii="Symbol" w:hAnsi="Symbol" w:cs="Arial Unicode MS"/>
          <w:lang w:val="de-CH" w:eastAsia="ja-JP"/>
        </w:rPr>
        <w:sym w:font="Symbol" w:char="F063"/>
      </w:r>
      <w:r>
        <w:rPr>
          <w:rFonts w:ascii="Arial Unicode MS" w:cs="Arial Unicode MS"/>
          <w:lang w:val="de-CH" w:eastAsia="ja-JP"/>
        </w:rPr>
        <w:t>²</w:t>
      </w:r>
      <w:r>
        <w:rPr>
          <w:rFonts w:ascii="Arial Unicode MS" w:cs="Arial Unicode MS"/>
          <w:lang w:val="de-CH" w:eastAsia="ja-JP"/>
        </w:rPr>
        <w:t>(6)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>=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 xml:space="preserve">1206.20, </w:t>
      </w:r>
      <w:r>
        <w:rPr>
          <w:rFonts w:ascii="Arial Unicode MS" w:cs="Arial Unicode MS"/>
          <w:i/>
          <w:iCs/>
          <w:lang w:val="de-CH" w:eastAsia="ja-JP"/>
        </w:rPr>
        <w:t>p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>&lt;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 xml:space="preserve">.001, Web of Science, </w:t>
      </w:r>
      <w:r>
        <w:rPr>
          <w:rFonts w:ascii="Symbol" w:hAnsi="Symbol" w:cs="Arial Unicode MS"/>
          <w:lang w:val="de-CH" w:eastAsia="ja-JP"/>
        </w:rPr>
        <w:sym w:font="Symbol" w:char="F063"/>
      </w:r>
      <w:r>
        <w:rPr>
          <w:rFonts w:ascii="Arial Unicode MS" w:cs="Arial Unicode MS"/>
          <w:lang w:val="de-CH" w:eastAsia="ja-JP"/>
        </w:rPr>
        <w:t>²</w:t>
      </w:r>
      <w:r>
        <w:rPr>
          <w:rFonts w:ascii="Arial Unicode MS" w:cs="Arial Unicode MS"/>
          <w:lang w:val="de-CH" w:eastAsia="ja-JP"/>
        </w:rPr>
        <w:t>(6)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>=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 xml:space="preserve">505.70, </w:t>
      </w:r>
      <w:r>
        <w:rPr>
          <w:rFonts w:ascii="Arial Unicode MS" w:cs="Arial Unicode MS"/>
          <w:i/>
          <w:iCs/>
          <w:lang w:val="de-CH" w:eastAsia="ja-JP"/>
        </w:rPr>
        <w:t>p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>&lt;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 xml:space="preserve">.001, and Scopus, </w:t>
      </w:r>
      <w:r>
        <w:rPr>
          <w:rFonts w:ascii="Symbol" w:hAnsi="Symbol" w:cs="Arial Unicode MS"/>
          <w:lang w:val="de-CH" w:eastAsia="ja-JP"/>
        </w:rPr>
        <w:sym w:font="Symbol" w:char="F063"/>
      </w:r>
      <w:r>
        <w:rPr>
          <w:rFonts w:ascii="Arial Unicode MS" w:cs="Arial Unicode MS"/>
          <w:lang w:val="de-CH" w:eastAsia="ja-JP"/>
        </w:rPr>
        <w:t>²</w:t>
      </w:r>
      <w:r>
        <w:rPr>
          <w:rFonts w:ascii="Arial Unicode MS" w:cs="Arial Unicode MS"/>
          <w:lang w:val="de-CH" w:eastAsia="ja-JP"/>
        </w:rPr>
        <w:t>(6)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>=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 xml:space="preserve">546.14, </w:t>
      </w:r>
      <w:r>
        <w:rPr>
          <w:rFonts w:ascii="Arial Unicode MS" w:cs="Arial Unicode MS"/>
          <w:i/>
          <w:iCs/>
          <w:lang w:val="de-CH" w:eastAsia="ja-JP"/>
        </w:rPr>
        <w:t>p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>&lt;</w:t>
      </w:r>
      <w:r>
        <w:rPr>
          <w:rFonts w:ascii="Arial Unicode MS" w:cs="Arial Unicode MS"/>
          <w:lang w:val="de-CH" w:eastAsia="ja-JP"/>
        </w:rPr>
        <w:t> </w:t>
      </w:r>
      <w:r>
        <w:rPr>
          <w:rFonts w:ascii="Arial Unicode MS" w:cs="Arial Unicode MS"/>
          <w:lang w:val="de-CH" w:eastAsia="ja-JP"/>
        </w:rPr>
        <w:t>.001.</w:t>
      </w:r>
    </w:p>
    <w:p w:rsidR="00772FD6" w:rsidRDefault="00772FD6" w:rsidP="00772FD6">
      <w:pPr>
        <w:keepNext/>
        <w:spacing w:line="480" w:lineRule="auto"/>
        <w:ind w:firstLine="720"/>
        <w:rPr>
          <w:rFonts w:ascii="Arial Unicode MS" w:hAnsi="Arial Unicode MS"/>
          <w:b/>
          <w:bCs/>
          <w:lang w:val="en-CA"/>
        </w:rPr>
      </w:pPr>
      <w:r>
        <w:rPr>
          <w:rFonts w:ascii="Arial Unicode MS" w:cs="Arial Unicode MS"/>
          <w:b/>
          <w:bCs/>
          <w:lang w:val="de-CH" w:eastAsia="ja-JP"/>
        </w:rPr>
        <w:t>Table E1</w:t>
      </w:r>
    </w:p>
    <w:p w:rsidR="00772FD6" w:rsidRDefault="00772FD6" w:rsidP="00772FD6">
      <w:pPr>
        <w:keepNext/>
        <w:spacing w:line="480" w:lineRule="auto"/>
        <w:ind w:firstLine="720"/>
        <w:rPr>
          <w:rFonts w:ascii="Arial Unicode MS" w:hAnsi="Arial Unicode MS"/>
          <w:b/>
          <w:bCs/>
          <w:i/>
          <w:iCs/>
          <w:lang w:val="en-CA"/>
        </w:rPr>
      </w:pPr>
      <w:r>
        <w:rPr>
          <w:rFonts w:ascii="Arial Unicode MS" w:cs="Arial Unicode MS"/>
          <w:i/>
          <w:iCs/>
          <w:lang w:val="de-CH" w:eastAsia="ja-JP"/>
        </w:rPr>
        <w:t>Citation Accuracy Separate for the Three Different Databases (cf. Table</w:t>
      </w:r>
      <w:r>
        <w:rPr>
          <w:rFonts w:ascii="Arial Unicode MS" w:cs="Arial Unicode MS"/>
          <w:i/>
          <w:iCs/>
          <w:lang w:val="de-CH" w:eastAsia="ja-JP"/>
        </w:rPr>
        <w:t> </w:t>
      </w:r>
      <w:r>
        <w:rPr>
          <w:rFonts w:ascii="Arial Unicode MS" w:cs="Arial Unicode MS"/>
          <w:i/>
          <w:iCs/>
          <w:lang w:val="de-CH" w:eastAsia="ja-JP"/>
        </w:rPr>
        <w:t>2 in Main Document)</w:t>
      </w:r>
    </w:p>
    <w:tbl>
      <w:tblPr>
        <w:tblW w:w="8648" w:type="dxa"/>
        <w:tblLook w:val="04A0" w:firstRow="1" w:lastRow="0" w:firstColumn="1" w:lastColumn="0" w:noHBand="0" w:noVBand="1"/>
      </w:tblPr>
      <w:tblGrid>
        <w:gridCol w:w="4254"/>
        <w:gridCol w:w="1464"/>
        <w:gridCol w:w="1465"/>
        <w:gridCol w:w="1465"/>
      </w:tblGrid>
      <w:tr w:rsidR="00772FD6" w:rsidTr="00930603">
        <w:trPr>
          <w:trHeight w:val="311"/>
        </w:trPr>
        <w:tc>
          <w:tcPr>
            <w:tcW w:w="4254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Database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Google Scholar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Web of Science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Scopus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Main categories (total 100%)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0-Definition only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28%</w:t>
            </w:r>
          </w:p>
        </w:tc>
        <w:tc>
          <w:tcPr>
            <w:tcW w:w="1465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30%</w:t>
            </w:r>
          </w:p>
        </w:tc>
        <w:tc>
          <w:tcPr>
            <w:tcW w:w="1465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30%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1-Accurate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45%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44%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45%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2-Somewhat accurate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11%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11%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10%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3-Inaccurate</w:t>
            </w: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16%</w:t>
            </w:r>
          </w:p>
        </w:tc>
        <w:tc>
          <w:tcPr>
            <w:tcW w:w="1465" w:type="dxa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15%</w:t>
            </w:r>
          </w:p>
        </w:tc>
        <w:tc>
          <w:tcPr>
            <w:tcW w:w="146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14%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Separate for subcategories (total 100%)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1-Accurate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62%</w:t>
            </w:r>
          </w:p>
        </w:tc>
        <w:tc>
          <w:tcPr>
            <w:tcW w:w="1465" w:type="dxa"/>
            <w:tcBorders>
              <w:top w:val="single" w:sz="4" w:space="0" w:color="auto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63%</w:t>
            </w:r>
          </w:p>
        </w:tc>
        <w:tc>
          <w:tcPr>
            <w:tcW w:w="1465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65%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2a-Omisson of communion increase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8%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8%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8%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2b-Omission of competence equality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7%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7%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7%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3a-Overspecification to prescriptions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4%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4%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3%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3b-Generalization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2%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2%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2%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3c-Aspect not included in study</w:t>
            </w:r>
          </w:p>
        </w:tc>
        <w:tc>
          <w:tcPr>
            <w:tcW w:w="1464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8%</w:t>
            </w:r>
          </w:p>
        </w:tc>
        <w:tc>
          <w:tcPr>
            <w:tcW w:w="1465" w:type="dxa"/>
            <w:tcBorders>
              <w:top w:val="nil"/>
              <w:bottom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7%</w:t>
            </w:r>
          </w:p>
        </w:tc>
        <w:tc>
          <w:tcPr>
            <w:tcW w:w="1465" w:type="dxa"/>
            <w:tcBorders>
              <w:top w:val="nil"/>
              <w:bottom w:val="nil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7%</w:t>
            </w:r>
          </w:p>
        </w:tc>
      </w:tr>
      <w:tr w:rsidR="00772FD6" w:rsidTr="00930603">
        <w:trPr>
          <w:trHeight w:val="311"/>
        </w:trPr>
        <w:tc>
          <w:tcPr>
            <w:tcW w:w="4254" w:type="dxa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3d-Contradiction</w:t>
            </w:r>
          </w:p>
        </w:tc>
        <w:tc>
          <w:tcPr>
            <w:tcW w:w="1464" w:type="dxa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9%</w:t>
            </w:r>
          </w:p>
        </w:tc>
        <w:tc>
          <w:tcPr>
            <w:tcW w:w="1465" w:type="dxa"/>
            <w:tcBorders>
              <w:top w:val="nil"/>
              <w:bottom w:val="single" w:sz="4" w:space="0" w:color="auto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9%</w:t>
            </w:r>
          </w:p>
        </w:tc>
        <w:tc>
          <w:tcPr>
            <w:tcW w:w="146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72FD6" w:rsidRDefault="00772FD6" w:rsidP="00930603">
            <w:pPr>
              <w:keepNext/>
              <w:spacing w:after="120"/>
              <w:ind w:left="215" w:hanging="215"/>
              <w:jc w:val="center"/>
              <w:rPr>
                <w:rFonts w:ascii="Arial Unicode MS" w:hAnsi="Arial Unicode MS"/>
                <w:lang w:val="en-CA"/>
              </w:rPr>
            </w:pPr>
            <w:r>
              <w:rPr>
                <w:rFonts w:ascii="Arial Unicode MS" w:cs="Arial Unicode MS"/>
                <w:lang w:val="de-CH" w:eastAsia="ja-JP"/>
              </w:rPr>
              <w:t>9%</w:t>
            </w:r>
          </w:p>
        </w:tc>
      </w:tr>
    </w:tbl>
    <w:p w:rsidR="00772FD6" w:rsidRDefault="00772FD6" w:rsidP="00772FD6">
      <w:pPr>
        <w:spacing w:line="480" w:lineRule="auto"/>
        <w:rPr>
          <w:rFonts w:ascii="Arial Unicode MS" w:hAnsi="Arial Unicode MS" w:cs="Arial Unicode MS"/>
          <w:b/>
          <w:bCs/>
          <w:lang w:val="en-CA"/>
        </w:rPr>
      </w:pPr>
    </w:p>
    <w:p w:rsidR="00170570" w:rsidRDefault="00170570">
      <w:bookmarkStart w:id="0" w:name="_GoBack"/>
      <w:bookmarkEnd w:id="0"/>
    </w:p>
    <w:sectPr w:rsidR="0017057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AB207D00">
      <w:start w:val="1"/>
      <w:numFmt w:val="decimal"/>
      <w:pStyle w:val="SpListbullet1"/>
      <w:lvlText w:val="%1."/>
      <w:lvlJc w:val="left"/>
      <w:pPr>
        <w:tabs>
          <w:tab w:val="num" w:pos="720"/>
        </w:tabs>
        <w:ind w:left="720" w:hanging="720"/>
      </w:pPr>
    </w:lvl>
    <w:lvl w:ilvl="1" w:tplc="EE5826D6">
      <w:start w:val="1"/>
      <w:numFmt w:val="decimal"/>
      <w:pStyle w:val="SpListDash2"/>
      <w:lvlText w:val="%2."/>
      <w:lvlJc w:val="left"/>
      <w:pPr>
        <w:tabs>
          <w:tab w:val="num" w:pos="1440"/>
        </w:tabs>
        <w:ind w:left="1440" w:hanging="720"/>
      </w:pPr>
    </w:lvl>
    <w:lvl w:ilvl="2" w:tplc="22289CEC">
      <w:start w:val="1"/>
      <w:numFmt w:val="decimal"/>
      <w:pStyle w:val="SpListDash3"/>
      <w:lvlText w:val="%3."/>
      <w:lvlJc w:val="left"/>
      <w:pPr>
        <w:tabs>
          <w:tab w:val="num" w:pos="2160"/>
        </w:tabs>
        <w:ind w:left="2160" w:hanging="720"/>
      </w:pPr>
    </w:lvl>
    <w:lvl w:ilvl="3" w:tplc="6F9C2880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3894F658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103E7318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ECC28FDE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DF2C3422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7652ADE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FD6"/>
    <w:rsid w:val="00027EAA"/>
    <w:rsid w:val="000A273C"/>
    <w:rsid w:val="000A35CD"/>
    <w:rsid w:val="000E131C"/>
    <w:rsid w:val="000E2603"/>
    <w:rsid w:val="00115116"/>
    <w:rsid w:val="00152D72"/>
    <w:rsid w:val="00170570"/>
    <w:rsid w:val="0018275C"/>
    <w:rsid w:val="001B5BF7"/>
    <w:rsid w:val="001F5887"/>
    <w:rsid w:val="00227729"/>
    <w:rsid w:val="00244E8A"/>
    <w:rsid w:val="002560CD"/>
    <w:rsid w:val="002A11F9"/>
    <w:rsid w:val="002B5988"/>
    <w:rsid w:val="002C4398"/>
    <w:rsid w:val="002D102D"/>
    <w:rsid w:val="002D1448"/>
    <w:rsid w:val="002D52DC"/>
    <w:rsid w:val="002F500F"/>
    <w:rsid w:val="0036684A"/>
    <w:rsid w:val="00392F1F"/>
    <w:rsid w:val="003E5F3A"/>
    <w:rsid w:val="004246C3"/>
    <w:rsid w:val="00483469"/>
    <w:rsid w:val="004A314A"/>
    <w:rsid w:val="00533715"/>
    <w:rsid w:val="005377A6"/>
    <w:rsid w:val="005609E7"/>
    <w:rsid w:val="005A703A"/>
    <w:rsid w:val="005C6165"/>
    <w:rsid w:val="0062655E"/>
    <w:rsid w:val="006766F4"/>
    <w:rsid w:val="006A29D2"/>
    <w:rsid w:val="006A39B5"/>
    <w:rsid w:val="006B11A4"/>
    <w:rsid w:val="006D4DF9"/>
    <w:rsid w:val="006E7EAC"/>
    <w:rsid w:val="007331F8"/>
    <w:rsid w:val="007663EB"/>
    <w:rsid w:val="00772FD6"/>
    <w:rsid w:val="00835745"/>
    <w:rsid w:val="00893146"/>
    <w:rsid w:val="00895BA0"/>
    <w:rsid w:val="008B6D1E"/>
    <w:rsid w:val="008C4573"/>
    <w:rsid w:val="008D7630"/>
    <w:rsid w:val="0090719B"/>
    <w:rsid w:val="00952780"/>
    <w:rsid w:val="00A22280"/>
    <w:rsid w:val="00A34BE7"/>
    <w:rsid w:val="00A40E0C"/>
    <w:rsid w:val="00A61257"/>
    <w:rsid w:val="00B27976"/>
    <w:rsid w:val="00D155C5"/>
    <w:rsid w:val="00D4707B"/>
    <w:rsid w:val="00D5226E"/>
    <w:rsid w:val="00D83404"/>
    <w:rsid w:val="00DD1372"/>
    <w:rsid w:val="00DD3F32"/>
    <w:rsid w:val="00DE25B7"/>
    <w:rsid w:val="00E9730F"/>
    <w:rsid w:val="00F77DA4"/>
    <w:rsid w:val="00F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Outline List 1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FD6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772FD6"/>
    <w:pPr>
      <w:keepNext/>
      <w:keepLines/>
      <w:suppressAutoHyphens/>
      <w:spacing w:before="240" w:after="120" w:line="380" w:lineRule="exact"/>
      <w:outlineLvl w:val="0"/>
    </w:pPr>
    <w:rPr>
      <w:rFonts w:asciiTheme="majorHAnsi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772FD6"/>
    <w:pPr>
      <w:keepNext/>
      <w:keepLines/>
      <w:numPr>
        <w:ilvl w:val="1"/>
      </w:numPr>
      <w:outlineLvl w:val="1"/>
    </w:pPr>
    <w:rPr>
      <w:rFonts w:asciiTheme="majorHAnsi" w:hAnsiTheme="majorHAnsi"/>
      <w:sz w:val="26"/>
    </w:rPr>
  </w:style>
  <w:style w:type="paragraph" w:styleId="Heading3">
    <w:name w:val="heading 3"/>
    <w:basedOn w:val="Normal"/>
    <w:next w:val="Normal"/>
    <w:link w:val="Heading3Char"/>
    <w:qFormat/>
    <w:rsid w:val="00772FD6"/>
    <w:pPr>
      <w:keepNext/>
      <w:keepLines/>
      <w:spacing w:before="240" w:after="60"/>
      <w:outlineLvl w:val="2"/>
    </w:pPr>
    <w:rPr>
      <w:rFonts w:asciiTheme="majorHAnsi" w:hAnsiTheme="majorHAnsi"/>
      <w:sz w:val="22"/>
    </w:rPr>
  </w:style>
  <w:style w:type="paragraph" w:styleId="Heading4">
    <w:name w:val="heading 4"/>
    <w:basedOn w:val="Normal"/>
    <w:next w:val="Normal"/>
    <w:link w:val="Heading4Char"/>
    <w:qFormat/>
    <w:rsid w:val="00772FD6"/>
    <w:pPr>
      <w:keepNext/>
      <w:keepLines/>
      <w:numPr>
        <w:ilvl w:val="3"/>
      </w:numPr>
      <w:spacing w:line="280" w:lineRule="exact"/>
      <w:outlineLvl w:val="3"/>
    </w:pPr>
    <w:rPr>
      <w:rFonts w:asciiTheme="majorHAnsi" w:hAnsiTheme="majorHAnsi"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qFormat/>
    <w:rsid w:val="00772FD6"/>
    <w:pPr>
      <w:keepNext/>
      <w:keepLines/>
      <w:numPr>
        <w:ilvl w:val="4"/>
      </w:numPr>
      <w:spacing w:line="260" w:lineRule="exact"/>
      <w:outlineLvl w:val="4"/>
    </w:pPr>
    <w:rPr>
      <w:rFonts w:asciiTheme="majorHAnsi" w:hAnsiTheme="majorHAnsi"/>
      <w:bCs/>
      <w:iCs/>
      <w:sz w:val="22"/>
      <w:szCs w:val="26"/>
    </w:rPr>
  </w:style>
  <w:style w:type="paragraph" w:styleId="Heading6">
    <w:name w:val="heading 6"/>
    <w:basedOn w:val="Heading5"/>
    <w:next w:val="Normal"/>
    <w:link w:val="Heading6Char"/>
    <w:qFormat/>
    <w:rsid w:val="00772FD6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772FD6"/>
    <w:pPr>
      <w:keepNext/>
      <w:keepLines/>
      <w:numPr>
        <w:ilvl w:val="6"/>
      </w:numPr>
      <w:outlineLvl w:val="6"/>
    </w:pPr>
    <w:rPr>
      <w:rFonts w:asciiTheme="majorHAnsi" w:hAnsiTheme="majorHAnsi"/>
      <w:sz w:val="22"/>
    </w:rPr>
  </w:style>
  <w:style w:type="paragraph" w:styleId="Heading8">
    <w:name w:val="heading 8"/>
    <w:basedOn w:val="Normal"/>
    <w:next w:val="Normal"/>
    <w:link w:val="Heading8Char"/>
    <w:qFormat/>
    <w:rsid w:val="00772FD6"/>
    <w:pPr>
      <w:keepNext/>
      <w:keepLines/>
      <w:tabs>
        <w:tab w:val="num" w:pos="1440"/>
      </w:tabs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772FD6"/>
    <w:pPr>
      <w:keepNext/>
      <w:keepLines/>
      <w:tabs>
        <w:tab w:val="num" w:pos="1584"/>
      </w:tabs>
      <w:spacing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2FD6"/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772FD6"/>
    <w:rPr>
      <w:rFonts w:asciiTheme="majorHAnsi" w:eastAsia="Arial Unicode MS" w:hAnsiTheme="majorHAnsi" w:cs="Times New Roman"/>
      <w:sz w:val="26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772FD6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772FD6"/>
    <w:rPr>
      <w:rFonts w:asciiTheme="majorHAnsi" w:eastAsia="Arial Unicode MS" w:hAnsiTheme="majorHAnsi" w:cs="Times New Roman"/>
      <w:bCs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772FD6"/>
    <w:rPr>
      <w:rFonts w:asciiTheme="majorHAnsi" w:eastAsia="Arial Unicode MS" w:hAnsiTheme="majorHAnsi" w:cs="Times New Roman"/>
      <w:bCs/>
      <w:iCs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772FD6"/>
    <w:rPr>
      <w:rFonts w:asciiTheme="majorHAnsi" w:eastAsia="Arial Unicode MS" w:hAnsiTheme="majorHAnsi" w:cs="Times New Roman"/>
      <w:iCs/>
      <w:lang w:val="en-US"/>
    </w:rPr>
  </w:style>
  <w:style w:type="character" w:customStyle="1" w:styleId="Heading7Char">
    <w:name w:val="Heading 7 Char"/>
    <w:basedOn w:val="DefaultParagraphFont"/>
    <w:link w:val="Heading7"/>
    <w:rsid w:val="00772FD6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772FD6"/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772FD6"/>
    <w:rPr>
      <w:rFonts w:asciiTheme="majorHAnsi" w:eastAsia="Times New Roman" w:hAnsiTheme="majorHAnsi" w:cs="Arial"/>
      <w:bCs/>
      <w:sz w:val="20"/>
      <w:lang w:val="de-DE" w:eastAsia="de-DE"/>
    </w:rPr>
  </w:style>
  <w:style w:type="character" w:customStyle="1" w:styleId="URL">
    <w:name w:val="_URL"/>
    <w:basedOn w:val="DefaultParagraphFont"/>
    <w:rsid w:val="00772FD6"/>
    <w:rPr>
      <w:color w:val="0000FF"/>
    </w:rPr>
  </w:style>
  <w:style w:type="paragraph" w:customStyle="1" w:styleId="Abstracthead">
    <w:name w:val="Abstract_head"/>
    <w:autoRedefine/>
    <w:qFormat/>
    <w:rsid w:val="00772FD6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Keywordhead">
    <w:name w:val="Keyword_head"/>
    <w:basedOn w:val="Abstracthead"/>
    <w:qFormat/>
    <w:rsid w:val="00772FD6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772FD6"/>
    <w:pPr>
      <w:spacing w:after="480"/>
    </w:pPr>
  </w:style>
  <w:style w:type="paragraph" w:customStyle="1" w:styleId="Abstract">
    <w:name w:val="Abstract"/>
    <w:autoRedefine/>
    <w:rsid w:val="00772FD6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AbstractDe">
    <w:name w:val="Abstract_De"/>
    <w:basedOn w:val="Abstract"/>
    <w:autoRedefine/>
    <w:qFormat/>
    <w:rsid w:val="00772FD6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772FD6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772FD6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772FD6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772FD6"/>
    <w:pPr>
      <w:spacing w:after="0" w:line="240" w:lineRule="auto"/>
    </w:pPr>
    <w:rPr>
      <w:rFonts w:ascii="Arial Unicode MS" w:eastAsia="Arial Unicode MS" w:hAnsi="Arial Unicode MS" w:cs="Arial Unicode MS"/>
      <w:szCs w:val="20"/>
      <w:lang w:val="en-US"/>
    </w:rPr>
  </w:style>
  <w:style w:type="paragraph" w:customStyle="1" w:styleId="AbstractSectionPara">
    <w:name w:val="AbstractSectionPara"/>
    <w:autoRedefine/>
    <w:rsid w:val="00772FD6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Acknowledgehead">
    <w:name w:val="Acknowledge_head"/>
    <w:qFormat/>
    <w:rsid w:val="00772FD6"/>
    <w:pPr>
      <w:spacing w:before="320" w:after="6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Acknowledgment">
    <w:name w:val="Acknowledgment"/>
    <w:autoRedefine/>
    <w:qFormat/>
    <w:rsid w:val="00772FD6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ffiliation">
    <w:name w:val="Affiliation"/>
    <w:rsid w:val="00772FD6"/>
    <w:pPr>
      <w:spacing w:after="0" w:line="360" w:lineRule="exact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ppendixend">
    <w:name w:val="Appendix_end"/>
    <w:basedOn w:val="Normal"/>
    <w:autoRedefine/>
    <w:rsid w:val="00772FD6"/>
    <w:rPr>
      <w:rFonts w:ascii="Arial Unicode MS" w:hAnsi="Arial Unicode MS" w:cs="Arial Unicode MS"/>
    </w:rPr>
  </w:style>
  <w:style w:type="paragraph" w:customStyle="1" w:styleId="Appendixstart">
    <w:name w:val="Appendix_start"/>
    <w:basedOn w:val="Normal"/>
    <w:autoRedefine/>
    <w:rsid w:val="00772FD6"/>
    <w:rPr>
      <w:rFonts w:ascii="Arial Unicode MS" w:hAnsi="Arial Unicode MS" w:cs="Arial Unicode MS"/>
    </w:rPr>
  </w:style>
  <w:style w:type="paragraph" w:customStyle="1" w:styleId="Authors">
    <w:name w:val="Author(s)"/>
    <w:autoRedefine/>
    <w:rsid w:val="00772FD6"/>
    <w:pPr>
      <w:spacing w:before="240" w:after="240" w:line="36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Bibentry">
    <w:name w:val="Bib_entry"/>
    <w:autoRedefine/>
    <w:rsid w:val="00772FD6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Bibhead">
    <w:name w:val="Bib_head"/>
    <w:autoRedefine/>
    <w:rsid w:val="00772FD6"/>
    <w:pPr>
      <w:spacing w:before="360" w:after="120" w:line="360" w:lineRule="auto"/>
    </w:pPr>
    <w:rPr>
      <w:rFonts w:ascii="Arial Unicode MS" w:eastAsia="Arial Unicode MS" w:hAnsi="Arial Unicode MS" w:cs="Arial Unicode MS"/>
      <w:color w:val="A53F23"/>
      <w:sz w:val="32"/>
      <w:szCs w:val="20"/>
      <w:lang w:val="en-US"/>
    </w:rPr>
  </w:style>
  <w:style w:type="paragraph" w:customStyle="1" w:styleId="BlockquoteEnd">
    <w:name w:val="BlockquoteEnd"/>
    <w:autoRedefine/>
    <w:rsid w:val="00772FD6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BlockquoteStart">
    <w:name w:val="BlockquoteStart"/>
    <w:basedOn w:val="Normal"/>
    <w:autoRedefine/>
    <w:rsid w:val="00772FD6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</w:pPr>
    <w:rPr>
      <w:rFonts w:ascii="Arial Unicode MS" w:hAnsi="Arial Unicode MS" w:cs="Arial Unicode MS"/>
    </w:rPr>
  </w:style>
  <w:style w:type="paragraph" w:customStyle="1" w:styleId="Figurelegend">
    <w:name w:val="Figure_legend"/>
    <w:autoRedefine/>
    <w:rsid w:val="00772FD6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sz w:val="24"/>
      <w:szCs w:val="20"/>
      <w:lang w:val="en-US"/>
    </w:rPr>
  </w:style>
  <w:style w:type="paragraph" w:customStyle="1" w:styleId="Defdesc">
    <w:name w:val="Def_desc"/>
    <w:rsid w:val="00772FD6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Defterm">
    <w:name w:val="Def_term"/>
    <w:autoRedefine/>
    <w:qFormat/>
    <w:rsid w:val="00772FD6"/>
    <w:pPr>
      <w:spacing w:after="0" w:line="240" w:lineRule="atLeast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DefListEnd">
    <w:name w:val="DefListEnd"/>
    <w:basedOn w:val="Normal"/>
    <w:autoRedefine/>
    <w:rsid w:val="00772FD6"/>
    <w:pPr>
      <w:pBdr>
        <w:left w:val="single" w:sz="8" w:space="4" w:color="99CC00"/>
        <w:bottom w:val="single" w:sz="8" w:space="1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efListStart">
    <w:name w:val="DefListStart"/>
    <w:basedOn w:val="Normal"/>
    <w:autoRedefine/>
    <w:rsid w:val="00772FD6"/>
    <w:pPr>
      <w:pBdr>
        <w:top w:val="single" w:sz="8" w:space="1" w:color="99CC00"/>
        <w:left w:val="single" w:sz="8" w:space="4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isplayeqnnum">
    <w:name w:val="Display_eqn_num"/>
    <w:qFormat/>
    <w:rsid w:val="00772FD6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szCs w:val="20"/>
      <w:lang w:val="en-US"/>
    </w:rPr>
  </w:style>
  <w:style w:type="paragraph" w:customStyle="1" w:styleId="Displayeqnunnum">
    <w:name w:val="Display_eqn_unnum"/>
    <w:basedOn w:val="Normal"/>
    <w:autoRedefine/>
    <w:qFormat/>
    <w:rsid w:val="00772FD6"/>
    <w:pPr>
      <w:spacing w:before="240" w:after="240" w:line="360" w:lineRule="auto"/>
    </w:pPr>
  </w:style>
  <w:style w:type="paragraph" w:customStyle="1" w:styleId="Figureunnumbered">
    <w:name w:val="Figure_unnumbered"/>
    <w:autoRedefine/>
    <w:rsid w:val="00772FD6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Arial Unicode MS"/>
      <w:color w:val="33CCFF"/>
      <w:sz w:val="20"/>
      <w:szCs w:val="20"/>
      <w:lang w:val="en-US"/>
    </w:rPr>
  </w:style>
  <w:style w:type="paragraph" w:styleId="FootnoteText">
    <w:name w:val="footnote text"/>
    <w:aliases w:val="Char1 Char Char,Char1, Char1 Char Char"/>
    <w:link w:val="FootnoteTextChar"/>
    <w:qFormat/>
    <w:rsid w:val="00772FD6"/>
    <w:pPr>
      <w:spacing w:before="90" w:after="90" w:line="36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sid w:val="00772FD6"/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">
    <w:name w:val="formalpara"/>
    <w:autoRedefine/>
    <w:rsid w:val="00772FD6"/>
    <w:pPr>
      <w:spacing w:after="0" w:line="240" w:lineRule="auto"/>
    </w:pPr>
    <w:rPr>
      <w:rFonts w:ascii="Arial Unicode MS" w:eastAsia="Arial Unicode MS" w:hAnsi="Arial Unicode MS" w:cs="Times New Roman"/>
      <w:szCs w:val="20"/>
      <w:lang w:val="en-US"/>
    </w:rPr>
  </w:style>
  <w:style w:type="paragraph" w:customStyle="1" w:styleId="FormalParaEnd">
    <w:name w:val="FormalParaEnd"/>
    <w:basedOn w:val="Normal"/>
    <w:autoRedefine/>
    <w:rsid w:val="00772FD6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Start">
    <w:name w:val="FormalParaStart"/>
    <w:basedOn w:val="Normal"/>
    <w:autoRedefine/>
    <w:rsid w:val="00772FD6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Tablebody">
    <w:name w:val="Table_body"/>
    <w:basedOn w:val="ParaFL"/>
    <w:qFormat/>
    <w:rsid w:val="00772FD6"/>
    <w:pPr>
      <w:widowControl w:val="0"/>
      <w:shd w:val="clear" w:color="auto" w:fill="D6E3BC" w:themeFill="accent3" w:themeFillTint="66"/>
      <w:spacing w:before="60" w:line="260" w:lineRule="exact"/>
    </w:pPr>
  </w:style>
  <w:style w:type="paragraph" w:customStyle="1" w:styleId="Glossaryhead">
    <w:name w:val="Glossary_head"/>
    <w:rsid w:val="00772FD6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Head1">
    <w:name w:val="Head1"/>
    <w:autoRedefine/>
    <w:qFormat/>
    <w:rsid w:val="00772FD6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sz w:val="40"/>
      <w:szCs w:val="20"/>
      <w:lang w:val="en-US"/>
    </w:rPr>
  </w:style>
  <w:style w:type="paragraph" w:customStyle="1" w:styleId="Head2">
    <w:name w:val="Head2"/>
    <w:autoRedefine/>
    <w:qFormat/>
    <w:rsid w:val="00772FD6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sz w:val="32"/>
      <w:szCs w:val="20"/>
      <w:lang w:val="en-US"/>
    </w:rPr>
  </w:style>
  <w:style w:type="paragraph" w:customStyle="1" w:styleId="Head3">
    <w:name w:val="Head3"/>
    <w:autoRedefine/>
    <w:qFormat/>
    <w:rsid w:val="00772FD6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sz w:val="28"/>
      <w:szCs w:val="20"/>
      <w:lang w:val="en-US"/>
    </w:rPr>
  </w:style>
  <w:style w:type="paragraph" w:customStyle="1" w:styleId="Head4">
    <w:name w:val="Head4"/>
    <w:qFormat/>
    <w:rsid w:val="00772FD6"/>
    <w:pPr>
      <w:spacing w:before="240" w:after="0" w:line="240" w:lineRule="auto"/>
    </w:pPr>
    <w:rPr>
      <w:rFonts w:ascii="Arial Unicode MS" w:eastAsia="Arial Unicode MS" w:hAnsi="Arial Unicode MS" w:cs="Arial Unicode MS"/>
      <w:sz w:val="26"/>
      <w:szCs w:val="20"/>
      <w:lang w:val="en-US"/>
    </w:rPr>
  </w:style>
  <w:style w:type="paragraph" w:customStyle="1" w:styleId="Head5">
    <w:name w:val="Head5"/>
    <w:autoRedefine/>
    <w:qFormat/>
    <w:rsid w:val="00772FD6"/>
    <w:pPr>
      <w:spacing w:before="240" w:after="0" w:line="24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Head6">
    <w:name w:val="Head6"/>
    <w:rsid w:val="00772FD6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Head7">
    <w:name w:val="Head7"/>
    <w:autoRedefine/>
    <w:rsid w:val="00772FD6"/>
    <w:pPr>
      <w:spacing w:after="0" w:line="240" w:lineRule="auto"/>
    </w:pPr>
    <w:rPr>
      <w:rFonts w:ascii="Arial Unicode MS" w:eastAsia="Arial Unicode MS" w:hAnsi="Arial Unicode MS" w:cs="Times New Roman"/>
      <w:color w:val="1FD330"/>
      <w:sz w:val="20"/>
      <w:szCs w:val="20"/>
      <w:lang w:val="en-US"/>
    </w:rPr>
  </w:style>
  <w:style w:type="paragraph" w:customStyle="1" w:styleId="Keyword">
    <w:name w:val="Keyword"/>
    <w:autoRedefine/>
    <w:rsid w:val="00772FD6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End">
    <w:name w:val="KeywordEnd"/>
    <w:basedOn w:val="Normal"/>
    <w:autoRedefine/>
    <w:rsid w:val="00772FD6"/>
  </w:style>
  <w:style w:type="paragraph" w:customStyle="1" w:styleId="KeywordStart--">
    <w:name w:val="KeywordStart_--"/>
    <w:basedOn w:val="Keyword"/>
    <w:rsid w:val="00772FD6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772FD6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772FD6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772FD6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772FD6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772FD6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772FD6"/>
    <w:pPr>
      <w:numPr>
        <w:numId w:val="1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sz w:val="20"/>
      <w:szCs w:val="20"/>
      <w:lang w:val="en-US"/>
    </w:rPr>
  </w:style>
  <w:style w:type="character" w:customStyle="1" w:styleId="TabAlign">
    <w:name w:val="TabAlign"/>
    <w:basedOn w:val="DefaultParagraphFont"/>
    <w:rsid w:val="00772FD6"/>
    <w:rPr>
      <w:bdr w:val="single" w:sz="8" w:space="0" w:color="FF0000"/>
    </w:rPr>
  </w:style>
  <w:style w:type="paragraph" w:customStyle="1" w:styleId="Notehead">
    <w:name w:val="Note_head"/>
    <w:qFormat/>
    <w:rsid w:val="00772FD6"/>
    <w:pPr>
      <w:spacing w:before="360" w:after="12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NoteEntryLiteral">
    <w:name w:val="NoteEntryLiteral"/>
    <w:basedOn w:val="Normal"/>
    <w:autoRedefine/>
    <w:rsid w:val="00772FD6"/>
    <w:rPr>
      <w:rFonts w:ascii="Arial Unicode MS" w:hAnsi="Arial Unicode MS"/>
    </w:rPr>
  </w:style>
  <w:style w:type="paragraph" w:customStyle="1" w:styleId="ParaFL">
    <w:name w:val="Para_FL"/>
    <w:link w:val="ParaFLChar"/>
    <w:autoRedefine/>
    <w:qFormat/>
    <w:rsid w:val="00772FD6"/>
    <w:pPr>
      <w:spacing w:before="160" w:after="160" w:line="36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Quote">
    <w:name w:val="Quote"/>
    <w:link w:val="QuoteChar"/>
    <w:qFormat/>
    <w:rsid w:val="00772FD6"/>
    <w:pPr>
      <w:spacing w:after="0" w:line="240" w:lineRule="auto"/>
      <w:ind w:left="600" w:right="40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character" w:customStyle="1" w:styleId="QuoteChar">
    <w:name w:val="Quote Char"/>
    <w:basedOn w:val="DefaultParagraphFont"/>
    <w:link w:val="Quote"/>
    <w:rsid w:val="00772FD6"/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Runningtitle">
    <w:name w:val="Running_title"/>
    <w:basedOn w:val="Normal"/>
    <w:rsid w:val="00772FD6"/>
    <w:rPr>
      <w:rFonts w:ascii="Arial Unicode MS" w:hAnsi="Arial Unicode MS"/>
      <w:sz w:val="32"/>
    </w:rPr>
  </w:style>
  <w:style w:type="paragraph" w:customStyle="1" w:styleId="SubtitledocumentDe">
    <w:name w:val="Subtitle_documentDe"/>
    <w:basedOn w:val="Normal"/>
    <w:rsid w:val="00772FD6"/>
    <w:rPr>
      <w:rFonts w:ascii="Arial Unicode MS" w:hAnsi="Arial Unicode MS"/>
      <w:sz w:val="32"/>
    </w:rPr>
  </w:style>
  <w:style w:type="paragraph" w:customStyle="1" w:styleId="SubtitledocumentEn">
    <w:name w:val="Subtitle_documentEn"/>
    <w:basedOn w:val="Normal"/>
    <w:rsid w:val="00772FD6"/>
    <w:rPr>
      <w:rFonts w:ascii="Arial Unicode MS" w:hAnsi="Arial Unicode MS"/>
      <w:sz w:val="32"/>
    </w:rPr>
  </w:style>
  <w:style w:type="paragraph" w:customStyle="1" w:styleId="SubtitledocumentFr">
    <w:name w:val="Subtitle_documentFr"/>
    <w:basedOn w:val="Normal"/>
    <w:rsid w:val="00772FD6"/>
    <w:rPr>
      <w:rFonts w:ascii="Arial Unicode MS" w:hAnsi="Arial Unicode MS"/>
      <w:sz w:val="32"/>
    </w:rPr>
  </w:style>
  <w:style w:type="paragraph" w:customStyle="1" w:styleId="SubtitledocumentNl">
    <w:name w:val="Subtitle_documentNl"/>
    <w:basedOn w:val="Normal"/>
    <w:rsid w:val="00772FD6"/>
    <w:rPr>
      <w:rFonts w:ascii="Arial Unicode MS" w:hAnsi="Arial Unicode MS"/>
      <w:sz w:val="32"/>
    </w:rPr>
  </w:style>
  <w:style w:type="paragraph" w:customStyle="1" w:styleId="Tablecaption">
    <w:name w:val="Table_caption"/>
    <w:autoRedefine/>
    <w:rsid w:val="00772FD6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sz w:val="24"/>
      <w:szCs w:val="20"/>
      <w:lang w:val="en-US"/>
    </w:rPr>
  </w:style>
  <w:style w:type="paragraph" w:customStyle="1" w:styleId="Tablecolumnhead">
    <w:name w:val="Table_column_head"/>
    <w:qFormat/>
    <w:rsid w:val="00772FD6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Tablefootnote">
    <w:name w:val="Table_footnote"/>
    <w:autoRedefine/>
    <w:rsid w:val="00772FD6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sz w:val="18"/>
      <w:szCs w:val="20"/>
      <w:lang w:val="en-US"/>
    </w:rPr>
  </w:style>
  <w:style w:type="paragraph" w:customStyle="1" w:styleId="TableImage">
    <w:name w:val="TableImage"/>
    <w:basedOn w:val="Normal"/>
    <w:autoRedefine/>
    <w:rsid w:val="00772FD6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</w:pPr>
    <w:rPr>
      <w:rFonts w:ascii="Arial Unicode MS" w:hAnsi="Arial Unicode MS"/>
    </w:rPr>
  </w:style>
  <w:style w:type="paragraph" w:customStyle="1" w:styleId="TitledocumentDe">
    <w:name w:val="Title_documentDe"/>
    <w:basedOn w:val="Normal"/>
    <w:rsid w:val="00772FD6"/>
    <w:rPr>
      <w:rFonts w:ascii="Arial Unicode MS" w:hAnsi="Arial Unicode MS"/>
      <w:sz w:val="36"/>
    </w:rPr>
  </w:style>
  <w:style w:type="paragraph" w:customStyle="1" w:styleId="TitledocumentEn">
    <w:name w:val="Title_documentEn"/>
    <w:rsid w:val="00772FD6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Fr">
    <w:name w:val="Title_documentFr"/>
    <w:basedOn w:val="Normal"/>
    <w:rsid w:val="00772FD6"/>
    <w:rPr>
      <w:rFonts w:ascii="Arial Unicode MS" w:hAnsi="Arial Unicode MS"/>
      <w:sz w:val="36"/>
    </w:rPr>
  </w:style>
  <w:style w:type="paragraph" w:customStyle="1" w:styleId="TitledocumentNl">
    <w:name w:val="Title_documentNl"/>
    <w:basedOn w:val="Normal"/>
    <w:rsid w:val="00772FD6"/>
    <w:rPr>
      <w:rFonts w:ascii="Arial Unicode MS" w:hAnsi="Arial Unicode MS"/>
      <w:sz w:val="36"/>
    </w:rPr>
  </w:style>
  <w:style w:type="paragraph" w:customStyle="1" w:styleId="TitledoumentFr">
    <w:name w:val="Title_doumentFr"/>
    <w:basedOn w:val="Normal"/>
    <w:rsid w:val="00772FD6"/>
    <w:rPr>
      <w:rFonts w:ascii="Arial Unicode MS" w:hAnsi="Arial Unicode MS"/>
      <w:sz w:val="36"/>
    </w:rPr>
  </w:style>
  <w:style w:type="paragraph" w:customStyle="1" w:styleId="URL0">
    <w:name w:val="URL"/>
    <w:rsid w:val="00772FD6"/>
    <w:pPr>
      <w:spacing w:after="60" w:line="24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Head1">
    <w:name w:val="FormalParaHead1"/>
    <w:autoRedefine/>
    <w:rsid w:val="00772FD6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2">
    <w:name w:val="FormalParaHead2"/>
    <w:autoRedefine/>
    <w:rsid w:val="00772FD6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3">
    <w:name w:val="FormalParaHead3"/>
    <w:basedOn w:val="Normal"/>
    <w:autoRedefine/>
    <w:rsid w:val="00772FD6"/>
    <w:rPr>
      <w:rFonts w:ascii="Arial Unicode MS" w:hAnsi="Arial Unicode MS" w:cs="Arial Unicode MS"/>
      <w:color w:val="FF7C80"/>
      <w:sz w:val="22"/>
    </w:rPr>
  </w:style>
  <w:style w:type="paragraph" w:customStyle="1" w:styleId="FormalParaQuestionsEnd">
    <w:name w:val="FormalParaQuestionsEnd"/>
    <w:basedOn w:val="Normal"/>
    <w:autoRedefine/>
    <w:rsid w:val="00772FD6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QuestionsStart">
    <w:name w:val="FormalParaQuestionsStart"/>
    <w:basedOn w:val="Normal"/>
    <w:autoRedefine/>
    <w:rsid w:val="00772FD6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SpListDash2">
    <w:name w:val="SpListDash2"/>
    <w:basedOn w:val="Normal"/>
    <w:link w:val="SpListDash2Zchn"/>
    <w:rsid w:val="00772FD6"/>
    <w:pPr>
      <w:widowControl w:val="0"/>
      <w:numPr>
        <w:ilvl w:val="1"/>
        <w:numId w:val="1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3">
    <w:name w:val="SpListDash3"/>
    <w:basedOn w:val="Normal"/>
    <w:link w:val="SpListDash3Zchn"/>
    <w:rsid w:val="00772FD6"/>
    <w:pPr>
      <w:widowControl w:val="0"/>
      <w:numPr>
        <w:ilvl w:val="2"/>
        <w:numId w:val="1"/>
      </w:numPr>
      <w:tabs>
        <w:tab w:val="num" w:pos="1106"/>
      </w:tabs>
      <w:spacing w:line="260" w:lineRule="exact"/>
      <w:ind w:left="1106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772FD6"/>
    <w:pPr>
      <w:widowControl w:val="0"/>
      <w:spacing w:line="320" w:lineRule="exact"/>
      <w:ind w:left="369" w:hanging="36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772FD6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772FD6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772FD6"/>
    <w:pPr>
      <w:widowControl w:val="0"/>
      <w:tabs>
        <w:tab w:val="num" w:pos="720"/>
      </w:tabs>
      <w:spacing w:line="32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2">
    <w:name w:val="SpListChar2"/>
    <w:basedOn w:val="Normal"/>
    <w:link w:val="SpListChar2Zchn"/>
    <w:rsid w:val="00772FD6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3">
    <w:name w:val="SpListChar3"/>
    <w:basedOn w:val="Normal"/>
    <w:link w:val="SpListChar3Zchn"/>
    <w:rsid w:val="00772FD6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772FD6"/>
    <w:pPr>
      <w:widowControl w:val="0"/>
      <w:tabs>
        <w:tab w:val="num" w:pos="720"/>
      </w:tabs>
      <w:spacing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772FD6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772FD6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rsid w:val="00772FD6"/>
    <w:pPr>
      <w:spacing w:after="0" w:line="240" w:lineRule="auto"/>
    </w:pPr>
    <w:rPr>
      <w:rFonts w:ascii="Arial Unicode MS" w:eastAsia="Times New Roman" w:hAnsi="Arial Unicode MS" w:cs="Times New Roman"/>
      <w:sz w:val="20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color w:val="943634" w:themeColor="accent2" w:themeShade="BF"/>
      <w:szCs w:val="20"/>
    </w:rPr>
  </w:style>
  <w:style w:type="paragraph" w:customStyle="1" w:styleId="GlossaryStart">
    <w:name w:val="Glossary_Start"/>
    <w:basedOn w:val="Normal"/>
    <w:autoRedefine/>
    <w:qFormat/>
    <w:rsid w:val="00772FD6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End">
    <w:name w:val="Glossary_End"/>
    <w:basedOn w:val="Normal"/>
    <w:autoRedefine/>
    <w:qFormat/>
    <w:rsid w:val="00772FD6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Start">
    <w:name w:val="Glossary_Section_Start"/>
    <w:basedOn w:val="Normal"/>
    <w:qFormat/>
    <w:rsid w:val="00772FD6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End">
    <w:name w:val="Glossary_Section_End"/>
    <w:basedOn w:val="Normal"/>
    <w:autoRedefine/>
    <w:qFormat/>
    <w:rsid w:val="00772FD6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Head">
    <w:name w:val="Glossary_Section_Head"/>
    <w:basedOn w:val="Normal"/>
    <w:autoRedefine/>
    <w:qFormat/>
    <w:rsid w:val="00772FD6"/>
    <w:rPr>
      <w:rFonts w:ascii="Arial Unicode MS" w:hAnsi="Arial Unicode MS"/>
      <w:sz w:val="22"/>
    </w:rPr>
  </w:style>
  <w:style w:type="paragraph" w:customStyle="1" w:styleId="GlossaryTerm">
    <w:name w:val="Glossary_Term"/>
    <w:basedOn w:val="Normal"/>
    <w:autoRedefine/>
    <w:qFormat/>
    <w:rsid w:val="00772FD6"/>
    <w:rPr>
      <w:rFonts w:ascii="Arial Unicode MS" w:hAnsi="Arial Unicode MS"/>
      <w:sz w:val="20"/>
    </w:rPr>
  </w:style>
  <w:style w:type="paragraph" w:customStyle="1" w:styleId="GlossaryDef">
    <w:name w:val="Glossary_Def"/>
    <w:basedOn w:val="Normal"/>
    <w:autoRedefine/>
    <w:qFormat/>
    <w:rsid w:val="00772FD6"/>
    <w:rPr>
      <w:rFonts w:ascii="Arial Unicode MS" w:hAnsi="Arial Unicode MS"/>
      <w:sz w:val="20"/>
    </w:rPr>
  </w:style>
  <w:style w:type="paragraph" w:customStyle="1" w:styleId="NoteentryDedication">
    <w:name w:val="Note_entry_Dedication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Misc">
    <w:name w:val="Note_entry_Misc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oofNote">
    <w:name w:val="Note_entry_ProofNote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CommunicatedBy">
    <w:name w:val="Note_entry_CommunicatedBy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By">
    <w:name w:val="Note_entry_PresentedBy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At">
    <w:name w:val="Note_entry_PresentedAt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AbbreviationGroupStart">
    <w:name w:val="AbbreviationGroup_Start"/>
    <w:basedOn w:val="KeywordEnd"/>
    <w:qFormat/>
    <w:rsid w:val="00772FD6"/>
  </w:style>
  <w:style w:type="paragraph" w:customStyle="1" w:styleId="AbbreviationGroupEnd">
    <w:name w:val="AbbreviationGroup_End"/>
    <w:basedOn w:val="Defdesc"/>
    <w:qFormat/>
    <w:rsid w:val="00772FD6"/>
  </w:style>
  <w:style w:type="character" w:customStyle="1" w:styleId="CharChar6">
    <w:name w:val="Char Char6"/>
    <w:basedOn w:val="DefaultParagraphFont"/>
    <w:locked/>
    <w:rsid w:val="00772FD6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772FD6"/>
    <w:pPr>
      <w:tabs>
        <w:tab w:val="num" w:pos="283"/>
      </w:tabs>
      <w:suppressAutoHyphens/>
      <w:spacing w:line="260" w:lineRule="exact"/>
      <w:ind w:left="283" w:hanging="283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772FD6"/>
    <w:pPr>
      <w:tabs>
        <w:tab w:val="num" w:pos="567"/>
      </w:tabs>
      <w:suppressAutoHyphens/>
      <w:spacing w:line="260" w:lineRule="exact"/>
      <w:ind w:left="567" w:hanging="284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772FD6"/>
    <w:pPr>
      <w:tabs>
        <w:tab w:val="num" w:pos="850"/>
      </w:tabs>
      <w:suppressAutoHyphens/>
      <w:spacing w:line="260" w:lineRule="exact"/>
      <w:ind w:left="850" w:hanging="283"/>
    </w:pPr>
    <w:rPr>
      <w:rFonts w:ascii="Arial Unicode MS" w:hAnsi="Arial Unicode MS"/>
      <w:sz w:val="20"/>
      <w:szCs w:val="20"/>
      <w:lang w:val="de-DE" w:eastAsia="de-DE"/>
    </w:rPr>
  </w:style>
  <w:style w:type="numbering" w:styleId="1ai">
    <w:name w:val="Outline List 1"/>
    <w:basedOn w:val="NoList"/>
    <w:rsid w:val="00772FD6"/>
  </w:style>
  <w:style w:type="paragraph" w:customStyle="1" w:styleId="fax">
    <w:name w:val="fax"/>
    <w:basedOn w:val="Normal"/>
    <w:next w:val="Normal"/>
    <w:rsid w:val="00772FD6"/>
    <w:pPr>
      <w:spacing w:after="120"/>
    </w:pPr>
    <w:rPr>
      <w:sz w:val="20"/>
    </w:rPr>
  </w:style>
  <w:style w:type="numbering" w:styleId="111111">
    <w:name w:val="Outline List 2"/>
    <w:basedOn w:val="NoList"/>
    <w:rsid w:val="00772FD6"/>
  </w:style>
  <w:style w:type="paragraph" w:styleId="z-TopofForm">
    <w:name w:val="HTML Top of Form"/>
    <w:link w:val="z-TopofFormChar"/>
    <w:hidden/>
    <w:rsid w:val="00772FD6"/>
    <w:pPr>
      <w:spacing w:after="0" w:line="240" w:lineRule="auto"/>
    </w:pPr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sid w:val="00772FD6"/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ParaFLChar">
    <w:name w:val="Para_FL Char"/>
    <w:basedOn w:val="DefaultParagraphFont"/>
    <w:link w:val="ParaFL"/>
    <w:locked/>
    <w:rsid w:val="00772FD6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bbreviationSectionHead">
    <w:name w:val="AbbreviationSectionHead"/>
    <w:basedOn w:val="AbstractSectionHead"/>
    <w:qFormat/>
    <w:rsid w:val="00772FD6"/>
    <w:rPr>
      <w:color w:val="0F243E" w:themeColor="text2" w:themeShade="80"/>
      <w:sz w:val="32"/>
    </w:rPr>
  </w:style>
  <w:style w:type="paragraph" w:customStyle="1" w:styleId="AbstractEnd">
    <w:name w:val="Abstract_End"/>
    <w:basedOn w:val="Normal"/>
    <w:qFormat/>
    <w:rsid w:val="00772FD6"/>
    <w:pPr>
      <w:pBdr>
        <w:bottom w:val="dashed" w:sz="12" w:space="1" w:color="00B050"/>
      </w:pBdr>
    </w:pPr>
  </w:style>
  <w:style w:type="paragraph" w:customStyle="1" w:styleId="BibentryError">
    <w:name w:val="Bib_entry_Error"/>
    <w:basedOn w:val="Bibentry"/>
    <w:qFormat/>
    <w:rsid w:val="00772FD6"/>
    <w:rPr>
      <w:color w:val="FF0000"/>
    </w:rPr>
  </w:style>
  <w:style w:type="paragraph" w:customStyle="1" w:styleId="BibSectionhead">
    <w:name w:val="BibSection_head"/>
    <w:autoRedefine/>
    <w:qFormat/>
    <w:rsid w:val="00772FD6"/>
    <w:pPr>
      <w:spacing w:after="0" w:line="240" w:lineRule="auto"/>
    </w:pPr>
    <w:rPr>
      <w:rFonts w:ascii="Arial Unicode MS" w:eastAsia="Arial Unicode MS" w:hAnsi="Arial Unicode MS" w:cs="Times New Roman"/>
      <w:color w:val="984806" w:themeColor="accent6" w:themeShade="80"/>
      <w:sz w:val="32"/>
      <w:szCs w:val="24"/>
      <w:lang w:val="en-US"/>
    </w:rPr>
  </w:style>
  <w:style w:type="paragraph" w:customStyle="1" w:styleId="PresentAffiliation">
    <w:name w:val="Present_Affiliation"/>
    <w:basedOn w:val="Affiliation"/>
    <w:qFormat/>
    <w:rsid w:val="00772FD6"/>
  </w:style>
  <w:style w:type="paragraph" w:customStyle="1" w:styleId="AbstractEs">
    <w:name w:val="Abstract_Es"/>
    <w:basedOn w:val="AbstractEn"/>
    <w:qFormat/>
    <w:rsid w:val="00772FD6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772FD6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StartEs">
    <w:name w:val="KeywordStart_Es"/>
    <w:basedOn w:val="KeywordStartEn"/>
    <w:qFormat/>
    <w:rsid w:val="00772FD6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772FD6"/>
  </w:style>
  <w:style w:type="paragraph" w:customStyle="1" w:styleId="EthicsEnd">
    <w:name w:val="Ethics_End"/>
    <w:basedOn w:val="Normal"/>
    <w:qFormat/>
    <w:rsid w:val="00772FD6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EthicsStart">
    <w:name w:val="Ethics_Start"/>
    <w:basedOn w:val="Normal"/>
    <w:qFormat/>
    <w:rsid w:val="00772FD6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Graphicalabstract">
    <w:name w:val="Graphical_abstract"/>
    <w:basedOn w:val="Figureunnumbered"/>
    <w:autoRedefine/>
    <w:qFormat/>
    <w:rsid w:val="00772FD6"/>
  </w:style>
  <w:style w:type="paragraph" w:customStyle="1" w:styleId="EthicsPara">
    <w:name w:val="Ethics_Para"/>
    <w:basedOn w:val="ParaFL"/>
    <w:qFormat/>
    <w:rsid w:val="00772FD6"/>
  </w:style>
  <w:style w:type="paragraph" w:customStyle="1" w:styleId="MOESMcaption">
    <w:name w:val="MOESM_caption"/>
    <w:basedOn w:val="ParaFL"/>
    <w:qFormat/>
    <w:rsid w:val="00772FD6"/>
  </w:style>
  <w:style w:type="paragraph" w:customStyle="1" w:styleId="FundingInformationStart">
    <w:name w:val="FundingInformationStart"/>
    <w:basedOn w:val="AbstractDe"/>
    <w:qFormat/>
    <w:rsid w:val="00772FD6"/>
    <w:pPr>
      <w:pBdr>
        <w:top w:val="single" w:sz="18" w:space="1" w:color="4F81BD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772FD6"/>
  </w:style>
  <w:style w:type="paragraph" w:customStyle="1" w:styleId="FundStart">
    <w:name w:val="FundStart"/>
    <w:basedOn w:val="EthicsStart"/>
    <w:qFormat/>
    <w:rsid w:val="00772FD6"/>
  </w:style>
  <w:style w:type="paragraph" w:customStyle="1" w:styleId="FundEnd">
    <w:name w:val="FundEnd"/>
    <w:basedOn w:val="EthicsEnd"/>
    <w:qFormat/>
    <w:rsid w:val="00772FD6"/>
  </w:style>
  <w:style w:type="paragraph" w:customStyle="1" w:styleId="FunderName">
    <w:name w:val="Funder_Name"/>
    <w:basedOn w:val="ParaFL"/>
    <w:qFormat/>
    <w:rsid w:val="00772FD6"/>
  </w:style>
  <w:style w:type="paragraph" w:customStyle="1" w:styleId="FundRefID">
    <w:name w:val="FundRef_ID"/>
    <w:basedOn w:val="ParaFL"/>
    <w:qFormat/>
    <w:rsid w:val="00772FD6"/>
  </w:style>
  <w:style w:type="paragraph" w:customStyle="1" w:styleId="GrantNumber">
    <w:name w:val="Grant_Number"/>
    <w:basedOn w:val="ParaFL"/>
    <w:qFormat/>
    <w:rsid w:val="00772FD6"/>
  </w:style>
  <w:style w:type="paragraph" w:customStyle="1" w:styleId="GrantRecipient">
    <w:name w:val="Grant_Recipient"/>
    <w:basedOn w:val="GrantNumber"/>
    <w:qFormat/>
    <w:rsid w:val="00772FD6"/>
  </w:style>
  <w:style w:type="paragraph" w:customStyle="1" w:styleId="ArticleNoteESMHint">
    <w:name w:val="Article_Note_ESMHint"/>
    <w:basedOn w:val="Normal"/>
    <w:next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Tablecontd">
    <w:name w:val="Table_contd"/>
    <w:basedOn w:val="Normal"/>
    <w:qFormat/>
    <w:rsid w:val="00772FD6"/>
    <w:pPr>
      <w:spacing w:after="120" w:line="360" w:lineRule="auto"/>
      <w:jc w:val="both"/>
    </w:pPr>
    <w:rPr>
      <w:rFonts w:ascii="Arial Unicode MS" w:hAnsi="Arial Unicode MS" w:cs="Arial Unicode MS"/>
      <w:szCs w:val="20"/>
    </w:rPr>
  </w:style>
  <w:style w:type="character" w:customStyle="1" w:styleId="UnitAlign">
    <w:name w:val="UnitAlign"/>
    <w:basedOn w:val="TabAlign"/>
    <w:uiPriority w:val="1"/>
    <w:qFormat/>
    <w:rsid w:val="00772FD6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772FD6"/>
  </w:style>
  <w:style w:type="character" w:customStyle="1" w:styleId="ORCIDChar">
    <w:name w:val="ORC_ID Char"/>
    <w:basedOn w:val="ParaFLChar"/>
    <w:link w:val="ORCID"/>
    <w:rsid w:val="00772FD6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NoteentryCrossLinking">
    <w:name w:val="Note_entry_CrossLinking"/>
    <w:basedOn w:val="NoteentryCorrigendum"/>
    <w:qFormat/>
    <w:rsid w:val="00772FD6"/>
  </w:style>
  <w:style w:type="paragraph" w:customStyle="1" w:styleId="AbstractZh">
    <w:name w:val="Abstract_Zh"/>
    <w:basedOn w:val="AbstractDe"/>
    <w:qFormat/>
    <w:rsid w:val="00772FD6"/>
  </w:style>
  <w:style w:type="paragraph" w:customStyle="1" w:styleId="AbstractJa">
    <w:name w:val="Abstract_Ja"/>
    <w:basedOn w:val="AbstractDe"/>
    <w:qFormat/>
    <w:rsid w:val="00772FD6"/>
  </w:style>
  <w:style w:type="paragraph" w:customStyle="1" w:styleId="AbstractAr">
    <w:name w:val="Abstract_Ar"/>
    <w:basedOn w:val="AbstractDe"/>
    <w:qFormat/>
    <w:rsid w:val="00772FD6"/>
  </w:style>
  <w:style w:type="paragraph" w:customStyle="1" w:styleId="Abstractheadonline">
    <w:name w:val="Abstract_head_online"/>
    <w:basedOn w:val="Abstracthead"/>
    <w:qFormat/>
    <w:rsid w:val="00772FD6"/>
  </w:style>
  <w:style w:type="paragraph" w:customStyle="1" w:styleId="Keywordheadonline">
    <w:name w:val="Keyword_head_online"/>
    <w:basedOn w:val="Keywordhead"/>
    <w:qFormat/>
    <w:rsid w:val="00772FD6"/>
  </w:style>
  <w:style w:type="paragraph" w:customStyle="1" w:styleId="CollaboratorAuthors">
    <w:name w:val="Collaborator_Authors"/>
    <w:basedOn w:val="Authors"/>
    <w:qFormat/>
    <w:rsid w:val="00772FD6"/>
  </w:style>
  <w:style w:type="paragraph" w:customStyle="1" w:styleId="ArticleClassificationStart">
    <w:name w:val="ArticleClassification_Start"/>
    <w:basedOn w:val="FundingInformationStart"/>
    <w:qFormat/>
    <w:rsid w:val="00772FD6"/>
  </w:style>
  <w:style w:type="paragraph" w:customStyle="1" w:styleId="ArticleClassificationEnd">
    <w:name w:val="ArticleClassification_End"/>
    <w:basedOn w:val="FundingInformationEnd"/>
    <w:qFormat/>
    <w:rsid w:val="00772FD6"/>
  </w:style>
  <w:style w:type="paragraph" w:customStyle="1" w:styleId="AuthorContributionHead">
    <w:name w:val="AuthorContribution_Head"/>
    <w:basedOn w:val="Acknowledgehead"/>
    <w:qFormat/>
    <w:rsid w:val="00772FD6"/>
  </w:style>
  <w:style w:type="paragraph" w:customStyle="1" w:styleId="AuthorContributionPara">
    <w:name w:val="AuthorContribution_Para"/>
    <w:basedOn w:val="Acknowledgment"/>
    <w:qFormat/>
    <w:rsid w:val="00772FD6"/>
  </w:style>
  <w:style w:type="paragraph" w:customStyle="1" w:styleId="NoteentryAuthorContribution">
    <w:name w:val="Note_entry_AuthorContribution"/>
    <w:qFormat/>
    <w:rsid w:val="00772F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customStyle="1" w:styleId="FundingHead">
    <w:name w:val="Funding_Head"/>
    <w:qFormat/>
    <w:rsid w:val="00772FD6"/>
    <w:pPr>
      <w:spacing w:before="240" w:after="120" w:line="240" w:lineRule="auto"/>
    </w:pPr>
    <w:rPr>
      <w:rFonts w:ascii="Arial Unicode MS" w:eastAsia="Arial Unicode MS" w:hAnsi="Arial Unicode MS" w:cs="Times New Roman"/>
      <w:b/>
      <w:sz w:val="28"/>
      <w:szCs w:val="24"/>
      <w:lang w:val="en-US"/>
    </w:rPr>
  </w:style>
  <w:style w:type="paragraph" w:customStyle="1" w:styleId="FundingPara">
    <w:name w:val="Funding_Para"/>
    <w:basedOn w:val="ParaFL"/>
    <w:qFormat/>
    <w:rsid w:val="00772FD6"/>
  </w:style>
  <w:style w:type="paragraph" w:customStyle="1" w:styleId="SpListArabic4">
    <w:name w:val="SpListArabic4"/>
    <w:basedOn w:val="SpListArabic3"/>
    <w:link w:val="SpListArabic4Char"/>
    <w:rsid w:val="00772FD6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772FD6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6">
    <w:name w:val="SpListArabic6"/>
    <w:basedOn w:val="Normal"/>
    <w:qFormat/>
    <w:rsid w:val="00772FD6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772FD6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772FD6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772FD6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rsid w:val="00772FD6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772FD6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772FD6"/>
    <w:pPr>
      <w:widowControl w:val="0"/>
      <w:spacing w:after="120" w:line="260" w:lineRule="exact"/>
      <w:ind w:left="15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772FD6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772FD6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772FD6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772FD6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772FD6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rsid w:val="00772FD6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772FD6"/>
    <w:pPr>
      <w:widowControl w:val="0"/>
      <w:spacing w:after="120" w:line="260" w:lineRule="exact"/>
      <w:ind w:left="28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772FD6"/>
    <w:pPr>
      <w:widowControl w:val="0"/>
      <w:spacing w:after="120" w:line="260" w:lineRule="exact"/>
      <w:ind w:left="310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772FD6"/>
    <w:pPr>
      <w:widowControl w:val="0"/>
      <w:spacing w:after="120" w:line="260" w:lineRule="exact"/>
      <w:ind w:left="1700" w:hanging="58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772FD6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772FD6"/>
    <w:pPr>
      <w:widowControl w:val="0"/>
      <w:spacing w:after="120" w:line="260" w:lineRule="exact"/>
      <w:ind w:left="24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NoParaFL">
    <w:name w:val="NoPara_FL"/>
    <w:basedOn w:val="ParaFL"/>
    <w:next w:val="ParaFL"/>
    <w:qFormat/>
    <w:rsid w:val="00772FD6"/>
  </w:style>
  <w:style w:type="paragraph" w:customStyle="1" w:styleId="Bodystart">
    <w:name w:val="Body_start"/>
    <w:basedOn w:val="Normal"/>
    <w:qFormat/>
    <w:rsid w:val="00772FD6"/>
  </w:style>
  <w:style w:type="paragraph" w:customStyle="1" w:styleId="Bodyend">
    <w:name w:val="Body_end"/>
    <w:basedOn w:val="Normal"/>
    <w:qFormat/>
    <w:rsid w:val="00772FD6"/>
  </w:style>
  <w:style w:type="paragraph" w:customStyle="1" w:styleId="Erratumabstract">
    <w:name w:val="Erratum_abstract"/>
    <w:basedOn w:val="Normal"/>
    <w:qFormat/>
    <w:rsid w:val="00772FD6"/>
  </w:style>
  <w:style w:type="paragraph" w:customStyle="1" w:styleId="SuppliedImage">
    <w:name w:val="SuppliedImage"/>
    <w:basedOn w:val="Normal"/>
    <w:qFormat/>
    <w:rsid w:val="00772FD6"/>
  </w:style>
  <w:style w:type="paragraph" w:customStyle="1" w:styleId="RawAuthorGroupStart">
    <w:name w:val="RawAuthorGroupStart"/>
    <w:basedOn w:val="Normal"/>
    <w:qFormat/>
    <w:rsid w:val="00772FD6"/>
  </w:style>
  <w:style w:type="paragraph" w:customStyle="1" w:styleId="RawAuthorGroupEnd">
    <w:name w:val="RawAuthorGroupEnd"/>
    <w:basedOn w:val="Normal"/>
    <w:qFormat/>
    <w:rsid w:val="00772FD6"/>
  </w:style>
  <w:style w:type="paragraph" w:customStyle="1" w:styleId="DataAvailabilityHead">
    <w:name w:val="DataAvailabilityHead"/>
    <w:basedOn w:val="Normal"/>
    <w:qFormat/>
    <w:rsid w:val="00772FD6"/>
  </w:style>
  <w:style w:type="paragraph" w:customStyle="1" w:styleId="DataAvailabilityPara">
    <w:name w:val="DataAvailabilityPara"/>
    <w:basedOn w:val="Normal"/>
    <w:qFormat/>
    <w:rsid w:val="00772FD6"/>
  </w:style>
  <w:style w:type="paragraph" w:customStyle="1" w:styleId="SuppliedEps">
    <w:name w:val="SuppliedEps"/>
    <w:basedOn w:val="Normal"/>
    <w:qFormat/>
    <w:rsid w:val="00772FD6"/>
  </w:style>
  <w:style w:type="paragraph" w:customStyle="1" w:styleId="Style1">
    <w:name w:val="Style1"/>
    <w:basedOn w:val="Normal"/>
    <w:qFormat/>
    <w:rsid w:val="00772FD6"/>
  </w:style>
  <w:style w:type="paragraph" w:customStyle="1" w:styleId="SuppliedContentStart">
    <w:name w:val="SuppliedContentStart"/>
    <w:basedOn w:val="Normal"/>
    <w:qFormat/>
    <w:rsid w:val="00772FD6"/>
  </w:style>
  <w:style w:type="paragraph" w:customStyle="1" w:styleId="SuppliedContentEnd">
    <w:name w:val="SuppliedContentEnd"/>
    <w:basedOn w:val="Normal"/>
    <w:qFormat/>
    <w:rsid w:val="00772FD6"/>
  </w:style>
  <w:style w:type="paragraph" w:customStyle="1" w:styleId="SuppliedTable">
    <w:name w:val="SuppliedTable"/>
    <w:basedOn w:val="Normal"/>
    <w:qFormat/>
    <w:rsid w:val="00772FD6"/>
  </w:style>
  <w:style w:type="paragraph" w:customStyle="1" w:styleId="DuplicateTablecaptionStart">
    <w:name w:val="Duplicate_TablecaptionStart"/>
    <w:basedOn w:val="Normal"/>
    <w:qFormat/>
    <w:rsid w:val="00772FD6"/>
  </w:style>
  <w:style w:type="paragraph" w:customStyle="1" w:styleId="DuplicateTablecaptionEnd">
    <w:name w:val="Duplicate_TablecaptionEnd"/>
    <w:basedOn w:val="Normal"/>
    <w:qFormat/>
    <w:rsid w:val="00772FD6"/>
  </w:style>
  <w:style w:type="paragraph" w:customStyle="1" w:styleId="DuplicateFigurecaptionStart">
    <w:name w:val="Duplicate_FigurecaptionStart"/>
    <w:basedOn w:val="Normal"/>
    <w:qFormat/>
    <w:rsid w:val="00772FD6"/>
  </w:style>
  <w:style w:type="paragraph" w:customStyle="1" w:styleId="DuplicateFigurecaptionEnd">
    <w:name w:val="Duplicate_FigurecaptionEnd"/>
    <w:basedOn w:val="Normal"/>
    <w:qFormat/>
    <w:rsid w:val="00772FD6"/>
  </w:style>
  <w:style w:type="paragraph" w:customStyle="1" w:styleId="Biographystart">
    <w:name w:val="Biography_start"/>
    <w:basedOn w:val="Normal"/>
    <w:qFormat/>
    <w:rsid w:val="00772FD6"/>
  </w:style>
  <w:style w:type="paragraph" w:customStyle="1" w:styleId="Biographyend">
    <w:name w:val="Biography_end"/>
    <w:basedOn w:val="Normal"/>
    <w:qFormat/>
    <w:rsid w:val="00772FD6"/>
  </w:style>
  <w:style w:type="paragraph" w:customStyle="1" w:styleId="ArticleNoteAuthorContribution">
    <w:name w:val="ArticleNote_AuthorContribution"/>
    <w:basedOn w:val="AuthorContributionPara"/>
    <w:qFormat/>
    <w:rsid w:val="00772FD6"/>
  </w:style>
  <w:style w:type="paragraph" w:customStyle="1" w:styleId="ArticleMSCategory">
    <w:name w:val="ArticleMSCategory"/>
    <w:basedOn w:val="Normal"/>
    <w:autoRedefine/>
    <w:qFormat/>
    <w:rsid w:val="00772FD6"/>
  </w:style>
  <w:style w:type="paragraph" w:customStyle="1" w:styleId="Potentialabs">
    <w:name w:val="Potential_abs"/>
    <w:basedOn w:val="Normal"/>
    <w:qFormat/>
    <w:rsid w:val="00772FD6"/>
  </w:style>
  <w:style w:type="paragraph" w:customStyle="1" w:styleId="InstitutionalAuthors">
    <w:name w:val="Institutional_Authors"/>
    <w:basedOn w:val="Normal"/>
    <w:autoRedefine/>
    <w:qFormat/>
    <w:rsid w:val="00772FD6"/>
  </w:style>
  <w:style w:type="paragraph" w:styleId="BalloonText">
    <w:name w:val="Balloon Text"/>
    <w:basedOn w:val="Normal"/>
    <w:link w:val="BalloonTextChar"/>
    <w:semiHidden/>
    <w:unhideWhenUsed/>
    <w:rsid w:val="00772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72FD6"/>
    <w:rPr>
      <w:rFonts w:ascii="Tahoma" w:eastAsia="Arial Unicode MS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Outline List 1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FD6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772FD6"/>
    <w:pPr>
      <w:keepNext/>
      <w:keepLines/>
      <w:suppressAutoHyphens/>
      <w:spacing w:before="240" w:after="120" w:line="380" w:lineRule="exact"/>
      <w:outlineLvl w:val="0"/>
    </w:pPr>
    <w:rPr>
      <w:rFonts w:asciiTheme="majorHAnsi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772FD6"/>
    <w:pPr>
      <w:keepNext/>
      <w:keepLines/>
      <w:numPr>
        <w:ilvl w:val="1"/>
      </w:numPr>
      <w:outlineLvl w:val="1"/>
    </w:pPr>
    <w:rPr>
      <w:rFonts w:asciiTheme="majorHAnsi" w:hAnsiTheme="majorHAnsi"/>
      <w:sz w:val="26"/>
    </w:rPr>
  </w:style>
  <w:style w:type="paragraph" w:styleId="Heading3">
    <w:name w:val="heading 3"/>
    <w:basedOn w:val="Normal"/>
    <w:next w:val="Normal"/>
    <w:link w:val="Heading3Char"/>
    <w:qFormat/>
    <w:rsid w:val="00772FD6"/>
    <w:pPr>
      <w:keepNext/>
      <w:keepLines/>
      <w:spacing w:before="240" w:after="60"/>
      <w:outlineLvl w:val="2"/>
    </w:pPr>
    <w:rPr>
      <w:rFonts w:asciiTheme="majorHAnsi" w:hAnsiTheme="majorHAnsi"/>
      <w:sz w:val="22"/>
    </w:rPr>
  </w:style>
  <w:style w:type="paragraph" w:styleId="Heading4">
    <w:name w:val="heading 4"/>
    <w:basedOn w:val="Normal"/>
    <w:next w:val="Normal"/>
    <w:link w:val="Heading4Char"/>
    <w:qFormat/>
    <w:rsid w:val="00772FD6"/>
    <w:pPr>
      <w:keepNext/>
      <w:keepLines/>
      <w:numPr>
        <w:ilvl w:val="3"/>
      </w:numPr>
      <w:spacing w:line="280" w:lineRule="exact"/>
      <w:outlineLvl w:val="3"/>
    </w:pPr>
    <w:rPr>
      <w:rFonts w:asciiTheme="majorHAnsi" w:hAnsiTheme="majorHAnsi"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qFormat/>
    <w:rsid w:val="00772FD6"/>
    <w:pPr>
      <w:keepNext/>
      <w:keepLines/>
      <w:numPr>
        <w:ilvl w:val="4"/>
      </w:numPr>
      <w:spacing w:line="260" w:lineRule="exact"/>
      <w:outlineLvl w:val="4"/>
    </w:pPr>
    <w:rPr>
      <w:rFonts w:asciiTheme="majorHAnsi" w:hAnsiTheme="majorHAnsi"/>
      <w:bCs/>
      <w:iCs/>
      <w:sz w:val="22"/>
      <w:szCs w:val="26"/>
    </w:rPr>
  </w:style>
  <w:style w:type="paragraph" w:styleId="Heading6">
    <w:name w:val="heading 6"/>
    <w:basedOn w:val="Heading5"/>
    <w:next w:val="Normal"/>
    <w:link w:val="Heading6Char"/>
    <w:qFormat/>
    <w:rsid w:val="00772FD6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772FD6"/>
    <w:pPr>
      <w:keepNext/>
      <w:keepLines/>
      <w:numPr>
        <w:ilvl w:val="6"/>
      </w:numPr>
      <w:outlineLvl w:val="6"/>
    </w:pPr>
    <w:rPr>
      <w:rFonts w:asciiTheme="majorHAnsi" w:hAnsiTheme="majorHAnsi"/>
      <w:sz w:val="22"/>
    </w:rPr>
  </w:style>
  <w:style w:type="paragraph" w:styleId="Heading8">
    <w:name w:val="heading 8"/>
    <w:basedOn w:val="Normal"/>
    <w:next w:val="Normal"/>
    <w:link w:val="Heading8Char"/>
    <w:qFormat/>
    <w:rsid w:val="00772FD6"/>
    <w:pPr>
      <w:keepNext/>
      <w:keepLines/>
      <w:tabs>
        <w:tab w:val="num" w:pos="1440"/>
      </w:tabs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772FD6"/>
    <w:pPr>
      <w:keepNext/>
      <w:keepLines/>
      <w:tabs>
        <w:tab w:val="num" w:pos="1584"/>
      </w:tabs>
      <w:spacing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2FD6"/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772FD6"/>
    <w:rPr>
      <w:rFonts w:asciiTheme="majorHAnsi" w:eastAsia="Arial Unicode MS" w:hAnsiTheme="majorHAnsi" w:cs="Times New Roman"/>
      <w:sz w:val="26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772FD6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772FD6"/>
    <w:rPr>
      <w:rFonts w:asciiTheme="majorHAnsi" w:eastAsia="Arial Unicode MS" w:hAnsiTheme="majorHAnsi" w:cs="Times New Roman"/>
      <w:bCs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772FD6"/>
    <w:rPr>
      <w:rFonts w:asciiTheme="majorHAnsi" w:eastAsia="Arial Unicode MS" w:hAnsiTheme="majorHAnsi" w:cs="Times New Roman"/>
      <w:bCs/>
      <w:iCs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772FD6"/>
    <w:rPr>
      <w:rFonts w:asciiTheme="majorHAnsi" w:eastAsia="Arial Unicode MS" w:hAnsiTheme="majorHAnsi" w:cs="Times New Roman"/>
      <w:iCs/>
      <w:lang w:val="en-US"/>
    </w:rPr>
  </w:style>
  <w:style w:type="character" w:customStyle="1" w:styleId="Heading7Char">
    <w:name w:val="Heading 7 Char"/>
    <w:basedOn w:val="DefaultParagraphFont"/>
    <w:link w:val="Heading7"/>
    <w:rsid w:val="00772FD6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772FD6"/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772FD6"/>
    <w:rPr>
      <w:rFonts w:asciiTheme="majorHAnsi" w:eastAsia="Times New Roman" w:hAnsiTheme="majorHAnsi" w:cs="Arial"/>
      <w:bCs/>
      <w:sz w:val="20"/>
      <w:lang w:val="de-DE" w:eastAsia="de-DE"/>
    </w:rPr>
  </w:style>
  <w:style w:type="character" w:customStyle="1" w:styleId="URL">
    <w:name w:val="_URL"/>
    <w:basedOn w:val="DefaultParagraphFont"/>
    <w:rsid w:val="00772FD6"/>
    <w:rPr>
      <w:color w:val="0000FF"/>
    </w:rPr>
  </w:style>
  <w:style w:type="paragraph" w:customStyle="1" w:styleId="Abstracthead">
    <w:name w:val="Abstract_head"/>
    <w:autoRedefine/>
    <w:qFormat/>
    <w:rsid w:val="00772FD6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Keywordhead">
    <w:name w:val="Keyword_head"/>
    <w:basedOn w:val="Abstracthead"/>
    <w:qFormat/>
    <w:rsid w:val="00772FD6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772FD6"/>
    <w:pPr>
      <w:spacing w:after="480"/>
    </w:pPr>
  </w:style>
  <w:style w:type="paragraph" w:customStyle="1" w:styleId="Abstract">
    <w:name w:val="Abstract"/>
    <w:autoRedefine/>
    <w:rsid w:val="00772FD6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AbstractDe">
    <w:name w:val="Abstract_De"/>
    <w:basedOn w:val="Abstract"/>
    <w:autoRedefine/>
    <w:qFormat/>
    <w:rsid w:val="00772FD6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772FD6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772FD6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772FD6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772FD6"/>
    <w:pPr>
      <w:spacing w:after="0" w:line="240" w:lineRule="auto"/>
    </w:pPr>
    <w:rPr>
      <w:rFonts w:ascii="Arial Unicode MS" w:eastAsia="Arial Unicode MS" w:hAnsi="Arial Unicode MS" w:cs="Arial Unicode MS"/>
      <w:szCs w:val="20"/>
      <w:lang w:val="en-US"/>
    </w:rPr>
  </w:style>
  <w:style w:type="paragraph" w:customStyle="1" w:styleId="AbstractSectionPara">
    <w:name w:val="AbstractSectionPara"/>
    <w:autoRedefine/>
    <w:rsid w:val="00772FD6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Acknowledgehead">
    <w:name w:val="Acknowledge_head"/>
    <w:qFormat/>
    <w:rsid w:val="00772FD6"/>
    <w:pPr>
      <w:spacing w:before="320" w:after="6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Acknowledgment">
    <w:name w:val="Acknowledgment"/>
    <w:autoRedefine/>
    <w:qFormat/>
    <w:rsid w:val="00772FD6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ffiliation">
    <w:name w:val="Affiliation"/>
    <w:rsid w:val="00772FD6"/>
    <w:pPr>
      <w:spacing w:after="0" w:line="360" w:lineRule="exact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ppendixend">
    <w:name w:val="Appendix_end"/>
    <w:basedOn w:val="Normal"/>
    <w:autoRedefine/>
    <w:rsid w:val="00772FD6"/>
    <w:rPr>
      <w:rFonts w:ascii="Arial Unicode MS" w:hAnsi="Arial Unicode MS" w:cs="Arial Unicode MS"/>
    </w:rPr>
  </w:style>
  <w:style w:type="paragraph" w:customStyle="1" w:styleId="Appendixstart">
    <w:name w:val="Appendix_start"/>
    <w:basedOn w:val="Normal"/>
    <w:autoRedefine/>
    <w:rsid w:val="00772FD6"/>
    <w:rPr>
      <w:rFonts w:ascii="Arial Unicode MS" w:hAnsi="Arial Unicode MS" w:cs="Arial Unicode MS"/>
    </w:rPr>
  </w:style>
  <w:style w:type="paragraph" w:customStyle="1" w:styleId="Authors">
    <w:name w:val="Author(s)"/>
    <w:autoRedefine/>
    <w:rsid w:val="00772FD6"/>
    <w:pPr>
      <w:spacing w:before="240" w:after="240" w:line="36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Bibentry">
    <w:name w:val="Bib_entry"/>
    <w:autoRedefine/>
    <w:rsid w:val="00772FD6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Bibhead">
    <w:name w:val="Bib_head"/>
    <w:autoRedefine/>
    <w:rsid w:val="00772FD6"/>
    <w:pPr>
      <w:spacing w:before="360" w:after="120" w:line="360" w:lineRule="auto"/>
    </w:pPr>
    <w:rPr>
      <w:rFonts w:ascii="Arial Unicode MS" w:eastAsia="Arial Unicode MS" w:hAnsi="Arial Unicode MS" w:cs="Arial Unicode MS"/>
      <w:color w:val="A53F23"/>
      <w:sz w:val="32"/>
      <w:szCs w:val="20"/>
      <w:lang w:val="en-US"/>
    </w:rPr>
  </w:style>
  <w:style w:type="paragraph" w:customStyle="1" w:styleId="BlockquoteEnd">
    <w:name w:val="BlockquoteEnd"/>
    <w:autoRedefine/>
    <w:rsid w:val="00772FD6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BlockquoteStart">
    <w:name w:val="BlockquoteStart"/>
    <w:basedOn w:val="Normal"/>
    <w:autoRedefine/>
    <w:rsid w:val="00772FD6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</w:pPr>
    <w:rPr>
      <w:rFonts w:ascii="Arial Unicode MS" w:hAnsi="Arial Unicode MS" w:cs="Arial Unicode MS"/>
    </w:rPr>
  </w:style>
  <w:style w:type="paragraph" w:customStyle="1" w:styleId="Figurelegend">
    <w:name w:val="Figure_legend"/>
    <w:autoRedefine/>
    <w:rsid w:val="00772FD6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sz w:val="24"/>
      <w:szCs w:val="20"/>
      <w:lang w:val="en-US"/>
    </w:rPr>
  </w:style>
  <w:style w:type="paragraph" w:customStyle="1" w:styleId="Defdesc">
    <w:name w:val="Def_desc"/>
    <w:rsid w:val="00772FD6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Defterm">
    <w:name w:val="Def_term"/>
    <w:autoRedefine/>
    <w:qFormat/>
    <w:rsid w:val="00772FD6"/>
    <w:pPr>
      <w:spacing w:after="0" w:line="240" w:lineRule="atLeast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DefListEnd">
    <w:name w:val="DefListEnd"/>
    <w:basedOn w:val="Normal"/>
    <w:autoRedefine/>
    <w:rsid w:val="00772FD6"/>
    <w:pPr>
      <w:pBdr>
        <w:left w:val="single" w:sz="8" w:space="4" w:color="99CC00"/>
        <w:bottom w:val="single" w:sz="8" w:space="1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efListStart">
    <w:name w:val="DefListStart"/>
    <w:basedOn w:val="Normal"/>
    <w:autoRedefine/>
    <w:rsid w:val="00772FD6"/>
    <w:pPr>
      <w:pBdr>
        <w:top w:val="single" w:sz="8" w:space="1" w:color="99CC00"/>
        <w:left w:val="single" w:sz="8" w:space="4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isplayeqnnum">
    <w:name w:val="Display_eqn_num"/>
    <w:qFormat/>
    <w:rsid w:val="00772FD6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szCs w:val="20"/>
      <w:lang w:val="en-US"/>
    </w:rPr>
  </w:style>
  <w:style w:type="paragraph" w:customStyle="1" w:styleId="Displayeqnunnum">
    <w:name w:val="Display_eqn_unnum"/>
    <w:basedOn w:val="Normal"/>
    <w:autoRedefine/>
    <w:qFormat/>
    <w:rsid w:val="00772FD6"/>
    <w:pPr>
      <w:spacing w:before="240" w:after="240" w:line="360" w:lineRule="auto"/>
    </w:pPr>
  </w:style>
  <w:style w:type="paragraph" w:customStyle="1" w:styleId="Figureunnumbered">
    <w:name w:val="Figure_unnumbered"/>
    <w:autoRedefine/>
    <w:rsid w:val="00772FD6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Arial Unicode MS"/>
      <w:color w:val="33CCFF"/>
      <w:sz w:val="20"/>
      <w:szCs w:val="20"/>
      <w:lang w:val="en-US"/>
    </w:rPr>
  </w:style>
  <w:style w:type="paragraph" w:styleId="FootnoteText">
    <w:name w:val="footnote text"/>
    <w:aliases w:val="Char1 Char Char,Char1, Char1 Char Char"/>
    <w:link w:val="FootnoteTextChar"/>
    <w:qFormat/>
    <w:rsid w:val="00772FD6"/>
    <w:pPr>
      <w:spacing w:before="90" w:after="90" w:line="36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sid w:val="00772FD6"/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">
    <w:name w:val="formalpara"/>
    <w:autoRedefine/>
    <w:rsid w:val="00772FD6"/>
    <w:pPr>
      <w:spacing w:after="0" w:line="240" w:lineRule="auto"/>
    </w:pPr>
    <w:rPr>
      <w:rFonts w:ascii="Arial Unicode MS" w:eastAsia="Arial Unicode MS" w:hAnsi="Arial Unicode MS" w:cs="Times New Roman"/>
      <w:szCs w:val="20"/>
      <w:lang w:val="en-US"/>
    </w:rPr>
  </w:style>
  <w:style w:type="paragraph" w:customStyle="1" w:styleId="FormalParaEnd">
    <w:name w:val="FormalParaEnd"/>
    <w:basedOn w:val="Normal"/>
    <w:autoRedefine/>
    <w:rsid w:val="00772FD6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Start">
    <w:name w:val="FormalParaStart"/>
    <w:basedOn w:val="Normal"/>
    <w:autoRedefine/>
    <w:rsid w:val="00772FD6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Tablebody">
    <w:name w:val="Table_body"/>
    <w:basedOn w:val="ParaFL"/>
    <w:qFormat/>
    <w:rsid w:val="00772FD6"/>
    <w:pPr>
      <w:widowControl w:val="0"/>
      <w:shd w:val="clear" w:color="auto" w:fill="D6E3BC" w:themeFill="accent3" w:themeFillTint="66"/>
      <w:spacing w:before="60" w:line="260" w:lineRule="exact"/>
    </w:pPr>
  </w:style>
  <w:style w:type="paragraph" w:customStyle="1" w:styleId="Glossaryhead">
    <w:name w:val="Glossary_head"/>
    <w:rsid w:val="00772FD6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Head1">
    <w:name w:val="Head1"/>
    <w:autoRedefine/>
    <w:qFormat/>
    <w:rsid w:val="00772FD6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sz w:val="40"/>
      <w:szCs w:val="20"/>
      <w:lang w:val="en-US"/>
    </w:rPr>
  </w:style>
  <w:style w:type="paragraph" w:customStyle="1" w:styleId="Head2">
    <w:name w:val="Head2"/>
    <w:autoRedefine/>
    <w:qFormat/>
    <w:rsid w:val="00772FD6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sz w:val="32"/>
      <w:szCs w:val="20"/>
      <w:lang w:val="en-US"/>
    </w:rPr>
  </w:style>
  <w:style w:type="paragraph" w:customStyle="1" w:styleId="Head3">
    <w:name w:val="Head3"/>
    <w:autoRedefine/>
    <w:qFormat/>
    <w:rsid w:val="00772FD6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sz w:val="28"/>
      <w:szCs w:val="20"/>
      <w:lang w:val="en-US"/>
    </w:rPr>
  </w:style>
  <w:style w:type="paragraph" w:customStyle="1" w:styleId="Head4">
    <w:name w:val="Head4"/>
    <w:qFormat/>
    <w:rsid w:val="00772FD6"/>
    <w:pPr>
      <w:spacing w:before="240" w:after="0" w:line="240" w:lineRule="auto"/>
    </w:pPr>
    <w:rPr>
      <w:rFonts w:ascii="Arial Unicode MS" w:eastAsia="Arial Unicode MS" w:hAnsi="Arial Unicode MS" w:cs="Arial Unicode MS"/>
      <w:sz w:val="26"/>
      <w:szCs w:val="20"/>
      <w:lang w:val="en-US"/>
    </w:rPr>
  </w:style>
  <w:style w:type="paragraph" w:customStyle="1" w:styleId="Head5">
    <w:name w:val="Head5"/>
    <w:autoRedefine/>
    <w:qFormat/>
    <w:rsid w:val="00772FD6"/>
    <w:pPr>
      <w:spacing w:before="240" w:after="0" w:line="24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Head6">
    <w:name w:val="Head6"/>
    <w:rsid w:val="00772FD6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Head7">
    <w:name w:val="Head7"/>
    <w:autoRedefine/>
    <w:rsid w:val="00772FD6"/>
    <w:pPr>
      <w:spacing w:after="0" w:line="240" w:lineRule="auto"/>
    </w:pPr>
    <w:rPr>
      <w:rFonts w:ascii="Arial Unicode MS" w:eastAsia="Arial Unicode MS" w:hAnsi="Arial Unicode MS" w:cs="Times New Roman"/>
      <w:color w:val="1FD330"/>
      <w:sz w:val="20"/>
      <w:szCs w:val="20"/>
      <w:lang w:val="en-US"/>
    </w:rPr>
  </w:style>
  <w:style w:type="paragraph" w:customStyle="1" w:styleId="Keyword">
    <w:name w:val="Keyword"/>
    <w:autoRedefine/>
    <w:rsid w:val="00772FD6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End">
    <w:name w:val="KeywordEnd"/>
    <w:basedOn w:val="Normal"/>
    <w:autoRedefine/>
    <w:rsid w:val="00772FD6"/>
  </w:style>
  <w:style w:type="paragraph" w:customStyle="1" w:styleId="KeywordStart--">
    <w:name w:val="KeywordStart_--"/>
    <w:basedOn w:val="Keyword"/>
    <w:rsid w:val="00772FD6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772FD6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772FD6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772FD6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772FD6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772FD6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772FD6"/>
    <w:pPr>
      <w:numPr>
        <w:numId w:val="1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sz w:val="20"/>
      <w:szCs w:val="20"/>
      <w:lang w:val="en-US"/>
    </w:rPr>
  </w:style>
  <w:style w:type="character" w:customStyle="1" w:styleId="TabAlign">
    <w:name w:val="TabAlign"/>
    <w:basedOn w:val="DefaultParagraphFont"/>
    <w:rsid w:val="00772FD6"/>
    <w:rPr>
      <w:bdr w:val="single" w:sz="8" w:space="0" w:color="FF0000"/>
    </w:rPr>
  </w:style>
  <w:style w:type="paragraph" w:customStyle="1" w:styleId="Notehead">
    <w:name w:val="Note_head"/>
    <w:qFormat/>
    <w:rsid w:val="00772FD6"/>
    <w:pPr>
      <w:spacing w:before="360" w:after="12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NoteEntryLiteral">
    <w:name w:val="NoteEntryLiteral"/>
    <w:basedOn w:val="Normal"/>
    <w:autoRedefine/>
    <w:rsid w:val="00772FD6"/>
    <w:rPr>
      <w:rFonts w:ascii="Arial Unicode MS" w:hAnsi="Arial Unicode MS"/>
    </w:rPr>
  </w:style>
  <w:style w:type="paragraph" w:customStyle="1" w:styleId="ParaFL">
    <w:name w:val="Para_FL"/>
    <w:link w:val="ParaFLChar"/>
    <w:autoRedefine/>
    <w:qFormat/>
    <w:rsid w:val="00772FD6"/>
    <w:pPr>
      <w:spacing w:before="160" w:after="160" w:line="36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Quote">
    <w:name w:val="Quote"/>
    <w:link w:val="QuoteChar"/>
    <w:qFormat/>
    <w:rsid w:val="00772FD6"/>
    <w:pPr>
      <w:spacing w:after="0" w:line="240" w:lineRule="auto"/>
      <w:ind w:left="600" w:right="40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character" w:customStyle="1" w:styleId="QuoteChar">
    <w:name w:val="Quote Char"/>
    <w:basedOn w:val="DefaultParagraphFont"/>
    <w:link w:val="Quote"/>
    <w:rsid w:val="00772FD6"/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Runningtitle">
    <w:name w:val="Running_title"/>
    <w:basedOn w:val="Normal"/>
    <w:rsid w:val="00772FD6"/>
    <w:rPr>
      <w:rFonts w:ascii="Arial Unicode MS" w:hAnsi="Arial Unicode MS"/>
      <w:sz w:val="32"/>
    </w:rPr>
  </w:style>
  <w:style w:type="paragraph" w:customStyle="1" w:styleId="SubtitledocumentDe">
    <w:name w:val="Subtitle_documentDe"/>
    <w:basedOn w:val="Normal"/>
    <w:rsid w:val="00772FD6"/>
    <w:rPr>
      <w:rFonts w:ascii="Arial Unicode MS" w:hAnsi="Arial Unicode MS"/>
      <w:sz w:val="32"/>
    </w:rPr>
  </w:style>
  <w:style w:type="paragraph" w:customStyle="1" w:styleId="SubtitledocumentEn">
    <w:name w:val="Subtitle_documentEn"/>
    <w:basedOn w:val="Normal"/>
    <w:rsid w:val="00772FD6"/>
    <w:rPr>
      <w:rFonts w:ascii="Arial Unicode MS" w:hAnsi="Arial Unicode MS"/>
      <w:sz w:val="32"/>
    </w:rPr>
  </w:style>
  <w:style w:type="paragraph" w:customStyle="1" w:styleId="SubtitledocumentFr">
    <w:name w:val="Subtitle_documentFr"/>
    <w:basedOn w:val="Normal"/>
    <w:rsid w:val="00772FD6"/>
    <w:rPr>
      <w:rFonts w:ascii="Arial Unicode MS" w:hAnsi="Arial Unicode MS"/>
      <w:sz w:val="32"/>
    </w:rPr>
  </w:style>
  <w:style w:type="paragraph" w:customStyle="1" w:styleId="SubtitledocumentNl">
    <w:name w:val="Subtitle_documentNl"/>
    <w:basedOn w:val="Normal"/>
    <w:rsid w:val="00772FD6"/>
    <w:rPr>
      <w:rFonts w:ascii="Arial Unicode MS" w:hAnsi="Arial Unicode MS"/>
      <w:sz w:val="32"/>
    </w:rPr>
  </w:style>
  <w:style w:type="paragraph" w:customStyle="1" w:styleId="Tablecaption">
    <w:name w:val="Table_caption"/>
    <w:autoRedefine/>
    <w:rsid w:val="00772FD6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sz w:val="24"/>
      <w:szCs w:val="20"/>
      <w:lang w:val="en-US"/>
    </w:rPr>
  </w:style>
  <w:style w:type="paragraph" w:customStyle="1" w:styleId="Tablecolumnhead">
    <w:name w:val="Table_column_head"/>
    <w:qFormat/>
    <w:rsid w:val="00772FD6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Tablefootnote">
    <w:name w:val="Table_footnote"/>
    <w:autoRedefine/>
    <w:rsid w:val="00772FD6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sz w:val="18"/>
      <w:szCs w:val="20"/>
      <w:lang w:val="en-US"/>
    </w:rPr>
  </w:style>
  <w:style w:type="paragraph" w:customStyle="1" w:styleId="TableImage">
    <w:name w:val="TableImage"/>
    <w:basedOn w:val="Normal"/>
    <w:autoRedefine/>
    <w:rsid w:val="00772FD6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</w:pPr>
    <w:rPr>
      <w:rFonts w:ascii="Arial Unicode MS" w:hAnsi="Arial Unicode MS"/>
    </w:rPr>
  </w:style>
  <w:style w:type="paragraph" w:customStyle="1" w:styleId="TitledocumentDe">
    <w:name w:val="Title_documentDe"/>
    <w:basedOn w:val="Normal"/>
    <w:rsid w:val="00772FD6"/>
    <w:rPr>
      <w:rFonts w:ascii="Arial Unicode MS" w:hAnsi="Arial Unicode MS"/>
      <w:sz w:val="36"/>
    </w:rPr>
  </w:style>
  <w:style w:type="paragraph" w:customStyle="1" w:styleId="TitledocumentEn">
    <w:name w:val="Title_documentEn"/>
    <w:rsid w:val="00772FD6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Fr">
    <w:name w:val="Title_documentFr"/>
    <w:basedOn w:val="Normal"/>
    <w:rsid w:val="00772FD6"/>
    <w:rPr>
      <w:rFonts w:ascii="Arial Unicode MS" w:hAnsi="Arial Unicode MS"/>
      <w:sz w:val="36"/>
    </w:rPr>
  </w:style>
  <w:style w:type="paragraph" w:customStyle="1" w:styleId="TitledocumentNl">
    <w:name w:val="Title_documentNl"/>
    <w:basedOn w:val="Normal"/>
    <w:rsid w:val="00772FD6"/>
    <w:rPr>
      <w:rFonts w:ascii="Arial Unicode MS" w:hAnsi="Arial Unicode MS"/>
      <w:sz w:val="36"/>
    </w:rPr>
  </w:style>
  <w:style w:type="paragraph" w:customStyle="1" w:styleId="TitledoumentFr">
    <w:name w:val="Title_doumentFr"/>
    <w:basedOn w:val="Normal"/>
    <w:rsid w:val="00772FD6"/>
    <w:rPr>
      <w:rFonts w:ascii="Arial Unicode MS" w:hAnsi="Arial Unicode MS"/>
      <w:sz w:val="36"/>
    </w:rPr>
  </w:style>
  <w:style w:type="paragraph" w:customStyle="1" w:styleId="URL0">
    <w:name w:val="URL"/>
    <w:rsid w:val="00772FD6"/>
    <w:pPr>
      <w:spacing w:after="60" w:line="24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Head1">
    <w:name w:val="FormalParaHead1"/>
    <w:autoRedefine/>
    <w:rsid w:val="00772FD6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2">
    <w:name w:val="FormalParaHead2"/>
    <w:autoRedefine/>
    <w:rsid w:val="00772FD6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3">
    <w:name w:val="FormalParaHead3"/>
    <w:basedOn w:val="Normal"/>
    <w:autoRedefine/>
    <w:rsid w:val="00772FD6"/>
    <w:rPr>
      <w:rFonts w:ascii="Arial Unicode MS" w:hAnsi="Arial Unicode MS" w:cs="Arial Unicode MS"/>
      <w:color w:val="FF7C80"/>
      <w:sz w:val="22"/>
    </w:rPr>
  </w:style>
  <w:style w:type="paragraph" w:customStyle="1" w:styleId="FormalParaQuestionsEnd">
    <w:name w:val="FormalParaQuestionsEnd"/>
    <w:basedOn w:val="Normal"/>
    <w:autoRedefine/>
    <w:rsid w:val="00772FD6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QuestionsStart">
    <w:name w:val="FormalParaQuestionsStart"/>
    <w:basedOn w:val="Normal"/>
    <w:autoRedefine/>
    <w:rsid w:val="00772FD6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SpListDash2">
    <w:name w:val="SpListDash2"/>
    <w:basedOn w:val="Normal"/>
    <w:link w:val="SpListDash2Zchn"/>
    <w:rsid w:val="00772FD6"/>
    <w:pPr>
      <w:widowControl w:val="0"/>
      <w:numPr>
        <w:ilvl w:val="1"/>
        <w:numId w:val="1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3">
    <w:name w:val="SpListDash3"/>
    <w:basedOn w:val="Normal"/>
    <w:link w:val="SpListDash3Zchn"/>
    <w:rsid w:val="00772FD6"/>
    <w:pPr>
      <w:widowControl w:val="0"/>
      <w:numPr>
        <w:ilvl w:val="2"/>
        <w:numId w:val="1"/>
      </w:numPr>
      <w:tabs>
        <w:tab w:val="num" w:pos="1106"/>
      </w:tabs>
      <w:spacing w:line="260" w:lineRule="exact"/>
      <w:ind w:left="1106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772FD6"/>
    <w:pPr>
      <w:widowControl w:val="0"/>
      <w:spacing w:line="320" w:lineRule="exact"/>
      <w:ind w:left="369" w:hanging="36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772FD6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772FD6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772FD6"/>
    <w:pPr>
      <w:widowControl w:val="0"/>
      <w:tabs>
        <w:tab w:val="num" w:pos="720"/>
      </w:tabs>
      <w:spacing w:line="32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2">
    <w:name w:val="SpListChar2"/>
    <w:basedOn w:val="Normal"/>
    <w:link w:val="SpListChar2Zchn"/>
    <w:rsid w:val="00772FD6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3">
    <w:name w:val="SpListChar3"/>
    <w:basedOn w:val="Normal"/>
    <w:link w:val="SpListChar3Zchn"/>
    <w:rsid w:val="00772FD6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772FD6"/>
    <w:pPr>
      <w:widowControl w:val="0"/>
      <w:tabs>
        <w:tab w:val="num" w:pos="720"/>
      </w:tabs>
      <w:spacing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772FD6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772FD6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rsid w:val="00772FD6"/>
    <w:pPr>
      <w:spacing w:after="0" w:line="240" w:lineRule="auto"/>
    </w:pPr>
    <w:rPr>
      <w:rFonts w:ascii="Arial Unicode MS" w:eastAsia="Times New Roman" w:hAnsi="Arial Unicode MS" w:cs="Times New Roman"/>
      <w:sz w:val="20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color w:val="943634" w:themeColor="accent2" w:themeShade="BF"/>
      <w:szCs w:val="20"/>
    </w:rPr>
  </w:style>
  <w:style w:type="paragraph" w:customStyle="1" w:styleId="GlossaryStart">
    <w:name w:val="Glossary_Start"/>
    <w:basedOn w:val="Normal"/>
    <w:autoRedefine/>
    <w:qFormat/>
    <w:rsid w:val="00772FD6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End">
    <w:name w:val="Glossary_End"/>
    <w:basedOn w:val="Normal"/>
    <w:autoRedefine/>
    <w:qFormat/>
    <w:rsid w:val="00772FD6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Start">
    <w:name w:val="Glossary_Section_Start"/>
    <w:basedOn w:val="Normal"/>
    <w:qFormat/>
    <w:rsid w:val="00772FD6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End">
    <w:name w:val="Glossary_Section_End"/>
    <w:basedOn w:val="Normal"/>
    <w:autoRedefine/>
    <w:qFormat/>
    <w:rsid w:val="00772FD6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Head">
    <w:name w:val="Glossary_Section_Head"/>
    <w:basedOn w:val="Normal"/>
    <w:autoRedefine/>
    <w:qFormat/>
    <w:rsid w:val="00772FD6"/>
    <w:rPr>
      <w:rFonts w:ascii="Arial Unicode MS" w:hAnsi="Arial Unicode MS"/>
      <w:sz w:val="22"/>
    </w:rPr>
  </w:style>
  <w:style w:type="paragraph" w:customStyle="1" w:styleId="GlossaryTerm">
    <w:name w:val="Glossary_Term"/>
    <w:basedOn w:val="Normal"/>
    <w:autoRedefine/>
    <w:qFormat/>
    <w:rsid w:val="00772FD6"/>
    <w:rPr>
      <w:rFonts w:ascii="Arial Unicode MS" w:hAnsi="Arial Unicode MS"/>
      <w:sz w:val="20"/>
    </w:rPr>
  </w:style>
  <w:style w:type="paragraph" w:customStyle="1" w:styleId="GlossaryDef">
    <w:name w:val="Glossary_Def"/>
    <w:basedOn w:val="Normal"/>
    <w:autoRedefine/>
    <w:qFormat/>
    <w:rsid w:val="00772FD6"/>
    <w:rPr>
      <w:rFonts w:ascii="Arial Unicode MS" w:hAnsi="Arial Unicode MS"/>
      <w:sz w:val="20"/>
    </w:rPr>
  </w:style>
  <w:style w:type="paragraph" w:customStyle="1" w:styleId="NoteentryDedication">
    <w:name w:val="Note_entry_Dedication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Misc">
    <w:name w:val="Note_entry_Misc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oofNote">
    <w:name w:val="Note_entry_ProofNote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CommunicatedBy">
    <w:name w:val="Note_entry_CommunicatedBy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By">
    <w:name w:val="Note_entry_PresentedBy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At">
    <w:name w:val="Note_entry_PresentedAt"/>
    <w:basedOn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AbbreviationGroupStart">
    <w:name w:val="AbbreviationGroup_Start"/>
    <w:basedOn w:val="KeywordEnd"/>
    <w:qFormat/>
    <w:rsid w:val="00772FD6"/>
  </w:style>
  <w:style w:type="paragraph" w:customStyle="1" w:styleId="AbbreviationGroupEnd">
    <w:name w:val="AbbreviationGroup_End"/>
    <w:basedOn w:val="Defdesc"/>
    <w:qFormat/>
    <w:rsid w:val="00772FD6"/>
  </w:style>
  <w:style w:type="character" w:customStyle="1" w:styleId="CharChar6">
    <w:name w:val="Char Char6"/>
    <w:basedOn w:val="DefaultParagraphFont"/>
    <w:locked/>
    <w:rsid w:val="00772FD6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772FD6"/>
    <w:pPr>
      <w:tabs>
        <w:tab w:val="num" w:pos="283"/>
      </w:tabs>
      <w:suppressAutoHyphens/>
      <w:spacing w:line="260" w:lineRule="exact"/>
      <w:ind w:left="283" w:hanging="283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772FD6"/>
    <w:pPr>
      <w:tabs>
        <w:tab w:val="num" w:pos="567"/>
      </w:tabs>
      <w:suppressAutoHyphens/>
      <w:spacing w:line="260" w:lineRule="exact"/>
      <w:ind w:left="567" w:hanging="284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772FD6"/>
    <w:pPr>
      <w:tabs>
        <w:tab w:val="num" w:pos="850"/>
      </w:tabs>
      <w:suppressAutoHyphens/>
      <w:spacing w:line="260" w:lineRule="exact"/>
      <w:ind w:left="850" w:hanging="283"/>
    </w:pPr>
    <w:rPr>
      <w:rFonts w:ascii="Arial Unicode MS" w:hAnsi="Arial Unicode MS"/>
      <w:sz w:val="20"/>
      <w:szCs w:val="20"/>
      <w:lang w:val="de-DE" w:eastAsia="de-DE"/>
    </w:rPr>
  </w:style>
  <w:style w:type="numbering" w:styleId="1ai">
    <w:name w:val="Outline List 1"/>
    <w:basedOn w:val="NoList"/>
    <w:rsid w:val="00772FD6"/>
  </w:style>
  <w:style w:type="paragraph" w:customStyle="1" w:styleId="fax">
    <w:name w:val="fax"/>
    <w:basedOn w:val="Normal"/>
    <w:next w:val="Normal"/>
    <w:rsid w:val="00772FD6"/>
    <w:pPr>
      <w:spacing w:after="120"/>
    </w:pPr>
    <w:rPr>
      <w:sz w:val="20"/>
    </w:rPr>
  </w:style>
  <w:style w:type="numbering" w:styleId="111111">
    <w:name w:val="Outline List 2"/>
    <w:basedOn w:val="NoList"/>
    <w:rsid w:val="00772FD6"/>
  </w:style>
  <w:style w:type="paragraph" w:styleId="z-TopofForm">
    <w:name w:val="HTML Top of Form"/>
    <w:link w:val="z-TopofFormChar"/>
    <w:hidden/>
    <w:rsid w:val="00772FD6"/>
    <w:pPr>
      <w:spacing w:after="0" w:line="240" w:lineRule="auto"/>
    </w:pPr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sid w:val="00772FD6"/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ParaFLChar">
    <w:name w:val="Para_FL Char"/>
    <w:basedOn w:val="DefaultParagraphFont"/>
    <w:link w:val="ParaFL"/>
    <w:locked/>
    <w:rsid w:val="00772FD6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bbreviationSectionHead">
    <w:name w:val="AbbreviationSectionHead"/>
    <w:basedOn w:val="AbstractSectionHead"/>
    <w:qFormat/>
    <w:rsid w:val="00772FD6"/>
    <w:rPr>
      <w:color w:val="0F243E" w:themeColor="text2" w:themeShade="80"/>
      <w:sz w:val="32"/>
    </w:rPr>
  </w:style>
  <w:style w:type="paragraph" w:customStyle="1" w:styleId="AbstractEnd">
    <w:name w:val="Abstract_End"/>
    <w:basedOn w:val="Normal"/>
    <w:qFormat/>
    <w:rsid w:val="00772FD6"/>
    <w:pPr>
      <w:pBdr>
        <w:bottom w:val="dashed" w:sz="12" w:space="1" w:color="00B050"/>
      </w:pBdr>
    </w:pPr>
  </w:style>
  <w:style w:type="paragraph" w:customStyle="1" w:styleId="BibentryError">
    <w:name w:val="Bib_entry_Error"/>
    <w:basedOn w:val="Bibentry"/>
    <w:qFormat/>
    <w:rsid w:val="00772FD6"/>
    <w:rPr>
      <w:color w:val="FF0000"/>
    </w:rPr>
  </w:style>
  <w:style w:type="paragraph" w:customStyle="1" w:styleId="BibSectionhead">
    <w:name w:val="BibSection_head"/>
    <w:autoRedefine/>
    <w:qFormat/>
    <w:rsid w:val="00772FD6"/>
    <w:pPr>
      <w:spacing w:after="0" w:line="240" w:lineRule="auto"/>
    </w:pPr>
    <w:rPr>
      <w:rFonts w:ascii="Arial Unicode MS" w:eastAsia="Arial Unicode MS" w:hAnsi="Arial Unicode MS" w:cs="Times New Roman"/>
      <w:color w:val="984806" w:themeColor="accent6" w:themeShade="80"/>
      <w:sz w:val="32"/>
      <w:szCs w:val="24"/>
      <w:lang w:val="en-US"/>
    </w:rPr>
  </w:style>
  <w:style w:type="paragraph" w:customStyle="1" w:styleId="PresentAffiliation">
    <w:name w:val="Present_Affiliation"/>
    <w:basedOn w:val="Affiliation"/>
    <w:qFormat/>
    <w:rsid w:val="00772FD6"/>
  </w:style>
  <w:style w:type="paragraph" w:customStyle="1" w:styleId="AbstractEs">
    <w:name w:val="Abstract_Es"/>
    <w:basedOn w:val="AbstractEn"/>
    <w:qFormat/>
    <w:rsid w:val="00772FD6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772FD6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StartEs">
    <w:name w:val="KeywordStart_Es"/>
    <w:basedOn w:val="KeywordStartEn"/>
    <w:qFormat/>
    <w:rsid w:val="00772FD6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772FD6"/>
  </w:style>
  <w:style w:type="paragraph" w:customStyle="1" w:styleId="EthicsEnd">
    <w:name w:val="Ethics_End"/>
    <w:basedOn w:val="Normal"/>
    <w:qFormat/>
    <w:rsid w:val="00772FD6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EthicsStart">
    <w:name w:val="Ethics_Start"/>
    <w:basedOn w:val="Normal"/>
    <w:qFormat/>
    <w:rsid w:val="00772FD6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Graphicalabstract">
    <w:name w:val="Graphical_abstract"/>
    <w:basedOn w:val="Figureunnumbered"/>
    <w:autoRedefine/>
    <w:qFormat/>
    <w:rsid w:val="00772FD6"/>
  </w:style>
  <w:style w:type="paragraph" w:customStyle="1" w:styleId="EthicsPara">
    <w:name w:val="Ethics_Para"/>
    <w:basedOn w:val="ParaFL"/>
    <w:qFormat/>
    <w:rsid w:val="00772FD6"/>
  </w:style>
  <w:style w:type="paragraph" w:customStyle="1" w:styleId="MOESMcaption">
    <w:name w:val="MOESM_caption"/>
    <w:basedOn w:val="ParaFL"/>
    <w:qFormat/>
    <w:rsid w:val="00772FD6"/>
  </w:style>
  <w:style w:type="paragraph" w:customStyle="1" w:styleId="FundingInformationStart">
    <w:name w:val="FundingInformationStart"/>
    <w:basedOn w:val="AbstractDe"/>
    <w:qFormat/>
    <w:rsid w:val="00772FD6"/>
    <w:pPr>
      <w:pBdr>
        <w:top w:val="single" w:sz="18" w:space="1" w:color="4F81BD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772FD6"/>
  </w:style>
  <w:style w:type="paragraph" w:customStyle="1" w:styleId="FundStart">
    <w:name w:val="FundStart"/>
    <w:basedOn w:val="EthicsStart"/>
    <w:qFormat/>
    <w:rsid w:val="00772FD6"/>
  </w:style>
  <w:style w:type="paragraph" w:customStyle="1" w:styleId="FundEnd">
    <w:name w:val="FundEnd"/>
    <w:basedOn w:val="EthicsEnd"/>
    <w:qFormat/>
    <w:rsid w:val="00772FD6"/>
  </w:style>
  <w:style w:type="paragraph" w:customStyle="1" w:styleId="FunderName">
    <w:name w:val="Funder_Name"/>
    <w:basedOn w:val="ParaFL"/>
    <w:qFormat/>
    <w:rsid w:val="00772FD6"/>
  </w:style>
  <w:style w:type="paragraph" w:customStyle="1" w:styleId="FundRefID">
    <w:name w:val="FundRef_ID"/>
    <w:basedOn w:val="ParaFL"/>
    <w:qFormat/>
    <w:rsid w:val="00772FD6"/>
  </w:style>
  <w:style w:type="paragraph" w:customStyle="1" w:styleId="GrantNumber">
    <w:name w:val="Grant_Number"/>
    <w:basedOn w:val="ParaFL"/>
    <w:qFormat/>
    <w:rsid w:val="00772FD6"/>
  </w:style>
  <w:style w:type="paragraph" w:customStyle="1" w:styleId="GrantRecipient">
    <w:name w:val="Grant_Recipient"/>
    <w:basedOn w:val="GrantNumber"/>
    <w:qFormat/>
    <w:rsid w:val="00772FD6"/>
  </w:style>
  <w:style w:type="paragraph" w:customStyle="1" w:styleId="ArticleNoteESMHint">
    <w:name w:val="Article_Note_ESMHint"/>
    <w:basedOn w:val="Normal"/>
    <w:next w:val="Normal"/>
    <w:qFormat/>
    <w:rsid w:val="00772FD6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Tablecontd">
    <w:name w:val="Table_contd"/>
    <w:basedOn w:val="Normal"/>
    <w:qFormat/>
    <w:rsid w:val="00772FD6"/>
    <w:pPr>
      <w:spacing w:after="120" w:line="360" w:lineRule="auto"/>
      <w:jc w:val="both"/>
    </w:pPr>
    <w:rPr>
      <w:rFonts w:ascii="Arial Unicode MS" w:hAnsi="Arial Unicode MS" w:cs="Arial Unicode MS"/>
      <w:szCs w:val="20"/>
    </w:rPr>
  </w:style>
  <w:style w:type="character" w:customStyle="1" w:styleId="UnitAlign">
    <w:name w:val="UnitAlign"/>
    <w:basedOn w:val="TabAlign"/>
    <w:uiPriority w:val="1"/>
    <w:qFormat/>
    <w:rsid w:val="00772FD6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772FD6"/>
  </w:style>
  <w:style w:type="character" w:customStyle="1" w:styleId="ORCIDChar">
    <w:name w:val="ORC_ID Char"/>
    <w:basedOn w:val="ParaFLChar"/>
    <w:link w:val="ORCID"/>
    <w:rsid w:val="00772FD6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NoteentryCrossLinking">
    <w:name w:val="Note_entry_CrossLinking"/>
    <w:basedOn w:val="NoteentryCorrigendum"/>
    <w:qFormat/>
    <w:rsid w:val="00772FD6"/>
  </w:style>
  <w:style w:type="paragraph" w:customStyle="1" w:styleId="AbstractZh">
    <w:name w:val="Abstract_Zh"/>
    <w:basedOn w:val="AbstractDe"/>
    <w:qFormat/>
    <w:rsid w:val="00772FD6"/>
  </w:style>
  <w:style w:type="paragraph" w:customStyle="1" w:styleId="AbstractJa">
    <w:name w:val="Abstract_Ja"/>
    <w:basedOn w:val="AbstractDe"/>
    <w:qFormat/>
    <w:rsid w:val="00772FD6"/>
  </w:style>
  <w:style w:type="paragraph" w:customStyle="1" w:styleId="AbstractAr">
    <w:name w:val="Abstract_Ar"/>
    <w:basedOn w:val="AbstractDe"/>
    <w:qFormat/>
    <w:rsid w:val="00772FD6"/>
  </w:style>
  <w:style w:type="paragraph" w:customStyle="1" w:styleId="Abstractheadonline">
    <w:name w:val="Abstract_head_online"/>
    <w:basedOn w:val="Abstracthead"/>
    <w:qFormat/>
    <w:rsid w:val="00772FD6"/>
  </w:style>
  <w:style w:type="paragraph" w:customStyle="1" w:styleId="Keywordheadonline">
    <w:name w:val="Keyword_head_online"/>
    <w:basedOn w:val="Keywordhead"/>
    <w:qFormat/>
    <w:rsid w:val="00772FD6"/>
  </w:style>
  <w:style w:type="paragraph" w:customStyle="1" w:styleId="CollaboratorAuthors">
    <w:name w:val="Collaborator_Authors"/>
    <w:basedOn w:val="Authors"/>
    <w:qFormat/>
    <w:rsid w:val="00772FD6"/>
  </w:style>
  <w:style w:type="paragraph" w:customStyle="1" w:styleId="ArticleClassificationStart">
    <w:name w:val="ArticleClassification_Start"/>
    <w:basedOn w:val="FundingInformationStart"/>
    <w:qFormat/>
    <w:rsid w:val="00772FD6"/>
  </w:style>
  <w:style w:type="paragraph" w:customStyle="1" w:styleId="ArticleClassificationEnd">
    <w:name w:val="ArticleClassification_End"/>
    <w:basedOn w:val="FundingInformationEnd"/>
    <w:qFormat/>
    <w:rsid w:val="00772FD6"/>
  </w:style>
  <w:style w:type="paragraph" w:customStyle="1" w:styleId="AuthorContributionHead">
    <w:name w:val="AuthorContribution_Head"/>
    <w:basedOn w:val="Acknowledgehead"/>
    <w:qFormat/>
    <w:rsid w:val="00772FD6"/>
  </w:style>
  <w:style w:type="paragraph" w:customStyle="1" w:styleId="AuthorContributionPara">
    <w:name w:val="AuthorContribution_Para"/>
    <w:basedOn w:val="Acknowledgment"/>
    <w:qFormat/>
    <w:rsid w:val="00772FD6"/>
  </w:style>
  <w:style w:type="paragraph" w:customStyle="1" w:styleId="NoteentryAuthorContribution">
    <w:name w:val="Note_entry_AuthorContribution"/>
    <w:qFormat/>
    <w:rsid w:val="00772F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customStyle="1" w:styleId="FundingHead">
    <w:name w:val="Funding_Head"/>
    <w:qFormat/>
    <w:rsid w:val="00772FD6"/>
    <w:pPr>
      <w:spacing w:before="240" w:after="120" w:line="240" w:lineRule="auto"/>
    </w:pPr>
    <w:rPr>
      <w:rFonts w:ascii="Arial Unicode MS" w:eastAsia="Arial Unicode MS" w:hAnsi="Arial Unicode MS" w:cs="Times New Roman"/>
      <w:b/>
      <w:sz w:val="28"/>
      <w:szCs w:val="24"/>
      <w:lang w:val="en-US"/>
    </w:rPr>
  </w:style>
  <w:style w:type="paragraph" w:customStyle="1" w:styleId="FundingPara">
    <w:name w:val="Funding_Para"/>
    <w:basedOn w:val="ParaFL"/>
    <w:qFormat/>
    <w:rsid w:val="00772FD6"/>
  </w:style>
  <w:style w:type="paragraph" w:customStyle="1" w:styleId="SpListArabic4">
    <w:name w:val="SpListArabic4"/>
    <w:basedOn w:val="SpListArabic3"/>
    <w:link w:val="SpListArabic4Char"/>
    <w:rsid w:val="00772FD6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772FD6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6">
    <w:name w:val="SpListArabic6"/>
    <w:basedOn w:val="Normal"/>
    <w:qFormat/>
    <w:rsid w:val="00772FD6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772FD6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772FD6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772FD6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rsid w:val="00772FD6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772FD6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772FD6"/>
    <w:pPr>
      <w:widowControl w:val="0"/>
      <w:spacing w:after="120" w:line="260" w:lineRule="exact"/>
      <w:ind w:left="15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772FD6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772FD6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772FD6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772FD6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772FD6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rsid w:val="00772FD6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772FD6"/>
    <w:pPr>
      <w:widowControl w:val="0"/>
      <w:spacing w:after="120" w:line="260" w:lineRule="exact"/>
      <w:ind w:left="28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772FD6"/>
    <w:pPr>
      <w:widowControl w:val="0"/>
      <w:spacing w:after="120" w:line="260" w:lineRule="exact"/>
      <w:ind w:left="310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772FD6"/>
    <w:pPr>
      <w:widowControl w:val="0"/>
      <w:spacing w:after="120" w:line="260" w:lineRule="exact"/>
      <w:ind w:left="1700" w:hanging="58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772FD6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772FD6"/>
    <w:pPr>
      <w:widowControl w:val="0"/>
      <w:spacing w:after="120" w:line="260" w:lineRule="exact"/>
      <w:ind w:left="24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772FD6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NoParaFL">
    <w:name w:val="NoPara_FL"/>
    <w:basedOn w:val="ParaFL"/>
    <w:next w:val="ParaFL"/>
    <w:qFormat/>
    <w:rsid w:val="00772FD6"/>
  </w:style>
  <w:style w:type="paragraph" w:customStyle="1" w:styleId="Bodystart">
    <w:name w:val="Body_start"/>
    <w:basedOn w:val="Normal"/>
    <w:qFormat/>
    <w:rsid w:val="00772FD6"/>
  </w:style>
  <w:style w:type="paragraph" w:customStyle="1" w:styleId="Bodyend">
    <w:name w:val="Body_end"/>
    <w:basedOn w:val="Normal"/>
    <w:qFormat/>
    <w:rsid w:val="00772FD6"/>
  </w:style>
  <w:style w:type="paragraph" w:customStyle="1" w:styleId="Erratumabstract">
    <w:name w:val="Erratum_abstract"/>
    <w:basedOn w:val="Normal"/>
    <w:qFormat/>
    <w:rsid w:val="00772FD6"/>
  </w:style>
  <w:style w:type="paragraph" w:customStyle="1" w:styleId="SuppliedImage">
    <w:name w:val="SuppliedImage"/>
    <w:basedOn w:val="Normal"/>
    <w:qFormat/>
    <w:rsid w:val="00772FD6"/>
  </w:style>
  <w:style w:type="paragraph" w:customStyle="1" w:styleId="RawAuthorGroupStart">
    <w:name w:val="RawAuthorGroupStart"/>
    <w:basedOn w:val="Normal"/>
    <w:qFormat/>
    <w:rsid w:val="00772FD6"/>
  </w:style>
  <w:style w:type="paragraph" w:customStyle="1" w:styleId="RawAuthorGroupEnd">
    <w:name w:val="RawAuthorGroupEnd"/>
    <w:basedOn w:val="Normal"/>
    <w:qFormat/>
    <w:rsid w:val="00772FD6"/>
  </w:style>
  <w:style w:type="paragraph" w:customStyle="1" w:styleId="DataAvailabilityHead">
    <w:name w:val="DataAvailabilityHead"/>
    <w:basedOn w:val="Normal"/>
    <w:qFormat/>
    <w:rsid w:val="00772FD6"/>
  </w:style>
  <w:style w:type="paragraph" w:customStyle="1" w:styleId="DataAvailabilityPara">
    <w:name w:val="DataAvailabilityPara"/>
    <w:basedOn w:val="Normal"/>
    <w:qFormat/>
    <w:rsid w:val="00772FD6"/>
  </w:style>
  <w:style w:type="paragraph" w:customStyle="1" w:styleId="SuppliedEps">
    <w:name w:val="SuppliedEps"/>
    <w:basedOn w:val="Normal"/>
    <w:qFormat/>
    <w:rsid w:val="00772FD6"/>
  </w:style>
  <w:style w:type="paragraph" w:customStyle="1" w:styleId="Style1">
    <w:name w:val="Style1"/>
    <w:basedOn w:val="Normal"/>
    <w:qFormat/>
    <w:rsid w:val="00772FD6"/>
  </w:style>
  <w:style w:type="paragraph" w:customStyle="1" w:styleId="SuppliedContentStart">
    <w:name w:val="SuppliedContentStart"/>
    <w:basedOn w:val="Normal"/>
    <w:qFormat/>
    <w:rsid w:val="00772FD6"/>
  </w:style>
  <w:style w:type="paragraph" w:customStyle="1" w:styleId="SuppliedContentEnd">
    <w:name w:val="SuppliedContentEnd"/>
    <w:basedOn w:val="Normal"/>
    <w:qFormat/>
    <w:rsid w:val="00772FD6"/>
  </w:style>
  <w:style w:type="paragraph" w:customStyle="1" w:styleId="SuppliedTable">
    <w:name w:val="SuppliedTable"/>
    <w:basedOn w:val="Normal"/>
    <w:qFormat/>
    <w:rsid w:val="00772FD6"/>
  </w:style>
  <w:style w:type="paragraph" w:customStyle="1" w:styleId="DuplicateTablecaptionStart">
    <w:name w:val="Duplicate_TablecaptionStart"/>
    <w:basedOn w:val="Normal"/>
    <w:qFormat/>
    <w:rsid w:val="00772FD6"/>
  </w:style>
  <w:style w:type="paragraph" w:customStyle="1" w:styleId="DuplicateTablecaptionEnd">
    <w:name w:val="Duplicate_TablecaptionEnd"/>
    <w:basedOn w:val="Normal"/>
    <w:qFormat/>
    <w:rsid w:val="00772FD6"/>
  </w:style>
  <w:style w:type="paragraph" w:customStyle="1" w:styleId="DuplicateFigurecaptionStart">
    <w:name w:val="Duplicate_FigurecaptionStart"/>
    <w:basedOn w:val="Normal"/>
    <w:qFormat/>
    <w:rsid w:val="00772FD6"/>
  </w:style>
  <w:style w:type="paragraph" w:customStyle="1" w:styleId="DuplicateFigurecaptionEnd">
    <w:name w:val="Duplicate_FigurecaptionEnd"/>
    <w:basedOn w:val="Normal"/>
    <w:qFormat/>
    <w:rsid w:val="00772FD6"/>
  </w:style>
  <w:style w:type="paragraph" w:customStyle="1" w:styleId="Biographystart">
    <w:name w:val="Biography_start"/>
    <w:basedOn w:val="Normal"/>
    <w:qFormat/>
    <w:rsid w:val="00772FD6"/>
  </w:style>
  <w:style w:type="paragraph" w:customStyle="1" w:styleId="Biographyend">
    <w:name w:val="Biography_end"/>
    <w:basedOn w:val="Normal"/>
    <w:qFormat/>
    <w:rsid w:val="00772FD6"/>
  </w:style>
  <w:style w:type="paragraph" w:customStyle="1" w:styleId="ArticleNoteAuthorContribution">
    <w:name w:val="ArticleNote_AuthorContribution"/>
    <w:basedOn w:val="AuthorContributionPara"/>
    <w:qFormat/>
    <w:rsid w:val="00772FD6"/>
  </w:style>
  <w:style w:type="paragraph" w:customStyle="1" w:styleId="ArticleMSCategory">
    <w:name w:val="ArticleMSCategory"/>
    <w:basedOn w:val="Normal"/>
    <w:autoRedefine/>
    <w:qFormat/>
    <w:rsid w:val="00772FD6"/>
  </w:style>
  <w:style w:type="paragraph" w:customStyle="1" w:styleId="Potentialabs">
    <w:name w:val="Potential_abs"/>
    <w:basedOn w:val="Normal"/>
    <w:qFormat/>
    <w:rsid w:val="00772FD6"/>
  </w:style>
  <w:style w:type="paragraph" w:customStyle="1" w:styleId="InstitutionalAuthors">
    <w:name w:val="Institutional_Authors"/>
    <w:basedOn w:val="Normal"/>
    <w:autoRedefine/>
    <w:qFormat/>
    <w:rsid w:val="00772FD6"/>
  </w:style>
  <w:style w:type="paragraph" w:styleId="BalloonText">
    <w:name w:val="Balloon Text"/>
    <w:basedOn w:val="Normal"/>
    <w:link w:val="BalloonTextChar"/>
    <w:semiHidden/>
    <w:unhideWhenUsed/>
    <w:rsid w:val="00772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72FD6"/>
    <w:rPr>
      <w:rFonts w:ascii="Tahoma" w:eastAsia="Arial Unicode MS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4481</Words>
  <Characters>25542</Characters>
  <Application>Microsoft Office Word</Application>
  <DocSecurity>0</DocSecurity>
  <Lines>212</Lines>
  <Paragraphs>59</Paragraphs>
  <ScaleCrop>false</ScaleCrop>
  <Company/>
  <LinksUpToDate>false</LinksUpToDate>
  <CharactersWithSpaces>29964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2025-01-27T03:47:00Z</dcterms:created>
  <dcterms:modified xsi:type="dcterms:W3CDTF">2025-01-27T03:48:00Z</dcterms:modified>
</cp:coreProperties>
</file>