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9CBD" w14:textId="5D5D9E9A" w:rsidR="00C5445E" w:rsidRPr="008970C8" w:rsidRDefault="00AD01F6" w:rsidP="00570683">
      <w:pPr>
        <w:rPr>
          <w:rFonts w:ascii="Times New Roman" w:hAnsi="Times New Roman" w:cs="Times New Roman"/>
          <w:b/>
          <w:bCs/>
          <w:lang w:val="en-US"/>
        </w:rPr>
      </w:pPr>
      <w:r w:rsidRPr="008970C8">
        <w:rPr>
          <w:rFonts w:ascii="Times New Roman" w:hAnsi="Times New Roman" w:cs="Times New Roman"/>
          <w:b/>
          <w:bCs/>
        </w:rPr>
        <w:t xml:space="preserve">Supplementary </w:t>
      </w:r>
      <w:r w:rsidR="00C5445E" w:rsidRPr="008970C8">
        <w:rPr>
          <w:rFonts w:ascii="Times New Roman" w:hAnsi="Times New Roman" w:cs="Times New Roman"/>
          <w:b/>
          <w:bCs/>
        </w:rPr>
        <w:t xml:space="preserve">Table </w:t>
      </w:r>
      <w:r w:rsidR="005B12A1" w:rsidRPr="008970C8">
        <w:rPr>
          <w:rFonts w:ascii="Times New Roman" w:hAnsi="Times New Roman" w:cs="Times New Roman"/>
          <w:b/>
          <w:bCs/>
        </w:rPr>
        <w:t>A</w:t>
      </w:r>
      <w:r w:rsidR="0060462A" w:rsidRPr="008970C8">
        <w:rPr>
          <w:rFonts w:ascii="Times New Roman" w:hAnsi="Times New Roman" w:cs="Times New Roman"/>
          <w:b/>
          <w:bCs/>
        </w:rPr>
        <w:t>.</w:t>
      </w:r>
      <w:r w:rsidR="00C5445E" w:rsidRPr="008970C8">
        <w:rPr>
          <w:rFonts w:ascii="Times New Roman" w:hAnsi="Times New Roman" w:cs="Times New Roman"/>
          <w:b/>
          <w:bCs/>
        </w:rPr>
        <w:t xml:space="preserve"> Changes in physiological characteristic(s) of glycine administration </w:t>
      </w:r>
      <w:r w:rsidR="00570683" w:rsidRPr="008970C8">
        <w:rPr>
          <w:rFonts w:ascii="Times New Roman" w:hAnsi="Times New Roman" w:cs="Times New Roman"/>
          <w:b/>
          <w:bCs/>
        </w:rPr>
        <w:t xml:space="preserve">when compared with baseline or placebo </w:t>
      </w:r>
      <w:r w:rsidR="00C5445E" w:rsidRPr="008970C8">
        <w:rPr>
          <w:rFonts w:ascii="Times New Roman" w:hAnsi="Times New Roman" w:cs="Times New Roman"/>
          <w:b/>
          <w:bCs/>
        </w:rPr>
        <w:t>in humans stratified by</w:t>
      </w:r>
      <w:r w:rsidR="00C5445E" w:rsidRPr="008970C8">
        <w:rPr>
          <w:rFonts w:ascii="Times New Roman" w:hAnsi="Times New Roman" w:cs="Times New Roman"/>
          <w:b/>
          <w:bCs/>
          <w:lang w:val="en-US"/>
        </w:rPr>
        <w:t xml:space="preserve"> physiological systems.</w:t>
      </w:r>
    </w:p>
    <w:p w14:paraId="64D456DF" w14:textId="77777777" w:rsidR="00570683" w:rsidRPr="00E56425" w:rsidRDefault="00570683" w:rsidP="00570683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14601" w:type="dxa"/>
        <w:tblLayout w:type="fixed"/>
        <w:tblLook w:val="04A0" w:firstRow="1" w:lastRow="0" w:firstColumn="1" w:lastColumn="0" w:noHBand="0" w:noVBand="1"/>
      </w:tblPr>
      <w:tblGrid>
        <w:gridCol w:w="1412"/>
        <w:gridCol w:w="1835"/>
        <w:gridCol w:w="1271"/>
        <w:gridCol w:w="2824"/>
        <w:gridCol w:w="2393"/>
        <w:gridCol w:w="3115"/>
        <w:gridCol w:w="278"/>
        <w:gridCol w:w="236"/>
        <w:gridCol w:w="184"/>
        <w:gridCol w:w="147"/>
        <w:gridCol w:w="185"/>
        <w:gridCol w:w="149"/>
        <w:gridCol w:w="283"/>
        <w:gridCol w:w="289"/>
      </w:tblGrid>
      <w:tr w:rsidR="000A7B69" w14:paraId="4809DDD3" w14:textId="3B3523CD" w:rsidTr="00DF14EA">
        <w:trPr>
          <w:cantSplit/>
          <w:trHeight w:val="207"/>
          <w:tblHeader/>
        </w:trPr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4491DC38" w14:textId="09ECDBF1" w:rsidR="000A7B69" w:rsidRPr="0060462A" w:rsidRDefault="000A7B69" w:rsidP="00C5445E">
            <w:r w:rsidRPr="0060462A">
              <w:rPr>
                <w:rFonts w:ascii="Times New Roman" w:hAnsi="Times New Roman" w:cs="Times New Roman"/>
              </w:rPr>
              <w:t>First author (year)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2ABA2923" w14:textId="5EBE5815" w:rsidR="000A7B69" w:rsidRPr="0060462A" w:rsidRDefault="000A7B69" w:rsidP="00C5445E">
            <w:r w:rsidRPr="0060462A"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14:paraId="7180780A" w14:textId="4BE948A9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Design</w:t>
            </w:r>
          </w:p>
        </w:tc>
        <w:tc>
          <w:tcPr>
            <w:tcW w:w="2835" w:type="dxa"/>
            <w:tcBorders>
              <w:top w:val="single" w:sz="18" w:space="0" w:color="auto"/>
              <w:left w:val="nil"/>
              <w:right w:val="nil"/>
            </w:tcBorders>
          </w:tcPr>
          <w:p w14:paraId="42C8E08F" w14:textId="372CA1F8" w:rsidR="000A7B69" w:rsidRPr="0060462A" w:rsidRDefault="000A7B69" w:rsidP="000A7B69">
            <w:r w:rsidRPr="0060462A">
              <w:rPr>
                <w:rFonts w:ascii="Times New Roman" w:hAnsi="Times New Roman" w:cs="Times New Roman"/>
              </w:rPr>
              <w:t>Physiological characteristic(s) measured</w:t>
            </w:r>
          </w:p>
        </w:tc>
        <w:tc>
          <w:tcPr>
            <w:tcW w:w="2402" w:type="dxa"/>
            <w:tcBorders>
              <w:top w:val="single" w:sz="18" w:space="0" w:color="auto"/>
              <w:left w:val="nil"/>
              <w:right w:val="nil"/>
            </w:tcBorders>
          </w:tcPr>
          <w:p w14:paraId="675563AD" w14:textId="4F57E01E" w:rsidR="000A7B69" w:rsidRPr="0060462A" w:rsidRDefault="000A7B69" w:rsidP="00C5445E">
            <w:r w:rsidRPr="0060462A">
              <w:rPr>
                <w:rFonts w:ascii="Times New Roman" w:hAnsi="Times New Roman" w:cs="Times New Roman"/>
              </w:rPr>
              <w:t>Glycine vs. Placebo</w:t>
            </w:r>
          </w:p>
        </w:tc>
        <w:tc>
          <w:tcPr>
            <w:tcW w:w="3127" w:type="dxa"/>
            <w:tcBorders>
              <w:top w:val="single" w:sz="18" w:space="0" w:color="auto"/>
              <w:left w:val="nil"/>
              <w:right w:val="nil"/>
            </w:tcBorders>
          </w:tcPr>
          <w:p w14:paraId="51DDE0E7" w14:textId="002A584E" w:rsidR="000A7B69" w:rsidRPr="0060462A" w:rsidRDefault="000A7B69" w:rsidP="00C5445E">
            <w:r w:rsidRPr="0060462A">
              <w:rPr>
                <w:rFonts w:ascii="Times New Roman" w:hAnsi="Times New Roman" w:cs="Times New Roman"/>
              </w:rPr>
              <w:t>Pre-post Glycine</w:t>
            </w:r>
          </w:p>
        </w:tc>
        <w:tc>
          <w:tcPr>
            <w:tcW w:w="1701" w:type="dxa"/>
            <w:gridSpan w:val="8"/>
            <w:tcBorders>
              <w:top w:val="single" w:sz="18" w:space="0" w:color="auto"/>
              <w:left w:val="nil"/>
              <w:right w:val="nil"/>
            </w:tcBorders>
          </w:tcPr>
          <w:p w14:paraId="1F3A4354" w14:textId="5613245B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Outcomes</w:t>
            </w:r>
          </w:p>
        </w:tc>
      </w:tr>
      <w:tr w:rsidR="00F54AFC" w14:paraId="78B3F897" w14:textId="0D77E21C" w:rsidTr="00D50BC0">
        <w:trPr>
          <w:trHeight w:val="313"/>
        </w:trPr>
        <w:tc>
          <w:tcPr>
            <w:tcW w:w="1460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D9A41" w14:textId="689AB8B0" w:rsidR="00F54AFC" w:rsidRPr="0060462A" w:rsidRDefault="00F54AFC" w:rsidP="00C5445E">
            <w:pPr>
              <w:rPr>
                <w:rFonts w:ascii="Times New Roman" w:hAnsi="Times New Roman" w:cs="Times New Roman"/>
              </w:rPr>
            </w:pPr>
          </w:p>
          <w:p w14:paraId="685A4A9A" w14:textId="77777777" w:rsidR="00F54AFC" w:rsidRPr="0060462A" w:rsidRDefault="00F54AFC" w:rsidP="00C5445E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hAnsi="Times New Roman" w:cs="Times New Roman"/>
                <w:b/>
                <w:bCs/>
              </w:rPr>
              <w:t>RCT (//)</w:t>
            </w:r>
          </w:p>
          <w:p w14:paraId="567AE819" w14:textId="72B36C9A" w:rsidR="00F54AFC" w:rsidRPr="0060462A" w:rsidRDefault="00F54AFC" w:rsidP="00C5445E">
            <w:pPr>
              <w:rPr>
                <w:rFonts w:ascii="Times New Roman" w:hAnsi="Times New Roman" w:cs="Times New Roman"/>
              </w:rPr>
            </w:pPr>
          </w:p>
        </w:tc>
      </w:tr>
      <w:tr w:rsidR="00F54AFC" w14:paraId="54F1ADAF" w14:textId="2535D57F" w:rsidTr="00D50BC0">
        <w:trPr>
          <w:trHeight w:val="313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6C57EE9" w14:textId="3875B478" w:rsidR="00F54AFC" w:rsidRPr="0060462A" w:rsidRDefault="00F54AFC" w:rsidP="00C5445E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hAnsi="Times New Roman" w:cs="Times New Roman"/>
                <w:b/>
                <w:bCs/>
              </w:rPr>
              <w:t>Endocrine &amp; Metabolic system</w:t>
            </w:r>
          </w:p>
        </w:tc>
      </w:tr>
      <w:tr w:rsidR="000A7B69" w14:paraId="0B741970" w14:textId="0E59A909" w:rsidTr="00DF14EA">
        <w:trPr>
          <w:trHeight w:val="31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A0FC4C" w14:textId="44E1F3B9" w:rsidR="000A7B69" w:rsidRPr="00CF30DD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Gonzalez-Ortiz (2001)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[25]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410161" w14:textId="77777777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Healthy first-degree relatives of T2DM patients</w:t>
            </w:r>
          </w:p>
          <w:p w14:paraId="78FBD4C2" w14:textId="298707BF" w:rsidR="00EA5BA2" w:rsidRPr="0060462A" w:rsidRDefault="00EA5BA2" w:rsidP="00C54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4D5C0E7" w14:textId="33F71C5C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C92AEC" w14:textId="77777777" w:rsidR="000A7B69" w:rsidRPr="0060462A" w:rsidRDefault="000A7B69" w:rsidP="00CE1A00">
            <w:pPr>
              <w:pStyle w:val="ListParagraph"/>
              <w:numPr>
                <w:ilvl w:val="0"/>
                <w:numId w:val="7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Insulin response &amp; action</w:t>
            </w:r>
          </w:p>
          <w:p w14:paraId="5105A9F3" w14:textId="7D80894E" w:rsidR="000A7B69" w:rsidRPr="0060462A" w:rsidRDefault="000A7B69" w:rsidP="00CE1A00">
            <w:pPr>
              <w:pStyle w:val="ListParagraph"/>
              <w:numPr>
                <w:ilvl w:val="0"/>
                <w:numId w:val="7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Glucose metabolism</w:t>
            </w:r>
          </w:p>
          <w:p w14:paraId="701E1EEB" w14:textId="25D9ECF6" w:rsidR="000A7B69" w:rsidRPr="0060462A" w:rsidRDefault="000A7B69" w:rsidP="00C5445E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48493169" w14:textId="70BBC326" w:rsidR="000A7B69" w:rsidRPr="0060462A" w:rsidRDefault="000A7B69" w:rsidP="007B3541"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hAnsi="Times New Roman" w:cs="Times New Roman"/>
              </w:rPr>
              <w:t xml:space="preserve">Insulin response 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3AF95D11" w14:textId="7039B737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1F57C3F" w14:textId="778768EC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E&amp;M</w:t>
            </w:r>
          </w:p>
        </w:tc>
      </w:tr>
      <w:tr w:rsidR="00666ABD" w14:paraId="38316031" w14:textId="12367E10" w:rsidTr="00DF14EA">
        <w:trPr>
          <w:trHeight w:val="313"/>
        </w:trPr>
        <w:tc>
          <w:tcPr>
            <w:tcW w:w="129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B6CF0A" w14:textId="6937AD5E" w:rsidR="00545693" w:rsidRPr="0060462A" w:rsidRDefault="00666ABD" w:rsidP="00C5445E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hAnsi="Times New Roman" w:cs="Times New Roman"/>
                <w:b/>
                <w:bCs/>
              </w:rPr>
              <w:t>Endocrine &amp; Metabolic + Cardiovascular systems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BB8CDE" w14:textId="77777777" w:rsidR="00666ABD" w:rsidRPr="0060462A" w:rsidRDefault="00666ABD" w:rsidP="00C5445E">
            <w:pPr>
              <w:rPr>
                <w:rFonts w:ascii="Times New Roman" w:hAnsi="Times New Roman" w:cs="Times New Roman"/>
              </w:rPr>
            </w:pPr>
          </w:p>
        </w:tc>
      </w:tr>
      <w:tr w:rsidR="000A7B69" w14:paraId="14A9D4C8" w14:textId="3707AC55" w:rsidTr="00DF14EA">
        <w:trPr>
          <w:trHeight w:val="30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43FC0F" w14:textId="4B6E31E6" w:rsidR="000A7B69" w:rsidRPr="00CF30DD" w:rsidRDefault="000A7B69" w:rsidP="00C5445E">
            <w:r w:rsidRPr="0060462A">
              <w:rPr>
                <w:rFonts w:ascii="Times New Roman" w:hAnsi="Times New Roman" w:cs="Times New Roman"/>
              </w:rPr>
              <w:t>Diaz-Flores (2013)</w:t>
            </w:r>
            <w:r w:rsidR="00CF30DD">
              <w:rPr>
                <w:rFonts w:ascii="Times New Roman" w:hAnsi="Times New Roman" w:cs="Times New Roman"/>
              </w:rPr>
              <w:t xml:space="preserve"> [12]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029B780" w14:textId="7FB6BC48" w:rsidR="000A7B69" w:rsidRPr="0060462A" w:rsidRDefault="000A7B69" w:rsidP="00C5445E">
            <w:r w:rsidRPr="0060462A">
              <w:rPr>
                <w:rFonts w:ascii="Times New Roman" w:hAnsi="Times New Roman" w:cs="Times New Roman"/>
              </w:rPr>
              <w:t>Metabolic Syndrome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84A8CEB" w14:textId="76C992DF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070BFC9" w14:textId="77777777" w:rsidR="000A7B69" w:rsidRPr="0060462A" w:rsidRDefault="000A7B69" w:rsidP="00C922CB">
            <w:pPr>
              <w:pStyle w:val="ListParagraph"/>
              <w:numPr>
                <w:ilvl w:val="0"/>
                <w:numId w:val="7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Glucose</w:t>
            </w:r>
          </w:p>
          <w:p w14:paraId="387A4D03" w14:textId="6642EC51" w:rsidR="000A7B69" w:rsidRPr="0060462A" w:rsidRDefault="000A7B69" w:rsidP="00C922CB">
            <w:pPr>
              <w:pStyle w:val="ListParagraph"/>
              <w:numPr>
                <w:ilvl w:val="0"/>
                <w:numId w:val="7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TC, LDL, HDL, TG</w:t>
            </w:r>
          </w:p>
          <w:p w14:paraId="46E93A2A" w14:textId="49945A05" w:rsidR="000A7B69" w:rsidRPr="0060462A" w:rsidRDefault="000A7B69" w:rsidP="007E76D5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A1C</w:t>
            </w:r>
          </w:p>
          <w:p w14:paraId="1D70D438" w14:textId="4982BE5C" w:rsidR="000A7B69" w:rsidRPr="0060462A" w:rsidRDefault="000A7B69" w:rsidP="00C922C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Insulin</w:t>
            </w:r>
          </w:p>
          <w:p w14:paraId="1A2C825B" w14:textId="77777777" w:rsidR="000A7B69" w:rsidRPr="0060462A" w:rsidRDefault="000A7B69" w:rsidP="007E76D5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SBP</w:t>
            </w:r>
          </w:p>
          <w:p w14:paraId="3891927C" w14:textId="77777777" w:rsidR="000A7B69" w:rsidRPr="0060462A" w:rsidRDefault="000A7B69" w:rsidP="007E76D5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DBP</w:t>
            </w:r>
          </w:p>
          <w:p w14:paraId="7B715A20" w14:textId="04C1E4BD" w:rsidR="000A7B69" w:rsidRPr="0060462A" w:rsidRDefault="000A7B69" w:rsidP="003E06A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724FA7C" w14:textId="77777777" w:rsidR="000A7B69" w:rsidRPr="0060462A" w:rsidRDefault="000A7B69" w:rsidP="00F30B92">
            <w:pPr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Glucose: </w:t>
            </w:r>
            <w:r w:rsidRPr="0060462A">
              <w:rPr>
                <w:rFonts w:ascii="Arial" w:hAnsi="Arial" w:cs="Arial"/>
                <w:color w:val="202124"/>
                <w:shd w:val="clear" w:color="auto" w:fill="FFFFFF"/>
              </w:rPr>
              <w:t xml:space="preserve">♀ </w:t>
            </w:r>
          </w:p>
          <w:p w14:paraId="701A8407" w14:textId="77777777" w:rsidR="000A7B69" w:rsidRPr="0060462A" w:rsidRDefault="000A7B69" w:rsidP="00F30B92">
            <w:pPr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TC: </w:t>
            </w:r>
            <w:r w:rsidRPr="0060462A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♂ </w:t>
            </w:r>
          </w:p>
          <w:p w14:paraId="549FA1FB" w14:textId="10AA4B61" w:rsidR="000A7B69" w:rsidRPr="0060462A" w:rsidRDefault="000A7B69" w:rsidP="00F30B92">
            <w:pPr>
              <w:rPr>
                <w:rFonts w:ascii="Arial" w:hAnsi="Arial" w:cs="Arial"/>
                <w:color w:val="202124"/>
                <w:shd w:val="clear" w:color="auto" w:fill="FFFFFF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LDL: </w:t>
            </w:r>
            <w:r w:rsidRPr="0060462A">
              <w:rPr>
                <w:rFonts w:ascii="Arial" w:hAnsi="Arial" w:cs="Arial"/>
                <w:color w:val="202124"/>
                <w:shd w:val="clear" w:color="auto" w:fill="FFFFFF"/>
              </w:rPr>
              <w:t xml:space="preserve">♀ </w:t>
            </w:r>
          </w:p>
          <w:p w14:paraId="425AA467" w14:textId="4D05050D" w:rsidR="000A7B69" w:rsidRPr="0060462A" w:rsidRDefault="000A7B69" w:rsidP="00F30B9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HDL: </w:t>
            </w:r>
            <w:r w:rsidRPr="0060462A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 xml:space="preserve">♂, </w:t>
            </w:r>
            <w:r w:rsidRPr="0060462A">
              <w:rPr>
                <w:rFonts w:ascii="Arial" w:hAnsi="Arial" w:cs="Arial"/>
                <w:color w:val="202124"/>
                <w:shd w:val="clear" w:color="auto" w:fill="FFFFFF"/>
              </w:rPr>
              <w:t>♀</w:t>
            </w:r>
          </w:p>
          <w:p w14:paraId="09018CAD" w14:textId="68C2C6E0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A1C: </w:t>
            </w:r>
            <w:r w:rsidRPr="0060462A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♂</w:t>
            </w:r>
          </w:p>
          <w:p w14:paraId="1DC34089" w14:textId="49C1B423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SBP: </w:t>
            </w:r>
            <w:r w:rsidRPr="0060462A">
              <w:rPr>
                <w:rFonts w:ascii="Arial" w:hAnsi="Arial" w:cs="Arial"/>
                <w:b/>
                <w:bCs/>
                <w:color w:val="202124"/>
                <w:shd w:val="clear" w:color="auto" w:fill="FFFFFF"/>
              </w:rPr>
              <w:t>♂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</w:p>
          <w:p w14:paraId="6736C8C5" w14:textId="56D0233D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DBP: NR</w:t>
            </w:r>
          </w:p>
          <w:p w14:paraId="1FDC45CA" w14:textId="34D32DC2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Insulin: NR</w:t>
            </w:r>
          </w:p>
          <w:p w14:paraId="0FD1F892" w14:textId="77777777" w:rsidR="000A7B69" w:rsidRPr="0060462A" w:rsidRDefault="000A7B69" w:rsidP="00C5445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TG: NR</w:t>
            </w:r>
          </w:p>
          <w:p w14:paraId="558D6751" w14:textId="24DEBBA9" w:rsidR="00EA5BA2" w:rsidRPr="0060462A" w:rsidRDefault="00EA5BA2" w:rsidP="00C5445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E1508CC" w14:textId="27287C42" w:rsidR="000A7B69" w:rsidRPr="0060462A" w:rsidRDefault="000A7B69" w:rsidP="00F30B9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Glucose</w:t>
            </w:r>
          </w:p>
          <w:p w14:paraId="17FF5812" w14:textId="5733A5C6" w:rsidR="000A7B69" w:rsidRPr="0060462A" w:rsidRDefault="000A7B69" w:rsidP="00F30B9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TC</w:t>
            </w:r>
          </w:p>
          <w:p w14:paraId="40B59DA7" w14:textId="736B86CD" w:rsidR="000A7B69" w:rsidRPr="0060462A" w:rsidRDefault="000A7B69" w:rsidP="00F30B9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A1C</w:t>
            </w:r>
          </w:p>
          <w:p w14:paraId="051C1D5D" w14:textId="7F1F598F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SBP </w:t>
            </w:r>
          </w:p>
          <w:p w14:paraId="21E06790" w14:textId="62D4FD6F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LDL</w:t>
            </w:r>
          </w:p>
          <w:p w14:paraId="726B1473" w14:textId="65FDC53C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HDL</w:t>
            </w:r>
          </w:p>
          <w:p w14:paraId="2F9185C6" w14:textId="434A8122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DBP</w:t>
            </w:r>
          </w:p>
          <w:p w14:paraId="23B2C095" w14:textId="5FDBA61B" w:rsidR="000A7B69" w:rsidRPr="0060462A" w:rsidRDefault="000A7B69" w:rsidP="00C922CB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Insulin</w:t>
            </w:r>
          </w:p>
          <w:p w14:paraId="2CC174C8" w14:textId="0890CB2D" w:rsidR="000A7B69" w:rsidRPr="0060462A" w:rsidRDefault="000A7B69" w:rsidP="00C5445E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TG: NR</w:t>
            </w: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08558A83" w14:textId="45D8CBB3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E&amp;M</w:t>
            </w:r>
          </w:p>
        </w:tc>
        <w:tc>
          <w:tcPr>
            <w:tcW w:w="1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0E950C34" w14:textId="290B60C7" w:rsidR="000A7B69" w:rsidRPr="0060462A" w:rsidRDefault="000A7B69" w:rsidP="00C5445E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</w:t>
            </w:r>
          </w:p>
        </w:tc>
      </w:tr>
      <w:tr w:rsidR="00441F8B" w14:paraId="23E49F6E" w14:textId="709D86D4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EE385A5" w14:textId="68B81F17" w:rsidR="00441F8B" w:rsidRPr="0060462A" w:rsidRDefault="00441F8B" w:rsidP="00C5445E">
            <w:r w:rsidRPr="0060462A">
              <w:rPr>
                <w:rFonts w:ascii="Times New Roman" w:hAnsi="Times New Roman" w:cs="Times New Roman"/>
                <w:b/>
                <w:bCs/>
              </w:rPr>
              <w:t>Endocrine &amp; Metabolic + Cardiovascular + Immune systems</w:t>
            </w:r>
          </w:p>
        </w:tc>
      </w:tr>
      <w:tr w:rsidR="000A7B69" w14:paraId="008A3E9E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FA5A0D" w14:textId="77777777" w:rsidR="000A7B69" w:rsidRPr="0060462A" w:rsidRDefault="000A7B69" w:rsidP="00441F8B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Cruz</w:t>
            </w:r>
          </w:p>
          <w:p w14:paraId="5ECD9CBF" w14:textId="33573490" w:rsidR="000A7B69" w:rsidRPr="00CF30DD" w:rsidRDefault="000A7B69" w:rsidP="00441F8B">
            <w:r w:rsidRPr="0060462A">
              <w:rPr>
                <w:rFonts w:ascii="Times New Roman" w:hAnsi="Times New Roman" w:cs="Times New Roman"/>
              </w:rPr>
              <w:t>(2008)</w:t>
            </w:r>
            <w:r w:rsidR="00CF30DD">
              <w:rPr>
                <w:rFonts w:ascii="Times New Roman" w:hAnsi="Times New Roman" w:cs="Times New Roman"/>
              </w:rPr>
              <w:t xml:space="preserve"> [13]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032D9F" w14:textId="665A882D" w:rsidR="000A7B69" w:rsidRPr="0060462A" w:rsidRDefault="000A7B69" w:rsidP="00441F8B">
            <w:r w:rsidRPr="0060462A">
              <w:rPr>
                <w:rFonts w:ascii="Times New Roman" w:hAnsi="Times New Roman" w:cs="Times New Roman"/>
              </w:rPr>
              <w:t>T2DM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F9E542" w14:textId="0794E837" w:rsidR="000A7B69" w:rsidRPr="0060462A" w:rsidRDefault="000A7B69" w:rsidP="00441F8B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FFA82E" w14:textId="77777777" w:rsidR="000A7B69" w:rsidRPr="0060462A" w:rsidRDefault="000A7B69" w:rsidP="00357745">
            <w:pPr>
              <w:pStyle w:val="ListBullet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t>Fasting blood glucose</w:t>
            </w:r>
          </w:p>
          <w:p w14:paraId="0BD741AB" w14:textId="54ECB653" w:rsidR="000A7B69" w:rsidRPr="0060462A" w:rsidRDefault="000A7B69" w:rsidP="00357745">
            <w:pPr>
              <w:pStyle w:val="ListBullet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t xml:space="preserve">TC, LDL, 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HDL, TG</w:t>
            </w:r>
          </w:p>
          <w:p w14:paraId="5BFF031A" w14:textId="509EE6F9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A1C</w:t>
            </w:r>
          </w:p>
          <w:p w14:paraId="6126EF4F" w14:textId="45218F5D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Fasting insulin </w:t>
            </w:r>
          </w:p>
          <w:p w14:paraId="2DB794FF" w14:textId="6157A955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Insulin resistance (HOMA-IR)</w:t>
            </w:r>
          </w:p>
          <w:p w14:paraId="6B1416BF" w14:textId="269F8D9F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SBP</w:t>
            </w:r>
          </w:p>
          <w:p w14:paraId="7CB99CB0" w14:textId="3584BF2A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DBP</w:t>
            </w:r>
          </w:p>
          <w:p w14:paraId="77BCFD27" w14:textId="1B3A8B54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IL-1</w:t>
            </w:r>
            <w:r w:rsidRPr="0060462A">
              <w:rPr>
                <w:rFonts w:ascii="Symbol" w:eastAsia="Symbol" w:hAnsi="Symbol" w:cs="Symbol"/>
                <w:color w:val="000000"/>
                <w:lang w:eastAsia="en-GB"/>
              </w:rPr>
              <w:t></w:t>
            </w:r>
          </w:p>
          <w:p w14:paraId="2848ACB1" w14:textId="69987209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IL-6</w:t>
            </w:r>
          </w:p>
          <w:p w14:paraId="0715CEF5" w14:textId="697EF69A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TNF-RI</w:t>
            </w:r>
          </w:p>
          <w:p w14:paraId="6AB13982" w14:textId="01185413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IFN-</w:t>
            </w:r>
            <w:r w:rsidRPr="0060462A">
              <w:rPr>
                <w:rFonts w:ascii="Symbol" w:eastAsia="Symbol" w:hAnsi="Symbol" w:cs="Symbol"/>
                <w:color w:val="000000"/>
                <w:lang w:eastAsia="en-GB"/>
              </w:rPr>
              <w:t></w:t>
            </w:r>
          </w:p>
          <w:p w14:paraId="2BF82C62" w14:textId="2DD72366" w:rsidR="000A7B69" w:rsidRPr="0060462A" w:rsidRDefault="000A7B69" w:rsidP="007E76D5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Resistin</w:t>
            </w:r>
            <w:proofErr w:type="spellEnd"/>
          </w:p>
          <w:p w14:paraId="627E4260" w14:textId="77777777" w:rsidR="000A7B69" w:rsidRPr="0060462A" w:rsidRDefault="000A7B69" w:rsidP="00441F8B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764546B7" w14:textId="6E3A80EA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TNF-RI</w:t>
            </w:r>
          </w:p>
          <w:p w14:paraId="5AB6CB65" w14:textId="55707171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IFN-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</w:t>
            </w:r>
          </w:p>
          <w:p w14:paraId="31A5D7B4" w14:textId="55BCCD32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AIC</w:t>
            </w:r>
          </w:p>
          <w:p w14:paraId="1F3374AE" w14:textId="3834F598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HOMA-IR</w:t>
            </w:r>
          </w:p>
          <w:p w14:paraId="0694D553" w14:textId="14619FAB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SBP</w:t>
            </w:r>
          </w:p>
          <w:p w14:paraId="5CA9FA68" w14:textId="2791276B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DBP</w:t>
            </w:r>
          </w:p>
          <w:p w14:paraId="0F4D9A9C" w14:textId="3955514D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sym w:font="Symbol" w:char="F0AB"/>
            </w:r>
            <w:r w:rsidRPr="0060462A">
              <w:rPr>
                <w:rFonts w:ascii="Symbol" w:eastAsia="Symbol" w:hAnsi="Symbol" w:cs="Symbol"/>
                <w:lang w:eastAsia="en-GB"/>
              </w:rPr>
              <w:t>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C, LDL, HDL, TG</w:t>
            </w:r>
          </w:p>
          <w:p w14:paraId="396D7B99" w14:textId="02421AAC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Fasting insulin</w:t>
            </w:r>
          </w:p>
          <w:p w14:paraId="123EA3F6" w14:textId="77777777" w:rsidR="000A7B69" w:rsidRPr="0060462A" w:rsidRDefault="000A7B69" w:rsidP="009104E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Fasting blood glucose</w:t>
            </w:r>
          </w:p>
          <w:p w14:paraId="4B99BC14" w14:textId="77777777" w:rsidR="000A7B69" w:rsidRPr="0060462A" w:rsidRDefault="000A7B69" w:rsidP="00441F8B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C689EDA" w14:textId="4718EC80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HOMA-IR</w:t>
            </w:r>
          </w:p>
          <w:p w14:paraId="64A2E2F1" w14:textId="1B54BA08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AIC </w:t>
            </w:r>
          </w:p>
          <w:p w14:paraId="13A15B36" w14:textId="2B44F743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Fasting blood glucose</w:t>
            </w:r>
          </w:p>
          <w:p w14:paraId="57E917E8" w14:textId="064F3189" w:rsidR="000A7B69" w:rsidRPr="0060462A" w:rsidRDefault="000A7B69" w:rsidP="00357745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hAnsi="Times New Roman" w:cs="Times New Roman"/>
                <w:lang w:eastAsia="en-GB"/>
              </w:rPr>
              <w:t xml:space="preserve">TNF-RI </w:t>
            </w:r>
          </w:p>
          <w:p w14:paraId="191DDE26" w14:textId="75D94550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IFN-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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</w:p>
          <w:p w14:paraId="42A48164" w14:textId="38D2E03B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Fasting insulin</w:t>
            </w:r>
          </w:p>
          <w:p w14:paraId="1475FB88" w14:textId="4C8CD1A2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TC, LDL, HDL, TG: NR</w:t>
            </w:r>
          </w:p>
          <w:p w14:paraId="7D744C1C" w14:textId="66140B47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SBP: NR</w:t>
            </w:r>
          </w:p>
          <w:p w14:paraId="1B164AFA" w14:textId="65F04A57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DBP: NR</w:t>
            </w:r>
          </w:p>
          <w:p w14:paraId="5F7B238D" w14:textId="1A13F2B4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IL-6: NR </w:t>
            </w:r>
          </w:p>
          <w:p w14:paraId="38027A26" w14:textId="6E19A04E" w:rsidR="000A7B69" w:rsidRPr="0060462A" w:rsidRDefault="000A7B69" w:rsidP="0035774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IL-1</w:t>
            </w:r>
            <w:r w:rsidRPr="0060462A">
              <w:rPr>
                <w:rFonts w:ascii="Symbol" w:eastAsia="Symbol" w:hAnsi="Symbol" w:cs="Symbol"/>
                <w:color w:val="000000"/>
                <w:lang w:eastAsia="en-GB"/>
              </w:rPr>
              <w:t></w:t>
            </w:r>
            <w:r w:rsidRPr="0060462A">
              <w:rPr>
                <w:rFonts w:ascii="Symbol" w:eastAsia="Symbol" w:hAnsi="Symbol" w:cs="Symbol"/>
                <w:color w:val="000000"/>
                <w:lang w:eastAsia="en-GB"/>
              </w:rPr>
              <w:t></w:t>
            </w:r>
            <w:r w:rsidRPr="0060462A">
              <w:rPr>
                <w:rFonts w:ascii="Symbol" w:eastAsia="Symbol" w:hAnsi="Symbol" w:cs="Symbol"/>
                <w:color w:val="000000"/>
                <w:lang w:eastAsia="en-GB"/>
              </w:rPr>
              <w:t></w:t>
            </w:r>
            <w:r w:rsidRPr="0060462A">
              <w:rPr>
                <w:rFonts w:ascii="Symbol" w:eastAsia="Symbol" w:hAnsi="Symbol" w:cs="Symbol"/>
                <w:color w:val="000000"/>
                <w:lang w:eastAsia="en-GB"/>
              </w:rPr>
              <w:t>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R</w:t>
            </w:r>
          </w:p>
          <w:p w14:paraId="57DA4E16" w14:textId="3230B88A" w:rsidR="000A7B69" w:rsidRPr="0060462A" w:rsidRDefault="000A7B69" w:rsidP="00357745">
            <w:pPr>
              <w:rPr>
                <w:rFonts w:ascii="Symbol" w:eastAsia="Symbol" w:hAnsi="Symbol" w:cs="Symbol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Resistin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: NR</w:t>
            </w:r>
          </w:p>
          <w:p w14:paraId="63D13271" w14:textId="77777777" w:rsidR="000A7B69" w:rsidRPr="0060462A" w:rsidRDefault="000A7B69" w:rsidP="00441F8B"/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309AB5E9" w14:textId="3824CB52" w:rsidR="000A7B69" w:rsidRPr="0060462A" w:rsidRDefault="000A7B69" w:rsidP="00441F8B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E&amp;M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3A416770" w14:textId="7A2A0B93" w:rsidR="000A7B69" w:rsidRPr="0060462A" w:rsidRDefault="000A7B69" w:rsidP="00441F8B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B88F775" w14:textId="3A0B0914" w:rsidR="000A7B69" w:rsidRPr="0060462A" w:rsidRDefault="000A7B69" w:rsidP="00441F8B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</w:tr>
      <w:tr w:rsidR="005B32DA" w:rsidRPr="00AD01F6" w14:paraId="41C1604E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5B73D8E" w14:textId="422133A6" w:rsidR="005B32DA" w:rsidRPr="0060462A" w:rsidRDefault="005B32DA" w:rsidP="00441F8B">
            <w:r w:rsidRPr="0060462A">
              <w:rPr>
                <w:rFonts w:ascii="Times New Roman" w:hAnsi="Times New Roman" w:cs="Times New Roman"/>
                <w:b/>
                <w:bCs/>
              </w:rPr>
              <w:t>Endocrine &amp; Metabolic + Immune + Renal systems</w:t>
            </w:r>
          </w:p>
        </w:tc>
      </w:tr>
      <w:tr w:rsidR="000A7B69" w:rsidRPr="00AD01F6" w14:paraId="4B0F8926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DA5E26" w14:textId="3D1959D5" w:rsidR="000A7B69" w:rsidRPr="00CF30DD" w:rsidRDefault="000A7B69" w:rsidP="005B32DA">
            <w:r w:rsidRPr="0060462A">
              <w:rPr>
                <w:rFonts w:ascii="Times New Roman" w:hAnsi="Times New Roman" w:cs="Times New Roman"/>
              </w:rPr>
              <w:t>Daly (1988)</w:t>
            </w:r>
            <w:r w:rsidR="00CF30DD">
              <w:rPr>
                <w:rFonts w:ascii="Times New Roman" w:hAnsi="Times New Roman" w:cs="Times New Roman"/>
              </w:rPr>
              <w:t xml:space="preserve"> [69]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5A782D" w14:textId="1DB9E0AF" w:rsidR="000A7B69" w:rsidRPr="0060462A" w:rsidRDefault="000A7B69" w:rsidP="005B32DA">
            <w:r w:rsidRPr="0060462A">
              <w:rPr>
                <w:rFonts w:ascii="Times New Roman" w:hAnsi="Times New Roman" w:cs="Times New Roman"/>
              </w:rPr>
              <w:t>GI malignancies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C11BCE" w14:textId="364AA75F" w:rsidR="000A7B69" w:rsidRPr="0060462A" w:rsidRDefault="000A7B69" w:rsidP="005B32DA"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0F3764A" w14:textId="0ECDD38B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 insulin</w:t>
            </w:r>
          </w:p>
          <w:p w14:paraId="370DBA0B" w14:textId="71A959AE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 glucagon</w:t>
            </w:r>
          </w:p>
          <w:p w14:paraId="24A70493" w14:textId="6CA4EC1A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cortisol</w:t>
            </w:r>
          </w:p>
          <w:p w14:paraId="3667474E" w14:textId="1584948A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growth hormone</w:t>
            </w:r>
          </w:p>
          <w:p w14:paraId="33275540" w14:textId="20849B20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somatomedin C (IGF1)</w:t>
            </w:r>
          </w:p>
          <w:p w14:paraId="65721018" w14:textId="202846B6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Caloric intake</w:t>
            </w:r>
          </w:p>
          <w:p w14:paraId="63E05DAE" w14:textId="34187A4A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Nitrogen intake</w:t>
            </w:r>
          </w:p>
          <w:p w14:paraId="3176CACE" w14:textId="7DF5B9B2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Nitrogen balance</w:t>
            </w:r>
          </w:p>
          <w:p w14:paraId="354F1E92" w14:textId="3443A092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cortisol</w:t>
            </w:r>
          </w:p>
          <w:p w14:paraId="3754A9CC" w14:textId="713F8256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growth hormone</w:t>
            </w:r>
          </w:p>
          <w:p w14:paraId="36707020" w14:textId="1328FCF7" w:rsidR="000A7B69" w:rsidRPr="0060462A" w:rsidRDefault="000A7B69" w:rsidP="007E76D5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glucose</w:t>
            </w:r>
          </w:p>
          <w:p w14:paraId="5E541B0A" w14:textId="3FAFD53F" w:rsidR="000A7B69" w:rsidRPr="0060462A" w:rsidRDefault="000A7B69" w:rsidP="007E76D5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creatinine</w:t>
            </w:r>
          </w:p>
          <w:p w14:paraId="629C80EA" w14:textId="6F2DF7C0" w:rsidR="000A7B69" w:rsidRPr="0060462A" w:rsidRDefault="000A7B69" w:rsidP="007E76D5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Blood urea nitrogen</w:t>
            </w:r>
          </w:p>
          <w:p w14:paraId="10F3CA06" w14:textId="2496B308" w:rsidR="000A7B69" w:rsidRPr="0060462A" w:rsidRDefault="000A7B69" w:rsidP="007E76D5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CD2</w:t>
            </w:r>
          </w:p>
          <w:p w14:paraId="7399FA01" w14:textId="445EED4F" w:rsidR="000A7B69" w:rsidRPr="0060462A" w:rsidRDefault="000A7B69" w:rsidP="007E76D5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CD4</w:t>
            </w:r>
          </w:p>
          <w:p w14:paraId="7518F08C" w14:textId="08C2BA68" w:rsidR="000A7B69" w:rsidRPr="0060462A" w:rsidRDefault="000A7B69" w:rsidP="007E76D5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CD8</w:t>
            </w:r>
          </w:p>
          <w:p w14:paraId="58D1122F" w14:textId="3175DEEE" w:rsidR="000A7B69" w:rsidRPr="0060462A" w:rsidRDefault="000A7B69" w:rsidP="007E76D5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Antigen-presenting monocytes</w:t>
            </w:r>
          </w:p>
          <w:p w14:paraId="2A594F1D" w14:textId="77777777" w:rsidR="000A7B69" w:rsidRPr="0060462A" w:rsidRDefault="000A7B69" w:rsidP="007E76D5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Stimulation index</w:t>
            </w:r>
          </w:p>
          <w:p w14:paraId="4A8751B0" w14:textId="05F530AF" w:rsidR="000A7B69" w:rsidRPr="0060462A" w:rsidRDefault="000A7B69" w:rsidP="00A9663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27C05160" w14:textId="63AE53EA" w:rsidR="000A7B69" w:rsidRPr="0060462A" w:rsidRDefault="000A7B69" w:rsidP="005B32D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17FEA692" w14:textId="633BC50B" w:rsidR="000A7B69" w:rsidRPr="0060462A" w:rsidRDefault="000A7B69" w:rsidP="005B32D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 (for all outcome measured)</w:t>
            </w:r>
          </w:p>
        </w:tc>
        <w:tc>
          <w:tcPr>
            <w:tcW w:w="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2E8AA2A3" w14:textId="20D9181A" w:rsidR="000A7B69" w:rsidRPr="0060462A" w:rsidRDefault="000A7B69" w:rsidP="005B32D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E&amp;M</w:t>
            </w:r>
          </w:p>
        </w:tc>
        <w:tc>
          <w:tcPr>
            <w:tcW w:w="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78E0C14" w14:textId="437E5DCF" w:rsidR="000A7B69" w:rsidRPr="0060462A" w:rsidRDefault="000A7B69" w:rsidP="005B32D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F48E896" w14:textId="61E1A929" w:rsidR="000A7B69" w:rsidRPr="0060462A" w:rsidRDefault="000A7B69" w:rsidP="005B32D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</w:t>
            </w:r>
          </w:p>
        </w:tc>
      </w:tr>
      <w:tr w:rsidR="00EE2164" w:rsidRPr="0060462A" w14:paraId="4DED43F0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9F52DDC" w14:textId="730E0514" w:rsidR="00A96635" w:rsidRPr="0060462A" w:rsidRDefault="00EE2164" w:rsidP="005B32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Nervous system</w:t>
            </w:r>
          </w:p>
        </w:tc>
      </w:tr>
      <w:tr w:rsidR="000A7B69" w:rsidRPr="0060462A" w14:paraId="303E57E7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EBCF49" w14:textId="0B2F104E" w:rsidR="000A7B69" w:rsidRPr="00CF30DD" w:rsidRDefault="000A7B69" w:rsidP="00EE216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Aliyev (2005)</w:t>
            </w:r>
            <w:r w:rsidR="00CF30D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[36]</w:t>
            </w:r>
          </w:p>
          <w:p w14:paraId="0F1B1984" w14:textId="77777777" w:rsidR="000A7B69" w:rsidRPr="0060462A" w:rsidRDefault="000A7B69" w:rsidP="00EE2164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7BF9B0" w14:textId="77777777" w:rsidR="000A7B69" w:rsidRPr="0060462A" w:rsidRDefault="000A7B69" w:rsidP="00EE216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Alcohol hallucinosis</w:t>
            </w:r>
          </w:p>
          <w:p w14:paraId="1DAEA88F" w14:textId="77777777" w:rsidR="000A7B69" w:rsidRPr="0060462A" w:rsidRDefault="000A7B69" w:rsidP="00EE2164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8533FD" w14:textId="72C878C8" w:rsidR="000A7B69" w:rsidRPr="0060462A" w:rsidRDefault="000A7B69" w:rsidP="00EE2164"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20E6226" w14:textId="66124844" w:rsidR="000A7B69" w:rsidRPr="0060462A" w:rsidRDefault="000A7B69" w:rsidP="00EE216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</w:rPr>
              <w:t>Clinical symptoms (overall symptoms score) of acute alcohol hallucinosis:</w:t>
            </w:r>
          </w:p>
          <w:p w14:paraId="3A04239B" w14:textId="3C54F381" w:rsidR="000A7B69" w:rsidRPr="0060462A" w:rsidRDefault="000A7B69" w:rsidP="007E76D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verbal hallucinations</w:t>
            </w:r>
          </w:p>
          <w:p w14:paraId="4BD6B591" w14:textId="77777777" w:rsidR="000A7B69" w:rsidRPr="0060462A" w:rsidRDefault="000A7B69" w:rsidP="007E76D5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hallucinatory delusions</w:t>
            </w:r>
          </w:p>
          <w:p w14:paraId="3DCA70E1" w14:textId="77777777" w:rsidR="000A7B69" w:rsidRPr="0060462A" w:rsidRDefault="000A7B69" w:rsidP="007E76D5">
            <w:pPr>
              <w:pStyle w:val="ListParagraph"/>
              <w:numPr>
                <w:ilvl w:val="0"/>
                <w:numId w:val="7"/>
              </w:num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affective frustration </w:t>
            </w:r>
          </w:p>
          <w:p w14:paraId="03035F53" w14:textId="4F6C5F4F" w:rsidR="000A7B69" w:rsidRPr="0060462A" w:rsidRDefault="000A7B69" w:rsidP="00FC7980">
            <w:pPr>
              <w:pStyle w:val="ListParagraph"/>
              <w:ind w:left="360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46D6043" w14:textId="2FC74B35" w:rsidR="000A7B69" w:rsidRPr="0060462A" w:rsidRDefault="000A7B69" w:rsidP="00FC7980">
            <w:pPr>
              <w:rPr>
                <w:rFonts w:ascii="Times New Roman" w:eastAsia="Symbol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hAnsi="Times New Roman" w:cs="Times New Roman"/>
              </w:rPr>
              <w:t>Overall symptoms score</w:t>
            </w:r>
          </w:p>
          <w:p w14:paraId="687834B9" w14:textId="271843D9" w:rsidR="000A7B69" w:rsidRPr="0060462A" w:rsidRDefault="000A7B69" w:rsidP="00EE2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668B90AB" w14:textId="436A63B6" w:rsidR="000A7B69" w:rsidRPr="0060462A" w:rsidRDefault="000A7B69" w:rsidP="00EE216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339ECCE" w14:textId="420F2260" w:rsidR="000A7B69" w:rsidRPr="0060462A" w:rsidRDefault="000A7B69" w:rsidP="00D50BC0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0A7B69" w:rsidRPr="0060462A" w14:paraId="58AFE6A6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497EB7" w14:textId="3CB4CF10" w:rsidR="000A7B69" w:rsidRPr="00CF30DD" w:rsidRDefault="000A7B69" w:rsidP="002214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</w:rPr>
              <w:t>Greenberg (2009)</w:t>
            </w:r>
            <w:r w:rsidR="00CF30DD">
              <w:rPr>
                <w:rFonts w:ascii="Times New Roman" w:hAnsi="Times New Roman" w:cs="Times New Roman"/>
              </w:rPr>
              <w:t xml:space="preserve"> [37]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7955A5B" w14:textId="77777777" w:rsidR="000A7B69" w:rsidRPr="0060462A" w:rsidRDefault="000A7B69" w:rsidP="002214F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Obsessive compulsive disorder</w:t>
            </w:r>
          </w:p>
          <w:p w14:paraId="4C8EE4E8" w14:textId="77777777" w:rsidR="000A7B69" w:rsidRPr="0060462A" w:rsidRDefault="000A7B69" w:rsidP="002214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F07B7D" w14:textId="52BA7E3F" w:rsidR="000A7B69" w:rsidRPr="0060462A" w:rsidRDefault="000A7B69" w:rsidP="002214F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AB4BDA" w14:textId="1874FEB9" w:rsidR="000A7B69" w:rsidRPr="0060462A" w:rsidRDefault="000A7B69" w:rsidP="007E76D5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Y-BOCS, total</w:t>
            </w:r>
          </w:p>
          <w:p w14:paraId="2689CEAD" w14:textId="6BA93213" w:rsidR="000A7B69" w:rsidRPr="0060462A" w:rsidRDefault="000A7B69" w:rsidP="007E76D5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Y-BOCS, OBS subscale</w:t>
            </w:r>
          </w:p>
          <w:p w14:paraId="0FCA8C95" w14:textId="54F2E4AF" w:rsidR="000A7B69" w:rsidRPr="0060462A" w:rsidRDefault="000A7B69" w:rsidP="007E76D5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Y-BOCS, COM subscale</w:t>
            </w:r>
          </w:p>
          <w:p w14:paraId="73D7D78C" w14:textId="77777777" w:rsidR="000A7B69" w:rsidRPr="0060462A" w:rsidRDefault="000A7B69" w:rsidP="002214FA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0CC6EBEE" w14:textId="761C57B8" w:rsidR="000A7B69" w:rsidRPr="0060462A" w:rsidRDefault="000A7B69" w:rsidP="00FC7980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Y-BOCS total</w:t>
            </w:r>
            <w:r w:rsidRPr="0060462A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  <w:p w14:paraId="3E1C3B04" w14:textId="385E194B" w:rsidR="000A7B69" w:rsidRPr="0060462A" w:rsidRDefault="000A7B69" w:rsidP="00FC7980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Y-BOCS OBS subscale</w:t>
            </w:r>
          </w:p>
          <w:p w14:paraId="0DD793A8" w14:textId="0CFD1802" w:rsidR="000A7B69" w:rsidRPr="0060462A" w:rsidRDefault="000A7B69" w:rsidP="00FC7980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Y-BOCS COM subscale</w:t>
            </w:r>
          </w:p>
          <w:p w14:paraId="39C50B02" w14:textId="38F730A6" w:rsidR="000A7B69" w:rsidRPr="0060462A" w:rsidRDefault="000A7B69" w:rsidP="002214FA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1DF55875" w14:textId="48377790" w:rsidR="000A7B69" w:rsidRPr="0060462A" w:rsidRDefault="000A7B69" w:rsidP="0035198A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t>NR</w:t>
            </w:r>
          </w:p>
          <w:p w14:paraId="57443094" w14:textId="7407C274" w:rsidR="000A7B69" w:rsidRPr="0060462A" w:rsidRDefault="000A7B69" w:rsidP="002214FA"/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E088A56" w14:textId="54FCF33B" w:rsidR="000A7B69" w:rsidRPr="0060462A" w:rsidRDefault="000A7B69" w:rsidP="00D50BC0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0A7B69" w:rsidRPr="0060462A" w14:paraId="6032F524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C22182" w14:textId="3CE1E81D" w:rsidR="000A7B69" w:rsidRPr="00CF30DD" w:rsidRDefault="000A7B69" w:rsidP="002F5988">
            <w:r w:rsidRPr="0060462A">
              <w:rPr>
                <w:rFonts w:ascii="Times New Roman" w:hAnsi="Times New Roman" w:cs="Times New Roman"/>
              </w:rPr>
              <w:t>Greenwood (2018)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 w:rsidRPr="00CF30DD">
              <w:rPr>
                <w:rFonts w:ascii="Times New Roman" w:hAnsi="Times New Roman" w:cs="Times New Roman"/>
              </w:rPr>
              <w:t>[38]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71C9E0" w14:textId="5E99AEA9" w:rsidR="000A7B69" w:rsidRPr="0060462A" w:rsidRDefault="000A7B69" w:rsidP="002F5988">
            <w:pPr>
              <w:rPr>
                <w:rFonts w:ascii="Times New Roman" w:hAnsi="Times New Roman" w:cs="Times New Roman"/>
              </w:rPr>
            </w:pPr>
            <w:proofErr w:type="gramStart"/>
            <w:r w:rsidRPr="0060462A">
              <w:rPr>
                <w:rFonts w:ascii="Times New Roman" w:hAnsi="Times New Roman" w:cs="Times New Roman"/>
              </w:rPr>
              <w:t>Schizophrenia;</w:t>
            </w:r>
            <w:proofErr w:type="gramEnd"/>
            <w:r w:rsidRPr="0060462A">
              <w:rPr>
                <w:rFonts w:ascii="Times New Roman" w:hAnsi="Times New Roman" w:cs="Times New Roman"/>
              </w:rPr>
              <w:t xml:space="preserve"> </w:t>
            </w:r>
          </w:p>
          <w:p w14:paraId="215A839F" w14:textId="77777777" w:rsidR="000A7B69" w:rsidRPr="0060462A" w:rsidRDefault="000A7B69" w:rsidP="002F598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Schizoaffective disorder; </w:t>
            </w:r>
          </w:p>
          <w:p w14:paraId="488C2F60" w14:textId="77777777" w:rsidR="000A7B69" w:rsidRPr="0060462A" w:rsidRDefault="000A7B69" w:rsidP="002F5988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0243BA" w14:textId="4AB5535F" w:rsidR="000A7B69" w:rsidRPr="0060462A" w:rsidRDefault="000A7B69" w:rsidP="002F598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1DF000" w14:textId="5E96915C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(total score; negative score, positive score, general subscale)</w:t>
            </w:r>
          </w:p>
          <w:p w14:paraId="28B447A3" w14:textId="77777777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CDRS</w:t>
            </w:r>
          </w:p>
          <w:p w14:paraId="75DCBB90" w14:textId="6006FD5A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WSAS</w:t>
            </w:r>
          </w:p>
          <w:p w14:paraId="073250FF" w14:textId="4DEE5185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WTAR</w:t>
            </w:r>
          </w:p>
          <w:p w14:paraId="35A2A1BC" w14:textId="76D93AAD" w:rsidR="000A7B69" w:rsidRPr="0060462A" w:rsidRDefault="000A7B69" w:rsidP="002F5988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MMN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346E787B" w14:textId="656F8F6B" w:rsidR="000A7B69" w:rsidRPr="0060462A" w:rsidRDefault="000A7B69" w:rsidP="00E414F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total score;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score,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general subscale,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positive score)</w:t>
            </w:r>
          </w:p>
          <w:p w14:paraId="71F1C68D" w14:textId="5B1CD331" w:rsidR="000A7B69" w:rsidRPr="0060462A" w:rsidRDefault="000A7B69" w:rsidP="00E414F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CDRS</w:t>
            </w:r>
          </w:p>
          <w:p w14:paraId="2FF31433" w14:textId="4D1FC89B" w:rsidR="000A7B69" w:rsidRPr="0060462A" w:rsidRDefault="000A7B69" w:rsidP="00E414F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WSAS</w:t>
            </w:r>
          </w:p>
          <w:p w14:paraId="0F2F0A91" w14:textId="2A561D4C" w:rsidR="000A7B69" w:rsidRPr="0060462A" w:rsidRDefault="000A7B69" w:rsidP="00E414F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WTAR</w:t>
            </w:r>
          </w:p>
          <w:p w14:paraId="7ED508E5" w14:textId="66CB5D17" w:rsidR="000A7B69" w:rsidRPr="0060462A" w:rsidRDefault="000A7B69" w:rsidP="00E414F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MMN</w:t>
            </w:r>
          </w:p>
          <w:p w14:paraId="5BF4CCB0" w14:textId="77777777" w:rsidR="000A7B69" w:rsidRPr="0060462A" w:rsidRDefault="000A7B69" w:rsidP="002F5988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595D64D6" w14:textId="3ADDECBC" w:rsidR="000A7B69" w:rsidRPr="0060462A" w:rsidRDefault="000A7B69" w:rsidP="002F598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EF24AF8" w14:textId="2B0B829B" w:rsidR="000A7B69" w:rsidRPr="0060462A" w:rsidRDefault="000A7B69" w:rsidP="00D50BC0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0A7B69" w:rsidRPr="0060462A" w14:paraId="10137FAE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A9029B" w14:textId="07241C94" w:rsidR="000A7B69" w:rsidRPr="00CF30DD" w:rsidRDefault="000A7B69" w:rsidP="00A33001">
            <w:proofErr w:type="spellStart"/>
            <w:r w:rsidRPr="0060462A">
              <w:rPr>
                <w:rFonts w:ascii="Times New Roman" w:hAnsi="Times New Roman" w:cs="Times New Roman"/>
              </w:rPr>
              <w:t>Potkin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(1999)</w:t>
            </w:r>
            <w:r w:rsidR="00CF30DD">
              <w:rPr>
                <w:rFonts w:ascii="Times New Roman" w:hAnsi="Times New Roman" w:cs="Times New Roman"/>
              </w:rPr>
              <w:t xml:space="preserve"> [41]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D5D4BD" w14:textId="27580A86" w:rsidR="000A7B69" w:rsidRPr="0060462A" w:rsidRDefault="000A7B69" w:rsidP="00A33001">
            <w:r w:rsidRPr="0060462A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85CE88" w14:textId="77777777" w:rsidR="000A7B69" w:rsidRPr="0060462A" w:rsidRDefault="000A7B69" w:rsidP="00A3300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  <w:p w14:paraId="6D4F4E18" w14:textId="37422ED7" w:rsidR="000A7B69" w:rsidRPr="0060462A" w:rsidRDefault="000A7B69" w:rsidP="00A33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363DFD" w14:textId="77777777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BPRS</w:t>
            </w:r>
          </w:p>
          <w:p w14:paraId="24F50D58" w14:textId="77777777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SANS</w:t>
            </w:r>
          </w:p>
          <w:p w14:paraId="71D7DDCD" w14:textId="22E2BCDC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SAS</w:t>
            </w:r>
          </w:p>
          <w:p w14:paraId="436CA1D8" w14:textId="3E45E1F2" w:rsidR="000A7B69" w:rsidRPr="0060462A" w:rsidRDefault="000A7B69" w:rsidP="00A3300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B1147F5" w14:textId="10E7435B" w:rsidR="000A7B69" w:rsidRPr="0060462A" w:rsidRDefault="000A7B69" w:rsidP="00E414F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BPRS</w:t>
            </w:r>
          </w:p>
          <w:p w14:paraId="0A77033F" w14:textId="522CF74C" w:rsidR="000A7B69" w:rsidRPr="0060462A" w:rsidRDefault="000A7B69" w:rsidP="00E414F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SANS</w:t>
            </w:r>
          </w:p>
          <w:p w14:paraId="0B755308" w14:textId="6739FA4B" w:rsidR="000A7B69" w:rsidRPr="0060462A" w:rsidRDefault="000A7B69" w:rsidP="00E414F4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SAS</w:t>
            </w:r>
          </w:p>
          <w:p w14:paraId="74A6D63A" w14:textId="77777777" w:rsidR="000A7B69" w:rsidRPr="0060462A" w:rsidRDefault="000A7B69" w:rsidP="00A33001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3F7572B8" w14:textId="59DF5F23" w:rsidR="000A7B69" w:rsidRPr="0060462A" w:rsidRDefault="000A7B69" w:rsidP="00A3300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7BEDC3B" w14:textId="56DD67D8" w:rsidR="000A7B69" w:rsidRPr="0060462A" w:rsidRDefault="000A7B69" w:rsidP="00D50BC0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0A7B69" w:rsidRPr="0060462A" w14:paraId="2EDA6945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BB10058" w14:textId="29EABC92" w:rsidR="000A7B69" w:rsidRPr="00CF30DD" w:rsidRDefault="000A7B69" w:rsidP="00945BE1">
            <w:proofErr w:type="spellStart"/>
            <w:r w:rsidRPr="0060462A">
              <w:rPr>
                <w:rFonts w:ascii="Times New Roman" w:hAnsi="Times New Roman" w:cs="Times New Roman"/>
              </w:rPr>
              <w:t>Javitt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(1994)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 w:rsidRPr="00CF30DD">
              <w:rPr>
                <w:rFonts w:ascii="Times New Roman" w:hAnsi="Times New Roman" w:cs="Times New Roman"/>
              </w:rPr>
              <w:t>[42]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66FD98" w14:textId="58FBFDA4" w:rsidR="000A7B69" w:rsidRPr="0060462A" w:rsidRDefault="000A7B69" w:rsidP="00945BE1">
            <w:r w:rsidRPr="0060462A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1BA7F4" w14:textId="358048D3" w:rsidR="000A7B69" w:rsidRPr="0060462A" w:rsidRDefault="000A7B69" w:rsidP="00945BE1"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5616D26" w14:textId="77777777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(negative symptoms, positive symptoms, general psychopathology)</w:t>
            </w:r>
          </w:p>
          <w:p w14:paraId="0EE0A6CD" w14:textId="5E17F64F" w:rsidR="000A7B69" w:rsidRPr="0060462A" w:rsidRDefault="000A7B69" w:rsidP="00E414F4">
            <w:pPr>
              <w:pStyle w:val="ListParagraph"/>
              <w:ind w:left="360"/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2C5312DA" w14:textId="77777777" w:rsidR="000A7B69" w:rsidRPr="0060462A" w:rsidRDefault="000A7B69" w:rsidP="00E414F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symptoms,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positive symptoms,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general psychopathology)</w:t>
            </w:r>
          </w:p>
          <w:p w14:paraId="4ED21090" w14:textId="1989C705" w:rsidR="000A7B69" w:rsidRPr="0060462A" w:rsidRDefault="000A7B69" w:rsidP="00E414F4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6BD23156" w14:textId="45B76BF4" w:rsidR="000A7B69" w:rsidRPr="0060462A" w:rsidRDefault="000A7B69" w:rsidP="00E414F4"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symptoms,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positive symptoms,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general psychopathology) 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79BBA5F4" w14:textId="5E0FD132" w:rsidR="000A7B69" w:rsidRPr="0060462A" w:rsidRDefault="000A7B69" w:rsidP="00D50BC0"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0A7B69" w:rsidRPr="0060462A" w14:paraId="2907E3CD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B7F335" w14:textId="732CCEC6" w:rsidR="000A7B69" w:rsidRPr="00CF30DD" w:rsidRDefault="000A7B69" w:rsidP="0022119B">
            <w:proofErr w:type="spellStart"/>
            <w:r w:rsidRPr="0060462A">
              <w:rPr>
                <w:rFonts w:ascii="Times New Roman" w:hAnsi="Times New Roman" w:cs="Times New Roman"/>
              </w:rPr>
              <w:t>Serrita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(2019)</w:t>
            </w:r>
            <w:r w:rsidR="00CF30DD">
              <w:rPr>
                <w:rFonts w:ascii="Times New Roman" w:hAnsi="Times New Roman" w:cs="Times New Roman"/>
              </w:rPr>
              <w:t xml:space="preserve"> [40]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FA2B0B" w14:textId="325ABAC0" w:rsidR="000A7B69" w:rsidRPr="0060462A" w:rsidRDefault="000A7B69" w:rsidP="0022119B">
            <w:r w:rsidRPr="0060462A">
              <w:rPr>
                <w:rFonts w:ascii="Times New Roman" w:hAnsi="Times New Roman" w:cs="Times New Roman"/>
              </w:rPr>
              <w:t xml:space="preserve">Schizophrenia and alcohol dependence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522953" w14:textId="74F803A3" w:rsidR="000A7B69" w:rsidRPr="0060462A" w:rsidRDefault="000A7B69" w:rsidP="0022119B"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89844EF" w14:textId="5FBAE878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Drinking (drinks/week;</w:t>
            </w:r>
            <w:r w:rsid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drinking days; heavy drinking days; drinks/day; % heavy drinking days; % no. of drinking days)</w:t>
            </w:r>
          </w:p>
          <w:p w14:paraId="6825B9F5" w14:textId="17184CD5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Craving (OCDS: total score; obsessions; compulsions)</w:t>
            </w:r>
          </w:p>
          <w:p w14:paraId="08DD58F0" w14:textId="27DA1D80" w:rsidR="000A7B69" w:rsidRPr="0060462A" w:rsidRDefault="000A7B69" w:rsidP="007E76D5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(negative; positive; general symptoms)</w:t>
            </w:r>
          </w:p>
          <w:p w14:paraId="75FCE23D" w14:textId="288082EF" w:rsidR="000A7B69" w:rsidRPr="0060462A" w:rsidRDefault="000A7B69" w:rsidP="0022119B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20EE6E1" w14:textId="7A9F9951" w:rsidR="000A7B69" w:rsidRPr="0060462A" w:rsidRDefault="000A7B69" w:rsidP="0009214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</w:t>
            </w:r>
          </w:p>
          <w:p w14:paraId="2FAEA9EA" w14:textId="77777777" w:rsidR="000A7B69" w:rsidRPr="0060462A" w:rsidRDefault="000A7B69" w:rsidP="0022119B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6E524973" w14:textId="2D084862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drinking (drinks/week; drinking days; heavy drinking days; drinks/day; % heavy drinking days; % no. of drinking days</w:t>
            </w:r>
            <w:r w:rsidR="003E5609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</w:t>
            </w:r>
          </w:p>
          <w:p w14:paraId="10F64480" w14:textId="70FD043E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Craving (OCDS: total score; obsessions; compulsion)</w:t>
            </w:r>
          </w:p>
          <w:p w14:paraId="0DB3F565" w14:textId="231E62A4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positive symptoms,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symptoms,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positive symptoms,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general psychopathology)</w:t>
            </w:r>
            <w:r w:rsid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general symptoms)</w:t>
            </w:r>
          </w:p>
          <w:p w14:paraId="5AB950F8" w14:textId="77777777" w:rsidR="000A7B69" w:rsidRPr="0060462A" w:rsidRDefault="000A7B69" w:rsidP="0022119B"/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2643312" w14:textId="2E970973" w:rsidR="000A7B69" w:rsidRPr="0060462A" w:rsidRDefault="000A7B69" w:rsidP="00D50BC0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CB3077" w:rsidRPr="0060462A" w14:paraId="17119F15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4C9A6D3" w14:textId="43C024F7" w:rsidR="00CB3077" w:rsidRPr="0060462A" w:rsidRDefault="00CB3077" w:rsidP="0022119B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Nervous + Cardiovascular systems</w:t>
            </w:r>
          </w:p>
        </w:tc>
      </w:tr>
      <w:tr w:rsidR="000A7B69" w:rsidRPr="0060462A" w14:paraId="129AC799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9FE98D" w14:textId="77777777" w:rsidR="000A7B69" w:rsidRPr="0060462A" w:rsidRDefault="000A7B69" w:rsidP="00A32F75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Gusev </w:t>
            </w:r>
          </w:p>
          <w:p w14:paraId="58FD149D" w14:textId="36A20F3C" w:rsidR="000A7B69" w:rsidRPr="00CF30DD" w:rsidRDefault="000A7B69" w:rsidP="00A32F75">
            <w:r w:rsidRPr="0060462A">
              <w:rPr>
                <w:rFonts w:ascii="Times New Roman" w:hAnsi="Times New Roman" w:cs="Times New Roman"/>
              </w:rPr>
              <w:t>(2000)</w:t>
            </w:r>
            <w:r w:rsidR="00CF30DD">
              <w:rPr>
                <w:rFonts w:ascii="Times New Roman" w:hAnsi="Times New Roman" w:cs="Times New Roman"/>
              </w:rPr>
              <w:t xml:space="preserve"> [39]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CB98F" w14:textId="33D7E786" w:rsidR="000A7B69" w:rsidRPr="0060462A" w:rsidRDefault="000A7B69" w:rsidP="00A32F75">
            <w:r w:rsidRPr="0060462A">
              <w:rPr>
                <w:rFonts w:ascii="Times New Roman" w:hAnsi="Times New Roman" w:cs="Times New Roman"/>
              </w:rPr>
              <w:t>Acute ischaemic stroke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37535B" w14:textId="77467E8C" w:rsidR="000A7B69" w:rsidRPr="0060462A" w:rsidRDefault="000A7B69" w:rsidP="00A32F75"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7785C3" w14:textId="54C911AB" w:rsidR="000A7B69" w:rsidRPr="0060462A" w:rsidRDefault="000A7B69" w:rsidP="007E76D5">
            <w:pPr>
              <w:pStyle w:val="ListParagraph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OSS</w:t>
            </w:r>
          </w:p>
          <w:p w14:paraId="4A5387F2" w14:textId="3A42FF9F" w:rsidR="000A7B69" w:rsidRPr="0060462A" w:rsidRDefault="000A7B69" w:rsidP="007E76D5">
            <w:pPr>
              <w:pStyle w:val="ListParagraph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SSS</w:t>
            </w:r>
          </w:p>
          <w:p w14:paraId="6AA62A07" w14:textId="0DC05DBF" w:rsidR="000A7B69" w:rsidRPr="0060462A" w:rsidRDefault="000A7B69" w:rsidP="007E76D5">
            <w:pPr>
              <w:pStyle w:val="ListParagraph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blood serum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AutoAB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to glutamate NMDA receptors</w:t>
            </w:r>
          </w:p>
          <w:p w14:paraId="03A73C0D" w14:textId="1969D82C" w:rsidR="000A7B69" w:rsidRPr="0060462A" w:rsidRDefault="000A7B69" w:rsidP="007E76D5">
            <w:pPr>
              <w:pStyle w:val="ListParagraph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CSF glutamate</w:t>
            </w:r>
          </w:p>
          <w:p w14:paraId="41B7695B" w14:textId="295A339E" w:rsidR="000A7B69" w:rsidRPr="0060462A" w:rsidRDefault="000A7B69" w:rsidP="007E76D5">
            <w:pPr>
              <w:pStyle w:val="ListParagraph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CSF glycine</w:t>
            </w:r>
          </w:p>
          <w:p w14:paraId="3451AF76" w14:textId="257BE72B" w:rsidR="000A7B69" w:rsidRPr="0060462A" w:rsidRDefault="000A7B69" w:rsidP="007E76D5">
            <w:pPr>
              <w:pStyle w:val="ListParagraph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CSF aspartate</w:t>
            </w:r>
          </w:p>
          <w:p w14:paraId="3CC50ED2" w14:textId="56F95A3A" w:rsidR="000A7B69" w:rsidRPr="0060462A" w:rsidRDefault="000A7B69" w:rsidP="007E76D5">
            <w:pPr>
              <w:pStyle w:val="ListParagraph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CSF GABA</w:t>
            </w:r>
          </w:p>
          <w:p w14:paraId="2FC7C9CB" w14:textId="4ADCC29F" w:rsidR="000A7B69" w:rsidRPr="0060462A" w:rsidRDefault="000A7B69" w:rsidP="007E76D5">
            <w:pPr>
              <w:pStyle w:val="ListParagraph"/>
              <w:numPr>
                <w:ilvl w:val="1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CSF TBARS</w:t>
            </w:r>
          </w:p>
          <w:p w14:paraId="6077ECDE" w14:textId="723B0ED0" w:rsidR="000A7B69" w:rsidRPr="0060462A" w:rsidRDefault="000A7B69" w:rsidP="007E76D5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blood pressure</w:t>
            </w:r>
          </w:p>
          <w:p w14:paraId="73C6FD8D" w14:textId="0FD86D16" w:rsidR="000A7B69" w:rsidRPr="0060462A" w:rsidRDefault="000A7B69" w:rsidP="007E76D5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heart rate</w:t>
            </w:r>
          </w:p>
          <w:p w14:paraId="33FA028F" w14:textId="7A5F3487" w:rsidR="000A7B69" w:rsidRPr="0060462A" w:rsidRDefault="000A7B69" w:rsidP="007E76D5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ECG</w:t>
            </w:r>
          </w:p>
          <w:p w14:paraId="74711BE6" w14:textId="77777777" w:rsidR="000A7B69" w:rsidRPr="0060462A" w:rsidRDefault="000A7B69" w:rsidP="00D428EB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5F8D8725" w14:textId="6DB6E2DE" w:rsidR="000A7B69" w:rsidRPr="0060462A" w:rsidRDefault="000A7B69" w:rsidP="00A32F7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t>For 1g/day and 2g/day:</w:t>
            </w:r>
          </w:p>
          <w:p w14:paraId="4283B9BE" w14:textId="48CB106E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OSS </w:t>
            </w:r>
          </w:p>
          <w:p w14:paraId="00081096" w14:textId="323286E8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SSS </w:t>
            </w:r>
          </w:p>
          <w:p w14:paraId="50710097" w14:textId="31140D55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AutoAB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</w:p>
          <w:p w14:paraId="45E10F9C" w14:textId="34BCD81D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CSF glutamate</w:t>
            </w:r>
          </w:p>
          <w:p w14:paraId="78676359" w14:textId="469A09D6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CSF aspartate</w:t>
            </w:r>
          </w:p>
          <w:p w14:paraId="5B0B1DDE" w14:textId="640BD5F0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CSF GABA</w:t>
            </w:r>
          </w:p>
          <w:p w14:paraId="71ED4A99" w14:textId="6E62CF1B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CSF TBARS</w:t>
            </w:r>
          </w:p>
          <w:p w14:paraId="4906C081" w14:textId="454D2B6B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CSF glycine</w:t>
            </w:r>
          </w:p>
          <w:p w14:paraId="361D6E11" w14:textId="4B0337BE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blood pressure</w:t>
            </w:r>
          </w:p>
          <w:p w14:paraId="6A13623B" w14:textId="02AF0268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heart rate</w:t>
            </w:r>
          </w:p>
          <w:p w14:paraId="76633DA5" w14:textId="0AC5F082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ECG</w:t>
            </w:r>
          </w:p>
          <w:p w14:paraId="198D3520" w14:textId="77777777" w:rsidR="000A7B69" w:rsidRPr="0060462A" w:rsidRDefault="000A7B69" w:rsidP="00A32F7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593BD1B5" w14:textId="07B3B3E0" w:rsidR="000A7B69" w:rsidRPr="0060462A" w:rsidRDefault="000A7B69" w:rsidP="00A32F75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NR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1030476" w14:textId="3BCEEBA0" w:rsidR="000A7B69" w:rsidRPr="0060462A" w:rsidRDefault="000A7B69" w:rsidP="00A32F75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66E8F8B9" w14:textId="0C321AEA" w:rsidR="000A7B69" w:rsidRPr="0060462A" w:rsidRDefault="000A7B69" w:rsidP="00A32F75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</w:t>
            </w:r>
          </w:p>
        </w:tc>
      </w:tr>
      <w:tr w:rsidR="00A32F75" w:rsidRPr="0060462A" w14:paraId="398CF6DF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E61D09D" w14:textId="75AC6E3D" w:rsidR="00A32F75" w:rsidRPr="0060462A" w:rsidRDefault="00A32F75" w:rsidP="00A32F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Cardiovascular system</w:t>
            </w:r>
          </w:p>
        </w:tc>
      </w:tr>
      <w:tr w:rsidR="000A7B69" w:rsidRPr="0060462A" w14:paraId="24D7D284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12DFBB" w14:textId="77777777" w:rsidR="000A7B69" w:rsidRPr="0060462A" w:rsidRDefault="000A7B69" w:rsidP="00F448A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Khan </w:t>
            </w:r>
          </w:p>
          <w:p w14:paraId="761DC89F" w14:textId="63965098" w:rsidR="000A7B69" w:rsidRPr="00CF30DD" w:rsidRDefault="000A7B69" w:rsidP="00F448A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(2006)</w:t>
            </w:r>
            <w:r w:rsidR="00CF30D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[70]</w:t>
            </w:r>
          </w:p>
          <w:p w14:paraId="3C372A11" w14:textId="77777777" w:rsidR="000A7B69" w:rsidRPr="0060462A" w:rsidRDefault="000A7B69" w:rsidP="00F448A4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736C91" w14:textId="77777777" w:rsidR="000A7B69" w:rsidRPr="0060462A" w:rsidRDefault="000A7B69" w:rsidP="00F448A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Obstructive CAD</w:t>
            </w:r>
          </w:p>
          <w:p w14:paraId="2B55979B" w14:textId="77777777" w:rsidR="000A7B69" w:rsidRPr="0060462A" w:rsidRDefault="000A7B69" w:rsidP="00F448A4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A5EF73" w14:textId="3F535156" w:rsidR="000A7B69" w:rsidRPr="0060462A" w:rsidRDefault="000A7B69" w:rsidP="00F448A4">
            <w:r w:rsidRPr="0060462A">
              <w:rPr>
                <w:rFonts w:ascii="Times New Roman" w:hAnsi="Times New Roman" w:cs="Times New Roman"/>
              </w:rPr>
              <w:t>RCT (double-blind, placebo)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152C59A" w14:textId="3BBAC55F" w:rsidR="000A7B69" w:rsidRPr="0060462A" w:rsidRDefault="000A7B69" w:rsidP="007E76D5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Target LAD, LCX, LM, RCA</w:t>
            </w:r>
          </w:p>
          <w:p w14:paraId="5F735738" w14:textId="0E424EAC" w:rsidR="000A7B69" w:rsidRPr="0060462A" w:rsidRDefault="000A7B69" w:rsidP="007E76D5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Lesion type A, B1, C</w:t>
            </w:r>
          </w:p>
          <w:p w14:paraId="66E5FAF9" w14:textId="14645D9E" w:rsidR="000A7B69" w:rsidRPr="0060462A" w:rsidRDefault="000A7B69" w:rsidP="007E76D5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Target vessel occluded (subtype C)</w:t>
            </w:r>
          </w:p>
          <w:p w14:paraId="1FDA22E3" w14:textId="284375B2" w:rsidR="000A7B69" w:rsidRPr="0060462A" w:rsidRDefault="000A7B69" w:rsidP="007E76D5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Obstruction length </w:t>
            </w:r>
          </w:p>
          <w:p w14:paraId="0E791EAF" w14:textId="3F070541" w:rsidR="000A7B69" w:rsidRPr="0060462A" w:rsidRDefault="000A7B69" w:rsidP="007E76D5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Minimal luminal diameter </w:t>
            </w:r>
          </w:p>
          <w:p w14:paraId="579AC63C" w14:textId="0B61756B" w:rsidR="000A7B69" w:rsidRPr="0060462A" w:rsidRDefault="000A7B69" w:rsidP="007E76D5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Stenosis (%) </w:t>
            </w:r>
          </w:p>
          <w:p w14:paraId="67B3E182" w14:textId="34E24571" w:rsidR="000A7B69" w:rsidRPr="0060462A" w:rsidRDefault="000A7B69" w:rsidP="007E76D5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Restenosis rate </w:t>
            </w:r>
          </w:p>
          <w:p w14:paraId="2EC3D828" w14:textId="77777777" w:rsidR="000A7B69" w:rsidRPr="0060462A" w:rsidRDefault="000A7B69" w:rsidP="00F448A4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032705E" w14:textId="11A14A42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LCX</w:t>
            </w:r>
          </w:p>
          <w:p w14:paraId="7A0D883B" w14:textId="14AC7FCC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RCA</w:t>
            </w:r>
          </w:p>
          <w:p w14:paraId="25EFC5BD" w14:textId="2D65CEE4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LAD, LM</w:t>
            </w:r>
          </w:p>
          <w:p w14:paraId="73AFBC9F" w14:textId="0259FF34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Lesion type A, B1, C</w:t>
            </w:r>
          </w:p>
          <w:p w14:paraId="083558EE" w14:textId="7958B88F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Target vessel occluded (subtype C)</w:t>
            </w:r>
          </w:p>
          <w:p w14:paraId="1FEAC931" w14:textId="5A75D43B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Obstruction length</w:t>
            </w:r>
          </w:p>
          <w:p w14:paraId="5C56F84E" w14:textId="57391D7F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Minimal luminal diameter</w:t>
            </w:r>
          </w:p>
          <w:p w14:paraId="7EE01747" w14:textId="30A5E3A9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Stenosis (%)</w:t>
            </w:r>
          </w:p>
          <w:p w14:paraId="26B84EAA" w14:textId="686883F5" w:rsidR="000A7B69" w:rsidRPr="0060462A" w:rsidRDefault="000A7B69" w:rsidP="0021663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Restenosis rate</w:t>
            </w:r>
          </w:p>
          <w:p w14:paraId="6C920334" w14:textId="77777777" w:rsidR="000A7B69" w:rsidRDefault="000A7B69" w:rsidP="00F448A4"/>
          <w:p w14:paraId="4BC470B2" w14:textId="77777777" w:rsidR="00CF30DD" w:rsidRDefault="00CF30DD" w:rsidP="00F448A4"/>
          <w:p w14:paraId="2F074ED0" w14:textId="77777777" w:rsidR="00CF30DD" w:rsidRPr="0060462A" w:rsidRDefault="00CF30DD" w:rsidP="00F448A4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6674393" w14:textId="58259591" w:rsidR="000A7B69" w:rsidRPr="0060462A" w:rsidRDefault="000A7B69" w:rsidP="00F448A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02983938" w14:textId="774BA648" w:rsidR="000A7B69" w:rsidRPr="0060462A" w:rsidRDefault="000A7B69" w:rsidP="00D50BC0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</w:t>
            </w:r>
          </w:p>
        </w:tc>
      </w:tr>
      <w:tr w:rsidR="00F448A4" w:rsidRPr="0060462A" w14:paraId="1D1E76D1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B56D462" w14:textId="21B394F3" w:rsidR="00F448A4" w:rsidRPr="0060462A" w:rsidRDefault="00D21C2F" w:rsidP="00F448A4">
            <w:r w:rsidRPr="0060462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Immune + </w:t>
            </w:r>
            <w:r w:rsidR="00F448A4" w:rsidRPr="0060462A">
              <w:rPr>
                <w:rFonts w:ascii="Times New Roman" w:hAnsi="Times New Roman" w:cs="Times New Roman"/>
                <w:b/>
                <w:bCs/>
              </w:rPr>
              <w:t>Integumentary systems</w:t>
            </w:r>
          </w:p>
        </w:tc>
      </w:tr>
      <w:tr w:rsidR="004627CB" w:rsidRPr="0060462A" w14:paraId="0188CD8C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BD0F3A" w14:textId="77777777" w:rsidR="004627CB" w:rsidRPr="0060462A" w:rsidRDefault="004627CB" w:rsidP="00F448A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Peng </w:t>
            </w:r>
          </w:p>
          <w:p w14:paraId="2108AB03" w14:textId="2F8CF4CF" w:rsidR="004627CB" w:rsidRPr="00CF30DD" w:rsidRDefault="004627CB" w:rsidP="00F448A4">
            <w:r w:rsidRPr="0060462A">
              <w:rPr>
                <w:rFonts w:ascii="Times New Roman" w:hAnsi="Times New Roman" w:cs="Times New Roman"/>
              </w:rPr>
              <w:t>(2006)</w:t>
            </w:r>
            <w:r w:rsidR="00CF30DD">
              <w:rPr>
                <w:rFonts w:ascii="Times New Roman" w:hAnsi="Times New Roman" w:cs="Times New Roman"/>
              </w:rPr>
              <w:t xml:space="preserve"> [55]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956868" w14:textId="3B2AB7FF" w:rsidR="004627CB" w:rsidRPr="0060462A" w:rsidRDefault="004627CB" w:rsidP="00F448A4">
            <w:r w:rsidRPr="0060462A">
              <w:rPr>
                <w:rFonts w:ascii="Times New Roman" w:hAnsi="Times New Roman" w:cs="Times New Roman"/>
              </w:rPr>
              <w:t>Severe burn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D34136" w14:textId="6FC4D745" w:rsidR="004627CB" w:rsidRPr="0060462A" w:rsidRDefault="004627CB" w:rsidP="00F448A4"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3B554CE" w14:textId="7B3E3912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LTR </w:t>
            </w:r>
          </w:p>
          <w:p w14:paraId="7E832EF6" w14:textId="1D204F78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NPI</w:t>
            </w:r>
          </w:p>
          <w:p w14:paraId="09AD8231" w14:textId="7B955FAB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CD4+/CD8+</w:t>
            </w:r>
          </w:p>
          <w:p w14:paraId="606837CA" w14:textId="2C84225A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IL-2</w:t>
            </w:r>
          </w:p>
          <w:p w14:paraId="19311DBF" w14:textId="64269AA7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IgA</w:t>
            </w:r>
          </w:p>
          <w:p w14:paraId="0C4EE84E" w14:textId="3807EF35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IgM</w:t>
            </w:r>
          </w:p>
          <w:p w14:paraId="4A32A97D" w14:textId="2370855E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IgG</w:t>
            </w:r>
          </w:p>
          <w:p w14:paraId="149D003F" w14:textId="2EB93B12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C3</w:t>
            </w:r>
          </w:p>
          <w:p w14:paraId="2CD66E90" w14:textId="131BE5CD" w:rsidR="004627CB" w:rsidRPr="0060462A" w:rsidRDefault="004627CB" w:rsidP="007E76D5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C4</w:t>
            </w:r>
          </w:p>
          <w:p w14:paraId="7B0AEF2A" w14:textId="1827EA20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Area &amp; depth of burns (TBSA; full thickness burns area)</w:t>
            </w:r>
          </w:p>
          <w:p w14:paraId="69F6A3A8" w14:textId="77777777" w:rsidR="004627CB" w:rsidRPr="0060462A" w:rsidRDefault="004627CB" w:rsidP="00F448A4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07F2AB3B" w14:textId="431C8322" w:rsidR="004627CB" w:rsidRPr="0060462A" w:rsidRDefault="004627CB" w:rsidP="00F448A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039FBA8C" w14:textId="00B02C7F" w:rsidR="004627CB" w:rsidRPr="0060462A" w:rsidRDefault="004627CB" w:rsidP="00F448A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5051266B" w14:textId="560534B2" w:rsidR="004627CB" w:rsidRPr="0060462A" w:rsidRDefault="004627CB" w:rsidP="00F448A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21C4449C" w14:textId="28851D7E" w:rsidR="004627CB" w:rsidRPr="0060462A" w:rsidRDefault="004627CB" w:rsidP="00F448A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Int</w:t>
            </w:r>
          </w:p>
        </w:tc>
      </w:tr>
      <w:tr w:rsidR="00991563" w:rsidRPr="0060462A" w14:paraId="79F259C0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DB73ED5" w14:textId="09CD50D9" w:rsidR="00991563" w:rsidRPr="0060462A" w:rsidRDefault="00991563" w:rsidP="00F448A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Immune + Renal systems</w:t>
            </w:r>
          </w:p>
        </w:tc>
      </w:tr>
      <w:tr w:rsidR="004627CB" w:rsidRPr="0060462A" w14:paraId="28706DCD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408D5B" w14:textId="77777777" w:rsidR="004627CB" w:rsidRPr="0060462A" w:rsidRDefault="004627CB" w:rsidP="009915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D’Angelo </w:t>
            </w:r>
          </w:p>
          <w:p w14:paraId="44E976D8" w14:textId="59DAE395" w:rsidR="004627CB" w:rsidRPr="00CF30DD" w:rsidRDefault="004627CB" w:rsidP="009915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(2016)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[53]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8122F8" w14:textId="52FE35BC" w:rsidR="004627CB" w:rsidRPr="0060462A" w:rsidRDefault="004627CB" w:rsidP="009915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Early preeclampsia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277084" w14:textId="5AF1227C" w:rsidR="004627CB" w:rsidRPr="0060462A" w:rsidRDefault="004627CB" w:rsidP="009915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01630B5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White blood cell &amp; platelet count</w:t>
            </w:r>
          </w:p>
          <w:p w14:paraId="2E577163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Prothrombin time</w:t>
            </w:r>
          </w:p>
          <w:p w14:paraId="6BA5B070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Activated partial thromboplastin time ratios</w:t>
            </w:r>
          </w:p>
          <w:p w14:paraId="4E6EB1D9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p-fibrinogen</w:t>
            </w:r>
          </w:p>
          <w:p w14:paraId="07A9A0BC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RBC</w:t>
            </w:r>
          </w:p>
          <w:p w14:paraId="11880A0A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Antithrombin</w:t>
            </w:r>
          </w:p>
          <w:p w14:paraId="2AF5EEE3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D-dimer</w:t>
            </w:r>
          </w:p>
          <w:p w14:paraId="37DA385B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Protein C</w:t>
            </w:r>
          </w:p>
          <w:p w14:paraId="49B0D63F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Protein S</w:t>
            </w:r>
          </w:p>
          <w:p w14:paraId="20180AE7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Soluble thrombomodulin</w:t>
            </w:r>
          </w:p>
          <w:p w14:paraId="5566F57E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Thrombin-antithrombin complex</w:t>
            </w:r>
          </w:p>
          <w:p w14:paraId="69E4B7BD" w14:textId="3CE7040F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TNF-</w:t>
            </w:r>
            <w:r w:rsidRPr="0060462A">
              <w:rPr>
                <w:lang w:eastAsia="en-GB"/>
              </w:rPr>
              <w:sym w:font="Symbol" w:char="F061"/>
            </w:r>
          </w:p>
          <w:p w14:paraId="0669CD1E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IL-6</w:t>
            </w:r>
          </w:p>
          <w:p w14:paraId="23EEAA41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PAI-2</w:t>
            </w:r>
          </w:p>
          <w:p w14:paraId="073EC6E5" w14:textId="030C77C2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Activated protein C</w:t>
            </w:r>
          </w:p>
          <w:p w14:paraId="35B5398A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daily proteinuria</w:t>
            </w:r>
          </w:p>
          <w:p w14:paraId="046D3149" w14:textId="3725327D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creatinine</w:t>
            </w:r>
          </w:p>
          <w:p w14:paraId="1D7BBA70" w14:textId="26877F23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uric acid</w:t>
            </w:r>
          </w:p>
          <w:p w14:paraId="6E3F7B8D" w14:textId="77777777" w:rsidR="004627CB" w:rsidRPr="0060462A" w:rsidRDefault="004627CB" w:rsidP="000E159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473CB55" w14:textId="024F5B4B" w:rsidR="004627CB" w:rsidRPr="0060462A" w:rsidRDefault="004627CB" w:rsidP="009915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38BC288C" w14:textId="0624DDAE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fibrinogen </w:t>
            </w:r>
          </w:p>
          <w:p w14:paraId="4124CF88" w14:textId="0E947AFC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Protein C</w:t>
            </w:r>
          </w:p>
          <w:p w14:paraId="3C3A6B40" w14:textId="33F62CE3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d-dimer </w:t>
            </w:r>
          </w:p>
          <w:p w14:paraId="28313DBC" w14:textId="4CC4C63F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d-dimer </w:t>
            </w:r>
          </w:p>
          <w:p w14:paraId="041A13B7" w14:textId="7D51F8DA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IL-6 </w:t>
            </w:r>
          </w:p>
          <w:p w14:paraId="71E6DFCE" w14:textId="4C3A8D77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PAI-2 </w:t>
            </w:r>
          </w:p>
          <w:p w14:paraId="46F6CA2D" w14:textId="4F590E30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daily proteinuria </w:t>
            </w:r>
          </w:p>
          <w:p w14:paraId="18B84A66" w14:textId="247796B9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white blood cell &amp; platelet count</w:t>
            </w:r>
          </w:p>
          <w:p w14:paraId="50A334AC" w14:textId="69530662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prothrombin time</w:t>
            </w:r>
          </w:p>
          <w:p w14:paraId="058793E5" w14:textId="2B8FB819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activated partial thromboplastin time ratios</w:t>
            </w:r>
          </w:p>
          <w:p w14:paraId="7A7761EF" w14:textId="70DCDB3F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RBC</w:t>
            </w:r>
          </w:p>
          <w:p w14:paraId="58089909" w14:textId="350EDF47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antithrombin</w:t>
            </w:r>
          </w:p>
          <w:p w14:paraId="71EDAB25" w14:textId="32DE5945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Protein S</w:t>
            </w:r>
          </w:p>
          <w:p w14:paraId="62E26881" w14:textId="5FF8EFAB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soluble thrombomodulin</w:t>
            </w:r>
          </w:p>
          <w:p w14:paraId="231C3EA0" w14:textId="01B338BC" w:rsidR="004627CB" w:rsidRPr="0060462A" w:rsidRDefault="004627CB" w:rsidP="0021663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thrombin-antithrombin complex</w:t>
            </w:r>
          </w:p>
          <w:p w14:paraId="7343A173" w14:textId="40CA3835" w:rsidR="004627CB" w:rsidRPr="0060462A" w:rsidRDefault="004627CB" w:rsidP="0083133E">
            <w:pPr>
              <w:rPr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TNF-</w:t>
            </w:r>
            <w:r w:rsidRPr="0060462A">
              <w:rPr>
                <w:lang w:eastAsia="en-GB"/>
              </w:rPr>
              <w:sym w:font="Symbol" w:char="F061"/>
            </w:r>
          </w:p>
          <w:p w14:paraId="76E242B3" w14:textId="36698400" w:rsidR="004627CB" w:rsidRPr="0060462A" w:rsidRDefault="004627CB" w:rsidP="0083133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Activated protein C</w:t>
            </w:r>
          </w:p>
          <w:p w14:paraId="01F4658C" w14:textId="08F9C17B" w:rsidR="004627CB" w:rsidRPr="0060462A" w:rsidRDefault="004627CB" w:rsidP="0083133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creatinine</w:t>
            </w:r>
          </w:p>
          <w:p w14:paraId="17E85DEA" w14:textId="7080381D" w:rsidR="004627CB" w:rsidRPr="0060462A" w:rsidRDefault="004627CB" w:rsidP="0083133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uric acid</w:t>
            </w:r>
          </w:p>
          <w:p w14:paraId="394C4024" w14:textId="14A20260" w:rsidR="004627CB" w:rsidRPr="0060462A" w:rsidRDefault="004627CB" w:rsidP="000E15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3D456AC3" w14:textId="1EB4338B" w:rsidR="004627CB" w:rsidRPr="0060462A" w:rsidRDefault="004627CB" w:rsidP="009915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I</w:t>
            </w:r>
          </w:p>
        </w:tc>
        <w:tc>
          <w:tcPr>
            <w:tcW w:w="1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2B1D91D5" w14:textId="022A0D1A" w:rsidR="004627CB" w:rsidRPr="0060462A" w:rsidRDefault="004627CB" w:rsidP="009915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</w:t>
            </w:r>
          </w:p>
        </w:tc>
      </w:tr>
      <w:tr w:rsidR="00991563" w:rsidRPr="0060462A" w14:paraId="2DC89AF6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84F85B0" w14:textId="2ABFAC87" w:rsidR="00991563" w:rsidRPr="0060462A" w:rsidRDefault="007532EA" w:rsidP="00991563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Immune + Digestive systems</w:t>
            </w:r>
            <w:r w:rsidRPr="0060462A">
              <w:t xml:space="preserve"> </w:t>
            </w:r>
          </w:p>
        </w:tc>
      </w:tr>
      <w:tr w:rsidR="004627CB" w:rsidRPr="0060462A" w14:paraId="41873006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369269" w14:textId="77777777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Den </w:t>
            </w:r>
            <w:proofErr w:type="spellStart"/>
            <w:r w:rsidRPr="0060462A">
              <w:rPr>
                <w:rFonts w:ascii="Times New Roman" w:hAnsi="Times New Roman" w:cs="Times New Roman"/>
              </w:rPr>
              <w:t>Hond</w:t>
            </w:r>
            <w:proofErr w:type="spellEnd"/>
          </w:p>
          <w:p w14:paraId="4D7D22AE" w14:textId="107446C2" w:rsidR="004627CB" w:rsidRPr="00CF30DD" w:rsidRDefault="004627CB" w:rsidP="007532EA">
            <w:r w:rsidRPr="0060462A">
              <w:rPr>
                <w:rFonts w:ascii="Times New Roman" w:hAnsi="Times New Roman" w:cs="Times New Roman"/>
              </w:rPr>
              <w:t>(1999)</w:t>
            </w:r>
            <w:r w:rsidR="00CF30DD">
              <w:rPr>
                <w:rFonts w:ascii="Times New Roman" w:hAnsi="Times New Roman" w:cs="Times New Roman"/>
              </w:rPr>
              <w:t xml:space="preserve"> [71]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A85031" w14:textId="53151614" w:rsidR="004627CB" w:rsidRPr="0060462A" w:rsidRDefault="004627CB" w:rsidP="007532EA">
            <w:r w:rsidRPr="0060462A">
              <w:rPr>
                <w:rFonts w:ascii="Times New Roman" w:hAnsi="Times New Roman" w:cs="Times New Roman"/>
              </w:rPr>
              <w:t>Crohn’s disease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193F9E" w14:textId="67AAD809" w:rsidR="004627CB" w:rsidRPr="0060462A" w:rsidRDefault="004627CB" w:rsidP="007532EA"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D75433" w14:textId="77777777" w:rsidR="004627CB" w:rsidRPr="0060462A" w:rsidRDefault="004627CB" w:rsidP="007E76D5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CRP</w:t>
            </w:r>
          </w:p>
          <w:p w14:paraId="50566DD8" w14:textId="77777777" w:rsidR="004627CB" w:rsidRPr="0060462A" w:rsidRDefault="004627CB" w:rsidP="007E76D5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Cr-EDTA</w:t>
            </w:r>
          </w:p>
          <w:p w14:paraId="6539203C" w14:textId="77777777" w:rsidR="004627CB" w:rsidRPr="0060462A" w:rsidRDefault="004627CB" w:rsidP="007E76D5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CDAI</w:t>
            </w:r>
          </w:p>
          <w:p w14:paraId="5832F6A2" w14:textId="77777777" w:rsidR="004627CB" w:rsidRPr="0060462A" w:rsidRDefault="004627CB" w:rsidP="007532EA"/>
          <w:p w14:paraId="3B132E54" w14:textId="77777777" w:rsidR="00D50BC0" w:rsidRPr="0060462A" w:rsidRDefault="00D50BC0" w:rsidP="007532EA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7A11B5D" w14:textId="25F10C25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1AA36D18" w14:textId="0458A103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BDD5D2F" w14:textId="164C9FD4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0A9CEEF0" w14:textId="149C53FF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D</w:t>
            </w:r>
          </w:p>
        </w:tc>
      </w:tr>
      <w:tr w:rsidR="004627CB" w:rsidRPr="0060462A" w14:paraId="5CAEAC63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557AD1" w14:textId="77777777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Leite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</w:t>
            </w:r>
          </w:p>
          <w:p w14:paraId="0D280E5A" w14:textId="088B027E" w:rsidR="004627CB" w:rsidRPr="00CF30DD" w:rsidRDefault="004627CB" w:rsidP="007532EA">
            <w:r w:rsidRPr="0060462A">
              <w:rPr>
                <w:rFonts w:ascii="Times New Roman" w:hAnsi="Times New Roman" w:cs="Times New Roman"/>
              </w:rPr>
              <w:t>(2013)</w:t>
            </w:r>
            <w:r w:rsidR="00CF30DD" w:rsidRP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 w:rsidRPr="00CF30DD">
              <w:rPr>
                <w:rFonts w:ascii="Times New Roman" w:hAnsi="Times New Roman" w:cs="Times New Roman"/>
              </w:rPr>
              <w:t>[72]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4BB54B5" w14:textId="06B5862A" w:rsidR="004627CB" w:rsidRPr="0060462A" w:rsidRDefault="004627CB" w:rsidP="007532EA">
            <w:r w:rsidRPr="0060462A">
              <w:rPr>
                <w:rFonts w:ascii="Times New Roman" w:hAnsi="Times New Roman" w:cs="Times New Roman"/>
              </w:rPr>
              <w:t>HIV/AIDS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AD7E91" w14:textId="7746B151" w:rsidR="004627CB" w:rsidRPr="0060462A" w:rsidRDefault="004627CB" w:rsidP="007532EA"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30E7FA" w14:textId="0782C04A" w:rsidR="004627CB" w:rsidRPr="0060462A" w:rsidRDefault="004627CB" w:rsidP="007E76D5">
            <w:pPr>
              <w:pStyle w:val="ListParagraph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CD4</w:t>
            </w:r>
          </w:p>
          <w:p w14:paraId="7C4047CB" w14:textId="567BCF71" w:rsidR="004627CB" w:rsidRPr="0060462A" w:rsidRDefault="004627CB" w:rsidP="007E76D5">
            <w:pPr>
              <w:pStyle w:val="ListParagraph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HIV viral load</w:t>
            </w:r>
          </w:p>
          <w:p w14:paraId="490F3F31" w14:textId="3E7BF1D6" w:rsidR="004627CB" w:rsidRPr="0060462A" w:rsidRDefault="004627CB" w:rsidP="007E76D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 lactulose excretion</w:t>
            </w:r>
          </w:p>
          <w:p w14:paraId="68F80BCC" w14:textId="2F74CA0E" w:rsidR="004627CB" w:rsidRPr="0060462A" w:rsidRDefault="004627CB" w:rsidP="007E76D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% mannitol excretion</w:t>
            </w:r>
          </w:p>
          <w:p w14:paraId="0EE97884" w14:textId="79357712" w:rsidR="004627CB" w:rsidRPr="0060462A" w:rsidRDefault="004627CB" w:rsidP="007E76D5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Lactulose/mannitol ratio</w:t>
            </w:r>
          </w:p>
          <w:p w14:paraId="27D78235" w14:textId="77777777" w:rsidR="004627CB" w:rsidRPr="0060462A" w:rsidRDefault="004627CB" w:rsidP="001F28F1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5B64081" w14:textId="21A53832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1BD58E1A" w14:textId="21D0F7F7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056EC39" w14:textId="71B10FE9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6AB92ADF" w14:textId="30BC493E" w:rsidR="004627CB" w:rsidRPr="0060462A" w:rsidRDefault="004627CB" w:rsidP="007532EA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D</w:t>
            </w:r>
          </w:p>
        </w:tc>
      </w:tr>
      <w:tr w:rsidR="007D18D9" w:rsidRPr="0060462A" w14:paraId="07C0A446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F9AFBF4" w14:textId="5751F7A6" w:rsidR="007D18D9" w:rsidRPr="0060462A" w:rsidRDefault="007D18D9" w:rsidP="007532EA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Immune system</w:t>
            </w:r>
          </w:p>
        </w:tc>
      </w:tr>
      <w:tr w:rsidR="004627CB" w:rsidRPr="0060462A" w14:paraId="042636E6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A16746" w14:textId="77777777" w:rsidR="004627CB" w:rsidRPr="0060462A" w:rsidRDefault="004627CB" w:rsidP="007D18D9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Shabert</w:t>
            </w:r>
            <w:proofErr w:type="spellEnd"/>
          </w:p>
          <w:p w14:paraId="0157496C" w14:textId="4101C82C" w:rsidR="004627CB" w:rsidRPr="00CF30DD" w:rsidRDefault="004627CB" w:rsidP="007D18D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(1999)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[73]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A867A3" w14:textId="17B8AF45" w:rsidR="004627CB" w:rsidRPr="0060462A" w:rsidRDefault="004627CB" w:rsidP="007D18D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HIV/AIDS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C10A4B" w14:textId="77777777" w:rsidR="004627CB" w:rsidRPr="0060462A" w:rsidRDefault="004627CB" w:rsidP="007D18D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</w:t>
            </w:r>
            <w:r w:rsidRPr="0060462A">
              <w:rPr>
                <w:rFonts w:ascii="Times New Roman" w:hAnsi="Times New Roman" w:cs="Times New Roman"/>
              </w:rPr>
              <w:lastRenderedPageBreak/>
              <w:t>blind, placebo*)</w:t>
            </w:r>
          </w:p>
          <w:p w14:paraId="339CA2EC" w14:textId="109A9DE4" w:rsidR="004627CB" w:rsidRPr="0060462A" w:rsidRDefault="004627CB" w:rsidP="007D18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1E2DB22" w14:textId="2D727ED6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CD4+ T lymphocytes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6FD74B7" w14:textId="14F83E79" w:rsidR="004627CB" w:rsidRPr="0060462A" w:rsidRDefault="004627CB" w:rsidP="007D18D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24736C02" w14:textId="6A28B8D9" w:rsidR="004627CB" w:rsidRPr="0060462A" w:rsidRDefault="004627CB" w:rsidP="007D18D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484E6FDC" w14:textId="5674742D" w:rsidR="004627CB" w:rsidRPr="0060462A" w:rsidRDefault="004627CB" w:rsidP="007D18D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</w:tr>
      <w:tr w:rsidR="006D5FB6" w:rsidRPr="0060462A" w14:paraId="68C9E42D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34FD5CD" w14:textId="4F5A2B63" w:rsidR="006D5FB6" w:rsidRPr="0060462A" w:rsidRDefault="006D5FB6" w:rsidP="007D18D9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Digestive + Muscular systems</w:t>
            </w:r>
          </w:p>
        </w:tc>
      </w:tr>
      <w:tr w:rsidR="004627CB" w:rsidRPr="0060462A" w14:paraId="165D7D4F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F0F36D" w14:textId="77777777" w:rsidR="004627CB" w:rsidRPr="0060462A" w:rsidRDefault="004627CB" w:rsidP="006D5FB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Buchman </w:t>
            </w:r>
          </w:p>
          <w:p w14:paraId="4268E269" w14:textId="009C77FC" w:rsidR="004627CB" w:rsidRPr="00CF30DD" w:rsidRDefault="004627CB" w:rsidP="006D5FB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(1999)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[50]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CC2BC1F" w14:textId="682DC508" w:rsidR="004627CB" w:rsidRPr="0060462A" w:rsidRDefault="004627CB" w:rsidP="006D5FB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Marathon runners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B7D344" w14:textId="2967F9D6" w:rsidR="004627CB" w:rsidRPr="0060462A" w:rsidRDefault="004627CB" w:rsidP="006D5FB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23534E" w14:textId="54DB9DD1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Intestinal permeability (urinary lactulose: mannitol concentration after oral lactulose &amp; mannitol)</w:t>
            </w:r>
          </w:p>
          <w:p w14:paraId="483FC5EE" w14:textId="084234EB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Heme positive stool</w:t>
            </w:r>
          </w:p>
          <w:p w14:paraId="03B706B2" w14:textId="77777777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Pancreatitis (serum amylase &amp; lipase)</w:t>
            </w:r>
          </w:p>
          <w:p w14:paraId="6CF674A3" w14:textId="77777777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Nausea &amp; vomiting</w:t>
            </w:r>
          </w:p>
          <w:p w14:paraId="53D6175B" w14:textId="76E93DD8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Belching &amp; indigestion</w:t>
            </w:r>
          </w:p>
          <w:p w14:paraId="700CE897" w14:textId="77777777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Abdominal pain &amp; bloating</w:t>
            </w:r>
          </w:p>
          <w:p w14:paraId="2FF4E749" w14:textId="0B1642CA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Diarrhoea</w:t>
            </w:r>
          </w:p>
          <w:p w14:paraId="7EF60DD8" w14:textId="59C0FCA9" w:rsidR="004627CB" w:rsidRPr="0060462A" w:rsidRDefault="004627CB" w:rsidP="007E76D5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Extremity (muscle) pain</w:t>
            </w:r>
          </w:p>
          <w:p w14:paraId="5CC618B9" w14:textId="7C87A9ED" w:rsidR="004627CB" w:rsidRPr="0060462A" w:rsidRDefault="004627CB" w:rsidP="007E76D5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Muscle injury (serum CPK)</w:t>
            </w:r>
          </w:p>
          <w:p w14:paraId="6F5CA935" w14:textId="77777777" w:rsidR="004627CB" w:rsidRPr="0060462A" w:rsidRDefault="004627CB" w:rsidP="003C2B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50D44825" w14:textId="1971AC39" w:rsidR="004627CB" w:rsidRPr="0060462A" w:rsidRDefault="004627CB" w:rsidP="006D5FB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0F998A0C" w14:textId="77777777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lipase</w:t>
            </w:r>
          </w:p>
          <w:p w14:paraId="21D3B425" w14:textId="77777777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CPK</w:t>
            </w:r>
          </w:p>
          <w:p w14:paraId="1CF49FBD" w14:textId="77777777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Intestinal permeability </w:t>
            </w:r>
          </w:p>
          <w:p w14:paraId="325F4BDC" w14:textId="77777777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Heme positive stool</w:t>
            </w:r>
          </w:p>
          <w:p w14:paraId="518A3D32" w14:textId="437E66D2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Pancreatitis (serum amylase &amp; lipase)</w:t>
            </w:r>
          </w:p>
          <w:p w14:paraId="18A2AE48" w14:textId="79354481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Nausea &amp; vomiting</w:t>
            </w:r>
          </w:p>
          <w:p w14:paraId="5864C184" w14:textId="4B98CE9E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Belching &amp; indigestion</w:t>
            </w:r>
          </w:p>
          <w:p w14:paraId="2C60BF3E" w14:textId="0EFAEE68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Abdominal pain &amp; bloating</w:t>
            </w:r>
          </w:p>
          <w:p w14:paraId="169582A5" w14:textId="5E9B82EF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Diarrhoea</w:t>
            </w:r>
          </w:p>
          <w:p w14:paraId="7AE090E0" w14:textId="0E7BC3A2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Extremity (muscle) pain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46741C5" w14:textId="5852EA0D" w:rsidR="004627CB" w:rsidRPr="0060462A" w:rsidRDefault="004627CB" w:rsidP="006D5FB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1422CEA0" w14:textId="7FE9CA23" w:rsidR="004627CB" w:rsidRPr="0060462A" w:rsidRDefault="004627CB" w:rsidP="006D5FB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M</w:t>
            </w:r>
          </w:p>
        </w:tc>
      </w:tr>
      <w:tr w:rsidR="003C2B18" w:rsidRPr="0060462A" w14:paraId="58D4D22A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C5520B7" w14:textId="42048BB0" w:rsidR="003C2B18" w:rsidRPr="0060462A" w:rsidRDefault="003C2B18" w:rsidP="006D5FB6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Digestive system</w:t>
            </w:r>
          </w:p>
        </w:tc>
      </w:tr>
      <w:tr w:rsidR="004627CB" w:rsidRPr="0060462A" w14:paraId="09248629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3C7118" w14:textId="77777777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Manir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</w:t>
            </w:r>
          </w:p>
          <w:p w14:paraId="2BA1B001" w14:textId="620A7D18" w:rsidR="004627CB" w:rsidRPr="00CF30DD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(2014)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[74]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E9F2E6" w14:textId="2B4E80A0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Nonmetastatic pelvic malignancy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1847E8" w14:textId="1E3D481B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4CAC92" w14:textId="005C2665" w:rsidR="004627CB" w:rsidRPr="0060462A" w:rsidRDefault="004627CB" w:rsidP="007E76D5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Nausea</w:t>
            </w:r>
          </w:p>
          <w:p w14:paraId="36673F85" w14:textId="77777777" w:rsidR="004627CB" w:rsidRPr="0060462A" w:rsidRDefault="004627CB" w:rsidP="007E76D5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Vomiting</w:t>
            </w:r>
          </w:p>
          <w:p w14:paraId="0C18AD1B" w14:textId="50C1D077" w:rsidR="004627CB" w:rsidRPr="0060462A" w:rsidRDefault="004627CB" w:rsidP="007E76D5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Enteritis</w:t>
            </w:r>
          </w:p>
          <w:p w14:paraId="29B58D59" w14:textId="7717682A" w:rsidR="004627CB" w:rsidRPr="0060462A" w:rsidRDefault="004627CB" w:rsidP="007E76D5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Diarrhoea</w:t>
            </w:r>
          </w:p>
          <w:p w14:paraId="34FC4D13" w14:textId="5E0031CD" w:rsidR="004627CB" w:rsidRPr="0060462A" w:rsidRDefault="004627CB" w:rsidP="007E76D5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Distension/abdominal bloating</w:t>
            </w:r>
          </w:p>
          <w:p w14:paraId="4E259F27" w14:textId="6F0872AF" w:rsidR="004627CB" w:rsidRPr="0060462A" w:rsidRDefault="004627CB" w:rsidP="007E76D5">
            <w:pPr>
              <w:pStyle w:val="ListParagraph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Proctitis</w:t>
            </w:r>
          </w:p>
          <w:p w14:paraId="7EA17236" w14:textId="77777777" w:rsidR="004627CB" w:rsidRPr="0060462A" w:rsidRDefault="004627CB" w:rsidP="003C2B1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2A78E30" w14:textId="0C14F524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106719F" w14:textId="10EEBC55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1C4B8" w14:textId="6E26571D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</w:tr>
      <w:tr w:rsidR="004627CB" w:rsidRPr="0060462A" w14:paraId="42B99469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F23AB6" w14:textId="77777777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Bushen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</w:t>
            </w:r>
          </w:p>
          <w:p w14:paraId="0EB3A569" w14:textId="41657AAA" w:rsidR="004627CB" w:rsidRPr="00CF30DD" w:rsidRDefault="004627CB" w:rsidP="003C2B18">
            <w:r w:rsidRPr="0060462A">
              <w:rPr>
                <w:rFonts w:ascii="Times New Roman" w:hAnsi="Times New Roman" w:cs="Times New Roman"/>
              </w:rPr>
              <w:t>(2004)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 w:rsidRPr="00CF30DD">
              <w:rPr>
                <w:rFonts w:ascii="Times New Roman" w:hAnsi="Times New Roman" w:cs="Times New Roman"/>
              </w:rPr>
              <w:t>[75]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DD62CC" w14:textId="2A0739B0" w:rsidR="004627CB" w:rsidRPr="0060462A" w:rsidRDefault="004627CB" w:rsidP="003C2B18">
            <w:r w:rsidRPr="0060462A">
              <w:rPr>
                <w:rFonts w:ascii="Times New Roman" w:hAnsi="Times New Roman" w:cs="Times New Roman"/>
              </w:rPr>
              <w:t>HIV/AIDS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23E1AE" w14:textId="6D513392" w:rsidR="004627CB" w:rsidRPr="0060462A" w:rsidRDefault="004627CB" w:rsidP="003C2B18"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29B4F8" w14:textId="77777777" w:rsidR="004627CB" w:rsidRPr="0060462A" w:rsidRDefault="004627CB" w:rsidP="007E76D5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Intestinal permeability (lactulose and mannitol excretion levels)</w:t>
            </w:r>
          </w:p>
          <w:p w14:paraId="006647F6" w14:textId="5AAEABE3" w:rsidR="004627CB" w:rsidRPr="0060462A" w:rsidRDefault="004627CB" w:rsidP="007E76D5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Stool samples (ova and parasites)</w:t>
            </w:r>
          </w:p>
          <w:p w14:paraId="6EE35ACB" w14:textId="77777777" w:rsidR="004627CB" w:rsidRPr="0060462A" w:rsidRDefault="004627CB" w:rsidP="007E76D5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Frequency of diarrhoea </w:t>
            </w:r>
          </w:p>
          <w:p w14:paraId="231F00F4" w14:textId="4AEA8262" w:rsidR="004627CB" w:rsidRPr="0060462A" w:rsidRDefault="004627CB" w:rsidP="007E76D5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Stool consistency </w:t>
            </w:r>
          </w:p>
          <w:p w14:paraId="20E9D609" w14:textId="18C962E6" w:rsidR="004627CB" w:rsidRPr="0060462A" w:rsidRDefault="004627CB" w:rsidP="007E76D5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ARV drug absorption</w:t>
            </w:r>
          </w:p>
          <w:p w14:paraId="247B758A" w14:textId="70FE327E" w:rsidR="004627CB" w:rsidRPr="0060462A" w:rsidRDefault="004627CB" w:rsidP="007E76D5">
            <w:pPr>
              <w:pStyle w:val="ListParagraph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Other GI complaints (vomiting; anorexia; abdominal cramping)</w:t>
            </w:r>
          </w:p>
          <w:p w14:paraId="4E8E4EF3" w14:textId="77777777" w:rsidR="004627CB" w:rsidRPr="0060462A" w:rsidRDefault="004627CB" w:rsidP="003C2B18"/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3A800CA9" w14:textId="53D9257E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5D7270F5" w14:textId="6BA2B5F9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43E60" w14:textId="414796E8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</w:tr>
      <w:tr w:rsidR="003C2B18" w:rsidRPr="0060462A" w14:paraId="6F1FA349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87C99A8" w14:textId="776C3734" w:rsidR="003C2B18" w:rsidRPr="0060462A" w:rsidRDefault="003C2B18" w:rsidP="003C2B18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Integumentary system</w:t>
            </w:r>
          </w:p>
        </w:tc>
      </w:tr>
      <w:tr w:rsidR="004627CB" w:rsidRPr="0060462A" w14:paraId="519AA28B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82987E" w14:textId="77777777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Peng </w:t>
            </w:r>
          </w:p>
          <w:p w14:paraId="532104B2" w14:textId="0C165416" w:rsidR="004627CB" w:rsidRPr="00CF30DD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(2005)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[54]</w:t>
            </w:r>
          </w:p>
          <w:p w14:paraId="0A85ABA0" w14:textId="77777777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BE0239" w14:textId="77777777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Severe burn</w:t>
            </w:r>
          </w:p>
          <w:p w14:paraId="4515C2EF" w14:textId="77777777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B9ECCC" w14:textId="77777777" w:rsidR="004627CB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placebo*)</w:t>
            </w:r>
          </w:p>
          <w:p w14:paraId="6EE4324C" w14:textId="7653B7AA" w:rsidR="0060462A" w:rsidRPr="0060462A" w:rsidRDefault="0060462A" w:rsidP="003C2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F1B1A5D" w14:textId="77777777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Area &amp; depth of burns (TBSA; full thickness burns area)</w:t>
            </w:r>
          </w:p>
          <w:p w14:paraId="45A5C7D3" w14:textId="77777777" w:rsidR="004627CB" w:rsidRPr="0060462A" w:rsidRDefault="004627CB" w:rsidP="003C2B1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03EFC0A6" w14:textId="561D0EF7" w:rsidR="004627CB" w:rsidRPr="0060462A" w:rsidRDefault="004627CB" w:rsidP="003C2B18">
            <w:r w:rsidRPr="0060462A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1FBE4F5D" w14:textId="1E813959" w:rsidR="004627CB" w:rsidRPr="0060462A" w:rsidRDefault="004627CB" w:rsidP="003C2B18"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461C955B" w14:textId="2499D267" w:rsidR="004627CB" w:rsidRPr="0060462A" w:rsidRDefault="004627CB" w:rsidP="003C2B1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</w:tr>
      <w:tr w:rsidR="00707E1D" w:rsidRPr="0060462A" w14:paraId="3A373DD8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BA64FE4" w14:textId="77777777" w:rsidR="00707E1D" w:rsidRDefault="00707E1D" w:rsidP="003C2B18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hAnsi="Times New Roman" w:cs="Times New Roman"/>
                <w:b/>
                <w:bCs/>
              </w:rPr>
              <w:t>RCT (X)</w:t>
            </w:r>
          </w:p>
          <w:p w14:paraId="68D7CF43" w14:textId="7BE5D842" w:rsidR="0060462A" w:rsidRPr="0060462A" w:rsidRDefault="0060462A" w:rsidP="003C2B1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E1D" w:rsidRPr="0060462A" w14:paraId="03151F8A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2376B1D" w14:textId="3DDCA0FA" w:rsidR="00707E1D" w:rsidRPr="0060462A" w:rsidRDefault="00707E1D" w:rsidP="003C2B18">
            <w:r w:rsidRPr="0060462A">
              <w:rPr>
                <w:rFonts w:ascii="Times New Roman" w:hAnsi="Times New Roman" w:cs="Times New Roman"/>
                <w:b/>
                <w:bCs/>
              </w:rPr>
              <w:t>Endocrine &amp; Metabolic system</w:t>
            </w:r>
          </w:p>
        </w:tc>
      </w:tr>
      <w:tr w:rsidR="004627CB" w:rsidRPr="0060462A" w14:paraId="6C69F875" w14:textId="77777777" w:rsidTr="00DF14EA">
        <w:trPr>
          <w:trHeight w:val="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3DEC46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Gannon </w:t>
            </w:r>
          </w:p>
          <w:p w14:paraId="6A9E1271" w14:textId="5F825D6E" w:rsidR="004627CB" w:rsidRPr="00CF30DD" w:rsidRDefault="004627CB" w:rsidP="00707E1D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(2002)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[24]</w:t>
            </w:r>
          </w:p>
          <w:p w14:paraId="4D367129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</w:p>
          <w:p w14:paraId="3CA01241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</w:p>
          <w:p w14:paraId="63E911B7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</w:p>
          <w:p w14:paraId="7F598BF8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</w:p>
          <w:p w14:paraId="2C80449D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DFB85C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Healthy</w:t>
            </w:r>
          </w:p>
          <w:p w14:paraId="56B07EC8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</w:p>
          <w:p w14:paraId="4BFCA4EF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</w:p>
          <w:p w14:paraId="4FD5121A" w14:textId="7777777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244BD5" w14:textId="017E02B7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DB43E6" w14:textId="4BBEA832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 glucose concentration</w:t>
            </w:r>
          </w:p>
          <w:p w14:paraId="3DC8B8E1" w14:textId="6C4756C9" w:rsidR="004627CB" w:rsidRPr="0060462A" w:rsidRDefault="004627CB" w:rsidP="007E76D5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insulin concentration</w:t>
            </w:r>
          </w:p>
          <w:p w14:paraId="77A640A0" w14:textId="77777777" w:rsidR="004627CB" w:rsidRDefault="004627CB" w:rsidP="00707E1D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Plasma glucagon concentration</w:t>
            </w:r>
          </w:p>
          <w:p w14:paraId="1F7158EC" w14:textId="6F69ADB1" w:rsidR="00A425EF" w:rsidRPr="0060462A" w:rsidRDefault="00A425EF" w:rsidP="00A425E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723EB507" w14:textId="0C18C7A6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lastRenderedPageBreak/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insulin concentration</w:t>
            </w:r>
          </w:p>
          <w:p w14:paraId="05CD7D99" w14:textId="2F48DAE1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 glucagon concentration</w:t>
            </w:r>
          </w:p>
          <w:p w14:paraId="26F84C68" w14:textId="636D4A91" w:rsidR="004627CB" w:rsidRPr="0060462A" w:rsidRDefault="004627CB" w:rsidP="00707E1D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lastRenderedPageBreak/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 glucose concentration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7EDA79FF" w14:textId="3434CF59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lastRenderedPageBreak/>
              <w:t>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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insulin concentration</w:t>
            </w:r>
          </w:p>
          <w:p w14:paraId="79D8C55F" w14:textId="77777777" w:rsidR="004627CB" w:rsidRPr="0060462A" w:rsidRDefault="004627CB" w:rsidP="00CB31AE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 glucagon concentration</w:t>
            </w:r>
          </w:p>
          <w:p w14:paraId="1E9805A1" w14:textId="0EFBBD47" w:rsidR="004627CB" w:rsidRPr="0060462A" w:rsidRDefault="004627CB" w:rsidP="00707E1D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 glucose concentration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91CAEC8" w14:textId="72D27E88" w:rsidR="004627CB" w:rsidRPr="0060462A" w:rsidRDefault="004627CB" w:rsidP="00707E1D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E&amp;M</w:t>
            </w:r>
          </w:p>
        </w:tc>
      </w:tr>
      <w:tr w:rsidR="007010B9" w:rsidRPr="0060462A" w14:paraId="23916FA9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26B9073" w14:textId="47B13E36" w:rsidR="007010B9" w:rsidRPr="0060462A" w:rsidRDefault="007010B9" w:rsidP="00707E1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Endocrine &amp; Metabolic + Immune </w:t>
            </w:r>
            <w:r w:rsidR="009E262C"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+ Digestive systems</w:t>
            </w:r>
          </w:p>
        </w:tc>
      </w:tr>
      <w:tr w:rsidR="004627CB" w:rsidRPr="0060462A" w14:paraId="480C5C2A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0CD7D7" w14:textId="0ECFDF0E" w:rsidR="004627CB" w:rsidRPr="00CF30DD" w:rsidRDefault="004627CB" w:rsidP="007010B9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Genton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(2021b)</w:t>
            </w:r>
            <w:r w:rsidR="00CF30DD">
              <w:rPr>
                <w:rFonts w:ascii="Times New Roman" w:hAnsi="Times New Roman" w:cs="Times New Roman"/>
              </w:rPr>
              <w:t xml:space="preserve"> [76]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5C15674" w14:textId="75A5BA67" w:rsidR="004627CB" w:rsidRPr="0060462A" w:rsidRDefault="004627CB" w:rsidP="007010B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Chronic haemodialysis with PEW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1E8A04" w14:textId="3EC6B23F" w:rsidR="004627CB" w:rsidRPr="0060462A" w:rsidRDefault="004627CB" w:rsidP="007010B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BD826E" w14:textId="289FD9D8" w:rsidR="004627CB" w:rsidRPr="0060462A" w:rsidRDefault="004627CB" w:rsidP="007E76D5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1-AG &amp; 2-AG</w:t>
            </w:r>
          </w:p>
          <w:p w14:paraId="14418B3B" w14:textId="177507EA" w:rsidR="004627CB" w:rsidRPr="0060462A" w:rsidRDefault="004627CB" w:rsidP="007E76D5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1-OG &amp; 2-OG</w:t>
            </w:r>
          </w:p>
          <w:p w14:paraId="31872509" w14:textId="7FBD6AAE" w:rsidR="004627CB" w:rsidRPr="0060462A" w:rsidRDefault="004627CB" w:rsidP="007E76D5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anandamide</w:t>
            </w:r>
          </w:p>
          <w:p w14:paraId="28A49281" w14:textId="20B28AC7" w:rsidR="004627CB" w:rsidRPr="0060462A" w:rsidRDefault="004627CB" w:rsidP="007E76D5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N-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Oleoyletanolamine</w:t>
            </w:r>
            <w:proofErr w:type="spellEnd"/>
          </w:p>
          <w:p w14:paraId="4C95163C" w14:textId="7C82A79E" w:rsidR="004627CB" w:rsidRPr="0060462A" w:rsidRDefault="004627CB" w:rsidP="007E76D5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N-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Palmitoyethanolamine</w:t>
            </w:r>
            <w:proofErr w:type="spellEnd"/>
          </w:p>
          <w:p w14:paraId="3BCE61B8" w14:textId="77777777" w:rsidR="004627CB" w:rsidRPr="0060462A" w:rsidRDefault="004627CB" w:rsidP="007E76D5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N-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Linoleoylethanolamine</w:t>
            </w:r>
            <w:proofErr w:type="spellEnd"/>
          </w:p>
          <w:p w14:paraId="0874E989" w14:textId="4D829B48" w:rsidR="004627CB" w:rsidRPr="0060462A" w:rsidRDefault="004627CB" w:rsidP="007E76D5">
            <w:pPr>
              <w:pStyle w:val="ListParagraph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N-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Stearoylethanolamine</w:t>
            </w:r>
            <w:proofErr w:type="spellEnd"/>
          </w:p>
          <w:p w14:paraId="2E08EA72" w14:textId="25471CB5" w:rsidR="004627CB" w:rsidRPr="0060462A" w:rsidRDefault="004627CB" w:rsidP="007E76D5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IL-6</w:t>
            </w:r>
          </w:p>
          <w:p w14:paraId="2716E019" w14:textId="34251A34" w:rsidR="004627CB" w:rsidRPr="0060462A" w:rsidRDefault="004627CB" w:rsidP="007E76D5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TNF-</w:t>
            </w:r>
            <w:r w:rsidRPr="0060462A">
              <w:rPr>
                <w:lang w:eastAsia="en-GB"/>
              </w:rPr>
              <w:sym w:font="Symbol" w:char="F061"/>
            </w:r>
          </w:p>
          <w:p w14:paraId="339FD9E7" w14:textId="0E6B1D8D" w:rsidR="004627CB" w:rsidRPr="0060462A" w:rsidRDefault="004627CB" w:rsidP="007E76D5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CRP</w:t>
            </w:r>
          </w:p>
          <w:p w14:paraId="6C8E2C51" w14:textId="3E5969D6" w:rsidR="004627CB" w:rsidRPr="0060462A" w:rsidRDefault="004627CB" w:rsidP="007E76D5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Serum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fecal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IgA</w:t>
            </w:r>
          </w:p>
          <w:p w14:paraId="2A5043F7" w14:textId="59BA3229" w:rsidR="004627CB" w:rsidRPr="0060462A" w:rsidRDefault="004627CB" w:rsidP="007E76D5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IL-10 (anti-inflammatory)</w:t>
            </w:r>
          </w:p>
          <w:p w14:paraId="52C420A7" w14:textId="77777777" w:rsidR="004627CB" w:rsidRPr="0060462A" w:rsidRDefault="004627CB" w:rsidP="007E76D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Gut permeability (LPS; GLP-2)</w:t>
            </w:r>
          </w:p>
          <w:p w14:paraId="2448E222" w14:textId="77777777" w:rsidR="004627CB" w:rsidRPr="0060462A" w:rsidRDefault="004627CB" w:rsidP="007E76D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ghrelin</w:t>
            </w:r>
          </w:p>
          <w:p w14:paraId="6F4FE00E" w14:textId="77777777" w:rsidR="004627CB" w:rsidRPr="0060462A" w:rsidRDefault="004627CB" w:rsidP="007E76D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Active ghrelin</w:t>
            </w:r>
          </w:p>
          <w:p w14:paraId="455BE9DE" w14:textId="20FEF028" w:rsidR="004627CB" w:rsidRPr="0060462A" w:rsidRDefault="004627CB" w:rsidP="007E76D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Leptin</w:t>
            </w:r>
          </w:p>
          <w:p w14:paraId="7227CBCD" w14:textId="66537BC2" w:rsidR="004627CB" w:rsidRPr="0060462A" w:rsidRDefault="004627CB" w:rsidP="007E76D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Active GLP-1</w:t>
            </w:r>
          </w:p>
          <w:p w14:paraId="7BC275B9" w14:textId="2BBFB94A" w:rsidR="004627CB" w:rsidRPr="0060462A" w:rsidRDefault="004627CB" w:rsidP="007E76D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CCK</w:t>
            </w:r>
          </w:p>
          <w:p w14:paraId="6E2B3CF4" w14:textId="7534105D" w:rsidR="004627CB" w:rsidRPr="0060462A" w:rsidRDefault="004627CB" w:rsidP="007E76D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Neuropeptide Y</w:t>
            </w:r>
          </w:p>
          <w:p w14:paraId="0BCE5B7F" w14:textId="6964C0BC" w:rsidR="004627CB" w:rsidRPr="0060462A" w:rsidRDefault="004627CB" w:rsidP="007E76D5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PYY</w:t>
            </w:r>
          </w:p>
          <w:p w14:paraId="0EBDC0E6" w14:textId="5FDBD13F" w:rsidR="004627CB" w:rsidRPr="00A425EF" w:rsidRDefault="004627CB" w:rsidP="009E262C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Microbiota diversity (Shannon diversity index;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zOTU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richness (taxa of bacterial communities))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53D245A" w14:textId="72DD9D3A" w:rsidR="004627CB" w:rsidRPr="0060462A" w:rsidRDefault="004627CB" w:rsidP="007010B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75A882CF" w14:textId="5CFF9CBF" w:rsidR="004627CB" w:rsidRPr="0060462A" w:rsidRDefault="004627CB" w:rsidP="007010B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0C341CA0" w14:textId="60310D3F" w:rsidR="004627CB" w:rsidRPr="0060462A" w:rsidRDefault="004627CB" w:rsidP="007010B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E&amp;M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463AE01F" w14:textId="54D61C87" w:rsidR="004627CB" w:rsidRPr="0060462A" w:rsidRDefault="004627CB" w:rsidP="007010B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5CAF318A" w14:textId="35113D70" w:rsidR="004627CB" w:rsidRPr="0060462A" w:rsidRDefault="004627CB" w:rsidP="007010B9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D</w:t>
            </w:r>
          </w:p>
        </w:tc>
      </w:tr>
      <w:tr w:rsidR="00295BF3" w:rsidRPr="0060462A" w14:paraId="6AB0E127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B96F289" w14:textId="77777777" w:rsidR="0060462A" w:rsidRDefault="0060462A" w:rsidP="007010B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B0BF89" w14:textId="18FFE23D" w:rsidR="00295BF3" w:rsidRPr="0060462A" w:rsidRDefault="00295BF3" w:rsidP="007010B9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hAnsi="Times New Roman" w:cs="Times New Roman"/>
                <w:b/>
                <w:bCs/>
              </w:rPr>
              <w:t>Endocrine &amp; Metabolic + Immune + Digestive + Muscular + Renal + Skeletal systems</w:t>
            </w:r>
          </w:p>
        </w:tc>
      </w:tr>
      <w:tr w:rsidR="004627CB" w:rsidRPr="0060462A" w14:paraId="1DE786C2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6C0F6E" w14:textId="006B7F5B" w:rsidR="004627CB" w:rsidRPr="00CF30DD" w:rsidRDefault="004627CB" w:rsidP="00295BF3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Genton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(2021a)</w:t>
            </w:r>
            <w:r w:rsidR="00CF30DD">
              <w:rPr>
                <w:rFonts w:ascii="Times New Roman" w:hAnsi="Times New Roman" w:cs="Times New Roman"/>
              </w:rPr>
              <w:t xml:space="preserve"> [52]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98D2FE" w14:textId="096999E9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Chronic haemodialysis with PEW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E3208F" w14:textId="0C5CCD33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A07195" w14:textId="6C3A1F7D" w:rsidR="004627CB" w:rsidRPr="0060462A" w:rsidRDefault="004627CB" w:rsidP="007E76D5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cholesterol</w:t>
            </w:r>
          </w:p>
          <w:p w14:paraId="2B323F2A" w14:textId="0CD6F207" w:rsidR="004627CB" w:rsidRPr="0060462A" w:rsidRDefault="004627CB" w:rsidP="007E76D5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parathyroid hormone</w:t>
            </w:r>
          </w:p>
          <w:p w14:paraId="41AE0686" w14:textId="2D0FB483" w:rsidR="004627CB" w:rsidRPr="0060462A" w:rsidRDefault="004627CB" w:rsidP="007E76D5">
            <w:pPr>
              <w:pStyle w:val="ListParagraph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25-OH vitamin D</w:t>
            </w:r>
          </w:p>
          <w:p w14:paraId="20B25AE7" w14:textId="2467D1E8" w:rsidR="004627CB" w:rsidRPr="0060462A" w:rsidRDefault="004627CB" w:rsidP="007E76D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Indirect calorimetry (VCO2; VO2; resting energy expenditure; respiratory quotient)</w:t>
            </w:r>
          </w:p>
          <w:p w14:paraId="3F203947" w14:textId="4F18C111" w:rsidR="004627CB" w:rsidRPr="0060462A" w:rsidRDefault="004627CB" w:rsidP="007E76D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Lymphocytes </w:t>
            </w:r>
          </w:p>
          <w:p w14:paraId="13191A67" w14:textId="0EBCA278" w:rsidR="004627CB" w:rsidRPr="0060462A" w:rsidRDefault="004627CB" w:rsidP="007E76D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Intake and appetite (kcal; protein; appetite rating)</w:t>
            </w:r>
          </w:p>
          <w:p w14:paraId="6B6FAD41" w14:textId="5AF8DC56" w:rsidR="004627CB" w:rsidRPr="0060462A" w:rsidRDefault="004627CB" w:rsidP="007E76D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lean soft tissue (DXA)</w:t>
            </w:r>
          </w:p>
          <w:p w14:paraId="39CF5466" w14:textId="088EEBE1" w:rsidR="004627CB" w:rsidRPr="0060462A" w:rsidRDefault="004627CB" w:rsidP="007E76D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lean body mass index (DXA)</w:t>
            </w:r>
          </w:p>
          <w:p w14:paraId="2989FDE6" w14:textId="2E7293D4" w:rsidR="004627CB" w:rsidRPr="0060462A" w:rsidRDefault="004627CB" w:rsidP="007E76D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fat free mass (BIA)</w:t>
            </w:r>
          </w:p>
          <w:p w14:paraId="3C993E3C" w14:textId="02A6AB40" w:rsidR="004627CB" w:rsidRPr="0060462A" w:rsidRDefault="004627CB" w:rsidP="007E76D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fat free mass index (BIA)</w:t>
            </w:r>
          </w:p>
          <w:p w14:paraId="4F04636E" w14:textId="7667611B" w:rsidR="004627CB" w:rsidRPr="0060462A" w:rsidRDefault="004627CB" w:rsidP="007E76D5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handgrip strength</w:t>
            </w:r>
          </w:p>
          <w:p w14:paraId="1B9B71F5" w14:textId="3038B216" w:rsidR="004627CB" w:rsidRPr="0060462A" w:rsidRDefault="004627CB" w:rsidP="007E76D5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predialysis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urea</w:t>
            </w:r>
          </w:p>
          <w:p w14:paraId="356F9587" w14:textId="0A14B35D" w:rsidR="004627CB" w:rsidRPr="0060462A" w:rsidRDefault="004627CB" w:rsidP="007E76D5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creatinine</w:t>
            </w:r>
          </w:p>
          <w:p w14:paraId="14C82780" w14:textId="5731A132" w:rsidR="004627CB" w:rsidRPr="0060462A" w:rsidRDefault="004627CB" w:rsidP="007E76D5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nPCR</w:t>
            </w:r>
            <w:proofErr w:type="spellEnd"/>
          </w:p>
          <w:p w14:paraId="5DA0099A" w14:textId="2601CDA9" w:rsidR="004627CB" w:rsidRPr="0060462A" w:rsidRDefault="004627CB" w:rsidP="007E76D5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Kt/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Vurea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  <w:p w14:paraId="5F9D4A4F" w14:textId="4150FE60" w:rsidR="004627CB" w:rsidRPr="0060462A" w:rsidRDefault="004627CB" w:rsidP="007E76D5">
            <w:pPr>
              <w:pStyle w:val="ListParagraph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bicarbonate</w:t>
            </w:r>
          </w:p>
          <w:p w14:paraId="576D233E" w14:textId="6C60AF1A" w:rsidR="0060462A" w:rsidRPr="00A425EF" w:rsidRDefault="004627CB" w:rsidP="00A425EF">
            <w:pPr>
              <w:pStyle w:val="ListParagraph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bone mineral content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0EDF212" w14:textId="67844C9F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5A2F5C1F" w14:textId="55A6CAAF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cholesterol</w:t>
            </w:r>
          </w:p>
          <w:p w14:paraId="45CB6ED2" w14:textId="3B3725A2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parathyroid hormone</w:t>
            </w:r>
          </w:p>
          <w:p w14:paraId="286758FD" w14:textId="59C862A6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25-OH vitamin D</w:t>
            </w:r>
          </w:p>
          <w:p w14:paraId="1FCDAE90" w14:textId="777D59C3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Indirect calorimetry (VCO2; VO2; resting energy expenditure; respiratory quotient)</w:t>
            </w:r>
          </w:p>
          <w:p w14:paraId="09066679" w14:textId="3311F752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Lymphocytes </w:t>
            </w:r>
          </w:p>
          <w:p w14:paraId="7652343B" w14:textId="0A654F12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Intake and appetite (kcal; protein; appetite rating)</w:t>
            </w:r>
          </w:p>
          <w:p w14:paraId="09AC592B" w14:textId="4E7CFA38" w:rsidR="004627CB" w:rsidRPr="0060462A" w:rsidRDefault="004627CB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handgrip strength</w:t>
            </w:r>
          </w:p>
          <w:p w14:paraId="7E20E317" w14:textId="675F4F95" w:rsidR="004627CB" w:rsidRPr="0060462A" w:rsidRDefault="004627CB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fat free mass index</w:t>
            </w:r>
          </w:p>
          <w:p w14:paraId="15284AFB" w14:textId="7136794E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lean soft tissue (DXA)</w:t>
            </w:r>
          </w:p>
          <w:p w14:paraId="45D13A4D" w14:textId="0EF81170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lean body mass index (DXA)</w:t>
            </w:r>
          </w:p>
          <w:p w14:paraId="06B681E1" w14:textId="5DC1AD82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fat free mass (BIA)</w:t>
            </w:r>
          </w:p>
          <w:p w14:paraId="1C06852F" w14:textId="6D9D5133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creatinine</w:t>
            </w:r>
          </w:p>
          <w:p w14:paraId="0F4C2177" w14:textId="77DE66BB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Kt/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Vurea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  <w:p w14:paraId="05897660" w14:textId="40F9248E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bicarbonate</w:t>
            </w:r>
          </w:p>
          <w:p w14:paraId="33E5699D" w14:textId="6F33DFED" w:rsidR="004627CB" w:rsidRPr="0060462A" w:rsidRDefault="004627CB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nPCR</w:t>
            </w:r>
            <w:proofErr w:type="spellEnd"/>
          </w:p>
          <w:p w14:paraId="03117F36" w14:textId="3422771E" w:rsidR="004627CB" w:rsidRPr="0060462A" w:rsidRDefault="004627CB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pre-dialysis urea</w:t>
            </w:r>
          </w:p>
          <w:p w14:paraId="7DD10D1D" w14:textId="754AB388" w:rsidR="00A007EA" w:rsidRPr="0060462A" w:rsidRDefault="00A007EA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bone mineral content</w:t>
            </w:r>
          </w:p>
          <w:p w14:paraId="136C4946" w14:textId="77777777" w:rsidR="004627CB" w:rsidRPr="0060462A" w:rsidRDefault="004627CB" w:rsidP="009A207C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85E0665" w14:textId="2435136B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E&amp;M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6A281CE4" w14:textId="2336B28F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1FE94C9E" w14:textId="046CE4C1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42D118E" w14:textId="60907A8E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60074B5A" w14:textId="21BA8D81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5045B96E" w14:textId="0CD34144" w:rsidR="004627CB" w:rsidRPr="0060462A" w:rsidRDefault="004627CB" w:rsidP="00295BF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S</w:t>
            </w:r>
          </w:p>
        </w:tc>
      </w:tr>
      <w:tr w:rsidR="009A207C" w:rsidRPr="0060462A" w14:paraId="619F1AF9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48D1304" w14:textId="77777777" w:rsidR="0060462A" w:rsidRDefault="0060462A" w:rsidP="00295B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14:paraId="06DCD9E0" w14:textId="16227FCA" w:rsidR="009A207C" w:rsidRPr="0060462A" w:rsidRDefault="009A207C" w:rsidP="00295BF3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Endocrine &amp; Metabolic + Nervous systems</w:t>
            </w:r>
          </w:p>
        </w:tc>
      </w:tr>
      <w:tr w:rsidR="004627CB" w:rsidRPr="0060462A" w14:paraId="4577F857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4F8678" w14:textId="77777777" w:rsidR="004627CB" w:rsidRPr="0060462A" w:rsidRDefault="004627CB" w:rsidP="009A20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Munts </w:t>
            </w:r>
          </w:p>
          <w:p w14:paraId="560202D4" w14:textId="0942B9FA" w:rsidR="004627CB" w:rsidRPr="00CF30DD" w:rsidRDefault="004627CB" w:rsidP="009A20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(2009)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[77]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335543" w14:textId="125ECCC1" w:rsidR="004627CB" w:rsidRPr="0060462A" w:rsidRDefault="004627CB" w:rsidP="009A20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CRPS with dystonia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5AA171" w14:textId="008B0255" w:rsidR="004627CB" w:rsidRPr="0060462A" w:rsidRDefault="004627CB" w:rsidP="009A20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CC783A5" w14:textId="7BFF5C10" w:rsidR="004627CB" w:rsidRPr="0060462A" w:rsidRDefault="004627CB" w:rsidP="00C92CA3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Plasma growth hormone concentration</w:t>
            </w:r>
          </w:p>
          <w:p w14:paraId="7B8BFBE5" w14:textId="6E2D586E" w:rsidR="004627CB" w:rsidRPr="0060462A" w:rsidRDefault="004627CB" w:rsidP="007E76D5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Pain (numeric rating scale)</w:t>
            </w:r>
          </w:p>
          <w:p w14:paraId="444B7CA6" w14:textId="5CA6688C" w:rsidR="004627CB" w:rsidRPr="0060462A" w:rsidRDefault="004627CB" w:rsidP="007E76D5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McGill pain questionnaire</w:t>
            </w:r>
          </w:p>
          <w:p w14:paraId="69811B46" w14:textId="77777777" w:rsidR="004627CB" w:rsidRPr="0060462A" w:rsidRDefault="004627CB" w:rsidP="007E76D5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Thermal sensory analyser</w:t>
            </w:r>
          </w:p>
          <w:p w14:paraId="2D8B4336" w14:textId="45305030" w:rsidR="004627CB" w:rsidRPr="0060462A" w:rsidRDefault="004627CB" w:rsidP="007E76D5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BFM dystonia rating scale</w:t>
            </w:r>
          </w:p>
          <w:p w14:paraId="529E3340" w14:textId="19004478" w:rsidR="004627CB" w:rsidRPr="0060462A" w:rsidRDefault="004627CB" w:rsidP="007E76D5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Unified myoclonus rating scale</w:t>
            </w:r>
          </w:p>
          <w:p w14:paraId="1A2106C7" w14:textId="3A4F629F" w:rsidR="004627CB" w:rsidRPr="0060462A" w:rsidRDefault="004627CB" w:rsidP="007E76D5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Tremor research group rating scale</w:t>
            </w:r>
          </w:p>
          <w:p w14:paraId="000DC2AF" w14:textId="12873BFD" w:rsidR="004627CB" w:rsidRPr="0060462A" w:rsidRDefault="004627CB" w:rsidP="007E76D5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Radboud skills questionnaire</w:t>
            </w:r>
          </w:p>
          <w:p w14:paraId="4BB794C7" w14:textId="77777777" w:rsidR="004627CB" w:rsidRPr="0060462A" w:rsidRDefault="004627CB" w:rsidP="00C92CA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5CD3803D" w14:textId="3660E3F4" w:rsidR="004627CB" w:rsidRPr="0060462A" w:rsidRDefault="004627CB" w:rsidP="009A20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38EB9E38" w14:textId="43AD9382" w:rsidR="004627CB" w:rsidRPr="0060462A" w:rsidRDefault="004627CB" w:rsidP="009A20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7644CCA6" w14:textId="0E6FA430" w:rsidR="004627CB" w:rsidRPr="0060462A" w:rsidRDefault="004627CB" w:rsidP="009A20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E&amp;M</w:t>
            </w:r>
          </w:p>
        </w:tc>
        <w:tc>
          <w:tcPr>
            <w:tcW w:w="11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440D18AA" w14:textId="6BFA8F17" w:rsidR="004627CB" w:rsidRPr="0060462A" w:rsidRDefault="004627CB" w:rsidP="009A20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596A1D" w:rsidRPr="0060462A" w14:paraId="6F8A0AAC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A126A70" w14:textId="53763968" w:rsidR="00596A1D" w:rsidRPr="0060462A" w:rsidRDefault="00596A1D" w:rsidP="009A207C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Nervous system</w:t>
            </w:r>
          </w:p>
        </w:tc>
      </w:tr>
      <w:tr w:rsidR="004627CB" w:rsidRPr="0060462A" w14:paraId="701AE5C5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31DD70" w14:textId="15012ED1" w:rsidR="004627CB" w:rsidRPr="00CF30DD" w:rsidRDefault="004627CB" w:rsidP="00596A1D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Bannai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(2012)</w:t>
            </w:r>
            <w:r w:rsidR="00CF30D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 xml:space="preserve"> </w:t>
            </w:r>
            <w:r w:rsidR="00CF30D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[28]</w:t>
            </w:r>
          </w:p>
          <w:p w14:paraId="2B796FBF" w14:textId="77777777" w:rsidR="004627CB" w:rsidRPr="0060462A" w:rsidRDefault="004627CB" w:rsidP="00596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0903E2" w14:textId="77777777" w:rsidR="004627CB" w:rsidRPr="0060462A" w:rsidRDefault="004627CB" w:rsidP="00596A1D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Healthy</w:t>
            </w:r>
          </w:p>
          <w:p w14:paraId="6CC0ACAE" w14:textId="77777777" w:rsidR="004627CB" w:rsidRPr="0060462A" w:rsidRDefault="004627CB" w:rsidP="00596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AD7530" w14:textId="3D4B8919" w:rsidR="004627CB" w:rsidRPr="0060462A" w:rsidRDefault="004627CB" w:rsidP="00596A1D">
            <w:r w:rsidRPr="0060462A">
              <w:rPr>
                <w:rFonts w:ascii="Times New Roman" w:hAnsi="Times New Roman" w:cs="Times New Roman"/>
              </w:rPr>
              <w:t>RCT (single-blind, placebo-controlled</w:t>
            </w:r>
            <w:r w:rsidRPr="0060462A"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D59AEF7" w14:textId="4A1593A0" w:rsidR="004627CB" w:rsidRPr="0060462A" w:rsidRDefault="004627CB" w:rsidP="007E76D5">
            <w:pPr>
              <w:pStyle w:val="ListParagraph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Sleepiness</w:t>
            </w:r>
          </w:p>
          <w:p w14:paraId="649A0C86" w14:textId="38CD3EA3" w:rsidR="004627CB" w:rsidRPr="0060462A" w:rsidRDefault="004627CB" w:rsidP="007E76D5">
            <w:pPr>
              <w:pStyle w:val="ListParagraph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Fatigue</w:t>
            </w:r>
          </w:p>
          <w:p w14:paraId="04DF65DF" w14:textId="34E8C111" w:rsidR="004627CB" w:rsidRPr="0060462A" w:rsidRDefault="004627CB" w:rsidP="007E76D5">
            <w:pPr>
              <w:pStyle w:val="ListParagraph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Simple reaction</w:t>
            </w:r>
          </w:p>
          <w:p w14:paraId="0953D2CA" w14:textId="1770B45D" w:rsidR="004627CB" w:rsidRPr="0060462A" w:rsidRDefault="004627CB" w:rsidP="007E76D5">
            <w:pPr>
              <w:pStyle w:val="ListParagraph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Psychomotor vigilance</w:t>
            </w:r>
          </w:p>
          <w:p w14:paraId="6FCA3A64" w14:textId="59C40C6E" w:rsidR="004627CB" w:rsidRPr="0060462A" w:rsidRDefault="004627CB" w:rsidP="007E76D5">
            <w:pPr>
              <w:pStyle w:val="ListParagraph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Memory recognition</w:t>
            </w:r>
          </w:p>
          <w:p w14:paraId="06AC2D4B" w14:textId="77777777" w:rsidR="004627CB" w:rsidRPr="0060462A" w:rsidRDefault="004627CB" w:rsidP="007E76D5">
            <w:pPr>
              <w:pStyle w:val="ListParagraph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Number addition</w:t>
            </w:r>
          </w:p>
          <w:p w14:paraId="17EA9B98" w14:textId="3AF5E703" w:rsidR="004627CB" w:rsidRPr="0060462A" w:rsidRDefault="004627CB" w:rsidP="007709AC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6E0B97D" w14:textId="5C389DA0" w:rsidR="004627CB" w:rsidRPr="0060462A" w:rsidRDefault="004627CB" w:rsidP="00C16800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hAnsi="Times New Roman" w:cs="Times New Roman"/>
                <w:lang w:eastAsia="en-GB"/>
              </w:rPr>
              <w:t xml:space="preserve">fatigue </w:t>
            </w:r>
          </w:p>
          <w:p w14:paraId="5638CCF2" w14:textId="28DA2B01" w:rsidR="004627CB" w:rsidRPr="0060462A" w:rsidRDefault="004627CB" w:rsidP="00C16800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hAnsi="Times New Roman" w:cs="Times New Roman"/>
                <w:lang w:eastAsia="en-GB"/>
              </w:rPr>
              <w:t>psychomotor vigilance reaction time</w:t>
            </w:r>
          </w:p>
          <w:p w14:paraId="1E5FE74B" w14:textId="7028DE30" w:rsidR="004627CB" w:rsidRPr="0060462A" w:rsidRDefault="004627CB" w:rsidP="00596A1D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6038F040" w14:textId="135A67C9" w:rsidR="004627CB" w:rsidRPr="0060462A" w:rsidRDefault="004627CB" w:rsidP="00596A1D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7014FC2B" w14:textId="5AFFEDE8" w:rsidR="004627CB" w:rsidRPr="0060462A" w:rsidRDefault="004627CB" w:rsidP="00596A1D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4627CB" w:rsidRPr="0060462A" w14:paraId="589FC03E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E9DACB" w14:textId="77777777" w:rsidR="004627CB" w:rsidRPr="0060462A" w:rsidRDefault="004627CB" w:rsidP="00A123F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O’Neill</w:t>
            </w:r>
          </w:p>
          <w:p w14:paraId="6D7B824C" w14:textId="12744365" w:rsidR="004627CB" w:rsidRPr="00CF30DD" w:rsidRDefault="004627CB" w:rsidP="00A123F8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(2011)</w:t>
            </w:r>
            <w:r w:rsidR="00CF30D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[32]</w:t>
            </w:r>
          </w:p>
          <w:p w14:paraId="65156608" w14:textId="77777777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4294D2" w14:textId="77777777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Healthy</w:t>
            </w:r>
          </w:p>
          <w:p w14:paraId="00F83C78" w14:textId="77777777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557B1E" w14:textId="77777777" w:rsidR="004627CB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  <w:p w14:paraId="4E3468DD" w14:textId="03D7A75D" w:rsidR="00A425EF" w:rsidRPr="0060462A" w:rsidRDefault="00A425EF" w:rsidP="00A12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5775DE6" w14:textId="6ED7713B" w:rsidR="004627CB" w:rsidRPr="0060462A" w:rsidRDefault="004627CB" w:rsidP="00B4095A">
            <w:pPr>
              <w:pStyle w:val="ListParagraph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Sensorimotor gating by pre-pulse inhibition 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7E78B246" w14:textId="10E4FE8D" w:rsidR="004627CB" w:rsidRPr="0060462A" w:rsidRDefault="004627CB" w:rsidP="00B4095A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D3741E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</w:t>
            </w:r>
            <w:r w:rsidR="00B4095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ensorimotor gating</w:t>
            </w:r>
          </w:p>
          <w:p w14:paraId="775C290D" w14:textId="77777777" w:rsidR="004627CB" w:rsidRPr="0060462A" w:rsidRDefault="004627CB" w:rsidP="001670C3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4F59E126" w14:textId="4BB8F5C6" w:rsidR="004627CB" w:rsidRPr="0060462A" w:rsidRDefault="004627CB" w:rsidP="00A123F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61F492B" w14:textId="6EA7AE84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D0E4CA8" w14:textId="3CFAA4E8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4627CB" w:rsidRPr="0060462A" w14:paraId="5B0F22D1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8F94B1" w14:textId="21F0836D" w:rsidR="004627CB" w:rsidRPr="00CF30DD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Palmer (2008)</w:t>
            </w:r>
            <w:r w:rsidR="00CF30D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 xml:space="preserve"> </w:t>
            </w:r>
            <w:r w:rsidR="00CF30DD">
              <w:rPr>
                <w:rFonts w:ascii="Times New Roman" w:hAnsi="Times New Roman" w:cs="Times New Roman"/>
              </w:rPr>
              <w:t>[35]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D6422E" w14:textId="77777777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Healthy</w:t>
            </w:r>
          </w:p>
          <w:p w14:paraId="124803A0" w14:textId="77777777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BFC2E0" w14:textId="73A0C55F" w:rsidR="004627CB" w:rsidRPr="0060462A" w:rsidRDefault="004627CB" w:rsidP="00A123F8"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24D4FB7" w14:textId="0865E2F5" w:rsidR="004627CB" w:rsidRPr="0060462A" w:rsidRDefault="004627CB" w:rsidP="007E76D5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Reaction time, accuracy (original &amp; novel), sensitivity index measured for: delayed word; recognition; delayed picture recognition; spatial working memory; numeric working memory</w:t>
            </w:r>
          </w:p>
          <w:p w14:paraId="39155E0D" w14:textId="73744079" w:rsidR="004627CB" w:rsidRPr="0060462A" w:rsidRDefault="004627CB" w:rsidP="007E76D5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Reaction time and accuracy for: digit vigilance; rapid visual information processing; choice reaction time</w:t>
            </w:r>
          </w:p>
          <w:p w14:paraId="0A7599CF" w14:textId="63ECF064" w:rsidR="004627CB" w:rsidRPr="0060462A" w:rsidRDefault="004627CB" w:rsidP="009C76BB">
            <w:pPr>
              <w:pStyle w:val="ListParagraph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Simple reaction time:</w:t>
            </w:r>
            <w:r w:rsidR="009C76BB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Critical flicker fusion (threshold)</w:t>
            </w:r>
          </w:p>
          <w:p w14:paraId="4D9A0DD1" w14:textId="77777777" w:rsidR="004627CB" w:rsidRPr="0060462A" w:rsidRDefault="004627CB" w:rsidP="00A123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2A10D6FB" w14:textId="7024BDFE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63141CAB" w14:textId="42ED0DE0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C000" w:themeFill="accent4"/>
          </w:tcPr>
          <w:p w14:paraId="39ED2E1F" w14:textId="74477FFB" w:rsidR="004627CB" w:rsidRPr="0060462A" w:rsidRDefault="004627CB" w:rsidP="00A123F8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4627CB" w:rsidRPr="0060462A" w14:paraId="7BC59F1D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4C5207" w14:textId="77777777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Leung</w:t>
            </w:r>
          </w:p>
          <w:p w14:paraId="39C67226" w14:textId="10C72013" w:rsidR="004627CB" w:rsidRPr="00CF30DD" w:rsidRDefault="004627CB" w:rsidP="009B4D96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</w:rPr>
              <w:t>(2007)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[31]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15EA8F" w14:textId="362A43A3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Healthy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D41FC2" w14:textId="23F7C9A9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RCT (double-blind, </w:t>
            </w:r>
            <w:r w:rsidRPr="0060462A">
              <w:rPr>
                <w:rFonts w:ascii="Times New Roman" w:hAnsi="Times New Roman" w:cs="Times New Roman"/>
              </w:rPr>
              <w:lastRenderedPageBreak/>
              <w:t>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8808D5A" w14:textId="77777777" w:rsidR="004627CB" w:rsidRPr="0060462A" w:rsidRDefault="004627CB" w:rsidP="00E25DA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ERP amplitude and latency:</w:t>
            </w:r>
          </w:p>
          <w:p w14:paraId="36BB94A1" w14:textId="272C90EE" w:rsidR="004627CB" w:rsidRPr="0060462A" w:rsidRDefault="004627CB" w:rsidP="007E76D5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MMN (frontal and mastoid regions; laterality)</w:t>
            </w:r>
          </w:p>
          <w:p w14:paraId="5541C3A5" w14:textId="73C0BD85" w:rsidR="004627CB" w:rsidRPr="0060462A" w:rsidRDefault="004627CB" w:rsidP="007E76D5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N1 (laterality;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sagittality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56FB8501" w14:textId="443386F6" w:rsidR="004627CB" w:rsidRPr="0060462A" w:rsidRDefault="004627CB" w:rsidP="007E76D5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N2 (laterality;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sagittality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0A2A5F11" w14:textId="07CD57B9" w:rsidR="004627CB" w:rsidRPr="0060462A" w:rsidRDefault="004627CB" w:rsidP="007E76D5">
            <w:pPr>
              <w:pStyle w:val="ListParagraph"/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P3a (laterality;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sagittality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4F3ABACB" w14:textId="3BCE9451" w:rsidR="004627CB" w:rsidRPr="0060462A" w:rsidRDefault="004627CB" w:rsidP="009B4D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4511D93" w14:textId="77777777" w:rsidR="004627CB" w:rsidRPr="0060462A" w:rsidRDefault="004627CB" w:rsidP="00DF01A7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MMN amplitude (frontal region)</w:t>
            </w:r>
          </w:p>
          <w:p w14:paraId="4AEB7C4F" w14:textId="5A85EFDC" w:rsidR="00FC4CE2" w:rsidRPr="0060462A" w:rsidRDefault="00FC4CE2" w:rsidP="00FC4CE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N1 (laterality;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sagittality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53807CD6" w14:textId="5F4FBA1D" w:rsidR="00FC4CE2" w:rsidRPr="0060462A" w:rsidRDefault="00FC4CE2" w:rsidP="00FC4CE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lastRenderedPageBreak/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N2 (laterality;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sagittality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1C6FF4FA" w14:textId="10A3D9A8" w:rsidR="00FC4CE2" w:rsidRPr="0060462A" w:rsidRDefault="00FC4CE2" w:rsidP="00FC4CE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P3a (laterality;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sagittality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1B1CDC9C" w14:textId="0E15DEEF" w:rsidR="00FC4CE2" w:rsidRPr="0060462A" w:rsidRDefault="00FC4CE2" w:rsidP="00DF01A7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3D47FE80" w14:textId="50F1394B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DFB4653" w14:textId="65E04A20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4627CB" w:rsidRPr="0060462A" w14:paraId="762CDD98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71A759" w14:textId="77777777" w:rsidR="004627CB" w:rsidRPr="0060462A" w:rsidRDefault="004627CB" w:rsidP="009B4D96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O’Neill</w:t>
            </w:r>
          </w:p>
          <w:p w14:paraId="392DC0B9" w14:textId="7C6D7CBE" w:rsidR="004627CB" w:rsidRPr="00CF30DD" w:rsidRDefault="004627CB" w:rsidP="009B4D96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(2007)</w:t>
            </w:r>
            <w:r w:rsidR="00CF30D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[34]</w:t>
            </w:r>
          </w:p>
          <w:p w14:paraId="2B47464F" w14:textId="77777777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</w:p>
          <w:p w14:paraId="68611B04" w14:textId="77777777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</w:p>
          <w:p w14:paraId="1871A10B" w14:textId="77777777" w:rsidR="004627CB" w:rsidRPr="0060462A" w:rsidRDefault="004627CB" w:rsidP="009B4D96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0564BE1" w14:textId="77777777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Healthy</w:t>
            </w:r>
          </w:p>
          <w:p w14:paraId="39A9F85D" w14:textId="77777777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</w:p>
          <w:p w14:paraId="48A9EAEA" w14:textId="77777777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</w:p>
          <w:p w14:paraId="39A5F8C3" w14:textId="77777777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</w:p>
          <w:p w14:paraId="5A3BF471" w14:textId="77777777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1D7DE6" w14:textId="35361151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D154943" w14:textId="5469DC0E" w:rsidR="004627CB" w:rsidRPr="0060462A" w:rsidRDefault="004627CB" w:rsidP="007E76D5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Auditory cortex activity (LDAEP) using EEG analysis (N1/P2 amplitude; LDAEP slope)</w:t>
            </w:r>
          </w:p>
          <w:p w14:paraId="1D699A15" w14:textId="77777777" w:rsidR="004627CB" w:rsidRPr="0060462A" w:rsidRDefault="004627CB" w:rsidP="009B4D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6A22B4D" w14:textId="7C83AED6" w:rsidR="004627CB" w:rsidRPr="0060462A" w:rsidRDefault="004627CB" w:rsidP="00C16800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N1/P2 amplitude </w:t>
            </w:r>
          </w:p>
          <w:p w14:paraId="766413BE" w14:textId="77777777" w:rsidR="004627CB" w:rsidRPr="0060462A" w:rsidRDefault="004627CB" w:rsidP="00C16800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LDAEP slope</w:t>
            </w:r>
          </w:p>
          <w:p w14:paraId="7748E9AC" w14:textId="77777777" w:rsidR="004627CB" w:rsidRPr="0060462A" w:rsidRDefault="004627CB" w:rsidP="009B4D96"/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33967B7" w14:textId="29EB7BCF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0C4CB79E" w14:textId="5300EC2E" w:rsidR="004627CB" w:rsidRPr="0060462A" w:rsidRDefault="004627CB" w:rsidP="009B4D96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4627CB" w:rsidRPr="0060462A" w14:paraId="3795F166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37F6EA" w14:textId="77777777" w:rsidR="004627CB" w:rsidRPr="0060462A" w:rsidRDefault="004627CB" w:rsidP="008E67EC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Yamadera</w:t>
            </w:r>
            <w:proofErr w:type="spellEnd"/>
          </w:p>
          <w:p w14:paraId="23B5E49D" w14:textId="558DD426" w:rsidR="004627CB" w:rsidRPr="00CF30DD" w:rsidRDefault="004627CB" w:rsidP="008E67E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</w:rPr>
              <w:t>(2007)</w:t>
            </w:r>
            <w:r w:rsidR="00CF30DD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CF30D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[29]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1013C2" w14:textId="243E5A3D" w:rsidR="004627CB" w:rsidRPr="0060462A" w:rsidRDefault="004627CB" w:rsidP="008E67E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Healthy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D2C035" w14:textId="56905FE0" w:rsidR="004627CB" w:rsidRPr="0060462A" w:rsidRDefault="004627CB" w:rsidP="008E67E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(single-blind,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96E44C" w14:textId="1386260E" w:rsidR="004627CB" w:rsidRPr="0060462A" w:rsidRDefault="004627CB" w:rsidP="00B4095A">
            <w:pPr>
              <w:pStyle w:val="ListParagraph"/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Sleep (subjective sleep quality; subjective sleep efficiency)</w:t>
            </w:r>
          </w:p>
          <w:p w14:paraId="785925F6" w14:textId="751C96C7" w:rsidR="004627CB" w:rsidRPr="0060462A" w:rsidRDefault="004627CB" w:rsidP="007E76D5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PSG parameters (sleep architecture; latency to sleep stages (2, 3+4 and REM); transition of sleep phases overtime after getting into bed)</w:t>
            </w:r>
          </w:p>
          <w:p w14:paraId="0B7C583A" w14:textId="11A4F7D3" w:rsidR="004627CB" w:rsidRPr="0060462A" w:rsidRDefault="004627CB" w:rsidP="007E76D5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Daytime sleepiness (SSS; VAS)</w:t>
            </w:r>
          </w:p>
          <w:p w14:paraId="13767A60" w14:textId="5A579FA8" w:rsidR="004627CB" w:rsidRPr="0060462A" w:rsidRDefault="004627CB" w:rsidP="007E76D5">
            <w:pPr>
              <w:pStyle w:val="ListParagraph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Daytime cognitive function (memory recognition task; reaction time)</w:t>
            </w:r>
          </w:p>
          <w:p w14:paraId="2121C0A1" w14:textId="018267FE" w:rsidR="004627CB" w:rsidRPr="0060462A" w:rsidRDefault="004627CB" w:rsidP="008E67E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5734BFED" w14:textId="54CDF178" w:rsidR="004627CB" w:rsidRPr="0060462A" w:rsidRDefault="00234F69" w:rsidP="00597C7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lastRenderedPageBreak/>
              <w:t>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Sleep (</w:t>
            </w:r>
            <w:r w:rsidR="004627CB"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subjective </w:t>
            </w:r>
            <w:r w:rsidR="004627CB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sleep quality from 3 questions: 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Qn11 “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ow satisfied are you with last night’s sleep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?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”, “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ow much difficulty did you have in getting off to sleep last night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?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”, and Qn14 “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ow long did it take you to fall asleep last night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?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”; </w:t>
            </w:r>
            <w:r w:rsidR="004627CB"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subjective sleep efficiency) </w:t>
            </w:r>
          </w:p>
          <w:p w14:paraId="334728A3" w14:textId="77777777" w:rsidR="00743911" w:rsidRPr="0060462A" w:rsidRDefault="00743911" w:rsidP="0074391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1841D7B8" w14:textId="46D6B2D8" w:rsidR="004627CB" w:rsidRPr="0060462A" w:rsidRDefault="004627CB" w:rsidP="00234F69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743911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PSG parameters (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Latency to sleep onset</w:t>
            </w:r>
            <w:r w:rsidR="00743911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(stage 2)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and slow wave sleep</w:t>
            </w:r>
            <w:r w:rsidR="00743911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(stage 3))</w:t>
            </w:r>
          </w:p>
          <w:p w14:paraId="4AB74EE1" w14:textId="77777777" w:rsidR="00743911" w:rsidRPr="0060462A" w:rsidRDefault="00743911" w:rsidP="00234F69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13471F43" w14:textId="13266A14" w:rsidR="00743911" w:rsidRPr="0060462A" w:rsidRDefault="00597C7A" w:rsidP="00234F69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="00743911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PSG parameters (latency to REM, sleep architecture)</w:t>
            </w:r>
          </w:p>
          <w:p w14:paraId="2138E6B3" w14:textId="77777777" w:rsidR="00743911" w:rsidRPr="0060462A" w:rsidRDefault="00743911" w:rsidP="00234F69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07DA6A8A" w14:textId="7FBE3BD5" w:rsidR="00743911" w:rsidRPr="0060462A" w:rsidRDefault="00743911" w:rsidP="00234F69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PSG parameters (stage 4, transition of sleep phases</w:t>
            </w:r>
            <w:r w:rsidR="00854AC8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): NR</w:t>
            </w:r>
          </w:p>
          <w:p w14:paraId="72C5517F" w14:textId="77777777" w:rsidR="00597C7A" w:rsidRPr="0060462A" w:rsidRDefault="00597C7A" w:rsidP="00234F6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04828D58" w14:textId="00AABB21" w:rsidR="004627CB" w:rsidRPr="0060462A" w:rsidRDefault="004627CB" w:rsidP="00234F69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Daytime sleepiness from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VAS item 2: “</w:t>
            </w:r>
            <w:r w:rsidR="00234F69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H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ow sleepy are you</w:t>
            </w:r>
            <w:r w:rsidR="00234F69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?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”</w:t>
            </w:r>
          </w:p>
          <w:p w14:paraId="6D92945A" w14:textId="77777777" w:rsidR="00597C7A" w:rsidRPr="0060462A" w:rsidRDefault="00597C7A" w:rsidP="00234F6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4EA11A60" w14:textId="400A5DA7" w:rsidR="004627CB" w:rsidRPr="0060462A" w:rsidRDefault="00234F69" w:rsidP="00234F6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="004627CB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Daytime cognitive function: </w:t>
            </w:r>
            <w:r w:rsidR="004627CB"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="004627C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memory recognition task (correct response ratio%) </w:t>
            </w:r>
          </w:p>
          <w:p w14:paraId="26E7A37A" w14:textId="7BB448C5" w:rsidR="004627CB" w:rsidRPr="0060462A" w:rsidRDefault="004627CB" w:rsidP="008E67E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1F7741A2" w14:textId="5E39545D" w:rsidR="004627CB" w:rsidRPr="0060462A" w:rsidRDefault="004627CB" w:rsidP="008E67E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3D1DB42D" w14:textId="4AF40F17" w:rsidR="004627CB" w:rsidRPr="0060462A" w:rsidRDefault="004627CB" w:rsidP="008E67E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4627CB" w:rsidRPr="0060462A" w14:paraId="5D3E94D1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189AA6" w14:textId="77777777" w:rsidR="004627CB" w:rsidRPr="0060462A" w:rsidRDefault="004627CB" w:rsidP="00141663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Neumeister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  <w:p w14:paraId="6F1411A8" w14:textId="551368F2" w:rsidR="004627CB" w:rsidRPr="00CF30DD" w:rsidRDefault="004627CB" w:rsidP="00141663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(2006)</w:t>
            </w:r>
            <w:r w:rsidR="00CF30D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 xml:space="preserve"> </w:t>
            </w:r>
            <w:r w:rsidR="00CF30D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[33]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F64D0B" w14:textId="2DC2DA09" w:rsidR="004627CB" w:rsidRPr="0060462A" w:rsidRDefault="004627CB" w:rsidP="001416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Healthy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F6984E" w14:textId="1DDB0901" w:rsidR="004627CB" w:rsidRPr="0060462A" w:rsidRDefault="004627CB" w:rsidP="001416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 xml:space="preserve">RCT (double-blind, </w:t>
            </w:r>
            <w:r w:rsidRPr="0060462A">
              <w:rPr>
                <w:rFonts w:ascii="Times New Roman" w:hAnsi="Times New Roman" w:cs="Times New Roman"/>
              </w:rPr>
              <w:lastRenderedPageBreak/>
              <w:t>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8126C3" w14:textId="77777777" w:rsidR="004627CB" w:rsidRPr="0060462A" w:rsidRDefault="004627CB" w:rsidP="007E76D5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Drowsy &amp; emotional feelings (behavioural assessments: visual 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analogue scales; fatigue)</w:t>
            </w:r>
          </w:p>
          <w:p w14:paraId="2C940988" w14:textId="1DBEA720" w:rsidR="004627CB" w:rsidRPr="0060462A" w:rsidRDefault="004627CB" w:rsidP="007E76D5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Neuropsychological function (attention/vigilance; visual; verbal and working memory; executive function; speed of processing)</w:t>
            </w:r>
          </w:p>
          <w:p w14:paraId="1A1F85B6" w14:textId="111CF2ED" w:rsidR="004627CB" w:rsidRPr="0060462A" w:rsidRDefault="004627CB" w:rsidP="007E76D5">
            <w:pPr>
              <w:pStyle w:val="ListParagraph"/>
              <w:numPr>
                <w:ilvl w:val="0"/>
                <w:numId w:val="4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Brain glucose metabolic rate: global (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CMRGlu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);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rCMRGlu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 left superior frontal gyrus; right cerebellum; left cerebellum; left transverse temporal gyrus; right hippocampus; right insula; left insula</w:t>
            </w:r>
          </w:p>
          <w:p w14:paraId="0F40C6D6" w14:textId="77777777" w:rsidR="004627CB" w:rsidRPr="0060462A" w:rsidRDefault="004627CB" w:rsidP="001416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7030DE2B" w14:textId="1BE8FCA5" w:rsidR="004627CB" w:rsidRPr="0060462A" w:rsidRDefault="004627CB" w:rsidP="00573EE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rCMRGlu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left superior frontal gyrus; right cerebellum; left cerebellum; left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t>transverse temporal gyrus)</w:t>
            </w:r>
          </w:p>
          <w:p w14:paraId="7B74CBA5" w14:textId="77777777" w:rsidR="004627CB" w:rsidRPr="0060462A" w:rsidRDefault="004627CB" w:rsidP="007A05EC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14:paraId="6A690B97" w14:textId="7407EE3A" w:rsidR="00875F7B" w:rsidRPr="0060462A" w:rsidRDefault="003F7F4F" w:rsidP="00875F7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proofErr w:type="spellStart"/>
            <w:r w:rsidR="00875F7B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rCMRGlu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(right hippocampus, right insula, left insula</w:t>
            </w:r>
            <w:r w:rsidR="00875F7B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</w:t>
            </w:r>
          </w:p>
          <w:p w14:paraId="2AA7BF68" w14:textId="77777777" w:rsidR="00875F7B" w:rsidRPr="0060462A" w:rsidRDefault="00875F7B" w:rsidP="00875F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14:paraId="7720326A" w14:textId="016D302B" w:rsidR="003F7F4F" w:rsidRPr="0060462A" w:rsidRDefault="003F7F4F" w:rsidP="003F7F4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Neuropsychological function (attention/vigilance; visual; verbal and working memory; executive function; speed of processing)</w:t>
            </w:r>
          </w:p>
          <w:p w14:paraId="1F1451A5" w14:textId="2F8530AF" w:rsidR="003F7F4F" w:rsidRPr="0060462A" w:rsidRDefault="003F7F4F" w:rsidP="003F7F4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Drowsy &amp; emotional feelings (behavioural assessments: visual analogue scales; fatigue)</w:t>
            </w:r>
          </w:p>
          <w:p w14:paraId="4318B697" w14:textId="600DE0AB" w:rsidR="003F7F4F" w:rsidRPr="0060462A" w:rsidRDefault="003F7F4F" w:rsidP="00875F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355EF62D" w14:textId="77777777" w:rsidR="00875F7B" w:rsidRPr="0060462A" w:rsidRDefault="004627CB" w:rsidP="00573EE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verbal &amp; working memory</w:t>
            </w:r>
          </w:p>
          <w:p w14:paraId="639C8763" w14:textId="77777777" w:rsidR="00875F7B" w:rsidRPr="0060462A" w:rsidRDefault="00875F7B" w:rsidP="00573EE5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12B60179" w14:textId="0A445CC7" w:rsidR="004627CB" w:rsidRPr="0060462A" w:rsidRDefault="00875F7B" w:rsidP="00573EE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Drowsy &amp; emotional feelings</w:t>
            </w:r>
            <w:r w:rsidR="004C1D7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: NR</w:t>
            </w:r>
          </w:p>
          <w:p w14:paraId="2D065926" w14:textId="77777777" w:rsidR="00875F7B" w:rsidRPr="0060462A" w:rsidRDefault="00875F7B" w:rsidP="00573EE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3B31A307" w14:textId="317EF68E" w:rsidR="00875F7B" w:rsidRPr="0060462A" w:rsidRDefault="003F7F4F" w:rsidP="00875F7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="00875F7B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Neuropsychological function (attention/vigilance; visual; executive function; speed of processing)</w:t>
            </w:r>
          </w:p>
          <w:p w14:paraId="6EC2C050" w14:textId="77777777" w:rsidR="00875F7B" w:rsidRPr="0060462A" w:rsidRDefault="00875F7B" w:rsidP="00875F7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25206313" w14:textId="4338C5A4" w:rsidR="00875F7B" w:rsidRPr="0060462A" w:rsidRDefault="00875F7B" w:rsidP="00875F7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Brain glucose metabolic rate</w:t>
            </w:r>
            <w:r w:rsidR="00CB5ED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global (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CMRGlu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);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rCMRGlu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 left superior frontal gyrus; right cerebellum; left cerebellum; left transverse temporal gyrus; right hippocampus; right insula; left insula</w:t>
            </w:r>
            <w:r w:rsidR="00CB5ED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): NR</w:t>
            </w:r>
          </w:p>
          <w:p w14:paraId="24484F25" w14:textId="4EB0653F" w:rsidR="00875F7B" w:rsidRPr="0060462A" w:rsidRDefault="00875F7B" w:rsidP="00875F7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2196E9BB" w14:textId="7A48241F" w:rsidR="00875F7B" w:rsidRPr="0060462A" w:rsidRDefault="00875F7B" w:rsidP="00573EE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14:paraId="26219733" w14:textId="77777777" w:rsidR="004627CB" w:rsidRPr="0060462A" w:rsidRDefault="004627CB" w:rsidP="00141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1B238EB" w14:textId="416C8F17" w:rsidR="004627CB" w:rsidRPr="0060462A" w:rsidRDefault="004627CB" w:rsidP="001416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</w:t>
            </w:r>
          </w:p>
        </w:tc>
      </w:tr>
      <w:tr w:rsidR="004627CB" w:rsidRPr="0060462A" w14:paraId="7E0A5A51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12FE88" w14:textId="10DA2E42" w:rsidR="004627CB" w:rsidRPr="00EB537A" w:rsidRDefault="004627CB" w:rsidP="00141663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Inagawa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(2006)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[30]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BB6320" w14:textId="6C005634" w:rsidR="004627CB" w:rsidRPr="0060462A" w:rsidRDefault="004627CB" w:rsidP="001416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Dissatisfaction with sleep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D6938D" w14:textId="673D06E0" w:rsidR="004627CB" w:rsidRPr="0060462A" w:rsidRDefault="004627CB" w:rsidP="001416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4DE3B3" w14:textId="4FFBF6A2" w:rsidR="004627CB" w:rsidRPr="0060462A" w:rsidRDefault="004627CB" w:rsidP="007E76D5">
            <w:pPr>
              <w:pStyle w:val="ListParagraph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Sleep</w:t>
            </w:r>
          </w:p>
          <w:p w14:paraId="5B602BE5" w14:textId="0A3639A3" w:rsidR="004627CB" w:rsidRPr="0060462A" w:rsidRDefault="004627CB" w:rsidP="007E76D5">
            <w:pPr>
              <w:pStyle w:val="ListParagraph"/>
              <w:numPr>
                <w:ilvl w:val="0"/>
                <w:numId w:val="4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Fatigue</w:t>
            </w:r>
          </w:p>
          <w:p w14:paraId="5836F9CB" w14:textId="77777777" w:rsidR="004627CB" w:rsidRPr="0060462A" w:rsidRDefault="004627CB" w:rsidP="001416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304C8D69" w14:textId="4A4A63A0" w:rsidR="004627CB" w:rsidRPr="0060462A" w:rsidRDefault="004627CB" w:rsidP="007B354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Sleep (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clear-headedness from SMH Sleep Questionnaire Qn10 “How clear-headed did you feel after getting up this morning?”</w:t>
            </w:r>
          </w:p>
          <w:p w14:paraId="7A6593F6" w14:textId="77777777" w:rsidR="007B3541" w:rsidRPr="0060462A" w:rsidRDefault="007B3541" w:rsidP="007B35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5019CFF0" w14:textId="15453EB6" w:rsidR="004627CB" w:rsidRPr="0060462A" w:rsidRDefault="004627CB" w:rsidP="006046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Fatigue from 2 items: “very lively” &amp; “extremely peppy”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094B194F" w14:textId="31BDCA0F" w:rsidR="004627CB" w:rsidRPr="0060462A" w:rsidRDefault="004627CB" w:rsidP="001416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2116AD7D" w14:textId="591DAB22" w:rsidR="004627CB" w:rsidRPr="0060462A" w:rsidRDefault="004627CB" w:rsidP="00141663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95322A" w:rsidRPr="0060462A" w14:paraId="00A51D91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5133F1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Heresco</w:t>
            </w:r>
            <w:proofErr w:type="spellEnd"/>
            <w:r w:rsidRPr="0060462A">
              <w:rPr>
                <w:rFonts w:ascii="Times New Roman" w:hAnsi="Times New Roman" w:cs="Times New Roman"/>
              </w:rPr>
              <w:t>-Levy</w:t>
            </w:r>
          </w:p>
          <w:p w14:paraId="1C4272A1" w14:textId="5E77522B" w:rsidR="0095322A" w:rsidRPr="00EB537A" w:rsidRDefault="0095322A" w:rsidP="004D3A2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(2004b)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[46]</w:t>
            </w:r>
          </w:p>
          <w:p w14:paraId="3C34484E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</w:p>
          <w:p w14:paraId="3CC6AC8E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</w:p>
          <w:p w14:paraId="11525901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D6A3B8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Schizophrenia</w:t>
            </w:r>
          </w:p>
          <w:p w14:paraId="4153A568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</w:p>
          <w:p w14:paraId="40FD5F46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</w:p>
          <w:p w14:paraId="533CC7C3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</w:p>
          <w:p w14:paraId="1F2D48D7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5032E7" w14:textId="322BFA7C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D5C454B" w14:textId="59DF471B" w:rsidR="0095322A" w:rsidRPr="0060462A" w:rsidRDefault="0095322A" w:rsidP="007E76D5">
            <w:pPr>
              <w:pStyle w:val="ListParagraph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BPRS </w:t>
            </w:r>
          </w:p>
          <w:p w14:paraId="31CFB21C" w14:textId="2878211B" w:rsidR="0095322A" w:rsidRPr="0060462A" w:rsidRDefault="0095322A" w:rsidP="007E76D5">
            <w:pPr>
              <w:pStyle w:val="ListParagraph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(positive symptoms; negative symptoms; cognitive symptoms; excitement; depression)</w:t>
            </w:r>
          </w:p>
          <w:p w14:paraId="31E0095D" w14:textId="7D46FD74" w:rsidR="0095322A" w:rsidRPr="0060462A" w:rsidRDefault="0095322A" w:rsidP="007E76D5">
            <w:pPr>
              <w:pStyle w:val="ListParagraph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(SAS; AIMS)</w:t>
            </w:r>
          </w:p>
          <w:p w14:paraId="2C73FA45" w14:textId="77777777" w:rsidR="0095322A" w:rsidRPr="0060462A" w:rsidRDefault="0095322A" w:rsidP="004D3A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2A6770D6" w14:textId="65C4D145" w:rsidR="0095322A" w:rsidRPr="0060462A" w:rsidRDefault="0095322A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5-factor analysis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cognitive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excitement;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depression</w:t>
            </w:r>
            <w:r w:rsidR="008A6339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; </w:t>
            </w:r>
            <w:r w:rsidR="008A6339" w:rsidRPr="0060462A">
              <w:rPr>
                <w:lang w:eastAsia="en-GB"/>
              </w:rPr>
              <w:sym w:font="Symbol" w:char="F0AB"/>
            </w:r>
            <w:r w:rsidR="008A6339" w:rsidRPr="0060462A">
              <w:rPr>
                <w:rFonts w:ascii="Times New Roman" w:hAnsi="Times New Roman" w:cs="Times New Roman"/>
                <w:lang w:eastAsia="en-GB"/>
              </w:rPr>
              <w:t>positive symptoms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) </w:t>
            </w:r>
          </w:p>
          <w:p w14:paraId="74C4054E" w14:textId="77777777" w:rsidR="00854AC8" w:rsidRPr="0060462A" w:rsidRDefault="00854AC8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5775CEA2" w14:textId="520EC9D7" w:rsidR="0095322A" w:rsidRPr="0060462A" w:rsidRDefault="0095322A" w:rsidP="00854A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BPRS </w:t>
            </w:r>
          </w:p>
          <w:p w14:paraId="1B0EEF22" w14:textId="77777777" w:rsidR="00854AC8" w:rsidRPr="0060462A" w:rsidRDefault="00854AC8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5F492066" w14:textId="79DB768F" w:rsidR="0095322A" w:rsidRPr="0060462A" w:rsidRDefault="0095322A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Extrapyramidal symptoms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AIMS</w:t>
            </w:r>
            <w:r w:rsidR="008A6339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; </w:t>
            </w:r>
            <w:r w:rsidR="008A6339" w:rsidRPr="0060462A">
              <w:rPr>
                <w:lang w:eastAsia="en-GB"/>
              </w:rPr>
              <w:sym w:font="Symbol" w:char="F0AB"/>
            </w:r>
            <w:r w:rsidR="001F32C9" w:rsidRPr="0060462A">
              <w:rPr>
                <w:rFonts w:ascii="Times New Roman" w:hAnsi="Times New Roman" w:cs="Times New Roman"/>
                <w:lang w:eastAsia="en-GB"/>
              </w:rPr>
              <w:t>SAS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</w:t>
            </w:r>
          </w:p>
          <w:p w14:paraId="7854E694" w14:textId="47ED07BA" w:rsidR="0095322A" w:rsidRPr="0060462A" w:rsidRDefault="0095322A" w:rsidP="004D3A2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745A203E" w14:textId="0832721E" w:rsidR="0095322A" w:rsidRPr="0060462A" w:rsidRDefault="0095322A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5-factor analysis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positive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cognitive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excitement;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depression) </w:t>
            </w:r>
          </w:p>
          <w:p w14:paraId="2851A50E" w14:textId="77777777" w:rsidR="00854AC8" w:rsidRPr="0060462A" w:rsidRDefault="00854AC8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6F2FAC79" w14:textId="6B8E288A" w:rsidR="0095322A" w:rsidRPr="0060462A" w:rsidRDefault="0095322A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Extrapyramidal symptoms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SAS</w:t>
            </w:r>
            <w:r w:rsidRPr="0060462A">
              <w:rPr>
                <w:rFonts w:ascii="Symbol" w:eastAsia="Symbol" w:hAnsi="Symbol" w:cs="Symbol"/>
                <w:lang w:eastAsia="en-GB"/>
              </w:rPr>
              <w:t></w:t>
            </w:r>
            <w:r w:rsidRPr="0060462A">
              <w:rPr>
                <w:rFonts w:ascii="Symbol" w:eastAsia="Symbol" w:hAnsi="Symbol" w:cs="Symbol"/>
                <w:lang w:eastAsia="en-GB"/>
              </w:rPr>
              <w:t>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AIMS)</w:t>
            </w:r>
          </w:p>
          <w:p w14:paraId="15978005" w14:textId="5E829030" w:rsidR="001F32C9" w:rsidRPr="0060462A" w:rsidRDefault="001F32C9" w:rsidP="00854AC8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BPRS</w:t>
            </w:r>
          </w:p>
          <w:p w14:paraId="6C1EC0D6" w14:textId="77777777" w:rsidR="0095322A" w:rsidRPr="0060462A" w:rsidRDefault="0095322A" w:rsidP="005742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72D8C25B" w14:textId="67DB35DF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95322A" w:rsidRPr="0060462A" w14:paraId="623C4401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07F8F5" w14:textId="77777777" w:rsidR="0095322A" w:rsidRPr="0060462A" w:rsidRDefault="0095322A" w:rsidP="004D3A2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Heresco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-Levy </w:t>
            </w:r>
          </w:p>
          <w:p w14:paraId="5AE6B2CF" w14:textId="44313D51" w:rsidR="0095322A" w:rsidRPr="00EB537A" w:rsidRDefault="0095322A" w:rsidP="004D3A24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(2004a)</w:t>
            </w:r>
            <w:r w:rsidR="00EB537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 xml:space="preserve"> </w:t>
            </w:r>
            <w:r w:rsidR="00EB537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[47]</w:t>
            </w:r>
          </w:p>
          <w:p w14:paraId="3CF26E0D" w14:textId="77777777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74CC61" w14:textId="5F6686F0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D16F0C" w14:textId="74854F7E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33D4B9A" w14:textId="5A4FF11C" w:rsidR="0095322A" w:rsidRPr="0060462A" w:rsidRDefault="0095322A" w:rsidP="007E76D5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(negative symptoms; positive symptoms; general psychopathology; total PANSS score)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40516FD" w14:textId="77777777" w:rsidR="0095322A" w:rsidRPr="0060462A" w:rsidRDefault="0095322A" w:rsidP="00854AC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negative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positive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general psychopathology;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PANSS score)</w:t>
            </w:r>
          </w:p>
          <w:p w14:paraId="018A1111" w14:textId="35785296" w:rsidR="0095322A" w:rsidRPr="0060462A" w:rsidRDefault="0095322A" w:rsidP="00C47C98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28BD5C8B" w14:textId="18E17D05" w:rsidR="0095322A" w:rsidRPr="0060462A" w:rsidRDefault="0095322A" w:rsidP="00854AC8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negative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positive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general psychopathology;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PANSS score)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03941026" w14:textId="5E13633C" w:rsidR="0095322A" w:rsidRPr="0060462A" w:rsidRDefault="0095322A" w:rsidP="004D3A2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95322A" w:rsidRPr="0060462A" w14:paraId="43F170C3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F0350C" w14:textId="4286BC70" w:rsidR="0095322A" w:rsidRPr="00EB537A" w:rsidRDefault="0095322A" w:rsidP="006C2F7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Javitt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(2001)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[45]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2FFC40" w14:textId="7BAFAFB0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8ED1CDD" w14:textId="74076D16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2E92E38" w14:textId="7C3B75A6" w:rsidR="0095322A" w:rsidRPr="0060462A" w:rsidRDefault="0095322A" w:rsidP="007E76D5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(positive symptoms; negative symptoms; cognitive symptoms; depression symptoms; excitement symptoms)</w:t>
            </w:r>
          </w:p>
          <w:p w14:paraId="02159D8D" w14:textId="534D7B1A" w:rsidR="0095322A" w:rsidRPr="0060462A" w:rsidRDefault="0095322A" w:rsidP="007E76D5">
            <w:pPr>
              <w:pStyle w:val="ListParagraph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Extrapyramidal symptoms (BAS; SAS; AIMS)</w:t>
            </w:r>
          </w:p>
          <w:p w14:paraId="4CE1FB06" w14:textId="77777777" w:rsidR="0095322A" w:rsidRPr="0060462A" w:rsidRDefault="0095322A" w:rsidP="006C2F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4163C44" w14:textId="4E6BB72B" w:rsidR="0095322A" w:rsidRPr="0060462A" w:rsidRDefault="005026EB" w:rsidP="005026E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Symbol" w:eastAsia="Symbol" w:hAnsi="Symbol" w:cs="Symbol"/>
                <w:lang w:eastAsia="en-GB"/>
              </w:rPr>
              <w:t>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negative symptoms</w:t>
            </w:r>
          </w:p>
          <w:p w14:paraId="61AF40BE" w14:textId="77777777" w:rsidR="00A36839" w:rsidRPr="0060462A" w:rsidRDefault="00A36839" w:rsidP="005026E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0A6E6961" w14:textId="2B5E39E4" w:rsidR="00A36839" w:rsidRPr="0060462A" w:rsidRDefault="00A36839" w:rsidP="00A3683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PANSS (positive symptoms; negative symptoms; cognitive 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symptoms; excitement symptoms;</w:t>
            </w:r>
            <w:r w:rsidRPr="0060462A">
              <w:rPr>
                <w:rFonts w:ascii="Symbol" w:eastAsia="Symbol" w:hAnsi="Symbol" w:cs="Symbol"/>
                <w:lang w:eastAsia="en-GB"/>
              </w:rPr>
              <w:t>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depression symptoms)</w:t>
            </w:r>
          </w:p>
          <w:p w14:paraId="15C0D663" w14:textId="77777777" w:rsidR="00A36839" w:rsidRPr="0060462A" w:rsidRDefault="00A36839" w:rsidP="00A3683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0C331A68" w14:textId="16D154B9" w:rsidR="00A36839" w:rsidRPr="0060462A" w:rsidRDefault="00A36839" w:rsidP="00A3683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(BAS; SAS; AIMS)</w:t>
            </w:r>
          </w:p>
          <w:p w14:paraId="64BA83B2" w14:textId="1F88AE39" w:rsidR="00A36839" w:rsidRPr="0060462A" w:rsidRDefault="00A36839" w:rsidP="00A3683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74520A9F" w14:textId="77777777" w:rsidR="00A36839" w:rsidRPr="0060462A" w:rsidRDefault="00A36839" w:rsidP="005026EB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1467E3EF" w14:textId="5BF0EB6A" w:rsidR="0095322A" w:rsidRPr="0060462A" w:rsidRDefault="0095322A" w:rsidP="006C2F7C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56978A71" w14:textId="3FEE9645" w:rsidR="0095322A" w:rsidRPr="0060462A" w:rsidRDefault="000F2B4A" w:rsidP="000F2B4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</w:t>
            </w:r>
            <w:r w:rsidR="0095322A"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negative symptoms; </w:t>
            </w:r>
            <w:r w:rsidR="0095322A"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cognitive symptoms)</w:t>
            </w:r>
          </w:p>
          <w:p w14:paraId="5BBB81B5" w14:textId="3BCB639A" w:rsidR="0089008D" w:rsidRPr="0060462A" w:rsidRDefault="0089008D" w:rsidP="000F2B4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(positive symptoms</w:t>
            </w:r>
            <w:r w:rsidR="004C1D7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depression symptoms</w:t>
            </w:r>
            <w:r w:rsidR="004C1D7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excitement symptoms)</w:t>
            </w:r>
            <w:r w:rsidR="00D3741E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: NR</w:t>
            </w:r>
          </w:p>
          <w:p w14:paraId="50F7E206" w14:textId="77777777" w:rsidR="0089008D" w:rsidRPr="0060462A" w:rsidRDefault="0089008D" w:rsidP="000F2B4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308E15E4" w14:textId="2AA3E1DA" w:rsidR="0089008D" w:rsidRPr="0060462A" w:rsidRDefault="0089008D" w:rsidP="0089008D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(BAS; SAS; AIMS)</w:t>
            </w:r>
            <w:r w:rsidR="00D3741E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: NR</w:t>
            </w:r>
          </w:p>
          <w:p w14:paraId="0A2F0136" w14:textId="77777777" w:rsidR="000F2B4A" w:rsidRPr="0060462A" w:rsidRDefault="000F2B4A" w:rsidP="000F2B4A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04C85094" w14:textId="412A2DE2" w:rsidR="0095322A" w:rsidRPr="0060462A" w:rsidRDefault="0095322A" w:rsidP="000F2B4A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Glycine discontinuation (up to 8 weeks after):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PANSS negative symptom score;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PANSS cognitive symptom score </w:t>
            </w:r>
          </w:p>
          <w:p w14:paraId="709FF7A0" w14:textId="239ACD72" w:rsidR="0095322A" w:rsidRPr="0060462A" w:rsidRDefault="0095322A" w:rsidP="000D4EF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3EBB0FB" w14:textId="066E2424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</w:t>
            </w:r>
          </w:p>
        </w:tc>
      </w:tr>
      <w:tr w:rsidR="0095322A" w:rsidRPr="0060462A" w14:paraId="55F7361C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F3DCAA" w14:textId="77777777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Heresco</w:t>
            </w:r>
            <w:proofErr w:type="spellEnd"/>
            <w:r w:rsidRPr="0060462A">
              <w:rPr>
                <w:rFonts w:ascii="Times New Roman" w:hAnsi="Times New Roman" w:cs="Times New Roman"/>
              </w:rPr>
              <w:t>-Levy</w:t>
            </w:r>
          </w:p>
          <w:p w14:paraId="2F6524A0" w14:textId="299F55D0" w:rsidR="0095322A" w:rsidRPr="00EB537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(1999)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[44]</w:t>
            </w:r>
          </w:p>
          <w:p w14:paraId="563AD0CF" w14:textId="77777777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</w:p>
          <w:p w14:paraId="2969885E" w14:textId="77777777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</w:p>
          <w:p w14:paraId="50A13898" w14:textId="77777777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</w:p>
          <w:p w14:paraId="645A32CC" w14:textId="77777777" w:rsidR="0095322A" w:rsidRPr="0060462A" w:rsidRDefault="0095322A" w:rsidP="006C2F7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5BAC6D" w14:textId="5404ECC5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F2B627" w14:textId="007D2112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CF61F39" w14:textId="0E509136" w:rsidR="0095322A" w:rsidRPr="0060462A" w:rsidRDefault="0095322A" w:rsidP="007E76D5">
            <w:pPr>
              <w:pStyle w:val="ListParagraph"/>
              <w:numPr>
                <w:ilvl w:val="0"/>
                <w:numId w:val="53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(positive symptoms; negative symptoms; cognitive symptoms; excitement symptoms; depression symptoms)</w:t>
            </w:r>
          </w:p>
          <w:p w14:paraId="165E43E1" w14:textId="70C10EDC" w:rsidR="0095322A" w:rsidRPr="0060462A" w:rsidRDefault="0095322A" w:rsidP="007E76D5">
            <w:pPr>
              <w:pStyle w:val="ListParagraph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BPRS</w:t>
            </w:r>
          </w:p>
          <w:p w14:paraId="2EFB3FCC" w14:textId="1FA3E2A7" w:rsidR="0095322A" w:rsidRPr="0060462A" w:rsidRDefault="0095322A" w:rsidP="007E76D5">
            <w:pPr>
              <w:pStyle w:val="ListParagraph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(SAS; AIMS)</w:t>
            </w:r>
          </w:p>
          <w:p w14:paraId="4857B590" w14:textId="77777777" w:rsidR="0095322A" w:rsidRPr="0060462A" w:rsidRDefault="0095322A" w:rsidP="006C2F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057D0971" w14:textId="7DE72547" w:rsidR="0095322A" w:rsidRPr="0060462A" w:rsidRDefault="0095322A" w:rsidP="00FE29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negative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cognitive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depression symptoms</w:t>
            </w:r>
            <w:r w:rsidR="00D50BC0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; </w:t>
            </w:r>
            <w:r w:rsidR="00D50BC0" w:rsidRPr="0060462A">
              <w:rPr>
                <w:lang w:eastAsia="en-GB"/>
              </w:rPr>
              <w:sym w:font="Symbol" w:char="F0AB"/>
            </w:r>
            <w:r w:rsidR="00D50BC0" w:rsidRPr="0060462A">
              <w:rPr>
                <w:rFonts w:ascii="Times New Roman" w:hAnsi="Times New Roman" w:cs="Times New Roman"/>
                <w:lang w:eastAsia="en-GB"/>
              </w:rPr>
              <w:t xml:space="preserve">excitement symptoms; </w:t>
            </w:r>
            <w:r w:rsidR="00D50BC0" w:rsidRPr="0060462A">
              <w:rPr>
                <w:lang w:eastAsia="en-GB"/>
              </w:rPr>
              <w:sym w:font="Symbol" w:char="F0AB"/>
            </w:r>
            <w:r w:rsidR="00D50BC0" w:rsidRPr="0060462A">
              <w:rPr>
                <w:rFonts w:ascii="Times New Roman" w:hAnsi="Times New Roman" w:cs="Times New Roman"/>
                <w:lang w:eastAsia="en-GB"/>
              </w:rPr>
              <w:t>depression symptoms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352CA6E7" w14:textId="2C720C4C" w:rsidR="00D50BC0" w:rsidRPr="0060462A" w:rsidRDefault="00FE29FA" w:rsidP="00FE29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BPRS: NR</w:t>
            </w:r>
          </w:p>
          <w:p w14:paraId="6BCC14B1" w14:textId="77777777" w:rsidR="00FE29FA" w:rsidRPr="0060462A" w:rsidRDefault="00FE29FA" w:rsidP="00FE29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51D129CF" w14:textId="363C40D7" w:rsidR="00FE29FA" w:rsidRPr="0060462A" w:rsidRDefault="00FE29FA" w:rsidP="00FE29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SAS;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AIMS)</w:t>
            </w:r>
          </w:p>
          <w:p w14:paraId="3CA645D1" w14:textId="77777777" w:rsidR="00FE29FA" w:rsidRPr="0060462A" w:rsidRDefault="00FE29FA" w:rsidP="00FE29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0C1859F6" w14:textId="77777777" w:rsidR="00FE29FA" w:rsidRPr="0060462A" w:rsidRDefault="00FE29FA" w:rsidP="00FE29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67DD4361" w14:textId="33340BC2" w:rsidR="0095322A" w:rsidRPr="0060462A" w:rsidRDefault="0095322A" w:rsidP="005B3333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603309F5" w14:textId="6B33F781" w:rsidR="0095322A" w:rsidRPr="0060462A" w:rsidRDefault="001E2D00" w:rsidP="001E2D00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</w:t>
            </w:r>
            <w:r w:rsidR="0095322A"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negative symptoms; </w:t>
            </w:r>
            <w:r w:rsidR="0095322A"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positive symptoms</w:t>
            </w:r>
          </w:p>
          <w:p w14:paraId="0CA82CF7" w14:textId="1C3BEFF0" w:rsidR="001E2D00" w:rsidRPr="0060462A" w:rsidRDefault="0095322A" w:rsidP="001E2D00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cognitive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depression symptoms</w:t>
            </w:r>
            <w:r w:rsidR="00FE29F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; </w:t>
            </w:r>
            <w:r w:rsidR="00FE29FA"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="00FE29FA" w:rsidRPr="0060462A">
              <w:rPr>
                <w:rFonts w:ascii="Times New Roman" w:hAnsi="Times New Roman" w:cs="Times New Roman"/>
                <w:lang w:eastAsia="en-GB"/>
              </w:rPr>
              <w:t>excitement symptoms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73C7CF71" w14:textId="77777777" w:rsidR="00FE29FA" w:rsidRPr="0060462A" w:rsidRDefault="00FE29FA" w:rsidP="001E2D00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38363022" w14:textId="5936214B" w:rsidR="0095322A" w:rsidRPr="0060462A" w:rsidRDefault="0095322A" w:rsidP="001E2D00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Glycine discontinuation (up to 8 weeks after):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negative symptom score</w:t>
            </w:r>
          </w:p>
          <w:p w14:paraId="3EEC19FD" w14:textId="77777777" w:rsidR="00FE29FA" w:rsidRPr="0060462A" w:rsidRDefault="00FE29FA" w:rsidP="001E2D0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1E16B8F" w14:textId="0EE611AD" w:rsidR="0095322A" w:rsidRPr="0060462A" w:rsidRDefault="0095322A" w:rsidP="001E2D00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BPRS</w:t>
            </w:r>
          </w:p>
          <w:p w14:paraId="751610BA" w14:textId="77777777" w:rsidR="0095322A" w:rsidRPr="0060462A" w:rsidRDefault="0095322A" w:rsidP="005B333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8CB1B8" w14:textId="71DF6283" w:rsidR="00FE29FA" w:rsidRPr="0060462A" w:rsidRDefault="00FE29FA" w:rsidP="00FE29FA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(SAS; AIMS): NR</w:t>
            </w:r>
          </w:p>
          <w:p w14:paraId="2E6ED9EC" w14:textId="654F8F37" w:rsidR="00FE29FA" w:rsidRPr="0060462A" w:rsidRDefault="00FE29FA" w:rsidP="005B333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DAB0BF9" w14:textId="70C716EA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95322A" w:rsidRPr="0060462A" w14:paraId="6623AA9C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FC1B54" w14:textId="77777777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Heresco</w:t>
            </w:r>
            <w:proofErr w:type="spellEnd"/>
            <w:r w:rsidRPr="0060462A">
              <w:rPr>
                <w:rFonts w:ascii="Times New Roman" w:hAnsi="Times New Roman" w:cs="Times New Roman"/>
              </w:rPr>
              <w:t>-Levy</w:t>
            </w:r>
          </w:p>
          <w:p w14:paraId="71B15694" w14:textId="03DFFC61" w:rsidR="0095322A" w:rsidRPr="00EB537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(1996)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[43]</w:t>
            </w:r>
          </w:p>
          <w:p w14:paraId="5A99708E" w14:textId="77777777" w:rsidR="0095322A" w:rsidRPr="0060462A" w:rsidRDefault="0095322A" w:rsidP="006C2F7C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536FA4" w14:textId="77777777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Schizophrenia</w:t>
            </w:r>
          </w:p>
          <w:p w14:paraId="4B7FD7DE" w14:textId="77777777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894927" w14:textId="68FB2334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</w:t>
            </w:r>
            <w:r w:rsidRPr="0060462A">
              <w:rPr>
                <w:rFonts w:ascii="Times New Roman" w:hAnsi="Times New Roman" w:cs="Times New Roman"/>
              </w:rPr>
              <w:lastRenderedPageBreak/>
              <w:t>blind, placebo-controlled)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8539AC" w14:textId="5A0985F4" w:rsidR="0095322A" w:rsidRPr="0060462A" w:rsidRDefault="0095322A" w:rsidP="007E76D5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PANSS by 3-factor analysis (positive 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symptoms; negative symptoms; general psychopathology; total PANSS score)</w:t>
            </w:r>
          </w:p>
          <w:p w14:paraId="2444E67A" w14:textId="053D400E" w:rsidR="0095322A" w:rsidRPr="0060462A" w:rsidRDefault="0095322A" w:rsidP="007E76D5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by 5-factor analysis (positive symptoms; negative symptoms; cognitive symptoms; excitement symptoms; depression symptoms)</w:t>
            </w:r>
          </w:p>
          <w:p w14:paraId="4D3FC967" w14:textId="77777777" w:rsidR="0095322A" w:rsidRDefault="0095322A" w:rsidP="007E76D5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(SAS; AIMS)</w:t>
            </w:r>
          </w:p>
          <w:p w14:paraId="0719946D" w14:textId="7360378B" w:rsidR="0060462A" w:rsidRPr="0060462A" w:rsidRDefault="0060462A" w:rsidP="0060462A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75318583" w14:textId="1C50BBD0" w:rsidR="0013593F" w:rsidRPr="0060462A" w:rsidRDefault="0095322A" w:rsidP="0013593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PANSS 3-factor analysis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negative 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 xml:space="preserve">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general psychopathology;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PANSS score</w:t>
            </w:r>
            <w:r w:rsidR="003E5609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="003E5609" w:rsidRPr="0060462A">
              <w:rPr>
                <w:rFonts w:ascii="Times New Roman" w:hAnsi="Times New Roman" w:cs="Times New Roman"/>
                <w:lang w:eastAsia="en-GB"/>
              </w:rPr>
              <w:t xml:space="preserve"> </w:t>
            </w:r>
            <w:r w:rsidR="003E5609" w:rsidRPr="0060462A">
              <w:rPr>
                <w:lang w:eastAsia="en-GB"/>
              </w:rPr>
              <w:sym w:font="Symbol" w:char="F0AB"/>
            </w:r>
            <w:r w:rsidR="003E5609" w:rsidRPr="0060462A">
              <w:rPr>
                <w:rFonts w:ascii="Times New Roman" w:hAnsi="Times New Roman" w:cs="Times New Roman"/>
                <w:lang w:eastAsia="en-GB"/>
              </w:rPr>
              <w:t>positive symptoms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46BA79AA" w14:textId="77777777" w:rsidR="0013593F" w:rsidRPr="0060462A" w:rsidRDefault="0013593F" w:rsidP="0013593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16A52B7C" w14:textId="5BDC069C" w:rsidR="0013593F" w:rsidRPr="0060462A" w:rsidRDefault="0013593F" w:rsidP="0013593F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by 5-factor analysis</w:t>
            </w:r>
            <w:r w:rsidR="00A30749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: NR</w:t>
            </w:r>
          </w:p>
          <w:p w14:paraId="346E2DE4" w14:textId="77777777" w:rsidR="0013593F" w:rsidRPr="0060462A" w:rsidRDefault="0013593F" w:rsidP="0013593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5808A19D" w14:textId="09D88F1A" w:rsidR="0013593F" w:rsidRPr="0060462A" w:rsidRDefault="0013593F" w:rsidP="0013593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SAS;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AIMS)</w:t>
            </w:r>
          </w:p>
          <w:p w14:paraId="7F836E5F" w14:textId="77777777" w:rsidR="0013593F" w:rsidRPr="0060462A" w:rsidRDefault="0013593F" w:rsidP="0013593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5824DED3" w14:textId="77777777" w:rsidR="0095322A" w:rsidRPr="0060462A" w:rsidRDefault="0095322A" w:rsidP="00C630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</w:p>
          <w:p w14:paraId="7B5FD52A" w14:textId="20E506E4" w:rsidR="0013593F" w:rsidRPr="0060462A" w:rsidRDefault="0013593F" w:rsidP="00C6301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569BC743" w14:textId="33192B27" w:rsidR="0095322A" w:rsidRPr="0060462A" w:rsidRDefault="0095322A" w:rsidP="0013593F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PANSS 3-factor analysis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positive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negative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general psychopathology</w:t>
            </w:r>
            <w:r w:rsidR="0013593F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; </w:t>
            </w:r>
            <w:r w:rsidR="0013593F"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13593F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 PANSS score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13AF8995" w14:textId="77777777" w:rsidR="0013593F" w:rsidRPr="0060462A" w:rsidRDefault="0013593F" w:rsidP="0013593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6DBCA988" w14:textId="77777777" w:rsidR="0095322A" w:rsidRPr="0060462A" w:rsidRDefault="0095322A" w:rsidP="0013593F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by 5-factor analysis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cognitive symptoms;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depression</w:t>
            </w:r>
            <w:r w:rsidR="003E5609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; </w:t>
            </w:r>
            <w:r w:rsidR="003E5609" w:rsidRPr="0060462A">
              <w:rPr>
                <w:lang w:eastAsia="en-GB"/>
              </w:rPr>
              <w:sym w:font="Symbol" w:char="F0AB"/>
            </w:r>
            <w:r w:rsidR="003E5609" w:rsidRPr="0060462A">
              <w:rPr>
                <w:rFonts w:ascii="Times New Roman" w:hAnsi="Times New Roman" w:cs="Times New Roman"/>
                <w:lang w:eastAsia="en-GB"/>
              </w:rPr>
              <w:t xml:space="preserve">positive symptoms; </w:t>
            </w:r>
            <w:r w:rsidR="003E5609" w:rsidRPr="0060462A">
              <w:rPr>
                <w:lang w:eastAsia="en-GB"/>
              </w:rPr>
              <w:sym w:font="Symbol" w:char="F0AB"/>
            </w:r>
            <w:r w:rsidR="003E5609" w:rsidRPr="0060462A">
              <w:rPr>
                <w:rFonts w:ascii="Times New Roman" w:hAnsi="Times New Roman" w:cs="Times New Roman"/>
                <w:lang w:eastAsia="en-GB"/>
              </w:rPr>
              <w:t>excitement symptoms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</w:t>
            </w:r>
          </w:p>
          <w:p w14:paraId="79C0AAE2" w14:textId="77777777" w:rsidR="0013593F" w:rsidRPr="0060462A" w:rsidRDefault="0013593F" w:rsidP="0013593F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  <w:p w14:paraId="2681959C" w14:textId="53106362" w:rsidR="0013593F" w:rsidRPr="0060462A" w:rsidRDefault="0013593F" w:rsidP="0013593F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SAS;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AIMS)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4554422" w14:textId="52749321" w:rsidR="0095322A" w:rsidRPr="0060462A" w:rsidRDefault="0095322A" w:rsidP="006C2F7C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</w:t>
            </w:r>
          </w:p>
        </w:tc>
      </w:tr>
      <w:tr w:rsidR="00AD28A1" w:rsidRPr="0060462A" w14:paraId="08CE2943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BAF2292" w14:textId="2E085CA8" w:rsidR="00AD28A1" w:rsidRPr="0060462A" w:rsidRDefault="00AD28A1" w:rsidP="006C2F7C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Digestive system</w:t>
            </w:r>
          </w:p>
        </w:tc>
      </w:tr>
      <w:tr w:rsidR="0095322A" w:rsidRPr="0060462A" w14:paraId="344F32FE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9EA3A3" w14:textId="4F828A38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Amin (2018)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[78]</w:t>
            </w:r>
            <w:r w:rsidRPr="006046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067A38" w14:textId="77777777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i</w:t>
            </w:r>
            <w:proofErr w:type="spellEnd"/>
            <w:r w:rsidRPr="0060462A">
              <w:rPr>
                <w:rFonts w:ascii="Times New Roman" w:hAnsi="Times New Roman" w:cs="Times New Roman"/>
              </w:rPr>
              <w:t>) Healthy</w:t>
            </w:r>
          </w:p>
          <w:p w14:paraId="74F87D14" w14:textId="1A8B9282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ii) Healthy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E3BE6B" w14:textId="77777777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i</w:t>
            </w:r>
            <w:proofErr w:type="spellEnd"/>
            <w:r w:rsidRPr="0060462A">
              <w:rPr>
                <w:rFonts w:ascii="Times New Roman" w:hAnsi="Times New Roman" w:cs="Times New Roman"/>
              </w:rPr>
              <w:t>) RCT (double-blind, placebo-controlled*)</w:t>
            </w:r>
          </w:p>
          <w:p w14:paraId="7BE35270" w14:textId="42730A80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ii) RCT (double-blind, placebo-controlled*)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1C651E" w14:textId="15DE47BC" w:rsidR="0095322A" w:rsidRPr="0060462A" w:rsidRDefault="0095322A" w:rsidP="007E76D5">
            <w:pPr>
              <w:pStyle w:val="ListParagraph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Gut hormone release (plasma acylated ghrelin; plasma GLP-1; plasma PYY)</w:t>
            </w:r>
          </w:p>
          <w:p w14:paraId="4CBBA7D7" w14:textId="77777777" w:rsidR="0095322A" w:rsidRPr="0060462A" w:rsidRDefault="0095322A" w:rsidP="007E76D5">
            <w:pPr>
              <w:pStyle w:val="ListParagraph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Subjective appetite (VAS): feelings of hunger; pleasantness to eat; prospective food intake; fullness; sickness </w:t>
            </w:r>
          </w:p>
          <w:p w14:paraId="4AC93417" w14:textId="34C034F0" w:rsidR="0095322A" w:rsidRPr="0060462A" w:rsidRDefault="0095322A" w:rsidP="00F4183F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4DD32F19" w14:textId="77777777" w:rsidR="0095322A" w:rsidRPr="0060462A" w:rsidRDefault="0095322A" w:rsidP="00AD28A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 NA</w:t>
            </w:r>
          </w:p>
          <w:p w14:paraId="23E04447" w14:textId="54C792DB" w:rsidR="0095322A" w:rsidRPr="0060462A" w:rsidRDefault="0095322A" w:rsidP="00AD28A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ii) 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1D6D4669" w14:textId="7A03B67B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i</w:t>
            </w:r>
            <w:proofErr w:type="spellEnd"/>
            <w:r w:rsidRPr="0060462A">
              <w:rPr>
                <w:rFonts w:ascii="Times New Roman" w:hAnsi="Times New Roman" w:cs="Times New Roman"/>
              </w:rPr>
              <w:t>) 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  <w:p w14:paraId="6DA81D2D" w14:textId="112E62B6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ii) NS</w:t>
            </w:r>
            <w:r w:rsidR="00EA5BA2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657428D4" w14:textId="0934D979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D</w:t>
            </w:r>
          </w:p>
        </w:tc>
      </w:tr>
      <w:tr w:rsidR="0095322A" w:rsidRPr="0060462A" w14:paraId="28699888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734764" w14:textId="77777777" w:rsidR="0095322A" w:rsidRPr="0060462A" w:rsidRDefault="0095322A" w:rsidP="00AD28A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Luiking</w:t>
            </w:r>
            <w:proofErr w:type="spellEnd"/>
          </w:p>
          <w:p w14:paraId="2A246CAE" w14:textId="20D83A38" w:rsidR="0095322A" w:rsidRPr="00EB537A" w:rsidRDefault="0095322A" w:rsidP="00AD28A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(1998)</w:t>
            </w:r>
            <w:r w:rsidR="00EB537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 xml:space="preserve"> </w:t>
            </w:r>
            <w:r w:rsidR="00EB537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[79]</w:t>
            </w:r>
          </w:p>
          <w:p w14:paraId="400B31C8" w14:textId="6ADC8D44" w:rsidR="00AF428C" w:rsidRPr="0060462A" w:rsidRDefault="00AF428C" w:rsidP="00AD28A1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C70E9E" w14:textId="77777777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Healthy</w:t>
            </w:r>
          </w:p>
          <w:p w14:paraId="0881911D" w14:textId="77777777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A8C11A" w14:textId="0B9EE77D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</w:t>
            </w:r>
            <w:r w:rsidRPr="0060462A">
              <w:rPr>
                <w:rFonts w:ascii="Times New Roman" w:hAnsi="Times New Roman" w:cs="Times New Roman"/>
              </w:rPr>
              <w:lastRenderedPageBreak/>
              <w:t>blind, placebo-controlled*)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075DE3" w14:textId="77777777" w:rsidR="0095322A" w:rsidRPr="0060462A" w:rsidRDefault="0095322A" w:rsidP="007E76D5">
            <w:pPr>
              <w:pStyle w:val="ListParagraph"/>
              <w:numPr>
                <w:ilvl w:val="0"/>
                <w:numId w:val="5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Gallbladder volume</w:t>
            </w:r>
          </w:p>
          <w:p w14:paraId="4F2E805E" w14:textId="77D927F4" w:rsidR="0095322A" w:rsidRPr="0060462A" w:rsidRDefault="0095322A" w:rsidP="007E76D5">
            <w:pPr>
              <w:pStyle w:val="ListParagraph"/>
              <w:numPr>
                <w:ilvl w:val="0"/>
                <w:numId w:val="56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</w:rPr>
              <w:t xml:space="preserve">Reflux levels </w:t>
            </w:r>
          </w:p>
          <w:p w14:paraId="50B3C660" w14:textId="49A98476" w:rsidR="0095322A" w:rsidRPr="0060462A" w:rsidRDefault="0095322A" w:rsidP="00C549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BCE1EA7" w14:textId="10B3545D" w:rsidR="0095322A" w:rsidRPr="0060462A" w:rsidRDefault="0095322A" w:rsidP="00AD28A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lastRenderedPageBreak/>
              <w:t>NR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D7AB4F9" w14:textId="196D3CFC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D9928" w14:textId="7489BC51" w:rsidR="0095322A" w:rsidRPr="0060462A" w:rsidRDefault="0095322A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NA</w:t>
            </w:r>
          </w:p>
        </w:tc>
      </w:tr>
      <w:tr w:rsidR="00AD28A1" w:rsidRPr="0060462A" w14:paraId="38B7FA52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EA345C2" w14:textId="71BFBFBA" w:rsidR="00AD28A1" w:rsidRPr="0060462A" w:rsidRDefault="00AD28A1" w:rsidP="00AD28A1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Muscular system</w:t>
            </w:r>
          </w:p>
        </w:tc>
      </w:tr>
      <w:tr w:rsidR="004627CB" w:rsidRPr="0060462A" w14:paraId="79A8F68F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EC7C03" w14:textId="1D00819E" w:rsidR="004627CB" w:rsidRPr="00EB537A" w:rsidRDefault="004627CB" w:rsidP="00AD28A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</w:rPr>
              <w:t>Antonio (2002)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[51]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5E85BC" w14:textId="2524B8D5" w:rsidR="004627CB" w:rsidRPr="0060462A" w:rsidRDefault="004627CB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Resistance-trained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3F7FC0" w14:textId="71960405" w:rsidR="00DF14EA" w:rsidRPr="0060462A" w:rsidRDefault="004627CB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RCT (double-blind, placebo-controlled)</w:t>
            </w:r>
          </w:p>
          <w:p w14:paraId="333D66DF" w14:textId="0D0EC245" w:rsidR="00DF14EA" w:rsidRPr="0060462A" w:rsidRDefault="00DF14EA" w:rsidP="00AD2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44E073A" w14:textId="60999A79" w:rsidR="004627CB" w:rsidRPr="0060462A" w:rsidRDefault="004627CB" w:rsidP="007E76D5">
            <w:pPr>
              <w:pStyle w:val="ListParagraph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Anaerobic work output measured by 2 sets each of: leg press (lower body); bench press (upper body)</w:t>
            </w:r>
          </w:p>
          <w:p w14:paraId="6CE611DD" w14:textId="77777777" w:rsidR="004627CB" w:rsidRPr="0060462A" w:rsidRDefault="004627CB" w:rsidP="00AD28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514832C3" w14:textId="36B3E93F" w:rsidR="004627CB" w:rsidRPr="0060462A" w:rsidRDefault="004627CB" w:rsidP="00AD28A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NS</w:t>
            </w:r>
            <w:r w:rsidR="00EA5BA2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(for all outcome measures)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59D04DC3" w14:textId="4D715C20" w:rsidR="004627CB" w:rsidRPr="0060462A" w:rsidRDefault="004627CB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27441366" w14:textId="565C4B2A" w:rsidR="004627CB" w:rsidRPr="0060462A" w:rsidRDefault="004627CB" w:rsidP="00AD28A1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M</w:t>
            </w:r>
          </w:p>
        </w:tc>
      </w:tr>
      <w:tr w:rsidR="00C54974" w:rsidRPr="0060462A" w14:paraId="21C61411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C82673F" w14:textId="77777777" w:rsidR="00C54974" w:rsidRPr="0060462A" w:rsidRDefault="00C54974" w:rsidP="00C549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Non-randomised trials</w:t>
            </w:r>
          </w:p>
          <w:p w14:paraId="5B5D34F9" w14:textId="77777777" w:rsidR="00C54974" w:rsidRPr="0060462A" w:rsidRDefault="00C54974" w:rsidP="00AD28A1"/>
        </w:tc>
      </w:tr>
      <w:tr w:rsidR="00325327" w:rsidRPr="0060462A" w14:paraId="113A9C56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7F731B3" w14:textId="35B9E052" w:rsidR="00325327" w:rsidRPr="0060462A" w:rsidRDefault="00325327" w:rsidP="00AD28A1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Endocrine &amp; Metabolic systems</w:t>
            </w:r>
          </w:p>
        </w:tc>
      </w:tr>
      <w:tr w:rsidR="004627CB" w:rsidRPr="0060462A" w14:paraId="77441143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10BF27" w14:textId="77777777" w:rsidR="004627CB" w:rsidRPr="0060462A" w:rsidRDefault="004627CB" w:rsidP="00C5497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Kasai</w:t>
            </w:r>
          </w:p>
          <w:p w14:paraId="66313CA7" w14:textId="705CB1B3" w:rsidR="004627CB" w:rsidRPr="00EB537A" w:rsidRDefault="004627CB" w:rsidP="00C5497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(1980)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[27]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F0C550" w14:textId="15783EE2" w:rsidR="004627CB" w:rsidRPr="0060462A" w:rsidRDefault="004627CB" w:rsidP="00C5497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Non-obese normal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CE3E17" w14:textId="465B35B4" w:rsidR="004627CB" w:rsidRPr="0060462A" w:rsidRDefault="004627CB" w:rsidP="00C5497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Open-label trial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5E37F9" w14:textId="59BB17C5" w:rsidR="004627CB" w:rsidRPr="0060462A" w:rsidRDefault="004627CB" w:rsidP="007E76D5">
            <w:pPr>
              <w:pStyle w:val="ListParagraph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GH</w:t>
            </w:r>
          </w:p>
          <w:p w14:paraId="3F962BBE" w14:textId="7C6F841A" w:rsidR="004627CB" w:rsidRPr="0060462A" w:rsidRDefault="004627CB" w:rsidP="007E76D5">
            <w:pPr>
              <w:pStyle w:val="ListParagraph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blood sugar</w:t>
            </w:r>
          </w:p>
          <w:p w14:paraId="7F18DB28" w14:textId="77D35541" w:rsidR="004627CB" w:rsidRPr="0060462A" w:rsidRDefault="004627CB" w:rsidP="007E76D5">
            <w:pPr>
              <w:pStyle w:val="ListParagraph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Serum prolactin </w:t>
            </w:r>
          </w:p>
          <w:p w14:paraId="266FE9F8" w14:textId="77777777" w:rsidR="004627CB" w:rsidRPr="0060462A" w:rsidRDefault="004627CB" w:rsidP="004668A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2E6FA364" w14:textId="000773D6" w:rsidR="004627CB" w:rsidRPr="0060462A" w:rsidRDefault="004627CB" w:rsidP="00C54974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35D9CAD0" w14:textId="7ED05D0F" w:rsidR="004627CB" w:rsidRPr="0060462A" w:rsidRDefault="004627CB" w:rsidP="006659F7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Serum GH: 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4g</w:t>
            </w:r>
            <w:r w:rsidR="00FE29F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8g</w:t>
            </w:r>
            <w:r w:rsidR="00FE29F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12g Glycine</w:t>
            </w:r>
          </w:p>
          <w:p w14:paraId="4B647A56" w14:textId="50BEC099" w:rsidR="004627CB" w:rsidRPr="0060462A" w:rsidRDefault="004627CB" w:rsidP="006659F7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Serum blood sugar: </w:t>
            </w:r>
            <w:r w:rsidRPr="0060462A">
              <w:rPr>
                <w:lang w:eastAsia="en-GB"/>
              </w:rPr>
              <w:sym w:font="Symbol" w:char="F0AD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12g</w:t>
            </w:r>
            <w:r w:rsidR="00FE29F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8g</w:t>
            </w:r>
            <w:r w:rsidR="00FE29F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12g Glycine</w:t>
            </w:r>
          </w:p>
          <w:p w14:paraId="432A8960" w14:textId="77777777" w:rsidR="00FE29FA" w:rsidRPr="0060462A" w:rsidRDefault="00FE29FA" w:rsidP="006659F7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442CEA84" w14:textId="22F66897" w:rsidR="004627CB" w:rsidRPr="0060462A" w:rsidRDefault="004627CB" w:rsidP="006659F7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prolactin (all doses)</w:t>
            </w:r>
          </w:p>
          <w:p w14:paraId="0BDBF412" w14:textId="203FD1E8" w:rsidR="004627CB" w:rsidRPr="0060462A" w:rsidRDefault="004627CB" w:rsidP="003B1352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102F079F" w14:textId="24EF6F2D" w:rsidR="004627CB" w:rsidRPr="0060462A" w:rsidRDefault="004627CB" w:rsidP="00C54974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E&amp;M</w:t>
            </w:r>
          </w:p>
        </w:tc>
      </w:tr>
      <w:tr w:rsidR="0095322A" w:rsidRPr="0060462A" w14:paraId="3F5FD9C9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112D02" w14:textId="77777777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Kasai </w:t>
            </w:r>
          </w:p>
          <w:p w14:paraId="4AF87573" w14:textId="6D8F4C51" w:rsidR="0095322A" w:rsidRPr="00EB537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(1978)</w:t>
            </w:r>
            <w:r w:rsidR="00EB537A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GB"/>
              </w:rPr>
              <w:t xml:space="preserve"> </w:t>
            </w:r>
            <w:r w:rsidR="00EB537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[26]</w:t>
            </w:r>
          </w:p>
          <w:p w14:paraId="38BEA0CF" w14:textId="77777777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042BEB7C" w14:textId="77777777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23F5B610" w14:textId="77777777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24563844" w14:textId="77777777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14BA05DC" w14:textId="77777777" w:rsidR="0095322A" w:rsidRPr="0060462A" w:rsidRDefault="0095322A" w:rsidP="003B13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20F88E" w14:textId="0AB23E57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) Non-obese normal; gastroduodenal anastomosis (partially 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gastrectomied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3F7F7AF9" w14:textId="1BEC32AF" w:rsidR="0095322A" w:rsidRPr="0060462A" w:rsidRDefault="0095322A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ii) Non-obese normal; non-obese diabetics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9D8930" w14:textId="03C16EC6" w:rsidR="0095322A" w:rsidRPr="0060462A" w:rsidRDefault="0095322A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Open-label trial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33BC96C" w14:textId="77777777" w:rsidR="00F07FF6" w:rsidRPr="0060462A" w:rsidRDefault="0095322A" w:rsidP="00F07FF6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&amp; ii) </w:t>
            </w:r>
          </w:p>
          <w:p w14:paraId="4B5EF7CC" w14:textId="47CECA82" w:rsidR="0095322A" w:rsidRPr="0060462A" w:rsidRDefault="0095322A" w:rsidP="00F07FF6">
            <w:pPr>
              <w:pStyle w:val="ListParagraph"/>
              <w:numPr>
                <w:ilvl w:val="0"/>
                <w:numId w:val="78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GH</w:t>
            </w:r>
          </w:p>
          <w:p w14:paraId="15551D83" w14:textId="1D14A317" w:rsidR="0095322A" w:rsidRPr="0060462A" w:rsidRDefault="0095322A" w:rsidP="007E76D5">
            <w:pPr>
              <w:pStyle w:val="ListParagraph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blood sugar</w:t>
            </w:r>
          </w:p>
          <w:p w14:paraId="7D59DA3E" w14:textId="3BC16094" w:rsidR="0095322A" w:rsidRPr="0060462A" w:rsidRDefault="0095322A" w:rsidP="007E76D5">
            <w:pPr>
              <w:pStyle w:val="ListParagraph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prolactin (only for non-obese normal)</w:t>
            </w:r>
          </w:p>
          <w:p w14:paraId="7B166A71" w14:textId="04A2E297" w:rsidR="0095322A" w:rsidRPr="0060462A" w:rsidRDefault="0095322A" w:rsidP="007E76D5">
            <w:pPr>
              <w:pStyle w:val="ListParagraph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immunoreactive insulin</w:t>
            </w:r>
          </w:p>
          <w:p w14:paraId="1445EC0A" w14:textId="77777777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597CF015" w14:textId="5FAA095D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29812F89" w14:textId="700D2E03" w:rsidR="0095322A" w:rsidRPr="0060462A" w:rsidRDefault="00F07FF6" w:rsidP="00F07FF6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 non-obese normal &amp; gastroduodenal anastomosis populations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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</w:t>
            </w:r>
            <w:r w:rsidR="0095322A"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="004C1D7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erum GH</w:t>
            </w:r>
            <w:r w:rsidR="00A30749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serum blood sugar</w:t>
            </w:r>
            <w:r w:rsidR="00A30749" w:rsidRPr="0060462A">
              <w:rPr>
                <w:rFonts w:ascii="Times New Roman" w:hAnsi="Times New Roman" w:cs="Times New Roman"/>
                <w:lang w:eastAsia="en-GB"/>
              </w:rPr>
              <w:t>;</w:t>
            </w:r>
            <w:r w:rsidRPr="0060462A">
              <w:rPr>
                <w:rFonts w:ascii="Times New Roman" w:hAnsi="Times New Roman" w:cs="Times New Roman"/>
                <w:lang w:eastAsia="en-GB"/>
              </w:rPr>
              <w:t xml:space="preserve"> </w:t>
            </w: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serum immunoreactive insulin</w:t>
            </w:r>
            <w:r w:rsidR="0095322A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  <w:p w14:paraId="487E7D19" w14:textId="33E491EB" w:rsidR="00F07FF6" w:rsidRPr="0060462A" w:rsidRDefault="00F07FF6" w:rsidP="00F07FF6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non-obese normal: </w:t>
            </w:r>
            <w:r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serum prolactin</w:t>
            </w:r>
          </w:p>
          <w:p w14:paraId="43E92506" w14:textId="77777777" w:rsidR="00F07FF6" w:rsidRPr="0060462A" w:rsidRDefault="00F07FF6" w:rsidP="00F07FF6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06181A71" w14:textId="0C5F56A7" w:rsidR="0095322A" w:rsidRPr="0060462A" w:rsidRDefault="0095322A" w:rsidP="004C1D75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ii) </w:t>
            </w:r>
            <w:r w:rsidR="004C1D7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non-obese normal:</w:t>
            </w:r>
            <w:r w:rsidR="004C1D75"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4C1D75"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="004C1D7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erum GH</w:t>
            </w:r>
            <w:r w:rsidR="00A30749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="004C1D75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="004C1D75"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="004C1D75" w:rsidRPr="0060462A">
              <w:rPr>
                <w:rFonts w:ascii="Times New Roman" w:hAnsi="Times New Roman" w:cs="Times New Roman"/>
                <w:lang w:eastAsia="en-GB"/>
              </w:rPr>
              <w:t>serum blood sugar</w:t>
            </w:r>
            <w:r w:rsidR="00A30749" w:rsidRPr="0060462A">
              <w:rPr>
                <w:rFonts w:ascii="Times New Roman" w:hAnsi="Times New Roman" w:cs="Times New Roman"/>
                <w:lang w:eastAsia="en-GB"/>
              </w:rPr>
              <w:t>;</w:t>
            </w:r>
            <w:r w:rsidR="004C1D75" w:rsidRPr="0060462A">
              <w:rPr>
                <w:rFonts w:ascii="Times New Roman" w:hAnsi="Times New Roman" w:cs="Times New Roman"/>
                <w:lang w:eastAsia="en-GB"/>
              </w:rPr>
              <w:t xml:space="preserve"> </w:t>
            </w:r>
            <w:r w:rsidR="004C1D75"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="004C1D75" w:rsidRPr="0060462A">
              <w:rPr>
                <w:rFonts w:ascii="Times New Roman" w:hAnsi="Times New Roman" w:cs="Times New Roman"/>
                <w:lang w:eastAsia="en-GB"/>
              </w:rPr>
              <w:t xml:space="preserve">serum prolactin, </w:t>
            </w:r>
            <w:r w:rsidR="004C1D75"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="004C1D75" w:rsidRPr="0060462A">
              <w:rPr>
                <w:rFonts w:ascii="Times New Roman" w:hAnsi="Times New Roman" w:cs="Times New Roman"/>
                <w:lang w:eastAsia="en-GB"/>
              </w:rPr>
              <w:t>serum immunoreactive insulin</w:t>
            </w:r>
          </w:p>
          <w:p w14:paraId="7A593CA3" w14:textId="3DBE4474" w:rsidR="004C1D75" w:rsidRPr="0060462A" w:rsidRDefault="004C1D75" w:rsidP="004C1D75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t xml:space="preserve">non-obese diabetics: </w:t>
            </w:r>
            <w:r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serum GH</w:t>
            </w:r>
            <w:r w:rsidR="00A30749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;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serum blood sugar</w:t>
            </w:r>
            <w:r w:rsidR="00A30749" w:rsidRPr="0060462A">
              <w:rPr>
                <w:rFonts w:ascii="Times New Roman" w:hAnsi="Times New Roman" w:cs="Times New Roman"/>
                <w:lang w:eastAsia="en-GB"/>
              </w:rPr>
              <w:t>;</w:t>
            </w:r>
            <w:r w:rsidRPr="0060462A">
              <w:rPr>
                <w:rFonts w:ascii="Times New Roman" w:hAnsi="Times New Roman" w:cs="Times New Roman"/>
                <w:lang w:eastAsia="en-GB"/>
              </w:rPr>
              <w:t xml:space="preserve"> </w:t>
            </w:r>
            <w:r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serum immunoreactive insulin</w:t>
            </w:r>
          </w:p>
          <w:p w14:paraId="2913352A" w14:textId="4C783406" w:rsidR="004C1D75" w:rsidRPr="0060462A" w:rsidRDefault="004C1D75" w:rsidP="004C1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0EB566F" w14:textId="1FFF2C87" w:rsidR="0095322A" w:rsidRPr="0060462A" w:rsidRDefault="0095322A" w:rsidP="003B1352">
            <w:r w:rsidRPr="0060462A">
              <w:rPr>
                <w:rFonts w:ascii="Times New Roman" w:hAnsi="Times New Roman" w:cs="Times New Roman"/>
              </w:rPr>
              <w:lastRenderedPageBreak/>
              <w:t>E&amp;M</w:t>
            </w:r>
          </w:p>
        </w:tc>
      </w:tr>
      <w:tr w:rsidR="007043E9" w:rsidRPr="0060462A" w14:paraId="5624B509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571B474" w14:textId="1C837CE6" w:rsidR="007043E9" w:rsidRPr="0060462A" w:rsidRDefault="007043E9" w:rsidP="003B1352">
            <w:pPr>
              <w:rPr>
                <w:rFonts w:ascii="Times New Roman" w:hAnsi="Times New Roman" w:cs="Times New Roman"/>
                <w:b/>
                <w:bCs/>
              </w:rPr>
            </w:pPr>
            <w:r w:rsidRPr="0060462A">
              <w:rPr>
                <w:rFonts w:ascii="Times New Roman" w:hAnsi="Times New Roman" w:cs="Times New Roman"/>
                <w:b/>
                <w:bCs/>
              </w:rPr>
              <w:t>Nervous + Cardiovascular + Renal + Reproductive systems</w:t>
            </w:r>
          </w:p>
        </w:tc>
      </w:tr>
      <w:tr w:rsidR="0095322A" w:rsidRPr="0060462A" w14:paraId="07BFD09F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4AF1ED" w14:textId="58035CA8" w:rsidR="0095322A" w:rsidRPr="00EB537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Sugaya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(2021)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[48]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2FDE0C" w14:textId="691842E6" w:rsidR="0095322A" w:rsidRPr="0060462A" w:rsidRDefault="0095322A" w:rsidP="003B1352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hAnsi="Times New Roman" w:cs="Times New Roman"/>
              </w:rPr>
              <w:t>Overactive bladder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66611C" w14:textId="792F98B8" w:rsidR="0095322A" w:rsidRPr="0060462A" w:rsidRDefault="0095322A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Pilot, double-blind, placebo-controlled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04D189" w14:textId="5A75C5B0" w:rsidR="0095322A" w:rsidRPr="0060462A" w:rsidRDefault="0095322A" w:rsidP="007E76D5">
            <w:pPr>
              <w:pStyle w:val="ListParagraph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Sleep latency</w:t>
            </w:r>
          </w:p>
          <w:p w14:paraId="10E74E76" w14:textId="44A55937" w:rsidR="0095322A" w:rsidRPr="0060462A" w:rsidRDefault="0095322A" w:rsidP="007E76D5">
            <w:pPr>
              <w:pStyle w:val="ListParagraph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First nocturia latency</w:t>
            </w:r>
          </w:p>
          <w:p w14:paraId="14B9C89B" w14:textId="2872B6E1" w:rsidR="0095322A" w:rsidRPr="0060462A" w:rsidRDefault="0095322A" w:rsidP="007E76D5">
            <w:pPr>
              <w:pStyle w:val="ListParagraph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Bladder pain (VAS)</w:t>
            </w:r>
          </w:p>
          <w:p w14:paraId="5FDFB452" w14:textId="740BA6D8" w:rsidR="0095322A" w:rsidRPr="0060462A" w:rsidRDefault="0095322A" w:rsidP="007E76D5">
            <w:pPr>
              <w:pStyle w:val="ListParagraph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SBP</w:t>
            </w:r>
          </w:p>
          <w:p w14:paraId="24158A8D" w14:textId="3C11D014" w:rsidR="0095322A" w:rsidRPr="0060462A" w:rsidRDefault="0095322A" w:rsidP="007E76D5">
            <w:pPr>
              <w:pStyle w:val="ListParagraph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DBP</w:t>
            </w:r>
          </w:p>
          <w:p w14:paraId="32B70905" w14:textId="458697D1" w:rsidR="0095322A" w:rsidRPr="0060462A" w:rsidRDefault="0095322A" w:rsidP="007E76D5">
            <w:pPr>
              <w:pStyle w:val="ListParagraph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Pulse rate</w:t>
            </w:r>
          </w:p>
          <w:p w14:paraId="32EE5CFE" w14:textId="1A41AABC" w:rsidR="0095322A" w:rsidRPr="0060462A" w:rsidRDefault="0095322A" w:rsidP="007E76D5">
            <w:pPr>
              <w:pStyle w:val="ListParagraph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Urinary frequency (diurnal; nocturnal)</w:t>
            </w:r>
          </w:p>
          <w:p w14:paraId="414C5FDD" w14:textId="5EFB5CAC" w:rsidR="0095322A" w:rsidRPr="0060462A" w:rsidRDefault="0095322A" w:rsidP="007E76D5">
            <w:pPr>
              <w:pStyle w:val="ListParagraph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Urinary, prostate &amp; overactive bladder symptoms: OABSS (diurnal urination, nocturnal urination, urgency, incontinence, total score); N-QOL (13 items + total scores for vitality, worries, and total)</w:t>
            </w:r>
          </w:p>
          <w:p w14:paraId="3BB2C40A" w14:textId="25A9B77F" w:rsidR="0095322A" w:rsidRPr="0060462A" w:rsidRDefault="0095322A" w:rsidP="007E76D5">
            <w:pPr>
              <w:pStyle w:val="ListParagraph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IPSS (7 items + total scores each for voiding, storage, overall)</w:t>
            </w:r>
          </w:p>
          <w:p w14:paraId="0D198E29" w14:textId="77777777" w:rsidR="0095322A" w:rsidRPr="0060462A" w:rsidRDefault="0095322A" w:rsidP="007E76D5">
            <w:pPr>
              <w:pStyle w:val="ListParagraph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IPSS-QOL</w:t>
            </w:r>
          </w:p>
          <w:p w14:paraId="20B5183D" w14:textId="77777777" w:rsidR="0095322A" w:rsidRPr="0060462A" w:rsidRDefault="0095322A" w:rsidP="00C657C7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7475E3F3" w14:textId="050EB7FD" w:rsidR="0095322A" w:rsidRPr="0060462A" w:rsidRDefault="0095322A" w:rsidP="00C657C7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4F438B54" w14:textId="77777777" w:rsidR="0095322A" w:rsidRPr="0060462A" w:rsidRDefault="0095322A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Sleep latency </w:t>
            </w:r>
          </w:p>
          <w:p w14:paraId="0906C314" w14:textId="77777777" w:rsidR="0095322A" w:rsidRPr="0060462A" w:rsidRDefault="0095322A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Bladder pain</w:t>
            </w:r>
          </w:p>
          <w:p w14:paraId="4D30FFD9" w14:textId="295C4D64" w:rsidR="000E0252" w:rsidRPr="0060462A" w:rsidRDefault="000E0252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First nocturia latency</w:t>
            </w:r>
          </w:p>
          <w:p w14:paraId="2E92A7E6" w14:textId="201005AB" w:rsidR="000E0252" w:rsidRPr="0060462A" w:rsidRDefault="000E0252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SBP</w:t>
            </w:r>
          </w:p>
          <w:p w14:paraId="3A4444B7" w14:textId="55142BA6" w:rsidR="000E0252" w:rsidRPr="0060462A" w:rsidRDefault="000E0252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DBP</w:t>
            </w:r>
          </w:p>
          <w:p w14:paraId="63AF72DD" w14:textId="08BDB3BC" w:rsidR="000E0252" w:rsidRPr="0060462A" w:rsidRDefault="000E0252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Pulse rate</w:t>
            </w:r>
          </w:p>
          <w:p w14:paraId="6C6CF028" w14:textId="5B5FA45B" w:rsidR="0095322A" w:rsidRPr="0060462A" w:rsidRDefault="0095322A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Urinary frequency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nocturnal</w:t>
            </w:r>
            <w:r w:rsidR="000E0252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; </w:t>
            </w:r>
            <w:r w:rsidR="000E0252" w:rsidRPr="0060462A">
              <w:rPr>
                <w:lang w:eastAsia="en-GB"/>
              </w:rPr>
              <w:sym w:font="Symbol" w:char="F0AB"/>
            </w:r>
            <w:r w:rsidR="000E0252" w:rsidRPr="0060462A">
              <w:rPr>
                <w:rFonts w:ascii="Times New Roman" w:hAnsi="Times New Roman" w:cs="Times New Roman"/>
                <w:lang w:eastAsia="en-GB"/>
              </w:rPr>
              <w:t>diurnal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0B63E468" w14:textId="77777777" w:rsidR="00D440B1" w:rsidRPr="0060462A" w:rsidRDefault="00D440B1" w:rsidP="00D440B1">
            <w:pPr>
              <w:pStyle w:val="ListParagraph"/>
              <w:ind w:left="360"/>
              <w:rPr>
                <w:rFonts w:ascii="Times New Roman" w:hAnsi="Times New Roman" w:cs="Times New Roman"/>
                <w:lang w:eastAsia="en-GB"/>
              </w:rPr>
            </w:pPr>
          </w:p>
          <w:p w14:paraId="5742EC62" w14:textId="77777777" w:rsidR="00D440B1" w:rsidRPr="0060462A" w:rsidRDefault="0095322A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OABSS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nocturnal urination,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urgency</w:t>
            </w:r>
            <w:r w:rsidRPr="0060462A">
              <w:rPr>
                <w:rFonts w:ascii="Symbol" w:eastAsia="Symbol" w:hAnsi="Symbol" w:cs="Symbol"/>
                <w:lang w:eastAsia="en-GB"/>
              </w:rPr>
              <w:t></w:t>
            </w:r>
            <w:r w:rsidRPr="0060462A">
              <w:rPr>
                <w:rFonts w:ascii="Symbol" w:eastAsia="Symbol" w:hAnsi="Symbol" w:cs="Symbol"/>
                <w:lang w:eastAsia="en-GB"/>
              </w:rPr>
              <w:t>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incontinence</w:t>
            </w:r>
            <w:r w:rsidRPr="0060462A">
              <w:rPr>
                <w:rFonts w:ascii="Symbol" w:eastAsia="Symbol" w:hAnsi="Symbol" w:cs="Symbol"/>
                <w:lang w:eastAsia="en-GB"/>
              </w:rPr>
              <w:t></w:t>
            </w:r>
            <w:r w:rsidRPr="0060462A">
              <w:rPr>
                <w:rFonts w:ascii="Symbol" w:eastAsia="Symbol" w:hAnsi="Symbol" w:cs="Symbol"/>
                <w:lang w:eastAsia="en-GB"/>
              </w:rPr>
              <w:t>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total score</w:t>
            </w:r>
            <w:r w:rsidR="000E0252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; </w:t>
            </w:r>
            <w:r w:rsidR="00D440B1" w:rsidRPr="0060462A">
              <w:rPr>
                <w:lang w:eastAsia="en-GB"/>
              </w:rPr>
              <w:sym w:font="Symbol" w:char="F0AB"/>
            </w:r>
            <w:r w:rsidR="000E0252" w:rsidRPr="0060462A">
              <w:rPr>
                <w:rFonts w:ascii="Times New Roman" w:hAnsi="Times New Roman" w:cs="Times New Roman"/>
                <w:lang w:eastAsia="en-GB"/>
              </w:rPr>
              <w:t>diurnal urination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)</w:t>
            </w:r>
          </w:p>
          <w:p w14:paraId="147C0C6F" w14:textId="49A843EE" w:rsidR="0095322A" w:rsidRPr="0060462A" w:rsidRDefault="0095322A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</w:p>
          <w:p w14:paraId="75F5BBEA" w14:textId="02C70B0F" w:rsidR="0095322A" w:rsidRPr="0060462A" w:rsidRDefault="0095322A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lastRenderedPageBreak/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N-QOL (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Qns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1, 4, 7, vitality total, total score)</w:t>
            </w:r>
          </w:p>
          <w:p w14:paraId="181B7AE1" w14:textId="77777777" w:rsidR="00D440B1" w:rsidRPr="0060462A" w:rsidRDefault="00D440B1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63109F2D" w14:textId="631D05C5" w:rsidR="0095322A" w:rsidRPr="0060462A" w:rsidRDefault="00D440B1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IPSS (</w:t>
            </w:r>
            <w:r w:rsidR="0095322A"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nocturia,</w:t>
            </w:r>
            <w:r w:rsidR="00EB73A9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  <w:r w:rsidR="0095322A"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="0095322A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urgency)</w:t>
            </w:r>
          </w:p>
          <w:p w14:paraId="6F7EF659" w14:textId="77777777" w:rsidR="00D440B1" w:rsidRPr="0060462A" w:rsidRDefault="00D440B1" w:rsidP="00D440B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2E75269E" w14:textId="4213C7A1" w:rsidR="00D440B1" w:rsidRPr="0060462A" w:rsidRDefault="00D440B1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IPSS (incomplete emptying, frequency, intermittency, weak stream, straining, voiding total, storage total, total score)</w:t>
            </w:r>
          </w:p>
          <w:p w14:paraId="66B7F479" w14:textId="77777777" w:rsidR="00D440B1" w:rsidRPr="0060462A" w:rsidRDefault="00D440B1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14041B76" w14:textId="123E1A57" w:rsidR="00D440B1" w:rsidRPr="0060462A" w:rsidRDefault="00D440B1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N-QOL (Q2,3,5,6,8,9,10,11,12,13; worries total)</w:t>
            </w:r>
          </w:p>
          <w:p w14:paraId="55B71DF5" w14:textId="77777777" w:rsidR="00D440B1" w:rsidRPr="0060462A" w:rsidRDefault="00D440B1" w:rsidP="00D440B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69B6D9FC" w14:textId="23251BD2" w:rsidR="0095322A" w:rsidRPr="00A425EF" w:rsidRDefault="0095322A" w:rsidP="003B1352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IPSS-QOL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CA3A9DA" w14:textId="50422AEE" w:rsidR="0095322A" w:rsidRPr="0060462A" w:rsidRDefault="0095322A" w:rsidP="00A224E7">
            <w:pPr>
              <w:pStyle w:val="ListParagraph"/>
              <w:ind w:left="0"/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lastRenderedPageBreak/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Sleep latency </w:t>
            </w:r>
          </w:p>
          <w:p w14:paraId="0230D5D9" w14:textId="77777777" w:rsidR="0095322A" w:rsidRPr="0060462A" w:rsidRDefault="0095322A" w:rsidP="00A224E7">
            <w:pPr>
              <w:pStyle w:val="ListParagraph"/>
              <w:ind w:left="0"/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First nocturia latency</w:t>
            </w:r>
          </w:p>
          <w:p w14:paraId="53EAA952" w14:textId="2C27F762" w:rsidR="0095322A" w:rsidRPr="0060462A" w:rsidRDefault="0095322A" w:rsidP="00A224E7">
            <w:pPr>
              <w:pStyle w:val="ListParagraph"/>
              <w:ind w:left="0"/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Bladder pain</w:t>
            </w:r>
          </w:p>
          <w:p w14:paraId="1BA0CEAF" w14:textId="3663F0C1" w:rsidR="0095322A" w:rsidRPr="0060462A" w:rsidRDefault="0095322A" w:rsidP="00A224E7">
            <w:pPr>
              <w:pStyle w:val="ListParagraph"/>
              <w:ind w:left="0"/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SBP</w:t>
            </w:r>
          </w:p>
          <w:p w14:paraId="0325CF1E" w14:textId="164AE1B2" w:rsidR="0095322A" w:rsidRPr="0060462A" w:rsidRDefault="0095322A" w:rsidP="00A224E7">
            <w:pPr>
              <w:pStyle w:val="ListParagraph"/>
              <w:ind w:left="0"/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DBP </w:t>
            </w:r>
          </w:p>
          <w:p w14:paraId="1C7A2D9B" w14:textId="197FBBF4" w:rsidR="000E0252" w:rsidRPr="0060462A" w:rsidRDefault="000E0252" w:rsidP="00A224E7">
            <w:pPr>
              <w:pStyle w:val="ListParagraph"/>
              <w:ind w:left="0"/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Pr="0060462A">
              <w:rPr>
                <w:rFonts w:ascii="Times New Roman" w:hAnsi="Times New Roman" w:cs="Times New Roman"/>
                <w:lang w:eastAsia="en-GB"/>
              </w:rPr>
              <w:t>Pulse rate</w:t>
            </w:r>
          </w:p>
          <w:p w14:paraId="534D2AF7" w14:textId="3D56C595" w:rsidR="0095322A" w:rsidRPr="0060462A" w:rsidRDefault="0095322A" w:rsidP="00A224E7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Urinary frequency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nocturnal</w:t>
            </w:r>
            <w:r w:rsidR="000E0252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; </w:t>
            </w:r>
            <w:r w:rsidR="000E0252"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="000E0252" w:rsidRPr="0060462A">
              <w:rPr>
                <w:rFonts w:ascii="Times New Roman" w:hAnsi="Times New Roman" w:cs="Times New Roman"/>
                <w:lang w:eastAsia="en-GB"/>
              </w:rPr>
              <w:t>diurnal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)</w:t>
            </w:r>
          </w:p>
          <w:p w14:paraId="76F14D95" w14:textId="5CE0E05C" w:rsidR="0095322A" w:rsidRPr="0060462A" w:rsidRDefault="0095322A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OABSS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nocturnal</w:t>
            </w:r>
            <w:r w:rsidR="00A007EA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urination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,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total score</w:t>
            </w:r>
            <w:r w:rsidR="000E0252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; </w:t>
            </w:r>
            <w:r w:rsidR="000E0252" w:rsidRPr="0060462A">
              <w:rPr>
                <w:lang w:eastAsia="en-GB"/>
              </w:rPr>
              <w:sym w:font="Symbol" w:char="F0AB"/>
            </w:r>
            <w:r w:rsidR="00A007EA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diurnal urination; </w:t>
            </w:r>
            <w:r w:rsidR="00A007EA" w:rsidRPr="0060462A">
              <w:rPr>
                <w:lang w:eastAsia="en-GB"/>
              </w:rPr>
              <w:sym w:font="Symbol" w:char="F0AB"/>
            </w:r>
            <w:r w:rsidR="00A007EA" w:rsidRPr="0060462A">
              <w:rPr>
                <w:rFonts w:ascii="Times New Roman" w:hAnsi="Times New Roman" w:cs="Times New Roman"/>
                <w:lang w:eastAsia="en-GB"/>
              </w:rPr>
              <w:t xml:space="preserve">urgency; </w:t>
            </w:r>
            <w:r w:rsidR="00A007EA" w:rsidRPr="0060462A">
              <w:rPr>
                <w:lang w:eastAsia="en-GB"/>
              </w:rPr>
              <w:sym w:font="Symbol" w:char="F0AB"/>
            </w:r>
            <w:r w:rsidR="00A007EA" w:rsidRPr="0060462A">
              <w:rPr>
                <w:rFonts w:ascii="Times New Roman" w:hAnsi="Times New Roman" w:cs="Times New Roman"/>
                <w:lang w:eastAsia="en-GB"/>
              </w:rPr>
              <w:t>incontinence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) </w:t>
            </w:r>
          </w:p>
          <w:p w14:paraId="5583949F" w14:textId="77777777" w:rsidR="00D440B1" w:rsidRPr="0060462A" w:rsidRDefault="00D440B1" w:rsidP="00D440B1">
            <w:pPr>
              <w:pStyle w:val="ListParagraph"/>
              <w:ind w:left="360"/>
              <w:rPr>
                <w:rFonts w:ascii="Times New Roman" w:hAnsi="Times New Roman" w:cs="Times New Roman"/>
                <w:lang w:eastAsia="en-GB"/>
              </w:rPr>
            </w:pPr>
          </w:p>
          <w:p w14:paraId="223A338F" w14:textId="77777777" w:rsidR="0095322A" w:rsidRPr="0060462A" w:rsidRDefault="0095322A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N-QOL (</w:t>
            </w:r>
            <w:proofErr w:type="spellStart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Qns</w:t>
            </w:r>
            <w:proofErr w:type="spellEnd"/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1, 3, 5, 6, 7, 10, 12, vitality total, worries total, total score)</w:t>
            </w:r>
          </w:p>
          <w:p w14:paraId="74E10C48" w14:textId="77777777" w:rsidR="00D440B1" w:rsidRPr="0060462A" w:rsidRDefault="00D440B1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</w:p>
          <w:p w14:paraId="73C4C2CD" w14:textId="0356AAF4" w:rsidR="00D440B1" w:rsidRPr="0060462A" w:rsidRDefault="00D440B1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N-QOL (Q2,4,8,9,11,13)</w:t>
            </w:r>
          </w:p>
          <w:p w14:paraId="33F2D26B" w14:textId="77777777" w:rsidR="00D440B1" w:rsidRPr="0060462A" w:rsidRDefault="00D440B1" w:rsidP="00D440B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5C876692" w14:textId="6BFA1356" w:rsidR="0095322A" w:rsidRPr="0060462A" w:rsidRDefault="0095322A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IPSS (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nocturia,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storage total)</w:t>
            </w:r>
          </w:p>
          <w:p w14:paraId="64BA32D8" w14:textId="77777777" w:rsidR="00D440B1" w:rsidRPr="0060462A" w:rsidRDefault="00D440B1" w:rsidP="00D440B1">
            <w:pPr>
              <w:pStyle w:val="ListParagraph"/>
              <w:ind w:left="360"/>
              <w:rPr>
                <w:rFonts w:ascii="Times New Roman" w:hAnsi="Times New Roman" w:cs="Times New Roman"/>
                <w:lang w:eastAsia="en-GB"/>
              </w:rPr>
            </w:pPr>
          </w:p>
          <w:p w14:paraId="3481D41C" w14:textId="54100CD3" w:rsidR="00D440B1" w:rsidRPr="0060462A" w:rsidRDefault="00D440B1" w:rsidP="00D440B1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hAnsi="Times New Roman" w:cs="Times New Roman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IPSS (incomplete emptying, frequency, intermittency, weak stream, straining, voiding total, urgency, total score)</w:t>
            </w:r>
          </w:p>
          <w:p w14:paraId="35E1DA56" w14:textId="77777777" w:rsidR="00D440B1" w:rsidRPr="0060462A" w:rsidRDefault="00D440B1" w:rsidP="00D440B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5176E37B" w14:textId="545A4014" w:rsidR="0095322A" w:rsidRPr="0060462A" w:rsidRDefault="0095322A" w:rsidP="00D440B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IPSS-QOL</w:t>
            </w:r>
          </w:p>
          <w:p w14:paraId="26D58A5D" w14:textId="77777777" w:rsidR="0095322A" w:rsidRPr="0060462A" w:rsidRDefault="0095322A" w:rsidP="000F2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18135BB" w14:textId="580D2617" w:rsidR="0095322A" w:rsidRPr="0060462A" w:rsidRDefault="0095322A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N</w:t>
            </w:r>
          </w:p>
        </w:tc>
        <w:tc>
          <w:tcPr>
            <w:tcW w:w="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4F711DD" w14:textId="0B7B371F" w:rsidR="0095322A" w:rsidRPr="0060462A" w:rsidRDefault="0095322A" w:rsidP="00EB537A">
            <w:pPr>
              <w:jc w:val="center"/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5751756" w14:textId="10FE4FEB" w:rsidR="0095322A" w:rsidRPr="0060462A" w:rsidRDefault="0095322A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929E840" w14:textId="2452BCD9" w:rsidR="0095322A" w:rsidRPr="0060462A" w:rsidRDefault="0095322A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Rp</w:t>
            </w:r>
          </w:p>
        </w:tc>
      </w:tr>
      <w:tr w:rsidR="003B1352" w:rsidRPr="0060462A" w14:paraId="5F928FD1" w14:textId="77777777" w:rsidTr="00D50BC0">
        <w:trPr>
          <w:trHeight w:val="322"/>
        </w:trPr>
        <w:tc>
          <w:tcPr>
            <w:tcW w:w="14601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E4A2108" w14:textId="77777777" w:rsidR="00EB537A" w:rsidRDefault="00EB537A" w:rsidP="003B13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  <w:p w14:paraId="14501717" w14:textId="076D11A2" w:rsidR="003B1352" w:rsidRPr="0060462A" w:rsidRDefault="003B1352" w:rsidP="003B1352">
            <w:r w:rsidRPr="006046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Nervous system</w:t>
            </w:r>
          </w:p>
        </w:tc>
      </w:tr>
      <w:tr w:rsidR="004627CB" w:rsidRPr="0060462A" w14:paraId="789601FF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99DA6F" w14:textId="54801B94" w:rsidR="004627CB" w:rsidRPr="00EB537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Truong (1988)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[80]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5D78AB" w14:textId="6D87968D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Myoclonus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DB4E0D" w14:textId="77777777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Open-label trial; Double-blind, placebo-controlled (crossover)</w:t>
            </w:r>
          </w:p>
          <w:p w14:paraId="4AEAEF45" w14:textId="38BA0194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7448AC6" w14:textId="36AD7DA5" w:rsidR="004627CB" w:rsidRPr="0060462A" w:rsidRDefault="004627CB" w:rsidP="007E76D5">
            <w:pPr>
              <w:pStyle w:val="ListParagraph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Severity &amp; quality of myoclonus (motor scores; functional scores; global assessment)</w:t>
            </w:r>
          </w:p>
          <w:p w14:paraId="69DEB514" w14:textId="77777777" w:rsidR="004627CB" w:rsidRPr="0060462A" w:rsidRDefault="004627CB" w:rsidP="003B13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1FD5C1F8" w14:textId="7620C977" w:rsidR="004627CB" w:rsidRPr="0060462A" w:rsidRDefault="004627CB" w:rsidP="003B1352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NS</w:t>
            </w:r>
            <w:r w:rsidR="002406EE"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(for all outcome measures)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667F0AAD" w14:textId="695334A5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2406EE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32C988E8" w14:textId="30AFBE1E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4627CB" w:rsidRPr="0060462A" w14:paraId="1231BCD7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210B16" w14:textId="77777777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lastRenderedPageBreak/>
              <w:t>Strzelecki</w:t>
            </w:r>
          </w:p>
          <w:p w14:paraId="08B3335F" w14:textId="6F4D4A1A" w:rsidR="004627CB" w:rsidRPr="00EB537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(2011)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[49]</w:t>
            </w:r>
          </w:p>
          <w:p w14:paraId="5DC677F6" w14:textId="77777777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</w:p>
          <w:p w14:paraId="2FB4D05A" w14:textId="77777777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A9D6E0" w14:textId="4DD72319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A52278" w14:textId="56167D91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Open-label trial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575230" w14:textId="77777777" w:rsidR="004627CB" w:rsidRPr="0060462A" w:rsidRDefault="004627CB" w:rsidP="007E76D5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PANSS (positive symptoms; negative symptoms; general psychopathology; total PANSS score)</w:t>
            </w:r>
          </w:p>
          <w:p w14:paraId="311ACF6D" w14:textId="503D09B3" w:rsidR="004627CB" w:rsidRPr="0060462A" w:rsidRDefault="004627CB" w:rsidP="007E76D5">
            <w:pPr>
              <w:pStyle w:val="ListParagraph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Cognition (working memory; executive functions)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6C945E63" w14:textId="3024988E" w:rsidR="004627CB" w:rsidRPr="0060462A" w:rsidRDefault="004627CB" w:rsidP="003B1352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727B3877" w14:textId="029A22CF" w:rsidR="004627CB" w:rsidRPr="0060462A" w:rsidRDefault="004627CB" w:rsidP="007B354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PANSS: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positive symptoms,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symptoms,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general psychopathology symptoms,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total PANSS score</w:t>
            </w:r>
          </w:p>
          <w:p w14:paraId="54465DBD" w14:textId="77777777" w:rsidR="007B3541" w:rsidRPr="0060462A" w:rsidRDefault="007B3541" w:rsidP="007B354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14:paraId="32897AF6" w14:textId="1925A2EA" w:rsidR="004627CB" w:rsidRPr="0060462A" w:rsidRDefault="004627CB" w:rsidP="007B3541">
            <w:pPr>
              <w:rPr>
                <w:rFonts w:ascii="Times New Roman" w:hAnsi="Times New Roman" w:cs="Times New Roman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Cognition: 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working memory</w:t>
            </w:r>
            <w:r w:rsidR="007B3541"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,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60462A">
              <w:rPr>
                <w:rFonts w:ascii="Symbol" w:eastAsia="Symbol" w:hAnsi="Symbol" w:cs="Symbol"/>
                <w:color w:val="000000" w:themeColor="text1"/>
                <w:lang w:eastAsia="en-GB"/>
              </w:rPr>
              <w:t>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executive functions</w:t>
            </w:r>
          </w:p>
          <w:p w14:paraId="12F5FB59" w14:textId="3C5897DB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01B830B8" w14:textId="41B7A9B5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4627CB" w:rsidRPr="0060462A" w14:paraId="02E49B53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BEF4DB" w14:textId="6BA014ED" w:rsidR="004627CB" w:rsidRPr="00EB537A" w:rsidRDefault="004627CB" w:rsidP="003B1352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Javitt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(1994)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[42]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C431CD" w14:textId="75862E0B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Schizophrenia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B760CF" w14:textId="67C1E92A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Open-label trial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31509D" w14:textId="77777777" w:rsidR="004627CB" w:rsidRPr="0060462A" w:rsidRDefault="004627CB" w:rsidP="007E76D5">
            <w:pPr>
              <w:pStyle w:val="ListParagraph"/>
              <w:numPr>
                <w:ilvl w:val="0"/>
                <w:numId w:val="6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PANSS (negative symptoms, positive symptoms, general psychopathology)</w:t>
            </w:r>
          </w:p>
          <w:p w14:paraId="6D1EDC37" w14:textId="74B8FF91" w:rsidR="004627CB" w:rsidRPr="0060462A" w:rsidRDefault="004627CB" w:rsidP="003B1352">
            <w:pPr>
              <w:pStyle w:val="ListParagraph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14:paraId="53F32264" w14:textId="43209A9A" w:rsidR="004627CB" w:rsidRPr="0060462A" w:rsidRDefault="004627CB" w:rsidP="003B1352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</w:tcPr>
          <w:p w14:paraId="43C21611" w14:textId="1899C741" w:rsidR="004627CB" w:rsidRPr="0060462A" w:rsidRDefault="004627CB" w:rsidP="00C16800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PANSS: </w:t>
            </w:r>
            <w:r w:rsidRPr="0060462A">
              <w:rPr>
                <w:rFonts w:ascii="Symbol" w:eastAsia="Symbol" w:hAnsi="Symbol" w:cs="Symbol"/>
                <w:lang w:eastAsia="en-GB"/>
              </w:rPr>
              <w:t>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negative symptoms, </w:t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positive symptoms, </w:t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sym w:font="Symbol" w:char="F0AB"/>
            </w: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general psychopathology</w:t>
            </w:r>
          </w:p>
          <w:p w14:paraId="317B2C46" w14:textId="77777777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D5E3A04" w14:textId="54D7DA17" w:rsidR="004627CB" w:rsidRPr="0060462A" w:rsidRDefault="004627CB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  <w:tr w:rsidR="000A7B69" w:rsidRPr="0060462A" w14:paraId="09DB83A1" w14:textId="77777777" w:rsidTr="00DF14EA">
        <w:trPr>
          <w:trHeight w:val="322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B3C3F" w14:textId="65C50E3F" w:rsidR="000A7B69" w:rsidRPr="00EB537A" w:rsidRDefault="000A7B69" w:rsidP="003B1352">
            <w:pPr>
              <w:rPr>
                <w:rFonts w:ascii="Times New Roman" w:hAnsi="Times New Roman" w:cs="Times New Roman"/>
              </w:rPr>
            </w:pPr>
            <w:proofErr w:type="spellStart"/>
            <w:r w:rsidRPr="0060462A">
              <w:rPr>
                <w:rFonts w:ascii="Times New Roman" w:hAnsi="Times New Roman" w:cs="Times New Roman"/>
              </w:rPr>
              <w:t>Rosse</w:t>
            </w:r>
            <w:proofErr w:type="spellEnd"/>
            <w:r w:rsidRPr="0060462A">
              <w:rPr>
                <w:rFonts w:ascii="Times New Roman" w:hAnsi="Times New Roman" w:cs="Times New Roman"/>
              </w:rPr>
              <w:t xml:space="preserve"> (1989)</w:t>
            </w:r>
            <w:r w:rsidR="00EB537A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EB537A">
              <w:rPr>
                <w:rFonts w:ascii="Times New Roman" w:hAnsi="Times New Roman" w:cs="Times New Roman"/>
              </w:rPr>
              <w:t>[81]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3159A" w14:textId="4260F909" w:rsidR="000A7B69" w:rsidRPr="0060462A" w:rsidRDefault="000A7B69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Chronic psychotic disorder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0912E" w14:textId="2A669D8B" w:rsidR="000A7B69" w:rsidRPr="0060462A" w:rsidRDefault="000A7B69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Open-label, pilot trial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8B548" w14:textId="1FC08463" w:rsidR="000A7B69" w:rsidRPr="0060462A" w:rsidRDefault="000A7B69" w:rsidP="007E76D5">
            <w:pPr>
              <w:pStyle w:val="ListParagraph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Psychiatric (BPRS; SANS; CGI scale)</w:t>
            </w:r>
          </w:p>
          <w:p w14:paraId="69268641" w14:textId="5401997F" w:rsidR="000A7B69" w:rsidRPr="0060462A" w:rsidRDefault="000A7B69" w:rsidP="007E76D5">
            <w:pPr>
              <w:pStyle w:val="ListParagraph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Cognition (memory)</w:t>
            </w:r>
          </w:p>
          <w:p w14:paraId="33A7D284" w14:textId="714DF418" w:rsidR="000A7B69" w:rsidRPr="0060462A" w:rsidRDefault="000A7B69" w:rsidP="007E76D5">
            <w:pPr>
              <w:pStyle w:val="ListParagraph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Extrapyramidal symptoms (SAS; AIMS)</w:t>
            </w:r>
          </w:p>
          <w:p w14:paraId="07A21405" w14:textId="5AB6B840" w:rsidR="000A7B69" w:rsidRPr="0060462A" w:rsidRDefault="000A7B69" w:rsidP="003B13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6AB9A" w14:textId="5CF11962" w:rsidR="000A7B69" w:rsidRPr="0060462A" w:rsidRDefault="000A7B69" w:rsidP="003B1352">
            <w:pPr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</w:pPr>
            <w:r w:rsidRPr="0060462A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NA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523515" w14:textId="09A7AE3F" w:rsidR="000A7B69" w:rsidRPr="0060462A" w:rsidRDefault="000A7B69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NS</w:t>
            </w:r>
            <w:r w:rsidR="002406EE" w:rsidRPr="0060462A">
              <w:rPr>
                <w:rFonts w:ascii="Times New Roman" w:hAnsi="Times New Roman" w:cs="Times New Roman"/>
              </w:rPr>
              <w:t xml:space="preserve"> (for all outcome measures)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0FCB6B2E" w14:textId="7BADE320" w:rsidR="000A7B69" w:rsidRPr="0060462A" w:rsidRDefault="000A7B69" w:rsidP="003B1352">
            <w:pPr>
              <w:rPr>
                <w:rFonts w:ascii="Times New Roman" w:hAnsi="Times New Roman" w:cs="Times New Roman"/>
              </w:rPr>
            </w:pPr>
            <w:r w:rsidRPr="0060462A">
              <w:rPr>
                <w:rFonts w:ascii="Times New Roman" w:hAnsi="Times New Roman" w:cs="Times New Roman"/>
              </w:rPr>
              <w:t>N</w:t>
            </w:r>
          </w:p>
        </w:tc>
      </w:tr>
    </w:tbl>
    <w:p w14:paraId="258E6A6A" w14:textId="57CDD456" w:rsidR="00570683" w:rsidRPr="0060462A" w:rsidRDefault="00BC79DA" w:rsidP="00E86FDE">
      <w:pPr>
        <w:jc w:val="both"/>
        <w:rPr>
          <w:rFonts w:ascii="Times New Roman" w:hAnsi="Times New Roman" w:cs="Times New Roman"/>
          <w:color w:val="202124"/>
          <w:shd w:val="clear" w:color="auto" w:fill="FFFFFF"/>
        </w:rPr>
      </w:pPr>
      <w:r w:rsidRPr="0060462A">
        <w:rPr>
          <w:rFonts w:ascii="Times New Roman" w:hAnsi="Times New Roman" w:cs="Times New Roman"/>
          <w:color w:val="202124"/>
          <w:shd w:val="clear" w:color="auto" w:fill="FFFFFF"/>
        </w:rPr>
        <w:t>Overall o</w:t>
      </w:r>
      <w:r w:rsidR="00570683" w:rsidRPr="0060462A">
        <w:rPr>
          <w:rFonts w:ascii="Times New Roman" w:hAnsi="Times New Roman" w:cs="Times New Roman"/>
          <w:color w:val="202124"/>
          <w:shd w:val="clear" w:color="auto" w:fill="FFFFFF"/>
        </w:rPr>
        <w:t>utcome</w:t>
      </w:r>
      <w:r w:rsidR="00330A05" w:rsidRPr="0060462A">
        <w:rPr>
          <w:rFonts w:ascii="Times New Roman" w:hAnsi="Times New Roman" w:cs="Times New Roman"/>
          <w:color w:val="202124"/>
          <w:shd w:val="clear" w:color="auto" w:fill="FFFFFF"/>
        </w:rPr>
        <w:t xml:space="preserve"> (for each physiological system)</w:t>
      </w:r>
      <w:r w:rsidR="00570683" w:rsidRPr="0060462A">
        <w:rPr>
          <w:rFonts w:ascii="Times New Roman" w:hAnsi="Times New Roman" w:cs="Times New Roman"/>
          <w:color w:val="202124"/>
          <w:shd w:val="clear" w:color="auto" w:fill="FFFFFF"/>
        </w:rPr>
        <w:t xml:space="preserve">: </w:t>
      </w:r>
      <w:r w:rsidR="00330A05" w:rsidRPr="0060462A">
        <w:rPr>
          <w:rFonts w:ascii="Times New Roman" w:hAnsi="Times New Roman" w:cs="Times New Roman"/>
          <w:color w:val="202124"/>
          <w:shd w:val="clear" w:color="auto" w:fill="FFFFFF"/>
        </w:rPr>
        <w:t xml:space="preserve">green = positive effect, red = negative effect, blue = miscellaneous effect (includes positive &amp;/or inconclusive effects), yellow = no </w:t>
      </w:r>
      <w:r w:rsidR="005B12A1">
        <w:rPr>
          <w:rFonts w:ascii="Times New Roman" w:hAnsi="Times New Roman" w:cs="Times New Roman"/>
          <w:color w:val="202124"/>
          <w:shd w:val="clear" w:color="auto" w:fill="FFFFFF"/>
        </w:rPr>
        <w:t xml:space="preserve">statistically </w:t>
      </w:r>
      <w:r w:rsidR="00330A05" w:rsidRPr="0060462A">
        <w:rPr>
          <w:rFonts w:ascii="Times New Roman" w:hAnsi="Times New Roman" w:cs="Times New Roman"/>
          <w:color w:val="202124"/>
          <w:shd w:val="clear" w:color="auto" w:fill="FFFFFF"/>
        </w:rPr>
        <w:t>significant effect</w:t>
      </w:r>
    </w:p>
    <w:p w14:paraId="7C6F905F" w14:textId="0EC97F15" w:rsidR="00614B20" w:rsidRPr="00EB73A9" w:rsidRDefault="00C57DA7" w:rsidP="00EB73A9">
      <w:pPr>
        <w:jc w:val="both"/>
        <w:rPr>
          <w:rFonts w:ascii="Times New Roman" w:hAnsi="Times New Roman" w:cs="Times New Roman"/>
          <w:lang w:val="en-US"/>
        </w:rPr>
      </w:pPr>
      <w:r w:rsidRPr="0060462A">
        <w:rPr>
          <w:rFonts w:ascii="Times New Roman" w:hAnsi="Times New Roman" w:cs="Times New Roman"/>
          <w:color w:val="202124"/>
          <w:shd w:val="clear" w:color="auto" w:fill="FFFFFF"/>
        </w:rPr>
        <w:t>(</w:t>
      </w:r>
      <w:r w:rsidRPr="0060462A">
        <w:rPr>
          <w:rFonts w:ascii="Symbol" w:eastAsia="Symbol" w:hAnsi="Symbol" w:cs="Symbol"/>
          <w:color w:val="000000" w:themeColor="text1"/>
          <w:lang w:eastAsia="en-GB"/>
        </w:rPr>
        <w:t></w:t>
      </w:r>
      <w:r w:rsidRPr="0060462A">
        <w:rPr>
          <w:rFonts w:ascii="Times New Roman" w:hAnsi="Times New Roman" w:cs="Times New Roman"/>
          <w:color w:val="202124"/>
          <w:shd w:val="clear" w:color="auto" w:fill="FFFFFF"/>
        </w:rPr>
        <w:t>) = statistical significant increase of p &lt; 0.05, (</w:t>
      </w:r>
      <w:r w:rsidRPr="0060462A">
        <w:rPr>
          <w:rFonts w:ascii="Symbol" w:eastAsia="Symbol" w:hAnsi="Symbol" w:cs="Symbol"/>
          <w:lang w:eastAsia="en-GB"/>
        </w:rPr>
        <w:t></w:t>
      </w:r>
      <w:r w:rsidRPr="0060462A">
        <w:rPr>
          <w:rFonts w:ascii="Times New Roman" w:hAnsi="Times New Roman" w:cs="Times New Roman"/>
          <w:color w:val="202124"/>
          <w:shd w:val="clear" w:color="auto" w:fill="FFFFFF"/>
        </w:rPr>
        <w:t>) = statistical significant decrease of p &lt; 0.05, (</w:t>
      </w:r>
      <w:r w:rsidRPr="0060462A">
        <w:rPr>
          <w:rFonts w:ascii="Times New Roman" w:eastAsia="Times New Roman" w:hAnsi="Times New Roman" w:cs="Times New Roman"/>
          <w:color w:val="000000" w:themeColor="text1"/>
          <w:lang w:eastAsia="en-GB"/>
        </w:rPr>
        <w:sym w:font="Symbol" w:char="F0AB"/>
      </w:r>
      <w:r w:rsidRPr="0060462A">
        <w:rPr>
          <w:rFonts w:ascii="Times New Roman" w:hAnsi="Times New Roman" w:cs="Times New Roman"/>
          <w:color w:val="202124"/>
          <w:shd w:val="clear" w:color="auto" w:fill="FFFFFF"/>
        </w:rPr>
        <w:t xml:space="preserve">) = no statistical significant change of p &lt; 0.05, </w:t>
      </w:r>
      <w:r w:rsidR="00212E06" w:rsidRPr="0060462A">
        <w:rPr>
          <w:rFonts w:ascii="Times New Roman" w:hAnsi="Times New Roman" w:cs="Times New Roman"/>
          <w:color w:val="202124"/>
          <w:shd w:val="clear" w:color="auto" w:fill="FFFFFF"/>
        </w:rPr>
        <w:t>(</w:t>
      </w:r>
      <w:r w:rsidR="000363A6" w:rsidRPr="0060462A">
        <w:rPr>
          <w:rFonts w:ascii="Times New Roman" w:hAnsi="Times New Roman" w:cs="Times New Roman"/>
          <w:color w:val="202124"/>
          <w:shd w:val="clear" w:color="auto" w:fill="FFFFFF"/>
        </w:rPr>
        <w:t>*</w:t>
      </w:r>
      <w:r w:rsidR="00212E06" w:rsidRPr="0060462A">
        <w:rPr>
          <w:rFonts w:ascii="Times New Roman" w:hAnsi="Times New Roman" w:cs="Times New Roman"/>
          <w:color w:val="202124"/>
          <w:shd w:val="clear" w:color="auto" w:fill="FFFFFF"/>
        </w:rPr>
        <w:t>)</w:t>
      </w:r>
      <w:r w:rsidR="000363A6" w:rsidRPr="0060462A">
        <w:rPr>
          <w:rFonts w:ascii="Times New Roman" w:hAnsi="Times New Roman" w:cs="Times New Roman"/>
          <w:color w:val="202124"/>
          <w:shd w:val="clear" w:color="auto" w:fill="FFFFFF"/>
        </w:rPr>
        <w:t xml:space="preserve"> = glycine as placebo, </w:t>
      </w:r>
      <w:r w:rsidR="00212E06" w:rsidRPr="0060462A">
        <w:rPr>
          <w:rFonts w:ascii="Times New Roman" w:hAnsi="Times New Roman" w:cs="Times New Roman"/>
          <w:color w:val="202124"/>
          <w:shd w:val="clear" w:color="auto" w:fill="FFFFFF"/>
        </w:rPr>
        <w:t>(</w:t>
      </w:r>
      <w:r w:rsidR="00212E06" w:rsidRPr="0060462A">
        <w:rPr>
          <w:rFonts w:ascii="Times New Roman" w:hAnsi="Times New Roman" w:cs="Times New Roman"/>
          <w:color w:val="202124"/>
          <w:shd w:val="clear" w:color="auto" w:fill="FFFFFF"/>
          <w:vertAlign w:val="superscript"/>
        </w:rPr>
        <w:t>#</w:t>
      </w:r>
      <w:r w:rsidR="00212E06" w:rsidRPr="0060462A">
        <w:rPr>
          <w:rFonts w:ascii="Times New Roman" w:hAnsi="Times New Roman" w:cs="Times New Roman"/>
          <w:color w:val="202124"/>
          <w:shd w:val="clear" w:color="auto" w:fill="FFFFFF"/>
        </w:rPr>
        <w:t>) = % participants who withdraw or drop-out of study, (</w:t>
      </w:r>
      <w:r w:rsidR="006D6689" w:rsidRPr="0060462A">
        <w:rPr>
          <w:rFonts w:ascii="Times New Roman" w:hAnsi="Times New Roman" w:cs="Times New Roman"/>
          <w:color w:val="202124"/>
          <w:shd w:val="clear" w:color="auto" w:fill="FFFFFF"/>
        </w:rPr>
        <w:t>♀</w:t>
      </w:r>
      <w:r w:rsidR="00212E06" w:rsidRPr="0060462A">
        <w:rPr>
          <w:rFonts w:ascii="Times New Roman" w:hAnsi="Times New Roman" w:cs="Times New Roman"/>
          <w:color w:val="202124"/>
          <w:shd w:val="clear" w:color="auto" w:fill="FFFFFF"/>
        </w:rPr>
        <w:t xml:space="preserve">) </w:t>
      </w:r>
      <w:r w:rsidR="006D6689" w:rsidRPr="0060462A">
        <w:rPr>
          <w:rFonts w:ascii="Times New Roman" w:hAnsi="Times New Roman" w:cs="Times New Roman"/>
          <w:color w:val="202124"/>
          <w:shd w:val="clear" w:color="auto" w:fill="FFFFFF"/>
        </w:rPr>
        <w:t xml:space="preserve">= female, </w:t>
      </w:r>
      <w:r w:rsidR="00212E06" w:rsidRPr="0060462A">
        <w:rPr>
          <w:rFonts w:ascii="Times New Roman" w:hAnsi="Times New Roman" w:cs="Times New Roman"/>
          <w:color w:val="202124"/>
          <w:shd w:val="clear" w:color="auto" w:fill="FFFFFF"/>
        </w:rPr>
        <w:t>(</w:t>
      </w:r>
      <w:r w:rsidR="006D6689" w:rsidRPr="0060462A">
        <w:rPr>
          <w:rFonts w:ascii="Times New Roman" w:hAnsi="Times New Roman" w:cs="Times New Roman"/>
          <w:b/>
          <w:bCs/>
          <w:color w:val="202124"/>
          <w:shd w:val="clear" w:color="auto" w:fill="FFFFFF"/>
        </w:rPr>
        <w:t>♂</w:t>
      </w:r>
      <w:r w:rsidR="00212E06" w:rsidRPr="0060462A">
        <w:rPr>
          <w:rFonts w:ascii="Times New Roman" w:hAnsi="Times New Roman" w:cs="Times New Roman"/>
          <w:b/>
          <w:bCs/>
          <w:color w:val="202124"/>
          <w:shd w:val="clear" w:color="auto" w:fill="FFFFFF"/>
        </w:rPr>
        <w:t>)</w:t>
      </w:r>
      <w:r w:rsidR="006D6689" w:rsidRPr="0060462A">
        <w:rPr>
          <w:rFonts w:ascii="Times New Roman" w:hAnsi="Times New Roman" w:cs="Times New Roman"/>
          <w:color w:val="202124"/>
          <w:shd w:val="clear" w:color="auto" w:fill="FFFFFF"/>
        </w:rPr>
        <w:t xml:space="preserve"> = male</w:t>
      </w:r>
      <w:r w:rsidR="006D6689" w:rsidRPr="0060462A">
        <w:rPr>
          <w:rFonts w:ascii="Times New Roman" w:hAnsi="Times New Roman" w:cs="Times New Roman"/>
          <w:lang w:val="en-US"/>
        </w:rPr>
        <w:t>,</w:t>
      </w:r>
      <w:r w:rsidR="006D6689" w:rsidRPr="0060462A">
        <w:rPr>
          <w:lang w:val="en-US"/>
        </w:rPr>
        <w:t xml:space="preserve"> </w:t>
      </w:r>
      <w:r w:rsidR="00825B21" w:rsidRPr="0060462A">
        <w:rPr>
          <w:rFonts w:ascii="Times New Roman" w:hAnsi="Times New Roman" w:cs="Times New Roman"/>
        </w:rPr>
        <w:t xml:space="preserve">(X) = crossover trial, (//) = parallel trial, </w:t>
      </w:r>
      <w:r w:rsidR="006D6689" w:rsidRPr="0060462A">
        <w:rPr>
          <w:rFonts w:ascii="Times New Roman" w:hAnsi="Times New Roman" w:cs="Times New Roman"/>
          <w:lang w:val="en-US"/>
        </w:rPr>
        <w:t xml:space="preserve">A1C = glycated hemoglobin, AG = </w:t>
      </w:r>
      <w:proofErr w:type="spellStart"/>
      <w:r w:rsidR="006D6689" w:rsidRPr="0060462A">
        <w:rPr>
          <w:rFonts w:ascii="Times New Roman" w:hAnsi="Times New Roman" w:cs="Times New Roman"/>
          <w:lang w:val="en-US"/>
        </w:rPr>
        <w:t>arachidonoylglycerol</w:t>
      </w:r>
      <w:proofErr w:type="spellEnd"/>
      <w:r w:rsidR="006D6689" w:rsidRPr="0060462A">
        <w:rPr>
          <w:rFonts w:ascii="Times New Roman" w:hAnsi="Times New Roman" w:cs="Times New Roman"/>
          <w:lang w:val="en-US"/>
        </w:rPr>
        <w:t xml:space="preserve">, </w:t>
      </w:r>
      <w:r w:rsidR="00825B21" w:rsidRPr="0060462A">
        <w:rPr>
          <w:rFonts w:ascii="Times New Roman" w:hAnsi="Times New Roman" w:cs="Times New Roman"/>
        </w:rPr>
        <w:t xml:space="preserve">AIDS = acquired immune deficiency syndrome, </w:t>
      </w:r>
      <w:r w:rsidR="006D6689" w:rsidRPr="0060462A">
        <w:rPr>
          <w:rFonts w:ascii="Times New Roman" w:hAnsi="Times New Roman" w:cs="Times New Roman"/>
          <w:lang w:val="en-US"/>
        </w:rPr>
        <w:t>AIMS = abnormal involuntary movement scale,</w:t>
      </w:r>
      <w:r w:rsidR="006D6689" w:rsidRPr="0060462A">
        <w:rPr>
          <w:lang w:val="en-US"/>
        </w:rPr>
        <w:t xml:space="preserve"> </w:t>
      </w:r>
      <w:r w:rsidR="006D6689" w:rsidRPr="0060462A">
        <w:rPr>
          <w:rFonts w:ascii="Times New Roman" w:hAnsi="Times New Roman" w:cs="Times New Roman"/>
          <w:lang w:val="en-US"/>
        </w:rPr>
        <w:t xml:space="preserve">ARV = antiretroviral, BAS = Barnes Akathisia Scale, </w:t>
      </w:r>
      <w:r w:rsidR="006D6689" w:rsidRPr="0060462A">
        <w:rPr>
          <w:rFonts w:ascii="Times New Roman" w:eastAsia="Times New Roman" w:hAnsi="Times New Roman" w:cs="Times New Roman"/>
          <w:color w:val="000000"/>
          <w:lang w:eastAsia="en-GB"/>
        </w:rPr>
        <w:t xml:space="preserve">BIA = bioelectrical impedance analysis, </w:t>
      </w:r>
      <w:r w:rsidR="006D6689" w:rsidRPr="0060462A">
        <w:rPr>
          <w:rFonts w:ascii="Times New Roman" w:hAnsi="Times New Roman" w:cs="Times New Roman"/>
          <w:lang w:val="en-US"/>
        </w:rPr>
        <w:t xml:space="preserve">BMI = body mass index, BPRS = brief psychiatric rating scale, C = cardiovascular, </w:t>
      </w:r>
      <w:r w:rsidR="00E86FDE" w:rsidRPr="0060462A">
        <w:rPr>
          <w:rFonts w:ascii="Times New Roman" w:hAnsi="Times New Roman" w:cs="Times New Roman"/>
          <w:lang w:val="en-US"/>
        </w:rPr>
        <w:t xml:space="preserve">CAD = coronary artery disease, </w:t>
      </w:r>
      <w:r w:rsidR="006D6689" w:rsidRPr="0060462A">
        <w:rPr>
          <w:rFonts w:ascii="Times New Roman" w:hAnsi="Times New Roman" w:cs="Times New Roman"/>
          <w:lang w:val="en-US"/>
        </w:rPr>
        <w:t xml:space="preserve">CCK = cholecystokinin, </w:t>
      </w:r>
      <w:r w:rsidR="006D6689" w:rsidRPr="0060462A">
        <w:rPr>
          <w:rFonts w:ascii="Times New Roman" w:eastAsia="Times New Roman" w:hAnsi="Times New Roman" w:cs="Times New Roman"/>
          <w:color w:val="000000"/>
          <w:lang w:eastAsia="en-GB"/>
        </w:rPr>
        <w:t xml:space="preserve">CD = cluster of differentiation, </w:t>
      </w:r>
      <w:r w:rsidR="006D6689" w:rsidRPr="0060462A">
        <w:rPr>
          <w:rFonts w:ascii="Times New Roman" w:hAnsi="Times New Roman" w:cs="Times New Roman"/>
          <w:lang w:val="en-US"/>
        </w:rPr>
        <w:t xml:space="preserve">CDRS </w:t>
      </w:r>
      <w:r w:rsidR="006D6689" w:rsidRPr="0060462A">
        <w:rPr>
          <w:rFonts w:ascii="Times New Roman" w:hAnsi="Times New Roman" w:cs="Times New Roman"/>
          <w:lang w:val="en-US"/>
        </w:rPr>
        <w:lastRenderedPageBreak/>
        <w:t xml:space="preserve">= clinical dementia rating scale, CGI = clinical global impression, CPK = creatine phosphokinase, CRP = C-reactive protein, </w:t>
      </w:r>
      <w:r w:rsidR="006552FD" w:rsidRPr="0060462A">
        <w:rPr>
          <w:rFonts w:ascii="Times New Roman" w:hAnsi="Times New Roman" w:cs="Times New Roman"/>
          <w:lang w:val="en-US"/>
        </w:rPr>
        <w:t xml:space="preserve">CDAI = Crohn’s disease activity index, Cr-EDTA = chromium ethylenediamine </w:t>
      </w:r>
      <w:proofErr w:type="spellStart"/>
      <w:r w:rsidR="006552FD" w:rsidRPr="0060462A">
        <w:rPr>
          <w:rFonts w:ascii="Times New Roman" w:hAnsi="Times New Roman" w:cs="Times New Roman"/>
          <w:lang w:val="en-US"/>
        </w:rPr>
        <w:t>tetraacetic</w:t>
      </w:r>
      <w:proofErr w:type="spellEnd"/>
      <w:r w:rsidR="006552FD" w:rsidRPr="0060462A">
        <w:rPr>
          <w:rFonts w:ascii="Times New Roman" w:hAnsi="Times New Roman" w:cs="Times New Roman"/>
          <w:lang w:val="en-US"/>
        </w:rPr>
        <w:t xml:space="preserve"> acid,</w:t>
      </w:r>
      <w:r w:rsidR="006552FD" w:rsidRPr="0060462A">
        <w:rPr>
          <w:lang w:val="en-US"/>
        </w:rPr>
        <w:t xml:space="preserve"> </w:t>
      </w:r>
      <w:r w:rsidR="006552FD" w:rsidRPr="0060462A">
        <w:rPr>
          <w:rFonts w:ascii="Times New Roman" w:hAnsi="Times New Roman" w:cs="Times New Roman"/>
          <w:lang w:val="en-US"/>
        </w:rPr>
        <w:t xml:space="preserve">CSF = cerebrospinal fluid, D = digestive, DBP = diastolic blood pressure, </w:t>
      </w:r>
      <w:r w:rsidR="006552FD" w:rsidRPr="0060462A">
        <w:rPr>
          <w:rFonts w:ascii="Times New Roman" w:eastAsia="Times New Roman" w:hAnsi="Times New Roman" w:cs="Times New Roman"/>
          <w:color w:val="000000"/>
          <w:lang w:eastAsia="en-GB"/>
        </w:rPr>
        <w:t xml:space="preserve">DXA = dual-energy X-ray absorptiometry, </w:t>
      </w:r>
      <w:r w:rsidR="006552FD" w:rsidRPr="0060462A">
        <w:rPr>
          <w:rFonts w:ascii="Times New Roman" w:hAnsi="Times New Roman" w:cs="Times New Roman"/>
          <w:lang w:val="en-US"/>
        </w:rPr>
        <w:t xml:space="preserve">E&amp;M = endocrine &amp; metabolic, ECG = electrocardiogram, ERP = event-related potential, GI = gastrointestinal, I = immune, </w:t>
      </w:r>
      <w:r w:rsidR="006552FD" w:rsidRPr="0060462A">
        <w:rPr>
          <w:rFonts w:ascii="Times New Roman" w:eastAsia="Times New Roman" w:hAnsi="Times New Roman" w:cs="Times New Roman"/>
          <w:color w:val="000000" w:themeColor="text1"/>
          <w:lang w:eastAsia="en-GB"/>
        </w:rPr>
        <w:t>IFN-</w:t>
      </w:r>
      <w:r w:rsidR="006552FD" w:rsidRPr="0060462A">
        <w:rPr>
          <w:rFonts w:ascii="Symbol" w:eastAsia="Symbol" w:hAnsi="Symbol" w:cs="Symbol"/>
          <w:color w:val="000000" w:themeColor="text1"/>
          <w:lang w:eastAsia="en-GB"/>
        </w:rPr>
        <w:t></w:t>
      </w:r>
      <w:r w:rsidR="006552FD" w:rsidRPr="0060462A">
        <w:rPr>
          <w:rFonts w:ascii="Symbol" w:eastAsia="Symbol" w:hAnsi="Symbol" w:cs="Symbol"/>
          <w:color w:val="000000" w:themeColor="text1"/>
          <w:lang w:eastAsia="en-GB"/>
        </w:rPr>
        <w:t></w:t>
      </w:r>
      <w:r w:rsidR="006552FD" w:rsidRPr="0060462A">
        <w:rPr>
          <w:rFonts w:ascii="Symbol" w:eastAsia="Symbol" w:hAnsi="Symbol" w:cs="Symbol"/>
          <w:color w:val="000000" w:themeColor="text1"/>
          <w:lang w:eastAsia="en-GB"/>
        </w:rPr>
        <w:t></w:t>
      </w:r>
      <w:r w:rsidR="006552FD" w:rsidRPr="0060462A">
        <w:rPr>
          <w:rFonts w:ascii="Symbol" w:eastAsia="Symbol" w:hAnsi="Symbol" w:cs="Symbol"/>
          <w:color w:val="000000" w:themeColor="text1"/>
          <w:lang w:eastAsia="en-GB"/>
        </w:rPr>
        <w:t></w:t>
      </w:r>
      <w:r w:rsidR="006552FD" w:rsidRPr="0060462A">
        <w:rPr>
          <w:rFonts w:ascii="Times New Roman" w:hAnsi="Times New Roman" w:cs="Times New Roman"/>
          <w:lang w:val="en-US"/>
        </w:rPr>
        <w:t xml:space="preserve">interferon gamma, </w:t>
      </w:r>
      <w:r w:rsidR="006552FD" w:rsidRPr="0060462A">
        <w:rPr>
          <w:rFonts w:ascii="Times New Roman" w:eastAsia="Times New Roman" w:hAnsi="Times New Roman" w:cs="Times New Roman"/>
          <w:color w:val="000000"/>
          <w:lang w:eastAsia="en-GB"/>
        </w:rPr>
        <w:t xml:space="preserve">IGF1 = insulin-like growth factor 1, </w:t>
      </w:r>
      <w:r w:rsidR="006552FD" w:rsidRPr="0060462A">
        <w:rPr>
          <w:rFonts w:ascii="Times New Roman" w:hAnsi="Times New Roman" w:cs="Times New Roman"/>
          <w:lang w:val="en-US"/>
        </w:rPr>
        <w:t xml:space="preserve">IgA = immunoglobulin A, IgG = immunoglobulin G, IgM = immunoglobulin M, IL-; interleukin, </w:t>
      </w:r>
      <w:r w:rsidR="006552FD" w:rsidRPr="0060462A">
        <w:rPr>
          <w:rFonts w:ascii="Times New Roman" w:eastAsia="Times New Roman" w:hAnsi="Times New Roman" w:cs="Times New Roman"/>
          <w:color w:val="000000"/>
          <w:lang w:eastAsia="en-GB"/>
        </w:rPr>
        <w:t>IL-1</w:t>
      </w:r>
      <w:r w:rsidR="006552FD" w:rsidRPr="0060462A">
        <w:rPr>
          <w:rFonts w:ascii="Symbol" w:eastAsia="Symbol" w:hAnsi="Symbol" w:cs="Symbol"/>
          <w:color w:val="000000"/>
          <w:lang w:eastAsia="en-GB"/>
        </w:rPr>
        <w:t></w:t>
      </w:r>
      <w:r w:rsidR="006552FD" w:rsidRPr="0060462A">
        <w:rPr>
          <w:rFonts w:ascii="Symbol" w:eastAsia="Symbol" w:hAnsi="Symbol" w:cs="Symbol"/>
          <w:color w:val="000000"/>
          <w:lang w:eastAsia="en-GB"/>
        </w:rPr>
        <w:t></w:t>
      </w:r>
      <w:r w:rsidR="006552FD" w:rsidRPr="0060462A">
        <w:rPr>
          <w:rFonts w:ascii="Symbol" w:eastAsia="Symbol" w:hAnsi="Symbol" w:cs="Symbol"/>
          <w:color w:val="000000"/>
          <w:lang w:eastAsia="en-GB"/>
        </w:rPr>
        <w:t></w:t>
      </w:r>
      <w:r w:rsidR="006552FD" w:rsidRPr="0060462A">
        <w:rPr>
          <w:rFonts w:ascii="Times New Roman" w:hAnsi="Times New Roman" w:cs="Times New Roman"/>
          <w:lang w:val="en-US"/>
        </w:rPr>
        <w:t>interleukin-1 beta, IPSS-QOL = international prostate symptom score- quality of life, GABA = gamma-aminobutyric acid, GH = growth hormone, GLP-1 = glucagon-like peptide-1, GLP-2 = glucagon-like peptide-2, HDL = high-density lipoprotein, HIV = human immunodeficiency virus, HOMA-IR = homeostatic model assessment for insulin resistance, LAD = left anterior descending artery, LCX = left circumflex artery, LDAEP = loudness dependence of auditory evoked potentials, LDL = low-density lipoprotein, LPS = lipopolysaccharides, LM = left main stem,</w:t>
      </w:r>
      <w:r w:rsidR="006552FD" w:rsidRPr="0060462A">
        <w:rPr>
          <w:lang w:val="en-US"/>
        </w:rPr>
        <w:t xml:space="preserve"> </w:t>
      </w:r>
      <w:r w:rsidR="006552FD" w:rsidRPr="0060462A">
        <w:rPr>
          <w:rFonts w:ascii="Times New Roman" w:hAnsi="Times New Roman" w:cs="Times New Roman"/>
          <w:lang w:val="en-US"/>
        </w:rPr>
        <w:t>LTR = lymphocyte transformation ratio, M = muscular, MMN = mismatch negativity, N = nervous</w:t>
      </w:r>
      <w:r w:rsidR="0094793E" w:rsidRPr="0060462A">
        <w:rPr>
          <w:rFonts w:ascii="Times New Roman" w:hAnsi="Times New Roman" w:cs="Times New Roman"/>
          <w:lang w:val="en-US"/>
        </w:rPr>
        <w:t xml:space="preserve">, N-QOL = nocturia-quality of life, NA = not applicable, </w:t>
      </w:r>
      <w:proofErr w:type="spellStart"/>
      <w:r w:rsidR="0094793E" w:rsidRPr="0060462A">
        <w:rPr>
          <w:rFonts w:ascii="Times New Roman" w:hAnsi="Times New Roman" w:cs="Times New Roman"/>
          <w:lang w:val="en-US"/>
        </w:rPr>
        <w:t>nPCR</w:t>
      </w:r>
      <w:proofErr w:type="spellEnd"/>
      <w:r w:rsidR="0094793E" w:rsidRPr="0060462A">
        <w:rPr>
          <w:rFonts w:ascii="Times New Roman" w:hAnsi="Times New Roman" w:cs="Times New Roman"/>
          <w:lang w:val="en-US"/>
        </w:rPr>
        <w:t xml:space="preserve"> = </w:t>
      </w:r>
      <w:proofErr w:type="spellStart"/>
      <w:r w:rsidR="0094793E" w:rsidRPr="0060462A">
        <w:rPr>
          <w:rFonts w:ascii="Times New Roman" w:hAnsi="Times New Roman" w:cs="Times New Roman"/>
          <w:lang w:val="en-US"/>
        </w:rPr>
        <w:t>normalised</w:t>
      </w:r>
      <w:proofErr w:type="spellEnd"/>
      <w:r w:rsidR="0094793E" w:rsidRPr="0060462A">
        <w:rPr>
          <w:rFonts w:ascii="Times New Roman" w:hAnsi="Times New Roman" w:cs="Times New Roman"/>
          <w:lang w:val="en-US"/>
        </w:rPr>
        <w:t xml:space="preserve"> protein catabolic rate, NPI = neutrophil phagocytosis index, NMDA = N-methyl-D-aspartate, NR = not reported, NS = non-significant, OABSS = overactive bladder symptom score, OBS = obsessive, OCDS = Obsessive Compulsive Drinking Scale,</w:t>
      </w:r>
      <w:r w:rsidR="0094793E" w:rsidRPr="0060462A">
        <w:rPr>
          <w:lang w:val="en-US"/>
        </w:rPr>
        <w:t xml:space="preserve"> </w:t>
      </w:r>
      <w:r w:rsidR="0094793E" w:rsidRPr="0060462A">
        <w:rPr>
          <w:rFonts w:ascii="Times New Roman" w:hAnsi="Times New Roman" w:cs="Times New Roman"/>
          <w:lang w:val="en-US"/>
        </w:rPr>
        <w:t xml:space="preserve">OG = </w:t>
      </w:r>
      <w:proofErr w:type="spellStart"/>
      <w:r w:rsidR="0094793E" w:rsidRPr="0060462A">
        <w:rPr>
          <w:rFonts w:ascii="Times New Roman" w:hAnsi="Times New Roman" w:cs="Times New Roman"/>
          <w:lang w:val="en-US"/>
        </w:rPr>
        <w:t>oleoylglycerol</w:t>
      </w:r>
      <w:proofErr w:type="spellEnd"/>
      <w:r w:rsidR="0094793E" w:rsidRPr="0060462A">
        <w:rPr>
          <w:rFonts w:ascii="Times New Roman" w:hAnsi="Times New Roman" w:cs="Times New Roman"/>
          <w:lang w:val="en-US"/>
        </w:rPr>
        <w:t xml:space="preserve">, OSS = </w:t>
      </w:r>
      <w:proofErr w:type="spellStart"/>
      <w:r w:rsidR="0094793E" w:rsidRPr="0060462A">
        <w:rPr>
          <w:rFonts w:ascii="Times New Roman" w:hAnsi="Times New Roman" w:cs="Times New Roman"/>
          <w:lang w:val="en-US"/>
        </w:rPr>
        <w:t>Orgogozo</w:t>
      </w:r>
      <w:proofErr w:type="spellEnd"/>
      <w:r w:rsidR="0094793E" w:rsidRPr="0060462A">
        <w:rPr>
          <w:rFonts w:ascii="Times New Roman" w:hAnsi="Times New Roman" w:cs="Times New Roman"/>
          <w:lang w:val="en-US"/>
        </w:rPr>
        <w:t xml:space="preserve"> Stroke Scale, PAI-2 = plasminogen activator inhibitor-2, PANSS = positive and negative syndrome scale,</w:t>
      </w:r>
      <w:r w:rsidR="0094793E" w:rsidRPr="0060462A">
        <w:rPr>
          <w:lang w:val="en-US"/>
        </w:rPr>
        <w:t xml:space="preserve"> </w:t>
      </w:r>
      <w:r w:rsidR="0094793E" w:rsidRPr="0060462A">
        <w:rPr>
          <w:rFonts w:ascii="Times New Roman" w:hAnsi="Times New Roman" w:cs="Times New Roman"/>
          <w:lang w:val="en-US"/>
        </w:rPr>
        <w:t xml:space="preserve">PEW = protein-energy wasting, PSG = polysomnography, PYY = peptide tyrosine </w:t>
      </w:r>
      <w:proofErr w:type="spellStart"/>
      <w:r w:rsidR="0094793E" w:rsidRPr="0060462A">
        <w:rPr>
          <w:rFonts w:ascii="Times New Roman" w:hAnsi="Times New Roman" w:cs="Times New Roman"/>
          <w:lang w:val="en-US"/>
        </w:rPr>
        <w:t>tyrosine</w:t>
      </w:r>
      <w:proofErr w:type="spellEnd"/>
      <w:r w:rsidR="0094793E" w:rsidRPr="0060462A">
        <w:rPr>
          <w:rFonts w:ascii="Times New Roman" w:hAnsi="Times New Roman" w:cs="Times New Roman"/>
          <w:lang w:val="en-US"/>
        </w:rPr>
        <w:t xml:space="preserve">, R = renal, RBC = red blood cell, RCA = right coronary artery, </w:t>
      </w:r>
      <w:proofErr w:type="spellStart"/>
      <w:r w:rsidR="0094793E" w:rsidRPr="0060462A">
        <w:rPr>
          <w:rFonts w:ascii="Times New Roman" w:hAnsi="Times New Roman" w:cs="Times New Roman"/>
          <w:lang w:val="en-US"/>
        </w:rPr>
        <w:t>rCMRGlu</w:t>
      </w:r>
      <w:proofErr w:type="spellEnd"/>
      <w:r w:rsidR="0094793E" w:rsidRPr="0060462A">
        <w:rPr>
          <w:rFonts w:ascii="Times New Roman" w:hAnsi="Times New Roman" w:cs="Times New Roman"/>
          <w:lang w:val="en-US"/>
        </w:rPr>
        <w:t xml:space="preserve"> = regional cerebral glucose metabolic rate, RCT = </w:t>
      </w:r>
      <w:proofErr w:type="spellStart"/>
      <w:r w:rsidR="0094793E" w:rsidRPr="0060462A">
        <w:rPr>
          <w:rFonts w:ascii="Times New Roman" w:hAnsi="Times New Roman" w:cs="Times New Roman"/>
          <w:lang w:val="en-US"/>
        </w:rPr>
        <w:t>randomised</w:t>
      </w:r>
      <w:proofErr w:type="spellEnd"/>
      <w:r w:rsidR="0094793E" w:rsidRPr="0060462A">
        <w:rPr>
          <w:rFonts w:ascii="Times New Roman" w:hAnsi="Times New Roman" w:cs="Times New Roman"/>
          <w:lang w:val="en-US"/>
        </w:rPr>
        <w:t xml:space="preserve"> controlled trial, REM = rapid eye movement, </w:t>
      </w:r>
      <w:r w:rsidR="00C657C7" w:rsidRPr="0060462A">
        <w:rPr>
          <w:rFonts w:ascii="Times New Roman" w:hAnsi="Times New Roman" w:cs="Times New Roman"/>
          <w:lang w:val="en-US"/>
        </w:rPr>
        <w:t xml:space="preserve">Rp = reproductive, </w:t>
      </w:r>
      <w:r w:rsidR="0094793E" w:rsidRPr="0060462A">
        <w:rPr>
          <w:rFonts w:ascii="Times New Roman" w:hAnsi="Times New Roman" w:cs="Times New Roman"/>
          <w:lang w:val="en-US"/>
        </w:rPr>
        <w:t xml:space="preserve">S = skeletal, SANS = scale for the assessment of negative symptoms, SAS = Simpson Angus Scale, SBP = systolic blood pressure, SMH = St Mary’s Hospital, SSS = Stanford Sleepiness Scale, T2DM = type 2 diabetes mellitus, TBARS = </w:t>
      </w:r>
      <w:proofErr w:type="spellStart"/>
      <w:r w:rsidR="0094793E" w:rsidRPr="0060462A">
        <w:rPr>
          <w:rFonts w:ascii="Times New Roman" w:hAnsi="Times New Roman" w:cs="Times New Roman"/>
          <w:lang w:val="en-US"/>
        </w:rPr>
        <w:t>thiobarbituric</w:t>
      </w:r>
      <w:proofErr w:type="spellEnd"/>
      <w:r w:rsidR="0094793E" w:rsidRPr="0060462A">
        <w:rPr>
          <w:rFonts w:ascii="Times New Roman" w:hAnsi="Times New Roman" w:cs="Times New Roman"/>
          <w:lang w:val="en-US"/>
        </w:rPr>
        <w:t xml:space="preserve"> acid reactive substances, TBSA = total body surface area, TC = total cholesterol, </w:t>
      </w:r>
      <w:r w:rsidR="00E86FDE" w:rsidRPr="0060462A">
        <w:rPr>
          <w:rFonts w:ascii="Times New Roman" w:hAnsi="Times New Roman" w:cs="Times New Roman"/>
          <w:lang w:val="en-US"/>
        </w:rPr>
        <w:t xml:space="preserve">TG = triacylglycerols, </w:t>
      </w:r>
      <w:r w:rsidR="00E86FDE" w:rsidRPr="0060462A">
        <w:rPr>
          <w:rFonts w:ascii="Times New Roman" w:eastAsia="Times New Roman" w:hAnsi="Times New Roman" w:cs="Times New Roman"/>
          <w:color w:val="000000"/>
          <w:lang w:eastAsia="en-GB"/>
        </w:rPr>
        <w:t xml:space="preserve">TNF-RI = tumour necrosis factor receptor 1, </w:t>
      </w:r>
      <w:r w:rsidR="00E86FDE" w:rsidRPr="0060462A">
        <w:rPr>
          <w:rFonts w:ascii="Times New Roman" w:hAnsi="Times New Roman" w:cs="Times New Roman"/>
          <w:lang w:val="en-US"/>
        </w:rPr>
        <w:t xml:space="preserve">VAS = visual analog scale, </w:t>
      </w:r>
      <w:r w:rsidR="00E86FDE" w:rsidRPr="0060462A">
        <w:rPr>
          <w:rFonts w:ascii="Times New Roman" w:eastAsia="Times New Roman" w:hAnsi="Times New Roman" w:cs="Times New Roman"/>
          <w:color w:val="000000"/>
          <w:lang w:eastAsia="en-GB"/>
        </w:rPr>
        <w:t xml:space="preserve">VCO2 = volume of carbon dioxide, VO2; volume of oxygen, </w:t>
      </w:r>
      <w:r w:rsidR="00E86FDE" w:rsidRPr="0060462A">
        <w:rPr>
          <w:rFonts w:ascii="Times New Roman" w:hAnsi="Times New Roman" w:cs="Times New Roman"/>
          <w:lang w:val="en-US"/>
        </w:rPr>
        <w:t>WSAS = work and social adjustment scale, WTAR = Wechsler Test of Adult Reading, Y-BOCS = Yale-Brown obsessive compulsive scale</w:t>
      </w:r>
    </w:p>
    <w:sectPr w:rsidR="00614B20" w:rsidRPr="00EB73A9" w:rsidSect="00C5445E">
      <w:footerReference w:type="even" r:id="rId8"/>
      <w:footerReference w:type="default" r:id="rId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347CE" w14:textId="77777777" w:rsidR="007B07A5" w:rsidRDefault="007B07A5" w:rsidP="003B5B15">
      <w:r>
        <w:separator/>
      </w:r>
    </w:p>
  </w:endnote>
  <w:endnote w:type="continuationSeparator" w:id="0">
    <w:p w14:paraId="180D695E" w14:textId="77777777" w:rsidR="007B07A5" w:rsidRDefault="007B07A5" w:rsidP="003B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69140233"/>
      <w:docPartObj>
        <w:docPartGallery w:val="Page Numbers (Bottom of Page)"/>
        <w:docPartUnique/>
      </w:docPartObj>
    </w:sdtPr>
    <w:sdtContent>
      <w:p w14:paraId="157EE48C" w14:textId="24636948" w:rsidR="003B5B15" w:rsidRDefault="003B5B15" w:rsidP="009874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1E17AB" w14:textId="77777777" w:rsidR="003B5B15" w:rsidRDefault="003B5B15" w:rsidP="003B5B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47569568"/>
      <w:docPartObj>
        <w:docPartGallery w:val="Page Numbers (Bottom of Page)"/>
        <w:docPartUnique/>
      </w:docPartObj>
    </w:sdtPr>
    <w:sdtContent>
      <w:p w14:paraId="363CBA15" w14:textId="2B55D9D8" w:rsidR="003B5B15" w:rsidRDefault="003B5B15" w:rsidP="009874D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9599DD" w14:textId="77777777" w:rsidR="003B5B15" w:rsidRDefault="003B5B15" w:rsidP="003B5B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A4D7" w14:textId="77777777" w:rsidR="007B07A5" w:rsidRDefault="007B07A5" w:rsidP="003B5B15">
      <w:r>
        <w:separator/>
      </w:r>
    </w:p>
  </w:footnote>
  <w:footnote w:type="continuationSeparator" w:id="0">
    <w:p w14:paraId="0BBB650A" w14:textId="77777777" w:rsidR="007B07A5" w:rsidRDefault="007B07A5" w:rsidP="003B5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596E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54761"/>
    <w:multiLevelType w:val="hybridMultilevel"/>
    <w:tmpl w:val="9D4E5F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F79BB"/>
    <w:multiLevelType w:val="hybridMultilevel"/>
    <w:tmpl w:val="BEE00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E3C70"/>
    <w:multiLevelType w:val="hybridMultilevel"/>
    <w:tmpl w:val="BB3C74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FE6CA9"/>
    <w:multiLevelType w:val="hybridMultilevel"/>
    <w:tmpl w:val="BB1820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41D56"/>
    <w:multiLevelType w:val="hybridMultilevel"/>
    <w:tmpl w:val="07C093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364FBA"/>
    <w:multiLevelType w:val="hybridMultilevel"/>
    <w:tmpl w:val="CF5A42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6453CE"/>
    <w:multiLevelType w:val="hybridMultilevel"/>
    <w:tmpl w:val="84CC0A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E07D61"/>
    <w:multiLevelType w:val="hybridMultilevel"/>
    <w:tmpl w:val="8B2C91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A32313"/>
    <w:multiLevelType w:val="hybridMultilevel"/>
    <w:tmpl w:val="99D64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05C34"/>
    <w:multiLevelType w:val="hybridMultilevel"/>
    <w:tmpl w:val="129EB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D96BA4"/>
    <w:multiLevelType w:val="hybridMultilevel"/>
    <w:tmpl w:val="0A4EB032"/>
    <w:lvl w:ilvl="0" w:tplc="A2DC7054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3A6FD1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A1800"/>
    <w:multiLevelType w:val="hybridMultilevel"/>
    <w:tmpl w:val="FE048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9646D0"/>
    <w:multiLevelType w:val="hybridMultilevel"/>
    <w:tmpl w:val="B94AF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AC4E69"/>
    <w:multiLevelType w:val="hybridMultilevel"/>
    <w:tmpl w:val="F8128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8639FB"/>
    <w:multiLevelType w:val="hybridMultilevel"/>
    <w:tmpl w:val="0AF252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023BB1"/>
    <w:multiLevelType w:val="hybridMultilevel"/>
    <w:tmpl w:val="7810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076D1F"/>
    <w:multiLevelType w:val="hybridMultilevel"/>
    <w:tmpl w:val="E2F464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D566A"/>
    <w:multiLevelType w:val="hybridMultilevel"/>
    <w:tmpl w:val="BA3AF3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422138"/>
    <w:multiLevelType w:val="hybridMultilevel"/>
    <w:tmpl w:val="66AAF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53177A"/>
    <w:multiLevelType w:val="hybridMultilevel"/>
    <w:tmpl w:val="18421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5D2983"/>
    <w:multiLevelType w:val="hybridMultilevel"/>
    <w:tmpl w:val="A176A0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28E6013"/>
    <w:multiLevelType w:val="hybridMultilevel"/>
    <w:tmpl w:val="7B2E13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5DE7273"/>
    <w:multiLevelType w:val="hybridMultilevel"/>
    <w:tmpl w:val="19D66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BF37A2"/>
    <w:multiLevelType w:val="hybridMultilevel"/>
    <w:tmpl w:val="D242A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71A4A6C"/>
    <w:multiLevelType w:val="hybridMultilevel"/>
    <w:tmpl w:val="BF6E72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A0C44BC"/>
    <w:multiLevelType w:val="hybridMultilevel"/>
    <w:tmpl w:val="347A8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D678FC"/>
    <w:multiLevelType w:val="hybridMultilevel"/>
    <w:tmpl w:val="C98A6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BD72364"/>
    <w:multiLevelType w:val="hybridMultilevel"/>
    <w:tmpl w:val="4A4EE0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C491883"/>
    <w:multiLevelType w:val="hybridMultilevel"/>
    <w:tmpl w:val="1E2A7C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C7A7FD5"/>
    <w:multiLevelType w:val="hybridMultilevel"/>
    <w:tmpl w:val="E0DC0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C8A733C"/>
    <w:multiLevelType w:val="hybridMultilevel"/>
    <w:tmpl w:val="18F01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DF24E83"/>
    <w:multiLevelType w:val="hybridMultilevel"/>
    <w:tmpl w:val="600E70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EA951FA"/>
    <w:multiLevelType w:val="hybridMultilevel"/>
    <w:tmpl w:val="A7DA08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1605CC1"/>
    <w:multiLevelType w:val="hybridMultilevel"/>
    <w:tmpl w:val="4ABECD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39344C0"/>
    <w:multiLevelType w:val="hybridMultilevel"/>
    <w:tmpl w:val="997CAA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8682278"/>
    <w:multiLevelType w:val="hybridMultilevel"/>
    <w:tmpl w:val="10E22AC6"/>
    <w:lvl w:ilvl="0" w:tplc="4AF85CB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CC70E6"/>
    <w:multiLevelType w:val="hybridMultilevel"/>
    <w:tmpl w:val="10FE1F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B626AB3"/>
    <w:multiLevelType w:val="hybridMultilevel"/>
    <w:tmpl w:val="F4783C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B6C6FD2"/>
    <w:multiLevelType w:val="hybridMultilevel"/>
    <w:tmpl w:val="2E46C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BBE24D5"/>
    <w:multiLevelType w:val="hybridMultilevel"/>
    <w:tmpl w:val="6DF0FE9E"/>
    <w:lvl w:ilvl="0" w:tplc="85F0D726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C4A15F8"/>
    <w:multiLevelType w:val="hybridMultilevel"/>
    <w:tmpl w:val="C742A14C"/>
    <w:lvl w:ilvl="0" w:tplc="CA7C78A4">
      <w:start w:val="1"/>
      <w:numFmt w:val="lowerRoman"/>
      <w:lvlText w:val="%1)"/>
      <w:lvlJc w:val="left"/>
      <w:pPr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D716048"/>
    <w:multiLevelType w:val="hybridMultilevel"/>
    <w:tmpl w:val="FE3E2B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0745EF3"/>
    <w:multiLevelType w:val="hybridMultilevel"/>
    <w:tmpl w:val="A40CD5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1B62A60"/>
    <w:multiLevelType w:val="hybridMultilevel"/>
    <w:tmpl w:val="B3E260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30774A"/>
    <w:multiLevelType w:val="hybridMultilevel"/>
    <w:tmpl w:val="493632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2B14CA2"/>
    <w:multiLevelType w:val="hybridMultilevel"/>
    <w:tmpl w:val="F11C57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31C3E40"/>
    <w:multiLevelType w:val="hybridMultilevel"/>
    <w:tmpl w:val="998C00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36A0B16"/>
    <w:multiLevelType w:val="hybridMultilevel"/>
    <w:tmpl w:val="5C581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426293B"/>
    <w:multiLevelType w:val="hybridMultilevel"/>
    <w:tmpl w:val="7702F2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CC7D95"/>
    <w:multiLevelType w:val="hybridMultilevel"/>
    <w:tmpl w:val="76A2B0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65E396D"/>
    <w:multiLevelType w:val="hybridMultilevel"/>
    <w:tmpl w:val="F8268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C12CF0"/>
    <w:multiLevelType w:val="hybridMultilevel"/>
    <w:tmpl w:val="665AF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783222C"/>
    <w:multiLevelType w:val="hybridMultilevel"/>
    <w:tmpl w:val="79DED1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C8974AC"/>
    <w:multiLevelType w:val="hybridMultilevel"/>
    <w:tmpl w:val="EF645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922D43"/>
    <w:multiLevelType w:val="hybridMultilevel"/>
    <w:tmpl w:val="61601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23B66EB"/>
    <w:multiLevelType w:val="hybridMultilevel"/>
    <w:tmpl w:val="E5082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2E449FE"/>
    <w:multiLevelType w:val="hybridMultilevel"/>
    <w:tmpl w:val="D3947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55606F7"/>
    <w:multiLevelType w:val="hybridMultilevel"/>
    <w:tmpl w:val="A39035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FB4ECD"/>
    <w:multiLevelType w:val="hybridMultilevel"/>
    <w:tmpl w:val="AA1683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7983C88"/>
    <w:multiLevelType w:val="hybridMultilevel"/>
    <w:tmpl w:val="EF788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84E7314"/>
    <w:multiLevelType w:val="hybridMultilevel"/>
    <w:tmpl w:val="0B3091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9DD3D25"/>
    <w:multiLevelType w:val="hybridMultilevel"/>
    <w:tmpl w:val="6BBEF342"/>
    <w:lvl w:ilvl="0" w:tplc="E594174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A177C00"/>
    <w:multiLevelType w:val="hybridMultilevel"/>
    <w:tmpl w:val="50B488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DA00AAE"/>
    <w:multiLevelType w:val="hybridMultilevel"/>
    <w:tmpl w:val="58841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F737D60"/>
    <w:multiLevelType w:val="hybridMultilevel"/>
    <w:tmpl w:val="17F447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33E0431"/>
    <w:multiLevelType w:val="hybridMultilevel"/>
    <w:tmpl w:val="9BD02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3810CB5"/>
    <w:multiLevelType w:val="hybridMultilevel"/>
    <w:tmpl w:val="6CBCEF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48A533C"/>
    <w:multiLevelType w:val="hybridMultilevel"/>
    <w:tmpl w:val="C1CAF7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6AD3F35"/>
    <w:multiLevelType w:val="hybridMultilevel"/>
    <w:tmpl w:val="BC6ADB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75D3263"/>
    <w:multiLevelType w:val="hybridMultilevel"/>
    <w:tmpl w:val="FFCCB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8D1686C"/>
    <w:multiLevelType w:val="hybridMultilevel"/>
    <w:tmpl w:val="83E08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8FF3E39"/>
    <w:multiLevelType w:val="hybridMultilevel"/>
    <w:tmpl w:val="42A2B8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BB53B03"/>
    <w:multiLevelType w:val="hybridMultilevel"/>
    <w:tmpl w:val="1E7CFA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E824C94"/>
    <w:multiLevelType w:val="hybridMultilevel"/>
    <w:tmpl w:val="7EBC82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F107A38"/>
    <w:multiLevelType w:val="hybridMultilevel"/>
    <w:tmpl w:val="5CA8F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05C3DE5"/>
    <w:multiLevelType w:val="hybridMultilevel"/>
    <w:tmpl w:val="95069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0F40AAE"/>
    <w:multiLevelType w:val="hybridMultilevel"/>
    <w:tmpl w:val="5CBE5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611DBF"/>
    <w:multiLevelType w:val="hybridMultilevel"/>
    <w:tmpl w:val="1CA66A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CA63B74"/>
    <w:multiLevelType w:val="hybridMultilevel"/>
    <w:tmpl w:val="160AF6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D7A77D3"/>
    <w:multiLevelType w:val="hybridMultilevel"/>
    <w:tmpl w:val="7124D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E432BCC"/>
    <w:multiLevelType w:val="hybridMultilevel"/>
    <w:tmpl w:val="B36CB2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1300504">
    <w:abstractNumId w:val="16"/>
  </w:num>
  <w:num w:numId="2" w16cid:durableId="1934514288">
    <w:abstractNumId w:val="78"/>
  </w:num>
  <w:num w:numId="3" w16cid:durableId="602760052">
    <w:abstractNumId w:val="11"/>
  </w:num>
  <w:num w:numId="4" w16cid:durableId="829373011">
    <w:abstractNumId w:val="42"/>
  </w:num>
  <w:num w:numId="5" w16cid:durableId="1253395432">
    <w:abstractNumId w:val="4"/>
  </w:num>
  <w:num w:numId="6" w16cid:durableId="36315383">
    <w:abstractNumId w:val="53"/>
  </w:num>
  <w:num w:numId="7" w16cid:durableId="477959942">
    <w:abstractNumId w:val="43"/>
  </w:num>
  <w:num w:numId="8" w16cid:durableId="1321889406">
    <w:abstractNumId w:val="66"/>
  </w:num>
  <w:num w:numId="9" w16cid:durableId="950473823">
    <w:abstractNumId w:val="74"/>
  </w:num>
  <w:num w:numId="10" w16cid:durableId="1458450423">
    <w:abstractNumId w:val="65"/>
  </w:num>
  <w:num w:numId="11" w16cid:durableId="1850221032">
    <w:abstractNumId w:val="17"/>
  </w:num>
  <w:num w:numId="12" w16cid:durableId="1340816268">
    <w:abstractNumId w:val="76"/>
  </w:num>
  <w:num w:numId="13" w16cid:durableId="2107264764">
    <w:abstractNumId w:val="67"/>
  </w:num>
  <w:num w:numId="14" w16cid:durableId="288710736">
    <w:abstractNumId w:val="14"/>
  </w:num>
  <w:num w:numId="15" w16cid:durableId="121578642">
    <w:abstractNumId w:val="1"/>
  </w:num>
  <w:num w:numId="16" w16cid:durableId="753942536">
    <w:abstractNumId w:val="77"/>
  </w:num>
  <w:num w:numId="17" w16cid:durableId="243104896">
    <w:abstractNumId w:val="50"/>
  </w:num>
  <w:num w:numId="18" w16cid:durableId="781648025">
    <w:abstractNumId w:val="32"/>
  </w:num>
  <w:num w:numId="19" w16cid:durableId="1960841634">
    <w:abstractNumId w:val="2"/>
  </w:num>
  <w:num w:numId="20" w16cid:durableId="649752999">
    <w:abstractNumId w:val="29"/>
  </w:num>
  <w:num w:numId="21" w16cid:durableId="51002503">
    <w:abstractNumId w:val="56"/>
  </w:num>
  <w:num w:numId="22" w16cid:durableId="103310656">
    <w:abstractNumId w:val="52"/>
  </w:num>
  <w:num w:numId="23" w16cid:durableId="407927038">
    <w:abstractNumId w:val="59"/>
  </w:num>
  <w:num w:numId="24" w16cid:durableId="1434282907">
    <w:abstractNumId w:val="22"/>
  </w:num>
  <w:num w:numId="25" w16cid:durableId="1509519633">
    <w:abstractNumId w:val="19"/>
  </w:num>
  <w:num w:numId="26" w16cid:durableId="848835448">
    <w:abstractNumId w:val="64"/>
  </w:num>
  <w:num w:numId="27" w16cid:durableId="871113071">
    <w:abstractNumId w:val="25"/>
  </w:num>
  <w:num w:numId="28" w16cid:durableId="678583446">
    <w:abstractNumId w:val="71"/>
  </w:num>
  <w:num w:numId="29" w16cid:durableId="1070080649">
    <w:abstractNumId w:val="44"/>
  </w:num>
  <w:num w:numId="30" w16cid:durableId="1738089087">
    <w:abstractNumId w:val="28"/>
  </w:num>
  <w:num w:numId="31" w16cid:durableId="1106727812">
    <w:abstractNumId w:val="27"/>
  </w:num>
  <w:num w:numId="32" w16cid:durableId="1830361130">
    <w:abstractNumId w:val="55"/>
  </w:num>
  <w:num w:numId="33" w16cid:durableId="416440423">
    <w:abstractNumId w:val="12"/>
  </w:num>
  <w:num w:numId="34" w16cid:durableId="10961453">
    <w:abstractNumId w:val="9"/>
  </w:num>
  <w:num w:numId="35" w16cid:durableId="1891070916">
    <w:abstractNumId w:val="31"/>
  </w:num>
  <w:num w:numId="36" w16cid:durableId="235285028">
    <w:abstractNumId w:val="45"/>
  </w:num>
  <w:num w:numId="37" w16cid:durableId="1793552633">
    <w:abstractNumId w:val="37"/>
  </w:num>
  <w:num w:numId="38" w16cid:durableId="484512959">
    <w:abstractNumId w:val="49"/>
  </w:num>
  <w:num w:numId="39" w16cid:durableId="708722660">
    <w:abstractNumId w:val="80"/>
  </w:num>
  <w:num w:numId="40" w16cid:durableId="1056785311">
    <w:abstractNumId w:val="24"/>
  </w:num>
  <w:num w:numId="41" w16cid:durableId="1460143811">
    <w:abstractNumId w:val="35"/>
  </w:num>
  <w:num w:numId="42" w16cid:durableId="14964704">
    <w:abstractNumId w:val="73"/>
  </w:num>
  <w:num w:numId="43" w16cid:durableId="917252167">
    <w:abstractNumId w:val="70"/>
  </w:num>
  <w:num w:numId="44" w16cid:durableId="395206205">
    <w:abstractNumId w:val="54"/>
  </w:num>
  <w:num w:numId="45" w16cid:durableId="243416752">
    <w:abstractNumId w:val="46"/>
  </w:num>
  <w:num w:numId="46" w16cid:durableId="524559119">
    <w:abstractNumId w:val="15"/>
  </w:num>
  <w:num w:numId="47" w16cid:durableId="1066414314">
    <w:abstractNumId w:val="21"/>
  </w:num>
  <w:num w:numId="48" w16cid:durableId="1725250644">
    <w:abstractNumId w:val="79"/>
  </w:num>
  <w:num w:numId="49" w16cid:durableId="1755861630">
    <w:abstractNumId w:val="75"/>
  </w:num>
  <w:num w:numId="50" w16cid:durableId="1607418921">
    <w:abstractNumId w:val="23"/>
  </w:num>
  <w:num w:numId="51" w16cid:durableId="279259839">
    <w:abstractNumId w:val="60"/>
  </w:num>
  <w:num w:numId="52" w16cid:durableId="2077706483">
    <w:abstractNumId w:val="47"/>
  </w:num>
  <w:num w:numId="53" w16cid:durableId="443958948">
    <w:abstractNumId w:val="69"/>
  </w:num>
  <w:num w:numId="54" w16cid:durableId="1236355851">
    <w:abstractNumId w:val="72"/>
  </w:num>
  <w:num w:numId="55" w16cid:durableId="1281492194">
    <w:abstractNumId w:val="33"/>
  </w:num>
  <w:num w:numId="56" w16cid:durableId="1391995567">
    <w:abstractNumId w:val="7"/>
  </w:num>
  <w:num w:numId="57" w16cid:durableId="1665931823">
    <w:abstractNumId w:val="6"/>
  </w:num>
  <w:num w:numId="58" w16cid:durableId="204099739">
    <w:abstractNumId w:val="58"/>
  </w:num>
  <w:num w:numId="59" w16cid:durableId="496918641">
    <w:abstractNumId w:val="36"/>
  </w:num>
  <w:num w:numId="60" w16cid:durableId="1069883185">
    <w:abstractNumId w:val="48"/>
  </w:num>
  <w:num w:numId="61" w16cid:durableId="530649364">
    <w:abstractNumId w:val="10"/>
  </w:num>
  <w:num w:numId="62" w16cid:durableId="1549998216">
    <w:abstractNumId w:val="18"/>
  </w:num>
  <w:num w:numId="63" w16cid:durableId="1462262282">
    <w:abstractNumId w:val="39"/>
  </w:num>
  <w:num w:numId="64" w16cid:durableId="116409051">
    <w:abstractNumId w:val="63"/>
  </w:num>
  <w:num w:numId="65" w16cid:durableId="1574659391">
    <w:abstractNumId w:val="20"/>
  </w:num>
  <w:num w:numId="66" w16cid:durableId="347828559">
    <w:abstractNumId w:val="3"/>
  </w:num>
  <w:num w:numId="67" w16cid:durableId="1522428268">
    <w:abstractNumId w:val="61"/>
  </w:num>
  <w:num w:numId="68" w16cid:durableId="1176071210">
    <w:abstractNumId w:val="5"/>
  </w:num>
  <w:num w:numId="69" w16cid:durableId="1821773858">
    <w:abstractNumId w:val="13"/>
  </w:num>
  <w:num w:numId="70" w16cid:durableId="181162959">
    <w:abstractNumId w:val="57"/>
  </w:num>
  <w:num w:numId="71" w16cid:durableId="819467340">
    <w:abstractNumId w:val="38"/>
  </w:num>
  <w:num w:numId="72" w16cid:durableId="1287084807">
    <w:abstractNumId w:val="0"/>
  </w:num>
  <w:num w:numId="73" w16cid:durableId="1229537343">
    <w:abstractNumId w:val="68"/>
  </w:num>
  <w:num w:numId="74" w16cid:durableId="1524593957">
    <w:abstractNumId w:val="8"/>
  </w:num>
  <w:num w:numId="75" w16cid:durableId="1314993867">
    <w:abstractNumId w:val="34"/>
  </w:num>
  <w:num w:numId="76" w16cid:durableId="1810366537">
    <w:abstractNumId w:val="51"/>
  </w:num>
  <w:num w:numId="77" w16cid:durableId="213932548">
    <w:abstractNumId w:val="26"/>
  </w:num>
  <w:num w:numId="78" w16cid:durableId="1638996255">
    <w:abstractNumId w:val="30"/>
  </w:num>
  <w:num w:numId="79" w16cid:durableId="1153566882">
    <w:abstractNumId w:val="81"/>
  </w:num>
  <w:num w:numId="80" w16cid:durableId="1144545599">
    <w:abstractNumId w:val="41"/>
  </w:num>
  <w:num w:numId="81" w16cid:durableId="1884366548">
    <w:abstractNumId w:val="62"/>
  </w:num>
  <w:num w:numId="82" w16cid:durableId="187106581">
    <w:abstractNumId w:val="4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5E"/>
    <w:rsid w:val="0000406D"/>
    <w:rsid w:val="000257C3"/>
    <w:rsid w:val="0002768A"/>
    <w:rsid w:val="000363A6"/>
    <w:rsid w:val="00056917"/>
    <w:rsid w:val="000620CE"/>
    <w:rsid w:val="0007399D"/>
    <w:rsid w:val="0009214E"/>
    <w:rsid w:val="00092D3A"/>
    <w:rsid w:val="000A754A"/>
    <w:rsid w:val="000A7B69"/>
    <w:rsid w:val="000D4EFB"/>
    <w:rsid w:val="000E0252"/>
    <w:rsid w:val="000E1599"/>
    <w:rsid w:val="000F2B4A"/>
    <w:rsid w:val="000F2C5E"/>
    <w:rsid w:val="0010448F"/>
    <w:rsid w:val="0013593F"/>
    <w:rsid w:val="00141663"/>
    <w:rsid w:val="00141DD2"/>
    <w:rsid w:val="001670C3"/>
    <w:rsid w:val="00174E47"/>
    <w:rsid w:val="00193191"/>
    <w:rsid w:val="001C441C"/>
    <w:rsid w:val="001E2D00"/>
    <w:rsid w:val="001E6D07"/>
    <w:rsid w:val="001F00E2"/>
    <w:rsid w:val="001F28F1"/>
    <w:rsid w:val="001F2AF9"/>
    <w:rsid w:val="001F32C9"/>
    <w:rsid w:val="001F6AD9"/>
    <w:rsid w:val="00212E06"/>
    <w:rsid w:val="0021663C"/>
    <w:rsid w:val="0022119B"/>
    <w:rsid w:val="002214FA"/>
    <w:rsid w:val="00234F69"/>
    <w:rsid w:val="0023660B"/>
    <w:rsid w:val="002406EE"/>
    <w:rsid w:val="00251758"/>
    <w:rsid w:val="00254393"/>
    <w:rsid w:val="00291D63"/>
    <w:rsid w:val="00295BF3"/>
    <w:rsid w:val="002F5988"/>
    <w:rsid w:val="0030193F"/>
    <w:rsid w:val="00325327"/>
    <w:rsid w:val="00330A05"/>
    <w:rsid w:val="003355CD"/>
    <w:rsid w:val="0035198A"/>
    <w:rsid w:val="00357745"/>
    <w:rsid w:val="00392909"/>
    <w:rsid w:val="003B1352"/>
    <w:rsid w:val="003B5B15"/>
    <w:rsid w:val="003B74B3"/>
    <w:rsid w:val="003C2B18"/>
    <w:rsid w:val="003C6218"/>
    <w:rsid w:val="003E06AB"/>
    <w:rsid w:val="003E5609"/>
    <w:rsid w:val="003F7F4F"/>
    <w:rsid w:val="0040500E"/>
    <w:rsid w:val="00412A36"/>
    <w:rsid w:val="00417A84"/>
    <w:rsid w:val="00441F8B"/>
    <w:rsid w:val="00444F71"/>
    <w:rsid w:val="004627CB"/>
    <w:rsid w:val="004668A7"/>
    <w:rsid w:val="00476218"/>
    <w:rsid w:val="00480780"/>
    <w:rsid w:val="004833BD"/>
    <w:rsid w:val="00483495"/>
    <w:rsid w:val="00485629"/>
    <w:rsid w:val="004C1D75"/>
    <w:rsid w:val="004D3A24"/>
    <w:rsid w:val="005026EB"/>
    <w:rsid w:val="00516DB4"/>
    <w:rsid w:val="005411DB"/>
    <w:rsid w:val="00545693"/>
    <w:rsid w:val="00570683"/>
    <w:rsid w:val="00573E07"/>
    <w:rsid w:val="00573EE5"/>
    <w:rsid w:val="0057421B"/>
    <w:rsid w:val="00575400"/>
    <w:rsid w:val="00584ECD"/>
    <w:rsid w:val="00585DE7"/>
    <w:rsid w:val="00596A1D"/>
    <w:rsid w:val="00596F10"/>
    <w:rsid w:val="00597C7A"/>
    <w:rsid w:val="005B12A1"/>
    <w:rsid w:val="005B32DA"/>
    <w:rsid w:val="005B3333"/>
    <w:rsid w:val="005B4890"/>
    <w:rsid w:val="005C3A64"/>
    <w:rsid w:val="005D2BC7"/>
    <w:rsid w:val="005F3153"/>
    <w:rsid w:val="005F3BC8"/>
    <w:rsid w:val="0060462A"/>
    <w:rsid w:val="00612F3A"/>
    <w:rsid w:val="00614B20"/>
    <w:rsid w:val="00620F8B"/>
    <w:rsid w:val="0063479F"/>
    <w:rsid w:val="0064410C"/>
    <w:rsid w:val="006552FD"/>
    <w:rsid w:val="00660041"/>
    <w:rsid w:val="006659F7"/>
    <w:rsid w:val="00666ABD"/>
    <w:rsid w:val="006A648D"/>
    <w:rsid w:val="006C2F7C"/>
    <w:rsid w:val="006D5FB6"/>
    <w:rsid w:val="006D6689"/>
    <w:rsid w:val="006E69B5"/>
    <w:rsid w:val="006F75B5"/>
    <w:rsid w:val="007010B9"/>
    <w:rsid w:val="007043E9"/>
    <w:rsid w:val="00707E1D"/>
    <w:rsid w:val="007276FF"/>
    <w:rsid w:val="00743911"/>
    <w:rsid w:val="007532EA"/>
    <w:rsid w:val="00760B30"/>
    <w:rsid w:val="007709AC"/>
    <w:rsid w:val="007A05EC"/>
    <w:rsid w:val="007B07A5"/>
    <w:rsid w:val="007B3541"/>
    <w:rsid w:val="007D18D9"/>
    <w:rsid w:val="007E76D5"/>
    <w:rsid w:val="007F0A5B"/>
    <w:rsid w:val="007F2DA0"/>
    <w:rsid w:val="00813333"/>
    <w:rsid w:val="00825B21"/>
    <w:rsid w:val="00826F1A"/>
    <w:rsid w:val="0083133E"/>
    <w:rsid w:val="00854AC8"/>
    <w:rsid w:val="00875F7B"/>
    <w:rsid w:val="0089008D"/>
    <w:rsid w:val="008970C8"/>
    <w:rsid w:val="008A0D44"/>
    <w:rsid w:val="008A6339"/>
    <w:rsid w:val="008E67EC"/>
    <w:rsid w:val="008F111D"/>
    <w:rsid w:val="00906832"/>
    <w:rsid w:val="009104EF"/>
    <w:rsid w:val="0092364F"/>
    <w:rsid w:val="009267FF"/>
    <w:rsid w:val="00945BE1"/>
    <w:rsid w:val="0094793E"/>
    <w:rsid w:val="0095322A"/>
    <w:rsid w:val="00991563"/>
    <w:rsid w:val="009A207C"/>
    <w:rsid w:val="009B3C2F"/>
    <w:rsid w:val="009B4D96"/>
    <w:rsid w:val="009C76BB"/>
    <w:rsid w:val="009E262C"/>
    <w:rsid w:val="00A007EA"/>
    <w:rsid w:val="00A123F8"/>
    <w:rsid w:val="00A2057D"/>
    <w:rsid w:val="00A224E7"/>
    <w:rsid w:val="00A30749"/>
    <w:rsid w:val="00A32F75"/>
    <w:rsid w:val="00A33001"/>
    <w:rsid w:val="00A36839"/>
    <w:rsid w:val="00A425EF"/>
    <w:rsid w:val="00A46477"/>
    <w:rsid w:val="00A9501B"/>
    <w:rsid w:val="00A96635"/>
    <w:rsid w:val="00AD01F6"/>
    <w:rsid w:val="00AD28A1"/>
    <w:rsid w:val="00AD36D3"/>
    <w:rsid w:val="00AF428C"/>
    <w:rsid w:val="00B06940"/>
    <w:rsid w:val="00B12119"/>
    <w:rsid w:val="00B16627"/>
    <w:rsid w:val="00B26189"/>
    <w:rsid w:val="00B4095A"/>
    <w:rsid w:val="00B4719E"/>
    <w:rsid w:val="00B70C51"/>
    <w:rsid w:val="00BC6C88"/>
    <w:rsid w:val="00BC79DA"/>
    <w:rsid w:val="00BF54AE"/>
    <w:rsid w:val="00C1064A"/>
    <w:rsid w:val="00C158DA"/>
    <w:rsid w:val="00C16800"/>
    <w:rsid w:val="00C17C8C"/>
    <w:rsid w:val="00C20448"/>
    <w:rsid w:val="00C3479E"/>
    <w:rsid w:val="00C47C98"/>
    <w:rsid w:val="00C50A05"/>
    <w:rsid w:val="00C5445E"/>
    <w:rsid w:val="00C54974"/>
    <w:rsid w:val="00C57DA7"/>
    <w:rsid w:val="00C63011"/>
    <w:rsid w:val="00C657C7"/>
    <w:rsid w:val="00C86E08"/>
    <w:rsid w:val="00C922CB"/>
    <w:rsid w:val="00C92CA3"/>
    <w:rsid w:val="00C96841"/>
    <w:rsid w:val="00CA1E72"/>
    <w:rsid w:val="00CB3077"/>
    <w:rsid w:val="00CB31AE"/>
    <w:rsid w:val="00CB5ED5"/>
    <w:rsid w:val="00CE1A00"/>
    <w:rsid w:val="00CF28A2"/>
    <w:rsid w:val="00CF30DD"/>
    <w:rsid w:val="00D04BE3"/>
    <w:rsid w:val="00D21C2F"/>
    <w:rsid w:val="00D21CC3"/>
    <w:rsid w:val="00D3741E"/>
    <w:rsid w:val="00D4263B"/>
    <w:rsid w:val="00D428EB"/>
    <w:rsid w:val="00D440B1"/>
    <w:rsid w:val="00D50BC0"/>
    <w:rsid w:val="00D74FC7"/>
    <w:rsid w:val="00D91B12"/>
    <w:rsid w:val="00DB797A"/>
    <w:rsid w:val="00DE4986"/>
    <w:rsid w:val="00DF01A7"/>
    <w:rsid w:val="00DF14EA"/>
    <w:rsid w:val="00DF2A5F"/>
    <w:rsid w:val="00E25DA5"/>
    <w:rsid w:val="00E414F4"/>
    <w:rsid w:val="00E47D20"/>
    <w:rsid w:val="00E52554"/>
    <w:rsid w:val="00E7009C"/>
    <w:rsid w:val="00E73721"/>
    <w:rsid w:val="00E77665"/>
    <w:rsid w:val="00E86FDE"/>
    <w:rsid w:val="00EA52ED"/>
    <w:rsid w:val="00EA5BA2"/>
    <w:rsid w:val="00EB537A"/>
    <w:rsid w:val="00EB73A9"/>
    <w:rsid w:val="00EE2164"/>
    <w:rsid w:val="00EE5CD6"/>
    <w:rsid w:val="00EF0FEB"/>
    <w:rsid w:val="00F07FF6"/>
    <w:rsid w:val="00F27064"/>
    <w:rsid w:val="00F30B92"/>
    <w:rsid w:val="00F32BAE"/>
    <w:rsid w:val="00F4183F"/>
    <w:rsid w:val="00F448A4"/>
    <w:rsid w:val="00F53693"/>
    <w:rsid w:val="00F54AFC"/>
    <w:rsid w:val="00F80FE4"/>
    <w:rsid w:val="00F96069"/>
    <w:rsid w:val="00FB5844"/>
    <w:rsid w:val="00FC4CE2"/>
    <w:rsid w:val="00FC7980"/>
    <w:rsid w:val="00FD6372"/>
    <w:rsid w:val="00F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95C8D"/>
  <w15:chartTrackingRefBased/>
  <w15:docId w15:val="{51D0B4A6-89B5-644C-A62C-50DE7ED8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5E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2AF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43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43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439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393"/>
    <w:rPr>
      <w:b/>
      <w:bCs/>
      <w:sz w:val="20"/>
      <w:szCs w:val="20"/>
      <w:lang w:val="en-AU"/>
    </w:rPr>
  </w:style>
  <w:style w:type="paragraph" w:styleId="ListBullet">
    <w:name w:val="List Bullet"/>
    <w:basedOn w:val="Normal"/>
    <w:uiPriority w:val="99"/>
    <w:unhideWhenUsed/>
    <w:rsid w:val="00DE4986"/>
    <w:pPr>
      <w:numPr>
        <w:numId w:val="72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5C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CD6"/>
    <w:rPr>
      <w:rFonts w:ascii="Segoe UI" w:hAnsi="Segoe UI" w:cs="Segoe UI"/>
      <w:sz w:val="18"/>
      <w:szCs w:val="18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B5B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15"/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3B5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50ED8-0D1D-4971-89FF-992735B69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3572</Words>
  <Characters>20366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Soh</dc:creator>
  <cp:keywords/>
  <dc:description/>
  <cp:lastModifiedBy>Jan Soh</cp:lastModifiedBy>
  <cp:revision>2</cp:revision>
  <dcterms:created xsi:type="dcterms:W3CDTF">2023-09-16T19:03:00Z</dcterms:created>
  <dcterms:modified xsi:type="dcterms:W3CDTF">2023-09-16T19:03:00Z</dcterms:modified>
</cp:coreProperties>
</file>