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73382B" w14:textId="77777777" w:rsidR="00990A57" w:rsidRPr="004E3BB3" w:rsidRDefault="00990A57" w:rsidP="00990A57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bookmarkStart w:id="0" w:name="_GoBack"/>
      <w:r w:rsidRPr="004E3BB3">
        <w:rPr>
          <w:rFonts w:ascii="Times New Roman" w:hAnsi="Times New Roman" w:cs="Times New Roman"/>
          <w:b/>
          <w:bCs/>
          <w:lang w:val="en-US"/>
        </w:rPr>
        <w:t>Thrombocytopenia in carriers and patients with antiphospholipid syndrome: insights from the nationwide START-APS registry.</w:t>
      </w:r>
    </w:p>
    <w:p w14:paraId="6596A07D" w14:textId="162AA134" w:rsidR="003B06A5" w:rsidRPr="004E3BB3" w:rsidRDefault="008C2C85" w:rsidP="00990A57">
      <w:pPr>
        <w:spacing w:line="360" w:lineRule="auto"/>
        <w:jc w:val="center"/>
        <w:rPr>
          <w:rFonts w:ascii="Times New Roman" w:hAnsi="Times New Roman" w:cs="Times New Roman"/>
          <w:i/>
          <w:iCs/>
          <w:lang w:val="en-GB"/>
        </w:rPr>
      </w:pPr>
      <w:r w:rsidRPr="004E3BB3">
        <w:rPr>
          <w:rFonts w:ascii="Times New Roman" w:hAnsi="Times New Roman" w:cs="Times New Roman"/>
          <w:i/>
          <w:iCs/>
          <w:lang w:val="en-GB"/>
        </w:rPr>
        <w:t>Supplementary material</w:t>
      </w:r>
    </w:p>
    <w:p w14:paraId="7BB8394A" w14:textId="77777777" w:rsidR="008C2C85" w:rsidRPr="004E3BB3" w:rsidRDefault="008C2C85" w:rsidP="00990A57">
      <w:pPr>
        <w:spacing w:line="360" w:lineRule="auto"/>
        <w:jc w:val="center"/>
        <w:rPr>
          <w:rFonts w:ascii="Times New Roman" w:hAnsi="Times New Roman" w:cs="Times New Roman"/>
          <w:lang w:val="en-GB"/>
        </w:rPr>
      </w:pPr>
    </w:p>
    <w:p w14:paraId="1D0F8D30" w14:textId="695334D8" w:rsidR="00995499" w:rsidRPr="004E3BB3" w:rsidRDefault="00995499" w:rsidP="00990A57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  <w:r w:rsidRPr="004E3BB3">
        <w:rPr>
          <w:rFonts w:ascii="Times New Roman" w:hAnsi="Times New Roman" w:cs="Times New Roman"/>
          <w:b/>
          <w:bCs/>
          <w:lang w:val="en-GB"/>
        </w:rPr>
        <w:t>Supplementary Table 1. Clinical characteristics according to antiphospholipid syndrome/carriers of antiphospholipid antibodies.</w:t>
      </w:r>
    </w:p>
    <w:p w14:paraId="27D482A5" w14:textId="0C5C0311" w:rsidR="00D574BA" w:rsidRPr="004E3BB3" w:rsidRDefault="00D574BA" w:rsidP="00990A57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  <w:r w:rsidRPr="004E3BB3">
        <w:rPr>
          <w:rFonts w:ascii="Times New Roman" w:hAnsi="Times New Roman" w:cs="Times New Roman"/>
          <w:b/>
          <w:bCs/>
          <w:lang w:val="en-GB"/>
        </w:rPr>
        <w:t xml:space="preserve">Supplementary Table </w:t>
      </w:r>
      <w:r w:rsidR="00995499" w:rsidRPr="004E3BB3">
        <w:rPr>
          <w:rFonts w:ascii="Times New Roman" w:hAnsi="Times New Roman" w:cs="Times New Roman"/>
          <w:b/>
          <w:bCs/>
          <w:lang w:val="en-GB"/>
        </w:rPr>
        <w:t>2</w:t>
      </w:r>
      <w:r w:rsidRPr="004E3BB3">
        <w:rPr>
          <w:rFonts w:ascii="Times New Roman" w:hAnsi="Times New Roman" w:cs="Times New Roman"/>
          <w:b/>
          <w:bCs/>
          <w:lang w:val="en-GB"/>
        </w:rPr>
        <w:t>. Clinical characteristics according to thrombocytopenia degree.</w:t>
      </w:r>
    </w:p>
    <w:p w14:paraId="3D9C726D" w14:textId="15DA8FAD" w:rsidR="00D574BA" w:rsidRPr="004E3BB3" w:rsidRDefault="00D574BA" w:rsidP="00990A57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  <w:r w:rsidRPr="004E3BB3">
        <w:rPr>
          <w:rFonts w:ascii="Times New Roman" w:hAnsi="Times New Roman" w:cs="Times New Roman"/>
          <w:b/>
          <w:bCs/>
          <w:lang w:val="en-GB"/>
        </w:rPr>
        <w:t xml:space="preserve">Supplementary Table </w:t>
      </w:r>
      <w:r w:rsidR="00995499" w:rsidRPr="004E3BB3">
        <w:rPr>
          <w:rFonts w:ascii="Times New Roman" w:hAnsi="Times New Roman" w:cs="Times New Roman"/>
          <w:b/>
          <w:bCs/>
          <w:lang w:val="en-GB"/>
        </w:rPr>
        <w:t>3</w:t>
      </w:r>
      <w:r w:rsidRPr="004E3BB3">
        <w:rPr>
          <w:rFonts w:ascii="Times New Roman" w:hAnsi="Times New Roman" w:cs="Times New Roman"/>
          <w:b/>
          <w:bCs/>
          <w:lang w:val="en-GB"/>
        </w:rPr>
        <w:t>. Multivariable stepwise logistic regression of clinical factors associated with moderate-to severe thrombocytopenia.</w:t>
      </w:r>
    </w:p>
    <w:p w14:paraId="1BF26F72" w14:textId="1CB27DCD" w:rsidR="00D574BA" w:rsidRPr="004E3BB3" w:rsidRDefault="00D574BA" w:rsidP="00990A5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kern w:val="0"/>
          <w:lang w:val="en-US"/>
        </w:rPr>
      </w:pPr>
      <w:r w:rsidRPr="004E3BB3">
        <w:rPr>
          <w:rFonts w:ascii="Times New Roman" w:hAnsi="Times New Roman" w:cs="Times New Roman"/>
          <w:b/>
          <w:bCs/>
          <w:lang w:val="en-GB"/>
        </w:rPr>
        <w:t xml:space="preserve">Supplementary Figure 1.  </w:t>
      </w:r>
      <w:r w:rsidRPr="004E3BB3">
        <w:rPr>
          <w:rFonts w:ascii="Times New Roman" w:hAnsi="Times New Roman" w:cs="Times New Roman"/>
          <w:b/>
          <w:bCs/>
          <w:kern w:val="0"/>
          <w:lang w:val="en-US"/>
        </w:rPr>
        <w:t xml:space="preserve">Antiphospholipid antibodies in antiphospholipid syndrome patients and carriers. Panel A: anticardiolipin IgM and IgG, Panel B: anti </w:t>
      </w:r>
      <w:r w:rsidRPr="004E3BB3">
        <w:rPr>
          <w:rFonts w:ascii="Times New Roman" w:hAnsi="Times New Roman" w:cs="Times New Roman"/>
          <w:b/>
          <w:bCs/>
          <w:kern w:val="0"/>
          <w:lang w:val="en-US"/>
        </w:rPr>
        <w:sym w:font="Symbol" w:char="F062"/>
      </w:r>
      <w:r w:rsidRPr="004E3BB3">
        <w:rPr>
          <w:rFonts w:ascii="Times New Roman" w:hAnsi="Times New Roman" w:cs="Times New Roman"/>
          <w:b/>
          <w:bCs/>
          <w:kern w:val="0"/>
          <w:lang w:val="en-US"/>
        </w:rPr>
        <w:t>-glycoprotein I IgM and IgG, Panel C: lupus anticoagulants positivity.</w:t>
      </w:r>
    </w:p>
    <w:p w14:paraId="3D0D5B8F" w14:textId="77777777" w:rsidR="009B3F37" w:rsidRPr="004E3BB3" w:rsidRDefault="009B3F37" w:rsidP="00990A5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kern w:val="0"/>
          <w:lang w:val="en-US"/>
        </w:rPr>
      </w:pPr>
    </w:p>
    <w:p w14:paraId="557DB13F" w14:textId="77777777" w:rsidR="009B3F37" w:rsidRPr="004E3BB3" w:rsidRDefault="009B3F37" w:rsidP="009B3F37">
      <w:pPr>
        <w:tabs>
          <w:tab w:val="left" w:pos="1790"/>
        </w:tabs>
        <w:spacing w:line="360" w:lineRule="auto"/>
        <w:rPr>
          <w:rFonts w:ascii="Times New Roman" w:hAnsi="Times New Roman" w:cs="Times New Roman"/>
          <w:b/>
          <w:bCs/>
          <w:kern w:val="0"/>
          <w:lang w:val="en-US"/>
        </w:rPr>
      </w:pPr>
      <w:r w:rsidRPr="004E3BB3">
        <w:rPr>
          <w:rFonts w:ascii="Times New Roman" w:hAnsi="Times New Roman" w:cs="Times New Roman"/>
          <w:b/>
          <w:bCs/>
          <w:lang w:val="en-GB"/>
        </w:rPr>
        <w:t xml:space="preserve">Supplementary Figure 2.  </w:t>
      </w:r>
      <w:r w:rsidRPr="004E3BB3">
        <w:rPr>
          <w:rFonts w:ascii="Times New Roman" w:hAnsi="Times New Roman" w:cs="Times New Roman"/>
          <w:b/>
          <w:bCs/>
          <w:kern w:val="0"/>
          <w:lang w:val="en-US"/>
        </w:rPr>
        <w:t xml:space="preserve">Antiphospholipid antibodies in antiphospholipid syndrome patients and carriers, second determination. Panel A: anticardiolipin IgM and IgG, Panel B: anti </w:t>
      </w:r>
      <w:r w:rsidRPr="004E3BB3">
        <w:rPr>
          <w:rFonts w:ascii="Times New Roman" w:hAnsi="Times New Roman" w:cs="Times New Roman"/>
          <w:b/>
          <w:bCs/>
          <w:kern w:val="0"/>
          <w:lang w:val="en-US"/>
        </w:rPr>
        <w:sym w:font="Symbol" w:char="F062"/>
      </w:r>
      <w:r w:rsidRPr="004E3BB3">
        <w:rPr>
          <w:rFonts w:ascii="Times New Roman" w:hAnsi="Times New Roman" w:cs="Times New Roman"/>
          <w:b/>
          <w:bCs/>
          <w:kern w:val="0"/>
          <w:lang w:val="en-US"/>
        </w:rPr>
        <w:t>-glycoprotein I IgM and IgG, Panel C: lupus anticoagulants positivity.</w:t>
      </w:r>
    </w:p>
    <w:p w14:paraId="1358ECB6" w14:textId="77777777" w:rsidR="009B3F37" w:rsidRPr="004E3BB3" w:rsidRDefault="009B3F37" w:rsidP="00990A5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kern w:val="0"/>
          <w:lang w:val="en-US"/>
        </w:rPr>
      </w:pPr>
    </w:p>
    <w:p w14:paraId="074FD030" w14:textId="77777777" w:rsidR="00D574BA" w:rsidRPr="004E3BB3" w:rsidRDefault="00D574BA" w:rsidP="00990A57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3452E9F6" w14:textId="39B3B110" w:rsidR="008C2C85" w:rsidRPr="004E3BB3" w:rsidRDefault="008C2C85" w:rsidP="00990A57">
      <w:pPr>
        <w:spacing w:line="360" w:lineRule="auto"/>
        <w:rPr>
          <w:rFonts w:ascii="Times New Roman" w:hAnsi="Times New Roman" w:cs="Times New Roman"/>
          <w:lang w:val="en-GB"/>
        </w:rPr>
      </w:pPr>
      <w:r w:rsidRPr="004E3BB3">
        <w:rPr>
          <w:rFonts w:ascii="Times New Roman" w:hAnsi="Times New Roman" w:cs="Times New Roman"/>
          <w:lang w:val="en-GB"/>
        </w:rPr>
        <w:br w:type="page"/>
      </w:r>
    </w:p>
    <w:p w14:paraId="08371549" w14:textId="77777777" w:rsidR="00995499" w:rsidRPr="004E3BB3" w:rsidRDefault="00995499" w:rsidP="00990A57">
      <w:pPr>
        <w:spacing w:line="360" w:lineRule="auto"/>
        <w:rPr>
          <w:rFonts w:ascii="Times New Roman" w:hAnsi="Times New Roman" w:cs="Times New Roman"/>
          <w:b/>
          <w:bCs/>
          <w:lang w:val="en-GB"/>
        </w:rPr>
        <w:sectPr w:rsidR="00995499" w:rsidRPr="004E3BB3" w:rsidSect="004E3BB3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48D6DE93" w14:textId="447E5BCF" w:rsidR="00995499" w:rsidRPr="004E3BB3" w:rsidRDefault="00995499" w:rsidP="00990A57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  <w:r w:rsidRPr="004E3BB3">
        <w:rPr>
          <w:rFonts w:ascii="Times New Roman" w:hAnsi="Times New Roman" w:cs="Times New Roman"/>
          <w:b/>
          <w:bCs/>
          <w:lang w:val="en-GB"/>
        </w:rPr>
        <w:t>Supplementary Table 1</w:t>
      </w:r>
      <w:r w:rsidR="009B3F37" w:rsidRPr="004E3BB3">
        <w:rPr>
          <w:rFonts w:ascii="Times New Roman" w:hAnsi="Times New Roman" w:cs="Times New Roman"/>
          <w:b/>
          <w:bCs/>
          <w:lang w:val="en-GB"/>
        </w:rPr>
        <w:t>.</w:t>
      </w:r>
      <w:r w:rsidRPr="004E3BB3">
        <w:rPr>
          <w:rFonts w:ascii="Times New Roman" w:hAnsi="Times New Roman" w:cs="Times New Roman"/>
          <w:b/>
          <w:bCs/>
          <w:lang w:val="en-GB"/>
        </w:rPr>
        <w:t xml:space="preserve"> Clinical characteristics according to antiphospholipid syndrome/carriers of antiphospholipid antibodies.</w:t>
      </w:r>
    </w:p>
    <w:tbl>
      <w:tblPr>
        <w:tblStyle w:val="TableGrid"/>
        <w:tblW w:w="14596" w:type="dxa"/>
        <w:tblLook w:val="04A0" w:firstRow="1" w:lastRow="0" w:firstColumn="1" w:lastColumn="0" w:noHBand="0" w:noVBand="1"/>
      </w:tblPr>
      <w:tblGrid>
        <w:gridCol w:w="3938"/>
        <w:gridCol w:w="2100"/>
        <w:gridCol w:w="2179"/>
        <w:gridCol w:w="1034"/>
        <w:gridCol w:w="2092"/>
        <w:gridCol w:w="2266"/>
        <w:gridCol w:w="987"/>
      </w:tblGrid>
      <w:tr w:rsidR="004E3BB3" w:rsidRPr="004E3BB3" w14:paraId="49A547AA" w14:textId="77777777" w:rsidTr="00836F15">
        <w:tc>
          <w:tcPr>
            <w:tcW w:w="3938" w:type="dxa"/>
          </w:tcPr>
          <w:p w14:paraId="76257867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5313" w:type="dxa"/>
            <w:gridSpan w:val="3"/>
          </w:tcPr>
          <w:p w14:paraId="168900CE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E3BB3">
              <w:rPr>
                <w:rFonts w:ascii="Times New Roman" w:hAnsi="Times New Roman" w:cs="Times New Roman"/>
                <w:b/>
                <w:bCs/>
                <w:lang w:val="en-US"/>
              </w:rPr>
              <w:t>Carriers</w:t>
            </w:r>
          </w:p>
        </w:tc>
        <w:tc>
          <w:tcPr>
            <w:tcW w:w="5345" w:type="dxa"/>
            <w:gridSpan w:val="3"/>
          </w:tcPr>
          <w:p w14:paraId="20F09C34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E3BB3">
              <w:rPr>
                <w:rFonts w:ascii="Times New Roman" w:hAnsi="Times New Roman" w:cs="Times New Roman"/>
                <w:b/>
                <w:bCs/>
                <w:lang w:val="en-US"/>
              </w:rPr>
              <w:t>Antiphospholipid Syndrome</w:t>
            </w:r>
          </w:p>
        </w:tc>
      </w:tr>
      <w:tr w:rsidR="004E3BB3" w:rsidRPr="004E3BB3" w14:paraId="73DB8BDC" w14:textId="77777777" w:rsidTr="00836F15">
        <w:tc>
          <w:tcPr>
            <w:tcW w:w="3938" w:type="dxa"/>
          </w:tcPr>
          <w:p w14:paraId="64BB1740" w14:textId="77777777" w:rsidR="00995499" w:rsidRPr="004E3BB3" w:rsidRDefault="00995499" w:rsidP="00990A57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100" w:type="dxa"/>
          </w:tcPr>
          <w:p w14:paraId="7877F1ED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E3BB3">
              <w:rPr>
                <w:rFonts w:ascii="Times New Roman" w:hAnsi="Times New Roman" w:cs="Times New Roman"/>
                <w:b/>
                <w:bCs/>
                <w:lang w:val="en-US"/>
              </w:rPr>
              <w:t>No thrombocytopenia (N = 133)</w:t>
            </w:r>
          </w:p>
        </w:tc>
        <w:tc>
          <w:tcPr>
            <w:tcW w:w="2179" w:type="dxa"/>
          </w:tcPr>
          <w:p w14:paraId="2C88FEB8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E3BB3">
              <w:rPr>
                <w:rFonts w:ascii="Times New Roman" w:hAnsi="Times New Roman" w:cs="Times New Roman"/>
                <w:b/>
                <w:bCs/>
                <w:lang w:val="en-US"/>
              </w:rPr>
              <w:t>Thrombocytopenia (N = 15)</w:t>
            </w:r>
          </w:p>
        </w:tc>
        <w:tc>
          <w:tcPr>
            <w:tcW w:w="1034" w:type="dxa"/>
          </w:tcPr>
          <w:p w14:paraId="1EA0A8CB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E3BB3">
              <w:rPr>
                <w:rFonts w:ascii="Times New Roman" w:hAnsi="Times New Roman" w:cs="Times New Roman"/>
                <w:b/>
                <w:bCs/>
                <w:lang w:val="en-US"/>
              </w:rPr>
              <w:t>p-value</w:t>
            </w:r>
          </w:p>
        </w:tc>
        <w:tc>
          <w:tcPr>
            <w:tcW w:w="2092" w:type="dxa"/>
          </w:tcPr>
          <w:p w14:paraId="14784652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E3BB3">
              <w:rPr>
                <w:rFonts w:ascii="Times New Roman" w:hAnsi="Times New Roman" w:cs="Times New Roman"/>
                <w:b/>
                <w:bCs/>
                <w:lang w:val="en-US"/>
              </w:rPr>
              <w:t>No thrombocytopenia (N = 268)</w:t>
            </w:r>
          </w:p>
        </w:tc>
        <w:tc>
          <w:tcPr>
            <w:tcW w:w="2266" w:type="dxa"/>
          </w:tcPr>
          <w:p w14:paraId="652E71B5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E3BB3">
              <w:rPr>
                <w:rFonts w:ascii="Times New Roman" w:hAnsi="Times New Roman" w:cs="Times New Roman"/>
                <w:b/>
                <w:bCs/>
                <w:lang w:val="en-US"/>
              </w:rPr>
              <w:t>Thrombocytopenia (N = 48)</w:t>
            </w:r>
          </w:p>
        </w:tc>
        <w:tc>
          <w:tcPr>
            <w:tcW w:w="987" w:type="dxa"/>
          </w:tcPr>
          <w:p w14:paraId="41CD1641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E3BB3">
              <w:rPr>
                <w:rFonts w:ascii="Times New Roman" w:hAnsi="Times New Roman" w:cs="Times New Roman"/>
                <w:b/>
                <w:bCs/>
                <w:lang w:val="en-US"/>
              </w:rPr>
              <w:t>p-value</w:t>
            </w:r>
          </w:p>
        </w:tc>
      </w:tr>
      <w:tr w:rsidR="004E3BB3" w:rsidRPr="004E3BB3" w14:paraId="5A483CB6" w14:textId="77777777" w:rsidTr="00836F15">
        <w:tc>
          <w:tcPr>
            <w:tcW w:w="3938" w:type="dxa"/>
          </w:tcPr>
          <w:p w14:paraId="4891655E" w14:textId="77777777" w:rsidR="00995499" w:rsidRPr="004E3BB3" w:rsidRDefault="00995499" w:rsidP="00990A57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i/>
                <w:iCs/>
                <w:lang w:val="en-US"/>
              </w:rPr>
              <w:t>Age (years)</w:t>
            </w:r>
          </w:p>
        </w:tc>
        <w:tc>
          <w:tcPr>
            <w:tcW w:w="2100" w:type="dxa"/>
          </w:tcPr>
          <w:p w14:paraId="0CEA971A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55.58 ± 15.77</w:t>
            </w:r>
          </w:p>
        </w:tc>
        <w:tc>
          <w:tcPr>
            <w:tcW w:w="2179" w:type="dxa"/>
          </w:tcPr>
          <w:p w14:paraId="1EB36CA8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58.60 ± 12.80</w:t>
            </w:r>
          </w:p>
        </w:tc>
        <w:tc>
          <w:tcPr>
            <w:tcW w:w="1034" w:type="dxa"/>
          </w:tcPr>
          <w:p w14:paraId="645C22F3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0.476</w:t>
            </w:r>
          </w:p>
        </w:tc>
        <w:tc>
          <w:tcPr>
            <w:tcW w:w="2092" w:type="dxa"/>
          </w:tcPr>
          <w:p w14:paraId="3DB5ADC7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58.14 ± 15.72</w:t>
            </w:r>
          </w:p>
        </w:tc>
        <w:tc>
          <w:tcPr>
            <w:tcW w:w="2266" w:type="dxa"/>
          </w:tcPr>
          <w:p w14:paraId="7DD87B8A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56.94 ± 15.77</w:t>
            </w:r>
          </w:p>
        </w:tc>
        <w:tc>
          <w:tcPr>
            <w:tcW w:w="987" w:type="dxa"/>
          </w:tcPr>
          <w:p w14:paraId="75084B93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0.628</w:t>
            </w:r>
          </w:p>
        </w:tc>
      </w:tr>
      <w:tr w:rsidR="004E3BB3" w:rsidRPr="004E3BB3" w14:paraId="43BEFAE2" w14:textId="77777777" w:rsidTr="00836F15">
        <w:tc>
          <w:tcPr>
            <w:tcW w:w="3938" w:type="dxa"/>
          </w:tcPr>
          <w:p w14:paraId="204E0B21" w14:textId="77777777" w:rsidR="00995499" w:rsidRPr="004E3BB3" w:rsidRDefault="00995499" w:rsidP="00990A57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i/>
                <w:iCs/>
                <w:lang w:val="en-US"/>
              </w:rPr>
              <w:t>Women n (%)</w:t>
            </w:r>
          </w:p>
        </w:tc>
        <w:tc>
          <w:tcPr>
            <w:tcW w:w="2100" w:type="dxa"/>
          </w:tcPr>
          <w:p w14:paraId="6D0DB1E0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104 (78.2)</w:t>
            </w:r>
          </w:p>
        </w:tc>
        <w:tc>
          <w:tcPr>
            <w:tcW w:w="2179" w:type="dxa"/>
          </w:tcPr>
          <w:p w14:paraId="416DC3C1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9 (60)</w:t>
            </w:r>
          </w:p>
        </w:tc>
        <w:tc>
          <w:tcPr>
            <w:tcW w:w="1034" w:type="dxa"/>
          </w:tcPr>
          <w:p w14:paraId="2AFB93D0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0.195</w:t>
            </w:r>
          </w:p>
        </w:tc>
        <w:tc>
          <w:tcPr>
            <w:tcW w:w="2092" w:type="dxa"/>
          </w:tcPr>
          <w:p w14:paraId="10625E18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170 (63.4)</w:t>
            </w:r>
          </w:p>
        </w:tc>
        <w:tc>
          <w:tcPr>
            <w:tcW w:w="2266" w:type="dxa"/>
          </w:tcPr>
          <w:p w14:paraId="28C075CB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25 (52.1)</w:t>
            </w:r>
          </w:p>
        </w:tc>
        <w:tc>
          <w:tcPr>
            <w:tcW w:w="987" w:type="dxa"/>
          </w:tcPr>
          <w:p w14:paraId="7A73B3A0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0.093</w:t>
            </w:r>
          </w:p>
        </w:tc>
      </w:tr>
      <w:tr w:rsidR="004E3BB3" w:rsidRPr="004E3BB3" w14:paraId="7057F48F" w14:textId="77777777" w:rsidTr="00836F15">
        <w:tc>
          <w:tcPr>
            <w:tcW w:w="3938" w:type="dxa"/>
          </w:tcPr>
          <w:p w14:paraId="10AB9063" w14:textId="77777777" w:rsidR="00995499" w:rsidRPr="004E3BB3" w:rsidRDefault="00995499" w:rsidP="00990A57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i/>
                <w:iCs/>
                <w:lang w:val="en-US"/>
              </w:rPr>
              <w:t>BMI mean</w:t>
            </w:r>
          </w:p>
        </w:tc>
        <w:tc>
          <w:tcPr>
            <w:tcW w:w="2100" w:type="dxa"/>
          </w:tcPr>
          <w:p w14:paraId="20CEE91A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25.83 ± 5.46</w:t>
            </w:r>
          </w:p>
        </w:tc>
        <w:tc>
          <w:tcPr>
            <w:tcW w:w="2179" w:type="dxa"/>
          </w:tcPr>
          <w:p w14:paraId="3CD15AB2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25.24 ± 3.68</w:t>
            </w:r>
          </w:p>
        </w:tc>
        <w:tc>
          <w:tcPr>
            <w:tcW w:w="1034" w:type="dxa"/>
          </w:tcPr>
          <w:p w14:paraId="469126BF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0.688</w:t>
            </w:r>
          </w:p>
        </w:tc>
        <w:tc>
          <w:tcPr>
            <w:tcW w:w="2092" w:type="dxa"/>
          </w:tcPr>
          <w:p w14:paraId="49883D2F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26.07 ± 4.92</w:t>
            </w:r>
          </w:p>
        </w:tc>
        <w:tc>
          <w:tcPr>
            <w:tcW w:w="2266" w:type="dxa"/>
          </w:tcPr>
          <w:p w14:paraId="0AA01F13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25.56 ± 4.40</w:t>
            </w:r>
          </w:p>
        </w:tc>
        <w:tc>
          <w:tcPr>
            <w:tcW w:w="987" w:type="dxa"/>
          </w:tcPr>
          <w:p w14:paraId="3BD4DE11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0.504</w:t>
            </w:r>
          </w:p>
        </w:tc>
      </w:tr>
      <w:tr w:rsidR="004E3BB3" w:rsidRPr="004E3BB3" w14:paraId="711E292B" w14:textId="77777777" w:rsidTr="00836F15">
        <w:tc>
          <w:tcPr>
            <w:tcW w:w="3938" w:type="dxa"/>
          </w:tcPr>
          <w:p w14:paraId="794E0F9A" w14:textId="77777777" w:rsidR="00995499" w:rsidRPr="004E3BB3" w:rsidRDefault="00995499" w:rsidP="00990A57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i/>
                <w:iCs/>
                <w:lang w:val="en-US"/>
              </w:rPr>
              <w:t>Cancer history n (%)</w:t>
            </w:r>
          </w:p>
        </w:tc>
        <w:tc>
          <w:tcPr>
            <w:tcW w:w="2100" w:type="dxa"/>
          </w:tcPr>
          <w:p w14:paraId="42B97850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15 (11.3)</w:t>
            </w:r>
          </w:p>
        </w:tc>
        <w:tc>
          <w:tcPr>
            <w:tcW w:w="2179" w:type="dxa"/>
          </w:tcPr>
          <w:p w14:paraId="60496828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3 (20)</w:t>
            </w:r>
          </w:p>
        </w:tc>
        <w:tc>
          <w:tcPr>
            <w:tcW w:w="1034" w:type="dxa"/>
          </w:tcPr>
          <w:p w14:paraId="7B2DB13A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0.267</w:t>
            </w:r>
          </w:p>
        </w:tc>
        <w:tc>
          <w:tcPr>
            <w:tcW w:w="2092" w:type="dxa"/>
          </w:tcPr>
          <w:p w14:paraId="22F4F116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18 (6.7)</w:t>
            </w:r>
          </w:p>
        </w:tc>
        <w:tc>
          <w:tcPr>
            <w:tcW w:w="2266" w:type="dxa"/>
          </w:tcPr>
          <w:p w14:paraId="29D1ABF1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3 (6.3)</w:t>
            </w:r>
          </w:p>
        </w:tc>
        <w:tc>
          <w:tcPr>
            <w:tcW w:w="987" w:type="dxa"/>
          </w:tcPr>
          <w:p w14:paraId="6BBDF2F2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0.601</w:t>
            </w:r>
          </w:p>
        </w:tc>
      </w:tr>
      <w:tr w:rsidR="004E3BB3" w:rsidRPr="004E3BB3" w14:paraId="0E1B177F" w14:textId="77777777" w:rsidTr="00836F15">
        <w:tc>
          <w:tcPr>
            <w:tcW w:w="3938" w:type="dxa"/>
          </w:tcPr>
          <w:p w14:paraId="2D1E4F2F" w14:textId="77777777" w:rsidR="00995499" w:rsidRPr="004E3BB3" w:rsidRDefault="00995499" w:rsidP="00990A57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i/>
                <w:iCs/>
                <w:lang w:val="en-US"/>
              </w:rPr>
              <w:t>Diabetes mellitus n (%)</w:t>
            </w:r>
          </w:p>
        </w:tc>
        <w:tc>
          <w:tcPr>
            <w:tcW w:w="2100" w:type="dxa"/>
          </w:tcPr>
          <w:p w14:paraId="7ED07B96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9 (6.8)</w:t>
            </w:r>
          </w:p>
        </w:tc>
        <w:tc>
          <w:tcPr>
            <w:tcW w:w="2179" w:type="dxa"/>
          </w:tcPr>
          <w:p w14:paraId="1F222E91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 (6.7)</w:t>
            </w:r>
          </w:p>
        </w:tc>
        <w:tc>
          <w:tcPr>
            <w:tcW w:w="1034" w:type="dxa"/>
          </w:tcPr>
          <w:p w14:paraId="7D613AED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0.732</w:t>
            </w:r>
          </w:p>
        </w:tc>
        <w:tc>
          <w:tcPr>
            <w:tcW w:w="2092" w:type="dxa"/>
          </w:tcPr>
          <w:p w14:paraId="161E9687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13 (4.9)</w:t>
            </w:r>
          </w:p>
        </w:tc>
        <w:tc>
          <w:tcPr>
            <w:tcW w:w="2266" w:type="dxa"/>
          </w:tcPr>
          <w:p w14:paraId="2E817968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4 (8.3)</w:t>
            </w:r>
          </w:p>
        </w:tc>
        <w:tc>
          <w:tcPr>
            <w:tcW w:w="987" w:type="dxa"/>
          </w:tcPr>
          <w:p w14:paraId="381B65BF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0.248</w:t>
            </w:r>
          </w:p>
        </w:tc>
      </w:tr>
      <w:tr w:rsidR="004E3BB3" w:rsidRPr="004E3BB3" w14:paraId="2232D972" w14:textId="77777777" w:rsidTr="00836F15">
        <w:tc>
          <w:tcPr>
            <w:tcW w:w="3938" w:type="dxa"/>
          </w:tcPr>
          <w:p w14:paraId="40612513" w14:textId="77777777" w:rsidR="00995499" w:rsidRPr="004E3BB3" w:rsidRDefault="00995499" w:rsidP="00990A57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i/>
                <w:iCs/>
                <w:lang w:val="en-US"/>
              </w:rPr>
              <w:t>Hypertension n (%)</w:t>
            </w:r>
          </w:p>
        </w:tc>
        <w:tc>
          <w:tcPr>
            <w:tcW w:w="2100" w:type="dxa"/>
          </w:tcPr>
          <w:p w14:paraId="69D81DBF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41 (30.8)</w:t>
            </w:r>
          </w:p>
        </w:tc>
        <w:tc>
          <w:tcPr>
            <w:tcW w:w="2179" w:type="dxa"/>
          </w:tcPr>
          <w:p w14:paraId="22FA0C0B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6 (40)</w:t>
            </w:r>
          </w:p>
        </w:tc>
        <w:tc>
          <w:tcPr>
            <w:tcW w:w="1034" w:type="dxa"/>
          </w:tcPr>
          <w:p w14:paraId="6DACCBCC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0.325</w:t>
            </w:r>
          </w:p>
        </w:tc>
        <w:tc>
          <w:tcPr>
            <w:tcW w:w="2092" w:type="dxa"/>
          </w:tcPr>
          <w:p w14:paraId="19134E18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99 (36.9)</w:t>
            </w:r>
          </w:p>
        </w:tc>
        <w:tc>
          <w:tcPr>
            <w:tcW w:w="2266" w:type="dxa"/>
          </w:tcPr>
          <w:p w14:paraId="14A7A14C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19 (39.6)</w:t>
            </w:r>
          </w:p>
        </w:tc>
        <w:tc>
          <w:tcPr>
            <w:tcW w:w="987" w:type="dxa"/>
          </w:tcPr>
          <w:p w14:paraId="7DE3AB62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0.422</w:t>
            </w:r>
          </w:p>
        </w:tc>
      </w:tr>
      <w:tr w:rsidR="004E3BB3" w:rsidRPr="004E3BB3" w14:paraId="74B1C844" w14:textId="77777777" w:rsidTr="00836F15">
        <w:tc>
          <w:tcPr>
            <w:tcW w:w="3938" w:type="dxa"/>
          </w:tcPr>
          <w:p w14:paraId="13CCB439" w14:textId="77777777" w:rsidR="00995499" w:rsidRPr="004E3BB3" w:rsidRDefault="00995499" w:rsidP="00990A57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i/>
                <w:iCs/>
                <w:lang w:val="en-US"/>
              </w:rPr>
              <w:t>Cerebral Vascular Disease n (%)</w:t>
            </w:r>
          </w:p>
        </w:tc>
        <w:tc>
          <w:tcPr>
            <w:tcW w:w="2100" w:type="dxa"/>
          </w:tcPr>
          <w:p w14:paraId="2F2A9EF6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NA</w:t>
            </w:r>
          </w:p>
        </w:tc>
        <w:tc>
          <w:tcPr>
            <w:tcW w:w="2179" w:type="dxa"/>
          </w:tcPr>
          <w:p w14:paraId="11211C4F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NA</w:t>
            </w:r>
          </w:p>
        </w:tc>
        <w:tc>
          <w:tcPr>
            <w:tcW w:w="1034" w:type="dxa"/>
          </w:tcPr>
          <w:p w14:paraId="3E47CD7A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092" w:type="dxa"/>
          </w:tcPr>
          <w:p w14:paraId="63A2A5CC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50 (18.7)</w:t>
            </w:r>
          </w:p>
        </w:tc>
        <w:tc>
          <w:tcPr>
            <w:tcW w:w="2266" w:type="dxa"/>
          </w:tcPr>
          <w:p w14:paraId="71BF7333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10 (20.8)</w:t>
            </w:r>
          </w:p>
        </w:tc>
        <w:tc>
          <w:tcPr>
            <w:tcW w:w="987" w:type="dxa"/>
          </w:tcPr>
          <w:p w14:paraId="58B3618A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0.428</w:t>
            </w:r>
          </w:p>
        </w:tc>
      </w:tr>
      <w:tr w:rsidR="004E3BB3" w:rsidRPr="004E3BB3" w14:paraId="24FD6B2D" w14:textId="77777777" w:rsidTr="00836F15">
        <w:tc>
          <w:tcPr>
            <w:tcW w:w="3938" w:type="dxa"/>
          </w:tcPr>
          <w:p w14:paraId="635CD070" w14:textId="77777777" w:rsidR="00995499" w:rsidRPr="004E3BB3" w:rsidRDefault="00995499" w:rsidP="00990A57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i/>
                <w:iCs/>
                <w:lang w:val="en-US"/>
              </w:rPr>
              <w:t>Ischemic Heart Disease n (%)</w:t>
            </w:r>
          </w:p>
        </w:tc>
        <w:tc>
          <w:tcPr>
            <w:tcW w:w="2100" w:type="dxa"/>
          </w:tcPr>
          <w:p w14:paraId="7AB53CB7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NA</w:t>
            </w:r>
          </w:p>
        </w:tc>
        <w:tc>
          <w:tcPr>
            <w:tcW w:w="2179" w:type="dxa"/>
          </w:tcPr>
          <w:p w14:paraId="15E72521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NA</w:t>
            </w:r>
          </w:p>
        </w:tc>
        <w:tc>
          <w:tcPr>
            <w:tcW w:w="1034" w:type="dxa"/>
          </w:tcPr>
          <w:p w14:paraId="5F882526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092" w:type="dxa"/>
          </w:tcPr>
          <w:p w14:paraId="05060B8F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13 (4.9)</w:t>
            </w:r>
          </w:p>
        </w:tc>
        <w:tc>
          <w:tcPr>
            <w:tcW w:w="2266" w:type="dxa"/>
          </w:tcPr>
          <w:p w14:paraId="53F61DE0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3 (6.3)</w:t>
            </w:r>
          </w:p>
        </w:tc>
        <w:tc>
          <w:tcPr>
            <w:tcW w:w="987" w:type="dxa"/>
          </w:tcPr>
          <w:p w14:paraId="23E50BAB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0.449</w:t>
            </w:r>
          </w:p>
        </w:tc>
      </w:tr>
      <w:tr w:rsidR="004E3BB3" w:rsidRPr="004E3BB3" w14:paraId="67908C89" w14:textId="77777777" w:rsidTr="00836F15">
        <w:tc>
          <w:tcPr>
            <w:tcW w:w="3938" w:type="dxa"/>
          </w:tcPr>
          <w:p w14:paraId="29055ED6" w14:textId="77777777" w:rsidR="00995499" w:rsidRPr="004E3BB3" w:rsidRDefault="00995499" w:rsidP="00990A57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i/>
                <w:iCs/>
                <w:lang w:val="en-US"/>
              </w:rPr>
              <w:t>Heart Failure (%)</w:t>
            </w:r>
          </w:p>
        </w:tc>
        <w:tc>
          <w:tcPr>
            <w:tcW w:w="2100" w:type="dxa"/>
          </w:tcPr>
          <w:p w14:paraId="4E140824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 (0.0)</w:t>
            </w:r>
          </w:p>
        </w:tc>
        <w:tc>
          <w:tcPr>
            <w:tcW w:w="2179" w:type="dxa"/>
          </w:tcPr>
          <w:p w14:paraId="71892318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 (0.0)</w:t>
            </w:r>
          </w:p>
        </w:tc>
        <w:tc>
          <w:tcPr>
            <w:tcW w:w="1034" w:type="dxa"/>
          </w:tcPr>
          <w:p w14:paraId="35143DA4" w14:textId="4690982E" w:rsidR="00995499" w:rsidRPr="004E3BB3" w:rsidRDefault="00EE0B2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092" w:type="dxa"/>
          </w:tcPr>
          <w:p w14:paraId="648D8209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2 (0.7)</w:t>
            </w:r>
          </w:p>
        </w:tc>
        <w:tc>
          <w:tcPr>
            <w:tcW w:w="2266" w:type="dxa"/>
          </w:tcPr>
          <w:p w14:paraId="23C27BB9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2 (4.2)</w:t>
            </w:r>
          </w:p>
        </w:tc>
        <w:tc>
          <w:tcPr>
            <w:tcW w:w="987" w:type="dxa"/>
          </w:tcPr>
          <w:p w14:paraId="7711239F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0.111</w:t>
            </w:r>
          </w:p>
        </w:tc>
      </w:tr>
      <w:tr w:rsidR="004E3BB3" w:rsidRPr="004E3BB3" w14:paraId="3DB62B43" w14:textId="77777777" w:rsidTr="00836F15">
        <w:tc>
          <w:tcPr>
            <w:tcW w:w="3938" w:type="dxa"/>
          </w:tcPr>
          <w:p w14:paraId="2F6C54B0" w14:textId="77777777" w:rsidR="00995499" w:rsidRPr="004E3BB3" w:rsidRDefault="00995499" w:rsidP="00990A57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i/>
                <w:iCs/>
                <w:lang w:val="en-US"/>
              </w:rPr>
              <w:t>Peripheral Artery Disease n (%)</w:t>
            </w:r>
          </w:p>
        </w:tc>
        <w:tc>
          <w:tcPr>
            <w:tcW w:w="2100" w:type="dxa"/>
          </w:tcPr>
          <w:p w14:paraId="69F9B382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3 (2.3)</w:t>
            </w:r>
          </w:p>
        </w:tc>
        <w:tc>
          <w:tcPr>
            <w:tcW w:w="2179" w:type="dxa"/>
          </w:tcPr>
          <w:p w14:paraId="2B687EAF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 (0.0)</w:t>
            </w:r>
          </w:p>
        </w:tc>
        <w:tc>
          <w:tcPr>
            <w:tcW w:w="1034" w:type="dxa"/>
          </w:tcPr>
          <w:p w14:paraId="62D0CE19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0.724</w:t>
            </w:r>
          </w:p>
        </w:tc>
        <w:tc>
          <w:tcPr>
            <w:tcW w:w="2092" w:type="dxa"/>
          </w:tcPr>
          <w:p w14:paraId="7F7F7CB4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17 (6.3)</w:t>
            </w:r>
          </w:p>
        </w:tc>
        <w:tc>
          <w:tcPr>
            <w:tcW w:w="2266" w:type="dxa"/>
          </w:tcPr>
          <w:p w14:paraId="58E00D9C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 (0.0)</w:t>
            </w:r>
          </w:p>
        </w:tc>
        <w:tc>
          <w:tcPr>
            <w:tcW w:w="987" w:type="dxa"/>
          </w:tcPr>
          <w:p w14:paraId="2676FC34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0.056</w:t>
            </w:r>
          </w:p>
        </w:tc>
      </w:tr>
      <w:tr w:rsidR="004E3BB3" w:rsidRPr="004E3BB3" w14:paraId="0524DA50" w14:textId="77777777" w:rsidTr="00836F15">
        <w:tc>
          <w:tcPr>
            <w:tcW w:w="3938" w:type="dxa"/>
          </w:tcPr>
          <w:p w14:paraId="0AA1B927" w14:textId="77777777" w:rsidR="00995499" w:rsidRPr="004E3BB3" w:rsidRDefault="00995499" w:rsidP="00990A57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i/>
                <w:iCs/>
                <w:lang w:val="en-US"/>
              </w:rPr>
              <w:t>Chronic Lung Disease n (%)</w:t>
            </w:r>
          </w:p>
        </w:tc>
        <w:tc>
          <w:tcPr>
            <w:tcW w:w="2100" w:type="dxa"/>
          </w:tcPr>
          <w:p w14:paraId="7948D0FA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4 (3.0)</w:t>
            </w:r>
          </w:p>
        </w:tc>
        <w:tc>
          <w:tcPr>
            <w:tcW w:w="2179" w:type="dxa"/>
          </w:tcPr>
          <w:p w14:paraId="7985EF6B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 (0.0)</w:t>
            </w:r>
          </w:p>
        </w:tc>
        <w:tc>
          <w:tcPr>
            <w:tcW w:w="1034" w:type="dxa"/>
          </w:tcPr>
          <w:p w14:paraId="223ECB97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0.649</w:t>
            </w:r>
          </w:p>
        </w:tc>
        <w:tc>
          <w:tcPr>
            <w:tcW w:w="2092" w:type="dxa"/>
          </w:tcPr>
          <w:p w14:paraId="5E153319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19 (7.1)</w:t>
            </w:r>
          </w:p>
        </w:tc>
        <w:tc>
          <w:tcPr>
            <w:tcW w:w="2266" w:type="dxa"/>
          </w:tcPr>
          <w:p w14:paraId="6E563EB7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3 (6.4)</w:t>
            </w:r>
          </w:p>
        </w:tc>
        <w:tc>
          <w:tcPr>
            <w:tcW w:w="987" w:type="dxa"/>
          </w:tcPr>
          <w:p w14:paraId="7DB0DD40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0.564</w:t>
            </w:r>
          </w:p>
        </w:tc>
      </w:tr>
      <w:tr w:rsidR="004E3BB3" w:rsidRPr="004E3BB3" w14:paraId="4AA52AF3" w14:textId="77777777" w:rsidTr="00836F15">
        <w:tc>
          <w:tcPr>
            <w:tcW w:w="3938" w:type="dxa"/>
          </w:tcPr>
          <w:p w14:paraId="71D7DE7D" w14:textId="77777777" w:rsidR="00995499" w:rsidRPr="004E3BB3" w:rsidRDefault="00995499" w:rsidP="00990A57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i/>
                <w:iCs/>
                <w:lang w:val="en-US"/>
              </w:rPr>
              <w:t>Liver Cirrhosis n (%)</w:t>
            </w:r>
          </w:p>
        </w:tc>
        <w:tc>
          <w:tcPr>
            <w:tcW w:w="2100" w:type="dxa"/>
          </w:tcPr>
          <w:p w14:paraId="017F60CB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 (0.0)</w:t>
            </w:r>
          </w:p>
        </w:tc>
        <w:tc>
          <w:tcPr>
            <w:tcW w:w="2179" w:type="dxa"/>
          </w:tcPr>
          <w:p w14:paraId="0EB0F722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 (6.7)</w:t>
            </w:r>
          </w:p>
        </w:tc>
        <w:tc>
          <w:tcPr>
            <w:tcW w:w="1034" w:type="dxa"/>
          </w:tcPr>
          <w:p w14:paraId="36058D59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0.101</w:t>
            </w:r>
          </w:p>
        </w:tc>
        <w:tc>
          <w:tcPr>
            <w:tcW w:w="2092" w:type="dxa"/>
          </w:tcPr>
          <w:p w14:paraId="0E0C64F1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2 (0.7)</w:t>
            </w:r>
          </w:p>
        </w:tc>
        <w:tc>
          <w:tcPr>
            <w:tcW w:w="2266" w:type="dxa"/>
          </w:tcPr>
          <w:p w14:paraId="0C892601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 (0.0)</w:t>
            </w:r>
          </w:p>
        </w:tc>
        <w:tc>
          <w:tcPr>
            <w:tcW w:w="987" w:type="dxa"/>
          </w:tcPr>
          <w:p w14:paraId="0483AD8A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0.719</w:t>
            </w:r>
          </w:p>
        </w:tc>
      </w:tr>
      <w:tr w:rsidR="004E3BB3" w:rsidRPr="004E3BB3" w14:paraId="29CCA4DD" w14:textId="77777777" w:rsidTr="00836F15">
        <w:tc>
          <w:tcPr>
            <w:tcW w:w="3938" w:type="dxa"/>
          </w:tcPr>
          <w:p w14:paraId="3D6D7F60" w14:textId="77777777" w:rsidR="00995499" w:rsidRPr="004E3BB3" w:rsidRDefault="00995499" w:rsidP="00990A57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i/>
                <w:iCs/>
                <w:lang w:val="en-US"/>
              </w:rPr>
              <w:t>Chronic Kidney Disease n (%)</w:t>
            </w:r>
          </w:p>
        </w:tc>
        <w:tc>
          <w:tcPr>
            <w:tcW w:w="2100" w:type="dxa"/>
          </w:tcPr>
          <w:p w14:paraId="2CBC4A36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3 (2.3)</w:t>
            </w:r>
          </w:p>
        </w:tc>
        <w:tc>
          <w:tcPr>
            <w:tcW w:w="2179" w:type="dxa"/>
          </w:tcPr>
          <w:p w14:paraId="4E77C645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 (6.7)</w:t>
            </w:r>
          </w:p>
        </w:tc>
        <w:tc>
          <w:tcPr>
            <w:tcW w:w="1034" w:type="dxa"/>
          </w:tcPr>
          <w:p w14:paraId="63FE17EF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0.351</w:t>
            </w:r>
          </w:p>
        </w:tc>
        <w:tc>
          <w:tcPr>
            <w:tcW w:w="2092" w:type="dxa"/>
          </w:tcPr>
          <w:p w14:paraId="25E927FB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11 (4.1)</w:t>
            </w:r>
          </w:p>
        </w:tc>
        <w:tc>
          <w:tcPr>
            <w:tcW w:w="2266" w:type="dxa"/>
          </w:tcPr>
          <w:p w14:paraId="7CAFA132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3 (6.3)</w:t>
            </w:r>
          </w:p>
        </w:tc>
        <w:tc>
          <w:tcPr>
            <w:tcW w:w="987" w:type="dxa"/>
          </w:tcPr>
          <w:p w14:paraId="78C7F345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0.360</w:t>
            </w:r>
          </w:p>
        </w:tc>
      </w:tr>
      <w:tr w:rsidR="004E3BB3" w:rsidRPr="004E3BB3" w14:paraId="694030F3" w14:textId="77777777" w:rsidTr="00836F15">
        <w:tc>
          <w:tcPr>
            <w:tcW w:w="3938" w:type="dxa"/>
          </w:tcPr>
          <w:p w14:paraId="2ADD836F" w14:textId="77777777" w:rsidR="00995499" w:rsidRPr="004E3BB3" w:rsidRDefault="00995499" w:rsidP="00990A57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i/>
                <w:iCs/>
                <w:lang w:val="en-US"/>
              </w:rPr>
              <w:t>Hypothyroidism n (%)</w:t>
            </w:r>
          </w:p>
        </w:tc>
        <w:tc>
          <w:tcPr>
            <w:tcW w:w="2100" w:type="dxa"/>
          </w:tcPr>
          <w:p w14:paraId="0F08084D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18 (13.5)</w:t>
            </w:r>
          </w:p>
        </w:tc>
        <w:tc>
          <w:tcPr>
            <w:tcW w:w="2179" w:type="dxa"/>
          </w:tcPr>
          <w:p w14:paraId="423336AF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2 (13.3)</w:t>
            </w:r>
          </w:p>
        </w:tc>
        <w:tc>
          <w:tcPr>
            <w:tcW w:w="1034" w:type="dxa"/>
          </w:tcPr>
          <w:p w14:paraId="41C5A0B4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0.671</w:t>
            </w:r>
          </w:p>
        </w:tc>
        <w:tc>
          <w:tcPr>
            <w:tcW w:w="2092" w:type="dxa"/>
          </w:tcPr>
          <w:p w14:paraId="55B2FE05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32 (11.9)</w:t>
            </w:r>
          </w:p>
        </w:tc>
        <w:tc>
          <w:tcPr>
            <w:tcW w:w="2266" w:type="dxa"/>
          </w:tcPr>
          <w:p w14:paraId="4EC7DD7B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5 (10.4)</w:t>
            </w:r>
          </w:p>
        </w:tc>
        <w:tc>
          <w:tcPr>
            <w:tcW w:w="987" w:type="dxa"/>
          </w:tcPr>
          <w:p w14:paraId="6488A574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0.494</w:t>
            </w:r>
          </w:p>
        </w:tc>
      </w:tr>
      <w:tr w:rsidR="004E3BB3" w:rsidRPr="004E3BB3" w14:paraId="58D969A3" w14:textId="77777777" w:rsidTr="00836F15">
        <w:tc>
          <w:tcPr>
            <w:tcW w:w="3938" w:type="dxa"/>
          </w:tcPr>
          <w:p w14:paraId="5EA2C400" w14:textId="77777777" w:rsidR="00995499" w:rsidRPr="004E3BB3" w:rsidRDefault="00995499" w:rsidP="00990A57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i/>
                <w:iCs/>
                <w:lang w:val="en-US"/>
              </w:rPr>
              <w:t>Hyperthyroidism n (%)</w:t>
            </w:r>
          </w:p>
        </w:tc>
        <w:tc>
          <w:tcPr>
            <w:tcW w:w="2100" w:type="dxa"/>
          </w:tcPr>
          <w:p w14:paraId="25461928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 (0.8)</w:t>
            </w:r>
          </w:p>
        </w:tc>
        <w:tc>
          <w:tcPr>
            <w:tcW w:w="2179" w:type="dxa"/>
          </w:tcPr>
          <w:p w14:paraId="0D3FCF41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 (6.7)</w:t>
            </w:r>
          </w:p>
        </w:tc>
        <w:tc>
          <w:tcPr>
            <w:tcW w:w="1034" w:type="dxa"/>
          </w:tcPr>
          <w:p w14:paraId="63FE9B2C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0.193</w:t>
            </w:r>
          </w:p>
        </w:tc>
        <w:tc>
          <w:tcPr>
            <w:tcW w:w="2092" w:type="dxa"/>
          </w:tcPr>
          <w:p w14:paraId="3993C76B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2 (0.7)</w:t>
            </w:r>
          </w:p>
        </w:tc>
        <w:tc>
          <w:tcPr>
            <w:tcW w:w="2266" w:type="dxa"/>
          </w:tcPr>
          <w:p w14:paraId="755624F1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 (2.1)</w:t>
            </w:r>
          </w:p>
        </w:tc>
        <w:tc>
          <w:tcPr>
            <w:tcW w:w="987" w:type="dxa"/>
          </w:tcPr>
          <w:p w14:paraId="04D41FED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0.391</w:t>
            </w:r>
          </w:p>
        </w:tc>
      </w:tr>
      <w:tr w:rsidR="004E3BB3" w:rsidRPr="004E3BB3" w14:paraId="39A154C5" w14:textId="77777777" w:rsidTr="00836F15">
        <w:tc>
          <w:tcPr>
            <w:tcW w:w="3938" w:type="dxa"/>
          </w:tcPr>
          <w:p w14:paraId="27B6884E" w14:textId="77777777" w:rsidR="00995499" w:rsidRPr="004E3BB3" w:rsidRDefault="00995499" w:rsidP="00990A57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4E3BB3">
              <w:rPr>
                <w:rFonts w:ascii="Times New Roman" w:hAnsi="Times New Roman" w:cs="Times New Roman"/>
                <w:i/>
                <w:iCs/>
                <w:lang w:val="en-US"/>
              </w:rPr>
              <w:t>Anaemia</w:t>
            </w:r>
            <w:proofErr w:type="spellEnd"/>
            <w:r w:rsidRPr="004E3BB3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n (%)</w:t>
            </w:r>
          </w:p>
        </w:tc>
        <w:tc>
          <w:tcPr>
            <w:tcW w:w="2100" w:type="dxa"/>
          </w:tcPr>
          <w:p w14:paraId="2097D601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3 (2.3)</w:t>
            </w:r>
          </w:p>
        </w:tc>
        <w:tc>
          <w:tcPr>
            <w:tcW w:w="2179" w:type="dxa"/>
          </w:tcPr>
          <w:p w14:paraId="7BF9AAA5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 (6.7)</w:t>
            </w:r>
          </w:p>
        </w:tc>
        <w:tc>
          <w:tcPr>
            <w:tcW w:w="1034" w:type="dxa"/>
          </w:tcPr>
          <w:p w14:paraId="34146451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0.351</w:t>
            </w:r>
          </w:p>
        </w:tc>
        <w:tc>
          <w:tcPr>
            <w:tcW w:w="2092" w:type="dxa"/>
          </w:tcPr>
          <w:p w14:paraId="0D595251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17 (6.3)</w:t>
            </w:r>
          </w:p>
        </w:tc>
        <w:tc>
          <w:tcPr>
            <w:tcW w:w="2266" w:type="dxa"/>
          </w:tcPr>
          <w:p w14:paraId="36B7AD91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4 (8.3)</w:t>
            </w:r>
          </w:p>
        </w:tc>
        <w:tc>
          <w:tcPr>
            <w:tcW w:w="987" w:type="dxa"/>
          </w:tcPr>
          <w:p w14:paraId="3F8A59BC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0.399</w:t>
            </w:r>
          </w:p>
        </w:tc>
      </w:tr>
      <w:tr w:rsidR="004E3BB3" w:rsidRPr="004E3BB3" w14:paraId="26BD5C16" w14:textId="77777777" w:rsidTr="00836F15">
        <w:tc>
          <w:tcPr>
            <w:tcW w:w="3938" w:type="dxa"/>
          </w:tcPr>
          <w:p w14:paraId="7D3DCA60" w14:textId="77777777" w:rsidR="00995499" w:rsidRPr="004E3BB3" w:rsidRDefault="00995499" w:rsidP="00990A57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4E3BB3">
              <w:rPr>
                <w:rFonts w:ascii="Times New Roman" w:hAnsi="Times New Roman" w:cs="Times New Roman"/>
                <w:i/>
                <w:iCs/>
                <w:lang w:val="en-US"/>
              </w:rPr>
              <w:t>Haemolytic</w:t>
            </w:r>
            <w:proofErr w:type="spellEnd"/>
            <w:r w:rsidRPr="004E3BB3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E3BB3">
              <w:rPr>
                <w:rFonts w:ascii="Times New Roman" w:hAnsi="Times New Roman" w:cs="Times New Roman"/>
                <w:i/>
                <w:iCs/>
                <w:lang w:val="en-US"/>
              </w:rPr>
              <w:t>Anaemia</w:t>
            </w:r>
            <w:proofErr w:type="spellEnd"/>
            <w:r w:rsidRPr="004E3BB3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n (%)</w:t>
            </w:r>
          </w:p>
        </w:tc>
        <w:tc>
          <w:tcPr>
            <w:tcW w:w="2100" w:type="dxa"/>
          </w:tcPr>
          <w:p w14:paraId="4689C9A6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2 (1.5)</w:t>
            </w:r>
          </w:p>
        </w:tc>
        <w:tc>
          <w:tcPr>
            <w:tcW w:w="2179" w:type="dxa"/>
          </w:tcPr>
          <w:p w14:paraId="2F09BA0D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 (6.7)</w:t>
            </w:r>
          </w:p>
        </w:tc>
        <w:tc>
          <w:tcPr>
            <w:tcW w:w="1034" w:type="dxa"/>
          </w:tcPr>
          <w:p w14:paraId="233348E9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0.276</w:t>
            </w:r>
          </w:p>
        </w:tc>
        <w:tc>
          <w:tcPr>
            <w:tcW w:w="2092" w:type="dxa"/>
          </w:tcPr>
          <w:p w14:paraId="0180D15D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5 (1.9)</w:t>
            </w:r>
          </w:p>
        </w:tc>
        <w:tc>
          <w:tcPr>
            <w:tcW w:w="2266" w:type="dxa"/>
          </w:tcPr>
          <w:p w14:paraId="45EC9189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4 (8.3)</w:t>
            </w:r>
          </w:p>
        </w:tc>
        <w:tc>
          <w:tcPr>
            <w:tcW w:w="987" w:type="dxa"/>
          </w:tcPr>
          <w:p w14:paraId="1F9809D1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0.033</w:t>
            </w:r>
          </w:p>
        </w:tc>
      </w:tr>
      <w:tr w:rsidR="004E3BB3" w:rsidRPr="004E3BB3" w14:paraId="4E504F7D" w14:textId="77777777" w:rsidTr="00836F15">
        <w:tc>
          <w:tcPr>
            <w:tcW w:w="3938" w:type="dxa"/>
          </w:tcPr>
          <w:p w14:paraId="49828492" w14:textId="77777777" w:rsidR="00995499" w:rsidRPr="004E3BB3" w:rsidRDefault="00995499" w:rsidP="00990A57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i/>
                <w:iCs/>
                <w:lang w:val="en-US"/>
              </w:rPr>
              <w:t>Smoking Habit n (%)</w:t>
            </w:r>
          </w:p>
        </w:tc>
        <w:tc>
          <w:tcPr>
            <w:tcW w:w="2100" w:type="dxa"/>
          </w:tcPr>
          <w:p w14:paraId="2F24A0F1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34 (25.6)</w:t>
            </w:r>
          </w:p>
        </w:tc>
        <w:tc>
          <w:tcPr>
            <w:tcW w:w="2179" w:type="dxa"/>
          </w:tcPr>
          <w:p w14:paraId="2B3F1777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2 (13.3)</w:t>
            </w:r>
          </w:p>
        </w:tc>
        <w:tc>
          <w:tcPr>
            <w:tcW w:w="1034" w:type="dxa"/>
          </w:tcPr>
          <w:p w14:paraId="2E7408DF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0.241</w:t>
            </w:r>
          </w:p>
        </w:tc>
        <w:tc>
          <w:tcPr>
            <w:tcW w:w="2092" w:type="dxa"/>
          </w:tcPr>
          <w:p w14:paraId="34852848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56 (20.9)</w:t>
            </w:r>
          </w:p>
        </w:tc>
        <w:tc>
          <w:tcPr>
            <w:tcW w:w="2266" w:type="dxa"/>
          </w:tcPr>
          <w:p w14:paraId="736720C1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10 (20.8)</w:t>
            </w:r>
          </w:p>
        </w:tc>
        <w:tc>
          <w:tcPr>
            <w:tcW w:w="987" w:type="dxa"/>
          </w:tcPr>
          <w:p w14:paraId="56607AB5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0.582</w:t>
            </w:r>
          </w:p>
        </w:tc>
      </w:tr>
      <w:tr w:rsidR="004E3BB3" w:rsidRPr="004E3BB3" w14:paraId="59753F3A" w14:textId="77777777" w:rsidTr="00836F15">
        <w:tc>
          <w:tcPr>
            <w:tcW w:w="3938" w:type="dxa"/>
          </w:tcPr>
          <w:p w14:paraId="7A06512A" w14:textId="77777777" w:rsidR="00995499" w:rsidRPr="004E3BB3" w:rsidRDefault="00995499" w:rsidP="00990A57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i/>
                <w:iCs/>
                <w:lang w:val="en-US"/>
              </w:rPr>
              <w:t>Livedo reticularis n (%)</w:t>
            </w:r>
          </w:p>
        </w:tc>
        <w:tc>
          <w:tcPr>
            <w:tcW w:w="2100" w:type="dxa"/>
          </w:tcPr>
          <w:p w14:paraId="5F64A188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 (0.0)</w:t>
            </w:r>
          </w:p>
        </w:tc>
        <w:tc>
          <w:tcPr>
            <w:tcW w:w="2179" w:type="dxa"/>
          </w:tcPr>
          <w:p w14:paraId="3295C030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 (0.0)</w:t>
            </w:r>
          </w:p>
        </w:tc>
        <w:tc>
          <w:tcPr>
            <w:tcW w:w="1034" w:type="dxa"/>
          </w:tcPr>
          <w:p w14:paraId="35FACCDA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92" w:type="dxa"/>
          </w:tcPr>
          <w:p w14:paraId="719191BF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3 (1.1)</w:t>
            </w:r>
          </w:p>
        </w:tc>
        <w:tc>
          <w:tcPr>
            <w:tcW w:w="2266" w:type="dxa"/>
          </w:tcPr>
          <w:p w14:paraId="78914252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4 (8.3)</w:t>
            </w:r>
          </w:p>
        </w:tc>
        <w:tc>
          <w:tcPr>
            <w:tcW w:w="987" w:type="dxa"/>
          </w:tcPr>
          <w:p w14:paraId="77AA4064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0.012</w:t>
            </w:r>
          </w:p>
        </w:tc>
      </w:tr>
      <w:tr w:rsidR="004E3BB3" w:rsidRPr="004E3BB3" w14:paraId="73F33F96" w14:textId="77777777" w:rsidTr="00836F15">
        <w:tc>
          <w:tcPr>
            <w:tcW w:w="14596" w:type="dxa"/>
            <w:gridSpan w:val="7"/>
          </w:tcPr>
          <w:p w14:paraId="02077A80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E3BB3">
              <w:rPr>
                <w:rFonts w:ascii="Times New Roman" w:hAnsi="Times New Roman" w:cs="Times New Roman"/>
                <w:b/>
                <w:bCs/>
                <w:lang w:val="en-US"/>
              </w:rPr>
              <w:t>Frailty risk elements</w:t>
            </w:r>
          </w:p>
        </w:tc>
      </w:tr>
      <w:tr w:rsidR="004E3BB3" w:rsidRPr="004E3BB3" w14:paraId="3FE4F6BC" w14:textId="77777777" w:rsidTr="00836F15">
        <w:tc>
          <w:tcPr>
            <w:tcW w:w="3938" w:type="dxa"/>
          </w:tcPr>
          <w:p w14:paraId="55DB5B73" w14:textId="77777777" w:rsidR="00995499" w:rsidRPr="004E3BB3" w:rsidRDefault="00995499" w:rsidP="00990A57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i/>
                <w:iCs/>
                <w:lang w:val="en-US"/>
              </w:rPr>
              <w:t>Cognitive impairment n (%)</w:t>
            </w:r>
          </w:p>
        </w:tc>
        <w:tc>
          <w:tcPr>
            <w:tcW w:w="2100" w:type="dxa"/>
          </w:tcPr>
          <w:p w14:paraId="5B502238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2 (1.5)</w:t>
            </w:r>
          </w:p>
        </w:tc>
        <w:tc>
          <w:tcPr>
            <w:tcW w:w="2179" w:type="dxa"/>
          </w:tcPr>
          <w:p w14:paraId="2C3D9736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 (6.7)</w:t>
            </w:r>
          </w:p>
        </w:tc>
        <w:tc>
          <w:tcPr>
            <w:tcW w:w="1034" w:type="dxa"/>
          </w:tcPr>
          <w:p w14:paraId="51DEB66D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0.276</w:t>
            </w:r>
          </w:p>
        </w:tc>
        <w:tc>
          <w:tcPr>
            <w:tcW w:w="2092" w:type="dxa"/>
          </w:tcPr>
          <w:p w14:paraId="68095C32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8 (3.0)</w:t>
            </w:r>
          </w:p>
        </w:tc>
        <w:tc>
          <w:tcPr>
            <w:tcW w:w="2266" w:type="dxa"/>
          </w:tcPr>
          <w:p w14:paraId="4A22D9E2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6 (12.5)</w:t>
            </w:r>
          </w:p>
        </w:tc>
        <w:tc>
          <w:tcPr>
            <w:tcW w:w="987" w:type="dxa"/>
          </w:tcPr>
          <w:p w14:paraId="360D8646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0.010</w:t>
            </w:r>
          </w:p>
        </w:tc>
      </w:tr>
      <w:tr w:rsidR="004E3BB3" w:rsidRPr="004E3BB3" w14:paraId="131F07FD" w14:textId="77777777" w:rsidTr="00836F15">
        <w:tc>
          <w:tcPr>
            <w:tcW w:w="3938" w:type="dxa"/>
          </w:tcPr>
          <w:p w14:paraId="4DDA52D4" w14:textId="77777777" w:rsidR="00995499" w:rsidRPr="004E3BB3" w:rsidRDefault="00995499" w:rsidP="00990A57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i/>
                <w:iCs/>
                <w:lang w:val="en-US"/>
              </w:rPr>
              <w:t>Bed rest syndrome n (%)</w:t>
            </w:r>
          </w:p>
        </w:tc>
        <w:tc>
          <w:tcPr>
            <w:tcW w:w="2100" w:type="dxa"/>
          </w:tcPr>
          <w:p w14:paraId="4BA86243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 (0.0)</w:t>
            </w:r>
          </w:p>
        </w:tc>
        <w:tc>
          <w:tcPr>
            <w:tcW w:w="2179" w:type="dxa"/>
          </w:tcPr>
          <w:p w14:paraId="15CE769D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 (0.0)</w:t>
            </w:r>
          </w:p>
        </w:tc>
        <w:tc>
          <w:tcPr>
            <w:tcW w:w="1034" w:type="dxa"/>
          </w:tcPr>
          <w:p w14:paraId="2CA92972" w14:textId="342AEE3C" w:rsidR="00995499" w:rsidRPr="004E3BB3" w:rsidRDefault="00EE0B2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092" w:type="dxa"/>
          </w:tcPr>
          <w:p w14:paraId="70A7CE08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4 (1.5)</w:t>
            </w:r>
          </w:p>
        </w:tc>
        <w:tc>
          <w:tcPr>
            <w:tcW w:w="2266" w:type="dxa"/>
          </w:tcPr>
          <w:p w14:paraId="7097FE04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 (2.1)</w:t>
            </w:r>
          </w:p>
        </w:tc>
        <w:tc>
          <w:tcPr>
            <w:tcW w:w="987" w:type="dxa"/>
          </w:tcPr>
          <w:p w14:paraId="11F8DC10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0.564</w:t>
            </w:r>
          </w:p>
        </w:tc>
      </w:tr>
      <w:tr w:rsidR="004E3BB3" w:rsidRPr="004E3BB3" w14:paraId="5ACDD8AF" w14:textId="77777777" w:rsidTr="00836F15">
        <w:tc>
          <w:tcPr>
            <w:tcW w:w="3938" w:type="dxa"/>
          </w:tcPr>
          <w:p w14:paraId="288234E7" w14:textId="77777777" w:rsidR="00612AB2" w:rsidRPr="004E3BB3" w:rsidRDefault="00612AB2" w:rsidP="00612AB2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i/>
                <w:iCs/>
                <w:lang w:val="en-US"/>
              </w:rPr>
              <w:t>Falling predisposition n (%)</w:t>
            </w:r>
          </w:p>
        </w:tc>
        <w:tc>
          <w:tcPr>
            <w:tcW w:w="2100" w:type="dxa"/>
          </w:tcPr>
          <w:p w14:paraId="26343A0B" w14:textId="77777777" w:rsidR="00612AB2" w:rsidRPr="004E3BB3" w:rsidRDefault="00612AB2" w:rsidP="00612AB2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 (0.8)</w:t>
            </w:r>
          </w:p>
        </w:tc>
        <w:tc>
          <w:tcPr>
            <w:tcW w:w="2179" w:type="dxa"/>
          </w:tcPr>
          <w:p w14:paraId="3CA36D58" w14:textId="0FE6770C" w:rsidR="00612AB2" w:rsidRPr="004E3BB3" w:rsidRDefault="00612AB2" w:rsidP="00612AB2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 (0.0)</w:t>
            </w:r>
          </w:p>
        </w:tc>
        <w:tc>
          <w:tcPr>
            <w:tcW w:w="1034" w:type="dxa"/>
          </w:tcPr>
          <w:p w14:paraId="64A6AF65" w14:textId="77777777" w:rsidR="00612AB2" w:rsidRPr="004E3BB3" w:rsidRDefault="00612AB2" w:rsidP="00612AB2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0.899</w:t>
            </w:r>
          </w:p>
        </w:tc>
        <w:tc>
          <w:tcPr>
            <w:tcW w:w="2092" w:type="dxa"/>
          </w:tcPr>
          <w:p w14:paraId="69A39B24" w14:textId="4CBA33CF" w:rsidR="00612AB2" w:rsidRPr="004E3BB3" w:rsidRDefault="00612AB2" w:rsidP="00612AB2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 (0.0)</w:t>
            </w:r>
          </w:p>
        </w:tc>
        <w:tc>
          <w:tcPr>
            <w:tcW w:w="2266" w:type="dxa"/>
          </w:tcPr>
          <w:p w14:paraId="4483B208" w14:textId="77777777" w:rsidR="00612AB2" w:rsidRPr="004E3BB3" w:rsidRDefault="00612AB2" w:rsidP="00612AB2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 (2.1)</w:t>
            </w:r>
          </w:p>
        </w:tc>
        <w:tc>
          <w:tcPr>
            <w:tcW w:w="987" w:type="dxa"/>
          </w:tcPr>
          <w:p w14:paraId="0B51C3B6" w14:textId="77777777" w:rsidR="00612AB2" w:rsidRPr="004E3BB3" w:rsidRDefault="00612AB2" w:rsidP="00612AB2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0.152</w:t>
            </w:r>
          </w:p>
        </w:tc>
      </w:tr>
      <w:tr w:rsidR="004E3BB3" w:rsidRPr="004E3BB3" w14:paraId="4213D9D6" w14:textId="77777777" w:rsidTr="00836F15">
        <w:tc>
          <w:tcPr>
            <w:tcW w:w="3938" w:type="dxa"/>
          </w:tcPr>
          <w:p w14:paraId="25FE9AED" w14:textId="77777777" w:rsidR="00612AB2" w:rsidRPr="004E3BB3" w:rsidRDefault="00612AB2" w:rsidP="00612AB2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i/>
                <w:iCs/>
                <w:lang w:val="en-US"/>
              </w:rPr>
              <w:t>Former major bleeding n (%)</w:t>
            </w:r>
          </w:p>
        </w:tc>
        <w:tc>
          <w:tcPr>
            <w:tcW w:w="2100" w:type="dxa"/>
          </w:tcPr>
          <w:p w14:paraId="338A3869" w14:textId="77777777" w:rsidR="00612AB2" w:rsidRPr="004E3BB3" w:rsidRDefault="00612AB2" w:rsidP="00612AB2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 (0.8)</w:t>
            </w:r>
          </w:p>
        </w:tc>
        <w:tc>
          <w:tcPr>
            <w:tcW w:w="2179" w:type="dxa"/>
          </w:tcPr>
          <w:p w14:paraId="58A2E477" w14:textId="01363420" w:rsidR="00612AB2" w:rsidRPr="004E3BB3" w:rsidRDefault="00612AB2" w:rsidP="00612AB2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 (0.0)</w:t>
            </w:r>
          </w:p>
        </w:tc>
        <w:tc>
          <w:tcPr>
            <w:tcW w:w="1034" w:type="dxa"/>
          </w:tcPr>
          <w:p w14:paraId="7C239EA4" w14:textId="77777777" w:rsidR="00612AB2" w:rsidRPr="004E3BB3" w:rsidRDefault="00612AB2" w:rsidP="00612AB2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0.899</w:t>
            </w:r>
          </w:p>
        </w:tc>
        <w:tc>
          <w:tcPr>
            <w:tcW w:w="2092" w:type="dxa"/>
          </w:tcPr>
          <w:p w14:paraId="7D89EB9E" w14:textId="77777777" w:rsidR="00612AB2" w:rsidRPr="004E3BB3" w:rsidRDefault="00612AB2" w:rsidP="00612AB2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6 (2.2)</w:t>
            </w:r>
          </w:p>
        </w:tc>
        <w:tc>
          <w:tcPr>
            <w:tcW w:w="2266" w:type="dxa"/>
          </w:tcPr>
          <w:p w14:paraId="2F20F7EC" w14:textId="77777777" w:rsidR="00612AB2" w:rsidRPr="004E3BB3" w:rsidRDefault="00612AB2" w:rsidP="00612AB2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2 (4.2)</w:t>
            </w:r>
          </w:p>
        </w:tc>
        <w:tc>
          <w:tcPr>
            <w:tcW w:w="987" w:type="dxa"/>
          </w:tcPr>
          <w:p w14:paraId="1ED3E563" w14:textId="77777777" w:rsidR="00612AB2" w:rsidRPr="004E3BB3" w:rsidRDefault="00612AB2" w:rsidP="00612AB2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0.349</w:t>
            </w:r>
          </w:p>
        </w:tc>
      </w:tr>
      <w:tr w:rsidR="004E3BB3" w:rsidRPr="004E3BB3" w14:paraId="7060C48B" w14:textId="77777777" w:rsidTr="00836F15">
        <w:tc>
          <w:tcPr>
            <w:tcW w:w="3938" w:type="dxa"/>
          </w:tcPr>
          <w:p w14:paraId="0E98BC8A" w14:textId="77777777" w:rsidR="00995499" w:rsidRPr="004E3BB3" w:rsidRDefault="00995499" w:rsidP="00990A57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i/>
                <w:iCs/>
                <w:lang w:val="en-US"/>
              </w:rPr>
              <w:t>Alcohol consumption n (%)</w:t>
            </w:r>
          </w:p>
        </w:tc>
        <w:tc>
          <w:tcPr>
            <w:tcW w:w="2100" w:type="dxa"/>
          </w:tcPr>
          <w:p w14:paraId="1485ACCA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5 (3.8)</w:t>
            </w:r>
          </w:p>
        </w:tc>
        <w:tc>
          <w:tcPr>
            <w:tcW w:w="2179" w:type="dxa"/>
          </w:tcPr>
          <w:p w14:paraId="67426CC4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 (6.7)</w:t>
            </w:r>
          </w:p>
        </w:tc>
        <w:tc>
          <w:tcPr>
            <w:tcW w:w="1034" w:type="dxa"/>
          </w:tcPr>
          <w:p w14:paraId="7A537B8F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0.479</w:t>
            </w:r>
          </w:p>
        </w:tc>
        <w:tc>
          <w:tcPr>
            <w:tcW w:w="2092" w:type="dxa"/>
          </w:tcPr>
          <w:p w14:paraId="6FB80D6A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9 (3.4)</w:t>
            </w:r>
          </w:p>
        </w:tc>
        <w:tc>
          <w:tcPr>
            <w:tcW w:w="2266" w:type="dxa"/>
          </w:tcPr>
          <w:p w14:paraId="02E78E14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2 (4.2)</w:t>
            </w:r>
          </w:p>
        </w:tc>
        <w:tc>
          <w:tcPr>
            <w:tcW w:w="987" w:type="dxa"/>
          </w:tcPr>
          <w:p w14:paraId="08423E68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0.518</w:t>
            </w:r>
          </w:p>
        </w:tc>
      </w:tr>
      <w:tr w:rsidR="004E3BB3" w:rsidRPr="004E3BB3" w14:paraId="6135F7C3" w14:textId="77777777" w:rsidTr="00836F15">
        <w:tc>
          <w:tcPr>
            <w:tcW w:w="14596" w:type="dxa"/>
            <w:gridSpan w:val="7"/>
          </w:tcPr>
          <w:p w14:paraId="4B60F223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E3BB3">
              <w:rPr>
                <w:rFonts w:ascii="Times New Roman" w:hAnsi="Times New Roman" w:cs="Times New Roman"/>
                <w:b/>
                <w:bCs/>
                <w:lang w:val="en-US"/>
              </w:rPr>
              <w:t>Laboratory indexes</w:t>
            </w:r>
          </w:p>
        </w:tc>
      </w:tr>
      <w:tr w:rsidR="004E3BB3" w:rsidRPr="004E3BB3" w14:paraId="4CAD2FBF" w14:textId="77777777" w:rsidTr="00836F15">
        <w:tc>
          <w:tcPr>
            <w:tcW w:w="3938" w:type="dxa"/>
          </w:tcPr>
          <w:p w14:paraId="6E6EE5E1" w14:textId="77777777" w:rsidR="00995499" w:rsidRPr="004E3BB3" w:rsidRDefault="00995499" w:rsidP="00990A57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4E3BB3">
              <w:rPr>
                <w:rFonts w:ascii="Times New Roman" w:hAnsi="Times New Roman" w:cs="Times New Roman"/>
                <w:i/>
                <w:iCs/>
                <w:lang w:val="en-US"/>
              </w:rPr>
              <w:t>Haemoglobin</w:t>
            </w:r>
            <w:proofErr w:type="spellEnd"/>
            <w:r w:rsidRPr="004E3BB3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(g/dl)</w:t>
            </w:r>
          </w:p>
        </w:tc>
        <w:tc>
          <w:tcPr>
            <w:tcW w:w="2100" w:type="dxa"/>
          </w:tcPr>
          <w:p w14:paraId="2F75D41D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13.44 ± 1.36</w:t>
            </w:r>
          </w:p>
        </w:tc>
        <w:tc>
          <w:tcPr>
            <w:tcW w:w="2179" w:type="dxa"/>
          </w:tcPr>
          <w:p w14:paraId="56571B40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13.06 ± 1.75</w:t>
            </w:r>
          </w:p>
        </w:tc>
        <w:tc>
          <w:tcPr>
            <w:tcW w:w="1034" w:type="dxa"/>
          </w:tcPr>
          <w:p w14:paraId="66BD415C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0.318</w:t>
            </w:r>
          </w:p>
        </w:tc>
        <w:tc>
          <w:tcPr>
            <w:tcW w:w="2092" w:type="dxa"/>
          </w:tcPr>
          <w:p w14:paraId="058161D5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13.33 ± 1.66</w:t>
            </w:r>
          </w:p>
        </w:tc>
        <w:tc>
          <w:tcPr>
            <w:tcW w:w="2266" w:type="dxa"/>
          </w:tcPr>
          <w:p w14:paraId="4F92E213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13.09 ± 1.94</w:t>
            </w:r>
          </w:p>
        </w:tc>
        <w:tc>
          <w:tcPr>
            <w:tcW w:w="987" w:type="dxa"/>
          </w:tcPr>
          <w:p w14:paraId="50F7C77F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0.377</w:t>
            </w:r>
          </w:p>
        </w:tc>
      </w:tr>
      <w:tr w:rsidR="004E3BB3" w:rsidRPr="004E3BB3" w14:paraId="333E342C" w14:textId="77777777" w:rsidTr="00836F15">
        <w:tc>
          <w:tcPr>
            <w:tcW w:w="3938" w:type="dxa"/>
          </w:tcPr>
          <w:p w14:paraId="2B0D9FB5" w14:textId="77777777" w:rsidR="00995499" w:rsidRPr="004E3BB3" w:rsidRDefault="00995499" w:rsidP="00990A57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i/>
                <w:iCs/>
                <w:lang w:val="en-US"/>
              </w:rPr>
              <w:t>Leukocytes (cells/mm</w:t>
            </w:r>
            <w:r w:rsidRPr="004E3BB3">
              <w:rPr>
                <w:rFonts w:ascii="Times New Roman" w:hAnsi="Times New Roman" w:cs="Times New Roman"/>
                <w:i/>
                <w:iCs/>
                <w:vertAlign w:val="superscript"/>
                <w:lang w:val="en-US"/>
              </w:rPr>
              <w:t>3</w:t>
            </w:r>
            <w:r w:rsidRPr="004E3BB3">
              <w:rPr>
                <w:rFonts w:ascii="Times New Roman" w:hAnsi="Times New Roman" w:cs="Times New Roman"/>
                <w:i/>
                <w:iCs/>
                <w:lang w:val="en-US"/>
              </w:rPr>
              <w:t>)</w:t>
            </w:r>
          </w:p>
        </w:tc>
        <w:tc>
          <w:tcPr>
            <w:tcW w:w="2100" w:type="dxa"/>
          </w:tcPr>
          <w:p w14:paraId="44B4BD1E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6.29 ± 1.85</w:t>
            </w:r>
          </w:p>
        </w:tc>
        <w:tc>
          <w:tcPr>
            <w:tcW w:w="2179" w:type="dxa"/>
          </w:tcPr>
          <w:p w14:paraId="64C803FC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6.64 ± 1.93</w:t>
            </w:r>
          </w:p>
        </w:tc>
        <w:tc>
          <w:tcPr>
            <w:tcW w:w="1034" w:type="dxa"/>
          </w:tcPr>
          <w:p w14:paraId="684DBD73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0.555</w:t>
            </w:r>
          </w:p>
        </w:tc>
        <w:tc>
          <w:tcPr>
            <w:tcW w:w="2092" w:type="dxa"/>
          </w:tcPr>
          <w:p w14:paraId="0969DBFE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6.86 ± 2.66</w:t>
            </w:r>
          </w:p>
        </w:tc>
        <w:tc>
          <w:tcPr>
            <w:tcW w:w="2266" w:type="dxa"/>
          </w:tcPr>
          <w:p w14:paraId="3D295260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5.91 ± 1.99</w:t>
            </w:r>
          </w:p>
        </w:tc>
        <w:tc>
          <w:tcPr>
            <w:tcW w:w="987" w:type="dxa"/>
          </w:tcPr>
          <w:p w14:paraId="754A0211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0.037</w:t>
            </w:r>
          </w:p>
        </w:tc>
      </w:tr>
      <w:tr w:rsidR="004E3BB3" w:rsidRPr="004E3BB3" w14:paraId="5AEE445E" w14:textId="77777777" w:rsidTr="00836F15">
        <w:tc>
          <w:tcPr>
            <w:tcW w:w="3938" w:type="dxa"/>
          </w:tcPr>
          <w:p w14:paraId="74644855" w14:textId="77777777" w:rsidR="00995499" w:rsidRPr="004E3BB3" w:rsidRDefault="00995499" w:rsidP="00990A57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i/>
                <w:iCs/>
                <w:lang w:val="en-US"/>
              </w:rPr>
              <w:t>Creatinine (mg/dl)</w:t>
            </w:r>
          </w:p>
        </w:tc>
        <w:tc>
          <w:tcPr>
            <w:tcW w:w="2100" w:type="dxa"/>
          </w:tcPr>
          <w:p w14:paraId="4637E89A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0.83 ± 0.18</w:t>
            </w:r>
          </w:p>
        </w:tc>
        <w:tc>
          <w:tcPr>
            <w:tcW w:w="2179" w:type="dxa"/>
          </w:tcPr>
          <w:p w14:paraId="69E3425F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0.99 ± 0.35</w:t>
            </w:r>
          </w:p>
        </w:tc>
        <w:tc>
          <w:tcPr>
            <w:tcW w:w="1034" w:type="dxa"/>
          </w:tcPr>
          <w:p w14:paraId="4E761BF7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0.007</w:t>
            </w:r>
          </w:p>
        </w:tc>
        <w:tc>
          <w:tcPr>
            <w:tcW w:w="2092" w:type="dxa"/>
          </w:tcPr>
          <w:p w14:paraId="241BAA53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0.88 ± 0.27</w:t>
            </w:r>
          </w:p>
        </w:tc>
        <w:tc>
          <w:tcPr>
            <w:tcW w:w="2266" w:type="dxa"/>
          </w:tcPr>
          <w:p w14:paraId="5461F297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1.02 ± 0.52</w:t>
            </w:r>
          </w:p>
        </w:tc>
        <w:tc>
          <w:tcPr>
            <w:tcW w:w="987" w:type="dxa"/>
          </w:tcPr>
          <w:p w14:paraId="4CA46CC9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0.004</w:t>
            </w:r>
          </w:p>
        </w:tc>
      </w:tr>
      <w:tr w:rsidR="004E3BB3" w:rsidRPr="004E3BB3" w14:paraId="44EFB937" w14:textId="77777777" w:rsidTr="00836F15">
        <w:tc>
          <w:tcPr>
            <w:tcW w:w="3938" w:type="dxa"/>
          </w:tcPr>
          <w:p w14:paraId="01C1B2D4" w14:textId="77777777" w:rsidR="00995499" w:rsidRPr="004E3BB3" w:rsidRDefault="00995499" w:rsidP="00990A57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i/>
                <w:iCs/>
                <w:lang w:val="en-US"/>
              </w:rPr>
              <w:t>AST (U/L)</w:t>
            </w:r>
          </w:p>
        </w:tc>
        <w:tc>
          <w:tcPr>
            <w:tcW w:w="2100" w:type="dxa"/>
          </w:tcPr>
          <w:p w14:paraId="7EF618F9" w14:textId="151083D8" w:rsidR="00995499" w:rsidRPr="004E3BB3" w:rsidRDefault="00E12945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23.0 [18.3-27.0]</w:t>
            </w:r>
          </w:p>
        </w:tc>
        <w:tc>
          <w:tcPr>
            <w:tcW w:w="2179" w:type="dxa"/>
          </w:tcPr>
          <w:p w14:paraId="4228FDDF" w14:textId="439FDC3D" w:rsidR="00995499" w:rsidRPr="004E3BB3" w:rsidRDefault="00A84ABB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26.0 [13.5-34.0]</w:t>
            </w:r>
          </w:p>
        </w:tc>
        <w:tc>
          <w:tcPr>
            <w:tcW w:w="1034" w:type="dxa"/>
          </w:tcPr>
          <w:p w14:paraId="39A036B1" w14:textId="65E15AA1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</w:t>
            </w:r>
            <w:r w:rsidR="00C565ED" w:rsidRPr="004E3BB3">
              <w:rPr>
                <w:rFonts w:ascii="Times New Roman" w:hAnsi="Times New Roman" w:cs="Times New Roman"/>
                <w:lang w:val="en-US"/>
              </w:rPr>
              <w:t>765</w:t>
            </w:r>
          </w:p>
        </w:tc>
        <w:tc>
          <w:tcPr>
            <w:tcW w:w="2092" w:type="dxa"/>
          </w:tcPr>
          <w:p w14:paraId="525F069B" w14:textId="03141FF3" w:rsidR="00995499" w:rsidRPr="004E3BB3" w:rsidRDefault="00E12945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22.0 [17.0-28.0]</w:t>
            </w:r>
          </w:p>
        </w:tc>
        <w:tc>
          <w:tcPr>
            <w:tcW w:w="2266" w:type="dxa"/>
          </w:tcPr>
          <w:p w14:paraId="228D4E23" w14:textId="2A8F7299" w:rsidR="00995499" w:rsidRPr="004E3BB3" w:rsidRDefault="00E12945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26.0 [18.0-31.0]</w:t>
            </w:r>
          </w:p>
        </w:tc>
        <w:tc>
          <w:tcPr>
            <w:tcW w:w="987" w:type="dxa"/>
          </w:tcPr>
          <w:p w14:paraId="21FB68C9" w14:textId="5F5CC703" w:rsidR="00995499" w:rsidRPr="004E3BB3" w:rsidRDefault="00C565ED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0.164</w:t>
            </w:r>
          </w:p>
        </w:tc>
      </w:tr>
      <w:tr w:rsidR="004E3BB3" w:rsidRPr="004E3BB3" w14:paraId="12516F9C" w14:textId="77777777" w:rsidTr="00836F15">
        <w:tc>
          <w:tcPr>
            <w:tcW w:w="3938" w:type="dxa"/>
          </w:tcPr>
          <w:p w14:paraId="3BA156C9" w14:textId="77777777" w:rsidR="00995499" w:rsidRPr="004E3BB3" w:rsidRDefault="00995499" w:rsidP="00990A57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i/>
                <w:iCs/>
                <w:lang w:val="en-US"/>
              </w:rPr>
              <w:t>ALT (U/L)</w:t>
            </w:r>
          </w:p>
        </w:tc>
        <w:tc>
          <w:tcPr>
            <w:tcW w:w="2100" w:type="dxa"/>
          </w:tcPr>
          <w:p w14:paraId="378B34C3" w14:textId="60D28454" w:rsidR="00995499" w:rsidRPr="004E3BB3" w:rsidRDefault="00E12945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22.0 [18.5-30.0]</w:t>
            </w:r>
          </w:p>
        </w:tc>
        <w:tc>
          <w:tcPr>
            <w:tcW w:w="2179" w:type="dxa"/>
          </w:tcPr>
          <w:p w14:paraId="7273EB36" w14:textId="18614EEE" w:rsidR="00995499" w:rsidRPr="004E3BB3" w:rsidRDefault="00A84ABB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24.0 [13.3-37.3]</w:t>
            </w:r>
          </w:p>
        </w:tc>
        <w:tc>
          <w:tcPr>
            <w:tcW w:w="1034" w:type="dxa"/>
          </w:tcPr>
          <w:p w14:paraId="641376AB" w14:textId="0F54DF1C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</w:t>
            </w:r>
            <w:r w:rsidR="00C565ED" w:rsidRPr="004E3BB3">
              <w:rPr>
                <w:rFonts w:ascii="Times New Roman" w:hAnsi="Times New Roman" w:cs="Times New Roman"/>
                <w:lang w:val="en-US"/>
              </w:rPr>
              <w:t>723</w:t>
            </w:r>
          </w:p>
        </w:tc>
        <w:tc>
          <w:tcPr>
            <w:tcW w:w="2092" w:type="dxa"/>
          </w:tcPr>
          <w:p w14:paraId="59BC684B" w14:textId="7204E4EA" w:rsidR="00995499" w:rsidRPr="004E3BB3" w:rsidRDefault="00E12945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22.0 [16.3-30.0]</w:t>
            </w:r>
          </w:p>
        </w:tc>
        <w:tc>
          <w:tcPr>
            <w:tcW w:w="2266" w:type="dxa"/>
          </w:tcPr>
          <w:p w14:paraId="2BF9EDD9" w14:textId="202BFFA5" w:rsidR="00995499" w:rsidRPr="004E3BB3" w:rsidRDefault="00E12945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23.0 [16.0-29.5]</w:t>
            </w:r>
          </w:p>
        </w:tc>
        <w:tc>
          <w:tcPr>
            <w:tcW w:w="987" w:type="dxa"/>
          </w:tcPr>
          <w:p w14:paraId="2E266730" w14:textId="3AE5D8C6" w:rsidR="00995499" w:rsidRPr="004E3BB3" w:rsidRDefault="00C565ED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0.982</w:t>
            </w:r>
          </w:p>
        </w:tc>
      </w:tr>
      <w:tr w:rsidR="004E3BB3" w:rsidRPr="004E3BB3" w14:paraId="379987A3" w14:textId="77777777" w:rsidTr="00836F15">
        <w:tc>
          <w:tcPr>
            <w:tcW w:w="3938" w:type="dxa"/>
          </w:tcPr>
          <w:p w14:paraId="22BA552E" w14:textId="17F5397B" w:rsidR="00812781" w:rsidRPr="004E3BB3" w:rsidRDefault="00812781" w:rsidP="00990A57">
            <w:pPr>
              <w:spacing w:line="360" w:lineRule="auto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4E3BB3">
              <w:rPr>
                <w:rFonts w:ascii="Times New Roman" w:hAnsi="Times New Roman" w:cs="Times New Roman"/>
                <w:i/>
                <w:iCs/>
              </w:rPr>
              <w:t>Triple Positivity Pattern</w:t>
            </w:r>
            <w:r w:rsidRPr="004E3BB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4E3BB3">
              <w:rPr>
                <w:rFonts w:ascii="Times New Roman" w:hAnsi="Times New Roman" w:cs="Times New Roman"/>
                <w:i/>
                <w:iCs/>
              </w:rPr>
              <w:t>n (%)</w:t>
            </w:r>
          </w:p>
        </w:tc>
        <w:tc>
          <w:tcPr>
            <w:tcW w:w="2100" w:type="dxa"/>
          </w:tcPr>
          <w:p w14:paraId="61629D00" w14:textId="1324CF88" w:rsidR="00812781" w:rsidRPr="004E3BB3" w:rsidRDefault="00812781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29 (21.8)</w:t>
            </w:r>
          </w:p>
        </w:tc>
        <w:tc>
          <w:tcPr>
            <w:tcW w:w="2179" w:type="dxa"/>
          </w:tcPr>
          <w:p w14:paraId="1F2DFA4B" w14:textId="58131AD3" w:rsidR="00812781" w:rsidRPr="004E3BB3" w:rsidRDefault="00812781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10 (66.7)</w:t>
            </w:r>
          </w:p>
        </w:tc>
        <w:tc>
          <w:tcPr>
            <w:tcW w:w="1034" w:type="dxa"/>
          </w:tcPr>
          <w:p w14:paraId="41E7DB4C" w14:textId="2224DA39" w:rsidR="00812781" w:rsidRPr="004E3BB3" w:rsidRDefault="00812781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&lt;0.001</w:t>
            </w:r>
          </w:p>
        </w:tc>
        <w:tc>
          <w:tcPr>
            <w:tcW w:w="2092" w:type="dxa"/>
          </w:tcPr>
          <w:p w14:paraId="76D4DA75" w14:textId="59F998DB" w:rsidR="00812781" w:rsidRPr="004E3BB3" w:rsidRDefault="00812781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57 (21.3)</w:t>
            </w:r>
          </w:p>
        </w:tc>
        <w:tc>
          <w:tcPr>
            <w:tcW w:w="2266" w:type="dxa"/>
          </w:tcPr>
          <w:p w14:paraId="5ECDB144" w14:textId="08C5416F" w:rsidR="00812781" w:rsidRPr="004E3BB3" w:rsidRDefault="00812781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17 (35.4)</w:t>
            </w:r>
          </w:p>
        </w:tc>
        <w:tc>
          <w:tcPr>
            <w:tcW w:w="987" w:type="dxa"/>
          </w:tcPr>
          <w:p w14:paraId="141653CC" w14:textId="35E842E3" w:rsidR="00812781" w:rsidRPr="004E3BB3" w:rsidRDefault="00812781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0.033</w:t>
            </w:r>
          </w:p>
        </w:tc>
      </w:tr>
      <w:tr w:rsidR="004E3BB3" w:rsidRPr="004E3BB3" w14:paraId="279B055A" w14:textId="77777777" w:rsidTr="00836F15">
        <w:tc>
          <w:tcPr>
            <w:tcW w:w="14596" w:type="dxa"/>
            <w:gridSpan w:val="7"/>
          </w:tcPr>
          <w:p w14:paraId="59337EF9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E3BB3">
              <w:rPr>
                <w:rFonts w:ascii="Times New Roman" w:hAnsi="Times New Roman" w:cs="Times New Roman"/>
                <w:b/>
                <w:bCs/>
                <w:lang w:val="en-US"/>
              </w:rPr>
              <w:t>Therapy</w:t>
            </w:r>
          </w:p>
        </w:tc>
      </w:tr>
      <w:tr w:rsidR="004E3BB3" w:rsidRPr="004E3BB3" w14:paraId="456B3C73" w14:textId="77777777" w:rsidTr="00836F15">
        <w:tc>
          <w:tcPr>
            <w:tcW w:w="3938" w:type="dxa"/>
          </w:tcPr>
          <w:p w14:paraId="012920F2" w14:textId="77777777" w:rsidR="00995499" w:rsidRPr="004E3BB3" w:rsidRDefault="00995499" w:rsidP="00990A57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i/>
                <w:iCs/>
                <w:lang w:val="en-US"/>
              </w:rPr>
              <w:t>Antiplatelet n (%)</w:t>
            </w:r>
          </w:p>
        </w:tc>
        <w:tc>
          <w:tcPr>
            <w:tcW w:w="2100" w:type="dxa"/>
          </w:tcPr>
          <w:p w14:paraId="21E18FD3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65 (48.9)</w:t>
            </w:r>
          </w:p>
        </w:tc>
        <w:tc>
          <w:tcPr>
            <w:tcW w:w="2179" w:type="dxa"/>
          </w:tcPr>
          <w:p w14:paraId="65575610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6 (40)</w:t>
            </w:r>
          </w:p>
        </w:tc>
        <w:tc>
          <w:tcPr>
            <w:tcW w:w="1034" w:type="dxa"/>
          </w:tcPr>
          <w:p w14:paraId="628D82EF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0.354</w:t>
            </w:r>
          </w:p>
        </w:tc>
        <w:tc>
          <w:tcPr>
            <w:tcW w:w="2092" w:type="dxa"/>
          </w:tcPr>
          <w:p w14:paraId="69E4E82F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87 (32.5)</w:t>
            </w:r>
          </w:p>
        </w:tc>
        <w:tc>
          <w:tcPr>
            <w:tcW w:w="2266" w:type="dxa"/>
          </w:tcPr>
          <w:p w14:paraId="0DAC395B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13 (27.1)</w:t>
            </w:r>
          </w:p>
        </w:tc>
        <w:tc>
          <w:tcPr>
            <w:tcW w:w="987" w:type="dxa"/>
          </w:tcPr>
          <w:p w14:paraId="23210937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0.288</w:t>
            </w:r>
          </w:p>
        </w:tc>
      </w:tr>
      <w:tr w:rsidR="004E3BB3" w:rsidRPr="004E3BB3" w14:paraId="46920421" w14:textId="77777777" w:rsidTr="00836F15">
        <w:tc>
          <w:tcPr>
            <w:tcW w:w="3938" w:type="dxa"/>
          </w:tcPr>
          <w:p w14:paraId="3DFAEDD5" w14:textId="77777777" w:rsidR="00995499" w:rsidRPr="004E3BB3" w:rsidRDefault="00995499" w:rsidP="00990A57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i/>
                <w:iCs/>
                <w:lang w:val="en-US"/>
              </w:rPr>
              <w:t>Antiarrhythmic drugs n (%)</w:t>
            </w:r>
          </w:p>
        </w:tc>
        <w:tc>
          <w:tcPr>
            <w:tcW w:w="2100" w:type="dxa"/>
          </w:tcPr>
          <w:p w14:paraId="5E82C6FD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5 (3.8)</w:t>
            </w:r>
          </w:p>
        </w:tc>
        <w:tc>
          <w:tcPr>
            <w:tcW w:w="2179" w:type="dxa"/>
          </w:tcPr>
          <w:p w14:paraId="5A18C41B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 (0.0)</w:t>
            </w:r>
          </w:p>
        </w:tc>
        <w:tc>
          <w:tcPr>
            <w:tcW w:w="1034" w:type="dxa"/>
          </w:tcPr>
          <w:p w14:paraId="032824BE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0.582</w:t>
            </w:r>
          </w:p>
        </w:tc>
        <w:tc>
          <w:tcPr>
            <w:tcW w:w="2092" w:type="dxa"/>
          </w:tcPr>
          <w:p w14:paraId="361633D6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11 (4.1)</w:t>
            </w:r>
          </w:p>
        </w:tc>
        <w:tc>
          <w:tcPr>
            <w:tcW w:w="2266" w:type="dxa"/>
          </w:tcPr>
          <w:p w14:paraId="0CCF7609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4 (8.3)</w:t>
            </w:r>
          </w:p>
        </w:tc>
        <w:tc>
          <w:tcPr>
            <w:tcW w:w="987" w:type="dxa"/>
          </w:tcPr>
          <w:p w14:paraId="0DEFE0DC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0.179</w:t>
            </w:r>
          </w:p>
        </w:tc>
      </w:tr>
      <w:tr w:rsidR="004E3BB3" w:rsidRPr="004E3BB3" w14:paraId="1EC4ED30" w14:textId="77777777" w:rsidTr="00836F15">
        <w:tc>
          <w:tcPr>
            <w:tcW w:w="3938" w:type="dxa"/>
          </w:tcPr>
          <w:p w14:paraId="6AB54645" w14:textId="77777777" w:rsidR="00995499" w:rsidRPr="004E3BB3" w:rsidRDefault="00995499" w:rsidP="00990A57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i/>
                <w:iCs/>
                <w:lang w:val="en-US"/>
              </w:rPr>
              <w:t>Lipid lowering treatment n (%)</w:t>
            </w:r>
          </w:p>
        </w:tc>
        <w:tc>
          <w:tcPr>
            <w:tcW w:w="2100" w:type="dxa"/>
          </w:tcPr>
          <w:p w14:paraId="4755AE91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16 (12.0)</w:t>
            </w:r>
          </w:p>
        </w:tc>
        <w:tc>
          <w:tcPr>
            <w:tcW w:w="2179" w:type="dxa"/>
          </w:tcPr>
          <w:p w14:paraId="3D16C0ED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 (0.0)</w:t>
            </w:r>
          </w:p>
        </w:tc>
        <w:tc>
          <w:tcPr>
            <w:tcW w:w="1034" w:type="dxa"/>
          </w:tcPr>
          <w:p w14:paraId="2CF40C2E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0.164</w:t>
            </w:r>
          </w:p>
        </w:tc>
        <w:tc>
          <w:tcPr>
            <w:tcW w:w="2092" w:type="dxa"/>
          </w:tcPr>
          <w:p w14:paraId="29841083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61 (22.8)</w:t>
            </w:r>
          </w:p>
        </w:tc>
        <w:tc>
          <w:tcPr>
            <w:tcW w:w="2266" w:type="dxa"/>
          </w:tcPr>
          <w:p w14:paraId="4A7A3639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10 (20.8)</w:t>
            </w:r>
          </w:p>
        </w:tc>
        <w:tc>
          <w:tcPr>
            <w:tcW w:w="987" w:type="dxa"/>
          </w:tcPr>
          <w:p w14:paraId="4D7F113B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0.467</w:t>
            </w:r>
          </w:p>
        </w:tc>
      </w:tr>
      <w:tr w:rsidR="004E3BB3" w:rsidRPr="004E3BB3" w14:paraId="13F24038" w14:textId="77777777" w:rsidTr="00836F15">
        <w:tc>
          <w:tcPr>
            <w:tcW w:w="3938" w:type="dxa"/>
          </w:tcPr>
          <w:p w14:paraId="03CBFB5F" w14:textId="77777777" w:rsidR="00995499" w:rsidRPr="004E3BB3" w:rsidRDefault="00995499" w:rsidP="00990A57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i/>
                <w:iCs/>
                <w:lang w:val="en-US"/>
              </w:rPr>
              <w:t>ACE inhibitors n (%)</w:t>
            </w:r>
          </w:p>
        </w:tc>
        <w:tc>
          <w:tcPr>
            <w:tcW w:w="2100" w:type="dxa"/>
          </w:tcPr>
          <w:p w14:paraId="43771014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11 (8.3)</w:t>
            </w:r>
          </w:p>
        </w:tc>
        <w:tc>
          <w:tcPr>
            <w:tcW w:w="2179" w:type="dxa"/>
          </w:tcPr>
          <w:p w14:paraId="49B09B51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2 (13.3)</w:t>
            </w:r>
          </w:p>
        </w:tc>
        <w:tc>
          <w:tcPr>
            <w:tcW w:w="1034" w:type="dxa"/>
          </w:tcPr>
          <w:p w14:paraId="17435A47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0.389</w:t>
            </w:r>
          </w:p>
        </w:tc>
        <w:tc>
          <w:tcPr>
            <w:tcW w:w="2092" w:type="dxa"/>
          </w:tcPr>
          <w:p w14:paraId="0DEB2632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29 (10.8)</w:t>
            </w:r>
          </w:p>
        </w:tc>
        <w:tc>
          <w:tcPr>
            <w:tcW w:w="2266" w:type="dxa"/>
          </w:tcPr>
          <w:p w14:paraId="1124FBD2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9 (18.8)</w:t>
            </w:r>
          </w:p>
        </w:tc>
        <w:tc>
          <w:tcPr>
            <w:tcW w:w="987" w:type="dxa"/>
          </w:tcPr>
          <w:p w14:paraId="52DD6ED8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0.098</w:t>
            </w:r>
          </w:p>
        </w:tc>
      </w:tr>
      <w:tr w:rsidR="004E3BB3" w:rsidRPr="004E3BB3" w14:paraId="399E15CA" w14:textId="77777777" w:rsidTr="00836F15">
        <w:tc>
          <w:tcPr>
            <w:tcW w:w="3938" w:type="dxa"/>
          </w:tcPr>
          <w:p w14:paraId="4F965F76" w14:textId="77777777" w:rsidR="00995499" w:rsidRPr="004E3BB3" w:rsidRDefault="00995499" w:rsidP="00990A57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i/>
                <w:iCs/>
                <w:lang w:val="en-US"/>
              </w:rPr>
              <w:t xml:space="preserve">Calcium </w:t>
            </w:r>
            <w:proofErr w:type="gramStart"/>
            <w:r w:rsidRPr="004E3BB3">
              <w:rPr>
                <w:rFonts w:ascii="Times New Roman" w:hAnsi="Times New Roman" w:cs="Times New Roman"/>
                <w:i/>
                <w:iCs/>
                <w:lang w:val="en-US"/>
              </w:rPr>
              <w:t>antagonists</w:t>
            </w:r>
            <w:proofErr w:type="gramEnd"/>
            <w:r w:rsidRPr="004E3BB3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n (%)</w:t>
            </w:r>
          </w:p>
        </w:tc>
        <w:tc>
          <w:tcPr>
            <w:tcW w:w="2100" w:type="dxa"/>
          </w:tcPr>
          <w:p w14:paraId="56D917C5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7 (5.3)</w:t>
            </w:r>
          </w:p>
        </w:tc>
        <w:tc>
          <w:tcPr>
            <w:tcW w:w="2179" w:type="dxa"/>
          </w:tcPr>
          <w:p w14:paraId="6171BB9A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 (6.7)</w:t>
            </w:r>
          </w:p>
        </w:tc>
        <w:tc>
          <w:tcPr>
            <w:tcW w:w="1034" w:type="dxa"/>
          </w:tcPr>
          <w:p w14:paraId="6336F762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0.584</w:t>
            </w:r>
          </w:p>
        </w:tc>
        <w:tc>
          <w:tcPr>
            <w:tcW w:w="2092" w:type="dxa"/>
          </w:tcPr>
          <w:p w14:paraId="4EBD4EC8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28 (10.4)</w:t>
            </w:r>
          </w:p>
        </w:tc>
        <w:tc>
          <w:tcPr>
            <w:tcW w:w="2266" w:type="dxa"/>
          </w:tcPr>
          <w:p w14:paraId="4F8422E0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3 (6.3)</w:t>
            </w:r>
          </w:p>
        </w:tc>
        <w:tc>
          <w:tcPr>
            <w:tcW w:w="987" w:type="dxa"/>
          </w:tcPr>
          <w:p w14:paraId="1B3ACB83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0.273</w:t>
            </w:r>
          </w:p>
        </w:tc>
      </w:tr>
      <w:tr w:rsidR="004E3BB3" w:rsidRPr="004E3BB3" w14:paraId="4807C6A9" w14:textId="77777777" w:rsidTr="00836F15">
        <w:tc>
          <w:tcPr>
            <w:tcW w:w="3938" w:type="dxa"/>
          </w:tcPr>
          <w:p w14:paraId="00B6BEE1" w14:textId="77777777" w:rsidR="00995499" w:rsidRPr="004E3BB3" w:rsidRDefault="00995499" w:rsidP="00990A57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i/>
                <w:iCs/>
                <w:lang w:val="en-US"/>
              </w:rPr>
              <w:t>Diuretics n (%)</w:t>
            </w:r>
          </w:p>
        </w:tc>
        <w:tc>
          <w:tcPr>
            <w:tcW w:w="2100" w:type="dxa"/>
          </w:tcPr>
          <w:p w14:paraId="7DC55EB4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4 (3.0)</w:t>
            </w:r>
          </w:p>
        </w:tc>
        <w:tc>
          <w:tcPr>
            <w:tcW w:w="2179" w:type="dxa"/>
          </w:tcPr>
          <w:p w14:paraId="17CF1C9A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2 (13.3</w:t>
            </w:r>
          </w:p>
        </w:tc>
        <w:tc>
          <w:tcPr>
            <w:tcW w:w="1034" w:type="dxa"/>
          </w:tcPr>
          <w:p w14:paraId="7F88ECAD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0.113</w:t>
            </w:r>
          </w:p>
        </w:tc>
        <w:tc>
          <w:tcPr>
            <w:tcW w:w="2092" w:type="dxa"/>
          </w:tcPr>
          <w:p w14:paraId="42EC938C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24 (9.0)</w:t>
            </w:r>
          </w:p>
        </w:tc>
        <w:tc>
          <w:tcPr>
            <w:tcW w:w="2266" w:type="dxa"/>
          </w:tcPr>
          <w:p w14:paraId="08E52E84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5 (10.4)</w:t>
            </w:r>
          </w:p>
        </w:tc>
        <w:tc>
          <w:tcPr>
            <w:tcW w:w="987" w:type="dxa"/>
          </w:tcPr>
          <w:p w14:paraId="5B362A76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0.459</w:t>
            </w:r>
          </w:p>
        </w:tc>
      </w:tr>
      <w:tr w:rsidR="004E3BB3" w:rsidRPr="004E3BB3" w14:paraId="56B4C214" w14:textId="77777777" w:rsidTr="00836F15">
        <w:tc>
          <w:tcPr>
            <w:tcW w:w="3938" w:type="dxa"/>
          </w:tcPr>
          <w:p w14:paraId="6D5D1A68" w14:textId="77777777" w:rsidR="00995499" w:rsidRPr="004E3BB3" w:rsidRDefault="00995499" w:rsidP="00990A57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i/>
                <w:iCs/>
                <w:lang w:val="en-US"/>
              </w:rPr>
              <w:t>ARB n (%)</w:t>
            </w:r>
          </w:p>
        </w:tc>
        <w:tc>
          <w:tcPr>
            <w:tcW w:w="2100" w:type="dxa"/>
          </w:tcPr>
          <w:p w14:paraId="27CAFFE5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14 (10.5)</w:t>
            </w:r>
          </w:p>
        </w:tc>
        <w:tc>
          <w:tcPr>
            <w:tcW w:w="2179" w:type="dxa"/>
          </w:tcPr>
          <w:p w14:paraId="31C7AE43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 (6.7)</w:t>
            </w:r>
          </w:p>
        </w:tc>
        <w:tc>
          <w:tcPr>
            <w:tcW w:w="1034" w:type="dxa"/>
          </w:tcPr>
          <w:p w14:paraId="54751169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0.534</w:t>
            </w:r>
          </w:p>
        </w:tc>
        <w:tc>
          <w:tcPr>
            <w:tcW w:w="2092" w:type="dxa"/>
          </w:tcPr>
          <w:p w14:paraId="2A29D784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24 (9.0)</w:t>
            </w:r>
          </w:p>
        </w:tc>
        <w:tc>
          <w:tcPr>
            <w:tcW w:w="2266" w:type="dxa"/>
          </w:tcPr>
          <w:p w14:paraId="223DABC9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4 (8.3)</w:t>
            </w:r>
          </w:p>
        </w:tc>
        <w:tc>
          <w:tcPr>
            <w:tcW w:w="987" w:type="dxa"/>
          </w:tcPr>
          <w:p w14:paraId="32F406C7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0.575</w:t>
            </w:r>
          </w:p>
        </w:tc>
      </w:tr>
      <w:tr w:rsidR="004E3BB3" w:rsidRPr="004E3BB3" w14:paraId="752A7EB4" w14:textId="77777777" w:rsidTr="00836F15">
        <w:tc>
          <w:tcPr>
            <w:tcW w:w="3938" w:type="dxa"/>
          </w:tcPr>
          <w:p w14:paraId="6F866589" w14:textId="77777777" w:rsidR="00FD3CF9" w:rsidRPr="004E3BB3" w:rsidRDefault="00FD3CF9" w:rsidP="00FD3CF9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i/>
                <w:iCs/>
                <w:lang w:val="en-US"/>
              </w:rPr>
              <w:t>Digoxin n (%)</w:t>
            </w:r>
          </w:p>
        </w:tc>
        <w:tc>
          <w:tcPr>
            <w:tcW w:w="2100" w:type="dxa"/>
          </w:tcPr>
          <w:p w14:paraId="11F224AB" w14:textId="78FBEE58" w:rsidR="00FD3CF9" w:rsidRPr="004E3BB3" w:rsidRDefault="00FD3CF9" w:rsidP="00FD3CF9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 (0.0)</w:t>
            </w:r>
          </w:p>
        </w:tc>
        <w:tc>
          <w:tcPr>
            <w:tcW w:w="2179" w:type="dxa"/>
          </w:tcPr>
          <w:p w14:paraId="11757D2E" w14:textId="6277978B" w:rsidR="00FD3CF9" w:rsidRPr="004E3BB3" w:rsidRDefault="00FD3CF9" w:rsidP="00FD3CF9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 (0.0)</w:t>
            </w:r>
          </w:p>
        </w:tc>
        <w:tc>
          <w:tcPr>
            <w:tcW w:w="1034" w:type="dxa"/>
          </w:tcPr>
          <w:p w14:paraId="63500502" w14:textId="77777777" w:rsidR="00FD3CF9" w:rsidRPr="004E3BB3" w:rsidRDefault="00FD3CF9" w:rsidP="00FD3CF9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92" w:type="dxa"/>
          </w:tcPr>
          <w:p w14:paraId="0FDCF984" w14:textId="77777777" w:rsidR="00FD3CF9" w:rsidRPr="004E3BB3" w:rsidRDefault="00FD3CF9" w:rsidP="00FD3CF9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 (0.4)</w:t>
            </w:r>
          </w:p>
        </w:tc>
        <w:tc>
          <w:tcPr>
            <w:tcW w:w="2266" w:type="dxa"/>
          </w:tcPr>
          <w:p w14:paraId="2B5D03FD" w14:textId="77777777" w:rsidR="00FD3CF9" w:rsidRPr="004E3BB3" w:rsidRDefault="00FD3CF9" w:rsidP="00FD3CF9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0.0</w:t>
            </w:r>
          </w:p>
        </w:tc>
        <w:tc>
          <w:tcPr>
            <w:tcW w:w="987" w:type="dxa"/>
          </w:tcPr>
          <w:p w14:paraId="2A6EBBE1" w14:textId="77777777" w:rsidR="00FD3CF9" w:rsidRPr="004E3BB3" w:rsidRDefault="00FD3CF9" w:rsidP="00FD3CF9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0.848</w:t>
            </w:r>
          </w:p>
        </w:tc>
      </w:tr>
      <w:tr w:rsidR="004E3BB3" w:rsidRPr="004E3BB3" w14:paraId="7C1F139D" w14:textId="77777777" w:rsidTr="00836F15">
        <w:tc>
          <w:tcPr>
            <w:tcW w:w="3938" w:type="dxa"/>
          </w:tcPr>
          <w:p w14:paraId="7A4BA2AB" w14:textId="77777777" w:rsidR="00995499" w:rsidRPr="004E3BB3" w:rsidRDefault="00995499" w:rsidP="00990A57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i/>
                <w:iCs/>
                <w:lang w:val="en-US"/>
              </w:rPr>
              <w:t>PPI n (%)</w:t>
            </w:r>
          </w:p>
        </w:tc>
        <w:tc>
          <w:tcPr>
            <w:tcW w:w="2100" w:type="dxa"/>
          </w:tcPr>
          <w:p w14:paraId="42AC6DE3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16 (12.0)</w:t>
            </w:r>
          </w:p>
        </w:tc>
        <w:tc>
          <w:tcPr>
            <w:tcW w:w="2179" w:type="dxa"/>
          </w:tcPr>
          <w:p w14:paraId="6C00695D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2 (13.3)</w:t>
            </w:r>
          </w:p>
        </w:tc>
        <w:tc>
          <w:tcPr>
            <w:tcW w:w="1034" w:type="dxa"/>
          </w:tcPr>
          <w:p w14:paraId="66D7150F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0.572</w:t>
            </w:r>
          </w:p>
        </w:tc>
        <w:tc>
          <w:tcPr>
            <w:tcW w:w="2092" w:type="dxa"/>
          </w:tcPr>
          <w:p w14:paraId="644FDF73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69 (25.7)</w:t>
            </w:r>
          </w:p>
        </w:tc>
        <w:tc>
          <w:tcPr>
            <w:tcW w:w="2266" w:type="dxa"/>
          </w:tcPr>
          <w:p w14:paraId="673C3A68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14 (29.2)</w:t>
            </w:r>
          </w:p>
        </w:tc>
        <w:tc>
          <w:tcPr>
            <w:tcW w:w="987" w:type="dxa"/>
          </w:tcPr>
          <w:p w14:paraId="0C999CBF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0.369</w:t>
            </w:r>
          </w:p>
        </w:tc>
      </w:tr>
      <w:tr w:rsidR="004E3BB3" w:rsidRPr="004E3BB3" w14:paraId="6A8FEA81" w14:textId="77777777" w:rsidTr="00836F15">
        <w:tc>
          <w:tcPr>
            <w:tcW w:w="3938" w:type="dxa"/>
          </w:tcPr>
          <w:p w14:paraId="4F407222" w14:textId="77777777" w:rsidR="00995499" w:rsidRPr="004E3BB3" w:rsidRDefault="00995499" w:rsidP="00990A57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4E3BB3">
              <w:rPr>
                <w:rFonts w:ascii="Times New Roman" w:hAnsi="Times New Roman" w:cs="Times New Roman"/>
                <w:i/>
                <w:iCs/>
                <w:lang w:val="en-US"/>
              </w:rPr>
              <w:t>Immunosuppressors</w:t>
            </w:r>
            <w:proofErr w:type="spellEnd"/>
            <w:r w:rsidRPr="004E3BB3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n (%)</w:t>
            </w:r>
          </w:p>
        </w:tc>
        <w:tc>
          <w:tcPr>
            <w:tcW w:w="2100" w:type="dxa"/>
          </w:tcPr>
          <w:p w14:paraId="7667652E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9 (6.8)</w:t>
            </w:r>
          </w:p>
        </w:tc>
        <w:tc>
          <w:tcPr>
            <w:tcW w:w="2179" w:type="dxa"/>
          </w:tcPr>
          <w:p w14:paraId="77A185F3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3 (20.0)</w:t>
            </w:r>
          </w:p>
        </w:tc>
        <w:tc>
          <w:tcPr>
            <w:tcW w:w="1034" w:type="dxa"/>
          </w:tcPr>
          <w:p w14:paraId="0A9CBF61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0.106</w:t>
            </w:r>
          </w:p>
        </w:tc>
        <w:tc>
          <w:tcPr>
            <w:tcW w:w="2092" w:type="dxa"/>
          </w:tcPr>
          <w:p w14:paraId="3A66A8B5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35 (13.1)</w:t>
            </w:r>
          </w:p>
        </w:tc>
        <w:tc>
          <w:tcPr>
            <w:tcW w:w="2266" w:type="dxa"/>
          </w:tcPr>
          <w:p w14:paraId="0F62F1A3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8 (16.7)</w:t>
            </w:r>
          </w:p>
        </w:tc>
        <w:tc>
          <w:tcPr>
            <w:tcW w:w="987" w:type="dxa"/>
          </w:tcPr>
          <w:p w14:paraId="61DCB16F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0.318</w:t>
            </w:r>
          </w:p>
        </w:tc>
      </w:tr>
      <w:tr w:rsidR="004E3BB3" w:rsidRPr="004E3BB3" w14:paraId="23492BE0" w14:textId="77777777" w:rsidTr="00836F15">
        <w:tc>
          <w:tcPr>
            <w:tcW w:w="3938" w:type="dxa"/>
          </w:tcPr>
          <w:p w14:paraId="2E244862" w14:textId="77777777" w:rsidR="00995499" w:rsidRPr="004E3BB3" w:rsidRDefault="00995499" w:rsidP="00990A57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i/>
                <w:iCs/>
                <w:lang w:val="en-US"/>
              </w:rPr>
              <w:t>Corticosteroids n (%)</w:t>
            </w:r>
          </w:p>
        </w:tc>
        <w:tc>
          <w:tcPr>
            <w:tcW w:w="2100" w:type="dxa"/>
          </w:tcPr>
          <w:p w14:paraId="40F99232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8 (6.0)</w:t>
            </w:r>
          </w:p>
        </w:tc>
        <w:tc>
          <w:tcPr>
            <w:tcW w:w="2179" w:type="dxa"/>
          </w:tcPr>
          <w:p w14:paraId="416A63A7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2 (13.3)</w:t>
            </w:r>
          </w:p>
        </w:tc>
        <w:tc>
          <w:tcPr>
            <w:tcW w:w="1034" w:type="dxa"/>
          </w:tcPr>
          <w:p w14:paraId="297DCF31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0.268</w:t>
            </w:r>
          </w:p>
        </w:tc>
        <w:tc>
          <w:tcPr>
            <w:tcW w:w="2092" w:type="dxa"/>
          </w:tcPr>
          <w:p w14:paraId="5A825641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31 (11.6)</w:t>
            </w:r>
          </w:p>
        </w:tc>
        <w:tc>
          <w:tcPr>
            <w:tcW w:w="2266" w:type="dxa"/>
          </w:tcPr>
          <w:p w14:paraId="5533D214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11 (22.9)</w:t>
            </w:r>
          </w:p>
        </w:tc>
        <w:tc>
          <w:tcPr>
            <w:tcW w:w="987" w:type="dxa"/>
          </w:tcPr>
          <w:p w14:paraId="400F3AA2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0.034</w:t>
            </w:r>
          </w:p>
        </w:tc>
      </w:tr>
      <w:tr w:rsidR="004E3BB3" w:rsidRPr="004E3BB3" w14:paraId="47620DE1" w14:textId="77777777" w:rsidTr="00836F15">
        <w:tc>
          <w:tcPr>
            <w:tcW w:w="3938" w:type="dxa"/>
          </w:tcPr>
          <w:p w14:paraId="4924EDBE" w14:textId="77777777" w:rsidR="00995499" w:rsidRPr="004E3BB3" w:rsidRDefault="00995499" w:rsidP="00990A57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i/>
                <w:iCs/>
                <w:lang w:val="en-US"/>
              </w:rPr>
              <w:t>Thyroid disease drugs n (%)</w:t>
            </w:r>
          </w:p>
        </w:tc>
        <w:tc>
          <w:tcPr>
            <w:tcW w:w="2100" w:type="dxa"/>
          </w:tcPr>
          <w:p w14:paraId="28C162CC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18 (13.5)</w:t>
            </w:r>
          </w:p>
        </w:tc>
        <w:tc>
          <w:tcPr>
            <w:tcW w:w="2179" w:type="dxa"/>
          </w:tcPr>
          <w:p w14:paraId="1DF7FE9C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2 (13.3)</w:t>
            </w:r>
          </w:p>
        </w:tc>
        <w:tc>
          <w:tcPr>
            <w:tcW w:w="1034" w:type="dxa"/>
          </w:tcPr>
          <w:p w14:paraId="4DEF599F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0.671</w:t>
            </w:r>
          </w:p>
        </w:tc>
        <w:tc>
          <w:tcPr>
            <w:tcW w:w="2092" w:type="dxa"/>
          </w:tcPr>
          <w:p w14:paraId="724E1661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35 (13.1)</w:t>
            </w:r>
          </w:p>
        </w:tc>
        <w:tc>
          <w:tcPr>
            <w:tcW w:w="2266" w:type="dxa"/>
          </w:tcPr>
          <w:p w14:paraId="38BD7D7A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5 (10.4)</w:t>
            </w:r>
          </w:p>
        </w:tc>
        <w:tc>
          <w:tcPr>
            <w:tcW w:w="987" w:type="dxa"/>
          </w:tcPr>
          <w:p w14:paraId="58837D12" w14:textId="77777777" w:rsidR="00995499" w:rsidRPr="004E3BB3" w:rsidRDefault="00995499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0.408</w:t>
            </w:r>
          </w:p>
        </w:tc>
      </w:tr>
    </w:tbl>
    <w:p w14:paraId="17BB51A0" w14:textId="77777777" w:rsidR="00995499" w:rsidRPr="004E3BB3" w:rsidRDefault="00995499" w:rsidP="00990A57">
      <w:pPr>
        <w:spacing w:line="360" w:lineRule="auto"/>
        <w:rPr>
          <w:rFonts w:ascii="Times New Roman" w:hAnsi="Times New Roman" w:cs="Times New Roman"/>
          <w:i/>
          <w:iCs/>
          <w:lang w:val="en-GB"/>
        </w:rPr>
      </w:pPr>
      <w:r w:rsidRPr="004E3BB3">
        <w:rPr>
          <w:rFonts w:ascii="Times New Roman" w:hAnsi="Times New Roman" w:cs="Times New Roman"/>
          <w:i/>
          <w:iCs/>
          <w:lang w:val="en-GB"/>
        </w:rPr>
        <w:t>ACE: angiotensin converting enzyme, ALT: alanine aminotransferase, ARB: angiotensin receptor blockers, AST: aspartate transaminase, BMI: body mass index, PPI: proton pump inhibitor</w:t>
      </w:r>
    </w:p>
    <w:p w14:paraId="443840CD" w14:textId="77777777" w:rsidR="00995499" w:rsidRPr="004E3BB3" w:rsidRDefault="00995499" w:rsidP="00990A57">
      <w:pPr>
        <w:spacing w:line="360" w:lineRule="auto"/>
        <w:rPr>
          <w:rFonts w:ascii="Times New Roman" w:hAnsi="Times New Roman" w:cs="Times New Roman"/>
          <w:b/>
          <w:bCs/>
          <w:lang w:val="en-GB"/>
        </w:rPr>
        <w:sectPr w:rsidR="00995499" w:rsidRPr="004E3BB3" w:rsidSect="004E3BB3">
          <w:type w:val="continuous"/>
          <w:pgSz w:w="16838" w:h="11906" w:orient="landscape"/>
          <w:pgMar w:top="1134" w:right="1418" w:bottom="1134" w:left="1134" w:header="709" w:footer="709" w:gutter="0"/>
          <w:cols w:space="708"/>
          <w:docGrid w:linePitch="360"/>
        </w:sectPr>
      </w:pPr>
    </w:p>
    <w:p w14:paraId="6A4ACD1B" w14:textId="57DEDEBE" w:rsidR="008C2C85" w:rsidRPr="004E3BB3" w:rsidRDefault="008C2C85" w:rsidP="00990A57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  <w:r w:rsidRPr="004E3BB3">
        <w:rPr>
          <w:rFonts w:ascii="Times New Roman" w:hAnsi="Times New Roman" w:cs="Times New Roman"/>
          <w:b/>
          <w:bCs/>
          <w:lang w:val="en-GB"/>
        </w:rPr>
        <w:t xml:space="preserve">Supplementary Table </w:t>
      </w:r>
      <w:r w:rsidR="00995499" w:rsidRPr="004E3BB3">
        <w:rPr>
          <w:rFonts w:ascii="Times New Roman" w:hAnsi="Times New Roman" w:cs="Times New Roman"/>
          <w:b/>
          <w:bCs/>
          <w:lang w:val="en-GB"/>
        </w:rPr>
        <w:t>2</w:t>
      </w:r>
      <w:r w:rsidRPr="004E3BB3">
        <w:rPr>
          <w:rFonts w:ascii="Times New Roman" w:hAnsi="Times New Roman" w:cs="Times New Roman"/>
          <w:b/>
          <w:bCs/>
          <w:lang w:val="en-GB"/>
        </w:rPr>
        <w:t>. Clinical characteristics according to thrombocytopenia degree</w:t>
      </w:r>
      <w:r w:rsidR="00D574BA" w:rsidRPr="004E3BB3">
        <w:rPr>
          <w:rFonts w:ascii="Times New Roman" w:hAnsi="Times New Roman" w:cs="Times New Roman"/>
          <w:b/>
          <w:bCs/>
          <w:lang w:val="en-GB"/>
        </w:rPr>
        <w:t>.</w:t>
      </w:r>
    </w:p>
    <w:p w14:paraId="32A5FC6E" w14:textId="77777777" w:rsidR="00F6482B" w:rsidRPr="004E3BB3" w:rsidRDefault="00F6482B" w:rsidP="00990A57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3828"/>
        <w:gridCol w:w="2172"/>
        <w:gridCol w:w="2172"/>
        <w:gridCol w:w="1417"/>
      </w:tblGrid>
      <w:tr w:rsidR="004E3BB3" w:rsidRPr="004E3BB3" w14:paraId="7438D0B4" w14:textId="77777777" w:rsidTr="001D06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52AB6AB6" w14:textId="77777777" w:rsidR="008C2C85" w:rsidRPr="004E3BB3" w:rsidRDefault="008C2C85" w:rsidP="00990A57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72" w:type="dxa"/>
          </w:tcPr>
          <w:p w14:paraId="1529A328" w14:textId="37EDEC8B" w:rsidR="008C2C85" w:rsidRPr="004E3BB3" w:rsidRDefault="00187987" w:rsidP="00990A57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Mild Thrombocytopenia</w:t>
            </w:r>
            <w:r w:rsidR="008C2C85" w:rsidRPr="004E3BB3">
              <w:rPr>
                <w:rFonts w:ascii="Times New Roman" w:hAnsi="Times New Roman" w:cs="Times New Roman"/>
                <w:lang w:val="en-US"/>
              </w:rPr>
              <w:t xml:space="preserve"> (N = </w:t>
            </w:r>
            <w:r w:rsidR="00FB20E8" w:rsidRPr="004E3BB3">
              <w:rPr>
                <w:rFonts w:ascii="Times New Roman" w:hAnsi="Times New Roman" w:cs="Times New Roman"/>
                <w:lang w:val="en-US"/>
              </w:rPr>
              <w:t>36</w:t>
            </w:r>
            <w:r w:rsidR="008C2C85" w:rsidRPr="004E3BB3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2172" w:type="dxa"/>
          </w:tcPr>
          <w:p w14:paraId="7965039A" w14:textId="77777777" w:rsidR="008C2C85" w:rsidRPr="004E3BB3" w:rsidRDefault="008C2C85" w:rsidP="00990A57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Moderate-Severe Thrombocytopenia (N: 27)</w:t>
            </w:r>
          </w:p>
        </w:tc>
        <w:tc>
          <w:tcPr>
            <w:tcW w:w="1417" w:type="dxa"/>
          </w:tcPr>
          <w:p w14:paraId="3348357D" w14:textId="77777777" w:rsidR="008C2C85" w:rsidRPr="004E3BB3" w:rsidRDefault="008C2C85" w:rsidP="00990A57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P value</w:t>
            </w:r>
          </w:p>
        </w:tc>
      </w:tr>
      <w:tr w:rsidR="004E3BB3" w:rsidRPr="004E3BB3" w14:paraId="1F910269" w14:textId="77777777" w:rsidTr="001D0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89" w:type="dxa"/>
            <w:gridSpan w:val="4"/>
          </w:tcPr>
          <w:p w14:paraId="2D292C30" w14:textId="1898BB4D" w:rsidR="00F6482B" w:rsidRPr="004E3BB3" w:rsidRDefault="001D06EC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b w:val="0"/>
                <w:bCs w:val="0"/>
                <w:lang w:val="en-US"/>
              </w:rPr>
              <w:t>C</w:t>
            </w:r>
            <w:r w:rsidR="00F6482B" w:rsidRPr="004E3BB3">
              <w:rPr>
                <w:rFonts w:ascii="Times New Roman" w:hAnsi="Times New Roman" w:cs="Times New Roman"/>
                <w:lang w:val="en-US"/>
              </w:rPr>
              <w:t>linical features</w:t>
            </w:r>
          </w:p>
        </w:tc>
      </w:tr>
      <w:tr w:rsidR="004E3BB3" w:rsidRPr="004E3BB3" w14:paraId="2541F72E" w14:textId="77777777" w:rsidTr="001D06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42AB707E" w14:textId="30D2B1D2" w:rsidR="00F6482B" w:rsidRPr="004E3BB3" w:rsidRDefault="00F6482B" w:rsidP="00990A5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</w:pPr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>Age (years)</w:t>
            </w:r>
          </w:p>
        </w:tc>
        <w:tc>
          <w:tcPr>
            <w:tcW w:w="2172" w:type="dxa"/>
          </w:tcPr>
          <w:p w14:paraId="46076937" w14:textId="080AE4A9" w:rsidR="00F6482B" w:rsidRPr="004E3BB3" w:rsidRDefault="00430BCD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57.94±15.83</w:t>
            </w:r>
          </w:p>
        </w:tc>
        <w:tc>
          <w:tcPr>
            <w:tcW w:w="2172" w:type="dxa"/>
          </w:tcPr>
          <w:p w14:paraId="255C3BD9" w14:textId="736B1571" w:rsidR="00F6482B" w:rsidRPr="004E3BB3" w:rsidRDefault="00430BCD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56.50±14.04</w:t>
            </w:r>
          </w:p>
        </w:tc>
        <w:tc>
          <w:tcPr>
            <w:tcW w:w="1417" w:type="dxa"/>
          </w:tcPr>
          <w:p w14:paraId="5E70B7A4" w14:textId="5A407B36" w:rsidR="00F6482B" w:rsidRPr="004E3BB3" w:rsidRDefault="00430BCD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0.712</w:t>
            </w:r>
          </w:p>
        </w:tc>
      </w:tr>
      <w:tr w:rsidR="004E3BB3" w:rsidRPr="004E3BB3" w14:paraId="79070469" w14:textId="77777777" w:rsidTr="001D0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6EB46910" w14:textId="1DFC9AB6" w:rsidR="00F6482B" w:rsidRPr="004E3BB3" w:rsidRDefault="00F6482B" w:rsidP="00990A5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</w:pPr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>Women n (%)</w:t>
            </w:r>
          </w:p>
        </w:tc>
        <w:tc>
          <w:tcPr>
            <w:tcW w:w="2172" w:type="dxa"/>
          </w:tcPr>
          <w:p w14:paraId="1A2F8459" w14:textId="7E559E77" w:rsidR="00F6482B" w:rsidRPr="004E3BB3" w:rsidRDefault="00EC7228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21 (58.3)</w:t>
            </w:r>
          </w:p>
        </w:tc>
        <w:tc>
          <w:tcPr>
            <w:tcW w:w="2172" w:type="dxa"/>
          </w:tcPr>
          <w:p w14:paraId="2BF515C9" w14:textId="3E44E12D" w:rsidR="00F6482B" w:rsidRPr="004E3BB3" w:rsidRDefault="00EC7228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13 (48.1)</w:t>
            </w:r>
          </w:p>
        </w:tc>
        <w:tc>
          <w:tcPr>
            <w:tcW w:w="1417" w:type="dxa"/>
          </w:tcPr>
          <w:p w14:paraId="7451967C" w14:textId="4C2C9457" w:rsidR="00F6482B" w:rsidRPr="004E3BB3" w:rsidRDefault="00EC7228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0.422</w:t>
            </w:r>
          </w:p>
        </w:tc>
      </w:tr>
      <w:tr w:rsidR="004E3BB3" w:rsidRPr="004E3BB3" w14:paraId="7B612F6C" w14:textId="77777777" w:rsidTr="001D06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1D41299B" w14:textId="24DEB0D7" w:rsidR="00F6482B" w:rsidRPr="004E3BB3" w:rsidRDefault="00F6482B" w:rsidP="00990A5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</w:pPr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>BMI</w:t>
            </w:r>
            <w:r w:rsidR="00A17FCC"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 xml:space="preserve"> mean</w:t>
            </w:r>
          </w:p>
        </w:tc>
        <w:tc>
          <w:tcPr>
            <w:tcW w:w="2172" w:type="dxa"/>
          </w:tcPr>
          <w:p w14:paraId="67E5E3B7" w14:textId="2299983F" w:rsidR="00F6482B" w:rsidRPr="004E3BB3" w:rsidRDefault="00430BCD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26.26±4.77</w:t>
            </w:r>
          </w:p>
        </w:tc>
        <w:tc>
          <w:tcPr>
            <w:tcW w:w="2172" w:type="dxa"/>
          </w:tcPr>
          <w:p w14:paraId="795DDD76" w14:textId="6B08BA10" w:rsidR="00F6482B" w:rsidRPr="004E3BB3" w:rsidRDefault="00430BCD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24.45±3.12</w:t>
            </w:r>
          </w:p>
        </w:tc>
        <w:tc>
          <w:tcPr>
            <w:tcW w:w="1417" w:type="dxa"/>
          </w:tcPr>
          <w:p w14:paraId="2105ECFB" w14:textId="4080C5A1" w:rsidR="00F6482B" w:rsidRPr="004E3BB3" w:rsidRDefault="00430BCD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0.091</w:t>
            </w:r>
          </w:p>
        </w:tc>
      </w:tr>
      <w:tr w:rsidR="004E3BB3" w:rsidRPr="004E3BB3" w14:paraId="7222F837" w14:textId="77777777" w:rsidTr="001D0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23116D36" w14:textId="4299415A" w:rsidR="00487233" w:rsidRPr="004E3BB3" w:rsidRDefault="00487233" w:rsidP="00990A5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</w:pPr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>Cancer history n (%)</w:t>
            </w:r>
          </w:p>
        </w:tc>
        <w:tc>
          <w:tcPr>
            <w:tcW w:w="2172" w:type="dxa"/>
          </w:tcPr>
          <w:p w14:paraId="6E9772ED" w14:textId="21C07DC5" w:rsidR="00487233" w:rsidRPr="004E3BB3" w:rsidRDefault="00EC7228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4 (11.1)</w:t>
            </w:r>
          </w:p>
        </w:tc>
        <w:tc>
          <w:tcPr>
            <w:tcW w:w="2172" w:type="dxa"/>
          </w:tcPr>
          <w:p w14:paraId="4320E4C9" w14:textId="10F186EF" w:rsidR="00487233" w:rsidRPr="004E3BB3" w:rsidRDefault="00EC7228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2 (7.4)</w:t>
            </w:r>
          </w:p>
        </w:tc>
        <w:tc>
          <w:tcPr>
            <w:tcW w:w="1417" w:type="dxa"/>
          </w:tcPr>
          <w:p w14:paraId="5FF5C211" w14:textId="25765B35" w:rsidR="00487233" w:rsidRPr="004E3BB3" w:rsidRDefault="00EC7228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0.620</w:t>
            </w:r>
          </w:p>
        </w:tc>
      </w:tr>
      <w:tr w:rsidR="004E3BB3" w:rsidRPr="004E3BB3" w14:paraId="341B2B43" w14:textId="77777777" w:rsidTr="001D06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0B2171E6" w14:textId="115765E3" w:rsidR="00487233" w:rsidRPr="004E3BB3" w:rsidRDefault="00487233" w:rsidP="00990A5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</w:pPr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>Diabetes mellitus n (%)</w:t>
            </w:r>
          </w:p>
        </w:tc>
        <w:tc>
          <w:tcPr>
            <w:tcW w:w="2172" w:type="dxa"/>
          </w:tcPr>
          <w:p w14:paraId="1D1B3ACE" w14:textId="1329DF4E" w:rsidR="00487233" w:rsidRPr="004E3BB3" w:rsidRDefault="00EC7228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2 (5.6)</w:t>
            </w:r>
          </w:p>
        </w:tc>
        <w:tc>
          <w:tcPr>
            <w:tcW w:w="2172" w:type="dxa"/>
          </w:tcPr>
          <w:p w14:paraId="38ABB7CB" w14:textId="64D7C029" w:rsidR="00487233" w:rsidRPr="004E3BB3" w:rsidRDefault="00EC7228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3 (11.1)</w:t>
            </w:r>
          </w:p>
        </w:tc>
        <w:tc>
          <w:tcPr>
            <w:tcW w:w="1417" w:type="dxa"/>
          </w:tcPr>
          <w:p w14:paraId="2EB6C11C" w14:textId="4B825702" w:rsidR="00487233" w:rsidRPr="004E3BB3" w:rsidRDefault="00EC7228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0.419</w:t>
            </w:r>
          </w:p>
        </w:tc>
      </w:tr>
      <w:tr w:rsidR="004E3BB3" w:rsidRPr="004E3BB3" w14:paraId="770E3808" w14:textId="77777777" w:rsidTr="001D0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72C9FE2B" w14:textId="778871B4" w:rsidR="00487233" w:rsidRPr="004E3BB3" w:rsidRDefault="00487233" w:rsidP="00990A5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</w:pPr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>Hypertension n (%)</w:t>
            </w:r>
          </w:p>
        </w:tc>
        <w:tc>
          <w:tcPr>
            <w:tcW w:w="2172" w:type="dxa"/>
          </w:tcPr>
          <w:p w14:paraId="4A28BB58" w14:textId="4241BECB" w:rsidR="00487233" w:rsidRPr="004E3BB3" w:rsidRDefault="00EC7228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15 (41.7)</w:t>
            </w:r>
          </w:p>
        </w:tc>
        <w:tc>
          <w:tcPr>
            <w:tcW w:w="2172" w:type="dxa"/>
          </w:tcPr>
          <w:p w14:paraId="17A80566" w14:textId="2FAEB7E3" w:rsidR="00487233" w:rsidRPr="004E3BB3" w:rsidRDefault="00EC7228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10 (37.0)</w:t>
            </w:r>
          </w:p>
        </w:tc>
        <w:tc>
          <w:tcPr>
            <w:tcW w:w="1417" w:type="dxa"/>
          </w:tcPr>
          <w:p w14:paraId="23E3D925" w14:textId="509F1384" w:rsidR="00487233" w:rsidRPr="004E3BB3" w:rsidRDefault="00EC7228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0.710</w:t>
            </w:r>
          </w:p>
        </w:tc>
      </w:tr>
      <w:tr w:rsidR="004E3BB3" w:rsidRPr="004E3BB3" w14:paraId="7F37A079" w14:textId="77777777" w:rsidTr="001D06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19D704EC" w14:textId="141438F2" w:rsidR="00487233" w:rsidRPr="004E3BB3" w:rsidRDefault="00487233" w:rsidP="00990A5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</w:pPr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>Cerebral Vascular Disease n (%)</w:t>
            </w:r>
          </w:p>
        </w:tc>
        <w:tc>
          <w:tcPr>
            <w:tcW w:w="2172" w:type="dxa"/>
          </w:tcPr>
          <w:p w14:paraId="68E4A0DB" w14:textId="65EBD81D" w:rsidR="00487233" w:rsidRPr="004E3BB3" w:rsidRDefault="00EC7228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8 (22.2)</w:t>
            </w:r>
          </w:p>
        </w:tc>
        <w:tc>
          <w:tcPr>
            <w:tcW w:w="2172" w:type="dxa"/>
          </w:tcPr>
          <w:p w14:paraId="25FBEA92" w14:textId="2DBD471E" w:rsidR="00487233" w:rsidRPr="004E3BB3" w:rsidRDefault="00EC7228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2 (7.4)</w:t>
            </w:r>
          </w:p>
        </w:tc>
        <w:tc>
          <w:tcPr>
            <w:tcW w:w="1417" w:type="dxa"/>
          </w:tcPr>
          <w:p w14:paraId="4C62A3ED" w14:textId="61279DB3" w:rsidR="00487233" w:rsidRPr="004E3BB3" w:rsidRDefault="00EC7228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0.111</w:t>
            </w:r>
          </w:p>
        </w:tc>
      </w:tr>
      <w:tr w:rsidR="004E3BB3" w:rsidRPr="004E3BB3" w14:paraId="3CC26FDF" w14:textId="77777777" w:rsidTr="001D0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6C6F2B78" w14:textId="0A4A9F33" w:rsidR="00487233" w:rsidRPr="004E3BB3" w:rsidRDefault="00487233" w:rsidP="00990A5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</w:pPr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>Ischemic Heart Disease n (%)</w:t>
            </w:r>
          </w:p>
        </w:tc>
        <w:tc>
          <w:tcPr>
            <w:tcW w:w="2172" w:type="dxa"/>
          </w:tcPr>
          <w:p w14:paraId="7FE37B3F" w14:textId="0158857A" w:rsidR="00487233" w:rsidRPr="004E3BB3" w:rsidRDefault="00EC7228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 (0</w:t>
            </w:r>
            <w:r w:rsidR="007203EB" w:rsidRPr="004E3BB3">
              <w:rPr>
                <w:rFonts w:ascii="Times New Roman" w:hAnsi="Times New Roman" w:cs="Times New Roman"/>
                <w:lang w:val="en-US"/>
              </w:rPr>
              <w:t>.0</w:t>
            </w:r>
            <w:r w:rsidRPr="004E3BB3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2172" w:type="dxa"/>
          </w:tcPr>
          <w:p w14:paraId="54FC2C60" w14:textId="02EF3795" w:rsidR="00487233" w:rsidRPr="004E3BB3" w:rsidRDefault="00EC7228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3 (11.1)</w:t>
            </w:r>
          </w:p>
        </w:tc>
        <w:tc>
          <w:tcPr>
            <w:tcW w:w="1417" w:type="dxa"/>
          </w:tcPr>
          <w:p w14:paraId="693F4EE4" w14:textId="0D320105" w:rsidR="00487233" w:rsidRPr="004E3BB3" w:rsidRDefault="00EC7228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0.040</w:t>
            </w:r>
          </w:p>
        </w:tc>
      </w:tr>
      <w:tr w:rsidR="004E3BB3" w:rsidRPr="004E3BB3" w14:paraId="3858EFCF" w14:textId="77777777" w:rsidTr="001D06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6186A8B2" w14:textId="2EC8E89C" w:rsidR="00487233" w:rsidRPr="004E3BB3" w:rsidRDefault="00487233" w:rsidP="00990A5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</w:pPr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>Heart Failure</w:t>
            </w:r>
            <w:r w:rsidR="00A17FCC"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 xml:space="preserve"> (%)</w:t>
            </w:r>
          </w:p>
        </w:tc>
        <w:tc>
          <w:tcPr>
            <w:tcW w:w="2172" w:type="dxa"/>
          </w:tcPr>
          <w:p w14:paraId="06029BB2" w14:textId="79F3FCB0" w:rsidR="00487233" w:rsidRPr="004E3BB3" w:rsidRDefault="00EC7228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 (2.8)</w:t>
            </w:r>
          </w:p>
        </w:tc>
        <w:tc>
          <w:tcPr>
            <w:tcW w:w="2172" w:type="dxa"/>
          </w:tcPr>
          <w:p w14:paraId="2D1BA5C6" w14:textId="4BB352CB" w:rsidR="00487233" w:rsidRPr="004E3BB3" w:rsidRDefault="00EC7228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 (3.7)</w:t>
            </w:r>
          </w:p>
        </w:tc>
        <w:tc>
          <w:tcPr>
            <w:tcW w:w="1417" w:type="dxa"/>
          </w:tcPr>
          <w:p w14:paraId="18B379EB" w14:textId="2BD22E4D" w:rsidR="00487233" w:rsidRPr="004E3BB3" w:rsidRDefault="00EC7228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0.836</w:t>
            </w:r>
          </w:p>
        </w:tc>
      </w:tr>
      <w:tr w:rsidR="004E3BB3" w:rsidRPr="004E3BB3" w14:paraId="7E95406E" w14:textId="77777777" w:rsidTr="001D0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02621557" w14:textId="3ED5BC8A" w:rsidR="00487233" w:rsidRPr="004E3BB3" w:rsidRDefault="00487233" w:rsidP="00990A5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</w:pPr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>Peripheral Artery Disease n (%)</w:t>
            </w:r>
          </w:p>
        </w:tc>
        <w:tc>
          <w:tcPr>
            <w:tcW w:w="2172" w:type="dxa"/>
          </w:tcPr>
          <w:p w14:paraId="07D961D5" w14:textId="7EF8359B" w:rsidR="00487233" w:rsidRPr="004E3BB3" w:rsidRDefault="00EC7228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</w:t>
            </w:r>
            <w:r w:rsidR="001D06EC" w:rsidRPr="004E3BB3">
              <w:rPr>
                <w:rFonts w:ascii="Times New Roman" w:hAnsi="Times New Roman" w:cs="Times New Roman"/>
                <w:lang w:val="en-US"/>
              </w:rPr>
              <w:t xml:space="preserve"> (0.0)</w:t>
            </w:r>
          </w:p>
        </w:tc>
        <w:tc>
          <w:tcPr>
            <w:tcW w:w="2172" w:type="dxa"/>
          </w:tcPr>
          <w:p w14:paraId="398AD6D6" w14:textId="4922C7AE" w:rsidR="00487233" w:rsidRPr="004E3BB3" w:rsidRDefault="00EC7228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</w:t>
            </w:r>
            <w:r w:rsidR="001D06EC" w:rsidRPr="004E3BB3">
              <w:rPr>
                <w:rFonts w:ascii="Times New Roman" w:hAnsi="Times New Roman" w:cs="Times New Roman"/>
                <w:lang w:val="en-US"/>
              </w:rPr>
              <w:t xml:space="preserve"> (0.0)</w:t>
            </w:r>
          </w:p>
        </w:tc>
        <w:tc>
          <w:tcPr>
            <w:tcW w:w="1417" w:type="dxa"/>
          </w:tcPr>
          <w:p w14:paraId="1E60B1E4" w14:textId="1762B8AD" w:rsidR="00487233" w:rsidRPr="004E3BB3" w:rsidRDefault="00EE0B29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4E3BB3" w:rsidRPr="004E3BB3" w14:paraId="28745AC7" w14:textId="77777777" w:rsidTr="001D06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188FDBA4" w14:textId="12CB5E5C" w:rsidR="00487233" w:rsidRPr="004E3BB3" w:rsidRDefault="00487233" w:rsidP="00990A5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</w:pPr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>Chronic Lung Disease n (%)</w:t>
            </w:r>
          </w:p>
        </w:tc>
        <w:tc>
          <w:tcPr>
            <w:tcW w:w="2172" w:type="dxa"/>
          </w:tcPr>
          <w:p w14:paraId="61E9F3F3" w14:textId="72287B08" w:rsidR="00487233" w:rsidRPr="004E3BB3" w:rsidRDefault="00EC7228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2 (5.6)</w:t>
            </w:r>
          </w:p>
        </w:tc>
        <w:tc>
          <w:tcPr>
            <w:tcW w:w="2172" w:type="dxa"/>
          </w:tcPr>
          <w:p w14:paraId="67409528" w14:textId="493C89C7" w:rsidR="00487233" w:rsidRPr="004E3BB3" w:rsidRDefault="00EC7228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 (3.7)</w:t>
            </w:r>
          </w:p>
        </w:tc>
        <w:tc>
          <w:tcPr>
            <w:tcW w:w="1417" w:type="dxa"/>
          </w:tcPr>
          <w:p w14:paraId="33A6FE3E" w14:textId="0E90DB55" w:rsidR="00487233" w:rsidRPr="004E3BB3" w:rsidRDefault="00EC7228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0.733</w:t>
            </w:r>
          </w:p>
        </w:tc>
      </w:tr>
      <w:tr w:rsidR="004E3BB3" w:rsidRPr="004E3BB3" w14:paraId="063F239D" w14:textId="77777777" w:rsidTr="001D0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1314BB13" w14:textId="3F45F81B" w:rsidR="00487233" w:rsidRPr="004E3BB3" w:rsidRDefault="00487233" w:rsidP="00990A5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</w:pPr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>Liver Cirrhosis n (%)</w:t>
            </w:r>
          </w:p>
        </w:tc>
        <w:tc>
          <w:tcPr>
            <w:tcW w:w="2172" w:type="dxa"/>
          </w:tcPr>
          <w:p w14:paraId="1D5983EC" w14:textId="4127D031" w:rsidR="00487233" w:rsidRPr="004E3BB3" w:rsidRDefault="00EC7228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 (0</w:t>
            </w:r>
            <w:r w:rsidR="001D06EC" w:rsidRPr="004E3BB3">
              <w:rPr>
                <w:rFonts w:ascii="Times New Roman" w:hAnsi="Times New Roman" w:cs="Times New Roman"/>
                <w:lang w:val="en-US"/>
              </w:rPr>
              <w:t>.0</w:t>
            </w:r>
            <w:r w:rsidRPr="004E3BB3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2172" w:type="dxa"/>
          </w:tcPr>
          <w:p w14:paraId="0E26BB2C" w14:textId="301E2CE4" w:rsidR="00487233" w:rsidRPr="004E3BB3" w:rsidRDefault="00EC7228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 (3.7)</w:t>
            </w:r>
          </w:p>
        </w:tc>
        <w:tc>
          <w:tcPr>
            <w:tcW w:w="1417" w:type="dxa"/>
          </w:tcPr>
          <w:p w14:paraId="7EE73091" w14:textId="0D6A5093" w:rsidR="00487233" w:rsidRPr="004E3BB3" w:rsidRDefault="00EC7228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0.244</w:t>
            </w:r>
          </w:p>
        </w:tc>
      </w:tr>
      <w:tr w:rsidR="004E3BB3" w:rsidRPr="004E3BB3" w14:paraId="1A7B63D6" w14:textId="77777777" w:rsidTr="001D06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09F028F1" w14:textId="0AB1CF67" w:rsidR="00487233" w:rsidRPr="004E3BB3" w:rsidRDefault="00487233" w:rsidP="00990A5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</w:pPr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>Chronic Kidney Disease n (%)</w:t>
            </w:r>
          </w:p>
        </w:tc>
        <w:tc>
          <w:tcPr>
            <w:tcW w:w="2172" w:type="dxa"/>
          </w:tcPr>
          <w:p w14:paraId="5D5F6BE8" w14:textId="780BEFE5" w:rsidR="00487233" w:rsidRPr="004E3BB3" w:rsidRDefault="00EC7228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 (2.8)</w:t>
            </w:r>
          </w:p>
        </w:tc>
        <w:tc>
          <w:tcPr>
            <w:tcW w:w="2172" w:type="dxa"/>
          </w:tcPr>
          <w:p w14:paraId="30BB92A0" w14:textId="40970E5E" w:rsidR="00487233" w:rsidRPr="004E3BB3" w:rsidRDefault="00EC7228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3 (11.1)</w:t>
            </w:r>
          </w:p>
        </w:tc>
        <w:tc>
          <w:tcPr>
            <w:tcW w:w="1417" w:type="dxa"/>
          </w:tcPr>
          <w:p w14:paraId="26F4DAD2" w14:textId="29E2CBE7" w:rsidR="00487233" w:rsidRPr="004E3BB3" w:rsidRDefault="00EC7228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0.179</w:t>
            </w:r>
          </w:p>
        </w:tc>
      </w:tr>
      <w:tr w:rsidR="004E3BB3" w:rsidRPr="004E3BB3" w14:paraId="097DCD19" w14:textId="77777777" w:rsidTr="001D0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56733CF9" w14:textId="3A31EA49" w:rsidR="00487233" w:rsidRPr="004E3BB3" w:rsidRDefault="00487233" w:rsidP="00990A5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</w:pPr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>Hypothyroidism n (%)</w:t>
            </w:r>
          </w:p>
        </w:tc>
        <w:tc>
          <w:tcPr>
            <w:tcW w:w="2172" w:type="dxa"/>
          </w:tcPr>
          <w:p w14:paraId="1DF6F121" w14:textId="662DE085" w:rsidR="00487233" w:rsidRPr="004E3BB3" w:rsidRDefault="00EC7228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4 (11.1)</w:t>
            </w:r>
          </w:p>
        </w:tc>
        <w:tc>
          <w:tcPr>
            <w:tcW w:w="2172" w:type="dxa"/>
          </w:tcPr>
          <w:p w14:paraId="258D3C35" w14:textId="475F26DB" w:rsidR="00487233" w:rsidRPr="004E3BB3" w:rsidRDefault="00EC7228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3 (11.1)</w:t>
            </w:r>
          </w:p>
        </w:tc>
        <w:tc>
          <w:tcPr>
            <w:tcW w:w="1417" w:type="dxa"/>
          </w:tcPr>
          <w:p w14:paraId="364B8017" w14:textId="6588A3B2" w:rsidR="00487233" w:rsidRPr="004E3BB3" w:rsidRDefault="00EC7228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1.000</w:t>
            </w:r>
          </w:p>
        </w:tc>
      </w:tr>
      <w:tr w:rsidR="004E3BB3" w:rsidRPr="004E3BB3" w14:paraId="7F9A25B6" w14:textId="77777777" w:rsidTr="001D06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01F79AFC" w14:textId="57A5B8D1" w:rsidR="00487233" w:rsidRPr="004E3BB3" w:rsidRDefault="00487233" w:rsidP="00990A5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</w:pPr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>Hyperthyroidism n (%)</w:t>
            </w:r>
          </w:p>
        </w:tc>
        <w:tc>
          <w:tcPr>
            <w:tcW w:w="2172" w:type="dxa"/>
          </w:tcPr>
          <w:p w14:paraId="13017696" w14:textId="3F0140EC" w:rsidR="00487233" w:rsidRPr="004E3BB3" w:rsidRDefault="00EC7228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 (2.8)</w:t>
            </w:r>
          </w:p>
        </w:tc>
        <w:tc>
          <w:tcPr>
            <w:tcW w:w="2172" w:type="dxa"/>
          </w:tcPr>
          <w:p w14:paraId="3A2F2572" w14:textId="250F70C7" w:rsidR="00487233" w:rsidRPr="004E3BB3" w:rsidRDefault="00EC7228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 (3.7)</w:t>
            </w:r>
          </w:p>
        </w:tc>
        <w:tc>
          <w:tcPr>
            <w:tcW w:w="1417" w:type="dxa"/>
          </w:tcPr>
          <w:p w14:paraId="3DBC65CC" w14:textId="2D77843D" w:rsidR="00487233" w:rsidRPr="004E3BB3" w:rsidRDefault="00EC7228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0.836</w:t>
            </w:r>
          </w:p>
        </w:tc>
      </w:tr>
      <w:tr w:rsidR="004E3BB3" w:rsidRPr="004E3BB3" w14:paraId="2CD6A9EE" w14:textId="77777777" w:rsidTr="001D0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4EC3D549" w14:textId="4241D239" w:rsidR="00487233" w:rsidRPr="004E3BB3" w:rsidRDefault="00487233" w:rsidP="00990A5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</w:pPr>
            <w:proofErr w:type="spellStart"/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>Anaemia</w:t>
            </w:r>
            <w:proofErr w:type="spellEnd"/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 xml:space="preserve"> n (%)</w:t>
            </w:r>
          </w:p>
        </w:tc>
        <w:tc>
          <w:tcPr>
            <w:tcW w:w="2172" w:type="dxa"/>
          </w:tcPr>
          <w:p w14:paraId="49DA3F24" w14:textId="501AD5C7" w:rsidR="00487233" w:rsidRPr="004E3BB3" w:rsidRDefault="00EC7228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2 (5.6)</w:t>
            </w:r>
          </w:p>
        </w:tc>
        <w:tc>
          <w:tcPr>
            <w:tcW w:w="2172" w:type="dxa"/>
          </w:tcPr>
          <w:p w14:paraId="54B517F3" w14:textId="1329D37A" w:rsidR="00487233" w:rsidRPr="004E3BB3" w:rsidRDefault="00EC7228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3 (11.1)</w:t>
            </w:r>
          </w:p>
        </w:tc>
        <w:tc>
          <w:tcPr>
            <w:tcW w:w="1417" w:type="dxa"/>
          </w:tcPr>
          <w:p w14:paraId="4264B73E" w14:textId="296CFE0C" w:rsidR="00487233" w:rsidRPr="004E3BB3" w:rsidRDefault="00EC7228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0.419</w:t>
            </w:r>
          </w:p>
        </w:tc>
      </w:tr>
      <w:tr w:rsidR="004E3BB3" w:rsidRPr="004E3BB3" w14:paraId="258BE2B8" w14:textId="77777777" w:rsidTr="001D06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1B130FE5" w14:textId="3776431B" w:rsidR="00487233" w:rsidRPr="004E3BB3" w:rsidRDefault="00487233" w:rsidP="00990A5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</w:pPr>
            <w:proofErr w:type="spellStart"/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>Haemolytic</w:t>
            </w:r>
            <w:proofErr w:type="spellEnd"/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 xml:space="preserve"> </w:t>
            </w:r>
            <w:proofErr w:type="spellStart"/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>Anaemia</w:t>
            </w:r>
            <w:proofErr w:type="spellEnd"/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 xml:space="preserve"> n (%)</w:t>
            </w:r>
          </w:p>
        </w:tc>
        <w:tc>
          <w:tcPr>
            <w:tcW w:w="2172" w:type="dxa"/>
          </w:tcPr>
          <w:p w14:paraId="455574F8" w14:textId="5F459369" w:rsidR="00487233" w:rsidRPr="004E3BB3" w:rsidRDefault="00EC7228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2 (5.6)</w:t>
            </w:r>
          </w:p>
        </w:tc>
        <w:tc>
          <w:tcPr>
            <w:tcW w:w="2172" w:type="dxa"/>
          </w:tcPr>
          <w:p w14:paraId="7A753172" w14:textId="58D36664" w:rsidR="00487233" w:rsidRPr="004E3BB3" w:rsidRDefault="00EC7228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3 (11.1)</w:t>
            </w:r>
          </w:p>
        </w:tc>
        <w:tc>
          <w:tcPr>
            <w:tcW w:w="1417" w:type="dxa"/>
          </w:tcPr>
          <w:p w14:paraId="7CF6DD11" w14:textId="7EA51735" w:rsidR="00487233" w:rsidRPr="004E3BB3" w:rsidRDefault="00EC7228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0.419</w:t>
            </w:r>
          </w:p>
        </w:tc>
      </w:tr>
      <w:tr w:rsidR="004E3BB3" w:rsidRPr="004E3BB3" w14:paraId="2684B501" w14:textId="77777777" w:rsidTr="001D0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0E496800" w14:textId="4C20A973" w:rsidR="00487233" w:rsidRPr="004E3BB3" w:rsidRDefault="00487233" w:rsidP="00990A5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</w:pPr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>Smoking Habit n (%)</w:t>
            </w:r>
          </w:p>
        </w:tc>
        <w:tc>
          <w:tcPr>
            <w:tcW w:w="2172" w:type="dxa"/>
          </w:tcPr>
          <w:p w14:paraId="31278165" w14:textId="5C8DB7B7" w:rsidR="00487233" w:rsidRPr="004E3BB3" w:rsidRDefault="00EC7228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9 (25.0)</w:t>
            </w:r>
          </w:p>
        </w:tc>
        <w:tc>
          <w:tcPr>
            <w:tcW w:w="2172" w:type="dxa"/>
          </w:tcPr>
          <w:p w14:paraId="539BDEC6" w14:textId="419A15DD" w:rsidR="00487233" w:rsidRPr="004E3BB3" w:rsidRDefault="00EC7228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3 (11.1)</w:t>
            </w:r>
          </w:p>
        </w:tc>
        <w:tc>
          <w:tcPr>
            <w:tcW w:w="1417" w:type="dxa"/>
          </w:tcPr>
          <w:p w14:paraId="1DBE3F07" w14:textId="032FBFAA" w:rsidR="00487233" w:rsidRPr="004E3BB3" w:rsidRDefault="00EC7228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0.165</w:t>
            </w:r>
          </w:p>
        </w:tc>
      </w:tr>
      <w:tr w:rsidR="004E3BB3" w:rsidRPr="004E3BB3" w14:paraId="24DB6D40" w14:textId="77777777" w:rsidTr="001D06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1B63227B" w14:textId="0209CF58" w:rsidR="00487233" w:rsidRPr="004E3BB3" w:rsidRDefault="00487233" w:rsidP="00990A5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</w:pPr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>Livedo reticularis n (%)</w:t>
            </w:r>
          </w:p>
        </w:tc>
        <w:tc>
          <w:tcPr>
            <w:tcW w:w="2172" w:type="dxa"/>
          </w:tcPr>
          <w:p w14:paraId="452E988F" w14:textId="466A4680" w:rsidR="00487233" w:rsidRPr="004E3BB3" w:rsidRDefault="00EC7228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2 (5.6)</w:t>
            </w:r>
          </w:p>
        </w:tc>
        <w:tc>
          <w:tcPr>
            <w:tcW w:w="2172" w:type="dxa"/>
          </w:tcPr>
          <w:p w14:paraId="279F718E" w14:textId="5A3003BD" w:rsidR="00487233" w:rsidRPr="004E3BB3" w:rsidRDefault="00EC7228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2 (7.4)</w:t>
            </w:r>
          </w:p>
        </w:tc>
        <w:tc>
          <w:tcPr>
            <w:tcW w:w="1417" w:type="dxa"/>
          </w:tcPr>
          <w:p w14:paraId="2AD412A1" w14:textId="5C4255C5" w:rsidR="00487233" w:rsidRPr="004E3BB3" w:rsidRDefault="00EC7228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0.765</w:t>
            </w:r>
          </w:p>
        </w:tc>
      </w:tr>
      <w:tr w:rsidR="004E3BB3" w:rsidRPr="004E3BB3" w14:paraId="60DB3471" w14:textId="77777777" w:rsidTr="001D0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89" w:type="dxa"/>
            <w:gridSpan w:val="4"/>
          </w:tcPr>
          <w:p w14:paraId="7C1586A4" w14:textId="20C2CF9E" w:rsidR="00EE4C8B" w:rsidRPr="004E3BB3" w:rsidRDefault="00487233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 xml:space="preserve">Frailty risk </w:t>
            </w:r>
            <w:r w:rsidR="00EE4C8B" w:rsidRPr="004E3BB3">
              <w:rPr>
                <w:rFonts w:ascii="Times New Roman" w:hAnsi="Times New Roman" w:cs="Times New Roman"/>
                <w:lang w:val="en-US"/>
              </w:rPr>
              <w:t>elements</w:t>
            </w:r>
          </w:p>
        </w:tc>
      </w:tr>
      <w:tr w:rsidR="004E3BB3" w:rsidRPr="004E3BB3" w14:paraId="1EEA0741" w14:textId="77777777" w:rsidTr="001D06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078F9C32" w14:textId="1324FBCB" w:rsidR="00487233" w:rsidRPr="004E3BB3" w:rsidRDefault="00487233" w:rsidP="00990A5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</w:pPr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>Cognitive impairment n (%)</w:t>
            </w:r>
          </w:p>
        </w:tc>
        <w:tc>
          <w:tcPr>
            <w:tcW w:w="2172" w:type="dxa"/>
          </w:tcPr>
          <w:p w14:paraId="2B67CEA8" w14:textId="0F45576E" w:rsidR="00487233" w:rsidRPr="004E3BB3" w:rsidRDefault="00EC7228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5 (13.9)</w:t>
            </w:r>
          </w:p>
        </w:tc>
        <w:tc>
          <w:tcPr>
            <w:tcW w:w="2172" w:type="dxa"/>
          </w:tcPr>
          <w:p w14:paraId="486FC81D" w14:textId="3D1BF5E0" w:rsidR="00487233" w:rsidRPr="004E3BB3" w:rsidRDefault="00EC7228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2 (7.4)</w:t>
            </w:r>
          </w:p>
        </w:tc>
        <w:tc>
          <w:tcPr>
            <w:tcW w:w="1417" w:type="dxa"/>
          </w:tcPr>
          <w:p w14:paraId="035CEC83" w14:textId="666B0072" w:rsidR="00487233" w:rsidRPr="004E3BB3" w:rsidRDefault="00EC7228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0.418</w:t>
            </w:r>
          </w:p>
        </w:tc>
      </w:tr>
      <w:tr w:rsidR="004E3BB3" w:rsidRPr="004E3BB3" w14:paraId="72A8E200" w14:textId="77777777" w:rsidTr="001D0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4CC32EAC" w14:textId="53F3213F" w:rsidR="00487233" w:rsidRPr="004E3BB3" w:rsidRDefault="00487233" w:rsidP="00990A5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</w:pPr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>Bed rest syndrome n (%)</w:t>
            </w:r>
          </w:p>
        </w:tc>
        <w:tc>
          <w:tcPr>
            <w:tcW w:w="2172" w:type="dxa"/>
          </w:tcPr>
          <w:p w14:paraId="76E255DF" w14:textId="24D81DE9" w:rsidR="00487233" w:rsidRPr="004E3BB3" w:rsidRDefault="00EC7228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 (2.8)</w:t>
            </w:r>
          </w:p>
        </w:tc>
        <w:tc>
          <w:tcPr>
            <w:tcW w:w="2172" w:type="dxa"/>
          </w:tcPr>
          <w:p w14:paraId="64054099" w14:textId="50388C4D" w:rsidR="00487233" w:rsidRPr="004E3BB3" w:rsidRDefault="00EC7228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 (0</w:t>
            </w:r>
            <w:r w:rsidR="001D06EC" w:rsidRPr="004E3BB3">
              <w:rPr>
                <w:rFonts w:ascii="Times New Roman" w:hAnsi="Times New Roman" w:cs="Times New Roman"/>
                <w:lang w:val="en-US"/>
              </w:rPr>
              <w:t>.0</w:t>
            </w:r>
            <w:r w:rsidRPr="004E3BB3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417" w:type="dxa"/>
          </w:tcPr>
          <w:p w14:paraId="388C1FB3" w14:textId="45D5B637" w:rsidR="00487233" w:rsidRPr="004E3BB3" w:rsidRDefault="00EC7228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0.383</w:t>
            </w:r>
          </w:p>
        </w:tc>
      </w:tr>
      <w:tr w:rsidR="004E3BB3" w:rsidRPr="004E3BB3" w14:paraId="21B1DA6D" w14:textId="77777777" w:rsidTr="001D06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3C2ECFB8" w14:textId="3F154B42" w:rsidR="00487233" w:rsidRPr="004E3BB3" w:rsidRDefault="00487233" w:rsidP="00990A5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</w:pPr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>Falling predisposition n (%)</w:t>
            </w:r>
          </w:p>
        </w:tc>
        <w:tc>
          <w:tcPr>
            <w:tcW w:w="2172" w:type="dxa"/>
          </w:tcPr>
          <w:p w14:paraId="6AE3A8BF" w14:textId="42A3F2EA" w:rsidR="00487233" w:rsidRPr="004E3BB3" w:rsidRDefault="008B1B71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 (0</w:t>
            </w:r>
            <w:r w:rsidR="001D06EC" w:rsidRPr="004E3BB3">
              <w:rPr>
                <w:rFonts w:ascii="Times New Roman" w:hAnsi="Times New Roman" w:cs="Times New Roman"/>
                <w:lang w:val="en-US"/>
              </w:rPr>
              <w:t>.0</w:t>
            </w:r>
            <w:r w:rsidRPr="004E3BB3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2172" w:type="dxa"/>
          </w:tcPr>
          <w:p w14:paraId="3ACD9E99" w14:textId="7301A04E" w:rsidR="00487233" w:rsidRPr="004E3BB3" w:rsidRDefault="008B1B71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 (3.7)</w:t>
            </w:r>
          </w:p>
        </w:tc>
        <w:tc>
          <w:tcPr>
            <w:tcW w:w="1417" w:type="dxa"/>
          </w:tcPr>
          <w:p w14:paraId="7D4A2D1E" w14:textId="376E5D54" w:rsidR="00487233" w:rsidRPr="004E3BB3" w:rsidRDefault="008B1B71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0.244</w:t>
            </w:r>
          </w:p>
        </w:tc>
      </w:tr>
      <w:tr w:rsidR="004E3BB3" w:rsidRPr="004E3BB3" w14:paraId="5FF40616" w14:textId="77777777" w:rsidTr="001D0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6B980D62" w14:textId="2F9A66A4" w:rsidR="00487233" w:rsidRPr="004E3BB3" w:rsidRDefault="00487233" w:rsidP="00990A5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</w:pPr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>Former major bleeding n (%)</w:t>
            </w:r>
          </w:p>
        </w:tc>
        <w:tc>
          <w:tcPr>
            <w:tcW w:w="2172" w:type="dxa"/>
          </w:tcPr>
          <w:p w14:paraId="43465E9D" w14:textId="3438A3A5" w:rsidR="00487233" w:rsidRPr="004E3BB3" w:rsidRDefault="006D0DDC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 (2.8)</w:t>
            </w:r>
          </w:p>
        </w:tc>
        <w:tc>
          <w:tcPr>
            <w:tcW w:w="2172" w:type="dxa"/>
          </w:tcPr>
          <w:p w14:paraId="7DA88A2B" w14:textId="351B2607" w:rsidR="00487233" w:rsidRPr="004E3BB3" w:rsidRDefault="006D0DDC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 (3.7)</w:t>
            </w:r>
          </w:p>
        </w:tc>
        <w:tc>
          <w:tcPr>
            <w:tcW w:w="1417" w:type="dxa"/>
          </w:tcPr>
          <w:p w14:paraId="45C98B5B" w14:textId="51948E14" w:rsidR="00487233" w:rsidRPr="004E3BB3" w:rsidRDefault="006D0DDC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0.836</w:t>
            </w:r>
          </w:p>
        </w:tc>
      </w:tr>
      <w:tr w:rsidR="004E3BB3" w:rsidRPr="004E3BB3" w14:paraId="6CA71A51" w14:textId="77777777" w:rsidTr="001D06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50D87695" w14:textId="61A98FA2" w:rsidR="00487233" w:rsidRPr="004E3BB3" w:rsidRDefault="00487233" w:rsidP="00990A5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</w:pPr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>Alcohol consumption n (%)</w:t>
            </w:r>
          </w:p>
        </w:tc>
        <w:tc>
          <w:tcPr>
            <w:tcW w:w="2172" w:type="dxa"/>
          </w:tcPr>
          <w:p w14:paraId="1B4A18DC" w14:textId="7A4E0615" w:rsidR="00487233" w:rsidRPr="004E3BB3" w:rsidRDefault="008B1B71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 (2.8)</w:t>
            </w:r>
          </w:p>
        </w:tc>
        <w:tc>
          <w:tcPr>
            <w:tcW w:w="2172" w:type="dxa"/>
          </w:tcPr>
          <w:p w14:paraId="04A86487" w14:textId="0C1B10DF" w:rsidR="00487233" w:rsidRPr="004E3BB3" w:rsidRDefault="008B1B71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2 (7.4)</w:t>
            </w:r>
          </w:p>
        </w:tc>
        <w:tc>
          <w:tcPr>
            <w:tcW w:w="1417" w:type="dxa"/>
          </w:tcPr>
          <w:p w14:paraId="4B252FC9" w14:textId="290E3513" w:rsidR="00487233" w:rsidRPr="004E3BB3" w:rsidRDefault="008B1B71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0.393</w:t>
            </w:r>
          </w:p>
        </w:tc>
      </w:tr>
      <w:tr w:rsidR="004E3BB3" w:rsidRPr="004E3BB3" w14:paraId="753ADE3B" w14:textId="77777777" w:rsidTr="001D0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89" w:type="dxa"/>
            <w:gridSpan w:val="4"/>
          </w:tcPr>
          <w:p w14:paraId="4129A20F" w14:textId="14B6C562" w:rsidR="00487233" w:rsidRPr="004E3BB3" w:rsidRDefault="00487233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Previous thrombotic event</w:t>
            </w:r>
          </w:p>
        </w:tc>
      </w:tr>
      <w:tr w:rsidR="004E3BB3" w:rsidRPr="004E3BB3" w14:paraId="1CC03243" w14:textId="77777777" w:rsidTr="001D06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51D926A4" w14:textId="1454EB0A" w:rsidR="00487233" w:rsidRPr="004E3BB3" w:rsidRDefault="00487233" w:rsidP="00990A5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</w:pPr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>Deep Vein Thrombosis n (%)</w:t>
            </w:r>
          </w:p>
        </w:tc>
        <w:tc>
          <w:tcPr>
            <w:tcW w:w="2172" w:type="dxa"/>
          </w:tcPr>
          <w:p w14:paraId="12AC435D" w14:textId="1ED3778F" w:rsidR="00487233" w:rsidRPr="004E3BB3" w:rsidRDefault="006D0DDC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17 (47.2)</w:t>
            </w:r>
          </w:p>
        </w:tc>
        <w:tc>
          <w:tcPr>
            <w:tcW w:w="2172" w:type="dxa"/>
          </w:tcPr>
          <w:p w14:paraId="75A0FBD5" w14:textId="0E454DF9" w:rsidR="00487233" w:rsidRPr="004E3BB3" w:rsidRDefault="006D0DDC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14 (51.9)</w:t>
            </w:r>
          </w:p>
        </w:tc>
        <w:tc>
          <w:tcPr>
            <w:tcW w:w="1417" w:type="dxa"/>
          </w:tcPr>
          <w:p w14:paraId="3BEA0B4C" w14:textId="25B060C2" w:rsidR="00487233" w:rsidRPr="004E3BB3" w:rsidRDefault="006D0DDC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0.716</w:t>
            </w:r>
          </w:p>
        </w:tc>
      </w:tr>
      <w:tr w:rsidR="004E3BB3" w:rsidRPr="004E3BB3" w14:paraId="776BF51B" w14:textId="77777777" w:rsidTr="001D0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546F4A9E" w14:textId="03A71302" w:rsidR="00487233" w:rsidRPr="004E3BB3" w:rsidRDefault="00487233" w:rsidP="00990A5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</w:pPr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>Pulmonary Embolism n (%)</w:t>
            </w:r>
          </w:p>
        </w:tc>
        <w:tc>
          <w:tcPr>
            <w:tcW w:w="2172" w:type="dxa"/>
          </w:tcPr>
          <w:p w14:paraId="4C8E821D" w14:textId="3C6E4455" w:rsidR="00487233" w:rsidRPr="004E3BB3" w:rsidRDefault="008B1B71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7 (19.4)</w:t>
            </w:r>
          </w:p>
        </w:tc>
        <w:tc>
          <w:tcPr>
            <w:tcW w:w="2172" w:type="dxa"/>
          </w:tcPr>
          <w:p w14:paraId="12226FE6" w14:textId="55C09C90" w:rsidR="00487233" w:rsidRPr="004E3BB3" w:rsidRDefault="008B1B71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6 (22.2)</w:t>
            </w:r>
          </w:p>
        </w:tc>
        <w:tc>
          <w:tcPr>
            <w:tcW w:w="1417" w:type="dxa"/>
          </w:tcPr>
          <w:p w14:paraId="4E2B8A78" w14:textId="7DF2559F" w:rsidR="00487233" w:rsidRPr="004E3BB3" w:rsidRDefault="008B1B71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0.787</w:t>
            </w:r>
          </w:p>
        </w:tc>
      </w:tr>
      <w:tr w:rsidR="004E3BB3" w:rsidRPr="004E3BB3" w14:paraId="479F7C58" w14:textId="77777777" w:rsidTr="001D06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497D3733" w14:textId="4C721BA7" w:rsidR="00487233" w:rsidRPr="004E3BB3" w:rsidRDefault="00487233" w:rsidP="00990A5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</w:pPr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 xml:space="preserve">Superficial Vein Thrombosis </w:t>
            </w:r>
            <w:proofErr w:type="gramStart"/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>n(</w:t>
            </w:r>
            <w:proofErr w:type="gramEnd"/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>%)</w:t>
            </w:r>
          </w:p>
        </w:tc>
        <w:tc>
          <w:tcPr>
            <w:tcW w:w="2172" w:type="dxa"/>
          </w:tcPr>
          <w:p w14:paraId="63BB7B64" w14:textId="28E80BD4" w:rsidR="00487233" w:rsidRPr="004E3BB3" w:rsidRDefault="008B1B71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3 (8.3)</w:t>
            </w:r>
          </w:p>
        </w:tc>
        <w:tc>
          <w:tcPr>
            <w:tcW w:w="2172" w:type="dxa"/>
          </w:tcPr>
          <w:p w14:paraId="2A799055" w14:textId="6D13855C" w:rsidR="00487233" w:rsidRPr="004E3BB3" w:rsidRDefault="008B1B71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 (0</w:t>
            </w:r>
            <w:r w:rsidR="001D06EC" w:rsidRPr="004E3BB3">
              <w:rPr>
                <w:rFonts w:ascii="Times New Roman" w:hAnsi="Times New Roman" w:cs="Times New Roman"/>
                <w:lang w:val="en-US"/>
              </w:rPr>
              <w:t>.0</w:t>
            </w:r>
            <w:r w:rsidRPr="004E3BB3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417" w:type="dxa"/>
          </w:tcPr>
          <w:p w14:paraId="14A2E107" w14:textId="66091FF7" w:rsidR="00487233" w:rsidRPr="004E3BB3" w:rsidRDefault="008B1B71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0.124</w:t>
            </w:r>
          </w:p>
        </w:tc>
      </w:tr>
      <w:tr w:rsidR="004E3BB3" w:rsidRPr="004E3BB3" w14:paraId="616AF147" w14:textId="77777777" w:rsidTr="001D0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89" w:type="dxa"/>
            <w:gridSpan w:val="4"/>
          </w:tcPr>
          <w:p w14:paraId="3F274ABC" w14:textId="079EB6BE" w:rsidR="00487233" w:rsidRPr="004E3BB3" w:rsidRDefault="00487233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Laboratory indexes</w:t>
            </w:r>
          </w:p>
        </w:tc>
      </w:tr>
      <w:tr w:rsidR="004E3BB3" w:rsidRPr="004E3BB3" w14:paraId="2EA6E7C4" w14:textId="77777777" w:rsidTr="001D06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3B5473FE" w14:textId="17CF2CE3" w:rsidR="00487233" w:rsidRPr="004E3BB3" w:rsidRDefault="00487233" w:rsidP="00990A5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</w:pPr>
            <w:proofErr w:type="spellStart"/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>Haemoglobin</w:t>
            </w:r>
            <w:proofErr w:type="spellEnd"/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 xml:space="preserve"> (g/dl)</w:t>
            </w:r>
          </w:p>
        </w:tc>
        <w:tc>
          <w:tcPr>
            <w:tcW w:w="2172" w:type="dxa"/>
          </w:tcPr>
          <w:p w14:paraId="31F2B682" w14:textId="7CAA8711" w:rsidR="00487233" w:rsidRPr="004E3BB3" w:rsidRDefault="00430BCD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12.97±1.90</w:t>
            </w:r>
          </w:p>
        </w:tc>
        <w:tc>
          <w:tcPr>
            <w:tcW w:w="2172" w:type="dxa"/>
          </w:tcPr>
          <w:p w14:paraId="47506DE5" w14:textId="2738E637" w:rsidR="00487233" w:rsidRPr="004E3BB3" w:rsidRDefault="00430BCD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13.23±1.89</w:t>
            </w:r>
          </w:p>
        </w:tc>
        <w:tc>
          <w:tcPr>
            <w:tcW w:w="1417" w:type="dxa"/>
          </w:tcPr>
          <w:p w14:paraId="7394CDC5" w14:textId="6F0B4021" w:rsidR="00487233" w:rsidRPr="004E3BB3" w:rsidRDefault="00430BCD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0.589</w:t>
            </w:r>
          </w:p>
        </w:tc>
      </w:tr>
      <w:tr w:rsidR="004E3BB3" w:rsidRPr="004E3BB3" w14:paraId="4E959731" w14:textId="77777777" w:rsidTr="001D0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0D55210E" w14:textId="3EEF80D0" w:rsidR="00487233" w:rsidRPr="004E3BB3" w:rsidRDefault="00487233" w:rsidP="00990A5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</w:pPr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>Leukocytes (cells/mm</w:t>
            </w:r>
            <w:r w:rsidR="001D06EC"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vertAlign w:val="superscript"/>
                <w:lang w:val="en-US"/>
              </w:rPr>
              <w:t>3</w:t>
            </w:r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>)</w:t>
            </w:r>
          </w:p>
        </w:tc>
        <w:tc>
          <w:tcPr>
            <w:tcW w:w="2172" w:type="dxa"/>
          </w:tcPr>
          <w:p w14:paraId="15E1D3D4" w14:textId="5BA153E3" w:rsidR="00487233" w:rsidRPr="004E3BB3" w:rsidRDefault="00430BCD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5.92±1.91</w:t>
            </w:r>
          </w:p>
        </w:tc>
        <w:tc>
          <w:tcPr>
            <w:tcW w:w="2172" w:type="dxa"/>
          </w:tcPr>
          <w:p w14:paraId="13883945" w14:textId="4EF74682" w:rsidR="00487233" w:rsidRPr="004E3BB3" w:rsidRDefault="00430BCD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6.26±2.09</w:t>
            </w:r>
          </w:p>
        </w:tc>
        <w:tc>
          <w:tcPr>
            <w:tcW w:w="1417" w:type="dxa"/>
          </w:tcPr>
          <w:p w14:paraId="6C09C9F4" w14:textId="08221A8B" w:rsidR="00487233" w:rsidRPr="004E3BB3" w:rsidRDefault="00430BCD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0.555</w:t>
            </w:r>
          </w:p>
        </w:tc>
      </w:tr>
      <w:tr w:rsidR="004E3BB3" w:rsidRPr="004E3BB3" w14:paraId="7F480293" w14:textId="77777777" w:rsidTr="001D06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47B934A0" w14:textId="20EFFDA1" w:rsidR="00487233" w:rsidRPr="004E3BB3" w:rsidRDefault="00487233" w:rsidP="00990A5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</w:pPr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>Creatinin</w:t>
            </w:r>
            <w:r w:rsidR="001D06EC"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>e</w:t>
            </w:r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 xml:space="preserve"> (mg/dl)</w:t>
            </w:r>
          </w:p>
        </w:tc>
        <w:tc>
          <w:tcPr>
            <w:tcW w:w="2172" w:type="dxa"/>
          </w:tcPr>
          <w:p w14:paraId="2724CC59" w14:textId="1583D34F" w:rsidR="00487233" w:rsidRPr="004E3BB3" w:rsidRDefault="00430BCD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1.06±0.56</w:t>
            </w:r>
          </w:p>
        </w:tc>
        <w:tc>
          <w:tcPr>
            <w:tcW w:w="2172" w:type="dxa"/>
          </w:tcPr>
          <w:p w14:paraId="49C02D3A" w14:textId="21B9D337" w:rsidR="00487233" w:rsidRPr="004E3BB3" w:rsidRDefault="00430BCD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0.96±0.34</w:t>
            </w:r>
          </w:p>
        </w:tc>
        <w:tc>
          <w:tcPr>
            <w:tcW w:w="1417" w:type="dxa"/>
          </w:tcPr>
          <w:p w14:paraId="6C93DB11" w14:textId="5C504FB8" w:rsidR="00487233" w:rsidRPr="004E3BB3" w:rsidRDefault="00430BCD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0.418</w:t>
            </w:r>
          </w:p>
        </w:tc>
      </w:tr>
      <w:tr w:rsidR="004E3BB3" w:rsidRPr="004E3BB3" w14:paraId="52C3E2AC" w14:textId="77777777" w:rsidTr="001D0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4B3A57FA" w14:textId="69A187E9" w:rsidR="00487233" w:rsidRPr="004E3BB3" w:rsidRDefault="00487233" w:rsidP="00990A5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</w:pPr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>AST (U/L)</w:t>
            </w:r>
          </w:p>
        </w:tc>
        <w:tc>
          <w:tcPr>
            <w:tcW w:w="2172" w:type="dxa"/>
          </w:tcPr>
          <w:p w14:paraId="0B724BC9" w14:textId="77777777" w:rsidR="00BA1AB5" w:rsidRPr="004E3BB3" w:rsidRDefault="00BA1AB5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 xml:space="preserve">25.0 </w:t>
            </w:r>
          </w:p>
          <w:p w14:paraId="184DF477" w14:textId="0C43431C" w:rsidR="00487233" w:rsidRPr="004E3BB3" w:rsidRDefault="00BA1AB5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[17.0-31.0]</w:t>
            </w:r>
          </w:p>
        </w:tc>
        <w:tc>
          <w:tcPr>
            <w:tcW w:w="2172" w:type="dxa"/>
          </w:tcPr>
          <w:p w14:paraId="3889F495" w14:textId="77777777" w:rsidR="00487233" w:rsidRPr="004E3BB3" w:rsidRDefault="00BA1AB5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27.0</w:t>
            </w:r>
          </w:p>
          <w:p w14:paraId="01A844EA" w14:textId="3EAA7AF6" w:rsidR="00BA1AB5" w:rsidRPr="004E3BB3" w:rsidRDefault="00BA1AB5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[19.0-36.5]</w:t>
            </w:r>
          </w:p>
        </w:tc>
        <w:tc>
          <w:tcPr>
            <w:tcW w:w="1417" w:type="dxa"/>
          </w:tcPr>
          <w:p w14:paraId="2F6863A8" w14:textId="37945655" w:rsidR="00487233" w:rsidRPr="004E3BB3" w:rsidRDefault="00F43C79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</w:t>
            </w:r>
            <w:r w:rsidR="00C904AC" w:rsidRPr="004E3BB3">
              <w:rPr>
                <w:rFonts w:ascii="Times New Roman" w:hAnsi="Times New Roman" w:cs="Times New Roman"/>
                <w:lang w:val="en-US"/>
              </w:rPr>
              <w:t>510</w:t>
            </w:r>
          </w:p>
        </w:tc>
      </w:tr>
      <w:tr w:rsidR="004E3BB3" w:rsidRPr="004E3BB3" w14:paraId="5E5F6510" w14:textId="77777777" w:rsidTr="001D06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29E90C88" w14:textId="02BF1309" w:rsidR="00487233" w:rsidRPr="004E3BB3" w:rsidRDefault="00487233" w:rsidP="00990A5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</w:pPr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>ALT (U/L)</w:t>
            </w:r>
          </w:p>
        </w:tc>
        <w:tc>
          <w:tcPr>
            <w:tcW w:w="2172" w:type="dxa"/>
          </w:tcPr>
          <w:p w14:paraId="4310FF21" w14:textId="77777777" w:rsidR="00BA1AB5" w:rsidRPr="004E3BB3" w:rsidRDefault="00BA1AB5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23.0</w:t>
            </w:r>
          </w:p>
          <w:p w14:paraId="6C927EAB" w14:textId="76D51716" w:rsidR="00BA1AB5" w:rsidRPr="004E3BB3" w:rsidRDefault="00BA1AB5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[14.5-32.0]</w:t>
            </w:r>
          </w:p>
        </w:tc>
        <w:tc>
          <w:tcPr>
            <w:tcW w:w="2172" w:type="dxa"/>
          </w:tcPr>
          <w:p w14:paraId="2E64D37E" w14:textId="77777777" w:rsidR="00487233" w:rsidRPr="004E3BB3" w:rsidRDefault="00BA1AB5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 xml:space="preserve">22.5 </w:t>
            </w:r>
          </w:p>
          <w:p w14:paraId="4B1247FA" w14:textId="4FC3DB30" w:rsidR="00BA1AB5" w:rsidRPr="004E3BB3" w:rsidRDefault="00BA1AB5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[14.8-31.0]</w:t>
            </w:r>
          </w:p>
        </w:tc>
        <w:tc>
          <w:tcPr>
            <w:tcW w:w="1417" w:type="dxa"/>
          </w:tcPr>
          <w:p w14:paraId="1760245B" w14:textId="664FC767" w:rsidR="00487233" w:rsidRPr="004E3BB3" w:rsidRDefault="00F43C79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0.9</w:t>
            </w:r>
            <w:r w:rsidR="00C904AC" w:rsidRPr="004E3BB3">
              <w:rPr>
                <w:rFonts w:ascii="Times New Roman" w:hAnsi="Times New Roman" w:cs="Times New Roman"/>
                <w:lang w:val="en-US"/>
              </w:rPr>
              <w:t>89</w:t>
            </w:r>
          </w:p>
        </w:tc>
      </w:tr>
      <w:tr w:rsidR="004E3BB3" w:rsidRPr="004E3BB3" w14:paraId="6E38CB65" w14:textId="77777777" w:rsidTr="001D0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0A8B2FAF" w14:textId="13DFE232" w:rsidR="00072B81" w:rsidRPr="004E3BB3" w:rsidRDefault="00072B81" w:rsidP="00990A57">
            <w:pPr>
              <w:spacing w:line="360" w:lineRule="auto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Triple Positivity Pattern n (%)</w:t>
            </w:r>
          </w:p>
        </w:tc>
        <w:tc>
          <w:tcPr>
            <w:tcW w:w="2172" w:type="dxa"/>
          </w:tcPr>
          <w:p w14:paraId="18B0F7A9" w14:textId="1509C2BB" w:rsidR="00072B81" w:rsidRPr="004E3BB3" w:rsidRDefault="00072B81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13 (36.1)</w:t>
            </w:r>
          </w:p>
        </w:tc>
        <w:tc>
          <w:tcPr>
            <w:tcW w:w="2172" w:type="dxa"/>
          </w:tcPr>
          <w:p w14:paraId="5819DE61" w14:textId="013495ED" w:rsidR="00072B81" w:rsidRPr="004E3BB3" w:rsidRDefault="00072B81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14 (51.9)</w:t>
            </w:r>
          </w:p>
        </w:tc>
        <w:tc>
          <w:tcPr>
            <w:tcW w:w="1417" w:type="dxa"/>
          </w:tcPr>
          <w:p w14:paraId="73751879" w14:textId="5CBCFC81" w:rsidR="00072B81" w:rsidRPr="004E3BB3" w:rsidRDefault="00072B81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0.212</w:t>
            </w:r>
          </w:p>
        </w:tc>
      </w:tr>
      <w:tr w:rsidR="004E3BB3" w:rsidRPr="004E3BB3" w14:paraId="254E15CB" w14:textId="77777777" w:rsidTr="001D06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89" w:type="dxa"/>
            <w:gridSpan w:val="4"/>
          </w:tcPr>
          <w:p w14:paraId="4044AA82" w14:textId="1B45CBA0" w:rsidR="00487233" w:rsidRPr="004E3BB3" w:rsidRDefault="00487233" w:rsidP="00990A5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Therapy</w:t>
            </w:r>
          </w:p>
        </w:tc>
      </w:tr>
      <w:tr w:rsidR="004E3BB3" w:rsidRPr="004E3BB3" w14:paraId="2F640F25" w14:textId="77777777" w:rsidTr="001D0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6531C003" w14:textId="2CA5C89F" w:rsidR="00487233" w:rsidRPr="004E3BB3" w:rsidRDefault="00487233" w:rsidP="00990A5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</w:pPr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>Antiplatelet n (%)</w:t>
            </w:r>
          </w:p>
        </w:tc>
        <w:tc>
          <w:tcPr>
            <w:tcW w:w="2172" w:type="dxa"/>
          </w:tcPr>
          <w:p w14:paraId="40A01FBC" w14:textId="37EAFDD5" w:rsidR="00487233" w:rsidRPr="004E3BB3" w:rsidRDefault="008B1B71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10 (27.8)</w:t>
            </w:r>
          </w:p>
        </w:tc>
        <w:tc>
          <w:tcPr>
            <w:tcW w:w="2172" w:type="dxa"/>
          </w:tcPr>
          <w:p w14:paraId="59EE57AC" w14:textId="74D919D8" w:rsidR="00487233" w:rsidRPr="004E3BB3" w:rsidRDefault="008B1B71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9 (33.3)</w:t>
            </w:r>
          </w:p>
        </w:tc>
        <w:tc>
          <w:tcPr>
            <w:tcW w:w="1417" w:type="dxa"/>
          </w:tcPr>
          <w:p w14:paraId="27A63C4D" w14:textId="0684B0F5" w:rsidR="00487233" w:rsidRPr="004E3BB3" w:rsidRDefault="008B1B71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0.634</w:t>
            </w:r>
          </w:p>
        </w:tc>
      </w:tr>
      <w:tr w:rsidR="004E3BB3" w:rsidRPr="004E3BB3" w14:paraId="3629C079" w14:textId="77777777" w:rsidTr="001D06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2B2D7037" w14:textId="7AC9AE28" w:rsidR="00487233" w:rsidRPr="004E3BB3" w:rsidRDefault="00487233" w:rsidP="00990A5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</w:pPr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>Antiarrhythmic drugs n (%)</w:t>
            </w:r>
          </w:p>
        </w:tc>
        <w:tc>
          <w:tcPr>
            <w:tcW w:w="2172" w:type="dxa"/>
          </w:tcPr>
          <w:p w14:paraId="0936C700" w14:textId="01EFCB20" w:rsidR="00487233" w:rsidRPr="004E3BB3" w:rsidRDefault="008B1B71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3 (8.3)</w:t>
            </w:r>
          </w:p>
        </w:tc>
        <w:tc>
          <w:tcPr>
            <w:tcW w:w="2172" w:type="dxa"/>
          </w:tcPr>
          <w:p w14:paraId="157CF663" w14:textId="4EC25786" w:rsidR="00487233" w:rsidRPr="004E3BB3" w:rsidRDefault="008B1B71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 (3.7)</w:t>
            </w:r>
          </w:p>
        </w:tc>
        <w:tc>
          <w:tcPr>
            <w:tcW w:w="1417" w:type="dxa"/>
          </w:tcPr>
          <w:p w14:paraId="7604EDF5" w14:textId="0BE6FFD8" w:rsidR="00487233" w:rsidRPr="004E3BB3" w:rsidRDefault="008B1B71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0.456</w:t>
            </w:r>
          </w:p>
        </w:tc>
      </w:tr>
      <w:tr w:rsidR="004E3BB3" w:rsidRPr="004E3BB3" w14:paraId="42A0C8C3" w14:textId="77777777" w:rsidTr="001D0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27FD0FE5" w14:textId="2D42AE64" w:rsidR="00487233" w:rsidRPr="004E3BB3" w:rsidRDefault="00487233" w:rsidP="00990A5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</w:pPr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>Lipid lowering treatment n (%)</w:t>
            </w:r>
          </w:p>
        </w:tc>
        <w:tc>
          <w:tcPr>
            <w:tcW w:w="2172" w:type="dxa"/>
          </w:tcPr>
          <w:p w14:paraId="3257830F" w14:textId="08C9E2E4" w:rsidR="00487233" w:rsidRPr="004E3BB3" w:rsidRDefault="008B1B71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7 (19.4)</w:t>
            </w:r>
          </w:p>
        </w:tc>
        <w:tc>
          <w:tcPr>
            <w:tcW w:w="2172" w:type="dxa"/>
          </w:tcPr>
          <w:p w14:paraId="624B9922" w14:textId="30373DC9" w:rsidR="00487233" w:rsidRPr="004E3BB3" w:rsidRDefault="008B1B71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3 (11.1)</w:t>
            </w:r>
          </w:p>
        </w:tc>
        <w:tc>
          <w:tcPr>
            <w:tcW w:w="1417" w:type="dxa"/>
          </w:tcPr>
          <w:p w14:paraId="093EA085" w14:textId="60C7D80F" w:rsidR="00487233" w:rsidRPr="004E3BB3" w:rsidRDefault="008B1B71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0.370</w:t>
            </w:r>
          </w:p>
        </w:tc>
      </w:tr>
      <w:tr w:rsidR="004E3BB3" w:rsidRPr="004E3BB3" w14:paraId="2ECA8DD3" w14:textId="77777777" w:rsidTr="001D06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62421D53" w14:textId="2BAFAE1F" w:rsidR="00487233" w:rsidRPr="004E3BB3" w:rsidRDefault="00487233" w:rsidP="00990A5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</w:pPr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>ACE inhibitors n (%)</w:t>
            </w:r>
          </w:p>
        </w:tc>
        <w:tc>
          <w:tcPr>
            <w:tcW w:w="2172" w:type="dxa"/>
          </w:tcPr>
          <w:p w14:paraId="1D6BDA1D" w14:textId="79472B05" w:rsidR="00487233" w:rsidRPr="004E3BB3" w:rsidRDefault="008B1B71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4 (11.1)</w:t>
            </w:r>
          </w:p>
        </w:tc>
        <w:tc>
          <w:tcPr>
            <w:tcW w:w="2172" w:type="dxa"/>
          </w:tcPr>
          <w:p w14:paraId="4D9B3FA9" w14:textId="6FC75532" w:rsidR="00487233" w:rsidRPr="004E3BB3" w:rsidRDefault="008B1B71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7 (25.9)</w:t>
            </w:r>
          </w:p>
        </w:tc>
        <w:tc>
          <w:tcPr>
            <w:tcW w:w="1417" w:type="dxa"/>
          </w:tcPr>
          <w:p w14:paraId="57E607EA" w14:textId="0F5204AB" w:rsidR="00487233" w:rsidRPr="004E3BB3" w:rsidRDefault="008B1B71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0.125</w:t>
            </w:r>
          </w:p>
        </w:tc>
      </w:tr>
      <w:tr w:rsidR="004E3BB3" w:rsidRPr="004E3BB3" w14:paraId="5391DDCE" w14:textId="77777777" w:rsidTr="001D0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3D060BDD" w14:textId="1DF70C3E" w:rsidR="00487233" w:rsidRPr="004E3BB3" w:rsidRDefault="00487233" w:rsidP="00990A5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</w:pPr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 xml:space="preserve">Calcium </w:t>
            </w:r>
            <w:proofErr w:type="gramStart"/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>antagonists</w:t>
            </w:r>
            <w:proofErr w:type="gramEnd"/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 xml:space="preserve"> n (%)</w:t>
            </w:r>
          </w:p>
        </w:tc>
        <w:tc>
          <w:tcPr>
            <w:tcW w:w="2172" w:type="dxa"/>
          </w:tcPr>
          <w:p w14:paraId="2C01F69A" w14:textId="08B87CBF" w:rsidR="00487233" w:rsidRPr="004E3BB3" w:rsidRDefault="008B1B71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 (2.8)</w:t>
            </w:r>
          </w:p>
        </w:tc>
        <w:tc>
          <w:tcPr>
            <w:tcW w:w="2172" w:type="dxa"/>
          </w:tcPr>
          <w:p w14:paraId="625E3933" w14:textId="14B30FC2" w:rsidR="00487233" w:rsidRPr="004E3BB3" w:rsidRDefault="008B1B71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3 (11.1)</w:t>
            </w:r>
          </w:p>
        </w:tc>
        <w:tc>
          <w:tcPr>
            <w:tcW w:w="1417" w:type="dxa"/>
          </w:tcPr>
          <w:p w14:paraId="53C54FC3" w14:textId="20BEB09F" w:rsidR="00487233" w:rsidRPr="004E3BB3" w:rsidRDefault="008B1B71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0.179</w:t>
            </w:r>
          </w:p>
        </w:tc>
      </w:tr>
      <w:tr w:rsidR="004E3BB3" w:rsidRPr="004E3BB3" w14:paraId="6E84511C" w14:textId="77777777" w:rsidTr="001D06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712C67F8" w14:textId="652897CE" w:rsidR="00487233" w:rsidRPr="004E3BB3" w:rsidRDefault="00487233" w:rsidP="00990A5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</w:pPr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>Diuretics n (%)</w:t>
            </w:r>
          </w:p>
        </w:tc>
        <w:tc>
          <w:tcPr>
            <w:tcW w:w="2172" w:type="dxa"/>
          </w:tcPr>
          <w:p w14:paraId="4F9D97EB" w14:textId="64DBAD55" w:rsidR="00487233" w:rsidRPr="004E3BB3" w:rsidRDefault="008B1B71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6 (16.7)</w:t>
            </w:r>
          </w:p>
        </w:tc>
        <w:tc>
          <w:tcPr>
            <w:tcW w:w="2172" w:type="dxa"/>
          </w:tcPr>
          <w:p w14:paraId="6BD9F1E7" w14:textId="74DA8A9F" w:rsidR="00487233" w:rsidRPr="004E3BB3" w:rsidRDefault="008B1B71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 (3.7)</w:t>
            </w:r>
          </w:p>
        </w:tc>
        <w:tc>
          <w:tcPr>
            <w:tcW w:w="1417" w:type="dxa"/>
          </w:tcPr>
          <w:p w14:paraId="23221B76" w14:textId="1732260E" w:rsidR="00487233" w:rsidRPr="004E3BB3" w:rsidRDefault="008B1B71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0.105</w:t>
            </w:r>
          </w:p>
        </w:tc>
      </w:tr>
      <w:tr w:rsidR="004E3BB3" w:rsidRPr="004E3BB3" w14:paraId="7DB74620" w14:textId="77777777" w:rsidTr="001D0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092B4A12" w14:textId="7B0A448A" w:rsidR="00487233" w:rsidRPr="004E3BB3" w:rsidRDefault="00487233" w:rsidP="00990A5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</w:pPr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>ARB n (%)</w:t>
            </w:r>
          </w:p>
        </w:tc>
        <w:tc>
          <w:tcPr>
            <w:tcW w:w="2172" w:type="dxa"/>
          </w:tcPr>
          <w:p w14:paraId="5CC54ED5" w14:textId="19745D36" w:rsidR="00487233" w:rsidRPr="004E3BB3" w:rsidRDefault="008B1B71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3 (8.3)</w:t>
            </w:r>
          </w:p>
        </w:tc>
        <w:tc>
          <w:tcPr>
            <w:tcW w:w="2172" w:type="dxa"/>
          </w:tcPr>
          <w:p w14:paraId="186E275C" w14:textId="7EAF6708" w:rsidR="00487233" w:rsidRPr="004E3BB3" w:rsidRDefault="008B1B71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2 (7.4)</w:t>
            </w:r>
          </w:p>
        </w:tc>
        <w:tc>
          <w:tcPr>
            <w:tcW w:w="1417" w:type="dxa"/>
          </w:tcPr>
          <w:p w14:paraId="54E8B010" w14:textId="56C81CE5" w:rsidR="00487233" w:rsidRPr="004E3BB3" w:rsidRDefault="008B1B71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0.893</w:t>
            </w:r>
          </w:p>
        </w:tc>
      </w:tr>
      <w:tr w:rsidR="004E3BB3" w:rsidRPr="004E3BB3" w14:paraId="55658B95" w14:textId="77777777" w:rsidTr="001D06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6C108CD4" w14:textId="33A8C59F" w:rsidR="00487233" w:rsidRPr="004E3BB3" w:rsidRDefault="00487233" w:rsidP="00990A5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</w:pPr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>Digoxin n (%)</w:t>
            </w:r>
          </w:p>
        </w:tc>
        <w:tc>
          <w:tcPr>
            <w:tcW w:w="2172" w:type="dxa"/>
          </w:tcPr>
          <w:p w14:paraId="51F7A138" w14:textId="22F799D1" w:rsidR="00487233" w:rsidRPr="004E3BB3" w:rsidRDefault="008B1B71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</w:t>
            </w:r>
            <w:r w:rsidR="001D06EC" w:rsidRPr="004E3BB3">
              <w:rPr>
                <w:rFonts w:ascii="Times New Roman" w:hAnsi="Times New Roman" w:cs="Times New Roman"/>
                <w:lang w:val="en-US"/>
              </w:rPr>
              <w:t xml:space="preserve"> (0.0)</w:t>
            </w:r>
          </w:p>
        </w:tc>
        <w:tc>
          <w:tcPr>
            <w:tcW w:w="2172" w:type="dxa"/>
          </w:tcPr>
          <w:p w14:paraId="23F0B318" w14:textId="18116805" w:rsidR="00487233" w:rsidRPr="004E3BB3" w:rsidRDefault="008B1B71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</w:t>
            </w:r>
            <w:r w:rsidR="001D06EC" w:rsidRPr="004E3BB3">
              <w:rPr>
                <w:rFonts w:ascii="Times New Roman" w:hAnsi="Times New Roman" w:cs="Times New Roman"/>
                <w:lang w:val="en-US"/>
              </w:rPr>
              <w:t xml:space="preserve"> (0.0)</w:t>
            </w:r>
          </w:p>
        </w:tc>
        <w:tc>
          <w:tcPr>
            <w:tcW w:w="1417" w:type="dxa"/>
          </w:tcPr>
          <w:p w14:paraId="641359B6" w14:textId="0EC8E734" w:rsidR="00487233" w:rsidRPr="004E3BB3" w:rsidRDefault="00487233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E3BB3" w:rsidRPr="004E3BB3" w14:paraId="7C875AD2" w14:textId="77777777" w:rsidTr="001D0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0013069A" w14:textId="6FB41369" w:rsidR="00487233" w:rsidRPr="004E3BB3" w:rsidRDefault="00487233" w:rsidP="00990A5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</w:pPr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>PPI n (%)</w:t>
            </w:r>
          </w:p>
        </w:tc>
        <w:tc>
          <w:tcPr>
            <w:tcW w:w="2172" w:type="dxa"/>
          </w:tcPr>
          <w:p w14:paraId="74F0FFAF" w14:textId="4578E5E3" w:rsidR="00487233" w:rsidRPr="004E3BB3" w:rsidRDefault="006D0DDC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10 (27.8)</w:t>
            </w:r>
          </w:p>
        </w:tc>
        <w:tc>
          <w:tcPr>
            <w:tcW w:w="2172" w:type="dxa"/>
          </w:tcPr>
          <w:p w14:paraId="5C8DD030" w14:textId="06005BE2" w:rsidR="00487233" w:rsidRPr="004E3BB3" w:rsidRDefault="006D0DDC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6 (22.2)</w:t>
            </w:r>
          </w:p>
        </w:tc>
        <w:tc>
          <w:tcPr>
            <w:tcW w:w="1417" w:type="dxa"/>
          </w:tcPr>
          <w:p w14:paraId="4778B367" w14:textId="11032026" w:rsidR="00487233" w:rsidRPr="004E3BB3" w:rsidRDefault="006D0DDC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0.616</w:t>
            </w:r>
          </w:p>
        </w:tc>
      </w:tr>
      <w:tr w:rsidR="004E3BB3" w:rsidRPr="004E3BB3" w14:paraId="31367492" w14:textId="77777777" w:rsidTr="001D06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64E47C0A" w14:textId="1122CEC6" w:rsidR="00487233" w:rsidRPr="004E3BB3" w:rsidRDefault="00487233" w:rsidP="00990A5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</w:pPr>
            <w:proofErr w:type="spellStart"/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>Immunosuppressors</w:t>
            </w:r>
            <w:proofErr w:type="spellEnd"/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 xml:space="preserve"> n (%)</w:t>
            </w:r>
          </w:p>
        </w:tc>
        <w:tc>
          <w:tcPr>
            <w:tcW w:w="2172" w:type="dxa"/>
          </w:tcPr>
          <w:p w14:paraId="2C777941" w14:textId="0E9B8C52" w:rsidR="00487233" w:rsidRPr="004E3BB3" w:rsidRDefault="006D0DDC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4 (11.1)</w:t>
            </w:r>
          </w:p>
        </w:tc>
        <w:tc>
          <w:tcPr>
            <w:tcW w:w="2172" w:type="dxa"/>
          </w:tcPr>
          <w:p w14:paraId="7E73827C" w14:textId="4146C99A" w:rsidR="00487233" w:rsidRPr="004E3BB3" w:rsidRDefault="006D0DDC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7 (25.9)</w:t>
            </w:r>
          </w:p>
        </w:tc>
        <w:tc>
          <w:tcPr>
            <w:tcW w:w="1417" w:type="dxa"/>
          </w:tcPr>
          <w:p w14:paraId="3061C104" w14:textId="2A46D5AE" w:rsidR="00487233" w:rsidRPr="004E3BB3" w:rsidRDefault="006D0DDC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0.125</w:t>
            </w:r>
          </w:p>
        </w:tc>
      </w:tr>
      <w:tr w:rsidR="004E3BB3" w:rsidRPr="004E3BB3" w14:paraId="75382F01" w14:textId="77777777" w:rsidTr="001D0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02EA2A35" w14:textId="07702ACF" w:rsidR="00487233" w:rsidRPr="004E3BB3" w:rsidRDefault="00487233" w:rsidP="00990A5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</w:pPr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>Corticosteroids n (%)</w:t>
            </w:r>
          </w:p>
        </w:tc>
        <w:tc>
          <w:tcPr>
            <w:tcW w:w="2172" w:type="dxa"/>
          </w:tcPr>
          <w:p w14:paraId="6C61DB7D" w14:textId="5862F21C" w:rsidR="00487233" w:rsidRPr="004E3BB3" w:rsidRDefault="006D0DDC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4 (11.1)</w:t>
            </w:r>
          </w:p>
        </w:tc>
        <w:tc>
          <w:tcPr>
            <w:tcW w:w="2172" w:type="dxa"/>
          </w:tcPr>
          <w:p w14:paraId="012E3903" w14:textId="73653B4D" w:rsidR="00487233" w:rsidRPr="004E3BB3" w:rsidRDefault="006D0DDC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9 (33.3)</w:t>
            </w:r>
          </w:p>
        </w:tc>
        <w:tc>
          <w:tcPr>
            <w:tcW w:w="1417" w:type="dxa"/>
          </w:tcPr>
          <w:p w14:paraId="654DD02D" w14:textId="228ADBFB" w:rsidR="00487233" w:rsidRPr="004E3BB3" w:rsidRDefault="006D0DDC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0.031</w:t>
            </w:r>
          </w:p>
        </w:tc>
      </w:tr>
      <w:tr w:rsidR="004E3BB3" w:rsidRPr="004E3BB3" w14:paraId="3838BDA2" w14:textId="77777777" w:rsidTr="001D06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4F35A210" w14:textId="73CFBF0C" w:rsidR="00487233" w:rsidRPr="004E3BB3" w:rsidRDefault="00487233" w:rsidP="00990A5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</w:pPr>
            <w:r w:rsidRPr="004E3BB3">
              <w:rPr>
                <w:rFonts w:ascii="Times New Roman" w:hAnsi="Times New Roman" w:cs="Times New Roman"/>
                <w:b w:val="0"/>
                <w:bCs w:val="0"/>
                <w:i/>
                <w:iCs/>
                <w:lang w:val="en-US"/>
              </w:rPr>
              <w:t>Thyroid disease drugs n (%)</w:t>
            </w:r>
          </w:p>
        </w:tc>
        <w:tc>
          <w:tcPr>
            <w:tcW w:w="2172" w:type="dxa"/>
          </w:tcPr>
          <w:p w14:paraId="57972916" w14:textId="7ED40E7D" w:rsidR="00487233" w:rsidRPr="004E3BB3" w:rsidRDefault="006D0DDC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5 (13.9)</w:t>
            </w:r>
          </w:p>
        </w:tc>
        <w:tc>
          <w:tcPr>
            <w:tcW w:w="2172" w:type="dxa"/>
          </w:tcPr>
          <w:p w14:paraId="5D1012B2" w14:textId="1DA2CD00" w:rsidR="00487233" w:rsidRPr="004E3BB3" w:rsidRDefault="006D0DDC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2 (7.4)</w:t>
            </w:r>
          </w:p>
        </w:tc>
        <w:tc>
          <w:tcPr>
            <w:tcW w:w="1417" w:type="dxa"/>
          </w:tcPr>
          <w:p w14:paraId="4CAA3179" w14:textId="3EBD77B9" w:rsidR="00487233" w:rsidRPr="004E3BB3" w:rsidRDefault="006D0DDC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4E3BB3">
              <w:rPr>
                <w:rFonts w:ascii="Times New Roman" w:hAnsi="Times New Roman" w:cs="Times New Roman"/>
                <w:lang w:val="en-US"/>
              </w:rPr>
              <w:t>0.418</w:t>
            </w:r>
          </w:p>
        </w:tc>
      </w:tr>
    </w:tbl>
    <w:p w14:paraId="74DF900F" w14:textId="77777777" w:rsidR="00487233" w:rsidRPr="004E3BB3" w:rsidRDefault="00487233" w:rsidP="00990A57">
      <w:pPr>
        <w:spacing w:line="360" w:lineRule="auto"/>
        <w:rPr>
          <w:rFonts w:ascii="Times New Roman" w:hAnsi="Times New Roman" w:cs="Times New Roman"/>
          <w:i/>
          <w:iCs/>
          <w:lang w:val="en-GB"/>
        </w:rPr>
      </w:pPr>
      <w:r w:rsidRPr="004E3BB3">
        <w:rPr>
          <w:rFonts w:ascii="Times New Roman" w:hAnsi="Times New Roman" w:cs="Times New Roman"/>
          <w:i/>
          <w:iCs/>
          <w:lang w:val="en-GB"/>
        </w:rPr>
        <w:t>ACE: angiotensin converting enzyme, ALT: alanine aminotransferase, ARB: angiotensin receptor blockers, AST: aspartate transaminase, BMI: body mass index, PPI: proton pump inhibitor</w:t>
      </w:r>
    </w:p>
    <w:p w14:paraId="24F3F987" w14:textId="77777777" w:rsidR="008C2C85" w:rsidRPr="004E3BB3" w:rsidRDefault="008C2C85" w:rsidP="00990A57">
      <w:pPr>
        <w:spacing w:line="360" w:lineRule="auto"/>
        <w:rPr>
          <w:rFonts w:ascii="Times New Roman" w:hAnsi="Times New Roman" w:cs="Times New Roman"/>
          <w:lang w:val="en-GB"/>
        </w:rPr>
      </w:pPr>
      <w:r w:rsidRPr="004E3BB3">
        <w:rPr>
          <w:rFonts w:ascii="Times New Roman" w:hAnsi="Times New Roman" w:cs="Times New Roman"/>
          <w:lang w:val="en-GB"/>
        </w:rPr>
        <w:br w:type="page"/>
      </w:r>
    </w:p>
    <w:p w14:paraId="6AD4CB53" w14:textId="5D99D681" w:rsidR="00F34879" w:rsidRPr="004E3BB3" w:rsidRDefault="00F34879" w:rsidP="00990A57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  <w:r w:rsidRPr="004E3BB3">
        <w:rPr>
          <w:rFonts w:ascii="Times New Roman" w:hAnsi="Times New Roman" w:cs="Times New Roman"/>
          <w:b/>
          <w:bCs/>
          <w:lang w:val="en-GB"/>
        </w:rPr>
        <w:t xml:space="preserve">Supplementary Table </w:t>
      </w:r>
      <w:r w:rsidR="00995499" w:rsidRPr="004E3BB3">
        <w:rPr>
          <w:rFonts w:ascii="Times New Roman" w:hAnsi="Times New Roman" w:cs="Times New Roman"/>
          <w:b/>
          <w:bCs/>
          <w:lang w:val="en-GB"/>
        </w:rPr>
        <w:t>3</w:t>
      </w:r>
      <w:r w:rsidRPr="004E3BB3">
        <w:rPr>
          <w:rFonts w:ascii="Times New Roman" w:hAnsi="Times New Roman" w:cs="Times New Roman"/>
          <w:b/>
          <w:bCs/>
          <w:lang w:val="en-GB"/>
        </w:rPr>
        <w:t>. Multivariable stepwise logistic regression of clinical factors associated with moderate-to severe thrombocytopenia.</w:t>
      </w:r>
    </w:p>
    <w:p w14:paraId="00891356" w14:textId="77777777" w:rsidR="00F34879" w:rsidRPr="004E3BB3" w:rsidRDefault="00F34879" w:rsidP="00990A57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25B7782D" w14:textId="77777777" w:rsidR="00F34879" w:rsidRPr="004E3BB3" w:rsidRDefault="00F34879" w:rsidP="00990A57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tbl>
      <w:tblPr>
        <w:tblStyle w:val="PlainTable4"/>
        <w:tblW w:w="9883" w:type="dxa"/>
        <w:tblLook w:val="04A0" w:firstRow="1" w:lastRow="0" w:firstColumn="1" w:lastColumn="0" w:noHBand="0" w:noVBand="1"/>
      </w:tblPr>
      <w:tblGrid>
        <w:gridCol w:w="3724"/>
        <w:gridCol w:w="4209"/>
        <w:gridCol w:w="1950"/>
      </w:tblGrid>
      <w:tr w:rsidR="004E3BB3" w:rsidRPr="004E3BB3" w14:paraId="467136DD" w14:textId="77777777" w:rsidTr="00F348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4" w:type="dxa"/>
          </w:tcPr>
          <w:p w14:paraId="0A8A1717" w14:textId="77777777" w:rsidR="00CE035C" w:rsidRPr="004E3BB3" w:rsidRDefault="00CE035C" w:rsidP="00990A57">
            <w:pPr>
              <w:spacing w:line="360" w:lineRule="auto"/>
              <w:rPr>
                <w:rFonts w:ascii="Times New Roman" w:hAnsi="Times New Roman" w:cs="Times New Roman"/>
                <w:kern w:val="0"/>
                <w:lang w:val="en-US"/>
              </w:rPr>
            </w:pPr>
          </w:p>
        </w:tc>
        <w:tc>
          <w:tcPr>
            <w:tcW w:w="4209" w:type="dxa"/>
          </w:tcPr>
          <w:p w14:paraId="6EA489EF" w14:textId="17DBE45E" w:rsidR="00CE035C" w:rsidRPr="004E3BB3" w:rsidRDefault="00CE035C" w:rsidP="00990A57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kern w:val="0"/>
                <w:lang w:val="en-US"/>
              </w:rPr>
            </w:pPr>
            <w:r w:rsidRPr="004E3BB3">
              <w:rPr>
                <w:rFonts w:ascii="Times New Roman" w:hAnsi="Times New Roman" w:cs="Times New Roman"/>
                <w:kern w:val="0"/>
              </w:rPr>
              <w:t>Odds Ratio (95% confidence interval)</w:t>
            </w:r>
          </w:p>
        </w:tc>
        <w:tc>
          <w:tcPr>
            <w:tcW w:w="1950" w:type="dxa"/>
          </w:tcPr>
          <w:p w14:paraId="394C7D57" w14:textId="77777777" w:rsidR="00CE035C" w:rsidRPr="004E3BB3" w:rsidRDefault="00CE035C" w:rsidP="00990A57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kern w:val="0"/>
                <w:lang w:val="en-US"/>
              </w:rPr>
            </w:pPr>
            <w:r w:rsidRPr="004E3BB3">
              <w:rPr>
                <w:rFonts w:ascii="Times New Roman" w:hAnsi="Times New Roman" w:cs="Times New Roman"/>
                <w:kern w:val="0"/>
                <w:lang w:val="en-US"/>
              </w:rPr>
              <w:t>P value</w:t>
            </w:r>
          </w:p>
        </w:tc>
      </w:tr>
      <w:tr w:rsidR="004E3BB3" w:rsidRPr="004E3BB3" w14:paraId="3AE359E2" w14:textId="77777777" w:rsidTr="00F348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4" w:type="dxa"/>
          </w:tcPr>
          <w:p w14:paraId="0052A856" w14:textId="7C510640" w:rsidR="00CE035C" w:rsidRPr="004E3BB3" w:rsidRDefault="0010439B" w:rsidP="00990A5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kern w:val="0"/>
                <w:lang w:val="en-US"/>
              </w:rPr>
            </w:pPr>
            <w:r w:rsidRPr="004E3BB3">
              <w:rPr>
                <w:rFonts w:ascii="Times New Roman" w:hAnsi="Times New Roman" w:cs="Times New Roman"/>
                <w:kern w:val="0"/>
                <w:lang w:val="en-US"/>
              </w:rPr>
              <w:t>Triple positivity pattern</w:t>
            </w:r>
          </w:p>
        </w:tc>
        <w:tc>
          <w:tcPr>
            <w:tcW w:w="4209" w:type="dxa"/>
          </w:tcPr>
          <w:p w14:paraId="7E109BDE" w14:textId="59419725" w:rsidR="00CE035C" w:rsidRPr="004E3BB3" w:rsidRDefault="0010439B" w:rsidP="00990A5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lang w:val="en-US"/>
              </w:rPr>
            </w:pPr>
            <w:r w:rsidRPr="004E3BB3">
              <w:rPr>
                <w:rFonts w:ascii="Times New Roman" w:hAnsi="Times New Roman" w:cs="Times New Roman"/>
                <w:kern w:val="0"/>
                <w:lang w:val="en-US"/>
              </w:rPr>
              <w:t>5.44 (2.27-13.04)</w:t>
            </w:r>
          </w:p>
        </w:tc>
        <w:tc>
          <w:tcPr>
            <w:tcW w:w="1950" w:type="dxa"/>
          </w:tcPr>
          <w:p w14:paraId="5E388F6E" w14:textId="63CC20F6" w:rsidR="00CE035C" w:rsidRPr="004E3BB3" w:rsidRDefault="0010439B" w:rsidP="0010439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lang w:val="en-US"/>
              </w:rPr>
            </w:pPr>
            <w:r w:rsidRPr="004E3BB3">
              <w:rPr>
                <w:rFonts w:ascii="Times New Roman" w:hAnsi="Times New Roman" w:cs="Times New Roman"/>
                <w:kern w:val="0"/>
                <w:lang w:val="en-US"/>
              </w:rPr>
              <w:t>&lt;0.001</w:t>
            </w:r>
          </w:p>
        </w:tc>
      </w:tr>
      <w:tr w:rsidR="004E3BB3" w:rsidRPr="004E3BB3" w14:paraId="458D0931" w14:textId="77777777" w:rsidTr="00F3487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4" w:type="dxa"/>
          </w:tcPr>
          <w:p w14:paraId="3EFC14A9" w14:textId="77777777" w:rsidR="00CE035C" w:rsidRPr="004E3BB3" w:rsidRDefault="00CE035C" w:rsidP="00990A5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kern w:val="0"/>
                <w:lang w:val="en-US"/>
              </w:rPr>
            </w:pPr>
            <w:r w:rsidRPr="004E3BB3">
              <w:rPr>
                <w:rFonts w:ascii="Times New Roman" w:hAnsi="Times New Roman" w:cs="Times New Roman"/>
                <w:kern w:val="0"/>
                <w:lang w:val="en-US"/>
              </w:rPr>
              <w:t>Myocardial Infarction</w:t>
            </w:r>
          </w:p>
        </w:tc>
        <w:tc>
          <w:tcPr>
            <w:tcW w:w="4209" w:type="dxa"/>
          </w:tcPr>
          <w:p w14:paraId="67B15DE6" w14:textId="3F19FFCB" w:rsidR="00CE035C" w:rsidRPr="004E3BB3" w:rsidRDefault="0010439B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lang w:val="en-US"/>
              </w:rPr>
            </w:pPr>
            <w:r w:rsidRPr="004E3BB3">
              <w:rPr>
                <w:rFonts w:ascii="Times New Roman" w:hAnsi="Times New Roman" w:cs="Times New Roman"/>
                <w:kern w:val="0"/>
                <w:lang w:val="en-US"/>
              </w:rPr>
              <w:t>6.52 (1.59-26.77)</w:t>
            </w:r>
          </w:p>
        </w:tc>
        <w:tc>
          <w:tcPr>
            <w:tcW w:w="1950" w:type="dxa"/>
          </w:tcPr>
          <w:p w14:paraId="1A6C3DD6" w14:textId="61C34AD8" w:rsidR="00CE035C" w:rsidRPr="004E3BB3" w:rsidRDefault="0010439B" w:rsidP="00990A5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lang w:val="en-US"/>
              </w:rPr>
            </w:pPr>
            <w:r w:rsidRPr="004E3BB3">
              <w:rPr>
                <w:rFonts w:ascii="Times New Roman" w:hAnsi="Times New Roman" w:cs="Times New Roman"/>
                <w:kern w:val="0"/>
                <w:lang w:val="en-US"/>
              </w:rPr>
              <w:t>0.009</w:t>
            </w:r>
          </w:p>
        </w:tc>
      </w:tr>
    </w:tbl>
    <w:p w14:paraId="31A3B52B" w14:textId="77777777" w:rsidR="00F34879" w:rsidRPr="004E3BB3" w:rsidRDefault="00F34879" w:rsidP="00990A57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3508071C" w14:textId="1C1B30B7" w:rsidR="001D06EC" w:rsidRPr="004E3BB3" w:rsidRDefault="00487233" w:rsidP="00990A57">
      <w:pPr>
        <w:spacing w:line="360" w:lineRule="auto"/>
        <w:rPr>
          <w:rFonts w:ascii="Times New Roman" w:hAnsi="Times New Roman" w:cs="Times New Roman"/>
          <w:lang w:val="en-GB"/>
        </w:rPr>
        <w:sectPr w:rsidR="001D06EC" w:rsidRPr="004E3BB3" w:rsidSect="004E3BB3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  <w:r w:rsidRPr="004E3BB3">
        <w:rPr>
          <w:rFonts w:ascii="Times New Roman" w:hAnsi="Times New Roman" w:cs="Times New Roman"/>
          <w:lang w:val="en-GB"/>
        </w:rPr>
        <w:br w:type="page"/>
      </w:r>
    </w:p>
    <w:p w14:paraId="142EE5AF" w14:textId="54D60A91" w:rsidR="00487233" w:rsidRPr="004E3BB3" w:rsidRDefault="00487233" w:rsidP="00990A57">
      <w:pPr>
        <w:tabs>
          <w:tab w:val="left" w:pos="1790"/>
        </w:tabs>
        <w:spacing w:line="360" w:lineRule="auto"/>
        <w:rPr>
          <w:rFonts w:ascii="Times New Roman" w:hAnsi="Times New Roman" w:cs="Times New Roman"/>
          <w:b/>
          <w:bCs/>
          <w:kern w:val="0"/>
          <w:lang w:val="en-US"/>
        </w:rPr>
      </w:pPr>
      <w:r w:rsidRPr="004E3BB3">
        <w:rPr>
          <w:rFonts w:ascii="Times New Roman" w:hAnsi="Times New Roman" w:cs="Times New Roman"/>
          <w:b/>
          <w:bCs/>
          <w:lang w:val="en-GB"/>
        </w:rPr>
        <w:t xml:space="preserve">Supplementary Figure 1.  </w:t>
      </w:r>
      <w:r w:rsidRPr="004E3BB3">
        <w:rPr>
          <w:rFonts w:ascii="Times New Roman" w:hAnsi="Times New Roman" w:cs="Times New Roman"/>
          <w:b/>
          <w:bCs/>
          <w:kern w:val="0"/>
          <w:lang w:val="en-US"/>
        </w:rPr>
        <w:t>Antiphospholipid antibodies in antiphospholipid syndrome patients and carriers</w:t>
      </w:r>
      <w:r w:rsidR="003E7D7E" w:rsidRPr="004E3BB3">
        <w:rPr>
          <w:rFonts w:ascii="Times New Roman" w:hAnsi="Times New Roman" w:cs="Times New Roman"/>
          <w:b/>
          <w:bCs/>
          <w:kern w:val="0"/>
          <w:lang w:val="en-US"/>
        </w:rPr>
        <w:t>, first determination</w:t>
      </w:r>
      <w:r w:rsidRPr="004E3BB3">
        <w:rPr>
          <w:rFonts w:ascii="Times New Roman" w:hAnsi="Times New Roman" w:cs="Times New Roman"/>
          <w:b/>
          <w:bCs/>
          <w:kern w:val="0"/>
          <w:lang w:val="en-US"/>
        </w:rPr>
        <w:t xml:space="preserve">. Panel A: anticardiolipin IgM and IgG, Panel B: anti </w:t>
      </w:r>
      <w:r w:rsidRPr="004E3BB3">
        <w:rPr>
          <w:rFonts w:ascii="Times New Roman" w:hAnsi="Times New Roman" w:cs="Times New Roman"/>
          <w:b/>
          <w:bCs/>
          <w:kern w:val="0"/>
          <w:lang w:val="en-US"/>
        </w:rPr>
        <w:sym w:font="Symbol" w:char="F062"/>
      </w:r>
      <w:r w:rsidRPr="004E3BB3">
        <w:rPr>
          <w:rFonts w:ascii="Times New Roman" w:hAnsi="Times New Roman" w:cs="Times New Roman"/>
          <w:b/>
          <w:bCs/>
          <w:kern w:val="0"/>
          <w:lang w:val="en-US"/>
        </w:rPr>
        <w:t>-glycoprotein I IgM and IgG, Panel C: lupus anticoagulants positivity.</w:t>
      </w:r>
    </w:p>
    <w:p w14:paraId="11B78183" w14:textId="0F39F450" w:rsidR="008C2C85" w:rsidRPr="004E3BB3" w:rsidRDefault="00753538" w:rsidP="00990A57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  <w:r w:rsidRPr="004E3BB3">
        <w:rPr>
          <w:rFonts w:ascii="Times New Roman" w:hAnsi="Times New Roman" w:cs="Times New Roman"/>
          <w:b/>
          <w:bCs/>
          <w:lang w:val="en-GB"/>
        </w:rPr>
        <w:t>A</w:t>
      </w:r>
    </w:p>
    <w:p w14:paraId="3B0A7831" w14:textId="02173B98" w:rsidR="00753538" w:rsidRPr="004E3BB3" w:rsidRDefault="00675F3B" w:rsidP="00990A57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  <w:r w:rsidRPr="004E3BB3">
        <w:rPr>
          <w:rFonts w:ascii="Times New Roman" w:hAnsi="Times New Roman" w:cs="Times New Roman"/>
          <w:b/>
          <w:bCs/>
          <w:noProof/>
          <w:lang w:val="en-IN" w:eastAsia="en-IN"/>
        </w:rPr>
        <w:drawing>
          <wp:inline distT="0" distB="0" distL="0" distR="0" wp14:anchorId="5055EC17" wp14:editId="688265D1">
            <wp:extent cx="6120130" cy="1831975"/>
            <wp:effectExtent l="0" t="0" r="0" b="0"/>
            <wp:docPr id="101695535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955356" name="Immagine 101695535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83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2FE60" w14:textId="77777777" w:rsidR="003E7D7E" w:rsidRPr="004E3BB3" w:rsidRDefault="003E7D7E" w:rsidP="003E7D7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iCs/>
          <w:kern w:val="0"/>
          <w:sz w:val="20"/>
          <w:szCs w:val="20"/>
        </w:rPr>
      </w:pPr>
      <w:r w:rsidRPr="004E3BB3">
        <w:rPr>
          <w:rFonts w:ascii="Times New Roman" w:hAnsi="Times New Roman" w:cs="Times New Roman"/>
          <w:i/>
          <w:iCs/>
          <w:kern w:val="0"/>
          <w:sz w:val="20"/>
          <w:szCs w:val="20"/>
        </w:rPr>
        <w:t>aCL IgM: anticardiolipin IgM; aCL IgG: anticardiolipin IgG</w:t>
      </w:r>
    </w:p>
    <w:p w14:paraId="4D3879BE" w14:textId="71630667" w:rsidR="00753538" w:rsidRPr="004E3BB3" w:rsidRDefault="00753538" w:rsidP="00990A57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  <w:r w:rsidRPr="004E3BB3">
        <w:rPr>
          <w:rFonts w:ascii="Times New Roman" w:hAnsi="Times New Roman" w:cs="Times New Roman"/>
          <w:b/>
          <w:bCs/>
          <w:lang w:val="en-GB"/>
        </w:rPr>
        <w:t>B</w:t>
      </w:r>
    </w:p>
    <w:p w14:paraId="66BCA43D" w14:textId="57522FBE" w:rsidR="00753538" w:rsidRPr="004E3BB3" w:rsidRDefault="00675F3B" w:rsidP="00990A57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  <w:r w:rsidRPr="004E3BB3">
        <w:rPr>
          <w:rFonts w:ascii="Times New Roman" w:hAnsi="Times New Roman" w:cs="Times New Roman"/>
          <w:b/>
          <w:bCs/>
          <w:noProof/>
          <w:lang w:val="en-IN" w:eastAsia="en-IN"/>
        </w:rPr>
        <w:drawing>
          <wp:inline distT="0" distB="0" distL="0" distR="0" wp14:anchorId="06FE7108" wp14:editId="120BC49D">
            <wp:extent cx="6120130" cy="1845310"/>
            <wp:effectExtent l="0" t="0" r="0" b="2540"/>
            <wp:docPr id="103948317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483174" name="Immagine 103948317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84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D28ED" w14:textId="77777777" w:rsidR="003E7D7E" w:rsidRPr="004E3BB3" w:rsidRDefault="003E7D7E" w:rsidP="003E7D7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iCs/>
          <w:kern w:val="0"/>
          <w:sz w:val="20"/>
          <w:szCs w:val="20"/>
        </w:rPr>
      </w:pPr>
      <w:r w:rsidRPr="004E3BB3">
        <w:rPr>
          <w:rFonts w:ascii="Times New Roman" w:hAnsi="Times New Roman" w:cs="Times New Roman"/>
          <w:i/>
          <w:iCs/>
          <w:kern w:val="0"/>
          <w:sz w:val="20"/>
          <w:szCs w:val="20"/>
        </w:rPr>
        <w:t>aBGPI IgM: anti-</w:t>
      </w:r>
      <w:r w:rsidRPr="004E3BB3">
        <w:rPr>
          <w:rFonts w:ascii="Times New Roman" w:hAnsi="Times New Roman" w:cs="Times New Roman"/>
          <w:i/>
          <w:iCs/>
          <w:kern w:val="0"/>
          <w:sz w:val="20"/>
          <w:szCs w:val="20"/>
        </w:rPr>
        <w:sym w:font="Symbol" w:char="F062"/>
      </w:r>
      <w:r w:rsidRPr="004E3BB3">
        <w:rPr>
          <w:rFonts w:ascii="Times New Roman" w:hAnsi="Times New Roman" w:cs="Times New Roman"/>
          <w:i/>
          <w:iCs/>
          <w:kern w:val="0"/>
          <w:sz w:val="20"/>
          <w:szCs w:val="20"/>
        </w:rPr>
        <w:t>-glycoprotein I IgM, aBGPI IgG: anti-</w:t>
      </w:r>
      <w:r w:rsidRPr="004E3BB3">
        <w:rPr>
          <w:rFonts w:ascii="Times New Roman" w:hAnsi="Times New Roman" w:cs="Times New Roman"/>
          <w:i/>
          <w:iCs/>
          <w:kern w:val="0"/>
          <w:sz w:val="20"/>
          <w:szCs w:val="20"/>
        </w:rPr>
        <w:sym w:font="Symbol" w:char="F062"/>
      </w:r>
      <w:r w:rsidRPr="004E3BB3">
        <w:rPr>
          <w:rFonts w:ascii="Times New Roman" w:hAnsi="Times New Roman" w:cs="Times New Roman"/>
          <w:i/>
          <w:iCs/>
          <w:kern w:val="0"/>
          <w:sz w:val="20"/>
          <w:szCs w:val="20"/>
        </w:rPr>
        <w:t>-glycoprotein I IgG</w:t>
      </w:r>
    </w:p>
    <w:p w14:paraId="026A4A9B" w14:textId="6041FB1A" w:rsidR="00753538" w:rsidRPr="004E3BB3" w:rsidRDefault="00753538" w:rsidP="00990A57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  <w:r w:rsidRPr="004E3BB3">
        <w:rPr>
          <w:rFonts w:ascii="Times New Roman" w:hAnsi="Times New Roman" w:cs="Times New Roman"/>
          <w:b/>
          <w:bCs/>
          <w:lang w:val="en-GB"/>
        </w:rPr>
        <w:t>C</w:t>
      </w:r>
    </w:p>
    <w:p w14:paraId="3E9FFD79" w14:textId="71E040F2" w:rsidR="00EC7397" w:rsidRPr="004E3BB3" w:rsidRDefault="00675F3B" w:rsidP="00990A57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  <w:r w:rsidRPr="004E3BB3">
        <w:rPr>
          <w:rFonts w:ascii="Times New Roman" w:hAnsi="Times New Roman" w:cs="Times New Roman"/>
          <w:b/>
          <w:bCs/>
          <w:noProof/>
          <w:lang w:val="en-IN" w:eastAsia="en-IN"/>
        </w:rPr>
        <w:drawing>
          <wp:inline distT="0" distB="0" distL="0" distR="0" wp14:anchorId="4328762E" wp14:editId="6C4E4722">
            <wp:extent cx="4291783" cy="2298629"/>
            <wp:effectExtent l="0" t="0" r="0" b="6985"/>
            <wp:docPr id="1498308998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308998" name="Immagine 149830899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1446" cy="2303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9D35C" w14:textId="77777777" w:rsidR="003E7D7E" w:rsidRPr="004E3BB3" w:rsidRDefault="003E7D7E" w:rsidP="003E7D7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iCs/>
          <w:kern w:val="0"/>
          <w:sz w:val="20"/>
          <w:szCs w:val="20"/>
          <w:lang w:val="en-GB"/>
        </w:rPr>
      </w:pPr>
      <w:r w:rsidRPr="004E3BB3">
        <w:rPr>
          <w:rFonts w:ascii="Times New Roman" w:hAnsi="Times New Roman" w:cs="Times New Roman"/>
          <w:i/>
          <w:iCs/>
          <w:kern w:val="0"/>
          <w:sz w:val="20"/>
          <w:szCs w:val="20"/>
          <w:lang w:val="en-GB"/>
        </w:rPr>
        <w:t>LAC + (%): proportions of patients with lupus anticoagulant positive.</w:t>
      </w:r>
    </w:p>
    <w:p w14:paraId="40ABA7E0" w14:textId="6BC82F13" w:rsidR="003E7D7E" w:rsidRPr="004E3BB3" w:rsidRDefault="003E7D7E" w:rsidP="003E7D7E">
      <w:pPr>
        <w:tabs>
          <w:tab w:val="left" w:pos="1790"/>
        </w:tabs>
        <w:spacing w:line="360" w:lineRule="auto"/>
        <w:rPr>
          <w:rFonts w:ascii="Times New Roman" w:hAnsi="Times New Roman" w:cs="Times New Roman"/>
          <w:b/>
          <w:bCs/>
          <w:kern w:val="0"/>
          <w:lang w:val="en-US"/>
        </w:rPr>
      </w:pPr>
      <w:r w:rsidRPr="004E3BB3">
        <w:rPr>
          <w:rFonts w:ascii="Times New Roman" w:hAnsi="Times New Roman" w:cs="Times New Roman"/>
          <w:b/>
          <w:bCs/>
          <w:lang w:val="en-GB"/>
        </w:rPr>
        <w:t xml:space="preserve">Supplementary Figure 2.  </w:t>
      </w:r>
      <w:r w:rsidRPr="004E3BB3">
        <w:rPr>
          <w:rFonts w:ascii="Times New Roman" w:hAnsi="Times New Roman" w:cs="Times New Roman"/>
          <w:b/>
          <w:bCs/>
          <w:kern w:val="0"/>
          <w:lang w:val="en-US"/>
        </w:rPr>
        <w:t xml:space="preserve">Antiphospholipid antibodies in antiphospholipid syndrome patients and carriers, second determination. Panel A: anticardiolipin IgM and IgG, Panel B: anti </w:t>
      </w:r>
      <w:r w:rsidRPr="004E3BB3">
        <w:rPr>
          <w:rFonts w:ascii="Times New Roman" w:hAnsi="Times New Roman" w:cs="Times New Roman"/>
          <w:b/>
          <w:bCs/>
          <w:kern w:val="0"/>
          <w:lang w:val="en-US"/>
        </w:rPr>
        <w:sym w:font="Symbol" w:char="F062"/>
      </w:r>
      <w:r w:rsidRPr="004E3BB3">
        <w:rPr>
          <w:rFonts w:ascii="Times New Roman" w:hAnsi="Times New Roman" w:cs="Times New Roman"/>
          <w:b/>
          <w:bCs/>
          <w:kern w:val="0"/>
          <w:lang w:val="en-US"/>
        </w:rPr>
        <w:t>-glycoprotein I IgM and IgG, Panel C: lupus anticoagulants positivity.</w:t>
      </w:r>
    </w:p>
    <w:p w14:paraId="2093C8A7" w14:textId="0A227880" w:rsidR="003E7D7E" w:rsidRPr="004E3BB3" w:rsidRDefault="003E7D7E" w:rsidP="00990A57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4E3BB3">
        <w:rPr>
          <w:rFonts w:ascii="Times New Roman" w:hAnsi="Times New Roman" w:cs="Times New Roman"/>
          <w:b/>
          <w:bCs/>
          <w:lang w:val="en-US"/>
        </w:rPr>
        <w:t>A</w:t>
      </w:r>
    </w:p>
    <w:p w14:paraId="2233EDB7" w14:textId="183E6D37" w:rsidR="003E7D7E" w:rsidRPr="004E3BB3" w:rsidRDefault="000E1FB0" w:rsidP="00990A57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4E3BB3">
        <w:rPr>
          <w:rFonts w:ascii="Times New Roman" w:hAnsi="Times New Roman" w:cs="Times New Roman"/>
          <w:b/>
          <w:bCs/>
          <w:noProof/>
          <w:lang w:val="en-IN" w:eastAsia="en-IN"/>
        </w:rPr>
        <w:drawing>
          <wp:inline distT="0" distB="0" distL="0" distR="0" wp14:anchorId="2DF0A6A1" wp14:editId="6EBEA35A">
            <wp:extent cx="6120130" cy="1792605"/>
            <wp:effectExtent l="0" t="0" r="0" b="0"/>
            <wp:docPr id="2098420560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420560" name="Immagine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9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5AC54" w14:textId="77777777" w:rsidR="003E7D7E" w:rsidRPr="004E3BB3" w:rsidRDefault="003E7D7E" w:rsidP="003E7D7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iCs/>
          <w:kern w:val="0"/>
          <w:sz w:val="20"/>
          <w:szCs w:val="20"/>
        </w:rPr>
      </w:pPr>
      <w:r w:rsidRPr="004E3BB3">
        <w:rPr>
          <w:rFonts w:ascii="Times New Roman" w:hAnsi="Times New Roman" w:cs="Times New Roman"/>
          <w:i/>
          <w:iCs/>
          <w:kern w:val="0"/>
          <w:sz w:val="20"/>
          <w:szCs w:val="20"/>
        </w:rPr>
        <w:t>aCL IgM: anticardiolipin IgM; aCL IgG: anticardiolipin IgG</w:t>
      </w:r>
    </w:p>
    <w:p w14:paraId="2EA9C68D" w14:textId="4232E983" w:rsidR="003E7D7E" w:rsidRPr="004E3BB3" w:rsidRDefault="003E7D7E" w:rsidP="00990A57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4E3BB3">
        <w:rPr>
          <w:rFonts w:ascii="Times New Roman" w:hAnsi="Times New Roman" w:cs="Times New Roman"/>
          <w:b/>
          <w:bCs/>
          <w:lang w:val="en-US"/>
        </w:rPr>
        <w:t>B</w:t>
      </w:r>
    </w:p>
    <w:p w14:paraId="2E74D5C8" w14:textId="7BBF0A5E" w:rsidR="003E7D7E" w:rsidRPr="004E3BB3" w:rsidRDefault="000E1FB0" w:rsidP="00990A57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4E3BB3">
        <w:rPr>
          <w:rFonts w:ascii="Times New Roman" w:hAnsi="Times New Roman" w:cs="Times New Roman"/>
          <w:b/>
          <w:bCs/>
          <w:noProof/>
          <w:lang w:val="en-IN" w:eastAsia="en-IN"/>
        </w:rPr>
        <w:drawing>
          <wp:inline distT="0" distB="0" distL="0" distR="0" wp14:anchorId="6AFDC3D0" wp14:editId="1C226663">
            <wp:extent cx="6120130" cy="1868805"/>
            <wp:effectExtent l="0" t="0" r="0" b="0"/>
            <wp:docPr id="125408122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081225" name="Immagine 125408122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86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9CCC35" w14:textId="77777777" w:rsidR="003E7D7E" w:rsidRPr="004E3BB3" w:rsidRDefault="003E7D7E" w:rsidP="003E7D7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iCs/>
          <w:kern w:val="0"/>
          <w:sz w:val="20"/>
          <w:szCs w:val="20"/>
        </w:rPr>
      </w:pPr>
      <w:r w:rsidRPr="004E3BB3">
        <w:rPr>
          <w:rFonts w:ascii="Times New Roman" w:hAnsi="Times New Roman" w:cs="Times New Roman"/>
          <w:i/>
          <w:iCs/>
          <w:kern w:val="0"/>
          <w:sz w:val="20"/>
          <w:szCs w:val="20"/>
        </w:rPr>
        <w:t>aBGPI IgM: anti-</w:t>
      </w:r>
      <w:r w:rsidRPr="004E3BB3">
        <w:rPr>
          <w:rFonts w:ascii="Times New Roman" w:hAnsi="Times New Roman" w:cs="Times New Roman"/>
          <w:i/>
          <w:iCs/>
          <w:kern w:val="0"/>
          <w:sz w:val="20"/>
          <w:szCs w:val="20"/>
        </w:rPr>
        <w:sym w:font="Symbol" w:char="F062"/>
      </w:r>
      <w:r w:rsidRPr="004E3BB3">
        <w:rPr>
          <w:rFonts w:ascii="Times New Roman" w:hAnsi="Times New Roman" w:cs="Times New Roman"/>
          <w:i/>
          <w:iCs/>
          <w:kern w:val="0"/>
          <w:sz w:val="20"/>
          <w:szCs w:val="20"/>
        </w:rPr>
        <w:t>-glycoprotein I IgM, aBGPI IgG: anti-</w:t>
      </w:r>
      <w:r w:rsidRPr="004E3BB3">
        <w:rPr>
          <w:rFonts w:ascii="Times New Roman" w:hAnsi="Times New Roman" w:cs="Times New Roman"/>
          <w:i/>
          <w:iCs/>
          <w:kern w:val="0"/>
          <w:sz w:val="20"/>
          <w:szCs w:val="20"/>
        </w:rPr>
        <w:sym w:font="Symbol" w:char="F062"/>
      </w:r>
      <w:r w:rsidRPr="004E3BB3">
        <w:rPr>
          <w:rFonts w:ascii="Times New Roman" w:hAnsi="Times New Roman" w:cs="Times New Roman"/>
          <w:i/>
          <w:iCs/>
          <w:kern w:val="0"/>
          <w:sz w:val="20"/>
          <w:szCs w:val="20"/>
        </w:rPr>
        <w:t>-glycoprotein I IgG</w:t>
      </w:r>
    </w:p>
    <w:p w14:paraId="37E457BC" w14:textId="4E06A99A" w:rsidR="003E7D7E" w:rsidRPr="004E3BB3" w:rsidRDefault="003E7D7E" w:rsidP="00990A57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4E3BB3">
        <w:rPr>
          <w:rFonts w:ascii="Times New Roman" w:hAnsi="Times New Roman" w:cs="Times New Roman"/>
          <w:b/>
          <w:bCs/>
          <w:lang w:val="en-US"/>
        </w:rPr>
        <w:t>C</w:t>
      </w:r>
    </w:p>
    <w:p w14:paraId="1331A601" w14:textId="2868AEEF" w:rsidR="003E7D7E" w:rsidRPr="004E3BB3" w:rsidRDefault="000E1FB0" w:rsidP="00990A57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4E3BB3">
        <w:rPr>
          <w:rFonts w:ascii="Times New Roman" w:hAnsi="Times New Roman" w:cs="Times New Roman"/>
          <w:b/>
          <w:bCs/>
          <w:noProof/>
          <w:lang w:val="en-IN" w:eastAsia="en-IN"/>
        </w:rPr>
        <w:drawing>
          <wp:inline distT="0" distB="0" distL="0" distR="0" wp14:anchorId="530BBC3F" wp14:editId="0B06BA36">
            <wp:extent cx="3951027" cy="2314945"/>
            <wp:effectExtent l="0" t="0" r="0" b="9525"/>
            <wp:docPr id="1929124964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124964" name="Immagine 192912496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930" cy="2321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84A2E" w14:textId="77777777" w:rsidR="003E7D7E" w:rsidRPr="004E3BB3" w:rsidRDefault="003E7D7E" w:rsidP="003E7D7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iCs/>
          <w:kern w:val="0"/>
          <w:sz w:val="20"/>
          <w:szCs w:val="20"/>
          <w:lang w:val="en-GB"/>
        </w:rPr>
      </w:pPr>
      <w:r w:rsidRPr="004E3BB3">
        <w:rPr>
          <w:rFonts w:ascii="Times New Roman" w:hAnsi="Times New Roman" w:cs="Times New Roman"/>
          <w:i/>
          <w:iCs/>
          <w:kern w:val="0"/>
          <w:sz w:val="20"/>
          <w:szCs w:val="20"/>
          <w:lang w:val="en-GB"/>
        </w:rPr>
        <w:t>LAC + (%): proportions of patients with lupus anticoagulant positive.</w:t>
      </w:r>
      <w:bookmarkEnd w:id="0"/>
    </w:p>
    <w:sectPr w:rsidR="003E7D7E" w:rsidRPr="004E3BB3" w:rsidSect="004E3BB3"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C85"/>
    <w:rsid w:val="0005095C"/>
    <w:rsid w:val="00063342"/>
    <w:rsid w:val="00072B81"/>
    <w:rsid w:val="00097E61"/>
    <w:rsid w:val="000A37A5"/>
    <w:rsid w:val="000E1FB0"/>
    <w:rsid w:val="0010439B"/>
    <w:rsid w:val="0014466B"/>
    <w:rsid w:val="001661C0"/>
    <w:rsid w:val="00187987"/>
    <w:rsid w:val="001D06EC"/>
    <w:rsid w:val="001F2422"/>
    <w:rsid w:val="001F76EE"/>
    <w:rsid w:val="002325F6"/>
    <w:rsid w:val="002D2FE7"/>
    <w:rsid w:val="002F0B1A"/>
    <w:rsid w:val="00306799"/>
    <w:rsid w:val="00326833"/>
    <w:rsid w:val="003434C9"/>
    <w:rsid w:val="0035247F"/>
    <w:rsid w:val="00357A99"/>
    <w:rsid w:val="003611AB"/>
    <w:rsid w:val="00362732"/>
    <w:rsid w:val="00365067"/>
    <w:rsid w:val="003B06A5"/>
    <w:rsid w:val="003E7D7E"/>
    <w:rsid w:val="00430BCD"/>
    <w:rsid w:val="00432034"/>
    <w:rsid w:val="0044109A"/>
    <w:rsid w:val="00444BA2"/>
    <w:rsid w:val="004715FC"/>
    <w:rsid w:val="00487233"/>
    <w:rsid w:val="004E3BB3"/>
    <w:rsid w:val="004F1520"/>
    <w:rsid w:val="00516884"/>
    <w:rsid w:val="0052250F"/>
    <w:rsid w:val="0052448F"/>
    <w:rsid w:val="005343DC"/>
    <w:rsid w:val="00557988"/>
    <w:rsid w:val="005D5483"/>
    <w:rsid w:val="00607253"/>
    <w:rsid w:val="00612AB2"/>
    <w:rsid w:val="00675F3B"/>
    <w:rsid w:val="00684F38"/>
    <w:rsid w:val="00686E60"/>
    <w:rsid w:val="006C6F4A"/>
    <w:rsid w:val="006D0DDC"/>
    <w:rsid w:val="00711BC2"/>
    <w:rsid w:val="0071287A"/>
    <w:rsid w:val="007169CE"/>
    <w:rsid w:val="007203EB"/>
    <w:rsid w:val="00753538"/>
    <w:rsid w:val="007778F1"/>
    <w:rsid w:val="007E2197"/>
    <w:rsid w:val="008012D1"/>
    <w:rsid w:val="00804523"/>
    <w:rsid w:val="00805B31"/>
    <w:rsid w:val="00812781"/>
    <w:rsid w:val="00817465"/>
    <w:rsid w:val="008B1B71"/>
    <w:rsid w:val="008C2C85"/>
    <w:rsid w:val="008D7891"/>
    <w:rsid w:val="0091557E"/>
    <w:rsid w:val="00917E70"/>
    <w:rsid w:val="00946814"/>
    <w:rsid w:val="00990A57"/>
    <w:rsid w:val="00995499"/>
    <w:rsid w:val="009B3F37"/>
    <w:rsid w:val="009C0E4C"/>
    <w:rsid w:val="009E119D"/>
    <w:rsid w:val="009E2AC0"/>
    <w:rsid w:val="009F26D8"/>
    <w:rsid w:val="00A17FCC"/>
    <w:rsid w:val="00A84ABB"/>
    <w:rsid w:val="00A92615"/>
    <w:rsid w:val="00A93351"/>
    <w:rsid w:val="00AC05C3"/>
    <w:rsid w:val="00AC6A88"/>
    <w:rsid w:val="00AE67AA"/>
    <w:rsid w:val="00AF7DA4"/>
    <w:rsid w:val="00B02D33"/>
    <w:rsid w:val="00B63F6D"/>
    <w:rsid w:val="00BA00AE"/>
    <w:rsid w:val="00BA1AB5"/>
    <w:rsid w:val="00BD67CA"/>
    <w:rsid w:val="00C50701"/>
    <w:rsid w:val="00C565ED"/>
    <w:rsid w:val="00C80B12"/>
    <w:rsid w:val="00C904AC"/>
    <w:rsid w:val="00C92E6B"/>
    <w:rsid w:val="00CE035C"/>
    <w:rsid w:val="00D235BE"/>
    <w:rsid w:val="00D55160"/>
    <w:rsid w:val="00D574BA"/>
    <w:rsid w:val="00D93FE9"/>
    <w:rsid w:val="00DA4806"/>
    <w:rsid w:val="00E116BD"/>
    <w:rsid w:val="00E12945"/>
    <w:rsid w:val="00E842C1"/>
    <w:rsid w:val="00E97221"/>
    <w:rsid w:val="00EC2643"/>
    <w:rsid w:val="00EC7228"/>
    <w:rsid w:val="00EC7397"/>
    <w:rsid w:val="00EE0B29"/>
    <w:rsid w:val="00EE4C8B"/>
    <w:rsid w:val="00EF4377"/>
    <w:rsid w:val="00F34879"/>
    <w:rsid w:val="00F43C78"/>
    <w:rsid w:val="00F43C79"/>
    <w:rsid w:val="00F6482B"/>
    <w:rsid w:val="00FB20E8"/>
    <w:rsid w:val="00FD3307"/>
    <w:rsid w:val="00FD3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E31AA"/>
  <w15:chartTrackingRefBased/>
  <w15:docId w15:val="{3F43EFB4-D5C1-446E-AF05-EA14B0A35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2C85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2C8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2C8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2C8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2C8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2C8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2C8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2C8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2C8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2C8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2C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2C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2C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2C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2C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2C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2C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2C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2C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2C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2C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2C8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2C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2C85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8C2C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2C85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8C2C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2C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2C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2C8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C2C85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F3487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8045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045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045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45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452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theme" Target="theme/theme1.xml"/><Relationship Id="rId5" Type="http://schemas.openxmlformats.org/officeDocument/2006/relationships/image" Target="media/image2.tiff"/><Relationship Id="rId10" Type="http://schemas.openxmlformats.org/officeDocument/2006/relationships/fontTable" Target="fontTable.xml"/><Relationship Id="rId4" Type="http://schemas.openxmlformats.org/officeDocument/2006/relationships/image" Target="media/image1.tiff"/><Relationship Id="rId9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679</TotalTime>
  <Pages>1</Pages>
  <Words>1243</Words>
  <Characters>7086</Characters>
  <Application>Microsoft Office Word</Application>
  <DocSecurity>0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Danilo Menichelli</dc:creator>
  <cp:keywords/>
  <dc:description/>
  <cp:lastModifiedBy>Mohamed Ibrahim Mohamed Ansari</cp:lastModifiedBy>
  <cp:revision>34</cp:revision>
  <dcterms:created xsi:type="dcterms:W3CDTF">2025-10-02T09:39:00Z</dcterms:created>
  <dcterms:modified xsi:type="dcterms:W3CDTF">2026-06-03T14:13:00Z</dcterms:modified>
</cp:coreProperties>
</file>