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73A0" w14:textId="77777777" w:rsidR="008E4E8C" w:rsidRPr="00E44599" w:rsidRDefault="008E4E8C" w:rsidP="008E4E8C">
      <w:pPr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Binary mixtures of </w:t>
      </w:r>
      <w:r w:rsidRPr="00E4459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4-acetylpyridine and 4-</w:t>
      </w:r>
      <w:r w:rsidRPr="00E44599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>n</w:t>
      </w:r>
      <w:r w:rsidRPr="00E4459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-alkyloxybenzoic acids (4Ac.Py:</w:t>
      </w:r>
      <w:r w:rsidRPr="00E44599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>n</w:t>
      </w:r>
      <w:r w:rsidRPr="00E4459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OBA): Investigations on mesomorphism</w:t>
      </w:r>
    </w:p>
    <w:p w14:paraId="5475C705" w14:textId="77777777" w:rsidR="008E4E8C" w:rsidRPr="00D47D96" w:rsidRDefault="008E4E8C" w:rsidP="008E4E8C">
      <w:pPr>
        <w:spacing w:before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7D96">
        <w:rPr>
          <w:rFonts w:ascii="Times New Roman" w:eastAsia="Times New Roman" w:hAnsi="Times New Roman" w:cs="Times New Roman"/>
          <w:sz w:val="24"/>
          <w:szCs w:val="24"/>
        </w:rPr>
        <w:t>Suma Ramachandra Gopady</w:t>
      </w:r>
      <w:r w:rsidRPr="00A932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47D96">
        <w:rPr>
          <w:rFonts w:ascii="Times New Roman" w:eastAsia="Times New Roman" w:hAnsi="Times New Roman" w:cs="Times New Roman"/>
          <w:sz w:val="24"/>
          <w:szCs w:val="24"/>
        </w:rPr>
        <w:t>, Srikrishna H Damodar Kedlaya</w:t>
      </w:r>
      <w:r w:rsidRPr="00A932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47D96">
        <w:rPr>
          <w:rFonts w:ascii="Times New Roman" w:eastAsia="Times New Roman" w:hAnsi="Times New Roman" w:cs="Times New Roman"/>
          <w:sz w:val="24"/>
          <w:szCs w:val="24"/>
        </w:rPr>
        <w:t>, Krishna S.V.S.R. Bandaru</w:t>
      </w:r>
      <w:r w:rsidRPr="00A932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47D96">
        <w:rPr>
          <w:rFonts w:ascii="Times New Roman" w:eastAsia="Times New Roman" w:hAnsi="Times New Roman" w:cs="Times New Roman"/>
          <w:sz w:val="24"/>
          <w:szCs w:val="24"/>
        </w:rPr>
        <w:t>, Mallikarjun Bhavanari</w:t>
      </w:r>
      <w:r w:rsidRPr="00A932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Venkata Naga Ashok Kumar Atluri</w:t>
      </w:r>
      <w:r w:rsidRPr="00A932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Shivananda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Bhushan</w:t>
      </w:r>
      <w:r w:rsidRPr="00A932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D47D96">
        <w:rPr>
          <w:rFonts w:ascii="Times New Roman" w:eastAsia="Times New Roman" w:hAnsi="Times New Roman" w:cs="Times New Roman"/>
          <w:sz w:val="24"/>
          <w:szCs w:val="24"/>
        </w:rPr>
        <w:t xml:space="preserve"> and Srinivasulu Maddasani</w:t>
      </w:r>
      <w:r w:rsidRPr="00A932C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C34E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</w:t>
      </w:r>
      <w:r w:rsidRPr="00D47D96"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4560FB6F" w14:textId="621B73DF" w:rsidR="008E4E8C" w:rsidRDefault="004C34E1" w:rsidP="008E4E8C">
      <w:pPr>
        <w:spacing w:before="120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C34E1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1</w:t>
      </w:r>
      <w:r w:rsidR="008E4E8C" w:rsidRPr="00415AAF">
        <w:rPr>
          <w:rFonts w:ascii="Times New Roman" w:eastAsia="Times New Roman" w:hAnsi="Times New Roman" w:cs="Times New Roman"/>
          <w:iCs/>
          <w:sz w:val="24"/>
          <w:szCs w:val="24"/>
        </w:rPr>
        <w:t>Manipal Institute of Technology, Manipal Academy of Higher Education, Manipal, India</w:t>
      </w:r>
    </w:p>
    <w:p w14:paraId="349AAB64" w14:textId="754E5069" w:rsidR="008E4E8C" w:rsidRDefault="004C34E1" w:rsidP="008E4E8C">
      <w:pPr>
        <w:spacing w:before="120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2</w:t>
      </w:r>
      <w:r w:rsidR="008E4E8C" w:rsidRPr="00415AAF">
        <w:rPr>
          <w:rFonts w:ascii="Times New Roman" w:eastAsia="Times New Roman" w:hAnsi="Times New Roman" w:cs="Times New Roman"/>
          <w:iCs/>
          <w:sz w:val="24"/>
          <w:szCs w:val="24"/>
        </w:rPr>
        <w:t>Department of Public Health and Genomics, Manipal School of Life Sciences, Manipal Academy of Higher Education, Manipal – 576 104, Karnataka, India</w:t>
      </w:r>
    </w:p>
    <w:p w14:paraId="3D8A4048" w14:textId="7CC55D7D" w:rsidR="004C34E1" w:rsidRDefault="00642D5A" w:rsidP="008E4E8C">
      <w:pPr>
        <w:spacing w:before="120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42D5A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Department of Physics, </w:t>
      </w:r>
      <w:r w:rsidRPr="00332215">
        <w:rPr>
          <w:rFonts w:ascii="Times New Roman" w:hAnsi="Times New Roman" w:cs="Times New Roman"/>
          <w:sz w:val="24"/>
          <w:szCs w:val="24"/>
        </w:rPr>
        <w:t>University College of Engineering, Jawaharlal Nehru Technological University: Kakinada, Kakinada – 533 003, Andhra Pradesh, India.</w:t>
      </w:r>
    </w:p>
    <w:p w14:paraId="2CADDB8B" w14:textId="53640B10" w:rsidR="008E4E8C" w:rsidRDefault="004C34E1" w:rsidP="008E4E8C">
      <w:pPr>
        <w:spacing w:before="120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4</w:t>
      </w:r>
      <w:r w:rsidR="008E4E8C" w:rsidRPr="00415AAF">
        <w:rPr>
          <w:rFonts w:ascii="Times New Roman" w:eastAsia="Times New Roman" w:hAnsi="Times New Roman" w:cs="Times New Roman"/>
          <w:iCs/>
          <w:sz w:val="24"/>
          <w:szCs w:val="24"/>
        </w:rPr>
        <w:t xml:space="preserve">Department of </w:t>
      </w:r>
      <w:r w:rsidR="008E4E8C">
        <w:rPr>
          <w:rFonts w:ascii="Times New Roman" w:eastAsia="Times New Roman" w:hAnsi="Times New Roman" w:cs="Times New Roman"/>
          <w:iCs/>
          <w:sz w:val="24"/>
          <w:szCs w:val="24"/>
        </w:rPr>
        <w:t xml:space="preserve">Nuclear Medicine, </w:t>
      </w:r>
      <w:r w:rsidR="008E4E8C" w:rsidRPr="00415AAF">
        <w:rPr>
          <w:rFonts w:ascii="Times New Roman" w:eastAsia="Times New Roman" w:hAnsi="Times New Roman" w:cs="Times New Roman"/>
          <w:iCs/>
          <w:sz w:val="24"/>
          <w:szCs w:val="24"/>
        </w:rPr>
        <w:t xml:space="preserve">Manipal </w:t>
      </w:r>
      <w:r w:rsidR="008E4E8C">
        <w:rPr>
          <w:rFonts w:ascii="Times New Roman" w:eastAsia="Times New Roman" w:hAnsi="Times New Roman" w:cs="Times New Roman"/>
          <w:iCs/>
          <w:sz w:val="24"/>
          <w:szCs w:val="24"/>
        </w:rPr>
        <w:t xml:space="preserve">College of Health Professions, </w:t>
      </w:r>
      <w:r w:rsidR="008E4E8C" w:rsidRPr="00415AAF">
        <w:rPr>
          <w:rFonts w:ascii="Times New Roman" w:eastAsia="Times New Roman" w:hAnsi="Times New Roman" w:cs="Times New Roman"/>
          <w:iCs/>
          <w:sz w:val="24"/>
          <w:szCs w:val="24"/>
        </w:rPr>
        <w:t>Manipal Academy of Higher Education, Manipal – 576 104, Karnataka, India</w:t>
      </w:r>
    </w:p>
    <w:p w14:paraId="24CC3086" w14:textId="195B1549" w:rsidR="008E4E8C" w:rsidRDefault="008E4E8C" w:rsidP="008E4E8C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*Email: </w:t>
      </w:r>
      <w:hyperlink r:id="rId6" w:history="1">
        <w:r w:rsidRPr="008C2A0F">
          <w:rPr>
            <w:rStyle w:val="Hyperlink"/>
            <w:rFonts w:ascii="Times New Roman" w:eastAsia="Times New Roman" w:hAnsi="Times New Roman" w:cs="Times New Roman"/>
            <w:iCs/>
            <w:sz w:val="24"/>
            <w:szCs w:val="24"/>
          </w:rPr>
          <w:t>s.maddasani@manipal.edu</w:t>
        </w:r>
      </w:hyperlink>
    </w:p>
    <w:p w14:paraId="27D6ED2E" w14:textId="77777777" w:rsidR="008E4E8C" w:rsidRPr="005B30AD" w:rsidRDefault="008E4E8C" w:rsidP="008E4E8C">
      <w:pPr>
        <w:jc w:val="center"/>
        <w:rPr>
          <w:rFonts w:ascii="Times New Roman" w:eastAsia="Times New Roman" w:hAnsi="Times New Roman" w:cs="Times New Roman"/>
          <w:iCs/>
          <w:color w:val="0000FF" w:themeColor="hyperlink"/>
          <w:sz w:val="24"/>
          <w:szCs w:val="24"/>
          <w:u w:val="single"/>
        </w:rPr>
      </w:pPr>
    </w:p>
    <w:p w14:paraId="572684FF" w14:textId="1CA732C0" w:rsidR="009062DA" w:rsidRDefault="009062DA" w:rsidP="009062DA">
      <w:pPr>
        <w:spacing w:line="360" w:lineRule="auto"/>
        <w:jc w:val="center"/>
        <w:rPr>
          <w:rFonts w:ascii="Times New Roman" w:hAnsi="Times New Roman"/>
          <w:spacing w:val="-2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5"/>
        <w:gridCol w:w="4497"/>
      </w:tblGrid>
      <w:tr w:rsidR="00DD2B49" w:rsidRPr="00D66A95" w14:paraId="1C09BE5E" w14:textId="77777777" w:rsidTr="001E1CBE">
        <w:tc>
          <w:tcPr>
            <w:tcW w:w="4745" w:type="dxa"/>
          </w:tcPr>
          <w:p w14:paraId="5591FFB4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1A981E4" wp14:editId="1EE8E9FD">
                  <wp:extent cx="2734945" cy="2134870"/>
                  <wp:effectExtent l="19050" t="0" r="8255" b="0"/>
                  <wp:docPr id="199893319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945" cy="2134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0B8C42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(a)</w:t>
            </w:r>
          </w:p>
        </w:tc>
        <w:tc>
          <w:tcPr>
            <w:tcW w:w="4497" w:type="dxa"/>
          </w:tcPr>
          <w:p w14:paraId="1F10A116" w14:textId="77777777" w:rsidR="00DD2B49" w:rsidRPr="00D66A95" w:rsidRDefault="00DD2B49" w:rsidP="001E1C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8654070" wp14:editId="0F65E501">
                  <wp:extent cx="2628265" cy="2186305"/>
                  <wp:effectExtent l="19050" t="0" r="635" b="0"/>
                  <wp:docPr id="199893319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265" cy="2186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008C0D" w14:textId="77777777" w:rsidR="00DD2B49" w:rsidRPr="00D66A95" w:rsidRDefault="00DD2B49" w:rsidP="001E1C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(b)</w:t>
            </w:r>
          </w:p>
        </w:tc>
      </w:tr>
      <w:tr w:rsidR="00DD2B49" w:rsidRPr="00D66A95" w14:paraId="5834D017" w14:textId="77777777" w:rsidTr="001E1CBE">
        <w:tc>
          <w:tcPr>
            <w:tcW w:w="4745" w:type="dxa"/>
          </w:tcPr>
          <w:p w14:paraId="3CD8E85A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530F0272" wp14:editId="01DDBA44">
                  <wp:extent cx="2764155" cy="2152015"/>
                  <wp:effectExtent l="19050" t="0" r="0" b="0"/>
                  <wp:docPr id="199893319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4155" cy="2152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56941E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(c)</w:t>
            </w:r>
          </w:p>
        </w:tc>
        <w:tc>
          <w:tcPr>
            <w:tcW w:w="4497" w:type="dxa"/>
          </w:tcPr>
          <w:p w14:paraId="5C7D316B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3F76EE" wp14:editId="47C25317">
                  <wp:extent cx="2653665" cy="2156460"/>
                  <wp:effectExtent l="19050" t="0" r="0" b="0"/>
                  <wp:docPr id="1998933196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665" cy="2156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DACA3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(d)</w:t>
            </w:r>
          </w:p>
        </w:tc>
      </w:tr>
      <w:tr w:rsidR="00DD2B49" w:rsidRPr="00D66A95" w14:paraId="0ABEB4BB" w14:textId="77777777" w:rsidTr="001E1CBE">
        <w:tc>
          <w:tcPr>
            <w:tcW w:w="4745" w:type="dxa"/>
          </w:tcPr>
          <w:p w14:paraId="7D1FEB40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FA86E8" wp14:editId="1A1614D3">
                  <wp:extent cx="2730500" cy="2169160"/>
                  <wp:effectExtent l="19050" t="0" r="0" b="0"/>
                  <wp:docPr id="199893319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00" cy="2169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9101D7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(e)</w:t>
            </w:r>
          </w:p>
        </w:tc>
        <w:tc>
          <w:tcPr>
            <w:tcW w:w="4497" w:type="dxa"/>
          </w:tcPr>
          <w:p w14:paraId="72007E3A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C29B260" wp14:editId="46ACF0E7">
                  <wp:extent cx="2696210" cy="2177415"/>
                  <wp:effectExtent l="19050" t="0" r="8890" b="0"/>
                  <wp:docPr id="1998933198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210" cy="2177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F77135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(f)</w:t>
            </w:r>
          </w:p>
        </w:tc>
      </w:tr>
      <w:tr w:rsidR="00DD2B49" w:rsidRPr="00D66A95" w14:paraId="72804761" w14:textId="77777777" w:rsidTr="001E1CBE">
        <w:tc>
          <w:tcPr>
            <w:tcW w:w="4745" w:type="dxa"/>
          </w:tcPr>
          <w:p w14:paraId="51281F6F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A2BA90" wp14:editId="44DC0EB0">
                  <wp:extent cx="2862580" cy="2194560"/>
                  <wp:effectExtent l="19050" t="0" r="0" b="0"/>
                  <wp:docPr id="1998933199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580" cy="2194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AB354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(g)</w:t>
            </w:r>
          </w:p>
        </w:tc>
        <w:tc>
          <w:tcPr>
            <w:tcW w:w="4497" w:type="dxa"/>
          </w:tcPr>
          <w:p w14:paraId="4BCE545D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92C50D3" wp14:editId="44259528">
                  <wp:extent cx="2658110" cy="2054225"/>
                  <wp:effectExtent l="19050" t="0" r="8890" b="0"/>
                  <wp:docPr id="199893320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110" cy="205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874C20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(h)</w:t>
            </w:r>
          </w:p>
        </w:tc>
      </w:tr>
      <w:tr w:rsidR="00DD2B49" w:rsidRPr="00D66A95" w14:paraId="53781AD0" w14:textId="77777777" w:rsidTr="001E1CBE">
        <w:tc>
          <w:tcPr>
            <w:tcW w:w="9242" w:type="dxa"/>
            <w:gridSpan w:val="2"/>
          </w:tcPr>
          <w:p w14:paraId="3E3F59B0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0D7E596" wp14:editId="258FA554">
                  <wp:extent cx="2717800" cy="2054225"/>
                  <wp:effectExtent l="19050" t="0" r="6350" b="0"/>
                  <wp:docPr id="199893320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0" cy="205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607BBF" w14:textId="77777777" w:rsidR="00DD2B49" w:rsidRPr="00D66A95" w:rsidRDefault="00DD2B49" w:rsidP="001E1C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(</w:t>
            </w:r>
            <w:proofErr w:type="spellStart"/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i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)</w:t>
            </w:r>
          </w:p>
        </w:tc>
      </w:tr>
    </w:tbl>
    <w:p w14:paraId="084D4154" w14:textId="4C6526BD" w:rsidR="00DD2B49" w:rsidRDefault="00DD2B49" w:rsidP="00752281">
      <w:pPr>
        <w:pStyle w:val="FIGURECAPTION"/>
        <w:spacing w:line="240" w:lineRule="auto"/>
        <w:rPr>
          <w:b w:val="0"/>
          <w:bCs/>
          <w:sz w:val="24"/>
          <w:szCs w:val="24"/>
        </w:rPr>
      </w:pPr>
      <w:bookmarkStart w:id="0" w:name="_Toc226033298"/>
      <w:r w:rsidRPr="00DD2B49">
        <w:rPr>
          <w:b w:val="0"/>
          <w:bCs/>
          <w:sz w:val="24"/>
          <w:szCs w:val="24"/>
        </w:rPr>
        <w:t>Fig</w:t>
      </w:r>
      <w:r w:rsidR="00C4602B">
        <w:rPr>
          <w:b w:val="0"/>
          <w:bCs/>
          <w:sz w:val="24"/>
          <w:szCs w:val="24"/>
        </w:rPr>
        <w:t xml:space="preserve">ure </w:t>
      </w:r>
      <w:r w:rsidR="00752281">
        <w:rPr>
          <w:b w:val="0"/>
          <w:bCs/>
          <w:sz w:val="24"/>
          <w:szCs w:val="24"/>
        </w:rPr>
        <w:t>S1:</w:t>
      </w:r>
      <w:r w:rsidRPr="00DD2B49">
        <w:rPr>
          <w:b w:val="0"/>
          <w:bCs/>
          <w:sz w:val="24"/>
          <w:szCs w:val="24"/>
        </w:rPr>
        <w:t xml:space="preserve"> FTIR spectra of </w:t>
      </w:r>
      <w:r w:rsidRPr="00DD2B49">
        <w:rPr>
          <w:b w:val="0"/>
          <w:bCs/>
          <w:spacing w:val="-4"/>
          <w:sz w:val="24"/>
          <w:szCs w:val="24"/>
        </w:rPr>
        <w:t xml:space="preserve">the </w:t>
      </w:r>
      <w:r w:rsidRPr="00DD2B49">
        <w:rPr>
          <w:b w:val="0"/>
          <w:bCs/>
          <w:sz w:val="24"/>
          <w:szCs w:val="24"/>
        </w:rPr>
        <w:t>HB complexes, 4Ac.Py:</w:t>
      </w:r>
      <w:r w:rsidRPr="00DD2B49">
        <w:rPr>
          <w:b w:val="0"/>
          <w:bCs/>
          <w:i/>
          <w:sz w:val="24"/>
          <w:szCs w:val="24"/>
        </w:rPr>
        <w:t>n</w:t>
      </w:r>
      <w:r w:rsidRPr="00DD2B49">
        <w:rPr>
          <w:b w:val="0"/>
          <w:bCs/>
          <w:sz w:val="24"/>
          <w:szCs w:val="24"/>
        </w:rPr>
        <w:t xml:space="preserve">OBA (a)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 xml:space="preserve">= 2 (b)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 xml:space="preserve">= 3 (c)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 xml:space="preserve">= 4 </w:t>
      </w:r>
      <w:r w:rsidR="00B04F3E">
        <w:rPr>
          <w:b w:val="0"/>
          <w:bCs/>
          <w:sz w:val="24"/>
          <w:szCs w:val="24"/>
        </w:rPr>
        <w:t xml:space="preserve">  </w:t>
      </w:r>
      <w:r w:rsidRPr="00DD2B49">
        <w:rPr>
          <w:b w:val="0"/>
          <w:bCs/>
          <w:sz w:val="24"/>
          <w:szCs w:val="24"/>
        </w:rPr>
        <w:t xml:space="preserve">(d)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 xml:space="preserve">= 5 (e)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 xml:space="preserve">= 6 (f)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 xml:space="preserve">= 7 (g)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 xml:space="preserve">= 8 (h)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>= 9 (</w:t>
      </w:r>
      <w:proofErr w:type="spellStart"/>
      <w:r w:rsidRPr="00DD2B49">
        <w:rPr>
          <w:b w:val="0"/>
          <w:bCs/>
          <w:sz w:val="24"/>
          <w:szCs w:val="24"/>
        </w:rPr>
        <w:t>i</w:t>
      </w:r>
      <w:proofErr w:type="spellEnd"/>
      <w:r w:rsidRPr="00DD2B49">
        <w:rPr>
          <w:b w:val="0"/>
          <w:bCs/>
          <w:sz w:val="24"/>
          <w:szCs w:val="24"/>
        </w:rPr>
        <w:t xml:space="preserve">) </w:t>
      </w:r>
      <w:r w:rsidRPr="00DD2B49">
        <w:rPr>
          <w:b w:val="0"/>
          <w:bCs/>
          <w:i/>
          <w:sz w:val="24"/>
          <w:szCs w:val="24"/>
        </w:rPr>
        <w:t xml:space="preserve">n </w:t>
      </w:r>
      <w:r w:rsidRPr="00DD2B49">
        <w:rPr>
          <w:b w:val="0"/>
          <w:bCs/>
          <w:sz w:val="24"/>
          <w:szCs w:val="24"/>
        </w:rPr>
        <w:t>= 1</w:t>
      </w:r>
      <w:r w:rsidR="003E25DA">
        <w:rPr>
          <w:b w:val="0"/>
          <w:bCs/>
          <w:sz w:val="24"/>
          <w:szCs w:val="24"/>
        </w:rPr>
        <w:t>1</w:t>
      </w:r>
      <w:r w:rsidRPr="00DD2B49">
        <w:rPr>
          <w:b w:val="0"/>
          <w:bCs/>
          <w:sz w:val="24"/>
          <w:szCs w:val="24"/>
        </w:rPr>
        <w:t>.</w:t>
      </w:r>
      <w:bookmarkEnd w:id="0"/>
    </w:p>
    <w:p w14:paraId="4C6C17DD" w14:textId="69DC61F5" w:rsidR="00DD2B49" w:rsidRDefault="00DD2B49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012CC8A" w14:textId="4CB03ECF" w:rsidR="00F418E8" w:rsidRDefault="00F418E8">
      <w:pPr>
        <w:rPr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2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8"/>
        <w:gridCol w:w="4705"/>
      </w:tblGrid>
      <w:tr w:rsidR="00BA3ED5" w:rsidRPr="00D51E2C" w14:paraId="64D9EFD5" w14:textId="77777777" w:rsidTr="00BA3ED5">
        <w:trPr>
          <w:trHeight w:val="3090"/>
        </w:trPr>
        <w:tc>
          <w:tcPr>
            <w:tcW w:w="4488" w:type="dxa"/>
          </w:tcPr>
          <w:p w14:paraId="5189B6E2" w14:textId="77777777" w:rsidR="00BA3ED5" w:rsidRPr="00D51E2C" w:rsidRDefault="00BA3ED5" w:rsidP="00BA3ED5">
            <w:pPr>
              <w:spacing w:line="36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IN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63360" behindDoc="0" locked="0" layoutInCell="1" allowOverlap="1" wp14:anchorId="42CD5A62" wp14:editId="5B1148C7">
                  <wp:simplePos x="0" y="0"/>
                  <wp:positionH relativeFrom="page">
                    <wp:posOffset>191135</wp:posOffset>
                  </wp:positionH>
                  <wp:positionV relativeFrom="paragraph">
                    <wp:posOffset>170815</wp:posOffset>
                  </wp:positionV>
                  <wp:extent cx="2551430" cy="1692275"/>
                  <wp:effectExtent l="0" t="0" r="0" b="0"/>
                  <wp:wrapTopAndBottom/>
                  <wp:docPr id="155948949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1430" cy="169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1E2C">
              <w:rPr>
                <w:rFonts w:ascii="Times New Roman" w:eastAsia="Calibri" w:hAnsi="Times New Roman"/>
                <w:sz w:val="20"/>
                <w:szCs w:val="20"/>
                <w:lang w:val="en-IN"/>
              </w:rPr>
              <w:t>(a)</w:t>
            </w:r>
            <w:r w:rsidRPr="00D51E2C">
              <w:rPr>
                <w:rFonts w:ascii="Times New Roman" w:eastAsia="Calibri" w:hAnsi="Times New Roman"/>
                <w:spacing w:val="-2"/>
                <w:sz w:val="20"/>
                <w:szCs w:val="20"/>
                <w:lang w:val="en-IN"/>
              </w:rPr>
              <w:t xml:space="preserve"> DSC thermograms of 4Ac.Py:5OBA</w:t>
            </w:r>
            <w:r>
              <w:rPr>
                <w:rFonts w:eastAsia="Calibri"/>
                <w:noProof/>
              </w:rPr>
              <w:t xml:space="preserve"> </w:t>
            </w:r>
          </w:p>
        </w:tc>
        <w:tc>
          <w:tcPr>
            <w:tcW w:w="4705" w:type="dxa"/>
          </w:tcPr>
          <w:p w14:paraId="2B39D62B" w14:textId="77777777" w:rsidR="00BA3ED5" w:rsidRPr="008200E8" w:rsidRDefault="00BA3ED5" w:rsidP="00BA3ED5">
            <w:pPr>
              <w:tabs>
                <w:tab w:val="left" w:pos="948"/>
                <w:tab w:val="center" w:pos="2173"/>
              </w:tabs>
              <w:spacing w:line="360" w:lineRule="auto"/>
              <w:jc w:val="center"/>
              <w:rPr>
                <w:rFonts w:eastAsia="Calibri"/>
                <w:lang w:val="en-IN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64384" behindDoc="0" locked="0" layoutInCell="1" allowOverlap="1" wp14:anchorId="4121D8B4" wp14:editId="4A834622">
                  <wp:simplePos x="0" y="0"/>
                  <wp:positionH relativeFrom="page">
                    <wp:posOffset>67310</wp:posOffset>
                  </wp:positionH>
                  <wp:positionV relativeFrom="paragraph">
                    <wp:posOffset>163830</wp:posOffset>
                  </wp:positionV>
                  <wp:extent cx="2850515" cy="1637665"/>
                  <wp:effectExtent l="0" t="0" r="0" b="0"/>
                  <wp:wrapTopAndBottom/>
                  <wp:docPr id="13686300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515" cy="1637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1E2C">
              <w:rPr>
                <w:rFonts w:ascii="Times New Roman" w:eastAsia="Calibri" w:hAnsi="Times New Roman"/>
                <w:spacing w:val="-2"/>
                <w:sz w:val="20"/>
                <w:szCs w:val="20"/>
                <w:lang w:val="en-IN"/>
              </w:rPr>
              <w:t>(b) DSC thermograms of 4Ac.Py:6OBA</w:t>
            </w:r>
            <w:r>
              <w:rPr>
                <w:rFonts w:eastAsia="Calibri"/>
                <w:noProof/>
              </w:rPr>
              <w:t xml:space="preserve"> </w:t>
            </w:r>
          </w:p>
        </w:tc>
      </w:tr>
      <w:tr w:rsidR="00BA3ED5" w:rsidRPr="00D51E2C" w14:paraId="12227590" w14:textId="77777777" w:rsidTr="00BA3ED5">
        <w:trPr>
          <w:trHeight w:val="3090"/>
        </w:trPr>
        <w:tc>
          <w:tcPr>
            <w:tcW w:w="4488" w:type="dxa"/>
          </w:tcPr>
          <w:p w14:paraId="17D2B1C5" w14:textId="77777777" w:rsidR="00BA3ED5" w:rsidRPr="00D51E2C" w:rsidRDefault="00BA3ED5" w:rsidP="00BA3ED5">
            <w:pPr>
              <w:spacing w:line="36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292670E7" wp14:editId="42C60CA2">
                  <wp:simplePos x="0" y="0"/>
                  <wp:positionH relativeFrom="page">
                    <wp:posOffset>8586</wp:posOffset>
                  </wp:positionH>
                  <wp:positionV relativeFrom="paragraph">
                    <wp:posOffset>-5677</wp:posOffset>
                  </wp:positionV>
                  <wp:extent cx="2588260" cy="1624330"/>
                  <wp:effectExtent l="19050" t="0" r="2540" b="0"/>
                  <wp:wrapTopAndBottom/>
                  <wp:docPr id="910753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8260" cy="1624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51E2C">
              <w:rPr>
                <w:rFonts w:ascii="Times New Roman" w:eastAsia="Calibri" w:hAnsi="Times New Roman"/>
                <w:sz w:val="20"/>
                <w:szCs w:val="20"/>
                <w:lang w:val="en-IN"/>
              </w:rPr>
              <w:t>(c)</w:t>
            </w:r>
            <w:r w:rsidRPr="00D51E2C">
              <w:rPr>
                <w:rFonts w:ascii="Times New Roman" w:eastAsia="Calibri" w:hAnsi="Times New Roman"/>
                <w:spacing w:val="-2"/>
                <w:sz w:val="20"/>
                <w:szCs w:val="20"/>
                <w:lang w:val="en-IN"/>
              </w:rPr>
              <w:t xml:space="preserve"> DSC thermograms of 4Ac.Py:7OBA</w:t>
            </w:r>
          </w:p>
        </w:tc>
        <w:tc>
          <w:tcPr>
            <w:tcW w:w="4705" w:type="dxa"/>
          </w:tcPr>
          <w:p w14:paraId="08FAA1EB" w14:textId="77777777" w:rsidR="00BA3ED5" w:rsidRPr="00D51E2C" w:rsidRDefault="00BA3ED5" w:rsidP="00BA3ED5">
            <w:pPr>
              <w:tabs>
                <w:tab w:val="left" w:pos="948"/>
                <w:tab w:val="center" w:pos="2173"/>
              </w:tabs>
              <w:spacing w:line="360" w:lineRule="auto"/>
              <w:jc w:val="center"/>
              <w:rPr>
                <w:rFonts w:eastAsia="Calibri"/>
              </w:rPr>
            </w:pPr>
            <w:r w:rsidRPr="00D51E2C">
              <w:rPr>
                <w:rFonts w:eastAsia="Calibri"/>
              </w:rPr>
              <w:t>(</w:t>
            </w:r>
            <w:r w:rsidRPr="00D51E2C">
              <w:rPr>
                <w:rFonts w:ascii="Times New Roman" w:eastAsia="Calibri" w:hAnsi="Times New Roman"/>
                <w:spacing w:val="-2"/>
                <w:sz w:val="20"/>
                <w:szCs w:val="20"/>
                <w:lang w:val="en-IN"/>
              </w:rPr>
              <w:t>d) DSC thermograms of 4Ac.Py:8OBA</w:t>
            </w: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60288" behindDoc="0" locked="0" layoutInCell="1" allowOverlap="1" wp14:anchorId="42DF7DF7" wp14:editId="12F041C7">
                  <wp:simplePos x="0" y="0"/>
                  <wp:positionH relativeFrom="margin">
                    <wp:posOffset>-2540</wp:posOffset>
                  </wp:positionH>
                  <wp:positionV relativeFrom="paragraph">
                    <wp:posOffset>137160</wp:posOffset>
                  </wp:positionV>
                  <wp:extent cx="2633980" cy="1629410"/>
                  <wp:effectExtent l="19050" t="0" r="0" b="0"/>
                  <wp:wrapTopAndBottom/>
                  <wp:docPr id="13762228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3980" cy="1629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A3ED5" w:rsidRPr="00D51E2C" w14:paraId="31631FF2" w14:textId="77777777" w:rsidTr="00BA3ED5">
        <w:trPr>
          <w:trHeight w:val="3059"/>
        </w:trPr>
        <w:tc>
          <w:tcPr>
            <w:tcW w:w="4488" w:type="dxa"/>
          </w:tcPr>
          <w:p w14:paraId="4F04C9D6" w14:textId="77777777" w:rsidR="00BA3ED5" w:rsidRPr="00D51E2C" w:rsidRDefault="00BA3ED5" w:rsidP="00BA3ED5">
            <w:pPr>
              <w:spacing w:line="360" w:lineRule="auto"/>
              <w:jc w:val="center"/>
              <w:rPr>
                <w:rFonts w:eastAsia="Calibri"/>
              </w:rPr>
            </w:pPr>
            <w:r w:rsidRPr="00D51E2C">
              <w:rPr>
                <w:rFonts w:ascii="Times New Roman" w:eastAsia="Calibri" w:hAnsi="Times New Roman"/>
                <w:sz w:val="20"/>
                <w:szCs w:val="20"/>
                <w:lang w:val="en-IN"/>
              </w:rPr>
              <w:t xml:space="preserve">(f) </w:t>
            </w:r>
            <w:r w:rsidRPr="00D51E2C">
              <w:rPr>
                <w:rFonts w:ascii="Times New Roman" w:eastAsia="Calibri" w:hAnsi="Times New Roman"/>
                <w:spacing w:val="-2"/>
                <w:sz w:val="20"/>
                <w:szCs w:val="20"/>
                <w:lang w:val="en-IN"/>
              </w:rPr>
              <w:t>DSC thermograms of 4Ac.Py:10OBA</w:t>
            </w:r>
            <w:r>
              <w:rPr>
                <w:rFonts w:eastAsia="Calibri"/>
                <w:noProof/>
              </w:rPr>
              <w:t xml:space="preserve"> </w:t>
            </w: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61312" behindDoc="0" locked="0" layoutInCell="1" allowOverlap="1" wp14:anchorId="261828FD" wp14:editId="07E94682">
                  <wp:simplePos x="0" y="0"/>
                  <wp:positionH relativeFrom="margin">
                    <wp:posOffset>48260</wp:posOffset>
                  </wp:positionH>
                  <wp:positionV relativeFrom="paragraph">
                    <wp:posOffset>83820</wp:posOffset>
                  </wp:positionV>
                  <wp:extent cx="2589530" cy="1730375"/>
                  <wp:effectExtent l="19050" t="0" r="1270" b="0"/>
                  <wp:wrapTopAndBottom/>
                  <wp:docPr id="3833341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9530" cy="173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05" w:type="dxa"/>
          </w:tcPr>
          <w:p w14:paraId="05BFFD3F" w14:textId="77777777" w:rsidR="00BA3ED5" w:rsidRPr="00D51E2C" w:rsidRDefault="00BA3ED5" w:rsidP="00BA3ED5">
            <w:pPr>
              <w:autoSpaceDE w:val="0"/>
              <w:autoSpaceDN w:val="0"/>
              <w:adjustRightInd w:val="0"/>
              <w:spacing w:line="360" w:lineRule="auto"/>
              <w:ind w:firstLine="283"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1B429F7A" wp14:editId="65ECD247">
                  <wp:simplePos x="0" y="0"/>
                  <wp:positionH relativeFrom="margin">
                    <wp:posOffset>56515</wp:posOffset>
                  </wp:positionH>
                  <wp:positionV relativeFrom="paragraph">
                    <wp:posOffset>128905</wp:posOffset>
                  </wp:positionV>
                  <wp:extent cx="2393315" cy="1643380"/>
                  <wp:effectExtent l="19050" t="0" r="6985" b="0"/>
                  <wp:wrapTopAndBottom/>
                  <wp:docPr id="166912577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315" cy="1643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51E2C">
              <w:rPr>
                <w:rFonts w:ascii="Times New Roman" w:eastAsia="Calibri" w:hAnsi="Times New Roman"/>
                <w:sz w:val="20"/>
                <w:szCs w:val="20"/>
                <w:lang w:val="en-IN"/>
              </w:rPr>
              <w:t xml:space="preserve">(g) </w:t>
            </w:r>
            <w:r w:rsidRPr="00D51E2C">
              <w:rPr>
                <w:rFonts w:ascii="Times New Roman" w:eastAsia="Calibri" w:hAnsi="Times New Roman"/>
                <w:spacing w:val="-2"/>
                <w:sz w:val="20"/>
                <w:szCs w:val="20"/>
                <w:lang w:val="en-IN"/>
              </w:rPr>
              <w:t>DSC thermograms of 4Ac.Py:11OBA</w:t>
            </w:r>
          </w:p>
        </w:tc>
      </w:tr>
    </w:tbl>
    <w:p w14:paraId="6B3AC894" w14:textId="0160DB91" w:rsidR="00DD2B49" w:rsidRPr="001936B6" w:rsidRDefault="00DD2B49" w:rsidP="00DD2B49">
      <w:pPr>
        <w:spacing w:line="360" w:lineRule="auto"/>
        <w:jc w:val="center"/>
        <w:rPr>
          <w:rFonts w:ascii="Times New Roman" w:hAnsi="Times New Roman"/>
          <w:spacing w:val="-2"/>
          <w:sz w:val="24"/>
          <w:szCs w:val="24"/>
        </w:rPr>
      </w:pPr>
      <w:r w:rsidRPr="001936B6">
        <w:rPr>
          <w:rFonts w:ascii="Times New Roman" w:eastAsia="Calibri" w:hAnsi="Times New Roman"/>
          <w:spacing w:val="-2"/>
          <w:sz w:val="24"/>
          <w:szCs w:val="24"/>
        </w:rPr>
        <w:t>Fig</w:t>
      </w:r>
      <w:r w:rsidR="00C4602B" w:rsidRPr="001936B6">
        <w:rPr>
          <w:rFonts w:ascii="Times New Roman" w:eastAsia="Calibri" w:hAnsi="Times New Roman"/>
          <w:spacing w:val="-2"/>
          <w:sz w:val="24"/>
          <w:szCs w:val="24"/>
        </w:rPr>
        <w:t xml:space="preserve">ure </w:t>
      </w:r>
      <w:r w:rsidRPr="001936B6">
        <w:rPr>
          <w:rFonts w:ascii="Times New Roman" w:eastAsia="Calibri" w:hAnsi="Times New Roman"/>
          <w:spacing w:val="-2"/>
          <w:sz w:val="24"/>
          <w:szCs w:val="24"/>
        </w:rPr>
        <w:t>S2:  DSC thermograms of 4Ac.</w:t>
      </w:r>
      <w:r w:rsidRPr="001936B6">
        <w:rPr>
          <w:rFonts w:ascii="Times New Roman" w:hAnsi="Times New Roman"/>
          <w:spacing w:val="-2"/>
          <w:sz w:val="24"/>
          <w:szCs w:val="24"/>
        </w:rPr>
        <w:t>Py:</w:t>
      </w:r>
      <w:r w:rsidRPr="001936B6">
        <w:rPr>
          <w:rFonts w:ascii="Times New Roman" w:hAnsi="Times New Roman"/>
          <w:i/>
          <w:iCs/>
          <w:spacing w:val="-2"/>
          <w:sz w:val="24"/>
          <w:szCs w:val="24"/>
        </w:rPr>
        <w:t>n</w:t>
      </w:r>
      <w:r w:rsidRPr="001936B6">
        <w:rPr>
          <w:rFonts w:ascii="Times New Roman" w:hAnsi="Times New Roman"/>
          <w:spacing w:val="-2"/>
          <w:sz w:val="24"/>
          <w:szCs w:val="24"/>
        </w:rPr>
        <w:t>OBA</w:t>
      </w:r>
      <w:r w:rsidR="00B0357D" w:rsidRPr="001936B6">
        <w:rPr>
          <w:rFonts w:ascii="Times New Roman" w:hAnsi="Times New Roman"/>
          <w:spacing w:val="-2"/>
          <w:sz w:val="24"/>
          <w:szCs w:val="24"/>
        </w:rPr>
        <w:t xml:space="preserve"> complexes</w:t>
      </w:r>
    </w:p>
    <w:p w14:paraId="5317DB05" w14:textId="77777777" w:rsidR="001C67F0" w:rsidRDefault="001C67F0">
      <w:pPr>
        <w:rPr>
          <w:rFonts w:ascii="Times New Roman" w:hAnsi="Times New Roman"/>
          <w:b/>
          <w:bCs/>
          <w:spacing w:val="-2"/>
          <w:sz w:val="20"/>
          <w:szCs w:val="20"/>
        </w:rPr>
      </w:pPr>
      <w:r>
        <w:rPr>
          <w:rFonts w:ascii="Times New Roman" w:hAnsi="Times New Roman"/>
          <w:b/>
          <w:bCs/>
          <w:spacing w:val="-2"/>
          <w:sz w:val="20"/>
          <w:szCs w:val="20"/>
        </w:rPr>
        <w:br w:type="page"/>
      </w:r>
    </w:p>
    <w:p w14:paraId="7E6CF6B4" w14:textId="77777777" w:rsidR="001C67F0" w:rsidRPr="00F418E8" w:rsidRDefault="001C67F0" w:rsidP="001C67F0">
      <w:pPr>
        <w:pStyle w:val="TABLECAPTION"/>
        <w:spacing w:after="240" w:line="240" w:lineRule="auto"/>
        <w:rPr>
          <w:sz w:val="24"/>
          <w:szCs w:val="24"/>
        </w:rPr>
      </w:pPr>
      <w:r w:rsidRPr="00F418E8">
        <w:rPr>
          <w:sz w:val="24"/>
          <w:szCs w:val="24"/>
        </w:rPr>
        <w:lastRenderedPageBreak/>
        <w:t>Table S1: FTIR spectral data (cm</w:t>
      </w:r>
      <w:r w:rsidRPr="00F418E8">
        <w:rPr>
          <w:sz w:val="24"/>
          <w:szCs w:val="24"/>
          <w:vertAlign w:val="superscript"/>
        </w:rPr>
        <w:t>−1</w:t>
      </w:r>
      <w:r w:rsidRPr="00F418E8">
        <w:rPr>
          <w:sz w:val="24"/>
          <w:szCs w:val="24"/>
        </w:rPr>
        <w:t>) of 4Ac.Py:</w:t>
      </w:r>
      <w:r w:rsidRPr="00F418E8">
        <w:rPr>
          <w:i/>
          <w:sz w:val="24"/>
          <w:szCs w:val="24"/>
        </w:rPr>
        <w:t>n</w:t>
      </w:r>
      <w:r w:rsidRPr="00F418E8">
        <w:rPr>
          <w:sz w:val="24"/>
          <w:szCs w:val="24"/>
        </w:rPr>
        <w:t>OBA complexes</w:t>
      </w:r>
    </w:p>
    <w:tbl>
      <w:tblPr>
        <w:tblW w:w="9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6"/>
        <w:gridCol w:w="1080"/>
        <w:gridCol w:w="742"/>
        <w:gridCol w:w="968"/>
        <w:gridCol w:w="900"/>
        <w:gridCol w:w="832"/>
        <w:gridCol w:w="900"/>
        <w:gridCol w:w="810"/>
        <w:gridCol w:w="810"/>
        <w:gridCol w:w="1058"/>
      </w:tblGrid>
      <w:tr w:rsidR="001C67F0" w:rsidRPr="00F418E8" w14:paraId="5A97CA66" w14:textId="77777777" w:rsidTr="00E90655">
        <w:trPr>
          <w:trHeight w:val="984"/>
          <w:jc w:val="center"/>
        </w:trPr>
        <w:tc>
          <w:tcPr>
            <w:tcW w:w="1166" w:type="dxa"/>
            <w:vAlign w:val="center"/>
          </w:tcPr>
          <w:p w14:paraId="2E388DC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 xml:space="preserve">HB 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Comp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lex</w:t>
            </w:r>
          </w:p>
        </w:tc>
        <w:tc>
          <w:tcPr>
            <w:tcW w:w="1080" w:type="dxa"/>
          </w:tcPr>
          <w:p w14:paraId="4AA3270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C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-H</w:t>
            </w:r>
          </w:p>
          <w:p w14:paraId="701D831F" w14:textId="77777777" w:rsidR="001C67F0" w:rsidRPr="00F418E8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F418E8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Stretch of aromatic</w:t>
            </w:r>
          </w:p>
        </w:tc>
        <w:tc>
          <w:tcPr>
            <w:tcW w:w="742" w:type="dxa"/>
          </w:tcPr>
          <w:p w14:paraId="373C29F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C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 xml:space="preserve">-H </w:t>
            </w:r>
            <w:r w:rsidRPr="00F418E8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of alkyl chain</w:t>
            </w:r>
          </w:p>
        </w:tc>
        <w:tc>
          <w:tcPr>
            <w:tcW w:w="968" w:type="dxa"/>
          </w:tcPr>
          <w:p w14:paraId="1A2272D9" w14:textId="77777777" w:rsidR="001C67F0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N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…</w:t>
            </w:r>
            <w:proofErr w:type="gram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OH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of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 xml:space="preserve"> HB</w:t>
            </w:r>
          </w:p>
          <w:p w14:paraId="369CB651" w14:textId="77777777" w:rsidR="001C67F0" w:rsidRPr="00F418E8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(weak)</w:t>
            </w:r>
          </w:p>
        </w:tc>
        <w:tc>
          <w:tcPr>
            <w:tcW w:w="900" w:type="dxa"/>
          </w:tcPr>
          <w:p w14:paraId="350AFFD8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C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=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O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 xml:space="preserve"> </w:t>
            </w:r>
          </w:p>
        </w:tc>
        <w:tc>
          <w:tcPr>
            <w:tcW w:w="832" w:type="dxa"/>
          </w:tcPr>
          <w:p w14:paraId="0205C0B6" w14:textId="77777777" w:rsidR="001C67F0" w:rsidRPr="00D66A95" w:rsidRDefault="001C67F0" w:rsidP="00E906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C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=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N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 xml:space="preserve"> </w:t>
            </w:r>
          </w:p>
          <w:p w14:paraId="31BEC548" w14:textId="77777777" w:rsidR="001C67F0" w:rsidRPr="00D66A95" w:rsidRDefault="001C67F0" w:rsidP="00E906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</w:p>
          <w:p w14:paraId="7EA339B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900" w:type="dxa"/>
          </w:tcPr>
          <w:p w14:paraId="56EA1B2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C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 xml:space="preserve">-H </w:t>
            </w:r>
            <w:r w:rsidRPr="00F418E8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of aryl and alkyl</w:t>
            </w:r>
          </w:p>
        </w:tc>
        <w:tc>
          <w:tcPr>
            <w:tcW w:w="810" w:type="dxa"/>
          </w:tcPr>
          <w:p w14:paraId="6E20F37F" w14:textId="77777777" w:rsidR="001C67F0" w:rsidRPr="00F418E8" w:rsidRDefault="001C67F0" w:rsidP="00E906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C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 xml:space="preserve">-O </w:t>
            </w:r>
            <w:r w:rsidRPr="00F418E8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of alkyl</w:t>
            </w:r>
          </w:p>
          <w:p w14:paraId="012A35CB" w14:textId="77777777" w:rsidR="001C67F0" w:rsidRPr="00D66A95" w:rsidRDefault="001C67F0" w:rsidP="00E906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810" w:type="dxa"/>
          </w:tcPr>
          <w:p w14:paraId="4B5E5A8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C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 xml:space="preserve">-H </w:t>
            </w:r>
            <w:r w:rsidRPr="00F418E8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bending of benzene ring</w:t>
            </w:r>
          </w:p>
        </w:tc>
        <w:tc>
          <w:tcPr>
            <w:tcW w:w="1058" w:type="dxa"/>
          </w:tcPr>
          <w:p w14:paraId="7DC3C63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proofErr w:type="spellStart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ν</w:t>
            </w:r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>C</w:t>
            </w:r>
            <w:proofErr w:type="spellEnd"/>
            <w:r w:rsidRPr="00D66A95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IN"/>
              </w:rPr>
              <w:t xml:space="preserve">-H </w:t>
            </w:r>
            <w:r w:rsidRPr="00F418E8"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  <w:t>bending of pyridine ring</w:t>
            </w:r>
          </w:p>
        </w:tc>
      </w:tr>
      <w:tr w:rsidR="001C67F0" w:rsidRPr="00D66A95" w14:paraId="51D131C9" w14:textId="77777777" w:rsidTr="00E90655">
        <w:trPr>
          <w:trHeight w:val="141"/>
          <w:jc w:val="center"/>
        </w:trPr>
        <w:tc>
          <w:tcPr>
            <w:tcW w:w="1166" w:type="dxa"/>
          </w:tcPr>
          <w:p w14:paraId="0C3CA1A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0D12E53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2OBA</w:t>
            </w:r>
          </w:p>
        </w:tc>
        <w:tc>
          <w:tcPr>
            <w:tcW w:w="1080" w:type="dxa"/>
          </w:tcPr>
          <w:p w14:paraId="28EFCBB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3051.7</w:t>
            </w:r>
          </w:p>
        </w:tc>
        <w:tc>
          <w:tcPr>
            <w:tcW w:w="742" w:type="dxa"/>
          </w:tcPr>
          <w:p w14:paraId="126609F0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2986.1</w:t>
            </w:r>
          </w:p>
          <w:p w14:paraId="6F97FE5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3505851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2541.1</w:t>
            </w:r>
          </w:p>
          <w:p w14:paraId="2FCF4E1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1928.0</w:t>
            </w:r>
          </w:p>
        </w:tc>
        <w:tc>
          <w:tcPr>
            <w:tcW w:w="900" w:type="dxa"/>
          </w:tcPr>
          <w:p w14:paraId="3EF2E168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1669.9</w:t>
            </w:r>
          </w:p>
        </w:tc>
        <w:tc>
          <w:tcPr>
            <w:tcW w:w="832" w:type="dxa"/>
          </w:tcPr>
          <w:p w14:paraId="06BE1698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1605.7</w:t>
            </w:r>
          </w:p>
        </w:tc>
        <w:tc>
          <w:tcPr>
            <w:tcW w:w="900" w:type="dxa"/>
          </w:tcPr>
          <w:p w14:paraId="4575877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1475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.</w:t>
            </w: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9</w:t>
            </w:r>
          </w:p>
        </w:tc>
        <w:tc>
          <w:tcPr>
            <w:tcW w:w="810" w:type="dxa"/>
          </w:tcPr>
          <w:p w14:paraId="48DA5CDC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1172.1</w:t>
            </w:r>
          </w:p>
        </w:tc>
        <w:tc>
          <w:tcPr>
            <w:tcW w:w="810" w:type="dxa"/>
          </w:tcPr>
          <w:p w14:paraId="7C29371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851.3</w:t>
            </w:r>
          </w:p>
        </w:tc>
        <w:tc>
          <w:tcPr>
            <w:tcW w:w="1058" w:type="dxa"/>
          </w:tcPr>
          <w:p w14:paraId="54335F0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694.5</w:t>
            </w:r>
          </w:p>
        </w:tc>
      </w:tr>
      <w:tr w:rsidR="001C67F0" w:rsidRPr="00D66A95" w14:paraId="60211049" w14:textId="77777777" w:rsidTr="00E90655">
        <w:trPr>
          <w:trHeight w:val="141"/>
          <w:jc w:val="center"/>
        </w:trPr>
        <w:tc>
          <w:tcPr>
            <w:tcW w:w="1166" w:type="dxa"/>
          </w:tcPr>
          <w:p w14:paraId="616FC63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1814B9F3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IN"/>
              </w:rPr>
              <w:t>3</w:t>
            </w: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OBA</w:t>
            </w:r>
          </w:p>
        </w:tc>
        <w:tc>
          <w:tcPr>
            <w:tcW w:w="1080" w:type="dxa"/>
          </w:tcPr>
          <w:p w14:paraId="6E2E640F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3064.5</w:t>
            </w:r>
          </w:p>
        </w:tc>
        <w:tc>
          <w:tcPr>
            <w:tcW w:w="742" w:type="dxa"/>
          </w:tcPr>
          <w:p w14:paraId="04C189E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2966.1</w:t>
            </w:r>
          </w:p>
          <w:p w14:paraId="0FD4903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68ADE014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2539.6</w:t>
            </w:r>
          </w:p>
          <w:p w14:paraId="717A4564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2072.0</w:t>
            </w:r>
          </w:p>
        </w:tc>
        <w:tc>
          <w:tcPr>
            <w:tcW w:w="900" w:type="dxa"/>
          </w:tcPr>
          <w:p w14:paraId="7AC4FD4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1672.7</w:t>
            </w:r>
          </w:p>
        </w:tc>
        <w:tc>
          <w:tcPr>
            <w:tcW w:w="832" w:type="dxa"/>
          </w:tcPr>
          <w:p w14:paraId="7235284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1601.4</w:t>
            </w:r>
          </w:p>
        </w:tc>
        <w:tc>
          <w:tcPr>
            <w:tcW w:w="900" w:type="dxa"/>
          </w:tcPr>
          <w:p w14:paraId="7C57923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1471.6</w:t>
            </w:r>
          </w:p>
        </w:tc>
        <w:tc>
          <w:tcPr>
            <w:tcW w:w="810" w:type="dxa"/>
          </w:tcPr>
          <w:p w14:paraId="469076FC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1166.5</w:t>
            </w:r>
          </w:p>
        </w:tc>
        <w:tc>
          <w:tcPr>
            <w:tcW w:w="810" w:type="dxa"/>
          </w:tcPr>
          <w:p w14:paraId="2F316DE6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845.6</w:t>
            </w:r>
          </w:p>
        </w:tc>
        <w:tc>
          <w:tcPr>
            <w:tcW w:w="1058" w:type="dxa"/>
          </w:tcPr>
          <w:p w14:paraId="1651EDE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694.4</w:t>
            </w:r>
          </w:p>
        </w:tc>
      </w:tr>
      <w:tr w:rsidR="001C67F0" w:rsidRPr="00D66A95" w14:paraId="15D9ABA1" w14:textId="77777777" w:rsidTr="00E90655">
        <w:trPr>
          <w:trHeight w:val="141"/>
          <w:jc w:val="center"/>
        </w:trPr>
        <w:tc>
          <w:tcPr>
            <w:tcW w:w="1166" w:type="dxa"/>
          </w:tcPr>
          <w:p w14:paraId="6F7A980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4D27711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IN"/>
              </w:rPr>
              <w:t>4</w:t>
            </w: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OBA</w:t>
            </w:r>
          </w:p>
        </w:tc>
        <w:tc>
          <w:tcPr>
            <w:tcW w:w="1080" w:type="dxa"/>
          </w:tcPr>
          <w:p w14:paraId="7D2AD89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3080.2</w:t>
            </w:r>
          </w:p>
        </w:tc>
        <w:tc>
          <w:tcPr>
            <w:tcW w:w="742" w:type="dxa"/>
          </w:tcPr>
          <w:p w14:paraId="6FC348F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2951.9</w:t>
            </w:r>
          </w:p>
          <w:p w14:paraId="31D3AD6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20B0621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2535.8</w:t>
            </w:r>
          </w:p>
          <w:p w14:paraId="29B0217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2154.7</w:t>
            </w:r>
          </w:p>
        </w:tc>
        <w:tc>
          <w:tcPr>
            <w:tcW w:w="900" w:type="dxa"/>
          </w:tcPr>
          <w:p w14:paraId="6500978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1672.7</w:t>
            </w:r>
          </w:p>
        </w:tc>
        <w:tc>
          <w:tcPr>
            <w:tcW w:w="832" w:type="dxa"/>
          </w:tcPr>
          <w:p w14:paraId="62C263A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1602.9</w:t>
            </w:r>
          </w:p>
        </w:tc>
        <w:tc>
          <w:tcPr>
            <w:tcW w:w="900" w:type="dxa"/>
          </w:tcPr>
          <w:p w14:paraId="56759AF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1466.0</w:t>
            </w:r>
          </w:p>
        </w:tc>
        <w:tc>
          <w:tcPr>
            <w:tcW w:w="810" w:type="dxa"/>
          </w:tcPr>
          <w:p w14:paraId="78C6D064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1169.3</w:t>
            </w:r>
          </w:p>
        </w:tc>
        <w:tc>
          <w:tcPr>
            <w:tcW w:w="810" w:type="dxa"/>
          </w:tcPr>
          <w:p w14:paraId="7E35844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849.9</w:t>
            </w:r>
          </w:p>
        </w:tc>
        <w:tc>
          <w:tcPr>
            <w:tcW w:w="1058" w:type="dxa"/>
          </w:tcPr>
          <w:p w14:paraId="6620DD60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695.9</w:t>
            </w:r>
          </w:p>
        </w:tc>
      </w:tr>
      <w:tr w:rsidR="001C67F0" w:rsidRPr="00D66A95" w14:paraId="014B21EA" w14:textId="77777777" w:rsidTr="00E90655">
        <w:trPr>
          <w:trHeight w:val="141"/>
          <w:jc w:val="center"/>
        </w:trPr>
        <w:tc>
          <w:tcPr>
            <w:tcW w:w="1166" w:type="dxa"/>
          </w:tcPr>
          <w:p w14:paraId="5A9A0DB6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630CF13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/>
              </w:rPr>
              <w:t>5</w:t>
            </w: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OBA</w:t>
            </w:r>
          </w:p>
        </w:tc>
        <w:tc>
          <w:tcPr>
            <w:tcW w:w="1080" w:type="dxa"/>
          </w:tcPr>
          <w:p w14:paraId="028F56C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3068.8</w:t>
            </w:r>
          </w:p>
        </w:tc>
        <w:tc>
          <w:tcPr>
            <w:tcW w:w="742" w:type="dxa"/>
          </w:tcPr>
          <w:p w14:paraId="5000CAD0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2953.3</w:t>
            </w:r>
          </w:p>
          <w:p w14:paraId="4971621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1DCCAC4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2539.8</w:t>
            </w:r>
          </w:p>
          <w:p w14:paraId="4FF9E1CE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2002.1</w:t>
            </w:r>
          </w:p>
        </w:tc>
        <w:tc>
          <w:tcPr>
            <w:tcW w:w="900" w:type="dxa"/>
          </w:tcPr>
          <w:p w14:paraId="405876A6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1672.7</w:t>
            </w:r>
          </w:p>
        </w:tc>
        <w:tc>
          <w:tcPr>
            <w:tcW w:w="832" w:type="dxa"/>
          </w:tcPr>
          <w:p w14:paraId="1CCC9DD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1602.8</w:t>
            </w:r>
          </w:p>
        </w:tc>
        <w:tc>
          <w:tcPr>
            <w:tcW w:w="900" w:type="dxa"/>
          </w:tcPr>
          <w:p w14:paraId="70D00B48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1467.4</w:t>
            </w:r>
          </w:p>
        </w:tc>
        <w:tc>
          <w:tcPr>
            <w:tcW w:w="810" w:type="dxa"/>
          </w:tcPr>
          <w:p w14:paraId="784DC29D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1167.9</w:t>
            </w:r>
          </w:p>
        </w:tc>
        <w:tc>
          <w:tcPr>
            <w:tcW w:w="810" w:type="dxa"/>
          </w:tcPr>
          <w:p w14:paraId="5A2FEBCF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847.1</w:t>
            </w:r>
          </w:p>
        </w:tc>
        <w:tc>
          <w:tcPr>
            <w:tcW w:w="1058" w:type="dxa"/>
          </w:tcPr>
          <w:p w14:paraId="7B7637E4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685.9</w:t>
            </w:r>
          </w:p>
        </w:tc>
      </w:tr>
      <w:tr w:rsidR="001C67F0" w:rsidRPr="00D66A95" w14:paraId="05AF9AEE" w14:textId="77777777" w:rsidTr="00E90655">
        <w:trPr>
          <w:trHeight w:val="141"/>
          <w:jc w:val="center"/>
        </w:trPr>
        <w:tc>
          <w:tcPr>
            <w:tcW w:w="1166" w:type="dxa"/>
          </w:tcPr>
          <w:p w14:paraId="3A60B9B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2BC0912C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IN"/>
              </w:rPr>
              <w:t>6</w:t>
            </w: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OBA</w:t>
            </w:r>
          </w:p>
        </w:tc>
        <w:tc>
          <w:tcPr>
            <w:tcW w:w="1080" w:type="dxa"/>
          </w:tcPr>
          <w:p w14:paraId="158E0A1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3064.7</w:t>
            </w:r>
          </w:p>
        </w:tc>
        <w:tc>
          <w:tcPr>
            <w:tcW w:w="742" w:type="dxa"/>
          </w:tcPr>
          <w:p w14:paraId="05251A2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2953.3</w:t>
            </w:r>
          </w:p>
          <w:p w14:paraId="7B68F3D3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045EE58F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2535.4</w:t>
            </w:r>
          </w:p>
          <w:p w14:paraId="479954D3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1997.9</w:t>
            </w:r>
          </w:p>
        </w:tc>
        <w:tc>
          <w:tcPr>
            <w:tcW w:w="900" w:type="dxa"/>
          </w:tcPr>
          <w:p w14:paraId="6057ED2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1672.7</w:t>
            </w:r>
          </w:p>
        </w:tc>
        <w:tc>
          <w:tcPr>
            <w:tcW w:w="832" w:type="dxa"/>
          </w:tcPr>
          <w:p w14:paraId="2830F9F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1602.9</w:t>
            </w:r>
          </w:p>
        </w:tc>
        <w:tc>
          <w:tcPr>
            <w:tcW w:w="900" w:type="dxa"/>
          </w:tcPr>
          <w:p w14:paraId="79F2063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1466.0</w:t>
            </w:r>
          </w:p>
        </w:tc>
        <w:tc>
          <w:tcPr>
            <w:tcW w:w="810" w:type="dxa"/>
          </w:tcPr>
          <w:p w14:paraId="54E5607E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1167.9</w:t>
            </w:r>
          </w:p>
        </w:tc>
        <w:tc>
          <w:tcPr>
            <w:tcW w:w="810" w:type="dxa"/>
          </w:tcPr>
          <w:p w14:paraId="7EB3ACFE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847.0</w:t>
            </w:r>
          </w:p>
        </w:tc>
        <w:tc>
          <w:tcPr>
            <w:tcW w:w="1058" w:type="dxa"/>
          </w:tcPr>
          <w:p w14:paraId="4E0089B4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695.9</w:t>
            </w:r>
          </w:p>
        </w:tc>
      </w:tr>
      <w:tr w:rsidR="001C67F0" w:rsidRPr="00D66A95" w14:paraId="7EFEAEED" w14:textId="77777777" w:rsidTr="00E90655">
        <w:trPr>
          <w:trHeight w:val="141"/>
          <w:jc w:val="center"/>
        </w:trPr>
        <w:tc>
          <w:tcPr>
            <w:tcW w:w="1166" w:type="dxa"/>
          </w:tcPr>
          <w:p w14:paraId="3CD75C73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2D028643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IN"/>
              </w:rPr>
              <w:t>7</w:t>
            </w: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OBA</w:t>
            </w:r>
          </w:p>
        </w:tc>
        <w:tc>
          <w:tcPr>
            <w:tcW w:w="1080" w:type="dxa"/>
          </w:tcPr>
          <w:p w14:paraId="54E5940D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3072.1</w:t>
            </w:r>
          </w:p>
        </w:tc>
        <w:tc>
          <w:tcPr>
            <w:tcW w:w="742" w:type="dxa"/>
          </w:tcPr>
          <w:p w14:paraId="066D9D2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2926.2</w:t>
            </w:r>
          </w:p>
          <w:p w14:paraId="3632A04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4F3ADB9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2539.8</w:t>
            </w:r>
          </w:p>
          <w:p w14:paraId="2006307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2000.7</w:t>
            </w:r>
          </w:p>
        </w:tc>
        <w:tc>
          <w:tcPr>
            <w:tcW w:w="900" w:type="dxa"/>
          </w:tcPr>
          <w:p w14:paraId="287E9A4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1672.7</w:t>
            </w:r>
          </w:p>
        </w:tc>
        <w:tc>
          <w:tcPr>
            <w:tcW w:w="832" w:type="dxa"/>
          </w:tcPr>
          <w:p w14:paraId="1BF0729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1604.8</w:t>
            </w:r>
          </w:p>
        </w:tc>
        <w:tc>
          <w:tcPr>
            <w:tcW w:w="900" w:type="dxa"/>
          </w:tcPr>
          <w:p w14:paraId="7269404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1464.5</w:t>
            </w:r>
          </w:p>
        </w:tc>
        <w:tc>
          <w:tcPr>
            <w:tcW w:w="810" w:type="dxa"/>
          </w:tcPr>
          <w:p w14:paraId="4AD2F44D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1167.9</w:t>
            </w:r>
          </w:p>
        </w:tc>
        <w:tc>
          <w:tcPr>
            <w:tcW w:w="810" w:type="dxa"/>
          </w:tcPr>
          <w:p w14:paraId="19F2FD06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841.3</w:t>
            </w:r>
          </w:p>
        </w:tc>
        <w:tc>
          <w:tcPr>
            <w:tcW w:w="1058" w:type="dxa"/>
          </w:tcPr>
          <w:p w14:paraId="19E19ADC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693.0</w:t>
            </w:r>
          </w:p>
        </w:tc>
      </w:tr>
      <w:tr w:rsidR="001C67F0" w:rsidRPr="00D66A95" w14:paraId="40F000D4" w14:textId="77777777" w:rsidTr="00E90655">
        <w:trPr>
          <w:trHeight w:val="141"/>
          <w:jc w:val="center"/>
        </w:trPr>
        <w:tc>
          <w:tcPr>
            <w:tcW w:w="1166" w:type="dxa"/>
          </w:tcPr>
          <w:p w14:paraId="0B89C578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3F693A60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IN"/>
              </w:rPr>
              <w:t>8</w:t>
            </w: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OBA</w:t>
            </w:r>
          </w:p>
        </w:tc>
        <w:tc>
          <w:tcPr>
            <w:tcW w:w="1080" w:type="dxa"/>
          </w:tcPr>
          <w:p w14:paraId="42F14E0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3074.5</w:t>
            </w:r>
          </w:p>
        </w:tc>
        <w:tc>
          <w:tcPr>
            <w:tcW w:w="742" w:type="dxa"/>
          </w:tcPr>
          <w:p w14:paraId="3E4BB55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2921.9</w:t>
            </w:r>
          </w:p>
          <w:p w14:paraId="7977BC8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0188EB5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2556.9</w:t>
            </w:r>
          </w:p>
          <w:p w14:paraId="7CB9A0D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2002.1</w:t>
            </w:r>
          </w:p>
        </w:tc>
        <w:tc>
          <w:tcPr>
            <w:tcW w:w="900" w:type="dxa"/>
          </w:tcPr>
          <w:p w14:paraId="785CBE2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1684.1</w:t>
            </w:r>
          </w:p>
        </w:tc>
        <w:tc>
          <w:tcPr>
            <w:tcW w:w="832" w:type="dxa"/>
          </w:tcPr>
          <w:p w14:paraId="18F71C2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1604.3</w:t>
            </w:r>
          </w:p>
        </w:tc>
        <w:tc>
          <w:tcPr>
            <w:tcW w:w="900" w:type="dxa"/>
          </w:tcPr>
          <w:p w14:paraId="5B000378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1461.6</w:t>
            </w:r>
          </w:p>
        </w:tc>
        <w:tc>
          <w:tcPr>
            <w:tcW w:w="810" w:type="dxa"/>
          </w:tcPr>
          <w:p w14:paraId="2A9203BD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1167.9</w:t>
            </w:r>
          </w:p>
        </w:tc>
        <w:tc>
          <w:tcPr>
            <w:tcW w:w="810" w:type="dxa"/>
          </w:tcPr>
          <w:p w14:paraId="3EA627C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845.6</w:t>
            </w:r>
          </w:p>
        </w:tc>
        <w:tc>
          <w:tcPr>
            <w:tcW w:w="1058" w:type="dxa"/>
          </w:tcPr>
          <w:p w14:paraId="0750C707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690.2</w:t>
            </w:r>
          </w:p>
        </w:tc>
      </w:tr>
      <w:tr w:rsidR="001C67F0" w:rsidRPr="00D66A95" w14:paraId="4D2891DE" w14:textId="77777777" w:rsidTr="00E90655">
        <w:trPr>
          <w:trHeight w:val="141"/>
          <w:jc w:val="center"/>
        </w:trPr>
        <w:tc>
          <w:tcPr>
            <w:tcW w:w="1166" w:type="dxa"/>
          </w:tcPr>
          <w:p w14:paraId="525CA213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46C2A3A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IN"/>
              </w:rPr>
              <w:t>9</w:t>
            </w: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OBA</w:t>
            </w:r>
          </w:p>
        </w:tc>
        <w:tc>
          <w:tcPr>
            <w:tcW w:w="1080" w:type="dxa"/>
          </w:tcPr>
          <w:p w14:paraId="340DBF1F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3014.5</w:t>
            </w:r>
          </w:p>
        </w:tc>
        <w:tc>
          <w:tcPr>
            <w:tcW w:w="742" w:type="dxa"/>
          </w:tcPr>
          <w:p w14:paraId="0E69E69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2917.6</w:t>
            </w:r>
          </w:p>
          <w:p w14:paraId="0FC0495C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5ECB16BA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2535.4</w:t>
            </w:r>
          </w:p>
          <w:p w14:paraId="3033C246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1903.7</w:t>
            </w:r>
          </w:p>
        </w:tc>
        <w:tc>
          <w:tcPr>
            <w:tcW w:w="900" w:type="dxa"/>
          </w:tcPr>
          <w:p w14:paraId="4CB0D610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1674.2</w:t>
            </w:r>
          </w:p>
        </w:tc>
        <w:tc>
          <w:tcPr>
            <w:tcW w:w="832" w:type="dxa"/>
          </w:tcPr>
          <w:p w14:paraId="37110D76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1602.8</w:t>
            </w:r>
          </w:p>
        </w:tc>
        <w:tc>
          <w:tcPr>
            <w:tcW w:w="900" w:type="dxa"/>
          </w:tcPr>
          <w:p w14:paraId="243E460E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1464.5</w:t>
            </w:r>
          </w:p>
        </w:tc>
        <w:tc>
          <w:tcPr>
            <w:tcW w:w="810" w:type="dxa"/>
          </w:tcPr>
          <w:p w14:paraId="041246EE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1169.3</w:t>
            </w:r>
          </w:p>
        </w:tc>
        <w:tc>
          <w:tcPr>
            <w:tcW w:w="810" w:type="dxa"/>
          </w:tcPr>
          <w:p w14:paraId="4C37C2A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842.7</w:t>
            </w:r>
          </w:p>
        </w:tc>
        <w:tc>
          <w:tcPr>
            <w:tcW w:w="1058" w:type="dxa"/>
          </w:tcPr>
          <w:p w14:paraId="123317E6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694.5</w:t>
            </w:r>
          </w:p>
        </w:tc>
      </w:tr>
      <w:tr w:rsidR="001C67F0" w:rsidRPr="00D66A95" w14:paraId="4FE61A8C" w14:textId="77777777" w:rsidTr="00E90655">
        <w:trPr>
          <w:trHeight w:val="141"/>
          <w:jc w:val="center"/>
        </w:trPr>
        <w:tc>
          <w:tcPr>
            <w:tcW w:w="1166" w:type="dxa"/>
          </w:tcPr>
          <w:p w14:paraId="2870DE25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4Ac.Py:</w:t>
            </w:r>
          </w:p>
          <w:p w14:paraId="0D070BE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iCs/>
                <w:sz w:val="20"/>
                <w:szCs w:val="20"/>
                <w:lang w:val="en-IN"/>
              </w:rPr>
              <w:t>11</w:t>
            </w:r>
            <w:r w:rsidRPr="00D66A95">
              <w:rPr>
                <w:rFonts w:ascii="Times New Roman" w:eastAsia="Calibri" w:hAnsi="Times New Roman" w:cs="Times New Roman"/>
                <w:sz w:val="20"/>
                <w:szCs w:val="20"/>
                <w:lang w:val="en-IN"/>
              </w:rPr>
              <w:t>OBA</w:t>
            </w:r>
          </w:p>
        </w:tc>
        <w:tc>
          <w:tcPr>
            <w:tcW w:w="1080" w:type="dxa"/>
          </w:tcPr>
          <w:p w14:paraId="625F99CB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3028.0</w:t>
            </w:r>
          </w:p>
        </w:tc>
        <w:tc>
          <w:tcPr>
            <w:tcW w:w="742" w:type="dxa"/>
          </w:tcPr>
          <w:p w14:paraId="089BDF8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2954.7</w:t>
            </w:r>
          </w:p>
          <w:p w14:paraId="5EDB35A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</w:p>
        </w:tc>
        <w:tc>
          <w:tcPr>
            <w:tcW w:w="968" w:type="dxa"/>
          </w:tcPr>
          <w:p w14:paraId="1AA5376F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2541.2</w:t>
            </w:r>
          </w:p>
          <w:p w14:paraId="4F4C5DE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2002.2</w:t>
            </w:r>
          </w:p>
        </w:tc>
        <w:tc>
          <w:tcPr>
            <w:tcW w:w="900" w:type="dxa"/>
          </w:tcPr>
          <w:p w14:paraId="3FBBA383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1672.7</w:t>
            </w:r>
          </w:p>
        </w:tc>
        <w:tc>
          <w:tcPr>
            <w:tcW w:w="832" w:type="dxa"/>
          </w:tcPr>
          <w:p w14:paraId="1C7CB9B3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1604.2</w:t>
            </w:r>
          </w:p>
        </w:tc>
        <w:tc>
          <w:tcPr>
            <w:tcW w:w="900" w:type="dxa"/>
          </w:tcPr>
          <w:p w14:paraId="77ECCB16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1511.6</w:t>
            </w:r>
          </w:p>
        </w:tc>
        <w:tc>
          <w:tcPr>
            <w:tcW w:w="810" w:type="dxa"/>
          </w:tcPr>
          <w:p w14:paraId="5237FAA2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1164.3</w:t>
            </w:r>
          </w:p>
        </w:tc>
        <w:tc>
          <w:tcPr>
            <w:tcW w:w="810" w:type="dxa"/>
          </w:tcPr>
          <w:p w14:paraId="48970B91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845.6</w:t>
            </w:r>
          </w:p>
        </w:tc>
        <w:tc>
          <w:tcPr>
            <w:tcW w:w="1058" w:type="dxa"/>
          </w:tcPr>
          <w:p w14:paraId="65A39709" w14:textId="77777777" w:rsidR="001C67F0" w:rsidRPr="00D66A95" w:rsidRDefault="001C67F0" w:rsidP="00E90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</w:pPr>
            <w:r w:rsidRPr="00D66A95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IN"/>
              </w:rPr>
              <w:t>694.4</w:t>
            </w:r>
          </w:p>
        </w:tc>
      </w:tr>
    </w:tbl>
    <w:p w14:paraId="07504A21" w14:textId="77777777" w:rsidR="001C67F0" w:rsidRDefault="001C67F0" w:rsidP="001D158F">
      <w:pPr>
        <w:jc w:val="center"/>
        <w:rPr>
          <w:rFonts w:ascii="Times New Roman" w:hAnsi="Times New Roman"/>
          <w:b/>
          <w:bCs/>
          <w:spacing w:val="-2"/>
          <w:sz w:val="20"/>
          <w:szCs w:val="20"/>
        </w:rPr>
      </w:pPr>
    </w:p>
    <w:p w14:paraId="68E44A51" w14:textId="51071BD5" w:rsidR="001D158F" w:rsidRPr="00B112B0" w:rsidRDefault="001D158F" w:rsidP="007A504D">
      <w:pPr>
        <w:spacing w:after="12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Table S2: Geometry optimized coordinates </w:t>
      </w:r>
      <w:r w:rsidR="00B96C32" w:rsidRPr="00B112B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of 4Ac.Py </w:t>
      </w:r>
      <w:r w:rsidRPr="00B112B0">
        <w:rPr>
          <w:rFonts w:ascii="Times New Roman" w:hAnsi="Times New Roman" w:cs="Times New Roman"/>
          <w:b/>
          <w:bCs/>
          <w:spacing w:val="-2"/>
          <w:sz w:val="24"/>
          <w:szCs w:val="24"/>
        </w:rPr>
        <w:t>(x, y, z)</w:t>
      </w:r>
    </w:p>
    <w:p w14:paraId="4681AF64" w14:textId="6EB5DF2D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O       1.217555     -0.391893      0.763184</w:t>
      </w:r>
    </w:p>
    <w:p w14:paraId="78325EAD" w14:textId="523FA71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2.185838     -0.094856      0.074233</w:t>
      </w:r>
    </w:p>
    <w:p w14:paraId="3F66FA66" w14:textId="6EFA5DB2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2.741758      1.319207      0.053078</w:t>
      </w:r>
    </w:p>
    <w:p w14:paraId="6CA0F617" w14:textId="15E959EC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2.859409     -1.147435     -0.781632</w:t>
      </w:r>
    </w:p>
    <w:p w14:paraId="760DC4CB" w14:textId="342B67B6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3.974396     -0.893115     -1.606159</w:t>
      </w:r>
    </w:p>
    <w:p w14:paraId="09438414" w14:textId="003674B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4.515631     -1.951997     -2.357122</w:t>
      </w:r>
    </w:p>
    <w:p w14:paraId="7E2EAF21" w14:textId="4427F116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N       4.031173     -3.204841     -2.336953</w:t>
      </w:r>
    </w:p>
    <w:p w14:paraId="60018A36" w14:textId="4B58AEB6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2.966169     -3.442805     -1.547747</w:t>
      </w:r>
    </w:p>
    <w:p w14:paraId="362011F5" w14:textId="24335C8D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2.348540     -2.461340     -0.758790</w:t>
      </w:r>
    </w:p>
    <w:p w14:paraId="075DC3C4" w14:textId="61725E4B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2.138118      1.951216      0.728987</w:t>
      </w:r>
    </w:p>
    <w:p w14:paraId="332BEEED" w14:textId="7B98519D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2.713356      1.743945     -0.972212</w:t>
      </w:r>
    </w:p>
    <w:p w14:paraId="3779C0D5" w14:textId="1D7FE33B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3.802035      1.335476      0.381580</w:t>
      </w:r>
    </w:p>
    <w:p w14:paraId="54E770D6" w14:textId="4E3D173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4.424917      0.108333     -1.672935</w:t>
      </w:r>
    </w:p>
    <w:p w14:paraId="4DE0AA31" w14:textId="18AF7497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5.389401     -1.774492     -3.010125</w:t>
      </w:r>
    </w:p>
    <w:p w14:paraId="3EEDFB95" w14:textId="1E188AC4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2.582059     -4.478883     -1.544326</w:t>
      </w:r>
    </w:p>
    <w:p w14:paraId="4AD95E8B" w14:textId="2E9046BD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1.478704     -2.685959     -0.123412</w:t>
      </w:r>
    </w:p>
    <w:p w14:paraId="5CE0E261" w14:textId="77777777" w:rsidR="00B96C32" w:rsidRPr="00B112B0" w:rsidRDefault="00B96C32" w:rsidP="00862B6A">
      <w:pPr>
        <w:ind w:left="36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3A598B04" w14:textId="7EC97781" w:rsidR="00B96C32" w:rsidRPr="00B112B0" w:rsidRDefault="00B96C32" w:rsidP="007A504D">
      <w:pPr>
        <w:spacing w:after="12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b/>
          <w:bCs/>
          <w:spacing w:val="-2"/>
          <w:sz w:val="24"/>
          <w:szCs w:val="24"/>
        </w:rPr>
        <w:t>Table S3: Geometry optimized coordinates of 5OBA (x, y, z)</w:t>
      </w:r>
    </w:p>
    <w:p w14:paraId="54F0534C" w14:textId="1667B40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O       3.187653     -0.239704      0.894781</w:t>
      </w:r>
    </w:p>
    <w:p w14:paraId="22B860B4" w14:textId="2371D26D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3.068966     -0.067796     -0.302158</w:t>
      </w:r>
    </w:p>
    <w:p w14:paraId="1662A7EB" w14:textId="60A2525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O       2.740756     -1.118842     -1.113452</w:t>
      </w:r>
    </w:p>
    <w:p w14:paraId="61D0A3A2" w14:textId="4E3D12DE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3.257038      1.261857     -0.972899</w:t>
      </w:r>
    </w:p>
    <w:p w14:paraId="1C225FB6" w14:textId="1809AAE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lastRenderedPageBreak/>
        <w:t>C       3.275582      2.418609     -0.157421</w:t>
      </w:r>
    </w:p>
    <w:p w14:paraId="6DBE8522" w14:textId="45ED90F2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3.455267      3.684035     -0.710941</w:t>
      </w:r>
    </w:p>
    <w:p w14:paraId="41065626" w14:textId="45DE5C8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3.643937      3.836471     -2.107703</w:t>
      </w:r>
    </w:p>
    <w:p w14:paraId="2B23BFC1" w14:textId="7E903487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O       3.795239      5.112993     -2.544904</w:t>
      </w:r>
    </w:p>
    <w:p w14:paraId="158021B0" w14:textId="7D3C138E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4.025763      5.386900     -3.933333</w:t>
      </w:r>
    </w:p>
    <w:p w14:paraId="6F9916DB" w14:textId="04C719D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5.494916      5.234381     -4.335455</w:t>
      </w:r>
    </w:p>
    <w:p w14:paraId="5F0EB90E" w14:textId="6535F157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5.750491      5.627089     -5.797981</w:t>
      </w:r>
    </w:p>
    <w:p w14:paraId="52DE44B2" w14:textId="617879F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7.222385      5.500414     -6.220467</w:t>
      </w:r>
    </w:p>
    <w:p w14:paraId="33FE4F1C" w14:textId="65EBA6A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7.475684      5.895194     -7.679536</w:t>
      </w:r>
    </w:p>
    <w:p w14:paraId="3E2DB4F9" w14:textId="1C65888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3.654966      2.687313     -2.931827</w:t>
      </w:r>
    </w:p>
    <w:p w14:paraId="7A847917" w14:textId="7E32479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 3.461216      1.421111     -2.358976</w:t>
      </w:r>
    </w:p>
    <w:p w14:paraId="47264FE1" w14:textId="69F0D1A1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2.552435     -0.782309     -2.011866</w:t>
      </w:r>
    </w:p>
    <w:p w14:paraId="23D35391" w14:textId="56A6F7CF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3.140819      2.288384      0.926715</w:t>
      </w:r>
    </w:p>
    <w:p w14:paraId="7D399992" w14:textId="5E7DB6BC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3.457625      4.588931     -0.085591</w:t>
      </w:r>
    </w:p>
    <w:p w14:paraId="25C56336" w14:textId="17D831C7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3.361096      4.758281     -4.568473</w:t>
      </w:r>
    </w:p>
    <w:p w14:paraId="207BDB1F" w14:textId="5BFA4CD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3.700802      6.439144     -4.066905</w:t>
      </w:r>
    </w:p>
    <w:p w14:paraId="4A91F932" w14:textId="2C630B7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5.825475      4.186703     -4.163823</w:t>
      </w:r>
    </w:p>
    <w:p w14:paraId="5D11D133" w14:textId="6EBB4D2F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6.108264      5.865979     -3.656614</w:t>
      </w:r>
    </w:p>
    <w:p w14:paraId="0F9369CC" w14:textId="228D016E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5.122007      4.997372     -6.469238</w:t>
      </w:r>
    </w:p>
    <w:p w14:paraId="254E698A" w14:textId="167CAE7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5.409754      6.674538     -5.966186</w:t>
      </w:r>
    </w:p>
    <w:p w14:paraId="4C338FF9" w14:textId="483D7BA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7.560877      4.453651     -6.050830</w:t>
      </w:r>
    </w:p>
    <w:p w14:paraId="7127302D" w14:textId="79BD4B2B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7.848440      6.128933     -5.548256</w:t>
      </w:r>
    </w:p>
    <w:p w14:paraId="07701DB2" w14:textId="6DF9B5D7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6.893485      5.258885     -8.379254</w:t>
      </w:r>
    </w:p>
    <w:p w14:paraId="732FE624" w14:textId="1FC1F7D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8.546353      5.793259     -7.949945</w:t>
      </w:r>
    </w:p>
    <w:p w14:paraId="0F9CE0ED" w14:textId="6F4CA008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7.182629      6.949139     -7.870745</w:t>
      </w:r>
    </w:p>
    <w:p w14:paraId="106DA2AA" w14:textId="69A438F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3.826532      2.765954     -4.013718</w:t>
      </w:r>
    </w:p>
    <w:p w14:paraId="590620EF" w14:textId="5C29F82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 3.511379      0.544001     -3.026927</w:t>
      </w:r>
    </w:p>
    <w:p w14:paraId="14D046B8" w14:textId="77777777" w:rsidR="00560A13" w:rsidRPr="00B112B0" w:rsidRDefault="00560A13" w:rsidP="00A65C79">
      <w:pPr>
        <w:spacing w:after="120" w:line="24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65030975" w14:textId="77777777" w:rsidR="00862B6A" w:rsidRPr="00B112B0" w:rsidRDefault="00A65C79" w:rsidP="007A504D">
      <w:pPr>
        <w:spacing w:after="12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Table S4: Geometry optimized coordinates of </w:t>
      </w:r>
      <w:r w:rsidR="001D158F" w:rsidRPr="00B112B0">
        <w:rPr>
          <w:rFonts w:ascii="Times New Roman" w:hAnsi="Times New Roman" w:cs="Times New Roman"/>
          <w:b/>
          <w:bCs/>
          <w:spacing w:val="-2"/>
          <w:sz w:val="24"/>
          <w:szCs w:val="24"/>
        </w:rPr>
        <w:t>4AcPy.5OBA</w:t>
      </w:r>
      <w:r w:rsidR="00862B6A" w:rsidRPr="00B112B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(x, y, z)</w:t>
      </w:r>
    </w:p>
    <w:p w14:paraId="0103677C" w14:textId="5120DDC2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O      -5.834362     13.161767     -1.517238</w:t>
      </w:r>
    </w:p>
    <w:p w14:paraId="7AA5B551" w14:textId="74E8382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-5.069559     12.434261     -0.897798</w:t>
      </w:r>
    </w:p>
    <w:p w14:paraId="4229EA40" w14:textId="0BBF713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-3.795132     12.963885     -0.266423</w:t>
      </w:r>
    </w:p>
    <w:p w14:paraId="5D0C6800" w14:textId="4A65EE51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-5.391975     10.958074     -0.748483</w:t>
      </w:r>
    </w:p>
    <w:p w14:paraId="3FFE9E2B" w14:textId="437475E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-4.574337     10.043741     -0.053871</w:t>
      </w:r>
    </w:p>
    <w:p w14:paraId="2606AD1E" w14:textId="65DB64D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-4.970476      8.698318      0.017966</w:t>
      </w:r>
    </w:p>
    <w:p w14:paraId="692C150A" w14:textId="2CB8BB7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N      -6.101776      8.241003     -0.546849</w:t>
      </w:r>
    </w:p>
    <w:p w14:paraId="5B3002DD" w14:textId="45FB9306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-6.890796      9.112536     -1.208998</w:t>
      </w:r>
    </w:p>
    <w:p w14:paraId="5BEAB725" w14:textId="5F44372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-6.577180     10.471005     -1.336616</w:t>
      </w:r>
    </w:p>
    <w:p w14:paraId="5680DEA2" w14:textId="5703C0AF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O      -8.473954      4.013761     -0.071524</w:t>
      </w:r>
    </w:p>
    <w:p w14:paraId="28E9BEAD" w14:textId="4603CF4B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-7.529316      4.771125     -0.225300</w:t>
      </w:r>
    </w:p>
    <w:p w14:paraId="2A44B3D0" w14:textId="1B34424C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O      -7.727035      6.053341     -0.597193</w:t>
      </w:r>
    </w:p>
    <w:p w14:paraId="28B2F88C" w14:textId="3EE00D1D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-6.105416      4.321767     -0.019014</w:t>
      </w:r>
    </w:p>
    <w:p w14:paraId="74F5DF5C" w14:textId="3463F18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-4.986336      4.970279     -0.590056</w:t>
      </w:r>
    </w:p>
    <w:p w14:paraId="1786B7B9" w14:textId="793548F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-3.693296      4.473063     -0.401791</w:t>
      </w:r>
    </w:p>
    <w:p w14:paraId="2642EBE1" w14:textId="0C3C264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-3.480291      3.308044      0.372665</w:t>
      </w:r>
    </w:p>
    <w:p w14:paraId="705FEF00" w14:textId="7A95852C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O      -2.181019      2.925301      0.518880</w:t>
      </w:r>
    </w:p>
    <w:p w14:paraId="2B60D228" w14:textId="5522F43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-1.857866      1.720891      1.223556</w:t>
      </w:r>
    </w:p>
    <w:p w14:paraId="3C6B0573" w14:textId="38FF354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-1.989732      0.468044      0.353367</w:t>
      </w:r>
    </w:p>
    <w:p w14:paraId="70BCDA1A" w14:textId="31AAA13B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-1.602094     -0.816161      1.100708</w:t>
      </w:r>
    </w:p>
    <w:p w14:paraId="180802AC" w14:textId="79F82B1F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lastRenderedPageBreak/>
        <w:t>C      -1.671568     -2.079909      0.229500</w:t>
      </w:r>
    </w:p>
    <w:p w14:paraId="065B3144" w14:textId="409B4A8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-1.301092     -3.362991      0.981482</w:t>
      </w:r>
    </w:p>
    <w:p w14:paraId="737DBAB1" w14:textId="2087306E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-4.594643      2.641009      0.934305</w:t>
      </w:r>
    </w:p>
    <w:p w14:paraId="397012F6" w14:textId="7D59AA7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C      -5.884799      3.145192      0.725028</w:t>
      </w:r>
    </w:p>
    <w:p w14:paraId="1B94282F" w14:textId="73ECEA58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-3.713983     14.045836     -0.473920</w:t>
      </w:r>
    </w:p>
    <w:p w14:paraId="1DD64B1F" w14:textId="62E739D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-2.902653     12.442612     -0.671589</w:t>
      </w:r>
    </w:p>
    <w:p w14:paraId="410CB902" w14:textId="5BA1C68A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-3.797657     12.799043      0.831519</w:t>
      </w:r>
    </w:p>
    <w:p w14:paraId="202245EA" w14:textId="684A7E2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-3.638204     10.357954      0.430008</w:t>
      </w:r>
    </w:p>
    <w:p w14:paraId="5DE0E0B9" w14:textId="0CD5F50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-4.353494      7.953810      0.549547</w:t>
      </w:r>
    </w:p>
    <w:p w14:paraId="1719F453" w14:textId="07261877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-7.811771      8.691087     -1.646397</w:t>
      </w:r>
    </w:p>
    <w:p w14:paraId="59BEC2D5" w14:textId="5B85379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-7.229039     11.170282     -1.880992</w:t>
      </w:r>
    </w:p>
    <w:p w14:paraId="06454571" w14:textId="20B1813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-6.928398      6.657650     -0.488007</w:t>
      </w:r>
    </w:p>
    <w:p w14:paraId="2A85AE48" w14:textId="54B6855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-5.130743      5.866982     -1.211668</w:t>
      </w:r>
    </w:p>
    <w:p w14:paraId="657BDCC4" w14:textId="7925AE6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-2.818236      4.962644     -0.854806</w:t>
      </w:r>
    </w:p>
    <w:p w14:paraId="5BD13886" w14:textId="35A05273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-0.803412      1.856533      1.541588</w:t>
      </w:r>
    </w:p>
    <w:p w14:paraId="0472470C" w14:textId="6287E60F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-2.468104      1.636044      2.151294</w:t>
      </w:r>
    </w:p>
    <w:p w14:paraId="2F1C4D16" w14:textId="1291B6F4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-1.347431      0.597972     -0.544789</w:t>
      </w:r>
    </w:p>
    <w:p w14:paraId="6BC60188" w14:textId="7B245886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-3.032831      0.384608     -0.022381</w:t>
      </w:r>
    </w:p>
    <w:p w14:paraId="2635B59E" w14:textId="3C64FB20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-0.571596     -0.711876      1.512322</w:t>
      </w:r>
    </w:p>
    <w:p w14:paraId="758547EF" w14:textId="0902CA94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-2.265674     -0.945602      1.986455</w:t>
      </w:r>
    </w:p>
    <w:p w14:paraId="15259E5A" w14:textId="4B223BF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-0.999788     -1.952494     -0.648793</w:t>
      </w:r>
    </w:p>
    <w:p w14:paraId="5F38A65B" w14:textId="7B639FBD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-2.697605     -2.175790     -0.191196</w:t>
      </w:r>
    </w:p>
    <w:p w14:paraId="1B52CBB9" w14:textId="37F3FF29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-0.265769     -3.315489      1.380755</w:t>
      </w:r>
    </w:p>
    <w:p w14:paraId="525E49CE" w14:textId="26909825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-1.363184     -4.253905      0.323884</w:t>
      </w:r>
    </w:p>
    <w:p w14:paraId="06423643" w14:textId="14298B87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-1.979423     -3.537370      1.843340</w:t>
      </w:r>
    </w:p>
    <w:p w14:paraId="35285453" w14:textId="18DA637B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-4.466542      1.725025      1.527477</w:t>
      </w:r>
    </w:p>
    <w:p w14:paraId="6737BF87" w14:textId="0D272A52" w:rsidR="001D158F" w:rsidRPr="00B112B0" w:rsidRDefault="001D158F" w:rsidP="007A50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H      -6.763477      2.625111      1.135646</w:t>
      </w:r>
    </w:p>
    <w:p w14:paraId="11145F20" w14:textId="2ACC1C58" w:rsidR="00DD2B49" w:rsidRPr="00B112B0" w:rsidRDefault="00DD2B49" w:rsidP="00DD2B49">
      <w:pPr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14:paraId="7D112986" w14:textId="4EAC23BB" w:rsidR="00175C05" w:rsidRPr="00B112B0" w:rsidRDefault="00175C05" w:rsidP="00175C05">
      <w:pPr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112B0">
        <w:rPr>
          <w:rFonts w:ascii="Times New Roman" w:hAnsi="Times New Roman" w:cs="Times New Roman"/>
          <w:spacing w:val="-2"/>
          <w:sz w:val="24"/>
          <w:szCs w:val="24"/>
        </w:rPr>
        <w:t>*****</w:t>
      </w:r>
    </w:p>
    <w:sectPr w:rsidR="00175C05" w:rsidRPr="00B112B0" w:rsidSect="009C189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46AE"/>
    <w:multiLevelType w:val="hybridMultilevel"/>
    <w:tmpl w:val="4C24748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157" w:hanging="360"/>
      </w:pPr>
    </w:lvl>
    <w:lvl w:ilvl="2" w:tplc="4009001B">
      <w:start w:val="1"/>
      <w:numFmt w:val="lowerRoman"/>
      <w:lvlText w:val="%3."/>
      <w:lvlJc w:val="right"/>
      <w:pPr>
        <w:ind w:left="1877" w:hanging="180"/>
      </w:pPr>
    </w:lvl>
    <w:lvl w:ilvl="3" w:tplc="4009000F">
      <w:start w:val="1"/>
      <w:numFmt w:val="decimal"/>
      <w:lvlText w:val="%4."/>
      <w:lvlJc w:val="left"/>
      <w:pPr>
        <w:ind w:left="2597" w:hanging="360"/>
      </w:pPr>
    </w:lvl>
    <w:lvl w:ilvl="4" w:tplc="40090019">
      <w:start w:val="1"/>
      <w:numFmt w:val="lowerLetter"/>
      <w:lvlText w:val="%5."/>
      <w:lvlJc w:val="left"/>
      <w:pPr>
        <w:ind w:left="3317" w:hanging="360"/>
      </w:pPr>
    </w:lvl>
    <w:lvl w:ilvl="5" w:tplc="4009001B">
      <w:start w:val="1"/>
      <w:numFmt w:val="lowerRoman"/>
      <w:lvlText w:val="%6."/>
      <w:lvlJc w:val="right"/>
      <w:pPr>
        <w:ind w:left="4037" w:hanging="180"/>
      </w:pPr>
    </w:lvl>
    <w:lvl w:ilvl="6" w:tplc="4009000F">
      <w:start w:val="1"/>
      <w:numFmt w:val="decimal"/>
      <w:lvlText w:val="%7."/>
      <w:lvlJc w:val="left"/>
      <w:pPr>
        <w:ind w:left="4757" w:hanging="360"/>
      </w:pPr>
    </w:lvl>
    <w:lvl w:ilvl="7" w:tplc="40090019">
      <w:start w:val="1"/>
      <w:numFmt w:val="lowerLetter"/>
      <w:lvlText w:val="%8."/>
      <w:lvlJc w:val="left"/>
      <w:pPr>
        <w:ind w:left="5477" w:hanging="360"/>
      </w:pPr>
    </w:lvl>
    <w:lvl w:ilvl="8" w:tplc="4009001B">
      <w:start w:val="1"/>
      <w:numFmt w:val="lowerRoman"/>
      <w:lvlText w:val="%9."/>
      <w:lvlJc w:val="right"/>
      <w:pPr>
        <w:ind w:left="6197" w:hanging="180"/>
      </w:pPr>
    </w:lvl>
  </w:abstractNum>
  <w:num w:numId="1" w16cid:durableId="17357384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2DA"/>
    <w:rsid w:val="00175C05"/>
    <w:rsid w:val="001936B6"/>
    <w:rsid w:val="001C67F0"/>
    <w:rsid w:val="001D158F"/>
    <w:rsid w:val="00212ADD"/>
    <w:rsid w:val="00285DCD"/>
    <w:rsid w:val="002959AC"/>
    <w:rsid w:val="002A098A"/>
    <w:rsid w:val="0038302B"/>
    <w:rsid w:val="003D6736"/>
    <w:rsid w:val="003E25DA"/>
    <w:rsid w:val="004C34E1"/>
    <w:rsid w:val="004D7104"/>
    <w:rsid w:val="005023A2"/>
    <w:rsid w:val="00560A13"/>
    <w:rsid w:val="005640C9"/>
    <w:rsid w:val="005821CE"/>
    <w:rsid w:val="00642D5A"/>
    <w:rsid w:val="006446D0"/>
    <w:rsid w:val="006E137C"/>
    <w:rsid w:val="00752281"/>
    <w:rsid w:val="007915A2"/>
    <w:rsid w:val="007A504D"/>
    <w:rsid w:val="0081565E"/>
    <w:rsid w:val="008200E8"/>
    <w:rsid w:val="00862B6A"/>
    <w:rsid w:val="008E4E8C"/>
    <w:rsid w:val="009062DA"/>
    <w:rsid w:val="009C189F"/>
    <w:rsid w:val="009E154E"/>
    <w:rsid w:val="00A516FB"/>
    <w:rsid w:val="00A65C79"/>
    <w:rsid w:val="00B0357D"/>
    <w:rsid w:val="00B04F3E"/>
    <w:rsid w:val="00B112B0"/>
    <w:rsid w:val="00B96C32"/>
    <w:rsid w:val="00BA3ED5"/>
    <w:rsid w:val="00C4602B"/>
    <w:rsid w:val="00CB4F39"/>
    <w:rsid w:val="00DC2609"/>
    <w:rsid w:val="00DD2B49"/>
    <w:rsid w:val="00EC7395"/>
    <w:rsid w:val="00F10E54"/>
    <w:rsid w:val="00F4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13585"/>
  <w15:docId w15:val="{04D8F476-2B7F-443F-9419-BCBAF90D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6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C18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89F"/>
    <w:rPr>
      <w:color w:val="605E5C"/>
      <w:shd w:val="clear" w:color="auto" w:fill="E1DFDD"/>
    </w:rPr>
  </w:style>
  <w:style w:type="paragraph" w:customStyle="1" w:styleId="FIGURECAPTION">
    <w:name w:val="FIGURE CAPTION"/>
    <w:basedOn w:val="Normal"/>
    <w:link w:val="FIGURECAPTIONChar"/>
    <w:qFormat/>
    <w:rsid w:val="00DD2B49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Calibri" w:hAnsi="Times New Roman" w:cs="Times New Roman"/>
      <w:b/>
    </w:rPr>
  </w:style>
  <w:style w:type="character" w:customStyle="1" w:styleId="FIGURECAPTIONChar">
    <w:name w:val="FIGURE CAPTION Char"/>
    <w:basedOn w:val="DefaultParagraphFont"/>
    <w:link w:val="FIGURECAPTION"/>
    <w:rsid w:val="00DD2B49"/>
    <w:rPr>
      <w:rFonts w:ascii="Times New Roman" w:eastAsia="Calibri" w:hAnsi="Times New Roman" w:cs="Times New Roman"/>
      <w:b/>
    </w:rPr>
  </w:style>
  <w:style w:type="paragraph" w:customStyle="1" w:styleId="TABLECAPTION">
    <w:name w:val="TABLE CAPTION"/>
    <w:basedOn w:val="FIGURECAPTION"/>
    <w:link w:val="TABLECAPTIONChar"/>
    <w:qFormat/>
    <w:rsid w:val="00F418E8"/>
  </w:style>
  <w:style w:type="character" w:customStyle="1" w:styleId="TABLECAPTIONChar">
    <w:name w:val="TABLE CAPTION Char"/>
    <w:basedOn w:val="DefaultParagraphFont"/>
    <w:link w:val="TABLECAPTION"/>
    <w:rsid w:val="00F418E8"/>
    <w:rPr>
      <w:rFonts w:ascii="Times New Roman" w:eastAsia="Calibri" w:hAnsi="Times New Roman" w:cs="Times New Roman"/>
      <w:b/>
    </w:rPr>
  </w:style>
  <w:style w:type="paragraph" w:styleId="ListParagraph">
    <w:name w:val="List Paragraph"/>
    <w:basedOn w:val="Normal"/>
    <w:uiPriority w:val="34"/>
    <w:qFormat/>
    <w:rsid w:val="00B96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image" Target="media/image15.w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wmf"/><Relationship Id="rId2" Type="http://schemas.openxmlformats.org/officeDocument/2006/relationships/numbering" Target="numbering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hyperlink" Target="mailto:s.maddasani@manipal.ed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C6E1E-18A9-4681-92FF-3D079AFC6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Amogha</dc:creator>
  <cp:keywords/>
  <dc:description/>
  <cp:lastModifiedBy>Srinivasulu M. [MAHE-MIT]</cp:lastModifiedBy>
  <cp:revision>33</cp:revision>
  <dcterms:created xsi:type="dcterms:W3CDTF">2026-01-07T14:33:00Z</dcterms:created>
  <dcterms:modified xsi:type="dcterms:W3CDTF">2026-07-03T09:17:00Z</dcterms:modified>
</cp:coreProperties>
</file>