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3112" w14:textId="77777777" w:rsidR="003548A0" w:rsidRDefault="003548A0" w:rsidP="003548A0">
      <w:pPr>
        <w:rPr>
          <w:rFonts w:ascii="Times New Roman" w:hAnsi="Times New Roman" w:cs="Times New Roman"/>
          <w:b/>
          <w:bCs/>
          <w:sz w:val="28"/>
          <w:szCs w:val="28"/>
        </w:rPr>
      </w:pPr>
      <w:bookmarkStart w:id="0" w:name="_Hlk211188358"/>
      <w:r w:rsidRPr="0000408A">
        <w:rPr>
          <w:rFonts w:ascii="Times New Roman" w:hAnsi="Times New Roman" w:cs="Times New Roman"/>
          <w:b/>
          <w:bCs/>
          <w:sz w:val="28"/>
          <w:szCs w:val="28"/>
        </w:rPr>
        <w:t>Comparing affective bias modification by first- and second-generation antidepressants in male rats</w:t>
      </w:r>
      <w:r>
        <w:rPr>
          <w:rFonts w:ascii="Times New Roman" w:hAnsi="Times New Roman" w:cs="Times New Roman"/>
          <w:b/>
          <w:bCs/>
          <w:sz w:val="28"/>
          <w:szCs w:val="28"/>
        </w:rPr>
        <w:t xml:space="preserve"> using a translational behavioural task</w:t>
      </w:r>
    </w:p>
    <w:bookmarkEnd w:id="0"/>
    <w:p w14:paraId="509A4DC3" w14:textId="77777777" w:rsidR="003548A0" w:rsidRDefault="003548A0" w:rsidP="003548A0">
      <w:pPr>
        <w:rPr>
          <w:rFonts w:ascii="Times New Roman" w:hAnsi="Times New Roman" w:cs="Times New Roman"/>
          <w:b/>
          <w:bCs/>
        </w:rPr>
      </w:pPr>
    </w:p>
    <w:p w14:paraId="4AA623F5" w14:textId="77777777" w:rsidR="003548A0" w:rsidRDefault="003548A0" w:rsidP="003548A0">
      <w:pPr>
        <w:rPr>
          <w:rFonts w:ascii="Times New Roman" w:hAnsi="Times New Roman" w:cs="Times New Roman"/>
        </w:rPr>
      </w:pPr>
      <w:r>
        <w:rPr>
          <w:rFonts w:ascii="Times New Roman" w:hAnsi="Times New Roman" w:cs="Times New Roman"/>
        </w:rPr>
        <w:t>Katie A Kamenish</w:t>
      </w:r>
      <w:r>
        <w:rPr>
          <w:rFonts w:ascii="Times New Roman" w:hAnsi="Times New Roman" w:cs="Times New Roman"/>
          <w:vertAlign w:val="superscript"/>
        </w:rPr>
        <w:t>1</w:t>
      </w:r>
      <w:r>
        <w:rPr>
          <w:rFonts w:ascii="Times New Roman" w:hAnsi="Times New Roman" w:cs="Times New Roman"/>
        </w:rPr>
        <w:t>, Emma N Cahill</w:t>
      </w:r>
      <w:r>
        <w:rPr>
          <w:rFonts w:ascii="Times New Roman" w:hAnsi="Times New Roman" w:cs="Times New Roman"/>
          <w:vertAlign w:val="superscript"/>
        </w:rPr>
        <w:t>1</w:t>
      </w:r>
      <w:r>
        <w:rPr>
          <w:rFonts w:ascii="Times New Roman" w:hAnsi="Times New Roman" w:cs="Times New Roman"/>
        </w:rPr>
        <w:t>, Emma S J Robinson</w:t>
      </w:r>
      <w:r>
        <w:rPr>
          <w:rFonts w:ascii="Times New Roman" w:hAnsi="Times New Roman" w:cs="Times New Roman"/>
          <w:vertAlign w:val="superscript"/>
        </w:rPr>
        <w:t>1*</w:t>
      </w:r>
    </w:p>
    <w:p w14:paraId="039D1F87" w14:textId="77777777" w:rsidR="003548A0" w:rsidRDefault="003548A0" w:rsidP="004167B4">
      <w:pPr>
        <w:rPr>
          <w:rFonts w:ascii="Times New Roman" w:hAnsi="Times New Roman" w:cs="Times New Roman"/>
          <w:b/>
          <w:bCs/>
        </w:rPr>
      </w:pPr>
    </w:p>
    <w:p w14:paraId="6087192A" w14:textId="07DDB952" w:rsidR="003548A0" w:rsidRDefault="003548A0" w:rsidP="004167B4">
      <w:pPr>
        <w:rPr>
          <w:rFonts w:ascii="Times New Roman" w:hAnsi="Times New Roman" w:cs="Times New Roman"/>
          <w:b/>
          <w:bCs/>
        </w:rPr>
      </w:pPr>
      <w:r>
        <w:rPr>
          <w:rFonts w:ascii="Times New Roman" w:hAnsi="Times New Roman" w:cs="Times New Roman"/>
          <w:b/>
          <w:bCs/>
        </w:rPr>
        <w:t>Supplementary materials</w:t>
      </w:r>
    </w:p>
    <w:p w14:paraId="7760DEDF" w14:textId="77777777" w:rsidR="003548A0" w:rsidRDefault="003548A0" w:rsidP="004167B4">
      <w:pPr>
        <w:rPr>
          <w:rFonts w:ascii="Times New Roman" w:hAnsi="Times New Roman" w:cs="Times New Roman"/>
          <w:b/>
          <w:bCs/>
        </w:rPr>
      </w:pPr>
    </w:p>
    <w:p w14:paraId="0F052523" w14:textId="77777777" w:rsidR="003548A0" w:rsidRDefault="003548A0">
      <w:pPr>
        <w:spacing w:after="160" w:line="278" w:lineRule="auto"/>
        <w:rPr>
          <w:rFonts w:ascii="Times New Roman" w:hAnsi="Times New Roman" w:cs="Times New Roman"/>
          <w:b/>
          <w:bCs/>
        </w:rPr>
      </w:pPr>
      <w:r>
        <w:rPr>
          <w:rFonts w:ascii="Times New Roman" w:hAnsi="Times New Roman" w:cs="Times New Roman"/>
          <w:b/>
          <w:bCs/>
        </w:rPr>
        <w:br w:type="page"/>
      </w:r>
    </w:p>
    <w:p w14:paraId="4E4CC63F" w14:textId="601B3676" w:rsidR="004167B4" w:rsidRDefault="004167B4" w:rsidP="004167B4">
      <w:pPr>
        <w:rPr>
          <w:rFonts w:ascii="Times New Roman" w:hAnsi="Times New Roman" w:cs="Times New Roman"/>
          <w:b/>
          <w:bCs/>
        </w:rPr>
      </w:pPr>
      <w:r>
        <w:rPr>
          <w:rFonts w:ascii="Times New Roman" w:hAnsi="Times New Roman" w:cs="Times New Roman"/>
          <w:b/>
          <w:bCs/>
        </w:rPr>
        <w:lastRenderedPageBreak/>
        <w:t>Supplementary Figures</w:t>
      </w:r>
    </w:p>
    <w:p w14:paraId="725E37AD" w14:textId="77777777" w:rsidR="004167B4" w:rsidRDefault="004167B4" w:rsidP="004167B4">
      <w:pPr>
        <w:rPr>
          <w:rFonts w:ascii="Times New Roman" w:hAnsi="Times New Roman" w:cs="Times New Roman"/>
          <w:b/>
          <w:bCs/>
        </w:rPr>
      </w:pPr>
    </w:p>
    <w:p w14:paraId="238ACB0E" w14:textId="77777777" w:rsidR="004167B4" w:rsidRDefault="004167B4" w:rsidP="004167B4">
      <w:pPr>
        <w:rPr>
          <w:rFonts w:ascii="Times New Roman" w:hAnsi="Times New Roman" w:cs="Times New Roman"/>
          <w:i/>
          <w:iCs/>
        </w:rPr>
      </w:pPr>
      <w:r>
        <w:rPr>
          <w:rFonts w:ascii="Times New Roman" w:hAnsi="Times New Roman" w:cs="Times New Roman"/>
          <w:i/>
          <w:iCs/>
        </w:rPr>
        <w:t>Figure S1</w:t>
      </w:r>
    </w:p>
    <w:p w14:paraId="1E9C9E72" w14:textId="77777777" w:rsidR="004167B4" w:rsidRDefault="004167B4" w:rsidP="004167B4">
      <w:pPr>
        <w:rPr>
          <w:rFonts w:ascii="Times New Roman" w:hAnsi="Times New Roman" w:cs="Times New Roman"/>
          <w:i/>
          <w:iCs/>
        </w:rPr>
      </w:pPr>
      <w:r>
        <w:rPr>
          <w:rFonts w:ascii="Times New Roman" w:hAnsi="Times New Roman" w:cs="Times New Roman"/>
          <w:b/>
          <w:bCs/>
          <w:noProof/>
          <w:sz w:val="20"/>
          <w:szCs w:val="20"/>
        </w:rPr>
        <w:drawing>
          <wp:anchor distT="0" distB="0" distL="114300" distR="114300" simplePos="0" relativeHeight="251660288" behindDoc="0" locked="0" layoutInCell="1" allowOverlap="1" wp14:anchorId="4D4E9A2F" wp14:editId="5B7DD497">
            <wp:simplePos x="0" y="0"/>
            <wp:positionH relativeFrom="column">
              <wp:posOffset>787498</wp:posOffset>
            </wp:positionH>
            <wp:positionV relativeFrom="paragraph">
              <wp:posOffset>177165</wp:posOffset>
            </wp:positionV>
            <wp:extent cx="4163695" cy="5286375"/>
            <wp:effectExtent l="0" t="0" r="1905" b="0"/>
            <wp:wrapSquare wrapText="bothSides"/>
            <wp:docPr id="1373258392" name="Picture 1" descr="A diagram of a scientific experi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58392" name="Picture 1" descr="A diagram of a scientific experiment&#10;&#10;AI-generated content may be incorrect."/>
                    <pic:cNvPicPr/>
                  </pic:nvPicPr>
                  <pic:blipFill rotWithShape="1">
                    <a:blip r:embed="rId5" cstate="print">
                      <a:extLst>
                        <a:ext uri="{28A0092B-C50C-407E-A947-70E740481C1C}">
                          <a14:useLocalDpi xmlns:a14="http://schemas.microsoft.com/office/drawing/2010/main" val="0"/>
                        </a:ext>
                      </a:extLst>
                    </a:blip>
                    <a:srcRect b="9972"/>
                    <a:stretch>
                      <a:fillRect/>
                    </a:stretch>
                  </pic:blipFill>
                  <pic:spPr bwMode="auto">
                    <a:xfrm>
                      <a:off x="0" y="0"/>
                      <a:ext cx="4163695" cy="5286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774464" w14:textId="77777777" w:rsidR="004167B4" w:rsidRDefault="004167B4" w:rsidP="004167B4">
      <w:pPr>
        <w:rPr>
          <w:rFonts w:ascii="Times New Roman" w:hAnsi="Times New Roman" w:cs="Times New Roman"/>
          <w:b/>
          <w:bCs/>
          <w:sz w:val="20"/>
          <w:szCs w:val="20"/>
        </w:rPr>
      </w:pPr>
    </w:p>
    <w:p w14:paraId="6F87AD62" w14:textId="77777777" w:rsidR="004167B4" w:rsidRDefault="004167B4" w:rsidP="004167B4">
      <w:pPr>
        <w:rPr>
          <w:rFonts w:ascii="Times New Roman" w:hAnsi="Times New Roman" w:cs="Times New Roman"/>
          <w:b/>
          <w:bCs/>
          <w:sz w:val="20"/>
          <w:szCs w:val="20"/>
        </w:rPr>
      </w:pPr>
    </w:p>
    <w:p w14:paraId="43136896" w14:textId="77777777" w:rsidR="004167B4" w:rsidRDefault="004167B4" w:rsidP="004167B4">
      <w:pPr>
        <w:rPr>
          <w:rFonts w:ascii="Times New Roman" w:hAnsi="Times New Roman" w:cs="Times New Roman"/>
          <w:b/>
          <w:bCs/>
          <w:sz w:val="20"/>
          <w:szCs w:val="20"/>
        </w:rPr>
      </w:pPr>
    </w:p>
    <w:p w14:paraId="5AA01031" w14:textId="77777777" w:rsidR="004167B4" w:rsidRDefault="004167B4" w:rsidP="004167B4">
      <w:pPr>
        <w:rPr>
          <w:rFonts w:ascii="Times New Roman" w:hAnsi="Times New Roman" w:cs="Times New Roman"/>
          <w:b/>
          <w:bCs/>
          <w:sz w:val="20"/>
          <w:szCs w:val="20"/>
        </w:rPr>
      </w:pPr>
    </w:p>
    <w:p w14:paraId="499A0F80" w14:textId="77777777" w:rsidR="004167B4" w:rsidRDefault="004167B4" w:rsidP="004167B4">
      <w:pPr>
        <w:rPr>
          <w:rFonts w:ascii="Times New Roman" w:hAnsi="Times New Roman" w:cs="Times New Roman"/>
          <w:b/>
          <w:bCs/>
          <w:sz w:val="20"/>
          <w:szCs w:val="20"/>
        </w:rPr>
      </w:pPr>
    </w:p>
    <w:p w14:paraId="36518A53" w14:textId="77777777" w:rsidR="004167B4" w:rsidRDefault="004167B4" w:rsidP="004167B4">
      <w:pPr>
        <w:rPr>
          <w:rFonts w:ascii="Times New Roman" w:hAnsi="Times New Roman" w:cs="Times New Roman"/>
          <w:b/>
          <w:bCs/>
          <w:sz w:val="20"/>
          <w:szCs w:val="20"/>
        </w:rPr>
      </w:pPr>
    </w:p>
    <w:p w14:paraId="71347069" w14:textId="77777777" w:rsidR="004167B4" w:rsidRDefault="004167B4" w:rsidP="004167B4">
      <w:pPr>
        <w:rPr>
          <w:rFonts w:ascii="Times New Roman" w:hAnsi="Times New Roman" w:cs="Times New Roman"/>
          <w:b/>
          <w:bCs/>
          <w:sz w:val="20"/>
          <w:szCs w:val="20"/>
        </w:rPr>
      </w:pPr>
    </w:p>
    <w:p w14:paraId="03C95952" w14:textId="77777777" w:rsidR="004167B4" w:rsidRDefault="004167B4" w:rsidP="004167B4">
      <w:pPr>
        <w:rPr>
          <w:rFonts w:ascii="Times New Roman" w:hAnsi="Times New Roman" w:cs="Times New Roman"/>
          <w:b/>
          <w:bCs/>
          <w:sz w:val="20"/>
          <w:szCs w:val="20"/>
        </w:rPr>
      </w:pPr>
    </w:p>
    <w:p w14:paraId="5E7444ED" w14:textId="77777777" w:rsidR="004167B4" w:rsidRDefault="004167B4" w:rsidP="004167B4">
      <w:pPr>
        <w:rPr>
          <w:rFonts w:ascii="Times New Roman" w:hAnsi="Times New Roman" w:cs="Times New Roman"/>
          <w:b/>
          <w:bCs/>
          <w:sz w:val="20"/>
          <w:szCs w:val="20"/>
        </w:rPr>
      </w:pPr>
    </w:p>
    <w:p w14:paraId="2D852365" w14:textId="77777777" w:rsidR="004167B4" w:rsidRDefault="004167B4" w:rsidP="004167B4">
      <w:pPr>
        <w:rPr>
          <w:rFonts w:ascii="Times New Roman" w:hAnsi="Times New Roman" w:cs="Times New Roman"/>
          <w:b/>
          <w:bCs/>
          <w:sz w:val="20"/>
          <w:szCs w:val="20"/>
        </w:rPr>
      </w:pPr>
    </w:p>
    <w:p w14:paraId="67ABB7B9" w14:textId="77777777" w:rsidR="004167B4" w:rsidRDefault="004167B4" w:rsidP="004167B4">
      <w:pPr>
        <w:rPr>
          <w:rFonts w:ascii="Times New Roman" w:hAnsi="Times New Roman" w:cs="Times New Roman"/>
          <w:b/>
          <w:bCs/>
          <w:sz w:val="20"/>
          <w:szCs w:val="20"/>
        </w:rPr>
      </w:pPr>
    </w:p>
    <w:p w14:paraId="41B432D6" w14:textId="77777777" w:rsidR="004167B4" w:rsidRDefault="004167B4" w:rsidP="004167B4">
      <w:pPr>
        <w:rPr>
          <w:rFonts w:ascii="Times New Roman" w:hAnsi="Times New Roman" w:cs="Times New Roman"/>
          <w:b/>
          <w:bCs/>
          <w:sz w:val="20"/>
          <w:szCs w:val="20"/>
        </w:rPr>
      </w:pPr>
    </w:p>
    <w:p w14:paraId="390F1488" w14:textId="77777777" w:rsidR="004167B4" w:rsidRDefault="004167B4" w:rsidP="004167B4">
      <w:pPr>
        <w:rPr>
          <w:rFonts w:ascii="Times New Roman" w:hAnsi="Times New Roman" w:cs="Times New Roman"/>
          <w:b/>
          <w:bCs/>
          <w:sz w:val="20"/>
          <w:szCs w:val="20"/>
        </w:rPr>
      </w:pPr>
    </w:p>
    <w:p w14:paraId="1293889D" w14:textId="77777777" w:rsidR="004167B4" w:rsidRDefault="004167B4" w:rsidP="004167B4">
      <w:pPr>
        <w:rPr>
          <w:rFonts w:ascii="Times New Roman" w:hAnsi="Times New Roman" w:cs="Times New Roman"/>
          <w:b/>
          <w:bCs/>
          <w:sz w:val="20"/>
          <w:szCs w:val="20"/>
        </w:rPr>
      </w:pPr>
    </w:p>
    <w:p w14:paraId="40ECB565" w14:textId="77777777" w:rsidR="004167B4" w:rsidRDefault="004167B4" w:rsidP="004167B4">
      <w:pPr>
        <w:rPr>
          <w:rFonts w:ascii="Times New Roman" w:hAnsi="Times New Roman" w:cs="Times New Roman"/>
          <w:b/>
          <w:bCs/>
          <w:sz w:val="20"/>
          <w:szCs w:val="20"/>
        </w:rPr>
      </w:pPr>
    </w:p>
    <w:p w14:paraId="53F7ACAC" w14:textId="77777777" w:rsidR="004167B4" w:rsidRDefault="004167B4" w:rsidP="004167B4">
      <w:pPr>
        <w:rPr>
          <w:rFonts w:ascii="Times New Roman" w:hAnsi="Times New Roman" w:cs="Times New Roman"/>
          <w:b/>
          <w:bCs/>
          <w:sz w:val="20"/>
          <w:szCs w:val="20"/>
        </w:rPr>
      </w:pPr>
    </w:p>
    <w:p w14:paraId="5FA8192D" w14:textId="77777777" w:rsidR="004167B4" w:rsidRDefault="004167B4" w:rsidP="004167B4">
      <w:pPr>
        <w:rPr>
          <w:rFonts w:ascii="Times New Roman" w:hAnsi="Times New Roman" w:cs="Times New Roman"/>
          <w:b/>
          <w:bCs/>
          <w:sz w:val="20"/>
          <w:szCs w:val="20"/>
        </w:rPr>
      </w:pPr>
    </w:p>
    <w:p w14:paraId="4EDAB341" w14:textId="77777777" w:rsidR="004167B4" w:rsidRDefault="004167B4" w:rsidP="004167B4">
      <w:pPr>
        <w:rPr>
          <w:rFonts w:ascii="Times New Roman" w:hAnsi="Times New Roman" w:cs="Times New Roman"/>
          <w:b/>
          <w:bCs/>
          <w:sz w:val="20"/>
          <w:szCs w:val="20"/>
        </w:rPr>
      </w:pPr>
    </w:p>
    <w:p w14:paraId="371BB1A3" w14:textId="77777777" w:rsidR="004167B4" w:rsidRDefault="004167B4" w:rsidP="004167B4">
      <w:pPr>
        <w:rPr>
          <w:rFonts w:ascii="Times New Roman" w:hAnsi="Times New Roman" w:cs="Times New Roman"/>
          <w:b/>
          <w:bCs/>
          <w:sz w:val="20"/>
          <w:szCs w:val="20"/>
        </w:rPr>
      </w:pPr>
    </w:p>
    <w:p w14:paraId="3C7A78B5" w14:textId="77777777" w:rsidR="004167B4" w:rsidRDefault="004167B4" w:rsidP="004167B4">
      <w:pPr>
        <w:rPr>
          <w:rFonts w:ascii="Times New Roman" w:hAnsi="Times New Roman" w:cs="Times New Roman"/>
          <w:b/>
          <w:bCs/>
          <w:sz w:val="20"/>
          <w:szCs w:val="20"/>
        </w:rPr>
      </w:pPr>
    </w:p>
    <w:p w14:paraId="41757DF6" w14:textId="77777777" w:rsidR="004167B4" w:rsidRDefault="004167B4" w:rsidP="004167B4">
      <w:pPr>
        <w:rPr>
          <w:rFonts w:ascii="Times New Roman" w:hAnsi="Times New Roman" w:cs="Times New Roman"/>
          <w:b/>
          <w:bCs/>
          <w:sz w:val="20"/>
          <w:szCs w:val="20"/>
        </w:rPr>
      </w:pPr>
    </w:p>
    <w:p w14:paraId="536E27C6" w14:textId="77777777" w:rsidR="004167B4" w:rsidRDefault="004167B4" w:rsidP="004167B4">
      <w:pPr>
        <w:rPr>
          <w:rFonts w:ascii="Times New Roman" w:hAnsi="Times New Roman" w:cs="Times New Roman"/>
          <w:b/>
          <w:bCs/>
          <w:sz w:val="20"/>
          <w:szCs w:val="20"/>
        </w:rPr>
      </w:pPr>
    </w:p>
    <w:p w14:paraId="43F8B5DD" w14:textId="77777777" w:rsidR="004167B4" w:rsidRDefault="004167B4" w:rsidP="004167B4">
      <w:pPr>
        <w:rPr>
          <w:rFonts w:ascii="Times New Roman" w:hAnsi="Times New Roman" w:cs="Times New Roman"/>
          <w:b/>
          <w:bCs/>
          <w:sz w:val="20"/>
          <w:szCs w:val="20"/>
        </w:rPr>
      </w:pPr>
    </w:p>
    <w:p w14:paraId="3765BE72" w14:textId="77777777" w:rsidR="004167B4" w:rsidRDefault="004167B4" w:rsidP="004167B4">
      <w:pPr>
        <w:rPr>
          <w:rFonts w:ascii="Times New Roman" w:hAnsi="Times New Roman" w:cs="Times New Roman"/>
          <w:b/>
          <w:bCs/>
          <w:sz w:val="20"/>
          <w:szCs w:val="20"/>
        </w:rPr>
      </w:pPr>
    </w:p>
    <w:p w14:paraId="5547E91D" w14:textId="77777777" w:rsidR="004167B4" w:rsidRDefault="004167B4" w:rsidP="004167B4">
      <w:pPr>
        <w:rPr>
          <w:rFonts w:ascii="Times New Roman" w:hAnsi="Times New Roman" w:cs="Times New Roman"/>
          <w:b/>
          <w:bCs/>
          <w:sz w:val="20"/>
          <w:szCs w:val="20"/>
        </w:rPr>
      </w:pPr>
    </w:p>
    <w:p w14:paraId="42C6E53C" w14:textId="77777777" w:rsidR="004167B4" w:rsidRDefault="004167B4" w:rsidP="004167B4">
      <w:pPr>
        <w:rPr>
          <w:rFonts w:ascii="Times New Roman" w:hAnsi="Times New Roman" w:cs="Times New Roman"/>
          <w:b/>
          <w:bCs/>
          <w:sz w:val="20"/>
          <w:szCs w:val="20"/>
        </w:rPr>
      </w:pPr>
    </w:p>
    <w:p w14:paraId="6355179F" w14:textId="77777777" w:rsidR="004167B4" w:rsidRDefault="004167B4" w:rsidP="004167B4">
      <w:pPr>
        <w:rPr>
          <w:rFonts w:ascii="Times New Roman" w:hAnsi="Times New Roman" w:cs="Times New Roman"/>
          <w:b/>
          <w:bCs/>
          <w:sz w:val="20"/>
          <w:szCs w:val="20"/>
        </w:rPr>
      </w:pPr>
    </w:p>
    <w:p w14:paraId="52780D05" w14:textId="77777777" w:rsidR="004167B4" w:rsidRDefault="004167B4" w:rsidP="004167B4">
      <w:pPr>
        <w:rPr>
          <w:rFonts w:ascii="Times New Roman" w:hAnsi="Times New Roman" w:cs="Times New Roman"/>
          <w:b/>
          <w:bCs/>
          <w:sz w:val="20"/>
          <w:szCs w:val="20"/>
        </w:rPr>
      </w:pPr>
    </w:p>
    <w:p w14:paraId="629865FC" w14:textId="77777777" w:rsidR="004167B4" w:rsidRDefault="004167B4" w:rsidP="004167B4">
      <w:pPr>
        <w:rPr>
          <w:rFonts w:ascii="Times New Roman" w:hAnsi="Times New Roman" w:cs="Times New Roman"/>
          <w:b/>
          <w:bCs/>
          <w:sz w:val="20"/>
          <w:szCs w:val="20"/>
        </w:rPr>
      </w:pPr>
    </w:p>
    <w:p w14:paraId="0B8D6757" w14:textId="77777777" w:rsidR="004167B4" w:rsidRDefault="004167B4" w:rsidP="004167B4">
      <w:pPr>
        <w:rPr>
          <w:rFonts w:ascii="Times New Roman" w:hAnsi="Times New Roman" w:cs="Times New Roman"/>
          <w:b/>
          <w:bCs/>
          <w:sz w:val="20"/>
          <w:szCs w:val="20"/>
        </w:rPr>
      </w:pPr>
    </w:p>
    <w:p w14:paraId="4AC23292" w14:textId="77777777" w:rsidR="004167B4" w:rsidRDefault="004167B4" w:rsidP="004167B4">
      <w:pPr>
        <w:rPr>
          <w:rFonts w:ascii="Times New Roman" w:hAnsi="Times New Roman" w:cs="Times New Roman"/>
          <w:b/>
          <w:bCs/>
          <w:sz w:val="20"/>
          <w:szCs w:val="20"/>
        </w:rPr>
      </w:pPr>
    </w:p>
    <w:p w14:paraId="171AED33" w14:textId="77777777" w:rsidR="004167B4" w:rsidRDefault="004167B4" w:rsidP="004167B4">
      <w:pPr>
        <w:rPr>
          <w:rFonts w:ascii="Times New Roman" w:hAnsi="Times New Roman" w:cs="Times New Roman"/>
          <w:b/>
          <w:bCs/>
          <w:sz w:val="20"/>
          <w:szCs w:val="20"/>
        </w:rPr>
      </w:pPr>
    </w:p>
    <w:p w14:paraId="7F0A6F0D" w14:textId="77777777" w:rsidR="004167B4" w:rsidRDefault="004167B4" w:rsidP="004167B4">
      <w:pPr>
        <w:rPr>
          <w:rFonts w:ascii="Times New Roman" w:hAnsi="Times New Roman" w:cs="Times New Roman"/>
          <w:b/>
          <w:bCs/>
          <w:sz w:val="20"/>
          <w:szCs w:val="20"/>
        </w:rPr>
      </w:pPr>
    </w:p>
    <w:p w14:paraId="4E534866" w14:textId="77777777" w:rsidR="004167B4" w:rsidRDefault="004167B4" w:rsidP="004167B4">
      <w:pPr>
        <w:rPr>
          <w:rFonts w:ascii="Times New Roman" w:hAnsi="Times New Roman" w:cs="Times New Roman"/>
          <w:b/>
          <w:bCs/>
          <w:sz w:val="20"/>
          <w:szCs w:val="20"/>
        </w:rPr>
      </w:pPr>
    </w:p>
    <w:p w14:paraId="6C0D4280" w14:textId="77777777" w:rsidR="004167B4" w:rsidRDefault="004167B4" w:rsidP="004167B4">
      <w:pPr>
        <w:rPr>
          <w:rFonts w:ascii="Times New Roman" w:hAnsi="Times New Roman" w:cs="Times New Roman"/>
          <w:b/>
          <w:bCs/>
          <w:sz w:val="20"/>
          <w:szCs w:val="20"/>
        </w:rPr>
      </w:pPr>
    </w:p>
    <w:p w14:paraId="53BD1359" w14:textId="77777777" w:rsidR="004167B4" w:rsidRDefault="004167B4" w:rsidP="004167B4">
      <w:pPr>
        <w:rPr>
          <w:rFonts w:ascii="Times New Roman" w:hAnsi="Times New Roman" w:cs="Times New Roman"/>
          <w:b/>
          <w:bCs/>
          <w:sz w:val="20"/>
          <w:szCs w:val="20"/>
        </w:rPr>
      </w:pPr>
    </w:p>
    <w:p w14:paraId="179C17EC" w14:textId="77777777" w:rsidR="004167B4" w:rsidRDefault="004167B4" w:rsidP="004167B4">
      <w:pPr>
        <w:jc w:val="both"/>
        <w:rPr>
          <w:rFonts w:ascii="Times New Roman" w:hAnsi="Times New Roman" w:cs="Times New Roman"/>
          <w:b/>
          <w:bCs/>
          <w:sz w:val="20"/>
          <w:szCs w:val="20"/>
        </w:rPr>
      </w:pPr>
    </w:p>
    <w:p w14:paraId="5A4E835D" w14:textId="77777777" w:rsidR="004167B4" w:rsidRDefault="004167B4" w:rsidP="004167B4">
      <w:pPr>
        <w:jc w:val="both"/>
        <w:rPr>
          <w:rFonts w:ascii="Times New Roman" w:hAnsi="Times New Roman" w:cs="Times New Roman"/>
          <w:i/>
          <w:iCs/>
          <w:sz w:val="19"/>
          <w:szCs w:val="19"/>
        </w:rPr>
      </w:pPr>
      <w:r w:rsidRPr="00F91CB4">
        <w:rPr>
          <w:rFonts w:ascii="Times New Roman" w:hAnsi="Times New Roman" w:cs="Times New Roman"/>
          <w:b/>
          <w:bCs/>
          <w:sz w:val="19"/>
          <w:szCs w:val="19"/>
        </w:rPr>
        <w:t xml:space="preserve">Figure S1: </w:t>
      </w:r>
      <w:r w:rsidRPr="00F91CB4">
        <w:rPr>
          <w:rFonts w:ascii="Times New Roman" w:hAnsi="Times New Roman" w:cs="Times New Roman"/>
          <w:sz w:val="19"/>
          <w:szCs w:val="19"/>
        </w:rPr>
        <w:t xml:space="preserve">Overview of ABT and RLA protocols comparing CAD classes on affective bias modulation. The ABT measures affective biases in rodents by creating two reward memories under an affective state manipulation or neutral/control state. This assay posits that affective bias changes perceived </w:t>
      </w:r>
      <w:r>
        <w:rPr>
          <w:rFonts w:ascii="Times New Roman" w:hAnsi="Times New Roman" w:cs="Times New Roman"/>
          <w:sz w:val="19"/>
          <w:szCs w:val="19"/>
        </w:rPr>
        <w:t xml:space="preserve">reward </w:t>
      </w:r>
      <w:r w:rsidRPr="00F91CB4">
        <w:rPr>
          <w:rFonts w:ascii="Times New Roman" w:hAnsi="Times New Roman" w:cs="Times New Roman"/>
          <w:sz w:val="19"/>
          <w:szCs w:val="19"/>
        </w:rPr>
        <w:t xml:space="preserve">value, gauged by preferences for substrate-reward associations learned during affective versus neutral states. In the task, animals associate a digging substrate with a food reward. The reward value of each experience is kept equal as animals undergo four pairing sessions across four days followed by a choice test presenting both substrates, and choice bias is assessed over 30 randomly reinforced trials. Panel </w:t>
      </w:r>
      <w:r w:rsidRPr="00F91CB4">
        <w:rPr>
          <w:rFonts w:ascii="Times New Roman" w:hAnsi="Times New Roman" w:cs="Times New Roman"/>
          <w:b/>
          <w:bCs/>
          <w:sz w:val="19"/>
          <w:szCs w:val="19"/>
        </w:rPr>
        <w:t>a</w:t>
      </w:r>
      <w:r w:rsidRPr="00F91CB4">
        <w:rPr>
          <w:rFonts w:ascii="Times New Roman" w:hAnsi="Times New Roman" w:cs="Times New Roman"/>
          <w:sz w:val="19"/>
          <w:szCs w:val="19"/>
        </w:rPr>
        <w:t xml:space="preserve"> </w:t>
      </w:r>
      <w:proofErr w:type="gramStart"/>
      <w:r w:rsidRPr="00F91CB4">
        <w:rPr>
          <w:rFonts w:ascii="Times New Roman" w:hAnsi="Times New Roman" w:cs="Times New Roman"/>
          <w:sz w:val="19"/>
          <w:szCs w:val="19"/>
        </w:rPr>
        <w:t>outlines</w:t>
      </w:r>
      <w:proofErr w:type="gramEnd"/>
      <w:r w:rsidRPr="00F91CB4">
        <w:rPr>
          <w:rFonts w:ascii="Times New Roman" w:hAnsi="Times New Roman" w:cs="Times New Roman"/>
          <w:sz w:val="19"/>
          <w:szCs w:val="19"/>
        </w:rPr>
        <w:t xml:space="preserve"> the protocol for assessing new learning effects, with treatments administered prior to pairing sessions and affective bias quantified at retrieval during choice testing. Panel </w:t>
      </w:r>
      <w:r w:rsidRPr="00F91CB4">
        <w:rPr>
          <w:rFonts w:ascii="Times New Roman" w:hAnsi="Times New Roman" w:cs="Times New Roman"/>
          <w:b/>
          <w:bCs/>
          <w:sz w:val="19"/>
          <w:szCs w:val="19"/>
        </w:rPr>
        <w:t>b</w:t>
      </w:r>
      <w:r w:rsidRPr="00F91CB4">
        <w:rPr>
          <w:rFonts w:ascii="Times New Roman" w:hAnsi="Times New Roman" w:cs="Times New Roman"/>
          <w:sz w:val="19"/>
          <w:szCs w:val="19"/>
        </w:rPr>
        <w:t xml:space="preserve"> shows the protocol for assessing acute attenuation of established negative bias by CADs, where a negative bias is first generated during pairing sessions by administration of FG7142, then the CAD is administered before the choice test. Treatments showing acute negative bias attenuation are further tested with the RLA protocol in panel </w:t>
      </w:r>
      <w:r w:rsidRPr="00F91CB4">
        <w:rPr>
          <w:rFonts w:ascii="Times New Roman" w:hAnsi="Times New Roman" w:cs="Times New Roman"/>
          <w:b/>
          <w:bCs/>
          <w:sz w:val="19"/>
          <w:szCs w:val="19"/>
        </w:rPr>
        <w:t>c</w:t>
      </w:r>
      <w:r w:rsidRPr="00F91CB4">
        <w:rPr>
          <w:rFonts w:ascii="Times New Roman" w:hAnsi="Times New Roman" w:cs="Times New Roman"/>
          <w:sz w:val="19"/>
          <w:szCs w:val="19"/>
        </w:rPr>
        <w:t xml:space="preserve"> to confirm if ABT effects are specific to affective state modulation and not due to non-specific reward learning impairments. A positive bias is generated by varying reward value (one versus two pellets) pairings. CAD treatments are then administered before the choice test to measure impact on retrieval of reward-induced bias. In absence of any non-specific effects, animals proceed with the ABT protocol in panel </w:t>
      </w:r>
      <w:r w:rsidRPr="00F91CB4">
        <w:rPr>
          <w:rFonts w:ascii="Times New Roman" w:hAnsi="Times New Roman" w:cs="Times New Roman"/>
          <w:b/>
          <w:bCs/>
          <w:sz w:val="19"/>
          <w:szCs w:val="19"/>
        </w:rPr>
        <w:t>d</w:t>
      </w:r>
      <w:r w:rsidRPr="00F91CB4">
        <w:rPr>
          <w:rFonts w:ascii="Times New Roman" w:hAnsi="Times New Roman" w:cs="Times New Roman"/>
          <w:sz w:val="19"/>
          <w:szCs w:val="19"/>
        </w:rPr>
        <w:t>. Following negative bias induction by FG7142, treatments are administered 24 hours before the choice test to evaluate sustained negative bias modulation.</w:t>
      </w:r>
      <w:r>
        <w:rPr>
          <w:rFonts w:ascii="Times New Roman" w:hAnsi="Times New Roman" w:cs="Times New Roman"/>
          <w:sz w:val="19"/>
          <w:szCs w:val="19"/>
        </w:rPr>
        <w:t xml:space="preserve"> </w:t>
      </w:r>
      <w:r w:rsidRPr="003A07C3">
        <w:rPr>
          <w:rFonts w:ascii="Times New Roman" w:hAnsi="Times New Roman" w:cs="Times New Roman"/>
          <w:sz w:val="19"/>
          <w:szCs w:val="19"/>
        </w:rPr>
        <w:t xml:space="preserve">Created in </w:t>
      </w:r>
      <w:proofErr w:type="spellStart"/>
      <w:r w:rsidRPr="003A07C3">
        <w:rPr>
          <w:rFonts w:ascii="Times New Roman" w:hAnsi="Times New Roman" w:cs="Times New Roman"/>
          <w:sz w:val="19"/>
          <w:szCs w:val="19"/>
        </w:rPr>
        <w:t>BioRender</w:t>
      </w:r>
      <w:proofErr w:type="spellEnd"/>
      <w:r w:rsidRPr="003A07C3">
        <w:rPr>
          <w:rFonts w:ascii="Times New Roman" w:hAnsi="Times New Roman" w:cs="Times New Roman"/>
          <w:sz w:val="19"/>
          <w:szCs w:val="19"/>
        </w:rPr>
        <w:t>. Kamenish, K. (202</w:t>
      </w:r>
      <w:r>
        <w:rPr>
          <w:rFonts w:ascii="Times New Roman" w:hAnsi="Times New Roman" w:cs="Times New Roman"/>
          <w:sz w:val="19"/>
          <w:szCs w:val="19"/>
        </w:rPr>
        <w:t>5</w:t>
      </w:r>
      <w:r w:rsidRPr="003A07C3">
        <w:rPr>
          <w:rFonts w:ascii="Times New Roman" w:hAnsi="Times New Roman" w:cs="Times New Roman"/>
          <w:sz w:val="19"/>
          <w:szCs w:val="19"/>
        </w:rPr>
        <w:t>) https://BioRender.com/r770b6n</w:t>
      </w:r>
    </w:p>
    <w:p w14:paraId="11125D55" w14:textId="77777777" w:rsidR="004167B4" w:rsidRDefault="004167B4" w:rsidP="004167B4">
      <w:pPr>
        <w:rPr>
          <w:rFonts w:ascii="Times New Roman" w:hAnsi="Times New Roman" w:cs="Times New Roman"/>
          <w:i/>
          <w:iCs/>
        </w:rPr>
      </w:pPr>
    </w:p>
    <w:p w14:paraId="0893317E" w14:textId="77777777" w:rsidR="004167B4" w:rsidRDefault="004167B4" w:rsidP="004167B4">
      <w:pPr>
        <w:rPr>
          <w:rFonts w:ascii="Times New Roman" w:hAnsi="Times New Roman" w:cs="Times New Roman"/>
          <w:i/>
          <w:iCs/>
        </w:rPr>
      </w:pPr>
    </w:p>
    <w:p w14:paraId="11DE5750" w14:textId="77777777" w:rsidR="004167B4" w:rsidRDefault="004167B4" w:rsidP="004167B4">
      <w:pPr>
        <w:rPr>
          <w:rFonts w:ascii="Times New Roman" w:hAnsi="Times New Roman" w:cs="Times New Roman"/>
          <w:i/>
          <w:iCs/>
        </w:rPr>
      </w:pPr>
    </w:p>
    <w:p w14:paraId="19C855CE" w14:textId="77777777" w:rsidR="004167B4" w:rsidRPr="00F91CB4" w:rsidRDefault="004167B4" w:rsidP="004167B4">
      <w:pPr>
        <w:rPr>
          <w:rFonts w:ascii="Times New Roman" w:hAnsi="Times New Roman" w:cs="Times New Roman"/>
          <w:i/>
          <w:iCs/>
          <w:sz w:val="19"/>
          <w:szCs w:val="19"/>
        </w:rPr>
      </w:pPr>
      <w:r>
        <w:rPr>
          <w:rFonts w:ascii="Times New Roman" w:hAnsi="Times New Roman" w:cs="Times New Roman"/>
          <w:i/>
          <w:iCs/>
        </w:rPr>
        <w:t>Figure S2</w:t>
      </w:r>
    </w:p>
    <w:p w14:paraId="35908D17" w14:textId="77777777" w:rsidR="004167B4" w:rsidRDefault="004167B4" w:rsidP="004167B4">
      <w:pPr>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59264" behindDoc="0" locked="0" layoutInCell="1" allowOverlap="1" wp14:anchorId="055184B1" wp14:editId="235C39FE">
            <wp:simplePos x="0" y="0"/>
            <wp:positionH relativeFrom="margin">
              <wp:posOffset>627307</wp:posOffset>
            </wp:positionH>
            <wp:positionV relativeFrom="paragraph">
              <wp:posOffset>168910</wp:posOffset>
            </wp:positionV>
            <wp:extent cx="4510405" cy="2937510"/>
            <wp:effectExtent l="0" t="0" r="0" b="0"/>
            <wp:wrapSquare wrapText="bothSides"/>
            <wp:docPr id="774241028" name="Picture 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41028" name="Picture 6" descr="A screenshot of a video gam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10405" cy="2937510"/>
                    </a:xfrm>
                    <a:prstGeom prst="rect">
                      <a:avLst/>
                    </a:prstGeom>
                  </pic:spPr>
                </pic:pic>
              </a:graphicData>
            </a:graphic>
            <wp14:sizeRelH relativeFrom="page">
              <wp14:pctWidth>0</wp14:pctWidth>
            </wp14:sizeRelH>
            <wp14:sizeRelV relativeFrom="page">
              <wp14:pctHeight>0</wp14:pctHeight>
            </wp14:sizeRelV>
          </wp:anchor>
        </w:drawing>
      </w:r>
    </w:p>
    <w:p w14:paraId="05816940" w14:textId="77777777" w:rsidR="004167B4" w:rsidRDefault="004167B4" w:rsidP="004167B4">
      <w:pPr>
        <w:rPr>
          <w:rFonts w:ascii="Times New Roman" w:hAnsi="Times New Roman" w:cs="Times New Roman"/>
          <w:b/>
          <w:bCs/>
        </w:rPr>
      </w:pPr>
    </w:p>
    <w:p w14:paraId="50AF7113" w14:textId="77777777" w:rsidR="004167B4" w:rsidRDefault="004167B4" w:rsidP="004167B4">
      <w:pPr>
        <w:rPr>
          <w:rFonts w:ascii="Times New Roman" w:hAnsi="Times New Roman" w:cs="Times New Roman"/>
          <w:b/>
          <w:bCs/>
        </w:rPr>
      </w:pPr>
    </w:p>
    <w:p w14:paraId="7591C1E9" w14:textId="77777777" w:rsidR="004167B4" w:rsidRDefault="004167B4" w:rsidP="004167B4">
      <w:pPr>
        <w:rPr>
          <w:rFonts w:ascii="Times New Roman" w:hAnsi="Times New Roman" w:cs="Times New Roman"/>
          <w:b/>
          <w:bCs/>
        </w:rPr>
      </w:pPr>
    </w:p>
    <w:p w14:paraId="73C909F1" w14:textId="77777777" w:rsidR="004167B4" w:rsidRDefault="004167B4" w:rsidP="004167B4">
      <w:pPr>
        <w:rPr>
          <w:rFonts w:ascii="Times New Roman" w:hAnsi="Times New Roman" w:cs="Times New Roman"/>
          <w:b/>
          <w:bCs/>
        </w:rPr>
      </w:pPr>
    </w:p>
    <w:p w14:paraId="028F5DF6" w14:textId="77777777" w:rsidR="004167B4" w:rsidRDefault="004167B4" w:rsidP="004167B4">
      <w:pPr>
        <w:rPr>
          <w:rFonts w:ascii="Times New Roman" w:hAnsi="Times New Roman" w:cs="Times New Roman"/>
          <w:b/>
          <w:bCs/>
        </w:rPr>
      </w:pPr>
    </w:p>
    <w:p w14:paraId="51146023" w14:textId="77777777" w:rsidR="004167B4" w:rsidRDefault="004167B4" w:rsidP="004167B4">
      <w:pPr>
        <w:rPr>
          <w:rFonts w:ascii="Times New Roman" w:hAnsi="Times New Roman" w:cs="Times New Roman"/>
          <w:b/>
          <w:bCs/>
        </w:rPr>
      </w:pPr>
    </w:p>
    <w:p w14:paraId="15B8FA48" w14:textId="77777777" w:rsidR="004167B4" w:rsidRDefault="004167B4" w:rsidP="004167B4">
      <w:pPr>
        <w:rPr>
          <w:rFonts w:ascii="Times New Roman" w:hAnsi="Times New Roman" w:cs="Times New Roman"/>
          <w:b/>
          <w:bCs/>
        </w:rPr>
      </w:pPr>
    </w:p>
    <w:p w14:paraId="74666549" w14:textId="77777777" w:rsidR="004167B4" w:rsidRDefault="004167B4" w:rsidP="004167B4">
      <w:pPr>
        <w:rPr>
          <w:rFonts w:ascii="Times New Roman" w:hAnsi="Times New Roman" w:cs="Times New Roman"/>
          <w:b/>
          <w:bCs/>
        </w:rPr>
      </w:pPr>
    </w:p>
    <w:p w14:paraId="17488627" w14:textId="77777777" w:rsidR="004167B4" w:rsidRDefault="004167B4" w:rsidP="004167B4">
      <w:pPr>
        <w:rPr>
          <w:rFonts w:ascii="Times New Roman" w:hAnsi="Times New Roman" w:cs="Times New Roman"/>
          <w:b/>
          <w:bCs/>
        </w:rPr>
      </w:pPr>
    </w:p>
    <w:p w14:paraId="544F378B" w14:textId="77777777" w:rsidR="004167B4" w:rsidRDefault="004167B4" w:rsidP="004167B4">
      <w:pPr>
        <w:rPr>
          <w:rFonts w:ascii="Times New Roman" w:hAnsi="Times New Roman" w:cs="Times New Roman"/>
          <w:b/>
          <w:bCs/>
        </w:rPr>
      </w:pPr>
    </w:p>
    <w:p w14:paraId="7E12C43B" w14:textId="77777777" w:rsidR="004167B4" w:rsidRDefault="004167B4" w:rsidP="004167B4">
      <w:pPr>
        <w:rPr>
          <w:rFonts w:ascii="Times New Roman" w:hAnsi="Times New Roman" w:cs="Times New Roman"/>
          <w:b/>
          <w:bCs/>
        </w:rPr>
      </w:pPr>
    </w:p>
    <w:p w14:paraId="30FF0B7D" w14:textId="77777777" w:rsidR="004167B4" w:rsidRDefault="004167B4" w:rsidP="004167B4">
      <w:pPr>
        <w:rPr>
          <w:rFonts w:ascii="Times New Roman" w:hAnsi="Times New Roman" w:cs="Times New Roman"/>
          <w:b/>
          <w:bCs/>
        </w:rPr>
      </w:pPr>
    </w:p>
    <w:p w14:paraId="43687E38" w14:textId="77777777" w:rsidR="004167B4" w:rsidRDefault="004167B4" w:rsidP="004167B4">
      <w:pPr>
        <w:rPr>
          <w:rFonts w:ascii="Times New Roman" w:hAnsi="Times New Roman" w:cs="Times New Roman"/>
          <w:b/>
          <w:bCs/>
        </w:rPr>
      </w:pPr>
    </w:p>
    <w:p w14:paraId="1ABF12F2" w14:textId="77777777" w:rsidR="004167B4" w:rsidRDefault="004167B4" w:rsidP="004167B4">
      <w:pPr>
        <w:rPr>
          <w:rFonts w:ascii="Times New Roman" w:hAnsi="Times New Roman" w:cs="Times New Roman"/>
          <w:b/>
          <w:bCs/>
        </w:rPr>
      </w:pPr>
    </w:p>
    <w:p w14:paraId="2F469745" w14:textId="77777777" w:rsidR="004167B4" w:rsidRDefault="004167B4" w:rsidP="004167B4">
      <w:pPr>
        <w:rPr>
          <w:rFonts w:ascii="Times New Roman" w:hAnsi="Times New Roman" w:cs="Times New Roman"/>
          <w:b/>
          <w:bCs/>
        </w:rPr>
      </w:pPr>
    </w:p>
    <w:p w14:paraId="4226053D" w14:textId="77777777" w:rsidR="004167B4" w:rsidRDefault="004167B4" w:rsidP="004167B4">
      <w:pPr>
        <w:pStyle w:val="p1"/>
        <w:jc w:val="both"/>
        <w:rPr>
          <w:b/>
          <w:bCs/>
          <w:sz w:val="19"/>
          <w:szCs w:val="19"/>
        </w:rPr>
      </w:pPr>
    </w:p>
    <w:p w14:paraId="47A3C077" w14:textId="77777777" w:rsidR="004167B4" w:rsidRPr="00502217" w:rsidRDefault="004167B4" w:rsidP="004167B4">
      <w:pPr>
        <w:pStyle w:val="p1"/>
        <w:jc w:val="both"/>
        <w:rPr>
          <w:rFonts w:ascii="Times" w:hAnsi="Times"/>
          <w:color w:val="000000" w:themeColor="text1"/>
          <w:sz w:val="19"/>
          <w:szCs w:val="19"/>
        </w:rPr>
      </w:pPr>
      <w:r>
        <w:rPr>
          <w:b/>
          <w:bCs/>
          <w:sz w:val="19"/>
          <w:szCs w:val="19"/>
        </w:rPr>
        <w:t xml:space="preserve">Figure S2: </w:t>
      </w:r>
      <w:r>
        <w:rPr>
          <w:sz w:val="19"/>
          <w:szCs w:val="19"/>
        </w:rPr>
        <w:t>Moclobemide produced non-specific effects on task performance during substrate-reward pairing sessions. When administered prior to pairing sessions, moclobemide (3 and 10 mg/kg, n=12) significantly increased latency to respond during pairing trials (</w:t>
      </w:r>
      <w:proofErr w:type="gramStart"/>
      <w:r>
        <w:rPr>
          <w:sz w:val="19"/>
          <w:szCs w:val="19"/>
        </w:rPr>
        <w:t>F</w:t>
      </w:r>
      <w:r>
        <w:rPr>
          <w:sz w:val="19"/>
          <w:szCs w:val="19"/>
          <w:vertAlign w:val="subscript"/>
        </w:rPr>
        <w:t>(</w:t>
      </w:r>
      <w:proofErr w:type="gramEnd"/>
      <w:r>
        <w:rPr>
          <w:sz w:val="19"/>
          <w:szCs w:val="19"/>
          <w:vertAlign w:val="subscript"/>
        </w:rPr>
        <w:t>2,</w:t>
      </w:r>
      <w:proofErr w:type="gramStart"/>
      <w:r>
        <w:rPr>
          <w:sz w:val="19"/>
          <w:szCs w:val="19"/>
          <w:vertAlign w:val="subscript"/>
        </w:rPr>
        <w:t>22)</w:t>
      </w:r>
      <w:r>
        <w:rPr>
          <w:sz w:val="19"/>
          <w:szCs w:val="19"/>
        </w:rPr>
        <w:t>=</w:t>
      </w:r>
      <w:proofErr w:type="gramEnd"/>
      <w:r>
        <w:rPr>
          <w:sz w:val="19"/>
          <w:szCs w:val="19"/>
        </w:rPr>
        <w:t>23.29, p=0.0003) but only at the highest dose of 10 mg/kg (p=0.0005) and not at 3 mg/kg (p=0.3370). There was an additional main effect of moclobemide treatment on number of omitted trials (</w:t>
      </w:r>
      <w:proofErr w:type="gramStart"/>
      <w:r>
        <w:rPr>
          <w:sz w:val="19"/>
          <w:szCs w:val="19"/>
        </w:rPr>
        <w:t>F</w:t>
      </w:r>
      <w:r>
        <w:rPr>
          <w:sz w:val="19"/>
          <w:szCs w:val="19"/>
          <w:vertAlign w:val="subscript"/>
        </w:rPr>
        <w:t>(</w:t>
      </w:r>
      <w:proofErr w:type="gramEnd"/>
      <w:r>
        <w:rPr>
          <w:sz w:val="19"/>
          <w:szCs w:val="19"/>
          <w:vertAlign w:val="subscript"/>
        </w:rPr>
        <w:t>2,</w:t>
      </w:r>
      <w:proofErr w:type="gramStart"/>
      <w:r>
        <w:rPr>
          <w:sz w:val="19"/>
          <w:szCs w:val="19"/>
          <w:vertAlign w:val="subscript"/>
        </w:rPr>
        <w:t>22)</w:t>
      </w:r>
      <w:r>
        <w:rPr>
          <w:sz w:val="19"/>
          <w:szCs w:val="19"/>
        </w:rPr>
        <w:t>=</w:t>
      </w:r>
      <w:proofErr w:type="gramEnd"/>
      <w:r>
        <w:rPr>
          <w:sz w:val="19"/>
          <w:szCs w:val="19"/>
        </w:rPr>
        <w:t xml:space="preserve">6.280, p=0.0070), but this was again only observed at 10 mg/kg (p=0.0142) and not at the lower dose (p=0.9571). These findings indicate that the negative bias observed following treatment with 10 mg/kg moclobemide may have been influenced by these </w:t>
      </w:r>
      <w:r w:rsidRPr="00502217">
        <w:rPr>
          <w:sz w:val="19"/>
          <w:szCs w:val="19"/>
        </w:rPr>
        <w:t xml:space="preserve">impairments of task performance and therefore cannot be interpreted as the result of a specific affective state modulation. Data are shown as mean % choice bias ± SEM and were </w:t>
      </w:r>
      <w:proofErr w:type="spellStart"/>
      <w:r w:rsidRPr="00502217">
        <w:rPr>
          <w:sz w:val="19"/>
          <w:szCs w:val="19"/>
        </w:rPr>
        <w:t>analyzed</w:t>
      </w:r>
      <w:proofErr w:type="spellEnd"/>
      <w:r w:rsidRPr="00502217">
        <w:rPr>
          <w:sz w:val="19"/>
          <w:szCs w:val="19"/>
        </w:rPr>
        <w:t xml:space="preserve"> using Dunnett’s test following main effect with RM-ANOVA (</w:t>
      </w:r>
      <w:r w:rsidRPr="00502217">
        <w:rPr>
          <w:sz w:val="19"/>
          <w:szCs w:val="19"/>
          <w:vertAlign w:val="superscript"/>
        </w:rPr>
        <w:t>*</w:t>
      </w:r>
      <w:r w:rsidRPr="00502217">
        <w:rPr>
          <w:sz w:val="19"/>
          <w:szCs w:val="19"/>
        </w:rPr>
        <w:t xml:space="preserve">p &lt; </w:t>
      </w:r>
      <w:proofErr w:type="gramStart"/>
      <w:r w:rsidRPr="00502217">
        <w:rPr>
          <w:sz w:val="19"/>
          <w:szCs w:val="19"/>
        </w:rPr>
        <w:t>0.05,</w:t>
      </w:r>
      <w:r w:rsidRPr="00502217">
        <w:rPr>
          <w:sz w:val="19"/>
          <w:szCs w:val="19"/>
          <w:vertAlign w:val="superscript"/>
        </w:rPr>
        <w:t>*</w:t>
      </w:r>
      <w:proofErr w:type="gramEnd"/>
      <w:r w:rsidRPr="00502217">
        <w:rPr>
          <w:sz w:val="19"/>
          <w:szCs w:val="19"/>
          <w:vertAlign w:val="superscript"/>
        </w:rPr>
        <w:t>*</w:t>
      </w:r>
      <w:r w:rsidRPr="00502217">
        <w:rPr>
          <w:sz w:val="19"/>
          <w:szCs w:val="19"/>
        </w:rPr>
        <w:t>p &lt; 0.01)</w:t>
      </w:r>
      <w:r>
        <w:rPr>
          <w:sz w:val="19"/>
          <w:szCs w:val="19"/>
        </w:rPr>
        <w:t>.</w:t>
      </w:r>
    </w:p>
    <w:p w14:paraId="701B5DC2" w14:textId="77777777" w:rsidR="004167B4" w:rsidRDefault="004167B4" w:rsidP="004167B4">
      <w:pPr>
        <w:rPr>
          <w:rFonts w:ascii="Times New Roman" w:hAnsi="Times New Roman" w:cs="Times New Roman"/>
          <w:b/>
          <w:bCs/>
        </w:rPr>
      </w:pPr>
    </w:p>
    <w:p w14:paraId="64E8D515" w14:textId="77777777" w:rsidR="004167B4" w:rsidRDefault="004167B4" w:rsidP="004167B4">
      <w:pPr>
        <w:rPr>
          <w:rFonts w:ascii="Times New Roman" w:hAnsi="Times New Roman" w:cs="Times New Roman"/>
          <w:b/>
          <w:bCs/>
        </w:rPr>
      </w:pPr>
    </w:p>
    <w:p w14:paraId="53437F56" w14:textId="77777777" w:rsidR="004167B4" w:rsidRDefault="004167B4" w:rsidP="004167B4">
      <w:pPr>
        <w:rPr>
          <w:rFonts w:ascii="Times New Roman" w:hAnsi="Times New Roman" w:cs="Times New Roman"/>
          <w:b/>
          <w:bCs/>
        </w:rPr>
      </w:pPr>
    </w:p>
    <w:p w14:paraId="5F78F7FB" w14:textId="77777777" w:rsidR="004167B4" w:rsidRDefault="004167B4" w:rsidP="004167B4">
      <w:pPr>
        <w:rPr>
          <w:rFonts w:ascii="Times New Roman" w:hAnsi="Times New Roman" w:cs="Times New Roman"/>
          <w:b/>
          <w:bCs/>
        </w:rPr>
      </w:pPr>
    </w:p>
    <w:p w14:paraId="3ECE4E0C" w14:textId="77777777" w:rsidR="004167B4" w:rsidRDefault="004167B4" w:rsidP="004167B4">
      <w:pPr>
        <w:rPr>
          <w:rFonts w:ascii="Times New Roman" w:hAnsi="Times New Roman" w:cs="Times New Roman"/>
          <w:b/>
          <w:bCs/>
        </w:rPr>
      </w:pPr>
    </w:p>
    <w:p w14:paraId="0B94F17D" w14:textId="77777777" w:rsidR="004167B4" w:rsidRDefault="004167B4" w:rsidP="004167B4">
      <w:pPr>
        <w:rPr>
          <w:rFonts w:ascii="Times New Roman" w:hAnsi="Times New Roman" w:cs="Times New Roman"/>
          <w:b/>
          <w:bCs/>
        </w:rPr>
      </w:pPr>
    </w:p>
    <w:p w14:paraId="6C00F4B1" w14:textId="77777777" w:rsidR="004167B4" w:rsidRDefault="004167B4" w:rsidP="004167B4">
      <w:pPr>
        <w:rPr>
          <w:rFonts w:ascii="Times New Roman" w:hAnsi="Times New Roman" w:cs="Times New Roman"/>
          <w:b/>
          <w:bCs/>
        </w:rPr>
      </w:pPr>
    </w:p>
    <w:p w14:paraId="7BB8118C" w14:textId="77777777" w:rsidR="004167B4" w:rsidRDefault="004167B4" w:rsidP="004167B4">
      <w:pPr>
        <w:rPr>
          <w:rFonts w:ascii="Times New Roman" w:hAnsi="Times New Roman" w:cs="Times New Roman"/>
          <w:b/>
          <w:bCs/>
        </w:rPr>
      </w:pPr>
    </w:p>
    <w:p w14:paraId="5F863399" w14:textId="77777777" w:rsidR="004167B4" w:rsidRDefault="004167B4" w:rsidP="004167B4">
      <w:pPr>
        <w:rPr>
          <w:rFonts w:ascii="Times New Roman" w:hAnsi="Times New Roman" w:cs="Times New Roman"/>
          <w:b/>
          <w:bCs/>
        </w:rPr>
      </w:pPr>
    </w:p>
    <w:p w14:paraId="3A766BA5" w14:textId="77777777" w:rsidR="004167B4" w:rsidRDefault="004167B4" w:rsidP="004167B4">
      <w:pPr>
        <w:rPr>
          <w:rFonts w:ascii="Times New Roman" w:hAnsi="Times New Roman" w:cs="Times New Roman"/>
          <w:b/>
          <w:bCs/>
        </w:rPr>
      </w:pPr>
    </w:p>
    <w:p w14:paraId="6C0C6477" w14:textId="77777777" w:rsidR="004167B4" w:rsidRDefault="004167B4" w:rsidP="004167B4">
      <w:pPr>
        <w:rPr>
          <w:rFonts w:ascii="Times New Roman" w:hAnsi="Times New Roman" w:cs="Times New Roman"/>
          <w:b/>
          <w:bCs/>
        </w:rPr>
      </w:pPr>
    </w:p>
    <w:p w14:paraId="32772D08" w14:textId="77777777" w:rsidR="004167B4" w:rsidRDefault="004167B4" w:rsidP="004167B4">
      <w:pPr>
        <w:rPr>
          <w:rFonts w:ascii="Times New Roman" w:hAnsi="Times New Roman" w:cs="Times New Roman"/>
          <w:b/>
          <w:bCs/>
        </w:rPr>
      </w:pPr>
    </w:p>
    <w:p w14:paraId="210752DE" w14:textId="77777777" w:rsidR="004167B4" w:rsidRDefault="004167B4" w:rsidP="004167B4">
      <w:pPr>
        <w:rPr>
          <w:rFonts w:ascii="Times New Roman" w:hAnsi="Times New Roman" w:cs="Times New Roman"/>
          <w:b/>
          <w:bCs/>
        </w:rPr>
      </w:pPr>
    </w:p>
    <w:p w14:paraId="3102C2A6" w14:textId="77777777" w:rsidR="004167B4" w:rsidRDefault="004167B4" w:rsidP="004167B4">
      <w:pPr>
        <w:rPr>
          <w:rFonts w:ascii="Times New Roman" w:hAnsi="Times New Roman" w:cs="Times New Roman"/>
          <w:b/>
          <w:bCs/>
        </w:rPr>
      </w:pPr>
    </w:p>
    <w:p w14:paraId="51F23664" w14:textId="77777777" w:rsidR="004167B4" w:rsidRDefault="004167B4" w:rsidP="004167B4">
      <w:pPr>
        <w:rPr>
          <w:rFonts w:ascii="Times New Roman" w:hAnsi="Times New Roman" w:cs="Times New Roman"/>
          <w:b/>
          <w:bCs/>
        </w:rPr>
      </w:pPr>
    </w:p>
    <w:p w14:paraId="541D7D3C" w14:textId="77777777" w:rsidR="004167B4" w:rsidRDefault="004167B4" w:rsidP="004167B4">
      <w:pPr>
        <w:rPr>
          <w:rFonts w:ascii="Times New Roman" w:hAnsi="Times New Roman" w:cs="Times New Roman"/>
          <w:b/>
          <w:bCs/>
        </w:rPr>
      </w:pPr>
    </w:p>
    <w:p w14:paraId="0A5A37A6" w14:textId="77777777" w:rsidR="004167B4" w:rsidRDefault="004167B4" w:rsidP="004167B4">
      <w:pPr>
        <w:rPr>
          <w:rFonts w:ascii="Times New Roman" w:hAnsi="Times New Roman" w:cs="Times New Roman"/>
          <w:b/>
          <w:bCs/>
        </w:rPr>
      </w:pPr>
    </w:p>
    <w:p w14:paraId="42158E68" w14:textId="77777777" w:rsidR="004167B4" w:rsidRDefault="004167B4" w:rsidP="004167B4">
      <w:pPr>
        <w:rPr>
          <w:rFonts w:ascii="Times New Roman" w:hAnsi="Times New Roman" w:cs="Times New Roman"/>
          <w:b/>
          <w:bCs/>
        </w:rPr>
      </w:pPr>
    </w:p>
    <w:p w14:paraId="500500F9" w14:textId="77777777" w:rsidR="004167B4" w:rsidRDefault="004167B4" w:rsidP="004167B4">
      <w:pPr>
        <w:rPr>
          <w:rFonts w:ascii="Times New Roman" w:hAnsi="Times New Roman" w:cs="Times New Roman"/>
          <w:b/>
          <w:bCs/>
        </w:rPr>
      </w:pPr>
    </w:p>
    <w:p w14:paraId="6B033E73" w14:textId="77777777" w:rsidR="004167B4" w:rsidRDefault="004167B4" w:rsidP="004167B4">
      <w:pPr>
        <w:rPr>
          <w:rFonts w:ascii="Times New Roman" w:hAnsi="Times New Roman" w:cs="Times New Roman"/>
          <w:b/>
          <w:bCs/>
        </w:rPr>
      </w:pPr>
    </w:p>
    <w:p w14:paraId="767FB47D" w14:textId="77777777" w:rsidR="004167B4" w:rsidRDefault="004167B4" w:rsidP="004167B4">
      <w:pPr>
        <w:rPr>
          <w:rFonts w:ascii="Times New Roman" w:hAnsi="Times New Roman" w:cs="Times New Roman"/>
          <w:b/>
          <w:bCs/>
        </w:rPr>
      </w:pPr>
    </w:p>
    <w:p w14:paraId="1C3C2336" w14:textId="77777777" w:rsidR="004167B4" w:rsidRDefault="004167B4" w:rsidP="004167B4">
      <w:pPr>
        <w:rPr>
          <w:rFonts w:ascii="Times New Roman" w:hAnsi="Times New Roman" w:cs="Times New Roman"/>
          <w:b/>
          <w:bCs/>
        </w:rPr>
      </w:pPr>
    </w:p>
    <w:p w14:paraId="4A1F9593" w14:textId="77777777" w:rsidR="004167B4" w:rsidRDefault="004167B4" w:rsidP="004167B4">
      <w:pPr>
        <w:rPr>
          <w:rFonts w:ascii="Times New Roman" w:hAnsi="Times New Roman" w:cs="Times New Roman"/>
          <w:b/>
          <w:bCs/>
        </w:rPr>
      </w:pPr>
      <w:r>
        <w:rPr>
          <w:rFonts w:ascii="Times New Roman" w:hAnsi="Times New Roman" w:cs="Times New Roman"/>
          <w:b/>
          <w:bCs/>
        </w:rPr>
        <w:t xml:space="preserve">Supplementary Tables </w:t>
      </w:r>
    </w:p>
    <w:p w14:paraId="38BA02C4" w14:textId="77777777" w:rsidR="004167B4" w:rsidRDefault="004167B4" w:rsidP="004167B4">
      <w:pPr>
        <w:rPr>
          <w:rFonts w:ascii="Times New Roman" w:hAnsi="Times New Roman" w:cs="Times New Roman"/>
          <w:b/>
          <w:bCs/>
        </w:rPr>
      </w:pPr>
    </w:p>
    <w:p w14:paraId="5308F54A" w14:textId="77777777" w:rsidR="004167B4" w:rsidRPr="00FD288B" w:rsidRDefault="004167B4" w:rsidP="004167B4">
      <w:pPr>
        <w:rPr>
          <w:rFonts w:ascii="Times New Roman" w:hAnsi="Times New Roman" w:cs="Times New Roman"/>
          <w:i/>
          <w:iCs/>
        </w:rPr>
      </w:pPr>
      <w:r>
        <w:rPr>
          <w:rFonts w:ascii="Times New Roman" w:hAnsi="Times New Roman" w:cs="Times New Roman"/>
          <w:i/>
          <w:iCs/>
        </w:rPr>
        <w:t>Table S1</w:t>
      </w:r>
    </w:p>
    <w:p w14:paraId="19B6FACA" w14:textId="77777777" w:rsidR="004167B4" w:rsidRDefault="004167B4" w:rsidP="004167B4">
      <w:pPr>
        <w:rPr>
          <w:rFonts w:ascii="Times New Roman" w:hAnsi="Times New Roman" w:cs="Times New Roman"/>
          <w:b/>
          <w:bCs/>
        </w:rPr>
      </w:pPr>
    </w:p>
    <w:tbl>
      <w:tblPr>
        <w:tblStyle w:val="TableGrid"/>
        <w:tblW w:w="0" w:type="auto"/>
        <w:tblLook w:val="04A0" w:firstRow="1" w:lastRow="0" w:firstColumn="1" w:lastColumn="0" w:noHBand="0" w:noVBand="1"/>
      </w:tblPr>
      <w:tblGrid>
        <w:gridCol w:w="1480"/>
        <w:gridCol w:w="1766"/>
        <w:gridCol w:w="1916"/>
        <w:gridCol w:w="1965"/>
        <w:gridCol w:w="1889"/>
      </w:tblGrid>
      <w:tr w:rsidR="004167B4" w14:paraId="0102C601" w14:textId="77777777" w:rsidTr="006772F3">
        <w:tc>
          <w:tcPr>
            <w:tcW w:w="1480" w:type="dxa"/>
            <w:shd w:val="clear" w:color="auto" w:fill="000000" w:themeFill="text1"/>
            <w:vAlign w:val="center"/>
          </w:tcPr>
          <w:p w14:paraId="1BBFE83C" w14:textId="77777777" w:rsidR="004167B4" w:rsidRPr="00A35345" w:rsidRDefault="004167B4" w:rsidP="006772F3">
            <w:pPr>
              <w:jc w:val="center"/>
              <w:rPr>
                <w:b/>
                <w:bCs/>
              </w:rPr>
            </w:pPr>
            <w:r w:rsidRPr="00A35345">
              <w:rPr>
                <w:b/>
                <w:bCs/>
              </w:rPr>
              <w:t>Cohort</w:t>
            </w:r>
          </w:p>
        </w:tc>
        <w:tc>
          <w:tcPr>
            <w:tcW w:w="1766" w:type="dxa"/>
            <w:shd w:val="clear" w:color="auto" w:fill="000000" w:themeFill="text1"/>
            <w:vAlign w:val="center"/>
          </w:tcPr>
          <w:p w14:paraId="2C3CF8E6" w14:textId="77777777" w:rsidR="004167B4" w:rsidRPr="00A35345" w:rsidRDefault="004167B4" w:rsidP="006772F3">
            <w:pPr>
              <w:jc w:val="center"/>
              <w:rPr>
                <w:b/>
                <w:bCs/>
              </w:rPr>
            </w:pPr>
            <w:r w:rsidRPr="00A35345">
              <w:rPr>
                <w:b/>
                <w:bCs/>
              </w:rPr>
              <w:t>Test</w:t>
            </w:r>
          </w:p>
        </w:tc>
        <w:tc>
          <w:tcPr>
            <w:tcW w:w="1916" w:type="dxa"/>
            <w:shd w:val="clear" w:color="auto" w:fill="000000" w:themeFill="text1"/>
            <w:vAlign w:val="center"/>
          </w:tcPr>
          <w:p w14:paraId="3A2564C0" w14:textId="77777777" w:rsidR="004167B4" w:rsidRPr="00A35345" w:rsidRDefault="004167B4" w:rsidP="006772F3">
            <w:pPr>
              <w:jc w:val="center"/>
              <w:rPr>
                <w:b/>
                <w:bCs/>
                <w:sz w:val="22"/>
                <w:szCs w:val="22"/>
              </w:rPr>
            </w:pPr>
            <w:r w:rsidRPr="00A35345">
              <w:rPr>
                <w:b/>
                <w:bCs/>
                <w:sz w:val="22"/>
                <w:szCs w:val="22"/>
              </w:rPr>
              <w:t>Substrate A</w:t>
            </w:r>
          </w:p>
        </w:tc>
        <w:tc>
          <w:tcPr>
            <w:tcW w:w="1965" w:type="dxa"/>
            <w:shd w:val="clear" w:color="auto" w:fill="000000" w:themeFill="text1"/>
            <w:vAlign w:val="center"/>
          </w:tcPr>
          <w:p w14:paraId="4796E162" w14:textId="77777777" w:rsidR="004167B4" w:rsidRPr="00A35345" w:rsidRDefault="004167B4" w:rsidP="006772F3">
            <w:pPr>
              <w:jc w:val="center"/>
              <w:rPr>
                <w:b/>
                <w:bCs/>
                <w:sz w:val="22"/>
                <w:szCs w:val="22"/>
              </w:rPr>
            </w:pPr>
            <w:r w:rsidRPr="00A35345">
              <w:rPr>
                <w:b/>
                <w:bCs/>
                <w:sz w:val="22"/>
                <w:szCs w:val="22"/>
              </w:rPr>
              <w:t>Substrate B</w:t>
            </w:r>
          </w:p>
        </w:tc>
        <w:tc>
          <w:tcPr>
            <w:tcW w:w="1889" w:type="dxa"/>
            <w:shd w:val="clear" w:color="auto" w:fill="000000" w:themeFill="text1"/>
            <w:vAlign w:val="center"/>
          </w:tcPr>
          <w:p w14:paraId="025138F5" w14:textId="77777777" w:rsidR="004167B4" w:rsidRPr="00A35345" w:rsidRDefault="004167B4" w:rsidP="006772F3">
            <w:pPr>
              <w:jc w:val="center"/>
              <w:rPr>
                <w:b/>
                <w:bCs/>
                <w:sz w:val="22"/>
                <w:szCs w:val="22"/>
              </w:rPr>
            </w:pPr>
            <w:r w:rsidRPr="00A35345">
              <w:rPr>
                <w:b/>
                <w:bCs/>
                <w:sz w:val="22"/>
                <w:szCs w:val="22"/>
              </w:rPr>
              <w:t>Substrate C (blank)</w:t>
            </w:r>
          </w:p>
        </w:tc>
      </w:tr>
      <w:tr w:rsidR="004167B4" w14:paraId="3B103847" w14:textId="77777777" w:rsidTr="006772F3">
        <w:tc>
          <w:tcPr>
            <w:tcW w:w="1480" w:type="dxa"/>
            <w:vMerge w:val="restart"/>
            <w:vAlign w:val="center"/>
          </w:tcPr>
          <w:p w14:paraId="6272D447" w14:textId="77777777" w:rsidR="004167B4" w:rsidRPr="00A35345" w:rsidRDefault="004167B4" w:rsidP="006772F3">
            <w:pPr>
              <w:jc w:val="center"/>
              <w:rPr>
                <w:b/>
                <w:bCs/>
                <w:sz w:val="20"/>
                <w:szCs w:val="20"/>
              </w:rPr>
            </w:pPr>
            <w:r w:rsidRPr="00A35345">
              <w:rPr>
                <w:b/>
                <w:bCs/>
                <w:sz w:val="20"/>
                <w:szCs w:val="20"/>
              </w:rPr>
              <w:t>Cohort 1</w:t>
            </w:r>
          </w:p>
        </w:tc>
        <w:tc>
          <w:tcPr>
            <w:tcW w:w="1766" w:type="dxa"/>
            <w:vAlign w:val="center"/>
          </w:tcPr>
          <w:p w14:paraId="6A46964E" w14:textId="77777777" w:rsidR="004167B4" w:rsidRPr="00A35345" w:rsidRDefault="004167B4" w:rsidP="006772F3">
            <w:pPr>
              <w:jc w:val="center"/>
              <w:rPr>
                <w:b/>
                <w:bCs/>
                <w:sz w:val="20"/>
                <w:szCs w:val="20"/>
              </w:rPr>
            </w:pPr>
            <w:r w:rsidRPr="00A35345">
              <w:rPr>
                <w:b/>
                <w:bCs/>
                <w:sz w:val="20"/>
                <w:szCs w:val="20"/>
              </w:rPr>
              <w:t>Test 1</w:t>
            </w:r>
          </w:p>
        </w:tc>
        <w:tc>
          <w:tcPr>
            <w:tcW w:w="1916" w:type="dxa"/>
          </w:tcPr>
          <w:p w14:paraId="3101185C" w14:textId="77777777" w:rsidR="004167B4" w:rsidRPr="00A35345" w:rsidRDefault="004167B4" w:rsidP="006772F3">
            <w:pPr>
              <w:jc w:val="center"/>
              <w:rPr>
                <w:sz w:val="20"/>
                <w:szCs w:val="20"/>
              </w:rPr>
            </w:pPr>
            <w:r w:rsidRPr="00A35345">
              <w:rPr>
                <w:sz w:val="20"/>
                <w:szCs w:val="20"/>
              </w:rPr>
              <w:t>cotton wool balls</w:t>
            </w:r>
          </w:p>
        </w:tc>
        <w:tc>
          <w:tcPr>
            <w:tcW w:w="1965" w:type="dxa"/>
          </w:tcPr>
          <w:p w14:paraId="12105C17" w14:textId="77777777" w:rsidR="004167B4" w:rsidRPr="00A35345" w:rsidRDefault="004167B4" w:rsidP="006772F3">
            <w:pPr>
              <w:jc w:val="center"/>
              <w:rPr>
                <w:sz w:val="20"/>
                <w:szCs w:val="20"/>
              </w:rPr>
            </w:pPr>
            <w:r w:rsidRPr="00A35345">
              <w:rPr>
                <w:sz w:val="20"/>
                <w:szCs w:val="20"/>
              </w:rPr>
              <w:t>hairbands</w:t>
            </w:r>
          </w:p>
        </w:tc>
        <w:tc>
          <w:tcPr>
            <w:tcW w:w="1889" w:type="dxa"/>
          </w:tcPr>
          <w:p w14:paraId="18A98998" w14:textId="77777777" w:rsidR="004167B4" w:rsidRPr="00A35345" w:rsidRDefault="004167B4" w:rsidP="006772F3">
            <w:pPr>
              <w:jc w:val="center"/>
              <w:rPr>
                <w:sz w:val="20"/>
                <w:szCs w:val="20"/>
              </w:rPr>
            </w:pPr>
            <w:r w:rsidRPr="00A35345">
              <w:rPr>
                <w:sz w:val="20"/>
                <w:szCs w:val="20"/>
              </w:rPr>
              <w:t>stringy cloth</w:t>
            </w:r>
          </w:p>
        </w:tc>
      </w:tr>
      <w:tr w:rsidR="004167B4" w14:paraId="7A9D9155" w14:textId="77777777" w:rsidTr="006772F3">
        <w:tc>
          <w:tcPr>
            <w:tcW w:w="1480" w:type="dxa"/>
            <w:vMerge/>
          </w:tcPr>
          <w:p w14:paraId="784BCE23" w14:textId="77777777" w:rsidR="004167B4" w:rsidRPr="00A35345" w:rsidRDefault="004167B4" w:rsidP="006772F3">
            <w:pPr>
              <w:jc w:val="center"/>
              <w:rPr>
                <w:b/>
                <w:bCs/>
                <w:sz w:val="20"/>
                <w:szCs w:val="20"/>
              </w:rPr>
            </w:pPr>
          </w:p>
        </w:tc>
        <w:tc>
          <w:tcPr>
            <w:tcW w:w="1766" w:type="dxa"/>
          </w:tcPr>
          <w:p w14:paraId="0F300676" w14:textId="77777777" w:rsidR="004167B4" w:rsidRPr="00A35345" w:rsidRDefault="004167B4" w:rsidP="006772F3">
            <w:pPr>
              <w:jc w:val="center"/>
              <w:rPr>
                <w:b/>
                <w:bCs/>
                <w:sz w:val="20"/>
                <w:szCs w:val="20"/>
              </w:rPr>
            </w:pPr>
            <w:r w:rsidRPr="00A35345">
              <w:rPr>
                <w:b/>
                <w:bCs/>
                <w:sz w:val="20"/>
                <w:szCs w:val="20"/>
              </w:rPr>
              <w:t>Test 2</w:t>
            </w:r>
          </w:p>
        </w:tc>
        <w:tc>
          <w:tcPr>
            <w:tcW w:w="1916" w:type="dxa"/>
          </w:tcPr>
          <w:p w14:paraId="40748601" w14:textId="77777777" w:rsidR="004167B4" w:rsidRPr="00A35345" w:rsidRDefault="004167B4" w:rsidP="006772F3">
            <w:pPr>
              <w:jc w:val="center"/>
              <w:rPr>
                <w:sz w:val="20"/>
                <w:szCs w:val="20"/>
              </w:rPr>
            </w:pPr>
            <w:r w:rsidRPr="00A35345">
              <w:rPr>
                <w:sz w:val="20"/>
                <w:szCs w:val="20"/>
              </w:rPr>
              <w:t>yellow bath sponge</w:t>
            </w:r>
          </w:p>
        </w:tc>
        <w:tc>
          <w:tcPr>
            <w:tcW w:w="1965" w:type="dxa"/>
          </w:tcPr>
          <w:p w14:paraId="5145A37D" w14:textId="77777777" w:rsidR="004167B4" w:rsidRPr="00A35345" w:rsidRDefault="004167B4" w:rsidP="006772F3">
            <w:pPr>
              <w:jc w:val="center"/>
              <w:rPr>
                <w:sz w:val="20"/>
                <w:szCs w:val="20"/>
              </w:rPr>
            </w:pPr>
            <w:r w:rsidRPr="00A35345">
              <w:rPr>
                <w:sz w:val="20"/>
                <w:szCs w:val="20"/>
              </w:rPr>
              <w:t>duster</w:t>
            </w:r>
          </w:p>
        </w:tc>
        <w:tc>
          <w:tcPr>
            <w:tcW w:w="1889" w:type="dxa"/>
          </w:tcPr>
          <w:p w14:paraId="779DC50E" w14:textId="77777777" w:rsidR="004167B4" w:rsidRPr="00A35345" w:rsidRDefault="004167B4" w:rsidP="006772F3">
            <w:pPr>
              <w:jc w:val="center"/>
              <w:rPr>
                <w:sz w:val="20"/>
                <w:szCs w:val="20"/>
              </w:rPr>
            </w:pPr>
            <w:r w:rsidRPr="00A35345">
              <w:rPr>
                <w:sz w:val="20"/>
                <w:szCs w:val="20"/>
              </w:rPr>
              <w:t>absorbent fibre</w:t>
            </w:r>
          </w:p>
        </w:tc>
      </w:tr>
      <w:tr w:rsidR="004167B4" w14:paraId="1CAC8D48" w14:textId="77777777" w:rsidTr="006772F3">
        <w:tc>
          <w:tcPr>
            <w:tcW w:w="1480" w:type="dxa"/>
            <w:vMerge/>
          </w:tcPr>
          <w:p w14:paraId="09DD75A0" w14:textId="77777777" w:rsidR="004167B4" w:rsidRPr="00A35345" w:rsidRDefault="004167B4" w:rsidP="006772F3">
            <w:pPr>
              <w:jc w:val="center"/>
              <w:rPr>
                <w:b/>
                <w:bCs/>
                <w:sz w:val="20"/>
                <w:szCs w:val="20"/>
              </w:rPr>
            </w:pPr>
          </w:p>
        </w:tc>
        <w:tc>
          <w:tcPr>
            <w:tcW w:w="1766" w:type="dxa"/>
          </w:tcPr>
          <w:p w14:paraId="0FF62576" w14:textId="77777777" w:rsidR="004167B4" w:rsidRPr="00A35345" w:rsidRDefault="004167B4" w:rsidP="006772F3">
            <w:pPr>
              <w:jc w:val="center"/>
              <w:rPr>
                <w:b/>
                <w:bCs/>
                <w:sz w:val="20"/>
                <w:szCs w:val="20"/>
              </w:rPr>
            </w:pPr>
            <w:r w:rsidRPr="00A35345">
              <w:rPr>
                <w:b/>
                <w:bCs/>
                <w:sz w:val="20"/>
                <w:szCs w:val="20"/>
              </w:rPr>
              <w:t>Test 3</w:t>
            </w:r>
          </w:p>
        </w:tc>
        <w:tc>
          <w:tcPr>
            <w:tcW w:w="1916" w:type="dxa"/>
          </w:tcPr>
          <w:p w14:paraId="7107EB64" w14:textId="77777777" w:rsidR="004167B4" w:rsidRPr="00A35345" w:rsidRDefault="004167B4" w:rsidP="006772F3">
            <w:pPr>
              <w:jc w:val="center"/>
              <w:rPr>
                <w:sz w:val="20"/>
                <w:szCs w:val="20"/>
              </w:rPr>
            </w:pPr>
            <w:r w:rsidRPr="00A35345">
              <w:rPr>
                <w:sz w:val="20"/>
                <w:szCs w:val="20"/>
              </w:rPr>
              <w:t>shredded paper</w:t>
            </w:r>
          </w:p>
        </w:tc>
        <w:tc>
          <w:tcPr>
            <w:tcW w:w="1965" w:type="dxa"/>
          </w:tcPr>
          <w:p w14:paraId="57DE5F20" w14:textId="77777777" w:rsidR="004167B4" w:rsidRPr="00A35345" w:rsidRDefault="004167B4" w:rsidP="006772F3">
            <w:pPr>
              <w:jc w:val="center"/>
              <w:rPr>
                <w:sz w:val="20"/>
                <w:szCs w:val="20"/>
              </w:rPr>
            </w:pPr>
            <w:r w:rsidRPr="00A35345">
              <w:rPr>
                <w:sz w:val="20"/>
                <w:szCs w:val="20"/>
              </w:rPr>
              <w:t>silk</w:t>
            </w:r>
          </w:p>
        </w:tc>
        <w:tc>
          <w:tcPr>
            <w:tcW w:w="1889" w:type="dxa"/>
          </w:tcPr>
          <w:p w14:paraId="08F43BF3" w14:textId="77777777" w:rsidR="004167B4" w:rsidRPr="00A35345" w:rsidRDefault="004167B4" w:rsidP="006772F3">
            <w:pPr>
              <w:jc w:val="center"/>
              <w:rPr>
                <w:sz w:val="20"/>
                <w:szCs w:val="20"/>
              </w:rPr>
            </w:pPr>
            <w:r w:rsidRPr="00A35345">
              <w:rPr>
                <w:sz w:val="20"/>
                <w:szCs w:val="20"/>
              </w:rPr>
              <w:t>organza</w:t>
            </w:r>
          </w:p>
        </w:tc>
      </w:tr>
      <w:tr w:rsidR="004167B4" w14:paraId="74DFD82C" w14:textId="77777777" w:rsidTr="006772F3">
        <w:tc>
          <w:tcPr>
            <w:tcW w:w="1480" w:type="dxa"/>
            <w:vMerge/>
          </w:tcPr>
          <w:p w14:paraId="22B4B8E2" w14:textId="77777777" w:rsidR="004167B4" w:rsidRPr="00A35345" w:rsidRDefault="004167B4" w:rsidP="006772F3">
            <w:pPr>
              <w:jc w:val="center"/>
              <w:rPr>
                <w:b/>
                <w:bCs/>
                <w:sz w:val="20"/>
                <w:szCs w:val="20"/>
              </w:rPr>
            </w:pPr>
          </w:p>
        </w:tc>
        <w:tc>
          <w:tcPr>
            <w:tcW w:w="1766" w:type="dxa"/>
          </w:tcPr>
          <w:p w14:paraId="0A2572A6" w14:textId="77777777" w:rsidR="004167B4" w:rsidRPr="00A35345" w:rsidRDefault="004167B4" w:rsidP="006772F3">
            <w:pPr>
              <w:jc w:val="center"/>
              <w:rPr>
                <w:b/>
                <w:bCs/>
                <w:sz w:val="20"/>
                <w:szCs w:val="20"/>
              </w:rPr>
            </w:pPr>
            <w:r w:rsidRPr="00A35345">
              <w:rPr>
                <w:b/>
                <w:bCs/>
                <w:sz w:val="20"/>
                <w:szCs w:val="20"/>
              </w:rPr>
              <w:t>Test 4</w:t>
            </w:r>
          </w:p>
        </w:tc>
        <w:tc>
          <w:tcPr>
            <w:tcW w:w="1916" w:type="dxa"/>
          </w:tcPr>
          <w:p w14:paraId="59ABF4CA" w14:textId="77777777" w:rsidR="004167B4" w:rsidRPr="00A35345" w:rsidRDefault="004167B4" w:rsidP="006772F3">
            <w:pPr>
              <w:jc w:val="center"/>
              <w:rPr>
                <w:sz w:val="20"/>
                <w:szCs w:val="20"/>
              </w:rPr>
            </w:pPr>
            <w:r w:rsidRPr="00A35345">
              <w:rPr>
                <w:sz w:val="20"/>
                <w:szCs w:val="20"/>
              </w:rPr>
              <w:t>tights</w:t>
            </w:r>
          </w:p>
        </w:tc>
        <w:tc>
          <w:tcPr>
            <w:tcW w:w="1965" w:type="dxa"/>
          </w:tcPr>
          <w:p w14:paraId="34DAC2D9" w14:textId="77777777" w:rsidR="004167B4" w:rsidRPr="00A35345" w:rsidRDefault="004167B4" w:rsidP="006772F3">
            <w:pPr>
              <w:jc w:val="center"/>
              <w:rPr>
                <w:sz w:val="20"/>
                <w:szCs w:val="20"/>
              </w:rPr>
            </w:pPr>
            <w:r w:rsidRPr="00A35345">
              <w:rPr>
                <w:sz w:val="20"/>
                <w:szCs w:val="20"/>
              </w:rPr>
              <w:t>umbrella</w:t>
            </w:r>
          </w:p>
        </w:tc>
        <w:tc>
          <w:tcPr>
            <w:tcW w:w="1889" w:type="dxa"/>
          </w:tcPr>
          <w:p w14:paraId="4771D406" w14:textId="77777777" w:rsidR="004167B4" w:rsidRPr="00A35345" w:rsidRDefault="004167B4" w:rsidP="006772F3">
            <w:pPr>
              <w:jc w:val="center"/>
              <w:rPr>
                <w:sz w:val="20"/>
                <w:szCs w:val="20"/>
              </w:rPr>
            </w:pPr>
            <w:r w:rsidRPr="00A35345">
              <w:rPr>
                <w:sz w:val="20"/>
                <w:szCs w:val="20"/>
              </w:rPr>
              <w:t>Christmas ribbon</w:t>
            </w:r>
          </w:p>
        </w:tc>
      </w:tr>
      <w:tr w:rsidR="004167B4" w14:paraId="12F8FDA8" w14:textId="77777777" w:rsidTr="006772F3">
        <w:tc>
          <w:tcPr>
            <w:tcW w:w="1480" w:type="dxa"/>
            <w:vMerge/>
          </w:tcPr>
          <w:p w14:paraId="4A7502B3" w14:textId="77777777" w:rsidR="004167B4" w:rsidRPr="00A35345" w:rsidRDefault="004167B4" w:rsidP="006772F3">
            <w:pPr>
              <w:jc w:val="center"/>
              <w:rPr>
                <w:b/>
                <w:bCs/>
                <w:sz w:val="20"/>
                <w:szCs w:val="20"/>
              </w:rPr>
            </w:pPr>
          </w:p>
        </w:tc>
        <w:tc>
          <w:tcPr>
            <w:tcW w:w="1766" w:type="dxa"/>
          </w:tcPr>
          <w:p w14:paraId="05F56A77" w14:textId="77777777" w:rsidR="004167B4" w:rsidRPr="00A35345" w:rsidRDefault="004167B4" w:rsidP="006772F3">
            <w:pPr>
              <w:jc w:val="center"/>
              <w:rPr>
                <w:b/>
                <w:bCs/>
                <w:sz w:val="20"/>
                <w:szCs w:val="20"/>
              </w:rPr>
            </w:pPr>
            <w:r w:rsidRPr="00A35345">
              <w:rPr>
                <w:b/>
                <w:bCs/>
                <w:sz w:val="20"/>
                <w:szCs w:val="20"/>
              </w:rPr>
              <w:t>Test 5</w:t>
            </w:r>
          </w:p>
        </w:tc>
        <w:tc>
          <w:tcPr>
            <w:tcW w:w="1916" w:type="dxa"/>
          </w:tcPr>
          <w:p w14:paraId="33021E1D" w14:textId="77777777" w:rsidR="004167B4" w:rsidRPr="00A35345" w:rsidRDefault="004167B4" w:rsidP="006772F3">
            <w:pPr>
              <w:jc w:val="center"/>
              <w:rPr>
                <w:sz w:val="20"/>
                <w:szCs w:val="20"/>
              </w:rPr>
            </w:pPr>
            <w:r w:rsidRPr="00A35345">
              <w:rPr>
                <w:sz w:val="20"/>
                <w:szCs w:val="20"/>
              </w:rPr>
              <w:t>balloons</w:t>
            </w:r>
          </w:p>
        </w:tc>
        <w:tc>
          <w:tcPr>
            <w:tcW w:w="1965" w:type="dxa"/>
          </w:tcPr>
          <w:p w14:paraId="734A11ED" w14:textId="77777777" w:rsidR="004167B4" w:rsidRPr="00A35345" w:rsidRDefault="004167B4" w:rsidP="006772F3">
            <w:pPr>
              <w:jc w:val="center"/>
              <w:rPr>
                <w:sz w:val="20"/>
                <w:szCs w:val="20"/>
              </w:rPr>
            </w:pPr>
            <w:r w:rsidRPr="00A35345">
              <w:rPr>
                <w:sz w:val="20"/>
                <w:szCs w:val="20"/>
              </w:rPr>
              <w:t>leather</w:t>
            </w:r>
          </w:p>
        </w:tc>
        <w:tc>
          <w:tcPr>
            <w:tcW w:w="1889" w:type="dxa"/>
          </w:tcPr>
          <w:p w14:paraId="7B9EB7AA" w14:textId="77777777" w:rsidR="004167B4" w:rsidRPr="00A35345" w:rsidRDefault="004167B4" w:rsidP="006772F3">
            <w:pPr>
              <w:jc w:val="center"/>
              <w:rPr>
                <w:sz w:val="20"/>
                <w:szCs w:val="20"/>
              </w:rPr>
            </w:pPr>
            <w:r w:rsidRPr="00A35345">
              <w:rPr>
                <w:sz w:val="20"/>
                <w:szCs w:val="20"/>
              </w:rPr>
              <w:t>cotton mix</w:t>
            </w:r>
          </w:p>
        </w:tc>
      </w:tr>
      <w:tr w:rsidR="004167B4" w14:paraId="26C6292B" w14:textId="77777777" w:rsidTr="006772F3">
        <w:tc>
          <w:tcPr>
            <w:tcW w:w="1480" w:type="dxa"/>
            <w:vMerge/>
          </w:tcPr>
          <w:p w14:paraId="7527C41C" w14:textId="77777777" w:rsidR="004167B4" w:rsidRPr="00A35345" w:rsidRDefault="004167B4" w:rsidP="006772F3">
            <w:pPr>
              <w:jc w:val="center"/>
              <w:rPr>
                <w:b/>
                <w:bCs/>
                <w:sz w:val="20"/>
                <w:szCs w:val="20"/>
              </w:rPr>
            </w:pPr>
          </w:p>
        </w:tc>
        <w:tc>
          <w:tcPr>
            <w:tcW w:w="1766" w:type="dxa"/>
          </w:tcPr>
          <w:p w14:paraId="119B5B37" w14:textId="77777777" w:rsidR="004167B4" w:rsidRPr="00A35345" w:rsidRDefault="004167B4" w:rsidP="006772F3">
            <w:pPr>
              <w:jc w:val="center"/>
              <w:rPr>
                <w:b/>
                <w:bCs/>
                <w:sz w:val="20"/>
                <w:szCs w:val="20"/>
              </w:rPr>
            </w:pPr>
            <w:r w:rsidRPr="00A35345">
              <w:rPr>
                <w:b/>
                <w:bCs/>
                <w:sz w:val="20"/>
                <w:szCs w:val="20"/>
              </w:rPr>
              <w:t>Test 6</w:t>
            </w:r>
          </w:p>
        </w:tc>
        <w:tc>
          <w:tcPr>
            <w:tcW w:w="1916" w:type="dxa"/>
          </w:tcPr>
          <w:p w14:paraId="1006F5D2" w14:textId="77777777" w:rsidR="004167B4" w:rsidRPr="00A35345" w:rsidRDefault="004167B4" w:rsidP="006772F3">
            <w:pPr>
              <w:jc w:val="center"/>
              <w:rPr>
                <w:sz w:val="20"/>
                <w:szCs w:val="20"/>
              </w:rPr>
            </w:pPr>
            <w:r w:rsidRPr="00A35345">
              <w:rPr>
                <w:sz w:val="20"/>
                <w:szCs w:val="20"/>
              </w:rPr>
              <w:t>newspaper</w:t>
            </w:r>
          </w:p>
        </w:tc>
        <w:tc>
          <w:tcPr>
            <w:tcW w:w="1965" w:type="dxa"/>
          </w:tcPr>
          <w:p w14:paraId="76112C89" w14:textId="77777777" w:rsidR="004167B4" w:rsidRPr="00A35345" w:rsidRDefault="004167B4" w:rsidP="006772F3">
            <w:pPr>
              <w:jc w:val="center"/>
              <w:rPr>
                <w:sz w:val="20"/>
                <w:szCs w:val="20"/>
              </w:rPr>
            </w:pPr>
            <w:r w:rsidRPr="00A35345">
              <w:rPr>
                <w:sz w:val="20"/>
                <w:szCs w:val="20"/>
              </w:rPr>
              <w:t>paper pet bedding</w:t>
            </w:r>
          </w:p>
        </w:tc>
        <w:tc>
          <w:tcPr>
            <w:tcW w:w="1889" w:type="dxa"/>
          </w:tcPr>
          <w:p w14:paraId="0BE68D44" w14:textId="77777777" w:rsidR="004167B4" w:rsidRPr="00A35345" w:rsidRDefault="004167B4" w:rsidP="006772F3">
            <w:pPr>
              <w:jc w:val="center"/>
              <w:rPr>
                <w:sz w:val="20"/>
                <w:szCs w:val="20"/>
              </w:rPr>
            </w:pPr>
            <w:r w:rsidRPr="00A35345">
              <w:rPr>
                <w:sz w:val="20"/>
                <w:szCs w:val="20"/>
              </w:rPr>
              <w:t xml:space="preserve">paper </w:t>
            </w:r>
            <w:proofErr w:type="spellStart"/>
            <w:r w:rsidRPr="00A35345">
              <w:rPr>
                <w:sz w:val="20"/>
                <w:szCs w:val="20"/>
              </w:rPr>
              <w:t>chad</w:t>
            </w:r>
            <w:proofErr w:type="spellEnd"/>
          </w:p>
        </w:tc>
      </w:tr>
      <w:tr w:rsidR="004167B4" w14:paraId="2ABF5A74" w14:textId="77777777" w:rsidTr="006772F3">
        <w:tc>
          <w:tcPr>
            <w:tcW w:w="1480" w:type="dxa"/>
            <w:vMerge/>
          </w:tcPr>
          <w:p w14:paraId="1B262AB1" w14:textId="77777777" w:rsidR="004167B4" w:rsidRPr="00A35345" w:rsidRDefault="004167B4" w:rsidP="006772F3">
            <w:pPr>
              <w:jc w:val="center"/>
              <w:rPr>
                <w:b/>
                <w:bCs/>
                <w:sz w:val="20"/>
                <w:szCs w:val="20"/>
              </w:rPr>
            </w:pPr>
          </w:p>
        </w:tc>
        <w:tc>
          <w:tcPr>
            <w:tcW w:w="1766" w:type="dxa"/>
          </w:tcPr>
          <w:p w14:paraId="22409A80" w14:textId="77777777" w:rsidR="004167B4" w:rsidRPr="00A35345" w:rsidRDefault="004167B4" w:rsidP="006772F3">
            <w:pPr>
              <w:jc w:val="center"/>
              <w:rPr>
                <w:b/>
                <w:bCs/>
                <w:sz w:val="20"/>
                <w:szCs w:val="20"/>
              </w:rPr>
            </w:pPr>
            <w:r w:rsidRPr="00A35345">
              <w:rPr>
                <w:b/>
                <w:bCs/>
                <w:sz w:val="20"/>
                <w:szCs w:val="20"/>
              </w:rPr>
              <w:t>Test 7</w:t>
            </w:r>
          </w:p>
        </w:tc>
        <w:tc>
          <w:tcPr>
            <w:tcW w:w="1916" w:type="dxa"/>
          </w:tcPr>
          <w:p w14:paraId="2373DDF1" w14:textId="77777777" w:rsidR="004167B4" w:rsidRPr="00A35345" w:rsidRDefault="004167B4" w:rsidP="006772F3">
            <w:pPr>
              <w:jc w:val="center"/>
              <w:rPr>
                <w:sz w:val="20"/>
                <w:szCs w:val="20"/>
              </w:rPr>
            </w:pPr>
            <w:r w:rsidRPr="00A35345">
              <w:rPr>
                <w:sz w:val="20"/>
                <w:szCs w:val="20"/>
              </w:rPr>
              <w:t>string</w:t>
            </w:r>
          </w:p>
        </w:tc>
        <w:tc>
          <w:tcPr>
            <w:tcW w:w="1965" w:type="dxa"/>
          </w:tcPr>
          <w:p w14:paraId="2F163E4B" w14:textId="77777777" w:rsidR="004167B4" w:rsidRPr="00A35345" w:rsidRDefault="004167B4" w:rsidP="006772F3">
            <w:pPr>
              <w:jc w:val="center"/>
              <w:rPr>
                <w:sz w:val="20"/>
                <w:szCs w:val="20"/>
              </w:rPr>
            </w:pPr>
            <w:r w:rsidRPr="00A35345">
              <w:rPr>
                <w:sz w:val="20"/>
                <w:szCs w:val="20"/>
              </w:rPr>
              <w:t>cardboard</w:t>
            </w:r>
          </w:p>
        </w:tc>
        <w:tc>
          <w:tcPr>
            <w:tcW w:w="1889" w:type="dxa"/>
          </w:tcPr>
          <w:p w14:paraId="036091A0" w14:textId="77777777" w:rsidR="004167B4" w:rsidRPr="00A35345" w:rsidRDefault="004167B4" w:rsidP="006772F3">
            <w:pPr>
              <w:jc w:val="center"/>
              <w:rPr>
                <w:sz w:val="20"/>
                <w:szCs w:val="20"/>
              </w:rPr>
            </w:pPr>
            <w:r w:rsidRPr="00A35345">
              <w:rPr>
                <w:sz w:val="20"/>
                <w:szCs w:val="20"/>
              </w:rPr>
              <w:t>black satin</w:t>
            </w:r>
          </w:p>
        </w:tc>
      </w:tr>
      <w:tr w:rsidR="004167B4" w14:paraId="25F880FA" w14:textId="77777777" w:rsidTr="006772F3">
        <w:tc>
          <w:tcPr>
            <w:tcW w:w="1480" w:type="dxa"/>
            <w:vMerge/>
          </w:tcPr>
          <w:p w14:paraId="09FDD7E1" w14:textId="77777777" w:rsidR="004167B4" w:rsidRPr="00A35345" w:rsidRDefault="004167B4" w:rsidP="006772F3">
            <w:pPr>
              <w:jc w:val="center"/>
              <w:rPr>
                <w:b/>
                <w:bCs/>
                <w:sz w:val="20"/>
                <w:szCs w:val="20"/>
              </w:rPr>
            </w:pPr>
          </w:p>
        </w:tc>
        <w:tc>
          <w:tcPr>
            <w:tcW w:w="1766" w:type="dxa"/>
          </w:tcPr>
          <w:p w14:paraId="6A4F8E01" w14:textId="77777777" w:rsidR="004167B4" w:rsidRPr="00A35345" w:rsidRDefault="004167B4" w:rsidP="006772F3">
            <w:pPr>
              <w:jc w:val="center"/>
              <w:rPr>
                <w:b/>
                <w:bCs/>
                <w:sz w:val="20"/>
                <w:szCs w:val="20"/>
              </w:rPr>
            </w:pPr>
            <w:r w:rsidRPr="00A35345">
              <w:rPr>
                <w:b/>
                <w:bCs/>
                <w:sz w:val="20"/>
                <w:szCs w:val="20"/>
              </w:rPr>
              <w:t>Test 8</w:t>
            </w:r>
          </w:p>
        </w:tc>
        <w:tc>
          <w:tcPr>
            <w:tcW w:w="1916" w:type="dxa"/>
          </w:tcPr>
          <w:p w14:paraId="0907B035" w14:textId="77777777" w:rsidR="004167B4" w:rsidRPr="00A35345" w:rsidRDefault="004167B4" w:rsidP="006772F3">
            <w:pPr>
              <w:jc w:val="center"/>
              <w:rPr>
                <w:sz w:val="20"/>
                <w:szCs w:val="20"/>
              </w:rPr>
            </w:pPr>
            <w:r w:rsidRPr="00A35345">
              <w:rPr>
                <w:sz w:val="20"/>
                <w:szCs w:val="20"/>
              </w:rPr>
              <w:t>felt</w:t>
            </w:r>
          </w:p>
        </w:tc>
        <w:tc>
          <w:tcPr>
            <w:tcW w:w="1965" w:type="dxa"/>
          </w:tcPr>
          <w:p w14:paraId="06FF8DB1" w14:textId="77777777" w:rsidR="004167B4" w:rsidRPr="00A35345" w:rsidRDefault="004167B4" w:rsidP="006772F3">
            <w:pPr>
              <w:jc w:val="center"/>
              <w:rPr>
                <w:sz w:val="20"/>
                <w:szCs w:val="20"/>
              </w:rPr>
            </w:pPr>
            <w:r w:rsidRPr="00A35345">
              <w:rPr>
                <w:sz w:val="20"/>
                <w:szCs w:val="20"/>
              </w:rPr>
              <w:t>exfoliating gloves</w:t>
            </w:r>
          </w:p>
        </w:tc>
        <w:tc>
          <w:tcPr>
            <w:tcW w:w="1889" w:type="dxa"/>
          </w:tcPr>
          <w:p w14:paraId="14EB67C4" w14:textId="77777777" w:rsidR="004167B4" w:rsidRPr="00A35345" w:rsidRDefault="004167B4" w:rsidP="006772F3">
            <w:pPr>
              <w:jc w:val="center"/>
              <w:rPr>
                <w:sz w:val="20"/>
                <w:szCs w:val="20"/>
              </w:rPr>
            </w:pPr>
            <w:r w:rsidRPr="00A35345">
              <w:rPr>
                <w:sz w:val="20"/>
                <w:szCs w:val="20"/>
              </w:rPr>
              <w:t>dishcloth</w:t>
            </w:r>
          </w:p>
        </w:tc>
      </w:tr>
      <w:tr w:rsidR="004167B4" w14:paraId="622BB508" w14:textId="77777777" w:rsidTr="006772F3">
        <w:tc>
          <w:tcPr>
            <w:tcW w:w="1480" w:type="dxa"/>
            <w:vMerge/>
          </w:tcPr>
          <w:p w14:paraId="4978C831" w14:textId="77777777" w:rsidR="004167B4" w:rsidRPr="00A35345" w:rsidRDefault="004167B4" w:rsidP="006772F3">
            <w:pPr>
              <w:jc w:val="center"/>
              <w:rPr>
                <w:b/>
                <w:bCs/>
                <w:sz w:val="20"/>
                <w:szCs w:val="20"/>
              </w:rPr>
            </w:pPr>
          </w:p>
        </w:tc>
        <w:tc>
          <w:tcPr>
            <w:tcW w:w="1766" w:type="dxa"/>
          </w:tcPr>
          <w:p w14:paraId="39A4E3AE" w14:textId="77777777" w:rsidR="004167B4" w:rsidRPr="00A35345" w:rsidRDefault="004167B4" w:rsidP="006772F3">
            <w:pPr>
              <w:jc w:val="center"/>
              <w:rPr>
                <w:b/>
                <w:bCs/>
                <w:sz w:val="20"/>
                <w:szCs w:val="20"/>
              </w:rPr>
            </w:pPr>
            <w:r w:rsidRPr="00A35345">
              <w:rPr>
                <w:b/>
                <w:bCs/>
                <w:sz w:val="20"/>
                <w:szCs w:val="20"/>
              </w:rPr>
              <w:t>Test 9</w:t>
            </w:r>
          </w:p>
        </w:tc>
        <w:tc>
          <w:tcPr>
            <w:tcW w:w="1916" w:type="dxa"/>
          </w:tcPr>
          <w:p w14:paraId="05BF68ED" w14:textId="77777777" w:rsidR="004167B4" w:rsidRPr="00A35345" w:rsidRDefault="004167B4" w:rsidP="006772F3">
            <w:pPr>
              <w:jc w:val="center"/>
              <w:rPr>
                <w:sz w:val="20"/>
                <w:szCs w:val="20"/>
              </w:rPr>
            </w:pPr>
            <w:r w:rsidRPr="00A35345">
              <w:rPr>
                <w:sz w:val="20"/>
                <w:szCs w:val="20"/>
              </w:rPr>
              <w:t>purple gift ribbon</w:t>
            </w:r>
          </w:p>
        </w:tc>
        <w:tc>
          <w:tcPr>
            <w:tcW w:w="1965" w:type="dxa"/>
          </w:tcPr>
          <w:p w14:paraId="1B28EFFE" w14:textId="77777777" w:rsidR="004167B4" w:rsidRPr="00A35345" w:rsidRDefault="004167B4" w:rsidP="006772F3">
            <w:pPr>
              <w:jc w:val="center"/>
              <w:rPr>
                <w:sz w:val="20"/>
                <w:szCs w:val="20"/>
              </w:rPr>
            </w:pPr>
            <w:r w:rsidRPr="00A35345">
              <w:rPr>
                <w:sz w:val="20"/>
                <w:szCs w:val="20"/>
              </w:rPr>
              <w:t>raffia ribbon</w:t>
            </w:r>
          </w:p>
        </w:tc>
        <w:tc>
          <w:tcPr>
            <w:tcW w:w="1889" w:type="dxa"/>
          </w:tcPr>
          <w:p w14:paraId="0C8B96FA" w14:textId="77777777" w:rsidR="004167B4" w:rsidRPr="00A35345" w:rsidRDefault="004167B4" w:rsidP="006772F3">
            <w:pPr>
              <w:jc w:val="center"/>
              <w:rPr>
                <w:sz w:val="20"/>
                <w:szCs w:val="20"/>
              </w:rPr>
            </w:pPr>
            <w:r w:rsidRPr="00A35345">
              <w:rPr>
                <w:sz w:val="20"/>
                <w:szCs w:val="20"/>
              </w:rPr>
              <w:t>pompoms</w:t>
            </w:r>
          </w:p>
        </w:tc>
      </w:tr>
      <w:tr w:rsidR="004167B4" w14:paraId="7617D1EC" w14:textId="77777777" w:rsidTr="006772F3">
        <w:tc>
          <w:tcPr>
            <w:tcW w:w="1480" w:type="dxa"/>
            <w:vMerge/>
          </w:tcPr>
          <w:p w14:paraId="41CCE74C" w14:textId="77777777" w:rsidR="004167B4" w:rsidRPr="00A35345" w:rsidRDefault="004167B4" w:rsidP="006772F3">
            <w:pPr>
              <w:jc w:val="center"/>
              <w:rPr>
                <w:b/>
                <w:bCs/>
                <w:sz w:val="20"/>
                <w:szCs w:val="20"/>
              </w:rPr>
            </w:pPr>
          </w:p>
        </w:tc>
        <w:tc>
          <w:tcPr>
            <w:tcW w:w="1766" w:type="dxa"/>
          </w:tcPr>
          <w:p w14:paraId="6CD21DF5" w14:textId="77777777" w:rsidR="004167B4" w:rsidRPr="00A35345" w:rsidRDefault="004167B4" w:rsidP="006772F3">
            <w:pPr>
              <w:jc w:val="center"/>
              <w:rPr>
                <w:b/>
                <w:bCs/>
                <w:sz w:val="20"/>
                <w:szCs w:val="20"/>
              </w:rPr>
            </w:pPr>
            <w:r w:rsidRPr="00A35345">
              <w:rPr>
                <w:b/>
                <w:bCs/>
                <w:sz w:val="20"/>
                <w:szCs w:val="20"/>
              </w:rPr>
              <w:t>Test 10</w:t>
            </w:r>
          </w:p>
        </w:tc>
        <w:tc>
          <w:tcPr>
            <w:tcW w:w="1916" w:type="dxa"/>
          </w:tcPr>
          <w:p w14:paraId="53D4278E" w14:textId="77777777" w:rsidR="004167B4" w:rsidRPr="00A35345" w:rsidRDefault="004167B4" w:rsidP="006772F3">
            <w:pPr>
              <w:jc w:val="center"/>
              <w:rPr>
                <w:sz w:val="20"/>
                <w:szCs w:val="20"/>
              </w:rPr>
            </w:pPr>
            <w:r w:rsidRPr="00A35345">
              <w:rPr>
                <w:sz w:val="20"/>
                <w:szCs w:val="20"/>
              </w:rPr>
              <w:t>suede</w:t>
            </w:r>
          </w:p>
        </w:tc>
        <w:tc>
          <w:tcPr>
            <w:tcW w:w="1965" w:type="dxa"/>
          </w:tcPr>
          <w:p w14:paraId="0CFE4D7A" w14:textId="77777777" w:rsidR="004167B4" w:rsidRPr="00A35345" w:rsidRDefault="004167B4" w:rsidP="006772F3">
            <w:pPr>
              <w:jc w:val="center"/>
              <w:rPr>
                <w:sz w:val="20"/>
                <w:szCs w:val="20"/>
              </w:rPr>
            </w:pPr>
            <w:r w:rsidRPr="00A35345">
              <w:rPr>
                <w:sz w:val="20"/>
                <w:szCs w:val="20"/>
              </w:rPr>
              <w:t>fleece</w:t>
            </w:r>
          </w:p>
        </w:tc>
        <w:tc>
          <w:tcPr>
            <w:tcW w:w="1889" w:type="dxa"/>
          </w:tcPr>
          <w:p w14:paraId="12EF0176" w14:textId="77777777" w:rsidR="004167B4" w:rsidRPr="00A35345" w:rsidRDefault="004167B4" w:rsidP="006772F3">
            <w:pPr>
              <w:jc w:val="center"/>
              <w:rPr>
                <w:sz w:val="20"/>
                <w:szCs w:val="20"/>
              </w:rPr>
            </w:pPr>
            <w:r w:rsidRPr="00A35345">
              <w:rPr>
                <w:sz w:val="20"/>
                <w:szCs w:val="20"/>
              </w:rPr>
              <w:t>chenille</w:t>
            </w:r>
          </w:p>
        </w:tc>
      </w:tr>
      <w:tr w:rsidR="004167B4" w14:paraId="446E5E25" w14:textId="77777777" w:rsidTr="006772F3">
        <w:tc>
          <w:tcPr>
            <w:tcW w:w="1480" w:type="dxa"/>
            <w:vMerge/>
          </w:tcPr>
          <w:p w14:paraId="0ADD4492" w14:textId="77777777" w:rsidR="004167B4" w:rsidRPr="00A35345" w:rsidRDefault="004167B4" w:rsidP="006772F3">
            <w:pPr>
              <w:jc w:val="center"/>
              <w:rPr>
                <w:b/>
                <w:bCs/>
                <w:sz w:val="20"/>
                <w:szCs w:val="20"/>
              </w:rPr>
            </w:pPr>
          </w:p>
        </w:tc>
        <w:tc>
          <w:tcPr>
            <w:tcW w:w="1766" w:type="dxa"/>
            <w:vAlign w:val="center"/>
          </w:tcPr>
          <w:p w14:paraId="659C55DA" w14:textId="77777777" w:rsidR="004167B4" w:rsidRPr="00A35345" w:rsidRDefault="004167B4" w:rsidP="006772F3">
            <w:pPr>
              <w:jc w:val="center"/>
              <w:rPr>
                <w:b/>
                <w:bCs/>
                <w:sz w:val="20"/>
                <w:szCs w:val="20"/>
              </w:rPr>
            </w:pPr>
            <w:r w:rsidRPr="00A35345">
              <w:rPr>
                <w:b/>
                <w:bCs/>
                <w:sz w:val="20"/>
                <w:szCs w:val="20"/>
              </w:rPr>
              <w:t>Test 11</w:t>
            </w:r>
          </w:p>
        </w:tc>
        <w:tc>
          <w:tcPr>
            <w:tcW w:w="1916" w:type="dxa"/>
          </w:tcPr>
          <w:p w14:paraId="39966A9B" w14:textId="77777777" w:rsidR="004167B4" w:rsidRPr="00A35345" w:rsidRDefault="004167B4" w:rsidP="006772F3">
            <w:pPr>
              <w:jc w:val="center"/>
              <w:rPr>
                <w:sz w:val="20"/>
                <w:szCs w:val="20"/>
              </w:rPr>
            </w:pPr>
            <w:r w:rsidRPr="00A35345">
              <w:rPr>
                <w:sz w:val="20"/>
                <w:szCs w:val="20"/>
              </w:rPr>
              <w:t>crepe paper</w:t>
            </w:r>
          </w:p>
        </w:tc>
        <w:tc>
          <w:tcPr>
            <w:tcW w:w="1965" w:type="dxa"/>
          </w:tcPr>
          <w:p w14:paraId="5A84910D" w14:textId="77777777" w:rsidR="004167B4" w:rsidRPr="00A35345" w:rsidRDefault="004167B4" w:rsidP="006772F3">
            <w:pPr>
              <w:jc w:val="center"/>
              <w:rPr>
                <w:sz w:val="20"/>
                <w:szCs w:val="20"/>
              </w:rPr>
            </w:pPr>
            <w:r w:rsidRPr="00A35345">
              <w:rPr>
                <w:sz w:val="20"/>
                <w:szCs w:val="20"/>
              </w:rPr>
              <w:t>scarf yarn</w:t>
            </w:r>
          </w:p>
        </w:tc>
        <w:tc>
          <w:tcPr>
            <w:tcW w:w="1889" w:type="dxa"/>
          </w:tcPr>
          <w:p w14:paraId="2ABD8A46" w14:textId="77777777" w:rsidR="004167B4" w:rsidRPr="00A35345" w:rsidRDefault="004167B4" w:rsidP="006772F3">
            <w:pPr>
              <w:jc w:val="center"/>
              <w:rPr>
                <w:sz w:val="20"/>
                <w:szCs w:val="20"/>
              </w:rPr>
            </w:pPr>
            <w:r w:rsidRPr="00A35345">
              <w:rPr>
                <w:sz w:val="20"/>
                <w:szCs w:val="20"/>
              </w:rPr>
              <w:t>sparkly fibre</w:t>
            </w:r>
          </w:p>
        </w:tc>
      </w:tr>
      <w:tr w:rsidR="004167B4" w:rsidRPr="00A35345" w14:paraId="0EA6438A" w14:textId="77777777" w:rsidTr="006772F3">
        <w:tc>
          <w:tcPr>
            <w:tcW w:w="1480" w:type="dxa"/>
            <w:vMerge w:val="restart"/>
            <w:vAlign w:val="center"/>
          </w:tcPr>
          <w:p w14:paraId="591E8C8E" w14:textId="77777777" w:rsidR="004167B4" w:rsidRPr="00A35345" w:rsidRDefault="004167B4" w:rsidP="006772F3">
            <w:pPr>
              <w:jc w:val="center"/>
              <w:rPr>
                <w:b/>
                <w:bCs/>
                <w:sz w:val="20"/>
                <w:szCs w:val="20"/>
              </w:rPr>
            </w:pPr>
            <w:r w:rsidRPr="00A35345">
              <w:rPr>
                <w:b/>
                <w:bCs/>
                <w:sz w:val="20"/>
                <w:szCs w:val="20"/>
              </w:rPr>
              <w:t>Cohort 2</w:t>
            </w:r>
          </w:p>
        </w:tc>
        <w:tc>
          <w:tcPr>
            <w:tcW w:w="1766" w:type="dxa"/>
            <w:vAlign w:val="center"/>
          </w:tcPr>
          <w:p w14:paraId="0402F8A2" w14:textId="77777777" w:rsidR="004167B4" w:rsidRPr="00A35345" w:rsidRDefault="004167B4" w:rsidP="006772F3">
            <w:pPr>
              <w:jc w:val="center"/>
              <w:rPr>
                <w:b/>
                <w:bCs/>
                <w:sz w:val="20"/>
                <w:szCs w:val="20"/>
              </w:rPr>
            </w:pPr>
            <w:r w:rsidRPr="00A35345">
              <w:rPr>
                <w:b/>
                <w:bCs/>
                <w:sz w:val="20"/>
                <w:szCs w:val="20"/>
              </w:rPr>
              <w:t>Test 1</w:t>
            </w:r>
          </w:p>
        </w:tc>
        <w:tc>
          <w:tcPr>
            <w:tcW w:w="1916" w:type="dxa"/>
          </w:tcPr>
          <w:p w14:paraId="0109188D" w14:textId="77777777" w:rsidR="004167B4" w:rsidRPr="00A35345" w:rsidRDefault="004167B4" w:rsidP="006772F3">
            <w:pPr>
              <w:jc w:val="center"/>
              <w:rPr>
                <w:sz w:val="20"/>
                <w:szCs w:val="20"/>
              </w:rPr>
            </w:pPr>
            <w:r w:rsidRPr="00A35345">
              <w:rPr>
                <w:sz w:val="20"/>
                <w:szCs w:val="20"/>
              </w:rPr>
              <w:t>tissue paper</w:t>
            </w:r>
          </w:p>
        </w:tc>
        <w:tc>
          <w:tcPr>
            <w:tcW w:w="1965" w:type="dxa"/>
          </w:tcPr>
          <w:p w14:paraId="54FF8774" w14:textId="77777777" w:rsidR="004167B4" w:rsidRPr="00A35345" w:rsidRDefault="004167B4" w:rsidP="006772F3">
            <w:pPr>
              <w:jc w:val="center"/>
              <w:rPr>
                <w:sz w:val="20"/>
                <w:szCs w:val="20"/>
              </w:rPr>
            </w:pPr>
            <w:r w:rsidRPr="00A35345">
              <w:rPr>
                <w:sz w:val="20"/>
                <w:szCs w:val="20"/>
              </w:rPr>
              <w:t>absorbent fibre</w:t>
            </w:r>
          </w:p>
        </w:tc>
        <w:tc>
          <w:tcPr>
            <w:tcW w:w="1889" w:type="dxa"/>
          </w:tcPr>
          <w:p w14:paraId="69FC49C0" w14:textId="77777777" w:rsidR="004167B4" w:rsidRPr="00A35345" w:rsidRDefault="004167B4" w:rsidP="006772F3">
            <w:pPr>
              <w:jc w:val="center"/>
              <w:rPr>
                <w:sz w:val="20"/>
                <w:szCs w:val="20"/>
              </w:rPr>
            </w:pPr>
            <w:r w:rsidRPr="00A35345">
              <w:rPr>
                <w:sz w:val="20"/>
                <w:szCs w:val="20"/>
              </w:rPr>
              <w:t>foam shapes</w:t>
            </w:r>
          </w:p>
        </w:tc>
      </w:tr>
      <w:tr w:rsidR="004167B4" w14:paraId="7EB44AC7" w14:textId="77777777" w:rsidTr="006772F3">
        <w:tc>
          <w:tcPr>
            <w:tcW w:w="1480" w:type="dxa"/>
            <w:vMerge/>
          </w:tcPr>
          <w:p w14:paraId="1B79B11E" w14:textId="77777777" w:rsidR="004167B4" w:rsidRDefault="004167B4" w:rsidP="006772F3">
            <w:pPr>
              <w:jc w:val="center"/>
              <w:rPr>
                <w:b/>
                <w:bCs/>
              </w:rPr>
            </w:pPr>
          </w:p>
        </w:tc>
        <w:tc>
          <w:tcPr>
            <w:tcW w:w="1766" w:type="dxa"/>
          </w:tcPr>
          <w:p w14:paraId="268C9747" w14:textId="77777777" w:rsidR="004167B4" w:rsidRPr="00151DBF" w:rsidRDefault="004167B4" w:rsidP="006772F3">
            <w:pPr>
              <w:jc w:val="center"/>
              <w:rPr>
                <w:b/>
                <w:bCs/>
              </w:rPr>
            </w:pPr>
            <w:r w:rsidRPr="00A35345">
              <w:rPr>
                <w:b/>
                <w:bCs/>
                <w:sz w:val="20"/>
                <w:szCs w:val="20"/>
              </w:rPr>
              <w:t>Test 2</w:t>
            </w:r>
          </w:p>
        </w:tc>
        <w:tc>
          <w:tcPr>
            <w:tcW w:w="1916" w:type="dxa"/>
          </w:tcPr>
          <w:p w14:paraId="7A944E4A" w14:textId="77777777" w:rsidR="004167B4" w:rsidRPr="00A35345" w:rsidRDefault="004167B4" w:rsidP="006772F3">
            <w:pPr>
              <w:jc w:val="center"/>
              <w:rPr>
                <w:sz w:val="20"/>
                <w:szCs w:val="20"/>
              </w:rPr>
            </w:pPr>
            <w:r w:rsidRPr="00A35345">
              <w:rPr>
                <w:sz w:val="20"/>
                <w:szCs w:val="20"/>
              </w:rPr>
              <w:t>hessian sack</w:t>
            </w:r>
          </w:p>
        </w:tc>
        <w:tc>
          <w:tcPr>
            <w:tcW w:w="1965" w:type="dxa"/>
          </w:tcPr>
          <w:p w14:paraId="268C625F" w14:textId="77777777" w:rsidR="004167B4" w:rsidRPr="00A35345" w:rsidRDefault="004167B4" w:rsidP="006772F3">
            <w:pPr>
              <w:jc w:val="center"/>
              <w:rPr>
                <w:sz w:val="20"/>
                <w:szCs w:val="20"/>
              </w:rPr>
            </w:pPr>
            <w:r w:rsidRPr="00A35345">
              <w:rPr>
                <w:sz w:val="20"/>
                <w:szCs w:val="20"/>
              </w:rPr>
              <w:t>brown pet bedding</w:t>
            </w:r>
          </w:p>
        </w:tc>
        <w:tc>
          <w:tcPr>
            <w:tcW w:w="1889" w:type="dxa"/>
          </w:tcPr>
          <w:p w14:paraId="72A6A928" w14:textId="77777777" w:rsidR="004167B4" w:rsidRPr="00A35345" w:rsidRDefault="004167B4" w:rsidP="006772F3">
            <w:pPr>
              <w:jc w:val="center"/>
              <w:rPr>
                <w:sz w:val="20"/>
                <w:szCs w:val="20"/>
              </w:rPr>
            </w:pPr>
            <w:r w:rsidRPr="00A35345">
              <w:rPr>
                <w:sz w:val="20"/>
                <w:szCs w:val="20"/>
              </w:rPr>
              <w:t>cork</w:t>
            </w:r>
          </w:p>
        </w:tc>
      </w:tr>
      <w:tr w:rsidR="004167B4" w14:paraId="29CB4969" w14:textId="77777777" w:rsidTr="006772F3">
        <w:tc>
          <w:tcPr>
            <w:tcW w:w="1480" w:type="dxa"/>
            <w:vMerge/>
          </w:tcPr>
          <w:p w14:paraId="65A5C008" w14:textId="77777777" w:rsidR="004167B4" w:rsidRDefault="004167B4" w:rsidP="006772F3">
            <w:pPr>
              <w:jc w:val="center"/>
              <w:rPr>
                <w:b/>
                <w:bCs/>
              </w:rPr>
            </w:pPr>
          </w:p>
        </w:tc>
        <w:tc>
          <w:tcPr>
            <w:tcW w:w="1766" w:type="dxa"/>
          </w:tcPr>
          <w:p w14:paraId="22C4E9F8" w14:textId="77777777" w:rsidR="004167B4" w:rsidRPr="00151DBF" w:rsidRDefault="004167B4" w:rsidP="006772F3">
            <w:pPr>
              <w:jc w:val="center"/>
              <w:rPr>
                <w:b/>
                <w:bCs/>
              </w:rPr>
            </w:pPr>
            <w:r w:rsidRPr="00A35345">
              <w:rPr>
                <w:b/>
                <w:bCs/>
                <w:sz w:val="20"/>
                <w:szCs w:val="20"/>
              </w:rPr>
              <w:t>Test 3</w:t>
            </w:r>
          </w:p>
        </w:tc>
        <w:tc>
          <w:tcPr>
            <w:tcW w:w="1916" w:type="dxa"/>
          </w:tcPr>
          <w:p w14:paraId="77509A9E" w14:textId="77777777" w:rsidR="004167B4" w:rsidRPr="00A35345" w:rsidRDefault="004167B4" w:rsidP="006772F3">
            <w:pPr>
              <w:jc w:val="center"/>
              <w:rPr>
                <w:sz w:val="20"/>
                <w:szCs w:val="20"/>
              </w:rPr>
            </w:pPr>
            <w:r w:rsidRPr="00A35345">
              <w:rPr>
                <w:sz w:val="20"/>
                <w:szCs w:val="20"/>
              </w:rPr>
              <w:t>corrugated paper</w:t>
            </w:r>
          </w:p>
        </w:tc>
        <w:tc>
          <w:tcPr>
            <w:tcW w:w="1965" w:type="dxa"/>
          </w:tcPr>
          <w:p w14:paraId="6A48A332" w14:textId="77777777" w:rsidR="004167B4" w:rsidRPr="00A35345" w:rsidRDefault="004167B4" w:rsidP="006772F3">
            <w:pPr>
              <w:jc w:val="center"/>
              <w:rPr>
                <w:sz w:val="20"/>
                <w:szCs w:val="20"/>
              </w:rPr>
            </w:pPr>
            <w:r w:rsidRPr="00A35345">
              <w:rPr>
                <w:sz w:val="20"/>
                <w:szCs w:val="20"/>
              </w:rPr>
              <w:t>cellulose sponge</w:t>
            </w:r>
          </w:p>
        </w:tc>
        <w:tc>
          <w:tcPr>
            <w:tcW w:w="1889" w:type="dxa"/>
          </w:tcPr>
          <w:p w14:paraId="7FA9A27B" w14:textId="77777777" w:rsidR="004167B4" w:rsidRPr="00A35345" w:rsidRDefault="004167B4" w:rsidP="006772F3">
            <w:pPr>
              <w:jc w:val="center"/>
              <w:rPr>
                <w:sz w:val="20"/>
                <w:szCs w:val="20"/>
              </w:rPr>
            </w:pPr>
            <w:r w:rsidRPr="00A35345">
              <w:rPr>
                <w:sz w:val="20"/>
                <w:szCs w:val="20"/>
              </w:rPr>
              <w:t>perlite</w:t>
            </w:r>
          </w:p>
        </w:tc>
      </w:tr>
      <w:tr w:rsidR="004167B4" w14:paraId="0B65D780" w14:textId="77777777" w:rsidTr="006772F3">
        <w:tc>
          <w:tcPr>
            <w:tcW w:w="1480" w:type="dxa"/>
            <w:vMerge/>
          </w:tcPr>
          <w:p w14:paraId="76CC1D3A" w14:textId="77777777" w:rsidR="004167B4" w:rsidRDefault="004167B4" w:rsidP="006772F3">
            <w:pPr>
              <w:jc w:val="center"/>
              <w:rPr>
                <w:b/>
                <w:bCs/>
              </w:rPr>
            </w:pPr>
          </w:p>
        </w:tc>
        <w:tc>
          <w:tcPr>
            <w:tcW w:w="1766" w:type="dxa"/>
          </w:tcPr>
          <w:p w14:paraId="0F8A4358" w14:textId="77777777" w:rsidR="004167B4" w:rsidRPr="00151DBF" w:rsidRDefault="004167B4" w:rsidP="006772F3">
            <w:pPr>
              <w:jc w:val="center"/>
              <w:rPr>
                <w:b/>
                <w:bCs/>
              </w:rPr>
            </w:pPr>
            <w:r w:rsidRPr="00A35345">
              <w:rPr>
                <w:b/>
                <w:bCs/>
                <w:sz w:val="20"/>
                <w:szCs w:val="20"/>
              </w:rPr>
              <w:t>Test 4</w:t>
            </w:r>
          </w:p>
        </w:tc>
        <w:tc>
          <w:tcPr>
            <w:tcW w:w="1916" w:type="dxa"/>
          </w:tcPr>
          <w:p w14:paraId="46463174" w14:textId="77777777" w:rsidR="004167B4" w:rsidRPr="00A35345" w:rsidRDefault="004167B4" w:rsidP="006772F3">
            <w:pPr>
              <w:jc w:val="center"/>
              <w:rPr>
                <w:sz w:val="20"/>
                <w:szCs w:val="20"/>
              </w:rPr>
            </w:pPr>
            <w:r w:rsidRPr="00A35345">
              <w:rPr>
                <w:sz w:val="20"/>
                <w:szCs w:val="20"/>
              </w:rPr>
              <w:t>pompoms</w:t>
            </w:r>
          </w:p>
        </w:tc>
        <w:tc>
          <w:tcPr>
            <w:tcW w:w="1965" w:type="dxa"/>
          </w:tcPr>
          <w:p w14:paraId="0DE4089C" w14:textId="77777777" w:rsidR="004167B4" w:rsidRPr="00A35345" w:rsidRDefault="004167B4" w:rsidP="006772F3">
            <w:pPr>
              <w:jc w:val="center"/>
              <w:rPr>
                <w:sz w:val="20"/>
                <w:szCs w:val="20"/>
              </w:rPr>
            </w:pPr>
            <w:r w:rsidRPr="00A35345">
              <w:rPr>
                <w:sz w:val="20"/>
                <w:szCs w:val="20"/>
              </w:rPr>
              <w:t>fur</w:t>
            </w:r>
          </w:p>
        </w:tc>
        <w:tc>
          <w:tcPr>
            <w:tcW w:w="1889" w:type="dxa"/>
          </w:tcPr>
          <w:p w14:paraId="002AF782" w14:textId="77777777" w:rsidR="004167B4" w:rsidRPr="00A35345" w:rsidRDefault="004167B4" w:rsidP="006772F3">
            <w:pPr>
              <w:jc w:val="center"/>
              <w:rPr>
                <w:sz w:val="20"/>
                <w:szCs w:val="20"/>
              </w:rPr>
            </w:pPr>
            <w:r w:rsidRPr="00A35345">
              <w:rPr>
                <w:sz w:val="20"/>
                <w:szCs w:val="20"/>
              </w:rPr>
              <w:t>polyester</w:t>
            </w:r>
          </w:p>
        </w:tc>
      </w:tr>
      <w:tr w:rsidR="004167B4" w14:paraId="430B8324" w14:textId="77777777" w:rsidTr="006772F3">
        <w:tc>
          <w:tcPr>
            <w:tcW w:w="1480" w:type="dxa"/>
            <w:vMerge/>
          </w:tcPr>
          <w:p w14:paraId="5D08EF7D" w14:textId="77777777" w:rsidR="004167B4" w:rsidRDefault="004167B4" w:rsidP="006772F3">
            <w:pPr>
              <w:jc w:val="center"/>
              <w:rPr>
                <w:b/>
                <w:bCs/>
              </w:rPr>
            </w:pPr>
          </w:p>
        </w:tc>
        <w:tc>
          <w:tcPr>
            <w:tcW w:w="1766" w:type="dxa"/>
          </w:tcPr>
          <w:p w14:paraId="3AD87A26" w14:textId="77777777" w:rsidR="004167B4" w:rsidRPr="00151DBF" w:rsidRDefault="004167B4" w:rsidP="006772F3">
            <w:pPr>
              <w:jc w:val="center"/>
              <w:rPr>
                <w:b/>
                <w:bCs/>
              </w:rPr>
            </w:pPr>
            <w:r w:rsidRPr="00A35345">
              <w:rPr>
                <w:b/>
                <w:bCs/>
                <w:sz w:val="20"/>
                <w:szCs w:val="20"/>
              </w:rPr>
              <w:t>Test 5</w:t>
            </w:r>
          </w:p>
        </w:tc>
        <w:tc>
          <w:tcPr>
            <w:tcW w:w="1916" w:type="dxa"/>
          </w:tcPr>
          <w:p w14:paraId="1DD2D601" w14:textId="77777777" w:rsidR="004167B4" w:rsidRPr="00A35345" w:rsidRDefault="004167B4" w:rsidP="006772F3">
            <w:pPr>
              <w:jc w:val="center"/>
              <w:rPr>
                <w:sz w:val="20"/>
                <w:szCs w:val="20"/>
              </w:rPr>
            </w:pPr>
            <w:r w:rsidRPr="00A35345">
              <w:rPr>
                <w:sz w:val="20"/>
                <w:szCs w:val="20"/>
              </w:rPr>
              <w:t>straws</w:t>
            </w:r>
          </w:p>
        </w:tc>
        <w:tc>
          <w:tcPr>
            <w:tcW w:w="1965" w:type="dxa"/>
          </w:tcPr>
          <w:p w14:paraId="3C68A1CE" w14:textId="77777777" w:rsidR="004167B4" w:rsidRPr="00A35345" w:rsidRDefault="004167B4" w:rsidP="006772F3">
            <w:pPr>
              <w:jc w:val="center"/>
              <w:rPr>
                <w:sz w:val="20"/>
                <w:szCs w:val="20"/>
              </w:rPr>
            </w:pPr>
            <w:r w:rsidRPr="00A35345">
              <w:rPr>
                <w:sz w:val="20"/>
                <w:szCs w:val="20"/>
              </w:rPr>
              <w:t>inner tube</w:t>
            </w:r>
          </w:p>
        </w:tc>
        <w:tc>
          <w:tcPr>
            <w:tcW w:w="1889" w:type="dxa"/>
          </w:tcPr>
          <w:p w14:paraId="15143394" w14:textId="77777777" w:rsidR="004167B4" w:rsidRPr="00A35345" w:rsidRDefault="004167B4" w:rsidP="006772F3">
            <w:pPr>
              <w:jc w:val="center"/>
              <w:rPr>
                <w:sz w:val="20"/>
                <w:szCs w:val="20"/>
              </w:rPr>
            </w:pPr>
            <w:r w:rsidRPr="00A35345">
              <w:rPr>
                <w:sz w:val="20"/>
                <w:szCs w:val="20"/>
              </w:rPr>
              <w:t xml:space="preserve">plastic </w:t>
            </w:r>
            <w:proofErr w:type="spellStart"/>
            <w:r w:rsidRPr="00A35345">
              <w:rPr>
                <w:sz w:val="20"/>
                <w:szCs w:val="20"/>
              </w:rPr>
              <w:t>scourer</w:t>
            </w:r>
            <w:proofErr w:type="spellEnd"/>
          </w:p>
        </w:tc>
      </w:tr>
      <w:tr w:rsidR="004167B4" w14:paraId="26F224C1" w14:textId="77777777" w:rsidTr="006772F3">
        <w:tc>
          <w:tcPr>
            <w:tcW w:w="1480" w:type="dxa"/>
            <w:vMerge/>
          </w:tcPr>
          <w:p w14:paraId="2BB2D5C5" w14:textId="77777777" w:rsidR="004167B4" w:rsidRDefault="004167B4" w:rsidP="006772F3">
            <w:pPr>
              <w:jc w:val="center"/>
              <w:rPr>
                <w:b/>
                <w:bCs/>
              </w:rPr>
            </w:pPr>
          </w:p>
        </w:tc>
        <w:tc>
          <w:tcPr>
            <w:tcW w:w="1766" w:type="dxa"/>
          </w:tcPr>
          <w:p w14:paraId="06BFAA4E" w14:textId="77777777" w:rsidR="004167B4" w:rsidRPr="00151DBF" w:rsidRDefault="004167B4" w:rsidP="006772F3">
            <w:pPr>
              <w:jc w:val="center"/>
              <w:rPr>
                <w:b/>
                <w:bCs/>
              </w:rPr>
            </w:pPr>
            <w:r w:rsidRPr="00A35345">
              <w:rPr>
                <w:b/>
                <w:bCs/>
                <w:sz w:val="20"/>
                <w:szCs w:val="20"/>
              </w:rPr>
              <w:t>Test 6</w:t>
            </w:r>
          </w:p>
        </w:tc>
        <w:tc>
          <w:tcPr>
            <w:tcW w:w="1916" w:type="dxa"/>
          </w:tcPr>
          <w:p w14:paraId="01F52D9C" w14:textId="77777777" w:rsidR="004167B4" w:rsidRPr="00A35345" w:rsidRDefault="004167B4" w:rsidP="006772F3">
            <w:pPr>
              <w:jc w:val="center"/>
              <w:rPr>
                <w:sz w:val="20"/>
                <w:szCs w:val="20"/>
              </w:rPr>
            </w:pPr>
            <w:r w:rsidRPr="00A35345">
              <w:rPr>
                <w:sz w:val="20"/>
                <w:szCs w:val="20"/>
              </w:rPr>
              <w:t>cotton mix</w:t>
            </w:r>
          </w:p>
        </w:tc>
        <w:tc>
          <w:tcPr>
            <w:tcW w:w="1965" w:type="dxa"/>
          </w:tcPr>
          <w:p w14:paraId="35E360C9" w14:textId="77777777" w:rsidR="004167B4" w:rsidRPr="00A35345" w:rsidRDefault="004167B4" w:rsidP="006772F3">
            <w:pPr>
              <w:jc w:val="center"/>
              <w:rPr>
                <w:sz w:val="20"/>
                <w:szCs w:val="20"/>
              </w:rPr>
            </w:pPr>
            <w:r w:rsidRPr="00A35345">
              <w:rPr>
                <w:sz w:val="20"/>
                <w:szCs w:val="20"/>
              </w:rPr>
              <w:t>silk</w:t>
            </w:r>
          </w:p>
        </w:tc>
        <w:tc>
          <w:tcPr>
            <w:tcW w:w="1889" w:type="dxa"/>
          </w:tcPr>
          <w:p w14:paraId="6F04D1D1" w14:textId="77777777" w:rsidR="004167B4" w:rsidRPr="00A35345" w:rsidRDefault="004167B4" w:rsidP="006772F3">
            <w:pPr>
              <w:jc w:val="center"/>
              <w:rPr>
                <w:sz w:val="20"/>
                <w:szCs w:val="20"/>
              </w:rPr>
            </w:pPr>
            <w:r w:rsidRPr="00A35345">
              <w:rPr>
                <w:sz w:val="20"/>
                <w:szCs w:val="20"/>
              </w:rPr>
              <w:t>towel</w:t>
            </w:r>
          </w:p>
        </w:tc>
      </w:tr>
      <w:tr w:rsidR="004167B4" w14:paraId="70C90F01" w14:textId="77777777" w:rsidTr="006772F3">
        <w:tc>
          <w:tcPr>
            <w:tcW w:w="1480" w:type="dxa"/>
            <w:vMerge/>
          </w:tcPr>
          <w:p w14:paraId="3278D442" w14:textId="77777777" w:rsidR="004167B4" w:rsidRDefault="004167B4" w:rsidP="006772F3">
            <w:pPr>
              <w:jc w:val="center"/>
              <w:rPr>
                <w:b/>
                <w:bCs/>
              </w:rPr>
            </w:pPr>
          </w:p>
        </w:tc>
        <w:tc>
          <w:tcPr>
            <w:tcW w:w="1766" w:type="dxa"/>
          </w:tcPr>
          <w:p w14:paraId="6073C124" w14:textId="77777777" w:rsidR="004167B4" w:rsidRPr="00151DBF" w:rsidRDefault="004167B4" w:rsidP="006772F3">
            <w:pPr>
              <w:jc w:val="center"/>
              <w:rPr>
                <w:b/>
                <w:bCs/>
              </w:rPr>
            </w:pPr>
            <w:r w:rsidRPr="00A35345">
              <w:rPr>
                <w:b/>
                <w:bCs/>
                <w:sz w:val="20"/>
                <w:szCs w:val="20"/>
              </w:rPr>
              <w:t>Test 7</w:t>
            </w:r>
          </w:p>
        </w:tc>
        <w:tc>
          <w:tcPr>
            <w:tcW w:w="1916" w:type="dxa"/>
          </w:tcPr>
          <w:p w14:paraId="53C561C3" w14:textId="77777777" w:rsidR="004167B4" w:rsidRPr="00A35345" w:rsidRDefault="004167B4" w:rsidP="006772F3">
            <w:pPr>
              <w:jc w:val="center"/>
              <w:rPr>
                <w:sz w:val="20"/>
                <w:szCs w:val="20"/>
              </w:rPr>
            </w:pPr>
            <w:r w:rsidRPr="00A35345">
              <w:rPr>
                <w:sz w:val="20"/>
                <w:szCs w:val="20"/>
              </w:rPr>
              <w:t>foam padding</w:t>
            </w:r>
          </w:p>
        </w:tc>
        <w:tc>
          <w:tcPr>
            <w:tcW w:w="1965" w:type="dxa"/>
          </w:tcPr>
          <w:p w14:paraId="56444DF4" w14:textId="77777777" w:rsidR="004167B4" w:rsidRPr="00A35345" w:rsidRDefault="004167B4" w:rsidP="006772F3">
            <w:pPr>
              <w:jc w:val="center"/>
              <w:rPr>
                <w:sz w:val="20"/>
                <w:szCs w:val="20"/>
              </w:rPr>
            </w:pPr>
            <w:r w:rsidRPr="00A35345">
              <w:rPr>
                <w:sz w:val="20"/>
                <w:szCs w:val="20"/>
              </w:rPr>
              <w:t>denim</w:t>
            </w:r>
          </w:p>
        </w:tc>
        <w:tc>
          <w:tcPr>
            <w:tcW w:w="1889" w:type="dxa"/>
          </w:tcPr>
          <w:p w14:paraId="156F7ADC" w14:textId="77777777" w:rsidR="004167B4" w:rsidRPr="00A35345" w:rsidRDefault="004167B4" w:rsidP="006772F3">
            <w:pPr>
              <w:jc w:val="center"/>
              <w:rPr>
                <w:sz w:val="20"/>
                <w:szCs w:val="20"/>
              </w:rPr>
            </w:pPr>
            <w:r w:rsidRPr="00A35345">
              <w:rPr>
                <w:sz w:val="20"/>
                <w:szCs w:val="20"/>
              </w:rPr>
              <w:t>backpack strap</w:t>
            </w:r>
          </w:p>
        </w:tc>
      </w:tr>
      <w:tr w:rsidR="004167B4" w14:paraId="714E3313" w14:textId="77777777" w:rsidTr="006772F3">
        <w:tc>
          <w:tcPr>
            <w:tcW w:w="1480" w:type="dxa"/>
            <w:vMerge/>
          </w:tcPr>
          <w:p w14:paraId="6C518555" w14:textId="77777777" w:rsidR="004167B4" w:rsidRDefault="004167B4" w:rsidP="006772F3">
            <w:pPr>
              <w:jc w:val="center"/>
              <w:rPr>
                <w:b/>
                <w:bCs/>
              </w:rPr>
            </w:pPr>
          </w:p>
        </w:tc>
        <w:tc>
          <w:tcPr>
            <w:tcW w:w="1766" w:type="dxa"/>
          </w:tcPr>
          <w:p w14:paraId="0E750458" w14:textId="77777777" w:rsidR="004167B4" w:rsidRPr="00151DBF" w:rsidRDefault="004167B4" w:rsidP="006772F3">
            <w:pPr>
              <w:jc w:val="center"/>
              <w:rPr>
                <w:b/>
                <w:bCs/>
              </w:rPr>
            </w:pPr>
            <w:r w:rsidRPr="00A35345">
              <w:rPr>
                <w:b/>
                <w:bCs/>
                <w:sz w:val="20"/>
                <w:szCs w:val="20"/>
              </w:rPr>
              <w:t>Test 8</w:t>
            </w:r>
          </w:p>
        </w:tc>
        <w:tc>
          <w:tcPr>
            <w:tcW w:w="1916" w:type="dxa"/>
          </w:tcPr>
          <w:p w14:paraId="3A345E30" w14:textId="77777777" w:rsidR="004167B4" w:rsidRPr="00A35345" w:rsidRDefault="004167B4" w:rsidP="006772F3">
            <w:pPr>
              <w:jc w:val="center"/>
              <w:rPr>
                <w:sz w:val="20"/>
                <w:szCs w:val="20"/>
              </w:rPr>
            </w:pPr>
            <w:r w:rsidRPr="00A35345">
              <w:rPr>
                <w:sz w:val="20"/>
                <w:szCs w:val="20"/>
              </w:rPr>
              <w:t>partition paper</w:t>
            </w:r>
          </w:p>
        </w:tc>
        <w:tc>
          <w:tcPr>
            <w:tcW w:w="1965" w:type="dxa"/>
          </w:tcPr>
          <w:p w14:paraId="060E3673" w14:textId="77777777" w:rsidR="004167B4" w:rsidRPr="00A35345" w:rsidRDefault="004167B4" w:rsidP="006772F3">
            <w:pPr>
              <w:jc w:val="center"/>
              <w:rPr>
                <w:sz w:val="20"/>
                <w:szCs w:val="20"/>
              </w:rPr>
            </w:pPr>
            <w:r w:rsidRPr="00A35345">
              <w:rPr>
                <w:sz w:val="20"/>
                <w:szCs w:val="20"/>
              </w:rPr>
              <w:t>tablecloth</w:t>
            </w:r>
          </w:p>
        </w:tc>
        <w:tc>
          <w:tcPr>
            <w:tcW w:w="1889" w:type="dxa"/>
          </w:tcPr>
          <w:p w14:paraId="6A4B998A" w14:textId="77777777" w:rsidR="004167B4" w:rsidRPr="00A35345" w:rsidRDefault="004167B4" w:rsidP="006772F3">
            <w:pPr>
              <w:jc w:val="center"/>
              <w:rPr>
                <w:sz w:val="20"/>
                <w:szCs w:val="20"/>
              </w:rPr>
            </w:pPr>
            <w:r w:rsidRPr="00A35345">
              <w:rPr>
                <w:sz w:val="20"/>
                <w:szCs w:val="20"/>
              </w:rPr>
              <w:t>cardigan</w:t>
            </w:r>
          </w:p>
        </w:tc>
      </w:tr>
      <w:tr w:rsidR="004167B4" w14:paraId="08E8515F" w14:textId="77777777" w:rsidTr="006772F3">
        <w:tc>
          <w:tcPr>
            <w:tcW w:w="1480" w:type="dxa"/>
            <w:vMerge/>
          </w:tcPr>
          <w:p w14:paraId="600A47FA" w14:textId="77777777" w:rsidR="004167B4" w:rsidRDefault="004167B4" w:rsidP="006772F3">
            <w:pPr>
              <w:jc w:val="center"/>
              <w:rPr>
                <w:b/>
                <w:bCs/>
              </w:rPr>
            </w:pPr>
          </w:p>
        </w:tc>
        <w:tc>
          <w:tcPr>
            <w:tcW w:w="1766" w:type="dxa"/>
          </w:tcPr>
          <w:p w14:paraId="05782734" w14:textId="77777777" w:rsidR="004167B4" w:rsidRPr="00151DBF" w:rsidRDefault="004167B4" w:rsidP="006772F3">
            <w:pPr>
              <w:jc w:val="center"/>
              <w:rPr>
                <w:b/>
                <w:bCs/>
              </w:rPr>
            </w:pPr>
            <w:r w:rsidRPr="00A35345">
              <w:rPr>
                <w:b/>
                <w:bCs/>
                <w:sz w:val="20"/>
                <w:szCs w:val="20"/>
              </w:rPr>
              <w:t>Test 9</w:t>
            </w:r>
          </w:p>
        </w:tc>
        <w:tc>
          <w:tcPr>
            <w:tcW w:w="1916" w:type="dxa"/>
          </w:tcPr>
          <w:p w14:paraId="6D84A026" w14:textId="77777777" w:rsidR="004167B4" w:rsidRPr="00A35345" w:rsidRDefault="004167B4" w:rsidP="006772F3">
            <w:pPr>
              <w:jc w:val="center"/>
              <w:rPr>
                <w:sz w:val="20"/>
                <w:szCs w:val="20"/>
              </w:rPr>
            </w:pPr>
            <w:r w:rsidRPr="00A35345">
              <w:rPr>
                <w:sz w:val="20"/>
                <w:szCs w:val="20"/>
              </w:rPr>
              <w:t>aspen</w:t>
            </w:r>
          </w:p>
        </w:tc>
        <w:tc>
          <w:tcPr>
            <w:tcW w:w="1965" w:type="dxa"/>
          </w:tcPr>
          <w:p w14:paraId="1400BCBB" w14:textId="77777777" w:rsidR="004167B4" w:rsidRPr="00A35345" w:rsidRDefault="004167B4" w:rsidP="006772F3">
            <w:pPr>
              <w:jc w:val="center"/>
              <w:rPr>
                <w:sz w:val="20"/>
                <w:szCs w:val="20"/>
              </w:rPr>
            </w:pPr>
            <w:r w:rsidRPr="00A35345">
              <w:rPr>
                <w:sz w:val="20"/>
                <w:szCs w:val="20"/>
              </w:rPr>
              <w:t>matchsticks</w:t>
            </w:r>
          </w:p>
        </w:tc>
        <w:tc>
          <w:tcPr>
            <w:tcW w:w="1889" w:type="dxa"/>
          </w:tcPr>
          <w:p w14:paraId="7B550D33" w14:textId="77777777" w:rsidR="004167B4" w:rsidRPr="00A35345" w:rsidRDefault="004167B4" w:rsidP="006772F3">
            <w:pPr>
              <w:jc w:val="center"/>
              <w:rPr>
                <w:sz w:val="20"/>
                <w:szCs w:val="20"/>
              </w:rPr>
            </w:pPr>
            <w:r w:rsidRPr="00A35345">
              <w:rPr>
                <w:sz w:val="20"/>
                <w:szCs w:val="20"/>
              </w:rPr>
              <w:t>hemp</w:t>
            </w:r>
          </w:p>
        </w:tc>
      </w:tr>
      <w:tr w:rsidR="004167B4" w14:paraId="38734606" w14:textId="77777777" w:rsidTr="006772F3">
        <w:tc>
          <w:tcPr>
            <w:tcW w:w="1480" w:type="dxa"/>
            <w:vMerge/>
          </w:tcPr>
          <w:p w14:paraId="538655F1" w14:textId="77777777" w:rsidR="004167B4" w:rsidRDefault="004167B4" w:rsidP="006772F3">
            <w:pPr>
              <w:jc w:val="center"/>
              <w:rPr>
                <w:b/>
                <w:bCs/>
              </w:rPr>
            </w:pPr>
          </w:p>
        </w:tc>
        <w:tc>
          <w:tcPr>
            <w:tcW w:w="1766" w:type="dxa"/>
          </w:tcPr>
          <w:p w14:paraId="639BF3BD" w14:textId="77777777" w:rsidR="004167B4" w:rsidRPr="00151DBF" w:rsidRDefault="004167B4" w:rsidP="006772F3">
            <w:pPr>
              <w:jc w:val="center"/>
              <w:rPr>
                <w:b/>
                <w:bCs/>
              </w:rPr>
            </w:pPr>
            <w:r w:rsidRPr="00A35345">
              <w:rPr>
                <w:b/>
                <w:bCs/>
                <w:sz w:val="20"/>
                <w:szCs w:val="20"/>
              </w:rPr>
              <w:t>Test 10</w:t>
            </w:r>
          </w:p>
        </w:tc>
        <w:tc>
          <w:tcPr>
            <w:tcW w:w="1916" w:type="dxa"/>
          </w:tcPr>
          <w:p w14:paraId="70E276CB" w14:textId="77777777" w:rsidR="004167B4" w:rsidRPr="00A35345" w:rsidRDefault="004167B4" w:rsidP="006772F3">
            <w:pPr>
              <w:jc w:val="center"/>
              <w:rPr>
                <w:sz w:val="20"/>
                <w:szCs w:val="20"/>
              </w:rPr>
            </w:pPr>
            <w:r w:rsidRPr="00A35345">
              <w:rPr>
                <w:sz w:val="20"/>
                <w:szCs w:val="20"/>
              </w:rPr>
              <w:t>shoelaces</w:t>
            </w:r>
          </w:p>
        </w:tc>
        <w:tc>
          <w:tcPr>
            <w:tcW w:w="1965" w:type="dxa"/>
          </w:tcPr>
          <w:p w14:paraId="3AF4417B" w14:textId="77777777" w:rsidR="004167B4" w:rsidRPr="00A35345" w:rsidRDefault="004167B4" w:rsidP="006772F3">
            <w:pPr>
              <w:jc w:val="center"/>
              <w:rPr>
                <w:sz w:val="20"/>
                <w:szCs w:val="20"/>
              </w:rPr>
            </w:pPr>
            <w:r w:rsidRPr="00A35345">
              <w:rPr>
                <w:sz w:val="20"/>
                <w:szCs w:val="20"/>
              </w:rPr>
              <w:t>wool</w:t>
            </w:r>
          </w:p>
        </w:tc>
        <w:tc>
          <w:tcPr>
            <w:tcW w:w="1889" w:type="dxa"/>
          </w:tcPr>
          <w:p w14:paraId="4780EF90" w14:textId="77777777" w:rsidR="004167B4" w:rsidRPr="00A35345" w:rsidRDefault="004167B4" w:rsidP="006772F3">
            <w:pPr>
              <w:jc w:val="center"/>
              <w:rPr>
                <w:sz w:val="20"/>
                <w:szCs w:val="20"/>
              </w:rPr>
            </w:pPr>
            <w:r w:rsidRPr="00A35345">
              <w:rPr>
                <w:sz w:val="20"/>
                <w:szCs w:val="20"/>
              </w:rPr>
              <w:t>sisal twine</w:t>
            </w:r>
          </w:p>
        </w:tc>
      </w:tr>
      <w:tr w:rsidR="004167B4" w14:paraId="018BDF19" w14:textId="77777777" w:rsidTr="006772F3">
        <w:tc>
          <w:tcPr>
            <w:tcW w:w="1480" w:type="dxa"/>
            <w:vMerge w:val="restart"/>
            <w:vAlign w:val="center"/>
          </w:tcPr>
          <w:p w14:paraId="39521E6F" w14:textId="77777777" w:rsidR="004167B4" w:rsidRDefault="004167B4" w:rsidP="006772F3">
            <w:pPr>
              <w:jc w:val="center"/>
              <w:rPr>
                <w:b/>
                <w:bCs/>
              </w:rPr>
            </w:pPr>
            <w:r w:rsidRPr="00A35345">
              <w:rPr>
                <w:b/>
                <w:bCs/>
                <w:sz w:val="20"/>
                <w:szCs w:val="20"/>
              </w:rPr>
              <w:t xml:space="preserve">Cohort </w:t>
            </w:r>
            <w:r>
              <w:rPr>
                <w:b/>
                <w:bCs/>
                <w:sz w:val="20"/>
                <w:szCs w:val="20"/>
              </w:rPr>
              <w:t>3</w:t>
            </w:r>
          </w:p>
        </w:tc>
        <w:tc>
          <w:tcPr>
            <w:tcW w:w="1766" w:type="dxa"/>
            <w:vAlign w:val="center"/>
          </w:tcPr>
          <w:p w14:paraId="1E666264" w14:textId="77777777" w:rsidR="004167B4" w:rsidRPr="00151DBF" w:rsidRDefault="004167B4" w:rsidP="006772F3">
            <w:pPr>
              <w:jc w:val="center"/>
              <w:rPr>
                <w:b/>
                <w:bCs/>
              </w:rPr>
            </w:pPr>
            <w:r w:rsidRPr="00A35345">
              <w:rPr>
                <w:b/>
                <w:bCs/>
                <w:sz w:val="20"/>
                <w:szCs w:val="20"/>
              </w:rPr>
              <w:t>Test 1</w:t>
            </w:r>
          </w:p>
        </w:tc>
        <w:tc>
          <w:tcPr>
            <w:tcW w:w="1916" w:type="dxa"/>
          </w:tcPr>
          <w:p w14:paraId="58D9568A" w14:textId="77777777" w:rsidR="004167B4" w:rsidRPr="00A35345" w:rsidRDefault="004167B4" w:rsidP="006772F3">
            <w:pPr>
              <w:jc w:val="center"/>
              <w:rPr>
                <w:sz w:val="20"/>
                <w:szCs w:val="20"/>
              </w:rPr>
            </w:pPr>
            <w:r w:rsidRPr="00A35345">
              <w:rPr>
                <w:sz w:val="20"/>
                <w:szCs w:val="20"/>
              </w:rPr>
              <w:t>straw hat</w:t>
            </w:r>
          </w:p>
        </w:tc>
        <w:tc>
          <w:tcPr>
            <w:tcW w:w="1965" w:type="dxa"/>
          </w:tcPr>
          <w:p w14:paraId="24D9DF86" w14:textId="77777777" w:rsidR="004167B4" w:rsidRPr="00A35345" w:rsidRDefault="004167B4" w:rsidP="006772F3">
            <w:pPr>
              <w:jc w:val="center"/>
              <w:rPr>
                <w:sz w:val="20"/>
                <w:szCs w:val="20"/>
              </w:rPr>
            </w:pPr>
            <w:proofErr w:type="gramStart"/>
            <w:r w:rsidRPr="00A35345">
              <w:rPr>
                <w:sz w:val="20"/>
                <w:szCs w:val="20"/>
              </w:rPr>
              <w:t>bath mat</w:t>
            </w:r>
            <w:proofErr w:type="gramEnd"/>
          </w:p>
        </w:tc>
        <w:tc>
          <w:tcPr>
            <w:tcW w:w="1889" w:type="dxa"/>
          </w:tcPr>
          <w:p w14:paraId="5560E707" w14:textId="77777777" w:rsidR="004167B4" w:rsidRPr="00A35345" w:rsidRDefault="004167B4" w:rsidP="006772F3">
            <w:pPr>
              <w:jc w:val="center"/>
              <w:rPr>
                <w:sz w:val="20"/>
                <w:szCs w:val="20"/>
              </w:rPr>
            </w:pPr>
            <w:r w:rsidRPr="00A35345">
              <w:rPr>
                <w:sz w:val="20"/>
                <w:szCs w:val="20"/>
              </w:rPr>
              <w:t>pink cowboy hat</w:t>
            </w:r>
          </w:p>
        </w:tc>
      </w:tr>
      <w:tr w:rsidR="004167B4" w14:paraId="4441B662" w14:textId="77777777" w:rsidTr="006772F3">
        <w:tc>
          <w:tcPr>
            <w:tcW w:w="1480" w:type="dxa"/>
            <w:vMerge/>
          </w:tcPr>
          <w:p w14:paraId="6DFA769B" w14:textId="77777777" w:rsidR="004167B4" w:rsidRPr="0045138A" w:rsidRDefault="004167B4" w:rsidP="006772F3">
            <w:pPr>
              <w:jc w:val="center"/>
              <w:rPr>
                <w:b/>
                <w:bCs/>
              </w:rPr>
            </w:pPr>
          </w:p>
        </w:tc>
        <w:tc>
          <w:tcPr>
            <w:tcW w:w="1766" w:type="dxa"/>
          </w:tcPr>
          <w:p w14:paraId="3CA4FED0" w14:textId="77777777" w:rsidR="004167B4" w:rsidRPr="00151DBF" w:rsidRDefault="004167B4" w:rsidP="006772F3">
            <w:pPr>
              <w:jc w:val="center"/>
              <w:rPr>
                <w:b/>
                <w:bCs/>
              </w:rPr>
            </w:pPr>
            <w:r w:rsidRPr="00A35345">
              <w:rPr>
                <w:b/>
                <w:bCs/>
                <w:sz w:val="20"/>
                <w:szCs w:val="20"/>
              </w:rPr>
              <w:t>Test 2</w:t>
            </w:r>
          </w:p>
        </w:tc>
        <w:tc>
          <w:tcPr>
            <w:tcW w:w="1916" w:type="dxa"/>
          </w:tcPr>
          <w:p w14:paraId="20D04329" w14:textId="77777777" w:rsidR="004167B4" w:rsidRPr="00A35345" w:rsidRDefault="004167B4" w:rsidP="006772F3">
            <w:pPr>
              <w:jc w:val="center"/>
              <w:rPr>
                <w:sz w:val="20"/>
                <w:szCs w:val="20"/>
              </w:rPr>
            </w:pPr>
            <w:r w:rsidRPr="00A35345">
              <w:rPr>
                <w:sz w:val="20"/>
                <w:szCs w:val="20"/>
              </w:rPr>
              <w:t>yellow cord</w:t>
            </w:r>
          </w:p>
        </w:tc>
        <w:tc>
          <w:tcPr>
            <w:tcW w:w="1965" w:type="dxa"/>
          </w:tcPr>
          <w:p w14:paraId="70AD4E50" w14:textId="77777777" w:rsidR="004167B4" w:rsidRPr="00A35345" w:rsidRDefault="004167B4" w:rsidP="006772F3">
            <w:pPr>
              <w:jc w:val="center"/>
              <w:rPr>
                <w:sz w:val="20"/>
                <w:szCs w:val="20"/>
              </w:rPr>
            </w:pPr>
            <w:r w:rsidRPr="00A35345">
              <w:rPr>
                <w:sz w:val="20"/>
                <w:szCs w:val="20"/>
              </w:rPr>
              <w:t>towel</w:t>
            </w:r>
          </w:p>
        </w:tc>
        <w:tc>
          <w:tcPr>
            <w:tcW w:w="1889" w:type="dxa"/>
          </w:tcPr>
          <w:p w14:paraId="43A24BC6" w14:textId="77777777" w:rsidR="004167B4" w:rsidRPr="00A35345" w:rsidRDefault="004167B4" w:rsidP="006772F3">
            <w:pPr>
              <w:jc w:val="center"/>
              <w:rPr>
                <w:sz w:val="20"/>
                <w:szCs w:val="20"/>
              </w:rPr>
            </w:pPr>
            <w:r w:rsidRPr="00A35345">
              <w:rPr>
                <w:sz w:val="20"/>
                <w:szCs w:val="20"/>
              </w:rPr>
              <w:t>pipe cleaners</w:t>
            </w:r>
          </w:p>
        </w:tc>
      </w:tr>
      <w:tr w:rsidR="004167B4" w14:paraId="2CEB11B3" w14:textId="77777777" w:rsidTr="006772F3">
        <w:tc>
          <w:tcPr>
            <w:tcW w:w="1480" w:type="dxa"/>
            <w:vMerge/>
          </w:tcPr>
          <w:p w14:paraId="27FEA412" w14:textId="77777777" w:rsidR="004167B4" w:rsidRPr="0045138A" w:rsidRDefault="004167B4" w:rsidP="006772F3">
            <w:pPr>
              <w:jc w:val="center"/>
              <w:rPr>
                <w:b/>
                <w:bCs/>
              </w:rPr>
            </w:pPr>
          </w:p>
        </w:tc>
        <w:tc>
          <w:tcPr>
            <w:tcW w:w="1766" w:type="dxa"/>
          </w:tcPr>
          <w:p w14:paraId="6EE9118A" w14:textId="77777777" w:rsidR="004167B4" w:rsidRPr="00151DBF" w:rsidRDefault="004167B4" w:rsidP="006772F3">
            <w:pPr>
              <w:jc w:val="center"/>
              <w:rPr>
                <w:b/>
                <w:bCs/>
              </w:rPr>
            </w:pPr>
            <w:r w:rsidRPr="00A35345">
              <w:rPr>
                <w:b/>
                <w:bCs/>
                <w:sz w:val="20"/>
                <w:szCs w:val="20"/>
              </w:rPr>
              <w:t>Test 3</w:t>
            </w:r>
          </w:p>
        </w:tc>
        <w:tc>
          <w:tcPr>
            <w:tcW w:w="1916" w:type="dxa"/>
          </w:tcPr>
          <w:p w14:paraId="7E52D483" w14:textId="77777777" w:rsidR="004167B4" w:rsidRPr="00A35345" w:rsidRDefault="004167B4" w:rsidP="006772F3">
            <w:pPr>
              <w:jc w:val="center"/>
              <w:rPr>
                <w:sz w:val="20"/>
                <w:szCs w:val="20"/>
              </w:rPr>
            </w:pPr>
            <w:r w:rsidRPr="00A35345">
              <w:rPr>
                <w:sz w:val="20"/>
                <w:szCs w:val="20"/>
              </w:rPr>
              <w:t>poster</w:t>
            </w:r>
          </w:p>
        </w:tc>
        <w:tc>
          <w:tcPr>
            <w:tcW w:w="1965" w:type="dxa"/>
          </w:tcPr>
          <w:p w14:paraId="4AAFAFAF" w14:textId="77777777" w:rsidR="004167B4" w:rsidRPr="00A35345" w:rsidRDefault="004167B4" w:rsidP="006772F3">
            <w:pPr>
              <w:jc w:val="center"/>
              <w:rPr>
                <w:sz w:val="20"/>
                <w:szCs w:val="20"/>
              </w:rPr>
            </w:pPr>
            <w:r w:rsidRPr="00A35345">
              <w:rPr>
                <w:sz w:val="20"/>
                <w:szCs w:val="20"/>
              </w:rPr>
              <w:t>sequins</w:t>
            </w:r>
          </w:p>
        </w:tc>
        <w:tc>
          <w:tcPr>
            <w:tcW w:w="1889" w:type="dxa"/>
          </w:tcPr>
          <w:p w14:paraId="50F39D6C" w14:textId="77777777" w:rsidR="004167B4" w:rsidRPr="00A35345" w:rsidRDefault="004167B4" w:rsidP="006772F3">
            <w:pPr>
              <w:jc w:val="center"/>
              <w:rPr>
                <w:sz w:val="20"/>
                <w:szCs w:val="20"/>
              </w:rPr>
            </w:pPr>
            <w:r w:rsidRPr="00A35345">
              <w:rPr>
                <w:sz w:val="20"/>
                <w:szCs w:val="20"/>
              </w:rPr>
              <w:t>buttons</w:t>
            </w:r>
          </w:p>
        </w:tc>
      </w:tr>
      <w:tr w:rsidR="004167B4" w14:paraId="2DEE7B55" w14:textId="77777777" w:rsidTr="006772F3">
        <w:tc>
          <w:tcPr>
            <w:tcW w:w="1480" w:type="dxa"/>
            <w:vMerge/>
          </w:tcPr>
          <w:p w14:paraId="5112D538" w14:textId="77777777" w:rsidR="004167B4" w:rsidRPr="0045138A" w:rsidRDefault="004167B4" w:rsidP="006772F3">
            <w:pPr>
              <w:jc w:val="center"/>
              <w:rPr>
                <w:b/>
                <w:bCs/>
              </w:rPr>
            </w:pPr>
          </w:p>
        </w:tc>
        <w:tc>
          <w:tcPr>
            <w:tcW w:w="1766" w:type="dxa"/>
          </w:tcPr>
          <w:p w14:paraId="5A8AB356" w14:textId="77777777" w:rsidR="004167B4" w:rsidRPr="00151DBF" w:rsidRDefault="004167B4" w:rsidP="006772F3">
            <w:pPr>
              <w:jc w:val="center"/>
              <w:rPr>
                <w:b/>
                <w:bCs/>
              </w:rPr>
            </w:pPr>
            <w:r w:rsidRPr="00A35345">
              <w:rPr>
                <w:b/>
                <w:bCs/>
                <w:sz w:val="20"/>
                <w:szCs w:val="20"/>
              </w:rPr>
              <w:t>Test 4</w:t>
            </w:r>
          </w:p>
        </w:tc>
        <w:tc>
          <w:tcPr>
            <w:tcW w:w="1916" w:type="dxa"/>
          </w:tcPr>
          <w:p w14:paraId="160EDCF6" w14:textId="77777777" w:rsidR="004167B4" w:rsidRPr="00A35345" w:rsidRDefault="004167B4" w:rsidP="006772F3">
            <w:pPr>
              <w:jc w:val="center"/>
              <w:rPr>
                <w:sz w:val="20"/>
                <w:szCs w:val="20"/>
              </w:rPr>
            </w:pPr>
            <w:r w:rsidRPr="00A35345">
              <w:rPr>
                <w:sz w:val="20"/>
                <w:szCs w:val="20"/>
              </w:rPr>
              <w:t>tissue paper</w:t>
            </w:r>
          </w:p>
        </w:tc>
        <w:tc>
          <w:tcPr>
            <w:tcW w:w="1965" w:type="dxa"/>
          </w:tcPr>
          <w:p w14:paraId="533F805D" w14:textId="77777777" w:rsidR="004167B4" w:rsidRPr="00A35345" w:rsidRDefault="004167B4" w:rsidP="006772F3">
            <w:pPr>
              <w:jc w:val="center"/>
              <w:rPr>
                <w:sz w:val="20"/>
                <w:szCs w:val="20"/>
              </w:rPr>
            </w:pPr>
            <w:r w:rsidRPr="00A35345">
              <w:rPr>
                <w:sz w:val="20"/>
                <w:szCs w:val="20"/>
              </w:rPr>
              <w:t>hessian sack</w:t>
            </w:r>
          </w:p>
        </w:tc>
        <w:tc>
          <w:tcPr>
            <w:tcW w:w="1889" w:type="dxa"/>
          </w:tcPr>
          <w:p w14:paraId="462C5610" w14:textId="77777777" w:rsidR="004167B4" w:rsidRPr="00A35345" w:rsidRDefault="004167B4" w:rsidP="006772F3">
            <w:pPr>
              <w:jc w:val="center"/>
              <w:rPr>
                <w:sz w:val="20"/>
                <w:szCs w:val="20"/>
              </w:rPr>
            </w:pPr>
            <w:r w:rsidRPr="00A35345">
              <w:rPr>
                <w:sz w:val="20"/>
                <w:szCs w:val="20"/>
              </w:rPr>
              <w:t>brown pet bedding</w:t>
            </w:r>
          </w:p>
        </w:tc>
      </w:tr>
      <w:tr w:rsidR="004167B4" w14:paraId="6274B8D7" w14:textId="77777777" w:rsidTr="006772F3">
        <w:tc>
          <w:tcPr>
            <w:tcW w:w="1480" w:type="dxa"/>
            <w:vMerge/>
          </w:tcPr>
          <w:p w14:paraId="30FE255A" w14:textId="77777777" w:rsidR="004167B4" w:rsidRPr="0045138A" w:rsidRDefault="004167B4" w:rsidP="006772F3">
            <w:pPr>
              <w:jc w:val="center"/>
              <w:rPr>
                <w:b/>
                <w:bCs/>
              </w:rPr>
            </w:pPr>
          </w:p>
        </w:tc>
        <w:tc>
          <w:tcPr>
            <w:tcW w:w="1766" w:type="dxa"/>
          </w:tcPr>
          <w:p w14:paraId="20EBAD63" w14:textId="77777777" w:rsidR="004167B4" w:rsidRPr="00151DBF" w:rsidRDefault="004167B4" w:rsidP="006772F3">
            <w:pPr>
              <w:jc w:val="center"/>
              <w:rPr>
                <w:b/>
                <w:bCs/>
              </w:rPr>
            </w:pPr>
            <w:r w:rsidRPr="00A35345">
              <w:rPr>
                <w:b/>
                <w:bCs/>
                <w:sz w:val="20"/>
                <w:szCs w:val="20"/>
              </w:rPr>
              <w:t>Test 5</w:t>
            </w:r>
          </w:p>
        </w:tc>
        <w:tc>
          <w:tcPr>
            <w:tcW w:w="1916" w:type="dxa"/>
          </w:tcPr>
          <w:p w14:paraId="0C677194" w14:textId="77777777" w:rsidR="004167B4" w:rsidRPr="00A35345" w:rsidRDefault="004167B4" w:rsidP="006772F3">
            <w:pPr>
              <w:jc w:val="center"/>
              <w:rPr>
                <w:sz w:val="20"/>
                <w:szCs w:val="20"/>
              </w:rPr>
            </w:pPr>
            <w:r w:rsidRPr="00A35345">
              <w:rPr>
                <w:sz w:val="20"/>
                <w:szCs w:val="20"/>
              </w:rPr>
              <w:t>fur</w:t>
            </w:r>
          </w:p>
        </w:tc>
        <w:tc>
          <w:tcPr>
            <w:tcW w:w="1965" w:type="dxa"/>
          </w:tcPr>
          <w:p w14:paraId="777D0099" w14:textId="77777777" w:rsidR="004167B4" w:rsidRPr="00A35345" w:rsidRDefault="004167B4" w:rsidP="006772F3">
            <w:pPr>
              <w:jc w:val="center"/>
              <w:rPr>
                <w:sz w:val="20"/>
                <w:szCs w:val="20"/>
              </w:rPr>
            </w:pPr>
            <w:r w:rsidRPr="00A35345">
              <w:rPr>
                <w:sz w:val="20"/>
                <w:szCs w:val="20"/>
              </w:rPr>
              <w:t>felt</w:t>
            </w:r>
          </w:p>
        </w:tc>
        <w:tc>
          <w:tcPr>
            <w:tcW w:w="1889" w:type="dxa"/>
          </w:tcPr>
          <w:p w14:paraId="118CD283" w14:textId="77777777" w:rsidR="004167B4" w:rsidRPr="00A35345" w:rsidRDefault="004167B4" w:rsidP="006772F3">
            <w:pPr>
              <w:jc w:val="center"/>
              <w:rPr>
                <w:sz w:val="20"/>
                <w:szCs w:val="20"/>
              </w:rPr>
            </w:pPr>
            <w:r w:rsidRPr="00A35345">
              <w:rPr>
                <w:sz w:val="20"/>
                <w:szCs w:val="20"/>
              </w:rPr>
              <w:t>tights</w:t>
            </w:r>
          </w:p>
        </w:tc>
      </w:tr>
      <w:tr w:rsidR="004167B4" w14:paraId="1E2B960B" w14:textId="77777777" w:rsidTr="006772F3">
        <w:tc>
          <w:tcPr>
            <w:tcW w:w="1480" w:type="dxa"/>
            <w:vMerge/>
          </w:tcPr>
          <w:p w14:paraId="32E3F45C" w14:textId="77777777" w:rsidR="004167B4" w:rsidRPr="0045138A" w:rsidRDefault="004167B4" w:rsidP="006772F3">
            <w:pPr>
              <w:jc w:val="center"/>
              <w:rPr>
                <w:b/>
                <w:bCs/>
              </w:rPr>
            </w:pPr>
          </w:p>
        </w:tc>
        <w:tc>
          <w:tcPr>
            <w:tcW w:w="1766" w:type="dxa"/>
          </w:tcPr>
          <w:p w14:paraId="6E22489B" w14:textId="77777777" w:rsidR="004167B4" w:rsidRPr="00151DBF" w:rsidRDefault="004167B4" w:rsidP="006772F3">
            <w:pPr>
              <w:jc w:val="center"/>
              <w:rPr>
                <w:b/>
                <w:bCs/>
              </w:rPr>
            </w:pPr>
            <w:r w:rsidRPr="00A35345">
              <w:rPr>
                <w:b/>
                <w:bCs/>
                <w:sz w:val="20"/>
                <w:szCs w:val="20"/>
              </w:rPr>
              <w:t>Test 6</w:t>
            </w:r>
          </w:p>
        </w:tc>
        <w:tc>
          <w:tcPr>
            <w:tcW w:w="1916" w:type="dxa"/>
          </w:tcPr>
          <w:p w14:paraId="344864AF" w14:textId="77777777" w:rsidR="004167B4" w:rsidRPr="00A35345" w:rsidRDefault="004167B4" w:rsidP="006772F3">
            <w:pPr>
              <w:jc w:val="center"/>
              <w:rPr>
                <w:sz w:val="20"/>
                <w:szCs w:val="20"/>
              </w:rPr>
            </w:pPr>
            <w:r w:rsidRPr="00A35345">
              <w:rPr>
                <w:sz w:val="20"/>
                <w:szCs w:val="20"/>
              </w:rPr>
              <w:t>hairbands</w:t>
            </w:r>
          </w:p>
        </w:tc>
        <w:tc>
          <w:tcPr>
            <w:tcW w:w="1965" w:type="dxa"/>
          </w:tcPr>
          <w:p w14:paraId="584B6983" w14:textId="77777777" w:rsidR="004167B4" w:rsidRPr="00A35345" w:rsidRDefault="004167B4" w:rsidP="006772F3">
            <w:pPr>
              <w:jc w:val="center"/>
              <w:rPr>
                <w:sz w:val="20"/>
                <w:szCs w:val="20"/>
              </w:rPr>
            </w:pPr>
            <w:r w:rsidRPr="00A35345">
              <w:rPr>
                <w:sz w:val="20"/>
                <w:szCs w:val="20"/>
              </w:rPr>
              <w:t>suede</w:t>
            </w:r>
          </w:p>
        </w:tc>
        <w:tc>
          <w:tcPr>
            <w:tcW w:w="1889" w:type="dxa"/>
          </w:tcPr>
          <w:p w14:paraId="601B9B8F" w14:textId="77777777" w:rsidR="004167B4" w:rsidRPr="00A35345" w:rsidRDefault="004167B4" w:rsidP="006772F3">
            <w:pPr>
              <w:jc w:val="center"/>
              <w:rPr>
                <w:sz w:val="20"/>
                <w:szCs w:val="20"/>
              </w:rPr>
            </w:pPr>
            <w:r w:rsidRPr="00A35345">
              <w:rPr>
                <w:sz w:val="20"/>
                <w:szCs w:val="20"/>
              </w:rPr>
              <w:t>organza</w:t>
            </w:r>
          </w:p>
        </w:tc>
      </w:tr>
      <w:tr w:rsidR="004167B4" w14:paraId="08BB606E" w14:textId="77777777" w:rsidTr="006772F3">
        <w:tc>
          <w:tcPr>
            <w:tcW w:w="1480" w:type="dxa"/>
            <w:vMerge/>
          </w:tcPr>
          <w:p w14:paraId="0927D65A" w14:textId="77777777" w:rsidR="004167B4" w:rsidRPr="0045138A" w:rsidRDefault="004167B4" w:rsidP="006772F3">
            <w:pPr>
              <w:jc w:val="center"/>
              <w:rPr>
                <w:b/>
                <w:bCs/>
              </w:rPr>
            </w:pPr>
          </w:p>
        </w:tc>
        <w:tc>
          <w:tcPr>
            <w:tcW w:w="1766" w:type="dxa"/>
          </w:tcPr>
          <w:p w14:paraId="5856F091" w14:textId="77777777" w:rsidR="004167B4" w:rsidRPr="00151DBF" w:rsidRDefault="004167B4" w:rsidP="006772F3">
            <w:pPr>
              <w:jc w:val="center"/>
              <w:rPr>
                <w:b/>
                <w:bCs/>
              </w:rPr>
            </w:pPr>
            <w:r w:rsidRPr="00A35345">
              <w:rPr>
                <w:b/>
                <w:bCs/>
                <w:sz w:val="20"/>
                <w:szCs w:val="20"/>
              </w:rPr>
              <w:t>Test 7</w:t>
            </w:r>
          </w:p>
        </w:tc>
        <w:tc>
          <w:tcPr>
            <w:tcW w:w="1916" w:type="dxa"/>
          </w:tcPr>
          <w:p w14:paraId="1A57DB85" w14:textId="77777777" w:rsidR="004167B4" w:rsidRPr="00A35345" w:rsidRDefault="004167B4" w:rsidP="006772F3">
            <w:pPr>
              <w:jc w:val="center"/>
              <w:rPr>
                <w:sz w:val="20"/>
                <w:szCs w:val="20"/>
              </w:rPr>
            </w:pPr>
            <w:r w:rsidRPr="00A35345">
              <w:rPr>
                <w:sz w:val="20"/>
                <w:szCs w:val="20"/>
              </w:rPr>
              <w:t>fleece</w:t>
            </w:r>
          </w:p>
        </w:tc>
        <w:tc>
          <w:tcPr>
            <w:tcW w:w="1965" w:type="dxa"/>
          </w:tcPr>
          <w:p w14:paraId="378D45EC" w14:textId="77777777" w:rsidR="004167B4" w:rsidRPr="00A35345" w:rsidRDefault="004167B4" w:rsidP="006772F3">
            <w:pPr>
              <w:jc w:val="center"/>
              <w:rPr>
                <w:sz w:val="20"/>
                <w:szCs w:val="20"/>
              </w:rPr>
            </w:pPr>
            <w:r w:rsidRPr="00A35345">
              <w:rPr>
                <w:sz w:val="20"/>
                <w:szCs w:val="20"/>
              </w:rPr>
              <w:t>raffia ribbon</w:t>
            </w:r>
          </w:p>
        </w:tc>
        <w:tc>
          <w:tcPr>
            <w:tcW w:w="1889" w:type="dxa"/>
          </w:tcPr>
          <w:p w14:paraId="41C048F3" w14:textId="77777777" w:rsidR="004167B4" w:rsidRPr="00A35345" w:rsidRDefault="004167B4" w:rsidP="006772F3">
            <w:pPr>
              <w:jc w:val="center"/>
              <w:rPr>
                <w:sz w:val="20"/>
                <w:szCs w:val="20"/>
              </w:rPr>
            </w:pPr>
            <w:r w:rsidRPr="00A35345">
              <w:rPr>
                <w:sz w:val="20"/>
                <w:szCs w:val="20"/>
              </w:rPr>
              <w:t>sparkly fibre</w:t>
            </w:r>
          </w:p>
        </w:tc>
      </w:tr>
    </w:tbl>
    <w:p w14:paraId="176F20BF" w14:textId="77777777" w:rsidR="004167B4" w:rsidRPr="00295992" w:rsidRDefault="004167B4" w:rsidP="004167B4">
      <w:pPr>
        <w:rPr>
          <w:rFonts w:ascii="Times New Roman" w:hAnsi="Times New Roman" w:cs="Times New Roman"/>
          <w:sz w:val="19"/>
          <w:szCs w:val="19"/>
        </w:rPr>
      </w:pPr>
    </w:p>
    <w:p w14:paraId="1D480F7D" w14:textId="77777777" w:rsidR="004167B4" w:rsidRPr="00295992" w:rsidRDefault="004167B4" w:rsidP="004167B4">
      <w:pPr>
        <w:rPr>
          <w:rFonts w:ascii="Times New Roman" w:hAnsi="Times New Roman" w:cs="Times New Roman"/>
          <w:sz w:val="19"/>
          <w:szCs w:val="19"/>
        </w:rPr>
      </w:pPr>
      <w:r w:rsidRPr="00295992">
        <w:rPr>
          <w:rFonts w:ascii="Times New Roman" w:hAnsi="Times New Roman" w:cs="Times New Roman"/>
          <w:b/>
          <w:bCs/>
          <w:sz w:val="19"/>
          <w:szCs w:val="19"/>
        </w:rPr>
        <w:t xml:space="preserve">Table S1: </w:t>
      </w:r>
      <w:r w:rsidRPr="00295992">
        <w:rPr>
          <w:rFonts w:ascii="Times New Roman" w:hAnsi="Times New Roman" w:cs="Times New Roman"/>
          <w:sz w:val="19"/>
          <w:szCs w:val="19"/>
        </w:rPr>
        <w:t xml:space="preserve">List of substrates used in experiments for all cohorts. </w:t>
      </w:r>
    </w:p>
    <w:p w14:paraId="7086E88D" w14:textId="77777777" w:rsidR="004167B4" w:rsidRDefault="004167B4" w:rsidP="004167B4">
      <w:pPr>
        <w:rPr>
          <w:rFonts w:ascii="Times New Roman" w:hAnsi="Times New Roman" w:cs="Times New Roman"/>
        </w:rPr>
      </w:pPr>
    </w:p>
    <w:p w14:paraId="029467A1" w14:textId="77777777" w:rsidR="004167B4" w:rsidRDefault="004167B4" w:rsidP="004167B4">
      <w:pPr>
        <w:rPr>
          <w:rFonts w:ascii="Times New Roman" w:hAnsi="Times New Roman" w:cs="Times New Roman"/>
          <w:i/>
          <w:iCs/>
        </w:rPr>
      </w:pPr>
    </w:p>
    <w:p w14:paraId="7778CCD2" w14:textId="77777777" w:rsidR="004167B4" w:rsidRDefault="004167B4" w:rsidP="004167B4">
      <w:pPr>
        <w:rPr>
          <w:rFonts w:ascii="Times New Roman" w:hAnsi="Times New Roman" w:cs="Times New Roman"/>
          <w:i/>
          <w:iCs/>
        </w:rPr>
      </w:pPr>
    </w:p>
    <w:p w14:paraId="4383036B" w14:textId="77777777" w:rsidR="004167B4" w:rsidRDefault="004167B4" w:rsidP="004167B4">
      <w:pPr>
        <w:rPr>
          <w:rFonts w:ascii="Times New Roman" w:hAnsi="Times New Roman" w:cs="Times New Roman"/>
          <w:i/>
          <w:iCs/>
        </w:rPr>
      </w:pPr>
    </w:p>
    <w:p w14:paraId="3697092B" w14:textId="77777777" w:rsidR="004167B4" w:rsidRDefault="004167B4" w:rsidP="004167B4">
      <w:pPr>
        <w:rPr>
          <w:rFonts w:ascii="Times New Roman" w:hAnsi="Times New Roman" w:cs="Times New Roman"/>
          <w:i/>
          <w:iCs/>
        </w:rPr>
      </w:pPr>
    </w:p>
    <w:p w14:paraId="636111D5" w14:textId="77777777" w:rsidR="004167B4" w:rsidRDefault="004167B4" w:rsidP="004167B4">
      <w:pPr>
        <w:rPr>
          <w:rFonts w:ascii="Times New Roman" w:hAnsi="Times New Roman" w:cs="Times New Roman"/>
          <w:i/>
          <w:iCs/>
        </w:rPr>
      </w:pPr>
    </w:p>
    <w:p w14:paraId="7FB61BE0" w14:textId="77777777" w:rsidR="004167B4" w:rsidRDefault="004167B4" w:rsidP="004167B4">
      <w:pPr>
        <w:rPr>
          <w:rFonts w:ascii="Times New Roman" w:hAnsi="Times New Roman" w:cs="Times New Roman"/>
          <w:i/>
          <w:iCs/>
        </w:rPr>
      </w:pPr>
    </w:p>
    <w:p w14:paraId="3EE8BD42" w14:textId="77777777" w:rsidR="004167B4" w:rsidRDefault="004167B4" w:rsidP="004167B4">
      <w:pPr>
        <w:rPr>
          <w:rFonts w:ascii="Times New Roman" w:hAnsi="Times New Roman" w:cs="Times New Roman"/>
          <w:i/>
          <w:iCs/>
        </w:rPr>
      </w:pPr>
    </w:p>
    <w:p w14:paraId="0D0D19C0" w14:textId="77777777" w:rsidR="004167B4" w:rsidRDefault="004167B4" w:rsidP="004167B4">
      <w:pPr>
        <w:rPr>
          <w:rFonts w:ascii="Times New Roman" w:hAnsi="Times New Roman" w:cs="Times New Roman"/>
          <w:i/>
          <w:iCs/>
        </w:rPr>
      </w:pPr>
    </w:p>
    <w:p w14:paraId="3172DFE7" w14:textId="77777777" w:rsidR="004167B4" w:rsidRDefault="004167B4" w:rsidP="004167B4">
      <w:pPr>
        <w:rPr>
          <w:rFonts w:ascii="Times New Roman" w:hAnsi="Times New Roman" w:cs="Times New Roman"/>
          <w:i/>
          <w:iCs/>
        </w:rPr>
      </w:pPr>
    </w:p>
    <w:p w14:paraId="08A444A3" w14:textId="77777777" w:rsidR="004167B4" w:rsidRDefault="004167B4" w:rsidP="004167B4">
      <w:pPr>
        <w:rPr>
          <w:rFonts w:ascii="Times New Roman" w:hAnsi="Times New Roman" w:cs="Times New Roman"/>
          <w:i/>
          <w:iCs/>
        </w:rPr>
      </w:pPr>
    </w:p>
    <w:p w14:paraId="45AE1AAE" w14:textId="77777777" w:rsidR="004167B4" w:rsidRDefault="004167B4" w:rsidP="004167B4">
      <w:pPr>
        <w:rPr>
          <w:rFonts w:ascii="Times New Roman" w:hAnsi="Times New Roman" w:cs="Times New Roman"/>
          <w:i/>
          <w:iCs/>
        </w:rPr>
      </w:pPr>
    </w:p>
    <w:p w14:paraId="63C6CD15" w14:textId="77777777" w:rsidR="004167B4" w:rsidRDefault="004167B4" w:rsidP="004167B4">
      <w:pPr>
        <w:rPr>
          <w:rFonts w:ascii="Times New Roman" w:hAnsi="Times New Roman" w:cs="Times New Roman"/>
          <w:i/>
          <w:iCs/>
        </w:rPr>
      </w:pPr>
    </w:p>
    <w:p w14:paraId="635475EE" w14:textId="77777777" w:rsidR="004167B4" w:rsidRDefault="004167B4" w:rsidP="004167B4">
      <w:pPr>
        <w:rPr>
          <w:rFonts w:ascii="Times New Roman" w:hAnsi="Times New Roman" w:cs="Times New Roman"/>
          <w:i/>
          <w:iCs/>
        </w:rPr>
      </w:pPr>
    </w:p>
    <w:p w14:paraId="55DE0028" w14:textId="77777777" w:rsidR="004167B4" w:rsidRDefault="004167B4" w:rsidP="004167B4">
      <w:pPr>
        <w:rPr>
          <w:rFonts w:ascii="Times New Roman" w:hAnsi="Times New Roman" w:cs="Times New Roman"/>
          <w:i/>
          <w:iCs/>
        </w:rPr>
      </w:pPr>
    </w:p>
    <w:p w14:paraId="0E8543DC" w14:textId="77777777" w:rsidR="004167B4" w:rsidRDefault="004167B4" w:rsidP="004167B4">
      <w:pPr>
        <w:rPr>
          <w:rFonts w:ascii="Times New Roman" w:hAnsi="Times New Roman" w:cs="Times New Roman"/>
          <w:i/>
          <w:iCs/>
        </w:rPr>
      </w:pPr>
    </w:p>
    <w:p w14:paraId="12584F74" w14:textId="40B8D9B8" w:rsidR="004167B4" w:rsidRDefault="004167B4" w:rsidP="004167B4">
      <w:pPr>
        <w:rPr>
          <w:rFonts w:ascii="Times New Roman" w:hAnsi="Times New Roman" w:cs="Times New Roman"/>
          <w:i/>
          <w:iCs/>
        </w:rPr>
      </w:pPr>
      <w:r>
        <w:rPr>
          <w:rFonts w:ascii="Times New Roman" w:hAnsi="Times New Roman" w:cs="Times New Roman"/>
          <w:i/>
          <w:iCs/>
        </w:rPr>
        <w:lastRenderedPageBreak/>
        <w:t>Table S2</w:t>
      </w:r>
    </w:p>
    <w:p w14:paraId="60ECBEF4"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167B4" w14:paraId="4D2ED847" w14:textId="77777777" w:rsidTr="006772F3">
        <w:tc>
          <w:tcPr>
            <w:tcW w:w="1502" w:type="dxa"/>
            <w:shd w:val="clear" w:color="auto" w:fill="000000" w:themeFill="text1"/>
            <w:vAlign w:val="center"/>
          </w:tcPr>
          <w:p w14:paraId="75666EC1"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Day</w:t>
            </w:r>
          </w:p>
        </w:tc>
        <w:tc>
          <w:tcPr>
            <w:tcW w:w="1502" w:type="dxa"/>
            <w:shd w:val="clear" w:color="auto" w:fill="000000" w:themeFill="text1"/>
            <w:vAlign w:val="center"/>
          </w:tcPr>
          <w:p w14:paraId="75B3D354"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1</w:t>
            </w:r>
          </w:p>
        </w:tc>
        <w:tc>
          <w:tcPr>
            <w:tcW w:w="1503" w:type="dxa"/>
            <w:shd w:val="clear" w:color="auto" w:fill="000000" w:themeFill="text1"/>
            <w:vAlign w:val="center"/>
          </w:tcPr>
          <w:p w14:paraId="0EBF290B"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2</w:t>
            </w:r>
          </w:p>
        </w:tc>
        <w:tc>
          <w:tcPr>
            <w:tcW w:w="1503" w:type="dxa"/>
            <w:shd w:val="clear" w:color="auto" w:fill="000000" w:themeFill="text1"/>
            <w:vAlign w:val="center"/>
          </w:tcPr>
          <w:p w14:paraId="56963149"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3</w:t>
            </w:r>
          </w:p>
        </w:tc>
        <w:tc>
          <w:tcPr>
            <w:tcW w:w="1503" w:type="dxa"/>
            <w:shd w:val="clear" w:color="auto" w:fill="000000" w:themeFill="text1"/>
            <w:vAlign w:val="center"/>
          </w:tcPr>
          <w:p w14:paraId="5AED9064"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4</w:t>
            </w:r>
          </w:p>
        </w:tc>
        <w:tc>
          <w:tcPr>
            <w:tcW w:w="1503" w:type="dxa"/>
            <w:shd w:val="clear" w:color="auto" w:fill="000000" w:themeFill="text1"/>
            <w:vAlign w:val="center"/>
          </w:tcPr>
          <w:p w14:paraId="66C9221E"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5/6</w:t>
            </w:r>
          </w:p>
        </w:tc>
      </w:tr>
      <w:tr w:rsidR="004167B4" w14:paraId="211A9463" w14:textId="77777777" w:rsidTr="006772F3">
        <w:tc>
          <w:tcPr>
            <w:tcW w:w="1502" w:type="dxa"/>
            <w:vAlign w:val="center"/>
          </w:tcPr>
          <w:p w14:paraId="192BED8B" w14:textId="77777777" w:rsidR="004167B4" w:rsidRPr="00E929CC" w:rsidRDefault="004167B4" w:rsidP="006772F3">
            <w:pPr>
              <w:jc w:val="center"/>
              <w:rPr>
                <w:rFonts w:ascii="Aptos" w:hAnsi="Aptos"/>
                <w:b/>
                <w:bCs/>
                <w:sz w:val="20"/>
                <w:szCs w:val="20"/>
              </w:rPr>
            </w:pPr>
            <w:r>
              <w:rPr>
                <w:rFonts w:ascii="Aptos" w:hAnsi="Aptos"/>
                <w:b/>
                <w:bCs/>
                <w:sz w:val="20"/>
                <w:szCs w:val="20"/>
              </w:rPr>
              <w:t>Subject</w:t>
            </w:r>
          </w:p>
        </w:tc>
        <w:tc>
          <w:tcPr>
            <w:tcW w:w="1502" w:type="dxa"/>
            <w:shd w:val="clear" w:color="auto" w:fill="FFFFFF" w:themeFill="background1"/>
            <w:vAlign w:val="center"/>
          </w:tcPr>
          <w:p w14:paraId="4544A77E" w14:textId="77777777" w:rsidR="004167B4" w:rsidRPr="00E929CC" w:rsidRDefault="004167B4" w:rsidP="006772F3">
            <w:pPr>
              <w:jc w:val="center"/>
              <w:rPr>
                <w:rFonts w:ascii="Aptos" w:hAnsi="Aptos"/>
                <w:b/>
                <w:bCs/>
                <w:sz w:val="20"/>
                <w:szCs w:val="20"/>
              </w:rPr>
            </w:pPr>
            <w:r>
              <w:rPr>
                <w:rFonts w:ascii="Aptos" w:hAnsi="Aptos"/>
                <w:b/>
                <w:bCs/>
                <w:sz w:val="20"/>
                <w:szCs w:val="20"/>
              </w:rPr>
              <w:t>Pairing 1</w:t>
            </w:r>
          </w:p>
        </w:tc>
        <w:tc>
          <w:tcPr>
            <w:tcW w:w="1503" w:type="dxa"/>
            <w:shd w:val="clear" w:color="auto" w:fill="FFFFFF" w:themeFill="background1"/>
            <w:vAlign w:val="center"/>
          </w:tcPr>
          <w:p w14:paraId="75DA56E0" w14:textId="77777777" w:rsidR="004167B4" w:rsidRPr="00E929CC" w:rsidRDefault="004167B4" w:rsidP="006772F3">
            <w:pPr>
              <w:jc w:val="center"/>
              <w:rPr>
                <w:rFonts w:ascii="Aptos" w:hAnsi="Aptos"/>
                <w:b/>
                <w:bCs/>
                <w:sz w:val="20"/>
                <w:szCs w:val="20"/>
              </w:rPr>
            </w:pPr>
            <w:r>
              <w:rPr>
                <w:rFonts w:ascii="Aptos" w:hAnsi="Aptos"/>
                <w:b/>
                <w:bCs/>
                <w:sz w:val="20"/>
                <w:szCs w:val="20"/>
              </w:rPr>
              <w:t>Pairing 2</w:t>
            </w:r>
          </w:p>
        </w:tc>
        <w:tc>
          <w:tcPr>
            <w:tcW w:w="1503" w:type="dxa"/>
            <w:shd w:val="clear" w:color="auto" w:fill="FFFFFF" w:themeFill="background1"/>
            <w:vAlign w:val="center"/>
          </w:tcPr>
          <w:p w14:paraId="5443C1DD" w14:textId="77777777" w:rsidR="004167B4" w:rsidRPr="00E929CC" w:rsidRDefault="004167B4" w:rsidP="006772F3">
            <w:pPr>
              <w:jc w:val="center"/>
              <w:rPr>
                <w:rFonts w:ascii="Aptos" w:hAnsi="Aptos"/>
                <w:b/>
                <w:bCs/>
                <w:sz w:val="20"/>
                <w:szCs w:val="20"/>
              </w:rPr>
            </w:pPr>
            <w:r>
              <w:rPr>
                <w:rFonts w:ascii="Aptos" w:hAnsi="Aptos"/>
                <w:b/>
                <w:bCs/>
                <w:sz w:val="20"/>
                <w:szCs w:val="20"/>
              </w:rPr>
              <w:t>Pairing 3</w:t>
            </w:r>
          </w:p>
        </w:tc>
        <w:tc>
          <w:tcPr>
            <w:tcW w:w="1503" w:type="dxa"/>
            <w:shd w:val="clear" w:color="auto" w:fill="FFFFFF" w:themeFill="background1"/>
            <w:vAlign w:val="center"/>
          </w:tcPr>
          <w:p w14:paraId="46712A1B" w14:textId="77777777" w:rsidR="004167B4" w:rsidRPr="00E929CC" w:rsidRDefault="004167B4" w:rsidP="006772F3">
            <w:pPr>
              <w:jc w:val="center"/>
              <w:rPr>
                <w:rFonts w:ascii="Aptos" w:hAnsi="Aptos"/>
                <w:b/>
                <w:bCs/>
                <w:sz w:val="20"/>
                <w:szCs w:val="20"/>
              </w:rPr>
            </w:pPr>
            <w:r>
              <w:rPr>
                <w:rFonts w:ascii="Aptos" w:hAnsi="Aptos"/>
                <w:b/>
                <w:bCs/>
                <w:sz w:val="20"/>
                <w:szCs w:val="20"/>
              </w:rPr>
              <w:t>Pairing 4</w:t>
            </w:r>
          </w:p>
        </w:tc>
        <w:tc>
          <w:tcPr>
            <w:tcW w:w="1503" w:type="dxa"/>
            <w:shd w:val="clear" w:color="auto" w:fill="FFFFFF" w:themeFill="background1"/>
            <w:vAlign w:val="center"/>
          </w:tcPr>
          <w:p w14:paraId="7E691A15" w14:textId="77777777" w:rsidR="004167B4" w:rsidRPr="00E929CC" w:rsidRDefault="004167B4" w:rsidP="006772F3">
            <w:pPr>
              <w:jc w:val="center"/>
              <w:rPr>
                <w:rFonts w:ascii="Aptos" w:hAnsi="Aptos"/>
                <w:b/>
                <w:bCs/>
                <w:sz w:val="20"/>
                <w:szCs w:val="20"/>
              </w:rPr>
            </w:pPr>
            <w:r>
              <w:rPr>
                <w:rFonts w:ascii="Aptos" w:hAnsi="Aptos"/>
                <w:b/>
                <w:bCs/>
                <w:sz w:val="20"/>
                <w:szCs w:val="20"/>
              </w:rPr>
              <w:t>Choice Test</w:t>
            </w:r>
          </w:p>
        </w:tc>
      </w:tr>
      <w:tr w:rsidR="004167B4" w14:paraId="722B5C1D" w14:textId="77777777" w:rsidTr="006772F3">
        <w:tc>
          <w:tcPr>
            <w:tcW w:w="1502" w:type="dxa"/>
            <w:vAlign w:val="center"/>
          </w:tcPr>
          <w:p w14:paraId="13BB5E14" w14:textId="77777777" w:rsidR="004167B4" w:rsidRPr="00E929CC" w:rsidRDefault="004167B4" w:rsidP="006772F3">
            <w:pPr>
              <w:jc w:val="center"/>
              <w:rPr>
                <w:rFonts w:ascii="Aptos" w:hAnsi="Aptos"/>
                <w:b/>
                <w:bCs/>
                <w:sz w:val="20"/>
                <w:szCs w:val="20"/>
              </w:rPr>
            </w:pPr>
            <w:r>
              <w:rPr>
                <w:rFonts w:ascii="Aptos" w:hAnsi="Aptos"/>
                <w:b/>
                <w:bCs/>
                <w:sz w:val="20"/>
                <w:szCs w:val="20"/>
              </w:rPr>
              <w:t>Rat 1</w:t>
            </w:r>
          </w:p>
        </w:tc>
        <w:tc>
          <w:tcPr>
            <w:tcW w:w="1502" w:type="dxa"/>
            <w:vAlign w:val="center"/>
          </w:tcPr>
          <w:p w14:paraId="1614DD04" w14:textId="77777777" w:rsidR="004167B4" w:rsidRDefault="004167B4" w:rsidP="006772F3">
            <w:pPr>
              <w:jc w:val="center"/>
              <w:rPr>
                <w:rFonts w:ascii="Aptos" w:hAnsi="Aptos"/>
                <w:sz w:val="20"/>
                <w:szCs w:val="20"/>
              </w:rPr>
            </w:pPr>
            <w:r>
              <w:rPr>
                <w:rFonts w:ascii="Aptos" w:hAnsi="Aptos"/>
                <w:sz w:val="20"/>
                <w:szCs w:val="20"/>
              </w:rPr>
              <w:t>A vs. blank</w:t>
            </w:r>
          </w:p>
          <w:p w14:paraId="396F9B53" w14:textId="77777777" w:rsidR="004167B4" w:rsidRPr="00E929CC" w:rsidRDefault="004167B4" w:rsidP="006772F3">
            <w:pPr>
              <w:jc w:val="center"/>
              <w:rPr>
                <w:rFonts w:ascii="Aptos" w:hAnsi="Aptos"/>
                <w:b/>
                <w:bCs/>
                <w:sz w:val="20"/>
                <w:szCs w:val="20"/>
              </w:rPr>
            </w:pPr>
            <w:r>
              <w:rPr>
                <w:rFonts w:ascii="Aptos" w:hAnsi="Aptos"/>
                <w:b/>
                <w:bCs/>
                <w:sz w:val="20"/>
                <w:szCs w:val="20"/>
              </w:rPr>
              <w:t>DRUG</w:t>
            </w:r>
          </w:p>
        </w:tc>
        <w:tc>
          <w:tcPr>
            <w:tcW w:w="1503" w:type="dxa"/>
            <w:vAlign w:val="center"/>
          </w:tcPr>
          <w:p w14:paraId="09A693D3" w14:textId="77777777" w:rsidR="004167B4" w:rsidRDefault="004167B4" w:rsidP="006772F3">
            <w:pPr>
              <w:jc w:val="center"/>
              <w:rPr>
                <w:rFonts w:ascii="Aptos" w:hAnsi="Aptos"/>
                <w:sz w:val="20"/>
                <w:szCs w:val="20"/>
              </w:rPr>
            </w:pPr>
            <w:r>
              <w:rPr>
                <w:rFonts w:ascii="Aptos" w:hAnsi="Aptos"/>
                <w:sz w:val="20"/>
                <w:szCs w:val="20"/>
              </w:rPr>
              <w:t>B vs. blank</w:t>
            </w:r>
          </w:p>
          <w:p w14:paraId="5681C2DE" w14:textId="77777777" w:rsidR="004167B4" w:rsidRPr="00E929CC" w:rsidRDefault="004167B4" w:rsidP="006772F3">
            <w:pPr>
              <w:jc w:val="center"/>
              <w:rPr>
                <w:rFonts w:ascii="Aptos" w:hAnsi="Aptos"/>
                <w:sz w:val="20"/>
                <w:szCs w:val="20"/>
              </w:rPr>
            </w:pPr>
            <w:r>
              <w:rPr>
                <w:rFonts w:ascii="Aptos" w:hAnsi="Aptos"/>
                <w:b/>
                <w:bCs/>
                <w:sz w:val="20"/>
                <w:szCs w:val="20"/>
              </w:rPr>
              <w:t>VEHICLE</w:t>
            </w:r>
          </w:p>
        </w:tc>
        <w:tc>
          <w:tcPr>
            <w:tcW w:w="1503" w:type="dxa"/>
            <w:vAlign w:val="center"/>
          </w:tcPr>
          <w:p w14:paraId="4B1DA7D9" w14:textId="77777777" w:rsidR="004167B4" w:rsidRDefault="004167B4" w:rsidP="006772F3">
            <w:pPr>
              <w:jc w:val="center"/>
              <w:rPr>
                <w:rFonts w:ascii="Aptos" w:hAnsi="Aptos"/>
                <w:sz w:val="20"/>
                <w:szCs w:val="20"/>
              </w:rPr>
            </w:pPr>
            <w:r>
              <w:rPr>
                <w:rFonts w:ascii="Aptos" w:hAnsi="Aptos"/>
                <w:sz w:val="20"/>
                <w:szCs w:val="20"/>
              </w:rPr>
              <w:t>A vs. blank</w:t>
            </w:r>
          </w:p>
          <w:p w14:paraId="4BBD0A92" w14:textId="77777777" w:rsidR="004167B4" w:rsidRPr="00E929CC" w:rsidRDefault="004167B4" w:rsidP="006772F3">
            <w:pPr>
              <w:jc w:val="center"/>
              <w:rPr>
                <w:rFonts w:ascii="Aptos" w:hAnsi="Aptos"/>
                <w:b/>
                <w:bCs/>
                <w:sz w:val="20"/>
                <w:szCs w:val="20"/>
              </w:rPr>
            </w:pPr>
            <w:r>
              <w:rPr>
                <w:rFonts w:ascii="Aptos" w:hAnsi="Aptos"/>
                <w:b/>
                <w:bCs/>
                <w:sz w:val="20"/>
                <w:szCs w:val="20"/>
              </w:rPr>
              <w:t>DRUG</w:t>
            </w:r>
          </w:p>
        </w:tc>
        <w:tc>
          <w:tcPr>
            <w:tcW w:w="1503" w:type="dxa"/>
            <w:vAlign w:val="center"/>
          </w:tcPr>
          <w:p w14:paraId="2E4B5B9B" w14:textId="77777777" w:rsidR="004167B4" w:rsidRDefault="004167B4" w:rsidP="006772F3">
            <w:pPr>
              <w:jc w:val="center"/>
              <w:rPr>
                <w:rFonts w:ascii="Aptos" w:hAnsi="Aptos"/>
                <w:sz w:val="20"/>
                <w:szCs w:val="20"/>
              </w:rPr>
            </w:pPr>
            <w:r>
              <w:rPr>
                <w:rFonts w:ascii="Aptos" w:hAnsi="Aptos"/>
                <w:sz w:val="20"/>
                <w:szCs w:val="20"/>
              </w:rPr>
              <w:t>B vs. blank</w:t>
            </w:r>
          </w:p>
          <w:p w14:paraId="1C06179C" w14:textId="77777777" w:rsidR="004167B4" w:rsidRPr="00E929CC" w:rsidRDefault="004167B4" w:rsidP="006772F3">
            <w:pPr>
              <w:jc w:val="center"/>
              <w:rPr>
                <w:rFonts w:ascii="Aptos" w:hAnsi="Aptos"/>
                <w:b/>
                <w:bCs/>
                <w:sz w:val="20"/>
                <w:szCs w:val="20"/>
              </w:rPr>
            </w:pPr>
            <w:r>
              <w:rPr>
                <w:rFonts w:ascii="Aptos" w:hAnsi="Aptos"/>
                <w:b/>
                <w:bCs/>
                <w:sz w:val="20"/>
                <w:szCs w:val="20"/>
              </w:rPr>
              <w:t>VEHICLE</w:t>
            </w:r>
          </w:p>
        </w:tc>
        <w:tc>
          <w:tcPr>
            <w:tcW w:w="1503" w:type="dxa"/>
            <w:vAlign w:val="center"/>
          </w:tcPr>
          <w:p w14:paraId="30C48E65" w14:textId="77777777" w:rsidR="004167B4" w:rsidRDefault="004167B4" w:rsidP="006772F3">
            <w:pPr>
              <w:jc w:val="center"/>
              <w:rPr>
                <w:rFonts w:ascii="Aptos" w:hAnsi="Aptos"/>
                <w:sz w:val="20"/>
                <w:szCs w:val="20"/>
              </w:rPr>
            </w:pPr>
            <w:r>
              <w:rPr>
                <w:rFonts w:ascii="Aptos" w:hAnsi="Aptos"/>
                <w:sz w:val="20"/>
                <w:szCs w:val="20"/>
              </w:rPr>
              <w:t>A vs. blank</w:t>
            </w:r>
          </w:p>
          <w:p w14:paraId="7F97808B" w14:textId="77777777" w:rsidR="004167B4" w:rsidRPr="00B02B8D" w:rsidRDefault="004167B4" w:rsidP="006772F3">
            <w:pPr>
              <w:jc w:val="center"/>
              <w:rPr>
                <w:rFonts w:ascii="Aptos" w:hAnsi="Aptos"/>
                <w:b/>
                <w:bCs/>
                <w:sz w:val="20"/>
                <w:szCs w:val="20"/>
              </w:rPr>
            </w:pPr>
            <w:r>
              <w:rPr>
                <w:rFonts w:ascii="Aptos" w:hAnsi="Aptos"/>
                <w:b/>
                <w:bCs/>
                <w:sz w:val="20"/>
                <w:szCs w:val="20"/>
              </w:rPr>
              <w:t>30 TRIALS</w:t>
            </w:r>
          </w:p>
        </w:tc>
      </w:tr>
      <w:tr w:rsidR="004167B4" w14:paraId="45BD291B" w14:textId="77777777" w:rsidTr="006772F3">
        <w:tc>
          <w:tcPr>
            <w:tcW w:w="1502" w:type="dxa"/>
            <w:vAlign w:val="center"/>
          </w:tcPr>
          <w:p w14:paraId="0479BBE6" w14:textId="77777777" w:rsidR="004167B4" w:rsidRPr="00E929CC" w:rsidRDefault="004167B4" w:rsidP="006772F3">
            <w:pPr>
              <w:jc w:val="center"/>
              <w:rPr>
                <w:rFonts w:ascii="Aptos" w:hAnsi="Aptos"/>
                <w:b/>
                <w:bCs/>
                <w:sz w:val="20"/>
                <w:szCs w:val="20"/>
              </w:rPr>
            </w:pPr>
            <w:r>
              <w:rPr>
                <w:rFonts w:ascii="Aptos" w:hAnsi="Aptos"/>
                <w:b/>
                <w:bCs/>
                <w:sz w:val="20"/>
                <w:szCs w:val="20"/>
              </w:rPr>
              <w:t>Rat 2</w:t>
            </w:r>
          </w:p>
        </w:tc>
        <w:tc>
          <w:tcPr>
            <w:tcW w:w="1502" w:type="dxa"/>
            <w:vAlign w:val="center"/>
          </w:tcPr>
          <w:p w14:paraId="4D2A27AB" w14:textId="77777777" w:rsidR="004167B4" w:rsidRPr="00E929CC" w:rsidRDefault="004167B4" w:rsidP="006772F3">
            <w:pPr>
              <w:jc w:val="center"/>
              <w:rPr>
                <w:rFonts w:ascii="Aptos" w:hAnsi="Aptos"/>
                <w:b/>
                <w:bCs/>
                <w:sz w:val="20"/>
                <w:szCs w:val="20"/>
              </w:rPr>
            </w:pPr>
            <w:r>
              <w:rPr>
                <w:rFonts w:ascii="Aptos" w:hAnsi="Aptos"/>
                <w:sz w:val="20"/>
                <w:szCs w:val="20"/>
              </w:rPr>
              <w:t>B vs. blank</w:t>
            </w:r>
            <w:r>
              <w:rPr>
                <w:rFonts w:ascii="Aptos" w:hAnsi="Aptos"/>
                <w:b/>
                <w:bCs/>
                <w:sz w:val="20"/>
                <w:szCs w:val="20"/>
              </w:rPr>
              <w:t xml:space="preserve"> DRUG</w:t>
            </w:r>
          </w:p>
        </w:tc>
        <w:tc>
          <w:tcPr>
            <w:tcW w:w="1503" w:type="dxa"/>
            <w:vAlign w:val="center"/>
          </w:tcPr>
          <w:p w14:paraId="65409F0A" w14:textId="77777777" w:rsidR="004167B4" w:rsidRDefault="004167B4" w:rsidP="006772F3">
            <w:pPr>
              <w:jc w:val="center"/>
              <w:rPr>
                <w:rFonts w:ascii="Aptos" w:hAnsi="Aptos"/>
                <w:sz w:val="20"/>
                <w:szCs w:val="20"/>
              </w:rPr>
            </w:pPr>
            <w:r>
              <w:rPr>
                <w:rFonts w:ascii="Aptos" w:hAnsi="Aptos"/>
                <w:sz w:val="20"/>
                <w:szCs w:val="20"/>
              </w:rPr>
              <w:t>A vs. blank</w:t>
            </w:r>
          </w:p>
          <w:p w14:paraId="7B222D41" w14:textId="77777777" w:rsidR="004167B4" w:rsidRPr="00E929CC" w:rsidRDefault="004167B4" w:rsidP="006772F3">
            <w:pPr>
              <w:jc w:val="center"/>
              <w:rPr>
                <w:rFonts w:ascii="Aptos" w:hAnsi="Aptos"/>
                <w:b/>
                <w:bCs/>
                <w:sz w:val="20"/>
                <w:szCs w:val="20"/>
              </w:rPr>
            </w:pPr>
            <w:r>
              <w:rPr>
                <w:rFonts w:ascii="Aptos" w:hAnsi="Aptos"/>
                <w:b/>
                <w:bCs/>
                <w:sz w:val="20"/>
                <w:szCs w:val="20"/>
              </w:rPr>
              <w:t>VEHICLE</w:t>
            </w:r>
          </w:p>
        </w:tc>
        <w:tc>
          <w:tcPr>
            <w:tcW w:w="1503" w:type="dxa"/>
            <w:vAlign w:val="center"/>
          </w:tcPr>
          <w:p w14:paraId="692F02A8" w14:textId="77777777" w:rsidR="004167B4" w:rsidRDefault="004167B4" w:rsidP="006772F3">
            <w:pPr>
              <w:jc w:val="center"/>
              <w:rPr>
                <w:rFonts w:ascii="Aptos" w:hAnsi="Aptos"/>
                <w:sz w:val="20"/>
                <w:szCs w:val="20"/>
              </w:rPr>
            </w:pPr>
            <w:r>
              <w:rPr>
                <w:rFonts w:ascii="Aptos" w:hAnsi="Aptos"/>
                <w:sz w:val="20"/>
                <w:szCs w:val="20"/>
              </w:rPr>
              <w:t>B vs. blank</w:t>
            </w:r>
          </w:p>
          <w:p w14:paraId="4B85E463" w14:textId="77777777" w:rsidR="004167B4" w:rsidRPr="00E929CC" w:rsidRDefault="004167B4" w:rsidP="006772F3">
            <w:pPr>
              <w:jc w:val="center"/>
              <w:rPr>
                <w:rFonts w:ascii="Aptos" w:hAnsi="Aptos"/>
                <w:b/>
                <w:bCs/>
                <w:sz w:val="20"/>
                <w:szCs w:val="20"/>
              </w:rPr>
            </w:pPr>
            <w:r>
              <w:rPr>
                <w:rFonts w:ascii="Aptos" w:hAnsi="Aptos"/>
                <w:b/>
                <w:bCs/>
                <w:sz w:val="20"/>
                <w:szCs w:val="20"/>
              </w:rPr>
              <w:t>DRUG</w:t>
            </w:r>
          </w:p>
        </w:tc>
        <w:tc>
          <w:tcPr>
            <w:tcW w:w="1503" w:type="dxa"/>
            <w:vAlign w:val="center"/>
          </w:tcPr>
          <w:p w14:paraId="6A977F61" w14:textId="77777777" w:rsidR="004167B4" w:rsidRDefault="004167B4" w:rsidP="006772F3">
            <w:pPr>
              <w:jc w:val="center"/>
              <w:rPr>
                <w:rFonts w:ascii="Aptos" w:hAnsi="Aptos"/>
                <w:sz w:val="20"/>
                <w:szCs w:val="20"/>
              </w:rPr>
            </w:pPr>
            <w:r>
              <w:rPr>
                <w:rFonts w:ascii="Aptos" w:hAnsi="Aptos"/>
                <w:sz w:val="20"/>
                <w:szCs w:val="20"/>
              </w:rPr>
              <w:t>A vs. blank</w:t>
            </w:r>
          </w:p>
          <w:p w14:paraId="50FEAF23" w14:textId="77777777" w:rsidR="004167B4" w:rsidRPr="00E929CC" w:rsidRDefault="004167B4" w:rsidP="006772F3">
            <w:pPr>
              <w:jc w:val="center"/>
              <w:rPr>
                <w:rFonts w:ascii="Aptos" w:hAnsi="Aptos"/>
                <w:b/>
                <w:bCs/>
                <w:sz w:val="20"/>
                <w:szCs w:val="20"/>
              </w:rPr>
            </w:pPr>
            <w:r>
              <w:rPr>
                <w:rFonts w:ascii="Aptos" w:hAnsi="Aptos"/>
                <w:b/>
                <w:bCs/>
                <w:sz w:val="20"/>
                <w:szCs w:val="20"/>
              </w:rPr>
              <w:t>VEHICLE</w:t>
            </w:r>
          </w:p>
        </w:tc>
        <w:tc>
          <w:tcPr>
            <w:tcW w:w="1503" w:type="dxa"/>
            <w:vAlign w:val="center"/>
          </w:tcPr>
          <w:p w14:paraId="5591B811" w14:textId="77777777" w:rsidR="004167B4" w:rsidRDefault="004167B4" w:rsidP="006772F3">
            <w:pPr>
              <w:jc w:val="center"/>
              <w:rPr>
                <w:rFonts w:ascii="Aptos" w:hAnsi="Aptos"/>
                <w:sz w:val="20"/>
                <w:szCs w:val="20"/>
              </w:rPr>
            </w:pPr>
            <w:r>
              <w:rPr>
                <w:rFonts w:ascii="Aptos" w:hAnsi="Aptos"/>
                <w:sz w:val="20"/>
                <w:szCs w:val="20"/>
              </w:rPr>
              <w:t>A vs. blank</w:t>
            </w:r>
          </w:p>
          <w:p w14:paraId="524F42A9" w14:textId="77777777" w:rsidR="004167B4" w:rsidRPr="00E929CC" w:rsidRDefault="004167B4" w:rsidP="006772F3">
            <w:pPr>
              <w:jc w:val="center"/>
              <w:rPr>
                <w:rFonts w:ascii="Aptos" w:hAnsi="Aptos"/>
                <w:b/>
                <w:bCs/>
                <w:sz w:val="20"/>
                <w:szCs w:val="20"/>
              </w:rPr>
            </w:pPr>
            <w:r>
              <w:rPr>
                <w:rFonts w:ascii="Aptos" w:hAnsi="Aptos"/>
                <w:b/>
                <w:bCs/>
                <w:sz w:val="20"/>
                <w:szCs w:val="20"/>
              </w:rPr>
              <w:t>30 TRIALS</w:t>
            </w:r>
          </w:p>
        </w:tc>
      </w:tr>
      <w:tr w:rsidR="004167B4" w14:paraId="2EAF0FB9" w14:textId="77777777" w:rsidTr="006772F3">
        <w:tc>
          <w:tcPr>
            <w:tcW w:w="1502" w:type="dxa"/>
            <w:vAlign w:val="center"/>
          </w:tcPr>
          <w:p w14:paraId="04DED73D" w14:textId="77777777" w:rsidR="004167B4" w:rsidRPr="00E929CC" w:rsidRDefault="004167B4" w:rsidP="006772F3">
            <w:pPr>
              <w:jc w:val="center"/>
              <w:rPr>
                <w:rFonts w:ascii="Aptos" w:hAnsi="Aptos"/>
                <w:b/>
                <w:bCs/>
                <w:sz w:val="20"/>
                <w:szCs w:val="20"/>
              </w:rPr>
            </w:pPr>
            <w:r>
              <w:rPr>
                <w:rFonts w:ascii="Aptos" w:hAnsi="Aptos"/>
                <w:b/>
                <w:bCs/>
                <w:sz w:val="20"/>
                <w:szCs w:val="20"/>
              </w:rPr>
              <w:t>Rat 3</w:t>
            </w:r>
          </w:p>
        </w:tc>
        <w:tc>
          <w:tcPr>
            <w:tcW w:w="1502" w:type="dxa"/>
            <w:vAlign w:val="center"/>
          </w:tcPr>
          <w:p w14:paraId="73F3FE3F" w14:textId="77777777" w:rsidR="004167B4" w:rsidRDefault="004167B4" w:rsidP="006772F3">
            <w:pPr>
              <w:jc w:val="center"/>
              <w:rPr>
                <w:rFonts w:ascii="Aptos" w:hAnsi="Aptos"/>
                <w:sz w:val="20"/>
                <w:szCs w:val="20"/>
              </w:rPr>
            </w:pPr>
            <w:r>
              <w:rPr>
                <w:rFonts w:ascii="Aptos" w:hAnsi="Aptos"/>
                <w:sz w:val="20"/>
                <w:szCs w:val="20"/>
              </w:rPr>
              <w:t>A vs. blank</w:t>
            </w:r>
          </w:p>
          <w:p w14:paraId="726DB4D7" w14:textId="77777777" w:rsidR="004167B4" w:rsidRPr="00E929CC" w:rsidRDefault="004167B4" w:rsidP="006772F3">
            <w:pPr>
              <w:jc w:val="center"/>
              <w:rPr>
                <w:rFonts w:ascii="Aptos" w:hAnsi="Aptos"/>
                <w:b/>
                <w:bCs/>
                <w:sz w:val="20"/>
                <w:szCs w:val="20"/>
              </w:rPr>
            </w:pPr>
            <w:r>
              <w:rPr>
                <w:rFonts w:ascii="Aptos" w:hAnsi="Aptos"/>
                <w:b/>
                <w:bCs/>
                <w:sz w:val="20"/>
                <w:szCs w:val="20"/>
              </w:rPr>
              <w:t>VEHICLE</w:t>
            </w:r>
          </w:p>
        </w:tc>
        <w:tc>
          <w:tcPr>
            <w:tcW w:w="1503" w:type="dxa"/>
            <w:vAlign w:val="center"/>
          </w:tcPr>
          <w:p w14:paraId="75BF82FB" w14:textId="77777777" w:rsidR="004167B4" w:rsidRDefault="004167B4" w:rsidP="006772F3">
            <w:pPr>
              <w:jc w:val="center"/>
              <w:rPr>
                <w:rFonts w:ascii="Aptos" w:hAnsi="Aptos"/>
                <w:sz w:val="20"/>
                <w:szCs w:val="20"/>
              </w:rPr>
            </w:pPr>
            <w:r>
              <w:rPr>
                <w:rFonts w:ascii="Aptos" w:hAnsi="Aptos"/>
                <w:sz w:val="20"/>
                <w:szCs w:val="20"/>
              </w:rPr>
              <w:t>B vs. blank</w:t>
            </w:r>
          </w:p>
          <w:p w14:paraId="4F10C028" w14:textId="77777777" w:rsidR="004167B4" w:rsidRPr="00E929CC" w:rsidRDefault="004167B4" w:rsidP="006772F3">
            <w:pPr>
              <w:jc w:val="center"/>
              <w:rPr>
                <w:rFonts w:ascii="Aptos" w:hAnsi="Aptos"/>
                <w:b/>
                <w:bCs/>
                <w:sz w:val="20"/>
                <w:szCs w:val="20"/>
              </w:rPr>
            </w:pPr>
            <w:r>
              <w:rPr>
                <w:rFonts w:ascii="Aptos" w:hAnsi="Aptos"/>
                <w:b/>
                <w:bCs/>
                <w:sz w:val="20"/>
                <w:szCs w:val="20"/>
              </w:rPr>
              <w:t>DRUG</w:t>
            </w:r>
          </w:p>
        </w:tc>
        <w:tc>
          <w:tcPr>
            <w:tcW w:w="1503" w:type="dxa"/>
            <w:vAlign w:val="center"/>
          </w:tcPr>
          <w:p w14:paraId="50A8AACD" w14:textId="77777777" w:rsidR="004167B4" w:rsidRDefault="004167B4" w:rsidP="006772F3">
            <w:pPr>
              <w:jc w:val="center"/>
              <w:rPr>
                <w:rFonts w:ascii="Aptos" w:hAnsi="Aptos"/>
                <w:sz w:val="20"/>
                <w:szCs w:val="20"/>
              </w:rPr>
            </w:pPr>
            <w:r>
              <w:rPr>
                <w:rFonts w:ascii="Aptos" w:hAnsi="Aptos"/>
                <w:sz w:val="20"/>
                <w:szCs w:val="20"/>
              </w:rPr>
              <w:t>A vs. blank</w:t>
            </w:r>
          </w:p>
          <w:p w14:paraId="71AD665E" w14:textId="77777777" w:rsidR="004167B4" w:rsidRPr="00E929CC" w:rsidRDefault="004167B4" w:rsidP="006772F3">
            <w:pPr>
              <w:jc w:val="center"/>
              <w:rPr>
                <w:rFonts w:ascii="Aptos" w:hAnsi="Aptos"/>
                <w:b/>
                <w:bCs/>
                <w:sz w:val="20"/>
                <w:szCs w:val="20"/>
              </w:rPr>
            </w:pPr>
            <w:r>
              <w:rPr>
                <w:rFonts w:ascii="Aptos" w:hAnsi="Aptos"/>
                <w:b/>
                <w:bCs/>
                <w:sz w:val="20"/>
                <w:szCs w:val="20"/>
              </w:rPr>
              <w:t>VEHICLE</w:t>
            </w:r>
          </w:p>
        </w:tc>
        <w:tc>
          <w:tcPr>
            <w:tcW w:w="1503" w:type="dxa"/>
            <w:vAlign w:val="center"/>
          </w:tcPr>
          <w:p w14:paraId="243D1392" w14:textId="77777777" w:rsidR="004167B4" w:rsidRDefault="004167B4" w:rsidP="006772F3">
            <w:pPr>
              <w:jc w:val="center"/>
              <w:rPr>
                <w:rFonts w:ascii="Aptos" w:hAnsi="Aptos"/>
                <w:sz w:val="20"/>
                <w:szCs w:val="20"/>
              </w:rPr>
            </w:pPr>
            <w:r>
              <w:rPr>
                <w:rFonts w:ascii="Aptos" w:hAnsi="Aptos"/>
                <w:sz w:val="20"/>
                <w:szCs w:val="20"/>
              </w:rPr>
              <w:t>B vs. blank</w:t>
            </w:r>
          </w:p>
          <w:p w14:paraId="56247F69" w14:textId="77777777" w:rsidR="004167B4" w:rsidRPr="00E929CC" w:rsidRDefault="004167B4" w:rsidP="006772F3">
            <w:pPr>
              <w:jc w:val="center"/>
              <w:rPr>
                <w:rFonts w:ascii="Aptos" w:hAnsi="Aptos"/>
                <w:b/>
                <w:bCs/>
                <w:sz w:val="20"/>
                <w:szCs w:val="20"/>
              </w:rPr>
            </w:pPr>
            <w:r>
              <w:rPr>
                <w:rFonts w:ascii="Aptos" w:hAnsi="Aptos"/>
                <w:b/>
                <w:bCs/>
                <w:sz w:val="20"/>
                <w:szCs w:val="20"/>
              </w:rPr>
              <w:t>DRUG</w:t>
            </w:r>
          </w:p>
        </w:tc>
        <w:tc>
          <w:tcPr>
            <w:tcW w:w="1503" w:type="dxa"/>
            <w:vAlign w:val="center"/>
          </w:tcPr>
          <w:p w14:paraId="5138C1E6" w14:textId="77777777" w:rsidR="004167B4" w:rsidRDefault="004167B4" w:rsidP="006772F3">
            <w:pPr>
              <w:jc w:val="center"/>
              <w:rPr>
                <w:rFonts w:ascii="Aptos" w:hAnsi="Aptos"/>
                <w:sz w:val="20"/>
                <w:szCs w:val="20"/>
              </w:rPr>
            </w:pPr>
            <w:r>
              <w:rPr>
                <w:rFonts w:ascii="Aptos" w:hAnsi="Aptos"/>
                <w:sz w:val="20"/>
                <w:szCs w:val="20"/>
              </w:rPr>
              <w:t>A vs. blank</w:t>
            </w:r>
          </w:p>
          <w:p w14:paraId="09737DD5" w14:textId="77777777" w:rsidR="004167B4" w:rsidRPr="00E929CC" w:rsidRDefault="004167B4" w:rsidP="006772F3">
            <w:pPr>
              <w:jc w:val="center"/>
              <w:rPr>
                <w:rFonts w:ascii="Aptos" w:hAnsi="Aptos"/>
                <w:b/>
                <w:bCs/>
                <w:sz w:val="20"/>
                <w:szCs w:val="20"/>
              </w:rPr>
            </w:pPr>
            <w:r>
              <w:rPr>
                <w:rFonts w:ascii="Aptos" w:hAnsi="Aptos"/>
                <w:b/>
                <w:bCs/>
                <w:sz w:val="20"/>
                <w:szCs w:val="20"/>
              </w:rPr>
              <w:t>30 TRIALS</w:t>
            </w:r>
          </w:p>
        </w:tc>
      </w:tr>
      <w:tr w:rsidR="004167B4" w14:paraId="2EDBF851" w14:textId="77777777" w:rsidTr="006772F3">
        <w:tc>
          <w:tcPr>
            <w:tcW w:w="1502" w:type="dxa"/>
            <w:vAlign w:val="center"/>
          </w:tcPr>
          <w:p w14:paraId="0CFB00A8" w14:textId="77777777" w:rsidR="004167B4" w:rsidRPr="00E929CC" w:rsidRDefault="004167B4" w:rsidP="006772F3">
            <w:pPr>
              <w:jc w:val="center"/>
              <w:rPr>
                <w:rFonts w:ascii="Aptos" w:hAnsi="Aptos"/>
                <w:b/>
                <w:bCs/>
                <w:sz w:val="20"/>
                <w:szCs w:val="20"/>
              </w:rPr>
            </w:pPr>
            <w:r>
              <w:rPr>
                <w:rFonts w:ascii="Aptos" w:hAnsi="Aptos"/>
                <w:b/>
                <w:bCs/>
                <w:sz w:val="20"/>
                <w:szCs w:val="20"/>
              </w:rPr>
              <w:t xml:space="preserve">Rat 4 </w:t>
            </w:r>
          </w:p>
        </w:tc>
        <w:tc>
          <w:tcPr>
            <w:tcW w:w="1502" w:type="dxa"/>
            <w:vAlign w:val="center"/>
          </w:tcPr>
          <w:p w14:paraId="1454D558" w14:textId="77777777" w:rsidR="004167B4" w:rsidRDefault="004167B4" w:rsidP="006772F3">
            <w:pPr>
              <w:jc w:val="center"/>
              <w:rPr>
                <w:rFonts w:ascii="Aptos" w:hAnsi="Aptos"/>
                <w:sz w:val="20"/>
                <w:szCs w:val="20"/>
              </w:rPr>
            </w:pPr>
            <w:r>
              <w:rPr>
                <w:rFonts w:ascii="Aptos" w:hAnsi="Aptos"/>
                <w:sz w:val="20"/>
                <w:szCs w:val="20"/>
              </w:rPr>
              <w:t>B vs. blank</w:t>
            </w:r>
          </w:p>
          <w:p w14:paraId="1589602C" w14:textId="77777777" w:rsidR="004167B4" w:rsidRPr="00E929CC" w:rsidRDefault="004167B4" w:rsidP="006772F3">
            <w:pPr>
              <w:jc w:val="center"/>
              <w:rPr>
                <w:rFonts w:ascii="Aptos" w:hAnsi="Aptos"/>
                <w:b/>
                <w:bCs/>
                <w:sz w:val="20"/>
                <w:szCs w:val="20"/>
              </w:rPr>
            </w:pPr>
            <w:r>
              <w:rPr>
                <w:rFonts w:ascii="Aptos" w:hAnsi="Aptos"/>
                <w:b/>
                <w:bCs/>
                <w:sz w:val="20"/>
                <w:szCs w:val="20"/>
              </w:rPr>
              <w:t>VEHICLE</w:t>
            </w:r>
          </w:p>
        </w:tc>
        <w:tc>
          <w:tcPr>
            <w:tcW w:w="1503" w:type="dxa"/>
            <w:vAlign w:val="center"/>
          </w:tcPr>
          <w:p w14:paraId="523B2B3C" w14:textId="77777777" w:rsidR="004167B4" w:rsidRDefault="004167B4" w:rsidP="006772F3">
            <w:pPr>
              <w:jc w:val="center"/>
              <w:rPr>
                <w:rFonts w:ascii="Aptos" w:hAnsi="Aptos"/>
                <w:sz w:val="20"/>
                <w:szCs w:val="20"/>
              </w:rPr>
            </w:pPr>
            <w:r>
              <w:rPr>
                <w:rFonts w:ascii="Aptos" w:hAnsi="Aptos"/>
                <w:sz w:val="20"/>
                <w:szCs w:val="20"/>
              </w:rPr>
              <w:t>A vs. blank</w:t>
            </w:r>
          </w:p>
          <w:p w14:paraId="42F67FED" w14:textId="77777777" w:rsidR="004167B4" w:rsidRPr="00E929CC" w:rsidRDefault="004167B4" w:rsidP="006772F3">
            <w:pPr>
              <w:jc w:val="center"/>
              <w:rPr>
                <w:rFonts w:ascii="Aptos" w:hAnsi="Aptos"/>
                <w:b/>
                <w:bCs/>
                <w:sz w:val="20"/>
                <w:szCs w:val="20"/>
              </w:rPr>
            </w:pPr>
            <w:r>
              <w:rPr>
                <w:rFonts w:ascii="Aptos" w:hAnsi="Aptos"/>
                <w:b/>
                <w:bCs/>
                <w:sz w:val="20"/>
                <w:szCs w:val="20"/>
              </w:rPr>
              <w:t>DRUG</w:t>
            </w:r>
          </w:p>
        </w:tc>
        <w:tc>
          <w:tcPr>
            <w:tcW w:w="1503" w:type="dxa"/>
            <w:vAlign w:val="center"/>
          </w:tcPr>
          <w:p w14:paraId="05968CDB" w14:textId="77777777" w:rsidR="004167B4" w:rsidRDefault="004167B4" w:rsidP="006772F3">
            <w:pPr>
              <w:jc w:val="center"/>
              <w:rPr>
                <w:rFonts w:ascii="Aptos" w:hAnsi="Aptos"/>
                <w:sz w:val="20"/>
                <w:szCs w:val="20"/>
              </w:rPr>
            </w:pPr>
            <w:r>
              <w:rPr>
                <w:rFonts w:ascii="Aptos" w:hAnsi="Aptos"/>
                <w:sz w:val="20"/>
                <w:szCs w:val="20"/>
              </w:rPr>
              <w:t>B vs. blank</w:t>
            </w:r>
          </w:p>
          <w:p w14:paraId="7BA6544B" w14:textId="77777777" w:rsidR="004167B4" w:rsidRPr="00E929CC" w:rsidRDefault="004167B4" w:rsidP="006772F3">
            <w:pPr>
              <w:jc w:val="center"/>
              <w:rPr>
                <w:rFonts w:ascii="Aptos" w:hAnsi="Aptos"/>
                <w:b/>
                <w:bCs/>
                <w:sz w:val="20"/>
                <w:szCs w:val="20"/>
              </w:rPr>
            </w:pPr>
            <w:r>
              <w:rPr>
                <w:rFonts w:ascii="Aptos" w:hAnsi="Aptos"/>
                <w:b/>
                <w:bCs/>
                <w:sz w:val="20"/>
                <w:szCs w:val="20"/>
              </w:rPr>
              <w:t>VEHICLE</w:t>
            </w:r>
          </w:p>
        </w:tc>
        <w:tc>
          <w:tcPr>
            <w:tcW w:w="1503" w:type="dxa"/>
            <w:vAlign w:val="center"/>
          </w:tcPr>
          <w:p w14:paraId="36FCBDED" w14:textId="77777777" w:rsidR="004167B4" w:rsidRDefault="004167B4" w:rsidP="006772F3">
            <w:pPr>
              <w:jc w:val="center"/>
              <w:rPr>
                <w:rFonts w:ascii="Aptos" w:hAnsi="Aptos"/>
                <w:sz w:val="20"/>
                <w:szCs w:val="20"/>
              </w:rPr>
            </w:pPr>
            <w:r>
              <w:rPr>
                <w:rFonts w:ascii="Aptos" w:hAnsi="Aptos"/>
                <w:sz w:val="20"/>
                <w:szCs w:val="20"/>
              </w:rPr>
              <w:t>A vs. blank</w:t>
            </w:r>
          </w:p>
          <w:p w14:paraId="190F1088" w14:textId="77777777" w:rsidR="004167B4" w:rsidRPr="00E929CC" w:rsidRDefault="004167B4" w:rsidP="006772F3">
            <w:pPr>
              <w:jc w:val="center"/>
              <w:rPr>
                <w:rFonts w:ascii="Aptos" w:hAnsi="Aptos"/>
                <w:b/>
                <w:bCs/>
                <w:sz w:val="20"/>
                <w:szCs w:val="20"/>
              </w:rPr>
            </w:pPr>
            <w:r>
              <w:rPr>
                <w:rFonts w:ascii="Aptos" w:hAnsi="Aptos"/>
                <w:b/>
                <w:bCs/>
                <w:sz w:val="20"/>
                <w:szCs w:val="20"/>
              </w:rPr>
              <w:t>DRUG</w:t>
            </w:r>
          </w:p>
        </w:tc>
        <w:tc>
          <w:tcPr>
            <w:tcW w:w="1503" w:type="dxa"/>
            <w:vAlign w:val="center"/>
          </w:tcPr>
          <w:p w14:paraId="71F9E64E" w14:textId="77777777" w:rsidR="004167B4" w:rsidRDefault="004167B4" w:rsidP="006772F3">
            <w:pPr>
              <w:jc w:val="center"/>
              <w:rPr>
                <w:rFonts w:ascii="Aptos" w:hAnsi="Aptos"/>
                <w:sz w:val="20"/>
                <w:szCs w:val="20"/>
              </w:rPr>
            </w:pPr>
            <w:r>
              <w:rPr>
                <w:rFonts w:ascii="Aptos" w:hAnsi="Aptos"/>
                <w:sz w:val="20"/>
                <w:szCs w:val="20"/>
              </w:rPr>
              <w:t>A vs. blank</w:t>
            </w:r>
          </w:p>
          <w:p w14:paraId="1B052152" w14:textId="77777777" w:rsidR="004167B4" w:rsidRPr="00E929CC" w:rsidRDefault="004167B4" w:rsidP="006772F3">
            <w:pPr>
              <w:jc w:val="center"/>
              <w:rPr>
                <w:rFonts w:ascii="Aptos" w:hAnsi="Aptos"/>
                <w:b/>
                <w:bCs/>
                <w:sz w:val="20"/>
                <w:szCs w:val="20"/>
              </w:rPr>
            </w:pPr>
            <w:r>
              <w:rPr>
                <w:rFonts w:ascii="Aptos" w:hAnsi="Aptos"/>
                <w:b/>
                <w:bCs/>
                <w:sz w:val="20"/>
                <w:szCs w:val="20"/>
              </w:rPr>
              <w:t>30 TRIALS</w:t>
            </w:r>
          </w:p>
        </w:tc>
      </w:tr>
    </w:tbl>
    <w:p w14:paraId="47D217BD" w14:textId="77777777" w:rsidR="004167B4" w:rsidRDefault="004167B4" w:rsidP="004167B4">
      <w:pPr>
        <w:rPr>
          <w:rFonts w:ascii="Times New Roman" w:hAnsi="Times New Roman" w:cs="Times New Roman"/>
          <w:i/>
          <w:iCs/>
          <w:sz w:val="20"/>
          <w:szCs w:val="20"/>
        </w:rPr>
      </w:pPr>
    </w:p>
    <w:p w14:paraId="61E57F1B" w14:textId="77777777" w:rsidR="004167B4" w:rsidRPr="00295992" w:rsidRDefault="004167B4" w:rsidP="004167B4">
      <w:pPr>
        <w:jc w:val="both"/>
        <w:rPr>
          <w:rFonts w:ascii="Times New Roman" w:hAnsi="Times New Roman" w:cs="Times New Roman"/>
          <w:sz w:val="19"/>
          <w:szCs w:val="19"/>
        </w:rPr>
      </w:pPr>
      <w:r w:rsidRPr="00295992">
        <w:rPr>
          <w:rFonts w:ascii="Times New Roman" w:hAnsi="Times New Roman" w:cs="Times New Roman"/>
          <w:b/>
          <w:bCs/>
          <w:sz w:val="19"/>
          <w:szCs w:val="19"/>
        </w:rPr>
        <w:t xml:space="preserve">Table S2: </w:t>
      </w:r>
      <w:r w:rsidRPr="00295992">
        <w:rPr>
          <w:rFonts w:ascii="Times New Roman" w:hAnsi="Times New Roman" w:cs="Times New Roman"/>
          <w:sz w:val="19"/>
          <w:szCs w:val="19"/>
        </w:rPr>
        <w:t>Standard protocol for experiments testing drug-induced affective bias against vehicle. Animals receive drug treatment or vehicle counterbalanced over four substrate-reward pairing sessions. Substrate (reward-paired substrates - ‘A’ or ‘B’ versus unrewarded substrate - ‘blank’) and pairing day are also counter-balanced to produce four groups.</w:t>
      </w:r>
    </w:p>
    <w:p w14:paraId="087E511C" w14:textId="77777777" w:rsidR="004167B4" w:rsidRDefault="004167B4" w:rsidP="004167B4">
      <w:pPr>
        <w:rPr>
          <w:rFonts w:ascii="Times New Roman" w:hAnsi="Times New Roman" w:cs="Times New Roman"/>
          <w:i/>
          <w:iCs/>
        </w:rPr>
      </w:pPr>
    </w:p>
    <w:p w14:paraId="3C4A19A8" w14:textId="2989047F" w:rsidR="004167B4" w:rsidRPr="00605DC1" w:rsidRDefault="004167B4" w:rsidP="004167B4">
      <w:pPr>
        <w:rPr>
          <w:rFonts w:ascii="Times New Roman" w:hAnsi="Times New Roman" w:cs="Times New Roman"/>
          <w:sz w:val="20"/>
          <w:szCs w:val="20"/>
        </w:rPr>
      </w:pPr>
      <w:r>
        <w:rPr>
          <w:rFonts w:ascii="Times New Roman" w:hAnsi="Times New Roman" w:cs="Times New Roman"/>
          <w:i/>
          <w:iCs/>
        </w:rPr>
        <w:t>Table S3</w:t>
      </w:r>
    </w:p>
    <w:p w14:paraId="01C71CA0"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167B4" w:rsidRPr="00E929CC" w14:paraId="78DE4F35" w14:textId="77777777" w:rsidTr="006772F3">
        <w:tc>
          <w:tcPr>
            <w:tcW w:w="1502" w:type="dxa"/>
            <w:shd w:val="clear" w:color="auto" w:fill="000000" w:themeFill="text1"/>
            <w:vAlign w:val="center"/>
          </w:tcPr>
          <w:p w14:paraId="4EA1CA64"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Day</w:t>
            </w:r>
          </w:p>
        </w:tc>
        <w:tc>
          <w:tcPr>
            <w:tcW w:w="1502" w:type="dxa"/>
            <w:shd w:val="clear" w:color="auto" w:fill="000000" w:themeFill="text1"/>
            <w:vAlign w:val="center"/>
          </w:tcPr>
          <w:p w14:paraId="2FDE34E0"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1</w:t>
            </w:r>
          </w:p>
        </w:tc>
        <w:tc>
          <w:tcPr>
            <w:tcW w:w="1503" w:type="dxa"/>
            <w:shd w:val="clear" w:color="auto" w:fill="000000" w:themeFill="text1"/>
            <w:vAlign w:val="center"/>
          </w:tcPr>
          <w:p w14:paraId="7A9F37FC"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2</w:t>
            </w:r>
          </w:p>
        </w:tc>
        <w:tc>
          <w:tcPr>
            <w:tcW w:w="1503" w:type="dxa"/>
            <w:shd w:val="clear" w:color="auto" w:fill="000000" w:themeFill="text1"/>
            <w:vAlign w:val="center"/>
          </w:tcPr>
          <w:p w14:paraId="4933AABE"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3</w:t>
            </w:r>
          </w:p>
        </w:tc>
        <w:tc>
          <w:tcPr>
            <w:tcW w:w="1503" w:type="dxa"/>
            <w:shd w:val="clear" w:color="auto" w:fill="000000" w:themeFill="text1"/>
            <w:vAlign w:val="center"/>
          </w:tcPr>
          <w:p w14:paraId="5E2A1FF3"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4</w:t>
            </w:r>
          </w:p>
        </w:tc>
        <w:tc>
          <w:tcPr>
            <w:tcW w:w="1503" w:type="dxa"/>
            <w:shd w:val="clear" w:color="auto" w:fill="000000" w:themeFill="text1"/>
            <w:vAlign w:val="center"/>
          </w:tcPr>
          <w:p w14:paraId="1118A0D2" w14:textId="77777777" w:rsidR="004167B4" w:rsidRPr="00E929CC" w:rsidRDefault="004167B4" w:rsidP="006772F3">
            <w:pPr>
              <w:jc w:val="center"/>
              <w:rPr>
                <w:rFonts w:ascii="Aptos" w:hAnsi="Aptos"/>
                <w:b/>
                <w:bCs/>
                <w:sz w:val="20"/>
                <w:szCs w:val="20"/>
              </w:rPr>
            </w:pPr>
            <w:r w:rsidRPr="00E929CC">
              <w:rPr>
                <w:rFonts w:ascii="Aptos" w:hAnsi="Aptos"/>
                <w:b/>
                <w:bCs/>
                <w:sz w:val="20"/>
                <w:szCs w:val="20"/>
              </w:rPr>
              <w:t>5/6</w:t>
            </w:r>
          </w:p>
        </w:tc>
      </w:tr>
      <w:tr w:rsidR="004167B4" w:rsidRPr="00E929CC" w14:paraId="205EF2F3" w14:textId="77777777" w:rsidTr="006772F3">
        <w:tc>
          <w:tcPr>
            <w:tcW w:w="1502" w:type="dxa"/>
            <w:vAlign w:val="center"/>
          </w:tcPr>
          <w:p w14:paraId="0391A9EE" w14:textId="77777777" w:rsidR="004167B4" w:rsidRPr="00E929CC" w:rsidRDefault="004167B4" w:rsidP="006772F3">
            <w:pPr>
              <w:jc w:val="center"/>
              <w:rPr>
                <w:rFonts w:ascii="Aptos" w:hAnsi="Aptos"/>
                <w:b/>
                <w:bCs/>
                <w:sz w:val="20"/>
                <w:szCs w:val="20"/>
              </w:rPr>
            </w:pPr>
            <w:r>
              <w:rPr>
                <w:rFonts w:ascii="Aptos" w:hAnsi="Aptos"/>
                <w:b/>
                <w:bCs/>
                <w:sz w:val="20"/>
                <w:szCs w:val="20"/>
              </w:rPr>
              <w:t>Subject</w:t>
            </w:r>
          </w:p>
        </w:tc>
        <w:tc>
          <w:tcPr>
            <w:tcW w:w="1502" w:type="dxa"/>
            <w:shd w:val="clear" w:color="auto" w:fill="FFFFFF" w:themeFill="background1"/>
            <w:vAlign w:val="center"/>
          </w:tcPr>
          <w:p w14:paraId="0630C4BD" w14:textId="77777777" w:rsidR="004167B4" w:rsidRPr="00E929CC" w:rsidRDefault="004167B4" w:rsidP="006772F3">
            <w:pPr>
              <w:jc w:val="center"/>
              <w:rPr>
                <w:rFonts w:ascii="Aptos" w:hAnsi="Aptos"/>
                <w:b/>
                <w:bCs/>
                <w:sz w:val="20"/>
                <w:szCs w:val="20"/>
              </w:rPr>
            </w:pPr>
            <w:r>
              <w:rPr>
                <w:rFonts w:ascii="Aptos" w:hAnsi="Aptos"/>
                <w:b/>
                <w:bCs/>
                <w:sz w:val="20"/>
                <w:szCs w:val="20"/>
              </w:rPr>
              <w:t>Pairing 1</w:t>
            </w:r>
          </w:p>
        </w:tc>
        <w:tc>
          <w:tcPr>
            <w:tcW w:w="1503" w:type="dxa"/>
            <w:shd w:val="clear" w:color="auto" w:fill="FFFFFF" w:themeFill="background1"/>
            <w:vAlign w:val="center"/>
          </w:tcPr>
          <w:p w14:paraId="17F83FC2" w14:textId="77777777" w:rsidR="004167B4" w:rsidRPr="00E929CC" w:rsidRDefault="004167B4" w:rsidP="006772F3">
            <w:pPr>
              <w:jc w:val="center"/>
              <w:rPr>
                <w:rFonts w:ascii="Aptos" w:hAnsi="Aptos"/>
                <w:b/>
                <w:bCs/>
                <w:sz w:val="20"/>
                <w:szCs w:val="20"/>
              </w:rPr>
            </w:pPr>
            <w:r>
              <w:rPr>
                <w:rFonts w:ascii="Aptos" w:hAnsi="Aptos"/>
                <w:b/>
                <w:bCs/>
                <w:sz w:val="20"/>
                <w:szCs w:val="20"/>
              </w:rPr>
              <w:t>Pairing 2</w:t>
            </w:r>
          </w:p>
        </w:tc>
        <w:tc>
          <w:tcPr>
            <w:tcW w:w="1503" w:type="dxa"/>
            <w:shd w:val="clear" w:color="auto" w:fill="FFFFFF" w:themeFill="background1"/>
            <w:vAlign w:val="center"/>
          </w:tcPr>
          <w:p w14:paraId="29B2B8B0" w14:textId="77777777" w:rsidR="004167B4" w:rsidRPr="00E929CC" w:rsidRDefault="004167B4" w:rsidP="006772F3">
            <w:pPr>
              <w:jc w:val="center"/>
              <w:rPr>
                <w:rFonts w:ascii="Aptos" w:hAnsi="Aptos"/>
                <w:b/>
                <w:bCs/>
                <w:sz w:val="20"/>
                <w:szCs w:val="20"/>
              </w:rPr>
            </w:pPr>
            <w:r>
              <w:rPr>
                <w:rFonts w:ascii="Aptos" w:hAnsi="Aptos"/>
                <w:b/>
                <w:bCs/>
                <w:sz w:val="20"/>
                <w:szCs w:val="20"/>
              </w:rPr>
              <w:t>Pairing 3</w:t>
            </w:r>
          </w:p>
        </w:tc>
        <w:tc>
          <w:tcPr>
            <w:tcW w:w="1503" w:type="dxa"/>
            <w:shd w:val="clear" w:color="auto" w:fill="FFFFFF" w:themeFill="background1"/>
            <w:vAlign w:val="center"/>
          </w:tcPr>
          <w:p w14:paraId="48640F27" w14:textId="77777777" w:rsidR="004167B4" w:rsidRPr="00E929CC" w:rsidRDefault="004167B4" w:rsidP="006772F3">
            <w:pPr>
              <w:jc w:val="center"/>
              <w:rPr>
                <w:rFonts w:ascii="Aptos" w:hAnsi="Aptos"/>
                <w:b/>
                <w:bCs/>
                <w:sz w:val="20"/>
                <w:szCs w:val="20"/>
              </w:rPr>
            </w:pPr>
            <w:r>
              <w:rPr>
                <w:rFonts w:ascii="Aptos" w:hAnsi="Aptos"/>
                <w:b/>
                <w:bCs/>
                <w:sz w:val="20"/>
                <w:szCs w:val="20"/>
              </w:rPr>
              <w:t>Pairing 4</w:t>
            </w:r>
          </w:p>
        </w:tc>
        <w:tc>
          <w:tcPr>
            <w:tcW w:w="1503" w:type="dxa"/>
            <w:shd w:val="clear" w:color="auto" w:fill="FFFFFF" w:themeFill="background1"/>
            <w:vAlign w:val="center"/>
          </w:tcPr>
          <w:p w14:paraId="41A6357E" w14:textId="77777777" w:rsidR="004167B4" w:rsidRPr="00E929CC" w:rsidRDefault="004167B4" w:rsidP="006772F3">
            <w:pPr>
              <w:jc w:val="center"/>
              <w:rPr>
                <w:rFonts w:ascii="Aptos" w:hAnsi="Aptos"/>
                <w:b/>
                <w:bCs/>
                <w:sz w:val="20"/>
                <w:szCs w:val="20"/>
              </w:rPr>
            </w:pPr>
            <w:r>
              <w:rPr>
                <w:rFonts w:ascii="Aptos" w:hAnsi="Aptos"/>
                <w:b/>
                <w:bCs/>
                <w:sz w:val="20"/>
                <w:szCs w:val="20"/>
              </w:rPr>
              <w:t>Choice Test</w:t>
            </w:r>
          </w:p>
        </w:tc>
      </w:tr>
      <w:tr w:rsidR="004167B4" w:rsidRPr="00B02B8D" w14:paraId="0DF7EEE2" w14:textId="77777777" w:rsidTr="006772F3">
        <w:tc>
          <w:tcPr>
            <w:tcW w:w="1502" w:type="dxa"/>
            <w:vAlign w:val="center"/>
          </w:tcPr>
          <w:p w14:paraId="759B1563" w14:textId="77777777" w:rsidR="004167B4" w:rsidRPr="00E929CC" w:rsidRDefault="004167B4" w:rsidP="006772F3">
            <w:pPr>
              <w:jc w:val="center"/>
              <w:rPr>
                <w:rFonts w:ascii="Aptos" w:hAnsi="Aptos"/>
                <w:b/>
                <w:bCs/>
                <w:sz w:val="20"/>
                <w:szCs w:val="20"/>
              </w:rPr>
            </w:pPr>
            <w:r>
              <w:rPr>
                <w:rFonts w:ascii="Aptos" w:hAnsi="Aptos"/>
                <w:b/>
                <w:bCs/>
                <w:sz w:val="20"/>
                <w:szCs w:val="20"/>
              </w:rPr>
              <w:t>Rat 1</w:t>
            </w:r>
          </w:p>
        </w:tc>
        <w:tc>
          <w:tcPr>
            <w:tcW w:w="1502" w:type="dxa"/>
            <w:vAlign w:val="center"/>
          </w:tcPr>
          <w:p w14:paraId="5990713F" w14:textId="77777777" w:rsidR="004167B4" w:rsidRDefault="004167B4" w:rsidP="006772F3">
            <w:pPr>
              <w:jc w:val="center"/>
              <w:rPr>
                <w:rFonts w:ascii="Aptos" w:hAnsi="Aptos"/>
                <w:sz w:val="20"/>
                <w:szCs w:val="20"/>
              </w:rPr>
            </w:pPr>
            <w:r>
              <w:rPr>
                <w:rFonts w:ascii="Aptos" w:hAnsi="Aptos"/>
                <w:sz w:val="20"/>
                <w:szCs w:val="20"/>
              </w:rPr>
              <w:t>A vs. blank</w:t>
            </w:r>
          </w:p>
          <w:p w14:paraId="15556883"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08972F47" w14:textId="77777777" w:rsidR="004167B4" w:rsidRDefault="004167B4" w:rsidP="006772F3">
            <w:pPr>
              <w:jc w:val="center"/>
              <w:rPr>
                <w:rFonts w:ascii="Aptos" w:hAnsi="Aptos"/>
                <w:sz w:val="20"/>
                <w:szCs w:val="20"/>
              </w:rPr>
            </w:pPr>
            <w:r>
              <w:rPr>
                <w:rFonts w:ascii="Aptos" w:hAnsi="Aptos"/>
                <w:sz w:val="20"/>
                <w:szCs w:val="20"/>
              </w:rPr>
              <w:t>B vs. blank</w:t>
            </w:r>
          </w:p>
          <w:p w14:paraId="2AFD676C" w14:textId="77777777" w:rsidR="004167B4" w:rsidRPr="00E929CC" w:rsidRDefault="004167B4" w:rsidP="006772F3">
            <w:pPr>
              <w:jc w:val="center"/>
              <w:rPr>
                <w:rFonts w:ascii="Aptos" w:hAnsi="Aptos"/>
                <w:sz w:val="20"/>
                <w:szCs w:val="20"/>
              </w:rPr>
            </w:pPr>
            <w:r>
              <w:rPr>
                <w:rFonts w:ascii="Aptos" w:hAnsi="Aptos"/>
                <w:b/>
                <w:bCs/>
                <w:sz w:val="20"/>
                <w:szCs w:val="20"/>
              </w:rPr>
              <w:t>2 PELLETS</w:t>
            </w:r>
          </w:p>
        </w:tc>
        <w:tc>
          <w:tcPr>
            <w:tcW w:w="1503" w:type="dxa"/>
            <w:vAlign w:val="center"/>
          </w:tcPr>
          <w:p w14:paraId="56756FA7" w14:textId="77777777" w:rsidR="004167B4" w:rsidRDefault="004167B4" w:rsidP="006772F3">
            <w:pPr>
              <w:jc w:val="center"/>
              <w:rPr>
                <w:rFonts w:ascii="Aptos" w:hAnsi="Aptos"/>
                <w:sz w:val="20"/>
                <w:szCs w:val="20"/>
              </w:rPr>
            </w:pPr>
            <w:r>
              <w:rPr>
                <w:rFonts w:ascii="Aptos" w:hAnsi="Aptos"/>
                <w:sz w:val="20"/>
                <w:szCs w:val="20"/>
              </w:rPr>
              <w:t>A vs. blank</w:t>
            </w:r>
          </w:p>
          <w:p w14:paraId="72493634"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7DB14F3D" w14:textId="77777777" w:rsidR="004167B4" w:rsidRDefault="004167B4" w:rsidP="006772F3">
            <w:pPr>
              <w:jc w:val="center"/>
              <w:rPr>
                <w:rFonts w:ascii="Aptos" w:hAnsi="Aptos"/>
                <w:sz w:val="20"/>
                <w:szCs w:val="20"/>
              </w:rPr>
            </w:pPr>
            <w:r>
              <w:rPr>
                <w:rFonts w:ascii="Aptos" w:hAnsi="Aptos"/>
                <w:sz w:val="20"/>
                <w:szCs w:val="20"/>
              </w:rPr>
              <w:t>B vs. blank</w:t>
            </w:r>
          </w:p>
          <w:p w14:paraId="1639DC03" w14:textId="77777777" w:rsidR="004167B4" w:rsidRPr="00E929CC" w:rsidRDefault="004167B4" w:rsidP="006772F3">
            <w:pPr>
              <w:jc w:val="center"/>
              <w:rPr>
                <w:rFonts w:ascii="Aptos" w:hAnsi="Aptos"/>
                <w:b/>
                <w:bCs/>
                <w:sz w:val="20"/>
                <w:szCs w:val="20"/>
              </w:rPr>
            </w:pPr>
            <w:r>
              <w:rPr>
                <w:rFonts w:ascii="Aptos" w:hAnsi="Aptos"/>
                <w:b/>
                <w:bCs/>
                <w:sz w:val="20"/>
                <w:szCs w:val="20"/>
              </w:rPr>
              <w:t>2 PELLETS</w:t>
            </w:r>
          </w:p>
        </w:tc>
        <w:tc>
          <w:tcPr>
            <w:tcW w:w="1503" w:type="dxa"/>
            <w:vAlign w:val="center"/>
          </w:tcPr>
          <w:p w14:paraId="44BA1484" w14:textId="77777777" w:rsidR="004167B4" w:rsidRDefault="004167B4" w:rsidP="006772F3">
            <w:pPr>
              <w:jc w:val="center"/>
              <w:rPr>
                <w:rFonts w:ascii="Aptos" w:hAnsi="Aptos"/>
                <w:sz w:val="20"/>
                <w:szCs w:val="20"/>
              </w:rPr>
            </w:pPr>
            <w:r>
              <w:rPr>
                <w:rFonts w:ascii="Aptos" w:hAnsi="Aptos"/>
                <w:sz w:val="20"/>
                <w:szCs w:val="20"/>
              </w:rPr>
              <w:t>A vs. B</w:t>
            </w:r>
          </w:p>
          <w:p w14:paraId="31B1D2FD" w14:textId="77777777" w:rsidR="004167B4" w:rsidRPr="00B02B8D" w:rsidRDefault="004167B4" w:rsidP="006772F3">
            <w:pPr>
              <w:jc w:val="center"/>
              <w:rPr>
                <w:rFonts w:ascii="Aptos" w:hAnsi="Aptos"/>
                <w:b/>
                <w:bCs/>
                <w:sz w:val="20"/>
                <w:szCs w:val="20"/>
              </w:rPr>
            </w:pPr>
            <w:r>
              <w:rPr>
                <w:rFonts w:ascii="Aptos" w:hAnsi="Aptos"/>
                <w:b/>
                <w:bCs/>
                <w:sz w:val="20"/>
                <w:szCs w:val="20"/>
              </w:rPr>
              <w:t>30 TRIALS</w:t>
            </w:r>
          </w:p>
        </w:tc>
      </w:tr>
      <w:tr w:rsidR="004167B4" w:rsidRPr="00E929CC" w14:paraId="4A83D615" w14:textId="77777777" w:rsidTr="006772F3">
        <w:tc>
          <w:tcPr>
            <w:tcW w:w="1502" w:type="dxa"/>
            <w:vAlign w:val="center"/>
          </w:tcPr>
          <w:p w14:paraId="7B9405B3" w14:textId="77777777" w:rsidR="004167B4" w:rsidRPr="00E929CC" w:rsidRDefault="004167B4" w:rsidP="006772F3">
            <w:pPr>
              <w:jc w:val="center"/>
              <w:rPr>
                <w:rFonts w:ascii="Aptos" w:hAnsi="Aptos"/>
                <w:b/>
                <w:bCs/>
                <w:sz w:val="20"/>
                <w:szCs w:val="20"/>
              </w:rPr>
            </w:pPr>
            <w:r>
              <w:rPr>
                <w:rFonts w:ascii="Aptos" w:hAnsi="Aptos"/>
                <w:b/>
                <w:bCs/>
                <w:sz w:val="20"/>
                <w:szCs w:val="20"/>
              </w:rPr>
              <w:t>Rat 2</w:t>
            </w:r>
          </w:p>
        </w:tc>
        <w:tc>
          <w:tcPr>
            <w:tcW w:w="1502" w:type="dxa"/>
            <w:vAlign w:val="center"/>
          </w:tcPr>
          <w:p w14:paraId="78ABADAB" w14:textId="77777777" w:rsidR="004167B4" w:rsidRDefault="004167B4" w:rsidP="006772F3">
            <w:pPr>
              <w:jc w:val="center"/>
              <w:rPr>
                <w:rFonts w:ascii="Aptos" w:hAnsi="Aptos"/>
                <w:sz w:val="20"/>
                <w:szCs w:val="20"/>
              </w:rPr>
            </w:pPr>
            <w:r>
              <w:rPr>
                <w:rFonts w:ascii="Aptos" w:hAnsi="Aptos"/>
                <w:sz w:val="20"/>
                <w:szCs w:val="20"/>
              </w:rPr>
              <w:t>B vs. blank</w:t>
            </w:r>
          </w:p>
          <w:p w14:paraId="6D326CE2"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42880C5E" w14:textId="77777777" w:rsidR="004167B4" w:rsidRDefault="004167B4" w:rsidP="006772F3">
            <w:pPr>
              <w:jc w:val="center"/>
              <w:rPr>
                <w:rFonts w:ascii="Aptos" w:hAnsi="Aptos"/>
                <w:sz w:val="20"/>
                <w:szCs w:val="20"/>
              </w:rPr>
            </w:pPr>
            <w:r>
              <w:rPr>
                <w:rFonts w:ascii="Aptos" w:hAnsi="Aptos"/>
                <w:sz w:val="20"/>
                <w:szCs w:val="20"/>
              </w:rPr>
              <w:t>A vs. blank</w:t>
            </w:r>
          </w:p>
          <w:p w14:paraId="784F4C22" w14:textId="77777777" w:rsidR="004167B4" w:rsidRPr="00E929CC" w:rsidRDefault="004167B4" w:rsidP="006772F3">
            <w:pPr>
              <w:jc w:val="center"/>
              <w:rPr>
                <w:rFonts w:ascii="Aptos" w:hAnsi="Aptos"/>
                <w:b/>
                <w:bCs/>
                <w:sz w:val="20"/>
                <w:szCs w:val="20"/>
              </w:rPr>
            </w:pPr>
            <w:r>
              <w:rPr>
                <w:rFonts w:ascii="Aptos" w:hAnsi="Aptos"/>
                <w:b/>
                <w:bCs/>
                <w:sz w:val="20"/>
                <w:szCs w:val="20"/>
              </w:rPr>
              <w:t>2 PELLETS</w:t>
            </w:r>
          </w:p>
        </w:tc>
        <w:tc>
          <w:tcPr>
            <w:tcW w:w="1503" w:type="dxa"/>
            <w:vAlign w:val="center"/>
          </w:tcPr>
          <w:p w14:paraId="1528BA54" w14:textId="77777777" w:rsidR="004167B4" w:rsidRDefault="004167B4" w:rsidP="006772F3">
            <w:pPr>
              <w:jc w:val="center"/>
              <w:rPr>
                <w:rFonts w:ascii="Aptos" w:hAnsi="Aptos"/>
                <w:sz w:val="20"/>
                <w:szCs w:val="20"/>
              </w:rPr>
            </w:pPr>
            <w:r>
              <w:rPr>
                <w:rFonts w:ascii="Aptos" w:hAnsi="Aptos"/>
                <w:sz w:val="20"/>
                <w:szCs w:val="20"/>
              </w:rPr>
              <w:t>B vs. blank</w:t>
            </w:r>
          </w:p>
          <w:p w14:paraId="5680D34C"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2736FFF3" w14:textId="77777777" w:rsidR="004167B4" w:rsidRDefault="004167B4" w:rsidP="006772F3">
            <w:pPr>
              <w:jc w:val="center"/>
              <w:rPr>
                <w:rFonts w:ascii="Aptos" w:hAnsi="Aptos"/>
                <w:sz w:val="20"/>
                <w:szCs w:val="20"/>
              </w:rPr>
            </w:pPr>
            <w:r>
              <w:rPr>
                <w:rFonts w:ascii="Aptos" w:hAnsi="Aptos"/>
                <w:sz w:val="20"/>
                <w:szCs w:val="20"/>
              </w:rPr>
              <w:t>A vs. blank</w:t>
            </w:r>
          </w:p>
          <w:p w14:paraId="0405D1FE" w14:textId="77777777" w:rsidR="004167B4" w:rsidRPr="00E929CC" w:rsidRDefault="004167B4" w:rsidP="006772F3">
            <w:pPr>
              <w:jc w:val="center"/>
              <w:rPr>
                <w:rFonts w:ascii="Aptos" w:hAnsi="Aptos"/>
                <w:b/>
                <w:bCs/>
                <w:sz w:val="20"/>
                <w:szCs w:val="20"/>
              </w:rPr>
            </w:pPr>
            <w:r>
              <w:rPr>
                <w:rFonts w:ascii="Aptos" w:hAnsi="Aptos"/>
                <w:b/>
                <w:bCs/>
                <w:sz w:val="20"/>
                <w:szCs w:val="20"/>
              </w:rPr>
              <w:t>2 PELLETS</w:t>
            </w:r>
          </w:p>
        </w:tc>
        <w:tc>
          <w:tcPr>
            <w:tcW w:w="1503" w:type="dxa"/>
            <w:vAlign w:val="center"/>
          </w:tcPr>
          <w:p w14:paraId="6E55A00A" w14:textId="77777777" w:rsidR="004167B4" w:rsidRDefault="004167B4" w:rsidP="006772F3">
            <w:pPr>
              <w:jc w:val="center"/>
              <w:rPr>
                <w:rFonts w:ascii="Aptos" w:hAnsi="Aptos"/>
                <w:sz w:val="20"/>
                <w:szCs w:val="20"/>
              </w:rPr>
            </w:pPr>
            <w:r>
              <w:rPr>
                <w:rFonts w:ascii="Aptos" w:hAnsi="Aptos"/>
                <w:sz w:val="20"/>
                <w:szCs w:val="20"/>
              </w:rPr>
              <w:t>A vs. B</w:t>
            </w:r>
          </w:p>
          <w:p w14:paraId="65E98442" w14:textId="77777777" w:rsidR="004167B4" w:rsidRPr="00E929CC" w:rsidRDefault="004167B4" w:rsidP="006772F3">
            <w:pPr>
              <w:jc w:val="center"/>
              <w:rPr>
                <w:rFonts w:ascii="Aptos" w:hAnsi="Aptos"/>
                <w:b/>
                <w:bCs/>
                <w:sz w:val="20"/>
                <w:szCs w:val="20"/>
              </w:rPr>
            </w:pPr>
            <w:r>
              <w:rPr>
                <w:rFonts w:ascii="Aptos" w:hAnsi="Aptos"/>
                <w:b/>
                <w:bCs/>
                <w:sz w:val="20"/>
                <w:szCs w:val="20"/>
              </w:rPr>
              <w:t>30 TRIALS</w:t>
            </w:r>
          </w:p>
        </w:tc>
      </w:tr>
      <w:tr w:rsidR="004167B4" w:rsidRPr="00E929CC" w14:paraId="476AC427" w14:textId="77777777" w:rsidTr="006772F3">
        <w:tc>
          <w:tcPr>
            <w:tcW w:w="1502" w:type="dxa"/>
            <w:vAlign w:val="center"/>
          </w:tcPr>
          <w:p w14:paraId="3EB8B201" w14:textId="77777777" w:rsidR="004167B4" w:rsidRPr="00E929CC" w:rsidRDefault="004167B4" w:rsidP="006772F3">
            <w:pPr>
              <w:jc w:val="center"/>
              <w:rPr>
                <w:rFonts w:ascii="Aptos" w:hAnsi="Aptos"/>
                <w:b/>
                <w:bCs/>
                <w:sz w:val="20"/>
                <w:szCs w:val="20"/>
              </w:rPr>
            </w:pPr>
            <w:r>
              <w:rPr>
                <w:rFonts w:ascii="Aptos" w:hAnsi="Aptos"/>
                <w:b/>
                <w:bCs/>
                <w:sz w:val="20"/>
                <w:szCs w:val="20"/>
              </w:rPr>
              <w:t>Rat 3</w:t>
            </w:r>
          </w:p>
        </w:tc>
        <w:tc>
          <w:tcPr>
            <w:tcW w:w="1502" w:type="dxa"/>
            <w:vAlign w:val="center"/>
          </w:tcPr>
          <w:p w14:paraId="4E91AA0D" w14:textId="77777777" w:rsidR="004167B4" w:rsidRDefault="004167B4" w:rsidP="006772F3">
            <w:pPr>
              <w:jc w:val="center"/>
              <w:rPr>
                <w:rFonts w:ascii="Aptos" w:hAnsi="Aptos"/>
                <w:sz w:val="20"/>
                <w:szCs w:val="20"/>
              </w:rPr>
            </w:pPr>
            <w:r>
              <w:rPr>
                <w:rFonts w:ascii="Aptos" w:hAnsi="Aptos"/>
                <w:sz w:val="20"/>
                <w:szCs w:val="20"/>
              </w:rPr>
              <w:t>A vs. blank</w:t>
            </w:r>
          </w:p>
          <w:p w14:paraId="45359ED2" w14:textId="77777777" w:rsidR="004167B4" w:rsidRPr="00E929CC" w:rsidRDefault="004167B4" w:rsidP="006772F3">
            <w:pPr>
              <w:jc w:val="center"/>
              <w:rPr>
                <w:rFonts w:ascii="Aptos" w:hAnsi="Aptos"/>
                <w:b/>
                <w:bCs/>
                <w:sz w:val="20"/>
                <w:szCs w:val="20"/>
              </w:rPr>
            </w:pPr>
            <w:r>
              <w:rPr>
                <w:rFonts w:ascii="Aptos" w:hAnsi="Aptos"/>
                <w:b/>
                <w:bCs/>
                <w:sz w:val="20"/>
                <w:szCs w:val="20"/>
              </w:rPr>
              <w:t>2 PELLETS</w:t>
            </w:r>
          </w:p>
        </w:tc>
        <w:tc>
          <w:tcPr>
            <w:tcW w:w="1503" w:type="dxa"/>
            <w:vAlign w:val="center"/>
          </w:tcPr>
          <w:p w14:paraId="351ABFEC" w14:textId="77777777" w:rsidR="004167B4" w:rsidRDefault="004167B4" w:rsidP="006772F3">
            <w:pPr>
              <w:jc w:val="center"/>
              <w:rPr>
                <w:rFonts w:ascii="Aptos" w:hAnsi="Aptos"/>
                <w:sz w:val="20"/>
                <w:szCs w:val="20"/>
              </w:rPr>
            </w:pPr>
            <w:r>
              <w:rPr>
                <w:rFonts w:ascii="Aptos" w:hAnsi="Aptos"/>
                <w:sz w:val="20"/>
                <w:szCs w:val="20"/>
              </w:rPr>
              <w:t>B vs. blank</w:t>
            </w:r>
          </w:p>
          <w:p w14:paraId="5E418E35"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13F9806A" w14:textId="77777777" w:rsidR="004167B4" w:rsidRDefault="004167B4" w:rsidP="006772F3">
            <w:pPr>
              <w:jc w:val="center"/>
              <w:rPr>
                <w:rFonts w:ascii="Aptos" w:hAnsi="Aptos"/>
                <w:sz w:val="20"/>
                <w:szCs w:val="20"/>
              </w:rPr>
            </w:pPr>
            <w:r>
              <w:rPr>
                <w:rFonts w:ascii="Aptos" w:hAnsi="Aptos"/>
                <w:sz w:val="20"/>
                <w:szCs w:val="20"/>
              </w:rPr>
              <w:t>A vs. blank</w:t>
            </w:r>
          </w:p>
          <w:p w14:paraId="65C03155" w14:textId="77777777" w:rsidR="004167B4" w:rsidRPr="00E929CC" w:rsidRDefault="004167B4" w:rsidP="006772F3">
            <w:pPr>
              <w:jc w:val="center"/>
              <w:rPr>
                <w:rFonts w:ascii="Aptos" w:hAnsi="Aptos"/>
                <w:b/>
                <w:bCs/>
                <w:sz w:val="20"/>
                <w:szCs w:val="20"/>
              </w:rPr>
            </w:pPr>
            <w:r>
              <w:rPr>
                <w:rFonts w:ascii="Aptos" w:hAnsi="Aptos"/>
                <w:b/>
                <w:bCs/>
                <w:sz w:val="20"/>
                <w:szCs w:val="20"/>
              </w:rPr>
              <w:t>2 PELLETS</w:t>
            </w:r>
          </w:p>
        </w:tc>
        <w:tc>
          <w:tcPr>
            <w:tcW w:w="1503" w:type="dxa"/>
            <w:vAlign w:val="center"/>
          </w:tcPr>
          <w:p w14:paraId="19316704" w14:textId="77777777" w:rsidR="004167B4" w:rsidRDefault="004167B4" w:rsidP="006772F3">
            <w:pPr>
              <w:jc w:val="center"/>
              <w:rPr>
                <w:rFonts w:ascii="Aptos" w:hAnsi="Aptos"/>
                <w:sz w:val="20"/>
                <w:szCs w:val="20"/>
              </w:rPr>
            </w:pPr>
            <w:r>
              <w:rPr>
                <w:rFonts w:ascii="Aptos" w:hAnsi="Aptos"/>
                <w:sz w:val="20"/>
                <w:szCs w:val="20"/>
              </w:rPr>
              <w:t>B vs. blank</w:t>
            </w:r>
          </w:p>
          <w:p w14:paraId="1749D5D4"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069CE389" w14:textId="77777777" w:rsidR="004167B4" w:rsidRDefault="004167B4" w:rsidP="006772F3">
            <w:pPr>
              <w:jc w:val="center"/>
              <w:rPr>
                <w:rFonts w:ascii="Aptos" w:hAnsi="Aptos"/>
                <w:sz w:val="20"/>
                <w:szCs w:val="20"/>
              </w:rPr>
            </w:pPr>
            <w:r>
              <w:rPr>
                <w:rFonts w:ascii="Aptos" w:hAnsi="Aptos"/>
                <w:sz w:val="20"/>
                <w:szCs w:val="20"/>
              </w:rPr>
              <w:t>A vs. B</w:t>
            </w:r>
          </w:p>
          <w:p w14:paraId="4BD1B71D" w14:textId="77777777" w:rsidR="004167B4" w:rsidRPr="00E929CC" w:rsidRDefault="004167B4" w:rsidP="006772F3">
            <w:pPr>
              <w:jc w:val="center"/>
              <w:rPr>
                <w:rFonts w:ascii="Aptos" w:hAnsi="Aptos"/>
                <w:b/>
                <w:bCs/>
                <w:sz w:val="20"/>
                <w:szCs w:val="20"/>
              </w:rPr>
            </w:pPr>
            <w:r>
              <w:rPr>
                <w:rFonts w:ascii="Aptos" w:hAnsi="Aptos"/>
                <w:b/>
                <w:bCs/>
                <w:sz w:val="20"/>
                <w:szCs w:val="20"/>
              </w:rPr>
              <w:t>30 TRIALS</w:t>
            </w:r>
          </w:p>
        </w:tc>
      </w:tr>
      <w:tr w:rsidR="004167B4" w:rsidRPr="00E929CC" w14:paraId="5A4C11DF" w14:textId="77777777" w:rsidTr="006772F3">
        <w:tc>
          <w:tcPr>
            <w:tcW w:w="1502" w:type="dxa"/>
            <w:vAlign w:val="center"/>
          </w:tcPr>
          <w:p w14:paraId="65F3E63B" w14:textId="77777777" w:rsidR="004167B4" w:rsidRPr="00E929CC" w:rsidRDefault="004167B4" w:rsidP="006772F3">
            <w:pPr>
              <w:jc w:val="center"/>
              <w:rPr>
                <w:rFonts w:ascii="Aptos" w:hAnsi="Aptos"/>
                <w:b/>
                <w:bCs/>
                <w:sz w:val="20"/>
                <w:szCs w:val="20"/>
              </w:rPr>
            </w:pPr>
            <w:r>
              <w:rPr>
                <w:rFonts w:ascii="Aptos" w:hAnsi="Aptos"/>
                <w:b/>
                <w:bCs/>
                <w:sz w:val="20"/>
                <w:szCs w:val="20"/>
              </w:rPr>
              <w:t xml:space="preserve">Rat 4 </w:t>
            </w:r>
          </w:p>
        </w:tc>
        <w:tc>
          <w:tcPr>
            <w:tcW w:w="1502" w:type="dxa"/>
            <w:vAlign w:val="center"/>
          </w:tcPr>
          <w:p w14:paraId="58D44C02" w14:textId="77777777" w:rsidR="004167B4" w:rsidRDefault="004167B4" w:rsidP="006772F3">
            <w:pPr>
              <w:jc w:val="center"/>
              <w:rPr>
                <w:rFonts w:ascii="Aptos" w:hAnsi="Aptos"/>
                <w:sz w:val="20"/>
                <w:szCs w:val="20"/>
              </w:rPr>
            </w:pPr>
            <w:r>
              <w:rPr>
                <w:rFonts w:ascii="Aptos" w:hAnsi="Aptos"/>
                <w:sz w:val="20"/>
                <w:szCs w:val="20"/>
              </w:rPr>
              <w:t>B vs. blank</w:t>
            </w:r>
          </w:p>
          <w:p w14:paraId="6374DC1D" w14:textId="77777777" w:rsidR="004167B4" w:rsidRPr="00E929CC" w:rsidRDefault="004167B4" w:rsidP="006772F3">
            <w:pPr>
              <w:jc w:val="center"/>
              <w:rPr>
                <w:rFonts w:ascii="Aptos" w:hAnsi="Aptos"/>
                <w:b/>
                <w:bCs/>
                <w:sz w:val="20"/>
                <w:szCs w:val="20"/>
              </w:rPr>
            </w:pPr>
            <w:r>
              <w:rPr>
                <w:rFonts w:ascii="Aptos" w:hAnsi="Aptos"/>
                <w:b/>
                <w:bCs/>
                <w:sz w:val="20"/>
                <w:szCs w:val="20"/>
              </w:rPr>
              <w:t>2 PELLETS</w:t>
            </w:r>
          </w:p>
        </w:tc>
        <w:tc>
          <w:tcPr>
            <w:tcW w:w="1503" w:type="dxa"/>
            <w:vAlign w:val="center"/>
          </w:tcPr>
          <w:p w14:paraId="152D3A40" w14:textId="77777777" w:rsidR="004167B4" w:rsidRDefault="004167B4" w:rsidP="006772F3">
            <w:pPr>
              <w:jc w:val="center"/>
              <w:rPr>
                <w:rFonts w:ascii="Aptos" w:hAnsi="Aptos"/>
                <w:sz w:val="20"/>
                <w:szCs w:val="20"/>
              </w:rPr>
            </w:pPr>
            <w:r>
              <w:rPr>
                <w:rFonts w:ascii="Aptos" w:hAnsi="Aptos"/>
                <w:sz w:val="20"/>
                <w:szCs w:val="20"/>
              </w:rPr>
              <w:t>A vs. blank</w:t>
            </w:r>
          </w:p>
          <w:p w14:paraId="03206A71"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0DA02594" w14:textId="77777777" w:rsidR="004167B4" w:rsidRDefault="004167B4" w:rsidP="006772F3">
            <w:pPr>
              <w:jc w:val="center"/>
              <w:rPr>
                <w:rFonts w:ascii="Aptos" w:hAnsi="Aptos"/>
                <w:sz w:val="20"/>
                <w:szCs w:val="20"/>
              </w:rPr>
            </w:pPr>
            <w:r>
              <w:rPr>
                <w:rFonts w:ascii="Aptos" w:hAnsi="Aptos"/>
                <w:sz w:val="20"/>
                <w:szCs w:val="20"/>
              </w:rPr>
              <w:t>B vs. blank</w:t>
            </w:r>
          </w:p>
          <w:p w14:paraId="53CE5EE8" w14:textId="77777777" w:rsidR="004167B4" w:rsidRPr="00E929CC" w:rsidRDefault="004167B4" w:rsidP="006772F3">
            <w:pPr>
              <w:jc w:val="center"/>
              <w:rPr>
                <w:rFonts w:ascii="Aptos" w:hAnsi="Aptos"/>
                <w:b/>
                <w:bCs/>
                <w:sz w:val="20"/>
                <w:szCs w:val="20"/>
              </w:rPr>
            </w:pPr>
            <w:r>
              <w:rPr>
                <w:rFonts w:ascii="Aptos" w:hAnsi="Aptos"/>
                <w:b/>
                <w:bCs/>
                <w:sz w:val="20"/>
                <w:szCs w:val="20"/>
              </w:rPr>
              <w:t>2 PELLETS</w:t>
            </w:r>
          </w:p>
        </w:tc>
        <w:tc>
          <w:tcPr>
            <w:tcW w:w="1503" w:type="dxa"/>
            <w:vAlign w:val="center"/>
          </w:tcPr>
          <w:p w14:paraId="2F1BC758" w14:textId="77777777" w:rsidR="004167B4" w:rsidRDefault="004167B4" w:rsidP="006772F3">
            <w:pPr>
              <w:jc w:val="center"/>
              <w:rPr>
                <w:rFonts w:ascii="Aptos" w:hAnsi="Aptos"/>
                <w:sz w:val="20"/>
                <w:szCs w:val="20"/>
              </w:rPr>
            </w:pPr>
            <w:r>
              <w:rPr>
                <w:rFonts w:ascii="Aptos" w:hAnsi="Aptos"/>
                <w:sz w:val="20"/>
                <w:szCs w:val="20"/>
              </w:rPr>
              <w:t>A vs. blank</w:t>
            </w:r>
          </w:p>
          <w:p w14:paraId="57BB455F" w14:textId="77777777" w:rsidR="004167B4" w:rsidRPr="00E929CC" w:rsidRDefault="004167B4" w:rsidP="006772F3">
            <w:pPr>
              <w:jc w:val="center"/>
              <w:rPr>
                <w:rFonts w:ascii="Aptos" w:hAnsi="Aptos"/>
                <w:b/>
                <w:bCs/>
                <w:sz w:val="20"/>
                <w:szCs w:val="20"/>
              </w:rPr>
            </w:pPr>
            <w:r>
              <w:rPr>
                <w:rFonts w:ascii="Aptos" w:hAnsi="Aptos"/>
                <w:b/>
                <w:bCs/>
                <w:sz w:val="20"/>
                <w:szCs w:val="20"/>
              </w:rPr>
              <w:t>1 PELLET</w:t>
            </w:r>
          </w:p>
        </w:tc>
        <w:tc>
          <w:tcPr>
            <w:tcW w:w="1503" w:type="dxa"/>
            <w:vAlign w:val="center"/>
          </w:tcPr>
          <w:p w14:paraId="46613583" w14:textId="77777777" w:rsidR="004167B4" w:rsidRDefault="004167B4" w:rsidP="006772F3">
            <w:pPr>
              <w:jc w:val="center"/>
              <w:rPr>
                <w:rFonts w:ascii="Aptos" w:hAnsi="Aptos"/>
                <w:sz w:val="20"/>
                <w:szCs w:val="20"/>
              </w:rPr>
            </w:pPr>
            <w:r>
              <w:rPr>
                <w:rFonts w:ascii="Aptos" w:hAnsi="Aptos"/>
                <w:sz w:val="20"/>
                <w:szCs w:val="20"/>
              </w:rPr>
              <w:t>A vs. B</w:t>
            </w:r>
          </w:p>
          <w:p w14:paraId="1A4EC0ED" w14:textId="77777777" w:rsidR="004167B4" w:rsidRPr="00E929CC" w:rsidRDefault="004167B4" w:rsidP="006772F3">
            <w:pPr>
              <w:jc w:val="center"/>
              <w:rPr>
                <w:rFonts w:ascii="Aptos" w:hAnsi="Aptos"/>
                <w:b/>
                <w:bCs/>
                <w:sz w:val="20"/>
                <w:szCs w:val="20"/>
              </w:rPr>
            </w:pPr>
            <w:r>
              <w:rPr>
                <w:rFonts w:ascii="Aptos" w:hAnsi="Aptos"/>
                <w:b/>
                <w:bCs/>
                <w:sz w:val="20"/>
                <w:szCs w:val="20"/>
              </w:rPr>
              <w:t>30 TRIALS</w:t>
            </w:r>
          </w:p>
        </w:tc>
      </w:tr>
    </w:tbl>
    <w:p w14:paraId="335686AF" w14:textId="77777777" w:rsidR="004167B4" w:rsidRDefault="004167B4" w:rsidP="004167B4">
      <w:pPr>
        <w:rPr>
          <w:rFonts w:ascii="Times New Roman" w:hAnsi="Times New Roman" w:cs="Times New Roman"/>
          <w:i/>
          <w:iCs/>
          <w:sz w:val="20"/>
          <w:szCs w:val="20"/>
        </w:rPr>
      </w:pPr>
    </w:p>
    <w:p w14:paraId="1979A5EB" w14:textId="77777777" w:rsidR="004167B4" w:rsidRPr="00295992" w:rsidRDefault="004167B4" w:rsidP="004167B4">
      <w:pPr>
        <w:jc w:val="both"/>
        <w:rPr>
          <w:rFonts w:ascii="Times New Roman" w:hAnsi="Times New Roman" w:cs="Times New Roman"/>
          <w:sz w:val="19"/>
          <w:szCs w:val="19"/>
        </w:rPr>
      </w:pPr>
      <w:r w:rsidRPr="00295992">
        <w:rPr>
          <w:rFonts w:ascii="Times New Roman" w:hAnsi="Times New Roman" w:cs="Times New Roman"/>
          <w:b/>
          <w:bCs/>
          <w:sz w:val="19"/>
          <w:szCs w:val="19"/>
        </w:rPr>
        <w:t xml:space="preserve">Table S3: </w:t>
      </w:r>
      <w:r w:rsidRPr="00295992">
        <w:rPr>
          <w:rFonts w:ascii="Times New Roman" w:hAnsi="Times New Roman" w:cs="Times New Roman"/>
          <w:sz w:val="19"/>
          <w:szCs w:val="19"/>
        </w:rPr>
        <w:t>Standard protocol for experiments testing reward-induced bias in the RLA.  Animals receive a high-value (two pellets) or low-value (one pellet) reward counterbalanced over four substrate-reward pairing sessions. Substrate (reward-paired substrates - ‘A’ or ‘B’ versus unrewarded substrate - ‘blank’) and pairing day are also counter-balanced to produce four groups.</w:t>
      </w:r>
    </w:p>
    <w:p w14:paraId="6ADEE0A4" w14:textId="77777777" w:rsidR="004167B4" w:rsidRDefault="004167B4" w:rsidP="004167B4">
      <w:pPr>
        <w:rPr>
          <w:rFonts w:ascii="Times New Roman" w:hAnsi="Times New Roman" w:cs="Times New Roman"/>
          <w:i/>
          <w:iCs/>
        </w:rPr>
      </w:pPr>
    </w:p>
    <w:p w14:paraId="035CDD3B" w14:textId="77777777" w:rsidR="004167B4" w:rsidRDefault="004167B4" w:rsidP="004167B4">
      <w:pPr>
        <w:rPr>
          <w:rFonts w:ascii="Times New Roman" w:hAnsi="Times New Roman" w:cs="Times New Roman"/>
          <w:i/>
          <w:iCs/>
        </w:rPr>
      </w:pPr>
    </w:p>
    <w:p w14:paraId="1C9FD842" w14:textId="77777777" w:rsidR="004167B4" w:rsidRDefault="004167B4" w:rsidP="004167B4">
      <w:pPr>
        <w:rPr>
          <w:rFonts w:ascii="Times New Roman" w:hAnsi="Times New Roman" w:cs="Times New Roman"/>
          <w:i/>
          <w:iCs/>
        </w:rPr>
      </w:pPr>
      <w:r>
        <w:rPr>
          <w:rFonts w:ascii="Times New Roman" w:hAnsi="Times New Roman" w:cs="Times New Roman"/>
          <w:i/>
          <w:iCs/>
        </w:rPr>
        <w:t>Table S4</w:t>
      </w:r>
    </w:p>
    <w:p w14:paraId="3B381BD1"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1803"/>
        <w:gridCol w:w="1803"/>
        <w:gridCol w:w="1803"/>
        <w:gridCol w:w="1803"/>
        <w:gridCol w:w="1804"/>
      </w:tblGrid>
      <w:tr w:rsidR="004167B4" w14:paraId="4C7EA40F" w14:textId="77777777" w:rsidTr="006772F3">
        <w:tc>
          <w:tcPr>
            <w:tcW w:w="1803" w:type="dxa"/>
            <w:shd w:val="clear" w:color="auto" w:fill="000000" w:themeFill="text1"/>
            <w:vAlign w:val="center"/>
          </w:tcPr>
          <w:p w14:paraId="728FF179" w14:textId="77777777" w:rsidR="004167B4" w:rsidRPr="00C8547D" w:rsidRDefault="004167B4" w:rsidP="006772F3">
            <w:pPr>
              <w:jc w:val="center"/>
              <w:rPr>
                <w:rFonts w:ascii="Aptos" w:hAnsi="Aptos"/>
                <w:b/>
                <w:bCs/>
                <w:sz w:val="20"/>
                <w:szCs w:val="20"/>
              </w:rPr>
            </w:pPr>
            <w:r>
              <w:rPr>
                <w:rFonts w:ascii="Aptos" w:hAnsi="Aptos"/>
                <w:b/>
                <w:bCs/>
                <w:sz w:val="20"/>
                <w:szCs w:val="20"/>
              </w:rPr>
              <w:t>Cohort</w:t>
            </w:r>
          </w:p>
        </w:tc>
        <w:tc>
          <w:tcPr>
            <w:tcW w:w="1803" w:type="dxa"/>
            <w:shd w:val="clear" w:color="auto" w:fill="000000" w:themeFill="text1"/>
            <w:vAlign w:val="center"/>
          </w:tcPr>
          <w:p w14:paraId="172F92EA" w14:textId="77777777" w:rsidR="004167B4" w:rsidRPr="00C8547D" w:rsidRDefault="004167B4" w:rsidP="006772F3">
            <w:pPr>
              <w:jc w:val="center"/>
              <w:rPr>
                <w:rFonts w:ascii="Aptos" w:hAnsi="Aptos"/>
                <w:b/>
                <w:bCs/>
                <w:sz w:val="20"/>
                <w:szCs w:val="20"/>
              </w:rPr>
            </w:pPr>
            <w:r>
              <w:rPr>
                <w:rFonts w:ascii="Aptos" w:hAnsi="Aptos"/>
                <w:b/>
                <w:bCs/>
                <w:sz w:val="20"/>
                <w:szCs w:val="20"/>
              </w:rPr>
              <w:t>Treatment</w:t>
            </w:r>
          </w:p>
        </w:tc>
        <w:tc>
          <w:tcPr>
            <w:tcW w:w="1803" w:type="dxa"/>
            <w:shd w:val="clear" w:color="auto" w:fill="000000" w:themeFill="text1"/>
            <w:vAlign w:val="center"/>
          </w:tcPr>
          <w:p w14:paraId="1723DA53" w14:textId="77777777" w:rsidR="004167B4" w:rsidRPr="00C8547D" w:rsidRDefault="004167B4" w:rsidP="006772F3">
            <w:pPr>
              <w:jc w:val="center"/>
              <w:rPr>
                <w:rFonts w:ascii="Aptos" w:hAnsi="Aptos"/>
                <w:b/>
                <w:bCs/>
                <w:sz w:val="20"/>
                <w:szCs w:val="20"/>
              </w:rPr>
            </w:pPr>
            <w:r>
              <w:rPr>
                <w:rFonts w:ascii="Aptos" w:hAnsi="Aptos"/>
                <w:b/>
                <w:bCs/>
                <w:sz w:val="20"/>
                <w:szCs w:val="20"/>
              </w:rPr>
              <w:t>Dose (mg/kg)</w:t>
            </w:r>
          </w:p>
        </w:tc>
        <w:tc>
          <w:tcPr>
            <w:tcW w:w="1803" w:type="dxa"/>
            <w:shd w:val="clear" w:color="auto" w:fill="000000" w:themeFill="text1"/>
            <w:vAlign w:val="center"/>
          </w:tcPr>
          <w:p w14:paraId="557B6849" w14:textId="77777777" w:rsidR="004167B4" w:rsidRPr="00C8547D" w:rsidRDefault="004167B4" w:rsidP="006772F3">
            <w:pPr>
              <w:jc w:val="center"/>
              <w:rPr>
                <w:rFonts w:ascii="Aptos" w:hAnsi="Aptos"/>
                <w:b/>
                <w:bCs/>
                <w:sz w:val="20"/>
                <w:szCs w:val="20"/>
              </w:rPr>
            </w:pPr>
            <w:r>
              <w:rPr>
                <w:rFonts w:ascii="Aptos" w:hAnsi="Aptos"/>
                <w:b/>
                <w:bCs/>
                <w:sz w:val="20"/>
                <w:szCs w:val="20"/>
              </w:rPr>
              <w:t>Route of Admin.</w:t>
            </w:r>
          </w:p>
        </w:tc>
        <w:tc>
          <w:tcPr>
            <w:tcW w:w="1804" w:type="dxa"/>
            <w:shd w:val="clear" w:color="auto" w:fill="000000" w:themeFill="text1"/>
            <w:vAlign w:val="center"/>
          </w:tcPr>
          <w:p w14:paraId="7A5C92F4" w14:textId="77777777" w:rsidR="004167B4" w:rsidRPr="00C8547D" w:rsidRDefault="004167B4" w:rsidP="006772F3">
            <w:pPr>
              <w:jc w:val="center"/>
              <w:rPr>
                <w:rFonts w:ascii="Aptos" w:hAnsi="Aptos"/>
                <w:b/>
                <w:bCs/>
                <w:sz w:val="20"/>
                <w:szCs w:val="20"/>
              </w:rPr>
            </w:pPr>
            <w:r>
              <w:rPr>
                <w:rFonts w:ascii="Aptos" w:hAnsi="Aptos"/>
                <w:b/>
                <w:bCs/>
                <w:sz w:val="20"/>
                <w:szCs w:val="20"/>
              </w:rPr>
              <w:t>Pretreatment Times</w:t>
            </w:r>
          </w:p>
        </w:tc>
      </w:tr>
      <w:tr w:rsidR="004167B4" w14:paraId="372FFA57" w14:textId="77777777" w:rsidTr="006772F3">
        <w:tc>
          <w:tcPr>
            <w:tcW w:w="1803" w:type="dxa"/>
            <w:vAlign w:val="center"/>
          </w:tcPr>
          <w:p w14:paraId="3168B23C" w14:textId="77777777" w:rsidR="004167B4" w:rsidRPr="00C8547D" w:rsidRDefault="004167B4" w:rsidP="006772F3">
            <w:pPr>
              <w:jc w:val="center"/>
              <w:rPr>
                <w:rFonts w:ascii="Aptos" w:hAnsi="Aptos"/>
                <w:sz w:val="20"/>
                <w:szCs w:val="20"/>
              </w:rPr>
            </w:pPr>
            <w:r>
              <w:rPr>
                <w:rFonts w:ascii="Aptos" w:hAnsi="Aptos"/>
                <w:sz w:val="20"/>
                <w:szCs w:val="20"/>
              </w:rPr>
              <w:t>1</w:t>
            </w:r>
          </w:p>
        </w:tc>
        <w:tc>
          <w:tcPr>
            <w:tcW w:w="1803" w:type="dxa"/>
            <w:vAlign w:val="center"/>
          </w:tcPr>
          <w:p w14:paraId="188A7906" w14:textId="77777777" w:rsidR="004167B4" w:rsidRPr="00C8547D" w:rsidRDefault="004167B4" w:rsidP="006772F3">
            <w:pPr>
              <w:jc w:val="center"/>
              <w:rPr>
                <w:rFonts w:ascii="Aptos" w:hAnsi="Aptos"/>
                <w:b/>
                <w:bCs/>
                <w:sz w:val="20"/>
                <w:szCs w:val="20"/>
              </w:rPr>
            </w:pPr>
            <w:r>
              <w:rPr>
                <w:rFonts w:ascii="Aptos" w:hAnsi="Aptos"/>
                <w:b/>
                <w:bCs/>
                <w:sz w:val="20"/>
                <w:szCs w:val="20"/>
              </w:rPr>
              <w:t>Amitriptyline</w:t>
            </w:r>
          </w:p>
        </w:tc>
        <w:tc>
          <w:tcPr>
            <w:tcW w:w="1803" w:type="dxa"/>
            <w:vAlign w:val="center"/>
          </w:tcPr>
          <w:p w14:paraId="13518AC3" w14:textId="77777777" w:rsidR="004167B4" w:rsidRPr="00C8547D" w:rsidRDefault="004167B4" w:rsidP="006772F3">
            <w:pPr>
              <w:jc w:val="center"/>
              <w:rPr>
                <w:rFonts w:ascii="Aptos" w:hAnsi="Aptos"/>
                <w:sz w:val="20"/>
                <w:szCs w:val="20"/>
              </w:rPr>
            </w:pPr>
            <w:r>
              <w:rPr>
                <w:rFonts w:ascii="Aptos" w:hAnsi="Aptos"/>
                <w:sz w:val="20"/>
                <w:szCs w:val="20"/>
              </w:rPr>
              <w:t>0.0, 0.3, 1.0, 3.0</w:t>
            </w:r>
          </w:p>
        </w:tc>
        <w:tc>
          <w:tcPr>
            <w:tcW w:w="1803" w:type="dxa"/>
            <w:vAlign w:val="center"/>
          </w:tcPr>
          <w:p w14:paraId="3A451B6E" w14:textId="77777777" w:rsidR="004167B4" w:rsidRPr="00C8547D" w:rsidRDefault="004167B4" w:rsidP="006772F3">
            <w:pPr>
              <w:jc w:val="center"/>
              <w:rPr>
                <w:rFonts w:ascii="Aptos" w:hAnsi="Aptos"/>
                <w:sz w:val="20"/>
                <w:szCs w:val="20"/>
              </w:rPr>
            </w:pPr>
            <w:r>
              <w:rPr>
                <w:rFonts w:ascii="Aptos" w:hAnsi="Aptos"/>
                <w:sz w:val="20"/>
                <w:szCs w:val="20"/>
              </w:rPr>
              <w:t>oral admin. in palatable solution</w:t>
            </w:r>
          </w:p>
        </w:tc>
        <w:tc>
          <w:tcPr>
            <w:tcW w:w="1804" w:type="dxa"/>
            <w:vAlign w:val="center"/>
          </w:tcPr>
          <w:p w14:paraId="083A1478" w14:textId="77777777" w:rsidR="004167B4" w:rsidRPr="00C8547D" w:rsidRDefault="004167B4" w:rsidP="006772F3">
            <w:pPr>
              <w:jc w:val="center"/>
              <w:rPr>
                <w:rFonts w:ascii="Aptos" w:hAnsi="Aptos"/>
                <w:sz w:val="20"/>
                <w:szCs w:val="20"/>
              </w:rPr>
            </w:pPr>
            <w:r>
              <w:rPr>
                <w:rFonts w:ascii="Aptos" w:hAnsi="Aptos"/>
                <w:sz w:val="20"/>
                <w:szCs w:val="20"/>
              </w:rPr>
              <w:t xml:space="preserve">2 hrs. / 24 hrs. </w:t>
            </w:r>
          </w:p>
        </w:tc>
      </w:tr>
      <w:tr w:rsidR="004167B4" w14:paraId="483733FC" w14:textId="77777777" w:rsidTr="006772F3">
        <w:tc>
          <w:tcPr>
            <w:tcW w:w="1803" w:type="dxa"/>
            <w:vAlign w:val="center"/>
          </w:tcPr>
          <w:p w14:paraId="46A39EAB" w14:textId="77777777" w:rsidR="004167B4" w:rsidRPr="00C8547D" w:rsidRDefault="004167B4" w:rsidP="006772F3">
            <w:pPr>
              <w:jc w:val="center"/>
              <w:rPr>
                <w:rFonts w:ascii="Aptos" w:hAnsi="Aptos"/>
                <w:sz w:val="20"/>
                <w:szCs w:val="20"/>
              </w:rPr>
            </w:pPr>
            <w:r>
              <w:rPr>
                <w:rFonts w:ascii="Aptos" w:hAnsi="Aptos"/>
                <w:sz w:val="20"/>
                <w:szCs w:val="20"/>
              </w:rPr>
              <w:t>1</w:t>
            </w:r>
          </w:p>
        </w:tc>
        <w:tc>
          <w:tcPr>
            <w:tcW w:w="1803" w:type="dxa"/>
            <w:vAlign w:val="center"/>
          </w:tcPr>
          <w:p w14:paraId="0E0ACF68" w14:textId="77777777" w:rsidR="004167B4" w:rsidRPr="00C8547D" w:rsidRDefault="004167B4" w:rsidP="006772F3">
            <w:pPr>
              <w:jc w:val="center"/>
              <w:rPr>
                <w:rFonts w:ascii="Aptos" w:hAnsi="Aptos"/>
                <w:b/>
                <w:bCs/>
                <w:sz w:val="20"/>
                <w:szCs w:val="20"/>
              </w:rPr>
            </w:pPr>
            <w:r>
              <w:rPr>
                <w:rFonts w:ascii="Aptos" w:hAnsi="Aptos"/>
                <w:b/>
                <w:bCs/>
                <w:sz w:val="20"/>
                <w:szCs w:val="20"/>
              </w:rPr>
              <w:t>Venlafaxine</w:t>
            </w:r>
          </w:p>
        </w:tc>
        <w:tc>
          <w:tcPr>
            <w:tcW w:w="1803" w:type="dxa"/>
            <w:vAlign w:val="center"/>
          </w:tcPr>
          <w:p w14:paraId="4FC36E9F" w14:textId="77777777" w:rsidR="004167B4" w:rsidRPr="00C8547D" w:rsidRDefault="004167B4" w:rsidP="006772F3">
            <w:pPr>
              <w:jc w:val="center"/>
              <w:rPr>
                <w:rFonts w:ascii="Aptos" w:hAnsi="Aptos"/>
                <w:sz w:val="20"/>
                <w:szCs w:val="20"/>
              </w:rPr>
            </w:pPr>
            <w:r>
              <w:rPr>
                <w:rFonts w:ascii="Aptos" w:hAnsi="Aptos"/>
                <w:sz w:val="20"/>
                <w:szCs w:val="20"/>
              </w:rPr>
              <w:t>0.0, 3.0</w:t>
            </w:r>
          </w:p>
        </w:tc>
        <w:tc>
          <w:tcPr>
            <w:tcW w:w="1803" w:type="dxa"/>
            <w:vAlign w:val="center"/>
          </w:tcPr>
          <w:p w14:paraId="17779930" w14:textId="77777777" w:rsidR="004167B4" w:rsidRPr="00C8547D" w:rsidRDefault="004167B4" w:rsidP="006772F3">
            <w:pPr>
              <w:jc w:val="center"/>
              <w:rPr>
                <w:rFonts w:ascii="Aptos" w:hAnsi="Aptos"/>
                <w:sz w:val="20"/>
                <w:szCs w:val="20"/>
              </w:rPr>
            </w:pPr>
            <w:r>
              <w:rPr>
                <w:rFonts w:ascii="Aptos" w:hAnsi="Aptos"/>
                <w:sz w:val="20"/>
                <w:szCs w:val="20"/>
              </w:rPr>
              <w:t>oral admin. in palatable solution</w:t>
            </w:r>
          </w:p>
        </w:tc>
        <w:tc>
          <w:tcPr>
            <w:tcW w:w="1804" w:type="dxa"/>
            <w:vAlign w:val="center"/>
          </w:tcPr>
          <w:p w14:paraId="623C8E97" w14:textId="77777777" w:rsidR="004167B4" w:rsidRPr="00C8547D" w:rsidRDefault="004167B4" w:rsidP="006772F3">
            <w:pPr>
              <w:jc w:val="center"/>
              <w:rPr>
                <w:rFonts w:ascii="Aptos" w:hAnsi="Aptos"/>
                <w:sz w:val="20"/>
                <w:szCs w:val="20"/>
              </w:rPr>
            </w:pPr>
            <w:r>
              <w:rPr>
                <w:rFonts w:ascii="Aptos" w:hAnsi="Aptos"/>
                <w:sz w:val="20"/>
                <w:szCs w:val="20"/>
              </w:rPr>
              <w:t xml:space="preserve">2 hrs. </w:t>
            </w:r>
          </w:p>
        </w:tc>
      </w:tr>
      <w:tr w:rsidR="004167B4" w14:paraId="71DB6ACD" w14:textId="77777777" w:rsidTr="006772F3">
        <w:tc>
          <w:tcPr>
            <w:tcW w:w="1803" w:type="dxa"/>
            <w:vAlign w:val="center"/>
          </w:tcPr>
          <w:p w14:paraId="08D2316D" w14:textId="77777777" w:rsidR="004167B4" w:rsidRPr="00C8547D" w:rsidRDefault="004167B4" w:rsidP="006772F3">
            <w:pPr>
              <w:jc w:val="center"/>
              <w:rPr>
                <w:rFonts w:ascii="Aptos" w:hAnsi="Aptos"/>
                <w:sz w:val="20"/>
                <w:szCs w:val="20"/>
              </w:rPr>
            </w:pPr>
            <w:r>
              <w:rPr>
                <w:rFonts w:ascii="Aptos" w:hAnsi="Aptos"/>
                <w:sz w:val="20"/>
                <w:szCs w:val="20"/>
              </w:rPr>
              <w:t>2,3</w:t>
            </w:r>
          </w:p>
        </w:tc>
        <w:tc>
          <w:tcPr>
            <w:tcW w:w="1803" w:type="dxa"/>
            <w:vAlign w:val="center"/>
          </w:tcPr>
          <w:p w14:paraId="02BEE523" w14:textId="77777777" w:rsidR="004167B4" w:rsidRPr="00C8547D" w:rsidRDefault="004167B4" w:rsidP="006772F3">
            <w:pPr>
              <w:jc w:val="center"/>
              <w:rPr>
                <w:rFonts w:ascii="Aptos" w:hAnsi="Aptos"/>
                <w:b/>
                <w:bCs/>
                <w:sz w:val="20"/>
                <w:szCs w:val="20"/>
              </w:rPr>
            </w:pPr>
            <w:r>
              <w:rPr>
                <w:rFonts w:ascii="Aptos" w:hAnsi="Aptos"/>
                <w:b/>
                <w:bCs/>
                <w:sz w:val="20"/>
                <w:szCs w:val="20"/>
              </w:rPr>
              <w:t>Sertraline</w:t>
            </w:r>
          </w:p>
        </w:tc>
        <w:tc>
          <w:tcPr>
            <w:tcW w:w="1803" w:type="dxa"/>
            <w:vAlign w:val="center"/>
          </w:tcPr>
          <w:p w14:paraId="70692E94" w14:textId="77777777" w:rsidR="004167B4" w:rsidRPr="00C8547D" w:rsidRDefault="004167B4" w:rsidP="006772F3">
            <w:pPr>
              <w:jc w:val="center"/>
              <w:rPr>
                <w:rFonts w:ascii="Aptos" w:hAnsi="Aptos"/>
                <w:sz w:val="20"/>
                <w:szCs w:val="20"/>
              </w:rPr>
            </w:pPr>
            <w:r>
              <w:rPr>
                <w:rFonts w:ascii="Aptos" w:hAnsi="Aptos"/>
                <w:sz w:val="20"/>
                <w:szCs w:val="20"/>
              </w:rPr>
              <w:t>0.0, 1.0, 3.0, 10.0</w:t>
            </w:r>
          </w:p>
        </w:tc>
        <w:tc>
          <w:tcPr>
            <w:tcW w:w="1803" w:type="dxa"/>
            <w:vAlign w:val="center"/>
          </w:tcPr>
          <w:p w14:paraId="0E2CCCD2" w14:textId="77777777" w:rsidR="004167B4" w:rsidRPr="00C8547D" w:rsidRDefault="004167B4" w:rsidP="006772F3">
            <w:pPr>
              <w:jc w:val="center"/>
              <w:rPr>
                <w:rFonts w:ascii="Aptos" w:hAnsi="Aptos"/>
                <w:sz w:val="20"/>
                <w:szCs w:val="20"/>
              </w:rPr>
            </w:pPr>
            <w:r>
              <w:rPr>
                <w:rFonts w:ascii="Aptos" w:hAnsi="Aptos"/>
                <w:sz w:val="20"/>
                <w:szCs w:val="20"/>
              </w:rPr>
              <w:t>oral admin. in palatable solution</w:t>
            </w:r>
          </w:p>
        </w:tc>
        <w:tc>
          <w:tcPr>
            <w:tcW w:w="1804" w:type="dxa"/>
            <w:vAlign w:val="center"/>
          </w:tcPr>
          <w:p w14:paraId="67BA51A7" w14:textId="77777777" w:rsidR="004167B4" w:rsidRPr="00C8547D" w:rsidRDefault="004167B4" w:rsidP="006772F3">
            <w:pPr>
              <w:jc w:val="center"/>
              <w:rPr>
                <w:rFonts w:ascii="Aptos" w:hAnsi="Aptos"/>
                <w:sz w:val="20"/>
                <w:szCs w:val="20"/>
              </w:rPr>
            </w:pPr>
            <w:r>
              <w:rPr>
                <w:rFonts w:ascii="Aptos" w:hAnsi="Aptos"/>
                <w:sz w:val="20"/>
                <w:szCs w:val="20"/>
              </w:rPr>
              <w:t>2 hrs. / 24 hrs.</w:t>
            </w:r>
          </w:p>
        </w:tc>
      </w:tr>
      <w:tr w:rsidR="004167B4" w14:paraId="59138DB4" w14:textId="77777777" w:rsidTr="006772F3">
        <w:tc>
          <w:tcPr>
            <w:tcW w:w="1803" w:type="dxa"/>
            <w:vAlign w:val="center"/>
          </w:tcPr>
          <w:p w14:paraId="099D3356" w14:textId="77777777" w:rsidR="004167B4" w:rsidRPr="00C8547D" w:rsidRDefault="004167B4" w:rsidP="006772F3">
            <w:pPr>
              <w:jc w:val="center"/>
              <w:rPr>
                <w:rFonts w:ascii="Aptos" w:hAnsi="Aptos"/>
                <w:sz w:val="20"/>
                <w:szCs w:val="20"/>
              </w:rPr>
            </w:pPr>
            <w:r>
              <w:rPr>
                <w:rFonts w:ascii="Aptos" w:hAnsi="Aptos"/>
                <w:sz w:val="20"/>
                <w:szCs w:val="20"/>
              </w:rPr>
              <w:t>3</w:t>
            </w:r>
          </w:p>
        </w:tc>
        <w:tc>
          <w:tcPr>
            <w:tcW w:w="1803" w:type="dxa"/>
            <w:vAlign w:val="center"/>
          </w:tcPr>
          <w:p w14:paraId="6EC71D44" w14:textId="77777777" w:rsidR="004167B4" w:rsidRPr="00C8547D" w:rsidRDefault="004167B4" w:rsidP="006772F3">
            <w:pPr>
              <w:jc w:val="center"/>
              <w:rPr>
                <w:rFonts w:ascii="Aptos" w:hAnsi="Aptos"/>
                <w:b/>
                <w:bCs/>
                <w:sz w:val="20"/>
                <w:szCs w:val="20"/>
              </w:rPr>
            </w:pPr>
            <w:r>
              <w:rPr>
                <w:rFonts w:ascii="Aptos" w:hAnsi="Aptos"/>
                <w:b/>
                <w:bCs/>
                <w:sz w:val="20"/>
                <w:szCs w:val="20"/>
              </w:rPr>
              <w:t>Moclobemide</w:t>
            </w:r>
          </w:p>
        </w:tc>
        <w:tc>
          <w:tcPr>
            <w:tcW w:w="1803" w:type="dxa"/>
            <w:vAlign w:val="center"/>
          </w:tcPr>
          <w:p w14:paraId="67BAAE4A" w14:textId="77777777" w:rsidR="004167B4" w:rsidRPr="00C8547D" w:rsidRDefault="004167B4" w:rsidP="006772F3">
            <w:pPr>
              <w:jc w:val="center"/>
              <w:rPr>
                <w:rFonts w:ascii="Aptos" w:hAnsi="Aptos"/>
                <w:sz w:val="20"/>
                <w:szCs w:val="20"/>
              </w:rPr>
            </w:pPr>
            <w:r>
              <w:rPr>
                <w:rFonts w:ascii="Aptos" w:hAnsi="Aptos"/>
                <w:sz w:val="20"/>
                <w:szCs w:val="20"/>
              </w:rPr>
              <w:t>0.0, 3.0, 10.0</w:t>
            </w:r>
          </w:p>
        </w:tc>
        <w:tc>
          <w:tcPr>
            <w:tcW w:w="1803" w:type="dxa"/>
            <w:vAlign w:val="center"/>
          </w:tcPr>
          <w:p w14:paraId="7FBD3EFF" w14:textId="77777777" w:rsidR="004167B4" w:rsidRPr="00C8547D" w:rsidRDefault="004167B4" w:rsidP="006772F3">
            <w:pPr>
              <w:jc w:val="center"/>
              <w:rPr>
                <w:rFonts w:ascii="Aptos" w:hAnsi="Aptos"/>
                <w:sz w:val="20"/>
                <w:szCs w:val="20"/>
              </w:rPr>
            </w:pPr>
            <w:r>
              <w:rPr>
                <w:rFonts w:ascii="Aptos" w:hAnsi="Aptos"/>
                <w:sz w:val="20"/>
                <w:szCs w:val="20"/>
              </w:rPr>
              <w:t>subcutaneous injection</w:t>
            </w:r>
          </w:p>
        </w:tc>
        <w:tc>
          <w:tcPr>
            <w:tcW w:w="1804" w:type="dxa"/>
            <w:vAlign w:val="center"/>
          </w:tcPr>
          <w:p w14:paraId="1A26AEFB" w14:textId="77777777" w:rsidR="004167B4" w:rsidRPr="00C8547D" w:rsidRDefault="004167B4" w:rsidP="006772F3">
            <w:pPr>
              <w:jc w:val="center"/>
              <w:rPr>
                <w:rFonts w:ascii="Aptos" w:hAnsi="Aptos"/>
                <w:sz w:val="20"/>
                <w:szCs w:val="20"/>
              </w:rPr>
            </w:pPr>
            <w:r>
              <w:rPr>
                <w:rFonts w:ascii="Aptos" w:hAnsi="Aptos"/>
                <w:sz w:val="20"/>
                <w:szCs w:val="20"/>
              </w:rPr>
              <w:t xml:space="preserve">30 mins. / 24 hrs. </w:t>
            </w:r>
          </w:p>
        </w:tc>
      </w:tr>
      <w:tr w:rsidR="004167B4" w14:paraId="0F92ED24" w14:textId="77777777" w:rsidTr="006772F3">
        <w:tc>
          <w:tcPr>
            <w:tcW w:w="1803" w:type="dxa"/>
            <w:vAlign w:val="center"/>
          </w:tcPr>
          <w:p w14:paraId="5E3006E9" w14:textId="77777777" w:rsidR="004167B4" w:rsidRPr="00C8547D" w:rsidRDefault="004167B4" w:rsidP="006772F3">
            <w:pPr>
              <w:jc w:val="center"/>
              <w:rPr>
                <w:rFonts w:ascii="Aptos" w:hAnsi="Aptos"/>
                <w:sz w:val="20"/>
                <w:szCs w:val="20"/>
              </w:rPr>
            </w:pPr>
            <w:r>
              <w:rPr>
                <w:rFonts w:ascii="Aptos" w:hAnsi="Aptos"/>
                <w:sz w:val="20"/>
                <w:szCs w:val="20"/>
              </w:rPr>
              <w:t>1,2,3</w:t>
            </w:r>
          </w:p>
        </w:tc>
        <w:tc>
          <w:tcPr>
            <w:tcW w:w="1803" w:type="dxa"/>
            <w:vAlign w:val="center"/>
          </w:tcPr>
          <w:p w14:paraId="7385EE49" w14:textId="77777777" w:rsidR="004167B4" w:rsidRPr="00C8547D" w:rsidRDefault="004167B4" w:rsidP="006772F3">
            <w:pPr>
              <w:jc w:val="center"/>
              <w:rPr>
                <w:rFonts w:ascii="Aptos" w:hAnsi="Aptos"/>
                <w:b/>
                <w:bCs/>
                <w:sz w:val="20"/>
                <w:szCs w:val="20"/>
              </w:rPr>
            </w:pPr>
            <w:r>
              <w:rPr>
                <w:rFonts w:ascii="Aptos" w:hAnsi="Aptos"/>
                <w:b/>
                <w:bCs/>
                <w:sz w:val="20"/>
                <w:szCs w:val="20"/>
              </w:rPr>
              <w:t>FG7142</w:t>
            </w:r>
          </w:p>
        </w:tc>
        <w:tc>
          <w:tcPr>
            <w:tcW w:w="1803" w:type="dxa"/>
            <w:vAlign w:val="center"/>
          </w:tcPr>
          <w:p w14:paraId="741357F5" w14:textId="77777777" w:rsidR="004167B4" w:rsidRPr="00C8547D" w:rsidRDefault="004167B4" w:rsidP="006772F3">
            <w:pPr>
              <w:jc w:val="center"/>
              <w:rPr>
                <w:rFonts w:ascii="Aptos" w:hAnsi="Aptos"/>
                <w:sz w:val="20"/>
                <w:szCs w:val="20"/>
              </w:rPr>
            </w:pPr>
            <w:r>
              <w:rPr>
                <w:rFonts w:ascii="Aptos" w:hAnsi="Aptos"/>
                <w:sz w:val="20"/>
                <w:szCs w:val="20"/>
              </w:rPr>
              <w:t>0.0, 3.0</w:t>
            </w:r>
          </w:p>
        </w:tc>
        <w:tc>
          <w:tcPr>
            <w:tcW w:w="1803" w:type="dxa"/>
            <w:vAlign w:val="center"/>
          </w:tcPr>
          <w:p w14:paraId="2522525C" w14:textId="77777777" w:rsidR="004167B4" w:rsidRPr="00C8547D" w:rsidRDefault="004167B4" w:rsidP="006772F3">
            <w:pPr>
              <w:jc w:val="center"/>
              <w:rPr>
                <w:rFonts w:ascii="Aptos" w:hAnsi="Aptos"/>
                <w:sz w:val="20"/>
                <w:szCs w:val="20"/>
              </w:rPr>
            </w:pPr>
            <w:r>
              <w:rPr>
                <w:rFonts w:ascii="Aptos" w:hAnsi="Aptos"/>
                <w:sz w:val="20"/>
                <w:szCs w:val="20"/>
              </w:rPr>
              <w:t>subcutaneous injection</w:t>
            </w:r>
          </w:p>
        </w:tc>
        <w:tc>
          <w:tcPr>
            <w:tcW w:w="1804" w:type="dxa"/>
            <w:vAlign w:val="center"/>
          </w:tcPr>
          <w:p w14:paraId="30BE4CBE" w14:textId="77777777" w:rsidR="004167B4" w:rsidRPr="00C8547D" w:rsidRDefault="004167B4" w:rsidP="006772F3">
            <w:pPr>
              <w:jc w:val="center"/>
              <w:rPr>
                <w:rFonts w:ascii="Aptos" w:hAnsi="Aptos"/>
                <w:sz w:val="20"/>
                <w:szCs w:val="20"/>
              </w:rPr>
            </w:pPr>
            <w:r>
              <w:rPr>
                <w:rFonts w:ascii="Aptos" w:hAnsi="Aptos"/>
                <w:sz w:val="20"/>
                <w:szCs w:val="20"/>
              </w:rPr>
              <w:t xml:space="preserve">30 mins. </w:t>
            </w:r>
          </w:p>
        </w:tc>
      </w:tr>
    </w:tbl>
    <w:p w14:paraId="12A048EF" w14:textId="77777777" w:rsidR="004167B4" w:rsidRDefault="004167B4" w:rsidP="004167B4">
      <w:pPr>
        <w:rPr>
          <w:rFonts w:ascii="Times New Roman" w:hAnsi="Times New Roman" w:cs="Times New Roman"/>
          <w:i/>
          <w:iCs/>
          <w:sz w:val="20"/>
          <w:szCs w:val="20"/>
        </w:rPr>
      </w:pPr>
    </w:p>
    <w:p w14:paraId="2A1ABDE9" w14:textId="77777777" w:rsidR="004167B4" w:rsidRDefault="004167B4" w:rsidP="004167B4">
      <w:pPr>
        <w:rPr>
          <w:rFonts w:ascii="Times New Roman" w:hAnsi="Times New Roman" w:cs="Times New Roman"/>
          <w:i/>
          <w:iCs/>
          <w:sz w:val="19"/>
          <w:szCs w:val="19"/>
        </w:rPr>
      </w:pPr>
      <w:r w:rsidRPr="00295992">
        <w:rPr>
          <w:rFonts w:ascii="Times New Roman" w:hAnsi="Times New Roman" w:cs="Times New Roman"/>
          <w:b/>
          <w:bCs/>
          <w:sz w:val="19"/>
          <w:szCs w:val="19"/>
        </w:rPr>
        <w:t xml:space="preserve">Table S4: </w:t>
      </w:r>
      <w:r w:rsidRPr="00295992">
        <w:rPr>
          <w:rFonts w:ascii="Times New Roman" w:hAnsi="Times New Roman" w:cs="Times New Roman"/>
          <w:sz w:val="19"/>
          <w:szCs w:val="19"/>
        </w:rPr>
        <w:t xml:space="preserve">Summary of drug treatments for all cohorts. </w:t>
      </w:r>
    </w:p>
    <w:p w14:paraId="5EF45940" w14:textId="77777777" w:rsidR="004167B4" w:rsidRPr="00D52D42" w:rsidRDefault="004167B4" w:rsidP="004167B4">
      <w:pPr>
        <w:rPr>
          <w:rFonts w:ascii="Times New Roman" w:hAnsi="Times New Roman" w:cs="Times New Roman"/>
          <w:i/>
          <w:iCs/>
          <w:sz w:val="19"/>
          <w:szCs w:val="19"/>
        </w:rPr>
      </w:pPr>
    </w:p>
    <w:p w14:paraId="5F10E2A3" w14:textId="77777777" w:rsidR="004167B4" w:rsidRDefault="004167B4" w:rsidP="004167B4">
      <w:pPr>
        <w:rPr>
          <w:rFonts w:ascii="Times New Roman" w:hAnsi="Times New Roman" w:cs="Times New Roman"/>
          <w:i/>
          <w:iCs/>
        </w:rPr>
      </w:pPr>
    </w:p>
    <w:p w14:paraId="4E24BD45" w14:textId="77777777" w:rsidR="004167B4" w:rsidRDefault="004167B4" w:rsidP="004167B4">
      <w:pPr>
        <w:rPr>
          <w:rFonts w:ascii="Times New Roman" w:hAnsi="Times New Roman" w:cs="Times New Roman"/>
          <w:i/>
          <w:iCs/>
        </w:rPr>
      </w:pPr>
    </w:p>
    <w:p w14:paraId="1B846BDE" w14:textId="70FA51E5" w:rsidR="004167B4" w:rsidRDefault="004167B4" w:rsidP="004167B4">
      <w:pPr>
        <w:rPr>
          <w:rFonts w:ascii="Times New Roman" w:hAnsi="Times New Roman" w:cs="Times New Roman"/>
          <w:i/>
          <w:iCs/>
        </w:rPr>
      </w:pPr>
      <w:r>
        <w:rPr>
          <w:rFonts w:ascii="Times New Roman" w:hAnsi="Times New Roman" w:cs="Times New Roman"/>
          <w:i/>
          <w:iCs/>
        </w:rPr>
        <w:lastRenderedPageBreak/>
        <w:t>Table S5</w:t>
      </w:r>
    </w:p>
    <w:p w14:paraId="422AE656"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1467"/>
        <w:gridCol w:w="1077"/>
        <w:gridCol w:w="1083"/>
        <w:gridCol w:w="1075"/>
        <w:gridCol w:w="1082"/>
        <w:gridCol w:w="1075"/>
        <w:gridCol w:w="1082"/>
        <w:gridCol w:w="1075"/>
      </w:tblGrid>
      <w:tr w:rsidR="004167B4" w14:paraId="594A23EF" w14:textId="77777777" w:rsidTr="006772F3">
        <w:tc>
          <w:tcPr>
            <w:tcW w:w="2544" w:type="dxa"/>
            <w:gridSpan w:val="2"/>
            <w:vMerge w:val="restart"/>
            <w:shd w:val="clear" w:color="auto" w:fill="000000" w:themeFill="text1"/>
            <w:vAlign w:val="center"/>
          </w:tcPr>
          <w:p w14:paraId="02D33E0C" w14:textId="77777777" w:rsidR="004167B4" w:rsidRPr="008F641D" w:rsidRDefault="004167B4" w:rsidP="006772F3">
            <w:pPr>
              <w:jc w:val="center"/>
              <w:rPr>
                <w:rFonts w:ascii="Aptos" w:hAnsi="Aptos"/>
                <w:sz w:val="20"/>
                <w:szCs w:val="20"/>
              </w:rPr>
            </w:pPr>
            <w:r>
              <w:rPr>
                <w:rFonts w:ascii="Aptos" w:hAnsi="Aptos"/>
                <w:b/>
                <w:bCs/>
                <w:sz w:val="20"/>
                <w:szCs w:val="20"/>
              </w:rPr>
              <w:t>Treatment (mg/kg)</w:t>
            </w:r>
          </w:p>
        </w:tc>
        <w:tc>
          <w:tcPr>
            <w:tcW w:w="2158" w:type="dxa"/>
            <w:gridSpan w:val="2"/>
            <w:shd w:val="clear" w:color="auto" w:fill="000000" w:themeFill="text1"/>
            <w:vAlign w:val="center"/>
          </w:tcPr>
          <w:p w14:paraId="7D000CCD" w14:textId="77777777" w:rsidR="004167B4" w:rsidRPr="008F641D" w:rsidRDefault="004167B4" w:rsidP="006772F3">
            <w:pPr>
              <w:jc w:val="center"/>
              <w:rPr>
                <w:rFonts w:ascii="Aptos" w:hAnsi="Aptos"/>
                <w:sz w:val="20"/>
                <w:szCs w:val="20"/>
              </w:rPr>
            </w:pPr>
            <w:r>
              <w:rPr>
                <w:rFonts w:ascii="Aptos" w:hAnsi="Aptos"/>
                <w:b/>
                <w:bCs/>
                <w:sz w:val="20"/>
                <w:szCs w:val="20"/>
              </w:rPr>
              <w:t>Trials to Criterion</w:t>
            </w:r>
          </w:p>
        </w:tc>
        <w:tc>
          <w:tcPr>
            <w:tcW w:w="2157" w:type="dxa"/>
            <w:gridSpan w:val="2"/>
            <w:shd w:val="clear" w:color="auto" w:fill="000000" w:themeFill="text1"/>
            <w:vAlign w:val="center"/>
          </w:tcPr>
          <w:p w14:paraId="05F80865" w14:textId="77777777" w:rsidR="004167B4" w:rsidRPr="008F641D" w:rsidRDefault="004167B4" w:rsidP="006772F3">
            <w:pPr>
              <w:jc w:val="center"/>
              <w:rPr>
                <w:rFonts w:ascii="Aptos" w:hAnsi="Aptos"/>
                <w:sz w:val="20"/>
                <w:szCs w:val="20"/>
              </w:rPr>
            </w:pPr>
            <w:r>
              <w:rPr>
                <w:rFonts w:ascii="Aptos" w:hAnsi="Aptos"/>
                <w:b/>
                <w:bCs/>
                <w:sz w:val="20"/>
                <w:szCs w:val="20"/>
              </w:rPr>
              <w:t>Response Latency (sec.)</w:t>
            </w:r>
          </w:p>
        </w:tc>
        <w:tc>
          <w:tcPr>
            <w:tcW w:w="2157" w:type="dxa"/>
            <w:gridSpan w:val="2"/>
            <w:shd w:val="clear" w:color="auto" w:fill="000000" w:themeFill="text1"/>
            <w:vAlign w:val="center"/>
          </w:tcPr>
          <w:p w14:paraId="1766AEBC" w14:textId="77777777" w:rsidR="004167B4" w:rsidRPr="008F641D" w:rsidRDefault="004167B4" w:rsidP="006772F3">
            <w:pPr>
              <w:jc w:val="center"/>
              <w:rPr>
                <w:rFonts w:ascii="Aptos" w:hAnsi="Aptos"/>
                <w:b/>
                <w:bCs/>
                <w:sz w:val="20"/>
                <w:szCs w:val="20"/>
              </w:rPr>
            </w:pPr>
            <w:r w:rsidRPr="008F641D">
              <w:rPr>
                <w:rFonts w:ascii="Aptos" w:hAnsi="Aptos"/>
                <w:b/>
                <w:bCs/>
                <w:sz w:val="20"/>
                <w:szCs w:val="20"/>
              </w:rPr>
              <w:t>Omissions</w:t>
            </w:r>
          </w:p>
        </w:tc>
      </w:tr>
      <w:tr w:rsidR="004167B4" w14:paraId="206D2DBD" w14:textId="77777777" w:rsidTr="006772F3">
        <w:tc>
          <w:tcPr>
            <w:tcW w:w="2544" w:type="dxa"/>
            <w:gridSpan w:val="2"/>
            <w:vMerge/>
            <w:tcBorders>
              <w:top w:val="single" w:sz="2" w:space="0" w:color="auto"/>
            </w:tcBorders>
            <w:vAlign w:val="center"/>
          </w:tcPr>
          <w:p w14:paraId="0C51662A" w14:textId="77777777" w:rsidR="004167B4" w:rsidRPr="008F641D" w:rsidRDefault="004167B4" w:rsidP="006772F3">
            <w:pPr>
              <w:jc w:val="center"/>
              <w:rPr>
                <w:rFonts w:ascii="Aptos" w:hAnsi="Aptos"/>
                <w:sz w:val="20"/>
                <w:szCs w:val="20"/>
              </w:rPr>
            </w:pPr>
          </w:p>
        </w:tc>
        <w:tc>
          <w:tcPr>
            <w:tcW w:w="1083" w:type="dxa"/>
            <w:tcBorders>
              <w:top w:val="single" w:sz="2" w:space="0" w:color="auto"/>
              <w:bottom w:val="single" w:sz="4" w:space="0" w:color="auto"/>
              <w:right w:val="single" w:sz="4" w:space="0" w:color="000000"/>
            </w:tcBorders>
            <w:vAlign w:val="center"/>
          </w:tcPr>
          <w:p w14:paraId="29C900AC" w14:textId="77777777" w:rsidR="004167B4" w:rsidRPr="008F641D" w:rsidRDefault="004167B4" w:rsidP="006772F3">
            <w:pPr>
              <w:jc w:val="center"/>
              <w:rPr>
                <w:rFonts w:ascii="Aptos" w:hAnsi="Aptos"/>
                <w:b/>
                <w:bCs/>
                <w:sz w:val="20"/>
                <w:szCs w:val="20"/>
              </w:rPr>
            </w:pPr>
            <w:r>
              <w:rPr>
                <w:rFonts w:ascii="Aptos" w:hAnsi="Aptos"/>
                <w:b/>
                <w:bCs/>
                <w:sz w:val="20"/>
                <w:szCs w:val="20"/>
              </w:rPr>
              <w:t>Vehicle</w:t>
            </w:r>
          </w:p>
        </w:tc>
        <w:tc>
          <w:tcPr>
            <w:tcW w:w="1075" w:type="dxa"/>
            <w:tcBorders>
              <w:top w:val="single" w:sz="2" w:space="0" w:color="auto"/>
              <w:left w:val="single" w:sz="4" w:space="0" w:color="000000"/>
              <w:bottom w:val="single" w:sz="4" w:space="0" w:color="auto"/>
              <w:right w:val="single" w:sz="4" w:space="0" w:color="auto"/>
            </w:tcBorders>
            <w:vAlign w:val="center"/>
          </w:tcPr>
          <w:p w14:paraId="1F2B8ECB" w14:textId="77777777" w:rsidR="004167B4" w:rsidRPr="008F641D" w:rsidRDefault="004167B4" w:rsidP="006772F3">
            <w:pPr>
              <w:jc w:val="center"/>
              <w:rPr>
                <w:rFonts w:ascii="Aptos" w:hAnsi="Aptos"/>
                <w:b/>
                <w:bCs/>
                <w:sz w:val="20"/>
                <w:szCs w:val="20"/>
              </w:rPr>
            </w:pPr>
            <w:r>
              <w:rPr>
                <w:rFonts w:ascii="Aptos" w:hAnsi="Aptos"/>
                <w:b/>
                <w:bCs/>
                <w:sz w:val="20"/>
                <w:szCs w:val="20"/>
              </w:rPr>
              <w:t>Drug</w:t>
            </w:r>
          </w:p>
        </w:tc>
        <w:tc>
          <w:tcPr>
            <w:tcW w:w="1082" w:type="dxa"/>
            <w:tcBorders>
              <w:top w:val="single" w:sz="2" w:space="0" w:color="auto"/>
              <w:left w:val="single" w:sz="4" w:space="0" w:color="auto"/>
              <w:bottom w:val="single" w:sz="4" w:space="0" w:color="auto"/>
              <w:right w:val="single" w:sz="4" w:space="0" w:color="000000"/>
            </w:tcBorders>
            <w:vAlign w:val="center"/>
          </w:tcPr>
          <w:p w14:paraId="6511C016" w14:textId="77777777" w:rsidR="004167B4" w:rsidRPr="008F641D" w:rsidRDefault="004167B4" w:rsidP="006772F3">
            <w:pPr>
              <w:jc w:val="center"/>
              <w:rPr>
                <w:rFonts w:ascii="Aptos" w:hAnsi="Aptos"/>
                <w:sz w:val="20"/>
                <w:szCs w:val="20"/>
              </w:rPr>
            </w:pPr>
            <w:r>
              <w:rPr>
                <w:rFonts w:ascii="Aptos" w:hAnsi="Aptos"/>
                <w:b/>
                <w:bCs/>
                <w:sz w:val="20"/>
                <w:szCs w:val="20"/>
              </w:rPr>
              <w:t>Vehicle</w:t>
            </w:r>
          </w:p>
        </w:tc>
        <w:tc>
          <w:tcPr>
            <w:tcW w:w="1075" w:type="dxa"/>
            <w:tcBorders>
              <w:top w:val="single" w:sz="2" w:space="0" w:color="auto"/>
              <w:left w:val="single" w:sz="4" w:space="0" w:color="000000"/>
              <w:bottom w:val="single" w:sz="4" w:space="0" w:color="auto"/>
              <w:right w:val="single" w:sz="4" w:space="0" w:color="auto"/>
            </w:tcBorders>
            <w:vAlign w:val="center"/>
          </w:tcPr>
          <w:p w14:paraId="7502EAA0" w14:textId="77777777" w:rsidR="004167B4" w:rsidRPr="008F641D" w:rsidRDefault="004167B4" w:rsidP="006772F3">
            <w:pPr>
              <w:jc w:val="center"/>
              <w:rPr>
                <w:rFonts w:ascii="Aptos" w:hAnsi="Aptos"/>
                <w:sz w:val="20"/>
                <w:szCs w:val="20"/>
              </w:rPr>
            </w:pPr>
            <w:r>
              <w:rPr>
                <w:rFonts w:ascii="Aptos" w:hAnsi="Aptos"/>
                <w:b/>
                <w:bCs/>
                <w:sz w:val="20"/>
                <w:szCs w:val="20"/>
              </w:rPr>
              <w:t>Drug</w:t>
            </w:r>
          </w:p>
        </w:tc>
        <w:tc>
          <w:tcPr>
            <w:tcW w:w="1082" w:type="dxa"/>
            <w:tcBorders>
              <w:top w:val="single" w:sz="2" w:space="0" w:color="auto"/>
              <w:left w:val="single" w:sz="4" w:space="0" w:color="auto"/>
              <w:bottom w:val="single" w:sz="4" w:space="0" w:color="auto"/>
              <w:right w:val="single" w:sz="4" w:space="0" w:color="000000"/>
            </w:tcBorders>
            <w:vAlign w:val="center"/>
          </w:tcPr>
          <w:p w14:paraId="0BEFE5C7" w14:textId="77777777" w:rsidR="004167B4" w:rsidRPr="008F641D" w:rsidRDefault="004167B4" w:rsidP="006772F3">
            <w:pPr>
              <w:jc w:val="center"/>
              <w:rPr>
                <w:rFonts w:ascii="Aptos" w:hAnsi="Aptos"/>
                <w:sz w:val="20"/>
                <w:szCs w:val="20"/>
              </w:rPr>
            </w:pPr>
            <w:r>
              <w:rPr>
                <w:rFonts w:ascii="Aptos" w:hAnsi="Aptos"/>
                <w:b/>
                <w:bCs/>
                <w:sz w:val="20"/>
                <w:szCs w:val="20"/>
              </w:rPr>
              <w:t>Vehicle</w:t>
            </w:r>
          </w:p>
        </w:tc>
        <w:tc>
          <w:tcPr>
            <w:tcW w:w="1075" w:type="dxa"/>
            <w:tcBorders>
              <w:top w:val="single" w:sz="2" w:space="0" w:color="auto"/>
              <w:left w:val="single" w:sz="4" w:space="0" w:color="000000"/>
              <w:bottom w:val="single" w:sz="4" w:space="0" w:color="auto"/>
            </w:tcBorders>
            <w:vAlign w:val="center"/>
          </w:tcPr>
          <w:p w14:paraId="0D4EBB1E" w14:textId="77777777" w:rsidR="004167B4" w:rsidRPr="008F641D" w:rsidRDefault="004167B4" w:rsidP="006772F3">
            <w:pPr>
              <w:jc w:val="center"/>
              <w:rPr>
                <w:rFonts w:ascii="Aptos" w:hAnsi="Aptos"/>
                <w:sz w:val="20"/>
                <w:szCs w:val="20"/>
              </w:rPr>
            </w:pPr>
            <w:r>
              <w:rPr>
                <w:rFonts w:ascii="Aptos" w:hAnsi="Aptos"/>
                <w:b/>
                <w:bCs/>
                <w:sz w:val="20"/>
                <w:szCs w:val="20"/>
              </w:rPr>
              <w:t>Drug</w:t>
            </w:r>
          </w:p>
        </w:tc>
      </w:tr>
      <w:tr w:rsidR="004167B4" w14:paraId="43036AFE" w14:textId="77777777" w:rsidTr="006772F3">
        <w:tc>
          <w:tcPr>
            <w:tcW w:w="1467" w:type="dxa"/>
            <w:vMerge w:val="restart"/>
            <w:vAlign w:val="center"/>
          </w:tcPr>
          <w:p w14:paraId="17807C36" w14:textId="77777777" w:rsidR="004167B4" w:rsidRPr="008F641D" w:rsidRDefault="004167B4" w:rsidP="006772F3">
            <w:pPr>
              <w:jc w:val="center"/>
              <w:rPr>
                <w:rFonts w:ascii="Aptos" w:hAnsi="Aptos"/>
                <w:sz w:val="20"/>
                <w:szCs w:val="20"/>
              </w:rPr>
            </w:pPr>
            <w:r>
              <w:rPr>
                <w:rFonts w:ascii="Aptos" w:hAnsi="Aptos"/>
                <w:b/>
                <w:bCs/>
                <w:sz w:val="20"/>
                <w:szCs w:val="20"/>
              </w:rPr>
              <w:t xml:space="preserve">Amitriptyline </w:t>
            </w:r>
          </w:p>
        </w:tc>
        <w:tc>
          <w:tcPr>
            <w:tcW w:w="1077" w:type="dxa"/>
            <w:vAlign w:val="center"/>
          </w:tcPr>
          <w:p w14:paraId="3729E136"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4" w:space="0" w:color="auto"/>
            </w:tcBorders>
          </w:tcPr>
          <w:p w14:paraId="5CB193EE" w14:textId="77777777" w:rsidR="004167B4" w:rsidRPr="008F641D" w:rsidRDefault="004167B4" w:rsidP="006772F3">
            <w:pPr>
              <w:jc w:val="center"/>
              <w:rPr>
                <w:rFonts w:ascii="Aptos" w:hAnsi="Aptos"/>
                <w:sz w:val="20"/>
                <w:szCs w:val="20"/>
              </w:rPr>
            </w:pPr>
            <w:r>
              <w:rPr>
                <w:rFonts w:ascii="Aptos" w:hAnsi="Aptos"/>
                <w:sz w:val="20"/>
                <w:szCs w:val="20"/>
              </w:rPr>
              <w:t xml:space="preserve">7.2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4" w:space="0" w:color="auto"/>
            </w:tcBorders>
          </w:tcPr>
          <w:p w14:paraId="2384FDF6" w14:textId="77777777" w:rsidR="004167B4" w:rsidRPr="008F641D" w:rsidRDefault="004167B4" w:rsidP="006772F3">
            <w:pPr>
              <w:jc w:val="center"/>
              <w:rPr>
                <w:rFonts w:ascii="Aptos" w:hAnsi="Aptos"/>
                <w:sz w:val="20"/>
                <w:szCs w:val="20"/>
              </w:rPr>
            </w:pPr>
            <w:r>
              <w:rPr>
                <w:rFonts w:ascii="Aptos" w:hAnsi="Aptos"/>
                <w:sz w:val="20"/>
                <w:szCs w:val="20"/>
              </w:rPr>
              <w:t xml:space="preserve">6.8 </w:t>
            </w:r>
            <w:r w:rsidRPr="005B2A89">
              <w:rPr>
                <w:rFonts w:ascii="Aptos" w:hAnsi="Aptos"/>
                <w:sz w:val="20"/>
                <w:szCs w:val="20"/>
              </w:rPr>
              <w:sym w:font="Symbol" w:char="F0B1"/>
            </w:r>
            <w:r w:rsidRPr="005B2A89">
              <w:rPr>
                <w:rFonts w:ascii="Aptos" w:hAnsi="Aptos"/>
                <w:sz w:val="20"/>
                <w:szCs w:val="20"/>
              </w:rPr>
              <w:t xml:space="preserve"> 0.2</w:t>
            </w:r>
          </w:p>
        </w:tc>
        <w:tc>
          <w:tcPr>
            <w:tcW w:w="1082" w:type="dxa"/>
            <w:tcBorders>
              <w:top w:val="single" w:sz="4" w:space="0" w:color="auto"/>
            </w:tcBorders>
          </w:tcPr>
          <w:p w14:paraId="400F7A71" w14:textId="77777777" w:rsidR="004167B4" w:rsidRPr="008F641D" w:rsidRDefault="004167B4" w:rsidP="006772F3">
            <w:pPr>
              <w:jc w:val="center"/>
              <w:rPr>
                <w:rFonts w:ascii="Aptos" w:hAnsi="Aptos"/>
                <w:sz w:val="20"/>
                <w:szCs w:val="20"/>
              </w:rPr>
            </w:pPr>
            <w:r>
              <w:rPr>
                <w:rFonts w:ascii="Aptos" w:hAnsi="Aptos"/>
                <w:sz w:val="20"/>
                <w:szCs w:val="20"/>
              </w:rPr>
              <w:t xml:space="preserve">1.8 </w:t>
            </w:r>
            <w:r w:rsidRPr="005B2A89">
              <w:rPr>
                <w:rFonts w:ascii="Aptos" w:hAnsi="Aptos"/>
                <w:sz w:val="20"/>
                <w:szCs w:val="20"/>
              </w:rPr>
              <w:sym w:font="Symbol" w:char="F0B1"/>
            </w:r>
            <w:r>
              <w:rPr>
                <w:rFonts w:ascii="Aptos" w:hAnsi="Aptos"/>
                <w:sz w:val="20"/>
                <w:szCs w:val="20"/>
              </w:rPr>
              <w:t xml:space="preserve"> 0.0</w:t>
            </w:r>
          </w:p>
        </w:tc>
        <w:tc>
          <w:tcPr>
            <w:tcW w:w="1075" w:type="dxa"/>
            <w:tcBorders>
              <w:top w:val="single" w:sz="4" w:space="0" w:color="auto"/>
            </w:tcBorders>
          </w:tcPr>
          <w:p w14:paraId="2CD9241C" w14:textId="77777777" w:rsidR="004167B4" w:rsidRPr="008F641D" w:rsidRDefault="004167B4" w:rsidP="006772F3">
            <w:pPr>
              <w:jc w:val="center"/>
              <w:rPr>
                <w:rFonts w:ascii="Aptos" w:hAnsi="Aptos"/>
                <w:sz w:val="20"/>
                <w:szCs w:val="20"/>
              </w:rPr>
            </w:pPr>
            <w:r>
              <w:rPr>
                <w:rFonts w:ascii="Aptos" w:hAnsi="Aptos"/>
                <w:sz w:val="20"/>
                <w:szCs w:val="20"/>
              </w:rPr>
              <w:t>2.0</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82" w:type="dxa"/>
            <w:tcBorders>
              <w:top w:val="single" w:sz="4" w:space="0" w:color="auto"/>
            </w:tcBorders>
          </w:tcPr>
          <w:p w14:paraId="214AFE98" w14:textId="77777777" w:rsidR="004167B4" w:rsidRPr="008F641D" w:rsidRDefault="004167B4" w:rsidP="006772F3">
            <w:pPr>
              <w:jc w:val="center"/>
              <w:rPr>
                <w:rFonts w:ascii="Aptos" w:hAnsi="Aptos"/>
                <w:sz w:val="20"/>
                <w:szCs w:val="20"/>
              </w:rPr>
            </w:pPr>
            <w:r>
              <w:rPr>
                <w:rFonts w:ascii="Aptos" w:hAnsi="Aptos"/>
                <w:sz w:val="20"/>
                <w:szCs w:val="20"/>
              </w:rPr>
              <w:t xml:space="preserve">0.1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4" w:space="0" w:color="auto"/>
            </w:tcBorders>
          </w:tcPr>
          <w:p w14:paraId="5515DE71" w14:textId="77777777" w:rsidR="004167B4" w:rsidRPr="008F641D" w:rsidRDefault="004167B4" w:rsidP="006772F3">
            <w:pPr>
              <w:jc w:val="center"/>
              <w:rPr>
                <w:rFonts w:ascii="Aptos" w:hAnsi="Aptos"/>
                <w:sz w:val="20"/>
                <w:szCs w:val="20"/>
              </w:rPr>
            </w:pPr>
            <w:r>
              <w:rPr>
                <w:rFonts w:ascii="Aptos" w:hAnsi="Aptos"/>
                <w:sz w:val="20"/>
                <w:szCs w:val="20"/>
              </w:rPr>
              <w:t>0.3</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r>
      <w:tr w:rsidR="004167B4" w14:paraId="55DE1170" w14:textId="77777777" w:rsidTr="006772F3">
        <w:tc>
          <w:tcPr>
            <w:tcW w:w="1467" w:type="dxa"/>
            <w:vMerge/>
            <w:vAlign w:val="center"/>
          </w:tcPr>
          <w:p w14:paraId="752C7939" w14:textId="77777777" w:rsidR="004167B4" w:rsidRPr="008F641D" w:rsidRDefault="004167B4" w:rsidP="006772F3">
            <w:pPr>
              <w:jc w:val="center"/>
              <w:rPr>
                <w:rFonts w:ascii="Aptos" w:hAnsi="Aptos"/>
                <w:sz w:val="20"/>
                <w:szCs w:val="20"/>
              </w:rPr>
            </w:pPr>
          </w:p>
        </w:tc>
        <w:tc>
          <w:tcPr>
            <w:tcW w:w="1077" w:type="dxa"/>
            <w:vAlign w:val="center"/>
          </w:tcPr>
          <w:p w14:paraId="46336F93" w14:textId="77777777" w:rsidR="004167B4" w:rsidRPr="008F641D" w:rsidRDefault="004167B4" w:rsidP="006772F3">
            <w:pPr>
              <w:jc w:val="center"/>
              <w:rPr>
                <w:rFonts w:ascii="Aptos" w:hAnsi="Aptos"/>
                <w:sz w:val="20"/>
                <w:szCs w:val="20"/>
              </w:rPr>
            </w:pPr>
            <w:r>
              <w:rPr>
                <w:rFonts w:ascii="Aptos" w:hAnsi="Aptos"/>
                <w:sz w:val="20"/>
                <w:szCs w:val="20"/>
              </w:rPr>
              <w:t>0.3</w:t>
            </w:r>
          </w:p>
        </w:tc>
        <w:tc>
          <w:tcPr>
            <w:tcW w:w="1083" w:type="dxa"/>
          </w:tcPr>
          <w:p w14:paraId="3E4C3B96" w14:textId="77777777" w:rsidR="004167B4" w:rsidRPr="008F641D" w:rsidRDefault="004167B4" w:rsidP="006772F3">
            <w:pPr>
              <w:jc w:val="center"/>
              <w:rPr>
                <w:rFonts w:ascii="Aptos" w:hAnsi="Aptos"/>
                <w:sz w:val="20"/>
                <w:szCs w:val="20"/>
              </w:rPr>
            </w:pPr>
            <w:r>
              <w:rPr>
                <w:rFonts w:ascii="Aptos" w:hAnsi="Aptos"/>
                <w:sz w:val="20"/>
                <w:szCs w:val="20"/>
              </w:rPr>
              <w:t xml:space="preserve">7.6 </w:t>
            </w:r>
            <w:r w:rsidRPr="005B2A89">
              <w:rPr>
                <w:rFonts w:ascii="Aptos" w:hAnsi="Aptos"/>
                <w:sz w:val="20"/>
                <w:szCs w:val="20"/>
              </w:rPr>
              <w:sym w:font="Symbol" w:char="F0B1"/>
            </w:r>
            <w:r>
              <w:rPr>
                <w:rFonts w:ascii="Aptos" w:hAnsi="Aptos"/>
                <w:sz w:val="20"/>
                <w:szCs w:val="20"/>
              </w:rPr>
              <w:t xml:space="preserve"> 0.3</w:t>
            </w:r>
          </w:p>
        </w:tc>
        <w:tc>
          <w:tcPr>
            <w:tcW w:w="1075" w:type="dxa"/>
          </w:tcPr>
          <w:p w14:paraId="0D96B386" w14:textId="77777777" w:rsidR="004167B4" w:rsidRPr="008F641D" w:rsidRDefault="004167B4" w:rsidP="006772F3">
            <w:pPr>
              <w:jc w:val="center"/>
              <w:rPr>
                <w:rFonts w:ascii="Aptos" w:hAnsi="Aptos"/>
                <w:sz w:val="20"/>
                <w:szCs w:val="20"/>
              </w:rPr>
            </w:pPr>
            <w:r w:rsidRPr="005B2A89">
              <w:rPr>
                <w:rFonts w:ascii="Aptos" w:hAnsi="Aptos"/>
                <w:sz w:val="20"/>
                <w:szCs w:val="20"/>
              </w:rPr>
              <w:t>7.</w:t>
            </w:r>
            <w:r>
              <w:rPr>
                <w:rFonts w:ascii="Aptos" w:hAnsi="Aptos"/>
                <w:sz w:val="20"/>
                <w:szCs w:val="20"/>
              </w:rPr>
              <w:t>0</w:t>
            </w:r>
            <w:r w:rsidRPr="005B2A89">
              <w:rPr>
                <w:rFonts w:ascii="Aptos" w:hAnsi="Aptos"/>
                <w:sz w:val="20"/>
                <w:szCs w:val="20"/>
              </w:rPr>
              <w:t xml:space="preserve"> </w:t>
            </w:r>
            <w:r w:rsidRPr="005B2A89">
              <w:rPr>
                <w:rFonts w:ascii="Aptos" w:hAnsi="Aptos"/>
                <w:sz w:val="20"/>
                <w:szCs w:val="20"/>
              </w:rPr>
              <w:sym w:font="Symbol" w:char="F0B1"/>
            </w:r>
            <w:r w:rsidRPr="005B2A89">
              <w:rPr>
                <w:rFonts w:ascii="Aptos" w:hAnsi="Aptos"/>
                <w:sz w:val="20"/>
                <w:szCs w:val="20"/>
              </w:rPr>
              <w:t xml:space="preserve"> 0.2</w:t>
            </w:r>
          </w:p>
        </w:tc>
        <w:tc>
          <w:tcPr>
            <w:tcW w:w="1082" w:type="dxa"/>
          </w:tcPr>
          <w:p w14:paraId="6971E0D6" w14:textId="77777777" w:rsidR="004167B4" w:rsidRPr="008F641D" w:rsidRDefault="004167B4" w:rsidP="006772F3">
            <w:pPr>
              <w:jc w:val="center"/>
              <w:rPr>
                <w:rFonts w:ascii="Aptos" w:hAnsi="Aptos"/>
                <w:sz w:val="20"/>
                <w:szCs w:val="20"/>
              </w:rPr>
            </w:pPr>
            <w:r>
              <w:rPr>
                <w:rFonts w:ascii="Aptos" w:hAnsi="Aptos"/>
                <w:sz w:val="20"/>
                <w:szCs w:val="20"/>
              </w:rPr>
              <w:t xml:space="preserve">1.4 </w:t>
            </w:r>
            <w:r w:rsidRPr="005B2A89">
              <w:rPr>
                <w:rFonts w:ascii="Aptos" w:hAnsi="Aptos"/>
                <w:sz w:val="20"/>
                <w:szCs w:val="20"/>
              </w:rPr>
              <w:sym w:font="Symbol" w:char="F0B1"/>
            </w:r>
            <w:r>
              <w:rPr>
                <w:rFonts w:ascii="Aptos" w:hAnsi="Aptos"/>
                <w:sz w:val="20"/>
                <w:szCs w:val="20"/>
              </w:rPr>
              <w:t xml:space="preserve">  0.1</w:t>
            </w:r>
          </w:p>
        </w:tc>
        <w:tc>
          <w:tcPr>
            <w:tcW w:w="1075" w:type="dxa"/>
          </w:tcPr>
          <w:p w14:paraId="50CB64AE" w14:textId="77777777" w:rsidR="004167B4" w:rsidRPr="008F641D" w:rsidRDefault="004167B4" w:rsidP="006772F3">
            <w:pPr>
              <w:jc w:val="center"/>
              <w:rPr>
                <w:rFonts w:ascii="Aptos" w:hAnsi="Aptos"/>
                <w:sz w:val="20"/>
                <w:szCs w:val="20"/>
              </w:rPr>
            </w:pPr>
            <w:r>
              <w:rPr>
                <w:rFonts w:ascii="Aptos" w:hAnsi="Aptos"/>
                <w:sz w:val="20"/>
                <w:szCs w:val="20"/>
              </w:rPr>
              <w:t>1.9</w:t>
            </w:r>
            <w:r w:rsidRPr="004B2B16">
              <w:rPr>
                <w:rFonts w:ascii="Aptos" w:hAnsi="Aptos"/>
                <w:sz w:val="20"/>
                <w:szCs w:val="20"/>
              </w:rPr>
              <w:t xml:space="preserve"> </w:t>
            </w:r>
            <w:r w:rsidRPr="004B2B16">
              <w:rPr>
                <w:rFonts w:ascii="Aptos" w:hAnsi="Aptos"/>
                <w:sz w:val="20"/>
                <w:szCs w:val="20"/>
              </w:rPr>
              <w:sym w:font="Symbol" w:char="F0B1"/>
            </w:r>
            <w:r w:rsidRPr="004B2B16">
              <w:rPr>
                <w:rFonts w:ascii="Aptos" w:hAnsi="Aptos"/>
                <w:sz w:val="20"/>
                <w:szCs w:val="20"/>
              </w:rPr>
              <w:t xml:space="preserve"> 0.</w:t>
            </w:r>
            <w:r>
              <w:rPr>
                <w:rFonts w:ascii="Aptos" w:hAnsi="Aptos"/>
                <w:sz w:val="20"/>
                <w:szCs w:val="20"/>
              </w:rPr>
              <w:t>1</w:t>
            </w:r>
          </w:p>
        </w:tc>
        <w:tc>
          <w:tcPr>
            <w:tcW w:w="1082" w:type="dxa"/>
          </w:tcPr>
          <w:p w14:paraId="25E2597A" w14:textId="77777777" w:rsidR="004167B4" w:rsidRPr="008F641D" w:rsidRDefault="004167B4" w:rsidP="006772F3">
            <w:pPr>
              <w:jc w:val="center"/>
              <w:rPr>
                <w:rFonts w:ascii="Aptos" w:hAnsi="Aptos"/>
                <w:sz w:val="20"/>
                <w:szCs w:val="20"/>
              </w:rPr>
            </w:pPr>
            <w:r>
              <w:rPr>
                <w:rFonts w:ascii="Aptos" w:hAnsi="Aptos"/>
                <w:sz w:val="20"/>
                <w:szCs w:val="20"/>
              </w:rPr>
              <w:t xml:space="preserve">0.5 </w:t>
            </w:r>
            <w:r w:rsidRPr="005B2A89">
              <w:rPr>
                <w:rFonts w:ascii="Aptos" w:hAnsi="Aptos"/>
                <w:sz w:val="20"/>
                <w:szCs w:val="20"/>
              </w:rPr>
              <w:sym w:font="Symbol" w:char="F0B1"/>
            </w:r>
            <w:r>
              <w:rPr>
                <w:rFonts w:ascii="Aptos" w:hAnsi="Aptos"/>
                <w:sz w:val="20"/>
                <w:szCs w:val="20"/>
              </w:rPr>
              <w:t xml:space="preserve"> 0.1</w:t>
            </w:r>
          </w:p>
        </w:tc>
        <w:tc>
          <w:tcPr>
            <w:tcW w:w="1075" w:type="dxa"/>
          </w:tcPr>
          <w:p w14:paraId="778F773B" w14:textId="77777777" w:rsidR="004167B4" w:rsidRPr="008F641D" w:rsidRDefault="004167B4" w:rsidP="006772F3">
            <w:pPr>
              <w:jc w:val="center"/>
              <w:rPr>
                <w:rFonts w:ascii="Aptos" w:hAnsi="Aptos"/>
                <w:sz w:val="20"/>
                <w:szCs w:val="20"/>
              </w:rPr>
            </w:pPr>
            <w:r w:rsidRPr="00B852A3">
              <w:rPr>
                <w:rFonts w:ascii="Aptos" w:hAnsi="Aptos"/>
                <w:sz w:val="20"/>
                <w:szCs w:val="20"/>
              </w:rPr>
              <w:t xml:space="preserve">0.3 </w:t>
            </w:r>
            <w:r w:rsidRPr="00B852A3">
              <w:rPr>
                <w:rFonts w:ascii="Aptos" w:hAnsi="Aptos"/>
                <w:sz w:val="20"/>
                <w:szCs w:val="20"/>
              </w:rPr>
              <w:sym w:font="Symbol" w:char="F0B1"/>
            </w:r>
            <w:r w:rsidRPr="00B852A3">
              <w:rPr>
                <w:rFonts w:ascii="Aptos" w:hAnsi="Aptos"/>
                <w:sz w:val="20"/>
                <w:szCs w:val="20"/>
              </w:rPr>
              <w:t xml:space="preserve"> 0.1</w:t>
            </w:r>
          </w:p>
        </w:tc>
      </w:tr>
      <w:tr w:rsidR="004167B4" w14:paraId="637F5474" w14:textId="77777777" w:rsidTr="006772F3">
        <w:tc>
          <w:tcPr>
            <w:tcW w:w="1467" w:type="dxa"/>
            <w:vMerge/>
            <w:tcBorders>
              <w:top w:val="single" w:sz="4" w:space="0" w:color="000000"/>
            </w:tcBorders>
            <w:vAlign w:val="center"/>
          </w:tcPr>
          <w:p w14:paraId="434FCB08" w14:textId="77777777" w:rsidR="004167B4" w:rsidRPr="008F641D" w:rsidRDefault="004167B4" w:rsidP="006772F3">
            <w:pPr>
              <w:jc w:val="center"/>
              <w:rPr>
                <w:rFonts w:ascii="Aptos" w:hAnsi="Aptos"/>
                <w:sz w:val="20"/>
                <w:szCs w:val="20"/>
              </w:rPr>
            </w:pPr>
          </w:p>
        </w:tc>
        <w:tc>
          <w:tcPr>
            <w:tcW w:w="1077" w:type="dxa"/>
            <w:tcBorders>
              <w:top w:val="single" w:sz="4" w:space="0" w:color="000000"/>
              <w:bottom w:val="single" w:sz="12" w:space="0" w:color="auto"/>
            </w:tcBorders>
            <w:vAlign w:val="center"/>
          </w:tcPr>
          <w:p w14:paraId="672CC779" w14:textId="77777777" w:rsidR="004167B4" w:rsidRPr="008F641D" w:rsidRDefault="004167B4" w:rsidP="006772F3">
            <w:pPr>
              <w:jc w:val="center"/>
              <w:rPr>
                <w:rFonts w:ascii="Aptos" w:hAnsi="Aptos"/>
                <w:sz w:val="20"/>
                <w:szCs w:val="20"/>
              </w:rPr>
            </w:pPr>
            <w:r>
              <w:rPr>
                <w:rFonts w:ascii="Aptos" w:hAnsi="Aptos"/>
                <w:sz w:val="20"/>
                <w:szCs w:val="20"/>
              </w:rPr>
              <w:t>1.0</w:t>
            </w:r>
          </w:p>
        </w:tc>
        <w:tc>
          <w:tcPr>
            <w:tcW w:w="1083" w:type="dxa"/>
            <w:tcBorders>
              <w:top w:val="single" w:sz="4" w:space="0" w:color="000000"/>
              <w:bottom w:val="single" w:sz="12" w:space="0" w:color="auto"/>
            </w:tcBorders>
          </w:tcPr>
          <w:p w14:paraId="3BED576E" w14:textId="77777777" w:rsidR="004167B4" w:rsidRPr="008F641D" w:rsidRDefault="004167B4" w:rsidP="006772F3">
            <w:pPr>
              <w:jc w:val="center"/>
              <w:rPr>
                <w:rFonts w:ascii="Aptos" w:hAnsi="Aptos"/>
                <w:sz w:val="20"/>
                <w:szCs w:val="20"/>
              </w:rPr>
            </w:pPr>
            <w:r>
              <w:rPr>
                <w:rFonts w:ascii="Aptos" w:hAnsi="Aptos"/>
                <w:sz w:val="20"/>
                <w:szCs w:val="20"/>
              </w:rPr>
              <w:t xml:space="preserve">7.1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4" w:space="0" w:color="000000"/>
              <w:bottom w:val="single" w:sz="12" w:space="0" w:color="auto"/>
            </w:tcBorders>
          </w:tcPr>
          <w:p w14:paraId="1B3FF513" w14:textId="77777777" w:rsidR="004167B4" w:rsidRPr="008F641D" w:rsidRDefault="004167B4" w:rsidP="006772F3">
            <w:pPr>
              <w:jc w:val="center"/>
              <w:rPr>
                <w:rFonts w:ascii="Aptos" w:hAnsi="Aptos"/>
                <w:sz w:val="20"/>
                <w:szCs w:val="20"/>
              </w:rPr>
            </w:pPr>
            <w:r w:rsidRPr="005B2A89">
              <w:rPr>
                <w:rFonts w:ascii="Aptos" w:hAnsi="Aptos"/>
                <w:sz w:val="20"/>
                <w:szCs w:val="20"/>
              </w:rPr>
              <w:t>7.</w:t>
            </w:r>
            <w:r>
              <w:rPr>
                <w:rFonts w:ascii="Aptos" w:hAnsi="Aptos"/>
                <w:sz w:val="20"/>
                <w:szCs w:val="20"/>
              </w:rPr>
              <w:t>1</w:t>
            </w:r>
            <w:r w:rsidRPr="005B2A89">
              <w:rPr>
                <w:rFonts w:ascii="Aptos" w:hAnsi="Aptos"/>
                <w:sz w:val="20"/>
                <w:szCs w:val="20"/>
              </w:rPr>
              <w:t xml:space="preserve"> </w:t>
            </w:r>
            <w:r w:rsidRPr="005B2A89">
              <w:rPr>
                <w:rFonts w:ascii="Aptos" w:hAnsi="Aptos"/>
                <w:sz w:val="20"/>
                <w:szCs w:val="20"/>
              </w:rPr>
              <w:sym w:font="Symbol" w:char="F0B1"/>
            </w:r>
            <w:r w:rsidRPr="005B2A89">
              <w:rPr>
                <w:rFonts w:ascii="Aptos" w:hAnsi="Aptos"/>
                <w:sz w:val="20"/>
                <w:szCs w:val="20"/>
              </w:rPr>
              <w:t xml:space="preserve"> 0.</w:t>
            </w:r>
            <w:r>
              <w:rPr>
                <w:rFonts w:ascii="Aptos" w:hAnsi="Aptos"/>
                <w:sz w:val="20"/>
                <w:szCs w:val="20"/>
              </w:rPr>
              <w:t>3</w:t>
            </w:r>
          </w:p>
        </w:tc>
        <w:tc>
          <w:tcPr>
            <w:tcW w:w="1082" w:type="dxa"/>
            <w:tcBorders>
              <w:top w:val="single" w:sz="4" w:space="0" w:color="000000"/>
              <w:bottom w:val="single" w:sz="12" w:space="0" w:color="auto"/>
            </w:tcBorders>
          </w:tcPr>
          <w:p w14:paraId="7FA992C5" w14:textId="77777777" w:rsidR="004167B4" w:rsidRPr="008F641D" w:rsidRDefault="004167B4" w:rsidP="006772F3">
            <w:pPr>
              <w:jc w:val="center"/>
              <w:rPr>
                <w:rFonts w:ascii="Aptos" w:hAnsi="Aptos"/>
                <w:sz w:val="20"/>
                <w:szCs w:val="20"/>
              </w:rPr>
            </w:pPr>
            <w:r>
              <w:rPr>
                <w:rFonts w:ascii="Aptos" w:hAnsi="Aptos"/>
                <w:sz w:val="20"/>
                <w:szCs w:val="20"/>
              </w:rPr>
              <w:t xml:space="preserve">2.0 </w:t>
            </w:r>
            <w:r w:rsidRPr="005B2A89">
              <w:rPr>
                <w:rFonts w:ascii="Aptos" w:hAnsi="Aptos"/>
                <w:sz w:val="20"/>
                <w:szCs w:val="20"/>
              </w:rPr>
              <w:sym w:font="Symbol" w:char="F0B1"/>
            </w:r>
            <w:r>
              <w:rPr>
                <w:rFonts w:ascii="Aptos" w:hAnsi="Aptos"/>
                <w:sz w:val="20"/>
                <w:szCs w:val="20"/>
              </w:rPr>
              <w:t xml:space="preserve">  0.0</w:t>
            </w:r>
          </w:p>
        </w:tc>
        <w:tc>
          <w:tcPr>
            <w:tcW w:w="1075" w:type="dxa"/>
            <w:tcBorders>
              <w:top w:val="single" w:sz="4" w:space="0" w:color="000000"/>
              <w:bottom w:val="single" w:sz="12" w:space="0" w:color="auto"/>
            </w:tcBorders>
          </w:tcPr>
          <w:p w14:paraId="27708A9A" w14:textId="77777777" w:rsidR="004167B4" w:rsidRPr="008F641D" w:rsidRDefault="004167B4" w:rsidP="006772F3">
            <w:pPr>
              <w:jc w:val="center"/>
              <w:rPr>
                <w:rFonts w:ascii="Aptos" w:hAnsi="Aptos"/>
                <w:sz w:val="20"/>
                <w:szCs w:val="20"/>
              </w:rPr>
            </w:pPr>
            <w:r>
              <w:rPr>
                <w:rFonts w:ascii="Aptos" w:hAnsi="Aptos"/>
                <w:sz w:val="20"/>
                <w:szCs w:val="20"/>
              </w:rPr>
              <w:t>1.9</w:t>
            </w:r>
            <w:r w:rsidRPr="004B2B16">
              <w:rPr>
                <w:rFonts w:ascii="Aptos" w:hAnsi="Aptos"/>
                <w:sz w:val="20"/>
                <w:szCs w:val="20"/>
              </w:rPr>
              <w:t xml:space="preserve"> </w:t>
            </w:r>
            <w:r w:rsidRPr="004B2B16">
              <w:rPr>
                <w:rFonts w:ascii="Aptos" w:hAnsi="Aptos"/>
                <w:sz w:val="20"/>
                <w:szCs w:val="20"/>
              </w:rPr>
              <w:sym w:font="Symbol" w:char="F0B1"/>
            </w:r>
            <w:r w:rsidRPr="004B2B16">
              <w:rPr>
                <w:rFonts w:ascii="Aptos" w:hAnsi="Aptos"/>
                <w:sz w:val="20"/>
                <w:szCs w:val="20"/>
              </w:rPr>
              <w:t xml:space="preserve"> 0.</w:t>
            </w:r>
            <w:r>
              <w:rPr>
                <w:rFonts w:ascii="Aptos" w:hAnsi="Aptos"/>
                <w:sz w:val="20"/>
                <w:szCs w:val="20"/>
              </w:rPr>
              <w:t>1</w:t>
            </w:r>
          </w:p>
        </w:tc>
        <w:tc>
          <w:tcPr>
            <w:tcW w:w="1082" w:type="dxa"/>
            <w:tcBorders>
              <w:top w:val="single" w:sz="4" w:space="0" w:color="000000"/>
              <w:bottom w:val="single" w:sz="12" w:space="0" w:color="auto"/>
            </w:tcBorders>
          </w:tcPr>
          <w:p w14:paraId="2381F32A" w14:textId="77777777" w:rsidR="004167B4" w:rsidRPr="008F641D" w:rsidRDefault="004167B4" w:rsidP="006772F3">
            <w:pPr>
              <w:jc w:val="center"/>
              <w:rPr>
                <w:rFonts w:ascii="Aptos" w:hAnsi="Aptos"/>
                <w:sz w:val="20"/>
                <w:szCs w:val="20"/>
              </w:rPr>
            </w:pPr>
            <w:r>
              <w:rPr>
                <w:rFonts w:ascii="Aptos" w:hAnsi="Aptos"/>
                <w:sz w:val="20"/>
                <w:szCs w:val="20"/>
              </w:rPr>
              <w:t xml:space="preserve">0.3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4" w:space="0" w:color="000000"/>
              <w:bottom w:val="single" w:sz="12" w:space="0" w:color="auto"/>
            </w:tcBorders>
          </w:tcPr>
          <w:p w14:paraId="4B5A5518" w14:textId="77777777" w:rsidR="004167B4" w:rsidRPr="008F641D" w:rsidRDefault="004167B4" w:rsidP="006772F3">
            <w:pPr>
              <w:jc w:val="center"/>
              <w:rPr>
                <w:rFonts w:ascii="Aptos" w:hAnsi="Aptos"/>
                <w:sz w:val="20"/>
                <w:szCs w:val="20"/>
              </w:rPr>
            </w:pPr>
            <w:r w:rsidRPr="00B852A3">
              <w:rPr>
                <w:rFonts w:ascii="Aptos" w:hAnsi="Aptos"/>
                <w:sz w:val="20"/>
                <w:szCs w:val="20"/>
              </w:rPr>
              <w:t>0.</w:t>
            </w:r>
            <w:r>
              <w:rPr>
                <w:rFonts w:ascii="Aptos" w:hAnsi="Aptos"/>
                <w:sz w:val="20"/>
                <w:szCs w:val="20"/>
              </w:rPr>
              <w:t>2</w:t>
            </w:r>
            <w:r w:rsidRPr="00B852A3">
              <w:rPr>
                <w:rFonts w:ascii="Aptos" w:hAnsi="Aptos"/>
                <w:sz w:val="20"/>
                <w:szCs w:val="20"/>
              </w:rPr>
              <w:t xml:space="preserve"> </w:t>
            </w:r>
            <w:r w:rsidRPr="00B852A3">
              <w:rPr>
                <w:rFonts w:ascii="Aptos" w:hAnsi="Aptos"/>
                <w:sz w:val="20"/>
                <w:szCs w:val="20"/>
              </w:rPr>
              <w:sym w:font="Symbol" w:char="F0B1"/>
            </w:r>
            <w:r w:rsidRPr="00B852A3">
              <w:rPr>
                <w:rFonts w:ascii="Aptos" w:hAnsi="Aptos"/>
                <w:sz w:val="20"/>
                <w:szCs w:val="20"/>
              </w:rPr>
              <w:t xml:space="preserve"> 0.1</w:t>
            </w:r>
          </w:p>
        </w:tc>
      </w:tr>
      <w:tr w:rsidR="004167B4" w14:paraId="2B3D5685" w14:textId="77777777" w:rsidTr="006772F3">
        <w:tc>
          <w:tcPr>
            <w:tcW w:w="1467" w:type="dxa"/>
            <w:vMerge/>
            <w:tcBorders>
              <w:bottom w:val="single" w:sz="12" w:space="0" w:color="auto"/>
            </w:tcBorders>
            <w:vAlign w:val="center"/>
          </w:tcPr>
          <w:p w14:paraId="26D7E512" w14:textId="77777777" w:rsidR="004167B4" w:rsidRPr="008F641D" w:rsidRDefault="004167B4" w:rsidP="006772F3">
            <w:pPr>
              <w:jc w:val="center"/>
              <w:rPr>
                <w:rFonts w:ascii="Aptos" w:hAnsi="Aptos"/>
                <w:sz w:val="20"/>
                <w:szCs w:val="20"/>
              </w:rPr>
            </w:pPr>
          </w:p>
        </w:tc>
        <w:tc>
          <w:tcPr>
            <w:tcW w:w="1077" w:type="dxa"/>
            <w:tcBorders>
              <w:bottom w:val="single" w:sz="12" w:space="0" w:color="auto"/>
            </w:tcBorders>
            <w:vAlign w:val="center"/>
          </w:tcPr>
          <w:p w14:paraId="437BB1D7" w14:textId="77777777" w:rsidR="004167B4" w:rsidRDefault="004167B4" w:rsidP="006772F3">
            <w:pPr>
              <w:jc w:val="center"/>
              <w:rPr>
                <w:rFonts w:ascii="Aptos" w:hAnsi="Aptos"/>
                <w:sz w:val="20"/>
                <w:szCs w:val="20"/>
              </w:rPr>
            </w:pPr>
            <w:r>
              <w:rPr>
                <w:rFonts w:ascii="Aptos" w:hAnsi="Aptos"/>
                <w:sz w:val="20"/>
                <w:szCs w:val="20"/>
              </w:rPr>
              <w:t>3.0</w:t>
            </w:r>
          </w:p>
        </w:tc>
        <w:tc>
          <w:tcPr>
            <w:tcW w:w="1083" w:type="dxa"/>
            <w:tcBorders>
              <w:bottom w:val="single" w:sz="12" w:space="0" w:color="auto"/>
            </w:tcBorders>
          </w:tcPr>
          <w:p w14:paraId="7B6257D3" w14:textId="77777777" w:rsidR="004167B4" w:rsidRPr="008F641D" w:rsidRDefault="004167B4" w:rsidP="006772F3">
            <w:pPr>
              <w:jc w:val="center"/>
              <w:rPr>
                <w:rFonts w:ascii="Aptos" w:hAnsi="Aptos"/>
                <w:sz w:val="20"/>
                <w:szCs w:val="20"/>
              </w:rPr>
            </w:pPr>
            <w:r>
              <w:rPr>
                <w:rFonts w:ascii="Aptos" w:hAnsi="Aptos"/>
                <w:sz w:val="20"/>
                <w:szCs w:val="20"/>
              </w:rPr>
              <w:t xml:space="preserve">7.0 </w:t>
            </w:r>
            <w:r w:rsidRPr="005B2A89">
              <w:rPr>
                <w:rFonts w:ascii="Aptos" w:hAnsi="Aptos"/>
                <w:sz w:val="20"/>
                <w:szCs w:val="20"/>
              </w:rPr>
              <w:sym w:font="Symbol" w:char="F0B1"/>
            </w:r>
            <w:r>
              <w:rPr>
                <w:rFonts w:ascii="Aptos" w:hAnsi="Aptos"/>
                <w:sz w:val="20"/>
                <w:szCs w:val="20"/>
              </w:rPr>
              <w:t xml:space="preserve"> 0.2</w:t>
            </w:r>
          </w:p>
        </w:tc>
        <w:tc>
          <w:tcPr>
            <w:tcW w:w="1075" w:type="dxa"/>
            <w:tcBorders>
              <w:bottom w:val="single" w:sz="12" w:space="0" w:color="auto"/>
            </w:tcBorders>
          </w:tcPr>
          <w:p w14:paraId="06D027E0" w14:textId="77777777" w:rsidR="004167B4" w:rsidRDefault="004167B4" w:rsidP="006772F3">
            <w:pPr>
              <w:jc w:val="center"/>
              <w:rPr>
                <w:rFonts w:ascii="Aptos" w:hAnsi="Aptos"/>
                <w:sz w:val="20"/>
                <w:szCs w:val="20"/>
              </w:rPr>
            </w:pPr>
            <w:r w:rsidRPr="005B2A89">
              <w:rPr>
                <w:rFonts w:ascii="Aptos" w:hAnsi="Aptos"/>
                <w:sz w:val="20"/>
                <w:szCs w:val="20"/>
              </w:rPr>
              <w:t>7.</w:t>
            </w:r>
            <w:r>
              <w:rPr>
                <w:rFonts w:ascii="Aptos" w:hAnsi="Aptos"/>
                <w:sz w:val="20"/>
                <w:szCs w:val="20"/>
              </w:rPr>
              <w:t>1</w:t>
            </w:r>
            <w:r w:rsidRPr="005B2A89">
              <w:rPr>
                <w:rFonts w:ascii="Aptos" w:hAnsi="Aptos"/>
                <w:sz w:val="20"/>
                <w:szCs w:val="20"/>
              </w:rPr>
              <w:t xml:space="preserve"> </w:t>
            </w:r>
            <w:r w:rsidRPr="005B2A89">
              <w:rPr>
                <w:rFonts w:ascii="Aptos" w:hAnsi="Aptos"/>
                <w:sz w:val="20"/>
                <w:szCs w:val="20"/>
              </w:rPr>
              <w:sym w:font="Symbol" w:char="F0B1"/>
            </w:r>
            <w:r w:rsidRPr="005B2A89">
              <w:rPr>
                <w:rFonts w:ascii="Aptos" w:hAnsi="Aptos"/>
                <w:sz w:val="20"/>
                <w:szCs w:val="20"/>
              </w:rPr>
              <w:t xml:space="preserve"> 0.</w:t>
            </w:r>
            <w:r>
              <w:rPr>
                <w:rFonts w:ascii="Aptos" w:hAnsi="Aptos"/>
                <w:sz w:val="20"/>
                <w:szCs w:val="20"/>
              </w:rPr>
              <w:t>3</w:t>
            </w:r>
          </w:p>
        </w:tc>
        <w:tc>
          <w:tcPr>
            <w:tcW w:w="1082" w:type="dxa"/>
            <w:tcBorders>
              <w:bottom w:val="single" w:sz="12" w:space="0" w:color="auto"/>
            </w:tcBorders>
          </w:tcPr>
          <w:p w14:paraId="7A967757" w14:textId="77777777" w:rsidR="004167B4" w:rsidRPr="008F641D" w:rsidRDefault="004167B4" w:rsidP="006772F3">
            <w:pPr>
              <w:jc w:val="center"/>
              <w:rPr>
                <w:rFonts w:ascii="Aptos" w:hAnsi="Aptos"/>
                <w:sz w:val="20"/>
                <w:szCs w:val="20"/>
              </w:rPr>
            </w:pPr>
            <w:r>
              <w:rPr>
                <w:rFonts w:ascii="Aptos" w:hAnsi="Aptos"/>
                <w:sz w:val="20"/>
                <w:szCs w:val="20"/>
              </w:rPr>
              <w:t xml:space="preserve">1.4 </w:t>
            </w:r>
            <w:r w:rsidRPr="005B2A89">
              <w:rPr>
                <w:rFonts w:ascii="Aptos" w:hAnsi="Aptos"/>
                <w:sz w:val="20"/>
                <w:szCs w:val="20"/>
              </w:rPr>
              <w:sym w:font="Symbol" w:char="F0B1"/>
            </w:r>
            <w:r>
              <w:rPr>
                <w:rFonts w:ascii="Aptos" w:hAnsi="Aptos"/>
                <w:sz w:val="20"/>
                <w:szCs w:val="20"/>
              </w:rPr>
              <w:t xml:space="preserve"> 0.1</w:t>
            </w:r>
          </w:p>
        </w:tc>
        <w:tc>
          <w:tcPr>
            <w:tcW w:w="1075" w:type="dxa"/>
            <w:tcBorders>
              <w:bottom w:val="single" w:sz="12" w:space="0" w:color="auto"/>
            </w:tcBorders>
          </w:tcPr>
          <w:p w14:paraId="796D42EE" w14:textId="77777777" w:rsidR="004167B4" w:rsidRDefault="004167B4" w:rsidP="006772F3">
            <w:pPr>
              <w:jc w:val="center"/>
              <w:rPr>
                <w:rFonts w:ascii="Aptos" w:hAnsi="Aptos"/>
                <w:sz w:val="20"/>
                <w:szCs w:val="20"/>
              </w:rPr>
            </w:pPr>
            <w:r>
              <w:rPr>
                <w:rFonts w:ascii="Aptos" w:hAnsi="Aptos"/>
                <w:sz w:val="20"/>
                <w:szCs w:val="20"/>
              </w:rPr>
              <w:t>1.7</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82" w:type="dxa"/>
            <w:tcBorders>
              <w:bottom w:val="single" w:sz="12" w:space="0" w:color="auto"/>
            </w:tcBorders>
          </w:tcPr>
          <w:p w14:paraId="6FADAE1A" w14:textId="77777777" w:rsidR="004167B4" w:rsidRPr="008F641D" w:rsidRDefault="004167B4" w:rsidP="006772F3">
            <w:pPr>
              <w:jc w:val="center"/>
              <w:rPr>
                <w:rFonts w:ascii="Aptos" w:hAnsi="Aptos"/>
                <w:sz w:val="20"/>
                <w:szCs w:val="20"/>
              </w:rPr>
            </w:pPr>
            <w:r>
              <w:rPr>
                <w:rFonts w:ascii="Aptos" w:hAnsi="Aptos"/>
                <w:sz w:val="20"/>
                <w:szCs w:val="20"/>
              </w:rPr>
              <w:t xml:space="preserve">0.4 </w:t>
            </w:r>
            <w:r w:rsidRPr="005B2A89">
              <w:rPr>
                <w:rFonts w:ascii="Aptos" w:hAnsi="Aptos"/>
                <w:sz w:val="20"/>
                <w:szCs w:val="20"/>
              </w:rPr>
              <w:sym w:font="Symbol" w:char="F0B1"/>
            </w:r>
            <w:r>
              <w:rPr>
                <w:rFonts w:ascii="Aptos" w:hAnsi="Aptos"/>
                <w:sz w:val="20"/>
                <w:szCs w:val="20"/>
              </w:rPr>
              <w:t xml:space="preserve"> 0.2</w:t>
            </w:r>
          </w:p>
        </w:tc>
        <w:tc>
          <w:tcPr>
            <w:tcW w:w="1075" w:type="dxa"/>
            <w:tcBorders>
              <w:bottom w:val="single" w:sz="4" w:space="0" w:color="auto"/>
            </w:tcBorders>
          </w:tcPr>
          <w:p w14:paraId="74FD0F35" w14:textId="77777777" w:rsidR="004167B4" w:rsidRDefault="004167B4" w:rsidP="006772F3">
            <w:pPr>
              <w:jc w:val="center"/>
              <w:rPr>
                <w:rFonts w:ascii="Aptos" w:hAnsi="Aptos"/>
                <w:sz w:val="20"/>
                <w:szCs w:val="20"/>
              </w:rPr>
            </w:pPr>
            <w:r w:rsidRPr="00B852A3">
              <w:rPr>
                <w:rFonts w:ascii="Aptos" w:hAnsi="Aptos"/>
                <w:sz w:val="20"/>
                <w:szCs w:val="20"/>
              </w:rPr>
              <w:t>0.</w:t>
            </w:r>
            <w:r>
              <w:rPr>
                <w:rFonts w:ascii="Aptos" w:hAnsi="Aptos"/>
                <w:sz w:val="20"/>
                <w:szCs w:val="20"/>
              </w:rPr>
              <w:t>2</w:t>
            </w:r>
            <w:r w:rsidRPr="00B852A3">
              <w:rPr>
                <w:rFonts w:ascii="Aptos" w:hAnsi="Aptos"/>
                <w:sz w:val="20"/>
                <w:szCs w:val="20"/>
              </w:rPr>
              <w:t xml:space="preserve"> </w:t>
            </w:r>
            <w:r w:rsidRPr="00B852A3">
              <w:rPr>
                <w:rFonts w:ascii="Aptos" w:hAnsi="Aptos"/>
                <w:sz w:val="20"/>
                <w:szCs w:val="20"/>
              </w:rPr>
              <w:sym w:font="Symbol" w:char="F0B1"/>
            </w:r>
            <w:r w:rsidRPr="00B852A3">
              <w:rPr>
                <w:rFonts w:ascii="Aptos" w:hAnsi="Aptos"/>
                <w:sz w:val="20"/>
                <w:szCs w:val="20"/>
              </w:rPr>
              <w:t xml:space="preserve"> 0.1</w:t>
            </w:r>
          </w:p>
        </w:tc>
      </w:tr>
      <w:tr w:rsidR="004167B4" w14:paraId="7F2F2F2C" w14:textId="77777777" w:rsidTr="006772F3">
        <w:tc>
          <w:tcPr>
            <w:tcW w:w="1467" w:type="dxa"/>
            <w:tcBorders>
              <w:bottom w:val="single" w:sz="12" w:space="0" w:color="auto"/>
            </w:tcBorders>
            <w:vAlign w:val="center"/>
          </w:tcPr>
          <w:p w14:paraId="6B2D064E" w14:textId="77777777" w:rsidR="004167B4" w:rsidRPr="00D33BA8" w:rsidRDefault="004167B4" w:rsidP="006772F3">
            <w:pPr>
              <w:jc w:val="center"/>
              <w:rPr>
                <w:rFonts w:ascii="Aptos" w:hAnsi="Aptos"/>
                <w:b/>
                <w:bCs/>
                <w:sz w:val="20"/>
                <w:szCs w:val="20"/>
              </w:rPr>
            </w:pPr>
            <w:r>
              <w:rPr>
                <w:rFonts w:ascii="Aptos" w:hAnsi="Aptos"/>
                <w:b/>
                <w:bCs/>
                <w:sz w:val="20"/>
                <w:szCs w:val="20"/>
              </w:rPr>
              <w:t>Venlafaxine</w:t>
            </w:r>
          </w:p>
        </w:tc>
        <w:tc>
          <w:tcPr>
            <w:tcW w:w="1077" w:type="dxa"/>
            <w:tcBorders>
              <w:bottom w:val="single" w:sz="12" w:space="0" w:color="auto"/>
            </w:tcBorders>
            <w:vAlign w:val="center"/>
          </w:tcPr>
          <w:p w14:paraId="3957BDF2" w14:textId="77777777" w:rsidR="004167B4" w:rsidRDefault="004167B4" w:rsidP="006772F3">
            <w:pPr>
              <w:jc w:val="center"/>
              <w:rPr>
                <w:rFonts w:ascii="Aptos" w:hAnsi="Aptos"/>
                <w:sz w:val="20"/>
                <w:szCs w:val="20"/>
              </w:rPr>
            </w:pPr>
            <w:r>
              <w:rPr>
                <w:rFonts w:ascii="Aptos" w:hAnsi="Aptos"/>
                <w:sz w:val="20"/>
                <w:szCs w:val="20"/>
              </w:rPr>
              <w:t>3.0</w:t>
            </w:r>
          </w:p>
        </w:tc>
        <w:tc>
          <w:tcPr>
            <w:tcW w:w="1083" w:type="dxa"/>
            <w:tcBorders>
              <w:bottom w:val="single" w:sz="12" w:space="0" w:color="auto"/>
            </w:tcBorders>
          </w:tcPr>
          <w:p w14:paraId="761EBE0F" w14:textId="77777777" w:rsidR="004167B4" w:rsidRPr="008F641D" w:rsidRDefault="004167B4" w:rsidP="006772F3">
            <w:pPr>
              <w:jc w:val="center"/>
              <w:rPr>
                <w:rFonts w:ascii="Aptos" w:hAnsi="Aptos"/>
                <w:sz w:val="20"/>
                <w:szCs w:val="20"/>
              </w:rPr>
            </w:pPr>
            <w:r>
              <w:rPr>
                <w:rFonts w:ascii="Aptos" w:hAnsi="Aptos"/>
                <w:sz w:val="20"/>
                <w:szCs w:val="20"/>
              </w:rPr>
              <w:t xml:space="preserve">7.6 </w:t>
            </w:r>
            <w:r w:rsidRPr="005B2A89">
              <w:rPr>
                <w:rFonts w:ascii="Aptos" w:hAnsi="Aptos"/>
                <w:sz w:val="20"/>
                <w:szCs w:val="20"/>
              </w:rPr>
              <w:sym w:font="Symbol" w:char="F0B1"/>
            </w:r>
            <w:r>
              <w:rPr>
                <w:rFonts w:ascii="Aptos" w:hAnsi="Aptos"/>
                <w:sz w:val="20"/>
                <w:szCs w:val="20"/>
              </w:rPr>
              <w:t xml:space="preserve"> 0.3</w:t>
            </w:r>
          </w:p>
        </w:tc>
        <w:tc>
          <w:tcPr>
            <w:tcW w:w="1075" w:type="dxa"/>
            <w:tcBorders>
              <w:bottom w:val="single" w:sz="12" w:space="0" w:color="auto"/>
            </w:tcBorders>
          </w:tcPr>
          <w:p w14:paraId="146E3ACA" w14:textId="77777777" w:rsidR="004167B4" w:rsidRDefault="004167B4" w:rsidP="006772F3">
            <w:pPr>
              <w:jc w:val="center"/>
              <w:rPr>
                <w:rFonts w:ascii="Aptos" w:hAnsi="Aptos"/>
                <w:sz w:val="20"/>
                <w:szCs w:val="20"/>
              </w:rPr>
            </w:pPr>
            <w:r w:rsidRPr="005B2A89">
              <w:rPr>
                <w:rFonts w:ascii="Aptos" w:hAnsi="Aptos"/>
                <w:sz w:val="20"/>
                <w:szCs w:val="20"/>
              </w:rPr>
              <w:t>7.</w:t>
            </w:r>
            <w:r>
              <w:rPr>
                <w:rFonts w:ascii="Aptos" w:hAnsi="Aptos"/>
                <w:sz w:val="20"/>
                <w:szCs w:val="20"/>
              </w:rPr>
              <w:t>6</w:t>
            </w:r>
            <w:r w:rsidRPr="005B2A89">
              <w:rPr>
                <w:rFonts w:ascii="Aptos" w:hAnsi="Aptos"/>
                <w:sz w:val="20"/>
                <w:szCs w:val="20"/>
              </w:rPr>
              <w:t xml:space="preserve"> </w:t>
            </w:r>
            <w:r w:rsidRPr="005B2A89">
              <w:rPr>
                <w:rFonts w:ascii="Aptos" w:hAnsi="Aptos"/>
                <w:sz w:val="20"/>
                <w:szCs w:val="20"/>
              </w:rPr>
              <w:sym w:font="Symbol" w:char="F0B1"/>
            </w:r>
            <w:r w:rsidRPr="005B2A89">
              <w:rPr>
                <w:rFonts w:ascii="Aptos" w:hAnsi="Aptos"/>
                <w:sz w:val="20"/>
                <w:szCs w:val="20"/>
              </w:rPr>
              <w:t xml:space="preserve"> 0.2</w:t>
            </w:r>
          </w:p>
        </w:tc>
        <w:tc>
          <w:tcPr>
            <w:tcW w:w="1082" w:type="dxa"/>
            <w:tcBorders>
              <w:bottom w:val="single" w:sz="12" w:space="0" w:color="auto"/>
            </w:tcBorders>
          </w:tcPr>
          <w:p w14:paraId="63D21C17" w14:textId="77777777" w:rsidR="004167B4" w:rsidRPr="008F641D" w:rsidRDefault="004167B4" w:rsidP="006772F3">
            <w:pPr>
              <w:jc w:val="center"/>
              <w:rPr>
                <w:rFonts w:ascii="Aptos" w:hAnsi="Aptos"/>
                <w:sz w:val="20"/>
                <w:szCs w:val="20"/>
              </w:rPr>
            </w:pPr>
            <w:r>
              <w:rPr>
                <w:rFonts w:ascii="Aptos" w:hAnsi="Aptos"/>
                <w:sz w:val="20"/>
                <w:szCs w:val="20"/>
              </w:rPr>
              <w:t xml:space="preserve">2.0 </w:t>
            </w:r>
            <w:r w:rsidRPr="005B2A89">
              <w:rPr>
                <w:rFonts w:ascii="Aptos" w:hAnsi="Aptos"/>
                <w:sz w:val="20"/>
                <w:szCs w:val="20"/>
              </w:rPr>
              <w:sym w:font="Symbol" w:char="F0B1"/>
            </w:r>
            <w:r>
              <w:rPr>
                <w:rFonts w:ascii="Aptos" w:hAnsi="Aptos"/>
                <w:sz w:val="20"/>
                <w:szCs w:val="20"/>
              </w:rPr>
              <w:t xml:space="preserve"> 0.1</w:t>
            </w:r>
          </w:p>
        </w:tc>
        <w:tc>
          <w:tcPr>
            <w:tcW w:w="1075" w:type="dxa"/>
            <w:tcBorders>
              <w:bottom w:val="single" w:sz="12" w:space="0" w:color="auto"/>
            </w:tcBorders>
          </w:tcPr>
          <w:p w14:paraId="0E8C8DDA" w14:textId="77777777" w:rsidR="004167B4" w:rsidRDefault="004167B4" w:rsidP="006772F3">
            <w:pPr>
              <w:jc w:val="center"/>
              <w:rPr>
                <w:rFonts w:ascii="Aptos" w:hAnsi="Aptos"/>
                <w:sz w:val="20"/>
                <w:szCs w:val="20"/>
              </w:rPr>
            </w:pPr>
            <w:r>
              <w:rPr>
                <w:rFonts w:ascii="Aptos" w:hAnsi="Aptos"/>
                <w:sz w:val="20"/>
                <w:szCs w:val="20"/>
              </w:rPr>
              <w:t>1.9</w:t>
            </w:r>
            <w:r w:rsidRPr="004B2B16">
              <w:rPr>
                <w:rFonts w:ascii="Aptos" w:hAnsi="Aptos"/>
                <w:sz w:val="20"/>
                <w:szCs w:val="20"/>
              </w:rPr>
              <w:t xml:space="preserve"> </w:t>
            </w:r>
            <w:r w:rsidRPr="004B2B16">
              <w:rPr>
                <w:rFonts w:ascii="Aptos" w:hAnsi="Aptos"/>
                <w:sz w:val="20"/>
                <w:szCs w:val="20"/>
              </w:rPr>
              <w:sym w:font="Symbol" w:char="F0B1"/>
            </w:r>
            <w:r w:rsidRPr="004B2B16">
              <w:rPr>
                <w:rFonts w:ascii="Aptos" w:hAnsi="Aptos"/>
                <w:sz w:val="20"/>
                <w:szCs w:val="20"/>
              </w:rPr>
              <w:t xml:space="preserve"> 0.</w:t>
            </w:r>
            <w:r>
              <w:rPr>
                <w:rFonts w:ascii="Aptos" w:hAnsi="Aptos"/>
                <w:sz w:val="20"/>
                <w:szCs w:val="20"/>
              </w:rPr>
              <w:t>1</w:t>
            </w:r>
          </w:p>
        </w:tc>
        <w:tc>
          <w:tcPr>
            <w:tcW w:w="1082" w:type="dxa"/>
            <w:tcBorders>
              <w:bottom w:val="single" w:sz="12" w:space="0" w:color="auto"/>
            </w:tcBorders>
          </w:tcPr>
          <w:p w14:paraId="412AA276" w14:textId="77777777" w:rsidR="004167B4" w:rsidRPr="008F641D" w:rsidRDefault="004167B4" w:rsidP="006772F3">
            <w:pPr>
              <w:jc w:val="center"/>
              <w:rPr>
                <w:rFonts w:ascii="Aptos" w:hAnsi="Aptos"/>
                <w:sz w:val="20"/>
                <w:szCs w:val="20"/>
              </w:rPr>
            </w:pPr>
            <w:r>
              <w:rPr>
                <w:rFonts w:ascii="Aptos" w:hAnsi="Aptos"/>
                <w:sz w:val="20"/>
                <w:szCs w:val="20"/>
              </w:rPr>
              <w:t xml:space="preserve">0.3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4" w:space="0" w:color="auto"/>
              <w:bottom w:val="single" w:sz="12" w:space="0" w:color="auto"/>
            </w:tcBorders>
          </w:tcPr>
          <w:p w14:paraId="1BA76089" w14:textId="77777777" w:rsidR="004167B4" w:rsidRDefault="004167B4" w:rsidP="006772F3">
            <w:pPr>
              <w:jc w:val="center"/>
              <w:rPr>
                <w:rFonts w:ascii="Aptos" w:hAnsi="Aptos"/>
                <w:sz w:val="20"/>
                <w:szCs w:val="20"/>
              </w:rPr>
            </w:pPr>
            <w:r w:rsidRPr="00B852A3">
              <w:rPr>
                <w:rFonts w:ascii="Aptos" w:hAnsi="Aptos"/>
                <w:sz w:val="20"/>
                <w:szCs w:val="20"/>
              </w:rPr>
              <w:t>0.</w:t>
            </w:r>
            <w:r>
              <w:rPr>
                <w:rFonts w:ascii="Aptos" w:hAnsi="Aptos"/>
                <w:sz w:val="20"/>
                <w:szCs w:val="20"/>
              </w:rPr>
              <w:t>2</w:t>
            </w:r>
            <w:r w:rsidRPr="00B852A3">
              <w:rPr>
                <w:rFonts w:ascii="Aptos" w:hAnsi="Aptos"/>
                <w:sz w:val="20"/>
                <w:szCs w:val="20"/>
              </w:rPr>
              <w:t xml:space="preserve"> </w:t>
            </w:r>
            <w:r w:rsidRPr="00B852A3">
              <w:rPr>
                <w:rFonts w:ascii="Aptos" w:hAnsi="Aptos"/>
                <w:sz w:val="20"/>
                <w:szCs w:val="20"/>
              </w:rPr>
              <w:sym w:font="Symbol" w:char="F0B1"/>
            </w:r>
            <w:r w:rsidRPr="00B852A3">
              <w:rPr>
                <w:rFonts w:ascii="Aptos" w:hAnsi="Aptos"/>
                <w:sz w:val="20"/>
                <w:szCs w:val="20"/>
              </w:rPr>
              <w:t xml:space="preserve"> 0.1</w:t>
            </w:r>
          </w:p>
        </w:tc>
      </w:tr>
      <w:tr w:rsidR="004167B4" w14:paraId="2B445844" w14:textId="77777777" w:rsidTr="006772F3">
        <w:trPr>
          <w:trHeight w:val="20"/>
        </w:trPr>
        <w:tc>
          <w:tcPr>
            <w:tcW w:w="1467" w:type="dxa"/>
            <w:vMerge w:val="restart"/>
            <w:tcBorders>
              <w:top w:val="single" w:sz="12" w:space="0" w:color="auto"/>
            </w:tcBorders>
            <w:vAlign w:val="center"/>
          </w:tcPr>
          <w:p w14:paraId="5031AF28" w14:textId="77777777" w:rsidR="004167B4" w:rsidRPr="006860C7" w:rsidRDefault="004167B4" w:rsidP="006772F3">
            <w:pPr>
              <w:jc w:val="center"/>
              <w:rPr>
                <w:rFonts w:ascii="Aptos" w:hAnsi="Aptos"/>
                <w:sz w:val="20"/>
                <w:szCs w:val="20"/>
              </w:rPr>
            </w:pPr>
            <w:r>
              <w:rPr>
                <w:rFonts w:ascii="Aptos" w:hAnsi="Aptos"/>
                <w:b/>
                <w:bCs/>
                <w:sz w:val="20"/>
                <w:szCs w:val="20"/>
              </w:rPr>
              <w:t xml:space="preserve">Moclobemide </w:t>
            </w:r>
          </w:p>
        </w:tc>
        <w:tc>
          <w:tcPr>
            <w:tcW w:w="1077" w:type="dxa"/>
            <w:tcBorders>
              <w:top w:val="single" w:sz="12" w:space="0" w:color="auto"/>
            </w:tcBorders>
            <w:vAlign w:val="center"/>
          </w:tcPr>
          <w:p w14:paraId="1D197B42"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12" w:space="0" w:color="auto"/>
            </w:tcBorders>
          </w:tcPr>
          <w:p w14:paraId="759A51C3" w14:textId="77777777" w:rsidR="004167B4" w:rsidRPr="008F641D" w:rsidRDefault="004167B4" w:rsidP="006772F3">
            <w:pPr>
              <w:jc w:val="center"/>
              <w:rPr>
                <w:rFonts w:ascii="Aptos" w:hAnsi="Aptos"/>
                <w:sz w:val="20"/>
                <w:szCs w:val="20"/>
              </w:rPr>
            </w:pPr>
            <w:r>
              <w:rPr>
                <w:rFonts w:ascii="Aptos" w:hAnsi="Aptos"/>
                <w:sz w:val="20"/>
                <w:szCs w:val="20"/>
              </w:rPr>
              <w:t xml:space="preserve">6.9 </w:t>
            </w:r>
            <w:r w:rsidRPr="005B2A89">
              <w:rPr>
                <w:rFonts w:ascii="Aptos" w:hAnsi="Aptos"/>
                <w:sz w:val="20"/>
                <w:szCs w:val="20"/>
              </w:rPr>
              <w:sym w:font="Symbol" w:char="F0B1"/>
            </w:r>
            <w:r>
              <w:rPr>
                <w:rFonts w:ascii="Aptos" w:hAnsi="Aptos"/>
                <w:sz w:val="20"/>
                <w:szCs w:val="20"/>
              </w:rPr>
              <w:t xml:space="preserve"> 0.2</w:t>
            </w:r>
          </w:p>
        </w:tc>
        <w:tc>
          <w:tcPr>
            <w:tcW w:w="1075" w:type="dxa"/>
            <w:tcBorders>
              <w:top w:val="single" w:sz="12" w:space="0" w:color="auto"/>
            </w:tcBorders>
            <w:vAlign w:val="center"/>
          </w:tcPr>
          <w:p w14:paraId="3C3FAE49" w14:textId="77777777" w:rsidR="004167B4" w:rsidRPr="008F641D" w:rsidRDefault="004167B4" w:rsidP="006772F3">
            <w:pPr>
              <w:jc w:val="center"/>
              <w:rPr>
                <w:rFonts w:ascii="Aptos" w:hAnsi="Aptos"/>
                <w:sz w:val="20"/>
                <w:szCs w:val="20"/>
              </w:rPr>
            </w:pPr>
            <w:r>
              <w:rPr>
                <w:rFonts w:ascii="Aptos" w:hAnsi="Aptos"/>
                <w:sz w:val="20"/>
                <w:szCs w:val="20"/>
              </w:rPr>
              <w:t>7</w:t>
            </w:r>
            <w:r w:rsidRPr="006418E2">
              <w:rPr>
                <w:rFonts w:ascii="Aptos" w:hAnsi="Aptos"/>
                <w:sz w:val="20"/>
                <w:szCs w:val="20"/>
              </w:rPr>
              <w:t>.</w:t>
            </w:r>
            <w:r>
              <w:rPr>
                <w:rFonts w:ascii="Aptos" w:hAnsi="Aptos"/>
                <w:sz w:val="20"/>
                <w:szCs w:val="20"/>
              </w:rPr>
              <w:t>1</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Borders>
              <w:top w:val="single" w:sz="12" w:space="0" w:color="auto"/>
            </w:tcBorders>
          </w:tcPr>
          <w:p w14:paraId="720DF784" w14:textId="77777777" w:rsidR="004167B4" w:rsidRPr="008F641D" w:rsidRDefault="004167B4" w:rsidP="006772F3">
            <w:pPr>
              <w:jc w:val="center"/>
              <w:rPr>
                <w:rFonts w:ascii="Aptos" w:hAnsi="Aptos"/>
                <w:sz w:val="20"/>
                <w:szCs w:val="20"/>
              </w:rPr>
            </w:pPr>
            <w:r>
              <w:rPr>
                <w:rFonts w:ascii="Aptos" w:hAnsi="Aptos"/>
                <w:sz w:val="20"/>
                <w:szCs w:val="20"/>
              </w:rPr>
              <w:t xml:space="preserve">1.5 </w:t>
            </w:r>
            <w:r w:rsidRPr="005B2A89">
              <w:rPr>
                <w:rFonts w:ascii="Aptos" w:hAnsi="Aptos"/>
                <w:sz w:val="20"/>
                <w:szCs w:val="20"/>
              </w:rPr>
              <w:sym w:font="Symbol" w:char="F0B1"/>
            </w:r>
            <w:r>
              <w:rPr>
                <w:rFonts w:ascii="Aptos" w:hAnsi="Aptos"/>
                <w:sz w:val="20"/>
                <w:szCs w:val="20"/>
              </w:rPr>
              <w:t xml:space="preserve"> 0.0</w:t>
            </w:r>
          </w:p>
        </w:tc>
        <w:tc>
          <w:tcPr>
            <w:tcW w:w="1075" w:type="dxa"/>
            <w:tcBorders>
              <w:top w:val="single" w:sz="12" w:space="0" w:color="auto"/>
            </w:tcBorders>
          </w:tcPr>
          <w:p w14:paraId="1CDD6A5B" w14:textId="77777777" w:rsidR="004167B4" w:rsidRPr="008F641D" w:rsidRDefault="004167B4" w:rsidP="006772F3">
            <w:pPr>
              <w:jc w:val="center"/>
              <w:rPr>
                <w:rFonts w:ascii="Aptos" w:hAnsi="Aptos"/>
                <w:sz w:val="20"/>
                <w:szCs w:val="20"/>
              </w:rPr>
            </w:pPr>
            <w:r w:rsidRPr="005614B7">
              <w:rPr>
                <w:rFonts w:ascii="Aptos" w:hAnsi="Aptos"/>
                <w:sz w:val="20"/>
                <w:szCs w:val="20"/>
              </w:rPr>
              <w:t xml:space="preserve">1.6 </w:t>
            </w:r>
            <w:r w:rsidRPr="005614B7">
              <w:rPr>
                <w:rFonts w:ascii="Aptos" w:hAnsi="Aptos"/>
                <w:sz w:val="20"/>
                <w:szCs w:val="20"/>
              </w:rPr>
              <w:sym w:font="Symbol" w:char="F0B1"/>
            </w:r>
            <w:r w:rsidRPr="005614B7">
              <w:rPr>
                <w:rFonts w:ascii="Aptos" w:hAnsi="Aptos"/>
                <w:sz w:val="20"/>
                <w:szCs w:val="20"/>
              </w:rPr>
              <w:t xml:space="preserve"> 0.1</w:t>
            </w:r>
          </w:p>
        </w:tc>
        <w:tc>
          <w:tcPr>
            <w:tcW w:w="1082" w:type="dxa"/>
            <w:tcBorders>
              <w:top w:val="single" w:sz="12" w:space="0" w:color="auto"/>
            </w:tcBorders>
          </w:tcPr>
          <w:p w14:paraId="7545F202" w14:textId="77777777" w:rsidR="004167B4" w:rsidRPr="008F641D" w:rsidRDefault="004167B4" w:rsidP="006772F3">
            <w:pPr>
              <w:jc w:val="center"/>
              <w:rPr>
                <w:rFonts w:ascii="Aptos" w:hAnsi="Aptos"/>
                <w:sz w:val="20"/>
                <w:szCs w:val="20"/>
              </w:rPr>
            </w:pPr>
            <w:r>
              <w:rPr>
                <w:rFonts w:ascii="Aptos" w:hAnsi="Aptos"/>
                <w:sz w:val="20"/>
                <w:szCs w:val="20"/>
              </w:rPr>
              <w:t xml:space="preserve">0.2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17622579" w14:textId="77777777" w:rsidR="004167B4" w:rsidRPr="008F641D" w:rsidRDefault="004167B4" w:rsidP="006772F3">
            <w:pPr>
              <w:jc w:val="center"/>
              <w:rPr>
                <w:rFonts w:ascii="Aptos" w:hAnsi="Aptos"/>
                <w:sz w:val="20"/>
                <w:szCs w:val="20"/>
              </w:rPr>
            </w:pPr>
            <w:r w:rsidRPr="00D471B0">
              <w:rPr>
                <w:rFonts w:ascii="Aptos" w:hAnsi="Aptos"/>
                <w:sz w:val="20"/>
                <w:szCs w:val="20"/>
              </w:rPr>
              <w:t xml:space="preserve">0.2 </w:t>
            </w:r>
            <w:r w:rsidRPr="00D471B0">
              <w:rPr>
                <w:rFonts w:ascii="Aptos" w:hAnsi="Aptos"/>
                <w:sz w:val="20"/>
                <w:szCs w:val="20"/>
              </w:rPr>
              <w:sym w:font="Symbol" w:char="F0B1"/>
            </w:r>
            <w:r w:rsidRPr="00D471B0">
              <w:rPr>
                <w:rFonts w:ascii="Aptos" w:hAnsi="Aptos"/>
                <w:sz w:val="20"/>
                <w:szCs w:val="20"/>
              </w:rPr>
              <w:t xml:space="preserve"> 0.1</w:t>
            </w:r>
          </w:p>
        </w:tc>
      </w:tr>
      <w:tr w:rsidR="004167B4" w14:paraId="418FB984" w14:textId="77777777" w:rsidTr="006772F3">
        <w:tc>
          <w:tcPr>
            <w:tcW w:w="1467" w:type="dxa"/>
            <w:vMerge/>
            <w:vAlign w:val="center"/>
          </w:tcPr>
          <w:p w14:paraId="77FB0337" w14:textId="77777777" w:rsidR="004167B4" w:rsidRPr="008F641D" w:rsidRDefault="004167B4" w:rsidP="006772F3">
            <w:pPr>
              <w:jc w:val="center"/>
              <w:rPr>
                <w:rFonts w:ascii="Aptos" w:hAnsi="Aptos"/>
                <w:sz w:val="20"/>
                <w:szCs w:val="20"/>
              </w:rPr>
            </w:pPr>
          </w:p>
        </w:tc>
        <w:tc>
          <w:tcPr>
            <w:tcW w:w="1077" w:type="dxa"/>
            <w:tcBorders>
              <w:bottom w:val="single" w:sz="12" w:space="0" w:color="auto"/>
            </w:tcBorders>
            <w:vAlign w:val="center"/>
          </w:tcPr>
          <w:p w14:paraId="73B73F00" w14:textId="77777777" w:rsidR="004167B4" w:rsidRPr="008F641D" w:rsidRDefault="004167B4" w:rsidP="006772F3">
            <w:pPr>
              <w:jc w:val="center"/>
              <w:rPr>
                <w:rFonts w:ascii="Aptos" w:hAnsi="Aptos"/>
                <w:sz w:val="20"/>
                <w:szCs w:val="20"/>
              </w:rPr>
            </w:pPr>
            <w:r>
              <w:rPr>
                <w:rFonts w:ascii="Aptos" w:hAnsi="Aptos"/>
                <w:sz w:val="20"/>
                <w:szCs w:val="20"/>
              </w:rPr>
              <w:t>3.0</w:t>
            </w:r>
          </w:p>
        </w:tc>
        <w:tc>
          <w:tcPr>
            <w:tcW w:w="1083" w:type="dxa"/>
            <w:tcBorders>
              <w:bottom w:val="single" w:sz="12" w:space="0" w:color="auto"/>
            </w:tcBorders>
          </w:tcPr>
          <w:p w14:paraId="57F8E41A" w14:textId="77777777" w:rsidR="004167B4" w:rsidRPr="008F641D" w:rsidRDefault="004167B4" w:rsidP="006772F3">
            <w:pPr>
              <w:jc w:val="center"/>
              <w:rPr>
                <w:rFonts w:ascii="Aptos" w:hAnsi="Aptos"/>
                <w:sz w:val="20"/>
                <w:szCs w:val="20"/>
              </w:rPr>
            </w:pPr>
            <w:r>
              <w:rPr>
                <w:rFonts w:ascii="Aptos" w:hAnsi="Aptos"/>
                <w:sz w:val="20"/>
                <w:szCs w:val="20"/>
              </w:rPr>
              <w:t xml:space="preserve">7.4 </w:t>
            </w:r>
            <w:r w:rsidRPr="005B2A89">
              <w:rPr>
                <w:rFonts w:ascii="Aptos" w:hAnsi="Aptos"/>
                <w:sz w:val="20"/>
                <w:szCs w:val="20"/>
              </w:rPr>
              <w:sym w:font="Symbol" w:char="F0B1"/>
            </w:r>
            <w:r>
              <w:rPr>
                <w:rFonts w:ascii="Aptos" w:hAnsi="Aptos"/>
                <w:sz w:val="20"/>
                <w:szCs w:val="20"/>
              </w:rPr>
              <w:t xml:space="preserve"> 0.2</w:t>
            </w:r>
          </w:p>
        </w:tc>
        <w:tc>
          <w:tcPr>
            <w:tcW w:w="1075" w:type="dxa"/>
            <w:tcBorders>
              <w:bottom w:val="single" w:sz="12" w:space="0" w:color="auto"/>
            </w:tcBorders>
            <w:vAlign w:val="center"/>
          </w:tcPr>
          <w:p w14:paraId="02539217" w14:textId="77777777" w:rsidR="004167B4" w:rsidRPr="008F641D" w:rsidRDefault="004167B4" w:rsidP="006772F3">
            <w:pPr>
              <w:jc w:val="center"/>
              <w:rPr>
                <w:rFonts w:ascii="Aptos" w:hAnsi="Aptos"/>
                <w:sz w:val="20"/>
                <w:szCs w:val="20"/>
              </w:rPr>
            </w:pPr>
            <w:r>
              <w:rPr>
                <w:rFonts w:ascii="Aptos" w:hAnsi="Aptos"/>
                <w:sz w:val="20"/>
                <w:szCs w:val="20"/>
              </w:rPr>
              <w:t>7</w:t>
            </w:r>
            <w:r w:rsidRPr="006418E2">
              <w:rPr>
                <w:rFonts w:ascii="Aptos" w:hAnsi="Aptos"/>
                <w:sz w:val="20"/>
                <w:szCs w:val="20"/>
              </w:rPr>
              <w:t>.</w:t>
            </w:r>
            <w:r>
              <w:rPr>
                <w:rFonts w:ascii="Aptos" w:hAnsi="Aptos"/>
                <w:sz w:val="20"/>
                <w:szCs w:val="20"/>
              </w:rPr>
              <w:t>5</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Borders>
              <w:bottom w:val="single" w:sz="12" w:space="0" w:color="auto"/>
            </w:tcBorders>
          </w:tcPr>
          <w:p w14:paraId="5B182B42" w14:textId="77777777" w:rsidR="004167B4" w:rsidRPr="008F641D" w:rsidRDefault="004167B4" w:rsidP="006772F3">
            <w:pPr>
              <w:jc w:val="center"/>
              <w:rPr>
                <w:rFonts w:ascii="Aptos" w:hAnsi="Aptos"/>
                <w:sz w:val="20"/>
                <w:szCs w:val="20"/>
              </w:rPr>
            </w:pPr>
            <w:r>
              <w:rPr>
                <w:rFonts w:ascii="Aptos" w:hAnsi="Aptos"/>
                <w:sz w:val="20"/>
                <w:szCs w:val="20"/>
              </w:rPr>
              <w:t xml:space="preserve">1.9 </w:t>
            </w:r>
            <w:r w:rsidRPr="005B2A89">
              <w:rPr>
                <w:rFonts w:ascii="Aptos" w:hAnsi="Aptos"/>
                <w:sz w:val="20"/>
                <w:szCs w:val="20"/>
              </w:rPr>
              <w:sym w:font="Symbol" w:char="F0B1"/>
            </w:r>
            <w:r>
              <w:rPr>
                <w:rFonts w:ascii="Aptos" w:hAnsi="Aptos"/>
                <w:sz w:val="20"/>
                <w:szCs w:val="20"/>
              </w:rPr>
              <w:t xml:space="preserve"> 0.0</w:t>
            </w:r>
          </w:p>
        </w:tc>
        <w:tc>
          <w:tcPr>
            <w:tcW w:w="1075" w:type="dxa"/>
            <w:tcBorders>
              <w:bottom w:val="single" w:sz="12" w:space="0" w:color="auto"/>
            </w:tcBorders>
          </w:tcPr>
          <w:p w14:paraId="494077F1" w14:textId="77777777" w:rsidR="004167B4" w:rsidRPr="008F641D" w:rsidRDefault="004167B4" w:rsidP="006772F3">
            <w:pPr>
              <w:jc w:val="center"/>
              <w:rPr>
                <w:rFonts w:ascii="Aptos" w:hAnsi="Aptos"/>
                <w:sz w:val="20"/>
                <w:szCs w:val="20"/>
              </w:rPr>
            </w:pPr>
            <w:r w:rsidRPr="005614B7">
              <w:rPr>
                <w:rFonts w:ascii="Aptos" w:hAnsi="Aptos"/>
                <w:sz w:val="20"/>
                <w:szCs w:val="20"/>
              </w:rPr>
              <w:t>1.</w:t>
            </w:r>
            <w:r>
              <w:rPr>
                <w:rFonts w:ascii="Aptos" w:hAnsi="Aptos"/>
                <w:sz w:val="20"/>
                <w:szCs w:val="20"/>
              </w:rPr>
              <w:t>7</w:t>
            </w:r>
            <w:r w:rsidRPr="005614B7">
              <w:rPr>
                <w:rFonts w:ascii="Aptos" w:hAnsi="Aptos"/>
                <w:sz w:val="20"/>
                <w:szCs w:val="20"/>
              </w:rPr>
              <w:t xml:space="preserve"> </w:t>
            </w:r>
            <w:r w:rsidRPr="005614B7">
              <w:rPr>
                <w:rFonts w:ascii="Aptos" w:hAnsi="Aptos"/>
                <w:sz w:val="20"/>
                <w:szCs w:val="20"/>
              </w:rPr>
              <w:sym w:font="Symbol" w:char="F0B1"/>
            </w:r>
            <w:r w:rsidRPr="005614B7">
              <w:rPr>
                <w:rFonts w:ascii="Aptos" w:hAnsi="Aptos"/>
                <w:sz w:val="20"/>
                <w:szCs w:val="20"/>
              </w:rPr>
              <w:t xml:space="preserve"> 0.1</w:t>
            </w:r>
          </w:p>
        </w:tc>
        <w:tc>
          <w:tcPr>
            <w:tcW w:w="1082" w:type="dxa"/>
            <w:tcBorders>
              <w:bottom w:val="single" w:sz="12" w:space="0" w:color="auto"/>
            </w:tcBorders>
          </w:tcPr>
          <w:p w14:paraId="494637C9" w14:textId="77777777" w:rsidR="004167B4" w:rsidRPr="008F641D" w:rsidRDefault="004167B4" w:rsidP="006772F3">
            <w:pPr>
              <w:jc w:val="center"/>
              <w:rPr>
                <w:rFonts w:ascii="Aptos" w:hAnsi="Aptos"/>
                <w:sz w:val="20"/>
                <w:szCs w:val="20"/>
              </w:rPr>
            </w:pPr>
            <w:r>
              <w:rPr>
                <w:rFonts w:ascii="Aptos" w:hAnsi="Aptos"/>
                <w:sz w:val="20"/>
                <w:szCs w:val="20"/>
              </w:rPr>
              <w:t xml:space="preserve">0.2 </w:t>
            </w:r>
            <w:r w:rsidRPr="005B2A89">
              <w:rPr>
                <w:rFonts w:ascii="Aptos" w:hAnsi="Aptos"/>
                <w:sz w:val="20"/>
                <w:szCs w:val="20"/>
              </w:rPr>
              <w:sym w:font="Symbol" w:char="F0B1"/>
            </w:r>
            <w:r>
              <w:rPr>
                <w:rFonts w:ascii="Aptos" w:hAnsi="Aptos"/>
                <w:sz w:val="20"/>
                <w:szCs w:val="20"/>
              </w:rPr>
              <w:t xml:space="preserve"> 0.1</w:t>
            </w:r>
          </w:p>
        </w:tc>
        <w:tc>
          <w:tcPr>
            <w:tcW w:w="1075" w:type="dxa"/>
            <w:tcBorders>
              <w:bottom w:val="single" w:sz="12" w:space="0" w:color="auto"/>
            </w:tcBorders>
          </w:tcPr>
          <w:p w14:paraId="25D6EEB1" w14:textId="77777777" w:rsidR="004167B4" w:rsidRPr="008F641D" w:rsidRDefault="004167B4" w:rsidP="006772F3">
            <w:pPr>
              <w:jc w:val="center"/>
              <w:rPr>
                <w:rFonts w:ascii="Aptos" w:hAnsi="Aptos"/>
                <w:sz w:val="20"/>
                <w:szCs w:val="20"/>
              </w:rPr>
            </w:pPr>
            <w:r w:rsidRPr="00D471B0">
              <w:rPr>
                <w:rFonts w:ascii="Aptos" w:hAnsi="Aptos"/>
                <w:sz w:val="20"/>
                <w:szCs w:val="20"/>
              </w:rPr>
              <w:t xml:space="preserve">0.2 </w:t>
            </w:r>
            <w:r w:rsidRPr="00D471B0">
              <w:rPr>
                <w:rFonts w:ascii="Aptos" w:hAnsi="Aptos"/>
                <w:sz w:val="20"/>
                <w:szCs w:val="20"/>
              </w:rPr>
              <w:sym w:font="Symbol" w:char="F0B1"/>
            </w:r>
            <w:r w:rsidRPr="00D471B0">
              <w:rPr>
                <w:rFonts w:ascii="Aptos" w:hAnsi="Aptos"/>
                <w:sz w:val="20"/>
                <w:szCs w:val="20"/>
              </w:rPr>
              <w:t xml:space="preserve"> 0.1</w:t>
            </w:r>
          </w:p>
        </w:tc>
      </w:tr>
      <w:tr w:rsidR="004167B4" w14:paraId="691026B8" w14:textId="77777777" w:rsidTr="006772F3">
        <w:tc>
          <w:tcPr>
            <w:tcW w:w="1467" w:type="dxa"/>
            <w:vMerge/>
            <w:tcBorders>
              <w:bottom w:val="single" w:sz="12" w:space="0" w:color="auto"/>
            </w:tcBorders>
            <w:vAlign w:val="center"/>
          </w:tcPr>
          <w:p w14:paraId="41CCE627" w14:textId="77777777" w:rsidR="004167B4" w:rsidRPr="008F641D" w:rsidRDefault="004167B4" w:rsidP="006772F3">
            <w:pPr>
              <w:jc w:val="center"/>
              <w:rPr>
                <w:rFonts w:ascii="Aptos" w:hAnsi="Aptos"/>
                <w:sz w:val="20"/>
                <w:szCs w:val="20"/>
              </w:rPr>
            </w:pPr>
          </w:p>
        </w:tc>
        <w:tc>
          <w:tcPr>
            <w:tcW w:w="1077" w:type="dxa"/>
            <w:tcBorders>
              <w:bottom w:val="single" w:sz="12" w:space="0" w:color="auto"/>
            </w:tcBorders>
            <w:vAlign w:val="center"/>
          </w:tcPr>
          <w:p w14:paraId="6CA640E7" w14:textId="77777777" w:rsidR="004167B4" w:rsidRDefault="004167B4" w:rsidP="006772F3">
            <w:pPr>
              <w:jc w:val="center"/>
              <w:rPr>
                <w:rFonts w:ascii="Aptos" w:hAnsi="Aptos"/>
                <w:sz w:val="20"/>
                <w:szCs w:val="20"/>
              </w:rPr>
            </w:pPr>
            <w:r>
              <w:rPr>
                <w:rFonts w:ascii="Aptos" w:hAnsi="Aptos"/>
                <w:sz w:val="20"/>
                <w:szCs w:val="20"/>
              </w:rPr>
              <w:t>10.0</w:t>
            </w:r>
          </w:p>
        </w:tc>
        <w:tc>
          <w:tcPr>
            <w:tcW w:w="1083" w:type="dxa"/>
            <w:tcBorders>
              <w:bottom w:val="single" w:sz="12" w:space="0" w:color="auto"/>
            </w:tcBorders>
          </w:tcPr>
          <w:p w14:paraId="4114DCD9" w14:textId="77777777" w:rsidR="004167B4" w:rsidRPr="008F641D" w:rsidRDefault="004167B4" w:rsidP="006772F3">
            <w:pPr>
              <w:jc w:val="center"/>
              <w:rPr>
                <w:rFonts w:ascii="Aptos" w:hAnsi="Aptos"/>
                <w:sz w:val="20"/>
                <w:szCs w:val="20"/>
              </w:rPr>
            </w:pPr>
            <w:r>
              <w:rPr>
                <w:rFonts w:ascii="Aptos" w:hAnsi="Aptos"/>
                <w:sz w:val="20"/>
                <w:szCs w:val="20"/>
              </w:rPr>
              <w:t xml:space="preserve">7.1 </w:t>
            </w:r>
            <w:r w:rsidRPr="005B2A89">
              <w:rPr>
                <w:rFonts w:ascii="Aptos" w:hAnsi="Aptos"/>
                <w:sz w:val="20"/>
                <w:szCs w:val="20"/>
              </w:rPr>
              <w:sym w:font="Symbol" w:char="F0B1"/>
            </w:r>
            <w:r>
              <w:rPr>
                <w:rFonts w:ascii="Aptos" w:hAnsi="Aptos"/>
                <w:sz w:val="20"/>
                <w:szCs w:val="20"/>
              </w:rPr>
              <w:t xml:space="preserve"> 0.2</w:t>
            </w:r>
          </w:p>
        </w:tc>
        <w:tc>
          <w:tcPr>
            <w:tcW w:w="1075" w:type="dxa"/>
            <w:tcBorders>
              <w:bottom w:val="single" w:sz="12" w:space="0" w:color="auto"/>
            </w:tcBorders>
            <w:vAlign w:val="center"/>
          </w:tcPr>
          <w:p w14:paraId="58693F22" w14:textId="77777777" w:rsidR="004167B4" w:rsidRPr="008F641D" w:rsidRDefault="004167B4" w:rsidP="006772F3">
            <w:pPr>
              <w:jc w:val="center"/>
              <w:rPr>
                <w:rFonts w:ascii="Aptos" w:hAnsi="Aptos"/>
                <w:sz w:val="20"/>
                <w:szCs w:val="20"/>
              </w:rPr>
            </w:pPr>
            <w:r>
              <w:rPr>
                <w:rFonts w:ascii="Aptos" w:hAnsi="Aptos"/>
                <w:sz w:val="20"/>
                <w:szCs w:val="20"/>
              </w:rPr>
              <w:t>7.5</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3</w:t>
            </w:r>
          </w:p>
        </w:tc>
        <w:tc>
          <w:tcPr>
            <w:tcW w:w="1082" w:type="dxa"/>
            <w:tcBorders>
              <w:bottom w:val="single" w:sz="12" w:space="0" w:color="auto"/>
            </w:tcBorders>
          </w:tcPr>
          <w:p w14:paraId="58A7CE12" w14:textId="77777777" w:rsidR="004167B4" w:rsidRPr="008F641D" w:rsidRDefault="004167B4" w:rsidP="006772F3">
            <w:pPr>
              <w:jc w:val="center"/>
              <w:rPr>
                <w:rFonts w:ascii="Aptos" w:hAnsi="Aptos"/>
                <w:sz w:val="20"/>
                <w:szCs w:val="20"/>
              </w:rPr>
            </w:pPr>
            <w:r>
              <w:rPr>
                <w:rFonts w:ascii="Aptos" w:hAnsi="Aptos"/>
                <w:sz w:val="20"/>
                <w:szCs w:val="20"/>
              </w:rPr>
              <w:t xml:space="preserve">1.4 </w:t>
            </w:r>
            <w:r w:rsidRPr="005B2A89">
              <w:rPr>
                <w:rFonts w:ascii="Aptos" w:hAnsi="Aptos"/>
                <w:sz w:val="20"/>
                <w:szCs w:val="20"/>
              </w:rPr>
              <w:sym w:font="Symbol" w:char="F0B1"/>
            </w:r>
            <w:r>
              <w:rPr>
                <w:rFonts w:ascii="Aptos" w:hAnsi="Aptos"/>
                <w:sz w:val="20"/>
                <w:szCs w:val="20"/>
              </w:rPr>
              <w:t xml:space="preserve"> 0.1</w:t>
            </w:r>
          </w:p>
        </w:tc>
        <w:tc>
          <w:tcPr>
            <w:tcW w:w="1075" w:type="dxa"/>
            <w:tcBorders>
              <w:bottom w:val="single" w:sz="12" w:space="0" w:color="auto"/>
            </w:tcBorders>
          </w:tcPr>
          <w:p w14:paraId="389976C2" w14:textId="77777777" w:rsidR="004167B4" w:rsidRPr="008F641D" w:rsidRDefault="004167B4" w:rsidP="006772F3">
            <w:pPr>
              <w:jc w:val="center"/>
              <w:rPr>
                <w:rFonts w:ascii="Aptos" w:hAnsi="Aptos"/>
                <w:sz w:val="20"/>
                <w:szCs w:val="20"/>
              </w:rPr>
            </w:pPr>
            <w:r>
              <w:rPr>
                <w:rFonts w:ascii="Aptos" w:hAnsi="Aptos"/>
                <w:sz w:val="20"/>
                <w:szCs w:val="20"/>
              </w:rPr>
              <w:t>2.9</w:t>
            </w:r>
            <w:r w:rsidRPr="005614B7">
              <w:rPr>
                <w:rFonts w:ascii="Aptos" w:hAnsi="Aptos"/>
                <w:sz w:val="20"/>
                <w:szCs w:val="20"/>
              </w:rPr>
              <w:t xml:space="preserve"> </w:t>
            </w:r>
            <w:r w:rsidRPr="005614B7">
              <w:rPr>
                <w:rFonts w:ascii="Aptos" w:hAnsi="Aptos"/>
                <w:sz w:val="20"/>
                <w:szCs w:val="20"/>
              </w:rPr>
              <w:sym w:font="Symbol" w:char="F0B1"/>
            </w:r>
            <w:r w:rsidRPr="005614B7">
              <w:rPr>
                <w:rFonts w:ascii="Aptos" w:hAnsi="Aptos"/>
                <w:sz w:val="20"/>
                <w:szCs w:val="20"/>
              </w:rPr>
              <w:t xml:space="preserve"> 0.</w:t>
            </w:r>
            <w:r>
              <w:rPr>
                <w:rFonts w:ascii="Aptos" w:hAnsi="Aptos"/>
                <w:sz w:val="20"/>
                <w:szCs w:val="20"/>
              </w:rPr>
              <w:t>2</w:t>
            </w:r>
            <w:r w:rsidRPr="00222ADC">
              <w:rPr>
                <w:rFonts w:ascii="Aptos" w:hAnsi="Aptos"/>
                <w:color w:val="FF0000"/>
                <w:sz w:val="20"/>
                <w:szCs w:val="20"/>
                <w:vertAlign w:val="superscript"/>
              </w:rPr>
              <w:t>**</w:t>
            </w:r>
          </w:p>
        </w:tc>
        <w:tc>
          <w:tcPr>
            <w:tcW w:w="1082" w:type="dxa"/>
            <w:tcBorders>
              <w:bottom w:val="single" w:sz="12" w:space="0" w:color="auto"/>
            </w:tcBorders>
          </w:tcPr>
          <w:p w14:paraId="726DD1BB" w14:textId="77777777" w:rsidR="004167B4" w:rsidRPr="008F641D" w:rsidRDefault="004167B4" w:rsidP="006772F3">
            <w:pPr>
              <w:jc w:val="center"/>
              <w:rPr>
                <w:rFonts w:ascii="Aptos" w:hAnsi="Aptos"/>
                <w:sz w:val="20"/>
                <w:szCs w:val="20"/>
              </w:rPr>
            </w:pPr>
            <w:r>
              <w:rPr>
                <w:rFonts w:ascii="Aptos" w:hAnsi="Aptos"/>
                <w:sz w:val="20"/>
                <w:szCs w:val="20"/>
              </w:rPr>
              <w:t xml:space="preserve">0.2 </w:t>
            </w:r>
            <w:r w:rsidRPr="005B2A89">
              <w:rPr>
                <w:rFonts w:ascii="Aptos" w:hAnsi="Aptos"/>
                <w:sz w:val="20"/>
                <w:szCs w:val="20"/>
              </w:rPr>
              <w:sym w:font="Symbol" w:char="F0B1"/>
            </w:r>
            <w:r>
              <w:rPr>
                <w:rFonts w:ascii="Aptos" w:hAnsi="Aptos"/>
                <w:sz w:val="20"/>
                <w:szCs w:val="20"/>
              </w:rPr>
              <w:t xml:space="preserve"> 0.1</w:t>
            </w:r>
          </w:p>
        </w:tc>
        <w:tc>
          <w:tcPr>
            <w:tcW w:w="1075" w:type="dxa"/>
            <w:tcBorders>
              <w:bottom w:val="single" w:sz="12" w:space="0" w:color="auto"/>
            </w:tcBorders>
          </w:tcPr>
          <w:p w14:paraId="7A13EA4B" w14:textId="77777777" w:rsidR="004167B4" w:rsidRPr="008F641D" w:rsidRDefault="004167B4" w:rsidP="006772F3">
            <w:pPr>
              <w:jc w:val="center"/>
              <w:rPr>
                <w:rFonts w:ascii="Aptos" w:hAnsi="Aptos"/>
                <w:sz w:val="20"/>
                <w:szCs w:val="20"/>
              </w:rPr>
            </w:pPr>
            <w:r w:rsidRPr="00D471B0">
              <w:rPr>
                <w:rFonts w:ascii="Aptos" w:hAnsi="Aptos"/>
                <w:sz w:val="20"/>
                <w:szCs w:val="20"/>
              </w:rPr>
              <w:t>0.</w:t>
            </w:r>
            <w:r>
              <w:rPr>
                <w:rFonts w:ascii="Aptos" w:hAnsi="Aptos"/>
                <w:sz w:val="20"/>
                <w:szCs w:val="20"/>
              </w:rPr>
              <w:t>7</w:t>
            </w:r>
            <w:r w:rsidRPr="00D471B0">
              <w:rPr>
                <w:rFonts w:ascii="Aptos" w:hAnsi="Aptos"/>
                <w:sz w:val="20"/>
                <w:szCs w:val="20"/>
              </w:rPr>
              <w:t xml:space="preserve"> </w:t>
            </w:r>
            <w:r w:rsidRPr="00D471B0">
              <w:rPr>
                <w:rFonts w:ascii="Aptos" w:hAnsi="Aptos"/>
                <w:sz w:val="20"/>
                <w:szCs w:val="20"/>
              </w:rPr>
              <w:sym w:font="Symbol" w:char="F0B1"/>
            </w:r>
            <w:r w:rsidRPr="00D471B0">
              <w:rPr>
                <w:rFonts w:ascii="Aptos" w:hAnsi="Aptos"/>
                <w:sz w:val="20"/>
                <w:szCs w:val="20"/>
              </w:rPr>
              <w:t xml:space="preserve"> 0.</w:t>
            </w:r>
            <w:r>
              <w:rPr>
                <w:rFonts w:ascii="Aptos" w:hAnsi="Aptos"/>
                <w:sz w:val="20"/>
                <w:szCs w:val="20"/>
              </w:rPr>
              <w:t>2</w:t>
            </w:r>
            <w:r w:rsidRPr="00222ADC">
              <w:rPr>
                <w:rFonts w:ascii="Aptos" w:hAnsi="Aptos"/>
                <w:color w:val="FF0000"/>
                <w:sz w:val="20"/>
                <w:szCs w:val="20"/>
                <w:vertAlign w:val="superscript"/>
              </w:rPr>
              <w:t>*</w:t>
            </w:r>
          </w:p>
        </w:tc>
      </w:tr>
      <w:tr w:rsidR="004167B4" w14:paraId="6AF1E8BD" w14:textId="77777777" w:rsidTr="006772F3">
        <w:tc>
          <w:tcPr>
            <w:tcW w:w="1467" w:type="dxa"/>
            <w:vMerge w:val="restart"/>
            <w:tcBorders>
              <w:top w:val="single" w:sz="12" w:space="0" w:color="auto"/>
            </w:tcBorders>
            <w:vAlign w:val="center"/>
          </w:tcPr>
          <w:p w14:paraId="2BAA5B34" w14:textId="77777777" w:rsidR="004167B4" w:rsidRPr="006860C7" w:rsidRDefault="004167B4" w:rsidP="006772F3">
            <w:pPr>
              <w:jc w:val="center"/>
              <w:rPr>
                <w:rFonts w:ascii="Aptos" w:hAnsi="Aptos"/>
                <w:sz w:val="20"/>
                <w:szCs w:val="20"/>
              </w:rPr>
            </w:pPr>
            <w:r>
              <w:rPr>
                <w:rFonts w:ascii="Aptos" w:hAnsi="Aptos"/>
                <w:b/>
                <w:bCs/>
                <w:sz w:val="20"/>
                <w:szCs w:val="20"/>
              </w:rPr>
              <w:t xml:space="preserve">Sertraline </w:t>
            </w:r>
          </w:p>
        </w:tc>
        <w:tc>
          <w:tcPr>
            <w:tcW w:w="1077" w:type="dxa"/>
            <w:tcBorders>
              <w:top w:val="single" w:sz="12" w:space="0" w:color="auto"/>
            </w:tcBorders>
            <w:vAlign w:val="center"/>
          </w:tcPr>
          <w:p w14:paraId="4179A51E"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12" w:space="0" w:color="auto"/>
            </w:tcBorders>
          </w:tcPr>
          <w:p w14:paraId="72C057D2" w14:textId="77777777" w:rsidR="004167B4" w:rsidRPr="008F641D" w:rsidRDefault="004167B4" w:rsidP="006772F3">
            <w:pPr>
              <w:jc w:val="center"/>
              <w:rPr>
                <w:rFonts w:ascii="Aptos" w:hAnsi="Aptos"/>
                <w:sz w:val="20"/>
                <w:szCs w:val="20"/>
              </w:rPr>
            </w:pPr>
            <w:r>
              <w:rPr>
                <w:rFonts w:ascii="Aptos" w:hAnsi="Aptos"/>
                <w:sz w:val="20"/>
                <w:szCs w:val="20"/>
              </w:rPr>
              <w:t xml:space="preserve">6.9 </w:t>
            </w:r>
            <w:r w:rsidRPr="005B2A89">
              <w:rPr>
                <w:rFonts w:ascii="Aptos" w:hAnsi="Aptos"/>
                <w:sz w:val="20"/>
                <w:szCs w:val="20"/>
              </w:rPr>
              <w:sym w:font="Symbol" w:char="F0B1"/>
            </w:r>
            <w:r>
              <w:rPr>
                <w:rFonts w:ascii="Aptos" w:hAnsi="Aptos"/>
                <w:sz w:val="20"/>
                <w:szCs w:val="20"/>
              </w:rPr>
              <w:t xml:space="preserve"> 0.2</w:t>
            </w:r>
          </w:p>
        </w:tc>
        <w:tc>
          <w:tcPr>
            <w:tcW w:w="1075" w:type="dxa"/>
            <w:tcBorders>
              <w:top w:val="single" w:sz="12" w:space="0" w:color="auto"/>
            </w:tcBorders>
            <w:vAlign w:val="center"/>
          </w:tcPr>
          <w:p w14:paraId="57F61105" w14:textId="77777777" w:rsidR="004167B4" w:rsidRPr="008F641D" w:rsidRDefault="004167B4" w:rsidP="006772F3">
            <w:pPr>
              <w:jc w:val="center"/>
              <w:rPr>
                <w:rFonts w:ascii="Aptos" w:hAnsi="Aptos"/>
                <w:sz w:val="20"/>
                <w:szCs w:val="20"/>
              </w:rPr>
            </w:pPr>
            <w:r>
              <w:rPr>
                <w:rFonts w:ascii="Aptos" w:hAnsi="Aptos"/>
                <w:sz w:val="20"/>
                <w:szCs w:val="20"/>
              </w:rPr>
              <w:t>7.1</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3</w:t>
            </w:r>
          </w:p>
        </w:tc>
        <w:tc>
          <w:tcPr>
            <w:tcW w:w="1082" w:type="dxa"/>
            <w:tcBorders>
              <w:top w:val="single" w:sz="12" w:space="0" w:color="auto"/>
            </w:tcBorders>
          </w:tcPr>
          <w:p w14:paraId="15F7BEB7" w14:textId="77777777" w:rsidR="004167B4" w:rsidRPr="008F641D" w:rsidRDefault="004167B4" w:rsidP="006772F3">
            <w:pPr>
              <w:jc w:val="center"/>
              <w:rPr>
                <w:rFonts w:ascii="Aptos" w:hAnsi="Aptos"/>
                <w:sz w:val="20"/>
                <w:szCs w:val="20"/>
              </w:rPr>
            </w:pPr>
            <w:r>
              <w:rPr>
                <w:rFonts w:ascii="Aptos" w:hAnsi="Aptos"/>
                <w:sz w:val="20"/>
                <w:szCs w:val="20"/>
              </w:rPr>
              <w:t xml:space="preserve">1.9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5C5C3A69" w14:textId="77777777" w:rsidR="004167B4" w:rsidRPr="008F641D" w:rsidRDefault="004167B4" w:rsidP="006772F3">
            <w:pPr>
              <w:jc w:val="center"/>
              <w:rPr>
                <w:rFonts w:ascii="Aptos" w:hAnsi="Aptos"/>
                <w:sz w:val="20"/>
                <w:szCs w:val="20"/>
              </w:rPr>
            </w:pPr>
            <w:r w:rsidRPr="005614B7">
              <w:rPr>
                <w:rFonts w:ascii="Aptos" w:hAnsi="Aptos"/>
                <w:sz w:val="20"/>
                <w:szCs w:val="20"/>
              </w:rPr>
              <w:t>1.</w:t>
            </w:r>
            <w:r>
              <w:rPr>
                <w:rFonts w:ascii="Aptos" w:hAnsi="Aptos"/>
                <w:sz w:val="20"/>
                <w:szCs w:val="20"/>
              </w:rPr>
              <w:t>4</w:t>
            </w:r>
            <w:r w:rsidRPr="005614B7">
              <w:rPr>
                <w:rFonts w:ascii="Aptos" w:hAnsi="Aptos"/>
                <w:sz w:val="20"/>
                <w:szCs w:val="20"/>
              </w:rPr>
              <w:t xml:space="preserve"> </w:t>
            </w:r>
            <w:r w:rsidRPr="005614B7">
              <w:rPr>
                <w:rFonts w:ascii="Aptos" w:hAnsi="Aptos"/>
                <w:sz w:val="20"/>
                <w:szCs w:val="20"/>
              </w:rPr>
              <w:sym w:font="Symbol" w:char="F0B1"/>
            </w:r>
            <w:r w:rsidRPr="005614B7">
              <w:rPr>
                <w:rFonts w:ascii="Aptos" w:hAnsi="Aptos"/>
                <w:sz w:val="20"/>
                <w:szCs w:val="20"/>
              </w:rPr>
              <w:t xml:space="preserve"> 0.1</w:t>
            </w:r>
          </w:p>
        </w:tc>
        <w:tc>
          <w:tcPr>
            <w:tcW w:w="1082" w:type="dxa"/>
            <w:tcBorders>
              <w:top w:val="single" w:sz="12" w:space="0" w:color="auto"/>
            </w:tcBorders>
          </w:tcPr>
          <w:p w14:paraId="5939B65E" w14:textId="77777777" w:rsidR="004167B4" w:rsidRPr="008F641D" w:rsidRDefault="004167B4" w:rsidP="006772F3">
            <w:pPr>
              <w:jc w:val="center"/>
              <w:rPr>
                <w:rFonts w:ascii="Aptos" w:hAnsi="Aptos"/>
                <w:sz w:val="20"/>
                <w:szCs w:val="20"/>
              </w:rPr>
            </w:pPr>
            <w:r>
              <w:rPr>
                <w:rFonts w:ascii="Aptos" w:hAnsi="Aptos"/>
                <w:sz w:val="20"/>
                <w:szCs w:val="20"/>
              </w:rPr>
              <w:t xml:space="preserve">0.1 </w:t>
            </w:r>
            <w:r w:rsidRPr="005B2A89">
              <w:rPr>
                <w:rFonts w:ascii="Aptos" w:hAnsi="Aptos"/>
                <w:sz w:val="20"/>
                <w:szCs w:val="20"/>
              </w:rPr>
              <w:sym w:font="Symbol" w:char="F0B1"/>
            </w:r>
            <w:r>
              <w:rPr>
                <w:rFonts w:ascii="Aptos" w:hAnsi="Aptos"/>
                <w:sz w:val="20"/>
                <w:szCs w:val="20"/>
              </w:rPr>
              <w:t xml:space="preserve"> 0.2</w:t>
            </w:r>
          </w:p>
        </w:tc>
        <w:tc>
          <w:tcPr>
            <w:tcW w:w="1075" w:type="dxa"/>
            <w:tcBorders>
              <w:top w:val="single" w:sz="12" w:space="0" w:color="auto"/>
            </w:tcBorders>
          </w:tcPr>
          <w:p w14:paraId="16162764" w14:textId="77777777" w:rsidR="004167B4" w:rsidRPr="008F641D" w:rsidRDefault="004167B4" w:rsidP="006772F3">
            <w:pPr>
              <w:jc w:val="center"/>
              <w:rPr>
                <w:rFonts w:ascii="Aptos" w:hAnsi="Aptos"/>
                <w:sz w:val="20"/>
                <w:szCs w:val="20"/>
              </w:rPr>
            </w:pPr>
            <w:r>
              <w:rPr>
                <w:rFonts w:ascii="Aptos" w:hAnsi="Aptos"/>
                <w:sz w:val="20"/>
                <w:szCs w:val="20"/>
              </w:rPr>
              <w:t>0</w:t>
            </w:r>
            <w:r w:rsidRPr="00A45ECF">
              <w:rPr>
                <w:rFonts w:ascii="Aptos" w:hAnsi="Aptos"/>
                <w:sz w:val="20"/>
                <w:szCs w:val="20"/>
              </w:rPr>
              <w:t xml:space="preserve">.2 </w:t>
            </w:r>
            <w:r w:rsidRPr="00A45ECF">
              <w:rPr>
                <w:rFonts w:ascii="Aptos" w:hAnsi="Aptos"/>
                <w:sz w:val="20"/>
                <w:szCs w:val="20"/>
              </w:rPr>
              <w:sym w:font="Symbol" w:char="F0B1"/>
            </w:r>
            <w:r w:rsidRPr="00A45ECF">
              <w:rPr>
                <w:rFonts w:ascii="Aptos" w:hAnsi="Aptos"/>
                <w:sz w:val="20"/>
                <w:szCs w:val="20"/>
              </w:rPr>
              <w:t xml:space="preserve"> 0.</w:t>
            </w:r>
            <w:r>
              <w:rPr>
                <w:rFonts w:ascii="Aptos" w:hAnsi="Aptos"/>
                <w:sz w:val="20"/>
                <w:szCs w:val="20"/>
              </w:rPr>
              <w:t>1</w:t>
            </w:r>
          </w:p>
        </w:tc>
      </w:tr>
      <w:tr w:rsidR="004167B4" w14:paraId="6D2D0BB0" w14:textId="77777777" w:rsidTr="006772F3">
        <w:tc>
          <w:tcPr>
            <w:tcW w:w="1467" w:type="dxa"/>
            <w:vMerge/>
            <w:tcBorders>
              <w:top w:val="single" w:sz="12" w:space="0" w:color="auto"/>
            </w:tcBorders>
            <w:vAlign w:val="center"/>
          </w:tcPr>
          <w:p w14:paraId="5D7A8A74" w14:textId="77777777" w:rsidR="004167B4" w:rsidRDefault="004167B4" w:rsidP="006772F3">
            <w:pPr>
              <w:jc w:val="center"/>
              <w:rPr>
                <w:rFonts w:ascii="Aptos" w:hAnsi="Aptos"/>
                <w:b/>
                <w:bCs/>
                <w:sz w:val="20"/>
                <w:szCs w:val="20"/>
              </w:rPr>
            </w:pPr>
          </w:p>
        </w:tc>
        <w:tc>
          <w:tcPr>
            <w:tcW w:w="1077" w:type="dxa"/>
            <w:tcBorders>
              <w:top w:val="single" w:sz="12" w:space="0" w:color="auto"/>
            </w:tcBorders>
            <w:vAlign w:val="center"/>
          </w:tcPr>
          <w:p w14:paraId="411E5E48" w14:textId="77777777" w:rsidR="004167B4" w:rsidRDefault="004167B4" w:rsidP="006772F3">
            <w:pPr>
              <w:jc w:val="center"/>
              <w:rPr>
                <w:rFonts w:ascii="Aptos" w:hAnsi="Aptos"/>
                <w:sz w:val="20"/>
                <w:szCs w:val="20"/>
              </w:rPr>
            </w:pPr>
            <w:r>
              <w:rPr>
                <w:rFonts w:ascii="Aptos" w:hAnsi="Aptos"/>
                <w:sz w:val="20"/>
                <w:szCs w:val="20"/>
              </w:rPr>
              <w:t>1.0</w:t>
            </w:r>
          </w:p>
        </w:tc>
        <w:tc>
          <w:tcPr>
            <w:tcW w:w="1083" w:type="dxa"/>
            <w:tcBorders>
              <w:top w:val="single" w:sz="12" w:space="0" w:color="auto"/>
            </w:tcBorders>
          </w:tcPr>
          <w:p w14:paraId="4513B757" w14:textId="77777777" w:rsidR="004167B4" w:rsidRPr="008F641D" w:rsidRDefault="004167B4" w:rsidP="006772F3">
            <w:pPr>
              <w:jc w:val="center"/>
              <w:rPr>
                <w:rFonts w:ascii="Aptos" w:hAnsi="Aptos"/>
                <w:sz w:val="20"/>
                <w:szCs w:val="20"/>
              </w:rPr>
            </w:pPr>
            <w:r>
              <w:rPr>
                <w:rFonts w:ascii="Aptos" w:hAnsi="Aptos"/>
                <w:sz w:val="20"/>
                <w:szCs w:val="20"/>
              </w:rPr>
              <w:t xml:space="preserve">6.8 </w:t>
            </w:r>
            <w:r w:rsidRPr="005B2A89">
              <w:rPr>
                <w:rFonts w:ascii="Aptos" w:hAnsi="Aptos"/>
                <w:sz w:val="20"/>
                <w:szCs w:val="20"/>
              </w:rPr>
              <w:sym w:font="Symbol" w:char="F0B1"/>
            </w:r>
            <w:r>
              <w:rPr>
                <w:rFonts w:ascii="Aptos" w:hAnsi="Aptos"/>
                <w:sz w:val="20"/>
                <w:szCs w:val="20"/>
              </w:rPr>
              <w:t xml:space="preserve"> 0.3</w:t>
            </w:r>
          </w:p>
        </w:tc>
        <w:tc>
          <w:tcPr>
            <w:tcW w:w="1075" w:type="dxa"/>
            <w:tcBorders>
              <w:top w:val="single" w:sz="12" w:space="0" w:color="auto"/>
            </w:tcBorders>
          </w:tcPr>
          <w:p w14:paraId="206D4D83" w14:textId="77777777" w:rsidR="004167B4" w:rsidRDefault="004167B4" w:rsidP="006772F3">
            <w:pPr>
              <w:jc w:val="center"/>
              <w:rPr>
                <w:rFonts w:ascii="Aptos" w:hAnsi="Aptos"/>
                <w:sz w:val="20"/>
                <w:szCs w:val="20"/>
              </w:rPr>
            </w:pPr>
            <w:r>
              <w:rPr>
                <w:rFonts w:ascii="Aptos" w:hAnsi="Aptos"/>
                <w:sz w:val="20"/>
                <w:szCs w:val="20"/>
              </w:rPr>
              <w:t>7.5</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Borders>
              <w:top w:val="single" w:sz="12" w:space="0" w:color="auto"/>
            </w:tcBorders>
          </w:tcPr>
          <w:p w14:paraId="1C436A51" w14:textId="77777777" w:rsidR="004167B4" w:rsidRPr="008F641D" w:rsidRDefault="004167B4" w:rsidP="006772F3">
            <w:pPr>
              <w:jc w:val="center"/>
              <w:rPr>
                <w:rFonts w:ascii="Aptos" w:hAnsi="Aptos"/>
                <w:sz w:val="20"/>
                <w:szCs w:val="20"/>
              </w:rPr>
            </w:pPr>
            <w:r>
              <w:rPr>
                <w:rFonts w:ascii="Aptos" w:hAnsi="Aptos"/>
                <w:sz w:val="20"/>
                <w:szCs w:val="20"/>
              </w:rPr>
              <w:t xml:space="preserve">1.6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61526317" w14:textId="77777777" w:rsidR="004167B4" w:rsidRPr="00A45ECF" w:rsidRDefault="004167B4" w:rsidP="006772F3">
            <w:pPr>
              <w:jc w:val="center"/>
              <w:rPr>
                <w:rFonts w:ascii="Aptos" w:hAnsi="Aptos"/>
                <w:sz w:val="20"/>
                <w:szCs w:val="20"/>
              </w:rPr>
            </w:pPr>
            <w:r w:rsidRPr="003354C4">
              <w:rPr>
                <w:rFonts w:ascii="Aptos" w:hAnsi="Aptos"/>
                <w:sz w:val="20"/>
                <w:szCs w:val="20"/>
              </w:rPr>
              <w:t xml:space="preserve">1.4 </w:t>
            </w:r>
            <w:r w:rsidRPr="003354C4">
              <w:rPr>
                <w:rFonts w:ascii="Aptos" w:hAnsi="Aptos"/>
                <w:sz w:val="20"/>
                <w:szCs w:val="20"/>
              </w:rPr>
              <w:sym w:font="Symbol" w:char="F0B1"/>
            </w:r>
            <w:r w:rsidRPr="003354C4">
              <w:rPr>
                <w:rFonts w:ascii="Aptos" w:hAnsi="Aptos"/>
                <w:sz w:val="20"/>
                <w:szCs w:val="20"/>
              </w:rPr>
              <w:t xml:space="preserve"> 0.1</w:t>
            </w:r>
          </w:p>
        </w:tc>
        <w:tc>
          <w:tcPr>
            <w:tcW w:w="1082" w:type="dxa"/>
            <w:tcBorders>
              <w:top w:val="single" w:sz="12" w:space="0" w:color="auto"/>
            </w:tcBorders>
          </w:tcPr>
          <w:p w14:paraId="30B05601" w14:textId="77777777" w:rsidR="004167B4" w:rsidRPr="008F641D" w:rsidRDefault="004167B4" w:rsidP="006772F3">
            <w:pPr>
              <w:jc w:val="center"/>
              <w:rPr>
                <w:rFonts w:ascii="Aptos" w:hAnsi="Aptos"/>
                <w:sz w:val="20"/>
                <w:szCs w:val="20"/>
              </w:rPr>
            </w:pPr>
            <w:r>
              <w:rPr>
                <w:rFonts w:ascii="Aptos" w:hAnsi="Aptos"/>
                <w:sz w:val="20"/>
                <w:szCs w:val="20"/>
              </w:rPr>
              <w:t xml:space="preserve">0.3 </w:t>
            </w:r>
            <w:r w:rsidRPr="005B2A89">
              <w:rPr>
                <w:rFonts w:ascii="Aptos" w:hAnsi="Aptos"/>
                <w:sz w:val="20"/>
                <w:szCs w:val="20"/>
              </w:rPr>
              <w:sym w:font="Symbol" w:char="F0B1"/>
            </w:r>
            <w:r>
              <w:rPr>
                <w:rFonts w:ascii="Aptos" w:hAnsi="Aptos"/>
                <w:sz w:val="20"/>
                <w:szCs w:val="20"/>
              </w:rPr>
              <w:t xml:space="preserve"> 0.2</w:t>
            </w:r>
          </w:p>
        </w:tc>
        <w:tc>
          <w:tcPr>
            <w:tcW w:w="1075" w:type="dxa"/>
            <w:tcBorders>
              <w:top w:val="single" w:sz="12" w:space="0" w:color="auto"/>
            </w:tcBorders>
          </w:tcPr>
          <w:p w14:paraId="77E0265F" w14:textId="77777777" w:rsidR="004167B4" w:rsidRDefault="004167B4" w:rsidP="006772F3">
            <w:pPr>
              <w:jc w:val="center"/>
              <w:rPr>
                <w:rFonts w:ascii="Aptos" w:hAnsi="Aptos"/>
                <w:sz w:val="20"/>
                <w:szCs w:val="20"/>
              </w:rPr>
            </w:pPr>
            <w:r>
              <w:rPr>
                <w:rFonts w:ascii="Aptos" w:hAnsi="Aptos"/>
                <w:sz w:val="20"/>
                <w:szCs w:val="20"/>
              </w:rPr>
              <w:t>0.1</w:t>
            </w:r>
            <w:r w:rsidRPr="00A45ECF">
              <w:rPr>
                <w:rFonts w:ascii="Aptos" w:hAnsi="Aptos"/>
                <w:sz w:val="20"/>
                <w:szCs w:val="20"/>
              </w:rPr>
              <w:t xml:space="preserve"> </w:t>
            </w:r>
            <w:r w:rsidRPr="00A45ECF">
              <w:rPr>
                <w:rFonts w:ascii="Aptos" w:hAnsi="Aptos"/>
                <w:sz w:val="20"/>
                <w:szCs w:val="20"/>
              </w:rPr>
              <w:sym w:font="Symbol" w:char="F0B1"/>
            </w:r>
            <w:r w:rsidRPr="00A45ECF">
              <w:rPr>
                <w:rFonts w:ascii="Aptos" w:hAnsi="Aptos"/>
                <w:sz w:val="20"/>
                <w:szCs w:val="20"/>
              </w:rPr>
              <w:t xml:space="preserve"> 0.</w:t>
            </w:r>
            <w:r>
              <w:rPr>
                <w:rFonts w:ascii="Aptos" w:hAnsi="Aptos"/>
                <w:sz w:val="20"/>
                <w:szCs w:val="20"/>
              </w:rPr>
              <w:t>1</w:t>
            </w:r>
          </w:p>
        </w:tc>
      </w:tr>
      <w:tr w:rsidR="004167B4" w14:paraId="0F19B535" w14:textId="77777777" w:rsidTr="006772F3">
        <w:tc>
          <w:tcPr>
            <w:tcW w:w="1467" w:type="dxa"/>
            <w:vMerge/>
            <w:tcBorders>
              <w:top w:val="single" w:sz="12" w:space="0" w:color="auto"/>
            </w:tcBorders>
            <w:vAlign w:val="center"/>
          </w:tcPr>
          <w:p w14:paraId="74263E78" w14:textId="77777777" w:rsidR="004167B4" w:rsidRDefault="004167B4" w:rsidP="006772F3">
            <w:pPr>
              <w:jc w:val="center"/>
              <w:rPr>
                <w:rFonts w:ascii="Aptos" w:hAnsi="Aptos"/>
                <w:b/>
                <w:bCs/>
                <w:sz w:val="20"/>
                <w:szCs w:val="20"/>
              </w:rPr>
            </w:pPr>
          </w:p>
        </w:tc>
        <w:tc>
          <w:tcPr>
            <w:tcW w:w="1077" w:type="dxa"/>
            <w:tcBorders>
              <w:top w:val="single" w:sz="12" w:space="0" w:color="auto"/>
            </w:tcBorders>
            <w:vAlign w:val="center"/>
          </w:tcPr>
          <w:p w14:paraId="7A377235" w14:textId="77777777" w:rsidR="004167B4" w:rsidRDefault="004167B4" w:rsidP="006772F3">
            <w:pPr>
              <w:jc w:val="center"/>
              <w:rPr>
                <w:rFonts w:ascii="Aptos" w:hAnsi="Aptos"/>
                <w:sz w:val="20"/>
                <w:szCs w:val="20"/>
              </w:rPr>
            </w:pPr>
            <w:r>
              <w:rPr>
                <w:rFonts w:ascii="Aptos" w:hAnsi="Aptos"/>
                <w:sz w:val="20"/>
                <w:szCs w:val="20"/>
              </w:rPr>
              <w:t>3.0</w:t>
            </w:r>
          </w:p>
        </w:tc>
        <w:tc>
          <w:tcPr>
            <w:tcW w:w="1083" w:type="dxa"/>
            <w:tcBorders>
              <w:top w:val="single" w:sz="12" w:space="0" w:color="auto"/>
            </w:tcBorders>
          </w:tcPr>
          <w:p w14:paraId="3C255BC2" w14:textId="77777777" w:rsidR="004167B4" w:rsidRPr="008F641D" w:rsidRDefault="004167B4" w:rsidP="006772F3">
            <w:pPr>
              <w:jc w:val="center"/>
              <w:rPr>
                <w:rFonts w:ascii="Aptos" w:hAnsi="Aptos"/>
                <w:sz w:val="20"/>
                <w:szCs w:val="20"/>
              </w:rPr>
            </w:pPr>
            <w:r>
              <w:rPr>
                <w:rFonts w:ascii="Aptos" w:hAnsi="Aptos"/>
                <w:sz w:val="20"/>
                <w:szCs w:val="20"/>
              </w:rPr>
              <w:t xml:space="preserve">6.8 </w:t>
            </w:r>
            <w:r w:rsidRPr="005B2A89">
              <w:rPr>
                <w:rFonts w:ascii="Aptos" w:hAnsi="Aptos"/>
                <w:sz w:val="20"/>
                <w:szCs w:val="20"/>
              </w:rPr>
              <w:sym w:font="Symbol" w:char="F0B1"/>
            </w:r>
            <w:r>
              <w:rPr>
                <w:rFonts w:ascii="Aptos" w:hAnsi="Aptos"/>
                <w:sz w:val="20"/>
                <w:szCs w:val="20"/>
              </w:rPr>
              <w:t xml:space="preserve"> 0.2</w:t>
            </w:r>
          </w:p>
        </w:tc>
        <w:tc>
          <w:tcPr>
            <w:tcW w:w="1075" w:type="dxa"/>
            <w:tcBorders>
              <w:top w:val="single" w:sz="12" w:space="0" w:color="auto"/>
            </w:tcBorders>
          </w:tcPr>
          <w:p w14:paraId="003DE8BD" w14:textId="77777777" w:rsidR="004167B4" w:rsidRDefault="004167B4" w:rsidP="006772F3">
            <w:pPr>
              <w:jc w:val="center"/>
              <w:rPr>
                <w:rFonts w:ascii="Aptos" w:hAnsi="Aptos"/>
                <w:sz w:val="20"/>
                <w:szCs w:val="20"/>
              </w:rPr>
            </w:pPr>
            <w:r>
              <w:rPr>
                <w:rFonts w:ascii="Aptos" w:hAnsi="Aptos"/>
                <w:sz w:val="20"/>
                <w:szCs w:val="20"/>
              </w:rPr>
              <w:t>6.9</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3</w:t>
            </w:r>
          </w:p>
        </w:tc>
        <w:tc>
          <w:tcPr>
            <w:tcW w:w="1082" w:type="dxa"/>
            <w:tcBorders>
              <w:top w:val="single" w:sz="12" w:space="0" w:color="auto"/>
            </w:tcBorders>
          </w:tcPr>
          <w:p w14:paraId="6216442B" w14:textId="77777777" w:rsidR="004167B4" w:rsidRPr="008F641D" w:rsidRDefault="004167B4" w:rsidP="006772F3">
            <w:pPr>
              <w:jc w:val="center"/>
              <w:rPr>
                <w:rFonts w:ascii="Aptos" w:hAnsi="Aptos"/>
                <w:sz w:val="20"/>
                <w:szCs w:val="20"/>
              </w:rPr>
            </w:pPr>
            <w:r>
              <w:rPr>
                <w:rFonts w:ascii="Aptos" w:hAnsi="Aptos"/>
                <w:sz w:val="20"/>
                <w:szCs w:val="20"/>
              </w:rPr>
              <w:t xml:space="preserve">1.8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0B421798" w14:textId="77777777" w:rsidR="004167B4" w:rsidRPr="00A45ECF" w:rsidRDefault="004167B4" w:rsidP="006772F3">
            <w:pPr>
              <w:jc w:val="center"/>
              <w:rPr>
                <w:rFonts w:ascii="Aptos" w:hAnsi="Aptos"/>
                <w:sz w:val="20"/>
                <w:szCs w:val="20"/>
              </w:rPr>
            </w:pPr>
            <w:r w:rsidRPr="003354C4">
              <w:rPr>
                <w:rFonts w:ascii="Aptos" w:hAnsi="Aptos"/>
                <w:sz w:val="20"/>
                <w:szCs w:val="20"/>
              </w:rPr>
              <w:t xml:space="preserve">1.4 </w:t>
            </w:r>
            <w:r w:rsidRPr="003354C4">
              <w:rPr>
                <w:rFonts w:ascii="Aptos" w:hAnsi="Aptos"/>
                <w:sz w:val="20"/>
                <w:szCs w:val="20"/>
              </w:rPr>
              <w:sym w:font="Symbol" w:char="F0B1"/>
            </w:r>
            <w:r w:rsidRPr="003354C4">
              <w:rPr>
                <w:rFonts w:ascii="Aptos" w:hAnsi="Aptos"/>
                <w:sz w:val="20"/>
                <w:szCs w:val="20"/>
              </w:rPr>
              <w:t xml:space="preserve"> 0.1</w:t>
            </w:r>
          </w:p>
        </w:tc>
        <w:tc>
          <w:tcPr>
            <w:tcW w:w="1082" w:type="dxa"/>
            <w:tcBorders>
              <w:top w:val="single" w:sz="12" w:space="0" w:color="auto"/>
            </w:tcBorders>
          </w:tcPr>
          <w:p w14:paraId="018FC849" w14:textId="77777777" w:rsidR="004167B4" w:rsidRPr="008F641D" w:rsidRDefault="004167B4" w:rsidP="006772F3">
            <w:pPr>
              <w:jc w:val="center"/>
              <w:rPr>
                <w:rFonts w:ascii="Aptos" w:hAnsi="Aptos"/>
                <w:sz w:val="20"/>
                <w:szCs w:val="20"/>
              </w:rPr>
            </w:pPr>
            <w:r>
              <w:rPr>
                <w:rFonts w:ascii="Aptos" w:hAnsi="Aptos"/>
                <w:sz w:val="20"/>
                <w:szCs w:val="20"/>
              </w:rPr>
              <w:t xml:space="preserve">0.2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0403567D" w14:textId="77777777" w:rsidR="004167B4" w:rsidRDefault="004167B4" w:rsidP="006772F3">
            <w:pPr>
              <w:jc w:val="center"/>
              <w:rPr>
                <w:rFonts w:ascii="Aptos" w:hAnsi="Aptos"/>
                <w:sz w:val="20"/>
                <w:szCs w:val="20"/>
              </w:rPr>
            </w:pPr>
            <w:r w:rsidRPr="007C4A49">
              <w:rPr>
                <w:rFonts w:ascii="Aptos" w:hAnsi="Aptos"/>
                <w:sz w:val="20"/>
                <w:szCs w:val="20"/>
              </w:rPr>
              <w:t>0.</w:t>
            </w:r>
            <w:r>
              <w:rPr>
                <w:rFonts w:ascii="Aptos" w:hAnsi="Aptos"/>
                <w:sz w:val="20"/>
                <w:szCs w:val="20"/>
              </w:rPr>
              <w:t>3</w:t>
            </w:r>
            <w:r w:rsidRPr="007C4A49">
              <w:rPr>
                <w:rFonts w:ascii="Aptos" w:hAnsi="Aptos"/>
                <w:sz w:val="20"/>
                <w:szCs w:val="20"/>
              </w:rPr>
              <w:t xml:space="preserve"> </w:t>
            </w:r>
            <w:r w:rsidRPr="007C4A49">
              <w:rPr>
                <w:rFonts w:ascii="Aptos" w:hAnsi="Aptos"/>
                <w:sz w:val="20"/>
                <w:szCs w:val="20"/>
              </w:rPr>
              <w:sym w:font="Symbol" w:char="F0B1"/>
            </w:r>
            <w:r w:rsidRPr="007C4A49">
              <w:rPr>
                <w:rFonts w:ascii="Aptos" w:hAnsi="Aptos"/>
                <w:sz w:val="20"/>
                <w:szCs w:val="20"/>
              </w:rPr>
              <w:t xml:space="preserve"> 0.1</w:t>
            </w:r>
          </w:p>
        </w:tc>
      </w:tr>
      <w:tr w:rsidR="004167B4" w14:paraId="54DB5A54" w14:textId="77777777" w:rsidTr="006772F3">
        <w:tc>
          <w:tcPr>
            <w:tcW w:w="1467" w:type="dxa"/>
            <w:vMerge/>
            <w:tcBorders>
              <w:top w:val="single" w:sz="12" w:space="0" w:color="auto"/>
            </w:tcBorders>
            <w:vAlign w:val="center"/>
          </w:tcPr>
          <w:p w14:paraId="68496F48" w14:textId="77777777" w:rsidR="004167B4" w:rsidRDefault="004167B4" w:rsidP="006772F3">
            <w:pPr>
              <w:jc w:val="center"/>
              <w:rPr>
                <w:rFonts w:ascii="Aptos" w:hAnsi="Aptos"/>
                <w:b/>
                <w:bCs/>
                <w:sz w:val="20"/>
                <w:szCs w:val="20"/>
              </w:rPr>
            </w:pPr>
          </w:p>
        </w:tc>
        <w:tc>
          <w:tcPr>
            <w:tcW w:w="1077" w:type="dxa"/>
            <w:tcBorders>
              <w:top w:val="single" w:sz="12" w:space="0" w:color="auto"/>
            </w:tcBorders>
            <w:vAlign w:val="center"/>
          </w:tcPr>
          <w:p w14:paraId="643F081D" w14:textId="77777777" w:rsidR="004167B4" w:rsidRDefault="004167B4" w:rsidP="006772F3">
            <w:pPr>
              <w:jc w:val="center"/>
              <w:rPr>
                <w:rFonts w:ascii="Aptos" w:hAnsi="Aptos"/>
                <w:sz w:val="20"/>
                <w:szCs w:val="20"/>
              </w:rPr>
            </w:pPr>
            <w:r>
              <w:rPr>
                <w:rFonts w:ascii="Aptos" w:hAnsi="Aptos"/>
                <w:sz w:val="20"/>
                <w:szCs w:val="20"/>
              </w:rPr>
              <w:t>10.0</w:t>
            </w:r>
          </w:p>
        </w:tc>
        <w:tc>
          <w:tcPr>
            <w:tcW w:w="1083" w:type="dxa"/>
            <w:tcBorders>
              <w:top w:val="single" w:sz="12" w:space="0" w:color="auto"/>
            </w:tcBorders>
          </w:tcPr>
          <w:p w14:paraId="612738CB" w14:textId="77777777" w:rsidR="004167B4" w:rsidRPr="008F641D" w:rsidRDefault="004167B4" w:rsidP="006772F3">
            <w:pPr>
              <w:jc w:val="center"/>
              <w:rPr>
                <w:rFonts w:ascii="Aptos" w:hAnsi="Aptos"/>
                <w:sz w:val="20"/>
                <w:szCs w:val="20"/>
              </w:rPr>
            </w:pPr>
            <w:r>
              <w:rPr>
                <w:rFonts w:ascii="Aptos" w:hAnsi="Aptos"/>
                <w:sz w:val="20"/>
                <w:szCs w:val="20"/>
              </w:rPr>
              <w:t xml:space="preserve">6.9 </w:t>
            </w:r>
            <w:r w:rsidRPr="005B2A89">
              <w:rPr>
                <w:rFonts w:ascii="Aptos" w:hAnsi="Aptos"/>
                <w:sz w:val="20"/>
                <w:szCs w:val="20"/>
              </w:rPr>
              <w:sym w:font="Symbol" w:char="F0B1"/>
            </w:r>
            <w:r>
              <w:rPr>
                <w:rFonts w:ascii="Aptos" w:hAnsi="Aptos"/>
                <w:sz w:val="20"/>
                <w:szCs w:val="20"/>
              </w:rPr>
              <w:t xml:space="preserve"> 0.3</w:t>
            </w:r>
          </w:p>
        </w:tc>
        <w:tc>
          <w:tcPr>
            <w:tcW w:w="1075" w:type="dxa"/>
            <w:tcBorders>
              <w:top w:val="single" w:sz="12" w:space="0" w:color="auto"/>
            </w:tcBorders>
          </w:tcPr>
          <w:p w14:paraId="38BAB20B" w14:textId="77777777" w:rsidR="004167B4" w:rsidRDefault="004167B4" w:rsidP="006772F3">
            <w:pPr>
              <w:jc w:val="center"/>
              <w:rPr>
                <w:rFonts w:ascii="Aptos" w:hAnsi="Aptos"/>
                <w:sz w:val="20"/>
                <w:szCs w:val="20"/>
              </w:rPr>
            </w:pPr>
            <w:r>
              <w:rPr>
                <w:rFonts w:ascii="Aptos" w:hAnsi="Aptos"/>
                <w:sz w:val="20"/>
                <w:szCs w:val="20"/>
              </w:rPr>
              <w:t>6.9</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Borders>
              <w:top w:val="single" w:sz="12" w:space="0" w:color="auto"/>
            </w:tcBorders>
          </w:tcPr>
          <w:p w14:paraId="6D4D11DB" w14:textId="77777777" w:rsidR="004167B4" w:rsidRPr="008F641D" w:rsidRDefault="004167B4" w:rsidP="006772F3">
            <w:pPr>
              <w:jc w:val="center"/>
              <w:rPr>
                <w:rFonts w:ascii="Aptos" w:hAnsi="Aptos"/>
                <w:sz w:val="20"/>
                <w:szCs w:val="20"/>
              </w:rPr>
            </w:pPr>
            <w:r>
              <w:rPr>
                <w:rFonts w:ascii="Aptos" w:hAnsi="Aptos"/>
                <w:sz w:val="20"/>
                <w:szCs w:val="20"/>
              </w:rPr>
              <w:t xml:space="preserve">1.5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40B2F1CC" w14:textId="77777777" w:rsidR="004167B4" w:rsidRPr="00A45ECF" w:rsidRDefault="004167B4" w:rsidP="006772F3">
            <w:pPr>
              <w:jc w:val="center"/>
              <w:rPr>
                <w:rFonts w:ascii="Aptos" w:hAnsi="Aptos"/>
                <w:sz w:val="20"/>
                <w:szCs w:val="20"/>
              </w:rPr>
            </w:pPr>
            <w:r w:rsidRPr="003354C4">
              <w:rPr>
                <w:rFonts w:ascii="Aptos" w:hAnsi="Aptos"/>
                <w:sz w:val="20"/>
                <w:szCs w:val="20"/>
              </w:rPr>
              <w:t>1.</w:t>
            </w:r>
            <w:r>
              <w:rPr>
                <w:rFonts w:ascii="Aptos" w:hAnsi="Aptos"/>
                <w:sz w:val="20"/>
                <w:szCs w:val="20"/>
              </w:rPr>
              <w:t>5</w:t>
            </w:r>
            <w:r w:rsidRPr="003354C4">
              <w:rPr>
                <w:rFonts w:ascii="Aptos" w:hAnsi="Aptos"/>
                <w:sz w:val="20"/>
                <w:szCs w:val="20"/>
              </w:rPr>
              <w:t xml:space="preserve"> </w:t>
            </w:r>
            <w:r w:rsidRPr="003354C4">
              <w:rPr>
                <w:rFonts w:ascii="Aptos" w:hAnsi="Aptos"/>
                <w:sz w:val="20"/>
                <w:szCs w:val="20"/>
              </w:rPr>
              <w:sym w:font="Symbol" w:char="F0B1"/>
            </w:r>
            <w:r w:rsidRPr="003354C4">
              <w:rPr>
                <w:rFonts w:ascii="Aptos" w:hAnsi="Aptos"/>
                <w:sz w:val="20"/>
                <w:szCs w:val="20"/>
              </w:rPr>
              <w:t xml:space="preserve"> 0.1</w:t>
            </w:r>
          </w:p>
        </w:tc>
        <w:tc>
          <w:tcPr>
            <w:tcW w:w="1082" w:type="dxa"/>
            <w:tcBorders>
              <w:top w:val="single" w:sz="12" w:space="0" w:color="auto"/>
            </w:tcBorders>
          </w:tcPr>
          <w:p w14:paraId="2BF306E3" w14:textId="77777777" w:rsidR="004167B4" w:rsidRPr="008F641D" w:rsidRDefault="004167B4" w:rsidP="006772F3">
            <w:pPr>
              <w:jc w:val="center"/>
              <w:rPr>
                <w:rFonts w:ascii="Aptos" w:hAnsi="Aptos"/>
                <w:sz w:val="20"/>
                <w:szCs w:val="20"/>
              </w:rPr>
            </w:pPr>
            <w:r>
              <w:rPr>
                <w:rFonts w:ascii="Aptos" w:hAnsi="Aptos"/>
                <w:sz w:val="20"/>
                <w:szCs w:val="20"/>
              </w:rPr>
              <w:t xml:space="preserve">0.2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255BFBE6" w14:textId="77777777" w:rsidR="004167B4" w:rsidRDefault="004167B4" w:rsidP="006772F3">
            <w:pPr>
              <w:jc w:val="center"/>
              <w:rPr>
                <w:rFonts w:ascii="Aptos" w:hAnsi="Aptos"/>
                <w:sz w:val="20"/>
                <w:szCs w:val="20"/>
              </w:rPr>
            </w:pPr>
            <w:r w:rsidRPr="007C4A49">
              <w:rPr>
                <w:rFonts w:ascii="Aptos" w:hAnsi="Aptos"/>
                <w:sz w:val="20"/>
                <w:szCs w:val="20"/>
              </w:rPr>
              <w:t>0.</w:t>
            </w:r>
            <w:r>
              <w:rPr>
                <w:rFonts w:ascii="Aptos" w:hAnsi="Aptos"/>
                <w:sz w:val="20"/>
                <w:szCs w:val="20"/>
              </w:rPr>
              <w:t>4</w:t>
            </w:r>
            <w:r w:rsidRPr="007C4A49">
              <w:rPr>
                <w:rFonts w:ascii="Aptos" w:hAnsi="Aptos"/>
                <w:sz w:val="20"/>
                <w:szCs w:val="20"/>
              </w:rPr>
              <w:sym w:font="Symbol" w:char="F0B1"/>
            </w:r>
            <w:r w:rsidRPr="007C4A49">
              <w:rPr>
                <w:rFonts w:ascii="Aptos" w:hAnsi="Aptos"/>
                <w:sz w:val="20"/>
                <w:szCs w:val="20"/>
              </w:rPr>
              <w:t xml:space="preserve"> 0.</w:t>
            </w:r>
            <w:r>
              <w:rPr>
                <w:rFonts w:ascii="Aptos" w:hAnsi="Aptos"/>
                <w:sz w:val="20"/>
                <w:szCs w:val="20"/>
              </w:rPr>
              <w:t>2</w:t>
            </w:r>
          </w:p>
        </w:tc>
      </w:tr>
    </w:tbl>
    <w:p w14:paraId="7E25360F" w14:textId="77777777" w:rsidR="004167B4" w:rsidRPr="00295992" w:rsidRDefault="004167B4" w:rsidP="004167B4">
      <w:pPr>
        <w:rPr>
          <w:rFonts w:ascii="Times New Roman" w:hAnsi="Times New Roman" w:cs="Times New Roman"/>
          <w:i/>
          <w:iCs/>
          <w:sz w:val="19"/>
          <w:szCs w:val="19"/>
        </w:rPr>
      </w:pPr>
    </w:p>
    <w:p w14:paraId="7497CCB7" w14:textId="77777777" w:rsidR="004167B4" w:rsidRDefault="004167B4" w:rsidP="004167B4">
      <w:pPr>
        <w:rPr>
          <w:rFonts w:ascii="Times New Roman" w:hAnsi="Times New Roman" w:cs="Times New Roman"/>
          <w:i/>
          <w:iCs/>
        </w:rPr>
      </w:pPr>
    </w:p>
    <w:p w14:paraId="7E957EA4" w14:textId="77777777" w:rsidR="004167B4" w:rsidRPr="00295992" w:rsidRDefault="004167B4" w:rsidP="004167B4">
      <w:pPr>
        <w:jc w:val="both"/>
        <w:rPr>
          <w:rFonts w:ascii="Times New Roman" w:hAnsi="Times New Roman" w:cs="Times New Roman"/>
          <w:sz w:val="19"/>
          <w:szCs w:val="19"/>
        </w:rPr>
      </w:pPr>
      <w:r>
        <w:rPr>
          <w:rFonts w:ascii="Times New Roman" w:hAnsi="Times New Roman" w:cs="Times New Roman"/>
          <w:b/>
          <w:bCs/>
          <w:sz w:val="19"/>
          <w:szCs w:val="19"/>
        </w:rPr>
        <w:t>Table S5:</w:t>
      </w:r>
      <w:r>
        <w:rPr>
          <w:rFonts w:ascii="Times New Roman" w:hAnsi="Times New Roman" w:cs="Times New Roman"/>
          <w:sz w:val="19"/>
          <w:szCs w:val="19"/>
        </w:rPr>
        <w:t xml:space="preserve"> Pairing session data for ABT experiments assessing new learning effects. Number of trials to criterion, latency to respond, and number of omitted trials were recorded for each pairing session. Data shown as mean (n=12-16 animals/group</w:t>
      </w:r>
      <w:r w:rsidRPr="00295992">
        <w:rPr>
          <w:rFonts w:ascii="Times New Roman" w:hAnsi="Times New Roman" w:cs="Times New Roman"/>
          <w:sz w:val="19"/>
          <w:szCs w:val="19"/>
        </w:rPr>
        <w:t>) ±</w:t>
      </w:r>
      <w:r>
        <w:rPr>
          <w:rFonts w:ascii="Times New Roman" w:hAnsi="Times New Roman" w:cs="Times New Roman"/>
          <w:sz w:val="19"/>
          <w:szCs w:val="19"/>
        </w:rPr>
        <w:t xml:space="preserve"> SEM averaged from pairing sessions for each group. There were no significant effects of amitriptyline or sertraline during pairing sessions, but 10 mg/kg moclobemide significantly increased latency to respond and number of omitted trials (</w:t>
      </w:r>
      <w:r w:rsidRPr="00295992">
        <w:rPr>
          <w:rFonts w:ascii="Times New Roman" w:hAnsi="Times New Roman" w:cs="Times New Roman"/>
          <w:sz w:val="19"/>
          <w:szCs w:val="19"/>
          <w:vertAlign w:val="superscript"/>
        </w:rPr>
        <w:t>*</w:t>
      </w:r>
      <w:r w:rsidRPr="00295992">
        <w:rPr>
          <w:rFonts w:ascii="Times New Roman" w:hAnsi="Times New Roman" w:cs="Times New Roman"/>
          <w:sz w:val="19"/>
          <w:szCs w:val="19"/>
        </w:rPr>
        <w:t xml:space="preserve">p &lt; </w:t>
      </w:r>
      <w:proofErr w:type="gramStart"/>
      <w:r w:rsidRPr="00295992">
        <w:rPr>
          <w:rFonts w:ascii="Times New Roman" w:hAnsi="Times New Roman" w:cs="Times New Roman"/>
          <w:sz w:val="19"/>
          <w:szCs w:val="19"/>
        </w:rPr>
        <w:t>0.05,</w:t>
      </w:r>
      <w:r w:rsidRPr="00295992">
        <w:rPr>
          <w:rFonts w:ascii="Times New Roman" w:hAnsi="Times New Roman" w:cs="Times New Roman"/>
          <w:sz w:val="19"/>
          <w:szCs w:val="19"/>
          <w:vertAlign w:val="superscript"/>
        </w:rPr>
        <w:t>*</w:t>
      </w:r>
      <w:proofErr w:type="gramEnd"/>
      <w:r w:rsidRPr="00295992">
        <w:rPr>
          <w:rFonts w:ascii="Times New Roman" w:hAnsi="Times New Roman" w:cs="Times New Roman"/>
          <w:sz w:val="19"/>
          <w:szCs w:val="19"/>
          <w:vertAlign w:val="superscript"/>
        </w:rPr>
        <w:t>*</w:t>
      </w:r>
      <w:r w:rsidRPr="00295992">
        <w:rPr>
          <w:rFonts w:ascii="Times New Roman" w:hAnsi="Times New Roman" w:cs="Times New Roman"/>
          <w:sz w:val="19"/>
          <w:szCs w:val="19"/>
        </w:rPr>
        <w:t>p &lt; 0.01</w:t>
      </w:r>
      <w:r>
        <w:rPr>
          <w:rFonts w:ascii="Times New Roman" w:hAnsi="Times New Roman" w:cs="Times New Roman"/>
          <w:sz w:val="19"/>
          <w:szCs w:val="19"/>
        </w:rPr>
        <w:t xml:space="preserve">; for details see </w:t>
      </w:r>
      <w:r>
        <w:rPr>
          <w:rFonts w:ascii="Times New Roman" w:hAnsi="Times New Roman" w:cs="Times New Roman"/>
          <w:i/>
          <w:iCs/>
          <w:sz w:val="19"/>
          <w:szCs w:val="19"/>
        </w:rPr>
        <w:t>Fig. S2</w:t>
      </w:r>
      <w:r w:rsidRPr="00295992">
        <w:rPr>
          <w:rFonts w:ascii="Times New Roman" w:hAnsi="Times New Roman" w:cs="Times New Roman"/>
          <w:sz w:val="19"/>
          <w:szCs w:val="19"/>
        </w:rPr>
        <w:t xml:space="preserve">). </w:t>
      </w:r>
    </w:p>
    <w:p w14:paraId="482844A7" w14:textId="77777777" w:rsidR="004167B4" w:rsidRDefault="004167B4" w:rsidP="004167B4">
      <w:pPr>
        <w:rPr>
          <w:rFonts w:ascii="Times New Roman" w:hAnsi="Times New Roman" w:cs="Times New Roman"/>
          <w:i/>
          <w:iCs/>
        </w:rPr>
      </w:pPr>
    </w:p>
    <w:p w14:paraId="4BDE83DF" w14:textId="77777777" w:rsidR="004167B4" w:rsidRDefault="004167B4" w:rsidP="004167B4">
      <w:pPr>
        <w:rPr>
          <w:rFonts w:ascii="Times New Roman" w:hAnsi="Times New Roman" w:cs="Times New Roman"/>
          <w:i/>
          <w:iCs/>
        </w:rPr>
      </w:pPr>
    </w:p>
    <w:p w14:paraId="3275ED9C" w14:textId="77777777" w:rsidR="004167B4" w:rsidRDefault="004167B4" w:rsidP="004167B4">
      <w:pPr>
        <w:rPr>
          <w:rFonts w:ascii="Times New Roman" w:hAnsi="Times New Roman" w:cs="Times New Roman"/>
          <w:i/>
          <w:iCs/>
        </w:rPr>
      </w:pPr>
      <w:r>
        <w:rPr>
          <w:rFonts w:ascii="Times New Roman" w:hAnsi="Times New Roman" w:cs="Times New Roman"/>
          <w:i/>
          <w:iCs/>
        </w:rPr>
        <w:t>Table S6a</w:t>
      </w:r>
    </w:p>
    <w:p w14:paraId="71294D37"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2254"/>
        <w:gridCol w:w="2254"/>
        <w:gridCol w:w="2254"/>
        <w:gridCol w:w="2254"/>
      </w:tblGrid>
      <w:tr w:rsidR="004167B4" w14:paraId="3E6E8524" w14:textId="77777777" w:rsidTr="006772F3">
        <w:tc>
          <w:tcPr>
            <w:tcW w:w="2254" w:type="dxa"/>
            <w:shd w:val="clear" w:color="auto" w:fill="000000" w:themeFill="text1"/>
            <w:vAlign w:val="center"/>
          </w:tcPr>
          <w:p w14:paraId="58842520" w14:textId="77777777" w:rsidR="004167B4" w:rsidRPr="007E5DB9" w:rsidRDefault="004167B4" w:rsidP="006772F3">
            <w:pPr>
              <w:jc w:val="center"/>
              <w:rPr>
                <w:b/>
                <w:bCs/>
                <w:sz w:val="20"/>
                <w:szCs w:val="20"/>
              </w:rPr>
            </w:pPr>
            <w:r>
              <w:rPr>
                <w:b/>
                <w:bCs/>
                <w:sz w:val="20"/>
                <w:szCs w:val="20"/>
              </w:rPr>
              <w:t>Treatment</w:t>
            </w:r>
          </w:p>
        </w:tc>
        <w:tc>
          <w:tcPr>
            <w:tcW w:w="2254" w:type="dxa"/>
            <w:shd w:val="clear" w:color="auto" w:fill="000000" w:themeFill="text1"/>
            <w:vAlign w:val="center"/>
          </w:tcPr>
          <w:p w14:paraId="609116E9" w14:textId="77777777" w:rsidR="004167B4" w:rsidRPr="007E5DB9" w:rsidRDefault="004167B4" w:rsidP="006772F3">
            <w:pPr>
              <w:jc w:val="center"/>
              <w:rPr>
                <w:b/>
                <w:bCs/>
                <w:sz w:val="20"/>
                <w:szCs w:val="20"/>
              </w:rPr>
            </w:pPr>
            <w:r>
              <w:rPr>
                <w:b/>
                <w:bCs/>
                <w:sz w:val="20"/>
                <w:szCs w:val="20"/>
              </w:rPr>
              <w:t>Dose (mg/kg)</w:t>
            </w:r>
          </w:p>
        </w:tc>
        <w:tc>
          <w:tcPr>
            <w:tcW w:w="2254" w:type="dxa"/>
            <w:shd w:val="clear" w:color="auto" w:fill="000000" w:themeFill="text1"/>
            <w:vAlign w:val="center"/>
          </w:tcPr>
          <w:p w14:paraId="3928E421" w14:textId="77777777" w:rsidR="004167B4" w:rsidRPr="007E5DB9" w:rsidRDefault="004167B4" w:rsidP="006772F3">
            <w:pPr>
              <w:jc w:val="center"/>
              <w:rPr>
                <w:b/>
                <w:bCs/>
                <w:sz w:val="20"/>
                <w:szCs w:val="20"/>
              </w:rPr>
            </w:pPr>
            <w:r>
              <w:rPr>
                <w:b/>
                <w:bCs/>
                <w:sz w:val="20"/>
                <w:szCs w:val="20"/>
              </w:rPr>
              <w:t>Response Latency (sec.)</w:t>
            </w:r>
          </w:p>
        </w:tc>
        <w:tc>
          <w:tcPr>
            <w:tcW w:w="2254" w:type="dxa"/>
            <w:shd w:val="clear" w:color="auto" w:fill="000000" w:themeFill="text1"/>
            <w:vAlign w:val="center"/>
          </w:tcPr>
          <w:p w14:paraId="70C486A6" w14:textId="77777777" w:rsidR="004167B4" w:rsidRPr="00843E83" w:rsidRDefault="004167B4" w:rsidP="006772F3">
            <w:pPr>
              <w:jc w:val="center"/>
              <w:rPr>
                <w:b/>
                <w:bCs/>
                <w:sz w:val="20"/>
                <w:szCs w:val="20"/>
              </w:rPr>
            </w:pPr>
            <w:r>
              <w:rPr>
                <w:b/>
                <w:bCs/>
                <w:sz w:val="20"/>
                <w:szCs w:val="20"/>
              </w:rPr>
              <w:t>Omissions</w:t>
            </w:r>
          </w:p>
        </w:tc>
      </w:tr>
      <w:tr w:rsidR="004167B4" w14:paraId="5ECD8FEC" w14:textId="77777777" w:rsidTr="006772F3">
        <w:tc>
          <w:tcPr>
            <w:tcW w:w="2254" w:type="dxa"/>
            <w:vMerge w:val="restart"/>
            <w:vAlign w:val="center"/>
          </w:tcPr>
          <w:p w14:paraId="30F69311" w14:textId="77777777" w:rsidR="004167B4" w:rsidRPr="007E5DB9" w:rsidRDefault="004167B4" w:rsidP="006772F3">
            <w:pPr>
              <w:jc w:val="center"/>
              <w:rPr>
                <w:sz w:val="20"/>
                <w:szCs w:val="20"/>
              </w:rPr>
            </w:pPr>
            <w:r>
              <w:rPr>
                <w:rFonts w:ascii="Aptos" w:hAnsi="Aptos"/>
                <w:b/>
                <w:bCs/>
                <w:sz w:val="20"/>
                <w:szCs w:val="20"/>
              </w:rPr>
              <w:t>Amitriptyline</w:t>
            </w:r>
          </w:p>
        </w:tc>
        <w:tc>
          <w:tcPr>
            <w:tcW w:w="2254" w:type="dxa"/>
            <w:vAlign w:val="center"/>
          </w:tcPr>
          <w:p w14:paraId="7E74B69C" w14:textId="77777777" w:rsidR="004167B4" w:rsidRPr="007E5DB9" w:rsidRDefault="004167B4" w:rsidP="006772F3">
            <w:pPr>
              <w:jc w:val="center"/>
              <w:rPr>
                <w:sz w:val="20"/>
                <w:szCs w:val="20"/>
              </w:rPr>
            </w:pPr>
            <w:r>
              <w:rPr>
                <w:sz w:val="20"/>
                <w:szCs w:val="20"/>
              </w:rPr>
              <w:t>0.0</w:t>
            </w:r>
          </w:p>
        </w:tc>
        <w:tc>
          <w:tcPr>
            <w:tcW w:w="2254" w:type="dxa"/>
            <w:vAlign w:val="center"/>
          </w:tcPr>
          <w:p w14:paraId="5E8E6ACB" w14:textId="77777777" w:rsidR="004167B4" w:rsidRPr="007E5DB9" w:rsidRDefault="004167B4" w:rsidP="006772F3">
            <w:pPr>
              <w:jc w:val="center"/>
              <w:rPr>
                <w:sz w:val="20"/>
                <w:szCs w:val="20"/>
              </w:rPr>
            </w:pPr>
            <w:r>
              <w:rPr>
                <w:sz w:val="20"/>
                <w:szCs w:val="20"/>
              </w:rPr>
              <w:t xml:space="preserve">1.5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18A3CBC9" w14:textId="77777777" w:rsidR="004167B4" w:rsidRPr="007E5DB9" w:rsidRDefault="004167B4" w:rsidP="006772F3">
            <w:pPr>
              <w:jc w:val="center"/>
              <w:rPr>
                <w:sz w:val="20"/>
                <w:szCs w:val="20"/>
              </w:rPr>
            </w:pPr>
            <w:r>
              <w:rPr>
                <w:sz w:val="20"/>
                <w:szCs w:val="20"/>
              </w:rPr>
              <w:t xml:space="preserve">0.4 </w:t>
            </w:r>
            <w:r w:rsidRPr="006418E2">
              <w:rPr>
                <w:rFonts w:ascii="Aptos" w:hAnsi="Aptos"/>
                <w:sz w:val="20"/>
                <w:szCs w:val="20"/>
              </w:rPr>
              <w:sym w:font="Symbol" w:char="F0B1"/>
            </w:r>
            <w:r>
              <w:rPr>
                <w:rFonts w:ascii="Aptos" w:hAnsi="Aptos"/>
                <w:sz w:val="20"/>
                <w:szCs w:val="20"/>
              </w:rPr>
              <w:t xml:space="preserve"> 0.2</w:t>
            </w:r>
          </w:p>
        </w:tc>
      </w:tr>
      <w:tr w:rsidR="004167B4" w14:paraId="4B736E8B" w14:textId="77777777" w:rsidTr="006772F3">
        <w:tc>
          <w:tcPr>
            <w:tcW w:w="2254" w:type="dxa"/>
            <w:vMerge/>
            <w:vAlign w:val="center"/>
          </w:tcPr>
          <w:p w14:paraId="0F172987" w14:textId="77777777" w:rsidR="004167B4" w:rsidRPr="007E5DB9" w:rsidRDefault="004167B4" w:rsidP="006772F3">
            <w:pPr>
              <w:jc w:val="center"/>
              <w:rPr>
                <w:sz w:val="20"/>
                <w:szCs w:val="20"/>
              </w:rPr>
            </w:pPr>
          </w:p>
        </w:tc>
        <w:tc>
          <w:tcPr>
            <w:tcW w:w="2254" w:type="dxa"/>
            <w:vAlign w:val="center"/>
          </w:tcPr>
          <w:p w14:paraId="06A0DCE3" w14:textId="77777777" w:rsidR="004167B4" w:rsidRPr="007E5DB9" w:rsidRDefault="004167B4" w:rsidP="006772F3">
            <w:pPr>
              <w:jc w:val="center"/>
              <w:rPr>
                <w:sz w:val="20"/>
                <w:szCs w:val="20"/>
              </w:rPr>
            </w:pPr>
            <w:r>
              <w:rPr>
                <w:sz w:val="20"/>
                <w:szCs w:val="20"/>
              </w:rPr>
              <w:t>0.3</w:t>
            </w:r>
          </w:p>
        </w:tc>
        <w:tc>
          <w:tcPr>
            <w:tcW w:w="2254" w:type="dxa"/>
            <w:vAlign w:val="center"/>
          </w:tcPr>
          <w:p w14:paraId="6446B6D2" w14:textId="77777777" w:rsidR="004167B4" w:rsidRPr="007E5DB9" w:rsidRDefault="004167B4" w:rsidP="006772F3">
            <w:pPr>
              <w:jc w:val="center"/>
              <w:rPr>
                <w:sz w:val="20"/>
                <w:szCs w:val="20"/>
              </w:rPr>
            </w:pPr>
            <w:r>
              <w:rPr>
                <w:sz w:val="20"/>
                <w:szCs w:val="20"/>
              </w:rPr>
              <w:t xml:space="preserve">1.4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07E085A3" w14:textId="77777777" w:rsidR="004167B4" w:rsidRPr="007E5DB9" w:rsidRDefault="004167B4" w:rsidP="006772F3">
            <w:pPr>
              <w:jc w:val="center"/>
              <w:rPr>
                <w:sz w:val="20"/>
                <w:szCs w:val="20"/>
              </w:rPr>
            </w:pPr>
            <w:r>
              <w:rPr>
                <w:sz w:val="20"/>
                <w:szCs w:val="20"/>
              </w:rPr>
              <w:t xml:space="preserve">0.3 </w:t>
            </w:r>
            <w:r w:rsidRPr="006418E2">
              <w:rPr>
                <w:rFonts w:ascii="Aptos" w:hAnsi="Aptos"/>
                <w:sz w:val="20"/>
                <w:szCs w:val="20"/>
              </w:rPr>
              <w:sym w:font="Symbol" w:char="F0B1"/>
            </w:r>
            <w:r>
              <w:rPr>
                <w:rFonts w:ascii="Aptos" w:hAnsi="Aptos"/>
                <w:sz w:val="20"/>
                <w:szCs w:val="20"/>
              </w:rPr>
              <w:t xml:space="preserve"> 0.1</w:t>
            </w:r>
          </w:p>
        </w:tc>
      </w:tr>
      <w:tr w:rsidR="004167B4" w14:paraId="554137DF" w14:textId="77777777" w:rsidTr="006772F3">
        <w:tc>
          <w:tcPr>
            <w:tcW w:w="2254" w:type="dxa"/>
            <w:vMerge/>
            <w:vAlign w:val="center"/>
          </w:tcPr>
          <w:p w14:paraId="2664AA68" w14:textId="77777777" w:rsidR="004167B4" w:rsidRPr="007E5DB9" w:rsidRDefault="004167B4" w:rsidP="006772F3">
            <w:pPr>
              <w:jc w:val="center"/>
              <w:rPr>
                <w:sz w:val="20"/>
                <w:szCs w:val="20"/>
              </w:rPr>
            </w:pPr>
          </w:p>
        </w:tc>
        <w:tc>
          <w:tcPr>
            <w:tcW w:w="2254" w:type="dxa"/>
            <w:vAlign w:val="center"/>
          </w:tcPr>
          <w:p w14:paraId="7EEA1E6F" w14:textId="77777777" w:rsidR="004167B4" w:rsidRPr="007E5DB9" w:rsidRDefault="004167B4" w:rsidP="006772F3">
            <w:pPr>
              <w:jc w:val="center"/>
              <w:rPr>
                <w:sz w:val="20"/>
                <w:szCs w:val="20"/>
              </w:rPr>
            </w:pPr>
            <w:r>
              <w:rPr>
                <w:sz w:val="20"/>
                <w:szCs w:val="20"/>
              </w:rPr>
              <w:t>1.0</w:t>
            </w:r>
          </w:p>
        </w:tc>
        <w:tc>
          <w:tcPr>
            <w:tcW w:w="2254" w:type="dxa"/>
            <w:vAlign w:val="center"/>
          </w:tcPr>
          <w:p w14:paraId="769E938A" w14:textId="77777777" w:rsidR="004167B4" w:rsidRPr="007E5DB9" w:rsidRDefault="004167B4" w:rsidP="006772F3">
            <w:pPr>
              <w:jc w:val="center"/>
              <w:rPr>
                <w:sz w:val="20"/>
                <w:szCs w:val="20"/>
              </w:rPr>
            </w:pPr>
            <w:r>
              <w:rPr>
                <w:sz w:val="20"/>
                <w:szCs w:val="20"/>
              </w:rPr>
              <w:t xml:space="preserve">1.4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3C8F01B4" w14:textId="77777777" w:rsidR="004167B4" w:rsidRPr="007E5DB9" w:rsidRDefault="004167B4" w:rsidP="006772F3">
            <w:pPr>
              <w:jc w:val="center"/>
              <w:rPr>
                <w:sz w:val="20"/>
                <w:szCs w:val="20"/>
              </w:rPr>
            </w:pPr>
            <w:r>
              <w:rPr>
                <w:sz w:val="20"/>
                <w:szCs w:val="20"/>
              </w:rPr>
              <w:t xml:space="preserve">0.6 </w:t>
            </w:r>
            <w:r w:rsidRPr="006418E2">
              <w:rPr>
                <w:rFonts w:ascii="Aptos" w:hAnsi="Aptos"/>
                <w:sz w:val="20"/>
                <w:szCs w:val="20"/>
              </w:rPr>
              <w:sym w:font="Symbol" w:char="F0B1"/>
            </w:r>
            <w:r>
              <w:rPr>
                <w:rFonts w:ascii="Aptos" w:hAnsi="Aptos"/>
                <w:sz w:val="20"/>
                <w:szCs w:val="20"/>
              </w:rPr>
              <w:t xml:space="preserve"> 0.3</w:t>
            </w:r>
          </w:p>
        </w:tc>
      </w:tr>
      <w:tr w:rsidR="004167B4" w14:paraId="45F99815" w14:textId="77777777" w:rsidTr="006772F3">
        <w:tc>
          <w:tcPr>
            <w:tcW w:w="2254" w:type="dxa"/>
            <w:vMerge w:val="restart"/>
            <w:vAlign w:val="center"/>
          </w:tcPr>
          <w:p w14:paraId="42094BEA" w14:textId="77777777" w:rsidR="004167B4" w:rsidRPr="007E5DB9" w:rsidRDefault="004167B4" w:rsidP="006772F3">
            <w:pPr>
              <w:jc w:val="center"/>
              <w:rPr>
                <w:sz w:val="20"/>
                <w:szCs w:val="20"/>
              </w:rPr>
            </w:pPr>
            <w:r>
              <w:rPr>
                <w:rFonts w:ascii="Aptos" w:hAnsi="Aptos"/>
                <w:b/>
                <w:bCs/>
                <w:sz w:val="20"/>
                <w:szCs w:val="20"/>
              </w:rPr>
              <w:t xml:space="preserve">Moclobemide </w:t>
            </w:r>
          </w:p>
        </w:tc>
        <w:tc>
          <w:tcPr>
            <w:tcW w:w="2254" w:type="dxa"/>
            <w:vAlign w:val="center"/>
          </w:tcPr>
          <w:p w14:paraId="79B22B0B" w14:textId="77777777" w:rsidR="004167B4" w:rsidRPr="007E5DB9" w:rsidRDefault="004167B4" w:rsidP="006772F3">
            <w:pPr>
              <w:jc w:val="center"/>
              <w:rPr>
                <w:sz w:val="20"/>
                <w:szCs w:val="20"/>
              </w:rPr>
            </w:pPr>
            <w:r>
              <w:rPr>
                <w:sz w:val="20"/>
                <w:szCs w:val="20"/>
              </w:rPr>
              <w:t>0.0</w:t>
            </w:r>
          </w:p>
        </w:tc>
        <w:tc>
          <w:tcPr>
            <w:tcW w:w="2254" w:type="dxa"/>
            <w:vAlign w:val="center"/>
          </w:tcPr>
          <w:p w14:paraId="432A396F" w14:textId="77777777" w:rsidR="004167B4" w:rsidRPr="00843E83" w:rsidRDefault="004167B4" w:rsidP="006772F3">
            <w:pPr>
              <w:jc w:val="center"/>
              <w:rPr>
                <w:sz w:val="20"/>
                <w:szCs w:val="20"/>
              </w:rPr>
            </w:pPr>
            <w:r>
              <w:rPr>
                <w:sz w:val="20"/>
                <w:szCs w:val="20"/>
              </w:rPr>
              <w:t xml:space="preserve">1.5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45EA3B81" w14:textId="77777777" w:rsidR="004167B4" w:rsidRPr="007E5DB9" w:rsidRDefault="004167B4" w:rsidP="006772F3">
            <w:pPr>
              <w:jc w:val="center"/>
              <w:rPr>
                <w:sz w:val="20"/>
                <w:szCs w:val="20"/>
              </w:rPr>
            </w:pPr>
            <w:r>
              <w:rPr>
                <w:sz w:val="20"/>
                <w:szCs w:val="20"/>
              </w:rPr>
              <w:t xml:space="preserve">0.6 </w:t>
            </w:r>
            <w:r w:rsidRPr="006418E2">
              <w:rPr>
                <w:rFonts w:ascii="Aptos" w:hAnsi="Aptos"/>
                <w:sz w:val="20"/>
                <w:szCs w:val="20"/>
              </w:rPr>
              <w:sym w:font="Symbol" w:char="F0B1"/>
            </w:r>
            <w:r>
              <w:rPr>
                <w:rFonts w:ascii="Aptos" w:hAnsi="Aptos"/>
                <w:sz w:val="20"/>
                <w:szCs w:val="20"/>
              </w:rPr>
              <w:t xml:space="preserve"> 0.2</w:t>
            </w:r>
          </w:p>
        </w:tc>
      </w:tr>
      <w:tr w:rsidR="004167B4" w14:paraId="23A86A89" w14:textId="77777777" w:rsidTr="006772F3">
        <w:tc>
          <w:tcPr>
            <w:tcW w:w="2254" w:type="dxa"/>
            <w:vMerge/>
            <w:vAlign w:val="center"/>
          </w:tcPr>
          <w:p w14:paraId="134C3DC4" w14:textId="77777777" w:rsidR="004167B4" w:rsidRPr="007E5DB9" w:rsidRDefault="004167B4" w:rsidP="006772F3">
            <w:pPr>
              <w:jc w:val="center"/>
              <w:rPr>
                <w:sz w:val="20"/>
                <w:szCs w:val="20"/>
              </w:rPr>
            </w:pPr>
          </w:p>
        </w:tc>
        <w:tc>
          <w:tcPr>
            <w:tcW w:w="2254" w:type="dxa"/>
            <w:vAlign w:val="center"/>
          </w:tcPr>
          <w:p w14:paraId="6EEA3D66" w14:textId="77777777" w:rsidR="004167B4" w:rsidRPr="007E5DB9" w:rsidRDefault="004167B4" w:rsidP="006772F3">
            <w:pPr>
              <w:jc w:val="center"/>
              <w:rPr>
                <w:sz w:val="20"/>
                <w:szCs w:val="20"/>
              </w:rPr>
            </w:pPr>
            <w:r>
              <w:rPr>
                <w:sz w:val="20"/>
                <w:szCs w:val="20"/>
              </w:rPr>
              <w:t>3.0</w:t>
            </w:r>
          </w:p>
        </w:tc>
        <w:tc>
          <w:tcPr>
            <w:tcW w:w="2254" w:type="dxa"/>
            <w:vAlign w:val="center"/>
          </w:tcPr>
          <w:p w14:paraId="2B4270E9" w14:textId="77777777" w:rsidR="004167B4" w:rsidRPr="007E5DB9" w:rsidRDefault="004167B4" w:rsidP="006772F3">
            <w:pPr>
              <w:jc w:val="center"/>
              <w:rPr>
                <w:sz w:val="20"/>
                <w:szCs w:val="20"/>
              </w:rPr>
            </w:pPr>
            <w:r>
              <w:rPr>
                <w:sz w:val="20"/>
                <w:szCs w:val="20"/>
              </w:rPr>
              <w:t xml:space="preserve">1.5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2EF2620D" w14:textId="77777777" w:rsidR="004167B4" w:rsidRPr="007E5DB9" w:rsidRDefault="004167B4" w:rsidP="006772F3">
            <w:pPr>
              <w:jc w:val="center"/>
              <w:rPr>
                <w:sz w:val="20"/>
                <w:szCs w:val="20"/>
              </w:rPr>
            </w:pPr>
            <w:r>
              <w:rPr>
                <w:sz w:val="20"/>
                <w:szCs w:val="20"/>
              </w:rPr>
              <w:t xml:space="preserve">0.3 </w:t>
            </w:r>
            <w:r w:rsidRPr="006418E2">
              <w:rPr>
                <w:rFonts w:ascii="Aptos" w:hAnsi="Aptos"/>
                <w:sz w:val="20"/>
                <w:szCs w:val="20"/>
              </w:rPr>
              <w:sym w:font="Symbol" w:char="F0B1"/>
            </w:r>
            <w:r>
              <w:rPr>
                <w:rFonts w:ascii="Aptos" w:hAnsi="Aptos"/>
                <w:sz w:val="20"/>
                <w:szCs w:val="20"/>
              </w:rPr>
              <w:t xml:space="preserve"> 0.1</w:t>
            </w:r>
          </w:p>
        </w:tc>
      </w:tr>
      <w:tr w:rsidR="004167B4" w14:paraId="4EA0825C" w14:textId="77777777" w:rsidTr="006772F3">
        <w:tc>
          <w:tcPr>
            <w:tcW w:w="2254" w:type="dxa"/>
            <w:vMerge w:val="restart"/>
            <w:vAlign w:val="center"/>
          </w:tcPr>
          <w:p w14:paraId="0F0BCD22" w14:textId="77777777" w:rsidR="004167B4" w:rsidRPr="007E5DB9" w:rsidRDefault="004167B4" w:rsidP="006772F3">
            <w:pPr>
              <w:jc w:val="center"/>
              <w:rPr>
                <w:sz w:val="20"/>
                <w:szCs w:val="20"/>
              </w:rPr>
            </w:pPr>
            <w:r>
              <w:rPr>
                <w:rFonts w:ascii="Aptos" w:hAnsi="Aptos"/>
                <w:b/>
                <w:bCs/>
                <w:sz w:val="20"/>
                <w:szCs w:val="20"/>
              </w:rPr>
              <w:t xml:space="preserve">Sertraline </w:t>
            </w:r>
          </w:p>
        </w:tc>
        <w:tc>
          <w:tcPr>
            <w:tcW w:w="2254" w:type="dxa"/>
            <w:vAlign w:val="center"/>
          </w:tcPr>
          <w:p w14:paraId="52C95024" w14:textId="77777777" w:rsidR="004167B4" w:rsidRPr="007E5DB9" w:rsidRDefault="004167B4" w:rsidP="006772F3">
            <w:pPr>
              <w:jc w:val="center"/>
              <w:rPr>
                <w:sz w:val="20"/>
                <w:szCs w:val="20"/>
              </w:rPr>
            </w:pPr>
            <w:r>
              <w:rPr>
                <w:sz w:val="20"/>
                <w:szCs w:val="20"/>
              </w:rPr>
              <w:t>0.0</w:t>
            </w:r>
          </w:p>
        </w:tc>
        <w:tc>
          <w:tcPr>
            <w:tcW w:w="2254" w:type="dxa"/>
            <w:vAlign w:val="center"/>
          </w:tcPr>
          <w:p w14:paraId="1014572A" w14:textId="77777777" w:rsidR="004167B4" w:rsidRPr="007E5DB9" w:rsidRDefault="004167B4" w:rsidP="006772F3">
            <w:pPr>
              <w:jc w:val="center"/>
              <w:rPr>
                <w:sz w:val="20"/>
                <w:szCs w:val="20"/>
              </w:rPr>
            </w:pPr>
            <w:r>
              <w:rPr>
                <w:sz w:val="20"/>
                <w:szCs w:val="20"/>
              </w:rPr>
              <w:t xml:space="preserve">1.5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776090D0" w14:textId="77777777" w:rsidR="004167B4" w:rsidRPr="007E5DB9" w:rsidRDefault="004167B4" w:rsidP="006772F3">
            <w:pPr>
              <w:jc w:val="center"/>
              <w:rPr>
                <w:sz w:val="20"/>
                <w:szCs w:val="20"/>
              </w:rPr>
            </w:pPr>
            <w:r>
              <w:rPr>
                <w:sz w:val="20"/>
                <w:szCs w:val="20"/>
              </w:rPr>
              <w:t xml:space="preserve">0.2  </w:t>
            </w:r>
            <w:r w:rsidRPr="006418E2">
              <w:rPr>
                <w:rFonts w:ascii="Aptos" w:hAnsi="Aptos"/>
                <w:sz w:val="20"/>
                <w:szCs w:val="20"/>
              </w:rPr>
              <w:sym w:font="Symbol" w:char="F0B1"/>
            </w:r>
            <w:r>
              <w:rPr>
                <w:rFonts w:ascii="Aptos" w:hAnsi="Aptos"/>
                <w:sz w:val="20"/>
                <w:szCs w:val="20"/>
              </w:rPr>
              <w:t xml:space="preserve"> 0.1</w:t>
            </w:r>
          </w:p>
        </w:tc>
      </w:tr>
      <w:tr w:rsidR="004167B4" w14:paraId="4FD25098" w14:textId="77777777" w:rsidTr="006772F3">
        <w:tc>
          <w:tcPr>
            <w:tcW w:w="2254" w:type="dxa"/>
            <w:vMerge/>
            <w:vAlign w:val="center"/>
          </w:tcPr>
          <w:p w14:paraId="7EB5D491" w14:textId="77777777" w:rsidR="004167B4" w:rsidRPr="007E5DB9" w:rsidRDefault="004167B4" w:rsidP="006772F3">
            <w:pPr>
              <w:jc w:val="center"/>
              <w:rPr>
                <w:sz w:val="20"/>
                <w:szCs w:val="20"/>
              </w:rPr>
            </w:pPr>
          </w:p>
        </w:tc>
        <w:tc>
          <w:tcPr>
            <w:tcW w:w="2254" w:type="dxa"/>
            <w:vAlign w:val="center"/>
          </w:tcPr>
          <w:p w14:paraId="20A8B404" w14:textId="77777777" w:rsidR="004167B4" w:rsidRPr="007E5DB9" w:rsidRDefault="004167B4" w:rsidP="006772F3">
            <w:pPr>
              <w:jc w:val="center"/>
              <w:rPr>
                <w:sz w:val="20"/>
                <w:szCs w:val="20"/>
              </w:rPr>
            </w:pPr>
            <w:r>
              <w:rPr>
                <w:sz w:val="20"/>
                <w:szCs w:val="20"/>
              </w:rPr>
              <w:t>3.0</w:t>
            </w:r>
          </w:p>
        </w:tc>
        <w:tc>
          <w:tcPr>
            <w:tcW w:w="2254" w:type="dxa"/>
            <w:vAlign w:val="center"/>
          </w:tcPr>
          <w:p w14:paraId="030EC22B" w14:textId="77777777" w:rsidR="004167B4" w:rsidRPr="007E5DB9" w:rsidRDefault="004167B4" w:rsidP="006772F3">
            <w:pPr>
              <w:jc w:val="center"/>
              <w:rPr>
                <w:sz w:val="20"/>
                <w:szCs w:val="20"/>
              </w:rPr>
            </w:pPr>
            <w:r>
              <w:rPr>
                <w:sz w:val="20"/>
                <w:szCs w:val="20"/>
              </w:rPr>
              <w:t xml:space="preserve">1.6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683B8E63" w14:textId="77777777" w:rsidR="004167B4" w:rsidRPr="007E5DB9" w:rsidRDefault="004167B4" w:rsidP="006772F3">
            <w:pPr>
              <w:jc w:val="center"/>
              <w:rPr>
                <w:sz w:val="20"/>
                <w:szCs w:val="20"/>
              </w:rPr>
            </w:pPr>
            <w:r>
              <w:rPr>
                <w:sz w:val="20"/>
                <w:szCs w:val="20"/>
              </w:rPr>
              <w:t xml:space="preserve">0.2 </w:t>
            </w:r>
            <w:r w:rsidRPr="006418E2">
              <w:rPr>
                <w:rFonts w:ascii="Aptos" w:hAnsi="Aptos"/>
                <w:sz w:val="20"/>
                <w:szCs w:val="20"/>
              </w:rPr>
              <w:sym w:font="Symbol" w:char="F0B1"/>
            </w:r>
            <w:r>
              <w:rPr>
                <w:rFonts w:ascii="Aptos" w:hAnsi="Aptos"/>
                <w:sz w:val="20"/>
                <w:szCs w:val="20"/>
              </w:rPr>
              <w:t xml:space="preserve"> 0.1</w:t>
            </w:r>
          </w:p>
        </w:tc>
      </w:tr>
      <w:tr w:rsidR="004167B4" w14:paraId="1AB5C587" w14:textId="77777777" w:rsidTr="006772F3">
        <w:tc>
          <w:tcPr>
            <w:tcW w:w="2254" w:type="dxa"/>
            <w:vMerge/>
            <w:vAlign w:val="center"/>
          </w:tcPr>
          <w:p w14:paraId="526AC5E3" w14:textId="77777777" w:rsidR="004167B4" w:rsidRPr="007E5DB9" w:rsidRDefault="004167B4" w:rsidP="006772F3">
            <w:pPr>
              <w:jc w:val="center"/>
              <w:rPr>
                <w:sz w:val="20"/>
                <w:szCs w:val="20"/>
              </w:rPr>
            </w:pPr>
          </w:p>
        </w:tc>
        <w:tc>
          <w:tcPr>
            <w:tcW w:w="2254" w:type="dxa"/>
            <w:vAlign w:val="center"/>
          </w:tcPr>
          <w:p w14:paraId="65367A2B" w14:textId="77777777" w:rsidR="004167B4" w:rsidRPr="007E5DB9" w:rsidRDefault="004167B4" w:rsidP="006772F3">
            <w:pPr>
              <w:jc w:val="center"/>
              <w:rPr>
                <w:sz w:val="20"/>
                <w:szCs w:val="20"/>
              </w:rPr>
            </w:pPr>
            <w:r>
              <w:rPr>
                <w:sz w:val="20"/>
                <w:szCs w:val="20"/>
              </w:rPr>
              <w:t>10.0</w:t>
            </w:r>
          </w:p>
        </w:tc>
        <w:tc>
          <w:tcPr>
            <w:tcW w:w="2254" w:type="dxa"/>
            <w:vAlign w:val="center"/>
          </w:tcPr>
          <w:p w14:paraId="75F9A241" w14:textId="77777777" w:rsidR="004167B4" w:rsidRPr="007E5DB9" w:rsidRDefault="004167B4" w:rsidP="006772F3">
            <w:pPr>
              <w:jc w:val="center"/>
              <w:rPr>
                <w:sz w:val="20"/>
                <w:szCs w:val="20"/>
              </w:rPr>
            </w:pPr>
            <w:r>
              <w:rPr>
                <w:sz w:val="20"/>
                <w:szCs w:val="20"/>
              </w:rPr>
              <w:t xml:space="preserve">1.5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04D28144" w14:textId="77777777" w:rsidR="004167B4" w:rsidRPr="007E5DB9" w:rsidRDefault="004167B4" w:rsidP="006772F3">
            <w:pPr>
              <w:jc w:val="center"/>
              <w:rPr>
                <w:sz w:val="20"/>
                <w:szCs w:val="20"/>
              </w:rPr>
            </w:pPr>
            <w:r>
              <w:rPr>
                <w:sz w:val="20"/>
                <w:szCs w:val="20"/>
              </w:rPr>
              <w:t xml:space="preserve">0.4 </w:t>
            </w:r>
            <w:r w:rsidRPr="006418E2">
              <w:rPr>
                <w:rFonts w:ascii="Aptos" w:hAnsi="Aptos"/>
                <w:sz w:val="20"/>
                <w:szCs w:val="20"/>
              </w:rPr>
              <w:sym w:font="Symbol" w:char="F0B1"/>
            </w:r>
            <w:r>
              <w:rPr>
                <w:rFonts w:ascii="Aptos" w:hAnsi="Aptos"/>
                <w:sz w:val="20"/>
                <w:szCs w:val="20"/>
              </w:rPr>
              <w:t xml:space="preserve"> 0.2</w:t>
            </w:r>
          </w:p>
        </w:tc>
      </w:tr>
    </w:tbl>
    <w:p w14:paraId="4A678BE2" w14:textId="77777777" w:rsidR="004167B4" w:rsidRDefault="004167B4" w:rsidP="004167B4">
      <w:pPr>
        <w:rPr>
          <w:rFonts w:ascii="Times New Roman" w:hAnsi="Times New Roman" w:cs="Times New Roman"/>
          <w:i/>
          <w:iCs/>
        </w:rPr>
      </w:pPr>
    </w:p>
    <w:p w14:paraId="016E2DA7" w14:textId="77777777" w:rsidR="004167B4" w:rsidRDefault="004167B4" w:rsidP="004167B4">
      <w:pPr>
        <w:rPr>
          <w:rFonts w:ascii="Times New Roman" w:hAnsi="Times New Roman" w:cs="Times New Roman"/>
          <w:i/>
          <w:iCs/>
        </w:rPr>
      </w:pPr>
      <w:r>
        <w:rPr>
          <w:rFonts w:ascii="Times New Roman" w:hAnsi="Times New Roman" w:cs="Times New Roman"/>
          <w:b/>
          <w:bCs/>
          <w:sz w:val="19"/>
          <w:szCs w:val="19"/>
        </w:rPr>
        <w:t>Table S6a:</w:t>
      </w:r>
      <w:r>
        <w:rPr>
          <w:rFonts w:ascii="Times New Roman" w:hAnsi="Times New Roman" w:cs="Times New Roman"/>
          <w:sz w:val="19"/>
          <w:szCs w:val="19"/>
        </w:rPr>
        <w:t xml:space="preserve"> Choice test data for ABT experiments assessing acute negative bias modulation. Latency to respond and number of omitted trials were recorded for each animal during 30 choice test trials. Data shown as mean (n=12-16 animals/group</w:t>
      </w:r>
      <w:r w:rsidRPr="00295992">
        <w:rPr>
          <w:rFonts w:ascii="Times New Roman" w:hAnsi="Times New Roman" w:cs="Times New Roman"/>
          <w:sz w:val="19"/>
          <w:szCs w:val="19"/>
        </w:rPr>
        <w:t>) ±</w:t>
      </w:r>
      <w:r>
        <w:rPr>
          <w:rFonts w:ascii="Times New Roman" w:hAnsi="Times New Roman" w:cs="Times New Roman"/>
          <w:sz w:val="19"/>
          <w:szCs w:val="19"/>
        </w:rPr>
        <w:t xml:space="preserve"> SEM averaged from individuals’ data for each group. None of the treatments produced significant effects during choice testing. </w:t>
      </w:r>
    </w:p>
    <w:p w14:paraId="7ADA1D41" w14:textId="77777777" w:rsidR="004167B4" w:rsidRDefault="004167B4" w:rsidP="004167B4">
      <w:pPr>
        <w:rPr>
          <w:rFonts w:ascii="Times New Roman" w:hAnsi="Times New Roman" w:cs="Times New Roman"/>
          <w:i/>
          <w:iCs/>
        </w:rPr>
      </w:pPr>
    </w:p>
    <w:p w14:paraId="1CA152A8" w14:textId="77777777" w:rsidR="004167B4" w:rsidRDefault="004167B4" w:rsidP="004167B4">
      <w:pPr>
        <w:rPr>
          <w:rFonts w:ascii="Times New Roman" w:hAnsi="Times New Roman" w:cs="Times New Roman"/>
          <w:i/>
          <w:iCs/>
        </w:rPr>
      </w:pPr>
    </w:p>
    <w:p w14:paraId="73ECC8A0" w14:textId="77777777" w:rsidR="004167B4" w:rsidRDefault="004167B4" w:rsidP="004167B4">
      <w:pPr>
        <w:rPr>
          <w:rFonts w:ascii="Times New Roman" w:hAnsi="Times New Roman" w:cs="Times New Roman"/>
          <w:i/>
          <w:iCs/>
        </w:rPr>
      </w:pPr>
    </w:p>
    <w:p w14:paraId="5DD99AE8" w14:textId="77777777" w:rsidR="004167B4" w:rsidRDefault="004167B4" w:rsidP="004167B4">
      <w:pPr>
        <w:rPr>
          <w:rFonts w:ascii="Times New Roman" w:hAnsi="Times New Roman" w:cs="Times New Roman"/>
          <w:i/>
          <w:iCs/>
        </w:rPr>
      </w:pPr>
    </w:p>
    <w:p w14:paraId="0018AEFF" w14:textId="77777777" w:rsidR="004167B4" w:rsidRDefault="004167B4" w:rsidP="004167B4">
      <w:pPr>
        <w:rPr>
          <w:rFonts w:ascii="Times New Roman" w:hAnsi="Times New Roman" w:cs="Times New Roman"/>
          <w:i/>
          <w:iCs/>
        </w:rPr>
      </w:pPr>
    </w:p>
    <w:p w14:paraId="4DFE11A7" w14:textId="77777777" w:rsidR="004167B4" w:rsidRDefault="004167B4" w:rsidP="004167B4">
      <w:pPr>
        <w:rPr>
          <w:rFonts w:ascii="Times New Roman" w:hAnsi="Times New Roman" w:cs="Times New Roman"/>
          <w:i/>
          <w:iCs/>
        </w:rPr>
      </w:pPr>
    </w:p>
    <w:p w14:paraId="26F8032C" w14:textId="77777777" w:rsidR="004167B4" w:rsidRDefault="004167B4" w:rsidP="004167B4">
      <w:pPr>
        <w:rPr>
          <w:rFonts w:ascii="Times New Roman" w:hAnsi="Times New Roman" w:cs="Times New Roman"/>
          <w:i/>
          <w:iCs/>
        </w:rPr>
      </w:pPr>
    </w:p>
    <w:p w14:paraId="139E6563" w14:textId="77777777" w:rsidR="004167B4" w:rsidRDefault="004167B4" w:rsidP="004167B4">
      <w:pPr>
        <w:rPr>
          <w:rFonts w:ascii="Times New Roman" w:hAnsi="Times New Roman" w:cs="Times New Roman"/>
          <w:i/>
          <w:iCs/>
        </w:rPr>
      </w:pPr>
    </w:p>
    <w:p w14:paraId="3EA4357F" w14:textId="77777777" w:rsidR="004167B4" w:rsidRDefault="004167B4" w:rsidP="004167B4">
      <w:pPr>
        <w:rPr>
          <w:rFonts w:ascii="Times New Roman" w:hAnsi="Times New Roman" w:cs="Times New Roman"/>
          <w:i/>
          <w:iCs/>
        </w:rPr>
      </w:pPr>
    </w:p>
    <w:p w14:paraId="3CA51B42" w14:textId="77777777" w:rsidR="004167B4" w:rsidRDefault="004167B4" w:rsidP="004167B4">
      <w:pPr>
        <w:rPr>
          <w:rFonts w:ascii="Times New Roman" w:hAnsi="Times New Roman" w:cs="Times New Roman"/>
          <w:i/>
          <w:iCs/>
        </w:rPr>
      </w:pPr>
    </w:p>
    <w:p w14:paraId="25138FD1" w14:textId="77777777" w:rsidR="004167B4" w:rsidRDefault="004167B4" w:rsidP="004167B4">
      <w:pPr>
        <w:rPr>
          <w:rFonts w:ascii="Times New Roman" w:hAnsi="Times New Roman" w:cs="Times New Roman"/>
          <w:i/>
          <w:iCs/>
        </w:rPr>
      </w:pPr>
      <w:r>
        <w:rPr>
          <w:rFonts w:ascii="Times New Roman" w:hAnsi="Times New Roman" w:cs="Times New Roman"/>
          <w:i/>
          <w:iCs/>
        </w:rPr>
        <w:lastRenderedPageBreak/>
        <w:t>Table S6b</w:t>
      </w:r>
    </w:p>
    <w:p w14:paraId="7A80FA6C"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1467"/>
        <w:gridCol w:w="1077"/>
        <w:gridCol w:w="1083"/>
        <w:gridCol w:w="1075"/>
        <w:gridCol w:w="1082"/>
        <w:gridCol w:w="1075"/>
        <w:gridCol w:w="1082"/>
        <w:gridCol w:w="1075"/>
      </w:tblGrid>
      <w:tr w:rsidR="004167B4" w14:paraId="2044EF0A" w14:textId="77777777" w:rsidTr="006772F3">
        <w:tc>
          <w:tcPr>
            <w:tcW w:w="2544" w:type="dxa"/>
            <w:gridSpan w:val="2"/>
            <w:vMerge w:val="restart"/>
            <w:shd w:val="clear" w:color="auto" w:fill="000000" w:themeFill="text1"/>
            <w:vAlign w:val="center"/>
          </w:tcPr>
          <w:p w14:paraId="4113F599" w14:textId="77777777" w:rsidR="004167B4" w:rsidRPr="008F641D" w:rsidRDefault="004167B4" w:rsidP="006772F3">
            <w:pPr>
              <w:jc w:val="center"/>
              <w:rPr>
                <w:rFonts w:ascii="Aptos" w:hAnsi="Aptos"/>
                <w:sz w:val="20"/>
                <w:szCs w:val="20"/>
              </w:rPr>
            </w:pPr>
            <w:r>
              <w:rPr>
                <w:rFonts w:ascii="Aptos" w:hAnsi="Aptos"/>
                <w:b/>
                <w:bCs/>
                <w:sz w:val="20"/>
                <w:szCs w:val="20"/>
              </w:rPr>
              <w:t>Treatment (mg/kg)</w:t>
            </w:r>
          </w:p>
        </w:tc>
        <w:tc>
          <w:tcPr>
            <w:tcW w:w="2158" w:type="dxa"/>
            <w:gridSpan w:val="2"/>
            <w:shd w:val="clear" w:color="auto" w:fill="000000" w:themeFill="text1"/>
            <w:vAlign w:val="center"/>
          </w:tcPr>
          <w:p w14:paraId="35C1CBDE" w14:textId="77777777" w:rsidR="004167B4" w:rsidRPr="008F641D" w:rsidRDefault="004167B4" w:rsidP="006772F3">
            <w:pPr>
              <w:jc w:val="center"/>
              <w:rPr>
                <w:rFonts w:ascii="Aptos" w:hAnsi="Aptos"/>
                <w:sz w:val="20"/>
                <w:szCs w:val="20"/>
              </w:rPr>
            </w:pPr>
            <w:r>
              <w:rPr>
                <w:rFonts w:ascii="Aptos" w:hAnsi="Aptos"/>
                <w:b/>
                <w:bCs/>
                <w:sz w:val="20"/>
                <w:szCs w:val="20"/>
              </w:rPr>
              <w:t>Trials to Criterion</w:t>
            </w:r>
          </w:p>
        </w:tc>
        <w:tc>
          <w:tcPr>
            <w:tcW w:w="2157" w:type="dxa"/>
            <w:gridSpan w:val="2"/>
            <w:shd w:val="clear" w:color="auto" w:fill="000000" w:themeFill="text1"/>
            <w:vAlign w:val="center"/>
          </w:tcPr>
          <w:p w14:paraId="66B6E2F5" w14:textId="77777777" w:rsidR="004167B4" w:rsidRPr="008F641D" w:rsidRDefault="004167B4" w:rsidP="006772F3">
            <w:pPr>
              <w:jc w:val="center"/>
              <w:rPr>
                <w:rFonts w:ascii="Aptos" w:hAnsi="Aptos"/>
                <w:sz w:val="20"/>
                <w:szCs w:val="20"/>
              </w:rPr>
            </w:pPr>
            <w:r>
              <w:rPr>
                <w:rFonts w:ascii="Aptos" w:hAnsi="Aptos"/>
                <w:b/>
                <w:bCs/>
                <w:sz w:val="20"/>
                <w:szCs w:val="20"/>
              </w:rPr>
              <w:t>Response Latency (sec.)</w:t>
            </w:r>
          </w:p>
        </w:tc>
        <w:tc>
          <w:tcPr>
            <w:tcW w:w="2157" w:type="dxa"/>
            <w:gridSpan w:val="2"/>
            <w:shd w:val="clear" w:color="auto" w:fill="000000" w:themeFill="text1"/>
            <w:vAlign w:val="center"/>
          </w:tcPr>
          <w:p w14:paraId="112DACA5" w14:textId="77777777" w:rsidR="004167B4" w:rsidRPr="008F641D" w:rsidRDefault="004167B4" w:rsidP="006772F3">
            <w:pPr>
              <w:jc w:val="center"/>
              <w:rPr>
                <w:rFonts w:ascii="Aptos" w:hAnsi="Aptos"/>
                <w:b/>
                <w:bCs/>
                <w:sz w:val="20"/>
                <w:szCs w:val="20"/>
              </w:rPr>
            </w:pPr>
            <w:r w:rsidRPr="008F641D">
              <w:rPr>
                <w:rFonts w:ascii="Aptos" w:hAnsi="Aptos"/>
                <w:b/>
                <w:bCs/>
                <w:sz w:val="20"/>
                <w:szCs w:val="20"/>
              </w:rPr>
              <w:t>Omissions</w:t>
            </w:r>
          </w:p>
        </w:tc>
      </w:tr>
      <w:tr w:rsidR="004167B4" w14:paraId="1CBE2B8F" w14:textId="77777777" w:rsidTr="006772F3">
        <w:tc>
          <w:tcPr>
            <w:tcW w:w="2544" w:type="dxa"/>
            <w:gridSpan w:val="2"/>
            <w:vMerge/>
            <w:vAlign w:val="center"/>
          </w:tcPr>
          <w:p w14:paraId="0F9315D9" w14:textId="77777777" w:rsidR="004167B4" w:rsidRPr="008F641D" w:rsidRDefault="004167B4" w:rsidP="006772F3">
            <w:pPr>
              <w:jc w:val="center"/>
              <w:rPr>
                <w:rFonts w:ascii="Aptos" w:hAnsi="Aptos"/>
                <w:sz w:val="20"/>
                <w:szCs w:val="20"/>
              </w:rPr>
            </w:pPr>
          </w:p>
        </w:tc>
        <w:tc>
          <w:tcPr>
            <w:tcW w:w="1083" w:type="dxa"/>
            <w:tcBorders>
              <w:bottom w:val="single" w:sz="4" w:space="0" w:color="auto"/>
              <w:right w:val="nil"/>
            </w:tcBorders>
            <w:vAlign w:val="center"/>
          </w:tcPr>
          <w:p w14:paraId="18B9D6B0" w14:textId="77777777" w:rsidR="004167B4" w:rsidRPr="008F641D" w:rsidRDefault="004167B4" w:rsidP="006772F3">
            <w:pPr>
              <w:jc w:val="center"/>
              <w:rPr>
                <w:rFonts w:ascii="Aptos" w:hAnsi="Aptos"/>
                <w:b/>
                <w:bCs/>
                <w:sz w:val="20"/>
                <w:szCs w:val="20"/>
              </w:rPr>
            </w:pPr>
            <w:r>
              <w:rPr>
                <w:rFonts w:ascii="Aptos" w:hAnsi="Aptos"/>
                <w:b/>
                <w:bCs/>
                <w:sz w:val="20"/>
                <w:szCs w:val="20"/>
              </w:rPr>
              <w:t>Vehicle</w:t>
            </w:r>
          </w:p>
        </w:tc>
        <w:tc>
          <w:tcPr>
            <w:tcW w:w="1075" w:type="dxa"/>
            <w:tcBorders>
              <w:left w:val="nil"/>
              <w:bottom w:val="single" w:sz="4" w:space="0" w:color="auto"/>
              <w:right w:val="single" w:sz="4" w:space="0" w:color="auto"/>
            </w:tcBorders>
            <w:vAlign w:val="center"/>
          </w:tcPr>
          <w:p w14:paraId="2C6DE1E6" w14:textId="77777777" w:rsidR="004167B4" w:rsidRPr="008F641D" w:rsidRDefault="004167B4" w:rsidP="006772F3">
            <w:pPr>
              <w:jc w:val="center"/>
              <w:rPr>
                <w:rFonts w:ascii="Aptos" w:hAnsi="Aptos"/>
                <w:b/>
                <w:bCs/>
                <w:sz w:val="20"/>
                <w:szCs w:val="20"/>
              </w:rPr>
            </w:pPr>
            <w:r>
              <w:rPr>
                <w:rFonts w:ascii="Aptos" w:hAnsi="Aptos"/>
                <w:b/>
                <w:bCs/>
                <w:sz w:val="20"/>
                <w:szCs w:val="20"/>
              </w:rPr>
              <w:t>FG7142</w:t>
            </w:r>
          </w:p>
        </w:tc>
        <w:tc>
          <w:tcPr>
            <w:tcW w:w="1082" w:type="dxa"/>
            <w:tcBorders>
              <w:left w:val="single" w:sz="4" w:space="0" w:color="auto"/>
              <w:bottom w:val="single" w:sz="4" w:space="0" w:color="auto"/>
              <w:right w:val="nil"/>
            </w:tcBorders>
            <w:vAlign w:val="center"/>
          </w:tcPr>
          <w:p w14:paraId="0E8004BB" w14:textId="77777777" w:rsidR="004167B4" w:rsidRPr="008F641D" w:rsidRDefault="004167B4" w:rsidP="006772F3">
            <w:pPr>
              <w:jc w:val="center"/>
              <w:rPr>
                <w:rFonts w:ascii="Aptos" w:hAnsi="Aptos"/>
                <w:sz w:val="20"/>
                <w:szCs w:val="20"/>
              </w:rPr>
            </w:pPr>
            <w:r>
              <w:rPr>
                <w:rFonts w:ascii="Aptos" w:hAnsi="Aptos"/>
                <w:b/>
                <w:bCs/>
                <w:sz w:val="20"/>
                <w:szCs w:val="20"/>
              </w:rPr>
              <w:t>Vehicle</w:t>
            </w:r>
          </w:p>
        </w:tc>
        <w:tc>
          <w:tcPr>
            <w:tcW w:w="1075" w:type="dxa"/>
            <w:tcBorders>
              <w:left w:val="nil"/>
              <w:bottom w:val="single" w:sz="4" w:space="0" w:color="auto"/>
              <w:right w:val="single" w:sz="4" w:space="0" w:color="auto"/>
            </w:tcBorders>
            <w:vAlign w:val="center"/>
          </w:tcPr>
          <w:p w14:paraId="60423B0B" w14:textId="77777777" w:rsidR="004167B4" w:rsidRPr="008F641D" w:rsidRDefault="004167B4" w:rsidP="006772F3">
            <w:pPr>
              <w:jc w:val="center"/>
              <w:rPr>
                <w:rFonts w:ascii="Aptos" w:hAnsi="Aptos"/>
                <w:sz w:val="20"/>
                <w:szCs w:val="20"/>
              </w:rPr>
            </w:pPr>
            <w:r>
              <w:rPr>
                <w:rFonts w:ascii="Aptos" w:hAnsi="Aptos"/>
                <w:b/>
                <w:bCs/>
                <w:sz w:val="20"/>
                <w:szCs w:val="20"/>
              </w:rPr>
              <w:t>FG7142</w:t>
            </w:r>
          </w:p>
        </w:tc>
        <w:tc>
          <w:tcPr>
            <w:tcW w:w="1082" w:type="dxa"/>
            <w:tcBorders>
              <w:left w:val="single" w:sz="4" w:space="0" w:color="auto"/>
              <w:bottom w:val="single" w:sz="4" w:space="0" w:color="auto"/>
              <w:right w:val="nil"/>
            </w:tcBorders>
            <w:vAlign w:val="center"/>
          </w:tcPr>
          <w:p w14:paraId="67E00F47" w14:textId="77777777" w:rsidR="004167B4" w:rsidRPr="008F641D" w:rsidRDefault="004167B4" w:rsidP="006772F3">
            <w:pPr>
              <w:jc w:val="center"/>
              <w:rPr>
                <w:rFonts w:ascii="Aptos" w:hAnsi="Aptos"/>
                <w:sz w:val="20"/>
                <w:szCs w:val="20"/>
              </w:rPr>
            </w:pPr>
            <w:r>
              <w:rPr>
                <w:rFonts w:ascii="Aptos" w:hAnsi="Aptos"/>
                <w:b/>
                <w:bCs/>
                <w:sz w:val="20"/>
                <w:szCs w:val="20"/>
              </w:rPr>
              <w:t>Vehicle</w:t>
            </w:r>
          </w:p>
        </w:tc>
        <w:tc>
          <w:tcPr>
            <w:tcW w:w="1075" w:type="dxa"/>
            <w:tcBorders>
              <w:left w:val="nil"/>
              <w:bottom w:val="single" w:sz="4" w:space="0" w:color="auto"/>
            </w:tcBorders>
            <w:vAlign w:val="center"/>
          </w:tcPr>
          <w:p w14:paraId="19B7016B" w14:textId="77777777" w:rsidR="004167B4" w:rsidRPr="008F641D" w:rsidRDefault="004167B4" w:rsidP="006772F3">
            <w:pPr>
              <w:jc w:val="center"/>
              <w:rPr>
                <w:rFonts w:ascii="Aptos" w:hAnsi="Aptos"/>
                <w:sz w:val="20"/>
                <w:szCs w:val="20"/>
              </w:rPr>
            </w:pPr>
            <w:r>
              <w:rPr>
                <w:rFonts w:ascii="Aptos" w:hAnsi="Aptos"/>
                <w:b/>
                <w:bCs/>
                <w:sz w:val="20"/>
                <w:szCs w:val="20"/>
              </w:rPr>
              <w:t>FG7142</w:t>
            </w:r>
          </w:p>
        </w:tc>
      </w:tr>
      <w:tr w:rsidR="004167B4" w14:paraId="0A33A4A9" w14:textId="77777777" w:rsidTr="006772F3">
        <w:tc>
          <w:tcPr>
            <w:tcW w:w="1467" w:type="dxa"/>
            <w:vMerge w:val="restart"/>
            <w:vAlign w:val="center"/>
          </w:tcPr>
          <w:p w14:paraId="4699BD94" w14:textId="77777777" w:rsidR="004167B4" w:rsidRPr="008F641D" w:rsidRDefault="004167B4" w:rsidP="006772F3">
            <w:pPr>
              <w:jc w:val="center"/>
              <w:rPr>
                <w:rFonts w:ascii="Aptos" w:hAnsi="Aptos"/>
                <w:sz w:val="20"/>
                <w:szCs w:val="20"/>
              </w:rPr>
            </w:pPr>
            <w:r>
              <w:rPr>
                <w:rFonts w:ascii="Aptos" w:hAnsi="Aptos"/>
                <w:b/>
                <w:bCs/>
                <w:sz w:val="20"/>
                <w:szCs w:val="20"/>
              </w:rPr>
              <w:t>Amitriptyline</w:t>
            </w:r>
          </w:p>
        </w:tc>
        <w:tc>
          <w:tcPr>
            <w:tcW w:w="1077" w:type="dxa"/>
            <w:vAlign w:val="center"/>
          </w:tcPr>
          <w:p w14:paraId="130AAC30"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4" w:space="0" w:color="auto"/>
            </w:tcBorders>
          </w:tcPr>
          <w:p w14:paraId="1B7C639D" w14:textId="77777777" w:rsidR="004167B4" w:rsidRPr="008F641D" w:rsidRDefault="004167B4" w:rsidP="006772F3">
            <w:pPr>
              <w:jc w:val="center"/>
              <w:rPr>
                <w:rFonts w:ascii="Aptos" w:hAnsi="Aptos"/>
                <w:sz w:val="20"/>
                <w:szCs w:val="20"/>
              </w:rPr>
            </w:pPr>
            <w:r>
              <w:rPr>
                <w:rFonts w:ascii="Aptos" w:hAnsi="Aptos"/>
                <w:sz w:val="20"/>
                <w:szCs w:val="20"/>
              </w:rPr>
              <w:t xml:space="preserve">6.7 </w:t>
            </w:r>
            <w:r w:rsidRPr="005B2A89">
              <w:rPr>
                <w:rFonts w:ascii="Aptos" w:hAnsi="Aptos"/>
                <w:sz w:val="20"/>
                <w:szCs w:val="20"/>
              </w:rPr>
              <w:sym w:font="Symbol" w:char="F0B1"/>
            </w:r>
            <w:r>
              <w:rPr>
                <w:rFonts w:ascii="Aptos" w:hAnsi="Aptos"/>
                <w:sz w:val="20"/>
                <w:szCs w:val="20"/>
              </w:rPr>
              <w:t xml:space="preserve"> 0.2</w:t>
            </w:r>
          </w:p>
        </w:tc>
        <w:tc>
          <w:tcPr>
            <w:tcW w:w="1075" w:type="dxa"/>
            <w:tcBorders>
              <w:top w:val="single" w:sz="4" w:space="0" w:color="auto"/>
            </w:tcBorders>
          </w:tcPr>
          <w:p w14:paraId="0E063E07" w14:textId="77777777" w:rsidR="004167B4" w:rsidRPr="008F641D" w:rsidRDefault="004167B4" w:rsidP="006772F3">
            <w:pPr>
              <w:jc w:val="center"/>
              <w:rPr>
                <w:rFonts w:ascii="Aptos" w:hAnsi="Aptos"/>
                <w:sz w:val="20"/>
                <w:szCs w:val="20"/>
              </w:rPr>
            </w:pPr>
            <w:r>
              <w:rPr>
                <w:rFonts w:ascii="Aptos" w:hAnsi="Aptos"/>
                <w:sz w:val="20"/>
                <w:szCs w:val="20"/>
              </w:rPr>
              <w:t xml:space="preserve">7.3 </w:t>
            </w:r>
            <w:r w:rsidRPr="005B2A89">
              <w:rPr>
                <w:rFonts w:ascii="Aptos" w:hAnsi="Aptos"/>
                <w:sz w:val="20"/>
                <w:szCs w:val="20"/>
              </w:rPr>
              <w:sym w:font="Symbol" w:char="F0B1"/>
            </w:r>
            <w:r>
              <w:rPr>
                <w:rFonts w:ascii="Aptos" w:hAnsi="Aptos"/>
                <w:sz w:val="20"/>
                <w:szCs w:val="20"/>
              </w:rPr>
              <w:t xml:space="preserve"> 0.3</w:t>
            </w:r>
          </w:p>
        </w:tc>
        <w:tc>
          <w:tcPr>
            <w:tcW w:w="1082" w:type="dxa"/>
            <w:tcBorders>
              <w:top w:val="single" w:sz="4" w:space="0" w:color="auto"/>
            </w:tcBorders>
          </w:tcPr>
          <w:p w14:paraId="20864AAB" w14:textId="77777777" w:rsidR="004167B4" w:rsidRPr="008F641D" w:rsidRDefault="004167B4" w:rsidP="006772F3">
            <w:pPr>
              <w:jc w:val="center"/>
              <w:rPr>
                <w:rFonts w:ascii="Aptos" w:hAnsi="Aptos"/>
                <w:sz w:val="20"/>
                <w:szCs w:val="20"/>
              </w:rPr>
            </w:pPr>
            <w:r>
              <w:rPr>
                <w:rFonts w:ascii="Aptos" w:hAnsi="Aptos"/>
                <w:sz w:val="20"/>
                <w:szCs w:val="20"/>
              </w:rPr>
              <w:t xml:space="preserve">1.7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4" w:space="0" w:color="auto"/>
            </w:tcBorders>
          </w:tcPr>
          <w:p w14:paraId="5AEB3778" w14:textId="77777777" w:rsidR="004167B4" w:rsidRPr="008F641D" w:rsidRDefault="004167B4" w:rsidP="006772F3">
            <w:pPr>
              <w:jc w:val="center"/>
              <w:rPr>
                <w:rFonts w:ascii="Aptos" w:hAnsi="Aptos"/>
                <w:sz w:val="20"/>
                <w:szCs w:val="20"/>
              </w:rPr>
            </w:pPr>
            <w:r>
              <w:rPr>
                <w:rFonts w:ascii="Aptos" w:hAnsi="Aptos"/>
                <w:sz w:val="20"/>
                <w:szCs w:val="20"/>
              </w:rPr>
              <w:t xml:space="preserve">1.7 </w:t>
            </w:r>
            <w:r w:rsidRPr="005B2A89">
              <w:rPr>
                <w:rFonts w:ascii="Aptos" w:hAnsi="Aptos"/>
                <w:sz w:val="20"/>
                <w:szCs w:val="20"/>
              </w:rPr>
              <w:sym w:font="Symbol" w:char="F0B1"/>
            </w:r>
            <w:r>
              <w:rPr>
                <w:rFonts w:ascii="Aptos" w:hAnsi="Aptos"/>
                <w:sz w:val="20"/>
                <w:szCs w:val="20"/>
              </w:rPr>
              <w:t xml:space="preserve"> 0.1</w:t>
            </w:r>
          </w:p>
        </w:tc>
        <w:tc>
          <w:tcPr>
            <w:tcW w:w="1082" w:type="dxa"/>
            <w:tcBorders>
              <w:top w:val="single" w:sz="4" w:space="0" w:color="auto"/>
            </w:tcBorders>
          </w:tcPr>
          <w:p w14:paraId="0CBBDD06" w14:textId="77777777" w:rsidR="004167B4" w:rsidRPr="008F641D" w:rsidRDefault="004167B4" w:rsidP="006772F3">
            <w:pPr>
              <w:jc w:val="center"/>
              <w:rPr>
                <w:rFonts w:ascii="Aptos" w:hAnsi="Aptos"/>
                <w:sz w:val="20"/>
                <w:szCs w:val="20"/>
              </w:rPr>
            </w:pPr>
            <w:r>
              <w:rPr>
                <w:rFonts w:ascii="Aptos" w:hAnsi="Aptos"/>
                <w:sz w:val="20"/>
                <w:szCs w:val="20"/>
              </w:rPr>
              <w:t xml:space="preserve">0.3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4" w:space="0" w:color="auto"/>
            </w:tcBorders>
          </w:tcPr>
          <w:p w14:paraId="1E1AEE46" w14:textId="77777777" w:rsidR="004167B4" w:rsidRPr="008F641D" w:rsidRDefault="004167B4" w:rsidP="006772F3">
            <w:pPr>
              <w:jc w:val="center"/>
              <w:rPr>
                <w:rFonts w:ascii="Aptos" w:hAnsi="Aptos"/>
                <w:sz w:val="20"/>
                <w:szCs w:val="20"/>
              </w:rPr>
            </w:pPr>
            <w:r>
              <w:rPr>
                <w:rFonts w:ascii="Aptos" w:hAnsi="Aptos"/>
                <w:sz w:val="20"/>
                <w:szCs w:val="20"/>
              </w:rPr>
              <w:t xml:space="preserve">0.9 </w:t>
            </w:r>
            <w:r w:rsidRPr="005B2A89">
              <w:rPr>
                <w:rFonts w:ascii="Aptos" w:hAnsi="Aptos"/>
                <w:sz w:val="20"/>
                <w:szCs w:val="20"/>
              </w:rPr>
              <w:sym w:font="Symbol" w:char="F0B1"/>
            </w:r>
            <w:r>
              <w:rPr>
                <w:rFonts w:ascii="Aptos" w:hAnsi="Aptos"/>
                <w:sz w:val="20"/>
                <w:szCs w:val="20"/>
              </w:rPr>
              <w:t xml:space="preserve"> 0.2</w:t>
            </w:r>
          </w:p>
        </w:tc>
      </w:tr>
      <w:tr w:rsidR="004167B4" w14:paraId="1DBB5DDA" w14:textId="77777777" w:rsidTr="006772F3">
        <w:tc>
          <w:tcPr>
            <w:tcW w:w="1467" w:type="dxa"/>
            <w:vMerge/>
            <w:vAlign w:val="center"/>
          </w:tcPr>
          <w:p w14:paraId="7A40A7D4" w14:textId="77777777" w:rsidR="004167B4" w:rsidRPr="008F641D" w:rsidRDefault="004167B4" w:rsidP="006772F3">
            <w:pPr>
              <w:jc w:val="center"/>
              <w:rPr>
                <w:rFonts w:ascii="Aptos" w:hAnsi="Aptos"/>
                <w:sz w:val="20"/>
                <w:szCs w:val="20"/>
              </w:rPr>
            </w:pPr>
          </w:p>
        </w:tc>
        <w:tc>
          <w:tcPr>
            <w:tcW w:w="1077" w:type="dxa"/>
            <w:vAlign w:val="center"/>
          </w:tcPr>
          <w:p w14:paraId="1D737850" w14:textId="77777777" w:rsidR="004167B4" w:rsidRPr="008F641D" w:rsidRDefault="004167B4" w:rsidP="006772F3">
            <w:pPr>
              <w:jc w:val="center"/>
              <w:rPr>
                <w:rFonts w:ascii="Aptos" w:hAnsi="Aptos"/>
                <w:sz w:val="20"/>
                <w:szCs w:val="20"/>
              </w:rPr>
            </w:pPr>
            <w:r>
              <w:rPr>
                <w:rFonts w:ascii="Aptos" w:hAnsi="Aptos"/>
                <w:sz w:val="20"/>
                <w:szCs w:val="20"/>
              </w:rPr>
              <w:t>0.3</w:t>
            </w:r>
          </w:p>
        </w:tc>
        <w:tc>
          <w:tcPr>
            <w:tcW w:w="1083" w:type="dxa"/>
          </w:tcPr>
          <w:p w14:paraId="71DB581F" w14:textId="77777777" w:rsidR="004167B4" w:rsidRPr="008F641D" w:rsidRDefault="004167B4" w:rsidP="006772F3">
            <w:pPr>
              <w:jc w:val="center"/>
              <w:rPr>
                <w:rFonts w:ascii="Aptos" w:hAnsi="Aptos"/>
                <w:sz w:val="20"/>
                <w:szCs w:val="20"/>
              </w:rPr>
            </w:pPr>
            <w:r>
              <w:rPr>
                <w:rFonts w:ascii="Aptos" w:hAnsi="Aptos"/>
                <w:sz w:val="20"/>
                <w:szCs w:val="20"/>
              </w:rPr>
              <w:t xml:space="preserve">6.4 </w:t>
            </w:r>
            <w:r w:rsidRPr="005B2A89">
              <w:rPr>
                <w:rFonts w:ascii="Aptos" w:hAnsi="Aptos"/>
                <w:sz w:val="20"/>
                <w:szCs w:val="20"/>
              </w:rPr>
              <w:sym w:font="Symbol" w:char="F0B1"/>
            </w:r>
            <w:r>
              <w:rPr>
                <w:rFonts w:ascii="Aptos" w:hAnsi="Aptos"/>
                <w:sz w:val="20"/>
                <w:szCs w:val="20"/>
              </w:rPr>
              <w:t xml:space="preserve"> 0.1</w:t>
            </w:r>
          </w:p>
        </w:tc>
        <w:tc>
          <w:tcPr>
            <w:tcW w:w="1075" w:type="dxa"/>
          </w:tcPr>
          <w:p w14:paraId="06D08CE9" w14:textId="77777777" w:rsidR="004167B4" w:rsidRPr="008F641D" w:rsidRDefault="004167B4" w:rsidP="006772F3">
            <w:pPr>
              <w:jc w:val="center"/>
              <w:rPr>
                <w:rFonts w:ascii="Aptos" w:hAnsi="Aptos"/>
                <w:sz w:val="20"/>
                <w:szCs w:val="20"/>
              </w:rPr>
            </w:pPr>
            <w:r>
              <w:rPr>
                <w:rFonts w:ascii="Aptos" w:hAnsi="Aptos"/>
                <w:sz w:val="20"/>
                <w:szCs w:val="20"/>
              </w:rPr>
              <w:t xml:space="preserve">6.8 </w:t>
            </w:r>
            <w:r w:rsidRPr="005B2A89">
              <w:rPr>
                <w:rFonts w:ascii="Aptos" w:hAnsi="Aptos"/>
                <w:sz w:val="20"/>
                <w:szCs w:val="20"/>
              </w:rPr>
              <w:sym w:font="Symbol" w:char="F0B1"/>
            </w:r>
            <w:r>
              <w:rPr>
                <w:rFonts w:ascii="Aptos" w:hAnsi="Aptos"/>
                <w:sz w:val="20"/>
                <w:szCs w:val="20"/>
              </w:rPr>
              <w:t xml:space="preserve"> 0.3 </w:t>
            </w:r>
          </w:p>
        </w:tc>
        <w:tc>
          <w:tcPr>
            <w:tcW w:w="1082" w:type="dxa"/>
          </w:tcPr>
          <w:p w14:paraId="09BA6C7D" w14:textId="77777777" w:rsidR="004167B4" w:rsidRPr="008F641D" w:rsidRDefault="004167B4" w:rsidP="006772F3">
            <w:pPr>
              <w:jc w:val="center"/>
              <w:rPr>
                <w:rFonts w:ascii="Aptos" w:hAnsi="Aptos"/>
                <w:sz w:val="20"/>
                <w:szCs w:val="20"/>
              </w:rPr>
            </w:pPr>
            <w:r>
              <w:rPr>
                <w:rFonts w:ascii="Aptos" w:hAnsi="Aptos"/>
                <w:sz w:val="20"/>
                <w:szCs w:val="20"/>
              </w:rPr>
              <w:t xml:space="preserve">1.6 </w:t>
            </w:r>
            <w:r w:rsidRPr="005B2A89">
              <w:rPr>
                <w:rFonts w:ascii="Aptos" w:hAnsi="Aptos"/>
                <w:sz w:val="20"/>
                <w:szCs w:val="20"/>
              </w:rPr>
              <w:sym w:font="Symbol" w:char="F0B1"/>
            </w:r>
            <w:r>
              <w:rPr>
                <w:rFonts w:ascii="Aptos" w:hAnsi="Aptos"/>
                <w:sz w:val="20"/>
                <w:szCs w:val="20"/>
              </w:rPr>
              <w:t xml:space="preserve"> 0.1</w:t>
            </w:r>
          </w:p>
        </w:tc>
        <w:tc>
          <w:tcPr>
            <w:tcW w:w="1075" w:type="dxa"/>
          </w:tcPr>
          <w:p w14:paraId="4FE0A078" w14:textId="77777777" w:rsidR="004167B4" w:rsidRPr="008F641D" w:rsidRDefault="004167B4" w:rsidP="006772F3">
            <w:pPr>
              <w:jc w:val="center"/>
              <w:rPr>
                <w:rFonts w:ascii="Aptos" w:hAnsi="Aptos"/>
                <w:sz w:val="20"/>
                <w:szCs w:val="20"/>
              </w:rPr>
            </w:pPr>
            <w:r>
              <w:rPr>
                <w:rFonts w:ascii="Aptos" w:hAnsi="Aptos"/>
                <w:sz w:val="20"/>
                <w:szCs w:val="20"/>
              </w:rPr>
              <w:t xml:space="preserve">1.6 </w:t>
            </w:r>
            <w:r w:rsidRPr="005B2A89">
              <w:rPr>
                <w:rFonts w:ascii="Aptos" w:hAnsi="Aptos"/>
                <w:sz w:val="20"/>
                <w:szCs w:val="20"/>
              </w:rPr>
              <w:sym w:font="Symbol" w:char="F0B1"/>
            </w:r>
            <w:r>
              <w:rPr>
                <w:rFonts w:ascii="Aptos" w:hAnsi="Aptos"/>
                <w:sz w:val="20"/>
                <w:szCs w:val="20"/>
              </w:rPr>
              <w:t xml:space="preserve"> 0.1</w:t>
            </w:r>
          </w:p>
        </w:tc>
        <w:tc>
          <w:tcPr>
            <w:tcW w:w="1082" w:type="dxa"/>
          </w:tcPr>
          <w:p w14:paraId="77790A1C" w14:textId="77777777" w:rsidR="004167B4" w:rsidRPr="008F641D" w:rsidRDefault="004167B4" w:rsidP="006772F3">
            <w:pPr>
              <w:jc w:val="center"/>
              <w:rPr>
                <w:rFonts w:ascii="Aptos" w:hAnsi="Aptos"/>
                <w:sz w:val="20"/>
                <w:szCs w:val="20"/>
              </w:rPr>
            </w:pPr>
            <w:r>
              <w:rPr>
                <w:rFonts w:ascii="Aptos" w:hAnsi="Aptos"/>
                <w:sz w:val="20"/>
                <w:szCs w:val="20"/>
              </w:rPr>
              <w:t xml:space="preserve">0.8 </w:t>
            </w:r>
            <w:r w:rsidRPr="005B2A89">
              <w:rPr>
                <w:rFonts w:ascii="Aptos" w:hAnsi="Aptos"/>
                <w:sz w:val="20"/>
                <w:szCs w:val="20"/>
              </w:rPr>
              <w:sym w:font="Symbol" w:char="F0B1"/>
            </w:r>
            <w:r>
              <w:rPr>
                <w:rFonts w:ascii="Aptos" w:hAnsi="Aptos"/>
                <w:sz w:val="20"/>
                <w:szCs w:val="20"/>
              </w:rPr>
              <w:t xml:space="preserve"> 0.2</w:t>
            </w:r>
          </w:p>
        </w:tc>
        <w:tc>
          <w:tcPr>
            <w:tcW w:w="1075" w:type="dxa"/>
          </w:tcPr>
          <w:p w14:paraId="7985D14D" w14:textId="77777777" w:rsidR="004167B4" w:rsidRPr="008F641D" w:rsidRDefault="004167B4" w:rsidP="006772F3">
            <w:pPr>
              <w:jc w:val="center"/>
              <w:rPr>
                <w:rFonts w:ascii="Aptos" w:hAnsi="Aptos"/>
                <w:sz w:val="20"/>
                <w:szCs w:val="20"/>
              </w:rPr>
            </w:pPr>
            <w:r>
              <w:rPr>
                <w:rFonts w:ascii="Aptos" w:hAnsi="Aptos"/>
                <w:sz w:val="20"/>
                <w:szCs w:val="20"/>
              </w:rPr>
              <w:t xml:space="preserve">0.3 </w:t>
            </w:r>
            <w:r w:rsidRPr="005B2A89">
              <w:rPr>
                <w:rFonts w:ascii="Aptos" w:hAnsi="Aptos"/>
                <w:sz w:val="20"/>
                <w:szCs w:val="20"/>
              </w:rPr>
              <w:sym w:font="Symbol" w:char="F0B1"/>
            </w:r>
            <w:r>
              <w:rPr>
                <w:rFonts w:ascii="Aptos" w:hAnsi="Aptos"/>
                <w:sz w:val="20"/>
                <w:szCs w:val="20"/>
              </w:rPr>
              <w:t xml:space="preserve"> 0.1</w:t>
            </w:r>
          </w:p>
        </w:tc>
      </w:tr>
      <w:tr w:rsidR="004167B4" w14:paraId="47450AA1" w14:textId="77777777" w:rsidTr="006772F3">
        <w:tc>
          <w:tcPr>
            <w:tcW w:w="1467" w:type="dxa"/>
            <w:vMerge/>
            <w:tcBorders>
              <w:bottom w:val="single" w:sz="12" w:space="0" w:color="auto"/>
            </w:tcBorders>
            <w:vAlign w:val="center"/>
          </w:tcPr>
          <w:p w14:paraId="380C36CF" w14:textId="77777777" w:rsidR="004167B4" w:rsidRPr="008F641D" w:rsidRDefault="004167B4" w:rsidP="006772F3">
            <w:pPr>
              <w:jc w:val="center"/>
              <w:rPr>
                <w:rFonts w:ascii="Aptos" w:hAnsi="Aptos"/>
                <w:sz w:val="20"/>
                <w:szCs w:val="20"/>
              </w:rPr>
            </w:pPr>
          </w:p>
        </w:tc>
        <w:tc>
          <w:tcPr>
            <w:tcW w:w="1077" w:type="dxa"/>
            <w:tcBorders>
              <w:bottom w:val="single" w:sz="12" w:space="0" w:color="auto"/>
            </w:tcBorders>
            <w:vAlign w:val="center"/>
          </w:tcPr>
          <w:p w14:paraId="479F6908" w14:textId="77777777" w:rsidR="004167B4" w:rsidRPr="008F641D" w:rsidRDefault="004167B4" w:rsidP="006772F3">
            <w:pPr>
              <w:jc w:val="center"/>
              <w:rPr>
                <w:rFonts w:ascii="Aptos" w:hAnsi="Aptos"/>
                <w:sz w:val="20"/>
                <w:szCs w:val="20"/>
              </w:rPr>
            </w:pPr>
            <w:r>
              <w:rPr>
                <w:rFonts w:ascii="Aptos" w:hAnsi="Aptos"/>
                <w:sz w:val="20"/>
                <w:szCs w:val="20"/>
              </w:rPr>
              <w:t>1.0</w:t>
            </w:r>
          </w:p>
        </w:tc>
        <w:tc>
          <w:tcPr>
            <w:tcW w:w="1083" w:type="dxa"/>
            <w:tcBorders>
              <w:bottom w:val="single" w:sz="12" w:space="0" w:color="auto"/>
            </w:tcBorders>
          </w:tcPr>
          <w:p w14:paraId="498D3CD6" w14:textId="77777777" w:rsidR="004167B4" w:rsidRPr="008F641D" w:rsidRDefault="004167B4" w:rsidP="006772F3">
            <w:pPr>
              <w:jc w:val="center"/>
              <w:rPr>
                <w:rFonts w:ascii="Aptos" w:hAnsi="Aptos"/>
                <w:sz w:val="20"/>
                <w:szCs w:val="20"/>
              </w:rPr>
            </w:pPr>
            <w:r>
              <w:rPr>
                <w:rFonts w:ascii="Aptos" w:hAnsi="Aptos"/>
                <w:sz w:val="20"/>
                <w:szCs w:val="20"/>
              </w:rPr>
              <w:t xml:space="preserve">7.3 </w:t>
            </w:r>
            <w:r w:rsidRPr="005B2A89">
              <w:rPr>
                <w:rFonts w:ascii="Aptos" w:hAnsi="Aptos"/>
                <w:sz w:val="20"/>
                <w:szCs w:val="20"/>
              </w:rPr>
              <w:sym w:font="Symbol" w:char="F0B1"/>
            </w:r>
            <w:r>
              <w:rPr>
                <w:rFonts w:ascii="Aptos" w:hAnsi="Aptos"/>
                <w:sz w:val="20"/>
                <w:szCs w:val="20"/>
              </w:rPr>
              <w:t xml:space="preserve"> 0.2</w:t>
            </w:r>
          </w:p>
        </w:tc>
        <w:tc>
          <w:tcPr>
            <w:tcW w:w="1075" w:type="dxa"/>
            <w:tcBorders>
              <w:bottom w:val="single" w:sz="12" w:space="0" w:color="auto"/>
            </w:tcBorders>
          </w:tcPr>
          <w:p w14:paraId="4A63AAEB" w14:textId="77777777" w:rsidR="004167B4" w:rsidRPr="008F641D" w:rsidRDefault="004167B4" w:rsidP="006772F3">
            <w:pPr>
              <w:jc w:val="center"/>
              <w:rPr>
                <w:rFonts w:ascii="Aptos" w:hAnsi="Aptos"/>
                <w:sz w:val="20"/>
                <w:szCs w:val="20"/>
              </w:rPr>
            </w:pPr>
            <w:r>
              <w:rPr>
                <w:rFonts w:ascii="Aptos" w:hAnsi="Aptos"/>
                <w:sz w:val="20"/>
                <w:szCs w:val="20"/>
              </w:rPr>
              <w:t xml:space="preserve">6.7 </w:t>
            </w:r>
            <w:r w:rsidRPr="005B2A89">
              <w:rPr>
                <w:rFonts w:ascii="Aptos" w:hAnsi="Aptos"/>
                <w:sz w:val="20"/>
                <w:szCs w:val="20"/>
              </w:rPr>
              <w:sym w:font="Symbol" w:char="F0B1"/>
            </w:r>
            <w:r>
              <w:rPr>
                <w:rFonts w:ascii="Aptos" w:hAnsi="Aptos"/>
                <w:sz w:val="20"/>
                <w:szCs w:val="20"/>
              </w:rPr>
              <w:t xml:space="preserve"> 0.2</w:t>
            </w:r>
          </w:p>
        </w:tc>
        <w:tc>
          <w:tcPr>
            <w:tcW w:w="1082" w:type="dxa"/>
            <w:tcBorders>
              <w:bottom w:val="single" w:sz="12" w:space="0" w:color="auto"/>
            </w:tcBorders>
          </w:tcPr>
          <w:p w14:paraId="6CA0D6A8" w14:textId="77777777" w:rsidR="004167B4" w:rsidRPr="008F641D" w:rsidRDefault="004167B4" w:rsidP="006772F3">
            <w:pPr>
              <w:jc w:val="center"/>
              <w:rPr>
                <w:rFonts w:ascii="Aptos" w:hAnsi="Aptos"/>
                <w:sz w:val="20"/>
                <w:szCs w:val="20"/>
              </w:rPr>
            </w:pPr>
            <w:r>
              <w:rPr>
                <w:rFonts w:ascii="Aptos" w:hAnsi="Aptos"/>
                <w:sz w:val="20"/>
                <w:szCs w:val="20"/>
              </w:rPr>
              <w:t xml:space="preserve">1.7 </w:t>
            </w:r>
            <w:r w:rsidRPr="005B2A89">
              <w:rPr>
                <w:rFonts w:ascii="Aptos" w:hAnsi="Aptos"/>
                <w:sz w:val="20"/>
                <w:szCs w:val="20"/>
              </w:rPr>
              <w:sym w:font="Symbol" w:char="F0B1"/>
            </w:r>
            <w:r>
              <w:rPr>
                <w:rFonts w:ascii="Aptos" w:hAnsi="Aptos"/>
                <w:sz w:val="20"/>
                <w:szCs w:val="20"/>
              </w:rPr>
              <w:t xml:space="preserve"> 0.1</w:t>
            </w:r>
          </w:p>
        </w:tc>
        <w:tc>
          <w:tcPr>
            <w:tcW w:w="1075" w:type="dxa"/>
            <w:tcBorders>
              <w:bottom w:val="single" w:sz="12" w:space="0" w:color="auto"/>
            </w:tcBorders>
          </w:tcPr>
          <w:p w14:paraId="7157CA56" w14:textId="77777777" w:rsidR="004167B4" w:rsidRPr="008F641D" w:rsidRDefault="004167B4" w:rsidP="006772F3">
            <w:pPr>
              <w:jc w:val="center"/>
              <w:rPr>
                <w:rFonts w:ascii="Aptos" w:hAnsi="Aptos"/>
                <w:sz w:val="20"/>
                <w:szCs w:val="20"/>
              </w:rPr>
            </w:pPr>
            <w:r>
              <w:rPr>
                <w:rFonts w:ascii="Aptos" w:hAnsi="Aptos"/>
                <w:sz w:val="20"/>
                <w:szCs w:val="20"/>
              </w:rPr>
              <w:t xml:space="preserve">1.6 </w:t>
            </w:r>
            <w:r w:rsidRPr="005B2A89">
              <w:rPr>
                <w:rFonts w:ascii="Aptos" w:hAnsi="Aptos"/>
                <w:sz w:val="20"/>
                <w:szCs w:val="20"/>
              </w:rPr>
              <w:sym w:font="Symbol" w:char="F0B1"/>
            </w:r>
            <w:r>
              <w:rPr>
                <w:rFonts w:ascii="Aptos" w:hAnsi="Aptos"/>
                <w:sz w:val="20"/>
                <w:szCs w:val="20"/>
              </w:rPr>
              <w:t xml:space="preserve"> 0.1</w:t>
            </w:r>
          </w:p>
        </w:tc>
        <w:tc>
          <w:tcPr>
            <w:tcW w:w="1082" w:type="dxa"/>
            <w:tcBorders>
              <w:bottom w:val="single" w:sz="12" w:space="0" w:color="auto"/>
            </w:tcBorders>
          </w:tcPr>
          <w:p w14:paraId="4FFA473E" w14:textId="77777777" w:rsidR="004167B4" w:rsidRPr="008F641D" w:rsidRDefault="004167B4" w:rsidP="006772F3">
            <w:pPr>
              <w:jc w:val="center"/>
              <w:rPr>
                <w:rFonts w:ascii="Aptos" w:hAnsi="Aptos"/>
                <w:sz w:val="20"/>
                <w:szCs w:val="20"/>
              </w:rPr>
            </w:pPr>
            <w:r>
              <w:rPr>
                <w:rFonts w:ascii="Aptos" w:hAnsi="Aptos"/>
                <w:sz w:val="20"/>
                <w:szCs w:val="20"/>
              </w:rPr>
              <w:t xml:space="preserve">0.7 </w:t>
            </w:r>
            <w:r w:rsidRPr="005B2A89">
              <w:rPr>
                <w:rFonts w:ascii="Aptos" w:hAnsi="Aptos"/>
                <w:sz w:val="20"/>
                <w:szCs w:val="20"/>
              </w:rPr>
              <w:sym w:font="Symbol" w:char="F0B1"/>
            </w:r>
            <w:r>
              <w:rPr>
                <w:rFonts w:ascii="Aptos" w:hAnsi="Aptos"/>
                <w:sz w:val="20"/>
                <w:szCs w:val="20"/>
              </w:rPr>
              <w:t xml:space="preserve"> 0.3</w:t>
            </w:r>
          </w:p>
        </w:tc>
        <w:tc>
          <w:tcPr>
            <w:tcW w:w="1075" w:type="dxa"/>
            <w:tcBorders>
              <w:bottom w:val="single" w:sz="12" w:space="0" w:color="auto"/>
            </w:tcBorders>
          </w:tcPr>
          <w:p w14:paraId="4F8BF50E" w14:textId="77777777" w:rsidR="004167B4" w:rsidRPr="008F641D" w:rsidRDefault="004167B4" w:rsidP="006772F3">
            <w:pPr>
              <w:jc w:val="center"/>
              <w:rPr>
                <w:rFonts w:ascii="Aptos" w:hAnsi="Aptos"/>
                <w:sz w:val="20"/>
                <w:szCs w:val="20"/>
              </w:rPr>
            </w:pPr>
            <w:r>
              <w:rPr>
                <w:rFonts w:ascii="Aptos" w:hAnsi="Aptos"/>
                <w:sz w:val="20"/>
                <w:szCs w:val="20"/>
              </w:rPr>
              <w:t xml:space="preserve">0.5 </w:t>
            </w:r>
            <w:r w:rsidRPr="005B2A89">
              <w:rPr>
                <w:rFonts w:ascii="Aptos" w:hAnsi="Aptos"/>
                <w:sz w:val="20"/>
                <w:szCs w:val="20"/>
              </w:rPr>
              <w:sym w:font="Symbol" w:char="F0B1"/>
            </w:r>
            <w:r>
              <w:rPr>
                <w:rFonts w:ascii="Aptos" w:hAnsi="Aptos"/>
                <w:sz w:val="20"/>
                <w:szCs w:val="20"/>
              </w:rPr>
              <w:t xml:space="preserve"> 0.1</w:t>
            </w:r>
          </w:p>
        </w:tc>
      </w:tr>
      <w:tr w:rsidR="004167B4" w14:paraId="0EB70B52" w14:textId="77777777" w:rsidTr="006772F3">
        <w:trPr>
          <w:trHeight w:val="20"/>
        </w:trPr>
        <w:tc>
          <w:tcPr>
            <w:tcW w:w="1467" w:type="dxa"/>
            <w:vMerge w:val="restart"/>
            <w:tcBorders>
              <w:top w:val="single" w:sz="12" w:space="0" w:color="auto"/>
            </w:tcBorders>
            <w:vAlign w:val="center"/>
          </w:tcPr>
          <w:p w14:paraId="3EB59596" w14:textId="77777777" w:rsidR="004167B4" w:rsidRPr="006860C7" w:rsidRDefault="004167B4" w:rsidP="006772F3">
            <w:pPr>
              <w:jc w:val="center"/>
              <w:rPr>
                <w:rFonts w:ascii="Aptos" w:hAnsi="Aptos"/>
                <w:sz w:val="20"/>
                <w:szCs w:val="20"/>
              </w:rPr>
            </w:pPr>
            <w:r>
              <w:rPr>
                <w:rFonts w:ascii="Aptos" w:hAnsi="Aptos"/>
                <w:b/>
                <w:bCs/>
                <w:sz w:val="20"/>
                <w:szCs w:val="20"/>
              </w:rPr>
              <w:t xml:space="preserve">Moclobemide </w:t>
            </w:r>
          </w:p>
        </w:tc>
        <w:tc>
          <w:tcPr>
            <w:tcW w:w="1077" w:type="dxa"/>
            <w:tcBorders>
              <w:top w:val="single" w:sz="12" w:space="0" w:color="auto"/>
            </w:tcBorders>
            <w:vAlign w:val="center"/>
          </w:tcPr>
          <w:p w14:paraId="57385FD3"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12" w:space="0" w:color="auto"/>
            </w:tcBorders>
          </w:tcPr>
          <w:p w14:paraId="28C114AB" w14:textId="77777777" w:rsidR="004167B4" w:rsidRPr="008F641D" w:rsidRDefault="004167B4" w:rsidP="006772F3">
            <w:pPr>
              <w:jc w:val="center"/>
              <w:rPr>
                <w:rFonts w:ascii="Aptos" w:hAnsi="Aptos"/>
                <w:sz w:val="20"/>
                <w:szCs w:val="20"/>
              </w:rPr>
            </w:pPr>
            <w:r>
              <w:rPr>
                <w:rFonts w:ascii="Aptos" w:hAnsi="Aptos"/>
                <w:sz w:val="20"/>
                <w:szCs w:val="20"/>
              </w:rPr>
              <w:t xml:space="preserve">7.8 </w:t>
            </w:r>
            <w:r w:rsidRPr="005B2A89">
              <w:rPr>
                <w:rFonts w:ascii="Aptos" w:hAnsi="Aptos"/>
                <w:sz w:val="20"/>
                <w:szCs w:val="20"/>
              </w:rPr>
              <w:sym w:font="Symbol" w:char="F0B1"/>
            </w:r>
            <w:r>
              <w:rPr>
                <w:rFonts w:ascii="Aptos" w:hAnsi="Aptos"/>
                <w:sz w:val="20"/>
                <w:szCs w:val="20"/>
              </w:rPr>
              <w:t xml:space="preserve"> 0.3</w:t>
            </w:r>
          </w:p>
        </w:tc>
        <w:tc>
          <w:tcPr>
            <w:tcW w:w="1075" w:type="dxa"/>
            <w:tcBorders>
              <w:top w:val="single" w:sz="12" w:space="0" w:color="auto"/>
            </w:tcBorders>
          </w:tcPr>
          <w:p w14:paraId="1242B6FF" w14:textId="77777777" w:rsidR="004167B4" w:rsidRPr="008F641D" w:rsidRDefault="004167B4" w:rsidP="006772F3">
            <w:pPr>
              <w:jc w:val="center"/>
              <w:rPr>
                <w:rFonts w:ascii="Aptos" w:hAnsi="Aptos"/>
                <w:sz w:val="20"/>
                <w:szCs w:val="20"/>
              </w:rPr>
            </w:pPr>
            <w:r>
              <w:rPr>
                <w:rFonts w:ascii="Aptos" w:hAnsi="Aptos"/>
                <w:sz w:val="20"/>
                <w:szCs w:val="20"/>
              </w:rPr>
              <w:t xml:space="preserve">7.1 </w:t>
            </w:r>
            <w:r w:rsidRPr="005B2A89">
              <w:rPr>
                <w:rFonts w:ascii="Aptos" w:hAnsi="Aptos"/>
                <w:sz w:val="20"/>
                <w:szCs w:val="20"/>
              </w:rPr>
              <w:sym w:font="Symbol" w:char="F0B1"/>
            </w:r>
            <w:r>
              <w:rPr>
                <w:rFonts w:ascii="Aptos" w:hAnsi="Aptos"/>
                <w:sz w:val="20"/>
                <w:szCs w:val="20"/>
              </w:rPr>
              <w:t xml:space="preserve"> 0.3</w:t>
            </w:r>
          </w:p>
        </w:tc>
        <w:tc>
          <w:tcPr>
            <w:tcW w:w="1082" w:type="dxa"/>
            <w:tcBorders>
              <w:top w:val="single" w:sz="12" w:space="0" w:color="auto"/>
            </w:tcBorders>
          </w:tcPr>
          <w:p w14:paraId="24730411" w14:textId="77777777" w:rsidR="004167B4" w:rsidRPr="008F641D" w:rsidRDefault="004167B4" w:rsidP="006772F3">
            <w:pPr>
              <w:jc w:val="center"/>
              <w:rPr>
                <w:rFonts w:ascii="Aptos" w:hAnsi="Aptos"/>
                <w:sz w:val="20"/>
                <w:szCs w:val="20"/>
              </w:rPr>
            </w:pPr>
            <w:r>
              <w:rPr>
                <w:rFonts w:ascii="Aptos" w:hAnsi="Aptos"/>
                <w:sz w:val="20"/>
                <w:szCs w:val="20"/>
              </w:rPr>
              <w:t xml:space="preserve">1.6 </w:t>
            </w:r>
            <w:r w:rsidRPr="005B2A89">
              <w:rPr>
                <w:rFonts w:ascii="Aptos" w:hAnsi="Aptos"/>
                <w:sz w:val="20"/>
                <w:szCs w:val="20"/>
              </w:rPr>
              <w:sym w:font="Symbol" w:char="F0B1"/>
            </w:r>
            <w:r>
              <w:rPr>
                <w:rFonts w:ascii="Aptos" w:hAnsi="Aptos"/>
                <w:sz w:val="20"/>
                <w:szCs w:val="20"/>
              </w:rPr>
              <w:t xml:space="preserve"> 0.04</w:t>
            </w:r>
          </w:p>
        </w:tc>
        <w:tc>
          <w:tcPr>
            <w:tcW w:w="1075" w:type="dxa"/>
            <w:tcBorders>
              <w:top w:val="single" w:sz="12" w:space="0" w:color="auto"/>
            </w:tcBorders>
          </w:tcPr>
          <w:p w14:paraId="6B6FD930" w14:textId="77777777" w:rsidR="004167B4" w:rsidRPr="008F641D" w:rsidRDefault="004167B4" w:rsidP="006772F3">
            <w:pPr>
              <w:jc w:val="center"/>
              <w:rPr>
                <w:rFonts w:ascii="Aptos" w:hAnsi="Aptos"/>
                <w:sz w:val="20"/>
                <w:szCs w:val="20"/>
              </w:rPr>
            </w:pPr>
            <w:r>
              <w:rPr>
                <w:rFonts w:ascii="Aptos" w:hAnsi="Aptos"/>
                <w:sz w:val="20"/>
                <w:szCs w:val="20"/>
              </w:rPr>
              <w:t>1.5</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04</w:t>
            </w:r>
          </w:p>
        </w:tc>
        <w:tc>
          <w:tcPr>
            <w:tcW w:w="1082" w:type="dxa"/>
            <w:tcBorders>
              <w:top w:val="single" w:sz="12" w:space="0" w:color="auto"/>
            </w:tcBorders>
          </w:tcPr>
          <w:p w14:paraId="3CEBFE8C" w14:textId="77777777" w:rsidR="004167B4" w:rsidRPr="008F641D" w:rsidRDefault="004167B4" w:rsidP="006772F3">
            <w:pPr>
              <w:jc w:val="center"/>
              <w:rPr>
                <w:rFonts w:ascii="Aptos" w:hAnsi="Aptos"/>
                <w:sz w:val="20"/>
                <w:szCs w:val="20"/>
              </w:rPr>
            </w:pPr>
            <w:r>
              <w:rPr>
                <w:rFonts w:ascii="Aptos" w:hAnsi="Aptos"/>
                <w:sz w:val="20"/>
                <w:szCs w:val="20"/>
              </w:rPr>
              <w:t xml:space="preserve">0.5 </w:t>
            </w:r>
            <w:r w:rsidRPr="005B2A89">
              <w:rPr>
                <w:rFonts w:ascii="Aptos" w:hAnsi="Aptos"/>
                <w:sz w:val="20"/>
                <w:szCs w:val="20"/>
              </w:rPr>
              <w:sym w:font="Symbol" w:char="F0B1"/>
            </w:r>
            <w:r>
              <w:rPr>
                <w:rFonts w:ascii="Aptos" w:hAnsi="Aptos"/>
                <w:sz w:val="20"/>
                <w:szCs w:val="20"/>
              </w:rPr>
              <w:t xml:space="preserve"> 0.1</w:t>
            </w:r>
          </w:p>
        </w:tc>
        <w:tc>
          <w:tcPr>
            <w:tcW w:w="1075" w:type="dxa"/>
            <w:tcBorders>
              <w:top w:val="single" w:sz="12" w:space="0" w:color="auto"/>
            </w:tcBorders>
          </w:tcPr>
          <w:p w14:paraId="4491214B" w14:textId="77777777" w:rsidR="004167B4" w:rsidRPr="008F641D" w:rsidRDefault="004167B4" w:rsidP="006772F3">
            <w:pPr>
              <w:jc w:val="center"/>
              <w:rPr>
                <w:rFonts w:ascii="Aptos" w:hAnsi="Aptos"/>
                <w:sz w:val="20"/>
                <w:szCs w:val="20"/>
              </w:rPr>
            </w:pPr>
            <w:r>
              <w:rPr>
                <w:rFonts w:ascii="Aptos" w:hAnsi="Aptos"/>
                <w:sz w:val="20"/>
                <w:szCs w:val="20"/>
              </w:rPr>
              <w:t xml:space="preserve">0.3 </w:t>
            </w:r>
            <w:r w:rsidRPr="005B2A89">
              <w:rPr>
                <w:rFonts w:ascii="Aptos" w:hAnsi="Aptos"/>
                <w:sz w:val="20"/>
                <w:szCs w:val="20"/>
              </w:rPr>
              <w:sym w:font="Symbol" w:char="F0B1"/>
            </w:r>
            <w:r>
              <w:rPr>
                <w:rFonts w:ascii="Aptos" w:hAnsi="Aptos"/>
                <w:sz w:val="20"/>
                <w:szCs w:val="20"/>
              </w:rPr>
              <w:t xml:space="preserve"> 0.1</w:t>
            </w:r>
          </w:p>
        </w:tc>
      </w:tr>
      <w:tr w:rsidR="004167B4" w14:paraId="016DBFCD" w14:textId="77777777" w:rsidTr="006772F3">
        <w:tc>
          <w:tcPr>
            <w:tcW w:w="1467" w:type="dxa"/>
            <w:vMerge/>
            <w:tcBorders>
              <w:bottom w:val="single" w:sz="12" w:space="0" w:color="auto"/>
            </w:tcBorders>
            <w:vAlign w:val="center"/>
          </w:tcPr>
          <w:p w14:paraId="1F3A10CC" w14:textId="77777777" w:rsidR="004167B4" w:rsidRPr="008F641D" w:rsidRDefault="004167B4" w:rsidP="006772F3">
            <w:pPr>
              <w:jc w:val="center"/>
              <w:rPr>
                <w:rFonts w:ascii="Aptos" w:hAnsi="Aptos"/>
                <w:sz w:val="20"/>
                <w:szCs w:val="20"/>
              </w:rPr>
            </w:pPr>
          </w:p>
        </w:tc>
        <w:tc>
          <w:tcPr>
            <w:tcW w:w="1077" w:type="dxa"/>
            <w:tcBorders>
              <w:bottom w:val="single" w:sz="12" w:space="0" w:color="auto"/>
            </w:tcBorders>
            <w:vAlign w:val="center"/>
          </w:tcPr>
          <w:p w14:paraId="11A32AF1" w14:textId="77777777" w:rsidR="004167B4" w:rsidRPr="008F641D" w:rsidRDefault="004167B4" w:rsidP="006772F3">
            <w:pPr>
              <w:jc w:val="center"/>
              <w:rPr>
                <w:rFonts w:ascii="Aptos" w:hAnsi="Aptos"/>
                <w:sz w:val="20"/>
                <w:szCs w:val="20"/>
              </w:rPr>
            </w:pPr>
            <w:r>
              <w:rPr>
                <w:rFonts w:ascii="Aptos" w:hAnsi="Aptos"/>
                <w:sz w:val="20"/>
                <w:szCs w:val="20"/>
              </w:rPr>
              <w:t>3.0</w:t>
            </w:r>
          </w:p>
        </w:tc>
        <w:tc>
          <w:tcPr>
            <w:tcW w:w="1083" w:type="dxa"/>
            <w:tcBorders>
              <w:bottom w:val="single" w:sz="12" w:space="0" w:color="auto"/>
            </w:tcBorders>
          </w:tcPr>
          <w:p w14:paraId="3BB3284F" w14:textId="77777777" w:rsidR="004167B4" w:rsidRPr="008F641D" w:rsidRDefault="004167B4" w:rsidP="006772F3">
            <w:pPr>
              <w:jc w:val="center"/>
              <w:rPr>
                <w:rFonts w:ascii="Aptos" w:hAnsi="Aptos"/>
                <w:sz w:val="20"/>
                <w:szCs w:val="20"/>
              </w:rPr>
            </w:pPr>
            <w:r>
              <w:rPr>
                <w:rFonts w:ascii="Aptos" w:hAnsi="Aptos"/>
                <w:sz w:val="20"/>
                <w:szCs w:val="20"/>
              </w:rPr>
              <w:t xml:space="preserve">7.0 </w:t>
            </w:r>
            <w:r w:rsidRPr="005B2A89">
              <w:rPr>
                <w:rFonts w:ascii="Aptos" w:hAnsi="Aptos"/>
                <w:sz w:val="20"/>
                <w:szCs w:val="20"/>
              </w:rPr>
              <w:sym w:font="Symbol" w:char="F0B1"/>
            </w:r>
            <w:r>
              <w:rPr>
                <w:rFonts w:ascii="Aptos" w:hAnsi="Aptos"/>
                <w:sz w:val="20"/>
                <w:szCs w:val="20"/>
              </w:rPr>
              <w:t xml:space="preserve"> 0.2</w:t>
            </w:r>
          </w:p>
        </w:tc>
        <w:tc>
          <w:tcPr>
            <w:tcW w:w="1075" w:type="dxa"/>
            <w:tcBorders>
              <w:bottom w:val="single" w:sz="12" w:space="0" w:color="auto"/>
            </w:tcBorders>
          </w:tcPr>
          <w:p w14:paraId="631E207C" w14:textId="77777777" w:rsidR="004167B4" w:rsidRPr="008F641D" w:rsidRDefault="004167B4" w:rsidP="006772F3">
            <w:pPr>
              <w:jc w:val="center"/>
              <w:rPr>
                <w:rFonts w:ascii="Aptos" w:hAnsi="Aptos"/>
                <w:sz w:val="20"/>
                <w:szCs w:val="20"/>
              </w:rPr>
            </w:pPr>
            <w:r>
              <w:rPr>
                <w:rFonts w:ascii="Aptos" w:hAnsi="Aptos"/>
                <w:sz w:val="20"/>
                <w:szCs w:val="20"/>
              </w:rPr>
              <w:t xml:space="preserve">7.3 </w:t>
            </w:r>
            <w:r w:rsidRPr="005B2A89">
              <w:rPr>
                <w:rFonts w:ascii="Aptos" w:hAnsi="Aptos"/>
                <w:sz w:val="20"/>
                <w:szCs w:val="20"/>
              </w:rPr>
              <w:sym w:font="Symbol" w:char="F0B1"/>
            </w:r>
            <w:r>
              <w:rPr>
                <w:rFonts w:ascii="Aptos" w:hAnsi="Aptos"/>
                <w:sz w:val="20"/>
                <w:szCs w:val="20"/>
              </w:rPr>
              <w:t xml:space="preserve"> 0.2</w:t>
            </w:r>
          </w:p>
        </w:tc>
        <w:tc>
          <w:tcPr>
            <w:tcW w:w="1082" w:type="dxa"/>
            <w:tcBorders>
              <w:bottom w:val="single" w:sz="12" w:space="0" w:color="auto"/>
            </w:tcBorders>
          </w:tcPr>
          <w:p w14:paraId="15D12152" w14:textId="77777777" w:rsidR="004167B4" w:rsidRPr="008F641D" w:rsidRDefault="004167B4" w:rsidP="006772F3">
            <w:pPr>
              <w:jc w:val="center"/>
              <w:rPr>
                <w:rFonts w:ascii="Aptos" w:hAnsi="Aptos"/>
                <w:sz w:val="20"/>
                <w:szCs w:val="20"/>
              </w:rPr>
            </w:pPr>
            <w:r>
              <w:rPr>
                <w:rFonts w:ascii="Aptos" w:hAnsi="Aptos"/>
                <w:sz w:val="20"/>
                <w:szCs w:val="20"/>
              </w:rPr>
              <w:t>1.6</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05</w:t>
            </w:r>
          </w:p>
        </w:tc>
        <w:tc>
          <w:tcPr>
            <w:tcW w:w="1075" w:type="dxa"/>
            <w:tcBorders>
              <w:bottom w:val="single" w:sz="12" w:space="0" w:color="auto"/>
            </w:tcBorders>
          </w:tcPr>
          <w:p w14:paraId="12F80C53" w14:textId="77777777" w:rsidR="004167B4" w:rsidRPr="008F641D" w:rsidRDefault="004167B4" w:rsidP="006772F3">
            <w:pPr>
              <w:jc w:val="center"/>
              <w:rPr>
                <w:rFonts w:ascii="Aptos" w:hAnsi="Aptos"/>
                <w:sz w:val="20"/>
                <w:szCs w:val="20"/>
              </w:rPr>
            </w:pPr>
            <w:r>
              <w:rPr>
                <w:rFonts w:ascii="Aptos" w:hAnsi="Aptos"/>
                <w:sz w:val="20"/>
                <w:szCs w:val="20"/>
              </w:rPr>
              <w:t>1.5</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03</w:t>
            </w:r>
          </w:p>
        </w:tc>
        <w:tc>
          <w:tcPr>
            <w:tcW w:w="1082" w:type="dxa"/>
            <w:tcBorders>
              <w:bottom w:val="single" w:sz="12" w:space="0" w:color="auto"/>
            </w:tcBorders>
          </w:tcPr>
          <w:p w14:paraId="50FD9535" w14:textId="77777777" w:rsidR="004167B4" w:rsidRPr="008F641D" w:rsidRDefault="004167B4" w:rsidP="006772F3">
            <w:pPr>
              <w:jc w:val="center"/>
              <w:rPr>
                <w:rFonts w:ascii="Aptos" w:hAnsi="Aptos"/>
                <w:sz w:val="20"/>
                <w:szCs w:val="20"/>
              </w:rPr>
            </w:pPr>
            <w:r>
              <w:rPr>
                <w:rFonts w:ascii="Aptos" w:hAnsi="Aptos"/>
                <w:sz w:val="20"/>
                <w:szCs w:val="20"/>
              </w:rPr>
              <w:t>0.2</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0.1</w:t>
            </w:r>
          </w:p>
        </w:tc>
        <w:tc>
          <w:tcPr>
            <w:tcW w:w="1075" w:type="dxa"/>
            <w:tcBorders>
              <w:bottom w:val="single" w:sz="12" w:space="0" w:color="auto"/>
            </w:tcBorders>
          </w:tcPr>
          <w:p w14:paraId="2B51EFEA" w14:textId="77777777" w:rsidR="004167B4" w:rsidRPr="008F641D" w:rsidRDefault="004167B4" w:rsidP="006772F3">
            <w:pPr>
              <w:jc w:val="center"/>
              <w:rPr>
                <w:rFonts w:ascii="Aptos" w:hAnsi="Aptos"/>
                <w:sz w:val="20"/>
                <w:szCs w:val="20"/>
              </w:rPr>
            </w:pPr>
            <w:r>
              <w:rPr>
                <w:rFonts w:ascii="Aptos" w:hAnsi="Aptos"/>
                <w:sz w:val="20"/>
                <w:szCs w:val="20"/>
              </w:rPr>
              <w:t>0.4</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0.1</w:t>
            </w:r>
          </w:p>
        </w:tc>
      </w:tr>
      <w:tr w:rsidR="004167B4" w14:paraId="193989FF" w14:textId="77777777" w:rsidTr="006772F3">
        <w:tc>
          <w:tcPr>
            <w:tcW w:w="1467" w:type="dxa"/>
            <w:vMerge w:val="restart"/>
            <w:tcBorders>
              <w:top w:val="single" w:sz="12" w:space="0" w:color="auto"/>
            </w:tcBorders>
            <w:vAlign w:val="center"/>
          </w:tcPr>
          <w:p w14:paraId="6A63BC24" w14:textId="77777777" w:rsidR="004167B4" w:rsidRPr="006860C7" w:rsidRDefault="004167B4" w:rsidP="006772F3">
            <w:pPr>
              <w:jc w:val="center"/>
              <w:rPr>
                <w:rFonts w:ascii="Aptos" w:hAnsi="Aptos"/>
                <w:sz w:val="20"/>
                <w:szCs w:val="20"/>
              </w:rPr>
            </w:pPr>
            <w:r>
              <w:rPr>
                <w:rFonts w:ascii="Aptos" w:hAnsi="Aptos"/>
                <w:b/>
                <w:bCs/>
                <w:sz w:val="20"/>
                <w:szCs w:val="20"/>
              </w:rPr>
              <w:t xml:space="preserve">Sertraline </w:t>
            </w:r>
          </w:p>
        </w:tc>
        <w:tc>
          <w:tcPr>
            <w:tcW w:w="1077" w:type="dxa"/>
            <w:tcBorders>
              <w:top w:val="single" w:sz="12" w:space="0" w:color="auto"/>
            </w:tcBorders>
            <w:vAlign w:val="center"/>
          </w:tcPr>
          <w:p w14:paraId="0F35926A"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12" w:space="0" w:color="auto"/>
            </w:tcBorders>
          </w:tcPr>
          <w:p w14:paraId="153EA994" w14:textId="77777777" w:rsidR="004167B4" w:rsidRPr="008F641D" w:rsidRDefault="004167B4" w:rsidP="006772F3">
            <w:pPr>
              <w:jc w:val="center"/>
              <w:rPr>
                <w:rFonts w:ascii="Aptos" w:hAnsi="Aptos"/>
                <w:sz w:val="20"/>
                <w:szCs w:val="20"/>
              </w:rPr>
            </w:pPr>
            <w:r>
              <w:rPr>
                <w:rFonts w:ascii="Aptos" w:hAnsi="Aptos"/>
                <w:sz w:val="20"/>
                <w:szCs w:val="20"/>
              </w:rPr>
              <w:t xml:space="preserve">7.6 </w:t>
            </w:r>
            <w:r w:rsidRPr="005B2A89">
              <w:rPr>
                <w:rFonts w:ascii="Aptos" w:hAnsi="Aptos"/>
                <w:sz w:val="20"/>
                <w:szCs w:val="20"/>
              </w:rPr>
              <w:sym w:font="Symbol" w:char="F0B1"/>
            </w:r>
            <w:r>
              <w:rPr>
                <w:rFonts w:ascii="Aptos" w:hAnsi="Aptos"/>
                <w:sz w:val="20"/>
                <w:szCs w:val="20"/>
              </w:rPr>
              <w:t xml:space="preserve"> 0.3</w:t>
            </w:r>
          </w:p>
        </w:tc>
        <w:tc>
          <w:tcPr>
            <w:tcW w:w="1075" w:type="dxa"/>
            <w:tcBorders>
              <w:top w:val="single" w:sz="12" w:space="0" w:color="auto"/>
            </w:tcBorders>
          </w:tcPr>
          <w:p w14:paraId="1FFC47AB" w14:textId="77777777" w:rsidR="004167B4" w:rsidRPr="008F641D" w:rsidRDefault="004167B4" w:rsidP="006772F3">
            <w:pPr>
              <w:jc w:val="center"/>
              <w:rPr>
                <w:rFonts w:ascii="Aptos" w:hAnsi="Aptos"/>
                <w:sz w:val="20"/>
                <w:szCs w:val="20"/>
              </w:rPr>
            </w:pPr>
            <w:r>
              <w:rPr>
                <w:rFonts w:ascii="Aptos" w:hAnsi="Aptos"/>
                <w:sz w:val="20"/>
                <w:szCs w:val="20"/>
              </w:rPr>
              <w:t xml:space="preserve">7.7 </w:t>
            </w:r>
            <w:r w:rsidRPr="005B2A89">
              <w:rPr>
                <w:rFonts w:ascii="Aptos" w:hAnsi="Aptos"/>
                <w:sz w:val="20"/>
                <w:szCs w:val="20"/>
              </w:rPr>
              <w:sym w:font="Symbol" w:char="F0B1"/>
            </w:r>
            <w:r>
              <w:rPr>
                <w:rFonts w:ascii="Aptos" w:hAnsi="Aptos"/>
                <w:sz w:val="20"/>
                <w:szCs w:val="20"/>
              </w:rPr>
              <w:t xml:space="preserve"> 0.2</w:t>
            </w:r>
          </w:p>
        </w:tc>
        <w:tc>
          <w:tcPr>
            <w:tcW w:w="1082" w:type="dxa"/>
            <w:tcBorders>
              <w:top w:val="single" w:sz="12" w:space="0" w:color="auto"/>
            </w:tcBorders>
          </w:tcPr>
          <w:p w14:paraId="2C5627BD" w14:textId="77777777" w:rsidR="004167B4" w:rsidRPr="008F641D" w:rsidRDefault="004167B4" w:rsidP="006772F3">
            <w:pPr>
              <w:jc w:val="center"/>
              <w:rPr>
                <w:rFonts w:ascii="Aptos" w:hAnsi="Aptos"/>
                <w:sz w:val="20"/>
                <w:szCs w:val="20"/>
              </w:rPr>
            </w:pPr>
            <w:r w:rsidRPr="005A2B66">
              <w:rPr>
                <w:rFonts w:ascii="Aptos" w:hAnsi="Aptos"/>
                <w:sz w:val="20"/>
                <w:szCs w:val="20"/>
              </w:rPr>
              <w:t>1.</w:t>
            </w:r>
            <w:r>
              <w:rPr>
                <w:rFonts w:ascii="Aptos" w:hAnsi="Aptos"/>
                <w:sz w:val="20"/>
                <w:szCs w:val="20"/>
              </w:rPr>
              <w:t>4</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0.1</w:t>
            </w:r>
          </w:p>
        </w:tc>
        <w:tc>
          <w:tcPr>
            <w:tcW w:w="1075" w:type="dxa"/>
            <w:tcBorders>
              <w:top w:val="single" w:sz="12" w:space="0" w:color="auto"/>
            </w:tcBorders>
          </w:tcPr>
          <w:p w14:paraId="003F557B" w14:textId="77777777" w:rsidR="004167B4" w:rsidRPr="008F641D" w:rsidRDefault="004167B4" w:rsidP="006772F3">
            <w:pPr>
              <w:jc w:val="center"/>
              <w:rPr>
                <w:rFonts w:ascii="Aptos" w:hAnsi="Aptos"/>
                <w:sz w:val="20"/>
                <w:szCs w:val="20"/>
              </w:rPr>
            </w:pPr>
            <w:r w:rsidRPr="005A2B66">
              <w:rPr>
                <w:rFonts w:ascii="Aptos" w:hAnsi="Aptos"/>
                <w:sz w:val="20"/>
                <w:szCs w:val="20"/>
              </w:rPr>
              <w:t>1.</w:t>
            </w:r>
            <w:r>
              <w:rPr>
                <w:rFonts w:ascii="Aptos" w:hAnsi="Aptos"/>
                <w:sz w:val="20"/>
                <w:szCs w:val="20"/>
              </w:rPr>
              <w:t>4</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07</w:t>
            </w:r>
          </w:p>
        </w:tc>
        <w:tc>
          <w:tcPr>
            <w:tcW w:w="1082" w:type="dxa"/>
            <w:tcBorders>
              <w:top w:val="single" w:sz="12" w:space="0" w:color="auto"/>
            </w:tcBorders>
          </w:tcPr>
          <w:p w14:paraId="18BEFEAB" w14:textId="77777777" w:rsidR="004167B4" w:rsidRPr="008F641D" w:rsidRDefault="004167B4" w:rsidP="006772F3">
            <w:pPr>
              <w:jc w:val="center"/>
              <w:rPr>
                <w:rFonts w:ascii="Aptos" w:hAnsi="Aptos"/>
                <w:sz w:val="20"/>
                <w:szCs w:val="20"/>
              </w:rPr>
            </w:pPr>
            <w:r>
              <w:rPr>
                <w:rFonts w:ascii="Aptos" w:hAnsi="Aptos"/>
                <w:sz w:val="20"/>
                <w:szCs w:val="20"/>
              </w:rPr>
              <w:t xml:space="preserve">0.3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1</w:t>
            </w:r>
          </w:p>
        </w:tc>
        <w:tc>
          <w:tcPr>
            <w:tcW w:w="1075" w:type="dxa"/>
            <w:tcBorders>
              <w:top w:val="single" w:sz="12" w:space="0" w:color="auto"/>
            </w:tcBorders>
          </w:tcPr>
          <w:p w14:paraId="723C9553" w14:textId="77777777" w:rsidR="004167B4" w:rsidRPr="008F641D" w:rsidRDefault="004167B4" w:rsidP="006772F3">
            <w:pPr>
              <w:jc w:val="center"/>
              <w:rPr>
                <w:rFonts w:ascii="Aptos" w:hAnsi="Aptos"/>
                <w:sz w:val="20"/>
                <w:szCs w:val="20"/>
              </w:rPr>
            </w:pPr>
            <w:r>
              <w:rPr>
                <w:rFonts w:ascii="Aptos" w:hAnsi="Aptos"/>
                <w:sz w:val="20"/>
                <w:szCs w:val="20"/>
              </w:rPr>
              <w:t>0.2</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1</w:t>
            </w:r>
          </w:p>
        </w:tc>
      </w:tr>
      <w:tr w:rsidR="004167B4" w14:paraId="56AD55D9" w14:textId="77777777" w:rsidTr="006772F3">
        <w:tc>
          <w:tcPr>
            <w:tcW w:w="1467" w:type="dxa"/>
            <w:vMerge/>
            <w:vAlign w:val="center"/>
          </w:tcPr>
          <w:p w14:paraId="4F6FB674" w14:textId="77777777" w:rsidR="004167B4" w:rsidRPr="008F641D" w:rsidRDefault="004167B4" w:rsidP="006772F3">
            <w:pPr>
              <w:jc w:val="center"/>
              <w:rPr>
                <w:rFonts w:ascii="Aptos" w:hAnsi="Aptos"/>
                <w:sz w:val="20"/>
                <w:szCs w:val="20"/>
              </w:rPr>
            </w:pPr>
          </w:p>
        </w:tc>
        <w:tc>
          <w:tcPr>
            <w:tcW w:w="1077" w:type="dxa"/>
            <w:vAlign w:val="center"/>
          </w:tcPr>
          <w:p w14:paraId="0BB77089" w14:textId="77777777" w:rsidR="004167B4" w:rsidRPr="008F641D" w:rsidRDefault="004167B4" w:rsidP="006772F3">
            <w:pPr>
              <w:jc w:val="center"/>
              <w:rPr>
                <w:rFonts w:ascii="Aptos" w:hAnsi="Aptos"/>
                <w:sz w:val="20"/>
                <w:szCs w:val="20"/>
              </w:rPr>
            </w:pPr>
            <w:r>
              <w:rPr>
                <w:rFonts w:ascii="Aptos" w:hAnsi="Aptos"/>
                <w:sz w:val="20"/>
                <w:szCs w:val="20"/>
              </w:rPr>
              <w:t>3.0</w:t>
            </w:r>
          </w:p>
        </w:tc>
        <w:tc>
          <w:tcPr>
            <w:tcW w:w="1083" w:type="dxa"/>
          </w:tcPr>
          <w:p w14:paraId="1764FCEE" w14:textId="77777777" w:rsidR="004167B4" w:rsidRPr="008F641D" w:rsidRDefault="004167B4" w:rsidP="006772F3">
            <w:pPr>
              <w:jc w:val="center"/>
              <w:rPr>
                <w:rFonts w:ascii="Aptos" w:hAnsi="Aptos"/>
                <w:sz w:val="20"/>
                <w:szCs w:val="20"/>
              </w:rPr>
            </w:pPr>
            <w:r>
              <w:rPr>
                <w:rFonts w:ascii="Aptos" w:hAnsi="Aptos"/>
                <w:sz w:val="20"/>
                <w:szCs w:val="20"/>
              </w:rPr>
              <w:t xml:space="preserve">7.0 </w:t>
            </w:r>
            <w:r w:rsidRPr="005B2A89">
              <w:rPr>
                <w:rFonts w:ascii="Aptos" w:hAnsi="Aptos"/>
                <w:sz w:val="20"/>
                <w:szCs w:val="20"/>
              </w:rPr>
              <w:sym w:font="Symbol" w:char="F0B1"/>
            </w:r>
            <w:r>
              <w:rPr>
                <w:rFonts w:ascii="Aptos" w:hAnsi="Aptos"/>
                <w:sz w:val="20"/>
                <w:szCs w:val="20"/>
              </w:rPr>
              <w:t xml:space="preserve"> 0.2</w:t>
            </w:r>
          </w:p>
        </w:tc>
        <w:tc>
          <w:tcPr>
            <w:tcW w:w="1075" w:type="dxa"/>
          </w:tcPr>
          <w:p w14:paraId="1848030A" w14:textId="77777777" w:rsidR="004167B4" w:rsidRPr="008F641D" w:rsidRDefault="004167B4" w:rsidP="006772F3">
            <w:pPr>
              <w:jc w:val="center"/>
              <w:rPr>
                <w:rFonts w:ascii="Aptos" w:hAnsi="Aptos"/>
                <w:sz w:val="20"/>
                <w:szCs w:val="20"/>
              </w:rPr>
            </w:pPr>
            <w:r>
              <w:rPr>
                <w:rFonts w:ascii="Aptos" w:hAnsi="Aptos"/>
                <w:sz w:val="20"/>
                <w:szCs w:val="20"/>
              </w:rPr>
              <w:t xml:space="preserve">8.0 </w:t>
            </w:r>
            <w:r w:rsidRPr="005B2A89">
              <w:rPr>
                <w:rFonts w:ascii="Aptos" w:hAnsi="Aptos"/>
                <w:sz w:val="20"/>
                <w:szCs w:val="20"/>
              </w:rPr>
              <w:sym w:font="Symbol" w:char="F0B1"/>
            </w:r>
            <w:r>
              <w:rPr>
                <w:rFonts w:ascii="Aptos" w:hAnsi="Aptos"/>
                <w:sz w:val="20"/>
                <w:szCs w:val="20"/>
              </w:rPr>
              <w:t xml:space="preserve"> 0.4</w:t>
            </w:r>
          </w:p>
        </w:tc>
        <w:tc>
          <w:tcPr>
            <w:tcW w:w="1082" w:type="dxa"/>
          </w:tcPr>
          <w:p w14:paraId="1DA9628A" w14:textId="77777777" w:rsidR="004167B4" w:rsidRPr="008F641D" w:rsidRDefault="004167B4" w:rsidP="006772F3">
            <w:pPr>
              <w:jc w:val="center"/>
              <w:rPr>
                <w:rFonts w:ascii="Aptos" w:hAnsi="Aptos"/>
                <w:sz w:val="20"/>
                <w:szCs w:val="20"/>
              </w:rPr>
            </w:pPr>
            <w:r w:rsidRPr="005A2B66">
              <w:rPr>
                <w:rFonts w:ascii="Aptos" w:hAnsi="Aptos"/>
                <w:sz w:val="20"/>
                <w:szCs w:val="20"/>
              </w:rPr>
              <w:t>1.</w:t>
            </w:r>
            <w:r>
              <w:rPr>
                <w:rFonts w:ascii="Aptos" w:hAnsi="Aptos"/>
                <w:sz w:val="20"/>
                <w:szCs w:val="20"/>
              </w:rPr>
              <w:t>5</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07</w:t>
            </w:r>
          </w:p>
        </w:tc>
        <w:tc>
          <w:tcPr>
            <w:tcW w:w="1075" w:type="dxa"/>
          </w:tcPr>
          <w:p w14:paraId="0635FBB0" w14:textId="77777777" w:rsidR="004167B4" w:rsidRPr="008F641D" w:rsidRDefault="004167B4" w:rsidP="006772F3">
            <w:pPr>
              <w:jc w:val="center"/>
              <w:rPr>
                <w:rFonts w:ascii="Aptos" w:hAnsi="Aptos"/>
                <w:sz w:val="20"/>
                <w:szCs w:val="20"/>
              </w:rPr>
            </w:pPr>
            <w:r w:rsidRPr="005A2B66">
              <w:rPr>
                <w:rFonts w:ascii="Aptos" w:hAnsi="Aptos"/>
                <w:sz w:val="20"/>
                <w:szCs w:val="20"/>
              </w:rPr>
              <w:t>1.</w:t>
            </w:r>
            <w:r>
              <w:rPr>
                <w:rFonts w:ascii="Aptos" w:hAnsi="Aptos"/>
                <w:sz w:val="20"/>
                <w:szCs w:val="20"/>
              </w:rPr>
              <w:t>6</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0.1</w:t>
            </w:r>
          </w:p>
        </w:tc>
        <w:tc>
          <w:tcPr>
            <w:tcW w:w="1082" w:type="dxa"/>
          </w:tcPr>
          <w:p w14:paraId="60054136" w14:textId="77777777" w:rsidR="004167B4" w:rsidRPr="008F641D" w:rsidRDefault="004167B4" w:rsidP="006772F3">
            <w:pPr>
              <w:jc w:val="center"/>
              <w:rPr>
                <w:rFonts w:ascii="Aptos" w:hAnsi="Aptos"/>
                <w:sz w:val="20"/>
                <w:szCs w:val="20"/>
              </w:rPr>
            </w:pPr>
            <w:r>
              <w:rPr>
                <w:rFonts w:ascii="Aptos" w:hAnsi="Aptos"/>
                <w:sz w:val="20"/>
                <w:szCs w:val="20"/>
              </w:rPr>
              <w:t xml:space="preserve">0.2 </w:t>
            </w:r>
            <w:r w:rsidRPr="005A2B66">
              <w:rPr>
                <w:rFonts w:ascii="Aptos" w:hAnsi="Aptos"/>
                <w:sz w:val="20"/>
                <w:szCs w:val="20"/>
              </w:rPr>
              <w:sym w:font="Symbol" w:char="F0B1"/>
            </w:r>
            <w:r w:rsidRPr="005A2B66">
              <w:rPr>
                <w:rFonts w:ascii="Aptos" w:hAnsi="Aptos"/>
                <w:sz w:val="20"/>
                <w:szCs w:val="20"/>
              </w:rPr>
              <w:t xml:space="preserve"> 0.1</w:t>
            </w:r>
          </w:p>
        </w:tc>
        <w:tc>
          <w:tcPr>
            <w:tcW w:w="1075" w:type="dxa"/>
          </w:tcPr>
          <w:p w14:paraId="44A3B040" w14:textId="77777777" w:rsidR="004167B4" w:rsidRPr="008F641D" w:rsidRDefault="004167B4" w:rsidP="006772F3">
            <w:pPr>
              <w:jc w:val="center"/>
              <w:rPr>
                <w:rFonts w:ascii="Aptos" w:hAnsi="Aptos"/>
                <w:sz w:val="20"/>
                <w:szCs w:val="20"/>
              </w:rPr>
            </w:pPr>
            <w:r>
              <w:rPr>
                <w:rFonts w:ascii="Aptos" w:hAnsi="Aptos"/>
                <w:sz w:val="20"/>
                <w:szCs w:val="20"/>
              </w:rPr>
              <w:t>0.2</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1</w:t>
            </w:r>
          </w:p>
        </w:tc>
      </w:tr>
      <w:tr w:rsidR="004167B4" w14:paraId="0BDF9599" w14:textId="77777777" w:rsidTr="006772F3">
        <w:tc>
          <w:tcPr>
            <w:tcW w:w="1467" w:type="dxa"/>
            <w:vMerge/>
            <w:vAlign w:val="center"/>
          </w:tcPr>
          <w:p w14:paraId="52C3546D" w14:textId="77777777" w:rsidR="004167B4" w:rsidRPr="008F641D" w:rsidRDefault="004167B4" w:rsidP="006772F3">
            <w:pPr>
              <w:jc w:val="center"/>
              <w:rPr>
                <w:rFonts w:ascii="Aptos" w:hAnsi="Aptos"/>
                <w:sz w:val="20"/>
                <w:szCs w:val="20"/>
              </w:rPr>
            </w:pPr>
          </w:p>
        </w:tc>
        <w:tc>
          <w:tcPr>
            <w:tcW w:w="1077" w:type="dxa"/>
            <w:vAlign w:val="center"/>
          </w:tcPr>
          <w:p w14:paraId="2A8AB756" w14:textId="77777777" w:rsidR="004167B4" w:rsidRDefault="004167B4" w:rsidP="006772F3">
            <w:pPr>
              <w:jc w:val="center"/>
              <w:rPr>
                <w:rFonts w:ascii="Aptos" w:hAnsi="Aptos"/>
                <w:sz w:val="20"/>
                <w:szCs w:val="20"/>
              </w:rPr>
            </w:pPr>
            <w:r>
              <w:rPr>
                <w:rFonts w:ascii="Aptos" w:hAnsi="Aptos"/>
                <w:sz w:val="20"/>
                <w:szCs w:val="20"/>
              </w:rPr>
              <w:t>10.0</w:t>
            </w:r>
          </w:p>
        </w:tc>
        <w:tc>
          <w:tcPr>
            <w:tcW w:w="1083" w:type="dxa"/>
          </w:tcPr>
          <w:p w14:paraId="26A81AA3" w14:textId="77777777" w:rsidR="004167B4" w:rsidRPr="008F641D" w:rsidRDefault="004167B4" w:rsidP="006772F3">
            <w:pPr>
              <w:jc w:val="center"/>
              <w:rPr>
                <w:rFonts w:ascii="Aptos" w:hAnsi="Aptos"/>
                <w:sz w:val="20"/>
                <w:szCs w:val="20"/>
              </w:rPr>
            </w:pPr>
            <w:r>
              <w:rPr>
                <w:rFonts w:ascii="Aptos" w:hAnsi="Aptos"/>
                <w:sz w:val="20"/>
                <w:szCs w:val="20"/>
              </w:rPr>
              <w:t xml:space="preserve">7.8 </w:t>
            </w:r>
            <w:r w:rsidRPr="005B2A89">
              <w:rPr>
                <w:rFonts w:ascii="Aptos" w:hAnsi="Aptos"/>
                <w:sz w:val="20"/>
                <w:szCs w:val="20"/>
              </w:rPr>
              <w:sym w:font="Symbol" w:char="F0B1"/>
            </w:r>
            <w:r>
              <w:rPr>
                <w:rFonts w:ascii="Aptos" w:hAnsi="Aptos"/>
                <w:sz w:val="20"/>
                <w:szCs w:val="20"/>
              </w:rPr>
              <w:t xml:space="preserve"> 0.3</w:t>
            </w:r>
          </w:p>
        </w:tc>
        <w:tc>
          <w:tcPr>
            <w:tcW w:w="1075" w:type="dxa"/>
          </w:tcPr>
          <w:p w14:paraId="1A12A221" w14:textId="77777777" w:rsidR="004167B4" w:rsidRPr="008F641D" w:rsidRDefault="004167B4" w:rsidP="006772F3">
            <w:pPr>
              <w:jc w:val="center"/>
              <w:rPr>
                <w:rFonts w:ascii="Aptos" w:hAnsi="Aptos"/>
                <w:sz w:val="20"/>
                <w:szCs w:val="20"/>
              </w:rPr>
            </w:pPr>
            <w:r>
              <w:rPr>
                <w:rFonts w:ascii="Aptos" w:hAnsi="Aptos"/>
                <w:sz w:val="20"/>
                <w:szCs w:val="20"/>
              </w:rPr>
              <w:t xml:space="preserve">7.3 </w:t>
            </w:r>
            <w:r w:rsidRPr="005B2A89">
              <w:rPr>
                <w:rFonts w:ascii="Aptos" w:hAnsi="Aptos"/>
                <w:sz w:val="20"/>
                <w:szCs w:val="20"/>
              </w:rPr>
              <w:sym w:font="Symbol" w:char="F0B1"/>
            </w:r>
            <w:r>
              <w:rPr>
                <w:rFonts w:ascii="Aptos" w:hAnsi="Aptos"/>
                <w:sz w:val="20"/>
                <w:szCs w:val="20"/>
              </w:rPr>
              <w:t xml:space="preserve"> 0.3</w:t>
            </w:r>
          </w:p>
        </w:tc>
        <w:tc>
          <w:tcPr>
            <w:tcW w:w="1082" w:type="dxa"/>
          </w:tcPr>
          <w:p w14:paraId="57E28755" w14:textId="77777777" w:rsidR="004167B4" w:rsidRPr="008F641D" w:rsidRDefault="004167B4" w:rsidP="006772F3">
            <w:pPr>
              <w:jc w:val="center"/>
              <w:rPr>
                <w:rFonts w:ascii="Aptos" w:hAnsi="Aptos"/>
                <w:sz w:val="20"/>
                <w:szCs w:val="20"/>
              </w:rPr>
            </w:pPr>
            <w:r w:rsidRPr="005A2B66">
              <w:rPr>
                <w:rFonts w:ascii="Aptos" w:hAnsi="Aptos"/>
                <w:sz w:val="20"/>
                <w:szCs w:val="20"/>
              </w:rPr>
              <w:t>1.</w:t>
            </w:r>
            <w:r>
              <w:rPr>
                <w:rFonts w:ascii="Aptos" w:hAnsi="Aptos"/>
                <w:sz w:val="20"/>
                <w:szCs w:val="20"/>
              </w:rPr>
              <w:t>6</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0.1</w:t>
            </w:r>
          </w:p>
        </w:tc>
        <w:tc>
          <w:tcPr>
            <w:tcW w:w="1075" w:type="dxa"/>
          </w:tcPr>
          <w:p w14:paraId="286E9C53" w14:textId="77777777" w:rsidR="004167B4" w:rsidRPr="008F641D" w:rsidRDefault="004167B4" w:rsidP="006772F3">
            <w:pPr>
              <w:jc w:val="center"/>
              <w:rPr>
                <w:rFonts w:ascii="Aptos" w:hAnsi="Aptos"/>
                <w:sz w:val="20"/>
                <w:szCs w:val="20"/>
              </w:rPr>
            </w:pPr>
            <w:r w:rsidRPr="005A2B66">
              <w:rPr>
                <w:rFonts w:ascii="Aptos" w:hAnsi="Aptos"/>
                <w:sz w:val="20"/>
                <w:szCs w:val="20"/>
              </w:rPr>
              <w:t>1.</w:t>
            </w:r>
            <w:r>
              <w:rPr>
                <w:rFonts w:ascii="Aptos" w:hAnsi="Aptos"/>
                <w:sz w:val="20"/>
                <w:szCs w:val="20"/>
              </w:rPr>
              <w:t>5</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0.1</w:t>
            </w:r>
          </w:p>
        </w:tc>
        <w:tc>
          <w:tcPr>
            <w:tcW w:w="1082" w:type="dxa"/>
          </w:tcPr>
          <w:p w14:paraId="366FEAD4" w14:textId="77777777" w:rsidR="004167B4" w:rsidRPr="008F641D" w:rsidRDefault="004167B4" w:rsidP="006772F3">
            <w:pPr>
              <w:jc w:val="center"/>
              <w:rPr>
                <w:rFonts w:ascii="Aptos" w:hAnsi="Aptos"/>
                <w:sz w:val="20"/>
                <w:szCs w:val="20"/>
              </w:rPr>
            </w:pPr>
            <w:r>
              <w:rPr>
                <w:rFonts w:ascii="Aptos" w:hAnsi="Aptos"/>
                <w:sz w:val="20"/>
                <w:szCs w:val="20"/>
              </w:rPr>
              <w:t xml:space="preserve">0.2 </w:t>
            </w:r>
            <w:r w:rsidRPr="005A2B66">
              <w:rPr>
                <w:rFonts w:ascii="Aptos" w:hAnsi="Aptos"/>
                <w:sz w:val="20"/>
                <w:szCs w:val="20"/>
              </w:rPr>
              <w:sym w:font="Symbol" w:char="F0B1"/>
            </w:r>
            <w:r w:rsidRPr="005A2B66">
              <w:rPr>
                <w:rFonts w:ascii="Aptos" w:hAnsi="Aptos"/>
                <w:sz w:val="20"/>
                <w:szCs w:val="20"/>
              </w:rPr>
              <w:t xml:space="preserve"> 0.1</w:t>
            </w:r>
          </w:p>
        </w:tc>
        <w:tc>
          <w:tcPr>
            <w:tcW w:w="1075" w:type="dxa"/>
          </w:tcPr>
          <w:p w14:paraId="7E909636" w14:textId="77777777" w:rsidR="004167B4" w:rsidRPr="008F641D" w:rsidRDefault="004167B4" w:rsidP="006772F3">
            <w:pPr>
              <w:jc w:val="center"/>
              <w:rPr>
                <w:rFonts w:ascii="Aptos" w:hAnsi="Aptos"/>
                <w:sz w:val="20"/>
                <w:szCs w:val="20"/>
              </w:rPr>
            </w:pPr>
            <w:r>
              <w:rPr>
                <w:rFonts w:ascii="Aptos" w:hAnsi="Aptos"/>
                <w:sz w:val="20"/>
                <w:szCs w:val="20"/>
              </w:rPr>
              <w:t>0.1</w:t>
            </w:r>
            <w:r w:rsidRPr="005A2B66">
              <w:rPr>
                <w:rFonts w:ascii="Aptos" w:hAnsi="Aptos"/>
                <w:sz w:val="20"/>
                <w:szCs w:val="20"/>
              </w:rPr>
              <w:t xml:space="preserve"> </w:t>
            </w:r>
            <w:r w:rsidRPr="005A2B66">
              <w:rPr>
                <w:rFonts w:ascii="Aptos" w:hAnsi="Aptos"/>
                <w:sz w:val="20"/>
                <w:szCs w:val="20"/>
              </w:rPr>
              <w:sym w:font="Symbol" w:char="F0B1"/>
            </w:r>
            <w:r w:rsidRPr="005A2B66">
              <w:rPr>
                <w:rFonts w:ascii="Aptos" w:hAnsi="Aptos"/>
                <w:sz w:val="20"/>
                <w:szCs w:val="20"/>
              </w:rPr>
              <w:t xml:space="preserve"> 0.</w:t>
            </w:r>
            <w:r>
              <w:rPr>
                <w:rFonts w:ascii="Aptos" w:hAnsi="Aptos"/>
                <w:sz w:val="20"/>
                <w:szCs w:val="20"/>
              </w:rPr>
              <w:t>06</w:t>
            </w:r>
          </w:p>
        </w:tc>
      </w:tr>
    </w:tbl>
    <w:p w14:paraId="1B7ACB5A" w14:textId="77777777" w:rsidR="004167B4" w:rsidRDefault="004167B4" w:rsidP="004167B4">
      <w:pPr>
        <w:rPr>
          <w:rFonts w:ascii="Times New Roman" w:hAnsi="Times New Roman" w:cs="Times New Roman"/>
          <w:i/>
          <w:iCs/>
        </w:rPr>
      </w:pPr>
    </w:p>
    <w:p w14:paraId="50D7FB15" w14:textId="77777777" w:rsidR="004167B4" w:rsidRDefault="004167B4" w:rsidP="004167B4">
      <w:pPr>
        <w:jc w:val="both"/>
        <w:rPr>
          <w:rFonts w:ascii="Times New Roman" w:hAnsi="Times New Roman" w:cs="Times New Roman"/>
          <w:i/>
          <w:iCs/>
        </w:rPr>
      </w:pPr>
      <w:r>
        <w:rPr>
          <w:rFonts w:ascii="Times New Roman" w:hAnsi="Times New Roman" w:cs="Times New Roman"/>
          <w:b/>
          <w:bCs/>
          <w:sz w:val="19"/>
          <w:szCs w:val="19"/>
        </w:rPr>
        <w:t>Table S6b:</w:t>
      </w:r>
      <w:r>
        <w:rPr>
          <w:rFonts w:ascii="Times New Roman" w:hAnsi="Times New Roman" w:cs="Times New Roman"/>
          <w:sz w:val="19"/>
          <w:szCs w:val="19"/>
        </w:rPr>
        <w:t xml:space="preserve"> Pairing session data for ABT experiments assessing acute negative bias modulation. Number of trials to criterion, latency to respond, and number of omitted trials were recorded for each pairing session. Data shown as mean (n=12-16 animals/group</w:t>
      </w:r>
      <w:r w:rsidRPr="00295992">
        <w:rPr>
          <w:rFonts w:ascii="Times New Roman" w:hAnsi="Times New Roman" w:cs="Times New Roman"/>
          <w:sz w:val="19"/>
          <w:szCs w:val="19"/>
        </w:rPr>
        <w:t>) ±</w:t>
      </w:r>
      <w:r>
        <w:rPr>
          <w:rFonts w:ascii="Times New Roman" w:hAnsi="Times New Roman" w:cs="Times New Roman"/>
          <w:sz w:val="19"/>
          <w:szCs w:val="19"/>
        </w:rPr>
        <w:t xml:space="preserve"> SEM averaged from pairing sessions for each group (vehicle versus FG7142). Administration of FG7142 before pairing sessions did not produce any significant effects on task performance in all groups. </w:t>
      </w:r>
    </w:p>
    <w:p w14:paraId="08C84819" w14:textId="77777777" w:rsidR="004167B4" w:rsidRDefault="004167B4" w:rsidP="004167B4">
      <w:pPr>
        <w:rPr>
          <w:rFonts w:ascii="Times New Roman" w:hAnsi="Times New Roman" w:cs="Times New Roman"/>
          <w:i/>
          <w:iCs/>
        </w:rPr>
      </w:pPr>
    </w:p>
    <w:p w14:paraId="0682970A" w14:textId="77777777" w:rsidR="004167B4" w:rsidRDefault="004167B4" w:rsidP="004167B4">
      <w:pPr>
        <w:rPr>
          <w:rFonts w:ascii="Times New Roman" w:hAnsi="Times New Roman" w:cs="Times New Roman"/>
          <w:i/>
          <w:iCs/>
        </w:rPr>
      </w:pPr>
      <w:r>
        <w:rPr>
          <w:rFonts w:ascii="Times New Roman" w:hAnsi="Times New Roman" w:cs="Times New Roman"/>
          <w:i/>
          <w:iCs/>
        </w:rPr>
        <w:t>Table S7</w:t>
      </w:r>
    </w:p>
    <w:p w14:paraId="5AE917B3"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2254"/>
        <w:gridCol w:w="2254"/>
        <w:gridCol w:w="2254"/>
        <w:gridCol w:w="2254"/>
      </w:tblGrid>
      <w:tr w:rsidR="004167B4" w:rsidRPr="00843E83" w14:paraId="13A408F4" w14:textId="77777777" w:rsidTr="006772F3">
        <w:tc>
          <w:tcPr>
            <w:tcW w:w="2254" w:type="dxa"/>
            <w:shd w:val="clear" w:color="auto" w:fill="000000" w:themeFill="text1"/>
            <w:vAlign w:val="center"/>
          </w:tcPr>
          <w:p w14:paraId="3B3F094A" w14:textId="77777777" w:rsidR="004167B4" w:rsidRPr="007E5DB9" w:rsidRDefault="004167B4" w:rsidP="006772F3">
            <w:pPr>
              <w:jc w:val="center"/>
              <w:rPr>
                <w:b/>
                <w:bCs/>
                <w:sz w:val="20"/>
                <w:szCs w:val="20"/>
              </w:rPr>
            </w:pPr>
            <w:r>
              <w:rPr>
                <w:b/>
                <w:bCs/>
                <w:sz w:val="20"/>
                <w:szCs w:val="20"/>
              </w:rPr>
              <w:t>Treatment</w:t>
            </w:r>
          </w:p>
        </w:tc>
        <w:tc>
          <w:tcPr>
            <w:tcW w:w="2254" w:type="dxa"/>
            <w:shd w:val="clear" w:color="auto" w:fill="000000" w:themeFill="text1"/>
            <w:vAlign w:val="center"/>
          </w:tcPr>
          <w:p w14:paraId="7C543EDC" w14:textId="77777777" w:rsidR="004167B4" w:rsidRPr="007E5DB9" w:rsidRDefault="004167B4" w:rsidP="006772F3">
            <w:pPr>
              <w:jc w:val="center"/>
              <w:rPr>
                <w:b/>
                <w:bCs/>
                <w:sz w:val="20"/>
                <w:szCs w:val="20"/>
              </w:rPr>
            </w:pPr>
            <w:r>
              <w:rPr>
                <w:b/>
                <w:bCs/>
                <w:sz w:val="20"/>
                <w:szCs w:val="20"/>
              </w:rPr>
              <w:t>Dose (mg/kg)</w:t>
            </w:r>
          </w:p>
        </w:tc>
        <w:tc>
          <w:tcPr>
            <w:tcW w:w="2254" w:type="dxa"/>
            <w:shd w:val="clear" w:color="auto" w:fill="000000" w:themeFill="text1"/>
            <w:vAlign w:val="center"/>
          </w:tcPr>
          <w:p w14:paraId="46FC7C1A" w14:textId="77777777" w:rsidR="004167B4" w:rsidRPr="007E5DB9" w:rsidRDefault="004167B4" w:rsidP="006772F3">
            <w:pPr>
              <w:jc w:val="center"/>
              <w:rPr>
                <w:b/>
                <w:bCs/>
                <w:sz w:val="20"/>
                <w:szCs w:val="20"/>
              </w:rPr>
            </w:pPr>
            <w:r>
              <w:rPr>
                <w:b/>
                <w:bCs/>
                <w:sz w:val="20"/>
                <w:szCs w:val="20"/>
              </w:rPr>
              <w:t>Response Latency (sec.)</w:t>
            </w:r>
          </w:p>
        </w:tc>
        <w:tc>
          <w:tcPr>
            <w:tcW w:w="2254" w:type="dxa"/>
            <w:shd w:val="clear" w:color="auto" w:fill="000000" w:themeFill="text1"/>
            <w:vAlign w:val="center"/>
          </w:tcPr>
          <w:p w14:paraId="5F31C6C9" w14:textId="77777777" w:rsidR="004167B4" w:rsidRPr="00843E83" w:rsidRDefault="004167B4" w:rsidP="006772F3">
            <w:pPr>
              <w:jc w:val="center"/>
              <w:rPr>
                <w:b/>
                <w:bCs/>
                <w:sz w:val="20"/>
                <w:szCs w:val="20"/>
              </w:rPr>
            </w:pPr>
            <w:r>
              <w:rPr>
                <w:b/>
                <w:bCs/>
                <w:sz w:val="20"/>
                <w:szCs w:val="20"/>
              </w:rPr>
              <w:t>Omissions</w:t>
            </w:r>
          </w:p>
        </w:tc>
      </w:tr>
      <w:tr w:rsidR="004167B4" w:rsidRPr="007E5DB9" w14:paraId="5CEB291B" w14:textId="77777777" w:rsidTr="006772F3">
        <w:tc>
          <w:tcPr>
            <w:tcW w:w="2254" w:type="dxa"/>
            <w:vMerge w:val="restart"/>
            <w:vAlign w:val="center"/>
          </w:tcPr>
          <w:p w14:paraId="16F83CC1" w14:textId="77777777" w:rsidR="004167B4" w:rsidRPr="007E5DB9" w:rsidRDefault="004167B4" w:rsidP="006772F3">
            <w:pPr>
              <w:jc w:val="center"/>
              <w:rPr>
                <w:sz w:val="20"/>
                <w:szCs w:val="20"/>
              </w:rPr>
            </w:pPr>
            <w:r>
              <w:rPr>
                <w:rFonts w:ascii="Aptos" w:hAnsi="Aptos"/>
                <w:b/>
                <w:bCs/>
                <w:sz w:val="20"/>
                <w:szCs w:val="20"/>
              </w:rPr>
              <w:t>Amitriptyline</w:t>
            </w:r>
          </w:p>
        </w:tc>
        <w:tc>
          <w:tcPr>
            <w:tcW w:w="2254" w:type="dxa"/>
            <w:vAlign w:val="center"/>
          </w:tcPr>
          <w:p w14:paraId="4C3F6FDC" w14:textId="77777777" w:rsidR="004167B4" w:rsidRPr="007E5DB9" w:rsidRDefault="004167B4" w:rsidP="006772F3">
            <w:pPr>
              <w:jc w:val="center"/>
              <w:rPr>
                <w:sz w:val="20"/>
                <w:szCs w:val="20"/>
              </w:rPr>
            </w:pPr>
            <w:r>
              <w:rPr>
                <w:sz w:val="20"/>
                <w:szCs w:val="20"/>
              </w:rPr>
              <w:t>0.0</w:t>
            </w:r>
          </w:p>
        </w:tc>
        <w:tc>
          <w:tcPr>
            <w:tcW w:w="2254" w:type="dxa"/>
            <w:vAlign w:val="center"/>
          </w:tcPr>
          <w:p w14:paraId="38B32A28" w14:textId="77777777" w:rsidR="004167B4" w:rsidRPr="007E5DB9" w:rsidRDefault="004167B4" w:rsidP="006772F3">
            <w:pPr>
              <w:jc w:val="center"/>
              <w:rPr>
                <w:sz w:val="20"/>
                <w:szCs w:val="20"/>
              </w:rPr>
            </w:pPr>
            <w:r>
              <w:rPr>
                <w:sz w:val="20"/>
                <w:szCs w:val="20"/>
              </w:rPr>
              <w:t xml:space="preserve">1.4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4C651533" w14:textId="77777777" w:rsidR="004167B4" w:rsidRPr="007E5DB9" w:rsidRDefault="004167B4" w:rsidP="006772F3">
            <w:pPr>
              <w:jc w:val="center"/>
              <w:rPr>
                <w:sz w:val="20"/>
                <w:szCs w:val="20"/>
              </w:rPr>
            </w:pPr>
            <w:r>
              <w:rPr>
                <w:sz w:val="20"/>
                <w:szCs w:val="20"/>
              </w:rPr>
              <w:t xml:space="preserve">0.6 </w:t>
            </w:r>
            <w:r w:rsidRPr="006418E2">
              <w:rPr>
                <w:rFonts w:ascii="Aptos" w:hAnsi="Aptos"/>
                <w:sz w:val="20"/>
                <w:szCs w:val="20"/>
              </w:rPr>
              <w:sym w:font="Symbol" w:char="F0B1"/>
            </w:r>
            <w:r>
              <w:rPr>
                <w:rFonts w:ascii="Aptos" w:hAnsi="Aptos"/>
                <w:sz w:val="20"/>
                <w:szCs w:val="20"/>
              </w:rPr>
              <w:t xml:space="preserve"> 0.3</w:t>
            </w:r>
          </w:p>
        </w:tc>
      </w:tr>
      <w:tr w:rsidR="004167B4" w:rsidRPr="007E5DB9" w14:paraId="01E300DF" w14:textId="77777777" w:rsidTr="006772F3">
        <w:tc>
          <w:tcPr>
            <w:tcW w:w="2254" w:type="dxa"/>
            <w:vMerge/>
            <w:vAlign w:val="center"/>
          </w:tcPr>
          <w:p w14:paraId="4494DA02" w14:textId="77777777" w:rsidR="004167B4" w:rsidRPr="007E5DB9" w:rsidRDefault="004167B4" w:rsidP="006772F3">
            <w:pPr>
              <w:jc w:val="center"/>
              <w:rPr>
                <w:sz w:val="20"/>
                <w:szCs w:val="20"/>
              </w:rPr>
            </w:pPr>
          </w:p>
        </w:tc>
        <w:tc>
          <w:tcPr>
            <w:tcW w:w="2254" w:type="dxa"/>
            <w:vAlign w:val="center"/>
          </w:tcPr>
          <w:p w14:paraId="1D7C5978" w14:textId="77777777" w:rsidR="004167B4" w:rsidRPr="007E5DB9" w:rsidRDefault="004167B4" w:rsidP="006772F3">
            <w:pPr>
              <w:jc w:val="center"/>
              <w:rPr>
                <w:sz w:val="20"/>
                <w:szCs w:val="20"/>
              </w:rPr>
            </w:pPr>
            <w:r>
              <w:rPr>
                <w:sz w:val="20"/>
                <w:szCs w:val="20"/>
              </w:rPr>
              <w:t>0.3</w:t>
            </w:r>
          </w:p>
        </w:tc>
        <w:tc>
          <w:tcPr>
            <w:tcW w:w="2254" w:type="dxa"/>
            <w:vAlign w:val="center"/>
          </w:tcPr>
          <w:p w14:paraId="468102CC" w14:textId="77777777" w:rsidR="004167B4" w:rsidRPr="007E5DB9" w:rsidRDefault="004167B4" w:rsidP="006772F3">
            <w:pPr>
              <w:jc w:val="center"/>
              <w:rPr>
                <w:sz w:val="20"/>
                <w:szCs w:val="20"/>
              </w:rPr>
            </w:pPr>
            <w:r>
              <w:rPr>
                <w:sz w:val="20"/>
                <w:szCs w:val="20"/>
              </w:rPr>
              <w:t xml:space="preserve">1.4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5E551A68" w14:textId="77777777" w:rsidR="004167B4" w:rsidRPr="007E5DB9" w:rsidRDefault="004167B4" w:rsidP="006772F3">
            <w:pPr>
              <w:jc w:val="center"/>
              <w:rPr>
                <w:sz w:val="20"/>
                <w:szCs w:val="20"/>
              </w:rPr>
            </w:pPr>
            <w:r>
              <w:rPr>
                <w:sz w:val="20"/>
                <w:szCs w:val="20"/>
              </w:rPr>
              <w:t xml:space="preserve">0.9 </w:t>
            </w:r>
            <w:r w:rsidRPr="006418E2">
              <w:rPr>
                <w:rFonts w:ascii="Aptos" w:hAnsi="Aptos"/>
                <w:sz w:val="20"/>
                <w:szCs w:val="20"/>
              </w:rPr>
              <w:sym w:font="Symbol" w:char="F0B1"/>
            </w:r>
            <w:r>
              <w:rPr>
                <w:rFonts w:ascii="Aptos" w:hAnsi="Aptos"/>
                <w:sz w:val="20"/>
                <w:szCs w:val="20"/>
              </w:rPr>
              <w:t xml:space="preserve"> 0.3</w:t>
            </w:r>
          </w:p>
        </w:tc>
      </w:tr>
      <w:tr w:rsidR="004167B4" w:rsidRPr="007E5DB9" w14:paraId="31E727BC" w14:textId="77777777" w:rsidTr="006772F3">
        <w:tc>
          <w:tcPr>
            <w:tcW w:w="2254" w:type="dxa"/>
            <w:vMerge/>
            <w:vAlign w:val="center"/>
          </w:tcPr>
          <w:p w14:paraId="7CA50C80" w14:textId="77777777" w:rsidR="004167B4" w:rsidRPr="007E5DB9" w:rsidRDefault="004167B4" w:rsidP="006772F3">
            <w:pPr>
              <w:jc w:val="center"/>
              <w:rPr>
                <w:sz w:val="20"/>
                <w:szCs w:val="20"/>
              </w:rPr>
            </w:pPr>
          </w:p>
        </w:tc>
        <w:tc>
          <w:tcPr>
            <w:tcW w:w="2254" w:type="dxa"/>
            <w:vAlign w:val="center"/>
          </w:tcPr>
          <w:p w14:paraId="62DD921F" w14:textId="77777777" w:rsidR="004167B4" w:rsidRPr="007E5DB9" w:rsidRDefault="004167B4" w:rsidP="006772F3">
            <w:pPr>
              <w:jc w:val="center"/>
              <w:rPr>
                <w:sz w:val="20"/>
                <w:szCs w:val="20"/>
              </w:rPr>
            </w:pPr>
            <w:r>
              <w:rPr>
                <w:sz w:val="20"/>
                <w:szCs w:val="20"/>
              </w:rPr>
              <w:t>1.0</w:t>
            </w:r>
          </w:p>
        </w:tc>
        <w:tc>
          <w:tcPr>
            <w:tcW w:w="2254" w:type="dxa"/>
            <w:vAlign w:val="center"/>
          </w:tcPr>
          <w:p w14:paraId="693B972F" w14:textId="77777777" w:rsidR="004167B4" w:rsidRPr="007E5DB9" w:rsidRDefault="004167B4" w:rsidP="006772F3">
            <w:pPr>
              <w:jc w:val="center"/>
              <w:rPr>
                <w:sz w:val="20"/>
                <w:szCs w:val="20"/>
              </w:rPr>
            </w:pPr>
            <w:r>
              <w:rPr>
                <w:sz w:val="20"/>
                <w:szCs w:val="20"/>
              </w:rPr>
              <w:t xml:space="preserve">1.4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2E23E3CE" w14:textId="77777777" w:rsidR="004167B4" w:rsidRPr="007E5DB9" w:rsidRDefault="004167B4" w:rsidP="006772F3">
            <w:pPr>
              <w:jc w:val="center"/>
              <w:rPr>
                <w:sz w:val="20"/>
                <w:szCs w:val="20"/>
              </w:rPr>
            </w:pPr>
            <w:r>
              <w:rPr>
                <w:sz w:val="20"/>
                <w:szCs w:val="20"/>
              </w:rPr>
              <w:t xml:space="preserve">0.5 </w:t>
            </w:r>
            <w:r w:rsidRPr="006418E2">
              <w:rPr>
                <w:rFonts w:ascii="Aptos" w:hAnsi="Aptos"/>
                <w:sz w:val="20"/>
                <w:szCs w:val="20"/>
              </w:rPr>
              <w:sym w:font="Symbol" w:char="F0B1"/>
            </w:r>
            <w:r>
              <w:rPr>
                <w:rFonts w:ascii="Aptos" w:hAnsi="Aptos"/>
                <w:sz w:val="20"/>
                <w:szCs w:val="20"/>
              </w:rPr>
              <w:t xml:space="preserve"> 0.2</w:t>
            </w:r>
          </w:p>
        </w:tc>
      </w:tr>
      <w:tr w:rsidR="004167B4" w:rsidRPr="007E5DB9" w14:paraId="31A47028" w14:textId="77777777" w:rsidTr="006772F3">
        <w:tc>
          <w:tcPr>
            <w:tcW w:w="2254" w:type="dxa"/>
            <w:vMerge w:val="restart"/>
            <w:vAlign w:val="center"/>
          </w:tcPr>
          <w:p w14:paraId="0BEC1F3B" w14:textId="77777777" w:rsidR="004167B4" w:rsidRPr="007E5DB9" w:rsidRDefault="004167B4" w:rsidP="006772F3">
            <w:pPr>
              <w:jc w:val="center"/>
              <w:rPr>
                <w:sz w:val="20"/>
                <w:szCs w:val="20"/>
              </w:rPr>
            </w:pPr>
            <w:r>
              <w:rPr>
                <w:rFonts w:ascii="Aptos" w:hAnsi="Aptos"/>
                <w:b/>
                <w:bCs/>
                <w:sz w:val="20"/>
                <w:szCs w:val="20"/>
              </w:rPr>
              <w:t xml:space="preserve">Sertraline </w:t>
            </w:r>
          </w:p>
        </w:tc>
        <w:tc>
          <w:tcPr>
            <w:tcW w:w="2254" w:type="dxa"/>
            <w:vAlign w:val="center"/>
          </w:tcPr>
          <w:p w14:paraId="7C76DC4B" w14:textId="77777777" w:rsidR="004167B4" w:rsidRPr="007E5DB9" w:rsidRDefault="004167B4" w:rsidP="006772F3">
            <w:pPr>
              <w:jc w:val="center"/>
              <w:rPr>
                <w:sz w:val="20"/>
                <w:szCs w:val="20"/>
              </w:rPr>
            </w:pPr>
            <w:r>
              <w:rPr>
                <w:sz w:val="20"/>
                <w:szCs w:val="20"/>
              </w:rPr>
              <w:t>0.0</w:t>
            </w:r>
          </w:p>
        </w:tc>
        <w:tc>
          <w:tcPr>
            <w:tcW w:w="2254" w:type="dxa"/>
            <w:vAlign w:val="center"/>
          </w:tcPr>
          <w:p w14:paraId="76EE1C7C" w14:textId="77777777" w:rsidR="004167B4" w:rsidRPr="00843E83" w:rsidRDefault="004167B4" w:rsidP="006772F3">
            <w:pPr>
              <w:jc w:val="center"/>
              <w:rPr>
                <w:sz w:val="20"/>
                <w:szCs w:val="20"/>
              </w:rPr>
            </w:pPr>
            <w:r>
              <w:rPr>
                <w:sz w:val="20"/>
                <w:szCs w:val="20"/>
              </w:rPr>
              <w:t xml:space="preserve">1.2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27C7A8D3" w14:textId="77777777" w:rsidR="004167B4" w:rsidRPr="007E5DB9" w:rsidRDefault="004167B4" w:rsidP="006772F3">
            <w:pPr>
              <w:jc w:val="center"/>
              <w:rPr>
                <w:sz w:val="20"/>
                <w:szCs w:val="20"/>
              </w:rPr>
            </w:pPr>
            <w:r>
              <w:rPr>
                <w:sz w:val="20"/>
                <w:szCs w:val="20"/>
              </w:rPr>
              <w:t xml:space="preserve">0.2 </w:t>
            </w:r>
            <w:r w:rsidRPr="006418E2">
              <w:rPr>
                <w:rFonts w:ascii="Aptos" w:hAnsi="Aptos"/>
                <w:sz w:val="20"/>
                <w:szCs w:val="20"/>
              </w:rPr>
              <w:sym w:font="Symbol" w:char="F0B1"/>
            </w:r>
            <w:r>
              <w:rPr>
                <w:rFonts w:ascii="Aptos" w:hAnsi="Aptos"/>
                <w:sz w:val="20"/>
                <w:szCs w:val="20"/>
              </w:rPr>
              <w:t xml:space="preserve"> 0.1</w:t>
            </w:r>
          </w:p>
        </w:tc>
      </w:tr>
      <w:tr w:rsidR="004167B4" w:rsidRPr="007E5DB9" w14:paraId="4D92780C" w14:textId="77777777" w:rsidTr="006772F3">
        <w:tc>
          <w:tcPr>
            <w:tcW w:w="2254" w:type="dxa"/>
            <w:vMerge/>
            <w:vAlign w:val="center"/>
          </w:tcPr>
          <w:p w14:paraId="0C6F8FA4" w14:textId="77777777" w:rsidR="004167B4" w:rsidRPr="007E5DB9" w:rsidRDefault="004167B4" w:rsidP="006772F3">
            <w:pPr>
              <w:jc w:val="center"/>
              <w:rPr>
                <w:sz w:val="20"/>
                <w:szCs w:val="20"/>
              </w:rPr>
            </w:pPr>
          </w:p>
        </w:tc>
        <w:tc>
          <w:tcPr>
            <w:tcW w:w="2254" w:type="dxa"/>
            <w:vAlign w:val="center"/>
          </w:tcPr>
          <w:p w14:paraId="2EE649A4" w14:textId="77777777" w:rsidR="004167B4" w:rsidRPr="007E5DB9" w:rsidRDefault="004167B4" w:rsidP="006772F3">
            <w:pPr>
              <w:jc w:val="center"/>
              <w:rPr>
                <w:sz w:val="20"/>
                <w:szCs w:val="20"/>
              </w:rPr>
            </w:pPr>
            <w:r>
              <w:rPr>
                <w:sz w:val="20"/>
                <w:szCs w:val="20"/>
              </w:rPr>
              <w:t>3.0</w:t>
            </w:r>
          </w:p>
        </w:tc>
        <w:tc>
          <w:tcPr>
            <w:tcW w:w="2254" w:type="dxa"/>
            <w:vAlign w:val="center"/>
          </w:tcPr>
          <w:p w14:paraId="53A3E1DB" w14:textId="77777777" w:rsidR="004167B4" w:rsidRPr="007E5DB9" w:rsidRDefault="004167B4" w:rsidP="006772F3">
            <w:pPr>
              <w:jc w:val="center"/>
              <w:rPr>
                <w:sz w:val="20"/>
                <w:szCs w:val="20"/>
              </w:rPr>
            </w:pPr>
            <w:r>
              <w:rPr>
                <w:sz w:val="20"/>
                <w:szCs w:val="20"/>
              </w:rPr>
              <w:t xml:space="preserve">1.3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511C8120" w14:textId="77777777" w:rsidR="004167B4" w:rsidRPr="007E5DB9" w:rsidRDefault="004167B4" w:rsidP="006772F3">
            <w:pPr>
              <w:jc w:val="center"/>
              <w:rPr>
                <w:sz w:val="20"/>
                <w:szCs w:val="20"/>
              </w:rPr>
            </w:pPr>
            <w:r>
              <w:rPr>
                <w:sz w:val="20"/>
                <w:szCs w:val="20"/>
              </w:rPr>
              <w:t xml:space="preserve">0.3 </w:t>
            </w:r>
            <w:r w:rsidRPr="006418E2">
              <w:rPr>
                <w:rFonts w:ascii="Aptos" w:hAnsi="Aptos"/>
                <w:sz w:val="20"/>
                <w:szCs w:val="20"/>
              </w:rPr>
              <w:sym w:font="Symbol" w:char="F0B1"/>
            </w:r>
            <w:r>
              <w:rPr>
                <w:rFonts w:ascii="Aptos" w:hAnsi="Aptos"/>
                <w:sz w:val="20"/>
                <w:szCs w:val="20"/>
              </w:rPr>
              <w:t xml:space="preserve"> 0.1</w:t>
            </w:r>
          </w:p>
        </w:tc>
      </w:tr>
    </w:tbl>
    <w:p w14:paraId="071452E2" w14:textId="77777777" w:rsidR="004167B4" w:rsidRDefault="004167B4" w:rsidP="004167B4">
      <w:pPr>
        <w:rPr>
          <w:rFonts w:ascii="Times New Roman" w:hAnsi="Times New Roman" w:cs="Times New Roman"/>
          <w:i/>
          <w:iCs/>
        </w:rPr>
      </w:pPr>
    </w:p>
    <w:p w14:paraId="31BC5882" w14:textId="77777777" w:rsidR="004167B4" w:rsidRDefault="004167B4" w:rsidP="004167B4">
      <w:pPr>
        <w:jc w:val="both"/>
        <w:rPr>
          <w:rFonts w:ascii="Times New Roman" w:hAnsi="Times New Roman" w:cs="Times New Roman"/>
          <w:i/>
          <w:iCs/>
        </w:rPr>
      </w:pPr>
      <w:r>
        <w:rPr>
          <w:rFonts w:ascii="Times New Roman" w:hAnsi="Times New Roman" w:cs="Times New Roman"/>
          <w:b/>
          <w:bCs/>
          <w:sz w:val="19"/>
          <w:szCs w:val="19"/>
        </w:rPr>
        <w:t>Table S7:</w:t>
      </w:r>
      <w:r>
        <w:rPr>
          <w:rFonts w:ascii="Times New Roman" w:hAnsi="Times New Roman" w:cs="Times New Roman"/>
          <w:sz w:val="19"/>
          <w:szCs w:val="19"/>
        </w:rPr>
        <w:t xml:space="preserve"> Choice test data for RLA experiments assessing specificity of effects on affective bias. Latency to respond and number of omitted trials were recorded for each animal during 30 choice test trials. Data shown as mean (n=12-16 animals/group</w:t>
      </w:r>
      <w:r w:rsidRPr="00295992">
        <w:rPr>
          <w:rFonts w:ascii="Times New Roman" w:hAnsi="Times New Roman" w:cs="Times New Roman"/>
          <w:sz w:val="19"/>
          <w:szCs w:val="19"/>
        </w:rPr>
        <w:t>) ±</w:t>
      </w:r>
      <w:r>
        <w:rPr>
          <w:rFonts w:ascii="Times New Roman" w:hAnsi="Times New Roman" w:cs="Times New Roman"/>
          <w:sz w:val="19"/>
          <w:szCs w:val="19"/>
        </w:rPr>
        <w:t xml:space="preserve"> SEM averaged from individuals’ data for each group. None of the treatments produced significant effects during choice testing. </w:t>
      </w:r>
    </w:p>
    <w:p w14:paraId="219C33BE" w14:textId="77777777" w:rsidR="004167B4" w:rsidRDefault="004167B4" w:rsidP="004167B4">
      <w:pPr>
        <w:rPr>
          <w:rFonts w:ascii="Times New Roman" w:hAnsi="Times New Roman" w:cs="Times New Roman"/>
          <w:i/>
          <w:iCs/>
        </w:rPr>
      </w:pPr>
    </w:p>
    <w:p w14:paraId="0079C290" w14:textId="77777777" w:rsidR="004167B4" w:rsidRDefault="004167B4" w:rsidP="004167B4">
      <w:pPr>
        <w:rPr>
          <w:rFonts w:ascii="Times New Roman" w:hAnsi="Times New Roman" w:cs="Times New Roman"/>
          <w:i/>
          <w:iCs/>
        </w:rPr>
      </w:pPr>
      <w:r>
        <w:rPr>
          <w:rFonts w:ascii="Times New Roman" w:hAnsi="Times New Roman" w:cs="Times New Roman"/>
          <w:i/>
          <w:iCs/>
        </w:rPr>
        <w:t>Table S8a</w:t>
      </w:r>
    </w:p>
    <w:p w14:paraId="5A29CD2D"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2254"/>
        <w:gridCol w:w="2254"/>
        <w:gridCol w:w="2254"/>
        <w:gridCol w:w="2254"/>
      </w:tblGrid>
      <w:tr w:rsidR="004167B4" w14:paraId="76F73DAF" w14:textId="77777777" w:rsidTr="006772F3">
        <w:tc>
          <w:tcPr>
            <w:tcW w:w="2254" w:type="dxa"/>
            <w:shd w:val="clear" w:color="auto" w:fill="000000" w:themeFill="text1"/>
            <w:vAlign w:val="center"/>
          </w:tcPr>
          <w:p w14:paraId="10B12067" w14:textId="77777777" w:rsidR="004167B4" w:rsidRPr="007E5DB9" w:rsidRDefault="004167B4" w:rsidP="006772F3">
            <w:pPr>
              <w:jc w:val="center"/>
              <w:rPr>
                <w:b/>
                <w:bCs/>
                <w:sz w:val="20"/>
                <w:szCs w:val="20"/>
              </w:rPr>
            </w:pPr>
            <w:r>
              <w:rPr>
                <w:b/>
                <w:bCs/>
                <w:sz w:val="20"/>
                <w:szCs w:val="20"/>
              </w:rPr>
              <w:t>Treatment</w:t>
            </w:r>
          </w:p>
        </w:tc>
        <w:tc>
          <w:tcPr>
            <w:tcW w:w="2254" w:type="dxa"/>
            <w:shd w:val="clear" w:color="auto" w:fill="000000" w:themeFill="text1"/>
            <w:vAlign w:val="center"/>
          </w:tcPr>
          <w:p w14:paraId="7634C151" w14:textId="77777777" w:rsidR="004167B4" w:rsidRPr="007E5DB9" w:rsidRDefault="004167B4" w:rsidP="006772F3">
            <w:pPr>
              <w:jc w:val="center"/>
              <w:rPr>
                <w:b/>
                <w:bCs/>
                <w:sz w:val="20"/>
                <w:szCs w:val="20"/>
              </w:rPr>
            </w:pPr>
            <w:r>
              <w:rPr>
                <w:b/>
                <w:bCs/>
                <w:sz w:val="20"/>
                <w:szCs w:val="20"/>
              </w:rPr>
              <w:t>Dose (mg/kg)</w:t>
            </w:r>
          </w:p>
        </w:tc>
        <w:tc>
          <w:tcPr>
            <w:tcW w:w="2254" w:type="dxa"/>
            <w:shd w:val="clear" w:color="auto" w:fill="000000" w:themeFill="text1"/>
            <w:vAlign w:val="center"/>
          </w:tcPr>
          <w:p w14:paraId="60E93F94" w14:textId="77777777" w:rsidR="004167B4" w:rsidRPr="007E5DB9" w:rsidRDefault="004167B4" w:rsidP="006772F3">
            <w:pPr>
              <w:jc w:val="center"/>
              <w:rPr>
                <w:b/>
                <w:bCs/>
                <w:sz w:val="20"/>
                <w:szCs w:val="20"/>
              </w:rPr>
            </w:pPr>
            <w:r>
              <w:rPr>
                <w:b/>
                <w:bCs/>
                <w:sz w:val="20"/>
                <w:szCs w:val="20"/>
              </w:rPr>
              <w:t>Response Latency (sec.)</w:t>
            </w:r>
          </w:p>
        </w:tc>
        <w:tc>
          <w:tcPr>
            <w:tcW w:w="2254" w:type="dxa"/>
            <w:shd w:val="clear" w:color="auto" w:fill="000000" w:themeFill="text1"/>
            <w:vAlign w:val="center"/>
          </w:tcPr>
          <w:p w14:paraId="6F38F40B" w14:textId="77777777" w:rsidR="004167B4" w:rsidRPr="00843E83" w:rsidRDefault="004167B4" w:rsidP="006772F3">
            <w:pPr>
              <w:jc w:val="center"/>
              <w:rPr>
                <w:b/>
                <w:bCs/>
                <w:sz w:val="20"/>
                <w:szCs w:val="20"/>
              </w:rPr>
            </w:pPr>
            <w:r>
              <w:rPr>
                <w:b/>
                <w:bCs/>
                <w:sz w:val="20"/>
                <w:szCs w:val="20"/>
              </w:rPr>
              <w:t>Omissions</w:t>
            </w:r>
          </w:p>
        </w:tc>
      </w:tr>
      <w:tr w:rsidR="004167B4" w14:paraId="4509C50C" w14:textId="77777777" w:rsidTr="006772F3">
        <w:tc>
          <w:tcPr>
            <w:tcW w:w="2254" w:type="dxa"/>
            <w:vMerge w:val="restart"/>
            <w:vAlign w:val="center"/>
          </w:tcPr>
          <w:p w14:paraId="06064DCD" w14:textId="77777777" w:rsidR="004167B4" w:rsidRPr="007E5DB9" w:rsidRDefault="004167B4" w:rsidP="006772F3">
            <w:pPr>
              <w:jc w:val="center"/>
              <w:rPr>
                <w:sz w:val="20"/>
                <w:szCs w:val="20"/>
              </w:rPr>
            </w:pPr>
            <w:r>
              <w:rPr>
                <w:rFonts w:ascii="Aptos" w:hAnsi="Aptos"/>
                <w:b/>
                <w:bCs/>
                <w:sz w:val="20"/>
                <w:szCs w:val="20"/>
              </w:rPr>
              <w:t>Amitriptyline</w:t>
            </w:r>
          </w:p>
        </w:tc>
        <w:tc>
          <w:tcPr>
            <w:tcW w:w="2254" w:type="dxa"/>
            <w:vAlign w:val="center"/>
          </w:tcPr>
          <w:p w14:paraId="3AE36240" w14:textId="77777777" w:rsidR="004167B4" w:rsidRPr="007E5DB9" w:rsidRDefault="004167B4" w:rsidP="006772F3">
            <w:pPr>
              <w:jc w:val="center"/>
              <w:rPr>
                <w:sz w:val="20"/>
                <w:szCs w:val="20"/>
              </w:rPr>
            </w:pPr>
            <w:r>
              <w:rPr>
                <w:sz w:val="20"/>
                <w:szCs w:val="20"/>
              </w:rPr>
              <w:t>0.0</w:t>
            </w:r>
          </w:p>
        </w:tc>
        <w:tc>
          <w:tcPr>
            <w:tcW w:w="2254" w:type="dxa"/>
            <w:vAlign w:val="center"/>
          </w:tcPr>
          <w:p w14:paraId="403D149B" w14:textId="77777777" w:rsidR="004167B4" w:rsidRPr="007E5DB9" w:rsidRDefault="004167B4" w:rsidP="006772F3">
            <w:pPr>
              <w:jc w:val="center"/>
              <w:rPr>
                <w:sz w:val="20"/>
                <w:szCs w:val="20"/>
              </w:rPr>
            </w:pPr>
            <w:r>
              <w:rPr>
                <w:sz w:val="20"/>
                <w:szCs w:val="20"/>
              </w:rPr>
              <w:t xml:space="preserve">1.6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024C529B" w14:textId="77777777" w:rsidR="004167B4" w:rsidRPr="007E5DB9" w:rsidRDefault="004167B4" w:rsidP="006772F3">
            <w:pPr>
              <w:jc w:val="center"/>
              <w:rPr>
                <w:sz w:val="20"/>
                <w:szCs w:val="20"/>
              </w:rPr>
            </w:pPr>
            <w:r>
              <w:rPr>
                <w:sz w:val="20"/>
                <w:szCs w:val="20"/>
              </w:rPr>
              <w:t xml:space="preserve">0.8 </w:t>
            </w:r>
            <w:r w:rsidRPr="006418E2">
              <w:rPr>
                <w:rFonts w:ascii="Aptos" w:hAnsi="Aptos"/>
                <w:sz w:val="20"/>
                <w:szCs w:val="20"/>
              </w:rPr>
              <w:sym w:font="Symbol" w:char="F0B1"/>
            </w:r>
            <w:r>
              <w:rPr>
                <w:rFonts w:ascii="Aptos" w:hAnsi="Aptos"/>
                <w:sz w:val="20"/>
                <w:szCs w:val="20"/>
              </w:rPr>
              <w:t xml:space="preserve"> 0.4</w:t>
            </w:r>
          </w:p>
        </w:tc>
      </w:tr>
      <w:tr w:rsidR="004167B4" w14:paraId="61293DC7" w14:textId="77777777" w:rsidTr="006772F3">
        <w:tc>
          <w:tcPr>
            <w:tcW w:w="2254" w:type="dxa"/>
            <w:vMerge/>
            <w:vAlign w:val="center"/>
          </w:tcPr>
          <w:p w14:paraId="22D934CE" w14:textId="77777777" w:rsidR="004167B4" w:rsidRPr="007E5DB9" w:rsidRDefault="004167B4" w:rsidP="006772F3">
            <w:pPr>
              <w:jc w:val="center"/>
              <w:rPr>
                <w:sz w:val="20"/>
                <w:szCs w:val="20"/>
              </w:rPr>
            </w:pPr>
          </w:p>
        </w:tc>
        <w:tc>
          <w:tcPr>
            <w:tcW w:w="2254" w:type="dxa"/>
            <w:vAlign w:val="center"/>
          </w:tcPr>
          <w:p w14:paraId="01CB8C58" w14:textId="77777777" w:rsidR="004167B4" w:rsidRPr="007E5DB9" w:rsidRDefault="004167B4" w:rsidP="006772F3">
            <w:pPr>
              <w:jc w:val="center"/>
              <w:rPr>
                <w:sz w:val="20"/>
                <w:szCs w:val="20"/>
              </w:rPr>
            </w:pPr>
            <w:r>
              <w:rPr>
                <w:sz w:val="20"/>
                <w:szCs w:val="20"/>
              </w:rPr>
              <w:t>0.3</w:t>
            </w:r>
          </w:p>
        </w:tc>
        <w:tc>
          <w:tcPr>
            <w:tcW w:w="2254" w:type="dxa"/>
            <w:vAlign w:val="center"/>
          </w:tcPr>
          <w:p w14:paraId="78D3C6B6" w14:textId="77777777" w:rsidR="004167B4" w:rsidRPr="007E5DB9" w:rsidRDefault="004167B4" w:rsidP="006772F3">
            <w:pPr>
              <w:jc w:val="center"/>
              <w:rPr>
                <w:sz w:val="20"/>
                <w:szCs w:val="20"/>
              </w:rPr>
            </w:pPr>
            <w:r>
              <w:rPr>
                <w:sz w:val="20"/>
                <w:szCs w:val="20"/>
              </w:rPr>
              <w:t xml:space="preserve">1.4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6F7B1D8B" w14:textId="77777777" w:rsidR="004167B4" w:rsidRPr="007E5DB9" w:rsidRDefault="004167B4" w:rsidP="006772F3">
            <w:pPr>
              <w:jc w:val="center"/>
              <w:rPr>
                <w:sz w:val="20"/>
                <w:szCs w:val="20"/>
              </w:rPr>
            </w:pPr>
            <w:r>
              <w:rPr>
                <w:sz w:val="20"/>
                <w:szCs w:val="20"/>
              </w:rPr>
              <w:t xml:space="preserve">0.6 </w:t>
            </w:r>
            <w:r w:rsidRPr="006418E2">
              <w:rPr>
                <w:rFonts w:ascii="Aptos" w:hAnsi="Aptos"/>
                <w:sz w:val="20"/>
                <w:szCs w:val="20"/>
              </w:rPr>
              <w:sym w:font="Symbol" w:char="F0B1"/>
            </w:r>
            <w:r>
              <w:rPr>
                <w:rFonts w:ascii="Aptos" w:hAnsi="Aptos"/>
                <w:sz w:val="20"/>
                <w:szCs w:val="20"/>
              </w:rPr>
              <w:t xml:space="preserve"> 0.2</w:t>
            </w:r>
          </w:p>
        </w:tc>
      </w:tr>
      <w:tr w:rsidR="004167B4" w14:paraId="6096A8F1" w14:textId="77777777" w:rsidTr="006772F3">
        <w:tc>
          <w:tcPr>
            <w:tcW w:w="2254" w:type="dxa"/>
            <w:vMerge/>
            <w:vAlign w:val="center"/>
          </w:tcPr>
          <w:p w14:paraId="0633E4DF" w14:textId="77777777" w:rsidR="004167B4" w:rsidRPr="007E5DB9" w:rsidRDefault="004167B4" w:rsidP="006772F3">
            <w:pPr>
              <w:jc w:val="center"/>
              <w:rPr>
                <w:sz w:val="20"/>
                <w:szCs w:val="20"/>
              </w:rPr>
            </w:pPr>
          </w:p>
        </w:tc>
        <w:tc>
          <w:tcPr>
            <w:tcW w:w="2254" w:type="dxa"/>
            <w:vAlign w:val="center"/>
          </w:tcPr>
          <w:p w14:paraId="0FDFEFDE" w14:textId="77777777" w:rsidR="004167B4" w:rsidRPr="007E5DB9" w:rsidRDefault="004167B4" w:rsidP="006772F3">
            <w:pPr>
              <w:jc w:val="center"/>
              <w:rPr>
                <w:sz w:val="20"/>
                <w:szCs w:val="20"/>
              </w:rPr>
            </w:pPr>
            <w:r>
              <w:rPr>
                <w:sz w:val="20"/>
                <w:szCs w:val="20"/>
              </w:rPr>
              <w:t>1.0</w:t>
            </w:r>
          </w:p>
        </w:tc>
        <w:tc>
          <w:tcPr>
            <w:tcW w:w="2254" w:type="dxa"/>
            <w:vAlign w:val="center"/>
          </w:tcPr>
          <w:p w14:paraId="1D01DB9C" w14:textId="77777777" w:rsidR="004167B4" w:rsidRPr="007E5DB9" w:rsidRDefault="004167B4" w:rsidP="006772F3">
            <w:pPr>
              <w:jc w:val="center"/>
              <w:rPr>
                <w:sz w:val="20"/>
                <w:szCs w:val="20"/>
              </w:rPr>
            </w:pPr>
            <w:r>
              <w:rPr>
                <w:sz w:val="20"/>
                <w:szCs w:val="20"/>
              </w:rPr>
              <w:t xml:space="preserve">1.5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6B52BFD8" w14:textId="77777777" w:rsidR="004167B4" w:rsidRPr="007E5DB9" w:rsidRDefault="004167B4" w:rsidP="006772F3">
            <w:pPr>
              <w:jc w:val="center"/>
              <w:rPr>
                <w:sz w:val="20"/>
                <w:szCs w:val="20"/>
              </w:rPr>
            </w:pPr>
            <w:r>
              <w:rPr>
                <w:sz w:val="20"/>
                <w:szCs w:val="20"/>
              </w:rPr>
              <w:t xml:space="preserve">0.6 </w:t>
            </w:r>
            <w:r w:rsidRPr="006418E2">
              <w:rPr>
                <w:rFonts w:ascii="Aptos" w:hAnsi="Aptos"/>
                <w:sz w:val="20"/>
                <w:szCs w:val="20"/>
              </w:rPr>
              <w:sym w:font="Symbol" w:char="F0B1"/>
            </w:r>
            <w:r>
              <w:rPr>
                <w:rFonts w:ascii="Aptos" w:hAnsi="Aptos"/>
                <w:sz w:val="20"/>
                <w:szCs w:val="20"/>
              </w:rPr>
              <w:t xml:space="preserve"> 0.2</w:t>
            </w:r>
          </w:p>
        </w:tc>
      </w:tr>
      <w:tr w:rsidR="004167B4" w14:paraId="00DE297D" w14:textId="77777777" w:rsidTr="006772F3">
        <w:tc>
          <w:tcPr>
            <w:tcW w:w="2254" w:type="dxa"/>
            <w:vMerge w:val="restart"/>
            <w:vAlign w:val="center"/>
          </w:tcPr>
          <w:p w14:paraId="0EDC1FE9" w14:textId="77777777" w:rsidR="004167B4" w:rsidRPr="007E5DB9" w:rsidRDefault="004167B4" w:rsidP="006772F3">
            <w:pPr>
              <w:jc w:val="center"/>
              <w:rPr>
                <w:sz w:val="20"/>
                <w:szCs w:val="20"/>
              </w:rPr>
            </w:pPr>
            <w:r>
              <w:rPr>
                <w:rFonts w:ascii="Aptos" w:hAnsi="Aptos"/>
                <w:b/>
                <w:bCs/>
                <w:sz w:val="20"/>
                <w:szCs w:val="20"/>
              </w:rPr>
              <w:t xml:space="preserve">Moclobemide </w:t>
            </w:r>
          </w:p>
        </w:tc>
        <w:tc>
          <w:tcPr>
            <w:tcW w:w="2254" w:type="dxa"/>
            <w:vAlign w:val="center"/>
          </w:tcPr>
          <w:p w14:paraId="2DC0F8E0" w14:textId="77777777" w:rsidR="004167B4" w:rsidRPr="007E5DB9" w:rsidRDefault="004167B4" w:rsidP="006772F3">
            <w:pPr>
              <w:jc w:val="center"/>
              <w:rPr>
                <w:sz w:val="20"/>
                <w:szCs w:val="20"/>
              </w:rPr>
            </w:pPr>
            <w:r>
              <w:rPr>
                <w:sz w:val="20"/>
                <w:szCs w:val="20"/>
              </w:rPr>
              <w:t>0.0</w:t>
            </w:r>
          </w:p>
        </w:tc>
        <w:tc>
          <w:tcPr>
            <w:tcW w:w="2254" w:type="dxa"/>
            <w:vAlign w:val="center"/>
          </w:tcPr>
          <w:p w14:paraId="5F186AF0" w14:textId="77777777" w:rsidR="004167B4" w:rsidRPr="00843E83" w:rsidRDefault="004167B4" w:rsidP="006772F3">
            <w:pPr>
              <w:jc w:val="center"/>
              <w:rPr>
                <w:sz w:val="20"/>
                <w:szCs w:val="20"/>
              </w:rPr>
            </w:pPr>
            <w:r>
              <w:rPr>
                <w:sz w:val="20"/>
                <w:szCs w:val="20"/>
              </w:rPr>
              <w:t xml:space="preserve">1.6 </w:t>
            </w:r>
            <w:r w:rsidRPr="006418E2">
              <w:rPr>
                <w:rFonts w:ascii="Aptos" w:hAnsi="Aptos"/>
                <w:sz w:val="20"/>
                <w:szCs w:val="20"/>
              </w:rPr>
              <w:sym w:font="Symbol" w:char="F0B1"/>
            </w:r>
            <w:r>
              <w:rPr>
                <w:rFonts w:ascii="Aptos" w:hAnsi="Aptos"/>
                <w:sz w:val="20"/>
                <w:szCs w:val="20"/>
              </w:rPr>
              <w:t xml:space="preserve"> 0.1</w:t>
            </w:r>
          </w:p>
        </w:tc>
        <w:tc>
          <w:tcPr>
            <w:tcW w:w="2254" w:type="dxa"/>
            <w:vAlign w:val="center"/>
          </w:tcPr>
          <w:p w14:paraId="46CB508E" w14:textId="77777777" w:rsidR="004167B4" w:rsidRPr="007E5DB9" w:rsidRDefault="004167B4" w:rsidP="006772F3">
            <w:pPr>
              <w:jc w:val="center"/>
              <w:rPr>
                <w:sz w:val="20"/>
                <w:szCs w:val="20"/>
              </w:rPr>
            </w:pPr>
            <w:r>
              <w:rPr>
                <w:sz w:val="20"/>
                <w:szCs w:val="20"/>
              </w:rPr>
              <w:t xml:space="preserve">0.5 </w:t>
            </w:r>
            <w:r w:rsidRPr="006418E2">
              <w:rPr>
                <w:rFonts w:ascii="Aptos" w:hAnsi="Aptos"/>
                <w:sz w:val="20"/>
                <w:szCs w:val="20"/>
              </w:rPr>
              <w:sym w:font="Symbol" w:char="F0B1"/>
            </w:r>
            <w:r>
              <w:rPr>
                <w:rFonts w:ascii="Aptos" w:hAnsi="Aptos"/>
                <w:sz w:val="20"/>
                <w:szCs w:val="20"/>
              </w:rPr>
              <w:t xml:space="preserve"> 0.2</w:t>
            </w:r>
          </w:p>
        </w:tc>
      </w:tr>
      <w:tr w:rsidR="004167B4" w14:paraId="0A2F581B" w14:textId="77777777" w:rsidTr="006772F3">
        <w:tc>
          <w:tcPr>
            <w:tcW w:w="2254" w:type="dxa"/>
            <w:vMerge/>
            <w:vAlign w:val="center"/>
          </w:tcPr>
          <w:p w14:paraId="65EA41FA" w14:textId="77777777" w:rsidR="004167B4" w:rsidRPr="007E5DB9" w:rsidRDefault="004167B4" w:rsidP="006772F3">
            <w:pPr>
              <w:jc w:val="center"/>
              <w:rPr>
                <w:sz w:val="20"/>
                <w:szCs w:val="20"/>
              </w:rPr>
            </w:pPr>
          </w:p>
        </w:tc>
        <w:tc>
          <w:tcPr>
            <w:tcW w:w="2254" w:type="dxa"/>
            <w:vAlign w:val="center"/>
          </w:tcPr>
          <w:p w14:paraId="66F1FC0B" w14:textId="77777777" w:rsidR="004167B4" w:rsidRPr="007E5DB9" w:rsidRDefault="004167B4" w:rsidP="006772F3">
            <w:pPr>
              <w:jc w:val="center"/>
              <w:rPr>
                <w:sz w:val="20"/>
                <w:szCs w:val="20"/>
              </w:rPr>
            </w:pPr>
            <w:r>
              <w:rPr>
                <w:sz w:val="20"/>
                <w:szCs w:val="20"/>
              </w:rPr>
              <w:t>3.0</w:t>
            </w:r>
          </w:p>
        </w:tc>
        <w:tc>
          <w:tcPr>
            <w:tcW w:w="2254" w:type="dxa"/>
            <w:vAlign w:val="center"/>
          </w:tcPr>
          <w:p w14:paraId="6C5F30B3" w14:textId="77777777" w:rsidR="004167B4" w:rsidRPr="007E5DB9" w:rsidRDefault="004167B4" w:rsidP="006772F3">
            <w:pPr>
              <w:jc w:val="center"/>
              <w:rPr>
                <w:sz w:val="20"/>
                <w:szCs w:val="20"/>
              </w:rPr>
            </w:pPr>
            <w:r>
              <w:rPr>
                <w:sz w:val="20"/>
                <w:szCs w:val="20"/>
              </w:rPr>
              <w:t xml:space="preserve">1.5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1ADC22CA" w14:textId="77777777" w:rsidR="004167B4" w:rsidRPr="007E5DB9" w:rsidRDefault="004167B4" w:rsidP="006772F3">
            <w:pPr>
              <w:jc w:val="center"/>
              <w:rPr>
                <w:sz w:val="20"/>
                <w:szCs w:val="20"/>
              </w:rPr>
            </w:pPr>
            <w:r>
              <w:rPr>
                <w:sz w:val="20"/>
                <w:szCs w:val="20"/>
              </w:rPr>
              <w:t xml:space="preserve">0.3 </w:t>
            </w:r>
            <w:r w:rsidRPr="006418E2">
              <w:rPr>
                <w:rFonts w:ascii="Aptos" w:hAnsi="Aptos"/>
                <w:sz w:val="20"/>
                <w:szCs w:val="20"/>
              </w:rPr>
              <w:sym w:font="Symbol" w:char="F0B1"/>
            </w:r>
            <w:r>
              <w:rPr>
                <w:rFonts w:ascii="Aptos" w:hAnsi="Aptos"/>
                <w:sz w:val="20"/>
                <w:szCs w:val="20"/>
              </w:rPr>
              <w:t xml:space="preserve"> 0.2</w:t>
            </w:r>
          </w:p>
        </w:tc>
      </w:tr>
      <w:tr w:rsidR="004167B4" w14:paraId="05838622" w14:textId="77777777" w:rsidTr="006772F3">
        <w:tc>
          <w:tcPr>
            <w:tcW w:w="2254" w:type="dxa"/>
            <w:vMerge w:val="restart"/>
            <w:vAlign w:val="center"/>
          </w:tcPr>
          <w:p w14:paraId="5553CA8A" w14:textId="77777777" w:rsidR="004167B4" w:rsidRPr="007E5DB9" w:rsidRDefault="004167B4" w:rsidP="006772F3">
            <w:pPr>
              <w:jc w:val="center"/>
              <w:rPr>
                <w:sz w:val="20"/>
                <w:szCs w:val="20"/>
              </w:rPr>
            </w:pPr>
            <w:r>
              <w:rPr>
                <w:rFonts w:ascii="Aptos" w:hAnsi="Aptos"/>
                <w:b/>
                <w:bCs/>
                <w:sz w:val="20"/>
                <w:szCs w:val="20"/>
              </w:rPr>
              <w:t xml:space="preserve">Sertraline </w:t>
            </w:r>
          </w:p>
        </w:tc>
        <w:tc>
          <w:tcPr>
            <w:tcW w:w="2254" w:type="dxa"/>
            <w:vAlign w:val="center"/>
          </w:tcPr>
          <w:p w14:paraId="0A8DFBF5" w14:textId="77777777" w:rsidR="004167B4" w:rsidRPr="007E5DB9" w:rsidRDefault="004167B4" w:rsidP="006772F3">
            <w:pPr>
              <w:jc w:val="center"/>
              <w:rPr>
                <w:sz w:val="20"/>
                <w:szCs w:val="20"/>
              </w:rPr>
            </w:pPr>
            <w:r>
              <w:rPr>
                <w:sz w:val="20"/>
                <w:szCs w:val="20"/>
              </w:rPr>
              <w:t>0.0</w:t>
            </w:r>
          </w:p>
        </w:tc>
        <w:tc>
          <w:tcPr>
            <w:tcW w:w="2254" w:type="dxa"/>
            <w:vAlign w:val="center"/>
          </w:tcPr>
          <w:p w14:paraId="0407A818" w14:textId="77777777" w:rsidR="004167B4" w:rsidRPr="007E5DB9" w:rsidRDefault="004167B4" w:rsidP="006772F3">
            <w:pPr>
              <w:jc w:val="center"/>
              <w:rPr>
                <w:sz w:val="20"/>
                <w:szCs w:val="20"/>
              </w:rPr>
            </w:pPr>
            <w:r>
              <w:rPr>
                <w:sz w:val="20"/>
                <w:szCs w:val="20"/>
              </w:rPr>
              <w:t xml:space="preserve">1.2 </w:t>
            </w:r>
            <w:r w:rsidRPr="006418E2">
              <w:rPr>
                <w:rFonts w:ascii="Aptos" w:hAnsi="Aptos"/>
                <w:sz w:val="20"/>
                <w:szCs w:val="20"/>
              </w:rPr>
              <w:sym w:font="Symbol" w:char="F0B1"/>
            </w:r>
            <w:r>
              <w:rPr>
                <w:rFonts w:ascii="Aptos" w:hAnsi="Aptos"/>
                <w:sz w:val="20"/>
                <w:szCs w:val="20"/>
              </w:rPr>
              <w:t xml:space="preserve"> 0.0</w:t>
            </w:r>
          </w:p>
        </w:tc>
        <w:tc>
          <w:tcPr>
            <w:tcW w:w="2254" w:type="dxa"/>
            <w:vAlign w:val="center"/>
          </w:tcPr>
          <w:p w14:paraId="34C85C23" w14:textId="77777777" w:rsidR="004167B4" w:rsidRPr="007E5DB9" w:rsidRDefault="004167B4" w:rsidP="006772F3">
            <w:pPr>
              <w:jc w:val="center"/>
              <w:rPr>
                <w:sz w:val="20"/>
                <w:szCs w:val="20"/>
              </w:rPr>
            </w:pPr>
            <w:r>
              <w:rPr>
                <w:sz w:val="20"/>
                <w:szCs w:val="20"/>
              </w:rPr>
              <w:t xml:space="preserve">0.2 </w:t>
            </w:r>
            <w:r w:rsidRPr="006418E2">
              <w:rPr>
                <w:rFonts w:ascii="Aptos" w:hAnsi="Aptos"/>
                <w:sz w:val="20"/>
                <w:szCs w:val="20"/>
              </w:rPr>
              <w:sym w:font="Symbol" w:char="F0B1"/>
            </w:r>
            <w:r>
              <w:rPr>
                <w:rFonts w:ascii="Aptos" w:hAnsi="Aptos"/>
                <w:sz w:val="20"/>
                <w:szCs w:val="20"/>
              </w:rPr>
              <w:t xml:space="preserve"> 0.1</w:t>
            </w:r>
          </w:p>
        </w:tc>
      </w:tr>
      <w:tr w:rsidR="004167B4" w14:paraId="24605160" w14:textId="77777777" w:rsidTr="006772F3">
        <w:tc>
          <w:tcPr>
            <w:tcW w:w="2254" w:type="dxa"/>
            <w:vMerge/>
            <w:vAlign w:val="center"/>
          </w:tcPr>
          <w:p w14:paraId="21BD6A8B" w14:textId="77777777" w:rsidR="004167B4" w:rsidRPr="007E5DB9" w:rsidRDefault="004167B4" w:rsidP="006772F3">
            <w:pPr>
              <w:jc w:val="center"/>
              <w:rPr>
                <w:sz w:val="20"/>
                <w:szCs w:val="20"/>
              </w:rPr>
            </w:pPr>
          </w:p>
        </w:tc>
        <w:tc>
          <w:tcPr>
            <w:tcW w:w="2254" w:type="dxa"/>
            <w:vAlign w:val="center"/>
          </w:tcPr>
          <w:p w14:paraId="7AAD2611" w14:textId="77777777" w:rsidR="004167B4" w:rsidRPr="007E5DB9" w:rsidRDefault="004167B4" w:rsidP="006772F3">
            <w:pPr>
              <w:jc w:val="center"/>
              <w:rPr>
                <w:sz w:val="20"/>
                <w:szCs w:val="20"/>
              </w:rPr>
            </w:pPr>
            <w:r>
              <w:rPr>
                <w:sz w:val="20"/>
                <w:szCs w:val="20"/>
              </w:rPr>
              <w:t>1.0</w:t>
            </w:r>
          </w:p>
        </w:tc>
        <w:tc>
          <w:tcPr>
            <w:tcW w:w="2254" w:type="dxa"/>
          </w:tcPr>
          <w:p w14:paraId="5F9A56A1" w14:textId="77777777" w:rsidR="004167B4" w:rsidRPr="007E5DB9" w:rsidRDefault="004167B4" w:rsidP="006772F3">
            <w:pPr>
              <w:jc w:val="center"/>
              <w:rPr>
                <w:sz w:val="20"/>
                <w:szCs w:val="20"/>
              </w:rPr>
            </w:pPr>
            <w:r w:rsidRPr="00E80ABB">
              <w:rPr>
                <w:sz w:val="20"/>
                <w:szCs w:val="20"/>
              </w:rPr>
              <w:t>1.2</w:t>
            </w:r>
            <w:r>
              <w:rPr>
                <w:sz w:val="20"/>
                <w:szCs w:val="20"/>
              </w:rPr>
              <w:t xml:space="preserve"> </w:t>
            </w:r>
            <w:r w:rsidRPr="00E80ABB">
              <w:rPr>
                <w:rFonts w:ascii="Aptos" w:hAnsi="Aptos"/>
                <w:sz w:val="20"/>
                <w:szCs w:val="20"/>
              </w:rPr>
              <w:sym w:font="Symbol" w:char="F0B1"/>
            </w:r>
            <w:r>
              <w:rPr>
                <w:rFonts w:ascii="Aptos" w:hAnsi="Aptos"/>
                <w:sz w:val="20"/>
                <w:szCs w:val="20"/>
              </w:rPr>
              <w:t xml:space="preserve"> </w:t>
            </w:r>
            <w:r w:rsidRPr="00E80ABB">
              <w:rPr>
                <w:rFonts w:ascii="Aptos" w:hAnsi="Aptos"/>
                <w:sz w:val="20"/>
                <w:szCs w:val="20"/>
              </w:rPr>
              <w:t>0.0</w:t>
            </w:r>
          </w:p>
        </w:tc>
        <w:tc>
          <w:tcPr>
            <w:tcW w:w="2254" w:type="dxa"/>
            <w:vAlign w:val="center"/>
          </w:tcPr>
          <w:p w14:paraId="3EFA5374" w14:textId="77777777" w:rsidR="004167B4" w:rsidRPr="007E5DB9" w:rsidRDefault="004167B4" w:rsidP="006772F3">
            <w:pPr>
              <w:jc w:val="center"/>
              <w:rPr>
                <w:sz w:val="20"/>
                <w:szCs w:val="20"/>
              </w:rPr>
            </w:pPr>
            <w:r>
              <w:rPr>
                <w:sz w:val="20"/>
                <w:szCs w:val="20"/>
              </w:rPr>
              <w:t xml:space="preserve">0.3 </w:t>
            </w:r>
            <w:r w:rsidRPr="006418E2">
              <w:rPr>
                <w:rFonts w:ascii="Aptos" w:hAnsi="Aptos"/>
                <w:sz w:val="20"/>
                <w:szCs w:val="20"/>
              </w:rPr>
              <w:sym w:font="Symbol" w:char="F0B1"/>
            </w:r>
            <w:r>
              <w:rPr>
                <w:rFonts w:ascii="Aptos" w:hAnsi="Aptos"/>
                <w:sz w:val="20"/>
                <w:szCs w:val="20"/>
              </w:rPr>
              <w:t xml:space="preserve"> 0.2</w:t>
            </w:r>
          </w:p>
        </w:tc>
      </w:tr>
      <w:tr w:rsidR="004167B4" w14:paraId="5F02805C" w14:textId="77777777" w:rsidTr="006772F3">
        <w:tc>
          <w:tcPr>
            <w:tcW w:w="2254" w:type="dxa"/>
            <w:vMerge/>
            <w:vAlign w:val="center"/>
          </w:tcPr>
          <w:p w14:paraId="1E1E8740" w14:textId="77777777" w:rsidR="004167B4" w:rsidRPr="007E5DB9" w:rsidRDefault="004167B4" w:rsidP="006772F3">
            <w:pPr>
              <w:jc w:val="center"/>
              <w:rPr>
                <w:sz w:val="20"/>
                <w:szCs w:val="20"/>
              </w:rPr>
            </w:pPr>
          </w:p>
        </w:tc>
        <w:tc>
          <w:tcPr>
            <w:tcW w:w="2254" w:type="dxa"/>
            <w:vAlign w:val="center"/>
          </w:tcPr>
          <w:p w14:paraId="14375EA5" w14:textId="77777777" w:rsidR="004167B4" w:rsidRPr="007E5DB9" w:rsidRDefault="004167B4" w:rsidP="006772F3">
            <w:pPr>
              <w:jc w:val="center"/>
              <w:rPr>
                <w:sz w:val="20"/>
                <w:szCs w:val="20"/>
              </w:rPr>
            </w:pPr>
            <w:r>
              <w:rPr>
                <w:sz w:val="20"/>
                <w:szCs w:val="20"/>
              </w:rPr>
              <w:t>3.0</w:t>
            </w:r>
          </w:p>
        </w:tc>
        <w:tc>
          <w:tcPr>
            <w:tcW w:w="2254" w:type="dxa"/>
          </w:tcPr>
          <w:p w14:paraId="2B36A2DB" w14:textId="77777777" w:rsidR="004167B4" w:rsidRPr="007E5DB9" w:rsidRDefault="004167B4" w:rsidP="006772F3">
            <w:pPr>
              <w:jc w:val="center"/>
              <w:rPr>
                <w:sz w:val="20"/>
                <w:szCs w:val="20"/>
              </w:rPr>
            </w:pPr>
            <w:r w:rsidRPr="00E80ABB">
              <w:rPr>
                <w:sz w:val="20"/>
                <w:szCs w:val="20"/>
              </w:rPr>
              <w:t>1.2</w:t>
            </w:r>
            <w:r>
              <w:rPr>
                <w:sz w:val="20"/>
                <w:szCs w:val="20"/>
              </w:rPr>
              <w:t xml:space="preserve"> </w:t>
            </w:r>
            <w:r w:rsidRPr="00E80ABB">
              <w:rPr>
                <w:rFonts w:ascii="Aptos" w:hAnsi="Aptos"/>
                <w:sz w:val="20"/>
                <w:szCs w:val="20"/>
              </w:rPr>
              <w:sym w:font="Symbol" w:char="F0B1"/>
            </w:r>
            <w:r>
              <w:rPr>
                <w:rFonts w:ascii="Aptos" w:hAnsi="Aptos"/>
                <w:sz w:val="20"/>
                <w:szCs w:val="20"/>
              </w:rPr>
              <w:t xml:space="preserve"> </w:t>
            </w:r>
            <w:r w:rsidRPr="00E80ABB">
              <w:rPr>
                <w:rFonts w:ascii="Aptos" w:hAnsi="Aptos"/>
                <w:sz w:val="20"/>
                <w:szCs w:val="20"/>
              </w:rPr>
              <w:t>0.0</w:t>
            </w:r>
          </w:p>
        </w:tc>
        <w:tc>
          <w:tcPr>
            <w:tcW w:w="2254" w:type="dxa"/>
            <w:vAlign w:val="center"/>
          </w:tcPr>
          <w:p w14:paraId="6A1266E6" w14:textId="77777777" w:rsidR="004167B4" w:rsidRPr="007E5DB9" w:rsidRDefault="004167B4" w:rsidP="006772F3">
            <w:pPr>
              <w:jc w:val="center"/>
              <w:rPr>
                <w:sz w:val="20"/>
                <w:szCs w:val="20"/>
              </w:rPr>
            </w:pPr>
            <w:r>
              <w:rPr>
                <w:sz w:val="20"/>
                <w:szCs w:val="20"/>
              </w:rPr>
              <w:t xml:space="preserve">0.3 </w:t>
            </w:r>
            <w:r w:rsidRPr="006418E2">
              <w:rPr>
                <w:rFonts w:ascii="Aptos" w:hAnsi="Aptos"/>
                <w:sz w:val="20"/>
                <w:szCs w:val="20"/>
              </w:rPr>
              <w:sym w:font="Symbol" w:char="F0B1"/>
            </w:r>
            <w:r>
              <w:rPr>
                <w:rFonts w:ascii="Aptos" w:hAnsi="Aptos"/>
                <w:sz w:val="20"/>
                <w:szCs w:val="20"/>
              </w:rPr>
              <w:t xml:space="preserve"> 0.2</w:t>
            </w:r>
          </w:p>
        </w:tc>
      </w:tr>
    </w:tbl>
    <w:p w14:paraId="7E033E75" w14:textId="77777777" w:rsidR="004167B4" w:rsidRDefault="004167B4" w:rsidP="004167B4">
      <w:pPr>
        <w:jc w:val="both"/>
        <w:rPr>
          <w:rFonts w:ascii="Times New Roman" w:hAnsi="Times New Roman" w:cs="Times New Roman"/>
          <w:i/>
          <w:iCs/>
        </w:rPr>
      </w:pPr>
    </w:p>
    <w:p w14:paraId="5D800411" w14:textId="77777777" w:rsidR="004167B4" w:rsidRDefault="004167B4" w:rsidP="004167B4">
      <w:pPr>
        <w:jc w:val="both"/>
        <w:rPr>
          <w:rFonts w:ascii="Times New Roman" w:hAnsi="Times New Roman" w:cs="Times New Roman"/>
          <w:i/>
          <w:iCs/>
        </w:rPr>
      </w:pPr>
      <w:r>
        <w:rPr>
          <w:rFonts w:ascii="Times New Roman" w:hAnsi="Times New Roman" w:cs="Times New Roman"/>
          <w:b/>
          <w:bCs/>
          <w:sz w:val="19"/>
          <w:szCs w:val="19"/>
        </w:rPr>
        <w:t>Table S8a:</w:t>
      </w:r>
      <w:r>
        <w:rPr>
          <w:rFonts w:ascii="Times New Roman" w:hAnsi="Times New Roman" w:cs="Times New Roman"/>
          <w:sz w:val="19"/>
          <w:szCs w:val="19"/>
        </w:rPr>
        <w:t xml:space="preserve"> Choice test data for ABT experiments assessing sustained negative bias modulation. Latency to respond and number of omitted trials were recorded for each animal during 30 choice test trials. Data shown as mean (n=12-16 animals/group</w:t>
      </w:r>
      <w:r w:rsidRPr="00295992">
        <w:rPr>
          <w:rFonts w:ascii="Times New Roman" w:hAnsi="Times New Roman" w:cs="Times New Roman"/>
          <w:sz w:val="19"/>
          <w:szCs w:val="19"/>
        </w:rPr>
        <w:t>) ±</w:t>
      </w:r>
      <w:r>
        <w:rPr>
          <w:rFonts w:ascii="Times New Roman" w:hAnsi="Times New Roman" w:cs="Times New Roman"/>
          <w:sz w:val="19"/>
          <w:szCs w:val="19"/>
        </w:rPr>
        <w:t xml:space="preserve"> SEM averaged from individuals’ data for each group. None of the treatments produced significant effects during choice testing. </w:t>
      </w:r>
    </w:p>
    <w:p w14:paraId="1328D9DE" w14:textId="77777777" w:rsidR="004167B4" w:rsidRDefault="004167B4" w:rsidP="004167B4">
      <w:pPr>
        <w:rPr>
          <w:rFonts w:ascii="Times New Roman" w:hAnsi="Times New Roman" w:cs="Times New Roman"/>
          <w:i/>
          <w:iCs/>
        </w:rPr>
      </w:pPr>
    </w:p>
    <w:p w14:paraId="617966D0" w14:textId="77777777" w:rsidR="004167B4" w:rsidRDefault="004167B4" w:rsidP="004167B4">
      <w:pPr>
        <w:rPr>
          <w:rFonts w:ascii="Times New Roman" w:hAnsi="Times New Roman" w:cs="Times New Roman"/>
          <w:i/>
          <w:iCs/>
        </w:rPr>
      </w:pPr>
    </w:p>
    <w:p w14:paraId="213ADD63" w14:textId="727DDC4D" w:rsidR="004167B4" w:rsidRDefault="004167B4" w:rsidP="004167B4">
      <w:pPr>
        <w:rPr>
          <w:rFonts w:ascii="Times New Roman" w:hAnsi="Times New Roman" w:cs="Times New Roman"/>
          <w:i/>
          <w:iCs/>
        </w:rPr>
      </w:pPr>
      <w:r>
        <w:rPr>
          <w:rFonts w:ascii="Times New Roman" w:hAnsi="Times New Roman" w:cs="Times New Roman"/>
          <w:i/>
          <w:iCs/>
        </w:rPr>
        <w:lastRenderedPageBreak/>
        <w:t>Table S8b</w:t>
      </w:r>
    </w:p>
    <w:p w14:paraId="6A4BDA3B" w14:textId="77777777" w:rsidR="004167B4" w:rsidRDefault="004167B4" w:rsidP="004167B4">
      <w:pPr>
        <w:rPr>
          <w:rFonts w:ascii="Times New Roman" w:hAnsi="Times New Roman" w:cs="Times New Roman"/>
          <w:i/>
          <w:iCs/>
        </w:rPr>
      </w:pPr>
    </w:p>
    <w:tbl>
      <w:tblPr>
        <w:tblStyle w:val="TableGrid"/>
        <w:tblW w:w="0" w:type="auto"/>
        <w:tblLook w:val="04A0" w:firstRow="1" w:lastRow="0" w:firstColumn="1" w:lastColumn="0" w:noHBand="0" w:noVBand="1"/>
      </w:tblPr>
      <w:tblGrid>
        <w:gridCol w:w="1467"/>
        <w:gridCol w:w="1077"/>
        <w:gridCol w:w="1083"/>
        <w:gridCol w:w="1075"/>
        <w:gridCol w:w="1082"/>
        <w:gridCol w:w="1075"/>
        <w:gridCol w:w="1082"/>
        <w:gridCol w:w="1075"/>
      </w:tblGrid>
      <w:tr w:rsidR="004167B4" w14:paraId="05B85BC8" w14:textId="77777777" w:rsidTr="006772F3">
        <w:tc>
          <w:tcPr>
            <w:tcW w:w="2544" w:type="dxa"/>
            <w:gridSpan w:val="2"/>
            <w:vMerge w:val="restart"/>
            <w:shd w:val="clear" w:color="auto" w:fill="000000" w:themeFill="text1"/>
            <w:vAlign w:val="center"/>
          </w:tcPr>
          <w:p w14:paraId="7AFFFD45" w14:textId="77777777" w:rsidR="004167B4" w:rsidRPr="008F641D" w:rsidRDefault="004167B4" w:rsidP="006772F3">
            <w:pPr>
              <w:jc w:val="center"/>
              <w:rPr>
                <w:rFonts w:ascii="Aptos" w:hAnsi="Aptos"/>
                <w:sz w:val="20"/>
                <w:szCs w:val="20"/>
              </w:rPr>
            </w:pPr>
            <w:r>
              <w:rPr>
                <w:rFonts w:ascii="Aptos" w:hAnsi="Aptos"/>
                <w:b/>
                <w:bCs/>
                <w:sz w:val="20"/>
                <w:szCs w:val="20"/>
              </w:rPr>
              <w:t>Treatment (mg/kg)</w:t>
            </w:r>
          </w:p>
        </w:tc>
        <w:tc>
          <w:tcPr>
            <w:tcW w:w="2158" w:type="dxa"/>
            <w:gridSpan w:val="2"/>
            <w:shd w:val="clear" w:color="auto" w:fill="000000" w:themeFill="text1"/>
            <w:vAlign w:val="center"/>
          </w:tcPr>
          <w:p w14:paraId="49A4393A" w14:textId="77777777" w:rsidR="004167B4" w:rsidRPr="008F641D" w:rsidRDefault="004167B4" w:rsidP="006772F3">
            <w:pPr>
              <w:jc w:val="center"/>
              <w:rPr>
                <w:rFonts w:ascii="Aptos" w:hAnsi="Aptos"/>
                <w:sz w:val="20"/>
                <w:szCs w:val="20"/>
              </w:rPr>
            </w:pPr>
            <w:r>
              <w:rPr>
                <w:rFonts w:ascii="Aptos" w:hAnsi="Aptos"/>
                <w:b/>
                <w:bCs/>
                <w:sz w:val="20"/>
                <w:szCs w:val="20"/>
              </w:rPr>
              <w:t>Trials to Criterion</w:t>
            </w:r>
          </w:p>
        </w:tc>
        <w:tc>
          <w:tcPr>
            <w:tcW w:w="2157" w:type="dxa"/>
            <w:gridSpan w:val="2"/>
            <w:shd w:val="clear" w:color="auto" w:fill="000000" w:themeFill="text1"/>
            <w:vAlign w:val="center"/>
          </w:tcPr>
          <w:p w14:paraId="3C3434F8" w14:textId="77777777" w:rsidR="004167B4" w:rsidRPr="008F641D" w:rsidRDefault="004167B4" w:rsidP="006772F3">
            <w:pPr>
              <w:jc w:val="center"/>
              <w:rPr>
                <w:rFonts w:ascii="Aptos" w:hAnsi="Aptos"/>
                <w:sz w:val="20"/>
                <w:szCs w:val="20"/>
              </w:rPr>
            </w:pPr>
            <w:r>
              <w:rPr>
                <w:rFonts w:ascii="Aptos" w:hAnsi="Aptos"/>
                <w:b/>
                <w:bCs/>
                <w:sz w:val="20"/>
                <w:szCs w:val="20"/>
              </w:rPr>
              <w:t>Response Latency (sec.)</w:t>
            </w:r>
          </w:p>
        </w:tc>
        <w:tc>
          <w:tcPr>
            <w:tcW w:w="2157" w:type="dxa"/>
            <w:gridSpan w:val="2"/>
            <w:shd w:val="clear" w:color="auto" w:fill="000000" w:themeFill="text1"/>
            <w:vAlign w:val="center"/>
          </w:tcPr>
          <w:p w14:paraId="39E0F233" w14:textId="77777777" w:rsidR="004167B4" w:rsidRPr="008F641D" w:rsidRDefault="004167B4" w:rsidP="006772F3">
            <w:pPr>
              <w:jc w:val="center"/>
              <w:rPr>
                <w:rFonts w:ascii="Aptos" w:hAnsi="Aptos"/>
                <w:b/>
                <w:bCs/>
                <w:sz w:val="20"/>
                <w:szCs w:val="20"/>
              </w:rPr>
            </w:pPr>
            <w:r w:rsidRPr="008F641D">
              <w:rPr>
                <w:rFonts w:ascii="Aptos" w:hAnsi="Aptos"/>
                <w:b/>
                <w:bCs/>
                <w:sz w:val="20"/>
                <w:szCs w:val="20"/>
              </w:rPr>
              <w:t>Omissions</w:t>
            </w:r>
          </w:p>
        </w:tc>
      </w:tr>
      <w:tr w:rsidR="004167B4" w14:paraId="4CCAE981" w14:textId="77777777" w:rsidTr="006772F3">
        <w:tc>
          <w:tcPr>
            <w:tcW w:w="2544" w:type="dxa"/>
            <w:gridSpan w:val="2"/>
            <w:vMerge/>
            <w:vAlign w:val="center"/>
          </w:tcPr>
          <w:p w14:paraId="0CA5C58D" w14:textId="77777777" w:rsidR="004167B4" w:rsidRPr="008F641D" w:rsidRDefault="004167B4" w:rsidP="006772F3">
            <w:pPr>
              <w:jc w:val="center"/>
              <w:rPr>
                <w:rFonts w:ascii="Aptos" w:hAnsi="Aptos"/>
                <w:sz w:val="20"/>
                <w:szCs w:val="20"/>
              </w:rPr>
            </w:pPr>
          </w:p>
        </w:tc>
        <w:tc>
          <w:tcPr>
            <w:tcW w:w="1083" w:type="dxa"/>
            <w:tcBorders>
              <w:bottom w:val="single" w:sz="4" w:space="0" w:color="auto"/>
              <w:right w:val="nil"/>
            </w:tcBorders>
            <w:vAlign w:val="center"/>
          </w:tcPr>
          <w:p w14:paraId="4E98670C" w14:textId="77777777" w:rsidR="004167B4" w:rsidRPr="008F641D" w:rsidRDefault="004167B4" w:rsidP="006772F3">
            <w:pPr>
              <w:jc w:val="center"/>
              <w:rPr>
                <w:rFonts w:ascii="Aptos" w:hAnsi="Aptos"/>
                <w:b/>
                <w:bCs/>
                <w:sz w:val="20"/>
                <w:szCs w:val="20"/>
              </w:rPr>
            </w:pPr>
            <w:r>
              <w:rPr>
                <w:rFonts w:ascii="Aptos" w:hAnsi="Aptos"/>
                <w:b/>
                <w:bCs/>
                <w:sz w:val="20"/>
                <w:szCs w:val="20"/>
              </w:rPr>
              <w:t>Vehicle</w:t>
            </w:r>
          </w:p>
        </w:tc>
        <w:tc>
          <w:tcPr>
            <w:tcW w:w="1075" w:type="dxa"/>
            <w:tcBorders>
              <w:left w:val="nil"/>
              <w:bottom w:val="single" w:sz="4" w:space="0" w:color="auto"/>
              <w:right w:val="single" w:sz="4" w:space="0" w:color="auto"/>
            </w:tcBorders>
            <w:vAlign w:val="center"/>
          </w:tcPr>
          <w:p w14:paraId="47B6135F" w14:textId="77777777" w:rsidR="004167B4" w:rsidRPr="008F641D" w:rsidRDefault="004167B4" w:rsidP="006772F3">
            <w:pPr>
              <w:jc w:val="center"/>
              <w:rPr>
                <w:rFonts w:ascii="Aptos" w:hAnsi="Aptos"/>
                <w:b/>
                <w:bCs/>
                <w:sz w:val="20"/>
                <w:szCs w:val="20"/>
              </w:rPr>
            </w:pPr>
            <w:r>
              <w:rPr>
                <w:rFonts w:ascii="Aptos" w:hAnsi="Aptos"/>
                <w:b/>
                <w:bCs/>
                <w:sz w:val="20"/>
                <w:szCs w:val="20"/>
              </w:rPr>
              <w:t>FG7142</w:t>
            </w:r>
          </w:p>
        </w:tc>
        <w:tc>
          <w:tcPr>
            <w:tcW w:w="1082" w:type="dxa"/>
            <w:tcBorders>
              <w:left w:val="single" w:sz="4" w:space="0" w:color="auto"/>
              <w:bottom w:val="single" w:sz="4" w:space="0" w:color="auto"/>
              <w:right w:val="nil"/>
            </w:tcBorders>
            <w:vAlign w:val="center"/>
          </w:tcPr>
          <w:p w14:paraId="2F11FF73" w14:textId="77777777" w:rsidR="004167B4" w:rsidRPr="008F641D" w:rsidRDefault="004167B4" w:rsidP="006772F3">
            <w:pPr>
              <w:jc w:val="center"/>
              <w:rPr>
                <w:rFonts w:ascii="Aptos" w:hAnsi="Aptos"/>
                <w:sz w:val="20"/>
                <w:szCs w:val="20"/>
              </w:rPr>
            </w:pPr>
            <w:r>
              <w:rPr>
                <w:rFonts w:ascii="Aptos" w:hAnsi="Aptos"/>
                <w:b/>
                <w:bCs/>
                <w:sz w:val="20"/>
                <w:szCs w:val="20"/>
              </w:rPr>
              <w:t>Vehicle</w:t>
            </w:r>
          </w:p>
        </w:tc>
        <w:tc>
          <w:tcPr>
            <w:tcW w:w="1075" w:type="dxa"/>
            <w:tcBorders>
              <w:left w:val="nil"/>
              <w:bottom w:val="single" w:sz="4" w:space="0" w:color="auto"/>
              <w:right w:val="single" w:sz="4" w:space="0" w:color="auto"/>
            </w:tcBorders>
            <w:vAlign w:val="center"/>
          </w:tcPr>
          <w:p w14:paraId="6081B3BF" w14:textId="77777777" w:rsidR="004167B4" w:rsidRPr="008F641D" w:rsidRDefault="004167B4" w:rsidP="006772F3">
            <w:pPr>
              <w:jc w:val="center"/>
              <w:rPr>
                <w:rFonts w:ascii="Aptos" w:hAnsi="Aptos"/>
                <w:sz w:val="20"/>
                <w:szCs w:val="20"/>
              </w:rPr>
            </w:pPr>
            <w:r>
              <w:rPr>
                <w:rFonts w:ascii="Aptos" w:hAnsi="Aptos"/>
                <w:b/>
                <w:bCs/>
                <w:sz w:val="20"/>
                <w:szCs w:val="20"/>
              </w:rPr>
              <w:t>FG7142</w:t>
            </w:r>
          </w:p>
        </w:tc>
        <w:tc>
          <w:tcPr>
            <w:tcW w:w="1082" w:type="dxa"/>
            <w:tcBorders>
              <w:left w:val="single" w:sz="4" w:space="0" w:color="auto"/>
              <w:bottom w:val="single" w:sz="4" w:space="0" w:color="auto"/>
              <w:right w:val="nil"/>
            </w:tcBorders>
            <w:vAlign w:val="center"/>
          </w:tcPr>
          <w:p w14:paraId="6AD97F79" w14:textId="77777777" w:rsidR="004167B4" w:rsidRPr="008F641D" w:rsidRDefault="004167B4" w:rsidP="006772F3">
            <w:pPr>
              <w:jc w:val="center"/>
              <w:rPr>
                <w:rFonts w:ascii="Aptos" w:hAnsi="Aptos"/>
                <w:sz w:val="20"/>
                <w:szCs w:val="20"/>
              </w:rPr>
            </w:pPr>
            <w:r>
              <w:rPr>
                <w:rFonts w:ascii="Aptos" w:hAnsi="Aptos"/>
                <w:b/>
                <w:bCs/>
                <w:sz w:val="20"/>
                <w:szCs w:val="20"/>
              </w:rPr>
              <w:t>Vehicle</w:t>
            </w:r>
          </w:p>
        </w:tc>
        <w:tc>
          <w:tcPr>
            <w:tcW w:w="1075" w:type="dxa"/>
            <w:tcBorders>
              <w:left w:val="nil"/>
              <w:bottom w:val="single" w:sz="4" w:space="0" w:color="auto"/>
            </w:tcBorders>
            <w:vAlign w:val="center"/>
          </w:tcPr>
          <w:p w14:paraId="34FC4409" w14:textId="77777777" w:rsidR="004167B4" w:rsidRPr="008F641D" w:rsidRDefault="004167B4" w:rsidP="006772F3">
            <w:pPr>
              <w:jc w:val="center"/>
              <w:rPr>
                <w:rFonts w:ascii="Aptos" w:hAnsi="Aptos"/>
                <w:sz w:val="20"/>
                <w:szCs w:val="20"/>
              </w:rPr>
            </w:pPr>
            <w:r>
              <w:rPr>
                <w:rFonts w:ascii="Aptos" w:hAnsi="Aptos"/>
                <w:b/>
                <w:bCs/>
                <w:sz w:val="20"/>
                <w:szCs w:val="20"/>
              </w:rPr>
              <w:t>FG7142</w:t>
            </w:r>
          </w:p>
        </w:tc>
      </w:tr>
      <w:tr w:rsidR="004167B4" w14:paraId="21175C90" w14:textId="77777777" w:rsidTr="006772F3">
        <w:tc>
          <w:tcPr>
            <w:tcW w:w="1467" w:type="dxa"/>
            <w:vMerge w:val="restart"/>
            <w:vAlign w:val="center"/>
          </w:tcPr>
          <w:p w14:paraId="1F6CEAB5" w14:textId="77777777" w:rsidR="004167B4" w:rsidRPr="008F641D" w:rsidRDefault="004167B4" w:rsidP="006772F3">
            <w:pPr>
              <w:jc w:val="center"/>
              <w:rPr>
                <w:rFonts w:ascii="Aptos" w:hAnsi="Aptos"/>
                <w:sz w:val="20"/>
                <w:szCs w:val="20"/>
              </w:rPr>
            </w:pPr>
            <w:r>
              <w:rPr>
                <w:rFonts w:ascii="Aptos" w:hAnsi="Aptos"/>
                <w:b/>
                <w:bCs/>
                <w:sz w:val="20"/>
                <w:szCs w:val="20"/>
              </w:rPr>
              <w:t>Amitriptyline</w:t>
            </w:r>
          </w:p>
        </w:tc>
        <w:tc>
          <w:tcPr>
            <w:tcW w:w="1077" w:type="dxa"/>
            <w:vAlign w:val="center"/>
          </w:tcPr>
          <w:p w14:paraId="3074EA5C"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4" w:space="0" w:color="auto"/>
            </w:tcBorders>
          </w:tcPr>
          <w:p w14:paraId="104FA5A4" w14:textId="77777777" w:rsidR="004167B4" w:rsidRPr="008F641D" w:rsidRDefault="004167B4" w:rsidP="006772F3">
            <w:pPr>
              <w:jc w:val="center"/>
              <w:rPr>
                <w:rFonts w:ascii="Aptos" w:hAnsi="Aptos"/>
                <w:sz w:val="20"/>
                <w:szCs w:val="20"/>
              </w:rPr>
            </w:pPr>
            <w:r w:rsidRPr="006418E2">
              <w:rPr>
                <w:rFonts w:ascii="Aptos" w:hAnsi="Aptos"/>
                <w:sz w:val="20"/>
                <w:szCs w:val="20"/>
              </w:rPr>
              <w:t>6.</w:t>
            </w:r>
            <w:r>
              <w:rPr>
                <w:rFonts w:ascii="Aptos" w:hAnsi="Aptos"/>
                <w:sz w:val="20"/>
                <w:szCs w:val="20"/>
              </w:rPr>
              <w:t>9</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Borders>
              <w:top w:val="single" w:sz="4" w:space="0" w:color="auto"/>
            </w:tcBorders>
          </w:tcPr>
          <w:p w14:paraId="5A922C5D" w14:textId="77777777" w:rsidR="004167B4" w:rsidRPr="008F641D" w:rsidRDefault="004167B4" w:rsidP="006772F3">
            <w:pPr>
              <w:jc w:val="center"/>
              <w:rPr>
                <w:rFonts w:ascii="Aptos" w:hAnsi="Aptos"/>
                <w:sz w:val="20"/>
                <w:szCs w:val="20"/>
              </w:rPr>
            </w:pPr>
            <w:r>
              <w:rPr>
                <w:rFonts w:ascii="Aptos" w:hAnsi="Aptos"/>
                <w:sz w:val="20"/>
                <w:szCs w:val="20"/>
              </w:rPr>
              <w:t>7.2</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Borders>
              <w:top w:val="single" w:sz="4" w:space="0" w:color="auto"/>
            </w:tcBorders>
          </w:tcPr>
          <w:p w14:paraId="34BCD6EF" w14:textId="77777777" w:rsidR="004167B4" w:rsidRPr="008F641D" w:rsidRDefault="004167B4" w:rsidP="006772F3">
            <w:pPr>
              <w:jc w:val="center"/>
              <w:rPr>
                <w:rFonts w:ascii="Aptos" w:hAnsi="Aptos"/>
                <w:sz w:val="20"/>
                <w:szCs w:val="20"/>
              </w:rPr>
            </w:pPr>
            <w:r>
              <w:rPr>
                <w:rFonts w:ascii="Aptos" w:hAnsi="Aptos"/>
                <w:sz w:val="20"/>
                <w:szCs w:val="20"/>
              </w:rPr>
              <w:t>1.6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75" w:type="dxa"/>
            <w:tcBorders>
              <w:top w:val="single" w:sz="4" w:space="0" w:color="auto"/>
            </w:tcBorders>
          </w:tcPr>
          <w:p w14:paraId="4B8E5EEC" w14:textId="77777777" w:rsidR="004167B4" w:rsidRPr="008F641D" w:rsidRDefault="004167B4" w:rsidP="006772F3">
            <w:pPr>
              <w:jc w:val="center"/>
              <w:rPr>
                <w:rFonts w:ascii="Aptos" w:hAnsi="Aptos"/>
                <w:sz w:val="20"/>
                <w:szCs w:val="20"/>
              </w:rPr>
            </w:pPr>
            <w:r>
              <w:rPr>
                <w:rFonts w:ascii="Aptos" w:hAnsi="Aptos"/>
                <w:sz w:val="20"/>
                <w:szCs w:val="20"/>
              </w:rPr>
              <w:t>1.8</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82" w:type="dxa"/>
            <w:tcBorders>
              <w:top w:val="single" w:sz="4" w:space="0" w:color="auto"/>
            </w:tcBorders>
          </w:tcPr>
          <w:p w14:paraId="2FDC643E" w14:textId="77777777" w:rsidR="004167B4" w:rsidRPr="008F641D" w:rsidRDefault="004167B4" w:rsidP="006772F3">
            <w:pPr>
              <w:jc w:val="center"/>
              <w:rPr>
                <w:rFonts w:ascii="Aptos" w:hAnsi="Aptos"/>
                <w:sz w:val="20"/>
                <w:szCs w:val="20"/>
              </w:rPr>
            </w:pPr>
            <w:r>
              <w:rPr>
                <w:rFonts w:ascii="Aptos" w:hAnsi="Aptos"/>
                <w:sz w:val="20"/>
                <w:szCs w:val="20"/>
              </w:rPr>
              <w:t>0.3</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Borders>
              <w:top w:val="single" w:sz="4" w:space="0" w:color="auto"/>
            </w:tcBorders>
          </w:tcPr>
          <w:p w14:paraId="34FE7691" w14:textId="77777777" w:rsidR="004167B4" w:rsidRPr="008F641D" w:rsidRDefault="004167B4" w:rsidP="006772F3">
            <w:pPr>
              <w:jc w:val="center"/>
              <w:rPr>
                <w:rFonts w:ascii="Aptos" w:hAnsi="Aptos"/>
                <w:sz w:val="20"/>
                <w:szCs w:val="20"/>
              </w:rPr>
            </w:pPr>
            <w:r>
              <w:rPr>
                <w:rFonts w:ascii="Aptos" w:hAnsi="Aptos"/>
                <w:sz w:val="20"/>
                <w:szCs w:val="20"/>
              </w:rPr>
              <w:t xml:space="preserve">0.6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r>
      <w:tr w:rsidR="004167B4" w14:paraId="3310DABE" w14:textId="77777777" w:rsidTr="006772F3">
        <w:tc>
          <w:tcPr>
            <w:tcW w:w="1467" w:type="dxa"/>
            <w:vMerge/>
            <w:vAlign w:val="center"/>
          </w:tcPr>
          <w:p w14:paraId="1846C985" w14:textId="77777777" w:rsidR="004167B4" w:rsidRPr="008F641D" w:rsidRDefault="004167B4" w:rsidP="006772F3">
            <w:pPr>
              <w:jc w:val="center"/>
              <w:rPr>
                <w:rFonts w:ascii="Aptos" w:hAnsi="Aptos"/>
                <w:sz w:val="20"/>
                <w:szCs w:val="20"/>
              </w:rPr>
            </w:pPr>
          </w:p>
        </w:tc>
        <w:tc>
          <w:tcPr>
            <w:tcW w:w="1077" w:type="dxa"/>
            <w:vAlign w:val="center"/>
          </w:tcPr>
          <w:p w14:paraId="6EADB88C" w14:textId="77777777" w:rsidR="004167B4" w:rsidRPr="008F641D" w:rsidRDefault="004167B4" w:rsidP="006772F3">
            <w:pPr>
              <w:jc w:val="center"/>
              <w:rPr>
                <w:rFonts w:ascii="Aptos" w:hAnsi="Aptos"/>
                <w:sz w:val="20"/>
                <w:szCs w:val="20"/>
              </w:rPr>
            </w:pPr>
            <w:r>
              <w:rPr>
                <w:rFonts w:ascii="Aptos" w:hAnsi="Aptos"/>
                <w:sz w:val="20"/>
                <w:szCs w:val="20"/>
              </w:rPr>
              <w:t>0.3</w:t>
            </w:r>
          </w:p>
        </w:tc>
        <w:tc>
          <w:tcPr>
            <w:tcW w:w="1083" w:type="dxa"/>
          </w:tcPr>
          <w:p w14:paraId="198DCCC5" w14:textId="77777777" w:rsidR="004167B4" w:rsidRPr="008F641D" w:rsidRDefault="004167B4" w:rsidP="006772F3">
            <w:pPr>
              <w:jc w:val="center"/>
              <w:rPr>
                <w:rFonts w:ascii="Aptos" w:hAnsi="Aptos"/>
                <w:sz w:val="20"/>
                <w:szCs w:val="20"/>
              </w:rPr>
            </w:pPr>
            <w:r>
              <w:rPr>
                <w:rFonts w:ascii="Aptos" w:hAnsi="Aptos"/>
                <w:sz w:val="20"/>
                <w:szCs w:val="20"/>
              </w:rPr>
              <w:t>7.2</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Pr>
          <w:p w14:paraId="6FF5696C" w14:textId="77777777" w:rsidR="004167B4" w:rsidRPr="008F641D" w:rsidRDefault="004167B4" w:rsidP="006772F3">
            <w:pPr>
              <w:jc w:val="center"/>
              <w:rPr>
                <w:rFonts w:ascii="Aptos" w:hAnsi="Aptos"/>
                <w:sz w:val="20"/>
                <w:szCs w:val="20"/>
              </w:rPr>
            </w:pPr>
            <w:r>
              <w:rPr>
                <w:rFonts w:ascii="Aptos" w:hAnsi="Aptos"/>
                <w:sz w:val="20"/>
                <w:szCs w:val="20"/>
              </w:rPr>
              <w:t>6.9</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Pr>
          <w:p w14:paraId="34DA357E" w14:textId="77777777" w:rsidR="004167B4" w:rsidRPr="008F641D" w:rsidRDefault="004167B4" w:rsidP="006772F3">
            <w:pPr>
              <w:jc w:val="center"/>
              <w:rPr>
                <w:rFonts w:ascii="Aptos" w:hAnsi="Aptos"/>
                <w:sz w:val="20"/>
                <w:szCs w:val="20"/>
              </w:rPr>
            </w:pPr>
            <w:r>
              <w:rPr>
                <w:rFonts w:ascii="Aptos" w:hAnsi="Aptos"/>
                <w:sz w:val="20"/>
                <w:szCs w:val="20"/>
              </w:rPr>
              <w:t>1.6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05</w:t>
            </w:r>
          </w:p>
        </w:tc>
        <w:tc>
          <w:tcPr>
            <w:tcW w:w="1075" w:type="dxa"/>
          </w:tcPr>
          <w:p w14:paraId="3242F3C6" w14:textId="77777777" w:rsidR="004167B4" w:rsidRPr="008F641D" w:rsidRDefault="004167B4" w:rsidP="006772F3">
            <w:pPr>
              <w:jc w:val="center"/>
              <w:rPr>
                <w:rFonts w:ascii="Aptos" w:hAnsi="Aptos"/>
                <w:sz w:val="20"/>
                <w:szCs w:val="20"/>
              </w:rPr>
            </w:pPr>
            <w:r>
              <w:rPr>
                <w:rFonts w:ascii="Aptos" w:hAnsi="Aptos"/>
                <w:sz w:val="20"/>
                <w:szCs w:val="20"/>
              </w:rPr>
              <w:t>1.5</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06</w:t>
            </w:r>
          </w:p>
        </w:tc>
        <w:tc>
          <w:tcPr>
            <w:tcW w:w="1082" w:type="dxa"/>
          </w:tcPr>
          <w:p w14:paraId="4D8EB3F8" w14:textId="77777777" w:rsidR="004167B4" w:rsidRPr="008F641D" w:rsidRDefault="004167B4" w:rsidP="006772F3">
            <w:pPr>
              <w:jc w:val="center"/>
              <w:rPr>
                <w:rFonts w:ascii="Aptos" w:hAnsi="Aptos"/>
                <w:sz w:val="20"/>
                <w:szCs w:val="20"/>
              </w:rPr>
            </w:pPr>
            <w:r>
              <w:rPr>
                <w:rFonts w:ascii="Aptos" w:hAnsi="Aptos"/>
                <w:sz w:val="20"/>
                <w:szCs w:val="20"/>
              </w:rPr>
              <w:t>0.4</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75" w:type="dxa"/>
          </w:tcPr>
          <w:p w14:paraId="769AFE0B" w14:textId="77777777" w:rsidR="004167B4" w:rsidRPr="008F641D" w:rsidRDefault="004167B4" w:rsidP="006772F3">
            <w:pPr>
              <w:jc w:val="center"/>
              <w:rPr>
                <w:rFonts w:ascii="Aptos" w:hAnsi="Aptos"/>
                <w:sz w:val="20"/>
                <w:szCs w:val="20"/>
              </w:rPr>
            </w:pPr>
            <w:r>
              <w:rPr>
                <w:rFonts w:ascii="Aptos" w:hAnsi="Aptos"/>
                <w:sz w:val="20"/>
                <w:szCs w:val="20"/>
              </w:rPr>
              <w:t xml:space="preserve">0.5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r>
      <w:tr w:rsidR="004167B4" w14:paraId="31502703" w14:textId="77777777" w:rsidTr="006772F3">
        <w:tc>
          <w:tcPr>
            <w:tcW w:w="1467" w:type="dxa"/>
            <w:vMerge/>
            <w:tcBorders>
              <w:bottom w:val="single" w:sz="12" w:space="0" w:color="auto"/>
            </w:tcBorders>
            <w:vAlign w:val="center"/>
          </w:tcPr>
          <w:p w14:paraId="28A47055" w14:textId="77777777" w:rsidR="004167B4" w:rsidRPr="008F641D" w:rsidRDefault="004167B4" w:rsidP="006772F3">
            <w:pPr>
              <w:jc w:val="center"/>
              <w:rPr>
                <w:rFonts w:ascii="Aptos" w:hAnsi="Aptos"/>
                <w:sz w:val="20"/>
                <w:szCs w:val="20"/>
              </w:rPr>
            </w:pPr>
          </w:p>
        </w:tc>
        <w:tc>
          <w:tcPr>
            <w:tcW w:w="1077" w:type="dxa"/>
            <w:tcBorders>
              <w:bottom w:val="single" w:sz="12" w:space="0" w:color="auto"/>
            </w:tcBorders>
            <w:vAlign w:val="center"/>
          </w:tcPr>
          <w:p w14:paraId="47764764" w14:textId="77777777" w:rsidR="004167B4" w:rsidRPr="008F641D" w:rsidRDefault="004167B4" w:rsidP="006772F3">
            <w:pPr>
              <w:jc w:val="center"/>
              <w:rPr>
                <w:rFonts w:ascii="Aptos" w:hAnsi="Aptos"/>
                <w:sz w:val="20"/>
                <w:szCs w:val="20"/>
              </w:rPr>
            </w:pPr>
            <w:r>
              <w:rPr>
                <w:rFonts w:ascii="Aptos" w:hAnsi="Aptos"/>
                <w:sz w:val="20"/>
                <w:szCs w:val="20"/>
              </w:rPr>
              <w:t>1.0</w:t>
            </w:r>
          </w:p>
        </w:tc>
        <w:tc>
          <w:tcPr>
            <w:tcW w:w="1083" w:type="dxa"/>
            <w:tcBorders>
              <w:bottom w:val="single" w:sz="12" w:space="0" w:color="auto"/>
            </w:tcBorders>
          </w:tcPr>
          <w:p w14:paraId="1F9DB15B" w14:textId="77777777" w:rsidR="004167B4" w:rsidRPr="008F641D" w:rsidRDefault="004167B4" w:rsidP="006772F3">
            <w:pPr>
              <w:jc w:val="center"/>
              <w:rPr>
                <w:rFonts w:ascii="Aptos" w:hAnsi="Aptos"/>
                <w:sz w:val="20"/>
                <w:szCs w:val="20"/>
              </w:rPr>
            </w:pPr>
            <w:r>
              <w:rPr>
                <w:rFonts w:ascii="Aptos" w:hAnsi="Aptos"/>
                <w:sz w:val="20"/>
                <w:szCs w:val="20"/>
              </w:rPr>
              <w:t>6.8</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Borders>
              <w:bottom w:val="single" w:sz="12" w:space="0" w:color="auto"/>
            </w:tcBorders>
          </w:tcPr>
          <w:p w14:paraId="7FA9A45B" w14:textId="77777777" w:rsidR="004167B4" w:rsidRPr="008F641D" w:rsidRDefault="004167B4" w:rsidP="006772F3">
            <w:pPr>
              <w:jc w:val="center"/>
              <w:rPr>
                <w:rFonts w:ascii="Aptos" w:hAnsi="Aptos"/>
                <w:sz w:val="20"/>
                <w:szCs w:val="20"/>
              </w:rPr>
            </w:pPr>
            <w:r>
              <w:rPr>
                <w:rFonts w:ascii="Aptos" w:hAnsi="Aptos"/>
                <w:sz w:val="20"/>
                <w:szCs w:val="20"/>
              </w:rPr>
              <w:t>7.2</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3</w:t>
            </w:r>
          </w:p>
        </w:tc>
        <w:tc>
          <w:tcPr>
            <w:tcW w:w="1082" w:type="dxa"/>
            <w:tcBorders>
              <w:bottom w:val="single" w:sz="12" w:space="0" w:color="auto"/>
            </w:tcBorders>
          </w:tcPr>
          <w:p w14:paraId="2A132F05" w14:textId="77777777" w:rsidR="004167B4" w:rsidRPr="008F641D" w:rsidRDefault="004167B4" w:rsidP="006772F3">
            <w:pPr>
              <w:jc w:val="center"/>
              <w:rPr>
                <w:rFonts w:ascii="Aptos" w:hAnsi="Aptos"/>
                <w:sz w:val="20"/>
                <w:szCs w:val="20"/>
              </w:rPr>
            </w:pPr>
            <w:r>
              <w:rPr>
                <w:rFonts w:ascii="Aptos" w:hAnsi="Aptos"/>
                <w:sz w:val="20"/>
                <w:szCs w:val="20"/>
              </w:rPr>
              <w:t>1.7</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07</w:t>
            </w:r>
          </w:p>
        </w:tc>
        <w:tc>
          <w:tcPr>
            <w:tcW w:w="1075" w:type="dxa"/>
            <w:tcBorders>
              <w:bottom w:val="single" w:sz="12" w:space="0" w:color="auto"/>
            </w:tcBorders>
          </w:tcPr>
          <w:p w14:paraId="3CFFA550" w14:textId="77777777" w:rsidR="004167B4" w:rsidRPr="008F641D" w:rsidRDefault="004167B4" w:rsidP="006772F3">
            <w:pPr>
              <w:jc w:val="center"/>
              <w:rPr>
                <w:rFonts w:ascii="Aptos" w:hAnsi="Aptos"/>
                <w:sz w:val="20"/>
                <w:szCs w:val="20"/>
              </w:rPr>
            </w:pPr>
            <w:r>
              <w:rPr>
                <w:rFonts w:ascii="Aptos" w:hAnsi="Aptos"/>
                <w:sz w:val="20"/>
                <w:szCs w:val="20"/>
              </w:rPr>
              <w:t>1.6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04</w:t>
            </w:r>
          </w:p>
        </w:tc>
        <w:tc>
          <w:tcPr>
            <w:tcW w:w="1082" w:type="dxa"/>
            <w:tcBorders>
              <w:bottom w:val="single" w:sz="12" w:space="0" w:color="auto"/>
            </w:tcBorders>
          </w:tcPr>
          <w:p w14:paraId="3675C761" w14:textId="77777777" w:rsidR="004167B4" w:rsidRPr="008F641D" w:rsidRDefault="004167B4" w:rsidP="006772F3">
            <w:pPr>
              <w:jc w:val="center"/>
              <w:rPr>
                <w:rFonts w:ascii="Aptos" w:hAnsi="Aptos"/>
                <w:sz w:val="20"/>
                <w:szCs w:val="20"/>
              </w:rPr>
            </w:pPr>
            <w:r>
              <w:rPr>
                <w:rFonts w:ascii="Aptos" w:hAnsi="Aptos"/>
                <w:sz w:val="20"/>
                <w:szCs w:val="20"/>
              </w:rPr>
              <w:t>0.7</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Borders>
              <w:bottom w:val="single" w:sz="12" w:space="0" w:color="auto"/>
            </w:tcBorders>
          </w:tcPr>
          <w:p w14:paraId="5F6E9B7E" w14:textId="77777777" w:rsidR="004167B4" w:rsidRPr="008F641D" w:rsidRDefault="004167B4" w:rsidP="006772F3">
            <w:pPr>
              <w:jc w:val="center"/>
              <w:rPr>
                <w:rFonts w:ascii="Aptos" w:hAnsi="Aptos"/>
                <w:sz w:val="20"/>
                <w:szCs w:val="20"/>
              </w:rPr>
            </w:pPr>
            <w:r>
              <w:rPr>
                <w:rFonts w:ascii="Aptos" w:hAnsi="Aptos"/>
                <w:sz w:val="20"/>
                <w:szCs w:val="20"/>
              </w:rPr>
              <w:t>0.8</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r>
      <w:tr w:rsidR="004167B4" w14:paraId="3E677384" w14:textId="77777777" w:rsidTr="006772F3">
        <w:trPr>
          <w:trHeight w:val="20"/>
        </w:trPr>
        <w:tc>
          <w:tcPr>
            <w:tcW w:w="1467" w:type="dxa"/>
            <w:vMerge w:val="restart"/>
            <w:tcBorders>
              <w:top w:val="single" w:sz="12" w:space="0" w:color="auto"/>
            </w:tcBorders>
            <w:vAlign w:val="center"/>
          </w:tcPr>
          <w:p w14:paraId="6AF569B1" w14:textId="77777777" w:rsidR="004167B4" w:rsidRPr="006860C7" w:rsidRDefault="004167B4" w:rsidP="006772F3">
            <w:pPr>
              <w:jc w:val="center"/>
              <w:rPr>
                <w:rFonts w:ascii="Aptos" w:hAnsi="Aptos"/>
                <w:sz w:val="20"/>
                <w:szCs w:val="20"/>
              </w:rPr>
            </w:pPr>
            <w:r>
              <w:rPr>
                <w:rFonts w:ascii="Aptos" w:hAnsi="Aptos"/>
                <w:b/>
                <w:bCs/>
                <w:sz w:val="20"/>
                <w:szCs w:val="20"/>
              </w:rPr>
              <w:t xml:space="preserve">Moclobemide </w:t>
            </w:r>
          </w:p>
        </w:tc>
        <w:tc>
          <w:tcPr>
            <w:tcW w:w="1077" w:type="dxa"/>
            <w:tcBorders>
              <w:top w:val="single" w:sz="12" w:space="0" w:color="auto"/>
            </w:tcBorders>
            <w:vAlign w:val="center"/>
          </w:tcPr>
          <w:p w14:paraId="63E48FB4"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12" w:space="0" w:color="auto"/>
            </w:tcBorders>
          </w:tcPr>
          <w:p w14:paraId="5269D584" w14:textId="77777777" w:rsidR="004167B4" w:rsidRPr="008F641D" w:rsidRDefault="004167B4" w:rsidP="006772F3">
            <w:pPr>
              <w:jc w:val="center"/>
              <w:rPr>
                <w:rFonts w:ascii="Aptos" w:hAnsi="Aptos"/>
                <w:sz w:val="20"/>
                <w:szCs w:val="20"/>
              </w:rPr>
            </w:pPr>
            <w:r>
              <w:rPr>
                <w:rFonts w:ascii="Aptos" w:hAnsi="Aptos"/>
                <w:sz w:val="20"/>
                <w:szCs w:val="20"/>
              </w:rPr>
              <w:t>7</w:t>
            </w:r>
            <w:r w:rsidRPr="006418E2">
              <w:rPr>
                <w:rFonts w:ascii="Aptos" w:hAnsi="Aptos"/>
                <w:sz w:val="20"/>
                <w:szCs w:val="20"/>
              </w:rPr>
              <w:t>.</w:t>
            </w:r>
            <w:r>
              <w:rPr>
                <w:rFonts w:ascii="Aptos" w:hAnsi="Aptos"/>
                <w:sz w:val="20"/>
                <w:szCs w:val="20"/>
              </w:rPr>
              <w:t>3</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0.3</w:t>
            </w:r>
          </w:p>
        </w:tc>
        <w:tc>
          <w:tcPr>
            <w:tcW w:w="1075" w:type="dxa"/>
            <w:tcBorders>
              <w:top w:val="single" w:sz="12" w:space="0" w:color="auto"/>
            </w:tcBorders>
          </w:tcPr>
          <w:p w14:paraId="4130FCB9" w14:textId="77777777" w:rsidR="004167B4" w:rsidRPr="008F641D" w:rsidRDefault="004167B4" w:rsidP="006772F3">
            <w:pPr>
              <w:jc w:val="center"/>
              <w:rPr>
                <w:rFonts w:ascii="Aptos" w:hAnsi="Aptos"/>
                <w:sz w:val="20"/>
                <w:szCs w:val="20"/>
              </w:rPr>
            </w:pPr>
            <w:r>
              <w:rPr>
                <w:rFonts w:ascii="Aptos" w:hAnsi="Aptos"/>
                <w:sz w:val="20"/>
                <w:szCs w:val="20"/>
              </w:rPr>
              <w:t>7.6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Borders>
              <w:top w:val="single" w:sz="12" w:space="0" w:color="auto"/>
            </w:tcBorders>
          </w:tcPr>
          <w:p w14:paraId="0F5C21E6" w14:textId="77777777" w:rsidR="004167B4" w:rsidRPr="008F641D" w:rsidRDefault="004167B4" w:rsidP="006772F3">
            <w:pPr>
              <w:jc w:val="center"/>
              <w:rPr>
                <w:rFonts w:ascii="Aptos" w:hAnsi="Aptos"/>
                <w:sz w:val="20"/>
                <w:szCs w:val="20"/>
              </w:rPr>
            </w:pPr>
            <w:r>
              <w:rPr>
                <w:rFonts w:ascii="Aptos" w:hAnsi="Aptos"/>
                <w:sz w:val="20"/>
                <w:szCs w:val="20"/>
              </w:rPr>
              <w:t>1.6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08</w:t>
            </w:r>
          </w:p>
        </w:tc>
        <w:tc>
          <w:tcPr>
            <w:tcW w:w="1075" w:type="dxa"/>
            <w:tcBorders>
              <w:top w:val="single" w:sz="12" w:space="0" w:color="auto"/>
            </w:tcBorders>
          </w:tcPr>
          <w:p w14:paraId="5C8D1C1E" w14:textId="77777777" w:rsidR="004167B4" w:rsidRPr="008F641D" w:rsidRDefault="004167B4" w:rsidP="006772F3">
            <w:pPr>
              <w:jc w:val="center"/>
              <w:rPr>
                <w:rFonts w:ascii="Aptos" w:hAnsi="Aptos"/>
                <w:sz w:val="20"/>
                <w:szCs w:val="20"/>
              </w:rPr>
            </w:pPr>
            <w:r>
              <w:rPr>
                <w:rFonts w:ascii="Aptos" w:hAnsi="Aptos"/>
                <w:sz w:val="20"/>
                <w:szCs w:val="20"/>
              </w:rPr>
              <w:t>1.6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82" w:type="dxa"/>
            <w:tcBorders>
              <w:top w:val="single" w:sz="12" w:space="0" w:color="auto"/>
            </w:tcBorders>
          </w:tcPr>
          <w:p w14:paraId="2C7C8124" w14:textId="77777777" w:rsidR="004167B4" w:rsidRPr="008F641D" w:rsidRDefault="004167B4" w:rsidP="006772F3">
            <w:pPr>
              <w:jc w:val="center"/>
              <w:rPr>
                <w:rFonts w:ascii="Aptos" w:hAnsi="Aptos"/>
                <w:sz w:val="20"/>
                <w:szCs w:val="20"/>
              </w:rPr>
            </w:pPr>
            <w:r>
              <w:rPr>
                <w:rFonts w:ascii="Aptos" w:hAnsi="Aptos"/>
                <w:sz w:val="20"/>
                <w:szCs w:val="20"/>
              </w:rPr>
              <w:t>0.5</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75" w:type="dxa"/>
            <w:tcBorders>
              <w:top w:val="single" w:sz="12" w:space="0" w:color="auto"/>
            </w:tcBorders>
          </w:tcPr>
          <w:p w14:paraId="3F731E8A" w14:textId="77777777" w:rsidR="004167B4" w:rsidRPr="008F641D" w:rsidRDefault="004167B4" w:rsidP="006772F3">
            <w:pPr>
              <w:jc w:val="center"/>
              <w:rPr>
                <w:rFonts w:ascii="Aptos" w:hAnsi="Aptos"/>
                <w:sz w:val="20"/>
                <w:szCs w:val="20"/>
              </w:rPr>
            </w:pPr>
            <w:r>
              <w:rPr>
                <w:rFonts w:ascii="Aptos" w:hAnsi="Aptos"/>
                <w:sz w:val="20"/>
                <w:szCs w:val="20"/>
              </w:rPr>
              <w:t>0.5</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r>
      <w:tr w:rsidR="004167B4" w14:paraId="01304447" w14:textId="77777777" w:rsidTr="006772F3">
        <w:tc>
          <w:tcPr>
            <w:tcW w:w="1467" w:type="dxa"/>
            <w:vMerge/>
            <w:tcBorders>
              <w:bottom w:val="single" w:sz="12" w:space="0" w:color="auto"/>
            </w:tcBorders>
            <w:vAlign w:val="center"/>
          </w:tcPr>
          <w:p w14:paraId="21C77190" w14:textId="77777777" w:rsidR="004167B4" w:rsidRPr="008F641D" w:rsidRDefault="004167B4" w:rsidP="006772F3">
            <w:pPr>
              <w:jc w:val="center"/>
              <w:rPr>
                <w:rFonts w:ascii="Aptos" w:hAnsi="Aptos"/>
                <w:sz w:val="20"/>
                <w:szCs w:val="20"/>
              </w:rPr>
            </w:pPr>
          </w:p>
        </w:tc>
        <w:tc>
          <w:tcPr>
            <w:tcW w:w="1077" w:type="dxa"/>
            <w:tcBorders>
              <w:bottom w:val="single" w:sz="12" w:space="0" w:color="auto"/>
            </w:tcBorders>
            <w:vAlign w:val="center"/>
          </w:tcPr>
          <w:p w14:paraId="7B5C5649" w14:textId="77777777" w:rsidR="004167B4" w:rsidRPr="008F641D" w:rsidRDefault="004167B4" w:rsidP="006772F3">
            <w:pPr>
              <w:jc w:val="center"/>
              <w:rPr>
                <w:rFonts w:ascii="Aptos" w:hAnsi="Aptos"/>
                <w:sz w:val="20"/>
                <w:szCs w:val="20"/>
              </w:rPr>
            </w:pPr>
            <w:r>
              <w:rPr>
                <w:rFonts w:ascii="Aptos" w:hAnsi="Aptos"/>
                <w:sz w:val="20"/>
                <w:szCs w:val="20"/>
              </w:rPr>
              <w:t>3.0</w:t>
            </w:r>
          </w:p>
        </w:tc>
        <w:tc>
          <w:tcPr>
            <w:tcW w:w="1083" w:type="dxa"/>
            <w:tcBorders>
              <w:bottom w:val="single" w:sz="12" w:space="0" w:color="auto"/>
            </w:tcBorders>
          </w:tcPr>
          <w:p w14:paraId="20671878" w14:textId="77777777" w:rsidR="004167B4" w:rsidRPr="008F641D" w:rsidRDefault="004167B4" w:rsidP="006772F3">
            <w:pPr>
              <w:jc w:val="center"/>
              <w:rPr>
                <w:rFonts w:ascii="Aptos" w:hAnsi="Aptos"/>
                <w:sz w:val="20"/>
                <w:szCs w:val="20"/>
              </w:rPr>
            </w:pPr>
            <w:r>
              <w:rPr>
                <w:rFonts w:ascii="Aptos" w:hAnsi="Aptos"/>
                <w:sz w:val="20"/>
                <w:szCs w:val="20"/>
              </w:rPr>
              <w:t>7.1</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3</w:t>
            </w:r>
          </w:p>
        </w:tc>
        <w:tc>
          <w:tcPr>
            <w:tcW w:w="1075" w:type="dxa"/>
            <w:tcBorders>
              <w:bottom w:val="single" w:sz="12" w:space="0" w:color="auto"/>
            </w:tcBorders>
          </w:tcPr>
          <w:p w14:paraId="2E22874A" w14:textId="77777777" w:rsidR="004167B4" w:rsidRPr="008F641D" w:rsidRDefault="004167B4" w:rsidP="006772F3">
            <w:pPr>
              <w:jc w:val="center"/>
              <w:rPr>
                <w:rFonts w:ascii="Aptos" w:hAnsi="Aptos"/>
                <w:sz w:val="20"/>
                <w:szCs w:val="20"/>
              </w:rPr>
            </w:pPr>
            <w:r>
              <w:rPr>
                <w:rFonts w:ascii="Aptos" w:hAnsi="Aptos"/>
                <w:sz w:val="20"/>
                <w:szCs w:val="20"/>
              </w:rPr>
              <w:t>7.6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3</w:t>
            </w:r>
          </w:p>
        </w:tc>
        <w:tc>
          <w:tcPr>
            <w:tcW w:w="1082" w:type="dxa"/>
            <w:tcBorders>
              <w:bottom w:val="single" w:sz="12" w:space="0" w:color="auto"/>
            </w:tcBorders>
          </w:tcPr>
          <w:p w14:paraId="7DACF799" w14:textId="77777777" w:rsidR="004167B4" w:rsidRPr="008F641D" w:rsidRDefault="004167B4" w:rsidP="006772F3">
            <w:pPr>
              <w:jc w:val="center"/>
              <w:rPr>
                <w:rFonts w:ascii="Aptos" w:hAnsi="Aptos"/>
                <w:sz w:val="20"/>
                <w:szCs w:val="20"/>
              </w:rPr>
            </w:pPr>
            <w:r>
              <w:rPr>
                <w:rFonts w:ascii="Aptos" w:hAnsi="Aptos"/>
                <w:sz w:val="20"/>
                <w:szCs w:val="20"/>
              </w:rPr>
              <w:t>1.7</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05</w:t>
            </w:r>
          </w:p>
        </w:tc>
        <w:tc>
          <w:tcPr>
            <w:tcW w:w="1075" w:type="dxa"/>
            <w:tcBorders>
              <w:bottom w:val="single" w:sz="12" w:space="0" w:color="auto"/>
            </w:tcBorders>
          </w:tcPr>
          <w:p w14:paraId="6FA3A0FD" w14:textId="77777777" w:rsidR="004167B4" w:rsidRPr="008F641D" w:rsidRDefault="004167B4" w:rsidP="006772F3">
            <w:pPr>
              <w:jc w:val="center"/>
              <w:rPr>
                <w:rFonts w:ascii="Aptos" w:hAnsi="Aptos"/>
                <w:sz w:val="20"/>
                <w:szCs w:val="20"/>
              </w:rPr>
            </w:pPr>
            <w:r>
              <w:rPr>
                <w:rFonts w:ascii="Aptos" w:hAnsi="Aptos"/>
                <w:sz w:val="20"/>
                <w:szCs w:val="20"/>
              </w:rPr>
              <w:t>1.7</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06</w:t>
            </w:r>
          </w:p>
        </w:tc>
        <w:tc>
          <w:tcPr>
            <w:tcW w:w="1082" w:type="dxa"/>
            <w:tcBorders>
              <w:bottom w:val="single" w:sz="12" w:space="0" w:color="auto"/>
            </w:tcBorders>
          </w:tcPr>
          <w:p w14:paraId="73640637" w14:textId="77777777" w:rsidR="004167B4" w:rsidRPr="008F641D" w:rsidRDefault="004167B4" w:rsidP="006772F3">
            <w:pPr>
              <w:jc w:val="center"/>
              <w:rPr>
                <w:rFonts w:ascii="Aptos" w:hAnsi="Aptos"/>
                <w:sz w:val="20"/>
                <w:szCs w:val="20"/>
              </w:rPr>
            </w:pPr>
            <w:r>
              <w:rPr>
                <w:rFonts w:ascii="Aptos" w:hAnsi="Aptos"/>
                <w:sz w:val="20"/>
                <w:szCs w:val="20"/>
              </w:rPr>
              <w:t>0.5</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Borders>
              <w:bottom w:val="single" w:sz="12" w:space="0" w:color="auto"/>
            </w:tcBorders>
          </w:tcPr>
          <w:p w14:paraId="5F4F5301" w14:textId="77777777" w:rsidR="004167B4" w:rsidRPr="008F641D" w:rsidRDefault="004167B4" w:rsidP="006772F3">
            <w:pPr>
              <w:jc w:val="center"/>
              <w:rPr>
                <w:rFonts w:ascii="Aptos" w:hAnsi="Aptos"/>
                <w:sz w:val="20"/>
                <w:szCs w:val="20"/>
              </w:rPr>
            </w:pPr>
            <w:r>
              <w:rPr>
                <w:rFonts w:ascii="Aptos" w:hAnsi="Aptos"/>
                <w:sz w:val="20"/>
                <w:szCs w:val="20"/>
              </w:rPr>
              <w:t>0.4</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r>
      <w:tr w:rsidR="004167B4" w14:paraId="4E6A9AB0" w14:textId="77777777" w:rsidTr="006772F3">
        <w:tc>
          <w:tcPr>
            <w:tcW w:w="1467" w:type="dxa"/>
            <w:vMerge w:val="restart"/>
            <w:tcBorders>
              <w:top w:val="single" w:sz="12" w:space="0" w:color="auto"/>
            </w:tcBorders>
            <w:vAlign w:val="center"/>
          </w:tcPr>
          <w:p w14:paraId="33B81563" w14:textId="77777777" w:rsidR="004167B4" w:rsidRPr="006860C7" w:rsidRDefault="004167B4" w:rsidP="006772F3">
            <w:pPr>
              <w:jc w:val="center"/>
              <w:rPr>
                <w:rFonts w:ascii="Aptos" w:hAnsi="Aptos"/>
                <w:sz w:val="20"/>
                <w:szCs w:val="20"/>
              </w:rPr>
            </w:pPr>
            <w:r>
              <w:rPr>
                <w:rFonts w:ascii="Aptos" w:hAnsi="Aptos"/>
                <w:b/>
                <w:bCs/>
                <w:sz w:val="20"/>
                <w:szCs w:val="20"/>
              </w:rPr>
              <w:t xml:space="preserve">Sertraline </w:t>
            </w:r>
          </w:p>
        </w:tc>
        <w:tc>
          <w:tcPr>
            <w:tcW w:w="1077" w:type="dxa"/>
            <w:tcBorders>
              <w:top w:val="single" w:sz="12" w:space="0" w:color="auto"/>
            </w:tcBorders>
            <w:vAlign w:val="center"/>
          </w:tcPr>
          <w:p w14:paraId="38193648" w14:textId="77777777" w:rsidR="004167B4" w:rsidRPr="008F641D" w:rsidRDefault="004167B4" w:rsidP="006772F3">
            <w:pPr>
              <w:jc w:val="center"/>
              <w:rPr>
                <w:rFonts w:ascii="Aptos" w:hAnsi="Aptos"/>
                <w:sz w:val="20"/>
                <w:szCs w:val="20"/>
              </w:rPr>
            </w:pPr>
            <w:r>
              <w:rPr>
                <w:rFonts w:ascii="Aptos" w:hAnsi="Aptos"/>
                <w:sz w:val="20"/>
                <w:szCs w:val="20"/>
              </w:rPr>
              <w:t>0.0</w:t>
            </w:r>
          </w:p>
        </w:tc>
        <w:tc>
          <w:tcPr>
            <w:tcW w:w="1083" w:type="dxa"/>
            <w:tcBorders>
              <w:top w:val="single" w:sz="12" w:space="0" w:color="auto"/>
            </w:tcBorders>
          </w:tcPr>
          <w:p w14:paraId="3A4439CB" w14:textId="77777777" w:rsidR="004167B4" w:rsidRPr="008F641D" w:rsidRDefault="004167B4" w:rsidP="006772F3">
            <w:pPr>
              <w:jc w:val="center"/>
              <w:rPr>
                <w:rFonts w:ascii="Aptos" w:hAnsi="Aptos"/>
                <w:sz w:val="20"/>
                <w:szCs w:val="20"/>
              </w:rPr>
            </w:pPr>
            <w:r>
              <w:rPr>
                <w:rFonts w:ascii="Aptos" w:hAnsi="Aptos"/>
                <w:sz w:val="20"/>
                <w:szCs w:val="20"/>
              </w:rPr>
              <w:t>6.8</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Borders>
              <w:top w:val="single" w:sz="12" w:space="0" w:color="auto"/>
            </w:tcBorders>
          </w:tcPr>
          <w:p w14:paraId="6669E381" w14:textId="77777777" w:rsidR="004167B4" w:rsidRPr="008F641D" w:rsidRDefault="004167B4" w:rsidP="006772F3">
            <w:pPr>
              <w:jc w:val="center"/>
              <w:rPr>
                <w:rFonts w:ascii="Aptos" w:hAnsi="Aptos"/>
                <w:sz w:val="20"/>
                <w:szCs w:val="20"/>
              </w:rPr>
            </w:pPr>
            <w:r>
              <w:rPr>
                <w:rFonts w:ascii="Aptos" w:hAnsi="Aptos"/>
                <w:sz w:val="20"/>
                <w:szCs w:val="20"/>
              </w:rPr>
              <w:t>6.9</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Borders>
              <w:top w:val="single" w:sz="12" w:space="0" w:color="auto"/>
            </w:tcBorders>
          </w:tcPr>
          <w:p w14:paraId="0749C600" w14:textId="77777777" w:rsidR="004167B4" w:rsidRPr="008F641D" w:rsidRDefault="004167B4" w:rsidP="006772F3">
            <w:pPr>
              <w:jc w:val="center"/>
              <w:rPr>
                <w:rFonts w:ascii="Aptos" w:hAnsi="Aptos"/>
                <w:sz w:val="20"/>
                <w:szCs w:val="20"/>
              </w:rPr>
            </w:pPr>
            <w:r>
              <w:rPr>
                <w:rFonts w:ascii="Aptos" w:hAnsi="Aptos"/>
                <w:sz w:val="20"/>
                <w:szCs w:val="20"/>
              </w:rPr>
              <w:t>1.2</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04</w:t>
            </w:r>
          </w:p>
        </w:tc>
        <w:tc>
          <w:tcPr>
            <w:tcW w:w="1075" w:type="dxa"/>
            <w:tcBorders>
              <w:top w:val="single" w:sz="12" w:space="0" w:color="auto"/>
            </w:tcBorders>
          </w:tcPr>
          <w:p w14:paraId="343DA453" w14:textId="77777777" w:rsidR="004167B4" w:rsidRPr="008F641D" w:rsidRDefault="004167B4" w:rsidP="006772F3">
            <w:pPr>
              <w:jc w:val="center"/>
              <w:rPr>
                <w:rFonts w:ascii="Aptos" w:hAnsi="Aptos"/>
                <w:sz w:val="20"/>
                <w:szCs w:val="20"/>
              </w:rPr>
            </w:pPr>
            <w:r w:rsidRPr="00A45ECF">
              <w:rPr>
                <w:rFonts w:ascii="Aptos" w:hAnsi="Aptos"/>
                <w:sz w:val="20"/>
                <w:szCs w:val="20"/>
              </w:rPr>
              <w:t xml:space="preserve">1.2 </w:t>
            </w:r>
            <w:r w:rsidRPr="00A45ECF">
              <w:rPr>
                <w:rFonts w:ascii="Aptos" w:hAnsi="Aptos"/>
                <w:sz w:val="20"/>
                <w:szCs w:val="20"/>
              </w:rPr>
              <w:sym w:font="Symbol" w:char="F0B1"/>
            </w:r>
            <w:r w:rsidRPr="00A45ECF">
              <w:rPr>
                <w:rFonts w:ascii="Aptos" w:hAnsi="Aptos"/>
                <w:sz w:val="20"/>
                <w:szCs w:val="20"/>
              </w:rPr>
              <w:t xml:space="preserve"> 0.0</w:t>
            </w:r>
            <w:r>
              <w:rPr>
                <w:rFonts w:ascii="Aptos" w:hAnsi="Aptos"/>
                <w:sz w:val="20"/>
                <w:szCs w:val="20"/>
              </w:rPr>
              <w:t>3</w:t>
            </w:r>
          </w:p>
        </w:tc>
        <w:tc>
          <w:tcPr>
            <w:tcW w:w="1082" w:type="dxa"/>
            <w:tcBorders>
              <w:top w:val="single" w:sz="12" w:space="0" w:color="auto"/>
            </w:tcBorders>
          </w:tcPr>
          <w:p w14:paraId="3BD5D214" w14:textId="77777777" w:rsidR="004167B4" w:rsidRPr="008F641D" w:rsidRDefault="004167B4" w:rsidP="006772F3">
            <w:pPr>
              <w:jc w:val="center"/>
              <w:rPr>
                <w:rFonts w:ascii="Aptos" w:hAnsi="Aptos"/>
                <w:sz w:val="20"/>
                <w:szCs w:val="20"/>
              </w:rPr>
            </w:pPr>
            <w:r>
              <w:rPr>
                <w:rFonts w:ascii="Aptos" w:hAnsi="Aptos"/>
                <w:sz w:val="20"/>
                <w:szCs w:val="20"/>
              </w:rPr>
              <w:t>0.1</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05</w:t>
            </w:r>
          </w:p>
        </w:tc>
        <w:tc>
          <w:tcPr>
            <w:tcW w:w="1075" w:type="dxa"/>
            <w:tcBorders>
              <w:top w:val="single" w:sz="12" w:space="0" w:color="auto"/>
            </w:tcBorders>
          </w:tcPr>
          <w:p w14:paraId="14E91F83" w14:textId="77777777" w:rsidR="004167B4" w:rsidRPr="008F641D" w:rsidRDefault="004167B4" w:rsidP="006772F3">
            <w:pPr>
              <w:jc w:val="center"/>
              <w:rPr>
                <w:rFonts w:ascii="Aptos" w:hAnsi="Aptos"/>
                <w:sz w:val="20"/>
                <w:szCs w:val="20"/>
              </w:rPr>
            </w:pPr>
            <w:r>
              <w:rPr>
                <w:rFonts w:ascii="Aptos" w:hAnsi="Aptos"/>
                <w:sz w:val="20"/>
                <w:szCs w:val="20"/>
              </w:rPr>
              <w:t>0.1</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07</w:t>
            </w:r>
          </w:p>
        </w:tc>
      </w:tr>
      <w:tr w:rsidR="004167B4" w14:paraId="5062E486" w14:textId="77777777" w:rsidTr="006772F3">
        <w:tc>
          <w:tcPr>
            <w:tcW w:w="1467" w:type="dxa"/>
            <w:vMerge/>
            <w:vAlign w:val="center"/>
          </w:tcPr>
          <w:p w14:paraId="6ABD3152" w14:textId="77777777" w:rsidR="004167B4" w:rsidRPr="008F641D" w:rsidRDefault="004167B4" w:rsidP="006772F3">
            <w:pPr>
              <w:jc w:val="center"/>
              <w:rPr>
                <w:rFonts w:ascii="Aptos" w:hAnsi="Aptos"/>
                <w:sz w:val="20"/>
                <w:szCs w:val="20"/>
              </w:rPr>
            </w:pPr>
          </w:p>
        </w:tc>
        <w:tc>
          <w:tcPr>
            <w:tcW w:w="1077" w:type="dxa"/>
            <w:vAlign w:val="center"/>
          </w:tcPr>
          <w:p w14:paraId="7719F964" w14:textId="77777777" w:rsidR="004167B4" w:rsidRPr="008F641D" w:rsidRDefault="004167B4" w:rsidP="006772F3">
            <w:pPr>
              <w:jc w:val="center"/>
              <w:rPr>
                <w:rFonts w:ascii="Aptos" w:hAnsi="Aptos"/>
                <w:sz w:val="20"/>
                <w:szCs w:val="20"/>
              </w:rPr>
            </w:pPr>
            <w:r>
              <w:rPr>
                <w:rFonts w:ascii="Aptos" w:hAnsi="Aptos"/>
                <w:sz w:val="20"/>
                <w:szCs w:val="20"/>
              </w:rPr>
              <w:t>1.0</w:t>
            </w:r>
          </w:p>
        </w:tc>
        <w:tc>
          <w:tcPr>
            <w:tcW w:w="1083" w:type="dxa"/>
          </w:tcPr>
          <w:p w14:paraId="3A817308" w14:textId="77777777" w:rsidR="004167B4" w:rsidRPr="008F641D" w:rsidRDefault="004167B4" w:rsidP="006772F3">
            <w:pPr>
              <w:jc w:val="center"/>
              <w:rPr>
                <w:rFonts w:ascii="Aptos" w:hAnsi="Aptos"/>
                <w:sz w:val="20"/>
                <w:szCs w:val="20"/>
              </w:rPr>
            </w:pPr>
            <w:r>
              <w:rPr>
                <w:rFonts w:ascii="Aptos" w:hAnsi="Aptos"/>
                <w:sz w:val="20"/>
                <w:szCs w:val="20"/>
              </w:rPr>
              <w:t>7.3</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Pr>
          <w:p w14:paraId="1326BD92" w14:textId="77777777" w:rsidR="004167B4" w:rsidRPr="008F641D" w:rsidRDefault="004167B4" w:rsidP="006772F3">
            <w:pPr>
              <w:jc w:val="center"/>
              <w:rPr>
                <w:rFonts w:ascii="Aptos" w:hAnsi="Aptos"/>
                <w:sz w:val="20"/>
                <w:szCs w:val="20"/>
              </w:rPr>
            </w:pPr>
            <w:r>
              <w:rPr>
                <w:rFonts w:ascii="Aptos" w:hAnsi="Aptos"/>
                <w:sz w:val="20"/>
                <w:szCs w:val="20"/>
              </w:rPr>
              <w:t>6.6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82" w:type="dxa"/>
          </w:tcPr>
          <w:p w14:paraId="50433E57" w14:textId="77777777" w:rsidR="004167B4" w:rsidRPr="008F641D" w:rsidRDefault="004167B4" w:rsidP="006772F3">
            <w:pPr>
              <w:jc w:val="center"/>
              <w:rPr>
                <w:rFonts w:ascii="Aptos" w:hAnsi="Aptos"/>
                <w:sz w:val="20"/>
                <w:szCs w:val="20"/>
              </w:rPr>
            </w:pPr>
            <w:r w:rsidRPr="007E16BC">
              <w:rPr>
                <w:rFonts w:ascii="Aptos" w:hAnsi="Aptos"/>
                <w:sz w:val="20"/>
                <w:szCs w:val="20"/>
              </w:rPr>
              <w:t xml:space="preserve">1.2 </w:t>
            </w:r>
            <w:r w:rsidRPr="007E16BC">
              <w:rPr>
                <w:rFonts w:ascii="Aptos" w:hAnsi="Aptos"/>
                <w:sz w:val="20"/>
                <w:szCs w:val="20"/>
              </w:rPr>
              <w:sym w:font="Symbol" w:char="F0B1"/>
            </w:r>
            <w:r w:rsidRPr="007E16BC">
              <w:rPr>
                <w:rFonts w:ascii="Aptos" w:hAnsi="Aptos"/>
                <w:sz w:val="20"/>
                <w:szCs w:val="20"/>
              </w:rPr>
              <w:t xml:space="preserve"> 0.0</w:t>
            </w:r>
            <w:r>
              <w:rPr>
                <w:rFonts w:ascii="Aptos" w:hAnsi="Aptos"/>
                <w:sz w:val="20"/>
                <w:szCs w:val="20"/>
              </w:rPr>
              <w:t>3</w:t>
            </w:r>
          </w:p>
        </w:tc>
        <w:tc>
          <w:tcPr>
            <w:tcW w:w="1075" w:type="dxa"/>
          </w:tcPr>
          <w:p w14:paraId="3EBB6134" w14:textId="77777777" w:rsidR="004167B4" w:rsidRPr="008F641D" w:rsidRDefault="004167B4" w:rsidP="006772F3">
            <w:pPr>
              <w:jc w:val="center"/>
              <w:rPr>
                <w:rFonts w:ascii="Aptos" w:hAnsi="Aptos"/>
                <w:sz w:val="20"/>
                <w:szCs w:val="20"/>
              </w:rPr>
            </w:pPr>
            <w:r w:rsidRPr="00A45ECF">
              <w:rPr>
                <w:rFonts w:ascii="Aptos" w:hAnsi="Aptos"/>
                <w:sz w:val="20"/>
                <w:szCs w:val="20"/>
              </w:rPr>
              <w:t xml:space="preserve">1.2 </w:t>
            </w:r>
            <w:r w:rsidRPr="00A45ECF">
              <w:rPr>
                <w:rFonts w:ascii="Aptos" w:hAnsi="Aptos"/>
                <w:sz w:val="20"/>
                <w:szCs w:val="20"/>
              </w:rPr>
              <w:sym w:font="Symbol" w:char="F0B1"/>
            </w:r>
            <w:r w:rsidRPr="00A45ECF">
              <w:rPr>
                <w:rFonts w:ascii="Aptos" w:hAnsi="Aptos"/>
                <w:sz w:val="20"/>
                <w:szCs w:val="20"/>
              </w:rPr>
              <w:t xml:space="preserve"> 0.0</w:t>
            </w:r>
            <w:r>
              <w:rPr>
                <w:rFonts w:ascii="Aptos" w:hAnsi="Aptos"/>
                <w:sz w:val="20"/>
                <w:szCs w:val="20"/>
              </w:rPr>
              <w:t>3</w:t>
            </w:r>
          </w:p>
        </w:tc>
        <w:tc>
          <w:tcPr>
            <w:tcW w:w="1082" w:type="dxa"/>
          </w:tcPr>
          <w:p w14:paraId="358CDA50" w14:textId="77777777" w:rsidR="004167B4" w:rsidRPr="008F641D" w:rsidRDefault="004167B4" w:rsidP="006772F3">
            <w:pPr>
              <w:jc w:val="center"/>
              <w:rPr>
                <w:rFonts w:ascii="Aptos" w:hAnsi="Aptos"/>
                <w:sz w:val="20"/>
                <w:szCs w:val="20"/>
              </w:rPr>
            </w:pPr>
            <w:r>
              <w:rPr>
                <w:rFonts w:ascii="Aptos" w:hAnsi="Aptos"/>
                <w:sz w:val="20"/>
                <w:szCs w:val="20"/>
              </w:rPr>
              <w:t>0.2</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07</w:t>
            </w:r>
          </w:p>
        </w:tc>
        <w:tc>
          <w:tcPr>
            <w:tcW w:w="1075" w:type="dxa"/>
          </w:tcPr>
          <w:p w14:paraId="77A00168" w14:textId="77777777" w:rsidR="004167B4" w:rsidRPr="008F641D" w:rsidRDefault="004167B4" w:rsidP="006772F3">
            <w:pPr>
              <w:jc w:val="center"/>
              <w:rPr>
                <w:rFonts w:ascii="Aptos" w:hAnsi="Aptos"/>
                <w:sz w:val="20"/>
                <w:szCs w:val="20"/>
              </w:rPr>
            </w:pPr>
            <w:r>
              <w:rPr>
                <w:rFonts w:ascii="Aptos" w:hAnsi="Aptos"/>
                <w:sz w:val="20"/>
                <w:szCs w:val="20"/>
              </w:rPr>
              <w:t>0.2</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r>
      <w:tr w:rsidR="004167B4" w14:paraId="718CAE27" w14:textId="77777777" w:rsidTr="006772F3">
        <w:tc>
          <w:tcPr>
            <w:tcW w:w="1467" w:type="dxa"/>
            <w:vMerge/>
            <w:vAlign w:val="center"/>
          </w:tcPr>
          <w:p w14:paraId="7CE5B82D" w14:textId="77777777" w:rsidR="004167B4" w:rsidRPr="008F641D" w:rsidRDefault="004167B4" w:rsidP="006772F3">
            <w:pPr>
              <w:jc w:val="center"/>
              <w:rPr>
                <w:rFonts w:ascii="Aptos" w:hAnsi="Aptos"/>
                <w:sz w:val="20"/>
                <w:szCs w:val="20"/>
              </w:rPr>
            </w:pPr>
          </w:p>
        </w:tc>
        <w:tc>
          <w:tcPr>
            <w:tcW w:w="1077" w:type="dxa"/>
            <w:vAlign w:val="center"/>
          </w:tcPr>
          <w:p w14:paraId="13D78BD7" w14:textId="77777777" w:rsidR="004167B4" w:rsidRPr="008F641D" w:rsidRDefault="004167B4" w:rsidP="006772F3">
            <w:pPr>
              <w:jc w:val="center"/>
              <w:rPr>
                <w:rFonts w:ascii="Aptos" w:hAnsi="Aptos"/>
                <w:sz w:val="20"/>
                <w:szCs w:val="20"/>
              </w:rPr>
            </w:pPr>
            <w:r>
              <w:rPr>
                <w:rFonts w:ascii="Aptos" w:hAnsi="Aptos"/>
                <w:sz w:val="20"/>
                <w:szCs w:val="20"/>
              </w:rPr>
              <w:t>3.0</w:t>
            </w:r>
          </w:p>
        </w:tc>
        <w:tc>
          <w:tcPr>
            <w:tcW w:w="1083" w:type="dxa"/>
          </w:tcPr>
          <w:p w14:paraId="4F1C6363" w14:textId="77777777" w:rsidR="004167B4" w:rsidRPr="008F641D" w:rsidRDefault="004167B4" w:rsidP="006772F3">
            <w:pPr>
              <w:jc w:val="center"/>
              <w:rPr>
                <w:rFonts w:ascii="Aptos" w:hAnsi="Aptos"/>
                <w:sz w:val="20"/>
                <w:szCs w:val="20"/>
              </w:rPr>
            </w:pPr>
            <w:r>
              <w:rPr>
                <w:rFonts w:ascii="Aptos" w:hAnsi="Aptos"/>
                <w:sz w:val="20"/>
                <w:szCs w:val="20"/>
              </w:rPr>
              <w:t>6.6</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2</w:t>
            </w:r>
          </w:p>
        </w:tc>
        <w:tc>
          <w:tcPr>
            <w:tcW w:w="1075" w:type="dxa"/>
          </w:tcPr>
          <w:p w14:paraId="0F1DB438" w14:textId="77777777" w:rsidR="004167B4" w:rsidRPr="008F641D" w:rsidRDefault="004167B4" w:rsidP="006772F3">
            <w:pPr>
              <w:jc w:val="center"/>
              <w:rPr>
                <w:rFonts w:ascii="Aptos" w:hAnsi="Aptos"/>
                <w:sz w:val="20"/>
                <w:szCs w:val="20"/>
              </w:rPr>
            </w:pPr>
            <w:r>
              <w:rPr>
                <w:rFonts w:ascii="Aptos" w:hAnsi="Aptos"/>
                <w:sz w:val="20"/>
                <w:szCs w:val="20"/>
              </w:rPr>
              <w:t>6.8</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1</w:t>
            </w:r>
          </w:p>
        </w:tc>
        <w:tc>
          <w:tcPr>
            <w:tcW w:w="1082" w:type="dxa"/>
          </w:tcPr>
          <w:p w14:paraId="0197875D" w14:textId="77777777" w:rsidR="004167B4" w:rsidRPr="008F641D" w:rsidRDefault="004167B4" w:rsidP="006772F3">
            <w:pPr>
              <w:jc w:val="center"/>
              <w:rPr>
                <w:rFonts w:ascii="Aptos" w:hAnsi="Aptos"/>
                <w:sz w:val="20"/>
                <w:szCs w:val="20"/>
              </w:rPr>
            </w:pPr>
            <w:r w:rsidRPr="007E16BC">
              <w:rPr>
                <w:rFonts w:ascii="Aptos" w:hAnsi="Aptos"/>
                <w:sz w:val="20"/>
                <w:szCs w:val="20"/>
              </w:rPr>
              <w:t xml:space="preserve">1.2 </w:t>
            </w:r>
            <w:r w:rsidRPr="007E16BC">
              <w:rPr>
                <w:rFonts w:ascii="Aptos" w:hAnsi="Aptos"/>
                <w:sz w:val="20"/>
                <w:szCs w:val="20"/>
              </w:rPr>
              <w:sym w:font="Symbol" w:char="F0B1"/>
            </w:r>
            <w:r w:rsidRPr="007E16BC">
              <w:rPr>
                <w:rFonts w:ascii="Aptos" w:hAnsi="Aptos"/>
                <w:sz w:val="20"/>
                <w:szCs w:val="20"/>
              </w:rPr>
              <w:t xml:space="preserve"> 0.0</w:t>
            </w:r>
            <w:r>
              <w:rPr>
                <w:rFonts w:ascii="Aptos" w:hAnsi="Aptos"/>
                <w:sz w:val="20"/>
                <w:szCs w:val="20"/>
              </w:rPr>
              <w:t>3</w:t>
            </w:r>
          </w:p>
        </w:tc>
        <w:tc>
          <w:tcPr>
            <w:tcW w:w="1075" w:type="dxa"/>
          </w:tcPr>
          <w:p w14:paraId="2D30A50C" w14:textId="77777777" w:rsidR="004167B4" w:rsidRPr="008F641D" w:rsidRDefault="004167B4" w:rsidP="006772F3">
            <w:pPr>
              <w:jc w:val="center"/>
              <w:rPr>
                <w:rFonts w:ascii="Aptos" w:hAnsi="Aptos"/>
                <w:sz w:val="20"/>
                <w:szCs w:val="20"/>
              </w:rPr>
            </w:pPr>
            <w:r w:rsidRPr="00A45ECF">
              <w:rPr>
                <w:rFonts w:ascii="Aptos" w:hAnsi="Aptos"/>
                <w:sz w:val="20"/>
                <w:szCs w:val="20"/>
              </w:rPr>
              <w:t xml:space="preserve">1.2 </w:t>
            </w:r>
            <w:r w:rsidRPr="00A45ECF">
              <w:rPr>
                <w:rFonts w:ascii="Aptos" w:hAnsi="Aptos"/>
                <w:sz w:val="20"/>
                <w:szCs w:val="20"/>
              </w:rPr>
              <w:sym w:font="Symbol" w:char="F0B1"/>
            </w:r>
            <w:r w:rsidRPr="00A45ECF">
              <w:rPr>
                <w:rFonts w:ascii="Aptos" w:hAnsi="Aptos"/>
                <w:sz w:val="20"/>
                <w:szCs w:val="20"/>
              </w:rPr>
              <w:t xml:space="preserve"> 0.0</w:t>
            </w:r>
            <w:r>
              <w:rPr>
                <w:rFonts w:ascii="Aptos" w:hAnsi="Aptos"/>
                <w:sz w:val="20"/>
                <w:szCs w:val="20"/>
              </w:rPr>
              <w:t>5</w:t>
            </w:r>
          </w:p>
        </w:tc>
        <w:tc>
          <w:tcPr>
            <w:tcW w:w="1082" w:type="dxa"/>
          </w:tcPr>
          <w:p w14:paraId="3E3881EC" w14:textId="77777777" w:rsidR="004167B4" w:rsidRPr="008F641D" w:rsidRDefault="004167B4" w:rsidP="006772F3">
            <w:pPr>
              <w:jc w:val="center"/>
              <w:rPr>
                <w:rFonts w:ascii="Aptos" w:hAnsi="Aptos"/>
                <w:sz w:val="20"/>
                <w:szCs w:val="20"/>
              </w:rPr>
            </w:pPr>
            <w:r>
              <w:rPr>
                <w:rFonts w:ascii="Aptos" w:hAnsi="Aptos"/>
                <w:sz w:val="20"/>
                <w:szCs w:val="20"/>
              </w:rPr>
              <w:t>0.0</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w:t>
            </w:r>
          </w:p>
        </w:tc>
        <w:tc>
          <w:tcPr>
            <w:tcW w:w="1075" w:type="dxa"/>
          </w:tcPr>
          <w:p w14:paraId="18DD016F" w14:textId="77777777" w:rsidR="004167B4" w:rsidRPr="008F641D" w:rsidRDefault="004167B4" w:rsidP="006772F3">
            <w:pPr>
              <w:jc w:val="center"/>
              <w:rPr>
                <w:rFonts w:ascii="Aptos" w:hAnsi="Aptos"/>
                <w:sz w:val="20"/>
                <w:szCs w:val="20"/>
              </w:rPr>
            </w:pPr>
            <w:r>
              <w:rPr>
                <w:rFonts w:ascii="Aptos" w:hAnsi="Aptos"/>
                <w:sz w:val="20"/>
                <w:szCs w:val="20"/>
              </w:rPr>
              <w:t>0.2</w:t>
            </w:r>
            <w:r w:rsidRPr="006418E2">
              <w:rPr>
                <w:rFonts w:ascii="Aptos" w:hAnsi="Aptos"/>
                <w:sz w:val="20"/>
                <w:szCs w:val="20"/>
              </w:rPr>
              <w:t xml:space="preserve"> </w:t>
            </w:r>
            <w:r w:rsidRPr="006418E2">
              <w:rPr>
                <w:rFonts w:ascii="Aptos" w:hAnsi="Aptos"/>
                <w:sz w:val="20"/>
                <w:szCs w:val="20"/>
              </w:rPr>
              <w:sym w:font="Symbol" w:char="F0B1"/>
            </w:r>
            <w:r w:rsidRPr="006418E2">
              <w:rPr>
                <w:rFonts w:ascii="Aptos" w:hAnsi="Aptos"/>
                <w:sz w:val="20"/>
                <w:szCs w:val="20"/>
              </w:rPr>
              <w:t xml:space="preserve"> 0.</w:t>
            </w:r>
            <w:r>
              <w:rPr>
                <w:rFonts w:ascii="Aptos" w:hAnsi="Aptos"/>
                <w:sz w:val="20"/>
                <w:szCs w:val="20"/>
              </w:rPr>
              <w:t>07</w:t>
            </w:r>
          </w:p>
        </w:tc>
      </w:tr>
    </w:tbl>
    <w:p w14:paraId="3D01FC2A" w14:textId="77777777" w:rsidR="004167B4" w:rsidRDefault="004167B4" w:rsidP="004167B4">
      <w:pPr>
        <w:rPr>
          <w:rFonts w:ascii="Times New Roman" w:hAnsi="Times New Roman" w:cs="Times New Roman"/>
          <w:i/>
          <w:iCs/>
        </w:rPr>
      </w:pPr>
    </w:p>
    <w:p w14:paraId="1033A39D" w14:textId="77777777" w:rsidR="004167B4" w:rsidRDefault="004167B4" w:rsidP="004167B4">
      <w:pPr>
        <w:jc w:val="both"/>
        <w:rPr>
          <w:rFonts w:ascii="Times New Roman" w:hAnsi="Times New Roman" w:cs="Times New Roman"/>
          <w:i/>
          <w:iCs/>
        </w:rPr>
      </w:pPr>
      <w:r>
        <w:rPr>
          <w:rFonts w:ascii="Times New Roman" w:hAnsi="Times New Roman" w:cs="Times New Roman"/>
          <w:b/>
          <w:bCs/>
          <w:sz w:val="19"/>
          <w:szCs w:val="19"/>
        </w:rPr>
        <w:t>Table S8b:</w:t>
      </w:r>
      <w:r>
        <w:rPr>
          <w:rFonts w:ascii="Times New Roman" w:hAnsi="Times New Roman" w:cs="Times New Roman"/>
          <w:sz w:val="19"/>
          <w:szCs w:val="19"/>
        </w:rPr>
        <w:t xml:space="preserve"> Pairing session data for ABT experiments assessing sustained negative bias modulation. Number of trials to criterion, latency to respond, and number of omitted trials were recorded for each pairing session. Data shown as mean (n=12-16 animals/group</w:t>
      </w:r>
      <w:r w:rsidRPr="00295992">
        <w:rPr>
          <w:rFonts w:ascii="Times New Roman" w:hAnsi="Times New Roman" w:cs="Times New Roman"/>
          <w:sz w:val="19"/>
          <w:szCs w:val="19"/>
        </w:rPr>
        <w:t>) ±</w:t>
      </w:r>
      <w:r>
        <w:rPr>
          <w:rFonts w:ascii="Times New Roman" w:hAnsi="Times New Roman" w:cs="Times New Roman"/>
          <w:sz w:val="19"/>
          <w:szCs w:val="19"/>
        </w:rPr>
        <w:t xml:space="preserve"> SEM averaged from pairing sessions for each group (vehicle versus FG7142). Administration of FG7142 before pairing sessions did not produce any significant effects on task performance in all groups. </w:t>
      </w:r>
    </w:p>
    <w:p w14:paraId="28187509" w14:textId="77777777" w:rsidR="004167B4" w:rsidRPr="00FD288B" w:rsidRDefault="004167B4" w:rsidP="004167B4">
      <w:pPr>
        <w:rPr>
          <w:rFonts w:ascii="Times New Roman" w:hAnsi="Times New Roman" w:cs="Times New Roman"/>
          <w:i/>
          <w:iCs/>
        </w:rPr>
      </w:pPr>
    </w:p>
    <w:p w14:paraId="302F6204" w14:textId="77777777" w:rsidR="00E0044D" w:rsidRPr="004167B4" w:rsidRDefault="00E0044D" w:rsidP="004167B4"/>
    <w:sectPr w:rsidR="00E0044D" w:rsidRPr="004167B4" w:rsidSect="004167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4B81"/>
    <w:multiLevelType w:val="multilevel"/>
    <w:tmpl w:val="D5FCB4F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5356A"/>
    <w:multiLevelType w:val="multilevel"/>
    <w:tmpl w:val="CD3C26A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DE183B"/>
    <w:multiLevelType w:val="hybridMultilevel"/>
    <w:tmpl w:val="E3C0F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4F4A58"/>
    <w:multiLevelType w:val="multilevel"/>
    <w:tmpl w:val="A7D404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85770A"/>
    <w:multiLevelType w:val="multilevel"/>
    <w:tmpl w:val="2FFE993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DD57A0"/>
    <w:multiLevelType w:val="multilevel"/>
    <w:tmpl w:val="BEEE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3F4DA4"/>
    <w:multiLevelType w:val="multilevel"/>
    <w:tmpl w:val="B0D0A9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0791154">
    <w:abstractNumId w:val="2"/>
  </w:num>
  <w:num w:numId="2" w16cid:durableId="1766684236">
    <w:abstractNumId w:val="5"/>
  </w:num>
  <w:num w:numId="3" w16cid:durableId="1969511480">
    <w:abstractNumId w:val="6"/>
  </w:num>
  <w:num w:numId="4" w16cid:durableId="534538397">
    <w:abstractNumId w:val="0"/>
  </w:num>
  <w:num w:numId="5" w16cid:durableId="1249382402">
    <w:abstractNumId w:val="3"/>
  </w:num>
  <w:num w:numId="6" w16cid:durableId="1219124297">
    <w:abstractNumId w:val="1"/>
  </w:num>
  <w:num w:numId="7" w16cid:durableId="538320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7B4"/>
    <w:rsid w:val="003548A0"/>
    <w:rsid w:val="004107E9"/>
    <w:rsid w:val="004167B4"/>
    <w:rsid w:val="004E3F0F"/>
    <w:rsid w:val="009303ED"/>
    <w:rsid w:val="009C173F"/>
    <w:rsid w:val="00E00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51868"/>
  <w15:chartTrackingRefBased/>
  <w15:docId w15:val="{012A144A-A6A9-F245-ADDA-419BA256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7B4"/>
    <w:pPr>
      <w:spacing w:after="0" w:line="240" w:lineRule="auto"/>
    </w:pPr>
    <w:rPr>
      <w:lang w:val="en-GB"/>
    </w:rPr>
  </w:style>
  <w:style w:type="paragraph" w:styleId="Heading1">
    <w:name w:val="heading 1"/>
    <w:basedOn w:val="Normal"/>
    <w:next w:val="Normal"/>
    <w:link w:val="Heading1Char"/>
    <w:uiPriority w:val="9"/>
    <w:qFormat/>
    <w:rsid w:val="00416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7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7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7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7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7B4"/>
    <w:rPr>
      <w:rFonts w:eastAsiaTheme="majorEastAsia" w:cstheme="majorBidi"/>
      <w:color w:val="272727" w:themeColor="text1" w:themeTint="D8"/>
    </w:rPr>
  </w:style>
  <w:style w:type="paragraph" w:styleId="Title">
    <w:name w:val="Title"/>
    <w:basedOn w:val="Normal"/>
    <w:next w:val="Normal"/>
    <w:link w:val="TitleChar"/>
    <w:uiPriority w:val="10"/>
    <w:qFormat/>
    <w:rsid w:val="004167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7B4"/>
    <w:pPr>
      <w:spacing w:before="160"/>
      <w:jc w:val="center"/>
    </w:pPr>
    <w:rPr>
      <w:i/>
      <w:iCs/>
      <w:color w:val="404040" w:themeColor="text1" w:themeTint="BF"/>
    </w:rPr>
  </w:style>
  <w:style w:type="character" w:customStyle="1" w:styleId="QuoteChar">
    <w:name w:val="Quote Char"/>
    <w:basedOn w:val="DefaultParagraphFont"/>
    <w:link w:val="Quote"/>
    <w:uiPriority w:val="29"/>
    <w:rsid w:val="004167B4"/>
    <w:rPr>
      <w:i/>
      <w:iCs/>
      <w:color w:val="404040" w:themeColor="text1" w:themeTint="BF"/>
    </w:rPr>
  </w:style>
  <w:style w:type="paragraph" w:styleId="ListParagraph">
    <w:name w:val="List Paragraph"/>
    <w:basedOn w:val="Normal"/>
    <w:uiPriority w:val="34"/>
    <w:qFormat/>
    <w:rsid w:val="004167B4"/>
    <w:pPr>
      <w:ind w:left="720"/>
      <w:contextualSpacing/>
    </w:pPr>
  </w:style>
  <w:style w:type="character" w:styleId="IntenseEmphasis">
    <w:name w:val="Intense Emphasis"/>
    <w:basedOn w:val="DefaultParagraphFont"/>
    <w:uiPriority w:val="21"/>
    <w:qFormat/>
    <w:rsid w:val="004167B4"/>
    <w:rPr>
      <w:i/>
      <w:iCs/>
      <w:color w:val="0F4761" w:themeColor="accent1" w:themeShade="BF"/>
    </w:rPr>
  </w:style>
  <w:style w:type="paragraph" w:styleId="IntenseQuote">
    <w:name w:val="Intense Quote"/>
    <w:basedOn w:val="Normal"/>
    <w:next w:val="Normal"/>
    <w:link w:val="IntenseQuoteChar"/>
    <w:uiPriority w:val="30"/>
    <w:qFormat/>
    <w:rsid w:val="00416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7B4"/>
    <w:rPr>
      <w:i/>
      <w:iCs/>
      <w:color w:val="0F4761" w:themeColor="accent1" w:themeShade="BF"/>
    </w:rPr>
  </w:style>
  <w:style w:type="character" w:styleId="IntenseReference">
    <w:name w:val="Intense Reference"/>
    <w:basedOn w:val="DefaultParagraphFont"/>
    <w:uiPriority w:val="32"/>
    <w:qFormat/>
    <w:rsid w:val="004167B4"/>
    <w:rPr>
      <w:b/>
      <w:bCs/>
      <w:smallCaps/>
      <w:color w:val="0F4761" w:themeColor="accent1" w:themeShade="BF"/>
      <w:spacing w:val="5"/>
    </w:rPr>
  </w:style>
  <w:style w:type="character" w:styleId="CommentReference">
    <w:name w:val="annotation reference"/>
    <w:basedOn w:val="DefaultParagraphFont"/>
    <w:uiPriority w:val="99"/>
    <w:semiHidden/>
    <w:unhideWhenUsed/>
    <w:rsid w:val="004167B4"/>
    <w:rPr>
      <w:sz w:val="16"/>
      <w:szCs w:val="16"/>
    </w:rPr>
  </w:style>
  <w:style w:type="paragraph" w:styleId="CommentText">
    <w:name w:val="annotation text"/>
    <w:basedOn w:val="Normal"/>
    <w:link w:val="CommentTextChar"/>
    <w:uiPriority w:val="99"/>
    <w:unhideWhenUsed/>
    <w:rsid w:val="004167B4"/>
    <w:rPr>
      <w:kern w:val="0"/>
      <w:sz w:val="20"/>
      <w:szCs w:val="20"/>
      <w:lang w:val="en-US"/>
      <w14:ligatures w14:val="none"/>
    </w:rPr>
  </w:style>
  <w:style w:type="character" w:customStyle="1" w:styleId="CommentTextChar">
    <w:name w:val="Comment Text Char"/>
    <w:basedOn w:val="DefaultParagraphFont"/>
    <w:link w:val="CommentText"/>
    <w:uiPriority w:val="99"/>
    <w:rsid w:val="004167B4"/>
    <w:rPr>
      <w:kern w:val="0"/>
      <w:sz w:val="20"/>
      <w:szCs w:val="20"/>
      <w14:ligatures w14:val="none"/>
    </w:rPr>
  </w:style>
  <w:style w:type="paragraph" w:customStyle="1" w:styleId="p1">
    <w:name w:val="p1"/>
    <w:basedOn w:val="Normal"/>
    <w:rsid w:val="004167B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2">
    <w:name w:val="p2"/>
    <w:basedOn w:val="Normal"/>
    <w:rsid w:val="004167B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3">
    <w:name w:val="p3"/>
    <w:basedOn w:val="Normal"/>
    <w:rsid w:val="004167B4"/>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4167B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167B4"/>
  </w:style>
  <w:style w:type="character" w:customStyle="1" w:styleId="s1">
    <w:name w:val="s1"/>
    <w:basedOn w:val="DefaultParagraphFont"/>
    <w:rsid w:val="004167B4"/>
  </w:style>
  <w:style w:type="character" w:customStyle="1" w:styleId="s2">
    <w:name w:val="s2"/>
    <w:basedOn w:val="DefaultParagraphFont"/>
    <w:rsid w:val="004167B4"/>
  </w:style>
  <w:style w:type="character" w:styleId="Hyperlink">
    <w:name w:val="Hyperlink"/>
    <w:basedOn w:val="DefaultParagraphFont"/>
    <w:uiPriority w:val="99"/>
    <w:unhideWhenUsed/>
    <w:rsid w:val="004167B4"/>
    <w:rPr>
      <w:color w:val="467886" w:themeColor="hyperlink"/>
      <w:u w:val="single"/>
    </w:rPr>
  </w:style>
  <w:style w:type="character" w:styleId="UnresolvedMention">
    <w:name w:val="Unresolved Mention"/>
    <w:basedOn w:val="DefaultParagraphFont"/>
    <w:uiPriority w:val="99"/>
    <w:semiHidden/>
    <w:unhideWhenUsed/>
    <w:rsid w:val="004167B4"/>
    <w:rPr>
      <w:color w:val="605E5C"/>
      <w:shd w:val="clear" w:color="auto" w:fill="E1DFDD"/>
    </w:rPr>
  </w:style>
  <w:style w:type="paragraph" w:styleId="Revision">
    <w:name w:val="Revision"/>
    <w:hidden/>
    <w:uiPriority w:val="99"/>
    <w:semiHidden/>
    <w:rsid w:val="004167B4"/>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4167B4"/>
    <w:rPr>
      <w:b/>
      <w:bCs/>
      <w:kern w:val="2"/>
      <w:lang w:val="en-GB"/>
      <w14:ligatures w14:val="standardContextual"/>
    </w:rPr>
  </w:style>
  <w:style w:type="character" w:customStyle="1" w:styleId="CommentSubjectChar">
    <w:name w:val="Comment Subject Char"/>
    <w:basedOn w:val="CommentTextChar"/>
    <w:link w:val="CommentSubject"/>
    <w:uiPriority w:val="99"/>
    <w:semiHidden/>
    <w:rsid w:val="004167B4"/>
    <w:rPr>
      <w:b/>
      <w:bCs/>
      <w:kern w:val="0"/>
      <w:sz w:val="20"/>
      <w:szCs w:val="20"/>
      <w:lang w:val="en-GB"/>
      <w14:ligatures w14:val="none"/>
    </w:rPr>
  </w:style>
  <w:style w:type="paragraph" w:styleId="Header">
    <w:name w:val="header"/>
    <w:basedOn w:val="Normal"/>
    <w:link w:val="HeaderChar"/>
    <w:uiPriority w:val="99"/>
    <w:unhideWhenUsed/>
    <w:rsid w:val="004167B4"/>
    <w:pPr>
      <w:tabs>
        <w:tab w:val="center" w:pos="4513"/>
        <w:tab w:val="right" w:pos="9026"/>
      </w:tabs>
    </w:pPr>
  </w:style>
  <w:style w:type="character" w:customStyle="1" w:styleId="HeaderChar">
    <w:name w:val="Header Char"/>
    <w:basedOn w:val="DefaultParagraphFont"/>
    <w:link w:val="Header"/>
    <w:uiPriority w:val="99"/>
    <w:rsid w:val="004167B4"/>
    <w:rPr>
      <w:lang w:val="en-GB"/>
    </w:rPr>
  </w:style>
  <w:style w:type="paragraph" w:styleId="Footer">
    <w:name w:val="footer"/>
    <w:basedOn w:val="Normal"/>
    <w:link w:val="FooterChar"/>
    <w:uiPriority w:val="99"/>
    <w:unhideWhenUsed/>
    <w:rsid w:val="004167B4"/>
    <w:pPr>
      <w:tabs>
        <w:tab w:val="center" w:pos="4513"/>
        <w:tab w:val="right" w:pos="9026"/>
      </w:tabs>
    </w:pPr>
  </w:style>
  <w:style w:type="character" w:customStyle="1" w:styleId="FooterChar">
    <w:name w:val="Footer Char"/>
    <w:basedOn w:val="DefaultParagraphFont"/>
    <w:link w:val="Footer"/>
    <w:uiPriority w:val="99"/>
    <w:rsid w:val="004167B4"/>
    <w:rPr>
      <w:lang w:val="en-GB"/>
    </w:rPr>
  </w:style>
  <w:style w:type="table" w:styleId="PlainTable2">
    <w:name w:val="Plain Table 2"/>
    <w:basedOn w:val="TableNormal"/>
    <w:uiPriority w:val="99"/>
    <w:rsid w:val="004167B4"/>
    <w:pPr>
      <w:spacing w:after="0" w:line="240" w:lineRule="auto"/>
    </w:pPr>
    <w:rPr>
      <w:rFonts w:eastAsiaTheme="minorEastAsia"/>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416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1893</Words>
  <Characters>10793</Characters>
  <Application>Microsoft Office Word</Application>
  <DocSecurity>0</DocSecurity>
  <Lines>89</Lines>
  <Paragraphs>25</Paragraphs>
  <ScaleCrop>false</ScaleCrop>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Kamenish</dc:creator>
  <cp:keywords/>
  <dc:description/>
  <cp:lastModifiedBy>Emma Robinson</cp:lastModifiedBy>
  <cp:revision>2</cp:revision>
  <dcterms:created xsi:type="dcterms:W3CDTF">2025-10-28T03:33:00Z</dcterms:created>
  <dcterms:modified xsi:type="dcterms:W3CDTF">2026-02-06T17:03:00Z</dcterms:modified>
</cp:coreProperties>
</file>