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179028" w14:textId="0AE27F66" w:rsidR="00EF012F" w:rsidRDefault="00BD2155" w:rsidP="000E5FCA">
      <w:pPr>
        <w:pStyle w:val="Title"/>
        <w:rPr>
          <w:sz w:val="48"/>
        </w:rPr>
      </w:pPr>
      <w:r>
        <w:rPr>
          <w:sz w:val="48"/>
        </w:rPr>
        <w:t>Supplementary</w:t>
      </w:r>
      <w:r w:rsidR="000E5FCA" w:rsidRPr="000E5FCA">
        <w:rPr>
          <w:sz w:val="48"/>
        </w:rPr>
        <w:t xml:space="preserve"> Information</w:t>
      </w:r>
      <w:bookmarkStart w:id="0" w:name="_GoBack"/>
      <w:bookmarkEnd w:id="0"/>
    </w:p>
    <w:p w14:paraId="43020F92" w14:textId="77777777" w:rsidR="000E5FCA" w:rsidRPr="00737A75" w:rsidRDefault="00DB3D34" w:rsidP="000E5FCA">
      <w:pPr>
        <w:rPr>
          <w:rFonts w:ascii="Times New Roman" w:hAnsi="Times New Roman" w:cs="Times New Roman"/>
          <w:sz w:val="24"/>
        </w:rPr>
      </w:pPr>
      <w:r w:rsidRPr="00737A75">
        <w:rPr>
          <w:rFonts w:ascii="Times New Roman" w:hAnsi="Times New Roman" w:cs="Times New Roman"/>
          <w:sz w:val="24"/>
        </w:rPr>
        <w:t xml:space="preserve">Di &amp; </w:t>
      </w:r>
      <w:r w:rsidR="000E5FCA" w:rsidRPr="00737A75">
        <w:rPr>
          <w:rFonts w:ascii="Times New Roman" w:hAnsi="Times New Roman" w:cs="Times New Roman"/>
          <w:sz w:val="24"/>
        </w:rPr>
        <w:t xml:space="preserve">Akther </w:t>
      </w:r>
      <w:r w:rsidR="000E5FCA" w:rsidRPr="00737A75">
        <w:rPr>
          <w:rFonts w:ascii="Times New Roman" w:hAnsi="Times New Roman" w:cs="Times New Roman"/>
          <w:i/>
          <w:sz w:val="24"/>
        </w:rPr>
        <w:t>et al</w:t>
      </w:r>
    </w:p>
    <w:sdt>
      <w:sdtPr>
        <w:id w:val="664898397"/>
        <w:docPartObj>
          <w:docPartGallery w:val="Table of Contents"/>
          <w:docPartUnique/>
        </w:docPartObj>
      </w:sdtPr>
      <w:sdtEndPr>
        <w:rPr>
          <w:rFonts w:asciiTheme="minorHAnsi" w:eastAsiaTheme="minorEastAsia" w:hAnsiTheme="minorHAnsi" w:cstheme="minorBidi"/>
          <w:b/>
          <w:bCs/>
          <w:noProof/>
          <w:color w:val="auto"/>
          <w:sz w:val="22"/>
          <w:szCs w:val="22"/>
          <w:lang w:eastAsia="zh-CN"/>
        </w:rPr>
      </w:sdtEndPr>
      <w:sdtContent>
        <w:p w14:paraId="10E15B69" w14:textId="0BCB5D8D" w:rsidR="00C07C01" w:rsidRDefault="00C07C01">
          <w:pPr>
            <w:pStyle w:val="TOCHeading"/>
          </w:pPr>
          <w:r>
            <w:t>Contents</w:t>
          </w:r>
        </w:p>
        <w:p w14:paraId="163EB6C5" w14:textId="36922845" w:rsidR="00C07C01" w:rsidRDefault="00C07C01">
          <w:pPr>
            <w:pStyle w:val="TOC1"/>
            <w:tabs>
              <w:tab w:val="right" w:leader="dot" w:pos="9350"/>
            </w:tabs>
            <w:rPr>
              <w:noProof/>
              <w:lang w:eastAsia="en-US"/>
            </w:rPr>
          </w:pPr>
          <w:r>
            <w:fldChar w:fldCharType="begin"/>
          </w:r>
          <w:r>
            <w:instrText xml:space="preserve"> TOC \o "1-3" \h \z \u </w:instrText>
          </w:r>
          <w:r>
            <w:fldChar w:fldCharType="separate"/>
          </w:r>
          <w:hyperlink w:anchor="_Toc79146099" w:history="1">
            <w:r w:rsidRPr="002827D3">
              <w:rPr>
                <w:rStyle w:val="Hyperlink"/>
                <w:rFonts w:ascii="Times New Roman" w:hAnsi="Times New Roman" w:cs="Times New Roman"/>
                <w:noProof/>
                <w:lang w:eastAsia="en-US"/>
              </w:rPr>
              <w:t>Text S1. Aligned sequences of natural OspC variants and evolutionary analogs</w:t>
            </w:r>
            <w:r>
              <w:rPr>
                <w:noProof/>
                <w:webHidden/>
              </w:rPr>
              <w:tab/>
            </w:r>
            <w:r>
              <w:rPr>
                <w:noProof/>
                <w:webHidden/>
              </w:rPr>
              <w:fldChar w:fldCharType="begin"/>
            </w:r>
            <w:r>
              <w:rPr>
                <w:noProof/>
                <w:webHidden/>
              </w:rPr>
              <w:instrText xml:space="preserve"> PAGEREF _Toc79146099 \h </w:instrText>
            </w:r>
            <w:r>
              <w:rPr>
                <w:noProof/>
                <w:webHidden/>
              </w:rPr>
            </w:r>
            <w:r>
              <w:rPr>
                <w:noProof/>
                <w:webHidden/>
              </w:rPr>
              <w:fldChar w:fldCharType="separate"/>
            </w:r>
            <w:r>
              <w:rPr>
                <w:noProof/>
                <w:webHidden/>
              </w:rPr>
              <w:t>2</w:t>
            </w:r>
            <w:r>
              <w:rPr>
                <w:noProof/>
                <w:webHidden/>
              </w:rPr>
              <w:fldChar w:fldCharType="end"/>
            </w:r>
          </w:hyperlink>
        </w:p>
        <w:p w14:paraId="7EF653BE" w14:textId="06A7E9EF" w:rsidR="00C07C01" w:rsidRDefault="00C07C01">
          <w:pPr>
            <w:pStyle w:val="TOC1"/>
            <w:tabs>
              <w:tab w:val="right" w:leader="dot" w:pos="9350"/>
            </w:tabs>
            <w:rPr>
              <w:noProof/>
              <w:lang w:eastAsia="en-US"/>
            </w:rPr>
          </w:pPr>
          <w:hyperlink w:anchor="_Toc79146100" w:history="1">
            <w:r w:rsidRPr="002827D3">
              <w:rPr>
                <w:rStyle w:val="Hyperlink"/>
                <w:rFonts w:ascii="Times New Roman" w:eastAsiaTheme="majorEastAsia" w:hAnsi="Times New Roman" w:cs="Times New Roman"/>
                <w:bCs/>
                <w:noProof/>
                <w:bdr w:val="nil"/>
                <w:lang w:eastAsia="en-US"/>
              </w:rPr>
              <w:t>Text S2. R Markdown. Simulation of maximal antigen divergence and evolutionary analogs using genetic algorithms</w:t>
            </w:r>
            <w:r>
              <w:rPr>
                <w:noProof/>
                <w:webHidden/>
              </w:rPr>
              <w:tab/>
            </w:r>
            <w:r>
              <w:rPr>
                <w:noProof/>
                <w:webHidden/>
              </w:rPr>
              <w:fldChar w:fldCharType="begin"/>
            </w:r>
            <w:r>
              <w:rPr>
                <w:noProof/>
                <w:webHidden/>
              </w:rPr>
              <w:instrText xml:space="preserve"> PAGEREF _Toc79146100 \h </w:instrText>
            </w:r>
            <w:r>
              <w:rPr>
                <w:noProof/>
                <w:webHidden/>
              </w:rPr>
            </w:r>
            <w:r>
              <w:rPr>
                <w:noProof/>
                <w:webHidden/>
              </w:rPr>
              <w:fldChar w:fldCharType="separate"/>
            </w:r>
            <w:r>
              <w:rPr>
                <w:noProof/>
                <w:webHidden/>
              </w:rPr>
              <w:t>4</w:t>
            </w:r>
            <w:r>
              <w:rPr>
                <w:noProof/>
                <w:webHidden/>
              </w:rPr>
              <w:fldChar w:fldCharType="end"/>
            </w:r>
          </w:hyperlink>
        </w:p>
        <w:p w14:paraId="4AF7985C" w14:textId="0A79E9A1" w:rsidR="00C07C01" w:rsidRDefault="00C07C01">
          <w:pPr>
            <w:pStyle w:val="TOC2"/>
            <w:tabs>
              <w:tab w:val="right" w:leader="dot" w:pos="9350"/>
            </w:tabs>
            <w:rPr>
              <w:noProof/>
              <w:lang w:eastAsia="en-US"/>
            </w:rPr>
          </w:pPr>
          <w:hyperlink w:anchor="_Toc79146101" w:history="1">
            <w:r w:rsidRPr="002827D3">
              <w:rPr>
                <w:rStyle w:val="Hyperlink"/>
                <w:rFonts w:ascii="Calibri" w:eastAsia="SimSun" w:hAnsi="Calibri" w:cs="Times New Roman"/>
                <w:bCs/>
                <w:noProof/>
                <w:lang w:eastAsia="en-US"/>
              </w:rPr>
              <w:t>Part 1. Maximize separation with and without crossing-over</w:t>
            </w:r>
            <w:r>
              <w:rPr>
                <w:noProof/>
                <w:webHidden/>
              </w:rPr>
              <w:tab/>
            </w:r>
            <w:r>
              <w:rPr>
                <w:noProof/>
                <w:webHidden/>
              </w:rPr>
              <w:fldChar w:fldCharType="begin"/>
            </w:r>
            <w:r>
              <w:rPr>
                <w:noProof/>
                <w:webHidden/>
              </w:rPr>
              <w:instrText xml:space="preserve"> PAGEREF _Toc79146101 \h </w:instrText>
            </w:r>
            <w:r>
              <w:rPr>
                <w:noProof/>
                <w:webHidden/>
              </w:rPr>
            </w:r>
            <w:r>
              <w:rPr>
                <w:noProof/>
                <w:webHidden/>
              </w:rPr>
              <w:fldChar w:fldCharType="separate"/>
            </w:r>
            <w:r>
              <w:rPr>
                <w:noProof/>
                <w:webHidden/>
              </w:rPr>
              <w:t>4</w:t>
            </w:r>
            <w:r>
              <w:rPr>
                <w:noProof/>
                <w:webHidden/>
              </w:rPr>
              <w:fldChar w:fldCharType="end"/>
            </w:r>
          </w:hyperlink>
        </w:p>
        <w:p w14:paraId="179CD079" w14:textId="65E33408" w:rsidR="00C07C01" w:rsidRDefault="00C07C01">
          <w:pPr>
            <w:pStyle w:val="TOC2"/>
            <w:tabs>
              <w:tab w:val="right" w:leader="dot" w:pos="9350"/>
            </w:tabs>
            <w:rPr>
              <w:noProof/>
              <w:lang w:eastAsia="en-US"/>
            </w:rPr>
          </w:pPr>
          <w:hyperlink w:anchor="_Toc79146102" w:history="1">
            <w:r w:rsidRPr="002827D3">
              <w:rPr>
                <w:rStyle w:val="Hyperlink"/>
                <w:rFonts w:ascii="Calibri" w:eastAsia="SimSun" w:hAnsi="Calibri" w:cs="Times New Roman"/>
                <w:bCs/>
                <w:noProof/>
                <w:lang w:eastAsia="en-US"/>
              </w:rPr>
              <w:t>Part 2. Validate seq separation</w:t>
            </w:r>
            <w:r>
              <w:rPr>
                <w:noProof/>
                <w:webHidden/>
              </w:rPr>
              <w:tab/>
            </w:r>
            <w:r>
              <w:rPr>
                <w:noProof/>
                <w:webHidden/>
              </w:rPr>
              <w:fldChar w:fldCharType="begin"/>
            </w:r>
            <w:r>
              <w:rPr>
                <w:noProof/>
                <w:webHidden/>
              </w:rPr>
              <w:instrText xml:space="preserve"> PAGEREF _Toc79146102 \h </w:instrText>
            </w:r>
            <w:r>
              <w:rPr>
                <w:noProof/>
                <w:webHidden/>
              </w:rPr>
            </w:r>
            <w:r>
              <w:rPr>
                <w:noProof/>
                <w:webHidden/>
              </w:rPr>
              <w:fldChar w:fldCharType="separate"/>
            </w:r>
            <w:r>
              <w:rPr>
                <w:noProof/>
                <w:webHidden/>
              </w:rPr>
              <w:t>5</w:t>
            </w:r>
            <w:r>
              <w:rPr>
                <w:noProof/>
                <w:webHidden/>
              </w:rPr>
              <w:fldChar w:fldCharType="end"/>
            </w:r>
          </w:hyperlink>
        </w:p>
        <w:p w14:paraId="75F67DA2" w14:textId="59A8D488" w:rsidR="00C07C01" w:rsidRDefault="00C07C01">
          <w:pPr>
            <w:pStyle w:val="TOC2"/>
            <w:tabs>
              <w:tab w:val="right" w:leader="dot" w:pos="9350"/>
            </w:tabs>
            <w:rPr>
              <w:noProof/>
              <w:lang w:eastAsia="en-US"/>
            </w:rPr>
          </w:pPr>
          <w:hyperlink w:anchor="_Toc79146103" w:history="1">
            <w:r w:rsidRPr="002827D3">
              <w:rPr>
                <w:rStyle w:val="Hyperlink"/>
                <w:rFonts w:ascii="Calibri" w:eastAsia="SimSun" w:hAnsi="Calibri" w:cs="Times New Roman"/>
                <w:bCs/>
                <w:noProof/>
                <w:lang w:eastAsia="en-US"/>
              </w:rPr>
              <w:t>Part 3. Obtain centroids</w:t>
            </w:r>
            <w:r>
              <w:rPr>
                <w:noProof/>
                <w:webHidden/>
              </w:rPr>
              <w:tab/>
            </w:r>
            <w:r>
              <w:rPr>
                <w:noProof/>
                <w:webHidden/>
              </w:rPr>
              <w:fldChar w:fldCharType="begin"/>
            </w:r>
            <w:r>
              <w:rPr>
                <w:noProof/>
                <w:webHidden/>
              </w:rPr>
              <w:instrText xml:space="preserve"> PAGEREF _Toc79146103 \h </w:instrText>
            </w:r>
            <w:r>
              <w:rPr>
                <w:noProof/>
                <w:webHidden/>
              </w:rPr>
            </w:r>
            <w:r>
              <w:rPr>
                <w:noProof/>
                <w:webHidden/>
              </w:rPr>
              <w:fldChar w:fldCharType="separate"/>
            </w:r>
            <w:r>
              <w:rPr>
                <w:noProof/>
                <w:webHidden/>
              </w:rPr>
              <w:t>7</w:t>
            </w:r>
            <w:r>
              <w:rPr>
                <w:noProof/>
                <w:webHidden/>
              </w:rPr>
              <w:fldChar w:fldCharType="end"/>
            </w:r>
          </w:hyperlink>
        </w:p>
        <w:p w14:paraId="0C3E9B3A" w14:textId="3469297B" w:rsidR="00C07C01" w:rsidRDefault="00C07C01">
          <w:pPr>
            <w:pStyle w:val="TOC2"/>
            <w:tabs>
              <w:tab w:val="right" w:leader="dot" w:pos="9350"/>
            </w:tabs>
            <w:rPr>
              <w:noProof/>
              <w:lang w:eastAsia="en-US"/>
            </w:rPr>
          </w:pPr>
          <w:hyperlink w:anchor="_Toc79146104" w:history="1">
            <w:r w:rsidRPr="002827D3">
              <w:rPr>
                <w:rStyle w:val="Hyperlink"/>
                <w:rFonts w:ascii="Calibri" w:eastAsia="SimSun" w:hAnsi="Calibri" w:cs="Times New Roman"/>
                <w:bCs/>
                <w:noProof/>
                <w:lang w:eastAsia="en-US"/>
              </w:rPr>
              <w:t>Part 4. Validation with tree</w:t>
            </w:r>
            <w:r>
              <w:rPr>
                <w:noProof/>
                <w:webHidden/>
              </w:rPr>
              <w:tab/>
            </w:r>
            <w:r>
              <w:rPr>
                <w:noProof/>
                <w:webHidden/>
              </w:rPr>
              <w:fldChar w:fldCharType="begin"/>
            </w:r>
            <w:r>
              <w:rPr>
                <w:noProof/>
                <w:webHidden/>
              </w:rPr>
              <w:instrText xml:space="preserve"> PAGEREF _Toc79146104 \h </w:instrText>
            </w:r>
            <w:r>
              <w:rPr>
                <w:noProof/>
                <w:webHidden/>
              </w:rPr>
            </w:r>
            <w:r>
              <w:rPr>
                <w:noProof/>
                <w:webHidden/>
              </w:rPr>
              <w:fldChar w:fldCharType="separate"/>
            </w:r>
            <w:r>
              <w:rPr>
                <w:noProof/>
                <w:webHidden/>
              </w:rPr>
              <w:t>7</w:t>
            </w:r>
            <w:r>
              <w:rPr>
                <w:noProof/>
                <w:webHidden/>
              </w:rPr>
              <w:fldChar w:fldCharType="end"/>
            </w:r>
          </w:hyperlink>
        </w:p>
        <w:p w14:paraId="58D5BEC9" w14:textId="6333F0B7" w:rsidR="00C07C01" w:rsidRDefault="00C07C01">
          <w:pPr>
            <w:pStyle w:val="TOC2"/>
            <w:tabs>
              <w:tab w:val="right" w:leader="dot" w:pos="9350"/>
            </w:tabs>
            <w:rPr>
              <w:noProof/>
              <w:lang w:eastAsia="en-US"/>
            </w:rPr>
          </w:pPr>
          <w:hyperlink w:anchor="_Toc79146105" w:history="1">
            <w:r w:rsidRPr="002827D3">
              <w:rPr>
                <w:rStyle w:val="Hyperlink"/>
                <w:rFonts w:ascii="Calibri" w:eastAsia="SimSun" w:hAnsi="Calibri" w:cs="Times New Roman"/>
                <w:bCs/>
                <w:noProof/>
                <w:lang w:eastAsia="en-US"/>
              </w:rPr>
              <w:t>Part 5. Show session info</w:t>
            </w:r>
            <w:r>
              <w:rPr>
                <w:noProof/>
                <w:webHidden/>
              </w:rPr>
              <w:tab/>
            </w:r>
            <w:r>
              <w:rPr>
                <w:noProof/>
                <w:webHidden/>
              </w:rPr>
              <w:fldChar w:fldCharType="begin"/>
            </w:r>
            <w:r>
              <w:rPr>
                <w:noProof/>
                <w:webHidden/>
              </w:rPr>
              <w:instrText xml:space="preserve"> PAGEREF _Toc79146105 \h </w:instrText>
            </w:r>
            <w:r>
              <w:rPr>
                <w:noProof/>
                <w:webHidden/>
              </w:rPr>
            </w:r>
            <w:r>
              <w:rPr>
                <w:noProof/>
                <w:webHidden/>
              </w:rPr>
              <w:fldChar w:fldCharType="separate"/>
            </w:r>
            <w:r>
              <w:rPr>
                <w:noProof/>
                <w:webHidden/>
              </w:rPr>
              <w:t>9</w:t>
            </w:r>
            <w:r>
              <w:rPr>
                <w:noProof/>
                <w:webHidden/>
              </w:rPr>
              <w:fldChar w:fldCharType="end"/>
            </w:r>
          </w:hyperlink>
        </w:p>
        <w:p w14:paraId="1B050023" w14:textId="77323067" w:rsidR="00C07C01" w:rsidRDefault="00C07C01">
          <w:pPr>
            <w:pStyle w:val="TOC1"/>
            <w:tabs>
              <w:tab w:val="right" w:leader="dot" w:pos="9350"/>
            </w:tabs>
            <w:rPr>
              <w:noProof/>
              <w:lang w:eastAsia="en-US"/>
            </w:rPr>
          </w:pPr>
          <w:hyperlink w:anchor="_Toc79146106" w:history="1">
            <w:r w:rsidRPr="002827D3">
              <w:rPr>
                <w:rStyle w:val="Hyperlink"/>
                <w:rFonts w:ascii="Times New Roman" w:hAnsi="Times New Roman" w:cs="Times New Roman"/>
                <w:noProof/>
                <w:lang w:eastAsia="en-US"/>
              </w:rPr>
              <w:t>Fig S1. SDS-PAGE images of purified recombinant OspC proteins</w:t>
            </w:r>
            <w:r>
              <w:rPr>
                <w:noProof/>
                <w:webHidden/>
              </w:rPr>
              <w:tab/>
            </w:r>
            <w:r>
              <w:rPr>
                <w:noProof/>
                <w:webHidden/>
              </w:rPr>
              <w:fldChar w:fldCharType="begin"/>
            </w:r>
            <w:r>
              <w:rPr>
                <w:noProof/>
                <w:webHidden/>
              </w:rPr>
              <w:instrText xml:space="preserve"> PAGEREF _Toc79146106 \h </w:instrText>
            </w:r>
            <w:r>
              <w:rPr>
                <w:noProof/>
                <w:webHidden/>
              </w:rPr>
            </w:r>
            <w:r>
              <w:rPr>
                <w:noProof/>
                <w:webHidden/>
              </w:rPr>
              <w:fldChar w:fldCharType="separate"/>
            </w:r>
            <w:r>
              <w:rPr>
                <w:noProof/>
                <w:webHidden/>
              </w:rPr>
              <w:t>10</w:t>
            </w:r>
            <w:r>
              <w:rPr>
                <w:noProof/>
                <w:webHidden/>
              </w:rPr>
              <w:fldChar w:fldCharType="end"/>
            </w:r>
          </w:hyperlink>
        </w:p>
        <w:p w14:paraId="29E2ED66" w14:textId="5A217789" w:rsidR="00C07C01" w:rsidRDefault="00C07C01">
          <w:pPr>
            <w:pStyle w:val="TOC1"/>
            <w:tabs>
              <w:tab w:val="right" w:leader="dot" w:pos="9350"/>
            </w:tabs>
            <w:rPr>
              <w:noProof/>
              <w:lang w:eastAsia="en-US"/>
            </w:rPr>
          </w:pPr>
          <w:hyperlink w:anchor="_Toc79146107" w:history="1">
            <w:r w:rsidRPr="002827D3">
              <w:rPr>
                <w:rStyle w:val="Hyperlink"/>
                <w:rFonts w:ascii="Times New Roman" w:eastAsiaTheme="majorEastAsia" w:hAnsi="Times New Roman" w:cs="Times New Roman"/>
                <w:bCs/>
                <w:noProof/>
                <w:lang w:eastAsia="en-US"/>
              </w:rPr>
              <w:t>Fig S2. ELISA results of natural OspC variants and evolutionary analogs with human sera</w:t>
            </w:r>
            <w:r>
              <w:rPr>
                <w:noProof/>
                <w:webHidden/>
              </w:rPr>
              <w:tab/>
            </w:r>
            <w:r>
              <w:rPr>
                <w:noProof/>
                <w:webHidden/>
              </w:rPr>
              <w:fldChar w:fldCharType="begin"/>
            </w:r>
            <w:r>
              <w:rPr>
                <w:noProof/>
                <w:webHidden/>
              </w:rPr>
              <w:instrText xml:space="preserve"> PAGEREF _Toc79146107 \h </w:instrText>
            </w:r>
            <w:r>
              <w:rPr>
                <w:noProof/>
                <w:webHidden/>
              </w:rPr>
            </w:r>
            <w:r>
              <w:rPr>
                <w:noProof/>
                <w:webHidden/>
              </w:rPr>
              <w:fldChar w:fldCharType="separate"/>
            </w:r>
            <w:r>
              <w:rPr>
                <w:noProof/>
                <w:webHidden/>
              </w:rPr>
              <w:t>11</w:t>
            </w:r>
            <w:r>
              <w:rPr>
                <w:noProof/>
                <w:webHidden/>
              </w:rPr>
              <w:fldChar w:fldCharType="end"/>
            </w:r>
          </w:hyperlink>
        </w:p>
        <w:p w14:paraId="01BA1BC1" w14:textId="7E918C58" w:rsidR="00C07C01" w:rsidRDefault="00C07C01">
          <w:pPr>
            <w:pStyle w:val="TOC1"/>
            <w:tabs>
              <w:tab w:val="right" w:leader="dot" w:pos="9350"/>
            </w:tabs>
            <w:rPr>
              <w:noProof/>
              <w:lang w:eastAsia="en-US"/>
            </w:rPr>
          </w:pPr>
          <w:hyperlink w:anchor="_Toc79146108" w:history="1">
            <w:r w:rsidRPr="002827D3">
              <w:rPr>
                <w:rStyle w:val="Hyperlink"/>
                <w:rFonts w:ascii="Times New Roman" w:eastAsiaTheme="majorEastAsia" w:hAnsi="Times New Roman" w:cs="Times New Roman"/>
                <w:bCs/>
                <w:noProof/>
                <w:lang w:eastAsia="en-US"/>
              </w:rPr>
              <w:t xml:space="preserve">Fig S3. ELISA results with </w:t>
            </w:r>
            <w:r w:rsidRPr="002827D3">
              <w:rPr>
                <w:rStyle w:val="Hyperlink"/>
                <w:rFonts w:ascii="Times New Roman" w:eastAsiaTheme="majorEastAsia" w:hAnsi="Times New Roman" w:cs="Times New Roman"/>
                <w:bCs/>
                <w:i/>
                <w:noProof/>
                <w:lang w:eastAsia="en-US"/>
              </w:rPr>
              <w:t xml:space="preserve">P. leucopus </w:t>
            </w:r>
            <w:r w:rsidRPr="002827D3">
              <w:rPr>
                <w:rStyle w:val="Hyperlink"/>
                <w:rFonts w:ascii="Times New Roman" w:eastAsiaTheme="majorEastAsia" w:hAnsi="Times New Roman" w:cs="Times New Roman"/>
                <w:bCs/>
                <w:noProof/>
                <w:lang w:eastAsia="en-US"/>
              </w:rPr>
              <w:t>mouse sera</w:t>
            </w:r>
            <w:r>
              <w:rPr>
                <w:noProof/>
                <w:webHidden/>
              </w:rPr>
              <w:tab/>
            </w:r>
            <w:r>
              <w:rPr>
                <w:noProof/>
                <w:webHidden/>
              </w:rPr>
              <w:fldChar w:fldCharType="begin"/>
            </w:r>
            <w:r>
              <w:rPr>
                <w:noProof/>
                <w:webHidden/>
              </w:rPr>
              <w:instrText xml:space="preserve"> PAGEREF _Toc79146108 \h </w:instrText>
            </w:r>
            <w:r>
              <w:rPr>
                <w:noProof/>
                <w:webHidden/>
              </w:rPr>
            </w:r>
            <w:r>
              <w:rPr>
                <w:noProof/>
                <w:webHidden/>
              </w:rPr>
              <w:fldChar w:fldCharType="separate"/>
            </w:r>
            <w:r>
              <w:rPr>
                <w:noProof/>
                <w:webHidden/>
              </w:rPr>
              <w:t>12</w:t>
            </w:r>
            <w:r>
              <w:rPr>
                <w:noProof/>
                <w:webHidden/>
              </w:rPr>
              <w:fldChar w:fldCharType="end"/>
            </w:r>
          </w:hyperlink>
        </w:p>
        <w:p w14:paraId="5BC76958" w14:textId="1324B670" w:rsidR="00C07C01" w:rsidRDefault="00C07C01">
          <w:pPr>
            <w:pStyle w:val="TOC1"/>
            <w:tabs>
              <w:tab w:val="right" w:leader="dot" w:pos="9350"/>
            </w:tabs>
            <w:rPr>
              <w:noProof/>
              <w:lang w:eastAsia="en-US"/>
            </w:rPr>
          </w:pPr>
          <w:hyperlink w:anchor="_Toc79146109" w:history="1">
            <w:r w:rsidRPr="002827D3">
              <w:rPr>
                <w:rStyle w:val="Hyperlink"/>
                <w:rFonts w:ascii="Times New Roman" w:eastAsiaTheme="majorEastAsia" w:hAnsi="Times New Roman" w:cs="Times New Roman"/>
                <w:bCs/>
                <w:noProof/>
                <w:lang w:eastAsia="en-US"/>
              </w:rPr>
              <w:t xml:space="preserve">Fig S4. Heatmap of ELISA readings of OspC natural variants and evolutionary analogs with naturally infected human and </w:t>
            </w:r>
            <w:r w:rsidRPr="002827D3">
              <w:rPr>
                <w:rStyle w:val="Hyperlink"/>
                <w:rFonts w:ascii="Times New Roman" w:eastAsiaTheme="majorEastAsia" w:hAnsi="Times New Roman" w:cs="Times New Roman"/>
                <w:bCs/>
                <w:i/>
                <w:noProof/>
                <w:lang w:eastAsia="en-US"/>
              </w:rPr>
              <w:t>P. leucopus</w:t>
            </w:r>
            <w:r w:rsidRPr="002827D3">
              <w:rPr>
                <w:rStyle w:val="Hyperlink"/>
                <w:rFonts w:ascii="Times New Roman" w:eastAsiaTheme="majorEastAsia" w:hAnsi="Times New Roman" w:cs="Times New Roman"/>
                <w:bCs/>
                <w:noProof/>
                <w:lang w:eastAsia="en-US"/>
              </w:rPr>
              <w:t xml:space="preserve"> sera</w:t>
            </w:r>
            <w:r>
              <w:rPr>
                <w:noProof/>
                <w:webHidden/>
              </w:rPr>
              <w:tab/>
            </w:r>
            <w:r>
              <w:rPr>
                <w:noProof/>
                <w:webHidden/>
              </w:rPr>
              <w:fldChar w:fldCharType="begin"/>
            </w:r>
            <w:r>
              <w:rPr>
                <w:noProof/>
                <w:webHidden/>
              </w:rPr>
              <w:instrText xml:space="preserve"> PAGEREF _Toc79146109 \h </w:instrText>
            </w:r>
            <w:r>
              <w:rPr>
                <w:noProof/>
                <w:webHidden/>
              </w:rPr>
            </w:r>
            <w:r>
              <w:rPr>
                <w:noProof/>
                <w:webHidden/>
              </w:rPr>
              <w:fldChar w:fldCharType="separate"/>
            </w:r>
            <w:r>
              <w:rPr>
                <w:noProof/>
                <w:webHidden/>
              </w:rPr>
              <w:t>13</w:t>
            </w:r>
            <w:r>
              <w:rPr>
                <w:noProof/>
                <w:webHidden/>
              </w:rPr>
              <w:fldChar w:fldCharType="end"/>
            </w:r>
          </w:hyperlink>
        </w:p>
        <w:p w14:paraId="0C213196" w14:textId="412870DB" w:rsidR="00C07C01" w:rsidRDefault="00C07C01">
          <w:pPr>
            <w:pStyle w:val="TOC1"/>
            <w:tabs>
              <w:tab w:val="right" w:leader="dot" w:pos="9350"/>
            </w:tabs>
            <w:rPr>
              <w:noProof/>
              <w:lang w:eastAsia="en-US"/>
            </w:rPr>
          </w:pPr>
          <w:hyperlink w:anchor="_Toc79146110" w:history="1">
            <w:r w:rsidRPr="002827D3">
              <w:rPr>
                <w:rStyle w:val="Hyperlink"/>
                <w:rFonts w:ascii="Times New Roman" w:hAnsi="Times New Roman" w:cs="Times New Roman"/>
                <w:noProof/>
                <w:lang w:eastAsia="en-US"/>
              </w:rPr>
              <w:t>Fig S5. Structural superimposition of evolutionary analogs with a solved OspC template</w:t>
            </w:r>
            <w:r>
              <w:rPr>
                <w:noProof/>
                <w:webHidden/>
              </w:rPr>
              <w:tab/>
            </w:r>
            <w:r>
              <w:rPr>
                <w:noProof/>
                <w:webHidden/>
              </w:rPr>
              <w:fldChar w:fldCharType="begin"/>
            </w:r>
            <w:r>
              <w:rPr>
                <w:noProof/>
                <w:webHidden/>
              </w:rPr>
              <w:instrText xml:space="preserve"> PAGEREF _Toc79146110 \h </w:instrText>
            </w:r>
            <w:r>
              <w:rPr>
                <w:noProof/>
                <w:webHidden/>
              </w:rPr>
            </w:r>
            <w:r>
              <w:rPr>
                <w:noProof/>
                <w:webHidden/>
              </w:rPr>
              <w:fldChar w:fldCharType="separate"/>
            </w:r>
            <w:r>
              <w:rPr>
                <w:noProof/>
                <w:webHidden/>
              </w:rPr>
              <w:t>14</w:t>
            </w:r>
            <w:r>
              <w:rPr>
                <w:noProof/>
                <w:webHidden/>
              </w:rPr>
              <w:fldChar w:fldCharType="end"/>
            </w:r>
          </w:hyperlink>
        </w:p>
        <w:p w14:paraId="7077FF16" w14:textId="6AF064E5" w:rsidR="00C07C01" w:rsidRDefault="00C07C01">
          <w:pPr>
            <w:pStyle w:val="TOC1"/>
            <w:tabs>
              <w:tab w:val="right" w:leader="dot" w:pos="9350"/>
            </w:tabs>
            <w:rPr>
              <w:noProof/>
              <w:lang w:eastAsia="en-US"/>
            </w:rPr>
          </w:pPr>
          <w:hyperlink w:anchor="_Toc79146111" w:history="1">
            <w:r w:rsidRPr="002827D3">
              <w:rPr>
                <w:rStyle w:val="Hyperlink"/>
                <w:rFonts w:ascii="Times New Roman" w:hAnsi="Times New Roman" w:cs="Times New Roman"/>
                <w:noProof/>
                <w:lang w:eastAsia="en-US"/>
              </w:rPr>
              <w:t>Reference cited</w:t>
            </w:r>
            <w:r>
              <w:rPr>
                <w:noProof/>
                <w:webHidden/>
              </w:rPr>
              <w:tab/>
            </w:r>
            <w:r>
              <w:rPr>
                <w:noProof/>
                <w:webHidden/>
              </w:rPr>
              <w:fldChar w:fldCharType="begin"/>
            </w:r>
            <w:r>
              <w:rPr>
                <w:noProof/>
                <w:webHidden/>
              </w:rPr>
              <w:instrText xml:space="preserve"> PAGEREF _Toc79146111 \h </w:instrText>
            </w:r>
            <w:r>
              <w:rPr>
                <w:noProof/>
                <w:webHidden/>
              </w:rPr>
            </w:r>
            <w:r>
              <w:rPr>
                <w:noProof/>
                <w:webHidden/>
              </w:rPr>
              <w:fldChar w:fldCharType="separate"/>
            </w:r>
            <w:r>
              <w:rPr>
                <w:noProof/>
                <w:webHidden/>
              </w:rPr>
              <w:t>15</w:t>
            </w:r>
            <w:r>
              <w:rPr>
                <w:noProof/>
                <w:webHidden/>
              </w:rPr>
              <w:fldChar w:fldCharType="end"/>
            </w:r>
          </w:hyperlink>
        </w:p>
        <w:p w14:paraId="307C7F85" w14:textId="235B9762" w:rsidR="00C07C01" w:rsidRDefault="00C07C01">
          <w:r>
            <w:rPr>
              <w:b/>
              <w:bCs/>
              <w:noProof/>
            </w:rPr>
            <w:fldChar w:fldCharType="end"/>
          </w:r>
        </w:p>
      </w:sdtContent>
    </w:sdt>
    <w:p w14:paraId="06CA8760" w14:textId="77777777" w:rsidR="00BF7FE2" w:rsidRDefault="00BF7FE2" w:rsidP="009B7841">
      <w:pPr>
        <w:pStyle w:val="NoSpacing"/>
        <w:spacing w:line="360" w:lineRule="auto"/>
        <w:rPr>
          <w:b/>
        </w:rPr>
      </w:pPr>
    </w:p>
    <w:p w14:paraId="16B0587E" w14:textId="77777777" w:rsidR="00C07C01" w:rsidRDefault="00C07C01" w:rsidP="00EA600E">
      <w:pPr>
        <w:pStyle w:val="Heading1"/>
        <w:spacing w:before="240" w:after="120"/>
        <w:rPr>
          <w:rFonts w:ascii="Times New Roman" w:hAnsi="Times New Roman" w:cs="Times New Roman"/>
          <w:sz w:val="24"/>
          <w:szCs w:val="24"/>
          <w:lang w:eastAsia="en-US"/>
        </w:rPr>
        <w:sectPr w:rsidR="00C07C01" w:rsidSect="00BF7FE2">
          <w:footerReference w:type="default" r:id="rId6"/>
          <w:pgSz w:w="12240" w:h="15840"/>
          <w:pgMar w:top="1440" w:right="1440" w:bottom="1440" w:left="1440" w:header="0" w:footer="720" w:gutter="0"/>
          <w:cols w:space="720"/>
        </w:sectPr>
      </w:pPr>
    </w:p>
    <w:p w14:paraId="411C20FE" w14:textId="21BE2579" w:rsidR="000E5FCA" w:rsidRPr="003F3DC0" w:rsidRDefault="00732ABF" w:rsidP="00EA600E">
      <w:pPr>
        <w:pStyle w:val="Heading1"/>
        <w:spacing w:before="240" w:after="120"/>
        <w:rPr>
          <w:rFonts w:ascii="Times New Roman" w:hAnsi="Times New Roman" w:cs="Times New Roman"/>
          <w:sz w:val="24"/>
          <w:szCs w:val="24"/>
          <w:lang w:eastAsia="en-US"/>
        </w:rPr>
      </w:pPr>
      <w:bookmarkStart w:id="1" w:name="_Toc79146099"/>
      <w:r>
        <w:rPr>
          <w:rFonts w:ascii="Times New Roman" w:hAnsi="Times New Roman" w:cs="Times New Roman"/>
          <w:sz w:val="24"/>
          <w:szCs w:val="24"/>
          <w:lang w:eastAsia="en-US"/>
        </w:rPr>
        <w:lastRenderedPageBreak/>
        <w:t>Text S1</w:t>
      </w:r>
      <w:r w:rsidR="000E5FCA" w:rsidRPr="003F3DC0">
        <w:rPr>
          <w:rFonts w:ascii="Times New Roman" w:hAnsi="Times New Roman" w:cs="Times New Roman"/>
          <w:sz w:val="24"/>
          <w:szCs w:val="24"/>
          <w:lang w:eastAsia="en-US"/>
        </w:rPr>
        <w:t xml:space="preserve">. </w:t>
      </w:r>
      <w:r w:rsidR="002D582E" w:rsidRPr="003F3DC0">
        <w:rPr>
          <w:rFonts w:ascii="Times New Roman" w:hAnsi="Times New Roman" w:cs="Times New Roman"/>
          <w:sz w:val="24"/>
          <w:szCs w:val="24"/>
          <w:lang w:eastAsia="en-US"/>
        </w:rPr>
        <w:t>Aligned s</w:t>
      </w:r>
      <w:r w:rsidR="00F92BDF" w:rsidRPr="003F3DC0">
        <w:rPr>
          <w:rFonts w:ascii="Times New Roman" w:hAnsi="Times New Roman" w:cs="Times New Roman"/>
          <w:sz w:val="24"/>
          <w:szCs w:val="24"/>
          <w:lang w:eastAsia="en-US"/>
        </w:rPr>
        <w:t xml:space="preserve">equences of natural </w:t>
      </w:r>
      <w:proofErr w:type="spellStart"/>
      <w:r w:rsidR="00F92BDF" w:rsidRPr="003F3DC0">
        <w:rPr>
          <w:rFonts w:ascii="Times New Roman" w:hAnsi="Times New Roman" w:cs="Times New Roman"/>
          <w:sz w:val="24"/>
          <w:szCs w:val="24"/>
          <w:lang w:eastAsia="en-US"/>
        </w:rPr>
        <w:t>OspC</w:t>
      </w:r>
      <w:proofErr w:type="spellEnd"/>
      <w:r w:rsidR="00F92BDF" w:rsidRPr="003F3DC0">
        <w:rPr>
          <w:rFonts w:ascii="Times New Roman" w:hAnsi="Times New Roman" w:cs="Times New Roman"/>
          <w:sz w:val="24"/>
          <w:szCs w:val="24"/>
          <w:lang w:eastAsia="en-US"/>
        </w:rPr>
        <w:t xml:space="preserve"> </w:t>
      </w:r>
      <w:r w:rsidR="002D582E" w:rsidRPr="003F3DC0">
        <w:rPr>
          <w:rFonts w:ascii="Times New Roman" w:hAnsi="Times New Roman" w:cs="Times New Roman"/>
          <w:sz w:val="24"/>
          <w:szCs w:val="24"/>
          <w:lang w:eastAsia="en-US"/>
        </w:rPr>
        <w:t>variants</w:t>
      </w:r>
      <w:r w:rsidR="00F92BDF" w:rsidRPr="003F3DC0">
        <w:rPr>
          <w:rFonts w:ascii="Times New Roman" w:hAnsi="Times New Roman" w:cs="Times New Roman"/>
          <w:sz w:val="24"/>
          <w:szCs w:val="24"/>
          <w:lang w:eastAsia="en-US"/>
        </w:rPr>
        <w:t xml:space="preserve"> and evolutionary analogs</w:t>
      </w:r>
      <w:bookmarkEnd w:id="1"/>
    </w:p>
    <w:p w14:paraId="27AF18F6" w14:textId="2BAF3F06" w:rsidR="00EA600E" w:rsidRPr="00F734F5" w:rsidRDefault="00EA600E" w:rsidP="00EA600E">
      <w:pPr>
        <w:spacing w:line="276" w:lineRule="auto"/>
        <w:rPr>
          <w:rFonts w:ascii="Times New Roman" w:hAnsi="Times New Roman" w:cs="Times New Roman"/>
          <w:sz w:val="24"/>
          <w:lang w:eastAsia="en-US"/>
        </w:rPr>
      </w:pPr>
      <w:r>
        <w:rPr>
          <w:rFonts w:ascii="Times New Roman" w:hAnsi="Times New Roman" w:cs="Times New Roman"/>
          <w:sz w:val="24"/>
          <w:lang w:eastAsia="en-US"/>
        </w:rPr>
        <w:t xml:space="preserve">The alignment includes sequences of 16 natural </w:t>
      </w:r>
      <w:proofErr w:type="spellStart"/>
      <w:r>
        <w:rPr>
          <w:rFonts w:ascii="Times New Roman" w:hAnsi="Times New Roman" w:cs="Times New Roman"/>
          <w:sz w:val="24"/>
          <w:lang w:eastAsia="en-US"/>
        </w:rPr>
        <w:t>OspC</w:t>
      </w:r>
      <w:proofErr w:type="spellEnd"/>
      <w:r>
        <w:rPr>
          <w:rFonts w:ascii="Times New Roman" w:hAnsi="Times New Roman" w:cs="Times New Roman"/>
          <w:sz w:val="24"/>
          <w:lang w:eastAsia="en-US"/>
        </w:rPr>
        <w:t xml:space="preserve"> variants (“A” through “U”) prevalent in the Northeast US </w:t>
      </w:r>
      <w:r>
        <w:rPr>
          <w:rFonts w:ascii="Times New Roman" w:hAnsi="Times New Roman" w:cs="Times New Roman"/>
          <w:sz w:val="24"/>
          <w:lang w:eastAsia="en-US"/>
        </w:rPr>
        <w:fldChar w:fldCharType="begin"/>
      </w:r>
      <w:r w:rsidR="00926BFE">
        <w:rPr>
          <w:rFonts w:ascii="Times New Roman" w:hAnsi="Times New Roman" w:cs="Times New Roman"/>
          <w:sz w:val="24"/>
          <w:lang w:eastAsia="en-US"/>
        </w:rPr>
        <w:instrText xml:space="preserve"> ADDIN ZOTERO_ITEM CSL_CITATION {"citationID":"pSPhRMYy","properties":{"formattedCitation":"[1, 2]","plainCitation":"[1, 2]","noteIndex":0},"citationItems":[{"id":128,"uris":["http://zotero.org/users/1074785/items/8EPMMTUN"],"uri":["http://zotero.org/users/1074785/items/8EPMMTUN"],"itemData":{"id":128,"type":"article-journal","abstract":"The outer surface protein, OspC, is highly variable in Borrelia burgdorferi sensu stricto, the agent of Lyme disease. We have shown that even within a single population OspC is highly variable. The variation of ospA and ospC in the 40 infected deer ticks collected from a single site on Shelter Island, New York, was determined using PCR-SSCP. There is very strong apparent linkage disequilibrium between ospA and ospC alleles, even though they are located on separate plasmids. Thirteen discernible SSCP mobility classes for ospC were identified and the DNA sequence for each was determined. These sequences, combined with 40 GenBank sequences, allow us to define 19 major ospC groups. Sequences within a major ospC group are, on average, &lt;1% different from each other, while sequences between major ospC groups are, on average, </w:instrText>
      </w:r>
      <w:r w:rsidR="00926BFE">
        <w:rPr>
          <w:rFonts w:ascii="Cambria Math" w:hAnsi="Cambria Math" w:cs="Cambria Math"/>
          <w:sz w:val="24"/>
          <w:lang w:eastAsia="en-US"/>
        </w:rPr>
        <w:instrText>∼</w:instrText>
      </w:r>
      <w:r w:rsidR="00926BFE">
        <w:rPr>
          <w:rFonts w:ascii="Times New Roman" w:hAnsi="Times New Roman" w:cs="Times New Roman"/>
          <w:sz w:val="24"/>
          <w:lang w:eastAsia="en-US"/>
        </w:rPr>
        <w:instrText xml:space="preserve">20% different. The tick sample contains 11 major ospC groups, GenBank contains 16 groups, with 8 groups found in both samples. Thus, the ospC variation within a local population is almost as great as the variation of a similar-sized sample of the entire species. The Ewens-Watterson-Slatkin test of allele frequency showed significant deviation from the neutral expectation, indicating balancing selection for these major ospC groups. The variation represented by major ospC groups needs to be considered if the OspC protein is to be used as a serodiagnostic antigen or a vaccine.","container-title":"Genetics","ISSN":"0016-6731, 1943-2631","issue":"1","journalAbbreviation":"Genetics","language":"en","note":"PMID: 9872945","page":"15-30","source":"www.genetics.org","title":"Genetic Diversity of ospC in a Local Population of Borrelia burgdorferi sensu stricto","volume":"151","author":[{"family":"Wang","given":"Ing-Nang"},{"family":"Dykhuizen","given":"Daniel E."},{"family":"Qiu","given":"Weigang"},{"family":"Dunn","given":"John J."},{"family":"Bosler","given":"Edward M."},{"family":"Luft","given":"Benjamin J."}],"issued":{"date-parts":[["1999",1,1]]}}},{"id":2015,"uris":["http://zotero.org/users/1074785/items/BE7VXBR3"],"uri":["http://zotero.org/users/1074785/items/BE7VXBR3"],"itemData":{"id":2015,"type":"article-journal","abstract":"A mixed infection of a single tick or host by Lyme disease spirochetes is common and a unique challenge for the diagnosis, treatment, and surveillance of Lyme disease. Here, we describe a novel protocol for differentiating Lyme strains on the basis of deep sequencing of the hypervariable outer surface protein C locus (ospC). Improving upon the traditional DNA-DNA hybridization method, the next-generation sequencing-based protocol is high throughput, quantitative, and able to detect new pathogen strains. We applied the method to more than one hundred infected Ixodes scapularis ticks collected from New York State, USA, in 2015 and 2016. An analysis of strain distributions within individual ticks suggests an overabundance of multiple infections by five or more strains, inhibitory interactions among coinfecting strains, and the presence of a new strain closely related to Borreliella bissettiae A supporting bioinformatics pipeline has been developed. The newly designed pair of universal ospC primers target intergenic sequences conserved among all known Lyme pathogens. The protocol could be used for culture-free identification and quantification of Lyme pathogens in wildlife and potentially in clinical specimens.","container-title":"Journal of Clinical Microbiology","DOI":"10.1128/JCM.00940-18","ISSN":"1098-660X","issue":"11","journalAbbreviation":"J. Clin. Microbiol.","language":"eng","note":"PMID: 30158192\nPMCID: PMC6204676","source":"PubMed","title":"Genotyping and Quantifying Lyme Pathogen Strains by Deep Sequencing of the Outer Surface Protein C (ospC) Locus","volume":"56","author":[{"family":"Di","given":"Lia"},{"family":"Wan","given":"Zhenmao"},{"family":"Akther","given":"Saymon"},{"family":"Ying","given":"Chunxiao"},{"family":"Larracuente","given":"Amanda"},{"family":"Li","given":"Li"},{"family":"Di","given":"Chong"},{"family":"Nunez","given":"Roy"},{"family":"Cucura","given":"D. Moses"},{"family":"Goddard","given":"Noel L."},{"family":"Krampis","given":"Konstantino"},{"family":"Qiu","given":"Wei-Gang"}],"issued":{"date-parts":[["2018",11]]}}}],"schema":"https://github.com/citation-style-language/schema/raw/master/csl-citation.json"} </w:instrText>
      </w:r>
      <w:r>
        <w:rPr>
          <w:rFonts w:ascii="Times New Roman" w:hAnsi="Times New Roman" w:cs="Times New Roman"/>
          <w:sz w:val="24"/>
          <w:lang w:eastAsia="en-US"/>
        </w:rPr>
        <w:fldChar w:fldCharType="separate"/>
      </w:r>
      <w:r w:rsidR="00926BFE" w:rsidRPr="00926BFE">
        <w:rPr>
          <w:rFonts w:ascii="Times New Roman" w:hAnsi="Times New Roman" w:cs="Times New Roman"/>
          <w:sz w:val="24"/>
        </w:rPr>
        <w:t>[1, 2]</w:t>
      </w:r>
      <w:r>
        <w:rPr>
          <w:rFonts w:ascii="Times New Roman" w:hAnsi="Times New Roman" w:cs="Times New Roman"/>
          <w:sz w:val="24"/>
          <w:lang w:eastAsia="en-US"/>
        </w:rPr>
        <w:fldChar w:fldCharType="end"/>
      </w:r>
      <w:r>
        <w:rPr>
          <w:rFonts w:ascii="Times New Roman" w:hAnsi="Times New Roman" w:cs="Times New Roman"/>
          <w:sz w:val="24"/>
          <w:lang w:eastAsia="en-US"/>
        </w:rPr>
        <w:t xml:space="preserve"> and the six evolutionary analogs (“Root”, “</w:t>
      </w:r>
      <w:proofErr w:type="spellStart"/>
      <w:r>
        <w:rPr>
          <w:rFonts w:ascii="Times New Roman" w:hAnsi="Times New Roman" w:cs="Times New Roman"/>
          <w:sz w:val="24"/>
          <w:lang w:eastAsia="en-US"/>
        </w:rPr>
        <w:t>Consense</w:t>
      </w:r>
      <w:proofErr w:type="spellEnd"/>
      <w:r>
        <w:rPr>
          <w:rFonts w:ascii="Times New Roman" w:hAnsi="Times New Roman" w:cs="Times New Roman"/>
          <w:sz w:val="24"/>
          <w:lang w:eastAsia="en-US"/>
        </w:rPr>
        <w:t xml:space="preserve">”, and “Centroids”). </w:t>
      </w:r>
      <w:r w:rsidR="000C07A0">
        <w:rPr>
          <w:rFonts w:ascii="Times New Roman" w:hAnsi="Times New Roman" w:cs="Times New Roman"/>
          <w:sz w:val="24"/>
          <w:lang w:eastAsia="en-US"/>
        </w:rPr>
        <w:t xml:space="preserve">The first </w:t>
      </w:r>
      <w:r w:rsidR="000C07A0" w:rsidRPr="00F734F5">
        <w:rPr>
          <w:rFonts w:ascii="Times New Roman" w:hAnsi="Times New Roman" w:cs="Times New Roman"/>
          <w:sz w:val="24"/>
          <w:lang w:eastAsia="en-US"/>
        </w:rPr>
        <w:t xml:space="preserve">18 residues </w:t>
      </w:r>
      <w:r w:rsidR="000C07A0">
        <w:rPr>
          <w:rFonts w:ascii="Times New Roman" w:hAnsi="Times New Roman" w:cs="Times New Roman"/>
          <w:sz w:val="24"/>
          <w:lang w:eastAsia="en-US"/>
        </w:rPr>
        <w:t>at the N-terminus were</w:t>
      </w:r>
      <w:r w:rsidR="00F92BDF" w:rsidRPr="00F734F5">
        <w:rPr>
          <w:rFonts w:ascii="Times New Roman" w:hAnsi="Times New Roman" w:cs="Times New Roman"/>
          <w:sz w:val="24"/>
          <w:lang w:eastAsia="en-US"/>
        </w:rPr>
        <w:t xml:space="preserve"> removed </w:t>
      </w:r>
      <w:r w:rsidR="00F734F5">
        <w:rPr>
          <w:rFonts w:ascii="Times New Roman" w:hAnsi="Times New Roman" w:cs="Times New Roman"/>
          <w:sz w:val="24"/>
          <w:lang w:eastAsia="en-US"/>
        </w:rPr>
        <w:t xml:space="preserve">from each </w:t>
      </w:r>
      <w:r w:rsidR="00AE5AB8">
        <w:rPr>
          <w:rFonts w:ascii="Times New Roman" w:hAnsi="Times New Roman" w:cs="Times New Roman"/>
          <w:sz w:val="24"/>
          <w:lang w:eastAsia="en-US"/>
        </w:rPr>
        <w:t xml:space="preserve">recombinant protein </w:t>
      </w:r>
      <w:r w:rsidR="00F734F5">
        <w:rPr>
          <w:rFonts w:ascii="Times New Roman" w:hAnsi="Times New Roman" w:cs="Times New Roman"/>
          <w:sz w:val="24"/>
          <w:lang w:eastAsia="en-US"/>
        </w:rPr>
        <w:t xml:space="preserve">construct. The constructs also </w:t>
      </w:r>
      <w:r w:rsidR="00F92BDF" w:rsidRPr="00F734F5">
        <w:rPr>
          <w:rFonts w:ascii="Times New Roman" w:hAnsi="Times New Roman" w:cs="Times New Roman"/>
          <w:sz w:val="24"/>
          <w:lang w:eastAsia="en-US"/>
        </w:rPr>
        <w:t>containe</w:t>
      </w:r>
      <w:r w:rsidR="006945E3" w:rsidRPr="00F734F5">
        <w:rPr>
          <w:rFonts w:ascii="Times New Roman" w:hAnsi="Times New Roman" w:cs="Times New Roman"/>
          <w:sz w:val="24"/>
          <w:lang w:eastAsia="en-US"/>
        </w:rPr>
        <w:t>d a</w:t>
      </w:r>
      <w:r w:rsidR="00F734F5">
        <w:rPr>
          <w:rFonts w:ascii="Times New Roman" w:hAnsi="Times New Roman" w:cs="Times New Roman"/>
          <w:sz w:val="24"/>
          <w:lang w:eastAsia="en-US"/>
        </w:rPr>
        <w:t xml:space="preserve"> 10X histidine tag </w:t>
      </w:r>
      <w:r w:rsidR="00F92BDF" w:rsidRPr="00F734F5">
        <w:rPr>
          <w:rFonts w:ascii="Times New Roman" w:hAnsi="Times New Roman" w:cs="Times New Roman"/>
          <w:sz w:val="24"/>
          <w:lang w:eastAsia="en-US"/>
        </w:rPr>
        <w:t>at the N-terminus</w:t>
      </w:r>
      <w:r w:rsidR="00F734F5">
        <w:rPr>
          <w:rFonts w:ascii="Times New Roman" w:hAnsi="Times New Roman" w:cs="Times New Roman"/>
          <w:sz w:val="24"/>
          <w:lang w:eastAsia="en-US"/>
        </w:rPr>
        <w:t xml:space="preserve"> (not shown</w:t>
      </w:r>
      <w:r w:rsidR="00F734F5" w:rsidRPr="00F734F5">
        <w:rPr>
          <w:rFonts w:ascii="Times New Roman" w:hAnsi="Times New Roman" w:cs="Times New Roman"/>
          <w:sz w:val="24"/>
          <w:lang w:eastAsia="en-US"/>
        </w:rPr>
        <w:t>)</w:t>
      </w:r>
      <w:r>
        <w:rPr>
          <w:rFonts w:ascii="Times New Roman" w:hAnsi="Times New Roman" w:cs="Times New Roman"/>
          <w:sz w:val="24"/>
          <w:lang w:eastAsia="en-US"/>
        </w:rPr>
        <w:t xml:space="preserve">. </w:t>
      </w:r>
    </w:p>
    <w:p w14:paraId="4B638A57" w14:textId="212CCF74"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L                      CNNSGKDGNASVNS-ADESVKGPNLVEISKKITDSNAVVIAVKEVETLLVSIDELA-KAI</w:t>
      </w:r>
    </w:p>
    <w:p w14:paraId="44BF0632"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N                      CNNSGKDGNASTNS-ADESVKGPNLTEISKKITESNAVVLAVKEVAALLSSIDELA-KAI</w:t>
      </w:r>
    </w:p>
    <w:p w14:paraId="6F5D76CA"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E                      CNNSGKDGNASANS-ADESVKGPNLTEISKKITESNAVVLAVKEVETLLASIDELATKAI</w:t>
      </w:r>
    </w:p>
    <w:p w14:paraId="6FA32049"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G                      CNNSGKDGNASTNS-ADESVKGPNLAEISKKITESNAVVLAVKEVAALLSSIDELA-KAI</w:t>
      </w:r>
    </w:p>
    <w:p w14:paraId="601A88ED"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B                      CNNSGKDGNTSANS-ADESVKGPNLTEISKKITDSNAVLLAVKEVEALLSSIDELA-KAI</w:t>
      </w:r>
    </w:p>
    <w:p w14:paraId="7503E867"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U                      CNNSGKDGNASANS-ADESVKGPNLAEISKKITESNAVVLAVKEVEALLASIDEIGSKAI</w:t>
      </w:r>
    </w:p>
    <w:p w14:paraId="31F79E5F"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D                      CNNSGKDGNTSANS-ADESVKGPNLTEISKKITDSNAVLLAVKEVEVLLSSIDELAKKAI</w:t>
      </w:r>
    </w:p>
    <w:p w14:paraId="03836C2C"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H                      CNNSGKDGNASANS-ADESVKGPNLTEISKKITESNAVVLAVKEVETLLASINQLA-KAI</w:t>
      </w:r>
    </w:p>
    <w:p w14:paraId="63D9764D"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J                      CNNSGKDGNTSANS-ADESVKGPNLTEISKKITESNAVVLAVKEIETLLASIDELATKAI</w:t>
      </w:r>
    </w:p>
    <w:p w14:paraId="289C4928"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I                      CNNSGKDGNTSANS-ADESVKGPNLTEISKKITESNAVVLAVKEVETLLTSIDELA-KAI</w:t>
      </w:r>
    </w:p>
    <w:p w14:paraId="0EAF4D90"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A                      CNNSGKDGNTSANS-ADESVKGPNLTEISKKITDSNAVLLAVKEVEALLSSIDEIAAKAI</w:t>
      </w:r>
    </w:p>
    <w:p w14:paraId="763F5278"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K                      CNNSGKDGNTSANS-ADESVKGPNLTEISKKITESNAVVLAVKEIETLLASIDELATKAI</w:t>
      </w:r>
    </w:p>
    <w:p w14:paraId="764BB888"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                      CNNSGKDGNASANS-ADESVKGPNLTEISKKITESNAVVLAVKEVETLLASIDELA-KAI</w:t>
      </w:r>
    </w:p>
    <w:p w14:paraId="51F32BD2"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M                      CNNSGKDGNTSANS-ADESVKGPNLTEISKKITESNAVVLAVKEVETLLASIDEVAKKAI</w:t>
      </w:r>
    </w:p>
    <w:p w14:paraId="78E4FF36"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T                      CNNSGKDGNASVNS-ADESVKGPNLTEISKKITESNAVVLAVKEVETLLASIDELANKAI</w:t>
      </w:r>
    </w:p>
    <w:p w14:paraId="041FB85A"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F                      CNNSGKDGNTSANS-ADESVKGPNLTEISKKITESNAVVLAVKEIETLLSSIDELATKAI</w:t>
      </w:r>
    </w:p>
    <w:p w14:paraId="4FF00061"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Root                   CNNSGKDGNTSANS-ADESVKGPNLTEISKKITESNAVVLAVKEVETLLASIDELATKAI</w:t>
      </w:r>
    </w:p>
    <w:p w14:paraId="454B5F1B"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Centroid_2             CNNSGKDGNASANS-ADESVKGPNLTEISKKITESNAVVLAVKEVEALLASIDELA-KAI</w:t>
      </w:r>
    </w:p>
    <w:p w14:paraId="778C6ECA"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Centroid_1             CNNSGKDGNASTNS-ADESVKGPNLTEISKKITESNAVVLAVKEVETLLSSIDELT-KAI</w:t>
      </w:r>
    </w:p>
    <w:p w14:paraId="61832F5F"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Centroid_4             CNNSGKDGNASTNS-ADESVKGPNLTEISKKITESNAVVLAVKEVETLLASIDELA-KAI</w:t>
      </w:r>
    </w:p>
    <w:p w14:paraId="00BD3040"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Centroid_3             CNNSGKDGNASANS-ADESVKGPNLTEISKKITESNAVVLAVKEVETLLSSIDELA-KAI</w:t>
      </w:r>
    </w:p>
    <w:p w14:paraId="74F0A777"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Consensus              CNNSGKDGNASANS-ADESVKGPNLTEISKKITESNAVVLAVKEVETLLASIDELATKAI</w:t>
      </w:r>
    </w:p>
    <w:p w14:paraId="4F55847B" w14:textId="77777777" w:rsidR="000E5FCA" w:rsidRPr="000E5FCA"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 xml:space="preserve">                       *********:*.** **********.*******:****::****: .** **:::  ***</w:t>
      </w:r>
    </w:p>
    <w:p w14:paraId="02313915" w14:textId="77777777" w:rsidR="000E5FCA" w:rsidRPr="000E5FCA" w:rsidRDefault="000E5FCA" w:rsidP="000E5FCA">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p>
    <w:p w14:paraId="35677DC5" w14:textId="77777777" w:rsidR="000E5FCA" w:rsidRPr="000E5FCA" w:rsidRDefault="000E5FCA" w:rsidP="000E5FCA">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p>
    <w:p w14:paraId="5E50CFAD"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L                      GKKIEAGGTLGSDGAHNGSLLAGAYKIATEITAN---LSKLKASEDLKEKITKAKECSEK</w:t>
      </w:r>
    </w:p>
    <w:p w14:paraId="5D3BF9E9"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N                      GKKINNN-GLDDVQNFNASLLAGAHTISKLVTEK---LSKLKNSEGLKEKIEDAKKCSDD</w:t>
      </w:r>
    </w:p>
    <w:p w14:paraId="60EF4638"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E                      GKKIGNN-GLEANQSKNTSLLSGAYAISDLIAEK---LNVLKN-EELKEKIDTAKQCSTE</w:t>
      </w:r>
    </w:p>
    <w:p w14:paraId="5665C5BB"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G                      GKKIEQN-GLGADANHNTSLLAGAHEISTLIKQK---LDGLKN-EGLNKEIEAAKKCSAA</w:t>
      </w:r>
    </w:p>
    <w:p w14:paraId="195F8CA6"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B                      GKKIKNDGSLDNEANRNESLLAGAYTISTLITQK---LSKLNGSEGLKEKIAAAKKCSEE</w:t>
      </w:r>
    </w:p>
    <w:p w14:paraId="01A37D7F"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U                      GKRIQAN-GLQDLQGQNGSLLAGAYAISNLITQKINVLNGLKNSEELKEKINEAKGCSEK</w:t>
      </w:r>
    </w:p>
    <w:p w14:paraId="781225A9"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D                      GKKIDQNNALGTLDNHNGSLLAGAYAISALITEK---LSSIKDSGELKAEIEKAKKCSES</w:t>
      </w:r>
    </w:p>
    <w:p w14:paraId="6B3BAAE5"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H                      GKKIDQNGTLGDDGGQNGSLLAGAYAISTVIIEK---LSTLKNVEELKEKITKAKDCSEK</w:t>
      </w:r>
    </w:p>
    <w:p w14:paraId="6B180B26"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J                      GKKIDNNAGLGAEVGQNGSLLAGAYAISTVIIEK---LSTLKNVEELKEKITKAKDCSEK</w:t>
      </w:r>
    </w:p>
    <w:p w14:paraId="1470A9AB"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I                      GKKIKNDVSLDNEADHNGSLISGAYLISTLITKK---ISAIKDSGELKAEIEKAKKCSEE</w:t>
      </w:r>
    </w:p>
    <w:p w14:paraId="4129B826"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A                      GKKIHQNNGLDTENNHNGSLLAGAYAISTLIKQK---LDGLKN-EGLKEKIDAAKKCSET</w:t>
      </w:r>
    </w:p>
    <w:p w14:paraId="788A5807"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K                      GKKIQQNGGLAVEAGHNGTLLAGAYTISKLITQK---LDGLKNSEKLKEKIENAKKCSED</w:t>
      </w:r>
    </w:p>
    <w:p w14:paraId="6E5FF6A8"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                      GKKIKNDVSLDNEADNNGSLIAGAYTISTLITQK---LSKLNGSEGLKEKIAEAKKCSEE</w:t>
      </w:r>
    </w:p>
    <w:p w14:paraId="72867D72"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M                      GNLIAQN-GLNAGANQNGSLLAGAYVISTLIAEK---LDGLKNSEELKEKIEDAKKCNKA</w:t>
      </w:r>
    </w:p>
    <w:p w14:paraId="2C876657"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T                      GQKIDQNNGLSVDAGHNGPLLAGAYAISALITEK---LNGLTISEELKEKIEKAKKCSTG</w:t>
      </w:r>
    </w:p>
    <w:p w14:paraId="616DEF0C"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F                      GQKIDAN-GLGVQANQNGSLLAGAYAISTLITQK---LSAL-NSEDLKEKVAKVKKCSED</w:t>
      </w:r>
    </w:p>
    <w:p w14:paraId="51787839"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Root                   GKKIDQNNGLGADANHNGSLLAGAYAISTLITEKINVLNGLKNSEELKEKIEKAKKCSED</w:t>
      </w:r>
    </w:p>
    <w:p w14:paraId="15A90CE2"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Centroid_2             GKKIENN-GLDAVANHNGSLLAGAYTISTLITEKINVLSKLKN-EELKEKIETAKKCSEA</w:t>
      </w:r>
    </w:p>
    <w:p w14:paraId="115FFC57"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Centroid_1             GKKIEQNVGLGADQNHNGSLLAGAYAISTLITQK---LSKLKNSEELKEKIEAAKKCSEE</w:t>
      </w:r>
    </w:p>
    <w:p w14:paraId="2A605EF6"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Centroid_4             GKKIENNGGLDSDANHNGSLLAGAYAISTLITQK--VLSKLKNSEGLKEKIEKAKKCSEK</w:t>
      </w:r>
    </w:p>
    <w:p w14:paraId="4E27D689"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Centroid_3             GKKIENNGGLGSDANHNGSLLAGAYAISTLITEK--VLSKLKNSEELKEKIEKAKKCSEA</w:t>
      </w:r>
    </w:p>
    <w:p w14:paraId="695E376F"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Consensus              GKKIDQNGGLGAEANHNGSLLAGAYAISTLITEK---LSGLKNSEELKEKIEKAKKCSEE</w:t>
      </w:r>
    </w:p>
    <w:p w14:paraId="5E818C37" w14:textId="77777777" w:rsidR="000E5FCA" w:rsidRPr="000E5FCA"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 xml:space="preserve">                       *: *  .  *      * .*::**: *:  :  :   :. :     *: ::  .* *.</w:t>
      </w:r>
    </w:p>
    <w:p w14:paraId="2AED1397" w14:textId="77777777" w:rsidR="000E5FCA" w:rsidRPr="000E5FCA" w:rsidRDefault="000E5FCA" w:rsidP="000E5FCA">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p>
    <w:p w14:paraId="64155A20" w14:textId="77777777" w:rsidR="000E5FCA" w:rsidRPr="000E5FCA" w:rsidRDefault="000E5FCA" w:rsidP="000E5FCA">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p>
    <w:p w14:paraId="222F6866" w14:textId="77777777" w:rsidR="000E5FCA" w:rsidRPr="000E5FCA" w:rsidRDefault="000E5FCA" w:rsidP="000E5FCA">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p>
    <w:p w14:paraId="0F858F9A" w14:textId="77777777" w:rsidR="000E5FCA" w:rsidRPr="000E5FCA" w:rsidRDefault="000E5FCA" w:rsidP="000E5FCA">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p>
    <w:p w14:paraId="11E2B6C1" w14:textId="77777777" w:rsidR="000E5FCA" w:rsidRPr="000E5FCA" w:rsidRDefault="000E5FCA" w:rsidP="000E5FCA">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p>
    <w:p w14:paraId="4189B93E"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lastRenderedPageBreak/>
        <w:t>L                      FTDKLKSENVALGKQD--ASDDDAKKAILKTHND-ITKGAKELKELSESVETLLKAAKEM</w:t>
      </w:r>
    </w:p>
    <w:p w14:paraId="5B946307"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N                      FTKKLQSSHAQLGVAGGATTDEEAKKAILRTNAI-KDKGADELEKLFKSVESLAKAAQDA</w:t>
      </w:r>
    </w:p>
    <w:p w14:paraId="66A7E5C6"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E                      FTNKLKSEHAVLGLDN--LTDDNAQRAILKKHAN-KDKGAAELEKLFKAVENLSKAAQDT</w:t>
      </w:r>
    </w:p>
    <w:p w14:paraId="5226BBCA"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G                      FTKKLADSNADLGVAAGNATDDNAKRAILKTHGH-EDKGGKELKELSEAVKSLLKAAQAA</w:t>
      </w:r>
    </w:p>
    <w:p w14:paraId="32FF0C93"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B                      FSTKLKDNHAQLGIQG--VTDENAKKAILKANAAGKDKGVEELEKLSGSLESLSKAAKEM</w:t>
      </w:r>
    </w:p>
    <w:p w14:paraId="7D923538"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U                      FTKKLSESHADIGIQA--ATDANAKDAILKTNPT-KTKGAEELDKLFKAVENLSKAAKEM</w:t>
      </w:r>
    </w:p>
    <w:p w14:paraId="6D10B308"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D                      FTKKLSDNQAELGIEN--ATDDNAKKAILKTHNA-KDKGAEELVKLSESVAGLLKAAQAI</w:t>
      </w:r>
    </w:p>
    <w:p w14:paraId="34B12654"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H                      FAGKLKNEHASLGKKD--ATDDDAKKAILKTHGN-TDKGAKELKDLSDSVESLVKAAKEM</w:t>
      </w:r>
    </w:p>
    <w:p w14:paraId="0B183810"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J                      FTKKLKDSHAELGKKD--ASDDDAKKAILKTNQA-NDKGAKELKELFEAVESLSKAAKEM</w:t>
      </w:r>
    </w:p>
    <w:p w14:paraId="3B2B8598"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I                      FTAKLKGEHTDLGKEG--VTDDNAKKAILKTNND-KTKGADELEKLFESVKNLSKAAKEM</w:t>
      </w:r>
    </w:p>
    <w:p w14:paraId="0FB0F283"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A                      FTNKLKEKHTDLGKEG--VTDADAKEAILKTNGT-KTKGAEELGKLFESVEVLSKAAKEM</w:t>
      </w:r>
    </w:p>
    <w:p w14:paraId="12543A59"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K                      FTKKLEGEHAQLGIEN--VTDENAKKAILITDAA-KDKGAAELEKLFKAVENLAKAAKEM</w:t>
      </w:r>
    </w:p>
    <w:p w14:paraId="444F28FF"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                      FTKKLKEKHTDLGKKD--ATDVHAKEAILKTNGT-KDKGAAELEKLFESVENLAKAAKEM</w:t>
      </w:r>
    </w:p>
    <w:p w14:paraId="2BE48F1C"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M                      FTDKLKSSHAELGIANGAATDANAKAAILKTNGT-KDKGAQELEKLFESVKNLSKAAQET</w:t>
      </w:r>
    </w:p>
    <w:p w14:paraId="7A530228"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T                      FTNKLKSGHAELGPVGGNATDENAKQAILKTHGN-VTKGAKELKDLSESVEALAKAAQAM</w:t>
      </w:r>
    </w:p>
    <w:p w14:paraId="5D86A254"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F                      FTNKLKNGNAQLGLAA--ATDDNAKAAILKTNGT-NDKGAKELKDLSDSVESLVKAAQVM</w:t>
      </w:r>
    </w:p>
    <w:p w14:paraId="110E5CA4"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Root                   FTKKLKNSHAELGIAGGNATDDNAKKAILKTHGTGKDKGAKELKDLSESVESLVKAAQAM</w:t>
      </w:r>
    </w:p>
    <w:p w14:paraId="6F04B72C"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Centroid_2             FTKKLKSEHADLGIAQN-ATDDNAKKAILKTHNT-KDKGAKELKKLSESVENLLKAAQEM</w:t>
      </w:r>
    </w:p>
    <w:p w14:paraId="22F40AA6"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Centroid_1             FTKKLKSEHADLGIAG--ATDDNAKKAILKTHAN-KDKGAKELKKLFESVESLSKAAKEM</w:t>
      </w:r>
    </w:p>
    <w:p w14:paraId="074938EE"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Centroid_4             FTKKLKSEHADLGKAGN-ATDDNAKKAILKTHGAGKDKGADELEKLSEAVENLSKAAQEM</w:t>
      </w:r>
    </w:p>
    <w:p w14:paraId="1F19C5E6"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Centroid_3             FTKKLKSSHAQLGPAAGNATDDNAKKAILKTHGDGKDKGAKELEKLFEAVESLSKAAKEM</w:t>
      </w:r>
    </w:p>
    <w:p w14:paraId="3AC9CE50"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Consensus              FTKKLKSEHADLGKAGG-ATDDNAKKAILKTNGT-KDKGAKELEKLFESVENLSKAAKEM</w:t>
      </w:r>
    </w:p>
    <w:p w14:paraId="6AFCB105" w14:textId="77777777" w:rsidR="000E5FCA"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 xml:space="preserve">                       *: **   :. :*      :* .*: ***  .     **  ** .*  ::  * ***:</w:t>
      </w:r>
    </w:p>
    <w:p w14:paraId="14D96BF1" w14:textId="77777777" w:rsidR="00EA600E" w:rsidRDefault="00EA600E"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p>
    <w:p w14:paraId="740EB292" w14:textId="77777777" w:rsidR="00EA600E" w:rsidRDefault="00EA600E"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p>
    <w:p w14:paraId="7B200479" w14:textId="77777777" w:rsid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p>
    <w:p w14:paraId="1658994F"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L                      LANSVKELTSPVVAESPKKP</w:t>
      </w:r>
    </w:p>
    <w:p w14:paraId="5FFE2F35"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N                      LANSVNELTGPVVAETPKKP</w:t>
      </w:r>
    </w:p>
    <w:p w14:paraId="3565F758"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E                      LKNAVKELTSPIVAESPKKP</w:t>
      </w:r>
    </w:p>
    <w:p w14:paraId="23CEC4CF"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G                      LANSVQELTSPVVAETPKKP</w:t>
      </w:r>
    </w:p>
    <w:p w14:paraId="4E610ADF"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B                      LANSVKELTSPVVVESPKKP</w:t>
      </w:r>
    </w:p>
    <w:p w14:paraId="7BEAE666"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U                      LANSVKELTSPVVAESPKKP</w:t>
      </w:r>
    </w:p>
    <w:p w14:paraId="7D95CBA4"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D                      LANSVKELTSPVVAESPKKP</w:t>
      </w:r>
    </w:p>
    <w:p w14:paraId="76B244B1"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H                      LTNSVKELTSPVVAESPKKP</w:t>
      </w:r>
    </w:p>
    <w:p w14:paraId="30022CB8"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J                      LNKSVKELTSPIVAESPKNP</w:t>
      </w:r>
    </w:p>
    <w:p w14:paraId="5E7A5068"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I                      LTNSVKELTSPVVAESPKKP</w:t>
      </w:r>
    </w:p>
    <w:p w14:paraId="156B7D27"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A                      LANSVKELTSPVVAESPKKP</w:t>
      </w:r>
    </w:p>
    <w:p w14:paraId="57ACECB3"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K                      LANSVKELTSPIVAESPKNP</w:t>
      </w:r>
    </w:p>
    <w:p w14:paraId="20017D53"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                      LSNSVKELTSPVVAESPKNP</w:t>
      </w:r>
    </w:p>
    <w:p w14:paraId="74319B03"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M                      LNNSVKELTSPVVAENPKKP</w:t>
      </w:r>
    </w:p>
    <w:p w14:paraId="2E14B555"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T                      LTNSVKELTSPVVAETPKKP</w:t>
      </w:r>
    </w:p>
    <w:p w14:paraId="6B7D3F70"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F                      LTNSVKELTSPVVAESPKKP</w:t>
      </w:r>
    </w:p>
    <w:p w14:paraId="3EF7A96B"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Root                   LTNSVKELTSPVVAESPKKP</w:t>
      </w:r>
    </w:p>
    <w:p w14:paraId="3E2B3FEB"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Centroid_2             LANSVKELTSPVVAESPKKP</w:t>
      </w:r>
    </w:p>
    <w:p w14:paraId="1C3FF03E"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Centroid_1             LANSVKELTSPVVAESPKKP</w:t>
      </w:r>
    </w:p>
    <w:p w14:paraId="5BF03424"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Centroid_4             LANSVKELTSPVVAESPKKP</w:t>
      </w:r>
    </w:p>
    <w:p w14:paraId="290D3D12"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Centroid_3             LANSVKELTSPVVAESPKKP</w:t>
      </w:r>
    </w:p>
    <w:p w14:paraId="7BEC95E8" w14:textId="77777777" w:rsidR="00F92BDF" w:rsidRP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Consensus              LANSVKELTSPVVAESPKKP</w:t>
      </w:r>
    </w:p>
    <w:p w14:paraId="3E3FD23A" w14:textId="77777777" w:rsidR="00F92BDF" w:rsidRDefault="00F92BDF" w:rsidP="00F92BDF">
      <w:pPr>
        <w:pBdr>
          <w:top w:val="nil"/>
          <w:left w:val="nil"/>
          <w:bottom w:val="nil"/>
          <w:right w:val="nil"/>
          <w:between w:val="nil"/>
          <w:bar w:val="nil"/>
        </w:pBdr>
        <w:spacing w:after="0" w:line="240" w:lineRule="auto"/>
        <w:rPr>
          <w:rFonts w:ascii="Courier New" w:eastAsia="Arial Unicode MS" w:hAnsi="Courier New" w:cs="Courier New"/>
          <w:sz w:val="18"/>
          <w:szCs w:val="18"/>
          <w:bdr w:val="nil"/>
          <w:lang w:eastAsia="en-US"/>
        </w:rPr>
      </w:pPr>
      <w:r w:rsidRPr="00F92BDF">
        <w:rPr>
          <w:rFonts w:ascii="Courier New" w:eastAsia="Arial Unicode MS" w:hAnsi="Courier New" w:cs="Courier New"/>
          <w:sz w:val="18"/>
          <w:szCs w:val="18"/>
          <w:bdr w:val="nil"/>
          <w:lang w:eastAsia="en-US"/>
        </w:rPr>
        <w:t xml:space="preserve">                       * ::*:***.*:*.*.**:*</w:t>
      </w:r>
    </w:p>
    <w:p w14:paraId="3170D91B" w14:textId="50043028" w:rsidR="00BD2155" w:rsidRDefault="00F92BDF">
      <w:pPr>
        <w:rPr>
          <w:bdr w:val="nil"/>
          <w:lang w:eastAsia="en-US"/>
        </w:rPr>
      </w:pPr>
      <w:r>
        <w:rPr>
          <w:bdr w:val="nil"/>
          <w:lang w:eastAsia="en-US"/>
        </w:rPr>
        <w:br w:type="page"/>
      </w:r>
    </w:p>
    <w:p w14:paraId="1D2C91A3" w14:textId="2AD5DC5A" w:rsidR="00BD2155" w:rsidRPr="00C07C01" w:rsidRDefault="00BD2155" w:rsidP="00BD2155">
      <w:pPr>
        <w:keepNext/>
        <w:keepLines/>
        <w:spacing w:before="240" w:after="120"/>
        <w:outlineLvl w:val="0"/>
        <w:rPr>
          <w:rFonts w:ascii="Times New Roman" w:eastAsiaTheme="majorEastAsia" w:hAnsi="Times New Roman" w:cs="Times New Roman"/>
          <w:bCs/>
          <w:color w:val="2C6EAB" w:themeColor="accent1" w:themeShade="B5"/>
          <w:sz w:val="24"/>
          <w:szCs w:val="24"/>
          <w:u w:color="4F81BD"/>
          <w:bdr w:val="nil"/>
          <w:lang w:eastAsia="en-US"/>
        </w:rPr>
      </w:pPr>
      <w:bookmarkStart w:id="2" w:name="_Toc79146100"/>
      <w:r w:rsidRPr="00C07C01">
        <w:rPr>
          <w:rFonts w:ascii="Times New Roman" w:eastAsiaTheme="majorEastAsia" w:hAnsi="Times New Roman" w:cs="Times New Roman"/>
          <w:bCs/>
          <w:color w:val="2C6EAB" w:themeColor="accent1" w:themeShade="B5"/>
          <w:sz w:val="24"/>
          <w:szCs w:val="24"/>
          <w:u w:color="4F81BD"/>
          <w:bdr w:val="nil"/>
          <w:lang w:eastAsia="en-US"/>
        </w:rPr>
        <w:lastRenderedPageBreak/>
        <w:t>Text S2</w:t>
      </w:r>
      <w:r w:rsidR="00AA3774" w:rsidRPr="00C07C01">
        <w:rPr>
          <w:rFonts w:ascii="Times New Roman" w:eastAsiaTheme="majorEastAsia" w:hAnsi="Times New Roman" w:cs="Times New Roman"/>
          <w:bCs/>
          <w:color w:val="2C6EAB" w:themeColor="accent1" w:themeShade="B5"/>
          <w:sz w:val="24"/>
          <w:szCs w:val="24"/>
          <w:u w:color="4F81BD"/>
          <w:bdr w:val="nil"/>
          <w:lang w:eastAsia="en-US"/>
        </w:rPr>
        <w:t>.</w:t>
      </w:r>
      <w:r w:rsidRPr="00C07C01">
        <w:rPr>
          <w:rFonts w:ascii="Times New Roman" w:eastAsiaTheme="majorEastAsia" w:hAnsi="Times New Roman" w:cs="Times New Roman"/>
          <w:bCs/>
          <w:color w:val="2C6EAB" w:themeColor="accent1" w:themeShade="B5"/>
          <w:sz w:val="24"/>
          <w:szCs w:val="24"/>
          <w:u w:color="4F81BD"/>
          <w:bdr w:val="nil"/>
          <w:lang w:eastAsia="en-US"/>
        </w:rPr>
        <w:t xml:space="preserve"> R Markdown. Simulation of maximal antigen divergence and evolutionary analogs using genetic algorithms</w:t>
      </w:r>
      <w:bookmarkEnd w:id="2"/>
    </w:p>
    <w:p w14:paraId="1F7E3A77" w14:textId="77777777" w:rsidR="009D6A2D" w:rsidRPr="00C07C01" w:rsidRDefault="009D6A2D" w:rsidP="009D6A2D">
      <w:pPr>
        <w:keepNext/>
        <w:keepLines/>
        <w:spacing w:before="200" w:after="0" w:line="240" w:lineRule="auto"/>
        <w:outlineLvl w:val="1"/>
        <w:rPr>
          <w:rFonts w:ascii="Calibri" w:eastAsia="SimSun" w:hAnsi="Calibri" w:cs="Times New Roman"/>
          <w:bCs/>
          <w:color w:val="4F81BD"/>
          <w:sz w:val="32"/>
          <w:szCs w:val="32"/>
          <w:lang w:eastAsia="en-US"/>
        </w:rPr>
      </w:pPr>
      <w:bookmarkStart w:id="3" w:name="X1ca283f6614207189251175f7d4acae27cb0cf7"/>
      <w:bookmarkStart w:id="4" w:name="_Toc79146101"/>
      <w:r w:rsidRPr="00C07C01">
        <w:rPr>
          <w:rFonts w:ascii="Calibri" w:eastAsia="SimSun" w:hAnsi="Calibri" w:cs="Times New Roman"/>
          <w:bCs/>
          <w:color w:val="4F81BD"/>
          <w:sz w:val="32"/>
          <w:szCs w:val="32"/>
          <w:lang w:eastAsia="en-US"/>
        </w:rPr>
        <w:t>Part 1. Maximize separation with and without crossing-over</w:t>
      </w:r>
      <w:bookmarkEnd w:id="3"/>
      <w:bookmarkEnd w:id="4"/>
    </w:p>
    <w:p w14:paraId="489599E2" w14:textId="77777777" w:rsidR="009D6A2D" w:rsidRPr="009D6A2D" w:rsidRDefault="009D6A2D" w:rsidP="009D6A2D">
      <w:pPr>
        <w:spacing w:before="180" w:after="180" w:line="240" w:lineRule="auto"/>
        <w:rPr>
          <w:rFonts w:ascii="Cambria" w:eastAsia="Cambria" w:hAnsi="Cambria" w:cs="Times New Roman"/>
          <w:sz w:val="24"/>
          <w:szCs w:val="24"/>
          <w:lang w:eastAsia="en-US"/>
        </w:rPr>
      </w:pPr>
      <w:r w:rsidRPr="009D6A2D">
        <w:rPr>
          <w:rFonts w:ascii="Cambria" w:eastAsia="Cambria" w:hAnsi="Cambria" w:cs="Times New Roman"/>
          <w:sz w:val="24"/>
          <w:szCs w:val="24"/>
          <w:lang w:eastAsia="en-US"/>
        </w:rPr>
        <w:t>Generate maximally divergent 20-bits long binary sequences using genetic algorithms:</w:t>
      </w:r>
    </w:p>
    <w:p w14:paraId="2E3D44DA" w14:textId="77777777" w:rsidR="009D6A2D" w:rsidRPr="009D6A2D" w:rsidRDefault="009D6A2D" w:rsidP="009D6A2D">
      <w:pPr>
        <w:shd w:val="clear" w:color="auto" w:fill="F8F8F8"/>
        <w:wordWrap w:val="0"/>
        <w:spacing w:after="200" w:line="240" w:lineRule="auto"/>
        <w:rPr>
          <w:rFonts w:ascii="Consolas" w:eastAsia="Cambria" w:hAnsi="Consolas" w:cs="Times New Roman"/>
          <w:szCs w:val="24"/>
          <w:lang w:eastAsia="en-US"/>
        </w:rPr>
      </w:pPr>
      <w:proofErr w:type="gramStart"/>
      <w:r w:rsidRPr="009D6A2D">
        <w:rPr>
          <w:rFonts w:ascii="Consolas" w:eastAsia="Cambria" w:hAnsi="Consolas" w:cs="Times New Roman"/>
          <w:b/>
          <w:color w:val="204A87"/>
          <w:szCs w:val="24"/>
          <w:shd w:val="clear" w:color="auto" w:fill="F8F8F8"/>
          <w:lang w:eastAsia="en-US"/>
        </w:rPr>
        <w:t>library</w:t>
      </w:r>
      <w:r w:rsidRPr="009D6A2D">
        <w:rPr>
          <w:rFonts w:ascii="Consolas" w:eastAsia="Cambria" w:hAnsi="Consolas" w:cs="Times New Roman"/>
          <w:szCs w:val="24"/>
          <w:shd w:val="clear" w:color="auto" w:fill="F8F8F8"/>
          <w:lang w:eastAsia="en-US"/>
        </w:rPr>
        <w:t>(</w:t>
      </w:r>
      <w:proofErr w:type="gramEnd"/>
      <w:r w:rsidRPr="009D6A2D">
        <w:rPr>
          <w:rFonts w:ascii="Consolas" w:eastAsia="Cambria" w:hAnsi="Consolas" w:cs="Times New Roman"/>
          <w:szCs w:val="24"/>
          <w:shd w:val="clear" w:color="auto" w:fill="F8F8F8"/>
          <w:lang w:eastAsia="en-US"/>
        </w:rPr>
        <w:t>GA)</w:t>
      </w:r>
    </w:p>
    <w:p w14:paraId="7F871930" w14:textId="77777777" w:rsidR="009D6A2D" w:rsidRPr="009D6A2D" w:rsidRDefault="009D6A2D" w:rsidP="009D6A2D">
      <w:pPr>
        <w:shd w:val="clear" w:color="auto" w:fill="F8F8F8"/>
        <w:wordWrap w:val="0"/>
        <w:spacing w:after="200" w:line="240" w:lineRule="auto"/>
        <w:rPr>
          <w:rFonts w:ascii="Consolas" w:eastAsia="Cambria" w:hAnsi="Consolas" w:cs="Times New Roman"/>
          <w:szCs w:val="24"/>
          <w:lang w:eastAsia="en-US"/>
        </w:rPr>
      </w:pPr>
      <w:r w:rsidRPr="009D6A2D">
        <w:rPr>
          <w:rFonts w:ascii="Consolas" w:eastAsia="Cambria" w:hAnsi="Consolas" w:cs="Times New Roman"/>
          <w:b/>
          <w:color w:val="204A87"/>
          <w:szCs w:val="24"/>
          <w:shd w:val="clear" w:color="auto" w:fill="F8F8F8"/>
          <w:lang w:eastAsia="en-US"/>
        </w:rPr>
        <w:t>library</w:t>
      </w:r>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stringdist</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szCs w:val="24"/>
          <w:lang w:eastAsia="en-US"/>
        </w:rPr>
        <w:br/>
      </w:r>
      <w:r w:rsidRPr="009D6A2D">
        <w:rPr>
          <w:rFonts w:ascii="Consolas" w:eastAsia="Cambria" w:hAnsi="Consolas" w:cs="Times New Roman"/>
          <w:b/>
          <w:color w:val="204A87"/>
          <w:szCs w:val="24"/>
          <w:shd w:val="clear" w:color="auto" w:fill="F8F8F8"/>
          <w:lang w:eastAsia="en-US"/>
        </w:rPr>
        <w:t>library</w:t>
      </w:r>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tidyverse</w:t>
      </w:r>
      <w:proofErr w:type="spellEnd"/>
      <w:r w:rsidRPr="009D6A2D">
        <w:rPr>
          <w:rFonts w:ascii="Consolas" w:eastAsia="Cambria" w:hAnsi="Consolas" w:cs="Times New Roman"/>
          <w:szCs w:val="24"/>
          <w:shd w:val="clear" w:color="auto" w:fill="F8F8F8"/>
          <w:lang w:eastAsia="en-US"/>
        </w:rPr>
        <w:t>)</w:t>
      </w:r>
    </w:p>
    <w:p w14:paraId="7CDE36E7" w14:textId="77777777" w:rsidR="009D6A2D" w:rsidRPr="009D6A2D" w:rsidRDefault="009D6A2D" w:rsidP="009D6A2D">
      <w:pPr>
        <w:shd w:val="clear" w:color="auto" w:fill="F8F8F8"/>
        <w:wordWrap w:val="0"/>
        <w:spacing w:after="200" w:line="240" w:lineRule="auto"/>
        <w:rPr>
          <w:rFonts w:ascii="Consolas" w:eastAsia="Cambria" w:hAnsi="Consolas" w:cs="Times New Roman"/>
          <w:szCs w:val="24"/>
          <w:lang w:eastAsia="en-US"/>
        </w:rPr>
      </w:pPr>
      <w:r w:rsidRPr="009D6A2D">
        <w:rPr>
          <w:rFonts w:ascii="Consolas" w:eastAsia="Cambria" w:hAnsi="Consolas" w:cs="Times New Roman"/>
          <w:b/>
          <w:color w:val="204A87"/>
          <w:szCs w:val="24"/>
          <w:shd w:val="clear" w:color="auto" w:fill="F8F8F8"/>
          <w:lang w:eastAsia="en-US"/>
        </w:rPr>
        <w:t>library</w:t>
      </w:r>
      <w:r w:rsidRPr="009D6A2D">
        <w:rPr>
          <w:rFonts w:ascii="Consolas" w:eastAsia="Cambria" w:hAnsi="Consolas" w:cs="Times New Roman"/>
          <w:szCs w:val="24"/>
          <w:shd w:val="clear" w:color="auto" w:fill="F8F8F8"/>
          <w:lang w:eastAsia="en-US"/>
        </w:rPr>
        <w:t>(ape)</w:t>
      </w:r>
      <w:r w:rsidRPr="009D6A2D">
        <w:rPr>
          <w:rFonts w:ascii="Consolas" w:eastAsia="Cambria" w:hAnsi="Consolas" w:cs="Times New Roman"/>
          <w:szCs w:val="24"/>
          <w:lang w:eastAsia="en-US"/>
        </w:rPr>
        <w:br/>
      </w:r>
      <w:r w:rsidRPr="009D6A2D">
        <w:rPr>
          <w:rFonts w:ascii="Consolas" w:eastAsia="Cambria" w:hAnsi="Consolas" w:cs="Times New Roman"/>
          <w:szCs w:val="24"/>
          <w:lang w:eastAsia="en-US"/>
        </w:rPr>
        <w:br/>
      </w:r>
      <w:proofErr w:type="spellStart"/>
      <w:r w:rsidRPr="009D6A2D">
        <w:rPr>
          <w:rFonts w:ascii="Consolas" w:eastAsia="Cambria" w:hAnsi="Consolas" w:cs="Times New Roman"/>
          <w:szCs w:val="24"/>
          <w:shd w:val="clear" w:color="auto" w:fill="F8F8F8"/>
          <w:lang w:eastAsia="en-US"/>
        </w:rPr>
        <w:t>len.seq</w:t>
      </w:r>
      <w:proofErr w:type="spellEnd"/>
      <w:r w:rsidRPr="009D6A2D">
        <w:rPr>
          <w:rFonts w:ascii="Consolas" w:eastAsia="Cambria" w:hAnsi="Consolas" w:cs="Times New Roman"/>
          <w:szCs w:val="24"/>
          <w:shd w:val="clear" w:color="auto" w:fill="F8F8F8"/>
          <w:lang w:eastAsia="en-US"/>
        </w:rPr>
        <w:t xml:space="preserve"> &lt;-</w:t>
      </w:r>
      <w:r w:rsidRPr="009D6A2D">
        <w:rPr>
          <w:rFonts w:ascii="Consolas" w:eastAsia="Cambria" w:hAnsi="Consolas" w:cs="Times New Roman"/>
          <w:color w:val="4E9A06"/>
          <w:szCs w:val="24"/>
          <w:shd w:val="clear" w:color="auto" w:fill="F8F8F8"/>
          <w:lang w:eastAsia="en-US"/>
        </w:rPr>
        <w:t xml:space="preserve"> </w:t>
      </w:r>
      <w:r w:rsidRPr="009D6A2D">
        <w:rPr>
          <w:rFonts w:ascii="Consolas" w:eastAsia="Cambria" w:hAnsi="Consolas" w:cs="Times New Roman"/>
          <w:color w:val="0000CF"/>
          <w:szCs w:val="24"/>
          <w:shd w:val="clear" w:color="auto" w:fill="F8F8F8"/>
          <w:lang w:eastAsia="en-US"/>
        </w:rPr>
        <w:t>20</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i/>
          <w:color w:val="8F5902"/>
          <w:szCs w:val="24"/>
          <w:shd w:val="clear" w:color="auto" w:fill="F8F8F8"/>
          <w:lang w:eastAsia="en-US"/>
        </w:rPr>
        <w:t># length of sequences</w:t>
      </w:r>
      <w:r w:rsidRPr="009D6A2D">
        <w:rPr>
          <w:rFonts w:ascii="Consolas" w:eastAsia="Cambria" w:hAnsi="Consolas" w:cs="Times New Roman"/>
          <w:szCs w:val="24"/>
          <w:lang w:eastAsia="en-US"/>
        </w:rPr>
        <w:br/>
      </w:r>
      <w:proofErr w:type="spellStart"/>
      <w:r w:rsidRPr="009D6A2D">
        <w:rPr>
          <w:rFonts w:ascii="Consolas" w:eastAsia="Cambria" w:hAnsi="Consolas" w:cs="Times New Roman"/>
          <w:szCs w:val="24"/>
          <w:shd w:val="clear" w:color="auto" w:fill="F8F8F8"/>
          <w:lang w:eastAsia="en-US"/>
        </w:rPr>
        <w:t>num.alle</w:t>
      </w:r>
      <w:proofErr w:type="spellEnd"/>
      <w:r w:rsidRPr="009D6A2D">
        <w:rPr>
          <w:rFonts w:ascii="Consolas" w:eastAsia="Cambria" w:hAnsi="Consolas" w:cs="Times New Roman"/>
          <w:szCs w:val="24"/>
          <w:shd w:val="clear" w:color="auto" w:fill="F8F8F8"/>
          <w:lang w:eastAsia="en-US"/>
        </w:rPr>
        <w:t xml:space="preserve"> &lt;-</w:t>
      </w:r>
      <w:r w:rsidRPr="009D6A2D">
        <w:rPr>
          <w:rFonts w:ascii="Consolas" w:eastAsia="Cambria" w:hAnsi="Consolas" w:cs="Times New Roman"/>
          <w:color w:val="4E9A06"/>
          <w:szCs w:val="24"/>
          <w:shd w:val="clear" w:color="auto" w:fill="F8F8F8"/>
          <w:lang w:eastAsia="en-US"/>
        </w:rPr>
        <w:t xml:space="preserve"> </w:t>
      </w:r>
      <w:r w:rsidRPr="009D6A2D">
        <w:rPr>
          <w:rFonts w:ascii="Consolas" w:eastAsia="Cambria" w:hAnsi="Consolas" w:cs="Times New Roman"/>
          <w:color w:val="0000CF"/>
          <w:szCs w:val="24"/>
          <w:shd w:val="clear" w:color="auto" w:fill="F8F8F8"/>
          <w:lang w:eastAsia="en-US"/>
        </w:rPr>
        <w:t>10</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i/>
          <w:color w:val="8F5902"/>
          <w:szCs w:val="24"/>
          <w:shd w:val="clear" w:color="auto" w:fill="F8F8F8"/>
          <w:lang w:eastAsia="en-US"/>
        </w:rPr>
        <w:t># number of alleles</w:t>
      </w:r>
      <w:r w:rsidRPr="009D6A2D">
        <w:rPr>
          <w:rFonts w:ascii="Consolas" w:eastAsia="Cambria" w:hAnsi="Consolas" w:cs="Times New Roman"/>
          <w:szCs w:val="24"/>
          <w:lang w:eastAsia="en-US"/>
        </w:rPr>
        <w:br/>
      </w:r>
      <w:proofErr w:type="spellStart"/>
      <w:r w:rsidRPr="009D6A2D">
        <w:rPr>
          <w:rFonts w:ascii="Consolas" w:eastAsia="Cambria" w:hAnsi="Consolas" w:cs="Times New Roman"/>
          <w:szCs w:val="24"/>
          <w:shd w:val="clear" w:color="auto" w:fill="F8F8F8"/>
          <w:lang w:eastAsia="en-US"/>
        </w:rPr>
        <w:t>size.pair</w:t>
      </w:r>
      <w:proofErr w:type="spellEnd"/>
      <w:r w:rsidRPr="009D6A2D">
        <w:rPr>
          <w:rFonts w:ascii="Consolas" w:eastAsia="Cambria" w:hAnsi="Consolas" w:cs="Times New Roman"/>
          <w:szCs w:val="24"/>
          <w:shd w:val="clear" w:color="auto" w:fill="F8F8F8"/>
          <w:lang w:eastAsia="en-US"/>
        </w:rPr>
        <w:t xml:space="preserve"> &lt;-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num.alle</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CE5C00"/>
          <w:szCs w:val="24"/>
          <w:shd w:val="clear" w:color="auto" w:fill="F8F8F8"/>
          <w:lang w:eastAsia="en-US"/>
        </w:rPr>
        <w:t>*</w:t>
      </w:r>
      <w:r w:rsidRPr="009D6A2D">
        <w:rPr>
          <w:rFonts w:ascii="Consolas" w:eastAsia="Cambria" w:hAnsi="Consolas" w:cs="Times New Roman"/>
          <w:color w:val="4E9A06"/>
          <w:szCs w:val="24"/>
          <w:shd w:val="clear" w:color="auto" w:fill="F8F8F8"/>
          <w:lang w:eastAsia="en-US"/>
        </w:rPr>
        <w:t xml:space="preserve"> </w:t>
      </w:r>
      <w:r w:rsidRPr="009D6A2D">
        <w:rPr>
          <w:rFonts w:ascii="Consolas" w:eastAsia="Cambria" w:hAnsi="Consolas" w:cs="Times New Roman"/>
          <w:szCs w:val="24"/>
          <w:shd w:val="clear" w:color="auto" w:fill="F8F8F8"/>
          <w:lang w:eastAsia="en-US"/>
        </w:rPr>
        <w:t>(num.alle</w:t>
      </w:r>
      <w:r w:rsidRPr="009D6A2D">
        <w:rPr>
          <w:rFonts w:ascii="Consolas" w:eastAsia="Cambria" w:hAnsi="Consolas" w:cs="Times New Roman"/>
          <w:color w:val="0000CF"/>
          <w:szCs w:val="24"/>
          <w:shd w:val="clear" w:color="auto" w:fill="F8F8F8"/>
          <w:lang w:eastAsia="en-US"/>
        </w:rPr>
        <w:t>-1</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b/>
          <w:color w:val="CE5C00"/>
          <w:szCs w:val="24"/>
          <w:shd w:val="clear" w:color="auto" w:fill="F8F8F8"/>
          <w:lang w:eastAsia="en-US"/>
        </w:rPr>
        <w:t>/</w:t>
      </w:r>
      <w:r w:rsidRPr="009D6A2D">
        <w:rPr>
          <w:rFonts w:ascii="Consolas" w:eastAsia="Cambria" w:hAnsi="Consolas" w:cs="Times New Roman"/>
          <w:color w:val="0000CF"/>
          <w:szCs w:val="24"/>
          <w:shd w:val="clear" w:color="auto" w:fill="F8F8F8"/>
          <w:lang w:eastAsia="en-US"/>
        </w:rPr>
        <w:t>2</w:t>
      </w:r>
      <w:r w:rsidRPr="009D6A2D">
        <w:rPr>
          <w:rFonts w:ascii="Consolas" w:eastAsia="Cambria" w:hAnsi="Consolas" w:cs="Times New Roman"/>
          <w:szCs w:val="24"/>
          <w:lang w:eastAsia="en-US"/>
        </w:rPr>
        <w:br/>
      </w:r>
      <w:r w:rsidRPr="009D6A2D">
        <w:rPr>
          <w:rFonts w:ascii="Consolas" w:eastAsia="Cambria" w:hAnsi="Consolas" w:cs="Times New Roman"/>
          <w:szCs w:val="24"/>
          <w:lang w:eastAsia="en-US"/>
        </w:rPr>
        <w:br/>
      </w:r>
      <w:r w:rsidRPr="009D6A2D">
        <w:rPr>
          <w:rFonts w:ascii="Consolas" w:eastAsia="Cambria" w:hAnsi="Consolas" w:cs="Times New Roman"/>
          <w:i/>
          <w:color w:val="8F5902"/>
          <w:szCs w:val="24"/>
          <w:shd w:val="clear" w:color="auto" w:fill="F8F8F8"/>
          <w:lang w:eastAsia="en-US"/>
        </w:rPr>
        <w:t># Fitness function, to maximize the minimal Hamming distance:</w:t>
      </w:r>
      <w:r w:rsidRPr="009D6A2D">
        <w:rPr>
          <w:rFonts w:ascii="Consolas" w:eastAsia="Cambria" w:hAnsi="Consolas" w:cs="Times New Roman"/>
          <w:szCs w:val="24"/>
          <w:lang w:eastAsia="en-US"/>
        </w:rPr>
        <w:br/>
      </w:r>
      <w:proofErr w:type="spellStart"/>
      <w:r w:rsidRPr="009D6A2D">
        <w:rPr>
          <w:rFonts w:ascii="Consolas" w:eastAsia="Cambria" w:hAnsi="Consolas" w:cs="Times New Roman"/>
          <w:szCs w:val="24"/>
          <w:shd w:val="clear" w:color="auto" w:fill="F8F8F8"/>
          <w:lang w:eastAsia="en-US"/>
        </w:rPr>
        <w:t>epi.fit</w:t>
      </w:r>
      <w:proofErr w:type="spellEnd"/>
      <w:r w:rsidRPr="009D6A2D">
        <w:rPr>
          <w:rFonts w:ascii="Consolas" w:eastAsia="Cambria" w:hAnsi="Consolas" w:cs="Times New Roman"/>
          <w:szCs w:val="24"/>
          <w:shd w:val="clear" w:color="auto" w:fill="F8F8F8"/>
          <w:lang w:eastAsia="en-US"/>
        </w:rPr>
        <w:t xml:space="preserve"> &lt;-</w:t>
      </w:r>
      <w:r w:rsidRPr="009D6A2D">
        <w:rPr>
          <w:rFonts w:ascii="Consolas" w:eastAsia="Cambria" w:hAnsi="Consolas" w:cs="Times New Roman"/>
          <w:color w:val="4E9A06"/>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function</w:t>
      </w:r>
      <w:r w:rsidRPr="009D6A2D">
        <w:rPr>
          <w:rFonts w:ascii="Consolas" w:eastAsia="Cambria" w:hAnsi="Consolas" w:cs="Times New Roman"/>
          <w:szCs w:val="24"/>
          <w:shd w:val="clear" w:color="auto" w:fill="F8F8F8"/>
          <w:lang w:eastAsia="en-US"/>
        </w:rPr>
        <w:t xml:space="preserve">(x) {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x.list</w:t>
      </w:r>
      <w:proofErr w:type="spellEnd"/>
      <w:r w:rsidRPr="009D6A2D">
        <w:rPr>
          <w:rFonts w:ascii="Consolas" w:eastAsia="Cambria" w:hAnsi="Consolas" w:cs="Times New Roman"/>
          <w:szCs w:val="24"/>
          <w:shd w:val="clear" w:color="auto" w:fill="F8F8F8"/>
          <w:lang w:eastAsia="en-US"/>
        </w:rPr>
        <w:t xml:space="preserve"> &lt;-</w:t>
      </w:r>
      <w:r w:rsidRPr="009D6A2D">
        <w:rPr>
          <w:rFonts w:ascii="Consolas" w:eastAsia="Cambria" w:hAnsi="Consolas" w:cs="Times New Roman"/>
          <w:color w:val="4E9A06"/>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split</w:t>
      </w:r>
      <w:r w:rsidRPr="009D6A2D">
        <w:rPr>
          <w:rFonts w:ascii="Consolas" w:eastAsia="Cambria" w:hAnsi="Consolas" w:cs="Times New Roman"/>
          <w:szCs w:val="24"/>
          <w:shd w:val="clear" w:color="auto" w:fill="F8F8F8"/>
          <w:lang w:eastAsia="en-US"/>
        </w:rPr>
        <w:t xml:space="preserve">(x, </w:t>
      </w:r>
      <w:r w:rsidRPr="009D6A2D">
        <w:rPr>
          <w:rFonts w:ascii="Consolas" w:eastAsia="Cambria" w:hAnsi="Consolas" w:cs="Times New Roman"/>
          <w:b/>
          <w:color w:val="204A87"/>
          <w:szCs w:val="24"/>
          <w:shd w:val="clear" w:color="auto" w:fill="F8F8F8"/>
          <w:lang w:eastAsia="en-US"/>
        </w:rPr>
        <w:t>rep</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color w:val="0000CF"/>
          <w:szCs w:val="24"/>
          <w:shd w:val="clear" w:color="auto" w:fill="F8F8F8"/>
          <w:lang w:eastAsia="en-US"/>
        </w:rPr>
        <w:t>1</w:t>
      </w:r>
      <w:r w:rsidRPr="009D6A2D">
        <w:rPr>
          <w:rFonts w:ascii="Consolas" w:eastAsia="Cambria" w:hAnsi="Consolas" w:cs="Times New Roman"/>
          <w:b/>
          <w:color w:val="CE5C00"/>
          <w:szCs w:val="24"/>
          <w:shd w:val="clear" w:color="auto" w:fill="F8F8F8"/>
          <w:lang w:eastAsia="en-US"/>
        </w:rPr>
        <w:t>:</w:t>
      </w:r>
      <w:r w:rsidRPr="009D6A2D">
        <w:rPr>
          <w:rFonts w:ascii="Consolas" w:eastAsia="Cambria" w:hAnsi="Consolas" w:cs="Times New Roman"/>
          <w:szCs w:val="24"/>
          <w:shd w:val="clear" w:color="auto" w:fill="F8F8F8"/>
          <w:lang w:eastAsia="en-US"/>
        </w:rPr>
        <w:t xml:space="preserve">num.alle, </w:t>
      </w:r>
      <w:r w:rsidRPr="009D6A2D">
        <w:rPr>
          <w:rFonts w:ascii="Consolas" w:eastAsia="Cambria" w:hAnsi="Consolas" w:cs="Times New Roman"/>
          <w:color w:val="204A87"/>
          <w:szCs w:val="24"/>
          <w:shd w:val="clear" w:color="auto" w:fill="F8F8F8"/>
          <w:lang w:eastAsia="en-US"/>
        </w:rPr>
        <w:t>each=</w:t>
      </w:r>
      <w:proofErr w:type="spellStart"/>
      <w:r w:rsidRPr="009D6A2D">
        <w:rPr>
          <w:rFonts w:ascii="Consolas" w:eastAsia="Cambria" w:hAnsi="Consolas" w:cs="Times New Roman"/>
          <w:szCs w:val="24"/>
          <w:shd w:val="clear" w:color="auto" w:fill="F8F8F8"/>
          <w:lang w:eastAsia="en-US"/>
        </w:rPr>
        <w:t>len.seq</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min</w:t>
      </w:r>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b/>
          <w:color w:val="204A87"/>
          <w:szCs w:val="24"/>
          <w:shd w:val="clear" w:color="auto" w:fill="F8F8F8"/>
          <w:lang w:eastAsia="en-US"/>
        </w:rPr>
        <w:t>seq_distmatrix</w:t>
      </w:r>
      <w:proofErr w:type="spellEnd"/>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x.list</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204A87"/>
          <w:szCs w:val="24"/>
          <w:shd w:val="clear" w:color="auto" w:fill="F8F8F8"/>
          <w:lang w:eastAsia="en-US"/>
        </w:rPr>
        <w:t>method =</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"hamming"</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b/>
          <w:color w:val="CE5C00"/>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len.seq</w:t>
      </w:r>
      <w:proofErr w:type="spellEnd"/>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szCs w:val="24"/>
          <w:lang w:eastAsia="en-US"/>
        </w:rPr>
        <w:br/>
      </w:r>
      <w:r w:rsidRPr="009D6A2D">
        <w:rPr>
          <w:rFonts w:ascii="Consolas" w:eastAsia="Cambria" w:hAnsi="Consolas" w:cs="Times New Roman"/>
          <w:szCs w:val="24"/>
          <w:lang w:eastAsia="en-US"/>
        </w:rPr>
        <w:br/>
      </w:r>
      <w:r w:rsidRPr="009D6A2D">
        <w:rPr>
          <w:rFonts w:ascii="Consolas" w:eastAsia="Cambria" w:hAnsi="Consolas" w:cs="Times New Roman"/>
          <w:i/>
          <w:color w:val="8F5902"/>
          <w:szCs w:val="24"/>
          <w:shd w:val="clear" w:color="auto" w:fill="F8F8F8"/>
          <w:lang w:eastAsia="en-US"/>
        </w:rPr>
        <w:t># Run genetic algorithm with default parameters:</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mad.ga &lt;-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b/>
          <w:color w:val="204A87"/>
          <w:szCs w:val="24"/>
          <w:shd w:val="clear" w:color="auto" w:fill="F8F8F8"/>
          <w:lang w:eastAsia="en-US"/>
        </w:rPr>
        <w:t>ga</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color w:val="204A87"/>
          <w:szCs w:val="24"/>
          <w:shd w:val="clear" w:color="auto" w:fill="F8F8F8"/>
          <w:lang w:eastAsia="en-US"/>
        </w:rPr>
        <w:t>type =</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"binary"</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204A87"/>
          <w:szCs w:val="24"/>
          <w:shd w:val="clear" w:color="auto" w:fill="F8F8F8"/>
          <w:lang w:eastAsia="en-US"/>
        </w:rPr>
        <w:t>fitness =</w:t>
      </w:r>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epi.fit</w:t>
      </w:r>
      <w:proofErr w:type="spellEnd"/>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color w:val="204A87"/>
          <w:szCs w:val="24"/>
          <w:shd w:val="clear" w:color="auto" w:fill="F8F8F8"/>
          <w:lang w:eastAsia="en-US"/>
        </w:rPr>
        <w:t>nBits</w:t>
      </w:r>
      <w:proofErr w:type="spellEnd"/>
      <w:r w:rsidRPr="009D6A2D">
        <w:rPr>
          <w:rFonts w:ascii="Consolas" w:eastAsia="Cambria" w:hAnsi="Consolas" w:cs="Times New Roman"/>
          <w:color w:val="204A87"/>
          <w:szCs w:val="24"/>
          <w:shd w:val="clear" w:color="auto" w:fill="F8F8F8"/>
          <w:lang w:eastAsia="en-US"/>
        </w:rPr>
        <w:t xml:space="preserve"> =</w:t>
      </w:r>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len.seq</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CE5C00"/>
          <w:szCs w:val="24"/>
          <w:shd w:val="clear" w:color="auto" w:fill="F8F8F8"/>
          <w:lang w:eastAsia="en-US"/>
        </w:rPr>
        <w: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num.alle</w:t>
      </w:r>
      <w:proofErr w:type="spellEnd"/>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color w:val="204A87"/>
          <w:szCs w:val="24"/>
          <w:shd w:val="clear" w:color="auto" w:fill="F8F8F8"/>
          <w:lang w:eastAsia="en-US"/>
        </w:rPr>
        <w:t>maxiter</w:t>
      </w:r>
      <w:proofErr w:type="spellEnd"/>
      <w:r w:rsidRPr="009D6A2D">
        <w:rPr>
          <w:rFonts w:ascii="Consolas" w:eastAsia="Cambria" w:hAnsi="Consolas" w:cs="Times New Roman"/>
          <w:color w:val="204A87"/>
          <w:szCs w:val="24"/>
          <w:shd w:val="clear" w:color="auto" w:fill="F8F8F8"/>
          <w:lang w:eastAsia="en-US"/>
        </w:rPr>
        <w:t xml:space="preserve"> =</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0000CF"/>
          <w:szCs w:val="24"/>
          <w:shd w:val="clear" w:color="auto" w:fill="F8F8F8"/>
          <w:lang w:eastAsia="en-US"/>
        </w:rPr>
        <w:t>1000</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szCs w:val="24"/>
          <w:lang w:eastAsia="en-US"/>
        </w:rPr>
        <w:br/>
      </w:r>
      <w:r w:rsidRPr="009D6A2D">
        <w:rPr>
          <w:rFonts w:ascii="Consolas" w:eastAsia="Cambria" w:hAnsi="Consolas" w:cs="Times New Roman"/>
          <w:szCs w:val="24"/>
          <w:lang w:eastAsia="en-US"/>
        </w:rPr>
        <w:br/>
      </w:r>
      <w:r w:rsidRPr="009D6A2D">
        <w:rPr>
          <w:rFonts w:ascii="Consolas" w:eastAsia="Cambria" w:hAnsi="Consolas" w:cs="Times New Roman"/>
          <w:b/>
          <w:color w:val="204A87"/>
          <w:szCs w:val="24"/>
          <w:shd w:val="clear" w:color="auto" w:fill="F8F8F8"/>
          <w:lang w:eastAsia="en-US"/>
        </w:rPr>
        <w:t>plot</w:t>
      </w:r>
      <w:r w:rsidRPr="009D6A2D">
        <w:rPr>
          <w:rFonts w:ascii="Consolas" w:eastAsia="Cambria" w:hAnsi="Consolas" w:cs="Times New Roman"/>
          <w:szCs w:val="24"/>
          <w:shd w:val="clear" w:color="auto" w:fill="F8F8F8"/>
          <w:lang w:eastAsia="en-US"/>
        </w:rPr>
        <w:t>(mad.ga)</w:t>
      </w:r>
    </w:p>
    <w:p w14:paraId="73ED2E7B" w14:textId="77777777" w:rsidR="009D6A2D" w:rsidRPr="009D6A2D" w:rsidRDefault="009D6A2D" w:rsidP="009D6A2D">
      <w:pPr>
        <w:spacing w:before="180" w:after="180" w:line="240" w:lineRule="auto"/>
        <w:rPr>
          <w:rFonts w:ascii="Cambria" w:eastAsia="Cambria" w:hAnsi="Cambria" w:cs="Times New Roman"/>
          <w:sz w:val="24"/>
          <w:szCs w:val="24"/>
          <w:lang w:eastAsia="en-US"/>
        </w:rPr>
      </w:pPr>
      <w:r w:rsidRPr="009D6A2D">
        <w:rPr>
          <w:rFonts w:ascii="Cambria" w:eastAsia="Cambria" w:hAnsi="Cambria" w:cs="Times New Roman"/>
          <w:noProof/>
          <w:sz w:val="24"/>
          <w:szCs w:val="24"/>
        </w:rPr>
        <w:drawing>
          <wp:inline distT="0" distB="0" distL="0" distR="0" wp14:anchorId="414E0D0D" wp14:editId="6A577D64">
            <wp:extent cx="3493827" cy="2442949"/>
            <wp:effectExtent l="0" t="0" r="0" b="0"/>
            <wp:docPr id="13" name="Picture"/>
            <wp:cNvGraphicFramePr/>
            <a:graphic xmlns:a="http://schemas.openxmlformats.org/drawingml/2006/main">
              <a:graphicData uri="http://schemas.openxmlformats.org/drawingml/2006/picture">
                <pic:pic xmlns:pic="http://schemas.openxmlformats.org/drawingml/2006/picture">
                  <pic:nvPicPr>
                    <pic:cNvPr id="0" name="Picture" descr="ga_files/figure-docx/unnamed-chunk-1-1.png"/>
                    <pic:cNvPicPr>
                      <a:picLocks noChangeAspect="1" noChangeArrowheads="1"/>
                    </pic:cNvPicPr>
                  </pic:nvPicPr>
                  <pic:blipFill>
                    <a:blip r:embed="rId7"/>
                    <a:stretch>
                      <a:fillRect/>
                    </a:stretch>
                  </pic:blipFill>
                  <pic:spPr bwMode="auto">
                    <a:xfrm>
                      <a:off x="0" y="0"/>
                      <a:ext cx="3534517" cy="2471400"/>
                    </a:xfrm>
                    <a:prstGeom prst="rect">
                      <a:avLst/>
                    </a:prstGeom>
                    <a:noFill/>
                    <a:ln w="9525">
                      <a:noFill/>
                      <a:headEnd/>
                      <a:tailEnd/>
                    </a:ln>
                  </pic:spPr>
                </pic:pic>
              </a:graphicData>
            </a:graphic>
          </wp:inline>
        </w:drawing>
      </w:r>
    </w:p>
    <w:p w14:paraId="6D1D1A8B" w14:textId="77777777" w:rsidR="009D6A2D" w:rsidRPr="009D6A2D" w:rsidRDefault="009D6A2D" w:rsidP="009D6A2D">
      <w:pPr>
        <w:shd w:val="clear" w:color="auto" w:fill="F8F8F8"/>
        <w:wordWrap w:val="0"/>
        <w:spacing w:after="200" w:line="240" w:lineRule="auto"/>
        <w:rPr>
          <w:rFonts w:ascii="Consolas" w:eastAsia="Cambria" w:hAnsi="Consolas" w:cs="Times New Roman"/>
          <w:szCs w:val="24"/>
          <w:lang w:eastAsia="en-US"/>
        </w:rPr>
      </w:pPr>
      <w:r w:rsidRPr="009D6A2D">
        <w:rPr>
          <w:rFonts w:ascii="Consolas" w:eastAsia="Cambria" w:hAnsi="Consolas" w:cs="Times New Roman"/>
          <w:i/>
          <w:color w:val="8F5902"/>
          <w:szCs w:val="24"/>
          <w:shd w:val="clear" w:color="auto" w:fill="F8F8F8"/>
          <w:lang w:eastAsia="en-US"/>
        </w:rPr>
        <w:t># Run genetic algorithm without recombination:</w:t>
      </w:r>
      <w:r w:rsidRPr="009D6A2D">
        <w:rPr>
          <w:rFonts w:ascii="Consolas" w:eastAsia="Cambria" w:hAnsi="Consolas" w:cs="Times New Roman"/>
          <w:szCs w:val="24"/>
          <w:lang w:eastAsia="en-US"/>
        </w:rPr>
        <w:br/>
      </w:r>
      <w:proofErr w:type="spellStart"/>
      <w:proofErr w:type="gramStart"/>
      <w:r w:rsidRPr="009D6A2D">
        <w:rPr>
          <w:rFonts w:ascii="Consolas" w:eastAsia="Cambria" w:hAnsi="Consolas" w:cs="Times New Roman"/>
          <w:szCs w:val="24"/>
          <w:shd w:val="clear" w:color="auto" w:fill="F8F8F8"/>
          <w:lang w:eastAsia="en-US"/>
        </w:rPr>
        <w:t>mad.clonal</w:t>
      </w:r>
      <w:proofErr w:type="spellEnd"/>
      <w:proofErr w:type="gramEnd"/>
      <w:r w:rsidRPr="009D6A2D">
        <w:rPr>
          <w:rFonts w:ascii="Consolas" w:eastAsia="Cambria" w:hAnsi="Consolas" w:cs="Times New Roman"/>
          <w:szCs w:val="24"/>
          <w:shd w:val="clear" w:color="auto" w:fill="F8F8F8"/>
          <w:lang w:eastAsia="en-US"/>
        </w:rPr>
        <w:t xml:space="preserve"> &lt;-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b/>
          <w:color w:val="204A87"/>
          <w:szCs w:val="24"/>
          <w:shd w:val="clear" w:color="auto" w:fill="F8F8F8"/>
          <w:lang w:eastAsia="en-US"/>
        </w:rPr>
        <w:t>ga</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color w:val="204A87"/>
          <w:szCs w:val="24"/>
          <w:shd w:val="clear" w:color="auto" w:fill="F8F8F8"/>
          <w:lang w:eastAsia="en-US"/>
        </w:rPr>
        <w:t>type =</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"binary"</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204A87"/>
          <w:szCs w:val="24"/>
          <w:shd w:val="clear" w:color="auto" w:fill="F8F8F8"/>
          <w:lang w:eastAsia="en-US"/>
        </w:rPr>
        <w:t>fitness =</w:t>
      </w:r>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epi.fit</w:t>
      </w:r>
      <w:proofErr w:type="spellEnd"/>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color w:val="204A87"/>
          <w:szCs w:val="24"/>
          <w:shd w:val="clear" w:color="auto" w:fill="F8F8F8"/>
          <w:lang w:eastAsia="en-US"/>
        </w:rPr>
        <w:t>nBits</w:t>
      </w:r>
      <w:proofErr w:type="spellEnd"/>
      <w:r w:rsidRPr="009D6A2D">
        <w:rPr>
          <w:rFonts w:ascii="Consolas" w:eastAsia="Cambria" w:hAnsi="Consolas" w:cs="Times New Roman"/>
          <w:color w:val="204A87"/>
          <w:szCs w:val="24"/>
          <w:shd w:val="clear" w:color="auto" w:fill="F8F8F8"/>
          <w:lang w:eastAsia="en-US"/>
        </w:rPr>
        <w:t xml:space="preserve"> =</w:t>
      </w:r>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len.seq</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CE5C00"/>
          <w:szCs w:val="24"/>
          <w:shd w:val="clear" w:color="auto" w:fill="F8F8F8"/>
          <w:lang w:eastAsia="en-US"/>
        </w:rPr>
        <w: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num.alle</w:t>
      </w:r>
      <w:proofErr w:type="spellEnd"/>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color w:val="204A87"/>
          <w:szCs w:val="24"/>
          <w:shd w:val="clear" w:color="auto" w:fill="F8F8F8"/>
          <w:lang w:eastAsia="en-US"/>
        </w:rPr>
        <w:t>maxiter</w:t>
      </w:r>
      <w:proofErr w:type="spellEnd"/>
      <w:r w:rsidRPr="009D6A2D">
        <w:rPr>
          <w:rFonts w:ascii="Consolas" w:eastAsia="Cambria" w:hAnsi="Consolas" w:cs="Times New Roman"/>
          <w:color w:val="204A87"/>
          <w:szCs w:val="24"/>
          <w:shd w:val="clear" w:color="auto" w:fill="F8F8F8"/>
          <w:lang w:eastAsia="en-US"/>
        </w:rPr>
        <w:t xml:space="preserve"> =</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0000CF"/>
          <w:szCs w:val="24"/>
          <w:shd w:val="clear" w:color="auto" w:fill="F8F8F8"/>
          <w:lang w:eastAsia="en-US"/>
        </w:rPr>
        <w:t>1000</w:t>
      </w:r>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color w:val="204A87"/>
          <w:szCs w:val="24"/>
          <w:shd w:val="clear" w:color="auto" w:fill="F8F8F8"/>
          <w:lang w:eastAsia="en-US"/>
        </w:rPr>
        <w:t>pcrossover</w:t>
      </w:r>
      <w:proofErr w:type="spellEnd"/>
      <w:r w:rsidRPr="009D6A2D">
        <w:rPr>
          <w:rFonts w:ascii="Consolas" w:eastAsia="Cambria" w:hAnsi="Consolas" w:cs="Times New Roman"/>
          <w:color w:val="204A87"/>
          <w:szCs w:val="24"/>
          <w:shd w:val="clear" w:color="auto" w:fill="F8F8F8"/>
          <w:lang w:eastAsia="en-US"/>
        </w:rPr>
        <w:t xml:space="preserve"> =</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0000CF"/>
          <w:szCs w:val="24"/>
          <w:shd w:val="clear" w:color="auto" w:fill="F8F8F8"/>
          <w:lang w:eastAsia="en-US"/>
        </w:rPr>
        <w:t>0</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szCs w:val="24"/>
          <w:lang w:eastAsia="en-US"/>
        </w:rPr>
        <w:br/>
      </w:r>
      <w:r w:rsidRPr="009D6A2D">
        <w:rPr>
          <w:rFonts w:ascii="Consolas" w:eastAsia="Cambria" w:hAnsi="Consolas" w:cs="Times New Roman"/>
          <w:b/>
          <w:color w:val="204A87"/>
          <w:szCs w:val="24"/>
          <w:shd w:val="clear" w:color="auto" w:fill="F8F8F8"/>
          <w:lang w:eastAsia="en-US"/>
        </w:rPr>
        <w:t>plot</w:t>
      </w:r>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mad.clonal</w:t>
      </w:r>
      <w:proofErr w:type="spellEnd"/>
      <w:r w:rsidRPr="009D6A2D">
        <w:rPr>
          <w:rFonts w:ascii="Consolas" w:eastAsia="Cambria" w:hAnsi="Consolas" w:cs="Times New Roman"/>
          <w:szCs w:val="24"/>
          <w:shd w:val="clear" w:color="auto" w:fill="F8F8F8"/>
          <w:lang w:eastAsia="en-US"/>
        </w:rPr>
        <w:t>)</w:t>
      </w:r>
    </w:p>
    <w:p w14:paraId="10903C10" w14:textId="77777777" w:rsidR="009D6A2D" w:rsidRPr="009D6A2D" w:rsidRDefault="009D6A2D" w:rsidP="009D6A2D">
      <w:pPr>
        <w:spacing w:before="180" w:after="180" w:line="240" w:lineRule="auto"/>
        <w:rPr>
          <w:rFonts w:ascii="Cambria" w:eastAsia="Cambria" w:hAnsi="Cambria" w:cs="Times New Roman"/>
          <w:sz w:val="24"/>
          <w:szCs w:val="24"/>
          <w:lang w:eastAsia="en-US"/>
        </w:rPr>
      </w:pPr>
      <w:r w:rsidRPr="009D6A2D">
        <w:rPr>
          <w:rFonts w:ascii="Cambria" w:eastAsia="Cambria" w:hAnsi="Cambria" w:cs="Times New Roman"/>
          <w:noProof/>
          <w:sz w:val="24"/>
          <w:szCs w:val="24"/>
        </w:rPr>
        <w:lastRenderedPageBreak/>
        <w:drawing>
          <wp:inline distT="0" distB="0" distL="0" distR="0" wp14:anchorId="39726515" wp14:editId="749CA4DA">
            <wp:extent cx="4620126" cy="3696101"/>
            <wp:effectExtent l="0" t="0" r="0" b="0"/>
            <wp:docPr id="2" name="Picture"/>
            <wp:cNvGraphicFramePr/>
            <a:graphic xmlns:a="http://schemas.openxmlformats.org/drawingml/2006/main">
              <a:graphicData uri="http://schemas.openxmlformats.org/drawingml/2006/picture">
                <pic:pic xmlns:pic="http://schemas.openxmlformats.org/drawingml/2006/picture">
                  <pic:nvPicPr>
                    <pic:cNvPr id="0" name="Picture" descr="ga_files/figure-docx/unnamed-chunk-1-2.png"/>
                    <pic:cNvPicPr>
                      <a:picLocks noChangeAspect="1" noChangeArrowheads="1"/>
                    </pic:cNvPicPr>
                  </pic:nvPicPr>
                  <pic:blipFill>
                    <a:blip r:embed="rId8"/>
                    <a:stretch>
                      <a:fillRect/>
                    </a:stretch>
                  </pic:blipFill>
                  <pic:spPr bwMode="auto">
                    <a:xfrm>
                      <a:off x="0" y="0"/>
                      <a:ext cx="4620126" cy="3696101"/>
                    </a:xfrm>
                    <a:prstGeom prst="rect">
                      <a:avLst/>
                    </a:prstGeom>
                    <a:noFill/>
                    <a:ln w="9525">
                      <a:noFill/>
                      <a:headEnd/>
                      <a:tailEnd/>
                    </a:ln>
                  </pic:spPr>
                </pic:pic>
              </a:graphicData>
            </a:graphic>
          </wp:inline>
        </w:drawing>
      </w:r>
    </w:p>
    <w:p w14:paraId="085CE524" w14:textId="77777777" w:rsidR="009D6A2D" w:rsidRPr="009D6A2D" w:rsidRDefault="009D6A2D" w:rsidP="009D6A2D">
      <w:pPr>
        <w:shd w:val="clear" w:color="auto" w:fill="F8F8F8"/>
        <w:wordWrap w:val="0"/>
        <w:spacing w:after="200" w:line="240" w:lineRule="auto"/>
        <w:rPr>
          <w:rFonts w:ascii="Consolas" w:eastAsia="Cambria" w:hAnsi="Consolas" w:cs="Times New Roman"/>
          <w:szCs w:val="24"/>
          <w:lang w:eastAsia="en-US"/>
        </w:rPr>
      </w:pPr>
      <w:proofErr w:type="spellStart"/>
      <w:r w:rsidRPr="009D6A2D">
        <w:rPr>
          <w:rFonts w:ascii="Consolas" w:eastAsia="Cambria" w:hAnsi="Consolas" w:cs="Times New Roman"/>
          <w:szCs w:val="24"/>
          <w:shd w:val="clear" w:color="auto" w:fill="F8F8F8"/>
          <w:lang w:eastAsia="en-US"/>
        </w:rPr>
        <w:t>top.pop</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mad.ga</w:t>
      </w:r>
      <w:r w:rsidRPr="009D6A2D">
        <w:rPr>
          <w:rFonts w:ascii="Consolas" w:eastAsia="Cambria" w:hAnsi="Consolas" w:cs="Times New Roman"/>
          <w:b/>
          <w:color w:val="CE5C00"/>
          <w:szCs w:val="24"/>
          <w:shd w:val="clear" w:color="auto" w:fill="F8F8F8"/>
          <w:lang w:eastAsia="en-US"/>
        </w:rPr>
        <w:t>@</w:t>
      </w:r>
      <w:r w:rsidRPr="009D6A2D">
        <w:rPr>
          <w:rFonts w:ascii="Consolas" w:eastAsia="Cambria" w:hAnsi="Consolas" w:cs="Times New Roman"/>
          <w:szCs w:val="24"/>
          <w:shd w:val="clear" w:color="auto" w:fill="F8F8F8"/>
          <w:lang w:eastAsia="en-US"/>
        </w:rPr>
        <w:t>solution</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color w:val="0000CF"/>
          <w:szCs w:val="24"/>
          <w:shd w:val="clear" w:color="auto" w:fill="F8F8F8"/>
          <w:lang w:eastAsia="en-US"/>
        </w:rPr>
        <w:t>1</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szCs w:val="24"/>
          <w:lang w:eastAsia="en-US"/>
        </w:rPr>
        <w:br/>
      </w:r>
      <w:proofErr w:type="spellStart"/>
      <w:r w:rsidRPr="009D6A2D">
        <w:rPr>
          <w:rFonts w:ascii="Consolas" w:eastAsia="Cambria" w:hAnsi="Consolas" w:cs="Times New Roman"/>
          <w:szCs w:val="24"/>
          <w:shd w:val="clear" w:color="auto" w:fill="F8F8F8"/>
          <w:lang w:eastAsia="en-US"/>
        </w:rPr>
        <w:t>top.clonal</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mad.clonal</w:t>
      </w:r>
      <w:r w:rsidRPr="009D6A2D">
        <w:rPr>
          <w:rFonts w:ascii="Consolas" w:eastAsia="Cambria" w:hAnsi="Consolas" w:cs="Times New Roman"/>
          <w:b/>
          <w:color w:val="CE5C00"/>
          <w:szCs w:val="24"/>
          <w:shd w:val="clear" w:color="auto" w:fill="F8F8F8"/>
          <w:lang w:eastAsia="en-US"/>
        </w:rPr>
        <w:t>@</w:t>
      </w:r>
      <w:r w:rsidRPr="009D6A2D">
        <w:rPr>
          <w:rFonts w:ascii="Consolas" w:eastAsia="Cambria" w:hAnsi="Consolas" w:cs="Times New Roman"/>
          <w:szCs w:val="24"/>
          <w:shd w:val="clear" w:color="auto" w:fill="F8F8F8"/>
          <w:lang w:eastAsia="en-US"/>
        </w:rPr>
        <w:t>solution</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color w:val="0000CF"/>
          <w:szCs w:val="24"/>
          <w:shd w:val="clear" w:color="auto" w:fill="F8F8F8"/>
          <w:lang w:eastAsia="en-US"/>
        </w:rPr>
        <w:t>1</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szCs w:val="24"/>
          <w:lang w:eastAsia="en-US"/>
        </w:rPr>
        <w:br/>
      </w:r>
      <w:r w:rsidRPr="009D6A2D">
        <w:rPr>
          <w:rFonts w:ascii="Consolas" w:eastAsia="Cambria" w:hAnsi="Consolas" w:cs="Times New Roman"/>
          <w:szCs w:val="24"/>
          <w:lang w:eastAsia="en-US"/>
        </w:rPr>
        <w:br/>
      </w:r>
      <w:r w:rsidRPr="009D6A2D">
        <w:rPr>
          <w:rFonts w:ascii="Consolas" w:eastAsia="Cambria" w:hAnsi="Consolas" w:cs="Times New Roman"/>
          <w:i/>
          <w:color w:val="8F5902"/>
          <w:szCs w:val="24"/>
          <w:shd w:val="clear" w:color="auto" w:fill="F8F8F8"/>
          <w:lang w:eastAsia="en-US"/>
        </w:rPr>
        <w:t># Split into 20-bit strings &amp; get consensus</w:t>
      </w:r>
      <w:r w:rsidRPr="009D6A2D">
        <w:rPr>
          <w:rFonts w:ascii="Consolas" w:eastAsia="Cambria" w:hAnsi="Consolas" w:cs="Times New Roman"/>
          <w:szCs w:val="24"/>
          <w:lang w:eastAsia="en-US"/>
        </w:rPr>
        <w:br/>
      </w:r>
      <w:proofErr w:type="spellStart"/>
      <w:r w:rsidRPr="009D6A2D">
        <w:rPr>
          <w:rFonts w:ascii="Consolas" w:eastAsia="Cambria" w:hAnsi="Consolas" w:cs="Times New Roman"/>
          <w:szCs w:val="24"/>
          <w:shd w:val="clear" w:color="auto" w:fill="F8F8F8"/>
          <w:lang w:eastAsia="en-US"/>
        </w:rPr>
        <w:t>x.list</w:t>
      </w:r>
      <w:proofErr w:type="spellEnd"/>
      <w:r w:rsidRPr="009D6A2D">
        <w:rPr>
          <w:rFonts w:ascii="Consolas" w:eastAsia="Cambria" w:hAnsi="Consolas" w:cs="Times New Roman"/>
          <w:szCs w:val="24"/>
          <w:shd w:val="clear" w:color="auto" w:fill="F8F8F8"/>
          <w:lang w:eastAsia="en-US"/>
        </w:rPr>
        <w:t xml:space="preserve"> &lt;-</w:t>
      </w:r>
      <w:r w:rsidRPr="009D6A2D">
        <w:rPr>
          <w:rFonts w:ascii="Consolas" w:eastAsia="Cambria" w:hAnsi="Consolas" w:cs="Times New Roman"/>
          <w:color w:val="4E9A06"/>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split</w:t>
      </w:r>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top.pop</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rep</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color w:val="0000CF"/>
          <w:szCs w:val="24"/>
          <w:shd w:val="clear" w:color="auto" w:fill="F8F8F8"/>
          <w:lang w:eastAsia="en-US"/>
        </w:rPr>
        <w:t>1</w:t>
      </w:r>
      <w:r w:rsidRPr="009D6A2D">
        <w:rPr>
          <w:rFonts w:ascii="Consolas" w:eastAsia="Cambria" w:hAnsi="Consolas" w:cs="Times New Roman"/>
          <w:b/>
          <w:color w:val="CE5C00"/>
          <w:szCs w:val="24"/>
          <w:shd w:val="clear" w:color="auto" w:fill="F8F8F8"/>
          <w:lang w:eastAsia="en-US"/>
        </w:rPr>
        <w:t>:</w:t>
      </w:r>
      <w:r w:rsidRPr="009D6A2D">
        <w:rPr>
          <w:rFonts w:ascii="Consolas" w:eastAsia="Cambria" w:hAnsi="Consolas" w:cs="Times New Roman"/>
          <w:szCs w:val="24"/>
          <w:shd w:val="clear" w:color="auto" w:fill="F8F8F8"/>
          <w:lang w:eastAsia="en-US"/>
        </w:rPr>
        <w:t xml:space="preserve">num.alle, </w:t>
      </w:r>
      <w:r w:rsidRPr="009D6A2D">
        <w:rPr>
          <w:rFonts w:ascii="Consolas" w:eastAsia="Cambria" w:hAnsi="Consolas" w:cs="Times New Roman"/>
          <w:color w:val="204A87"/>
          <w:szCs w:val="24"/>
          <w:shd w:val="clear" w:color="auto" w:fill="F8F8F8"/>
          <w:lang w:eastAsia="en-US"/>
        </w:rPr>
        <w:t>each=</w:t>
      </w:r>
      <w:proofErr w:type="spellStart"/>
      <w:r w:rsidRPr="009D6A2D">
        <w:rPr>
          <w:rFonts w:ascii="Consolas" w:eastAsia="Cambria" w:hAnsi="Consolas" w:cs="Times New Roman"/>
          <w:szCs w:val="24"/>
          <w:shd w:val="clear" w:color="auto" w:fill="F8F8F8"/>
          <w:lang w:eastAsia="en-US"/>
        </w:rPr>
        <w:t>len.seq</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szCs w:val="24"/>
          <w:lang w:eastAsia="en-US"/>
        </w:rPr>
        <w:br/>
      </w:r>
      <w:proofErr w:type="spellStart"/>
      <w:r w:rsidRPr="009D6A2D">
        <w:rPr>
          <w:rFonts w:ascii="Consolas" w:eastAsia="Cambria" w:hAnsi="Consolas" w:cs="Times New Roman"/>
          <w:szCs w:val="24"/>
          <w:shd w:val="clear" w:color="auto" w:fill="F8F8F8"/>
          <w:lang w:eastAsia="en-US"/>
        </w:rPr>
        <w:t>mad.alleles</w:t>
      </w:r>
      <w:proofErr w:type="spellEnd"/>
      <w:r w:rsidRPr="009D6A2D">
        <w:rPr>
          <w:rFonts w:ascii="Consolas" w:eastAsia="Cambria" w:hAnsi="Consolas" w:cs="Times New Roman"/>
          <w:szCs w:val="24"/>
          <w:shd w:val="clear" w:color="auto" w:fill="F8F8F8"/>
          <w:lang w:eastAsia="en-US"/>
        </w:rPr>
        <w:t xml:space="preserve"> &lt;-</w:t>
      </w:r>
      <w:r w:rsidRPr="009D6A2D">
        <w:rPr>
          <w:rFonts w:ascii="Consolas" w:eastAsia="Cambria" w:hAnsi="Consolas" w:cs="Times New Roman"/>
          <w:color w:val="4E9A06"/>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t</w:t>
      </w:r>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b/>
          <w:color w:val="204A87"/>
          <w:szCs w:val="24"/>
          <w:shd w:val="clear" w:color="auto" w:fill="F8F8F8"/>
          <w:lang w:eastAsia="en-US"/>
        </w:rPr>
        <w:t>as.data.frame</w:t>
      </w:r>
      <w:proofErr w:type="spellEnd"/>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x.list</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szCs w:val="24"/>
          <w:lang w:eastAsia="en-US"/>
        </w:rPr>
        <w:br/>
      </w:r>
      <w:r w:rsidRPr="009D6A2D">
        <w:rPr>
          <w:rFonts w:ascii="Consolas" w:eastAsia="Cambria" w:hAnsi="Consolas" w:cs="Times New Roman"/>
          <w:szCs w:val="24"/>
          <w:lang w:eastAsia="en-US"/>
        </w:rPr>
        <w:br/>
      </w:r>
      <w:proofErr w:type="spellStart"/>
      <w:r w:rsidRPr="009D6A2D">
        <w:rPr>
          <w:rFonts w:ascii="Consolas" w:eastAsia="Cambria" w:hAnsi="Consolas" w:cs="Times New Roman"/>
          <w:szCs w:val="24"/>
          <w:shd w:val="clear" w:color="auto" w:fill="F8F8F8"/>
          <w:lang w:eastAsia="en-US"/>
        </w:rPr>
        <w:t>x.clonal</w:t>
      </w:r>
      <w:proofErr w:type="spellEnd"/>
      <w:r w:rsidRPr="009D6A2D">
        <w:rPr>
          <w:rFonts w:ascii="Consolas" w:eastAsia="Cambria" w:hAnsi="Consolas" w:cs="Times New Roman"/>
          <w:szCs w:val="24"/>
          <w:shd w:val="clear" w:color="auto" w:fill="F8F8F8"/>
          <w:lang w:eastAsia="en-US"/>
        </w:rPr>
        <w:t xml:space="preserve"> &lt;-</w:t>
      </w:r>
      <w:r w:rsidRPr="009D6A2D">
        <w:rPr>
          <w:rFonts w:ascii="Consolas" w:eastAsia="Cambria" w:hAnsi="Consolas" w:cs="Times New Roman"/>
          <w:color w:val="4E9A06"/>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split</w:t>
      </w:r>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top.clonal</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rep</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color w:val="0000CF"/>
          <w:szCs w:val="24"/>
          <w:shd w:val="clear" w:color="auto" w:fill="F8F8F8"/>
          <w:lang w:eastAsia="en-US"/>
        </w:rPr>
        <w:t>1</w:t>
      </w:r>
      <w:r w:rsidRPr="009D6A2D">
        <w:rPr>
          <w:rFonts w:ascii="Consolas" w:eastAsia="Cambria" w:hAnsi="Consolas" w:cs="Times New Roman"/>
          <w:b/>
          <w:color w:val="CE5C00"/>
          <w:szCs w:val="24"/>
          <w:shd w:val="clear" w:color="auto" w:fill="F8F8F8"/>
          <w:lang w:eastAsia="en-US"/>
        </w:rPr>
        <w:t>:</w:t>
      </w:r>
      <w:r w:rsidRPr="009D6A2D">
        <w:rPr>
          <w:rFonts w:ascii="Consolas" w:eastAsia="Cambria" w:hAnsi="Consolas" w:cs="Times New Roman"/>
          <w:szCs w:val="24"/>
          <w:shd w:val="clear" w:color="auto" w:fill="F8F8F8"/>
          <w:lang w:eastAsia="en-US"/>
        </w:rPr>
        <w:t xml:space="preserve">num.alle, </w:t>
      </w:r>
      <w:r w:rsidRPr="009D6A2D">
        <w:rPr>
          <w:rFonts w:ascii="Consolas" w:eastAsia="Cambria" w:hAnsi="Consolas" w:cs="Times New Roman"/>
          <w:color w:val="204A87"/>
          <w:szCs w:val="24"/>
          <w:shd w:val="clear" w:color="auto" w:fill="F8F8F8"/>
          <w:lang w:eastAsia="en-US"/>
        </w:rPr>
        <w:t>each=</w:t>
      </w:r>
      <w:proofErr w:type="spellStart"/>
      <w:r w:rsidRPr="009D6A2D">
        <w:rPr>
          <w:rFonts w:ascii="Consolas" w:eastAsia="Cambria" w:hAnsi="Consolas" w:cs="Times New Roman"/>
          <w:szCs w:val="24"/>
          <w:shd w:val="clear" w:color="auto" w:fill="F8F8F8"/>
          <w:lang w:eastAsia="en-US"/>
        </w:rPr>
        <w:t>len.seq</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szCs w:val="24"/>
          <w:lang w:eastAsia="en-US"/>
        </w:rPr>
        <w:br/>
      </w:r>
      <w:proofErr w:type="spellStart"/>
      <w:r w:rsidRPr="009D6A2D">
        <w:rPr>
          <w:rFonts w:ascii="Consolas" w:eastAsia="Cambria" w:hAnsi="Consolas" w:cs="Times New Roman"/>
          <w:szCs w:val="24"/>
          <w:shd w:val="clear" w:color="auto" w:fill="F8F8F8"/>
          <w:lang w:eastAsia="en-US"/>
        </w:rPr>
        <w:t>clonal.alleles</w:t>
      </w:r>
      <w:proofErr w:type="spellEnd"/>
      <w:r w:rsidRPr="009D6A2D">
        <w:rPr>
          <w:rFonts w:ascii="Consolas" w:eastAsia="Cambria" w:hAnsi="Consolas" w:cs="Times New Roman"/>
          <w:szCs w:val="24"/>
          <w:shd w:val="clear" w:color="auto" w:fill="F8F8F8"/>
          <w:lang w:eastAsia="en-US"/>
        </w:rPr>
        <w:t xml:space="preserve"> &lt;-</w:t>
      </w:r>
      <w:r w:rsidRPr="009D6A2D">
        <w:rPr>
          <w:rFonts w:ascii="Consolas" w:eastAsia="Cambria" w:hAnsi="Consolas" w:cs="Times New Roman"/>
          <w:color w:val="4E9A06"/>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t</w:t>
      </w:r>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b/>
          <w:color w:val="204A87"/>
          <w:szCs w:val="24"/>
          <w:shd w:val="clear" w:color="auto" w:fill="F8F8F8"/>
          <w:lang w:eastAsia="en-US"/>
        </w:rPr>
        <w:t>as.data.frame</w:t>
      </w:r>
      <w:proofErr w:type="spellEnd"/>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x.clonal</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szCs w:val="24"/>
          <w:lang w:eastAsia="en-US"/>
        </w:rPr>
        <w:br/>
      </w:r>
      <w:r w:rsidRPr="009D6A2D">
        <w:rPr>
          <w:rFonts w:ascii="Consolas" w:eastAsia="Cambria" w:hAnsi="Consolas" w:cs="Times New Roman"/>
          <w:szCs w:val="24"/>
          <w:lang w:eastAsia="en-US"/>
        </w:rPr>
        <w:br/>
      </w:r>
      <w:r w:rsidRPr="009D6A2D">
        <w:rPr>
          <w:rFonts w:ascii="Consolas" w:eastAsia="Cambria" w:hAnsi="Consolas" w:cs="Times New Roman"/>
          <w:i/>
          <w:color w:val="8F5902"/>
          <w:szCs w:val="24"/>
          <w:shd w:val="clear" w:color="auto" w:fill="F8F8F8"/>
          <w:lang w:eastAsia="en-US"/>
        </w:rPr>
        <w:t># Obtain majority-rule consensus sequences</w:t>
      </w:r>
      <w:r w:rsidRPr="009D6A2D">
        <w:rPr>
          <w:rFonts w:ascii="Consolas" w:eastAsia="Cambria" w:hAnsi="Consolas" w:cs="Times New Roman"/>
          <w:szCs w:val="24"/>
          <w:lang w:eastAsia="en-US"/>
        </w:rPr>
        <w:br/>
      </w:r>
      <w:proofErr w:type="spellStart"/>
      <w:r w:rsidRPr="009D6A2D">
        <w:rPr>
          <w:rFonts w:ascii="Consolas" w:eastAsia="Cambria" w:hAnsi="Consolas" w:cs="Times New Roman"/>
          <w:szCs w:val="24"/>
          <w:shd w:val="clear" w:color="auto" w:fill="F8F8F8"/>
          <w:lang w:eastAsia="en-US"/>
        </w:rPr>
        <w:t>consense</w:t>
      </w:r>
      <w:proofErr w:type="spellEnd"/>
      <w:r w:rsidRPr="009D6A2D">
        <w:rPr>
          <w:rFonts w:ascii="Consolas" w:eastAsia="Cambria" w:hAnsi="Consolas" w:cs="Times New Roman"/>
          <w:szCs w:val="24"/>
          <w:shd w:val="clear" w:color="auto" w:fill="F8F8F8"/>
          <w:lang w:eastAsia="en-US"/>
        </w:rPr>
        <w:t xml:space="preserve"> &lt;-</w:t>
      </w:r>
      <w:r w:rsidRPr="009D6A2D">
        <w:rPr>
          <w:rFonts w:ascii="Consolas" w:eastAsia="Cambria" w:hAnsi="Consolas" w:cs="Times New Roman"/>
          <w:color w:val="4E9A06"/>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apply</w:t>
      </w:r>
      <w:r w:rsidRPr="009D6A2D">
        <w:rPr>
          <w:rFonts w:ascii="Consolas" w:eastAsia="Cambria" w:hAnsi="Consolas" w:cs="Times New Roman"/>
          <w:szCs w:val="24"/>
          <w:shd w:val="clear" w:color="auto" w:fill="F8F8F8"/>
          <w:lang w:eastAsia="en-US"/>
        </w:rPr>
        <w:t>(mad.alleles,</w:t>
      </w:r>
      <w:r w:rsidRPr="009D6A2D">
        <w:rPr>
          <w:rFonts w:ascii="Consolas" w:eastAsia="Cambria" w:hAnsi="Consolas" w:cs="Times New Roman"/>
          <w:color w:val="0000CF"/>
          <w:szCs w:val="24"/>
          <w:shd w:val="clear" w:color="auto" w:fill="F8F8F8"/>
          <w:lang w:eastAsia="en-US"/>
        </w:rPr>
        <w:t>2</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function</w:t>
      </w:r>
      <w:r w:rsidRPr="009D6A2D">
        <w:rPr>
          <w:rFonts w:ascii="Consolas" w:eastAsia="Cambria" w:hAnsi="Consolas" w:cs="Times New Roman"/>
          <w:szCs w:val="24"/>
          <w:shd w:val="clear" w:color="auto" w:fill="F8F8F8"/>
          <w:lang w:eastAsia="en-US"/>
        </w:rPr>
        <w:t>(x) {</w:t>
      </w:r>
      <w:r w:rsidRPr="009D6A2D">
        <w:rPr>
          <w:rFonts w:ascii="Consolas" w:eastAsia="Cambria" w:hAnsi="Consolas" w:cs="Times New Roman"/>
          <w:b/>
          <w:color w:val="204A87"/>
          <w:szCs w:val="24"/>
          <w:shd w:val="clear" w:color="auto" w:fill="F8F8F8"/>
          <w:lang w:eastAsia="en-US"/>
        </w:rPr>
        <w:t>table</w:t>
      </w:r>
      <w:r w:rsidRPr="009D6A2D">
        <w:rPr>
          <w:rFonts w:ascii="Consolas" w:eastAsia="Cambria" w:hAnsi="Consolas" w:cs="Times New Roman"/>
          <w:szCs w:val="24"/>
          <w:shd w:val="clear" w:color="auto" w:fill="F8F8F8"/>
          <w:lang w:eastAsia="en-US"/>
        </w:rPr>
        <w:t xml:space="preserve">(x)} </w:t>
      </w:r>
      <w:r w:rsidRPr="009D6A2D">
        <w:rPr>
          <w:rFonts w:ascii="Consolas" w:eastAsia="Cambria" w:hAnsi="Consolas" w:cs="Times New Roman"/>
          <w:b/>
          <w:color w:val="CE5C00"/>
          <w:szCs w:val="24"/>
          <w:shd w:val="clear" w:color="auto" w:fill="F8F8F8"/>
          <w:lang w:eastAsia="en-US"/>
        </w:rPr>
        <w:t>%&gt;%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b/>
          <w:color w:val="204A87"/>
          <w:szCs w:val="24"/>
          <w:shd w:val="clear" w:color="auto" w:fill="F8F8F8"/>
          <w:lang w:eastAsia="en-US"/>
        </w:rPr>
        <w:t>which.max</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b/>
          <w:color w:val="CE5C00"/>
          <w:szCs w:val="24"/>
          <w:shd w:val="clear" w:color="auto" w:fill="F8F8F8"/>
          <w:lang w:eastAsia="en-US"/>
        </w:rPr>
        <w:t>-</w:t>
      </w:r>
      <w:r w:rsidRPr="009D6A2D">
        <w:rPr>
          <w:rFonts w:ascii="Consolas" w:eastAsia="Cambria" w:hAnsi="Consolas" w:cs="Times New Roman"/>
          <w:color w:val="0000CF"/>
          <w:szCs w:val="24"/>
          <w:shd w:val="clear" w:color="auto" w:fill="F8F8F8"/>
          <w:lang w:eastAsia="en-US"/>
        </w:rPr>
        <w:t>1</w:t>
      </w:r>
      <w:r w:rsidRPr="009D6A2D">
        <w:rPr>
          <w:rFonts w:ascii="Consolas" w:eastAsia="Cambria" w:hAnsi="Consolas" w:cs="Times New Roman"/>
          <w:szCs w:val="24"/>
          <w:shd w:val="clear" w:color="auto" w:fill="F8F8F8"/>
          <w:lang w:eastAsia="en-US"/>
        </w:rPr>
        <w:t>)</w:t>
      </w:r>
    </w:p>
    <w:p w14:paraId="6ECF59D0" w14:textId="77777777" w:rsidR="009D6A2D" w:rsidRPr="00C07C01" w:rsidRDefault="009D6A2D" w:rsidP="009D6A2D">
      <w:pPr>
        <w:keepNext/>
        <w:keepLines/>
        <w:spacing w:before="200" w:after="0" w:line="240" w:lineRule="auto"/>
        <w:outlineLvl w:val="1"/>
        <w:rPr>
          <w:rFonts w:ascii="Calibri" w:eastAsia="SimSun" w:hAnsi="Calibri" w:cs="Times New Roman"/>
          <w:bCs/>
          <w:color w:val="4F81BD"/>
          <w:sz w:val="32"/>
          <w:szCs w:val="32"/>
          <w:lang w:eastAsia="en-US"/>
        </w:rPr>
      </w:pPr>
      <w:bookmarkStart w:id="5" w:name="part-2.-compare-seq-separation"/>
      <w:bookmarkStart w:id="6" w:name="_Toc79146102"/>
      <w:r w:rsidRPr="00C07C01">
        <w:rPr>
          <w:rFonts w:ascii="Calibri" w:eastAsia="SimSun" w:hAnsi="Calibri" w:cs="Times New Roman"/>
          <w:bCs/>
          <w:color w:val="4F81BD"/>
          <w:sz w:val="32"/>
          <w:szCs w:val="32"/>
          <w:lang w:eastAsia="en-US"/>
        </w:rPr>
        <w:t>Part 2. Validate seq separation</w:t>
      </w:r>
      <w:bookmarkEnd w:id="5"/>
      <w:bookmarkEnd w:id="6"/>
    </w:p>
    <w:p w14:paraId="23B56232" w14:textId="77777777" w:rsidR="009D6A2D" w:rsidRPr="009D6A2D" w:rsidRDefault="009D6A2D" w:rsidP="009D6A2D">
      <w:pPr>
        <w:spacing w:before="180" w:after="180" w:line="240" w:lineRule="auto"/>
        <w:rPr>
          <w:rFonts w:ascii="Cambria" w:eastAsia="Cambria" w:hAnsi="Cambria" w:cs="Times New Roman"/>
          <w:sz w:val="24"/>
          <w:szCs w:val="24"/>
          <w:lang w:eastAsia="en-US"/>
        </w:rPr>
      </w:pPr>
      <w:r w:rsidRPr="009D6A2D">
        <w:rPr>
          <w:rFonts w:ascii="Cambria" w:eastAsia="Cambria" w:hAnsi="Cambria" w:cs="Times New Roman"/>
          <w:sz w:val="24"/>
          <w:szCs w:val="24"/>
          <w:lang w:eastAsia="en-US"/>
        </w:rPr>
        <w:t>Compare among variants with crossing-over, without crossing-over, and randomly permuted (with crossing-over). Recombination creates more optimal separation (higher median with low variance).</w:t>
      </w:r>
    </w:p>
    <w:p w14:paraId="0084E5B8" w14:textId="77777777" w:rsidR="009D6A2D" w:rsidRPr="009D6A2D" w:rsidRDefault="009D6A2D" w:rsidP="009D6A2D">
      <w:pPr>
        <w:shd w:val="clear" w:color="auto" w:fill="F8F8F8"/>
        <w:wordWrap w:val="0"/>
        <w:spacing w:after="200" w:line="240" w:lineRule="auto"/>
        <w:rPr>
          <w:rFonts w:ascii="Consolas" w:eastAsia="Cambria" w:hAnsi="Consolas" w:cs="Times New Roman"/>
          <w:szCs w:val="24"/>
          <w:lang w:eastAsia="en-US"/>
        </w:rPr>
      </w:pPr>
      <w:proofErr w:type="spellStart"/>
      <w:r w:rsidRPr="009D6A2D">
        <w:rPr>
          <w:rFonts w:ascii="Consolas" w:eastAsia="Cambria" w:hAnsi="Consolas" w:cs="Times New Roman"/>
          <w:szCs w:val="24"/>
          <w:shd w:val="clear" w:color="auto" w:fill="F8F8F8"/>
          <w:lang w:eastAsia="en-US"/>
        </w:rPr>
        <w:t>dist.optimal</w:t>
      </w:r>
      <w:proofErr w:type="spellEnd"/>
      <w:r w:rsidRPr="009D6A2D">
        <w:rPr>
          <w:rFonts w:ascii="Consolas" w:eastAsia="Cambria" w:hAnsi="Consolas" w:cs="Times New Roman"/>
          <w:szCs w:val="24"/>
          <w:shd w:val="clear" w:color="auto" w:fill="F8F8F8"/>
          <w:lang w:eastAsia="en-US"/>
        </w:rPr>
        <w:t xml:space="preserve"> &lt;-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b/>
          <w:color w:val="204A87"/>
          <w:szCs w:val="24"/>
          <w:shd w:val="clear" w:color="auto" w:fill="F8F8F8"/>
          <w:lang w:eastAsia="en-US"/>
        </w:rPr>
        <w:t>seq_distmatrix</w:t>
      </w:r>
      <w:proofErr w:type="spellEnd"/>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x.list</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204A87"/>
          <w:szCs w:val="24"/>
          <w:shd w:val="clear" w:color="auto" w:fill="F8F8F8"/>
          <w:lang w:eastAsia="en-US"/>
        </w:rPr>
        <w:t>method =</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"hamming"</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b/>
          <w:color w:val="CE5C00"/>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len.seq</w:t>
      </w:r>
      <w:proofErr w:type="spellEnd"/>
      <w:r w:rsidRPr="009D6A2D">
        <w:rPr>
          <w:rFonts w:ascii="Consolas" w:eastAsia="Cambria" w:hAnsi="Consolas" w:cs="Times New Roman"/>
          <w:szCs w:val="24"/>
          <w:lang w:eastAsia="en-US"/>
        </w:rPr>
        <w:br/>
      </w:r>
      <w:proofErr w:type="spellStart"/>
      <w:r w:rsidRPr="009D6A2D">
        <w:rPr>
          <w:rFonts w:ascii="Consolas" w:eastAsia="Cambria" w:hAnsi="Consolas" w:cs="Times New Roman"/>
          <w:szCs w:val="24"/>
          <w:shd w:val="clear" w:color="auto" w:fill="F8F8F8"/>
          <w:lang w:eastAsia="en-US"/>
        </w:rPr>
        <w:t>dist.clonal</w:t>
      </w:r>
      <w:proofErr w:type="spellEnd"/>
      <w:r w:rsidRPr="009D6A2D">
        <w:rPr>
          <w:rFonts w:ascii="Consolas" w:eastAsia="Cambria" w:hAnsi="Consolas" w:cs="Times New Roman"/>
          <w:szCs w:val="24"/>
          <w:shd w:val="clear" w:color="auto" w:fill="F8F8F8"/>
          <w:lang w:eastAsia="en-US"/>
        </w:rPr>
        <w:t xml:space="preserve"> &lt;-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b/>
          <w:color w:val="204A87"/>
          <w:szCs w:val="24"/>
          <w:shd w:val="clear" w:color="auto" w:fill="F8F8F8"/>
          <w:lang w:eastAsia="en-US"/>
        </w:rPr>
        <w:t>seq_distmatrix</w:t>
      </w:r>
      <w:proofErr w:type="spellEnd"/>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x.clonal</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204A87"/>
          <w:szCs w:val="24"/>
          <w:shd w:val="clear" w:color="auto" w:fill="F8F8F8"/>
          <w:lang w:eastAsia="en-US"/>
        </w:rPr>
        <w:t>method =</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"hamming"</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b/>
          <w:color w:val="CE5C00"/>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len.seq</w:t>
      </w:r>
      <w:proofErr w:type="spellEnd"/>
      <w:r w:rsidRPr="009D6A2D">
        <w:rPr>
          <w:rFonts w:ascii="Consolas" w:eastAsia="Cambria" w:hAnsi="Consolas" w:cs="Times New Roman"/>
          <w:szCs w:val="24"/>
          <w:lang w:eastAsia="en-US"/>
        </w:rPr>
        <w:br/>
      </w:r>
      <w:r w:rsidRPr="009D6A2D">
        <w:rPr>
          <w:rFonts w:ascii="Consolas" w:eastAsia="Cambria" w:hAnsi="Consolas" w:cs="Times New Roman"/>
          <w:szCs w:val="24"/>
          <w:lang w:eastAsia="en-US"/>
        </w:rPr>
        <w:br/>
      </w:r>
      <w:proofErr w:type="spellStart"/>
      <w:r w:rsidRPr="009D6A2D">
        <w:rPr>
          <w:rFonts w:ascii="Consolas" w:eastAsia="Cambria" w:hAnsi="Consolas" w:cs="Times New Roman"/>
          <w:szCs w:val="24"/>
          <w:shd w:val="clear" w:color="auto" w:fill="F8F8F8"/>
          <w:lang w:eastAsia="en-US"/>
        </w:rPr>
        <w:t>mad.shuffled</w:t>
      </w:r>
      <w:proofErr w:type="spellEnd"/>
      <w:r w:rsidRPr="009D6A2D">
        <w:rPr>
          <w:rFonts w:ascii="Consolas" w:eastAsia="Cambria" w:hAnsi="Consolas" w:cs="Times New Roman"/>
          <w:szCs w:val="24"/>
          <w:shd w:val="clear" w:color="auto" w:fill="F8F8F8"/>
          <w:lang w:eastAsia="en-US"/>
        </w:rPr>
        <w:t xml:space="preserve"> &lt;-</w:t>
      </w:r>
      <w:r w:rsidRPr="009D6A2D">
        <w:rPr>
          <w:rFonts w:ascii="Consolas" w:eastAsia="Cambria" w:hAnsi="Consolas" w:cs="Times New Roman"/>
          <w:color w:val="4E9A06"/>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apply</w:t>
      </w:r>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mad.alleles</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0000CF"/>
          <w:szCs w:val="24"/>
          <w:shd w:val="clear" w:color="auto" w:fill="F8F8F8"/>
          <w:lang w:eastAsia="en-US"/>
        </w:rPr>
        <w:t>2</w:t>
      </w:r>
      <w:r w:rsidRPr="009D6A2D">
        <w:rPr>
          <w:rFonts w:ascii="Consolas" w:eastAsia="Cambria" w:hAnsi="Consolas" w:cs="Times New Roman"/>
          <w:szCs w:val="24"/>
          <w:shd w:val="clear" w:color="auto" w:fill="F8F8F8"/>
          <w:lang w:eastAsia="en-US"/>
        </w:rPr>
        <w:t xml:space="preserve">, sample) </w:t>
      </w:r>
      <w:r w:rsidRPr="009D6A2D">
        <w:rPr>
          <w:rFonts w:ascii="Consolas" w:eastAsia="Cambria" w:hAnsi="Consolas" w:cs="Times New Roman"/>
          <w:i/>
          <w:color w:val="8F5902"/>
          <w:szCs w:val="24"/>
          <w:shd w:val="clear" w:color="auto" w:fill="F8F8F8"/>
          <w:lang w:eastAsia="en-US"/>
        </w:rPr>
        <w:t># permute by column</w:t>
      </w:r>
      <w:r w:rsidRPr="009D6A2D">
        <w:rPr>
          <w:rFonts w:ascii="Consolas" w:eastAsia="Cambria" w:hAnsi="Consolas" w:cs="Times New Roman"/>
          <w:szCs w:val="24"/>
          <w:lang w:eastAsia="en-US"/>
        </w:rPr>
        <w:br/>
      </w:r>
      <w:proofErr w:type="spellStart"/>
      <w:r w:rsidRPr="009D6A2D">
        <w:rPr>
          <w:rFonts w:ascii="Consolas" w:eastAsia="Cambria" w:hAnsi="Consolas" w:cs="Times New Roman"/>
          <w:szCs w:val="24"/>
          <w:shd w:val="clear" w:color="auto" w:fill="F8F8F8"/>
          <w:lang w:eastAsia="en-US"/>
        </w:rPr>
        <w:t>xy.list</w:t>
      </w:r>
      <w:proofErr w:type="spellEnd"/>
      <w:r w:rsidRPr="009D6A2D">
        <w:rPr>
          <w:rFonts w:ascii="Consolas" w:eastAsia="Cambria" w:hAnsi="Consolas" w:cs="Times New Roman"/>
          <w:szCs w:val="24"/>
          <w:shd w:val="clear" w:color="auto" w:fill="F8F8F8"/>
          <w:lang w:eastAsia="en-US"/>
        </w:rPr>
        <w:t xml:space="preserve"> &lt;-</w:t>
      </w:r>
      <w:r w:rsidRPr="009D6A2D">
        <w:rPr>
          <w:rFonts w:ascii="Consolas" w:eastAsia="Cambria" w:hAnsi="Consolas" w:cs="Times New Roman"/>
          <w:color w:val="4E9A06"/>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split</w:t>
      </w:r>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mad.shuffled</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seq</w:t>
      </w:r>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b/>
          <w:color w:val="204A87"/>
          <w:szCs w:val="24"/>
          <w:shd w:val="clear" w:color="auto" w:fill="F8F8F8"/>
          <w:lang w:eastAsia="en-US"/>
        </w:rPr>
        <w:t>nrow</w:t>
      </w:r>
      <w:proofErr w:type="spellEnd"/>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mad.shuffled</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szCs w:val="24"/>
          <w:lang w:eastAsia="en-US"/>
        </w:rPr>
        <w:br/>
      </w:r>
      <w:proofErr w:type="spellStart"/>
      <w:r w:rsidRPr="009D6A2D">
        <w:rPr>
          <w:rFonts w:ascii="Consolas" w:eastAsia="Cambria" w:hAnsi="Consolas" w:cs="Times New Roman"/>
          <w:szCs w:val="24"/>
          <w:shd w:val="clear" w:color="auto" w:fill="F8F8F8"/>
          <w:lang w:eastAsia="en-US"/>
        </w:rPr>
        <w:t>dist.shuffled</w:t>
      </w:r>
      <w:proofErr w:type="spellEnd"/>
      <w:r w:rsidRPr="009D6A2D">
        <w:rPr>
          <w:rFonts w:ascii="Consolas" w:eastAsia="Cambria" w:hAnsi="Consolas" w:cs="Times New Roman"/>
          <w:szCs w:val="24"/>
          <w:shd w:val="clear" w:color="auto" w:fill="F8F8F8"/>
          <w:lang w:eastAsia="en-US"/>
        </w:rPr>
        <w:t xml:space="preserve"> &lt;-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b/>
          <w:color w:val="204A87"/>
          <w:szCs w:val="24"/>
          <w:shd w:val="clear" w:color="auto" w:fill="F8F8F8"/>
          <w:lang w:eastAsia="en-US"/>
        </w:rPr>
        <w:t>seq_distmatrix</w:t>
      </w:r>
      <w:proofErr w:type="spellEnd"/>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xy.list</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204A87"/>
          <w:szCs w:val="24"/>
          <w:shd w:val="clear" w:color="auto" w:fill="F8F8F8"/>
          <w:lang w:eastAsia="en-US"/>
        </w:rPr>
        <w:t>method =</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"hamming"</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b/>
          <w:color w:val="CE5C00"/>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len.seq</w:t>
      </w:r>
      <w:proofErr w:type="spellEnd"/>
      <w:r w:rsidRPr="009D6A2D">
        <w:rPr>
          <w:rFonts w:ascii="Consolas" w:eastAsia="Cambria" w:hAnsi="Consolas" w:cs="Times New Roman"/>
          <w:szCs w:val="24"/>
          <w:lang w:eastAsia="en-US"/>
        </w:rPr>
        <w:br/>
      </w:r>
      <w:r w:rsidRPr="009D6A2D">
        <w:rPr>
          <w:rFonts w:ascii="Consolas" w:eastAsia="Cambria" w:hAnsi="Consolas" w:cs="Times New Roman"/>
          <w:szCs w:val="24"/>
          <w:lang w:eastAsia="en-US"/>
        </w:rPr>
        <w:br/>
      </w:r>
      <w:proofErr w:type="spellStart"/>
      <w:r w:rsidRPr="009D6A2D">
        <w:rPr>
          <w:rFonts w:ascii="Consolas" w:eastAsia="Cambria" w:hAnsi="Consolas" w:cs="Times New Roman"/>
          <w:szCs w:val="24"/>
          <w:shd w:val="clear" w:color="auto" w:fill="F8F8F8"/>
          <w:lang w:eastAsia="en-US"/>
        </w:rPr>
        <w:t>three.dist</w:t>
      </w:r>
      <w:proofErr w:type="spellEnd"/>
      <w:r w:rsidRPr="009D6A2D">
        <w:rPr>
          <w:rFonts w:ascii="Consolas" w:eastAsia="Cambria" w:hAnsi="Consolas" w:cs="Times New Roman"/>
          <w:szCs w:val="24"/>
          <w:shd w:val="clear" w:color="auto" w:fill="F8F8F8"/>
          <w:lang w:eastAsia="en-US"/>
        </w:rPr>
        <w:t xml:space="preserve"> &lt;-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b/>
          <w:color w:val="204A87"/>
          <w:szCs w:val="24"/>
          <w:shd w:val="clear" w:color="auto" w:fill="F8F8F8"/>
          <w:lang w:eastAsia="en-US"/>
        </w:rPr>
        <w:t>tibble</w:t>
      </w:r>
      <w:proofErr w:type="spellEnd"/>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color w:val="204A87"/>
          <w:szCs w:val="24"/>
          <w:shd w:val="clear" w:color="auto" w:fill="F8F8F8"/>
          <w:lang w:eastAsia="en-US"/>
        </w:rPr>
        <w:t>dist</w:t>
      </w:r>
      <w:proofErr w:type="spellEnd"/>
      <w:r w:rsidRPr="009D6A2D">
        <w:rPr>
          <w:rFonts w:ascii="Consolas" w:eastAsia="Cambria" w:hAnsi="Consolas" w:cs="Times New Roman"/>
          <w:color w:val="204A87"/>
          <w:szCs w:val="24"/>
          <w:shd w:val="clear" w:color="auto" w:fill="F8F8F8"/>
          <w:lang w:eastAsia="en-US"/>
        </w:rPr>
        <w:t xml:space="preserve"> =</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c</w:t>
      </w:r>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dist.optimal</w:t>
      </w:r>
      <w:proofErr w:type="spellEnd"/>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dist.shuffled</w:t>
      </w:r>
      <w:proofErr w:type="spellEnd"/>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dist.clonal</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204A87"/>
          <w:szCs w:val="24"/>
          <w:shd w:val="clear" w:color="auto" w:fill="F8F8F8"/>
          <w:lang w:eastAsia="en-US"/>
        </w:rPr>
        <w:t>clas</w:t>
      </w:r>
      <w:r w:rsidRPr="009D6A2D">
        <w:rPr>
          <w:rFonts w:ascii="Consolas" w:eastAsia="Cambria" w:hAnsi="Consolas" w:cs="Times New Roman"/>
          <w:color w:val="204A87"/>
          <w:szCs w:val="24"/>
          <w:shd w:val="clear" w:color="auto" w:fill="F8F8F8"/>
          <w:lang w:eastAsia="en-US"/>
        </w:rPr>
        <w:lastRenderedPageBreak/>
        <w:t>s =</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c</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b/>
          <w:color w:val="204A87"/>
          <w:szCs w:val="24"/>
          <w:shd w:val="clear" w:color="auto" w:fill="F8F8F8"/>
          <w:lang w:eastAsia="en-US"/>
        </w:rPr>
        <w:t>rep</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color w:val="4E9A06"/>
          <w:szCs w:val="24"/>
          <w:shd w:val="clear" w:color="auto" w:fill="F8F8F8"/>
          <w:lang w:eastAsia="en-US"/>
        </w:rPr>
        <w:t>"mad"</w:t>
      </w:r>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size.pair</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rep</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color w:val="4E9A06"/>
          <w:szCs w:val="24"/>
          <w:shd w:val="clear" w:color="auto" w:fill="F8F8F8"/>
          <w:lang w:eastAsia="en-US"/>
        </w:rPr>
        <w:t>"permuted"</w:t>
      </w:r>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size.pair</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c</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b/>
          <w:color w:val="204A87"/>
          <w:szCs w:val="24"/>
          <w:shd w:val="clear" w:color="auto" w:fill="F8F8F8"/>
          <w:lang w:eastAsia="en-US"/>
        </w:rPr>
        <w:t>rep</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color w:val="4E9A06"/>
          <w:szCs w:val="24"/>
          <w:shd w:val="clear" w:color="auto" w:fill="F8F8F8"/>
          <w:lang w:eastAsia="en-US"/>
        </w:rPr>
        <w:t>"clonal"</w:t>
      </w:r>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size.pair</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szCs w:val="24"/>
          <w:lang w:eastAsia="en-US"/>
        </w:rPr>
        <w:br/>
      </w:r>
      <w:r w:rsidRPr="009D6A2D">
        <w:rPr>
          <w:rFonts w:ascii="Consolas" w:eastAsia="Cambria" w:hAnsi="Consolas" w:cs="Times New Roman"/>
          <w:szCs w:val="24"/>
          <w:lang w:eastAsia="en-US"/>
        </w:rPr>
        <w:br/>
      </w:r>
      <w:proofErr w:type="spellStart"/>
      <w:r w:rsidRPr="009D6A2D">
        <w:rPr>
          <w:rFonts w:ascii="Consolas" w:eastAsia="Cambria" w:hAnsi="Consolas" w:cs="Times New Roman"/>
          <w:szCs w:val="24"/>
          <w:shd w:val="clear" w:color="auto" w:fill="F8F8F8"/>
          <w:lang w:eastAsia="en-US"/>
        </w:rPr>
        <w:t>two.dist</w:t>
      </w:r>
      <w:proofErr w:type="spellEnd"/>
      <w:r w:rsidRPr="009D6A2D">
        <w:rPr>
          <w:rFonts w:ascii="Consolas" w:eastAsia="Cambria" w:hAnsi="Consolas" w:cs="Times New Roman"/>
          <w:szCs w:val="24"/>
          <w:shd w:val="clear" w:color="auto" w:fill="F8F8F8"/>
          <w:lang w:eastAsia="en-US"/>
        </w:rPr>
        <w:t xml:space="preserve"> &lt;-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three.dist</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CE5C00"/>
          <w:szCs w:val="24"/>
          <w:shd w:val="clear" w:color="auto" w:fill="F8F8F8"/>
          <w:lang w:eastAsia="en-US"/>
        </w:rPr>
        <w:t>%&gt;%</w:t>
      </w:r>
      <w:r w:rsidRPr="009D6A2D">
        <w:rPr>
          <w:rFonts w:ascii="Consolas" w:eastAsia="Cambria" w:hAnsi="Consolas" w:cs="Times New Roman"/>
          <w:color w:val="4E9A06"/>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filter</w:t>
      </w:r>
      <w:r w:rsidRPr="009D6A2D">
        <w:rPr>
          <w:rFonts w:ascii="Consolas" w:eastAsia="Cambria" w:hAnsi="Consolas" w:cs="Times New Roman"/>
          <w:szCs w:val="24"/>
          <w:shd w:val="clear" w:color="auto" w:fill="F8F8F8"/>
          <w:lang w:eastAsia="en-US"/>
        </w:rPr>
        <w:t xml:space="preserve">(class </w:t>
      </w:r>
      <w:r w:rsidRPr="009D6A2D">
        <w:rPr>
          <w:rFonts w:ascii="Consolas" w:eastAsia="Cambria" w:hAnsi="Consolas" w:cs="Times New Roman"/>
          <w:b/>
          <w:color w:val="CE5C00"/>
          <w:szCs w:val="24"/>
          <w:shd w:val="clear" w:color="auto" w:fill="F8F8F8"/>
          <w:lang w:eastAsia="en-US"/>
        </w:rPr>
        <w:t>!=</w:t>
      </w:r>
      <w:r w:rsidRPr="009D6A2D">
        <w:rPr>
          <w:rFonts w:ascii="Consolas" w:eastAsia="Cambria" w:hAnsi="Consolas" w:cs="Times New Roman"/>
          <w:color w:val="4E9A06"/>
          <w:szCs w:val="24"/>
          <w:shd w:val="clear" w:color="auto" w:fill="F8F8F8"/>
          <w:lang w:eastAsia="en-US"/>
        </w:rPr>
        <w:t xml:space="preserve"> "permuted"</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szCs w:val="24"/>
          <w:lang w:eastAsia="en-US"/>
        </w:rPr>
        <w:br/>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med &lt;-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two.dist</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CE5C00"/>
          <w:szCs w:val="24"/>
          <w:shd w:val="clear" w:color="auto" w:fill="F8F8F8"/>
          <w:lang w:eastAsia="en-US"/>
        </w:rPr>
        <w:t>%&gt;%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b/>
          <w:color w:val="204A87"/>
          <w:szCs w:val="24"/>
          <w:shd w:val="clear" w:color="auto" w:fill="F8F8F8"/>
          <w:lang w:eastAsia="en-US"/>
        </w:rPr>
        <w:t>group_by</w:t>
      </w:r>
      <w:proofErr w:type="spellEnd"/>
      <w:r w:rsidRPr="009D6A2D">
        <w:rPr>
          <w:rFonts w:ascii="Consolas" w:eastAsia="Cambria" w:hAnsi="Consolas" w:cs="Times New Roman"/>
          <w:szCs w:val="24"/>
          <w:shd w:val="clear" w:color="auto" w:fill="F8F8F8"/>
          <w:lang w:eastAsia="en-US"/>
        </w:rPr>
        <w:t xml:space="preserve">(class) </w:t>
      </w:r>
      <w:r w:rsidRPr="009D6A2D">
        <w:rPr>
          <w:rFonts w:ascii="Consolas" w:eastAsia="Cambria" w:hAnsi="Consolas" w:cs="Times New Roman"/>
          <w:b/>
          <w:color w:val="CE5C00"/>
          <w:szCs w:val="24"/>
          <w:shd w:val="clear" w:color="auto" w:fill="F8F8F8"/>
          <w:lang w:eastAsia="en-US"/>
        </w:rPr>
        <w:t>%&gt;%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b/>
          <w:color w:val="204A87"/>
          <w:szCs w:val="24"/>
          <w:shd w:val="clear" w:color="auto" w:fill="F8F8F8"/>
          <w:lang w:eastAsia="en-US"/>
        </w:rPr>
        <w:t>summarise</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color w:val="204A87"/>
          <w:szCs w:val="24"/>
          <w:shd w:val="clear" w:color="auto" w:fill="F8F8F8"/>
          <w:lang w:eastAsia="en-US"/>
        </w:rPr>
        <w:t>med =</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median</w:t>
      </w:r>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dist</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szCs w:val="24"/>
          <w:lang w:eastAsia="en-US"/>
        </w:rPr>
        <w:br/>
      </w:r>
      <w:r w:rsidRPr="009D6A2D">
        <w:rPr>
          <w:rFonts w:ascii="Consolas" w:eastAsia="Cambria" w:hAnsi="Consolas" w:cs="Times New Roman"/>
          <w:szCs w:val="24"/>
          <w:lang w:eastAsia="en-US"/>
        </w:rPr>
        <w:br/>
      </w:r>
      <w:proofErr w:type="spellStart"/>
      <w:r w:rsidRPr="009D6A2D">
        <w:rPr>
          <w:rFonts w:ascii="Consolas" w:eastAsia="Cambria" w:hAnsi="Consolas" w:cs="Times New Roman"/>
          <w:szCs w:val="24"/>
          <w:shd w:val="clear" w:color="auto" w:fill="F8F8F8"/>
          <w:lang w:eastAsia="en-US"/>
        </w:rPr>
        <w:t>two.dist</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CE5C00"/>
          <w:szCs w:val="24"/>
          <w:shd w:val="clear" w:color="auto" w:fill="F8F8F8"/>
          <w:lang w:eastAsia="en-US"/>
        </w:rPr>
        <w:t>%&gt;%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b/>
          <w:color w:val="204A87"/>
          <w:szCs w:val="24"/>
          <w:shd w:val="clear" w:color="auto" w:fill="F8F8F8"/>
          <w:lang w:eastAsia="en-US"/>
        </w:rPr>
        <w:t>ggplot</w:t>
      </w:r>
      <w:proofErr w:type="spellEnd"/>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b/>
          <w:color w:val="204A87"/>
          <w:szCs w:val="24"/>
          <w:shd w:val="clear" w:color="auto" w:fill="F8F8F8"/>
          <w:lang w:eastAsia="en-US"/>
        </w:rPr>
        <w:t>aes</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color w:val="204A87"/>
          <w:szCs w:val="24"/>
          <w:shd w:val="clear" w:color="auto" w:fill="F8F8F8"/>
          <w:lang w:eastAsia="en-US"/>
        </w:rPr>
        <w:t>x=</w:t>
      </w:r>
      <w:proofErr w:type="spellStart"/>
      <w:r w:rsidRPr="009D6A2D">
        <w:rPr>
          <w:rFonts w:ascii="Consolas" w:eastAsia="Cambria" w:hAnsi="Consolas" w:cs="Times New Roman"/>
          <w:szCs w:val="24"/>
          <w:shd w:val="clear" w:color="auto" w:fill="F8F8F8"/>
          <w:lang w:eastAsia="en-US"/>
        </w:rPr>
        <w:t>dist</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204A87"/>
          <w:szCs w:val="24"/>
          <w:shd w:val="clear" w:color="auto" w:fill="F8F8F8"/>
          <w:lang w:eastAsia="en-US"/>
        </w:rPr>
        <w:t>fill =</w:t>
      </w:r>
      <w:r w:rsidRPr="009D6A2D">
        <w:rPr>
          <w:rFonts w:ascii="Consolas" w:eastAsia="Cambria" w:hAnsi="Consolas" w:cs="Times New Roman"/>
          <w:szCs w:val="24"/>
          <w:shd w:val="clear" w:color="auto" w:fill="F8F8F8"/>
          <w:lang w:eastAsia="en-US"/>
        </w:rPr>
        <w:t xml:space="preserve"> class)) </w:t>
      </w:r>
      <w:r w:rsidRPr="009D6A2D">
        <w:rPr>
          <w:rFonts w:ascii="Consolas" w:eastAsia="Cambria" w:hAnsi="Consolas" w:cs="Times New Roman"/>
          <w:b/>
          <w:color w:val="CE5C00"/>
          <w:szCs w:val="24"/>
          <w:shd w:val="clear" w:color="auto" w:fill="F8F8F8"/>
          <w:lang w:eastAsia="en-US"/>
        </w:rPr>
        <w: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b/>
          <w:color w:val="204A87"/>
          <w:szCs w:val="24"/>
          <w:shd w:val="clear" w:color="auto" w:fill="F8F8F8"/>
          <w:lang w:eastAsia="en-US"/>
        </w:rPr>
        <w:t>geom_density</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color w:val="204A87"/>
          <w:szCs w:val="24"/>
          <w:shd w:val="clear" w:color="auto" w:fill="F8F8F8"/>
          <w:lang w:eastAsia="en-US"/>
        </w:rPr>
        <w:t>alpha=</w:t>
      </w:r>
      <w:r w:rsidRPr="009D6A2D">
        <w:rPr>
          <w:rFonts w:ascii="Consolas" w:eastAsia="Cambria" w:hAnsi="Consolas" w:cs="Times New Roman"/>
          <w:color w:val="0000CF"/>
          <w:szCs w:val="24"/>
          <w:shd w:val="clear" w:color="auto" w:fill="F8F8F8"/>
          <w:lang w:eastAsia="en-US"/>
        </w:rPr>
        <w:t>0.5</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CE5C00"/>
          <w:szCs w:val="24"/>
          <w:shd w:val="clear" w:color="auto" w:fill="F8F8F8"/>
          <w:lang w:eastAsia="en-US"/>
        </w:rPr>
        <w: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b/>
          <w:color w:val="204A87"/>
          <w:szCs w:val="24"/>
          <w:shd w:val="clear" w:color="auto" w:fill="F8F8F8"/>
          <w:lang w:eastAsia="en-US"/>
        </w:rPr>
        <w:t>theme_bw</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CE5C00"/>
          <w:szCs w:val="24"/>
          <w:shd w:val="clear" w:color="auto" w:fill="F8F8F8"/>
          <w:lang w:eastAsia="en-US"/>
        </w:rPr>
        <w: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b/>
          <w:color w:val="204A87"/>
          <w:szCs w:val="24"/>
          <w:shd w:val="clear" w:color="auto" w:fill="F8F8F8"/>
          <w:lang w:eastAsia="en-US"/>
        </w:rPr>
        <w:t>geom_vline</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color w:val="204A87"/>
          <w:szCs w:val="24"/>
          <w:shd w:val="clear" w:color="auto" w:fill="F8F8F8"/>
          <w:lang w:eastAsia="en-US"/>
        </w:rPr>
        <w:t>data=</w:t>
      </w:r>
      <w:r w:rsidRPr="009D6A2D">
        <w:rPr>
          <w:rFonts w:ascii="Consolas" w:eastAsia="Cambria" w:hAnsi="Consolas" w:cs="Times New Roman"/>
          <w:szCs w:val="24"/>
          <w:shd w:val="clear" w:color="auto" w:fill="F8F8F8"/>
          <w:lang w:eastAsia="en-US"/>
        </w:rPr>
        <w:t xml:space="preserve">med, </w:t>
      </w:r>
      <w:proofErr w:type="spellStart"/>
      <w:r w:rsidRPr="009D6A2D">
        <w:rPr>
          <w:rFonts w:ascii="Consolas" w:eastAsia="Cambria" w:hAnsi="Consolas" w:cs="Times New Roman"/>
          <w:b/>
          <w:color w:val="204A87"/>
          <w:szCs w:val="24"/>
          <w:shd w:val="clear" w:color="auto" w:fill="F8F8F8"/>
          <w:lang w:eastAsia="en-US"/>
        </w:rPr>
        <w:t>aes</w:t>
      </w:r>
      <w:proofErr w:type="spellEnd"/>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color w:val="204A87"/>
          <w:szCs w:val="24"/>
          <w:shd w:val="clear" w:color="auto" w:fill="F8F8F8"/>
          <w:lang w:eastAsia="en-US"/>
        </w:rPr>
        <w:t>xintercept</w:t>
      </w:r>
      <w:proofErr w:type="spellEnd"/>
      <w:r w:rsidRPr="009D6A2D">
        <w:rPr>
          <w:rFonts w:ascii="Consolas" w:eastAsia="Cambria" w:hAnsi="Consolas" w:cs="Times New Roman"/>
          <w:color w:val="204A87"/>
          <w:szCs w:val="24"/>
          <w:shd w:val="clear" w:color="auto" w:fill="F8F8F8"/>
          <w:lang w:eastAsia="en-US"/>
        </w:rPr>
        <w:t xml:space="preserve"> =</w:t>
      </w:r>
      <w:r w:rsidRPr="009D6A2D">
        <w:rPr>
          <w:rFonts w:ascii="Consolas" w:eastAsia="Cambria" w:hAnsi="Consolas" w:cs="Times New Roman"/>
          <w:szCs w:val="24"/>
          <w:shd w:val="clear" w:color="auto" w:fill="F8F8F8"/>
          <w:lang w:eastAsia="en-US"/>
        </w:rPr>
        <w:t xml:space="preserve"> med, </w:t>
      </w:r>
      <w:r w:rsidRPr="009D6A2D">
        <w:rPr>
          <w:rFonts w:ascii="Consolas" w:eastAsia="Cambria" w:hAnsi="Consolas" w:cs="Times New Roman"/>
          <w:color w:val="204A87"/>
          <w:szCs w:val="24"/>
          <w:shd w:val="clear" w:color="auto" w:fill="F8F8F8"/>
          <w:lang w:eastAsia="en-US"/>
        </w:rPr>
        <w:t>color=</w:t>
      </w:r>
      <w:r w:rsidRPr="009D6A2D">
        <w:rPr>
          <w:rFonts w:ascii="Consolas" w:eastAsia="Cambria" w:hAnsi="Consolas" w:cs="Times New Roman"/>
          <w:szCs w:val="24"/>
          <w:shd w:val="clear" w:color="auto" w:fill="F8F8F8"/>
          <w:lang w:eastAsia="en-US"/>
        </w:rPr>
        <w:t xml:space="preserve">class), </w:t>
      </w:r>
      <w:r w:rsidRPr="009D6A2D">
        <w:rPr>
          <w:rFonts w:ascii="Consolas" w:eastAsia="Cambria" w:hAnsi="Consolas" w:cs="Times New Roman"/>
          <w:color w:val="204A87"/>
          <w:szCs w:val="24"/>
          <w:shd w:val="clear" w:color="auto" w:fill="F8F8F8"/>
          <w:lang w:eastAsia="en-US"/>
        </w:rPr>
        <w:t>size=</w:t>
      </w:r>
      <w:r w:rsidRPr="009D6A2D">
        <w:rPr>
          <w:rFonts w:ascii="Consolas" w:eastAsia="Cambria" w:hAnsi="Consolas" w:cs="Times New Roman"/>
          <w:color w:val="0000CF"/>
          <w:szCs w:val="24"/>
          <w:shd w:val="clear" w:color="auto" w:fill="F8F8F8"/>
          <w:lang w:eastAsia="en-US"/>
        </w:rPr>
        <w:t>2</w:t>
      </w:r>
      <w:r w:rsidRPr="009D6A2D">
        <w:rPr>
          <w:rFonts w:ascii="Consolas" w:eastAsia="Cambria" w:hAnsi="Consolas" w:cs="Times New Roman"/>
          <w:szCs w:val="24"/>
          <w:shd w:val="clear" w:color="auto" w:fill="F8F8F8"/>
          <w:lang w:eastAsia="en-US"/>
        </w:rPr>
        <w:t>)</w:t>
      </w:r>
    </w:p>
    <w:p w14:paraId="056D7740" w14:textId="77777777" w:rsidR="009D6A2D" w:rsidRPr="009D6A2D" w:rsidRDefault="009D6A2D" w:rsidP="009D6A2D">
      <w:pPr>
        <w:spacing w:before="180" w:after="180" w:line="240" w:lineRule="auto"/>
        <w:rPr>
          <w:rFonts w:ascii="Cambria" w:eastAsia="Cambria" w:hAnsi="Cambria" w:cs="Times New Roman"/>
          <w:sz w:val="24"/>
          <w:szCs w:val="24"/>
          <w:lang w:eastAsia="en-US"/>
        </w:rPr>
      </w:pPr>
      <w:r w:rsidRPr="009D6A2D">
        <w:rPr>
          <w:rFonts w:ascii="Cambria" w:eastAsia="Cambria" w:hAnsi="Cambria" w:cs="Times New Roman"/>
          <w:noProof/>
          <w:sz w:val="24"/>
          <w:szCs w:val="24"/>
        </w:rPr>
        <w:drawing>
          <wp:inline distT="0" distB="0" distL="0" distR="0" wp14:anchorId="386D3150" wp14:editId="5009961D">
            <wp:extent cx="3118513" cy="2395182"/>
            <wp:effectExtent l="0" t="0" r="0" b="0"/>
            <wp:docPr id="3" name="Picture"/>
            <wp:cNvGraphicFramePr/>
            <a:graphic xmlns:a="http://schemas.openxmlformats.org/drawingml/2006/main">
              <a:graphicData uri="http://schemas.openxmlformats.org/drawingml/2006/picture">
                <pic:pic xmlns:pic="http://schemas.openxmlformats.org/drawingml/2006/picture">
                  <pic:nvPicPr>
                    <pic:cNvPr id="0" name="Picture" descr="ga_files/figure-docx/unnamed-chunk-2-1.png"/>
                    <pic:cNvPicPr>
                      <a:picLocks noChangeAspect="1" noChangeArrowheads="1"/>
                    </pic:cNvPicPr>
                  </pic:nvPicPr>
                  <pic:blipFill>
                    <a:blip r:embed="rId9"/>
                    <a:stretch>
                      <a:fillRect/>
                    </a:stretch>
                  </pic:blipFill>
                  <pic:spPr bwMode="auto">
                    <a:xfrm>
                      <a:off x="0" y="0"/>
                      <a:ext cx="3125001" cy="2400165"/>
                    </a:xfrm>
                    <a:prstGeom prst="rect">
                      <a:avLst/>
                    </a:prstGeom>
                    <a:noFill/>
                    <a:ln w="9525">
                      <a:noFill/>
                      <a:headEnd/>
                      <a:tailEnd/>
                    </a:ln>
                  </pic:spPr>
                </pic:pic>
              </a:graphicData>
            </a:graphic>
          </wp:inline>
        </w:drawing>
      </w:r>
    </w:p>
    <w:p w14:paraId="53847697" w14:textId="77777777" w:rsidR="009D6A2D" w:rsidRPr="009D6A2D" w:rsidRDefault="009D6A2D" w:rsidP="009D6A2D">
      <w:pPr>
        <w:shd w:val="clear" w:color="auto" w:fill="F8F8F8"/>
        <w:wordWrap w:val="0"/>
        <w:spacing w:after="200" w:line="240" w:lineRule="auto"/>
        <w:rPr>
          <w:rFonts w:ascii="Consolas" w:eastAsia="Cambria" w:hAnsi="Consolas" w:cs="Times New Roman"/>
          <w:szCs w:val="24"/>
          <w:lang w:eastAsia="en-US"/>
        </w:rPr>
      </w:pPr>
      <w:proofErr w:type="spellStart"/>
      <w:proofErr w:type="gramStart"/>
      <w:r w:rsidRPr="009D6A2D">
        <w:rPr>
          <w:rFonts w:ascii="Consolas" w:eastAsia="Cambria" w:hAnsi="Consolas" w:cs="Times New Roman"/>
          <w:szCs w:val="24"/>
          <w:shd w:val="clear" w:color="auto" w:fill="F8F8F8"/>
          <w:lang w:eastAsia="en-US"/>
        </w:rPr>
        <w:t>two.dist</w:t>
      </w:r>
      <w:proofErr w:type="spellEnd"/>
      <w:proofErr w:type="gram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CE5C00"/>
          <w:szCs w:val="24"/>
          <w:shd w:val="clear" w:color="auto" w:fill="F8F8F8"/>
          <w:lang w:eastAsia="en-US"/>
        </w:rPr>
        <w:t>%&gt;%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b/>
          <w:color w:val="204A87"/>
          <w:szCs w:val="24"/>
          <w:shd w:val="clear" w:color="auto" w:fill="F8F8F8"/>
          <w:lang w:eastAsia="en-US"/>
        </w:rPr>
        <w:t>ggplot</w:t>
      </w:r>
      <w:proofErr w:type="spellEnd"/>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b/>
          <w:color w:val="204A87"/>
          <w:szCs w:val="24"/>
          <w:shd w:val="clear" w:color="auto" w:fill="F8F8F8"/>
          <w:lang w:eastAsia="en-US"/>
        </w:rPr>
        <w:t>aes</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color w:val="204A87"/>
          <w:szCs w:val="24"/>
          <w:shd w:val="clear" w:color="auto" w:fill="F8F8F8"/>
          <w:lang w:eastAsia="en-US"/>
        </w:rPr>
        <w:t>x =</w:t>
      </w:r>
      <w:r w:rsidRPr="009D6A2D">
        <w:rPr>
          <w:rFonts w:ascii="Consolas" w:eastAsia="Cambria" w:hAnsi="Consolas" w:cs="Times New Roman"/>
          <w:szCs w:val="24"/>
          <w:shd w:val="clear" w:color="auto" w:fill="F8F8F8"/>
          <w:lang w:eastAsia="en-US"/>
        </w:rPr>
        <w:t xml:space="preserve"> class, </w:t>
      </w:r>
      <w:r w:rsidRPr="009D6A2D">
        <w:rPr>
          <w:rFonts w:ascii="Consolas" w:eastAsia="Cambria" w:hAnsi="Consolas" w:cs="Times New Roman"/>
          <w:color w:val="204A87"/>
          <w:szCs w:val="24"/>
          <w:shd w:val="clear" w:color="auto" w:fill="F8F8F8"/>
          <w:lang w:eastAsia="en-US"/>
        </w:rPr>
        <w:t>y =</w:t>
      </w:r>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dist</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CE5C00"/>
          <w:szCs w:val="24"/>
          <w:shd w:val="clear" w:color="auto" w:fill="F8F8F8"/>
          <w:lang w:eastAsia="en-US"/>
        </w:rPr>
        <w: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b/>
          <w:color w:val="204A87"/>
          <w:szCs w:val="24"/>
          <w:shd w:val="clear" w:color="auto" w:fill="F8F8F8"/>
          <w:lang w:eastAsia="en-US"/>
        </w:rPr>
        <w:t>geom_boxplot</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CE5C00"/>
          <w:szCs w:val="24"/>
          <w:shd w:val="clear" w:color="auto" w:fill="F8F8F8"/>
          <w:lang w:eastAsia="en-US"/>
        </w:rPr>
        <w: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b/>
          <w:color w:val="204A87"/>
          <w:szCs w:val="24"/>
          <w:shd w:val="clear" w:color="auto" w:fill="F8F8F8"/>
          <w:lang w:eastAsia="en-US"/>
        </w:rPr>
        <w:t>geom_jitter</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color w:val="204A87"/>
          <w:szCs w:val="24"/>
          <w:shd w:val="clear" w:color="auto" w:fill="F8F8F8"/>
          <w:lang w:eastAsia="en-US"/>
        </w:rPr>
        <w:t>shape=</w:t>
      </w:r>
      <w:r w:rsidRPr="009D6A2D">
        <w:rPr>
          <w:rFonts w:ascii="Consolas" w:eastAsia="Cambria" w:hAnsi="Consolas" w:cs="Times New Roman"/>
          <w:color w:val="0000CF"/>
          <w:szCs w:val="24"/>
          <w:shd w:val="clear" w:color="auto" w:fill="F8F8F8"/>
          <w:lang w:eastAsia="en-US"/>
        </w:rPr>
        <w:t>1</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CE5C00"/>
          <w:szCs w:val="24"/>
          <w:shd w:val="clear" w:color="auto" w:fill="F8F8F8"/>
          <w:lang w:eastAsia="en-US"/>
        </w:rPr>
        <w: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b/>
          <w:color w:val="204A87"/>
          <w:szCs w:val="24"/>
          <w:shd w:val="clear" w:color="auto" w:fill="F8F8F8"/>
          <w:lang w:eastAsia="en-US"/>
        </w:rPr>
        <w:t>theme_bw</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CE5C00"/>
          <w:szCs w:val="24"/>
          <w:shd w:val="clear" w:color="auto" w:fill="F8F8F8"/>
          <w:lang w:eastAsia="en-US"/>
        </w:rPr>
        <w: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b/>
          <w:color w:val="204A87"/>
          <w:szCs w:val="24"/>
          <w:shd w:val="clear" w:color="auto" w:fill="F8F8F8"/>
          <w:lang w:eastAsia="en-US"/>
        </w:rPr>
        <w:t>geom_hline</w:t>
      </w:r>
      <w:proofErr w:type="spellEnd"/>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color w:val="204A87"/>
          <w:szCs w:val="24"/>
          <w:shd w:val="clear" w:color="auto" w:fill="F8F8F8"/>
          <w:lang w:eastAsia="en-US"/>
        </w:rPr>
        <w:t>yintercept</w:t>
      </w:r>
      <w:proofErr w:type="spellEnd"/>
      <w:r w:rsidRPr="009D6A2D">
        <w:rPr>
          <w:rFonts w:ascii="Consolas" w:eastAsia="Cambria" w:hAnsi="Consolas" w:cs="Times New Roman"/>
          <w:color w:val="204A87"/>
          <w:szCs w:val="24"/>
          <w:shd w:val="clear" w:color="auto" w:fill="F8F8F8"/>
          <w:lang w:eastAsia="en-US"/>
        </w:rPr>
        <w:t xml:space="preserve"> =</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0000CF"/>
          <w:szCs w:val="24"/>
          <w:shd w:val="clear" w:color="auto" w:fill="F8F8F8"/>
          <w:lang w:eastAsia="en-US"/>
        </w:rPr>
        <w:t>0.5</w:t>
      </w:r>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color w:val="204A87"/>
          <w:szCs w:val="24"/>
          <w:shd w:val="clear" w:color="auto" w:fill="F8F8F8"/>
          <w:lang w:eastAsia="en-US"/>
        </w:rPr>
        <w:t>linetype</w:t>
      </w:r>
      <w:proofErr w:type="spellEnd"/>
      <w:r w:rsidRPr="009D6A2D">
        <w:rPr>
          <w:rFonts w:ascii="Consolas" w:eastAsia="Cambria" w:hAnsi="Consolas" w:cs="Times New Roman"/>
          <w:color w:val="204A87"/>
          <w:szCs w:val="24"/>
          <w:shd w:val="clear" w:color="auto" w:fill="F8F8F8"/>
          <w:lang w:eastAsia="en-US"/>
        </w:rPr>
        <w:t xml:space="preserve"> =</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0000CF"/>
          <w:szCs w:val="24"/>
          <w:shd w:val="clear" w:color="auto" w:fill="F8F8F8"/>
          <w:lang w:eastAsia="en-US"/>
        </w:rPr>
        <w:t>2</w:t>
      </w:r>
      <w:r w:rsidRPr="009D6A2D">
        <w:rPr>
          <w:rFonts w:ascii="Consolas" w:eastAsia="Cambria" w:hAnsi="Consolas" w:cs="Times New Roman"/>
          <w:szCs w:val="24"/>
          <w:shd w:val="clear" w:color="auto" w:fill="F8F8F8"/>
          <w:lang w:eastAsia="en-US"/>
        </w:rPr>
        <w:t>)</w:t>
      </w:r>
    </w:p>
    <w:p w14:paraId="1BC667DE" w14:textId="77777777" w:rsidR="009D6A2D" w:rsidRPr="009D6A2D" w:rsidRDefault="009D6A2D" w:rsidP="009D6A2D">
      <w:pPr>
        <w:spacing w:before="180" w:after="180" w:line="240" w:lineRule="auto"/>
        <w:rPr>
          <w:rFonts w:ascii="Cambria" w:eastAsia="Cambria" w:hAnsi="Cambria" w:cs="Times New Roman"/>
          <w:sz w:val="24"/>
          <w:szCs w:val="24"/>
          <w:lang w:eastAsia="en-US"/>
        </w:rPr>
      </w:pPr>
      <w:r w:rsidRPr="009D6A2D">
        <w:rPr>
          <w:rFonts w:ascii="Cambria" w:eastAsia="Cambria" w:hAnsi="Cambria" w:cs="Times New Roman"/>
          <w:noProof/>
          <w:sz w:val="24"/>
          <w:szCs w:val="24"/>
        </w:rPr>
        <w:drawing>
          <wp:inline distT="0" distB="0" distL="0" distR="0" wp14:anchorId="1AD0BE63" wp14:editId="5524AC5D">
            <wp:extent cx="3275463" cy="2224585"/>
            <wp:effectExtent l="0" t="0" r="0" b="0"/>
            <wp:docPr id="4" name="Picture"/>
            <wp:cNvGraphicFramePr/>
            <a:graphic xmlns:a="http://schemas.openxmlformats.org/drawingml/2006/main">
              <a:graphicData uri="http://schemas.openxmlformats.org/drawingml/2006/picture">
                <pic:pic xmlns:pic="http://schemas.openxmlformats.org/drawingml/2006/picture">
                  <pic:nvPicPr>
                    <pic:cNvPr id="0" name="Picture" descr="ga_files/figure-docx/unnamed-chunk-2-2.png"/>
                    <pic:cNvPicPr>
                      <a:picLocks noChangeAspect="1" noChangeArrowheads="1"/>
                    </pic:cNvPicPr>
                  </pic:nvPicPr>
                  <pic:blipFill>
                    <a:blip r:embed="rId10"/>
                    <a:stretch>
                      <a:fillRect/>
                    </a:stretch>
                  </pic:blipFill>
                  <pic:spPr bwMode="auto">
                    <a:xfrm>
                      <a:off x="0" y="0"/>
                      <a:ext cx="3294507" cy="2237519"/>
                    </a:xfrm>
                    <a:prstGeom prst="rect">
                      <a:avLst/>
                    </a:prstGeom>
                    <a:noFill/>
                    <a:ln w="9525">
                      <a:noFill/>
                      <a:headEnd/>
                      <a:tailEnd/>
                    </a:ln>
                  </pic:spPr>
                </pic:pic>
              </a:graphicData>
            </a:graphic>
          </wp:inline>
        </w:drawing>
      </w:r>
    </w:p>
    <w:p w14:paraId="258B5E2E" w14:textId="77777777" w:rsidR="009D6A2D" w:rsidRPr="009D6A2D" w:rsidRDefault="009D6A2D" w:rsidP="009D6A2D">
      <w:pPr>
        <w:shd w:val="clear" w:color="auto" w:fill="F8F8F8"/>
        <w:wordWrap w:val="0"/>
        <w:spacing w:after="200" w:line="240" w:lineRule="auto"/>
        <w:rPr>
          <w:rFonts w:ascii="Consolas" w:eastAsia="Cambria" w:hAnsi="Consolas" w:cs="Times New Roman"/>
          <w:szCs w:val="24"/>
          <w:lang w:eastAsia="en-US"/>
        </w:rPr>
      </w:pPr>
      <w:proofErr w:type="spellStart"/>
      <w:r w:rsidRPr="009D6A2D">
        <w:rPr>
          <w:rFonts w:ascii="Consolas" w:eastAsia="Cambria" w:hAnsi="Consolas" w:cs="Times New Roman"/>
          <w:b/>
          <w:color w:val="204A87"/>
          <w:szCs w:val="24"/>
          <w:shd w:val="clear" w:color="auto" w:fill="F8F8F8"/>
          <w:lang w:eastAsia="en-US"/>
        </w:rPr>
        <w:t>t.</w:t>
      </w:r>
      <w:proofErr w:type="gramStart"/>
      <w:r w:rsidRPr="009D6A2D">
        <w:rPr>
          <w:rFonts w:ascii="Consolas" w:eastAsia="Cambria" w:hAnsi="Consolas" w:cs="Times New Roman"/>
          <w:b/>
          <w:color w:val="204A87"/>
          <w:szCs w:val="24"/>
          <w:shd w:val="clear" w:color="auto" w:fill="F8F8F8"/>
          <w:lang w:eastAsia="en-US"/>
        </w:rPr>
        <w:t>test</w:t>
      </w:r>
      <w:proofErr w:type="spellEnd"/>
      <w:r w:rsidRPr="009D6A2D">
        <w:rPr>
          <w:rFonts w:ascii="Consolas" w:eastAsia="Cambria" w:hAnsi="Consolas" w:cs="Times New Roman"/>
          <w:szCs w:val="24"/>
          <w:shd w:val="clear" w:color="auto" w:fill="F8F8F8"/>
          <w:lang w:eastAsia="en-US"/>
        </w:rPr>
        <w:t>(</w:t>
      </w:r>
      <w:proofErr w:type="gramEnd"/>
      <w:r w:rsidRPr="009D6A2D">
        <w:rPr>
          <w:rFonts w:ascii="Consolas" w:eastAsia="Cambria" w:hAnsi="Consolas" w:cs="Times New Roman"/>
          <w:color w:val="204A87"/>
          <w:szCs w:val="24"/>
          <w:shd w:val="clear" w:color="auto" w:fill="F8F8F8"/>
          <w:lang w:eastAsia="en-US"/>
        </w:rPr>
        <w:t>data =</w:t>
      </w:r>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two.dist</w:t>
      </w:r>
      <w:proofErr w:type="spellEnd"/>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dist</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CE5C00"/>
          <w:szCs w:val="24"/>
          <w:shd w:val="clear" w:color="auto" w:fill="F8F8F8"/>
          <w:lang w:eastAsia="en-US"/>
        </w:rPr>
        <w:t>~</w:t>
      </w:r>
      <w:r w:rsidRPr="009D6A2D">
        <w:rPr>
          <w:rFonts w:ascii="Consolas" w:eastAsia="Cambria" w:hAnsi="Consolas" w:cs="Times New Roman"/>
          <w:color w:val="4E9A06"/>
          <w:szCs w:val="24"/>
          <w:shd w:val="clear" w:color="auto" w:fill="F8F8F8"/>
          <w:lang w:eastAsia="en-US"/>
        </w:rPr>
        <w:t xml:space="preserve"> </w:t>
      </w:r>
      <w:r w:rsidRPr="009D6A2D">
        <w:rPr>
          <w:rFonts w:ascii="Consolas" w:eastAsia="Cambria" w:hAnsi="Consolas" w:cs="Times New Roman"/>
          <w:szCs w:val="24"/>
          <w:shd w:val="clear" w:color="auto" w:fill="F8F8F8"/>
          <w:lang w:eastAsia="en-US"/>
        </w:rPr>
        <w:t>class)</w:t>
      </w:r>
    </w:p>
    <w:p w14:paraId="6EA8DCD4" w14:textId="77777777" w:rsidR="009D6A2D" w:rsidRPr="009D6A2D" w:rsidRDefault="009D6A2D" w:rsidP="009D6A2D">
      <w:pPr>
        <w:shd w:val="clear" w:color="auto" w:fill="F8F8F8"/>
        <w:wordWrap w:val="0"/>
        <w:spacing w:after="200" w:line="240" w:lineRule="auto"/>
        <w:rPr>
          <w:rFonts w:ascii="Consolas" w:eastAsia="Cambria" w:hAnsi="Consolas" w:cs="Times New Roman"/>
          <w:szCs w:val="24"/>
          <w:lang w:eastAsia="en-US"/>
        </w:rPr>
      </w:pP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w:t>
      </w:r>
      <w:proofErr w:type="gramStart"/>
      <w:r w:rsidRPr="009D6A2D">
        <w:rPr>
          <w:rFonts w:ascii="Consolas" w:eastAsia="Cambria" w:hAnsi="Consolas" w:cs="Times New Roman"/>
          <w:szCs w:val="24"/>
          <w:shd w:val="clear" w:color="auto" w:fill="F8F8F8"/>
          <w:lang w:eastAsia="en-US"/>
        </w:rPr>
        <w:t>#  Welch</w:t>
      </w:r>
      <w:proofErr w:type="gramEnd"/>
      <w:r w:rsidRPr="009D6A2D">
        <w:rPr>
          <w:rFonts w:ascii="Consolas" w:eastAsia="Cambria" w:hAnsi="Consolas" w:cs="Times New Roman"/>
          <w:szCs w:val="24"/>
          <w:shd w:val="clear" w:color="auto" w:fill="F8F8F8"/>
          <w:lang w:eastAsia="en-US"/>
        </w:rPr>
        <w:t xml:space="preserve"> Two Sample t-test</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data:  </w:t>
      </w:r>
      <w:proofErr w:type="spellStart"/>
      <w:r w:rsidRPr="009D6A2D">
        <w:rPr>
          <w:rFonts w:ascii="Consolas" w:eastAsia="Cambria" w:hAnsi="Consolas" w:cs="Times New Roman"/>
          <w:szCs w:val="24"/>
          <w:shd w:val="clear" w:color="auto" w:fill="F8F8F8"/>
          <w:lang w:eastAsia="en-US"/>
        </w:rPr>
        <w:t>dist</w:t>
      </w:r>
      <w:proofErr w:type="spellEnd"/>
      <w:r w:rsidRPr="009D6A2D">
        <w:rPr>
          <w:rFonts w:ascii="Consolas" w:eastAsia="Cambria" w:hAnsi="Consolas" w:cs="Times New Roman"/>
          <w:szCs w:val="24"/>
          <w:shd w:val="clear" w:color="auto" w:fill="F8F8F8"/>
          <w:lang w:eastAsia="en-US"/>
        </w:rPr>
        <w:t xml:space="preserve"> by class</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t = 0.060392, df = 78.097, p-value = 0.952</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alternative hypothesis: true difference in means is not equal to 0</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lastRenderedPageBreak/>
        <w:t>## 95 percent confidence interval:</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-0.03551630  0.03773852</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sample estimates:</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mean in group clonal    mean in group mad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0.5388889            0.5377778</w:t>
      </w:r>
    </w:p>
    <w:p w14:paraId="5F2CB437" w14:textId="77777777" w:rsidR="009D6A2D" w:rsidRPr="00C07C01" w:rsidRDefault="009D6A2D" w:rsidP="009D6A2D">
      <w:pPr>
        <w:keepNext/>
        <w:keepLines/>
        <w:spacing w:before="200" w:after="0" w:line="240" w:lineRule="auto"/>
        <w:outlineLvl w:val="1"/>
        <w:rPr>
          <w:rFonts w:ascii="Calibri" w:eastAsia="SimSun" w:hAnsi="Calibri" w:cs="Times New Roman"/>
          <w:bCs/>
          <w:color w:val="4F81BD"/>
          <w:sz w:val="32"/>
          <w:szCs w:val="32"/>
          <w:lang w:eastAsia="en-US"/>
        </w:rPr>
      </w:pPr>
      <w:bookmarkStart w:id="7" w:name="part-3.-obtain-centroids"/>
      <w:bookmarkStart w:id="8" w:name="_Toc79146103"/>
      <w:r w:rsidRPr="00C07C01">
        <w:rPr>
          <w:rFonts w:ascii="Calibri" w:eastAsia="SimSun" w:hAnsi="Calibri" w:cs="Times New Roman"/>
          <w:bCs/>
          <w:color w:val="4F81BD"/>
          <w:sz w:val="32"/>
          <w:szCs w:val="32"/>
          <w:lang w:eastAsia="en-US"/>
        </w:rPr>
        <w:t>Part 3. Obtain centroids</w:t>
      </w:r>
      <w:bookmarkEnd w:id="7"/>
      <w:bookmarkEnd w:id="8"/>
    </w:p>
    <w:p w14:paraId="510A7DEB" w14:textId="77777777" w:rsidR="009D6A2D" w:rsidRPr="009D6A2D" w:rsidRDefault="009D6A2D" w:rsidP="009D6A2D">
      <w:pPr>
        <w:spacing w:before="180" w:after="180" w:line="240" w:lineRule="auto"/>
        <w:rPr>
          <w:rFonts w:ascii="Cambria" w:eastAsia="Cambria" w:hAnsi="Cambria" w:cs="Times New Roman"/>
          <w:sz w:val="24"/>
          <w:szCs w:val="24"/>
          <w:lang w:eastAsia="en-US"/>
        </w:rPr>
      </w:pPr>
      <w:r w:rsidRPr="009D6A2D">
        <w:rPr>
          <w:rFonts w:ascii="Cambria" w:eastAsia="Cambria" w:hAnsi="Cambria" w:cs="Times New Roman"/>
          <w:sz w:val="24"/>
          <w:szCs w:val="24"/>
          <w:lang w:eastAsia="en-US"/>
        </w:rPr>
        <w:t>Find broadly cross-reactive centroids, again using genetic algorithm:</w:t>
      </w:r>
    </w:p>
    <w:p w14:paraId="1A8D7558" w14:textId="77777777" w:rsidR="009D6A2D" w:rsidRPr="009D6A2D" w:rsidRDefault="009D6A2D" w:rsidP="009D6A2D">
      <w:pPr>
        <w:shd w:val="clear" w:color="auto" w:fill="F8F8F8"/>
        <w:wordWrap w:val="0"/>
        <w:spacing w:after="200" w:line="240" w:lineRule="auto"/>
        <w:rPr>
          <w:rFonts w:ascii="Consolas" w:eastAsia="Cambria" w:hAnsi="Consolas" w:cs="Times New Roman"/>
          <w:szCs w:val="24"/>
          <w:lang w:eastAsia="en-US"/>
        </w:rPr>
      </w:pPr>
      <w:r w:rsidRPr="009D6A2D">
        <w:rPr>
          <w:rFonts w:ascii="Consolas" w:eastAsia="Cambria" w:hAnsi="Consolas" w:cs="Times New Roman"/>
          <w:i/>
          <w:color w:val="8F5902"/>
          <w:szCs w:val="24"/>
          <w:shd w:val="clear" w:color="auto" w:fill="F8F8F8"/>
          <w:lang w:eastAsia="en-US"/>
        </w:rPr>
        <w:t># Fitness function, minimize max distance</w:t>
      </w:r>
      <w:r w:rsidRPr="009D6A2D">
        <w:rPr>
          <w:rFonts w:ascii="Consolas" w:eastAsia="Cambria" w:hAnsi="Consolas" w:cs="Times New Roman"/>
          <w:szCs w:val="24"/>
          <w:lang w:eastAsia="en-US"/>
        </w:rPr>
        <w:br/>
      </w:r>
      <w:proofErr w:type="spellStart"/>
      <w:r w:rsidRPr="009D6A2D">
        <w:rPr>
          <w:rFonts w:ascii="Consolas" w:eastAsia="Cambria" w:hAnsi="Consolas" w:cs="Times New Roman"/>
          <w:szCs w:val="24"/>
          <w:shd w:val="clear" w:color="auto" w:fill="F8F8F8"/>
          <w:lang w:eastAsia="en-US"/>
        </w:rPr>
        <w:t>center.fit</w:t>
      </w:r>
      <w:proofErr w:type="spellEnd"/>
      <w:r w:rsidRPr="009D6A2D">
        <w:rPr>
          <w:rFonts w:ascii="Consolas" w:eastAsia="Cambria" w:hAnsi="Consolas" w:cs="Times New Roman"/>
          <w:szCs w:val="24"/>
          <w:shd w:val="clear" w:color="auto" w:fill="F8F8F8"/>
          <w:lang w:eastAsia="en-US"/>
        </w:rPr>
        <w:t xml:space="preserve"> &lt;-</w:t>
      </w:r>
      <w:r w:rsidRPr="009D6A2D">
        <w:rPr>
          <w:rFonts w:ascii="Consolas" w:eastAsia="Cambria" w:hAnsi="Consolas" w:cs="Times New Roman"/>
          <w:color w:val="4E9A06"/>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function</w:t>
      </w:r>
      <w:r w:rsidRPr="009D6A2D">
        <w:rPr>
          <w:rFonts w:ascii="Consolas" w:eastAsia="Cambria" w:hAnsi="Consolas" w:cs="Times New Roman"/>
          <w:szCs w:val="24"/>
          <w:shd w:val="clear" w:color="auto" w:fill="F8F8F8"/>
          <w:lang w:eastAsia="en-US"/>
        </w:rPr>
        <w:t>(x)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ref.alleles</w:t>
      </w:r>
      <w:proofErr w:type="spellEnd"/>
      <w:r w:rsidRPr="009D6A2D">
        <w:rPr>
          <w:rFonts w:ascii="Consolas" w:eastAsia="Cambria" w:hAnsi="Consolas" w:cs="Times New Roman"/>
          <w:szCs w:val="24"/>
          <w:shd w:val="clear" w:color="auto" w:fill="F8F8F8"/>
          <w:lang w:eastAsia="en-US"/>
        </w:rPr>
        <w:t xml:space="preserve"> &lt;-</w:t>
      </w:r>
      <w:r w:rsidRPr="009D6A2D">
        <w:rPr>
          <w:rFonts w:ascii="Consolas" w:eastAsia="Cambria" w:hAnsi="Consolas" w:cs="Times New Roman"/>
          <w:color w:val="4E9A06"/>
          <w:szCs w:val="24"/>
          <w:shd w:val="clear" w:color="auto" w:fill="F8F8F8"/>
          <w:lang w:eastAsia="en-US"/>
        </w:rPr>
        <w:t xml:space="preserve"> </w:t>
      </w:r>
      <w:proofErr w:type="gramStart"/>
      <w:r w:rsidRPr="009D6A2D">
        <w:rPr>
          <w:rFonts w:ascii="Consolas" w:eastAsia="Cambria" w:hAnsi="Consolas" w:cs="Times New Roman"/>
          <w:b/>
          <w:color w:val="204A87"/>
          <w:szCs w:val="24"/>
          <w:shd w:val="clear" w:color="auto" w:fill="F8F8F8"/>
          <w:lang w:eastAsia="en-US"/>
        </w:rPr>
        <w:t>split</w:t>
      </w:r>
      <w:r w:rsidRPr="009D6A2D">
        <w:rPr>
          <w:rFonts w:ascii="Consolas" w:eastAsia="Cambria" w:hAnsi="Consolas" w:cs="Times New Roman"/>
          <w:szCs w:val="24"/>
          <w:shd w:val="clear" w:color="auto" w:fill="F8F8F8"/>
          <w:lang w:eastAsia="en-US"/>
        </w:rPr>
        <w:t>(</w:t>
      </w:r>
      <w:proofErr w:type="spellStart"/>
      <w:proofErr w:type="gramEnd"/>
      <w:r w:rsidRPr="009D6A2D">
        <w:rPr>
          <w:rFonts w:ascii="Consolas" w:eastAsia="Cambria" w:hAnsi="Consolas" w:cs="Times New Roman"/>
          <w:szCs w:val="24"/>
          <w:shd w:val="clear" w:color="auto" w:fill="F8F8F8"/>
          <w:lang w:eastAsia="en-US"/>
        </w:rPr>
        <w:t>top.pop</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rep</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color w:val="0000CF"/>
          <w:szCs w:val="24"/>
          <w:shd w:val="clear" w:color="auto" w:fill="F8F8F8"/>
          <w:lang w:eastAsia="en-US"/>
        </w:rPr>
        <w:t>1</w:t>
      </w:r>
      <w:r w:rsidRPr="009D6A2D">
        <w:rPr>
          <w:rFonts w:ascii="Consolas" w:eastAsia="Cambria" w:hAnsi="Consolas" w:cs="Times New Roman"/>
          <w:b/>
          <w:color w:val="CE5C00"/>
          <w:szCs w:val="24"/>
          <w:shd w:val="clear" w:color="auto" w:fill="F8F8F8"/>
          <w:lang w:eastAsia="en-US"/>
        </w:rPr>
        <w:t>:</w:t>
      </w:r>
      <w:r w:rsidRPr="009D6A2D">
        <w:rPr>
          <w:rFonts w:ascii="Consolas" w:eastAsia="Cambria" w:hAnsi="Consolas" w:cs="Times New Roman"/>
          <w:szCs w:val="24"/>
          <w:shd w:val="clear" w:color="auto" w:fill="F8F8F8"/>
          <w:lang w:eastAsia="en-US"/>
        </w:rPr>
        <w:t xml:space="preserve">num.alle, </w:t>
      </w:r>
      <w:r w:rsidRPr="009D6A2D">
        <w:rPr>
          <w:rFonts w:ascii="Consolas" w:eastAsia="Cambria" w:hAnsi="Consolas" w:cs="Times New Roman"/>
          <w:color w:val="204A87"/>
          <w:szCs w:val="24"/>
          <w:shd w:val="clear" w:color="auto" w:fill="F8F8F8"/>
          <w:lang w:eastAsia="en-US"/>
        </w:rPr>
        <w:t>each=</w:t>
      </w:r>
      <w:proofErr w:type="spellStart"/>
      <w:r w:rsidRPr="009D6A2D">
        <w:rPr>
          <w:rFonts w:ascii="Consolas" w:eastAsia="Cambria" w:hAnsi="Consolas" w:cs="Times New Roman"/>
          <w:szCs w:val="24"/>
          <w:shd w:val="clear" w:color="auto" w:fill="F8F8F8"/>
          <w:lang w:eastAsia="en-US"/>
        </w:rPr>
        <w:t>len.seq</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0000CF"/>
          <w:szCs w:val="24"/>
          <w:shd w:val="clear" w:color="auto" w:fill="F8F8F8"/>
          <w:lang w:eastAsia="en-US"/>
        </w:rPr>
        <w:t>-1</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b/>
          <w:color w:val="CE5C00"/>
          <w:szCs w:val="24"/>
          <w:shd w:val="clear" w:color="auto" w:fill="F8F8F8"/>
          <w:lang w:eastAsia="en-US"/>
        </w:rPr>
        <w:t>*</w:t>
      </w:r>
      <w:r w:rsidRPr="009D6A2D">
        <w:rPr>
          <w:rFonts w:ascii="Consolas" w:eastAsia="Cambria" w:hAnsi="Consolas" w:cs="Times New Roman"/>
          <w:color w:val="4E9A06"/>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max</w:t>
      </w:r>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b/>
          <w:color w:val="204A87"/>
          <w:szCs w:val="24"/>
          <w:shd w:val="clear" w:color="auto" w:fill="F8F8F8"/>
          <w:lang w:eastAsia="en-US"/>
        </w:rPr>
        <w:t>seq_dist</w:t>
      </w:r>
      <w:proofErr w:type="spellEnd"/>
      <w:r w:rsidRPr="009D6A2D">
        <w:rPr>
          <w:rFonts w:ascii="Consolas" w:eastAsia="Cambria" w:hAnsi="Consolas" w:cs="Times New Roman"/>
          <w:szCs w:val="24"/>
          <w:shd w:val="clear" w:color="auto" w:fill="F8F8F8"/>
          <w:lang w:eastAsia="en-US"/>
        </w:rPr>
        <w:t xml:space="preserve">(x, </w:t>
      </w:r>
      <w:proofErr w:type="spellStart"/>
      <w:r w:rsidRPr="009D6A2D">
        <w:rPr>
          <w:rFonts w:ascii="Consolas" w:eastAsia="Cambria" w:hAnsi="Consolas" w:cs="Times New Roman"/>
          <w:szCs w:val="24"/>
          <w:shd w:val="clear" w:color="auto" w:fill="F8F8F8"/>
          <w:lang w:eastAsia="en-US"/>
        </w:rPr>
        <w:t>ref.alleles</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204A87"/>
          <w:szCs w:val="24"/>
          <w:shd w:val="clear" w:color="auto" w:fill="F8F8F8"/>
          <w:lang w:eastAsia="en-US"/>
        </w:rPr>
        <w:t>method =</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"hamming"</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b/>
          <w:color w:val="CE5C00"/>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len.seq</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center.ga &lt;-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b/>
          <w:color w:val="204A87"/>
          <w:szCs w:val="24"/>
          <w:shd w:val="clear" w:color="auto" w:fill="F8F8F8"/>
          <w:lang w:eastAsia="en-US"/>
        </w:rPr>
        <w:t>ga</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color w:val="204A87"/>
          <w:szCs w:val="24"/>
          <w:shd w:val="clear" w:color="auto" w:fill="F8F8F8"/>
          <w:lang w:eastAsia="en-US"/>
        </w:rPr>
        <w:t>type =</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"binary"</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204A87"/>
          <w:szCs w:val="24"/>
          <w:shd w:val="clear" w:color="auto" w:fill="F8F8F8"/>
          <w:lang w:eastAsia="en-US"/>
        </w:rPr>
        <w:t>fitness =</w:t>
      </w:r>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center.fit</w:t>
      </w:r>
      <w:proofErr w:type="spellEnd"/>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color w:val="204A87"/>
          <w:szCs w:val="24"/>
          <w:shd w:val="clear" w:color="auto" w:fill="F8F8F8"/>
          <w:lang w:eastAsia="en-US"/>
        </w:rPr>
        <w:t>nBits</w:t>
      </w:r>
      <w:proofErr w:type="spellEnd"/>
      <w:r w:rsidRPr="009D6A2D">
        <w:rPr>
          <w:rFonts w:ascii="Consolas" w:eastAsia="Cambria" w:hAnsi="Consolas" w:cs="Times New Roman"/>
          <w:color w:val="204A87"/>
          <w:szCs w:val="24"/>
          <w:shd w:val="clear" w:color="auto" w:fill="F8F8F8"/>
          <w:lang w:eastAsia="en-US"/>
        </w:rPr>
        <w:t xml:space="preserve"> =</w:t>
      </w:r>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len.seq</w:t>
      </w:r>
      <w:proofErr w:type="spellEnd"/>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color w:val="204A87"/>
          <w:szCs w:val="24"/>
          <w:shd w:val="clear" w:color="auto" w:fill="F8F8F8"/>
          <w:lang w:eastAsia="en-US"/>
        </w:rPr>
        <w:t>popSize</w:t>
      </w:r>
      <w:proofErr w:type="spellEnd"/>
      <w:r w:rsidRPr="009D6A2D">
        <w:rPr>
          <w:rFonts w:ascii="Consolas" w:eastAsia="Cambria" w:hAnsi="Consolas" w:cs="Times New Roman"/>
          <w:color w:val="204A87"/>
          <w:szCs w:val="24"/>
          <w:shd w:val="clear" w:color="auto" w:fill="F8F8F8"/>
          <w:lang w:eastAsia="en-US"/>
        </w:rPr>
        <w:t xml:space="preserve"> =</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0000CF"/>
          <w:szCs w:val="24"/>
          <w:shd w:val="clear" w:color="auto" w:fill="F8F8F8"/>
          <w:lang w:eastAsia="en-US"/>
        </w:rPr>
        <w:t>100</w:t>
      </w:r>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color w:val="204A87"/>
          <w:szCs w:val="24"/>
          <w:shd w:val="clear" w:color="auto" w:fill="F8F8F8"/>
          <w:lang w:eastAsia="en-US"/>
        </w:rPr>
        <w:t>maxiter</w:t>
      </w:r>
      <w:proofErr w:type="spellEnd"/>
      <w:r w:rsidRPr="009D6A2D">
        <w:rPr>
          <w:rFonts w:ascii="Consolas" w:eastAsia="Cambria" w:hAnsi="Consolas" w:cs="Times New Roman"/>
          <w:color w:val="204A87"/>
          <w:szCs w:val="24"/>
          <w:shd w:val="clear" w:color="auto" w:fill="F8F8F8"/>
          <w:lang w:eastAsia="en-US"/>
        </w:rPr>
        <w:t xml:space="preserve"> =</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0000CF"/>
          <w:szCs w:val="24"/>
          <w:shd w:val="clear" w:color="auto" w:fill="F8F8F8"/>
          <w:lang w:eastAsia="en-US"/>
        </w:rPr>
        <w:t>200</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szCs w:val="24"/>
          <w:lang w:eastAsia="en-US"/>
        </w:rPr>
        <w:br/>
      </w:r>
      <w:r w:rsidRPr="009D6A2D">
        <w:rPr>
          <w:rFonts w:ascii="Consolas" w:eastAsia="Cambria" w:hAnsi="Consolas" w:cs="Times New Roman"/>
          <w:szCs w:val="24"/>
          <w:lang w:eastAsia="en-US"/>
        </w:rPr>
        <w:br/>
      </w:r>
      <w:r w:rsidRPr="009D6A2D">
        <w:rPr>
          <w:rFonts w:ascii="Consolas" w:eastAsia="Cambria" w:hAnsi="Consolas" w:cs="Times New Roman"/>
          <w:b/>
          <w:color w:val="204A87"/>
          <w:szCs w:val="24"/>
          <w:shd w:val="clear" w:color="auto" w:fill="F8F8F8"/>
          <w:lang w:eastAsia="en-US"/>
        </w:rPr>
        <w:t>plot</w:t>
      </w:r>
      <w:r w:rsidRPr="009D6A2D">
        <w:rPr>
          <w:rFonts w:ascii="Consolas" w:eastAsia="Cambria" w:hAnsi="Consolas" w:cs="Times New Roman"/>
          <w:szCs w:val="24"/>
          <w:shd w:val="clear" w:color="auto" w:fill="F8F8F8"/>
          <w:lang w:eastAsia="en-US"/>
        </w:rPr>
        <w:t>(center.ga)</w:t>
      </w:r>
    </w:p>
    <w:p w14:paraId="3FDB63B2" w14:textId="77777777" w:rsidR="009D6A2D" w:rsidRPr="009D6A2D" w:rsidRDefault="009D6A2D" w:rsidP="009D6A2D">
      <w:pPr>
        <w:spacing w:before="180" w:after="180" w:line="240" w:lineRule="auto"/>
        <w:rPr>
          <w:rFonts w:ascii="Cambria" w:eastAsia="Cambria" w:hAnsi="Cambria" w:cs="Times New Roman"/>
          <w:sz w:val="24"/>
          <w:szCs w:val="24"/>
          <w:lang w:eastAsia="en-US"/>
        </w:rPr>
      </w:pPr>
      <w:r w:rsidRPr="009D6A2D">
        <w:rPr>
          <w:rFonts w:ascii="Cambria" w:eastAsia="Cambria" w:hAnsi="Cambria" w:cs="Times New Roman"/>
          <w:noProof/>
          <w:sz w:val="24"/>
          <w:szCs w:val="24"/>
        </w:rPr>
        <w:drawing>
          <wp:inline distT="0" distB="0" distL="0" distR="0" wp14:anchorId="7AF541CD" wp14:editId="2DEA4365">
            <wp:extent cx="3480179" cy="2927444"/>
            <wp:effectExtent l="0" t="0" r="0" b="0"/>
            <wp:docPr id="5" name="Picture"/>
            <wp:cNvGraphicFramePr/>
            <a:graphic xmlns:a="http://schemas.openxmlformats.org/drawingml/2006/main">
              <a:graphicData uri="http://schemas.openxmlformats.org/drawingml/2006/picture">
                <pic:pic xmlns:pic="http://schemas.openxmlformats.org/drawingml/2006/picture">
                  <pic:nvPicPr>
                    <pic:cNvPr id="0" name="Picture" descr="ga_files/figure-docx/unnamed-chunk-3-1.png"/>
                    <pic:cNvPicPr>
                      <a:picLocks noChangeAspect="1" noChangeArrowheads="1"/>
                    </pic:cNvPicPr>
                  </pic:nvPicPr>
                  <pic:blipFill>
                    <a:blip r:embed="rId11"/>
                    <a:stretch>
                      <a:fillRect/>
                    </a:stretch>
                  </pic:blipFill>
                  <pic:spPr bwMode="auto">
                    <a:xfrm>
                      <a:off x="0" y="0"/>
                      <a:ext cx="3495062" cy="2939963"/>
                    </a:xfrm>
                    <a:prstGeom prst="rect">
                      <a:avLst/>
                    </a:prstGeom>
                    <a:noFill/>
                    <a:ln w="9525">
                      <a:noFill/>
                      <a:headEnd/>
                      <a:tailEnd/>
                    </a:ln>
                  </pic:spPr>
                </pic:pic>
              </a:graphicData>
            </a:graphic>
          </wp:inline>
        </w:drawing>
      </w:r>
    </w:p>
    <w:p w14:paraId="5E8C7C61" w14:textId="77777777" w:rsidR="009D6A2D" w:rsidRPr="009D6A2D" w:rsidRDefault="009D6A2D" w:rsidP="009D6A2D">
      <w:pPr>
        <w:shd w:val="clear" w:color="auto" w:fill="F8F8F8"/>
        <w:wordWrap w:val="0"/>
        <w:spacing w:after="200" w:line="240" w:lineRule="auto"/>
        <w:rPr>
          <w:rFonts w:ascii="Consolas" w:eastAsia="Cambria" w:hAnsi="Consolas" w:cs="Times New Roman"/>
          <w:szCs w:val="24"/>
          <w:lang w:eastAsia="en-US"/>
        </w:rPr>
      </w:pPr>
      <w:r w:rsidRPr="009D6A2D">
        <w:rPr>
          <w:rFonts w:ascii="Consolas" w:eastAsia="Cambria" w:hAnsi="Consolas" w:cs="Times New Roman"/>
          <w:szCs w:val="24"/>
          <w:shd w:val="clear" w:color="auto" w:fill="F8F8F8"/>
          <w:lang w:eastAsia="en-US"/>
        </w:rPr>
        <w:t>centroid &lt;-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center.ga</w:t>
      </w:r>
      <w:r w:rsidRPr="009D6A2D">
        <w:rPr>
          <w:rFonts w:ascii="Consolas" w:eastAsia="Cambria" w:hAnsi="Consolas" w:cs="Times New Roman"/>
          <w:b/>
          <w:color w:val="CE5C00"/>
          <w:szCs w:val="24"/>
          <w:shd w:val="clear" w:color="auto" w:fill="F8F8F8"/>
          <w:lang w:eastAsia="en-US"/>
        </w:rPr>
        <w:t>@</w:t>
      </w:r>
      <w:proofErr w:type="gramStart"/>
      <w:r w:rsidRPr="009D6A2D">
        <w:rPr>
          <w:rFonts w:ascii="Consolas" w:eastAsia="Cambria" w:hAnsi="Consolas" w:cs="Times New Roman"/>
          <w:szCs w:val="24"/>
          <w:shd w:val="clear" w:color="auto" w:fill="F8F8F8"/>
          <w:lang w:eastAsia="en-US"/>
        </w:rPr>
        <w:t>solution</w:t>
      </w:r>
      <w:proofErr w:type="spellEnd"/>
      <w:r w:rsidRPr="009D6A2D">
        <w:rPr>
          <w:rFonts w:ascii="Consolas" w:eastAsia="Cambria" w:hAnsi="Consolas" w:cs="Times New Roman"/>
          <w:szCs w:val="24"/>
          <w:shd w:val="clear" w:color="auto" w:fill="F8F8F8"/>
          <w:lang w:eastAsia="en-US"/>
        </w:rPr>
        <w:t>[</w:t>
      </w:r>
      <w:proofErr w:type="gramEnd"/>
      <w:r w:rsidRPr="009D6A2D">
        <w:rPr>
          <w:rFonts w:ascii="Consolas" w:eastAsia="Cambria" w:hAnsi="Consolas" w:cs="Times New Roman"/>
          <w:color w:val="0000CF"/>
          <w:szCs w:val="24"/>
          <w:shd w:val="clear" w:color="auto" w:fill="F8F8F8"/>
          <w:lang w:eastAsia="en-US"/>
        </w:rPr>
        <w:t>1</w:t>
      </w:r>
      <w:r w:rsidRPr="009D6A2D">
        <w:rPr>
          <w:rFonts w:ascii="Consolas" w:eastAsia="Cambria" w:hAnsi="Consolas" w:cs="Times New Roman"/>
          <w:szCs w:val="24"/>
          <w:shd w:val="clear" w:color="auto" w:fill="F8F8F8"/>
          <w:lang w:eastAsia="en-US"/>
        </w:rPr>
        <w:t>,]</w:t>
      </w:r>
    </w:p>
    <w:p w14:paraId="4E8C7179" w14:textId="77777777" w:rsidR="009D6A2D" w:rsidRPr="00C07C01" w:rsidRDefault="009D6A2D" w:rsidP="009D6A2D">
      <w:pPr>
        <w:keepNext/>
        <w:keepLines/>
        <w:spacing w:before="200" w:after="0" w:line="240" w:lineRule="auto"/>
        <w:outlineLvl w:val="1"/>
        <w:rPr>
          <w:rFonts w:ascii="Calibri" w:eastAsia="SimSun" w:hAnsi="Calibri" w:cs="Times New Roman"/>
          <w:bCs/>
          <w:color w:val="4F81BD"/>
          <w:sz w:val="32"/>
          <w:szCs w:val="32"/>
          <w:lang w:eastAsia="en-US"/>
        </w:rPr>
      </w:pPr>
      <w:bookmarkStart w:id="9" w:name="part-4.-validation-with-tree"/>
      <w:bookmarkStart w:id="10" w:name="_Toc79146104"/>
      <w:r w:rsidRPr="00C07C01">
        <w:rPr>
          <w:rFonts w:ascii="Calibri" w:eastAsia="SimSun" w:hAnsi="Calibri" w:cs="Times New Roman"/>
          <w:bCs/>
          <w:color w:val="4F81BD"/>
          <w:sz w:val="32"/>
          <w:szCs w:val="32"/>
          <w:lang w:eastAsia="en-US"/>
        </w:rPr>
        <w:t>Part 4. Validation with tree</w:t>
      </w:r>
      <w:bookmarkEnd w:id="9"/>
      <w:bookmarkEnd w:id="10"/>
    </w:p>
    <w:p w14:paraId="7CEA1FCC" w14:textId="77777777" w:rsidR="009D6A2D" w:rsidRPr="009D6A2D" w:rsidRDefault="009D6A2D" w:rsidP="009D6A2D">
      <w:pPr>
        <w:shd w:val="clear" w:color="auto" w:fill="F8F8F8"/>
        <w:wordWrap w:val="0"/>
        <w:spacing w:after="200" w:line="240" w:lineRule="auto"/>
        <w:rPr>
          <w:rFonts w:ascii="Consolas" w:eastAsia="Cambria" w:hAnsi="Consolas" w:cs="Times New Roman"/>
          <w:szCs w:val="24"/>
          <w:lang w:eastAsia="en-US"/>
        </w:rPr>
      </w:pPr>
      <w:proofErr w:type="spellStart"/>
      <w:r w:rsidRPr="009D6A2D">
        <w:rPr>
          <w:rFonts w:ascii="Consolas" w:eastAsia="Cambria" w:hAnsi="Consolas" w:cs="Times New Roman"/>
          <w:szCs w:val="24"/>
          <w:shd w:val="clear" w:color="auto" w:fill="F8F8F8"/>
          <w:lang w:eastAsia="en-US"/>
        </w:rPr>
        <w:t>x.</w:t>
      </w:r>
      <w:proofErr w:type="gramStart"/>
      <w:r w:rsidRPr="009D6A2D">
        <w:rPr>
          <w:rFonts w:ascii="Consolas" w:eastAsia="Cambria" w:hAnsi="Consolas" w:cs="Times New Roman"/>
          <w:szCs w:val="24"/>
          <w:shd w:val="clear" w:color="auto" w:fill="F8F8F8"/>
          <w:lang w:eastAsia="en-US"/>
        </w:rPr>
        <w:t>list</w:t>
      </w:r>
      <w:proofErr w:type="spellEnd"/>
      <w:r w:rsidRPr="009D6A2D">
        <w:rPr>
          <w:rFonts w:ascii="Consolas" w:eastAsia="Cambria" w:hAnsi="Consolas" w:cs="Times New Roman"/>
          <w:szCs w:val="24"/>
          <w:shd w:val="clear" w:color="auto" w:fill="F8F8F8"/>
          <w:lang w:eastAsia="en-US"/>
        </w:rPr>
        <w:t>[</w:t>
      </w:r>
      <w:proofErr w:type="gram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color w:val="0000CF"/>
          <w:szCs w:val="24"/>
          <w:shd w:val="clear" w:color="auto" w:fill="F8F8F8"/>
          <w:lang w:eastAsia="en-US"/>
        </w:rPr>
        <w:t>11</w:t>
      </w:r>
      <w:r w:rsidRPr="009D6A2D">
        <w:rPr>
          <w:rFonts w:ascii="Consolas" w:eastAsia="Cambria" w:hAnsi="Consolas" w:cs="Times New Roman"/>
          <w:szCs w:val="24"/>
          <w:shd w:val="clear" w:color="auto" w:fill="F8F8F8"/>
          <w:lang w:eastAsia="en-US"/>
        </w:rPr>
        <w:t>]] &lt;-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consense</w:t>
      </w:r>
      <w:proofErr w:type="spellEnd"/>
      <w:r w:rsidRPr="009D6A2D">
        <w:rPr>
          <w:rFonts w:ascii="Consolas" w:eastAsia="Cambria" w:hAnsi="Consolas" w:cs="Times New Roman"/>
          <w:szCs w:val="24"/>
          <w:lang w:eastAsia="en-US"/>
        </w:rPr>
        <w:br/>
      </w:r>
      <w:proofErr w:type="spellStart"/>
      <w:r w:rsidRPr="009D6A2D">
        <w:rPr>
          <w:rFonts w:ascii="Consolas" w:eastAsia="Cambria" w:hAnsi="Consolas" w:cs="Times New Roman"/>
          <w:szCs w:val="24"/>
          <w:shd w:val="clear" w:color="auto" w:fill="F8F8F8"/>
          <w:lang w:eastAsia="en-US"/>
        </w:rPr>
        <w:t>x.list</w:t>
      </w:r>
      <w:proofErr w:type="spellEnd"/>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color w:val="0000CF"/>
          <w:szCs w:val="24"/>
          <w:shd w:val="clear" w:color="auto" w:fill="F8F8F8"/>
          <w:lang w:eastAsia="en-US"/>
        </w:rPr>
        <w:t>12</w:t>
      </w:r>
      <w:r w:rsidRPr="009D6A2D">
        <w:rPr>
          <w:rFonts w:ascii="Consolas" w:eastAsia="Cambria" w:hAnsi="Consolas" w:cs="Times New Roman"/>
          <w:szCs w:val="24"/>
          <w:shd w:val="clear" w:color="auto" w:fill="F8F8F8"/>
          <w:lang w:eastAsia="en-US"/>
        </w:rPr>
        <w:t>]] &lt;-</w:t>
      </w:r>
      <w:r w:rsidRPr="009D6A2D">
        <w:rPr>
          <w:rFonts w:ascii="Consolas" w:eastAsia="Cambria" w:hAnsi="Consolas" w:cs="Times New Roman"/>
          <w:color w:val="4E9A06"/>
          <w:szCs w:val="24"/>
          <w:shd w:val="clear" w:color="auto" w:fill="F8F8F8"/>
          <w:lang w:eastAsia="en-US"/>
        </w:rPr>
        <w:t xml:space="preserve"> </w:t>
      </w:r>
      <w:r w:rsidRPr="009D6A2D">
        <w:rPr>
          <w:rFonts w:ascii="Consolas" w:eastAsia="Cambria" w:hAnsi="Consolas" w:cs="Times New Roman"/>
          <w:szCs w:val="24"/>
          <w:shd w:val="clear" w:color="auto" w:fill="F8F8F8"/>
          <w:lang w:eastAsia="en-US"/>
        </w:rPr>
        <w:t>centroid</w:t>
      </w:r>
      <w:r w:rsidRPr="009D6A2D">
        <w:rPr>
          <w:rFonts w:ascii="Consolas" w:eastAsia="Cambria" w:hAnsi="Consolas" w:cs="Times New Roman"/>
          <w:szCs w:val="24"/>
          <w:lang w:eastAsia="en-US"/>
        </w:rPr>
        <w:br/>
      </w:r>
      <w:r w:rsidRPr="009D6A2D">
        <w:rPr>
          <w:rFonts w:ascii="Consolas" w:eastAsia="Cambria" w:hAnsi="Consolas" w:cs="Times New Roman"/>
          <w:szCs w:val="24"/>
          <w:lang w:eastAsia="en-US"/>
        </w:rPr>
        <w:br/>
      </w:r>
      <w:r w:rsidRPr="009D6A2D">
        <w:rPr>
          <w:rFonts w:ascii="Consolas" w:eastAsia="Cambria" w:hAnsi="Consolas" w:cs="Times New Roman"/>
          <w:b/>
          <w:color w:val="204A87"/>
          <w:szCs w:val="24"/>
          <w:shd w:val="clear" w:color="auto" w:fill="F8F8F8"/>
          <w:lang w:eastAsia="en-US"/>
        </w:rPr>
        <w:t>names</w:t>
      </w:r>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x.list</w:t>
      </w:r>
      <w:proofErr w:type="spellEnd"/>
      <w:r w:rsidRPr="009D6A2D">
        <w:rPr>
          <w:rFonts w:ascii="Consolas" w:eastAsia="Cambria" w:hAnsi="Consolas" w:cs="Times New Roman"/>
          <w:szCs w:val="24"/>
          <w:shd w:val="clear" w:color="auto" w:fill="F8F8F8"/>
          <w:lang w:eastAsia="en-US"/>
        </w:rPr>
        <w:t>) &lt;-</w:t>
      </w:r>
      <w:r w:rsidRPr="009D6A2D">
        <w:rPr>
          <w:rFonts w:ascii="Consolas" w:eastAsia="Cambria" w:hAnsi="Consolas" w:cs="Times New Roman"/>
          <w:color w:val="4E9A06"/>
          <w:szCs w:val="24"/>
          <w:shd w:val="clear" w:color="auto" w:fill="F8F8F8"/>
          <w:lang w:eastAsia="en-US"/>
        </w:rPr>
        <w:t xml:space="preserve"> </w:t>
      </w:r>
      <w:r w:rsidRPr="009D6A2D">
        <w:rPr>
          <w:rFonts w:ascii="Consolas" w:eastAsia="Cambria" w:hAnsi="Consolas" w:cs="Times New Roman"/>
          <w:b/>
          <w:color w:val="204A87"/>
          <w:szCs w:val="24"/>
          <w:shd w:val="clear" w:color="auto" w:fill="F8F8F8"/>
          <w:lang w:eastAsia="en-US"/>
        </w:rPr>
        <w:t>c</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color w:val="4E9A06"/>
          <w:szCs w:val="24"/>
          <w:shd w:val="clear" w:color="auto" w:fill="F8F8F8"/>
          <w:lang w:eastAsia="en-US"/>
        </w:rPr>
        <w:t>"A01"</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"A02"</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"A03"</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"A04"</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"A05"</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"A06"</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"A07"</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"A08"</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"A09"</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"A10"</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w:t>
      </w:r>
      <w:proofErr w:type="spellStart"/>
      <w:r w:rsidRPr="009D6A2D">
        <w:rPr>
          <w:rFonts w:ascii="Consolas" w:eastAsia="Cambria" w:hAnsi="Consolas" w:cs="Times New Roman"/>
          <w:color w:val="4E9A06"/>
          <w:szCs w:val="24"/>
          <w:shd w:val="clear" w:color="auto" w:fill="F8F8F8"/>
          <w:lang w:eastAsia="en-US"/>
        </w:rPr>
        <w:t>Consense</w:t>
      </w:r>
      <w:proofErr w:type="spellEnd"/>
      <w:r w:rsidRPr="009D6A2D">
        <w:rPr>
          <w:rFonts w:ascii="Consolas" w:eastAsia="Cambria" w:hAnsi="Consolas" w:cs="Times New Roman"/>
          <w:color w:val="4E9A06"/>
          <w:szCs w:val="24"/>
          <w:shd w:val="clear" w:color="auto" w:fill="F8F8F8"/>
          <w:lang w:eastAsia="en-US"/>
        </w:rPr>
        <w:t>"</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"Centroid"</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szCs w:val="24"/>
          <w:lang w:eastAsia="en-US"/>
        </w:rPr>
        <w:br/>
      </w:r>
      <w:r w:rsidRPr="009D6A2D">
        <w:rPr>
          <w:rFonts w:ascii="Consolas" w:eastAsia="Cambria" w:hAnsi="Consolas" w:cs="Times New Roman"/>
          <w:szCs w:val="24"/>
          <w:lang w:eastAsia="en-US"/>
        </w:rPr>
        <w:br/>
      </w:r>
      <w:r w:rsidRPr="009D6A2D">
        <w:rPr>
          <w:rFonts w:ascii="Consolas" w:eastAsia="Cambria" w:hAnsi="Consolas" w:cs="Times New Roman"/>
          <w:i/>
          <w:color w:val="8F5902"/>
          <w:szCs w:val="24"/>
          <w:shd w:val="clear" w:color="auto" w:fill="F8F8F8"/>
          <w:lang w:eastAsia="en-US"/>
        </w:rPr>
        <w:t># distance matrix</w:t>
      </w:r>
      <w:r w:rsidRPr="009D6A2D">
        <w:rPr>
          <w:rFonts w:ascii="Consolas" w:eastAsia="Cambria" w:hAnsi="Consolas" w:cs="Times New Roman"/>
          <w:szCs w:val="24"/>
          <w:lang w:eastAsia="en-US"/>
        </w:rPr>
        <w:br/>
      </w:r>
      <w:proofErr w:type="spellStart"/>
      <w:r w:rsidRPr="009D6A2D">
        <w:rPr>
          <w:rFonts w:ascii="Consolas" w:eastAsia="Cambria" w:hAnsi="Consolas" w:cs="Times New Roman"/>
          <w:szCs w:val="24"/>
          <w:shd w:val="clear" w:color="auto" w:fill="F8F8F8"/>
          <w:lang w:eastAsia="en-US"/>
        </w:rPr>
        <w:lastRenderedPageBreak/>
        <w:t>x.dist</w:t>
      </w:r>
      <w:proofErr w:type="spellEnd"/>
      <w:r w:rsidRPr="009D6A2D">
        <w:rPr>
          <w:rFonts w:ascii="Consolas" w:eastAsia="Cambria" w:hAnsi="Consolas" w:cs="Times New Roman"/>
          <w:szCs w:val="24"/>
          <w:shd w:val="clear" w:color="auto" w:fill="F8F8F8"/>
          <w:lang w:eastAsia="en-US"/>
        </w:rPr>
        <w:t xml:space="preserve"> &lt;-</w:t>
      </w:r>
      <w:r w:rsidRPr="009D6A2D">
        <w:rPr>
          <w:rFonts w:ascii="Consolas" w:eastAsia="Cambria" w:hAnsi="Consolas" w:cs="Times New Roman"/>
          <w:color w:val="4E9A06"/>
          <w:szCs w:val="24"/>
          <w:shd w:val="clear" w:color="auto" w:fill="F8F8F8"/>
          <w:lang w:eastAsia="en-US"/>
        </w:rPr>
        <w:t xml:space="preserve"> </w:t>
      </w:r>
      <w:proofErr w:type="spellStart"/>
      <w:r w:rsidRPr="009D6A2D">
        <w:rPr>
          <w:rFonts w:ascii="Consolas" w:eastAsia="Cambria" w:hAnsi="Consolas" w:cs="Times New Roman"/>
          <w:b/>
          <w:color w:val="204A87"/>
          <w:szCs w:val="24"/>
          <w:shd w:val="clear" w:color="auto" w:fill="F8F8F8"/>
          <w:lang w:eastAsia="en-US"/>
        </w:rPr>
        <w:t>seq_distmatrix</w:t>
      </w:r>
      <w:proofErr w:type="spellEnd"/>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x.list</w:t>
      </w:r>
      <w:proofErr w:type="spell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204A87"/>
          <w:szCs w:val="24"/>
          <w:shd w:val="clear" w:color="auto" w:fill="F8F8F8"/>
          <w:lang w:eastAsia="en-US"/>
        </w:rPr>
        <w:t>method =</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"hamming"</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szCs w:val="24"/>
          <w:lang w:eastAsia="en-US"/>
        </w:rPr>
        <w:br/>
      </w:r>
      <w:proofErr w:type="spellStart"/>
      <w:r w:rsidRPr="009D6A2D">
        <w:rPr>
          <w:rFonts w:ascii="Consolas" w:eastAsia="Cambria" w:hAnsi="Consolas" w:cs="Times New Roman"/>
          <w:szCs w:val="24"/>
          <w:shd w:val="clear" w:color="auto" w:fill="F8F8F8"/>
          <w:lang w:eastAsia="en-US"/>
        </w:rPr>
        <w:t>x.dist</w:t>
      </w:r>
      <w:proofErr w:type="spellEnd"/>
    </w:p>
    <w:p w14:paraId="3CD2C414" w14:textId="77777777" w:rsidR="009D6A2D" w:rsidRPr="009D6A2D" w:rsidRDefault="009D6A2D" w:rsidP="009D6A2D">
      <w:pPr>
        <w:shd w:val="clear" w:color="auto" w:fill="F8F8F8"/>
        <w:wordWrap w:val="0"/>
        <w:spacing w:after="200" w:line="240" w:lineRule="auto"/>
        <w:rPr>
          <w:rFonts w:ascii="Consolas" w:eastAsia="Cambria" w:hAnsi="Consolas" w:cs="Times New Roman"/>
          <w:szCs w:val="24"/>
          <w:lang w:eastAsia="en-US"/>
        </w:rPr>
      </w:pPr>
      <w:r w:rsidRPr="009D6A2D">
        <w:rPr>
          <w:rFonts w:ascii="Consolas" w:eastAsia="Cambria" w:hAnsi="Consolas" w:cs="Times New Roman"/>
          <w:szCs w:val="24"/>
          <w:shd w:val="clear" w:color="auto" w:fill="F8F8F8"/>
          <w:lang w:eastAsia="en-US"/>
        </w:rPr>
        <w:t xml:space="preserve">##          A01 A02 A03 A04 A05 A06 A07 A08 A09 A10 </w:t>
      </w:r>
      <w:proofErr w:type="spellStart"/>
      <w:r w:rsidRPr="009D6A2D">
        <w:rPr>
          <w:rFonts w:ascii="Consolas" w:eastAsia="Cambria" w:hAnsi="Consolas" w:cs="Times New Roman"/>
          <w:szCs w:val="24"/>
          <w:shd w:val="clear" w:color="auto" w:fill="F8F8F8"/>
          <w:lang w:eastAsia="en-US"/>
        </w:rPr>
        <w:t>Consense</w:t>
      </w:r>
      <w:proofErr w:type="spellEnd"/>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A02       11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A03       10  11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A04       11  10  11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A05       13  12  13  10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A06       11  10  11  12  10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A07       14   9  12  13  11   9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A08       11  10  11  10  12  12  11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A09       10   9  12  13   9   9  10   9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A10        9  10   9  14  10  10  11  10   9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Consense</w:t>
      </w:r>
      <w:proofErr w:type="spellEnd"/>
      <w:r w:rsidRPr="009D6A2D">
        <w:rPr>
          <w:rFonts w:ascii="Consolas" w:eastAsia="Cambria" w:hAnsi="Consolas" w:cs="Times New Roman"/>
          <w:szCs w:val="24"/>
          <w:shd w:val="clear" w:color="auto" w:fill="F8F8F8"/>
          <w:lang w:eastAsia="en-US"/>
        </w:rPr>
        <w:t xml:space="preserve">   9   6   9  12  12   6  11  10   7   4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Centroid   9  10   9  10  10   8   9  10   9   8        6</w:t>
      </w:r>
    </w:p>
    <w:p w14:paraId="7CB90D8D" w14:textId="77777777" w:rsidR="009D6A2D" w:rsidRPr="009D6A2D" w:rsidRDefault="009D6A2D" w:rsidP="009D6A2D">
      <w:pPr>
        <w:shd w:val="clear" w:color="auto" w:fill="F8F8F8"/>
        <w:wordWrap w:val="0"/>
        <w:spacing w:after="200" w:line="240" w:lineRule="auto"/>
        <w:rPr>
          <w:rFonts w:ascii="Consolas" w:eastAsia="Cambria" w:hAnsi="Consolas" w:cs="Times New Roman"/>
          <w:szCs w:val="24"/>
          <w:lang w:eastAsia="en-US"/>
        </w:rPr>
      </w:pPr>
      <w:r w:rsidRPr="009D6A2D">
        <w:rPr>
          <w:rFonts w:ascii="Consolas" w:eastAsia="Cambria" w:hAnsi="Consolas" w:cs="Times New Roman"/>
          <w:i/>
          <w:color w:val="8F5902"/>
          <w:szCs w:val="24"/>
          <w:shd w:val="clear" w:color="auto" w:fill="F8F8F8"/>
          <w:lang w:eastAsia="en-US"/>
        </w:rPr>
        <w:t xml:space="preserve"># show </w:t>
      </w:r>
      <w:proofErr w:type="spellStart"/>
      <w:r w:rsidRPr="009D6A2D">
        <w:rPr>
          <w:rFonts w:ascii="Consolas" w:eastAsia="Cambria" w:hAnsi="Consolas" w:cs="Times New Roman"/>
          <w:i/>
          <w:color w:val="8F5902"/>
          <w:szCs w:val="24"/>
          <w:shd w:val="clear" w:color="auto" w:fill="F8F8F8"/>
          <w:lang w:eastAsia="en-US"/>
        </w:rPr>
        <w:t>varints</w:t>
      </w:r>
      <w:proofErr w:type="spellEnd"/>
      <w:r w:rsidRPr="009D6A2D">
        <w:rPr>
          <w:rFonts w:ascii="Consolas" w:eastAsia="Cambria" w:hAnsi="Consolas" w:cs="Times New Roman"/>
          <w:szCs w:val="24"/>
          <w:lang w:eastAsia="en-US"/>
        </w:rPr>
        <w:br/>
      </w:r>
      <w:r w:rsidRPr="009D6A2D">
        <w:rPr>
          <w:rFonts w:ascii="Consolas" w:eastAsia="Cambria" w:hAnsi="Consolas" w:cs="Times New Roman"/>
          <w:b/>
          <w:color w:val="204A87"/>
          <w:szCs w:val="24"/>
          <w:shd w:val="clear" w:color="auto" w:fill="F8F8F8"/>
          <w:lang w:eastAsia="en-US"/>
        </w:rPr>
        <w:t>t</w:t>
      </w:r>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b/>
          <w:color w:val="204A87"/>
          <w:szCs w:val="24"/>
          <w:shd w:val="clear" w:color="auto" w:fill="F8F8F8"/>
          <w:lang w:eastAsia="en-US"/>
        </w:rPr>
        <w:t>as.</w:t>
      </w:r>
      <w:proofErr w:type="gramStart"/>
      <w:r w:rsidRPr="009D6A2D">
        <w:rPr>
          <w:rFonts w:ascii="Consolas" w:eastAsia="Cambria" w:hAnsi="Consolas" w:cs="Times New Roman"/>
          <w:b/>
          <w:color w:val="204A87"/>
          <w:szCs w:val="24"/>
          <w:shd w:val="clear" w:color="auto" w:fill="F8F8F8"/>
          <w:lang w:eastAsia="en-US"/>
        </w:rPr>
        <w:t>data.frame</w:t>
      </w:r>
      <w:proofErr w:type="spellEnd"/>
      <w:proofErr w:type="gramEnd"/>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szCs w:val="24"/>
          <w:shd w:val="clear" w:color="auto" w:fill="F8F8F8"/>
          <w:lang w:eastAsia="en-US"/>
        </w:rPr>
        <w:t>x.list</w:t>
      </w:r>
      <w:proofErr w:type="spellEnd"/>
      <w:r w:rsidRPr="009D6A2D">
        <w:rPr>
          <w:rFonts w:ascii="Consolas" w:eastAsia="Cambria" w:hAnsi="Consolas" w:cs="Times New Roman"/>
          <w:szCs w:val="24"/>
          <w:shd w:val="clear" w:color="auto" w:fill="F8F8F8"/>
          <w:lang w:eastAsia="en-US"/>
        </w:rPr>
        <w:t>))</w:t>
      </w:r>
    </w:p>
    <w:p w14:paraId="6249D5B4" w14:textId="77777777" w:rsidR="009D6A2D" w:rsidRPr="009D6A2D" w:rsidRDefault="009D6A2D" w:rsidP="009D6A2D">
      <w:pPr>
        <w:shd w:val="clear" w:color="auto" w:fill="F8F8F8"/>
        <w:wordWrap w:val="0"/>
        <w:spacing w:after="200" w:line="240" w:lineRule="auto"/>
        <w:rPr>
          <w:rFonts w:ascii="Consolas" w:eastAsia="Cambria" w:hAnsi="Consolas" w:cs="Times New Roman"/>
          <w:szCs w:val="24"/>
          <w:lang w:eastAsia="en-US"/>
        </w:rPr>
      </w:pPr>
      <w:r w:rsidRPr="009D6A2D">
        <w:rPr>
          <w:rFonts w:ascii="Consolas" w:eastAsia="Cambria" w:hAnsi="Consolas" w:cs="Times New Roman"/>
          <w:sz w:val="20"/>
          <w:szCs w:val="24"/>
          <w:shd w:val="clear" w:color="auto" w:fill="F8F8F8"/>
          <w:lang w:eastAsia="en-US"/>
        </w:rPr>
        <w:t>##          x1 x2 x3 x4 x5 x6 x7 x8 x9 x10 x11 x12 x13 x14 x15 x16 x17 x18 x19 x20</w:t>
      </w:r>
      <w:r w:rsidRPr="009D6A2D">
        <w:rPr>
          <w:rFonts w:ascii="Consolas" w:eastAsia="Cambria" w:hAnsi="Consolas" w:cs="Times New Roman"/>
          <w:szCs w:val="24"/>
          <w:lang w:eastAsia="en-US"/>
        </w:rPr>
        <w:br/>
      </w:r>
      <w:r w:rsidRPr="009D6A2D">
        <w:rPr>
          <w:rFonts w:ascii="Consolas" w:eastAsia="Cambria" w:hAnsi="Consolas" w:cs="Times New Roman"/>
          <w:sz w:val="20"/>
          <w:szCs w:val="24"/>
          <w:shd w:val="clear" w:color="auto" w:fill="F8F8F8"/>
          <w:lang w:eastAsia="en-US"/>
        </w:rPr>
        <w:t>## A01       0  0  1  0  1  0  0  1  1   0   0   0   0   1   1   1   0   0   0   0</w:t>
      </w:r>
      <w:r w:rsidRPr="009D6A2D">
        <w:rPr>
          <w:rFonts w:ascii="Consolas" w:eastAsia="Cambria" w:hAnsi="Consolas" w:cs="Times New Roman"/>
          <w:szCs w:val="24"/>
          <w:lang w:eastAsia="en-US"/>
        </w:rPr>
        <w:br/>
      </w:r>
      <w:r w:rsidRPr="009D6A2D">
        <w:rPr>
          <w:rFonts w:ascii="Consolas" w:eastAsia="Cambria" w:hAnsi="Consolas" w:cs="Times New Roman"/>
          <w:sz w:val="20"/>
          <w:szCs w:val="24"/>
          <w:shd w:val="clear" w:color="auto" w:fill="F8F8F8"/>
          <w:lang w:eastAsia="en-US"/>
        </w:rPr>
        <w:t>## A02       1  1  0  1  1  1  0  1  0   1   1   1   0   1   1   1   0   0   1   1</w:t>
      </w:r>
      <w:r w:rsidRPr="009D6A2D">
        <w:rPr>
          <w:rFonts w:ascii="Consolas" w:eastAsia="Cambria" w:hAnsi="Consolas" w:cs="Times New Roman"/>
          <w:szCs w:val="24"/>
          <w:lang w:eastAsia="en-US"/>
        </w:rPr>
        <w:br/>
      </w:r>
      <w:r w:rsidRPr="009D6A2D">
        <w:rPr>
          <w:rFonts w:ascii="Consolas" w:eastAsia="Cambria" w:hAnsi="Consolas" w:cs="Times New Roman"/>
          <w:sz w:val="20"/>
          <w:szCs w:val="24"/>
          <w:shd w:val="clear" w:color="auto" w:fill="F8F8F8"/>
          <w:lang w:eastAsia="en-US"/>
        </w:rPr>
        <w:t>## A03       0  1  0  0  1  1  0  0  0   0   0   1   1   0   0   1   0   1   0   0</w:t>
      </w:r>
      <w:r w:rsidRPr="009D6A2D">
        <w:rPr>
          <w:rFonts w:ascii="Consolas" w:eastAsia="Cambria" w:hAnsi="Consolas" w:cs="Times New Roman"/>
          <w:szCs w:val="24"/>
          <w:lang w:eastAsia="en-US"/>
        </w:rPr>
        <w:br/>
      </w:r>
      <w:r w:rsidRPr="009D6A2D">
        <w:rPr>
          <w:rFonts w:ascii="Consolas" w:eastAsia="Cambria" w:hAnsi="Consolas" w:cs="Times New Roman"/>
          <w:sz w:val="20"/>
          <w:szCs w:val="24"/>
          <w:shd w:val="clear" w:color="auto" w:fill="F8F8F8"/>
          <w:lang w:eastAsia="en-US"/>
        </w:rPr>
        <w:t>## A04       1  0  1  1  1  1  0  0  1   1   0   1   1   1   0   0   1   0   0   1</w:t>
      </w:r>
      <w:r w:rsidRPr="009D6A2D">
        <w:rPr>
          <w:rFonts w:ascii="Consolas" w:eastAsia="Cambria" w:hAnsi="Consolas" w:cs="Times New Roman"/>
          <w:szCs w:val="24"/>
          <w:lang w:eastAsia="en-US"/>
        </w:rPr>
        <w:br/>
      </w:r>
      <w:r w:rsidRPr="009D6A2D">
        <w:rPr>
          <w:rFonts w:ascii="Consolas" w:eastAsia="Cambria" w:hAnsi="Consolas" w:cs="Times New Roman"/>
          <w:sz w:val="20"/>
          <w:szCs w:val="24"/>
          <w:shd w:val="clear" w:color="auto" w:fill="F8F8F8"/>
          <w:lang w:eastAsia="en-US"/>
        </w:rPr>
        <w:t>## A05       1  0  0  1  0  0  1  1  1   1   0   1   1   0   1   0   1   1   1   0</w:t>
      </w:r>
      <w:r w:rsidRPr="009D6A2D">
        <w:rPr>
          <w:rFonts w:ascii="Consolas" w:eastAsia="Cambria" w:hAnsi="Consolas" w:cs="Times New Roman"/>
          <w:szCs w:val="24"/>
          <w:lang w:eastAsia="en-US"/>
        </w:rPr>
        <w:br/>
      </w:r>
      <w:r w:rsidRPr="009D6A2D">
        <w:rPr>
          <w:rFonts w:ascii="Consolas" w:eastAsia="Cambria" w:hAnsi="Consolas" w:cs="Times New Roman"/>
          <w:sz w:val="20"/>
          <w:szCs w:val="24"/>
          <w:shd w:val="clear" w:color="auto" w:fill="F8F8F8"/>
          <w:lang w:eastAsia="en-US"/>
        </w:rPr>
        <w:t>## A06       0  1  0  1  0  0  1  0  0   0   1   1   0   1   1   0   1   0   0   0</w:t>
      </w:r>
      <w:r w:rsidRPr="009D6A2D">
        <w:rPr>
          <w:rFonts w:ascii="Consolas" w:eastAsia="Cambria" w:hAnsi="Consolas" w:cs="Times New Roman"/>
          <w:szCs w:val="24"/>
          <w:lang w:eastAsia="en-US"/>
        </w:rPr>
        <w:br/>
      </w:r>
      <w:r w:rsidRPr="009D6A2D">
        <w:rPr>
          <w:rFonts w:ascii="Consolas" w:eastAsia="Cambria" w:hAnsi="Consolas" w:cs="Times New Roman"/>
          <w:sz w:val="20"/>
          <w:szCs w:val="24"/>
          <w:shd w:val="clear" w:color="auto" w:fill="F8F8F8"/>
          <w:lang w:eastAsia="en-US"/>
        </w:rPr>
        <w:t>## A07       0  1  0  0  0  1  1  1  0   1   1   0   0   1   0   0   1   1   1   1</w:t>
      </w:r>
      <w:r w:rsidRPr="009D6A2D">
        <w:rPr>
          <w:rFonts w:ascii="Consolas" w:eastAsia="Cambria" w:hAnsi="Consolas" w:cs="Times New Roman"/>
          <w:szCs w:val="24"/>
          <w:lang w:eastAsia="en-US"/>
        </w:rPr>
        <w:br/>
      </w:r>
      <w:r w:rsidRPr="009D6A2D">
        <w:rPr>
          <w:rFonts w:ascii="Consolas" w:eastAsia="Cambria" w:hAnsi="Consolas" w:cs="Times New Roman"/>
          <w:sz w:val="20"/>
          <w:szCs w:val="24"/>
          <w:shd w:val="clear" w:color="auto" w:fill="F8F8F8"/>
          <w:lang w:eastAsia="en-US"/>
        </w:rPr>
        <w:t>## A08       1  1  1  0  0  1  0  0  1   0   1   0   1   0   1   1   1   0   1   1</w:t>
      </w:r>
      <w:r w:rsidRPr="009D6A2D">
        <w:rPr>
          <w:rFonts w:ascii="Consolas" w:eastAsia="Cambria" w:hAnsi="Consolas" w:cs="Times New Roman"/>
          <w:szCs w:val="24"/>
          <w:lang w:eastAsia="en-US"/>
        </w:rPr>
        <w:br/>
      </w:r>
      <w:r w:rsidRPr="009D6A2D">
        <w:rPr>
          <w:rFonts w:ascii="Consolas" w:eastAsia="Cambria" w:hAnsi="Consolas" w:cs="Times New Roman"/>
          <w:sz w:val="20"/>
          <w:szCs w:val="24"/>
          <w:shd w:val="clear" w:color="auto" w:fill="F8F8F8"/>
          <w:lang w:eastAsia="en-US"/>
        </w:rPr>
        <w:t>## A09       0  1  1  1  0  0  1  1  1   0   1   1   1   1   1   1   0   1   1   1</w:t>
      </w:r>
      <w:r w:rsidRPr="009D6A2D">
        <w:rPr>
          <w:rFonts w:ascii="Consolas" w:eastAsia="Cambria" w:hAnsi="Consolas" w:cs="Times New Roman"/>
          <w:szCs w:val="24"/>
          <w:lang w:eastAsia="en-US"/>
        </w:rPr>
        <w:br/>
      </w:r>
      <w:r w:rsidRPr="009D6A2D">
        <w:rPr>
          <w:rFonts w:ascii="Consolas" w:eastAsia="Cambria" w:hAnsi="Consolas" w:cs="Times New Roman"/>
          <w:sz w:val="20"/>
          <w:szCs w:val="24"/>
          <w:shd w:val="clear" w:color="auto" w:fill="F8F8F8"/>
          <w:lang w:eastAsia="en-US"/>
        </w:rPr>
        <w:t>## A10       0  0  0  1  0  0  0  0  0   0   0   0   0   0   1   1   0   1   1   1</w:t>
      </w:r>
      <w:r w:rsidRPr="009D6A2D">
        <w:rPr>
          <w:rFonts w:ascii="Consolas" w:eastAsia="Cambria" w:hAnsi="Consolas" w:cs="Times New Roman"/>
          <w:szCs w:val="24"/>
          <w:lang w:eastAsia="en-US"/>
        </w:rPr>
        <w:br/>
      </w:r>
      <w:r w:rsidRPr="009D6A2D">
        <w:rPr>
          <w:rFonts w:ascii="Consolas" w:eastAsia="Cambria" w:hAnsi="Consolas" w:cs="Times New Roman"/>
          <w:sz w:val="20"/>
          <w:szCs w:val="24"/>
          <w:shd w:val="clear" w:color="auto" w:fill="F8F8F8"/>
          <w:lang w:eastAsia="en-US"/>
        </w:rPr>
        <w:t xml:space="preserve">## </w:t>
      </w:r>
      <w:proofErr w:type="spellStart"/>
      <w:r w:rsidRPr="009D6A2D">
        <w:rPr>
          <w:rFonts w:ascii="Consolas" w:eastAsia="Cambria" w:hAnsi="Consolas" w:cs="Times New Roman"/>
          <w:sz w:val="20"/>
          <w:szCs w:val="24"/>
          <w:shd w:val="clear" w:color="auto" w:fill="F8F8F8"/>
          <w:lang w:eastAsia="en-US"/>
        </w:rPr>
        <w:t>Consense</w:t>
      </w:r>
      <w:proofErr w:type="spellEnd"/>
      <w:r w:rsidRPr="009D6A2D">
        <w:rPr>
          <w:rFonts w:ascii="Consolas" w:eastAsia="Cambria" w:hAnsi="Consolas" w:cs="Times New Roman"/>
          <w:sz w:val="20"/>
          <w:szCs w:val="24"/>
          <w:shd w:val="clear" w:color="auto" w:fill="F8F8F8"/>
          <w:lang w:eastAsia="en-US"/>
        </w:rPr>
        <w:t xml:space="preserve">  0  1  0  1  0  0  0  0  0   0   0   1   0   1   1   1   0   0   1   1</w:t>
      </w:r>
      <w:r w:rsidRPr="009D6A2D">
        <w:rPr>
          <w:rFonts w:ascii="Consolas" w:eastAsia="Cambria" w:hAnsi="Consolas" w:cs="Times New Roman"/>
          <w:szCs w:val="24"/>
          <w:lang w:eastAsia="en-US"/>
        </w:rPr>
        <w:br/>
      </w:r>
      <w:r w:rsidRPr="009D6A2D">
        <w:rPr>
          <w:rFonts w:ascii="Consolas" w:eastAsia="Cambria" w:hAnsi="Consolas" w:cs="Times New Roman"/>
          <w:sz w:val="20"/>
          <w:szCs w:val="24"/>
          <w:shd w:val="clear" w:color="auto" w:fill="F8F8F8"/>
          <w:lang w:eastAsia="en-US"/>
        </w:rPr>
        <w:t>## Centroid  0  1  0  0  0  0  0  0  1   1   0   1   0   1   1   1   1   1   0   1</w:t>
      </w:r>
    </w:p>
    <w:p w14:paraId="4598416B" w14:textId="77777777" w:rsidR="009D6A2D" w:rsidRPr="009D6A2D" w:rsidRDefault="009D6A2D" w:rsidP="009D6A2D">
      <w:pPr>
        <w:shd w:val="clear" w:color="auto" w:fill="F8F8F8"/>
        <w:wordWrap w:val="0"/>
        <w:spacing w:after="200" w:line="240" w:lineRule="auto"/>
        <w:rPr>
          <w:rFonts w:ascii="Consolas" w:eastAsia="Cambria" w:hAnsi="Consolas" w:cs="Times New Roman"/>
          <w:szCs w:val="24"/>
          <w:lang w:eastAsia="en-US"/>
        </w:rPr>
      </w:pPr>
      <w:r w:rsidRPr="009D6A2D">
        <w:rPr>
          <w:rFonts w:ascii="Consolas" w:eastAsia="Cambria" w:hAnsi="Consolas" w:cs="Times New Roman"/>
          <w:i/>
          <w:color w:val="8F5902"/>
          <w:szCs w:val="24"/>
          <w:shd w:val="clear" w:color="auto" w:fill="F8F8F8"/>
          <w:lang w:eastAsia="en-US"/>
        </w:rPr>
        <w:t># tree</w:t>
      </w:r>
      <w:r w:rsidRPr="009D6A2D">
        <w:rPr>
          <w:rFonts w:ascii="Consolas" w:eastAsia="Cambria" w:hAnsi="Consolas" w:cs="Times New Roman"/>
          <w:szCs w:val="24"/>
          <w:lang w:eastAsia="en-US"/>
        </w:rPr>
        <w:br/>
      </w:r>
      <w:r w:rsidRPr="009D6A2D">
        <w:rPr>
          <w:rFonts w:ascii="Consolas" w:eastAsia="Cambria" w:hAnsi="Consolas" w:cs="Times New Roman"/>
          <w:b/>
          <w:color w:val="204A87"/>
          <w:szCs w:val="24"/>
          <w:shd w:val="clear" w:color="auto" w:fill="F8F8F8"/>
          <w:lang w:eastAsia="en-US"/>
        </w:rPr>
        <w:t>plot</w:t>
      </w:r>
      <w:r w:rsidRPr="009D6A2D">
        <w:rPr>
          <w:rFonts w:ascii="Consolas" w:eastAsia="Cambria" w:hAnsi="Consolas" w:cs="Times New Roman"/>
          <w:szCs w:val="24"/>
          <w:shd w:val="clear" w:color="auto" w:fill="F8F8F8"/>
          <w:lang w:eastAsia="en-US"/>
        </w:rPr>
        <w:t>(</w:t>
      </w:r>
      <w:proofErr w:type="spellStart"/>
      <w:r w:rsidRPr="009D6A2D">
        <w:rPr>
          <w:rFonts w:ascii="Consolas" w:eastAsia="Cambria" w:hAnsi="Consolas" w:cs="Times New Roman"/>
          <w:b/>
          <w:color w:val="204A87"/>
          <w:szCs w:val="24"/>
          <w:shd w:val="clear" w:color="auto" w:fill="F8F8F8"/>
          <w:lang w:eastAsia="en-US"/>
        </w:rPr>
        <w:t>bionj</w:t>
      </w:r>
      <w:proofErr w:type="spellEnd"/>
      <w:r w:rsidRPr="009D6A2D">
        <w:rPr>
          <w:rFonts w:ascii="Consolas" w:eastAsia="Cambria" w:hAnsi="Consolas" w:cs="Times New Roman"/>
          <w:szCs w:val="24"/>
          <w:shd w:val="clear" w:color="auto" w:fill="F8F8F8"/>
          <w:lang w:eastAsia="en-US"/>
        </w:rPr>
        <w:t>(</w:t>
      </w:r>
      <w:proofErr w:type="spellStart"/>
      <w:proofErr w:type="gramStart"/>
      <w:r w:rsidRPr="009D6A2D">
        <w:rPr>
          <w:rFonts w:ascii="Consolas" w:eastAsia="Cambria" w:hAnsi="Consolas" w:cs="Times New Roman"/>
          <w:szCs w:val="24"/>
          <w:shd w:val="clear" w:color="auto" w:fill="F8F8F8"/>
          <w:lang w:eastAsia="en-US"/>
        </w:rPr>
        <w:t>x.dist</w:t>
      </w:r>
      <w:proofErr w:type="spellEnd"/>
      <w:proofErr w:type="gramEnd"/>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204A87"/>
          <w:szCs w:val="24"/>
          <w:shd w:val="clear" w:color="auto" w:fill="F8F8F8"/>
          <w:lang w:eastAsia="en-US"/>
        </w:rPr>
        <w:t>type =</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4E9A06"/>
          <w:szCs w:val="24"/>
          <w:shd w:val="clear" w:color="auto" w:fill="F8F8F8"/>
          <w:lang w:eastAsia="en-US"/>
        </w:rPr>
        <w:t>"u"</w:t>
      </w:r>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color w:val="204A87"/>
          <w:szCs w:val="24"/>
          <w:shd w:val="clear" w:color="auto" w:fill="F8F8F8"/>
          <w:lang w:eastAsia="en-US"/>
        </w:rPr>
        <w:t>no.margin</w:t>
      </w:r>
      <w:proofErr w:type="spellEnd"/>
      <w:r w:rsidRPr="009D6A2D">
        <w:rPr>
          <w:rFonts w:ascii="Consolas" w:eastAsia="Cambria" w:hAnsi="Consolas" w:cs="Times New Roman"/>
          <w:color w:val="204A87"/>
          <w:szCs w:val="24"/>
          <w:shd w:val="clear" w:color="auto" w:fill="F8F8F8"/>
          <w:lang w:eastAsia="en-US"/>
        </w:rPr>
        <w:t xml:space="preserve"> =</w:t>
      </w:r>
      <w:r w:rsidRPr="009D6A2D">
        <w:rPr>
          <w:rFonts w:ascii="Consolas" w:eastAsia="Cambria" w:hAnsi="Consolas" w:cs="Times New Roman"/>
          <w:szCs w:val="24"/>
          <w:shd w:val="clear" w:color="auto" w:fill="F8F8F8"/>
          <w:lang w:eastAsia="en-US"/>
        </w:rPr>
        <w:t xml:space="preserve"> T, </w:t>
      </w:r>
      <w:proofErr w:type="spellStart"/>
      <w:r w:rsidRPr="009D6A2D">
        <w:rPr>
          <w:rFonts w:ascii="Consolas" w:eastAsia="Cambria" w:hAnsi="Consolas" w:cs="Times New Roman"/>
          <w:color w:val="204A87"/>
          <w:szCs w:val="24"/>
          <w:shd w:val="clear" w:color="auto" w:fill="F8F8F8"/>
          <w:lang w:eastAsia="en-US"/>
        </w:rPr>
        <w:t>edge.width</w:t>
      </w:r>
      <w:proofErr w:type="spellEnd"/>
      <w:r w:rsidRPr="009D6A2D">
        <w:rPr>
          <w:rFonts w:ascii="Consolas" w:eastAsia="Cambria" w:hAnsi="Consolas" w:cs="Times New Roman"/>
          <w:color w:val="204A87"/>
          <w:szCs w:val="24"/>
          <w:shd w:val="clear" w:color="auto" w:fill="F8F8F8"/>
          <w:lang w:eastAsia="en-US"/>
        </w:rPr>
        <w:t xml:space="preserve"> =</w:t>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color w:val="0000CF"/>
          <w:szCs w:val="24"/>
          <w:shd w:val="clear" w:color="auto" w:fill="F8F8F8"/>
          <w:lang w:eastAsia="en-US"/>
        </w:rPr>
        <w:t>2</w:t>
      </w:r>
      <w:r w:rsidRPr="009D6A2D">
        <w:rPr>
          <w:rFonts w:ascii="Consolas" w:eastAsia="Cambria" w:hAnsi="Consolas" w:cs="Times New Roman"/>
          <w:szCs w:val="24"/>
          <w:shd w:val="clear" w:color="auto" w:fill="F8F8F8"/>
          <w:lang w:eastAsia="en-US"/>
        </w:rPr>
        <w:t>)</w:t>
      </w:r>
      <w:r w:rsidRPr="009D6A2D">
        <w:rPr>
          <w:rFonts w:ascii="Consolas" w:eastAsia="Cambria" w:hAnsi="Consolas" w:cs="Times New Roman"/>
          <w:szCs w:val="24"/>
          <w:lang w:eastAsia="en-US"/>
        </w:rPr>
        <w:br/>
      </w:r>
      <w:proofErr w:type="spellStart"/>
      <w:r w:rsidRPr="009D6A2D">
        <w:rPr>
          <w:rFonts w:ascii="Consolas" w:eastAsia="Cambria" w:hAnsi="Consolas" w:cs="Times New Roman"/>
          <w:b/>
          <w:color w:val="204A87"/>
          <w:szCs w:val="24"/>
          <w:shd w:val="clear" w:color="auto" w:fill="F8F8F8"/>
          <w:lang w:eastAsia="en-US"/>
        </w:rPr>
        <w:t>add.scale.bar</w:t>
      </w:r>
      <w:proofErr w:type="spellEnd"/>
      <w:r w:rsidRPr="009D6A2D">
        <w:rPr>
          <w:rFonts w:ascii="Consolas" w:eastAsia="Cambria" w:hAnsi="Consolas" w:cs="Times New Roman"/>
          <w:szCs w:val="24"/>
          <w:shd w:val="clear" w:color="auto" w:fill="F8F8F8"/>
          <w:lang w:eastAsia="en-US"/>
        </w:rPr>
        <w:t>()</w:t>
      </w:r>
    </w:p>
    <w:p w14:paraId="7D127657" w14:textId="77777777" w:rsidR="009D6A2D" w:rsidRPr="009D6A2D" w:rsidRDefault="009D6A2D" w:rsidP="009D6A2D">
      <w:pPr>
        <w:spacing w:before="180" w:after="180" w:line="240" w:lineRule="auto"/>
        <w:rPr>
          <w:rFonts w:ascii="Cambria" w:eastAsia="Cambria" w:hAnsi="Cambria" w:cs="Times New Roman"/>
          <w:sz w:val="24"/>
          <w:szCs w:val="24"/>
          <w:lang w:eastAsia="en-US"/>
        </w:rPr>
      </w:pPr>
      <w:r w:rsidRPr="009D6A2D">
        <w:rPr>
          <w:rFonts w:ascii="Cambria" w:eastAsia="Cambria" w:hAnsi="Cambria" w:cs="Times New Roman"/>
          <w:noProof/>
          <w:sz w:val="24"/>
          <w:szCs w:val="24"/>
        </w:rPr>
        <w:drawing>
          <wp:inline distT="0" distB="0" distL="0" distR="0" wp14:anchorId="0F283F27" wp14:editId="6C851887">
            <wp:extent cx="3179928" cy="2497540"/>
            <wp:effectExtent l="0" t="0" r="1905" b="0"/>
            <wp:docPr id="6" name="Picture"/>
            <wp:cNvGraphicFramePr/>
            <a:graphic xmlns:a="http://schemas.openxmlformats.org/drawingml/2006/main">
              <a:graphicData uri="http://schemas.openxmlformats.org/drawingml/2006/picture">
                <pic:pic xmlns:pic="http://schemas.openxmlformats.org/drawingml/2006/picture">
                  <pic:nvPicPr>
                    <pic:cNvPr id="0" name="Picture" descr="ga_files/figure-docx/unnamed-chunk-4-1.png"/>
                    <pic:cNvPicPr>
                      <a:picLocks noChangeAspect="1" noChangeArrowheads="1"/>
                    </pic:cNvPicPr>
                  </pic:nvPicPr>
                  <pic:blipFill>
                    <a:blip r:embed="rId12"/>
                    <a:stretch>
                      <a:fillRect/>
                    </a:stretch>
                  </pic:blipFill>
                  <pic:spPr bwMode="auto">
                    <a:xfrm>
                      <a:off x="0" y="0"/>
                      <a:ext cx="3205826" cy="2517880"/>
                    </a:xfrm>
                    <a:prstGeom prst="rect">
                      <a:avLst/>
                    </a:prstGeom>
                    <a:noFill/>
                    <a:ln w="9525">
                      <a:noFill/>
                      <a:headEnd/>
                      <a:tailEnd/>
                    </a:ln>
                  </pic:spPr>
                </pic:pic>
              </a:graphicData>
            </a:graphic>
          </wp:inline>
        </w:drawing>
      </w:r>
    </w:p>
    <w:p w14:paraId="4852EAF4" w14:textId="77777777" w:rsidR="009D6A2D" w:rsidRPr="00C07C01" w:rsidRDefault="009D6A2D" w:rsidP="009D6A2D">
      <w:pPr>
        <w:keepNext/>
        <w:keepLines/>
        <w:spacing w:before="200" w:after="0" w:line="240" w:lineRule="auto"/>
        <w:outlineLvl w:val="1"/>
        <w:rPr>
          <w:rFonts w:ascii="Calibri" w:eastAsia="SimSun" w:hAnsi="Calibri" w:cs="Times New Roman"/>
          <w:bCs/>
          <w:color w:val="4F81BD"/>
          <w:sz w:val="32"/>
          <w:szCs w:val="32"/>
          <w:lang w:eastAsia="en-US"/>
        </w:rPr>
      </w:pPr>
      <w:bookmarkStart w:id="11" w:name="part-5.-show-session-info"/>
      <w:bookmarkStart w:id="12" w:name="_Toc79146105"/>
      <w:r w:rsidRPr="00C07C01">
        <w:rPr>
          <w:rFonts w:ascii="Calibri" w:eastAsia="SimSun" w:hAnsi="Calibri" w:cs="Times New Roman"/>
          <w:bCs/>
          <w:color w:val="4F81BD"/>
          <w:sz w:val="32"/>
          <w:szCs w:val="32"/>
          <w:lang w:eastAsia="en-US"/>
        </w:rPr>
        <w:lastRenderedPageBreak/>
        <w:t>Part 5. Show session info</w:t>
      </w:r>
      <w:bookmarkEnd w:id="11"/>
      <w:bookmarkEnd w:id="12"/>
    </w:p>
    <w:p w14:paraId="300C7C84" w14:textId="77777777" w:rsidR="009D6A2D" w:rsidRPr="009D6A2D" w:rsidRDefault="009D6A2D" w:rsidP="009D6A2D">
      <w:pPr>
        <w:shd w:val="clear" w:color="auto" w:fill="F8F8F8"/>
        <w:wordWrap w:val="0"/>
        <w:spacing w:after="200" w:line="240" w:lineRule="auto"/>
        <w:rPr>
          <w:rFonts w:ascii="Consolas" w:eastAsia="Cambria" w:hAnsi="Consolas" w:cs="Times New Roman"/>
          <w:szCs w:val="24"/>
          <w:lang w:eastAsia="en-US"/>
        </w:rPr>
      </w:pPr>
      <w:proofErr w:type="spellStart"/>
      <w:proofErr w:type="gramStart"/>
      <w:r w:rsidRPr="009D6A2D">
        <w:rPr>
          <w:rFonts w:ascii="Consolas" w:eastAsia="Cambria" w:hAnsi="Consolas" w:cs="Times New Roman"/>
          <w:b/>
          <w:color w:val="204A87"/>
          <w:szCs w:val="24"/>
          <w:shd w:val="clear" w:color="auto" w:fill="F8F8F8"/>
          <w:lang w:eastAsia="en-US"/>
        </w:rPr>
        <w:t>sessionInfo</w:t>
      </w:r>
      <w:proofErr w:type="spellEnd"/>
      <w:r w:rsidRPr="009D6A2D">
        <w:rPr>
          <w:rFonts w:ascii="Consolas" w:eastAsia="Cambria" w:hAnsi="Consolas" w:cs="Times New Roman"/>
          <w:szCs w:val="24"/>
          <w:shd w:val="clear" w:color="auto" w:fill="F8F8F8"/>
          <w:lang w:eastAsia="en-US"/>
        </w:rPr>
        <w:t>(</w:t>
      </w:r>
      <w:proofErr w:type="gramEnd"/>
      <w:r w:rsidRPr="009D6A2D">
        <w:rPr>
          <w:rFonts w:ascii="Consolas" w:eastAsia="Cambria" w:hAnsi="Consolas" w:cs="Times New Roman"/>
          <w:szCs w:val="24"/>
          <w:shd w:val="clear" w:color="auto" w:fill="F8F8F8"/>
          <w:lang w:eastAsia="en-US"/>
        </w:rPr>
        <w:t>)</w:t>
      </w:r>
    </w:p>
    <w:p w14:paraId="6A11A0AD" w14:textId="77777777" w:rsidR="009D6A2D" w:rsidRPr="009D6A2D" w:rsidRDefault="009D6A2D" w:rsidP="009D6A2D">
      <w:pPr>
        <w:shd w:val="clear" w:color="auto" w:fill="F8F8F8"/>
        <w:wordWrap w:val="0"/>
        <w:spacing w:after="200" w:line="240" w:lineRule="auto"/>
        <w:rPr>
          <w:rFonts w:ascii="Consolas" w:eastAsia="Cambria" w:hAnsi="Consolas" w:cs="Times New Roman"/>
          <w:sz w:val="20"/>
          <w:szCs w:val="24"/>
          <w:lang w:eastAsia="en-US"/>
        </w:rPr>
      </w:pPr>
      <w:r w:rsidRPr="009D6A2D">
        <w:rPr>
          <w:rFonts w:ascii="Consolas" w:eastAsia="Cambria" w:hAnsi="Consolas" w:cs="Times New Roman"/>
          <w:szCs w:val="24"/>
          <w:shd w:val="clear" w:color="auto" w:fill="F8F8F8"/>
          <w:lang w:eastAsia="en-US"/>
        </w:rPr>
        <w:t>## R version 4.0.5 (2021-03-31)</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Platform: x86_64-w64-mingw32/x64 (64-bit)</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Running under: Windows 10 x64 (build 19041)</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Matrix products: default</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locale:</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[1] LC_COLLATE=</w:t>
      </w:r>
      <w:proofErr w:type="spellStart"/>
      <w:r w:rsidRPr="009D6A2D">
        <w:rPr>
          <w:rFonts w:ascii="Consolas" w:eastAsia="Cambria" w:hAnsi="Consolas" w:cs="Times New Roman"/>
          <w:szCs w:val="24"/>
          <w:shd w:val="clear" w:color="auto" w:fill="F8F8F8"/>
          <w:lang w:eastAsia="en-US"/>
        </w:rPr>
        <w:t>English_United</w:t>
      </w:r>
      <w:proofErr w:type="spellEnd"/>
      <w:r w:rsidRPr="009D6A2D">
        <w:rPr>
          <w:rFonts w:ascii="Consolas" w:eastAsia="Cambria" w:hAnsi="Consolas" w:cs="Times New Roman"/>
          <w:szCs w:val="24"/>
          <w:shd w:val="clear" w:color="auto" w:fill="F8F8F8"/>
          <w:lang w:eastAsia="en-US"/>
        </w:rPr>
        <w:t xml:space="preserve"> States.1252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[2] LC_CTYPE=</w:t>
      </w:r>
      <w:proofErr w:type="spellStart"/>
      <w:r w:rsidRPr="009D6A2D">
        <w:rPr>
          <w:rFonts w:ascii="Consolas" w:eastAsia="Cambria" w:hAnsi="Consolas" w:cs="Times New Roman"/>
          <w:szCs w:val="24"/>
          <w:shd w:val="clear" w:color="auto" w:fill="F8F8F8"/>
          <w:lang w:eastAsia="en-US"/>
        </w:rPr>
        <w:t>English_United</w:t>
      </w:r>
      <w:proofErr w:type="spellEnd"/>
      <w:r w:rsidRPr="009D6A2D">
        <w:rPr>
          <w:rFonts w:ascii="Consolas" w:eastAsia="Cambria" w:hAnsi="Consolas" w:cs="Times New Roman"/>
          <w:szCs w:val="24"/>
          <w:shd w:val="clear" w:color="auto" w:fill="F8F8F8"/>
          <w:lang w:eastAsia="en-US"/>
        </w:rPr>
        <w:t xml:space="preserve"> States.1252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[3] LC_MONETARY=</w:t>
      </w:r>
      <w:proofErr w:type="spellStart"/>
      <w:r w:rsidRPr="009D6A2D">
        <w:rPr>
          <w:rFonts w:ascii="Consolas" w:eastAsia="Cambria" w:hAnsi="Consolas" w:cs="Times New Roman"/>
          <w:szCs w:val="24"/>
          <w:shd w:val="clear" w:color="auto" w:fill="F8F8F8"/>
          <w:lang w:eastAsia="en-US"/>
        </w:rPr>
        <w:t>English_United</w:t>
      </w:r>
      <w:proofErr w:type="spellEnd"/>
      <w:r w:rsidRPr="009D6A2D">
        <w:rPr>
          <w:rFonts w:ascii="Consolas" w:eastAsia="Cambria" w:hAnsi="Consolas" w:cs="Times New Roman"/>
          <w:szCs w:val="24"/>
          <w:shd w:val="clear" w:color="auto" w:fill="F8F8F8"/>
          <w:lang w:eastAsia="en-US"/>
        </w:rPr>
        <w:t xml:space="preserve"> States.1252</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[4] LC_NUMERIC=C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[5] LC_TIME=</w:t>
      </w:r>
      <w:proofErr w:type="spellStart"/>
      <w:r w:rsidRPr="009D6A2D">
        <w:rPr>
          <w:rFonts w:ascii="Consolas" w:eastAsia="Cambria" w:hAnsi="Consolas" w:cs="Times New Roman"/>
          <w:szCs w:val="24"/>
          <w:shd w:val="clear" w:color="auto" w:fill="F8F8F8"/>
          <w:lang w:eastAsia="en-US"/>
        </w:rPr>
        <w:t>English_United</w:t>
      </w:r>
      <w:proofErr w:type="spellEnd"/>
      <w:r w:rsidRPr="009D6A2D">
        <w:rPr>
          <w:rFonts w:ascii="Consolas" w:eastAsia="Cambria" w:hAnsi="Consolas" w:cs="Times New Roman"/>
          <w:szCs w:val="24"/>
          <w:shd w:val="clear" w:color="auto" w:fill="F8F8F8"/>
          <w:lang w:eastAsia="en-US"/>
        </w:rPr>
        <w:t xml:space="preserve"> States.1252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attached base packages:</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[1] stats     graphics  </w:t>
      </w:r>
      <w:proofErr w:type="spellStart"/>
      <w:r w:rsidRPr="009D6A2D">
        <w:rPr>
          <w:rFonts w:ascii="Consolas" w:eastAsia="Cambria" w:hAnsi="Consolas" w:cs="Times New Roman"/>
          <w:szCs w:val="24"/>
          <w:shd w:val="clear" w:color="auto" w:fill="F8F8F8"/>
          <w:lang w:eastAsia="en-US"/>
        </w:rPr>
        <w:t>grDevices</w:t>
      </w:r>
      <w:proofErr w:type="spellEnd"/>
      <w:r w:rsidRPr="009D6A2D">
        <w:rPr>
          <w:rFonts w:ascii="Consolas" w:eastAsia="Cambria" w:hAnsi="Consolas" w:cs="Times New Roman"/>
          <w:szCs w:val="24"/>
          <w:shd w:val="clear" w:color="auto" w:fill="F8F8F8"/>
          <w:lang w:eastAsia="en-US"/>
        </w:rPr>
        <w:t xml:space="preserve"> </w:t>
      </w:r>
      <w:proofErr w:type="spellStart"/>
      <w:r w:rsidRPr="009D6A2D">
        <w:rPr>
          <w:rFonts w:ascii="Consolas" w:eastAsia="Cambria" w:hAnsi="Consolas" w:cs="Times New Roman"/>
          <w:szCs w:val="24"/>
          <w:shd w:val="clear" w:color="auto" w:fill="F8F8F8"/>
          <w:lang w:eastAsia="en-US"/>
        </w:rPr>
        <w:t>utils</w:t>
      </w:r>
      <w:proofErr w:type="spellEnd"/>
      <w:r w:rsidRPr="009D6A2D">
        <w:rPr>
          <w:rFonts w:ascii="Consolas" w:eastAsia="Cambria" w:hAnsi="Consolas" w:cs="Times New Roman"/>
          <w:szCs w:val="24"/>
          <w:shd w:val="clear" w:color="auto" w:fill="F8F8F8"/>
          <w:lang w:eastAsia="en-US"/>
        </w:rPr>
        <w:t xml:space="preserve">     datasets  methods   base     </w:t>
      </w:r>
      <w:r w:rsidRPr="009D6A2D">
        <w:rPr>
          <w:rFonts w:ascii="Consolas" w:eastAsia="Cambria" w:hAnsi="Consolas" w:cs="Times New Roman"/>
          <w:szCs w:val="24"/>
          <w:lang w:eastAsia="en-US"/>
        </w:rPr>
        <w:br/>
      </w:r>
      <w:r w:rsidRPr="009D6A2D">
        <w:rPr>
          <w:rFonts w:ascii="Consolas" w:eastAsia="Cambria" w:hAnsi="Consolas" w:cs="Times New Roman"/>
          <w:szCs w:val="24"/>
          <w:shd w:val="clear" w:color="auto" w:fill="F8F8F8"/>
          <w:lang w:eastAsia="en-US"/>
        </w:rPr>
        <w:t xml:space="preserve">## </w:t>
      </w:r>
      <w:r w:rsidRPr="009D6A2D">
        <w:rPr>
          <w:rFonts w:ascii="Consolas" w:eastAsia="Cambria" w:hAnsi="Consolas" w:cs="Times New Roman"/>
          <w:szCs w:val="24"/>
          <w:lang w:eastAsia="en-US"/>
        </w:rPr>
        <w:br/>
      </w:r>
      <w:r w:rsidRPr="009D6A2D">
        <w:rPr>
          <w:rFonts w:ascii="Consolas" w:eastAsia="Cambria" w:hAnsi="Consolas" w:cs="Times New Roman"/>
          <w:sz w:val="20"/>
          <w:szCs w:val="24"/>
          <w:shd w:val="clear" w:color="auto" w:fill="F8F8F8"/>
          <w:lang w:eastAsia="en-US"/>
        </w:rPr>
        <w:t>## other attached packages:</w:t>
      </w:r>
      <w:r w:rsidRPr="009D6A2D">
        <w:rPr>
          <w:rFonts w:ascii="Consolas" w:eastAsia="Cambria" w:hAnsi="Consolas" w:cs="Times New Roman"/>
          <w:sz w:val="20"/>
          <w:szCs w:val="24"/>
          <w:lang w:eastAsia="en-US"/>
        </w:rPr>
        <w:br/>
      </w:r>
      <w:r w:rsidRPr="009D6A2D">
        <w:rPr>
          <w:rFonts w:ascii="Consolas" w:eastAsia="Cambria" w:hAnsi="Consolas" w:cs="Times New Roman"/>
          <w:sz w:val="20"/>
          <w:szCs w:val="24"/>
          <w:shd w:val="clear" w:color="auto" w:fill="F8F8F8"/>
          <w:lang w:eastAsia="en-US"/>
        </w:rPr>
        <w:t xml:space="preserve">##  [1] ape_5.4-1          forcats_0.5.1      stringr_1.4.0      dplyr_1.0.5       </w:t>
      </w:r>
      <w:r w:rsidRPr="009D6A2D">
        <w:rPr>
          <w:rFonts w:ascii="Consolas" w:eastAsia="Cambria" w:hAnsi="Consolas" w:cs="Times New Roman"/>
          <w:sz w:val="20"/>
          <w:szCs w:val="24"/>
          <w:lang w:eastAsia="en-US"/>
        </w:rPr>
        <w:br/>
      </w:r>
      <w:r w:rsidRPr="009D6A2D">
        <w:rPr>
          <w:rFonts w:ascii="Consolas" w:eastAsia="Cambria" w:hAnsi="Consolas" w:cs="Times New Roman"/>
          <w:sz w:val="20"/>
          <w:szCs w:val="24"/>
          <w:shd w:val="clear" w:color="auto" w:fill="F8F8F8"/>
          <w:lang w:eastAsia="en-US"/>
        </w:rPr>
        <w:t xml:space="preserve">##  [5] purrr_0.3.4        readr_1.4.0        tidyr_1.1.3        tibble_3.1.0      </w:t>
      </w:r>
      <w:r w:rsidRPr="009D6A2D">
        <w:rPr>
          <w:rFonts w:ascii="Consolas" w:eastAsia="Cambria" w:hAnsi="Consolas" w:cs="Times New Roman"/>
          <w:sz w:val="20"/>
          <w:szCs w:val="24"/>
          <w:lang w:eastAsia="en-US"/>
        </w:rPr>
        <w:br/>
      </w:r>
      <w:r w:rsidRPr="009D6A2D">
        <w:rPr>
          <w:rFonts w:ascii="Consolas" w:eastAsia="Cambria" w:hAnsi="Consolas" w:cs="Times New Roman"/>
          <w:sz w:val="20"/>
          <w:szCs w:val="24"/>
          <w:shd w:val="clear" w:color="auto" w:fill="F8F8F8"/>
          <w:lang w:eastAsia="en-US"/>
        </w:rPr>
        <w:t xml:space="preserve">##  [9] ggplot2_3.3.3      tidyverse_1.3.1    stringdist_0.9.6.3 GA_3.2.1          </w:t>
      </w:r>
      <w:r w:rsidRPr="009D6A2D">
        <w:rPr>
          <w:rFonts w:ascii="Consolas" w:eastAsia="Cambria" w:hAnsi="Consolas" w:cs="Times New Roman"/>
          <w:sz w:val="20"/>
          <w:szCs w:val="24"/>
          <w:lang w:eastAsia="en-US"/>
        </w:rPr>
        <w:br/>
      </w:r>
      <w:r w:rsidRPr="009D6A2D">
        <w:rPr>
          <w:rFonts w:ascii="Consolas" w:eastAsia="Cambria" w:hAnsi="Consolas" w:cs="Times New Roman"/>
          <w:sz w:val="20"/>
          <w:szCs w:val="24"/>
          <w:shd w:val="clear" w:color="auto" w:fill="F8F8F8"/>
          <w:lang w:eastAsia="en-US"/>
        </w:rPr>
        <w:t xml:space="preserve">## [13] iterators_1.0.13   foreach_1.5.1     </w:t>
      </w:r>
      <w:r w:rsidRPr="009D6A2D">
        <w:rPr>
          <w:rFonts w:ascii="Consolas" w:eastAsia="Cambria" w:hAnsi="Consolas" w:cs="Times New Roman"/>
          <w:sz w:val="20"/>
          <w:szCs w:val="24"/>
          <w:lang w:eastAsia="en-US"/>
        </w:rPr>
        <w:br/>
      </w:r>
      <w:r w:rsidRPr="009D6A2D">
        <w:rPr>
          <w:rFonts w:ascii="Consolas" w:eastAsia="Cambria" w:hAnsi="Consolas" w:cs="Times New Roman"/>
          <w:sz w:val="20"/>
          <w:szCs w:val="24"/>
          <w:shd w:val="clear" w:color="auto" w:fill="F8F8F8"/>
          <w:lang w:eastAsia="en-US"/>
        </w:rPr>
        <w:t xml:space="preserve">## </w:t>
      </w:r>
      <w:r w:rsidRPr="009D6A2D">
        <w:rPr>
          <w:rFonts w:ascii="Consolas" w:eastAsia="Cambria" w:hAnsi="Consolas" w:cs="Times New Roman"/>
          <w:sz w:val="20"/>
          <w:szCs w:val="24"/>
          <w:lang w:eastAsia="en-US"/>
        </w:rPr>
        <w:br/>
      </w:r>
      <w:r w:rsidRPr="009D6A2D">
        <w:rPr>
          <w:rFonts w:ascii="Consolas" w:eastAsia="Cambria" w:hAnsi="Consolas" w:cs="Times New Roman"/>
          <w:sz w:val="20"/>
          <w:szCs w:val="24"/>
          <w:shd w:val="clear" w:color="auto" w:fill="F8F8F8"/>
          <w:lang w:eastAsia="en-US"/>
        </w:rPr>
        <w:t>## loaded via a namespace (and not attached):</w:t>
      </w:r>
      <w:r w:rsidRPr="009D6A2D">
        <w:rPr>
          <w:rFonts w:ascii="Consolas" w:eastAsia="Cambria" w:hAnsi="Consolas" w:cs="Times New Roman"/>
          <w:sz w:val="20"/>
          <w:szCs w:val="24"/>
          <w:lang w:eastAsia="en-US"/>
        </w:rPr>
        <w:br/>
      </w:r>
      <w:r w:rsidRPr="009D6A2D">
        <w:rPr>
          <w:rFonts w:ascii="Consolas" w:eastAsia="Cambria" w:hAnsi="Consolas" w:cs="Times New Roman"/>
          <w:sz w:val="20"/>
          <w:szCs w:val="24"/>
          <w:shd w:val="clear" w:color="auto" w:fill="F8F8F8"/>
          <w:lang w:eastAsia="en-US"/>
        </w:rPr>
        <w:t xml:space="preserve">##  [1] Rcpp_1.0.6        lubridate_1.7.10  lattice_0.20-41   assertthat_0.2.1 </w:t>
      </w:r>
      <w:r w:rsidRPr="009D6A2D">
        <w:rPr>
          <w:rFonts w:ascii="Consolas" w:eastAsia="Cambria" w:hAnsi="Consolas" w:cs="Times New Roman"/>
          <w:sz w:val="20"/>
          <w:szCs w:val="24"/>
          <w:lang w:eastAsia="en-US"/>
        </w:rPr>
        <w:br/>
      </w:r>
      <w:r w:rsidRPr="009D6A2D">
        <w:rPr>
          <w:rFonts w:ascii="Consolas" w:eastAsia="Cambria" w:hAnsi="Consolas" w:cs="Times New Roman"/>
          <w:sz w:val="20"/>
          <w:szCs w:val="24"/>
          <w:shd w:val="clear" w:color="auto" w:fill="F8F8F8"/>
          <w:lang w:eastAsia="en-US"/>
        </w:rPr>
        <w:t xml:space="preserve">##  [5] digest_0.6.27     utf8_1.2.1        R6_2.5.0          cellranger_1.1.0 </w:t>
      </w:r>
      <w:r w:rsidRPr="009D6A2D">
        <w:rPr>
          <w:rFonts w:ascii="Consolas" w:eastAsia="Cambria" w:hAnsi="Consolas" w:cs="Times New Roman"/>
          <w:sz w:val="20"/>
          <w:szCs w:val="24"/>
          <w:lang w:eastAsia="en-US"/>
        </w:rPr>
        <w:br/>
      </w:r>
      <w:r w:rsidRPr="009D6A2D">
        <w:rPr>
          <w:rFonts w:ascii="Consolas" w:eastAsia="Cambria" w:hAnsi="Consolas" w:cs="Times New Roman"/>
          <w:sz w:val="20"/>
          <w:szCs w:val="24"/>
          <w:shd w:val="clear" w:color="auto" w:fill="F8F8F8"/>
          <w:lang w:eastAsia="en-US"/>
        </w:rPr>
        <w:t xml:space="preserve">##  [9] backports_1.2.1   reprex_2.0.0      evaluate_0.14     highr_0.8        </w:t>
      </w:r>
      <w:r w:rsidRPr="009D6A2D">
        <w:rPr>
          <w:rFonts w:ascii="Consolas" w:eastAsia="Cambria" w:hAnsi="Consolas" w:cs="Times New Roman"/>
          <w:sz w:val="20"/>
          <w:szCs w:val="24"/>
          <w:lang w:eastAsia="en-US"/>
        </w:rPr>
        <w:br/>
      </w:r>
      <w:r w:rsidRPr="009D6A2D">
        <w:rPr>
          <w:rFonts w:ascii="Consolas" w:eastAsia="Cambria" w:hAnsi="Consolas" w:cs="Times New Roman"/>
          <w:sz w:val="20"/>
          <w:szCs w:val="24"/>
          <w:shd w:val="clear" w:color="auto" w:fill="F8F8F8"/>
          <w:lang w:eastAsia="en-US"/>
        </w:rPr>
        <w:t xml:space="preserve">## [13] httr_1.4.2        pillar_1.6.0      rlang_0.4.10      readxl_1.3.1     </w:t>
      </w:r>
      <w:r w:rsidRPr="009D6A2D">
        <w:rPr>
          <w:rFonts w:ascii="Consolas" w:eastAsia="Cambria" w:hAnsi="Consolas" w:cs="Times New Roman"/>
          <w:sz w:val="20"/>
          <w:szCs w:val="24"/>
          <w:lang w:eastAsia="en-US"/>
        </w:rPr>
        <w:br/>
      </w:r>
      <w:r w:rsidRPr="009D6A2D">
        <w:rPr>
          <w:rFonts w:ascii="Consolas" w:eastAsia="Cambria" w:hAnsi="Consolas" w:cs="Times New Roman"/>
          <w:sz w:val="20"/>
          <w:szCs w:val="24"/>
          <w:shd w:val="clear" w:color="auto" w:fill="F8F8F8"/>
          <w:lang w:eastAsia="en-US"/>
        </w:rPr>
        <w:t xml:space="preserve">## [17] rstudioapi_0.13   rmarkdown_2.7     labeling_0.4.2    munsell_0.5.0    </w:t>
      </w:r>
      <w:r w:rsidRPr="009D6A2D">
        <w:rPr>
          <w:rFonts w:ascii="Consolas" w:eastAsia="Cambria" w:hAnsi="Consolas" w:cs="Times New Roman"/>
          <w:sz w:val="20"/>
          <w:szCs w:val="24"/>
          <w:lang w:eastAsia="en-US"/>
        </w:rPr>
        <w:br/>
      </w:r>
      <w:r w:rsidRPr="009D6A2D">
        <w:rPr>
          <w:rFonts w:ascii="Consolas" w:eastAsia="Cambria" w:hAnsi="Consolas" w:cs="Times New Roman"/>
          <w:sz w:val="20"/>
          <w:szCs w:val="24"/>
          <w:shd w:val="clear" w:color="auto" w:fill="F8F8F8"/>
          <w:lang w:eastAsia="en-US"/>
        </w:rPr>
        <w:t xml:space="preserve">## [21] broom_0.7.6       compiler_4.0.5    modelr_0.1.8      xfun_0.22        </w:t>
      </w:r>
      <w:r w:rsidRPr="009D6A2D">
        <w:rPr>
          <w:rFonts w:ascii="Consolas" w:eastAsia="Cambria" w:hAnsi="Consolas" w:cs="Times New Roman"/>
          <w:sz w:val="20"/>
          <w:szCs w:val="24"/>
          <w:lang w:eastAsia="en-US"/>
        </w:rPr>
        <w:br/>
      </w:r>
      <w:r w:rsidRPr="009D6A2D">
        <w:rPr>
          <w:rFonts w:ascii="Consolas" w:eastAsia="Cambria" w:hAnsi="Consolas" w:cs="Times New Roman"/>
          <w:sz w:val="20"/>
          <w:szCs w:val="24"/>
          <w:shd w:val="clear" w:color="auto" w:fill="F8F8F8"/>
          <w:lang w:eastAsia="en-US"/>
        </w:rPr>
        <w:t xml:space="preserve">## [25] pkgconfig_2.0.3   htmltools_0.5.1.1 tidyselect_1.1.0  codetools_0.2-18 </w:t>
      </w:r>
      <w:r w:rsidRPr="009D6A2D">
        <w:rPr>
          <w:rFonts w:ascii="Consolas" w:eastAsia="Cambria" w:hAnsi="Consolas" w:cs="Times New Roman"/>
          <w:sz w:val="20"/>
          <w:szCs w:val="24"/>
          <w:lang w:eastAsia="en-US"/>
        </w:rPr>
        <w:br/>
      </w:r>
      <w:r w:rsidRPr="009D6A2D">
        <w:rPr>
          <w:rFonts w:ascii="Consolas" w:eastAsia="Cambria" w:hAnsi="Consolas" w:cs="Times New Roman"/>
          <w:sz w:val="20"/>
          <w:szCs w:val="24"/>
          <w:shd w:val="clear" w:color="auto" w:fill="F8F8F8"/>
          <w:lang w:eastAsia="en-US"/>
        </w:rPr>
        <w:t xml:space="preserve">## [29] fansi_0.4.2       crayon_1.4.1      dbplyr_2.1.1      withr_2.4.1      </w:t>
      </w:r>
      <w:r w:rsidRPr="009D6A2D">
        <w:rPr>
          <w:rFonts w:ascii="Consolas" w:eastAsia="Cambria" w:hAnsi="Consolas" w:cs="Times New Roman"/>
          <w:sz w:val="20"/>
          <w:szCs w:val="24"/>
          <w:lang w:eastAsia="en-US"/>
        </w:rPr>
        <w:br/>
      </w:r>
      <w:r w:rsidRPr="009D6A2D">
        <w:rPr>
          <w:rFonts w:ascii="Consolas" w:eastAsia="Cambria" w:hAnsi="Consolas" w:cs="Times New Roman"/>
          <w:sz w:val="20"/>
          <w:szCs w:val="24"/>
          <w:shd w:val="clear" w:color="auto" w:fill="F8F8F8"/>
          <w:lang w:eastAsia="en-US"/>
        </w:rPr>
        <w:t xml:space="preserve">## [33] grid_4.0.5        nlme_3.1-152      jsonlite_1.7.2    gtable_0.3.0     </w:t>
      </w:r>
      <w:r w:rsidRPr="009D6A2D">
        <w:rPr>
          <w:rFonts w:ascii="Consolas" w:eastAsia="Cambria" w:hAnsi="Consolas" w:cs="Times New Roman"/>
          <w:sz w:val="20"/>
          <w:szCs w:val="24"/>
          <w:lang w:eastAsia="en-US"/>
        </w:rPr>
        <w:br/>
      </w:r>
      <w:r w:rsidRPr="009D6A2D">
        <w:rPr>
          <w:rFonts w:ascii="Consolas" w:eastAsia="Cambria" w:hAnsi="Consolas" w:cs="Times New Roman"/>
          <w:sz w:val="20"/>
          <w:szCs w:val="24"/>
          <w:shd w:val="clear" w:color="auto" w:fill="F8F8F8"/>
          <w:lang w:eastAsia="en-US"/>
        </w:rPr>
        <w:t xml:space="preserve">## [37] lifecycle_1.0.0   DBI_1.1.1         magrittr_2.0.1    scales_1.1.1     </w:t>
      </w:r>
      <w:r w:rsidRPr="009D6A2D">
        <w:rPr>
          <w:rFonts w:ascii="Consolas" w:eastAsia="Cambria" w:hAnsi="Consolas" w:cs="Times New Roman"/>
          <w:sz w:val="20"/>
          <w:szCs w:val="24"/>
          <w:lang w:eastAsia="en-US"/>
        </w:rPr>
        <w:br/>
      </w:r>
      <w:r w:rsidRPr="009D6A2D">
        <w:rPr>
          <w:rFonts w:ascii="Consolas" w:eastAsia="Cambria" w:hAnsi="Consolas" w:cs="Times New Roman"/>
          <w:sz w:val="20"/>
          <w:szCs w:val="24"/>
          <w:shd w:val="clear" w:color="auto" w:fill="F8F8F8"/>
          <w:lang w:eastAsia="en-US"/>
        </w:rPr>
        <w:t xml:space="preserve">## [41] cli_2.4.0         stringi_1.5.3     farver_2.1.0      fs_1.5.0         </w:t>
      </w:r>
      <w:r w:rsidRPr="009D6A2D">
        <w:rPr>
          <w:rFonts w:ascii="Consolas" w:eastAsia="Cambria" w:hAnsi="Consolas" w:cs="Times New Roman"/>
          <w:sz w:val="20"/>
          <w:szCs w:val="24"/>
          <w:lang w:eastAsia="en-US"/>
        </w:rPr>
        <w:br/>
      </w:r>
      <w:r w:rsidRPr="009D6A2D">
        <w:rPr>
          <w:rFonts w:ascii="Consolas" w:eastAsia="Cambria" w:hAnsi="Consolas" w:cs="Times New Roman"/>
          <w:sz w:val="20"/>
          <w:szCs w:val="24"/>
          <w:shd w:val="clear" w:color="auto" w:fill="F8F8F8"/>
          <w:lang w:eastAsia="en-US"/>
        </w:rPr>
        <w:t xml:space="preserve">## [45] xml2_1.3.2        ellipsis_0.3.1    generics_0.1.0    vctrs_0.3.7      </w:t>
      </w:r>
      <w:r w:rsidRPr="009D6A2D">
        <w:rPr>
          <w:rFonts w:ascii="Consolas" w:eastAsia="Cambria" w:hAnsi="Consolas" w:cs="Times New Roman"/>
          <w:sz w:val="20"/>
          <w:szCs w:val="24"/>
          <w:lang w:eastAsia="en-US"/>
        </w:rPr>
        <w:br/>
      </w:r>
      <w:r w:rsidRPr="009D6A2D">
        <w:rPr>
          <w:rFonts w:ascii="Consolas" w:eastAsia="Cambria" w:hAnsi="Consolas" w:cs="Times New Roman"/>
          <w:sz w:val="20"/>
          <w:szCs w:val="24"/>
          <w:shd w:val="clear" w:color="auto" w:fill="F8F8F8"/>
          <w:lang w:eastAsia="en-US"/>
        </w:rPr>
        <w:t xml:space="preserve">## [49] tools_4.0.5       glue_1.4.2        hms_1.0.0         parallel_4.0.5   </w:t>
      </w:r>
      <w:r w:rsidRPr="009D6A2D">
        <w:rPr>
          <w:rFonts w:ascii="Consolas" w:eastAsia="Cambria" w:hAnsi="Consolas" w:cs="Times New Roman"/>
          <w:sz w:val="20"/>
          <w:szCs w:val="24"/>
          <w:lang w:eastAsia="en-US"/>
        </w:rPr>
        <w:br/>
      </w:r>
      <w:r w:rsidRPr="009D6A2D">
        <w:rPr>
          <w:rFonts w:ascii="Consolas" w:eastAsia="Cambria" w:hAnsi="Consolas" w:cs="Times New Roman"/>
          <w:sz w:val="20"/>
          <w:szCs w:val="24"/>
          <w:shd w:val="clear" w:color="auto" w:fill="F8F8F8"/>
          <w:lang w:eastAsia="en-US"/>
        </w:rPr>
        <w:t xml:space="preserve">## [53] yaml_2.2.1        colorspace_2.0-0  rvest_1.0.0       knitr_1.32       </w:t>
      </w:r>
      <w:r w:rsidRPr="009D6A2D">
        <w:rPr>
          <w:rFonts w:ascii="Consolas" w:eastAsia="Cambria" w:hAnsi="Consolas" w:cs="Times New Roman"/>
          <w:sz w:val="20"/>
          <w:szCs w:val="24"/>
          <w:lang w:eastAsia="en-US"/>
        </w:rPr>
        <w:br/>
      </w:r>
      <w:r w:rsidRPr="009D6A2D">
        <w:rPr>
          <w:rFonts w:ascii="Consolas" w:eastAsia="Cambria" w:hAnsi="Consolas" w:cs="Times New Roman"/>
          <w:sz w:val="20"/>
          <w:szCs w:val="24"/>
          <w:shd w:val="clear" w:color="auto" w:fill="F8F8F8"/>
          <w:lang w:eastAsia="en-US"/>
        </w:rPr>
        <w:t>## [57] haven_2.3.1</w:t>
      </w:r>
    </w:p>
    <w:p w14:paraId="745C541A" w14:textId="1AD6AF2E" w:rsidR="0007295C" w:rsidRPr="005F0E5D" w:rsidRDefault="00BD2155">
      <w:pPr>
        <w:rPr>
          <w:rFonts w:ascii="Cambria" w:eastAsia="Cambria" w:hAnsi="Cambria" w:cs="Times New Roman"/>
          <w:sz w:val="24"/>
          <w:szCs w:val="24"/>
          <w:lang w:eastAsia="en-US"/>
        </w:rPr>
      </w:pPr>
      <w:r w:rsidRPr="00BD2155">
        <w:rPr>
          <w:rFonts w:ascii="Cambria" w:eastAsia="Cambria" w:hAnsi="Cambria" w:cs="Times New Roman"/>
          <w:sz w:val="24"/>
          <w:szCs w:val="24"/>
          <w:lang w:eastAsia="en-US"/>
        </w:rPr>
        <w:br w:type="page"/>
      </w:r>
    </w:p>
    <w:p w14:paraId="44199CC5" w14:textId="13F60A24" w:rsidR="0016751C" w:rsidRPr="00C07C01" w:rsidRDefault="0007295C" w:rsidP="00AE5AB8">
      <w:pPr>
        <w:pStyle w:val="Heading1"/>
        <w:spacing w:before="240" w:after="120"/>
        <w:rPr>
          <w:rFonts w:ascii="Times New Roman" w:hAnsi="Times New Roman" w:cs="Times New Roman"/>
          <w:b w:val="0"/>
          <w:sz w:val="24"/>
          <w:szCs w:val="24"/>
          <w:lang w:eastAsia="en-US"/>
        </w:rPr>
      </w:pPr>
      <w:bookmarkStart w:id="13" w:name="_Toc79146106"/>
      <w:r w:rsidRPr="00C07C01">
        <w:rPr>
          <w:rFonts w:ascii="Times New Roman" w:hAnsi="Times New Roman" w:cs="Times New Roman"/>
          <w:b w:val="0"/>
          <w:sz w:val="24"/>
          <w:szCs w:val="24"/>
          <w:lang w:eastAsia="en-US"/>
        </w:rPr>
        <w:lastRenderedPageBreak/>
        <w:t>Fig S1</w:t>
      </w:r>
      <w:r w:rsidR="0016751C" w:rsidRPr="00C07C01">
        <w:rPr>
          <w:rFonts w:ascii="Times New Roman" w:hAnsi="Times New Roman" w:cs="Times New Roman"/>
          <w:b w:val="0"/>
          <w:sz w:val="24"/>
          <w:szCs w:val="24"/>
          <w:lang w:eastAsia="en-US"/>
        </w:rPr>
        <w:t xml:space="preserve">. SDS-PAGE images of purified </w:t>
      </w:r>
      <w:r w:rsidR="00EF1DA5" w:rsidRPr="00C07C01">
        <w:rPr>
          <w:rFonts w:ascii="Times New Roman" w:hAnsi="Times New Roman" w:cs="Times New Roman"/>
          <w:b w:val="0"/>
          <w:sz w:val="24"/>
          <w:szCs w:val="24"/>
          <w:lang w:eastAsia="en-US"/>
        </w:rPr>
        <w:t xml:space="preserve">recombinant </w:t>
      </w:r>
      <w:proofErr w:type="spellStart"/>
      <w:r w:rsidR="00EF1DA5" w:rsidRPr="00C07C01">
        <w:rPr>
          <w:rFonts w:ascii="Times New Roman" w:hAnsi="Times New Roman" w:cs="Times New Roman"/>
          <w:b w:val="0"/>
          <w:sz w:val="24"/>
          <w:szCs w:val="24"/>
          <w:lang w:eastAsia="en-US"/>
        </w:rPr>
        <w:t>OspC</w:t>
      </w:r>
      <w:proofErr w:type="spellEnd"/>
      <w:r w:rsidR="00EF1DA5" w:rsidRPr="00C07C01">
        <w:rPr>
          <w:rFonts w:ascii="Times New Roman" w:hAnsi="Times New Roman" w:cs="Times New Roman"/>
          <w:b w:val="0"/>
          <w:sz w:val="24"/>
          <w:szCs w:val="24"/>
          <w:lang w:eastAsia="en-US"/>
        </w:rPr>
        <w:t xml:space="preserve"> proteins</w:t>
      </w:r>
      <w:bookmarkEnd w:id="13"/>
    </w:p>
    <w:p w14:paraId="4CA37692" w14:textId="4D564810" w:rsidR="007A2631" w:rsidRDefault="003E74AE" w:rsidP="00AE5AB8">
      <w:pPr>
        <w:widowControl w:val="0"/>
        <w:pBdr>
          <w:top w:val="nil"/>
          <w:left w:val="nil"/>
          <w:bottom w:val="nil"/>
          <w:right w:val="nil"/>
          <w:between w:val="nil"/>
          <w:bar w:val="nil"/>
        </w:pBdr>
        <w:spacing w:after="120" w:line="276" w:lineRule="auto"/>
        <w:rPr>
          <w:rFonts w:ascii="Times New Roman" w:eastAsia="Arial Unicode MS" w:hAnsi="Times New Roman" w:cs="Times New Roman"/>
          <w:color w:val="000000"/>
          <w:sz w:val="24"/>
          <w:szCs w:val="24"/>
          <w:u w:color="000000"/>
          <w:bdr w:val="nil"/>
          <w:lang w:eastAsia="en-US"/>
        </w:rPr>
      </w:pPr>
      <w:r>
        <w:rPr>
          <w:rFonts w:ascii="Times New Roman" w:eastAsia="Arial Unicode MS" w:hAnsi="Times New Roman" w:cs="Times New Roman"/>
          <w:noProof/>
          <w:color w:val="000000"/>
          <w:sz w:val="24"/>
          <w:szCs w:val="24"/>
          <w:u w:color="000000"/>
          <w:bdr w:val="nil"/>
        </w:rPr>
        <w:drawing>
          <wp:inline distT="0" distB="0" distL="0" distR="0" wp14:anchorId="02176AF4" wp14:editId="41DDD29D">
            <wp:extent cx="5407621" cy="2926334"/>
            <wp:effectExtent l="0" t="0" r="3175"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GE-ospC.png"/>
                    <pic:cNvPicPr/>
                  </pic:nvPicPr>
                  <pic:blipFill>
                    <a:blip r:embed="rId13">
                      <a:extLst>
                        <a:ext uri="{28A0092B-C50C-407E-A947-70E740481C1C}">
                          <a14:useLocalDpi xmlns:a14="http://schemas.microsoft.com/office/drawing/2010/main" val="0"/>
                        </a:ext>
                      </a:extLst>
                    </a:blip>
                    <a:stretch>
                      <a:fillRect/>
                    </a:stretch>
                  </pic:blipFill>
                  <pic:spPr>
                    <a:xfrm>
                      <a:off x="0" y="0"/>
                      <a:ext cx="5407621" cy="2926334"/>
                    </a:xfrm>
                    <a:prstGeom prst="rect">
                      <a:avLst/>
                    </a:prstGeom>
                  </pic:spPr>
                </pic:pic>
              </a:graphicData>
            </a:graphic>
          </wp:inline>
        </w:drawing>
      </w:r>
    </w:p>
    <w:p w14:paraId="59792059" w14:textId="2A4482F0" w:rsidR="003E6477" w:rsidRDefault="003E74AE" w:rsidP="005F0E5D">
      <w:pPr>
        <w:widowControl w:val="0"/>
        <w:pBdr>
          <w:top w:val="nil"/>
          <w:left w:val="nil"/>
          <w:bottom w:val="nil"/>
          <w:right w:val="nil"/>
          <w:between w:val="nil"/>
          <w:bar w:val="nil"/>
        </w:pBdr>
        <w:spacing w:after="120" w:line="276" w:lineRule="auto"/>
        <w:jc w:val="both"/>
        <w:rPr>
          <w:rFonts w:ascii="Times New Roman" w:eastAsia="Arial Unicode MS" w:hAnsi="Times New Roman" w:cs="Times New Roman"/>
          <w:color w:val="000000"/>
          <w:sz w:val="24"/>
          <w:szCs w:val="24"/>
          <w:u w:color="000000"/>
          <w:bdr w:val="nil"/>
          <w:lang w:eastAsia="en-US"/>
        </w:rPr>
      </w:pPr>
      <w:r>
        <w:rPr>
          <w:rFonts w:ascii="Times New Roman" w:eastAsia="Arial Unicode MS" w:hAnsi="Times New Roman" w:cs="Times New Roman"/>
          <w:color w:val="000000"/>
          <w:sz w:val="24"/>
          <w:szCs w:val="24"/>
          <w:u w:color="000000"/>
          <w:bdr w:val="nil"/>
          <w:lang w:eastAsia="en-US"/>
        </w:rPr>
        <w:t>(</w:t>
      </w:r>
      <w:r>
        <w:rPr>
          <w:rFonts w:ascii="Times New Roman" w:eastAsia="Arial Unicode MS" w:hAnsi="Times New Roman" w:cs="Times New Roman"/>
          <w:i/>
          <w:color w:val="000000"/>
          <w:sz w:val="24"/>
          <w:szCs w:val="24"/>
          <w:u w:color="000000"/>
          <w:bdr w:val="nil"/>
          <w:lang w:eastAsia="en-US"/>
        </w:rPr>
        <w:t>Top</w:t>
      </w:r>
      <w:r>
        <w:rPr>
          <w:rFonts w:ascii="Times New Roman" w:eastAsia="Arial Unicode MS" w:hAnsi="Times New Roman" w:cs="Times New Roman"/>
          <w:color w:val="000000"/>
          <w:sz w:val="24"/>
          <w:szCs w:val="24"/>
          <w:u w:color="000000"/>
          <w:bdr w:val="nil"/>
          <w:lang w:eastAsia="en-US"/>
        </w:rPr>
        <w:t xml:space="preserve">) Purified 16 recombinant natural </w:t>
      </w:r>
      <w:proofErr w:type="spellStart"/>
      <w:r>
        <w:rPr>
          <w:rFonts w:ascii="Times New Roman" w:eastAsia="Arial Unicode MS" w:hAnsi="Times New Roman" w:cs="Times New Roman"/>
          <w:color w:val="000000"/>
          <w:sz w:val="24"/>
          <w:szCs w:val="24"/>
          <w:u w:color="000000"/>
          <w:bdr w:val="nil"/>
          <w:lang w:eastAsia="en-US"/>
        </w:rPr>
        <w:t>OspC</w:t>
      </w:r>
      <w:proofErr w:type="spellEnd"/>
      <w:r>
        <w:rPr>
          <w:rFonts w:ascii="Times New Roman" w:eastAsia="Arial Unicode MS" w:hAnsi="Times New Roman" w:cs="Times New Roman"/>
          <w:color w:val="000000"/>
          <w:sz w:val="24"/>
          <w:szCs w:val="24"/>
          <w:u w:color="000000"/>
          <w:bdr w:val="nil"/>
          <w:lang w:eastAsia="en-US"/>
        </w:rPr>
        <w:t xml:space="preserve"> variants used in </w:t>
      </w:r>
      <w:r w:rsidR="00625D74">
        <w:rPr>
          <w:rFonts w:ascii="Times New Roman" w:eastAsia="Arial Unicode MS" w:hAnsi="Times New Roman" w:cs="Times New Roman"/>
          <w:color w:val="000000"/>
          <w:sz w:val="24"/>
          <w:szCs w:val="24"/>
          <w:u w:color="000000"/>
          <w:bdr w:val="nil"/>
          <w:lang w:eastAsia="en-US"/>
        </w:rPr>
        <w:t xml:space="preserve">ELISA and </w:t>
      </w:r>
      <w:r w:rsidR="00570C42">
        <w:rPr>
          <w:rFonts w:ascii="Times New Roman" w:eastAsia="Arial Unicode MS" w:hAnsi="Times New Roman" w:cs="Times New Roman"/>
          <w:color w:val="000000"/>
          <w:sz w:val="24"/>
          <w:szCs w:val="24"/>
          <w:u w:color="000000"/>
          <w:bdr w:val="nil"/>
          <w:lang w:eastAsia="en-US"/>
        </w:rPr>
        <w:t>immunoblot assays with sera from</w:t>
      </w:r>
      <w:r w:rsidR="00625D74">
        <w:rPr>
          <w:rFonts w:ascii="Times New Roman" w:eastAsia="Arial Unicode MS" w:hAnsi="Times New Roman" w:cs="Times New Roman"/>
          <w:color w:val="000000"/>
          <w:sz w:val="24"/>
          <w:szCs w:val="24"/>
          <w:u w:color="000000"/>
          <w:bdr w:val="nil"/>
          <w:lang w:eastAsia="en-US"/>
        </w:rPr>
        <w:t xml:space="preserve"> immunized C3H and </w:t>
      </w:r>
      <w:r w:rsidR="00625D74" w:rsidRPr="00625D74">
        <w:rPr>
          <w:rFonts w:ascii="Times New Roman" w:eastAsia="Arial Unicode MS" w:hAnsi="Times New Roman" w:cs="Times New Roman"/>
          <w:i/>
          <w:color w:val="000000"/>
          <w:sz w:val="24"/>
          <w:szCs w:val="24"/>
          <w:u w:color="000000"/>
          <w:bdr w:val="nil"/>
          <w:lang w:eastAsia="en-US"/>
        </w:rPr>
        <w:t>P. leucopus</w:t>
      </w:r>
      <w:r w:rsidR="00625D74">
        <w:rPr>
          <w:rFonts w:ascii="Times New Roman" w:eastAsia="Arial Unicode MS" w:hAnsi="Times New Roman" w:cs="Times New Roman"/>
          <w:color w:val="000000"/>
          <w:sz w:val="24"/>
          <w:szCs w:val="24"/>
          <w:u w:color="000000"/>
          <w:bdr w:val="nil"/>
          <w:lang w:eastAsia="en-US"/>
        </w:rPr>
        <w:t xml:space="preserve"> mice</w:t>
      </w:r>
      <w:r>
        <w:rPr>
          <w:rFonts w:ascii="Times New Roman" w:eastAsia="Arial Unicode MS" w:hAnsi="Times New Roman" w:cs="Times New Roman"/>
          <w:color w:val="000000"/>
          <w:sz w:val="24"/>
          <w:szCs w:val="24"/>
          <w:u w:color="000000"/>
          <w:bdr w:val="nil"/>
          <w:lang w:eastAsia="en-US"/>
        </w:rPr>
        <w:t xml:space="preserve">. </w:t>
      </w:r>
    </w:p>
    <w:p w14:paraId="0652661B" w14:textId="77777777" w:rsidR="00AA3774" w:rsidRDefault="003E74AE" w:rsidP="005F0E5D">
      <w:pPr>
        <w:widowControl w:val="0"/>
        <w:pBdr>
          <w:top w:val="nil"/>
          <w:left w:val="nil"/>
          <w:bottom w:val="nil"/>
          <w:right w:val="nil"/>
          <w:between w:val="nil"/>
          <w:bar w:val="nil"/>
        </w:pBdr>
        <w:spacing w:after="120" w:line="276" w:lineRule="auto"/>
        <w:jc w:val="both"/>
        <w:rPr>
          <w:rFonts w:ascii="Times New Roman" w:eastAsia="Arial Unicode MS" w:hAnsi="Times New Roman" w:cs="Times New Roman"/>
          <w:color w:val="000000"/>
          <w:sz w:val="24"/>
          <w:szCs w:val="24"/>
          <w:u w:color="000000"/>
          <w:bdr w:val="nil"/>
          <w:lang w:eastAsia="en-US"/>
        </w:rPr>
        <w:sectPr w:rsidR="00AA3774" w:rsidSect="00BF7FE2">
          <w:pgSz w:w="12240" w:h="15840"/>
          <w:pgMar w:top="1440" w:right="1440" w:bottom="1440" w:left="1440" w:header="0" w:footer="720" w:gutter="0"/>
          <w:cols w:space="720"/>
        </w:sectPr>
      </w:pPr>
      <w:r>
        <w:rPr>
          <w:rFonts w:ascii="Times New Roman" w:eastAsia="Arial Unicode MS" w:hAnsi="Times New Roman" w:cs="Times New Roman"/>
          <w:color w:val="000000"/>
          <w:sz w:val="24"/>
          <w:szCs w:val="24"/>
          <w:u w:color="000000"/>
          <w:bdr w:val="nil"/>
          <w:lang w:eastAsia="en-US"/>
        </w:rPr>
        <w:t>(</w:t>
      </w:r>
      <w:r>
        <w:rPr>
          <w:rFonts w:ascii="Times New Roman" w:eastAsia="Arial Unicode MS" w:hAnsi="Times New Roman" w:cs="Times New Roman"/>
          <w:i/>
          <w:color w:val="000000"/>
          <w:sz w:val="24"/>
          <w:szCs w:val="24"/>
          <w:u w:color="000000"/>
          <w:bdr w:val="nil"/>
          <w:lang w:eastAsia="en-US"/>
        </w:rPr>
        <w:t>Bottom</w:t>
      </w:r>
      <w:r>
        <w:rPr>
          <w:rFonts w:ascii="Times New Roman" w:eastAsia="Arial Unicode MS" w:hAnsi="Times New Roman" w:cs="Times New Roman"/>
          <w:color w:val="000000"/>
          <w:sz w:val="24"/>
          <w:szCs w:val="24"/>
          <w:u w:color="000000"/>
          <w:bdr w:val="nil"/>
          <w:lang w:eastAsia="en-US"/>
        </w:rPr>
        <w:t xml:space="preserve">) </w:t>
      </w:r>
      <w:r w:rsidR="0016751C" w:rsidRPr="0016751C">
        <w:rPr>
          <w:rFonts w:ascii="Times New Roman" w:eastAsia="Arial Unicode MS" w:hAnsi="Times New Roman" w:cs="Times New Roman"/>
          <w:color w:val="000000"/>
          <w:sz w:val="24"/>
          <w:szCs w:val="24"/>
          <w:u w:color="000000"/>
          <w:bdr w:val="nil"/>
          <w:lang w:eastAsia="en-US"/>
        </w:rPr>
        <w:t xml:space="preserve">Purified </w:t>
      </w:r>
      <w:r w:rsidR="00625D74">
        <w:rPr>
          <w:rFonts w:ascii="Times New Roman" w:eastAsia="Arial Unicode MS" w:hAnsi="Times New Roman" w:cs="Times New Roman"/>
          <w:color w:val="000000"/>
          <w:sz w:val="24"/>
          <w:szCs w:val="24"/>
          <w:u w:color="000000"/>
          <w:bdr w:val="nil"/>
          <w:lang w:eastAsia="en-US"/>
        </w:rPr>
        <w:t xml:space="preserve">16 </w:t>
      </w:r>
      <w:r>
        <w:rPr>
          <w:rFonts w:ascii="Times New Roman" w:eastAsia="Arial Unicode MS" w:hAnsi="Times New Roman" w:cs="Times New Roman"/>
          <w:color w:val="000000"/>
          <w:sz w:val="24"/>
          <w:szCs w:val="24"/>
          <w:u w:color="000000"/>
          <w:bdr w:val="nil"/>
          <w:lang w:eastAsia="en-US"/>
        </w:rPr>
        <w:t xml:space="preserve">recombinant natural </w:t>
      </w:r>
      <w:proofErr w:type="spellStart"/>
      <w:r>
        <w:rPr>
          <w:rFonts w:ascii="Times New Roman" w:eastAsia="Arial Unicode MS" w:hAnsi="Times New Roman" w:cs="Times New Roman"/>
          <w:color w:val="000000"/>
          <w:sz w:val="24"/>
          <w:szCs w:val="24"/>
          <w:u w:color="000000"/>
          <w:bdr w:val="nil"/>
          <w:lang w:eastAsia="en-US"/>
        </w:rPr>
        <w:t>OspC</w:t>
      </w:r>
      <w:proofErr w:type="spellEnd"/>
      <w:r>
        <w:rPr>
          <w:rFonts w:ascii="Times New Roman" w:eastAsia="Arial Unicode MS" w:hAnsi="Times New Roman" w:cs="Times New Roman"/>
          <w:color w:val="000000"/>
          <w:sz w:val="24"/>
          <w:szCs w:val="24"/>
          <w:u w:color="000000"/>
          <w:bdr w:val="nil"/>
          <w:lang w:eastAsia="en-US"/>
        </w:rPr>
        <w:t xml:space="preserve"> variants </w:t>
      </w:r>
      <w:r w:rsidRPr="0016751C">
        <w:rPr>
          <w:rFonts w:ascii="Times New Roman" w:eastAsia="Arial Unicode MS" w:hAnsi="Times New Roman" w:cs="Times New Roman"/>
          <w:color w:val="000000"/>
          <w:sz w:val="24"/>
          <w:szCs w:val="24"/>
          <w:u w:color="000000"/>
          <w:bdr w:val="nil"/>
          <w:lang w:eastAsia="en-US"/>
        </w:rPr>
        <w:t>(“A” through “U”)</w:t>
      </w:r>
      <w:r>
        <w:rPr>
          <w:rFonts w:ascii="Times New Roman" w:eastAsia="Arial Unicode MS" w:hAnsi="Times New Roman" w:cs="Times New Roman"/>
          <w:color w:val="000000"/>
          <w:sz w:val="24"/>
          <w:szCs w:val="24"/>
          <w:u w:color="000000"/>
          <w:bdr w:val="nil"/>
          <w:lang w:eastAsia="en-US"/>
        </w:rPr>
        <w:t xml:space="preserve"> and </w:t>
      </w:r>
      <w:r w:rsidR="00625D74">
        <w:rPr>
          <w:rFonts w:ascii="Times New Roman" w:eastAsia="Arial Unicode MS" w:hAnsi="Times New Roman" w:cs="Times New Roman"/>
          <w:color w:val="000000"/>
          <w:sz w:val="24"/>
          <w:szCs w:val="24"/>
          <w:u w:color="000000"/>
          <w:bdr w:val="nil"/>
          <w:lang w:eastAsia="en-US"/>
        </w:rPr>
        <w:t>six evolutionary analogs</w:t>
      </w:r>
      <w:r w:rsidR="00625D74" w:rsidRPr="0016751C">
        <w:rPr>
          <w:rFonts w:ascii="Times New Roman" w:eastAsia="Arial Unicode MS" w:hAnsi="Times New Roman" w:cs="Times New Roman"/>
          <w:color w:val="000000"/>
          <w:sz w:val="24"/>
          <w:szCs w:val="24"/>
          <w:u w:color="000000"/>
          <w:bdr w:val="nil"/>
          <w:lang w:eastAsia="en-US"/>
        </w:rPr>
        <w:t xml:space="preserve"> </w:t>
      </w:r>
      <w:r w:rsidR="00625D74">
        <w:rPr>
          <w:rFonts w:ascii="Times New Roman" w:eastAsia="Arial Unicode MS" w:hAnsi="Times New Roman" w:cs="Times New Roman"/>
          <w:color w:val="000000"/>
          <w:sz w:val="24"/>
          <w:szCs w:val="24"/>
          <w:u w:color="000000"/>
          <w:bdr w:val="nil"/>
          <w:lang w:eastAsia="en-US"/>
        </w:rPr>
        <w:t xml:space="preserve">used in ELISA </w:t>
      </w:r>
      <w:r w:rsidR="00625D74" w:rsidRPr="0016751C">
        <w:rPr>
          <w:rFonts w:ascii="Times New Roman" w:eastAsia="Arial Unicode MS" w:hAnsi="Times New Roman" w:cs="Times New Roman"/>
          <w:color w:val="000000"/>
          <w:sz w:val="24"/>
          <w:szCs w:val="24"/>
          <w:u w:color="000000"/>
          <w:bdr w:val="nil"/>
          <w:lang w:eastAsia="en-US"/>
        </w:rPr>
        <w:t>including four centroids (“CT1” through “CT4”), one phylogenetically reconstructed root sequence (“RT”), and one consensus sequence (“CS”).</w:t>
      </w:r>
      <w:r w:rsidR="00625D74">
        <w:rPr>
          <w:rFonts w:ascii="Times New Roman" w:eastAsia="Arial Unicode MS" w:hAnsi="Times New Roman" w:cs="Times New Roman"/>
          <w:color w:val="000000"/>
          <w:sz w:val="24"/>
          <w:szCs w:val="24"/>
          <w:u w:color="000000"/>
          <w:bdr w:val="nil"/>
          <w:lang w:eastAsia="en-US"/>
        </w:rPr>
        <w:t xml:space="preserve"> Purified </w:t>
      </w:r>
      <w:proofErr w:type="spellStart"/>
      <w:r w:rsidR="00625D74">
        <w:rPr>
          <w:rFonts w:ascii="Times New Roman" w:eastAsia="Arial Unicode MS" w:hAnsi="Times New Roman" w:cs="Times New Roman"/>
          <w:color w:val="000000"/>
          <w:sz w:val="24"/>
          <w:szCs w:val="24"/>
          <w:u w:color="000000"/>
          <w:bdr w:val="nil"/>
          <w:lang w:eastAsia="en-US"/>
        </w:rPr>
        <w:t>rOspCs</w:t>
      </w:r>
      <w:proofErr w:type="spellEnd"/>
      <w:r w:rsidR="00625D74">
        <w:rPr>
          <w:rFonts w:ascii="Times New Roman" w:eastAsia="Arial Unicode MS" w:hAnsi="Times New Roman" w:cs="Times New Roman"/>
          <w:color w:val="000000"/>
          <w:sz w:val="24"/>
          <w:szCs w:val="24"/>
          <w:u w:color="000000"/>
          <w:bdr w:val="nil"/>
          <w:lang w:eastAsia="en-US"/>
        </w:rPr>
        <w:t xml:space="preserve"> </w:t>
      </w:r>
      <w:r w:rsidR="0016751C" w:rsidRPr="0016751C">
        <w:rPr>
          <w:rFonts w:ascii="Times New Roman" w:eastAsia="Arial Unicode MS" w:hAnsi="Times New Roman" w:cs="Times New Roman"/>
          <w:color w:val="000000"/>
          <w:sz w:val="24"/>
          <w:szCs w:val="24"/>
          <w:u w:color="000000"/>
          <w:bdr w:val="nil"/>
          <w:lang w:eastAsia="en-US"/>
        </w:rPr>
        <w:t xml:space="preserve">show as bands near the 25 </w:t>
      </w:r>
      <w:proofErr w:type="spellStart"/>
      <w:r w:rsidR="0016751C" w:rsidRPr="0016751C">
        <w:rPr>
          <w:rFonts w:ascii="Times New Roman" w:eastAsia="Arial Unicode MS" w:hAnsi="Times New Roman" w:cs="Times New Roman"/>
          <w:color w:val="000000"/>
          <w:sz w:val="24"/>
          <w:szCs w:val="24"/>
          <w:u w:color="000000"/>
          <w:bdr w:val="nil"/>
          <w:lang w:eastAsia="en-US"/>
        </w:rPr>
        <w:t>kD</w:t>
      </w:r>
      <w:proofErr w:type="spellEnd"/>
      <w:r w:rsidR="0016751C" w:rsidRPr="0016751C">
        <w:rPr>
          <w:rFonts w:ascii="Times New Roman" w:eastAsia="Arial Unicode MS" w:hAnsi="Times New Roman" w:cs="Times New Roman"/>
          <w:color w:val="000000"/>
          <w:sz w:val="24"/>
          <w:szCs w:val="24"/>
          <w:u w:color="000000"/>
          <w:bdr w:val="nil"/>
          <w:lang w:eastAsia="en-US"/>
        </w:rPr>
        <w:t xml:space="preserve"> molecular weight marker. Purified</w:t>
      </w:r>
      <w:r w:rsidR="000C07A0">
        <w:rPr>
          <w:rFonts w:ascii="Times New Roman" w:eastAsia="Arial Unicode MS" w:hAnsi="Times New Roman" w:cs="Times New Roman"/>
          <w:color w:val="000000"/>
          <w:sz w:val="24"/>
          <w:szCs w:val="24"/>
          <w:u w:color="000000"/>
          <w:bdr w:val="nil"/>
          <w:lang w:eastAsia="en-US"/>
        </w:rPr>
        <w:t xml:space="preserve"> </w:t>
      </w:r>
      <w:proofErr w:type="spellStart"/>
      <w:r w:rsidR="000C07A0">
        <w:rPr>
          <w:rFonts w:ascii="Times New Roman" w:eastAsia="Arial Unicode MS" w:hAnsi="Times New Roman" w:cs="Times New Roman"/>
          <w:color w:val="000000"/>
          <w:sz w:val="24"/>
          <w:szCs w:val="24"/>
          <w:u w:color="000000"/>
          <w:bdr w:val="nil"/>
          <w:lang w:eastAsia="en-US"/>
        </w:rPr>
        <w:t>OspC</w:t>
      </w:r>
      <w:proofErr w:type="spellEnd"/>
      <w:r w:rsidR="000C07A0">
        <w:rPr>
          <w:rFonts w:ascii="Times New Roman" w:eastAsia="Arial Unicode MS" w:hAnsi="Times New Roman" w:cs="Times New Roman"/>
          <w:color w:val="000000"/>
          <w:sz w:val="24"/>
          <w:szCs w:val="24"/>
          <w:u w:color="000000"/>
          <w:bdr w:val="nil"/>
          <w:lang w:eastAsia="en-US"/>
        </w:rPr>
        <w:t xml:space="preserve"> molecules tend to form dimers</w:t>
      </w:r>
      <w:r w:rsidR="0016751C" w:rsidRPr="0016751C">
        <w:rPr>
          <w:rFonts w:ascii="Times New Roman" w:eastAsia="Arial Unicode MS" w:hAnsi="Times New Roman" w:cs="Times New Roman"/>
          <w:color w:val="000000"/>
          <w:sz w:val="24"/>
          <w:szCs w:val="24"/>
          <w:u w:color="000000"/>
          <w:bdr w:val="nil"/>
          <w:lang w:eastAsia="en-US"/>
        </w:rPr>
        <w:t xml:space="preserve"> due to </w:t>
      </w:r>
      <w:r w:rsidR="000C07A0">
        <w:rPr>
          <w:rFonts w:ascii="Times New Roman" w:eastAsia="Arial Unicode MS" w:hAnsi="Times New Roman" w:cs="Times New Roman"/>
          <w:color w:val="000000"/>
          <w:sz w:val="24"/>
          <w:szCs w:val="24"/>
          <w:u w:color="000000"/>
          <w:bdr w:val="nil"/>
          <w:lang w:eastAsia="en-US"/>
        </w:rPr>
        <w:t xml:space="preserve">the </w:t>
      </w:r>
      <w:r w:rsidR="0016751C" w:rsidRPr="0016751C">
        <w:rPr>
          <w:rFonts w:ascii="Times New Roman" w:eastAsia="Arial Unicode MS" w:hAnsi="Times New Roman" w:cs="Times New Roman"/>
          <w:color w:val="000000"/>
          <w:sz w:val="24"/>
          <w:szCs w:val="24"/>
          <w:u w:color="000000"/>
          <w:bdr w:val="nil"/>
          <w:lang w:eastAsia="en-US"/>
        </w:rPr>
        <w:t>presence of two cyst</w:t>
      </w:r>
      <w:r w:rsidR="000C07A0">
        <w:rPr>
          <w:rFonts w:ascii="Times New Roman" w:eastAsia="Arial Unicode MS" w:hAnsi="Times New Roman" w:cs="Times New Roman"/>
          <w:color w:val="000000"/>
          <w:sz w:val="24"/>
          <w:szCs w:val="24"/>
          <w:u w:color="000000"/>
          <w:bdr w:val="nil"/>
          <w:lang w:eastAsia="en-US"/>
        </w:rPr>
        <w:t>eine residues, producing faint</w:t>
      </w:r>
      <w:r w:rsidR="0016751C" w:rsidRPr="0016751C">
        <w:rPr>
          <w:rFonts w:ascii="Times New Roman" w:eastAsia="Arial Unicode MS" w:hAnsi="Times New Roman" w:cs="Times New Roman"/>
          <w:color w:val="000000"/>
          <w:sz w:val="24"/>
          <w:szCs w:val="24"/>
          <w:u w:color="000000"/>
          <w:bdr w:val="nil"/>
          <w:lang w:eastAsia="en-US"/>
        </w:rPr>
        <w:t xml:space="preserve"> bands between the 40 </w:t>
      </w:r>
      <w:proofErr w:type="spellStart"/>
      <w:r w:rsidR="0016751C" w:rsidRPr="0016751C">
        <w:rPr>
          <w:rFonts w:ascii="Times New Roman" w:eastAsia="Arial Unicode MS" w:hAnsi="Times New Roman" w:cs="Times New Roman"/>
          <w:color w:val="000000"/>
          <w:sz w:val="24"/>
          <w:szCs w:val="24"/>
          <w:u w:color="000000"/>
          <w:bdr w:val="nil"/>
          <w:lang w:eastAsia="en-US"/>
        </w:rPr>
        <w:t>kD</w:t>
      </w:r>
      <w:proofErr w:type="spellEnd"/>
      <w:r w:rsidR="0016751C" w:rsidRPr="0016751C">
        <w:rPr>
          <w:rFonts w:ascii="Times New Roman" w:eastAsia="Arial Unicode MS" w:hAnsi="Times New Roman" w:cs="Times New Roman"/>
          <w:color w:val="000000"/>
          <w:sz w:val="24"/>
          <w:szCs w:val="24"/>
          <w:u w:color="000000"/>
          <w:bdr w:val="nil"/>
          <w:lang w:eastAsia="en-US"/>
        </w:rPr>
        <w:t xml:space="preserve"> and 55 </w:t>
      </w:r>
      <w:proofErr w:type="spellStart"/>
      <w:r w:rsidR="0016751C" w:rsidRPr="0016751C">
        <w:rPr>
          <w:rFonts w:ascii="Times New Roman" w:eastAsia="Arial Unicode MS" w:hAnsi="Times New Roman" w:cs="Times New Roman"/>
          <w:color w:val="000000"/>
          <w:sz w:val="24"/>
          <w:szCs w:val="24"/>
          <w:u w:color="000000"/>
          <w:bdr w:val="nil"/>
          <w:lang w:eastAsia="en-US"/>
        </w:rPr>
        <w:t>kD</w:t>
      </w:r>
      <w:proofErr w:type="spellEnd"/>
      <w:r w:rsidR="0016751C" w:rsidRPr="0016751C">
        <w:rPr>
          <w:rFonts w:ascii="Times New Roman" w:eastAsia="Arial Unicode MS" w:hAnsi="Times New Roman" w:cs="Times New Roman"/>
          <w:color w:val="000000"/>
          <w:sz w:val="24"/>
          <w:szCs w:val="24"/>
          <w:u w:color="000000"/>
          <w:bdr w:val="nil"/>
          <w:lang w:eastAsia="en-US"/>
        </w:rPr>
        <w:t xml:space="preserve"> markers. </w:t>
      </w:r>
    </w:p>
    <w:p w14:paraId="38FE43FE" w14:textId="036E1F4F" w:rsidR="0007295C" w:rsidRPr="00C07C01" w:rsidRDefault="0007295C" w:rsidP="0007295C">
      <w:pPr>
        <w:keepNext/>
        <w:keepLines/>
        <w:spacing w:before="240" w:after="120" w:line="276" w:lineRule="auto"/>
        <w:outlineLvl w:val="0"/>
        <w:rPr>
          <w:rFonts w:ascii="Times New Roman" w:eastAsiaTheme="majorEastAsia" w:hAnsi="Times New Roman" w:cs="Times New Roman"/>
          <w:bCs/>
          <w:color w:val="2C6EAB" w:themeColor="accent1" w:themeShade="B5"/>
          <w:sz w:val="24"/>
          <w:szCs w:val="24"/>
          <w:lang w:eastAsia="en-US"/>
        </w:rPr>
      </w:pPr>
      <w:bookmarkStart w:id="14" w:name="_Toc79146107"/>
      <w:r w:rsidRPr="00C07C01">
        <w:rPr>
          <w:rFonts w:ascii="Times New Roman" w:eastAsiaTheme="majorEastAsia" w:hAnsi="Times New Roman" w:cs="Times New Roman"/>
          <w:bCs/>
          <w:color w:val="2C6EAB" w:themeColor="accent1" w:themeShade="B5"/>
          <w:sz w:val="24"/>
          <w:szCs w:val="24"/>
          <w:lang w:eastAsia="en-US"/>
        </w:rPr>
        <w:lastRenderedPageBreak/>
        <w:t>Fig S2. ELISA</w:t>
      </w:r>
      <w:r w:rsidR="000C07A0" w:rsidRPr="00C07C01">
        <w:rPr>
          <w:rFonts w:ascii="Times New Roman" w:eastAsiaTheme="majorEastAsia" w:hAnsi="Times New Roman" w:cs="Times New Roman"/>
          <w:bCs/>
          <w:color w:val="2C6EAB" w:themeColor="accent1" w:themeShade="B5"/>
          <w:sz w:val="24"/>
          <w:szCs w:val="24"/>
          <w:lang w:eastAsia="en-US"/>
        </w:rPr>
        <w:t xml:space="preserve"> results of natural </w:t>
      </w:r>
      <w:proofErr w:type="spellStart"/>
      <w:r w:rsidR="000C07A0" w:rsidRPr="00C07C01">
        <w:rPr>
          <w:rFonts w:ascii="Times New Roman" w:eastAsiaTheme="majorEastAsia" w:hAnsi="Times New Roman" w:cs="Times New Roman"/>
          <w:bCs/>
          <w:color w:val="2C6EAB" w:themeColor="accent1" w:themeShade="B5"/>
          <w:sz w:val="24"/>
          <w:szCs w:val="24"/>
          <w:lang w:eastAsia="en-US"/>
        </w:rPr>
        <w:t>OspC</w:t>
      </w:r>
      <w:proofErr w:type="spellEnd"/>
      <w:r w:rsidR="000C07A0" w:rsidRPr="00C07C01">
        <w:rPr>
          <w:rFonts w:ascii="Times New Roman" w:eastAsiaTheme="majorEastAsia" w:hAnsi="Times New Roman" w:cs="Times New Roman"/>
          <w:bCs/>
          <w:color w:val="2C6EAB" w:themeColor="accent1" w:themeShade="B5"/>
          <w:sz w:val="24"/>
          <w:szCs w:val="24"/>
          <w:lang w:eastAsia="en-US"/>
        </w:rPr>
        <w:t xml:space="preserve"> variants and evolutionary analogs</w:t>
      </w:r>
      <w:r w:rsidRPr="00C07C01">
        <w:rPr>
          <w:rFonts w:ascii="Times New Roman" w:eastAsiaTheme="majorEastAsia" w:hAnsi="Times New Roman" w:cs="Times New Roman"/>
          <w:bCs/>
          <w:color w:val="2C6EAB" w:themeColor="accent1" w:themeShade="B5"/>
          <w:sz w:val="24"/>
          <w:szCs w:val="24"/>
          <w:lang w:eastAsia="en-US"/>
        </w:rPr>
        <w:t xml:space="preserve"> with human sera</w:t>
      </w:r>
      <w:bookmarkEnd w:id="14"/>
    </w:p>
    <w:p w14:paraId="0D83343A" w14:textId="43DE51DC" w:rsidR="0007295C" w:rsidRDefault="0007295C" w:rsidP="0007295C">
      <w:pPr>
        <w:rPr>
          <w:lang w:eastAsia="en-US"/>
        </w:rPr>
      </w:pPr>
      <w:r>
        <w:rPr>
          <w:noProof/>
        </w:rPr>
        <w:drawing>
          <wp:inline distT="0" distB="0" distL="0" distR="0" wp14:anchorId="42F73C23" wp14:editId="440D0C78">
            <wp:extent cx="8204886" cy="4326850"/>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arplot-hu-41sera.png"/>
                    <pic:cNvPicPr/>
                  </pic:nvPicPr>
                  <pic:blipFill>
                    <a:blip r:embed="rId14">
                      <a:extLst>
                        <a:ext uri="{28A0092B-C50C-407E-A947-70E740481C1C}">
                          <a14:useLocalDpi xmlns:a14="http://schemas.microsoft.com/office/drawing/2010/main" val="0"/>
                        </a:ext>
                      </a:extLst>
                    </a:blip>
                    <a:stretch>
                      <a:fillRect/>
                    </a:stretch>
                  </pic:blipFill>
                  <pic:spPr>
                    <a:xfrm>
                      <a:off x="0" y="0"/>
                      <a:ext cx="8220104" cy="4334875"/>
                    </a:xfrm>
                    <a:prstGeom prst="rect">
                      <a:avLst/>
                    </a:prstGeom>
                  </pic:spPr>
                </pic:pic>
              </a:graphicData>
            </a:graphic>
          </wp:inline>
        </w:drawing>
      </w:r>
    </w:p>
    <w:p w14:paraId="50F4CD4C" w14:textId="77777777" w:rsidR="00AA3774" w:rsidRDefault="00740213" w:rsidP="000C07A0">
      <w:pPr>
        <w:widowControl w:val="0"/>
        <w:pBdr>
          <w:top w:val="nil"/>
          <w:left w:val="nil"/>
          <w:bottom w:val="nil"/>
          <w:right w:val="nil"/>
          <w:between w:val="nil"/>
          <w:bar w:val="nil"/>
        </w:pBdr>
        <w:spacing w:after="120" w:line="240" w:lineRule="auto"/>
        <w:jc w:val="both"/>
        <w:rPr>
          <w:rFonts w:ascii="Times New Roman" w:eastAsia="Arial Unicode MS" w:hAnsi="Times New Roman" w:cs="Times New Roman"/>
          <w:color w:val="000000"/>
          <w:sz w:val="24"/>
          <w:szCs w:val="24"/>
          <w:u w:color="000000"/>
          <w:bdr w:val="nil"/>
          <w:lang w:eastAsia="en-US"/>
        </w:rPr>
        <w:sectPr w:rsidR="00AA3774" w:rsidSect="00BF7FE2">
          <w:pgSz w:w="15840" w:h="12240" w:orient="landscape"/>
          <w:pgMar w:top="1440" w:right="1440" w:bottom="1440" w:left="1440" w:header="0" w:footer="720" w:gutter="0"/>
          <w:cols w:space="720"/>
          <w:docGrid w:linePitch="299"/>
        </w:sectPr>
      </w:pPr>
      <w:r w:rsidRPr="00740213">
        <w:rPr>
          <w:rFonts w:ascii="Times New Roman" w:eastAsia="Arial Unicode MS" w:hAnsi="Times New Roman" w:cs="Times New Roman"/>
          <w:color w:val="000000"/>
          <w:sz w:val="24"/>
          <w:szCs w:val="24"/>
          <w:u w:color="000000"/>
          <w:bdr w:val="nil"/>
          <w:lang w:eastAsia="en-US"/>
        </w:rPr>
        <w:t>Each panel shows OD450 readings (</w:t>
      </w:r>
      <w:r w:rsidRPr="00740213">
        <w:rPr>
          <w:rFonts w:ascii="Times New Roman" w:eastAsia="Arial Unicode MS" w:hAnsi="Times New Roman" w:cs="Times New Roman"/>
          <w:i/>
          <w:color w:val="000000"/>
          <w:sz w:val="24"/>
          <w:szCs w:val="24"/>
          <w:u w:color="000000"/>
          <w:bdr w:val="nil"/>
          <w:lang w:eastAsia="en-US"/>
        </w:rPr>
        <w:t>y</w:t>
      </w:r>
      <w:r w:rsidRPr="00740213">
        <w:rPr>
          <w:rFonts w:ascii="Times New Roman" w:eastAsia="Arial Unicode MS" w:hAnsi="Times New Roman" w:cs="Times New Roman"/>
          <w:color w:val="000000"/>
          <w:sz w:val="24"/>
          <w:szCs w:val="24"/>
          <w:u w:color="000000"/>
          <w:bdr w:val="nil"/>
          <w:lang w:eastAsia="en-US"/>
        </w:rPr>
        <w:t>-axis) of a serum sample (</w:t>
      </w:r>
      <w:r w:rsidR="00B64600" w:rsidRPr="00B64600">
        <w:rPr>
          <w:rFonts w:ascii="Times New Roman" w:eastAsia="Arial Unicode MS" w:hAnsi="Times New Roman" w:cs="Times New Roman"/>
          <w:i/>
          <w:color w:val="000000"/>
          <w:sz w:val="24"/>
          <w:szCs w:val="24"/>
          <w:u w:color="000000"/>
          <w:bdr w:val="nil"/>
          <w:lang w:eastAsia="en-US"/>
        </w:rPr>
        <w:t>n=</w:t>
      </w:r>
      <w:r w:rsidR="00B64600">
        <w:rPr>
          <w:rFonts w:ascii="Times New Roman" w:eastAsia="Arial Unicode MS" w:hAnsi="Times New Roman" w:cs="Times New Roman"/>
          <w:color w:val="000000"/>
          <w:sz w:val="24"/>
          <w:szCs w:val="24"/>
          <w:u w:color="000000"/>
          <w:bdr w:val="nil"/>
          <w:lang w:eastAsia="en-US"/>
        </w:rPr>
        <w:t xml:space="preserve">41, </w:t>
      </w:r>
      <w:r w:rsidRPr="00740213">
        <w:rPr>
          <w:rFonts w:ascii="Times New Roman" w:eastAsia="Arial Unicode MS" w:hAnsi="Times New Roman" w:cs="Times New Roman"/>
          <w:color w:val="000000"/>
          <w:sz w:val="24"/>
          <w:szCs w:val="24"/>
          <w:u w:color="000000"/>
          <w:bdr w:val="nil"/>
          <w:lang w:eastAsia="en-US"/>
        </w:rPr>
        <w:t>listed</w:t>
      </w:r>
      <w:r w:rsidR="00B64600">
        <w:rPr>
          <w:rFonts w:ascii="Times New Roman" w:eastAsia="Arial Unicode MS" w:hAnsi="Times New Roman" w:cs="Times New Roman"/>
          <w:color w:val="000000"/>
          <w:sz w:val="24"/>
          <w:szCs w:val="24"/>
          <w:u w:color="000000"/>
          <w:bdr w:val="nil"/>
          <w:lang w:eastAsia="en-US"/>
        </w:rPr>
        <w:t xml:space="preserve"> in</w:t>
      </w:r>
      <w:r w:rsidRPr="00740213">
        <w:rPr>
          <w:rFonts w:ascii="Times New Roman" w:eastAsia="Arial Unicode MS" w:hAnsi="Times New Roman" w:cs="Times New Roman"/>
          <w:color w:val="000000"/>
          <w:sz w:val="24"/>
          <w:szCs w:val="24"/>
          <w:u w:color="000000"/>
          <w:bdr w:val="nil"/>
          <w:lang w:eastAsia="en-US"/>
        </w:rPr>
        <w:t xml:space="preserve"> Table 1) against a panel of r</w:t>
      </w:r>
      <w:r w:rsidR="000C07A0">
        <w:rPr>
          <w:rFonts w:ascii="Times New Roman" w:eastAsia="Arial Unicode MS" w:hAnsi="Times New Roman" w:cs="Times New Roman"/>
          <w:color w:val="000000"/>
          <w:sz w:val="24"/>
          <w:szCs w:val="24"/>
          <w:u w:color="000000"/>
          <w:bdr w:val="nil"/>
          <w:lang w:eastAsia="en-US"/>
        </w:rPr>
        <w:t xml:space="preserve">ecombinant </w:t>
      </w:r>
      <w:proofErr w:type="spellStart"/>
      <w:r w:rsidRPr="00740213">
        <w:rPr>
          <w:rFonts w:ascii="Times New Roman" w:eastAsia="Arial Unicode MS" w:hAnsi="Times New Roman" w:cs="Times New Roman"/>
          <w:color w:val="000000"/>
          <w:sz w:val="24"/>
          <w:szCs w:val="24"/>
          <w:u w:color="000000"/>
          <w:bdr w:val="nil"/>
          <w:lang w:eastAsia="en-US"/>
        </w:rPr>
        <w:t>OspCs</w:t>
      </w:r>
      <w:proofErr w:type="spellEnd"/>
      <w:r w:rsidRPr="00740213">
        <w:rPr>
          <w:rFonts w:ascii="Times New Roman" w:eastAsia="Arial Unicode MS" w:hAnsi="Times New Roman" w:cs="Times New Roman"/>
          <w:color w:val="000000"/>
          <w:sz w:val="24"/>
          <w:szCs w:val="24"/>
          <w:u w:color="000000"/>
          <w:bdr w:val="nil"/>
          <w:lang w:eastAsia="en-US"/>
        </w:rPr>
        <w:t xml:space="preserve"> (</w:t>
      </w:r>
      <w:r w:rsidRPr="00740213">
        <w:rPr>
          <w:rFonts w:ascii="Times New Roman" w:eastAsia="Arial Unicode MS" w:hAnsi="Times New Roman" w:cs="Times New Roman"/>
          <w:i/>
          <w:color w:val="000000"/>
          <w:sz w:val="24"/>
          <w:szCs w:val="24"/>
          <w:u w:color="000000"/>
          <w:bdr w:val="nil"/>
          <w:lang w:eastAsia="en-US"/>
        </w:rPr>
        <w:t>x-</w:t>
      </w:r>
      <w:r w:rsidRPr="00740213">
        <w:rPr>
          <w:rFonts w:ascii="Times New Roman" w:eastAsia="Arial Unicode MS" w:hAnsi="Times New Roman" w:cs="Times New Roman"/>
          <w:color w:val="000000"/>
          <w:sz w:val="24"/>
          <w:szCs w:val="24"/>
          <w:u w:color="000000"/>
          <w:bdr w:val="nil"/>
          <w:lang w:eastAsia="en-US"/>
        </w:rPr>
        <w:t xml:space="preserve">axis). The recombinant </w:t>
      </w:r>
      <w:proofErr w:type="spellStart"/>
      <w:r w:rsidRPr="00740213">
        <w:rPr>
          <w:rFonts w:ascii="Times New Roman" w:eastAsia="Arial Unicode MS" w:hAnsi="Times New Roman" w:cs="Times New Roman"/>
          <w:color w:val="000000"/>
          <w:sz w:val="24"/>
          <w:szCs w:val="24"/>
          <w:u w:color="000000"/>
          <w:bdr w:val="nil"/>
          <w:lang w:eastAsia="en-US"/>
        </w:rPr>
        <w:t>OspCs</w:t>
      </w:r>
      <w:proofErr w:type="spellEnd"/>
      <w:r w:rsidRPr="00740213">
        <w:rPr>
          <w:rFonts w:ascii="Times New Roman" w:eastAsia="Arial Unicode MS" w:hAnsi="Times New Roman" w:cs="Times New Roman"/>
          <w:color w:val="000000"/>
          <w:sz w:val="24"/>
          <w:szCs w:val="24"/>
          <w:u w:color="000000"/>
          <w:bdr w:val="nil"/>
          <w:lang w:eastAsia="en-US"/>
        </w:rPr>
        <w:t xml:space="preserve"> included the 16 natural variants, the root sequence (“RT”), the cons</w:t>
      </w:r>
      <w:r w:rsidR="000C07A0">
        <w:rPr>
          <w:rFonts w:ascii="Times New Roman" w:eastAsia="Arial Unicode MS" w:hAnsi="Times New Roman" w:cs="Times New Roman"/>
          <w:color w:val="000000"/>
          <w:sz w:val="24"/>
          <w:szCs w:val="24"/>
          <w:u w:color="000000"/>
          <w:bdr w:val="nil"/>
          <w:lang w:eastAsia="en-US"/>
        </w:rPr>
        <w:t>ensus sequence (“CS”), and four</w:t>
      </w:r>
      <w:r w:rsidRPr="00740213">
        <w:rPr>
          <w:rFonts w:ascii="Times New Roman" w:eastAsia="Arial Unicode MS" w:hAnsi="Times New Roman" w:cs="Times New Roman"/>
          <w:color w:val="000000"/>
          <w:sz w:val="24"/>
          <w:szCs w:val="24"/>
          <w:u w:color="000000"/>
          <w:bdr w:val="nil"/>
          <w:lang w:eastAsia="en-US"/>
        </w:rPr>
        <w:t xml:space="preserve"> centroid sequences (</w:t>
      </w:r>
      <w:r w:rsidR="000C07A0">
        <w:rPr>
          <w:rFonts w:ascii="Times New Roman" w:eastAsia="Arial Unicode MS" w:hAnsi="Times New Roman" w:cs="Times New Roman"/>
          <w:color w:val="000000"/>
          <w:sz w:val="24"/>
          <w:szCs w:val="24"/>
          <w:u w:color="000000"/>
          <w:bdr w:val="nil"/>
          <w:lang w:eastAsia="en-US"/>
        </w:rPr>
        <w:t xml:space="preserve">“CT1”, </w:t>
      </w:r>
      <w:r w:rsidRPr="00740213">
        <w:rPr>
          <w:rFonts w:ascii="Times New Roman" w:eastAsia="Arial Unicode MS" w:hAnsi="Times New Roman" w:cs="Times New Roman"/>
          <w:color w:val="000000"/>
          <w:sz w:val="24"/>
          <w:szCs w:val="24"/>
          <w:u w:color="000000"/>
          <w:bdr w:val="nil"/>
          <w:lang w:eastAsia="en-US"/>
        </w:rPr>
        <w:t xml:space="preserve">“CT2”, “CT3”, and “CT4”).  </w:t>
      </w:r>
      <w:r w:rsidR="000C07A0">
        <w:rPr>
          <w:rFonts w:ascii="Times New Roman" w:eastAsia="Arial Unicode MS" w:hAnsi="Times New Roman" w:cs="Times New Roman"/>
          <w:color w:val="000000"/>
          <w:sz w:val="24"/>
          <w:szCs w:val="24"/>
          <w:u w:color="000000"/>
          <w:bdr w:val="nil"/>
          <w:lang w:eastAsia="en-US"/>
        </w:rPr>
        <w:t xml:space="preserve">Human </w:t>
      </w:r>
      <w:r w:rsidRPr="00740213">
        <w:rPr>
          <w:rFonts w:ascii="Times New Roman" w:eastAsia="Arial Unicode MS" w:hAnsi="Times New Roman" w:cs="Times New Roman"/>
          <w:color w:val="000000"/>
          <w:sz w:val="24"/>
          <w:szCs w:val="24"/>
          <w:u w:color="000000"/>
          <w:bdr w:val="nil"/>
          <w:lang w:eastAsia="en-US"/>
        </w:rPr>
        <w:t>sera provided by CDC (</w:t>
      </w:r>
      <w:r w:rsidRPr="00740213">
        <w:rPr>
          <w:rFonts w:ascii="Times New Roman" w:eastAsia="Arial Unicode MS" w:hAnsi="Times New Roman" w:cs="Times New Roman"/>
          <w:i/>
          <w:color w:val="000000"/>
          <w:sz w:val="24"/>
          <w:szCs w:val="24"/>
          <w:u w:color="000000"/>
          <w:bdr w:val="nil"/>
          <w:lang w:eastAsia="en-US"/>
        </w:rPr>
        <w:t>n=</w:t>
      </w:r>
      <w:r w:rsidRPr="00740213">
        <w:rPr>
          <w:rFonts w:ascii="Times New Roman" w:eastAsia="Arial Unicode MS" w:hAnsi="Times New Roman" w:cs="Times New Roman"/>
          <w:color w:val="000000"/>
          <w:sz w:val="24"/>
          <w:szCs w:val="24"/>
          <w:u w:color="000000"/>
          <w:bdr w:val="nil"/>
          <w:lang w:eastAsia="en-US"/>
        </w:rPr>
        <w:t>35</w:t>
      </w:r>
      <w:r w:rsidR="000C07A0">
        <w:rPr>
          <w:rFonts w:ascii="Times New Roman" w:eastAsia="Arial Unicode MS" w:hAnsi="Times New Roman" w:cs="Times New Roman"/>
          <w:color w:val="000000"/>
          <w:sz w:val="24"/>
          <w:szCs w:val="24"/>
          <w:u w:color="000000"/>
          <w:bdr w:val="nil"/>
          <w:lang w:eastAsia="en-US"/>
        </w:rPr>
        <w:t>, with labels starting with “S” or “T”</w:t>
      </w:r>
      <w:r w:rsidRPr="00740213">
        <w:rPr>
          <w:rFonts w:ascii="Times New Roman" w:eastAsia="Arial Unicode MS" w:hAnsi="Times New Roman" w:cs="Times New Roman"/>
          <w:color w:val="000000"/>
          <w:sz w:val="24"/>
          <w:szCs w:val="24"/>
          <w:u w:color="000000"/>
          <w:bdr w:val="nil"/>
          <w:lang w:eastAsia="en-US"/>
        </w:rPr>
        <w:t xml:space="preserve">) were chosen for the presence of the 23 </w:t>
      </w:r>
      <w:proofErr w:type="spellStart"/>
      <w:r w:rsidRPr="00740213">
        <w:rPr>
          <w:rFonts w:ascii="Times New Roman" w:eastAsia="Arial Unicode MS" w:hAnsi="Times New Roman" w:cs="Times New Roman"/>
          <w:color w:val="000000"/>
          <w:sz w:val="24"/>
          <w:szCs w:val="24"/>
          <w:u w:color="000000"/>
          <w:bdr w:val="nil"/>
          <w:lang w:eastAsia="en-US"/>
        </w:rPr>
        <w:t>kD</w:t>
      </w:r>
      <w:proofErr w:type="spellEnd"/>
      <w:r w:rsidRPr="00740213">
        <w:rPr>
          <w:rFonts w:ascii="Times New Roman" w:eastAsia="Arial Unicode MS" w:hAnsi="Times New Roman" w:cs="Times New Roman"/>
          <w:color w:val="000000"/>
          <w:sz w:val="24"/>
          <w:szCs w:val="24"/>
          <w:u w:color="000000"/>
          <w:bdr w:val="nil"/>
          <w:lang w:eastAsia="en-US"/>
        </w:rPr>
        <w:t xml:space="preserve"> band (</w:t>
      </w:r>
      <w:proofErr w:type="spellStart"/>
      <w:r w:rsidRPr="00740213">
        <w:rPr>
          <w:rFonts w:ascii="Times New Roman" w:eastAsia="Arial Unicode MS" w:hAnsi="Times New Roman" w:cs="Times New Roman"/>
          <w:color w:val="000000"/>
          <w:sz w:val="24"/>
          <w:szCs w:val="24"/>
          <w:u w:color="000000"/>
          <w:bdr w:val="nil"/>
          <w:lang w:eastAsia="en-US"/>
        </w:rPr>
        <w:t>OspC</w:t>
      </w:r>
      <w:proofErr w:type="spellEnd"/>
      <w:r w:rsidRPr="00740213">
        <w:rPr>
          <w:rFonts w:ascii="Times New Roman" w:eastAsia="Arial Unicode MS" w:hAnsi="Times New Roman" w:cs="Times New Roman"/>
          <w:color w:val="000000"/>
          <w:sz w:val="24"/>
          <w:szCs w:val="24"/>
          <w:u w:color="000000"/>
          <w:bdr w:val="nil"/>
          <w:lang w:eastAsia="en-US"/>
        </w:rPr>
        <w:t xml:space="preserve">) in either IgG, IgM, or both types of </w:t>
      </w:r>
      <w:proofErr w:type="spellStart"/>
      <w:r w:rsidRPr="00740213">
        <w:rPr>
          <w:rFonts w:ascii="Times New Roman" w:eastAsia="Arial Unicode MS" w:hAnsi="Times New Roman" w:cs="Times New Roman"/>
          <w:color w:val="000000"/>
          <w:sz w:val="24"/>
          <w:szCs w:val="24"/>
          <w:u w:color="000000"/>
          <w:bdr w:val="nil"/>
          <w:lang w:eastAsia="en-US"/>
        </w:rPr>
        <w:t>Westernblot</w:t>
      </w:r>
      <w:proofErr w:type="spellEnd"/>
      <w:r w:rsidRPr="00740213">
        <w:rPr>
          <w:rFonts w:ascii="Times New Roman" w:eastAsia="Arial Unicode MS" w:hAnsi="Times New Roman" w:cs="Times New Roman"/>
          <w:color w:val="000000"/>
          <w:sz w:val="24"/>
          <w:szCs w:val="24"/>
          <w:u w:color="000000"/>
          <w:bdr w:val="nil"/>
          <w:lang w:eastAsia="en-US"/>
        </w:rPr>
        <w:t xml:space="preserve"> assays. The EIA and </w:t>
      </w:r>
      <w:proofErr w:type="spellStart"/>
      <w:r w:rsidRPr="00740213">
        <w:rPr>
          <w:rFonts w:ascii="Times New Roman" w:eastAsia="Arial Unicode MS" w:hAnsi="Times New Roman" w:cs="Times New Roman"/>
          <w:color w:val="000000"/>
          <w:sz w:val="24"/>
          <w:szCs w:val="24"/>
          <w:u w:color="000000"/>
          <w:bdr w:val="nil"/>
          <w:lang w:eastAsia="en-US"/>
        </w:rPr>
        <w:t>Westernblot</w:t>
      </w:r>
      <w:proofErr w:type="spellEnd"/>
      <w:r w:rsidRPr="00740213">
        <w:rPr>
          <w:rFonts w:ascii="Times New Roman" w:eastAsia="Arial Unicode MS" w:hAnsi="Times New Roman" w:cs="Times New Roman"/>
          <w:color w:val="000000"/>
          <w:sz w:val="24"/>
          <w:szCs w:val="24"/>
          <w:u w:color="000000"/>
          <w:bdr w:val="nil"/>
          <w:lang w:eastAsia="en-US"/>
        </w:rPr>
        <w:t xml:space="preserve"> results were provided by CDC </w:t>
      </w:r>
      <w:r w:rsidRPr="00740213">
        <w:rPr>
          <w:rFonts w:ascii="Times New Roman" w:eastAsia="Arial Unicode MS" w:hAnsi="Times New Roman" w:cs="Times New Roman"/>
          <w:color w:val="000000"/>
          <w:sz w:val="24"/>
          <w:szCs w:val="24"/>
          <w:u w:color="000000"/>
          <w:bdr w:val="nil"/>
          <w:lang w:eastAsia="en-US"/>
        </w:rPr>
        <w:fldChar w:fldCharType="begin"/>
      </w:r>
      <w:r w:rsidR="00553C16">
        <w:rPr>
          <w:rFonts w:ascii="Times New Roman" w:eastAsia="Arial Unicode MS" w:hAnsi="Times New Roman" w:cs="Times New Roman"/>
          <w:color w:val="000000"/>
          <w:sz w:val="24"/>
          <w:szCs w:val="24"/>
          <w:u w:color="000000"/>
          <w:bdr w:val="nil"/>
          <w:lang w:eastAsia="en-US"/>
        </w:rPr>
        <w:instrText xml:space="preserve"> ADDIN ZOTERO_ITEM CSL_CITATION {"citationID":"a23d3dmuaad","properties":{"formattedCitation":"[3]","plainCitation":"[3]","noteIndex":0},"citationItems":[{"id":2241,"uris":["http://zotero.org/users/1074785/items/F2N4L7WK"],"uri":["http://zotero.org/users/1074785/items/F2N4L7WK"],"itemData":{"id":2241,"type":"article-journal","abstract":"Serological assays and a two-tiered test algorithm are recommended for laboratory confirmation of Lyme disease. In the United States, the sensitivity of two-tiered testing using commercially available serology-based assays is dependent on the stage of infection and ranges from 30% in the early localized disease stage to near 100% in late-stage disease. Other variables, including subjectivity in reading Western blots, compliance with two-tiered recommendations, use of different first- and second-tier test combinations, and use of different test samples, all contribute to variation in two-tiered test performance. The availability and use of sample sets from well-characterized Lyme disease patients and controls are needed to better assess the performance of existing tests and for development of improved assays. To address this need, the Centers for Disease Control and Prevention and the National Institutes of Health prospectively collected sera from patients at all stages of Lyme disease, as well as healthy donors and patients with look-alike diseases. Patients and healthy controls were recruited using strict inclusion and exclusion criteria. Samples from all included patients were retrospectively characterized by two-tiered testing. The results from two-tiered testing corroborated the need for novel and improved diagnostics, particularly for laboratory diagnosis of earlier stages of infection. Furthermore, the two-tiered results provide a baseline with samples from well-characterized patients that can be used in comparing the sensitivity and specificity of novel diagnostics. Panels of sera and accompanying clinical and laboratory testing results are now available to Lyme disease serological test users and researchers developing novel tests.","container-title":"Journal of Clinical Microbiology","DOI":"10.1128/JCM.01409-14","ISSN":"1098-660X","issue":"10","journalAbbreviation":"J. Clin. Microbiol.","language":"eng","note":"PMID: 25122862\nPMCID: PMC4187768","page":"3755-3762","source":"PubMed","title":"Collection and characterization of samples for establishment of a serum repository for lyme disease diagnostic test development and evaluation","volume":"52","author":[{"family":"Molins","given":"Claudia R."},{"family":"Sexton","given":"Christopher"},{"family":"Young","given":"John W."},{"family":"Ashton","given":"Laura V."},{"family":"Pappert","given":"Ryan"},{"family":"Beard","given":"Charles B."},{"family":"Schriefer","given":"Martin E."}],"issued":{"date-parts":[["2014",10]]}}}],"schema":"https://github.com/citation-style-language/schema/raw/master/csl-citation.json"} </w:instrText>
      </w:r>
      <w:r w:rsidRPr="00740213">
        <w:rPr>
          <w:rFonts w:ascii="Times New Roman" w:eastAsia="Arial Unicode MS" w:hAnsi="Times New Roman" w:cs="Times New Roman"/>
          <w:color w:val="000000"/>
          <w:sz w:val="24"/>
          <w:szCs w:val="24"/>
          <w:u w:color="000000"/>
          <w:bdr w:val="nil"/>
          <w:lang w:eastAsia="en-US"/>
        </w:rPr>
        <w:fldChar w:fldCharType="separate"/>
      </w:r>
      <w:r w:rsidR="00553C16" w:rsidRPr="00553C16">
        <w:rPr>
          <w:rFonts w:ascii="Times New Roman" w:hAnsi="Times New Roman" w:cs="Times New Roman"/>
          <w:sz w:val="24"/>
          <w:lang w:eastAsia="en-US"/>
        </w:rPr>
        <w:t>[3]</w:t>
      </w:r>
      <w:r w:rsidRPr="00740213">
        <w:rPr>
          <w:rFonts w:ascii="Times New Roman" w:eastAsia="Arial Unicode MS" w:hAnsi="Times New Roman" w:cs="Times New Roman"/>
          <w:color w:val="000000"/>
          <w:sz w:val="24"/>
          <w:szCs w:val="24"/>
          <w:u w:color="000000"/>
          <w:bdr w:val="nil"/>
          <w:lang w:eastAsia="en-US"/>
        </w:rPr>
        <w:fldChar w:fldCharType="end"/>
      </w:r>
      <w:r w:rsidRPr="00740213">
        <w:rPr>
          <w:rFonts w:ascii="Times New Roman" w:eastAsia="Arial Unicode MS" w:hAnsi="Times New Roman" w:cs="Times New Roman"/>
          <w:color w:val="000000"/>
          <w:sz w:val="24"/>
          <w:szCs w:val="24"/>
          <w:u w:color="000000"/>
          <w:bdr w:val="nil"/>
          <w:lang w:eastAsia="en-US"/>
        </w:rPr>
        <w:t xml:space="preserve">. </w:t>
      </w:r>
    </w:p>
    <w:p w14:paraId="7D775D73" w14:textId="3AB070F3" w:rsidR="0007295C" w:rsidRPr="00C07C01" w:rsidRDefault="0007295C" w:rsidP="0007295C">
      <w:pPr>
        <w:keepNext/>
        <w:keepLines/>
        <w:spacing w:before="240" w:after="120" w:line="276" w:lineRule="auto"/>
        <w:outlineLvl w:val="0"/>
        <w:rPr>
          <w:rFonts w:ascii="Times New Roman" w:eastAsiaTheme="majorEastAsia" w:hAnsi="Times New Roman" w:cs="Times New Roman"/>
          <w:bCs/>
          <w:color w:val="2C6EAB" w:themeColor="accent1" w:themeShade="B5"/>
          <w:sz w:val="24"/>
          <w:szCs w:val="24"/>
          <w:lang w:eastAsia="en-US"/>
        </w:rPr>
      </w:pPr>
      <w:bookmarkStart w:id="15" w:name="_Toc79146108"/>
      <w:r w:rsidRPr="00C07C01">
        <w:rPr>
          <w:rFonts w:ascii="Times New Roman" w:eastAsiaTheme="majorEastAsia" w:hAnsi="Times New Roman" w:cs="Times New Roman"/>
          <w:bCs/>
          <w:color w:val="2C6EAB" w:themeColor="accent1" w:themeShade="B5"/>
          <w:sz w:val="24"/>
          <w:szCs w:val="24"/>
          <w:lang w:eastAsia="en-US"/>
        </w:rPr>
        <w:lastRenderedPageBreak/>
        <w:t>Fig S3. ELISA</w:t>
      </w:r>
      <w:r w:rsidR="00B64600" w:rsidRPr="00C07C01">
        <w:rPr>
          <w:rFonts w:ascii="Times New Roman" w:eastAsiaTheme="majorEastAsia" w:hAnsi="Times New Roman" w:cs="Times New Roman"/>
          <w:bCs/>
          <w:color w:val="2C6EAB" w:themeColor="accent1" w:themeShade="B5"/>
          <w:sz w:val="24"/>
          <w:szCs w:val="24"/>
          <w:lang w:eastAsia="en-US"/>
        </w:rPr>
        <w:t xml:space="preserve"> results</w:t>
      </w:r>
      <w:r w:rsidRPr="00C07C01">
        <w:rPr>
          <w:rFonts w:ascii="Times New Roman" w:eastAsiaTheme="majorEastAsia" w:hAnsi="Times New Roman" w:cs="Times New Roman"/>
          <w:bCs/>
          <w:color w:val="2C6EAB" w:themeColor="accent1" w:themeShade="B5"/>
          <w:sz w:val="24"/>
          <w:szCs w:val="24"/>
          <w:lang w:eastAsia="en-US"/>
        </w:rPr>
        <w:t xml:space="preserve"> with </w:t>
      </w:r>
      <w:r w:rsidR="005F0E5D" w:rsidRPr="00C07C01">
        <w:rPr>
          <w:rFonts w:ascii="Times New Roman" w:eastAsiaTheme="majorEastAsia" w:hAnsi="Times New Roman" w:cs="Times New Roman"/>
          <w:bCs/>
          <w:i/>
          <w:color w:val="2C6EAB" w:themeColor="accent1" w:themeShade="B5"/>
          <w:sz w:val="24"/>
          <w:szCs w:val="24"/>
          <w:lang w:eastAsia="en-US"/>
        </w:rPr>
        <w:t xml:space="preserve">P. leucopus </w:t>
      </w:r>
      <w:r w:rsidRPr="00C07C01">
        <w:rPr>
          <w:rFonts w:ascii="Times New Roman" w:eastAsiaTheme="majorEastAsia" w:hAnsi="Times New Roman" w:cs="Times New Roman"/>
          <w:bCs/>
          <w:color w:val="2C6EAB" w:themeColor="accent1" w:themeShade="B5"/>
          <w:sz w:val="24"/>
          <w:szCs w:val="24"/>
          <w:lang w:eastAsia="en-US"/>
        </w:rPr>
        <w:t>mouse sera</w:t>
      </w:r>
      <w:bookmarkEnd w:id="15"/>
    </w:p>
    <w:p w14:paraId="6748F072" w14:textId="37198863" w:rsidR="0007295C" w:rsidRDefault="0007295C" w:rsidP="0007295C">
      <w:pPr>
        <w:rPr>
          <w:lang w:eastAsia="en-US"/>
        </w:rPr>
      </w:pPr>
      <w:r>
        <w:rPr>
          <w:noProof/>
        </w:rPr>
        <w:drawing>
          <wp:inline distT="0" distB="0" distL="0" distR="0" wp14:anchorId="69921388" wp14:editId="136CC712">
            <wp:extent cx="5943600" cy="38950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arplot-mo-10sera.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3895090"/>
                    </a:xfrm>
                    <a:prstGeom prst="rect">
                      <a:avLst/>
                    </a:prstGeom>
                  </pic:spPr>
                </pic:pic>
              </a:graphicData>
            </a:graphic>
          </wp:inline>
        </w:drawing>
      </w:r>
    </w:p>
    <w:p w14:paraId="0DDC2B0C" w14:textId="359C3668" w:rsidR="00B64600" w:rsidRPr="0007295C" w:rsidRDefault="00B64600" w:rsidP="00553C16">
      <w:pPr>
        <w:jc w:val="both"/>
        <w:rPr>
          <w:lang w:eastAsia="en-US"/>
        </w:rPr>
      </w:pPr>
      <w:r w:rsidRPr="00740213">
        <w:rPr>
          <w:rFonts w:ascii="Times New Roman" w:eastAsia="Arial Unicode MS" w:hAnsi="Times New Roman" w:cs="Times New Roman"/>
          <w:color w:val="000000"/>
          <w:sz w:val="24"/>
          <w:szCs w:val="24"/>
          <w:u w:color="000000"/>
          <w:bdr w:val="nil"/>
          <w:lang w:eastAsia="en-US"/>
        </w:rPr>
        <w:t>Each panel shows OD450 readings (</w:t>
      </w:r>
      <w:r w:rsidRPr="00740213">
        <w:rPr>
          <w:rFonts w:ascii="Times New Roman" w:eastAsia="Arial Unicode MS" w:hAnsi="Times New Roman" w:cs="Times New Roman"/>
          <w:i/>
          <w:color w:val="000000"/>
          <w:sz w:val="24"/>
          <w:szCs w:val="24"/>
          <w:u w:color="000000"/>
          <w:bdr w:val="nil"/>
          <w:lang w:eastAsia="en-US"/>
        </w:rPr>
        <w:t>y</w:t>
      </w:r>
      <w:r w:rsidRPr="00740213">
        <w:rPr>
          <w:rFonts w:ascii="Times New Roman" w:eastAsia="Arial Unicode MS" w:hAnsi="Times New Roman" w:cs="Times New Roman"/>
          <w:color w:val="000000"/>
          <w:sz w:val="24"/>
          <w:szCs w:val="24"/>
          <w:u w:color="000000"/>
          <w:bdr w:val="nil"/>
          <w:lang w:eastAsia="en-US"/>
        </w:rPr>
        <w:t xml:space="preserve">-axis) of a </w:t>
      </w:r>
      <w:proofErr w:type="spellStart"/>
      <w:r w:rsidRPr="00B64600">
        <w:rPr>
          <w:rFonts w:ascii="Times New Roman" w:eastAsia="Arial Unicode MS" w:hAnsi="Times New Roman" w:cs="Times New Roman"/>
          <w:i/>
          <w:color w:val="000000"/>
          <w:sz w:val="24"/>
          <w:szCs w:val="24"/>
          <w:u w:color="000000"/>
          <w:bdr w:val="nil"/>
          <w:lang w:eastAsia="en-US"/>
        </w:rPr>
        <w:t>P.leucopus</w:t>
      </w:r>
      <w:proofErr w:type="spellEnd"/>
      <w:r>
        <w:rPr>
          <w:rFonts w:ascii="Times New Roman" w:eastAsia="Arial Unicode MS" w:hAnsi="Times New Roman" w:cs="Times New Roman"/>
          <w:color w:val="000000"/>
          <w:sz w:val="24"/>
          <w:szCs w:val="24"/>
          <w:u w:color="000000"/>
          <w:bdr w:val="nil"/>
          <w:lang w:eastAsia="en-US"/>
        </w:rPr>
        <w:t xml:space="preserve"> </w:t>
      </w:r>
      <w:r w:rsidRPr="00740213">
        <w:rPr>
          <w:rFonts w:ascii="Times New Roman" w:eastAsia="Arial Unicode MS" w:hAnsi="Times New Roman" w:cs="Times New Roman"/>
          <w:color w:val="000000"/>
          <w:sz w:val="24"/>
          <w:szCs w:val="24"/>
          <w:u w:color="000000"/>
          <w:bdr w:val="nil"/>
          <w:lang w:eastAsia="en-US"/>
        </w:rPr>
        <w:t>serum sample (</w:t>
      </w:r>
      <w:r w:rsidRPr="00B64600">
        <w:rPr>
          <w:rFonts w:ascii="Times New Roman" w:eastAsia="Arial Unicode MS" w:hAnsi="Times New Roman" w:cs="Times New Roman"/>
          <w:i/>
          <w:color w:val="000000"/>
          <w:sz w:val="24"/>
          <w:szCs w:val="24"/>
          <w:u w:color="000000"/>
          <w:bdr w:val="nil"/>
          <w:lang w:eastAsia="en-US"/>
        </w:rPr>
        <w:t>n</w:t>
      </w:r>
      <w:r>
        <w:rPr>
          <w:rFonts w:ascii="Times New Roman" w:eastAsia="Arial Unicode MS" w:hAnsi="Times New Roman" w:cs="Times New Roman"/>
          <w:color w:val="000000"/>
          <w:sz w:val="24"/>
          <w:szCs w:val="24"/>
          <w:u w:color="000000"/>
          <w:bdr w:val="nil"/>
          <w:lang w:eastAsia="en-US"/>
        </w:rPr>
        <w:t xml:space="preserve">=10, </w:t>
      </w:r>
      <w:r w:rsidRPr="00740213">
        <w:rPr>
          <w:rFonts w:ascii="Times New Roman" w:eastAsia="Arial Unicode MS" w:hAnsi="Times New Roman" w:cs="Times New Roman"/>
          <w:color w:val="000000"/>
          <w:sz w:val="24"/>
          <w:szCs w:val="24"/>
          <w:u w:color="000000"/>
          <w:bdr w:val="nil"/>
          <w:lang w:eastAsia="en-US"/>
        </w:rPr>
        <w:t xml:space="preserve">listed </w:t>
      </w:r>
      <w:r>
        <w:rPr>
          <w:rFonts w:ascii="Times New Roman" w:eastAsia="Arial Unicode MS" w:hAnsi="Times New Roman" w:cs="Times New Roman"/>
          <w:color w:val="000000"/>
          <w:sz w:val="24"/>
          <w:szCs w:val="24"/>
          <w:u w:color="000000"/>
          <w:bdr w:val="nil"/>
          <w:lang w:eastAsia="en-US"/>
        </w:rPr>
        <w:t xml:space="preserve">in </w:t>
      </w:r>
      <w:r w:rsidRPr="00740213">
        <w:rPr>
          <w:rFonts w:ascii="Times New Roman" w:eastAsia="Arial Unicode MS" w:hAnsi="Times New Roman" w:cs="Times New Roman"/>
          <w:color w:val="000000"/>
          <w:sz w:val="24"/>
          <w:szCs w:val="24"/>
          <w:u w:color="000000"/>
          <w:bdr w:val="nil"/>
          <w:lang w:eastAsia="en-US"/>
        </w:rPr>
        <w:t>Table 1) against a panel of r</w:t>
      </w:r>
      <w:r>
        <w:rPr>
          <w:rFonts w:ascii="Times New Roman" w:eastAsia="Arial Unicode MS" w:hAnsi="Times New Roman" w:cs="Times New Roman"/>
          <w:color w:val="000000"/>
          <w:sz w:val="24"/>
          <w:szCs w:val="24"/>
          <w:u w:color="000000"/>
          <w:bdr w:val="nil"/>
          <w:lang w:eastAsia="en-US"/>
        </w:rPr>
        <w:t xml:space="preserve">ecombinant </w:t>
      </w:r>
      <w:proofErr w:type="spellStart"/>
      <w:r w:rsidRPr="00740213">
        <w:rPr>
          <w:rFonts w:ascii="Times New Roman" w:eastAsia="Arial Unicode MS" w:hAnsi="Times New Roman" w:cs="Times New Roman"/>
          <w:color w:val="000000"/>
          <w:sz w:val="24"/>
          <w:szCs w:val="24"/>
          <w:u w:color="000000"/>
          <w:bdr w:val="nil"/>
          <w:lang w:eastAsia="en-US"/>
        </w:rPr>
        <w:t>OspCs</w:t>
      </w:r>
      <w:proofErr w:type="spellEnd"/>
      <w:r w:rsidRPr="00740213">
        <w:rPr>
          <w:rFonts w:ascii="Times New Roman" w:eastAsia="Arial Unicode MS" w:hAnsi="Times New Roman" w:cs="Times New Roman"/>
          <w:color w:val="000000"/>
          <w:sz w:val="24"/>
          <w:szCs w:val="24"/>
          <w:u w:color="000000"/>
          <w:bdr w:val="nil"/>
          <w:lang w:eastAsia="en-US"/>
        </w:rPr>
        <w:t xml:space="preserve"> (</w:t>
      </w:r>
      <w:r w:rsidRPr="00740213">
        <w:rPr>
          <w:rFonts w:ascii="Times New Roman" w:eastAsia="Arial Unicode MS" w:hAnsi="Times New Roman" w:cs="Times New Roman"/>
          <w:i/>
          <w:color w:val="000000"/>
          <w:sz w:val="24"/>
          <w:szCs w:val="24"/>
          <w:u w:color="000000"/>
          <w:bdr w:val="nil"/>
          <w:lang w:eastAsia="en-US"/>
        </w:rPr>
        <w:t>x-</w:t>
      </w:r>
      <w:r w:rsidRPr="00740213">
        <w:rPr>
          <w:rFonts w:ascii="Times New Roman" w:eastAsia="Arial Unicode MS" w:hAnsi="Times New Roman" w:cs="Times New Roman"/>
          <w:color w:val="000000"/>
          <w:sz w:val="24"/>
          <w:szCs w:val="24"/>
          <w:u w:color="000000"/>
          <w:bdr w:val="nil"/>
          <w:lang w:eastAsia="en-US"/>
        </w:rPr>
        <w:t>axis).</w:t>
      </w:r>
    </w:p>
    <w:p w14:paraId="602B0178" w14:textId="6CE44FF4" w:rsidR="00B64600" w:rsidRDefault="0007295C">
      <w:pPr>
        <w:rPr>
          <w:rFonts w:ascii="Times New Roman" w:eastAsiaTheme="majorEastAsia" w:hAnsi="Times New Roman" w:cs="Times New Roman"/>
          <w:b/>
          <w:bCs/>
          <w:color w:val="2C6EAB" w:themeColor="accent1" w:themeShade="B5"/>
          <w:sz w:val="24"/>
          <w:szCs w:val="24"/>
          <w:lang w:eastAsia="en-US"/>
        </w:rPr>
      </w:pPr>
      <w:r>
        <w:rPr>
          <w:rFonts w:ascii="Times New Roman" w:eastAsiaTheme="majorEastAsia" w:hAnsi="Times New Roman" w:cs="Times New Roman"/>
          <w:b/>
          <w:bCs/>
          <w:color w:val="2C6EAB" w:themeColor="accent1" w:themeShade="B5"/>
          <w:sz w:val="24"/>
          <w:szCs w:val="24"/>
          <w:lang w:eastAsia="en-US"/>
        </w:rPr>
        <w:br w:type="page"/>
      </w:r>
    </w:p>
    <w:p w14:paraId="743D465D" w14:textId="063FA2D5" w:rsidR="0007295C" w:rsidRPr="00C07C01" w:rsidRDefault="0007295C" w:rsidP="0007295C">
      <w:pPr>
        <w:keepNext/>
        <w:keepLines/>
        <w:spacing w:before="240" w:after="120" w:line="276" w:lineRule="auto"/>
        <w:outlineLvl w:val="0"/>
        <w:rPr>
          <w:rFonts w:ascii="Times New Roman" w:eastAsiaTheme="majorEastAsia" w:hAnsi="Times New Roman" w:cs="Times New Roman"/>
          <w:bCs/>
          <w:color w:val="2C6EAB" w:themeColor="accent1" w:themeShade="B5"/>
          <w:sz w:val="24"/>
          <w:szCs w:val="24"/>
          <w:lang w:eastAsia="en-US"/>
        </w:rPr>
      </w:pPr>
      <w:bookmarkStart w:id="16" w:name="_Toc79146109"/>
      <w:r w:rsidRPr="00C07C01">
        <w:rPr>
          <w:rFonts w:ascii="Times New Roman" w:eastAsiaTheme="majorEastAsia" w:hAnsi="Times New Roman" w:cs="Times New Roman"/>
          <w:bCs/>
          <w:color w:val="2C6EAB" w:themeColor="accent1" w:themeShade="B5"/>
          <w:sz w:val="24"/>
          <w:szCs w:val="24"/>
          <w:lang w:eastAsia="en-US"/>
        </w:rPr>
        <w:lastRenderedPageBreak/>
        <w:t>Fig S4. Heatmap</w:t>
      </w:r>
      <w:r w:rsidR="005F0E5D" w:rsidRPr="00C07C01">
        <w:rPr>
          <w:rFonts w:ascii="Times New Roman" w:eastAsiaTheme="majorEastAsia" w:hAnsi="Times New Roman" w:cs="Times New Roman"/>
          <w:bCs/>
          <w:color w:val="2C6EAB" w:themeColor="accent1" w:themeShade="B5"/>
          <w:sz w:val="24"/>
          <w:szCs w:val="24"/>
          <w:lang w:eastAsia="en-US"/>
        </w:rPr>
        <w:t xml:space="preserve"> </w:t>
      </w:r>
      <w:r w:rsidR="00B64600" w:rsidRPr="00C07C01">
        <w:rPr>
          <w:rFonts w:ascii="Times New Roman" w:eastAsiaTheme="majorEastAsia" w:hAnsi="Times New Roman" w:cs="Times New Roman"/>
          <w:bCs/>
          <w:color w:val="2C6EAB" w:themeColor="accent1" w:themeShade="B5"/>
          <w:sz w:val="24"/>
          <w:szCs w:val="24"/>
          <w:lang w:eastAsia="en-US"/>
        </w:rPr>
        <w:t>of ELISA readings</w:t>
      </w:r>
      <w:r w:rsidR="005F0E5D" w:rsidRPr="00C07C01">
        <w:rPr>
          <w:rFonts w:ascii="Times New Roman" w:eastAsiaTheme="majorEastAsia" w:hAnsi="Times New Roman" w:cs="Times New Roman"/>
          <w:bCs/>
          <w:color w:val="2C6EAB" w:themeColor="accent1" w:themeShade="B5"/>
          <w:sz w:val="24"/>
          <w:szCs w:val="24"/>
          <w:lang w:eastAsia="en-US"/>
        </w:rPr>
        <w:t xml:space="preserve"> </w:t>
      </w:r>
      <w:r w:rsidR="00B64600" w:rsidRPr="00C07C01">
        <w:rPr>
          <w:rFonts w:ascii="Times New Roman" w:eastAsiaTheme="majorEastAsia" w:hAnsi="Times New Roman" w:cs="Times New Roman"/>
          <w:bCs/>
          <w:color w:val="2C6EAB" w:themeColor="accent1" w:themeShade="B5"/>
          <w:sz w:val="24"/>
          <w:szCs w:val="24"/>
          <w:lang w:eastAsia="en-US"/>
        </w:rPr>
        <w:t xml:space="preserve">of </w:t>
      </w:r>
      <w:proofErr w:type="spellStart"/>
      <w:r w:rsidR="00B64600" w:rsidRPr="00C07C01">
        <w:rPr>
          <w:rFonts w:ascii="Times New Roman" w:eastAsiaTheme="majorEastAsia" w:hAnsi="Times New Roman" w:cs="Times New Roman"/>
          <w:bCs/>
          <w:color w:val="2C6EAB" w:themeColor="accent1" w:themeShade="B5"/>
          <w:sz w:val="24"/>
          <w:szCs w:val="24"/>
          <w:lang w:eastAsia="en-US"/>
        </w:rPr>
        <w:t>OspC</w:t>
      </w:r>
      <w:proofErr w:type="spellEnd"/>
      <w:r w:rsidR="00B64600" w:rsidRPr="00C07C01">
        <w:rPr>
          <w:rFonts w:ascii="Times New Roman" w:eastAsiaTheme="majorEastAsia" w:hAnsi="Times New Roman" w:cs="Times New Roman"/>
          <w:bCs/>
          <w:color w:val="2C6EAB" w:themeColor="accent1" w:themeShade="B5"/>
          <w:sz w:val="24"/>
          <w:szCs w:val="24"/>
          <w:lang w:eastAsia="en-US"/>
        </w:rPr>
        <w:t xml:space="preserve"> natural variants and evolutionary analogs with </w:t>
      </w:r>
      <w:r w:rsidR="005F0E5D" w:rsidRPr="00C07C01">
        <w:rPr>
          <w:rFonts w:ascii="Times New Roman" w:eastAsiaTheme="majorEastAsia" w:hAnsi="Times New Roman" w:cs="Times New Roman"/>
          <w:bCs/>
          <w:color w:val="2C6EAB" w:themeColor="accent1" w:themeShade="B5"/>
          <w:sz w:val="24"/>
          <w:szCs w:val="24"/>
          <w:lang w:eastAsia="en-US"/>
        </w:rPr>
        <w:t xml:space="preserve">naturally infected human and </w:t>
      </w:r>
      <w:r w:rsidR="005F0E5D" w:rsidRPr="00C07C01">
        <w:rPr>
          <w:rFonts w:ascii="Times New Roman" w:eastAsiaTheme="majorEastAsia" w:hAnsi="Times New Roman" w:cs="Times New Roman"/>
          <w:bCs/>
          <w:i/>
          <w:color w:val="2C6EAB" w:themeColor="accent1" w:themeShade="B5"/>
          <w:sz w:val="24"/>
          <w:szCs w:val="24"/>
          <w:lang w:eastAsia="en-US"/>
        </w:rPr>
        <w:t>P.</w:t>
      </w:r>
      <w:r w:rsidR="00C07C01">
        <w:rPr>
          <w:rFonts w:ascii="Times New Roman" w:eastAsiaTheme="majorEastAsia" w:hAnsi="Times New Roman" w:cs="Times New Roman"/>
          <w:bCs/>
          <w:i/>
          <w:color w:val="2C6EAB" w:themeColor="accent1" w:themeShade="B5"/>
          <w:sz w:val="24"/>
          <w:szCs w:val="24"/>
          <w:lang w:eastAsia="en-US"/>
        </w:rPr>
        <w:t xml:space="preserve"> </w:t>
      </w:r>
      <w:r w:rsidR="005F0E5D" w:rsidRPr="00C07C01">
        <w:rPr>
          <w:rFonts w:ascii="Times New Roman" w:eastAsiaTheme="majorEastAsia" w:hAnsi="Times New Roman" w:cs="Times New Roman"/>
          <w:bCs/>
          <w:i/>
          <w:color w:val="2C6EAB" w:themeColor="accent1" w:themeShade="B5"/>
          <w:sz w:val="24"/>
          <w:szCs w:val="24"/>
          <w:lang w:eastAsia="en-US"/>
        </w:rPr>
        <w:t>leucopus</w:t>
      </w:r>
      <w:r w:rsidR="005F0E5D" w:rsidRPr="00C07C01">
        <w:rPr>
          <w:rFonts w:ascii="Times New Roman" w:eastAsiaTheme="majorEastAsia" w:hAnsi="Times New Roman" w:cs="Times New Roman"/>
          <w:bCs/>
          <w:color w:val="2C6EAB" w:themeColor="accent1" w:themeShade="B5"/>
          <w:sz w:val="24"/>
          <w:szCs w:val="24"/>
          <w:lang w:eastAsia="en-US"/>
        </w:rPr>
        <w:t xml:space="preserve"> sera</w:t>
      </w:r>
      <w:bookmarkEnd w:id="16"/>
    </w:p>
    <w:p w14:paraId="118BF1AD" w14:textId="6BC6530A" w:rsidR="0007295C" w:rsidRDefault="0007295C" w:rsidP="0007295C">
      <w:pPr>
        <w:rPr>
          <w:lang w:eastAsia="en-US"/>
        </w:rPr>
      </w:pPr>
      <w:r>
        <w:rPr>
          <w:noProof/>
        </w:rPr>
        <w:drawing>
          <wp:inline distT="0" distB="0" distL="0" distR="0" wp14:anchorId="326C87E4" wp14:editId="2F8465EC">
            <wp:extent cx="5943600" cy="28454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heatmap-41hu-10mo.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2845435"/>
                    </a:xfrm>
                    <a:prstGeom prst="rect">
                      <a:avLst/>
                    </a:prstGeom>
                  </pic:spPr>
                </pic:pic>
              </a:graphicData>
            </a:graphic>
          </wp:inline>
        </w:drawing>
      </w:r>
    </w:p>
    <w:p w14:paraId="068975FA" w14:textId="1B6B8008" w:rsidR="0016751C" w:rsidRPr="00B64600" w:rsidRDefault="00740213" w:rsidP="00B64600">
      <w:pPr>
        <w:jc w:val="both"/>
        <w:rPr>
          <w:rFonts w:ascii="Times New Roman" w:eastAsia="Arial Unicode MS" w:hAnsi="Times New Roman" w:cs="Times New Roman"/>
          <w:color w:val="000000"/>
          <w:sz w:val="24"/>
          <w:szCs w:val="24"/>
          <w:u w:color="000000"/>
          <w:bdr w:val="nil"/>
          <w:lang w:eastAsia="en-US"/>
        </w:rPr>
        <w:sectPr w:rsidR="0016751C" w:rsidRPr="00B64600" w:rsidSect="00BF7FE2">
          <w:pgSz w:w="12240" w:h="15840"/>
          <w:pgMar w:top="1440" w:right="1440" w:bottom="1440" w:left="1440" w:header="0" w:footer="720" w:gutter="0"/>
          <w:cols w:space="720"/>
        </w:sectPr>
      </w:pPr>
      <w:r w:rsidRPr="00B64600">
        <w:rPr>
          <w:rFonts w:ascii="Times New Roman" w:eastAsia="Arial Unicode MS" w:hAnsi="Times New Roman" w:cs="Times New Roman"/>
          <w:color w:val="000000"/>
          <w:sz w:val="24"/>
          <w:szCs w:val="24"/>
          <w:u w:color="000000"/>
          <w:bdr w:val="nil"/>
          <w:lang w:eastAsia="en-US"/>
        </w:rPr>
        <w:t>A heat map repr</w:t>
      </w:r>
      <w:r w:rsidR="00B64600">
        <w:rPr>
          <w:rFonts w:ascii="Times New Roman" w:eastAsia="Arial Unicode MS" w:hAnsi="Times New Roman" w:cs="Times New Roman"/>
          <w:color w:val="000000"/>
          <w:sz w:val="24"/>
          <w:szCs w:val="24"/>
          <w:u w:color="000000"/>
          <w:bdr w:val="nil"/>
          <w:lang w:eastAsia="en-US"/>
        </w:rPr>
        <w:t xml:space="preserve">esentation of the ELISA results of purified recombinant </w:t>
      </w:r>
      <w:proofErr w:type="spellStart"/>
      <w:r w:rsidRPr="00B64600">
        <w:rPr>
          <w:rFonts w:ascii="Times New Roman" w:eastAsia="Arial Unicode MS" w:hAnsi="Times New Roman" w:cs="Times New Roman"/>
          <w:color w:val="000000"/>
          <w:sz w:val="24"/>
          <w:szCs w:val="24"/>
          <w:u w:color="000000"/>
          <w:bdr w:val="nil"/>
          <w:lang w:eastAsia="en-US"/>
        </w:rPr>
        <w:t>OspC</w:t>
      </w:r>
      <w:proofErr w:type="spellEnd"/>
      <w:r w:rsidRPr="00B64600">
        <w:rPr>
          <w:rFonts w:ascii="Times New Roman" w:eastAsia="Arial Unicode MS" w:hAnsi="Times New Roman" w:cs="Times New Roman"/>
          <w:color w:val="000000"/>
          <w:sz w:val="24"/>
          <w:szCs w:val="24"/>
          <w:u w:color="000000"/>
          <w:bdr w:val="nil"/>
          <w:lang w:eastAsia="en-US"/>
        </w:rPr>
        <w:t xml:space="preserve"> </w:t>
      </w:r>
      <w:r w:rsidR="00B64600">
        <w:rPr>
          <w:rFonts w:ascii="Times New Roman" w:eastAsia="Arial Unicode MS" w:hAnsi="Times New Roman" w:cs="Times New Roman"/>
          <w:color w:val="000000"/>
          <w:sz w:val="24"/>
          <w:szCs w:val="24"/>
          <w:u w:color="000000"/>
          <w:bdr w:val="nil"/>
          <w:lang w:eastAsia="en-US"/>
        </w:rPr>
        <w:t>variants (</w:t>
      </w:r>
      <w:r w:rsidR="00B64600" w:rsidRPr="00B64600">
        <w:rPr>
          <w:rFonts w:ascii="Times New Roman" w:eastAsia="Arial Unicode MS" w:hAnsi="Times New Roman" w:cs="Times New Roman"/>
          <w:i/>
          <w:color w:val="000000"/>
          <w:sz w:val="24"/>
          <w:szCs w:val="24"/>
          <w:u w:color="000000"/>
          <w:bdr w:val="nil"/>
          <w:lang w:eastAsia="en-US"/>
        </w:rPr>
        <w:t>n</w:t>
      </w:r>
      <w:r w:rsidR="00B64600">
        <w:rPr>
          <w:rFonts w:ascii="Times New Roman" w:eastAsia="Arial Unicode MS" w:hAnsi="Times New Roman" w:cs="Times New Roman"/>
          <w:color w:val="000000"/>
          <w:sz w:val="24"/>
          <w:szCs w:val="24"/>
          <w:u w:color="000000"/>
          <w:bdr w:val="nil"/>
          <w:lang w:eastAsia="en-US"/>
        </w:rPr>
        <w:t>=22, in rows) reacting</w:t>
      </w:r>
      <w:r w:rsidRPr="00B64600">
        <w:rPr>
          <w:rFonts w:ascii="Times New Roman" w:eastAsia="Arial Unicode MS" w:hAnsi="Times New Roman" w:cs="Times New Roman"/>
          <w:color w:val="000000"/>
          <w:sz w:val="24"/>
          <w:szCs w:val="24"/>
          <w:u w:color="000000"/>
          <w:bdr w:val="nil"/>
          <w:lang w:eastAsia="en-US"/>
        </w:rPr>
        <w:t xml:space="preserve"> with </w:t>
      </w:r>
      <w:r w:rsidR="00B64600">
        <w:rPr>
          <w:rFonts w:ascii="Times New Roman" w:eastAsia="Arial Unicode MS" w:hAnsi="Times New Roman" w:cs="Times New Roman"/>
          <w:color w:val="000000"/>
          <w:sz w:val="24"/>
          <w:szCs w:val="24"/>
          <w:u w:color="000000"/>
          <w:bdr w:val="nil"/>
          <w:lang w:eastAsia="en-US"/>
        </w:rPr>
        <w:t xml:space="preserve">the </w:t>
      </w:r>
      <w:r w:rsidRPr="00B64600">
        <w:rPr>
          <w:rFonts w:ascii="Times New Roman" w:eastAsia="Arial Unicode MS" w:hAnsi="Times New Roman" w:cs="Times New Roman"/>
          <w:color w:val="000000"/>
          <w:sz w:val="24"/>
          <w:szCs w:val="24"/>
          <w:u w:color="000000"/>
          <w:bdr w:val="nil"/>
          <w:lang w:eastAsia="en-US"/>
        </w:rPr>
        <w:t xml:space="preserve">naturally infected </w:t>
      </w:r>
      <w:r w:rsidR="00B64600">
        <w:rPr>
          <w:rFonts w:ascii="Times New Roman" w:eastAsia="Arial Unicode MS" w:hAnsi="Times New Roman" w:cs="Times New Roman"/>
          <w:color w:val="000000"/>
          <w:sz w:val="24"/>
          <w:szCs w:val="24"/>
          <w:u w:color="000000"/>
          <w:bdr w:val="nil"/>
          <w:lang w:eastAsia="en-US"/>
        </w:rPr>
        <w:t>human (</w:t>
      </w:r>
      <w:r w:rsidR="00B64600" w:rsidRPr="00B64600">
        <w:rPr>
          <w:rFonts w:ascii="Times New Roman" w:eastAsia="Arial Unicode MS" w:hAnsi="Times New Roman" w:cs="Times New Roman"/>
          <w:i/>
          <w:color w:val="000000"/>
          <w:sz w:val="24"/>
          <w:szCs w:val="24"/>
          <w:u w:color="000000"/>
          <w:bdr w:val="nil"/>
          <w:lang w:eastAsia="en-US"/>
        </w:rPr>
        <w:t>n=</w:t>
      </w:r>
      <w:r w:rsidR="00B64600">
        <w:rPr>
          <w:rFonts w:ascii="Times New Roman" w:eastAsia="Arial Unicode MS" w:hAnsi="Times New Roman" w:cs="Times New Roman"/>
          <w:color w:val="000000"/>
          <w:sz w:val="24"/>
          <w:szCs w:val="24"/>
          <w:u w:color="000000"/>
          <w:bdr w:val="nil"/>
          <w:lang w:eastAsia="en-US"/>
        </w:rPr>
        <w:t xml:space="preserve">41) and </w:t>
      </w:r>
      <w:r w:rsidR="00B64600">
        <w:rPr>
          <w:rFonts w:ascii="Times New Roman" w:eastAsia="Arial Unicode MS" w:hAnsi="Times New Roman" w:cs="Times New Roman"/>
          <w:i/>
          <w:color w:val="000000"/>
          <w:sz w:val="24"/>
          <w:szCs w:val="24"/>
          <w:u w:color="000000"/>
          <w:bdr w:val="nil"/>
          <w:lang w:eastAsia="en-US"/>
        </w:rPr>
        <w:t>P. leucopus</w:t>
      </w:r>
      <w:r w:rsidR="00B64600">
        <w:rPr>
          <w:rFonts w:ascii="Times New Roman" w:eastAsia="Arial Unicode MS" w:hAnsi="Times New Roman" w:cs="Times New Roman"/>
          <w:color w:val="000000"/>
          <w:sz w:val="24"/>
          <w:szCs w:val="24"/>
          <w:u w:color="000000"/>
          <w:bdr w:val="nil"/>
          <w:lang w:eastAsia="en-US"/>
        </w:rPr>
        <w:t xml:space="preserve"> (</w:t>
      </w:r>
      <w:r w:rsidR="00B64600" w:rsidRPr="00B64600">
        <w:rPr>
          <w:rFonts w:ascii="Times New Roman" w:eastAsia="Arial Unicode MS" w:hAnsi="Times New Roman" w:cs="Times New Roman"/>
          <w:i/>
          <w:color w:val="000000"/>
          <w:sz w:val="24"/>
          <w:szCs w:val="24"/>
          <w:u w:color="000000"/>
          <w:bdr w:val="nil"/>
          <w:lang w:eastAsia="en-US"/>
        </w:rPr>
        <w:t>n=</w:t>
      </w:r>
      <w:r w:rsidR="00B64600">
        <w:rPr>
          <w:rFonts w:ascii="Times New Roman" w:eastAsia="Arial Unicode MS" w:hAnsi="Times New Roman" w:cs="Times New Roman"/>
          <w:color w:val="000000"/>
          <w:sz w:val="24"/>
          <w:szCs w:val="24"/>
          <w:u w:color="000000"/>
          <w:bdr w:val="nil"/>
          <w:lang w:eastAsia="en-US"/>
        </w:rPr>
        <w:t xml:space="preserve">10) </w:t>
      </w:r>
      <w:r w:rsidRPr="00B64600">
        <w:rPr>
          <w:rFonts w:ascii="Times New Roman" w:eastAsia="Arial Unicode MS" w:hAnsi="Times New Roman" w:cs="Times New Roman"/>
          <w:color w:val="000000"/>
          <w:sz w:val="24"/>
          <w:szCs w:val="24"/>
          <w:u w:color="000000"/>
          <w:bdr w:val="nil"/>
          <w:lang w:eastAsia="en-US"/>
        </w:rPr>
        <w:t>sera</w:t>
      </w:r>
      <w:r w:rsidR="00B64600">
        <w:rPr>
          <w:rFonts w:ascii="Times New Roman" w:eastAsia="Arial Unicode MS" w:hAnsi="Times New Roman" w:cs="Times New Roman"/>
          <w:color w:val="000000"/>
          <w:sz w:val="24"/>
          <w:szCs w:val="24"/>
          <w:u w:color="000000"/>
          <w:bdr w:val="nil"/>
          <w:lang w:eastAsia="en-US"/>
        </w:rPr>
        <w:t xml:space="preserve"> (in columns). Color intensities</w:t>
      </w:r>
      <w:r w:rsidRPr="00B64600">
        <w:rPr>
          <w:rFonts w:ascii="Times New Roman" w:eastAsia="Arial Unicode MS" w:hAnsi="Times New Roman" w:cs="Times New Roman"/>
          <w:color w:val="000000"/>
          <w:sz w:val="24"/>
          <w:szCs w:val="24"/>
          <w:u w:color="000000"/>
          <w:bdr w:val="nil"/>
          <w:lang w:eastAsia="en-US"/>
        </w:rPr>
        <w:t xml:space="preserve"> represent </w:t>
      </w:r>
      <w:r w:rsidR="00B64600">
        <w:rPr>
          <w:rFonts w:ascii="Times New Roman" w:eastAsia="Arial Unicode MS" w:hAnsi="Times New Roman" w:cs="Times New Roman"/>
          <w:color w:val="000000"/>
          <w:sz w:val="24"/>
          <w:szCs w:val="24"/>
          <w:u w:color="000000"/>
          <w:bdr w:val="nil"/>
          <w:lang w:eastAsia="en-US"/>
        </w:rPr>
        <w:t>the serum-</w:t>
      </w:r>
      <w:r w:rsidRPr="00B64600">
        <w:rPr>
          <w:rFonts w:ascii="Times New Roman" w:eastAsia="Arial Unicode MS" w:hAnsi="Times New Roman" w:cs="Times New Roman"/>
          <w:color w:val="000000"/>
          <w:sz w:val="24"/>
          <w:szCs w:val="24"/>
          <w:u w:color="000000"/>
          <w:bdr w:val="nil"/>
          <w:lang w:eastAsia="en-US"/>
        </w:rPr>
        <w:t>scaled OD</w:t>
      </w:r>
      <w:r w:rsidRPr="00B64600">
        <w:rPr>
          <w:rFonts w:ascii="Times New Roman" w:eastAsia="Arial Unicode MS" w:hAnsi="Times New Roman" w:cs="Times New Roman"/>
          <w:color w:val="000000"/>
          <w:sz w:val="24"/>
          <w:szCs w:val="24"/>
          <w:u w:color="000000"/>
          <w:bdr w:val="nil"/>
          <w:vertAlign w:val="subscript"/>
          <w:lang w:eastAsia="en-US"/>
        </w:rPr>
        <w:t>450</w:t>
      </w:r>
      <w:r w:rsidRPr="00B64600">
        <w:rPr>
          <w:rFonts w:ascii="Times New Roman" w:eastAsia="Arial Unicode MS" w:hAnsi="Times New Roman" w:cs="Times New Roman"/>
          <w:color w:val="000000"/>
          <w:sz w:val="24"/>
          <w:szCs w:val="24"/>
          <w:u w:color="000000"/>
          <w:bdr w:val="nil"/>
          <w:lang w:eastAsia="en-US"/>
        </w:rPr>
        <w:t xml:space="preserve"> values (z-scores). </w:t>
      </w:r>
      <w:r w:rsidR="0007295C" w:rsidRPr="00B64600">
        <w:rPr>
          <w:rFonts w:ascii="Times New Roman" w:eastAsia="Arial Unicode MS" w:hAnsi="Times New Roman" w:cs="Times New Roman"/>
          <w:color w:val="000000"/>
          <w:sz w:val="24"/>
          <w:szCs w:val="24"/>
          <w:u w:color="000000"/>
          <w:bdr w:val="nil"/>
          <w:lang w:eastAsia="en-US"/>
        </w:rPr>
        <w:br w:type="page"/>
      </w:r>
    </w:p>
    <w:p w14:paraId="387CC3C3" w14:textId="37000E11" w:rsidR="0046570F" w:rsidRPr="00C07C01" w:rsidRDefault="005F0E5D" w:rsidP="00AE5AB8">
      <w:pPr>
        <w:pStyle w:val="Heading1"/>
        <w:spacing w:before="240" w:after="120"/>
        <w:rPr>
          <w:rFonts w:ascii="Times New Roman" w:hAnsi="Times New Roman" w:cs="Times New Roman"/>
          <w:b w:val="0"/>
          <w:sz w:val="24"/>
          <w:szCs w:val="24"/>
          <w:lang w:eastAsia="en-US"/>
        </w:rPr>
      </w:pPr>
      <w:bookmarkStart w:id="17" w:name="_Toc79146110"/>
      <w:r w:rsidRPr="00C07C01">
        <w:rPr>
          <w:rFonts w:ascii="Times New Roman" w:hAnsi="Times New Roman" w:cs="Times New Roman"/>
          <w:b w:val="0"/>
          <w:sz w:val="24"/>
          <w:szCs w:val="24"/>
          <w:lang w:eastAsia="en-US"/>
        </w:rPr>
        <w:lastRenderedPageBreak/>
        <w:t xml:space="preserve">Fig </w:t>
      </w:r>
      <w:r w:rsidR="004366E5" w:rsidRPr="00C07C01">
        <w:rPr>
          <w:rFonts w:ascii="Times New Roman" w:hAnsi="Times New Roman" w:cs="Times New Roman"/>
          <w:b w:val="0"/>
          <w:sz w:val="24"/>
          <w:szCs w:val="24"/>
          <w:lang w:eastAsia="en-US"/>
        </w:rPr>
        <w:t>S5</w:t>
      </w:r>
      <w:r w:rsidR="006945E3" w:rsidRPr="00C07C01">
        <w:rPr>
          <w:rFonts w:ascii="Times New Roman" w:hAnsi="Times New Roman" w:cs="Times New Roman"/>
          <w:b w:val="0"/>
          <w:sz w:val="24"/>
          <w:szCs w:val="24"/>
          <w:lang w:eastAsia="en-US"/>
        </w:rPr>
        <w:t xml:space="preserve">. </w:t>
      </w:r>
      <w:r w:rsidR="00AE5AB8" w:rsidRPr="00C07C01">
        <w:rPr>
          <w:rFonts w:ascii="Times New Roman" w:hAnsi="Times New Roman" w:cs="Times New Roman"/>
          <w:b w:val="0"/>
          <w:sz w:val="24"/>
          <w:szCs w:val="24"/>
          <w:lang w:eastAsia="en-US"/>
        </w:rPr>
        <w:t>S</w:t>
      </w:r>
      <w:r w:rsidR="00964CEB" w:rsidRPr="00C07C01">
        <w:rPr>
          <w:rFonts w:ascii="Times New Roman" w:hAnsi="Times New Roman" w:cs="Times New Roman"/>
          <w:b w:val="0"/>
          <w:sz w:val="24"/>
          <w:szCs w:val="24"/>
          <w:lang w:eastAsia="en-US"/>
        </w:rPr>
        <w:t>tructural s</w:t>
      </w:r>
      <w:r w:rsidR="00AE5AB8" w:rsidRPr="00C07C01">
        <w:rPr>
          <w:rFonts w:ascii="Times New Roman" w:hAnsi="Times New Roman" w:cs="Times New Roman"/>
          <w:b w:val="0"/>
          <w:sz w:val="24"/>
          <w:szCs w:val="24"/>
          <w:lang w:eastAsia="en-US"/>
        </w:rPr>
        <w:t>uperimposition</w:t>
      </w:r>
      <w:r w:rsidR="006945E3" w:rsidRPr="00C07C01">
        <w:rPr>
          <w:rFonts w:ascii="Times New Roman" w:hAnsi="Times New Roman" w:cs="Times New Roman"/>
          <w:b w:val="0"/>
          <w:sz w:val="24"/>
          <w:szCs w:val="24"/>
          <w:lang w:eastAsia="en-US"/>
        </w:rPr>
        <w:t xml:space="preserve"> of evolutionary anal</w:t>
      </w:r>
      <w:r w:rsidR="00AE5AB8" w:rsidRPr="00C07C01">
        <w:rPr>
          <w:rFonts w:ascii="Times New Roman" w:hAnsi="Times New Roman" w:cs="Times New Roman"/>
          <w:b w:val="0"/>
          <w:sz w:val="24"/>
          <w:szCs w:val="24"/>
          <w:lang w:eastAsia="en-US"/>
        </w:rPr>
        <w:t xml:space="preserve">ogs with a solved </w:t>
      </w:r>
      <w:proofErr w:type="spellStart"/>
      <w:r w:rsidR="00AE5AB8" w:rsidRPr="00C07C01">
        <w:rPr>
          <w:rFonts w:ascii="Times New Roman" w:hAnsi="Times New Roman" w:cs="Times New Roman"/>
          <w:b w:val="0"/>
          <w:sz w:val="24"/>
          <w:szCs w:val="24"/>
          <w:lang w:eastAsia="en-US"/>
        </w:rPr>
        <w:t>OspC</w:t>
      </w:r>
      <w:proofErr w:type="spellEnd"/>
      <w:r w:rsidR="00AE5AB8" w:rsidRPr="00C07C01">
        <w:rPr>
          <w:rFonts w:ascii="Times New Roman" w:hAnsi="Times New Roman" w:cs="Times New Roman"/>
          <w:b w:val="0"/>
          <w:sz w:val="24"/>
          <w:szCs w:val="24"/>
          <w:lang w:eastAsia="en-US"/>
        </w:rPr>
        <w:t xml:space="preserve"> template</w:t>
      </w:r>
      <w:bookmarkEnd w:id="17"/>
    </w:p>
    <w:p w14:paraId="256EE6D5" w14:textId="0E03F66D" w:rsidR="00F45EB4" w:rsidRPr="00F45EB4" w:rsidRDefault="006945E3" w:rsidP="00F45EB4">
      <w:pPr>
        <w:spacing w:before="180" w:after="180" w:line="240" w:lineRule="auto"/>
        <w:rPr>
          <w:rFonts w:ascii="Cambria" w:eastAsia="Cambria" w:hAnsi="Cambria" w:cs="Times New Roman"/>
          <w:sz w:val="24"/>
          <w:szCs w:val="24"/>
          <w:lang w:eastAsia="en-US"/>
        </w:rPr>
      </w:pPr>
      <w:r>
        <w:rPr>
          <w:rFonts w:ascii="Cambria" w:eastAsia="Cambria" w:hAnsi="Cambria" w:cs="Times New Roman"/>
          <w:noProof/>
          <w:sz w:val="24"/>
          <w:szCs w:val="24"/>
        </w:rPr>
        <w:drawing>
          <wp:inline distT="0" distB="0" distL="0" distR="0" wp14:anchorId="49116D5E" wp14:editId="49BE6801">
            <wp:extent cx="5943600" cy="45421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spc-alignment.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4542155"/>
                    </a:xfrm>
                    <a:prstGeom prst="rect">
                      <a:avLst/>
                    </a:prstGeom>
                  </pic:spPr>
                </pic:pic>
              </a:graphicData>
            </a:graphic>
          </wp:inline>
        </w:drawing>
      </w:r>
    </w:p>
    <w:p w14:paraId="1A88E8C6" w14:textId="77777777" w:rsidR="00AE5AB8" w:rsidRPr="00AE5AB8" w:rsidRDefault="00AE5AB8" w:rsidP="00AE5AB8">
      <w:pPr>
        <w:spacing w:line="276" w:lineRule="auto"/>
        <w:jc w:val="both"/>
        <w:rPr>
          <w:rFonts w:ascii="Times New Roman" w:hAnsi="Times New Roman" w:cs="Times New Roman"/>
          <w:b/>
          <w:sz w:val="24"/>
        </w:rPr>
      </w:pPr>
      <w:r w:rsidRPr="00AE5AB8">
        <w:rPr>
          <w:rFonts w:ascii="Times New Roman" w:hAnsi="Times New Roman" w:cs="Times New Roman"/>
          <w:b/>
          <w:sz w:val="24"/>
        </w:rPr>
        <w:t>Methods:</w:t>
      </w:r>
    </w:p>
    <w:p w14:paraId="21B83353" w14:textId="5CC8E820" w:rsidR="00023DB2" w:rsidRDefault="002D30BA" w:rsidP="0007295C">
      <w:pPr>
        <w:spacing w:line="276" w:lineRule="auto"/>
        <w:ind w:firstLine="720"/>
        <w:jc w:val="both"/>
        <w:rPr>
          <w:rFonts w:ascii="Times New Roman" w:hAnsi="Times New Roman" w:cs="Times New Roman"/>
          <w:sz w:val="24"/>
        </w:rPr>
      </w:pPr>
      <w:r>
        <w:rPr>
          <w:rFonts w:ascii="Times New Roman" w:hAnsi="Times New Roman" w:cs="Times New Roman"/>
          <w:sz w:val="24"/>
        </w:rPr>
        <w:t xml:space="preserve">The </w:t>
      </w:r>
      <w:r w:rsidR="00EF1DA5" w:rsidRPr="00C55784">
        <w:rPr>
          <w:rFonts w:ascii="Times New Roman" w:hAnsi="Times New Roman" w:cs="Times New Roman"/>
          <w:sz w:val="24"/>
        </w:rPr>
        <w:t xml:space="preserve">3D structures of the evolutionary analogs </w:t>
      </w:r>
      <w:r w:rsidR="00C55784">
        <w:rPr>
          <w:rFonts w:ascii="Times New Roman" w:hAnsi="Times New Roman" w:cs="Times New Roman"/>
          <w:sz w:val="24"/>
        </w:rPr>
        <w:t xml:space="preserve">were </w:t>
      </w:r>
      <w:r>
        <w:rPr>
          <w:rFonts w:ascii="Times New Roman" w:hAnsi="Times New Roman" w:cs="Times New Roman"/>
          <w:sz w:val="24"/>
        </w:rPr>
        <w:t>p</w:t>
      </w:r>
      <w:r w:rsidRPr="00C55784">
        <w:rPr>
          <w:rFonts w:ascii="Times New Roman" w:hAnsi="Times New Roman" w:cs="Times New Roman"/>
          <w:sz w:val="24"/>
        </w:rPr>
        <w:t xml:space="preserve">redicted </w:t>
      </w:r>
      <w:r>
        <w:rPr>
          <w:rFonts w:ascii="Times New Roman" w:hAnsi="Times New Roman" w:cs="Times New Roman"/>
          <w:sz w:val="24"/>
        </w:rPr>
        <w:t>using</w:t>
      </w:r>
      <w:r w:rsidR="00C55784">
        <w:rPr>
          <w:rFonts w:ascii="Times New Roman" w:hAnsi="Times New Roman" w:cs="Times New Roman"/>
          <w:sz w:val="24"/>
        </w:rPr>
        <w:t xml:space="preserve"> the I-TASSER P</w:t>
      </w:r>
      <w:r w:rsidR="00EF1DA5" w:rsidRPr="00C55784">
        <w:rPr>
          <w:rFonts w:ascii="Times New Roman" w:hAnsi="Times New Roman" w:cs="Times New Roman"/>
          <w:sz w:val="24"/>
        </w:rPr>
        <w:t>rot</w:t>
      </w:r>
      <w:r w:rsidR="00C55784">
        <w:rPr>
          <w:rFonts w:ascii="Times New Roman" w:hAnsi="Times New Roman" w:cs="Times New Roman"/>
          <w:sz w:val="24"/>
        </w:rPr>
        <w:t xml:space="preserve">ein Structure Prediction server </w:t>
      </w:r>
      <w:r w:rsidR="00C55784">
        <w:rPr>
          <w:rFonts w:ascii="Times New Roman" w:hAnsi="Times New Roman" w:cs="Times New Roman"/>
          <w:sz w:val="24"/>
        </w:rPr>
        <w:fldChar w:fldCharType="begin"/>
      </w:r>
      <w:r w:rsidR="00553C16">
        <w:rPr>
          <w:rFonts w:ascii="Times New Roman" w:hAnsi="Times New Roman" w:cs="Times New Roman"/>
          <w:sz w:val="24"/>
        </w:rPr>
        <w:instrText xml:space="preserve"> ADDIN ZOTERO_ITEM CSL_CITATION {"citationID":"YfdlAJAY","properties":{"formattedCitation":"[4]","plainCitation":"[4]","noteIndex":0},"citationItems":[{"id":2818,"uris":["http://zotero.org/users/1074785/items/ULXIIC4U"],"uri":["http://zotero.org/users/1074785/items/ULXIIC4U"],"itemData":{"id":2818,"type":"article-journal","container-title":"Nature Methods","DOI":"10.1038/nmeth.3213","ISSN":"1548-7105","issue":"1","journalAbbreviation":"Nat. Methods","language":"eng","note":"PMID: 25549265\nPMCID: PMC4428668","page":"7-8","source":"PubMed","title":"The I-TASSER Suite: protein structure and function prediction","title-short":"The I-TASSER Suite","volume":"12","author":[{"family":"Yang","given":"Jianyi"},{"family":"Yan","given":"Renxiang"},{"family":"Roy","given":"Ambrish"},{"family":"Xu","given":"Dong"},{"family":"Poisson","given":"Jonathan"},{"family":"Zhang","given":"Yang"}],"issued":{"date-parts":[["2015",1]]}}}],"schema":"https://github.com/citation-style-language/schema/raw/master/csl-citation.json"} </w:instrText>
      </w:r>
      <w:r w:rsidR="00C55784">
        <w:rPr>
          <w:rFonts w:ascii="Times New Roman" w:hAnsi="Times New Roman" w:cs="Times New Roman"/>
          <w:sz w:val="24"/>
        </w:rPr>
        <w:fldChar w:fldCharType="separate"/>
      </w:r>
      <w:r w:rsidR="00553C16" w:rsidRPr="00553C16">
        <w:rPr>
          <w:rFonts w:ascii="Times New Roman" w:hAnsi="Times New Roman" w:cs="Times New Roman"/>
          <w:sz w:val="24"/>
        </w:rPr>
        <w:t>[4]</w:t>
      </w:r>
      <w:r w:rsidR="00C55784">
        <w:rPr>
          <w:rFonts w:ascii="Times New Roman" w:hAnsi="Times New Roman" w:cs="Times New Roman"/>
          <w:sz w:val="24"/>
        </w:rPr>
        <w:fldChar w:fldCharType="end"/>
      </w:r>
      <w:r>
        <w:rPr>
          <w:rFonts w:ascii="Times New Roman" w:hAnsi="Times New Roman" w:cs="Times New Roman"/>
          <w:sz w:val="24"/>
        </w:rPr>
        <w:t xml:space="preserve"> with the</w:t>
      </w:r>
      <w:r w:rsidR="00EF1DA5" w:rsidRPr="00C55784">
        <w:rPr>
          <w:rFonts w:ascii="Times New Roman" w:hAnsi="Times New Roman" w:cs="Times New Roman"/>
          <w:sz w:val="24"/>
        </w:rPr>
        <w:t xml:space="preserve"> crystal </w:t>
      </w:r>
      <w:r>
        <w:rPr>
          <w:rFonts w:ascii="Times New Roman" w:hAnsi="Times New Roman" w:cs="Times New Roman"/>
          <w:sz w:val="24"/>
        </w:rPr>
        <w:t xml:space="preserve">structure of </w:t>
      </w:r>
      <w:proofErr w:type="spellStart"/>
      <w:r>
        <w:rPr>
          <w:rFonts w:ascii="Times New Roman" w:hAnsi="Times New Roman" w:cs="Times New Roman"/>
          <w:sz w:val="24"/>
        </w:rPr>
        <w:t>OspC</w:t>
      </w:r>
      <w:proofErr w:type="spellEnd"/>
      <w:r>
        <w:rPr>
          <w:rFonts w:ascii="Times New Roman" w:hAnsi="Times New Roman" w:cs="Times New Roman"/>
          <w:sz w:val="24"/>
        </w:rPr>
        <w:t xml:space="preserve"> (PDB ID: 1F1M</w:t>
      </w:r>
      <w:r w:rsidR="00EF1DA5" w:rsidRPr="00C55784">
        <w:rPr>
          <w:rFonts w:ascii="Times New Roman" w:hAnsi="Times New Roman" w:cs="Times New Roman"/>
          <w:sz w:val="24"/>
        </w:rPr>
        <w:t>)</w:t>
      </w:r>
      <w:r w:rsidR="00AE5AB8">
        <w:rPr>
          <w:rFonts w:ascii="Times New Roman" w:hAnsi="Times New Roman" w:cs="Times New Roman"/>
          <w:sz w:val="24"/>
        </w:rPr>
        <w:t xml:space="preserve"> </w:t>
      </w:r>
      <w:r w:rsidR="00AE5AB8">
        <w:rPr>
          <w:rFonts w:ascii="Times New Roman" w:hAnsi="Times New Roman" w:cs="Times New Roman"/>
          <w:sz w:val="24"/>
        </w:rPr>
        <w:fldChar w:fldCharType="begin"/>
      </w:r>
      <w:r w:rsidR="00553C16">
        <w:rPr>
          <w:rFonts w:ascii="Times New Roman" w:hAnsi="Times New Roman" w:cs="Times New Roman"/>
          <w:sz w:val="24"/>
        </w:rPr>
        <w:instrText xml:space="preserve"> ADDIN ZOTERO_ITEM CSL_CITATION {"citationID":"JInytth6","properties":{"formattedCitation":"[5]","plainCitation":"[5]","noteIndex":0},"citationItems":[{"id":2256,"uris":["http://zotero.org/users/1074785/items/TRIWWRUJ"],"uri":["http://zotero.org/users/1074785/items/TRIWWRUJ"],"itemData":{"id":2256,"type":"article-journal","abstract":"Outer surface protein C (OspC) is a major antigen on the surface of the Lyme disease spirochete, Borrelia burgdorferi, when it is being transmitted to humans. Crystal structures of OspC have been determined for strains HB19 and B31 to 1.8 and 2.5 A resolution, respectively. The three-dimensional structure is predominantly helical. This is in contrast to the structure of OspA, a major surface protein mainly present when spirochetes are residing in the midgut of unfed ticks, which is mostly beta-sheet. The surface of OspC that would project away from the spirochete's membrane has a region of strong negative electrostatic potential which may be involved in binding to positively charged host ligands. This feature is present only on OspCs from strains known to cause invasive human disease.","container-title":"The EMBO journal","DOI":"10.1093/emboj/20.5.971","ISSN":"0261-4189","issue":"5","journalAbbreviation":"EMBO J.","language":"eng","note":"PMID: 11230121\nPMCID: PMC145497","page":"971-978","source":"PubMed","title":"Crystal structure of outer surface protein C (OspC) from the Lyme disease spirochete, Borrelia burgdorferi","volume":"20","author":[{"family":"Kumaran","given":"D."},{"family":"Eswaramoorthy","given":"S."},{"family":"Luft","given":"B. J."},{"family":"Koide","given":"S."},{"family":"Dunn","given":"J. J."},{"family":"Lawson","given":"C. L."},{"family":"Swaminathan","given":"S."}],"issued":{"date-parts":[["2001",3,1]]}}}],"schema":"https://github.com/citation-style-language/schema/raw/master/csl-citation.json"} </w:instrText>
      </w:r>
      <w:r w:rsidR="00AE5AB8">
        <w:rPr>
          <w:rFonts w:ascii="Times New Roman" w:hAnsi="Times New Roman" w:cs="Times New Roman"/>
          <w:sz w:val="24"/>
        </w:rPr>
        <w:fldChar w:fldCharType="separate"/>
      </w:r>
      <w:r w:rsidR="00553C16" w:rsidRPr="00553C16">
        <w:rPr>
          <w:rFonts w:ascii="Times New Roman" w:hAnsi="Times New Roman" w:cs="Times New Roman"/>
          <w:sz w:val="24"/>
        </w:rPr>
        <w:t>[5]</w:t>
      </w:r>
      <w:r w:rsidR="00AE5AB8">
        <w:rPr>
          <w:rFonts w:ascii="Times New Roman" w:hAnsi="Times New Roman" w:cs="Times New Roman"/>
          <w:sz w:val="24"/>
        </w:rPr>
        <w:fldChar w:fldCharType="end"/>
      </w:r>
      <w:r>
        <w:rPr>
          <w:rFonts w:ascii="Times New Roman" w:hAnsi="Times New Roman" w:cs="Times New Roman"/>
          <w:sz w:val="24"/>
        </w:rPr>
        <w:t xml:space="preserve"> as the</w:t>
      </w:r>
      <w:r w:rsidR="00AE5AB8">
        <w:rPr>
          <w:rFonts w:ascii="Times New Roman" w:hAnsi="Times New Roman" w:cs="Times New Roman"/>
          <w:sz w:val="24"/>
        </w:rPr>
        <w:t xml:space="preserve"> template. </w:t>
      </w:r>
    </w:p>
    <w:p w14:paraId="34D37C3C" w14:textId="52A762A4" w:rsidR="00023DB2" w:rsidRDefault="00EF1DA5" w:rsidP="0007295C">
      <w:pPr>
        <w:spacing w:line="276" w:lineRule="auto"/>
        <w:ind w:firstLine="720"/>
        <w:jc w:val="both"/>
        <w:rPr>
          <w:rFonts w:ascii="Times New Roman" w:hAnsi="Times New Roman" w:cs="Times New Roman"/>
          <w:sz w:val="24"/>
        </w:rPr>
      </w:pPr>
      <w:r w:rsidRPr="00C55784">
        <w:rPr>
          <w:rFonts w:ascii="Times New Roman" w:hAnsi="Times New Roman" w:cs="Times New Roman"/>
          <w:sz w:val="24"/>
        </w:rPr>
        <w:t xml:space="preserve">The sequence alignment from structural superimposition of proteins was created using </w:t>
      </w:r>
      <w:r w:rsidR="002D30BA">
        <w:rPr>
          <w:rFonts w:ascii="Times New Roman" w:hAnsi="Times New Roman" w:cs="Times New Roman"/>
          <w:sz w:val="24"/>
        </w:rPr>
        <w:t xml:space="preserve">the UCSF Chimera </w:t>
      </w:r>
      <w:r w:rsidR="00AE5AB8">
        <w:rPr>
          <w:rFonts w:ascii="Times New Roman" w:hAnsi="Times New Roman" w:cs="Times New Roman"/>
          <w:sz w:val="24"/>
        </w:rPr>
        <w:t xml:space="preserve">(version 1.14) </w:t>
      </w:r>
      <w:r w:rsidR="00AE5AB8">
        <w:rPr>
          <w:rFonts w:ascii="Times New Roman" w:hAnsi="Times New Roman" w:cs="Times New Roman"/>
          <w:sz w:val="24"/>
        </w:rPr>
        <w:fldChar w:fldCharType="begin"/>
      </w:r>
      <w:r w:rsidR="00553C16">
        <w:rPr>
          <w:rFonts w:ascii="Times New Roman" w:hAnsi="Times New Roman" w:cs="Times New Roman"/>
          <w:sz w:val="24"/>
        </w:rPr>
        <w:instrText xml:space="preserve"> ADDIN ZOTERO_ITEM CSL_CITATION {"citationID":"0mXq0IOO","properties":{"formattedCitation":"[6]","plainCitation":"[6]","noteIndex":0},"citationItems":[{"id":2839,"uris":["http://zotero.org/users/1074785/items/STWY3X36"],"uri":["http://zotero.org/users/1074785/items/STWY3X36"],"itemData":{"id":2839,"type":"article-journal","abstract":"UCSF ChimeraX is next-generation software for the visualization and analysis of molecular structures, density maps, 3D microscopy, and associated data. It addresses challenges in the size, scope, and disparate types of data attendant with cutting-edge experimental methods, while providing advanced options for high-quality rendering (interactive ambient occlusion, reliable molecular surface calculations, etc.) and professional approaches to software design and distribution. This article highlights some specific advances in the areas of visualization and usability, performance, and extensibility. ChimeraX is free for noncommercial use and is available from http://www.rbvi.ucsf.edu/chimerax/ for Windows, Mac, and Linux.","container-title":"Protein Science: A Publication of the Protein Society","DOI":"10.1002/pro.3235","ISSN":"1469-896X","issue":"1","journalAbbreviation":"Protein Sci.","language":"eng","note":"PMID: 28710774\nPMCID: PMC5734306","page":"14-25","source":"PubMed","title":"UCSF ChimeraX: Meeting modern challenges in visualization and analysis","title-short":"UCSF ChimeraX","volume":"27","author":[{"family":"Goddard","given":"Thomas D."},{"family":"Huang","given":"Conrad C."},{"family":"Meng","given":"Elaine C."},{"family":"Pettersen","given":"Eric F."},{"family":"Couch","given":"Gregory S."},{"family":"Morris","given":"John H."},{"family":"Ferrin","given":"Thomas E."}],"issued":{"date-parts":[["2018"]]}}}],"schema":"https://github.com/citation-style-language/schema/raw/master/csl-citation.json"} </w:instrText>
      </w:r>
      <w:r w:rsidR="00AE5AB8">
        <w:rPr>
          <w:rFonts w:ascii="Times New Roman" w:hAnsi="Times New Roman" w:cs="Times New Roman"/>
          <w:sz w:val="24"/>
        </w:rPr>
        <w:fldChar w:fldCharType="separate"/>
      </w:r>
      <w:r w:rsidR="00553C16" w:rsidRPr="00553C16">
        <w:rPr>
          <w:rFonts w:ascii="Times New Roman" w:hAnsi="Times New Roman" w:cs="Times New Roman"/>
          <w:sz w:val="24"/>
        </w:rPr>
        <w:t>[6]</w:t>
      </w:r>
      <w:r w:rsidR="00AE5AB8">
        <w:rPr>
          <w:rFonts w:ascii="Times New Roman" w:hAnsi="Times New Roman" w:cs="Times New Roman"/>
          <w:sz w:val="24"/>
        </w:rPr>
        <w:fldChar w:fldCharType="end"/>
      </w:r>
      <w:r w:rsidR="00AE5AB8">
        <w:rPr>
          <w:rFonts w:ascii="Times New Roman" w:hAnsi="Times New Roman" w:cs="Times New Roman"/>
          <w:sz w:val="24"/>
        </w:rPr>
        <w:t xml:space="preserve">. </w:t>
      </w:r>
      <w:r w:rsidRPr="00C55784">
        <w:rPr>
          <w:rFonts w:ascii="Times New Roman" w:hAnsi="Times New Roman" w:cs="Times New Roman"/>
          <w:sz w:val="24"/>
        </w:rPr>
        <w:t>The template structure, 1F1M, was used</w:t>
      </w:r>
      <w:r w:rsidR="002D30BA">
        <w:rPr>
          <w:rFonts w:ascii="Times New Roman" w:hAnsi="Times New Roman" w:cs="Times New Roman"/>
          <w:sz w:val="24"/>
        </w:rPr>
        <w:t xml:space="preserve"> as a reference</w:t>
      </w:r>
      <w:r w:rsidRPr="00C55784">
        <w:rPr>
          <w:rFonts w:ascii="Times New Roman" w:hAnsi="Times New Roman" w:cs="Times New Roman"/>
          <w:sz w:val="24"/>
        </w:rPr>
        <w:t>. The reference structure and evolutionary analogs were modified before performing superimposition. Duplicate</w:t>
      </w:r>
      <w:r w:rsidR="00AE5AB8">
        <w:rPr>
          <w:rFonts w:ascii="Times New Roman" w:hAnsi="Times New Roman" w:cs="Times New Roman"/>
          <w:sz w:val="24"/>
        </w:rPr>
        <w:t>d</w:t>
      </w:r>
      <w:r w:rsidRPr="00C55784">
        <w:rPr>
          <w:rFonts w:ascii="Times New Roman" w:hAnsi="Times New Roman" w:cs="Times New Roman"/>
          <w:sz w:val="24"/>
        </w:rPr>
        <w:t xml:space="preserve"> chains (B, C, D), zinc ions, and water molecules were removed from the reference protein. To account for missing N-terminus and C-terminus residues in the reference structure, the N-terminus and C-terminus of evolutionary analogs were truncated at residue positions 1-39 (for all constructs), 202-210 (CT1), 204-212 (CT2), 206-214 (CT3), 205-213 (CT4), 209-219 (RT), and 204-214 (CS). </w:t>
      </w:r>
    </w:p>
    <w:p w14:paraId="14C50FF6" w14:textId="21EA46A4" w:rsidR="00EF1DA5" w:rsidRPr="00C55784" w:rsidRDefault="00EF1DA5" w:rsidP="0007295C">
      <w:pPr>
        <w:spacing w:line="276" w:lineRule="auto"/>
        <w:ind w:firstLine="720"/>
        <w:jc w:val="both"/>
        <w:rPr>
          <w:rFonts w:ascii="Times New Roman" w:hAnsi="Times New Roman" w:cs="Times New Roman"/>
          <w:sz w:val="24"/>
        </w:rPr>
      </w:pPr>
      <w:r w:rsidRPr="00C55784">
        <w:rPr>
          <w:rFonts w:ascii="Times New Roman" w:hAnsi="Times New Roman" w:cs="Times New Roman"/>
          <w:sz w:val="24"/>
        </w:rPr>
        <w:t xml:space="preserve">Protein structure superimposition was obtained using Chimera’s </w:t>
      </w:r>
      <w:proofErr w:type="spellStart"/>
      <w:r w:rsidRPr="00C55784">
        <w:rPr>
          <w:rFonts w:ascii="Times New Roman" w:hAnsi="Times New Roman" w:cs="Times New Roman"/>
          <w:sz w:val="24"/>
        </w:rPr>
        <w:t>MatchMaker</w:t>
      </w:r>
      <w:proofErr w:type="spellEnd"/>
      <w:r w:rsidRPr="00C55784">
        <w:rPr>
          <w:rFonts w:ascii="Times New Roman" w:hAnsi="Times New Roman" w:cs="Times New Roman"/>
          <w:sz w:val="24"/>
        </w:rPr>
        <w:t xml:space="preserve"> tool. Chain pairing option was set to the best-aligning pair of chains between </w:t>
      </w:r>
      <w:r w:rsidR="00023DB2">
        <w:rPr>
          <w:rFonts w:ascii="Times New Roman" w:hAnsi="Times New Roman" w:cs="Times New Roman"/>
          <w:sz w:val="24"/>
        </w:rPr>
        <w:t xml:space="preserve">the </w:t>
      </w:r>
      <w:r w:rsidRPr="00C55784">
        <w:rPr>
          <w:rFonts w:ascii="Times New Roman" w:hAnsi="Times New Roman" w:cs="Times New Roman"/>
          <w:sz w:val="24"/>
        </w:rPr>
        <w:t xml:space="preserve">reference and match structures. The Needleman-Wunsch algorithm was used as the alignment algorithm and BLOSUM-62 matrix was used as the substitution matrix. </w:t>
      </w:r>
    </w:p>
    <w:p w14:paraId="07B2D264" w14:textId="29FD40E1" w:rsidR="00023DB2" w:rsidRDefault="00EF1DA5" w:rsidP="0007295C">
      <w:pPr>
        <w:spacing w:line="276" w:lineRule="auto"/>
        <w:ind w:firstLine="720"/>
        <w:jc w:val="both"/>
        <w:rPr>
          <w:rFonts w:ascii="Times New Roman" w:hAnsi="Times New Roman" w:cs="Times New Roman"/>
          <w:sz w:val="24"/>
        </w:rPr>
      </w:pPr>
      <w:r w:rsidRPr="00C55784">
        <w:rPr>
          <w:rFonts w:ascii="Times New Roman" w:hAnsi="Times New Roman" w:cs="Times New Roman"/>
          <w:sz w:val="24"/>
        </w:rPr>
        <w:lastRenderedPageBreak/>
        <w:t>The sequence alignment from structural superimposition of proteins was then g</w:t>
      </w:r>
      <w:r w:rsidR="00023DB2">
        <w:rPr>
          <w:rFonts w:ascii="Times New Roman" w:hAnsi="Times New Roman" w:cs="Times New Roman"/>
          <w:sz w:val="24"/>
        </w:rPr>
        <w:t xml:space="preserve">enerated using Chimera’s Match &amp; </w:t>
      </w:r>
      <w:r w:rsidRPr="00C55784">
        <w:rPr>
          <w:rFonts w:ascii="Times New Roman" w:hAnsi="Times New Roman" w:cs="Times New Roman"/>
          <w:sz w:val="24"/>
        </w:rPr>
        <w:t>Align tool. Residue-resid</w:t>
      </w:r>
      <w:r w:rsidR="002D30BA">
        <w:rPr>
          <w:rFonts w:ascii="Times New Roman" w:hAnsi="Times New Roman" w:cs="Times New Roman"/>
          <w:sz w:val="24"/>
        </w:rPr>
        <w:t>ue distance cutoff was set to 5</w:t>
      </w:r>
      <w:r w:rsidR="002D30BA" w:rsidRPr="002D30BA">
        <w:rPr>
          <w:rFonts w:ascii="Times New Roman" w:hAnsi="Times New Roman" w:cs="Times New Roman"/>
          <w:sz w:val="24"/>
        </w:rPr>
        <w:t>Å</w:t>
      </w:r>
      <w:r w:rsidRPr="00C55784">
        <w:rPr>
          <w:rFonts w:ascii="Times New Roman" w:hAnsi="Times New Roman" w:cs="Times New Roman"/>
          <w:sz w:val="24"/>
        </w:rPr>
        <w:t xml:space="preserve">. Residues were aligned in </w:t>
      </w:r>
      <w:r w:rsidR="002D30BA">
        <w:rPr>
          <w:rFonts w:ascii="Times New Roman" w:hAnsi="Times New Roman" w:cs="Times New Roman"/>
          <w:sz w:val="24"/>
        </w:rPr>
        <w:t xml:space="preserve">a </w:t>
      </w:r>
      <w:r w:rsidRPr="00C55784">
        <w:rPr>
          <w:rFonts w:ascii="Times New Roman" w:hAnsi="Times New Roman" w:cs="Times New Roman"/>
          <w:sz w:val="24"/>
        </w:rPr>
        <w:t xml:space="preserve">column if they were within </w:t>
      </w:r>
      <w:r w:rsidR="00023DB2">
        <w:rPr>
          <w:rFonts w:ascii="Times New Roman" w:hAnsi="Times New Roman" w:cs="Times New Roman"/>
          <w:sz w:val="24"/>
        </w:rPr>
        <w:t xml:space="preserve">the </w:t>
      </w:r>
      <w:r w:rsidRPr="00C55784">
        <w:rPr>
          <w:rFonts w:ascii="Times New Roman" w:hAnsi="Times New Roman" w:cs="Times New Roman"/>
          <w:sz w:val="24"/>
        </w:rPr>
        <w:t>cutoff</w:t>
      </w:r>
      <w:r w:rsidR="00023DB2">
        <w:rPr>
          <w:rFonts w:ascii="Times New Roman" w:hAnsi="Times New Roman" w:cs="Times New Roman"/>
          <w:sz w:val="24"/>
        </w:rPr>
        <w:t xml:space="preserve"> distance</w:t>
      </w:r>
      <w:r w:rsidRPr="00C55784">
        <w:rPr>
          <w:rFonts w:ascii="Times New Roman" w:hAnsi="Times New Roman" w:cs="Times New Roman"/>
          <w:sz w:val="24"/>
        </w:rPr>
        <w:t>. Cycles of refitting the structures using the sequence alignment and generating a new sequence alignment from the modified superimposition were performed until convergence. Structures were refitted using only the fully populated co</w:t>
      </w:r>
      <w:r w:rsidR="002D30BA">
        <w:rPr>
          <w:rFonts w:ascii="Times New Roman" w:hAnsi="Times New Roman" w:cs="Times New Roman"/>
          <w:sz w:val="24"/>
        </w:rPr>
        <w:t>lumns in stretches of at least three</w:t>
      </w:r>
      <w:r w:rsidRPr="00C55784">
        <w:rPr>
          <w:rFonts w:ascii="Times New Roman" w:hAnsi="Times New Roman" w:cs="Times New Roman"/>
          <w:sz w:val="24"/>
        </w:rPr>
        <w:t xml:space="preserve"> consecutive columns. </w:t>
      </w:r>
    </w:p>
    <w:p w14:paraId="002F78E4" w14:textId="40D1ABD1" w:rsidR="0007295C" w:rsidRPr="00C55784" w:rsidRDefault="00EF1DA5" w:rsidP="0007295C">
      <w:pPr>
        <w:spacing w:line="276" w:lineRule="auto"/>
        <w:ind w:firstLine="720"/>
        <w:jc w:val="both"/>
        <w:rPr>
          <w:rFonts w:ascii="Times New Roman" w:hAnsi="Times New Roman" w:cs="Times New Roman"/>
          <w:sz w:val="24"/>
        </w:rPr>
      </w:pPr>
      <w:r w:rsidRPr="00C55784">
        <w:rPr>
          <w:rFonts w:ascii="Times New Roman" w:hAnsi="Times New Roman" w:cs="Times New Roman"/>
          <w:sz w:val="24"/>
        </w:rPr>
        <w:t>The alignment and calculated measures of structural similarity showed that evolutionary analogs were structurally similar to the n</w:t>
      </w:r>
      <w:r w:rsidR="00926BFE">
        <w:rPr>
          <w:rFonts w:ascii="Times New Roman" w:hAnsi="Times New Roman" w:cs="Times New Roman"/>
          <w:sz w:val="24"/>
        </w:rPr>
        <w:t xml:space="preserve">ative protein. The overall root mean square </w:t>
      </w:r>
      <w:r w:rsidRPr="00C55784">
        <w:rPr>
          <w:rFonts w:ascii="Times New Roman" w:hAnsi="Times New Roman" w:cs="Times New Roman"/>
          <w:sz w:val="24"/>
        </w:rPr>
        <w:t>deviation (RMSD</w:t>
      </w:r>
      <w:r w:rsidR="007A2631">
        <w:rPr>
          <w:rFonts w:ascii="Times New Roman" w:hAnsi="Times New Roman" w:cs="Times New Roman"/>
          <w:sz w:val="24"/>
        </w:rPr>
        <w:t xml:space="preserve"> = 0.565</w:t>
      </w:r>
      <w:r w:rsidR="007A2631" w:rsidRPr="007A2631">
        <w:rPr>
          <w:rFonts w:ascii="Times New Roman" w:hAnsi="Times New Roman" w:cs="Times New Roman"/>
          <w:sz w:val="24"/>
        </w:rPr>
        <w:t>Å</w:t>
      </w:r>
      <w:r w:rsidR="002D30BA">
        <w:rPr>
          <w:rFonts w:ascii="Times New Roman" w:hAnsi="Times New Roman" w:cs="Times New Roman"/>
          <w:sz w:val="24"/>
        </w:rPr>
        <w:t>) was less than 2</w:t>
      </w:r>
      <w:r w:rsidRPr="00C55784">
        <w:rPr>
          <w:rFonts w:ascii="Times New Roman" w:hAnsi="Times New Roman" w:cs="Times New Roman"/>
          <w:sz w:val="24"/>
        </w:rPr>
        <w:t xml:space="preserve">Å </w:t>
      </w:r>
      <w:r w:rsidR="007A2631">
        <w:rPr>
          <w:rFonts w:ascii="Times New Roman" w:hAnsi="Times New Roman" w:cs="Times New Roman"/>
          <w:sz w:val="24"/>
        </w:rPr>
        <w:t>and t</w:t>
      </w:r>
      <w:r w:rsidRPr="00C55784">
        <w:rPr>
          <w:rFonts w:ascii="Times New Roman" w:hAnsi="Times New Roman" w:cs="Times New Roman"/>
          <w:sz w:val="24"/>
        </w:rPr>
        <w:t xml:space="preserve">he </w:t>
      </w:r>
      <w:r w:rsidR="00023DB2">
        <w:rPr>
          <w:rFonts w:ascii="Times New Roman" w:hAnsi="Times New Roman" w:cs="Times New Roman"/>
          <w:sz w:val="24"/>
        </w:rPr>
        <w:t xml:space="preserve">mean </w:t>
      </w:r>
      <w:r w:rsidRPr="00C55784">
        <w:rPr>
          <w:rFonts w:ascii="Times New Roman" w:hAnsi="Times New Roman" w:cs="Times New Roman"/>
          <w:sz w:val="24"/>
        </w:rPr>
        <w:t>ali</w:t>
      </w:r>
      <w:r w:rsidR="00C55784">
        <w:rPr>
          <w:rFonts w:ascii="Times New Roman" w:hAnsi="Times New Roman" w:cs="Times New Roman"/>
          <w:sz w:val="24"/>
        </w:rPr>
        <w:t>gnment quality score (Q-score</w:t>
      </w:r>
      <w:r w:rsidR="00023DB2">
        <w:rPr>
          <w:rFonts w:ascii="Times New Roman" w:hAnsi="Times New Roman" w:cs="Times New Roman"/>
          <w:sz w:val="24"/>
        </w:rPr>
        <w:t xml:space="preserve"> = 0.829</w:t>
      </w:r>
      <w:r w:rsidR="00C55784">
        <w:rPr>
          <w:rFonts w:ascii="Times New Roman" w:hAnsi="Times New Roman" w:cs="Times New Roman"/>
          <w:sz w:val="24"/>
        </w:rPr>
        <w:t xml:space="preserve">) </w:t>
      </w:r>
      <w:r w:rsidR="00023DB2">
        <w:rPr>
          <w:rFonts w:ascii="Times New Roman" w:hAnsi="Times New Roman" w:cs="Times New Roman"/>
          <w:sz w:val="24"/>
        </w:rPr>
        <w:t xml:space="preserve">was close to 1, </w:t>
      </w:r>
      <w:r w:rsidRPr="00C55784">
        <w:rPr>
          <w:rFonts w:ascii="Times New Roman" w:hAnsi="Times New Roman" w:cs="Times New Roman"/>
          <w:sz w:val="24"/>
        </w:rPr>
        <w:t>indicatin</w:t>
      </w:r>
      <w:r w:rsidR="00023DB2">
        <w:rPr>
          <w:rFonts w:ascii="Times New Roman" w:hAnsi="Times New Roman" w:cs="Times New Roman"/>
          <w:sz w:val="24"/>
        </w:rPr>
        <w:t xml:space="preserve">g strong structural similarities </w:t>
      </w:r>
      <w:r w:rsidR="004366E5">
        <w:rPr>
          <w:rFonts w:ascii="Times New Roman" w:hAnsi="Times New Roman" w:cs="Times New Roman"/>
          <w:sz w:val="24"/>
        </w:rPr>
        <w:t xml:space="preserve">of the evolutionary analogs </w:t>
      </w:r>
      <w:r w:rsidR="00023DB2">
        <w:rPr>
          <w:rFonts w:ascii="Times New Roman" w:hAnsi="Times New Roman" w:cs="Times New Roman"/>
          <w:sz w:val="24"/>
        </w:rPr>
        <w:t>with the template.</w:t>
      </w:r>
    </w:p>
    <w:p w14:paraId="30FC3523" w14:textId="72D0E363" w:rsidR="00EF1DA5" w:rsidRPr="00C07C01" w:rsidRDefault="00EF1DA5" w:rsidP="00023DB2">
      <w:pPr>
        <w:pStyle w:val="Heading1"/>
        <w:spacing w:before="240" w:after="120"/>
        <w:rPr>
          <w:rFonts w:ascii="Times New Roman" w:hAnsi="Times New Roman" w:cs="Times New Roman"/>
          <w:b w:val="0"/>
          <w:sz w:val="24"/>
          <w:szCs w:val="24"/>
          <w:lang w:eastAsia="en-US"/>
        </w:rPr>
      </w:pPr>
      <w:bookmarkStart w:id="18" w:name="_Toc79146111"/>
      <w:r w:rsidRPr="00C07C01">
        <w:rPr>
          <w:rFonts w:ascii="Times New Roman" w:hAnsi="Times New Roman" w:cs="Times New Roman"/>
          <w:b w:val="0"/>
          <w:sz w:val="24"/>
          <w:szCs w:val="24"/>
          <w:lang w:eastAsia="en-US"/>
        </w:rPr>
        <w:t>Reference cited</w:t>
      </w:r>
      <w:bookmarkEnd w:id="18"/>
    </w:p>
    <w:p w14:paraId="1A38D93B" w14:textId="77777777" w:rsidR="00553C16" w:rsidRPr="00553C16" w:rsidRDefault="00964CEB" w:rsidP="00553C16">
      <w:pPr>
        <w:pStyle w:val="Bibliography"/>
        <w:spacing w:after="120" w:line="240" w:lineRule="auto"/>
        <w:jc w:val="both"/>
        <w:rPr>
          <w:rFonts w:ascii="Times New Roman" w:hAnsi="Times New Roman" w:cs="Times New Roman"/>
          <w:sz w:val="24"/>
        </w:rPr>
      </w:pPr>
      <w:r w:rsidRPr="00183006">
        <w:fldChar w:fldCharType="begin"/>
      </w:r>
      <w:r w:rsidR="00553C16">
        <w:instrText xml:space="preserve"> ADDIN ZOTERO_BIBL {"uncited":[],"omitted":[],"custom":[]} CSL_BIBLIOGRAPHY </w:instrText>
      </w:r>
      <w:r w:rsidRPr="00183006">
        <w:fldChar w:fldCharType="separate"/>
      </w:r>
      <w:r w:rsidR="00553C16" w:rsidRPr="00553C16">
        <w:rPr>
          <w:rFonts w:ascii="Times New Roman" w:hAnsi="Times New Roman" w:cs="Times New Roman"/>
          <w:sz w:val="24"/>
        </w:rPr>
        <w:t xml:space="preserve">1. </w:t>
      </w:r>
      <w:r w:rsidR="00553C16" w:rsidRPr="00553C16">
        <w:rPr>
          <w:rFonts w:ascii="Times New Roman" w:hAnsi="Times New Roman" w:cs="Times New Roman"/>
          <w:sz w:val="24"/>
        </w:rPr>
        <w:tab/>
        <w:t xml:space="preserve">Wang I-N, Dykhuizen DE, Qiu W, Dunn JJ, Bosler EM, Luft BJ. Genetic Diversity of </w:t>
      </w:r>
      <w:r w:rsidR="00553C16" w:rsidRPr="00553C16">
        <w:rPr>
          <w:rFonts w:ascii="Times New Roman" w:hAnsi="Times New Roman" w:cs="Times New Roman"/>
          <w:i/>
          <w:sz w:val="24"/>
        </w:rPr>
        <w:t>ospC</w:t>
      </w:r>
      <w:r w:rsidR="00553C16" w:rsidRPr="00553C16">
        <w:rPr>
          <w:rFonts w:ascii="Times New Roman" w:hAnsi="Times New Roman" w:cs="Times New Roman"/>
          <w:sz w:val="24"/>
        </w:rPr>
        <w:t xml:space="preserve"> in a Local Population of </w:t>
      </w:r>
      <w:r w:rsidR="00553C16" w:rsidRPr="00553C16">
        <w:rPr>
          <w:rFonts w:ascii="Times New Roman" w:hAnsi="Times New Roman" w:cs="Times New Roman"/>
          <w:i/>
          <w:sz w:val="24"/>
        </w:rPr>
        <w:t>Borrelia burgdorferi sensu stricto</w:t>
      </w:r>
      <w:r w:rsidR="00553C16" w:rsidRPr="00553C16">
        <w:rPr>
          <w:rFonts w:ascii="Times New Roman" w:hAnsi="Times New Roman" w:cs="Times New Roman"/>
          <w:sz w:val="24"/>
        </w:rPr>
        <w:t xml:space="preserve">. </w:t>
      </w:r>
      <w:r w:rsidR="00553C16" w:rsidRPr="00553C16">
        <w:rPr>
          <w:rFonts w:ascii="Times New Roman" w:hAnsi="Times New Roman" w:cs="Times New Roman"/>
          <w:i/>
          <w:iCs/>
          <w:sz w:val="24"/>
        </w:rPr>
        <w:t>Genetics</w:t>
      </w:r>
      <w:r w:rsidR="00553C16" w:rsidRPr="00553C16">
        <w:rPr>
          <w:rFonts w:ascii="Times New Roman" w:hAnsi="Times New Roman" w:cs="Times New Roman"/>
          <w:sz w:val="24"/>
        </w:rPr>
        <w:t xml:space="preserve"> 1999; </w:t>
      </w:r>
      <w:r w:rsidR="00553C16" w:rsidRPr="00553C16">
        <w:rPr>
          <w:rFonts w:ascii="Times New Roman" w:hAnsi="Times New Roman" w:cs="Times New Roman"/>
          <w:b/>
          <w:bCs/>
          <w:sz w:val="24"/>
        </w:rPr>
        <w:t>151</w:t>
      </w:r>
      <w:r w:rsidR="00553C16" w:rsidRPr="00553C16">
        <w:rPr>
          <w:rFonts w:ascii="Times New Roman" w:hAnsi="Times New Roman" w:cs="Times New Roman"/>
          <w:sz w:val="24"/>
        </w:rPr>
        <w:t xml:space="preserve">: 15–30. </w:t>
      </w:r>
    </w:p>
    <w:p w14:paraId="11F25E3A" w14:textId="77777777" w:rsidR="00553C16" w:rsidRPr="00553C16" w:rsidRDefault="00553C16" w:rsidP="00553C16">
      <w:pPr>
        <w:pStyle w:val="Bibliography"/>
        <w:spacing w:after="120" w:line="240" w:lineRule="auto"/>
        <w:jc w:val="both"/>
        <w:rPr>
          <w:rFonts w:ascii="Times New Roman" w:hAnsi="Times New Roman" w:cs="Times New Roman"/>
          <w:sz w:val="24"/>
        </w:rPr>
      </w:pPr>
      <w:r w:rsidRPr="00553C16">
        <w:rPr>
          <w:rFonts w:ascii="Times New Roman" w:hAnsi="Times New Roman" w:cs="Times New Roman"/>
          <w:sz w:val="24"/>
        </w:rPr>
        <w:t xml:space="preserve">2. </w:t>
      </w:r>
      <w:r w:rsidRPr="00553C16">
        <w:rPr>
          <w:rFonts w:ascii="Times New Roman" w:hAnsi="Times New Roman" w:cs="Times New Roman"/>
          <w:sz w:val="24"/>
        </w:rPr>
        <w:tab/>
        <w:t>Di L, Wan Z, Akther S, Ying C, Larracuente A, Li L, et al. Genotyping and Quantifying Lyme Pathogen Strains by Deep Sequencing of the Outer Surface Protein C (</w:t>
      </w:r>
      <w:r w:rsidRPr="00553C16">
        <w:rPr>
          <w:rFonts w:ascii="Times New Roman" w:hAnsi="Times New Roman" w:cs="Times New Roman"/>
          <w:i/>
          <w:sz w:val="24"/>
        </w:rPr>
        <w:t>ospC</w:t>
      </w:r>
      <w:r w:rsidRPr="00553C16">
        <w:rPr>
          <w:rFonts w:ascii="Times New Roman" w:hAnsi="Times New Roman" w:cs="Times New Roman"/>
          <w:sz w:val="24"/>
        </w:rPr>
        <w:t xml:space="preserve">) Locus. </w:t>
      </w:r>
      <w:r w:rsidRPr="00553C16">
        <w:rPr>
          <w:rFonts w:ascii="Times New Roman" w:hAnsi="Times New Roman" w:cs="Times New Roman"/>
          <w:i/>
          <w:iCs/>
          <w:sz w:val="24"/>
        </w:rPr>
        <w:t>J Clin Microbiol</w:t>
      </w:r>
      <w:r w:rsidRPr="00553C16">
        <w:rPr>
          <w:rFonts w:ascii="Times New Roman" w:hAnsi="Times New Roman" w:cs="Times New Roman"/>
          <w:sz w:val="24"/>
        </w:rPr>
        <w:t xml:space="preserve"> 2018; </w:t>
      </w:r>
      <w:r w:rsidRPr="00553C16">
        <w:rPr>
          <w:rFonts w:ascii="Times New Roman" w:hAnsi="Times New Roman" w:cs="Times New Roman"/>
          <w:b/>
          <w:bCs/>
          <w:sz w:val="24"/>
        </w:rPr>
        <w:t>56</w:t>
      </w:r>
      <w:r w:rsidRPr="00553C16">
        <w:rPr>
          <w:rFonts w:ascii="Times New Roman" w:hAnsi="Times New Roman" w:cs="Times New Roman"/>
          <w:sz w:val="24"/>
        </w:rPr>
        <w:t xml:space="preserve">. </w:t>
      </w:r>
    </w:p>
    <w:p w14:paraId="1A15923B" w14:textId="77777777" w:rsidR="00553C16" w:rsidRPr="00553C16" w:rsidRDefault="00553C16" w:rsidP="00553C16">
      <w:pPr>
        <w:pStyle w:val="Bibliography"/>
        <w:spacing w:after="120" w:line="240" w:lineRule="auto"/>
        <w:jc w:val="both"/>
        <w:rPr>
          <w:rFonts w:ascii="Times New Roman" w:hAnsi="Times New Roman" w:cs="Times New Roman"/>
          <w:sz w:val="24"/>
        </w:rPr>
      </w:pPr>
      <w:r w:rsidRPr="00553C16">
        <w:rPr>
          <w:rFonts w:ascii="Times New Roman" w:hAnsi="Times New Roman" w:cs="Times New Roman"/>
          <w:sz w:val="24"/>
        </w:rPr>
        <w:t xml:space="preserve">3. </w:t>
      </w:r>
      <w:r w:rsidRPr="00553C16">
        <w:rPr>
          <w:rFonts w:ascii="Times New Roman" w:hAnsi="Times New Roman" w:cs="Times New Roman"/>
          <w:sz w:val="24"/>
        </w:rPr>
        <w:tab/>
        <w:t xml:space="preserve">Molins CR, Sexton C, Young JW, Ashton LV, Pappert R, Beard CB, et al. Collection and characterization of samples for establishment of a serum repository for lyme disease diagnostic test development and evaluation. </w:t>
      </w:r>
      <w:r w:rsidRPr="00553C16">
        <w:rPr>
          <w:rFonts w:ascii="Times New Roman" w:hAnsi="Times New Roman" w:cs="Times New Roman"/>
          <w:i/>
          <w:iCs/>
          <w:sz w:val="24"/>
        </w:rPr>
        <w:t>J Clin Microbiol</w:t>
      </w:r>
      <w:r w:rsidRPr="00553C16">
        <w:rPr>
          <w:rFonts w:ascii="Times New Roman" w:hAnsi="Times New Roman" w:cs="Times New Roman"/>
          <w:sz w:val="24"/>
        </w:rPr>
        <w:t xml:space="preserve"> 2014; </w:t>
      </w:r>
      <w:r w:rsidRPr="00553C16">
        <w:rPr>
          <w:rFonts w:ascii="Times New Roman" w:hAnsi="Times New Roman" w:cs="Times New Roman"/>
          <w:b/>
          <w:bCs/>
          <w:sz w:val="24"/>
        </w:rPr>
        <w:t>52</w:t>
      </w:r>
      <w:r w:rsidRPr="00553C16">
        <w:rPr>
          <w:rFonts w:ascii="Times New Roman" w:hAnsi="Times New Roman" w:cs="Times New Roman"/>
          <w:sz w:val="24"/>
        </w:rPr>
        <w:t xml:space="preserve">: 3755–3762. </w:t>
      </w:r>
    </w:p>
    <w:p w14:paraId="48979146" w14:textId="77777777" w:rsidR="00553C16" w:rsidRPr="00553C16" w:rsidRDefault="00553C16" w:rsidP="00553C16">
      <w:pPr>
        <w:pStyle w:val="Bibliography"/>
        <w:spacing w:after="120" w:line="240" w:lineRule="auto"/>
        <w:jc w:val="both"/>
        <w:rPr>
          <w:rFonts w:ascii="Times New Roman" w:hAnsi="Times New Roman" w:cs="Times New Roman"/>
          <w:sz w:val="24"/>
        </w:rPr>
      </w:pPr>
      <w:r w:rsidRPr="00553C16">
        <w:rPr>
          <w:rFonts w:ascii="Times New Roman" w:hAnsi="Times New Roman" w:cs="Times New Roman"/>
          <w:sz w:val="24"/>
        </w:rPr>
        <w:t xml:space="preserve">4. </w:t>
      </w:r>
      <w:r w:rsidRPr="00553C16">
        <w:rPr>
          <w:rFonts w:ascii="Times New Roman" w:hAnsi="Times New Roman" w:cs="Times New Roman"/>
          <w:sz w:val="24"/>
        </w:rPr>
        <w:tab/>
        <w:t xml:space="preserve">Yang J, Yan R, Roy A, Xu D, Poisson J, Zhang Y. The I-TASSER Suite: protein structure and function prediction. </w:t>
      </w:r>
      <w:r w:rsidRPr="00553C16">
        <w:rPr>
          <w:rFonts w:ascii="Times New Roman" w:hAnsi="Times New Roman" w:cs="Times New Roman"/>
          <w:i/>
          <w:iCs/>
          <w:sz w:val="24"/>
        </w:rPr>
        <w:t>Nat Methods</w:t>
      </w:r>
      <w:r w:rsidRPr="00553C16">
        <w:rPr>
          <w:rFonts w:ascii="Times New Roman" w:hAnsi="Times New Roman" w:cs="Times New Roman"/>
          <w:sz w:val="24"/>
        </w:rPr>
        <w:t xml:space="preserve"> 2015; </w:t>
      </w:r>
      <w:r w:rsidRPr="00553C16">
        <w:rPr>
          <w:rFonts w:ascii="Times New Roman" w:hAnsi="Times New Roman" w:cs="Times New Roman"/>
          <w:b/>
          <w:bCs/>
          <w:sz w:val="24"/>
        </w:rPr>
        <w:t>12</w:t>
      </w:r>
      <w:r w:rsidRPr="00553C16">
        <w:rPr>
          <w:rFonts w:ascii="Times New Roman" w:hAnsi="Times New Roman" w:cs="Times New Roman"/>
          <w:sz w:val="24"/>
        </w:rPr>
        <w:t xml:space="preserve">: 7–8. </w:t>
      </w:r>
    </w:p>
    <w:p w14:paraId="79AD1696" w14:textId="77777777" w:rsidR="00553C16" w:rsidRPr="00553C16" w:rsidRDefault="00553C16" w:rsidP="00553C16">
      <w:pPr>
        <w:pStyle w:val="Bibliography"/>
        <w:spacing w:after="120" w:line="240" w:lineRule="auto"/>
        <w:jc w:val="both"/>
        <w:rPr>
          <w:rFonts w:ascii="Times New Roman" w:hAnsi="Times New Roman" w:cs="Times New Roman"/>
          <w:sz w:val="24"/>
        </w:rPr>
      </w:pPr>
      <w:r w:rsidRPr="00553C16">
        <w:rPr>
          <w:rFonts w:ascii="Times New Roman" w:hAnsi="Times New Roman" w:cs="Times New Roman"/>
          <w:sz w:val="24"/>
        </w:rPr>
        <w:t xml:space="preserve">5. </w:t>
      </w:r>
      <w:r w:rsidRPr="00553C16">
        <w:rPr>
          <w:rFonts w:ascii="Times New Roman" w:hAnsi="Times New Roman" w:cs="Times New Roman"/>
          <w:sz w:val="24"/>
        </w:rPr>
        <w:tab/>
        <w:t xml:space="preserve">Kumaran D, Eswaramoorthy S, Luft BJ, Koide S, Dunn JJ, Lawson CL, et al. Crystal structure of outer surface protein C (OspC) from the Lyme disease spirochete, </w:t>
      </w:r>
      <w:r w:rsidRPr="00F32BA4">
        <w:rPr>
          <w:rFonts w:ascii="Times New Roman" w:hAnsi="Times New Roman" w:cs="Times New Roman"/>
          <w:i/>
          <w:sz w:val="24"/>
        </w:rPr>
        <w:t>Borrelia burgdorferi</w:t>
      </w:r>
      <w:r w:rsidRPr="00553C16">
        <w:rPr>
          <w:rFonts w:ascii="Times New Roman" w:hAnsi="Times New Roman" w:cs="Times New Roman"/>
          <w:sz w:val="24"/>
        </w:rPr>
        <w:t xml:space="preserve">. </w:t>
      </w:r>
      <w:r w:rsidRPr="00553C16">
        <w:rPr>
          <w:rFonts w:ascii="Times New Roman" w:hAnsi="Times New Roman" w:cs="Times New Roman"/>
          <w:i/>
          <w:iCs/>
          <w:sz w:val="24"/>
        </w:rPr>
        <w:t>EMBO J</w:t>
      </w:r>
      <w:r w:rsidRPr="00553C16">
        <w:rPr>
          <w:rFonts w:ascii="Times New Roman" w:hAnsi="Times New Roman" w:cs="Times New Roman"/>
          <w:sz w:val="24"/>
        </w:rPr>
        <w:t xml:space="preserve"> 2001; </w:t>
      </w:r>
      <w:r w:rsidRPr="00553C16">
        <w:rPr>
          <w:rFonts w:ascii="Times New Roman" w:hAnsi="Times New Roman" w:cs="Times New Roman"/>
          <w:b/>
          <w:bCs/>
          <w:sz w:val="24"/>
        </w:rPr>
        <w:t>20</w:t>
      </w:r>
      <w:r w:rsidRPr="00553C16">
        <w:rPr>
          <w:rFonts w:ascii="Times New Roman" w:hAnsi="Times New Roman" w:cs="Times New Roman"/>
          <w:sz w:val="24"/>
        </w:rPr>
        <w:t xml:space="preserve">: 971–978. </w:t>
      </w:r>
    </w:p>
    <w:p w14:paraId="00486D16" w14:textId="77777777" w:rsidR="00553C16" w:rsidRPr="00553C16" w:rsidRDefault="00553C16" w:rsidP="00553C16">
      <w:pPr>
        <w:pStyle w:val="Bibliography"/>
        <w:spacing w:after="120" w:line="240" w:lineRule="auto"/>
        <w:jc w:val="both"/>
        <w:rPr>
          <w:rFonts w:ascii="Times New Roman" w:hAnsi="Times New Roman" w:cs="Times New Roman"/>
          <w:sz w:val="24"/>
        </w:rPr>
      </w:pPr>
      <w:r w:rsidRPr="00553C16">
        <w:rPr>
          <w:rFonts w:ascii="Times New Roman" w:hAnsi="Times New Roman" w:cs="Times New Roman"/>
          <w:sz w:val="24"/>
        </w:rPr>
        <w:t xml:space="preserve">6. </w:t>
      </w:r>
      <w:r w:rsidRPr="00553C16">
        <w:rPr>
          <w:rFonts w:ascii="Times New Roman" w:hAnsi="Times New Roman" w:cs="Times New Roman"/>
          <w:sz w:val="24"/>
        </w:rPr>
        <w:tab/>
        <w:t xml:space="preserve">Goddard TD, Huang CC, Meng EC, Pettersen EF, Couch GS, Morris JH, et al. UCSF ChimeraX: Meeting modern challenges in visualization and analysis. </w:t>
      </w:r>
      <w:r w:rsidRPr="00553C16">
        <w:rPr>
          <w:rFonts w:ascii="Times New Roman" w:hAnsi="Times New Roman" w:cs="Times New Roman"/>
          <w:i/>
          <w:iCs/>
          <w:sz w:val="24"/>
        </w:rPr>
        <w:t>Protein Sci Publ Protein Soc</w:t>
      </w:r>
      <w:r w:rsidRPr="00553C16">
        <w:rPr>
          <w:rFonts w:ascii="Times New Roman" w:hAnsi="Times New Roman" w:cs="Times New Roman"/>
          <w:sz w:val="24"/>
        </w:rPr>
        <w:t xml:space="preserve"> 2018; </w:t>
      </w:r>
      <w:r w:rsidRPr="00553C16">
        <w:rPr>
          <w:rFonts w:ascii="Times New Roman" w:hAnsi="Times New Roman" w:cs="Times New Roman"/>
          <w:b/>
          <w:bCs/>
          <w:sz w:val="24"/>
        </w:rPr>
        <w:t>27</w:t>
      </w:r>
      <w:r w:rsidRPr="00553C16">
        <w:rPr>
          <w:rFonts w:ascii="Times New Roman" w:hAnsi="Times New Roman" w:cs="Times New Roman"/>
          <w:sz w:val="24"/>
        </w:rPr>
        <w:t xml:space="preserve">: 14–25. </w:t>
      </w:r>
    </w:p>
    <w:p w14:paraId="2A9A4ECC" w14:textId="758D8A61" w:rsidR="000E5FCA" w:rsidRPr="00183006" w:rsidRDefault="00964CEB" w:rsidP="00553C16">
      <w:pPr>
        <w:spacing w:after="120" w:line="240" w:lineRule="auto"/>
        <w:jc w:val="both"/>
        <w:rPr>
          <w:rFonts w:ascii="Times New Roman" w:hAnsi="Times New Roman" w:cs="Times New Roman"/>
          <w:sz w:val="24"/>
        </w:rPr>
      </w:pPr>
      <w:r w:rsidRPr="00183006">
        <w:rPr>
          <w:rFonts w:ascii="Times New Roman" w:hAnsi="Times New Roman" w:cs="Times New Roman"/>
          <w:sz w:val="24"/>
        </w:rPr>
        <w:fldChar w:fldCharType="end"/>
      </w:r>
    </w:p>
    <w:sectPr w:rsidR="000E5FCA" w:rsidRPr="00183006" w:rsidSect="00C55784">
      <w:footerReference w:type="default" r:id="rId18"/>
      <w:pgSz w:w="12240" w:h="15840"/>
      <w:pgMar w:top="1440" w:right="81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BCB90B" w14:textId="77777777" w:rsidR="007B4E9A" w:rsidRDefault="007B4E9A" w:rsidP="00F45EB4">
      <w:pPr>
        <w:spacing w:after="0" w:line="240" w:lineRule="auto"/>
      </w:pPr>
      <w:r>
        <w:separator/>
      </w:r>
    </w:p>
  </w:endnote>
  <w:endnote w:type="continuationSeparator" w:id="0">
    <w:p w14:paraId="24254B71" w14:textId="77777777" w:rsidR="007B4E9A" w:rsidRDefault="007B4E9A" w:rsidP="00F45E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Lucida Grande">
    <w:altName w:val="Segoe UI"/>
    <w:panose1 w:val="00000000000000000000"/>
    <w:charset w:val="00"/>
    <w:family w:val="roman"/>
    <w:notTrueType/>
    <w:pitch w:val="default"/>
  </w:font>
  <w:font w:name="Arial Unicode MS">
    <w:altName w:val="Yu Gothic"/>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4113004"/>
      <w:docPartObj>
        <w:docPartGallery w:val="Page Numbers (Bottom of Page)"/>
        <w:docPartUnique/>
      </w:docPartObj>
    </w:sdtPr>
    <w:sdtEndPr>
      <w:rPr>
        <w:noProof/>
      </w:rPr>
    </w:sdtEndPr>
    <w:sdtContent>
      <w:p w14:paraId="3CF21FF4" w14:textId="0CACA64B" w:rsidR="00BF7FE2" w:rsidRDefault="00BF7F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FF8466" w14:textId="77777777" w:rsidR="00247020" w:rsidRDefault="002470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5367736"/>
      <w:docPartObj>
        <w:docPartGallery w:val="Page Numbers (Bottom of Page)"/>
        <w:docPartUnique/>
      </w:docPartObj>
    </w:sdtPr>
    <w:sdtEndPr>
      <w:rPr>
        <w:noProof/>
      </w:rPr>
    </w:sdtEndPr>
    <w:sdtContent>
      <w:p w14:paraId="1660A001" w14:textId="77777777" w:rsidR="00F45EB4" w:rsidRDefault="00F45EB4">
        <w:pPr>
          <w:pStyle w:val="Footer"/>
          <w:jc w:val="center"/>
        </w:pPr>
        <w:r>
          <w:fldChar w:fldCharType="begin"/>
        </w:r>
        <w:r>
          <w:instrText xml:space="preserve"> PAGE   \* MERGEFORMAT </w:instrText>
        </w:r>
        <w:r>
          <w:fldChar w:fldCharType="separate"/>
        </w:r>
        <w:r w:rsidR="009D6A2D">
          <w:rPr>
            <w:noProof/>
          </w:rPr>
          <w:t>4</w:t>
        </w:r>
        <w:r>
          <w:rPr>
            <w:noProof/>
          </w:rPr>
          <w:fldChar w:fldCharType="end"/>
        </w:r>
      </w:p>
    </w:sdtContent>
  </w:sdt>
  <w:p w14:paraId="13E70F6C" w14:textId="77777777" w:rsidR="00F45EB4" w:rsidRDefault="00F45E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AEFC31" w14:textId="77777777" w:rsidR="007B4E9A" w:rsidRDefault="007B4E9A" w:rsidP="00F45EB4">
      <w:pPr>
        <w:spacing w:after="0" w:line="240" w:lineRule="auto"/>
      </w:pPr>
      <w:r>
        <w:separator/>
      </w:r>
    </w:p>
  </w:footnote>
  <w:footnote w:type="continuationSeparator" w:id="0">
    <w:p w14:paraId="0145DB64" w14:textId="77777777" w:rsidR="007B4E9A" w:rsidRDefault="007B4E9A" w:rsidP="00F45E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5FCA"/>
    <w:rsid w:val="00023DB2"/>
    <w:rsid w:val="0007295C"/>
    <w:rsid w:val="000C07A0"/>
    <w:rsid w:val="000E5FCA"/>
    <w:rsid w:val="001243D5"/>
    <w:rsid w:val="0016751C"/>
    <w:rsid w:val="00173B41"/>
    <w:rsid w:val="00183006"/>
    <w:rsid w:val="001F30A8"/>
    <w:rsid w:val="00203050"/>
    <w:rsid w:val="00247020"/>
    <w:rsid w:val="002D30BA"/>
    <w:rsid w:val="002D582E"/>
    <w:rsid w:val="003E6477"/>
    <w:rsid w:val="003E74AE"/>
    <w:rsid w:val="003F3DC0"/>
    <w:rsid w:val="004366E5"/>
    <w:rsid w:val="0046570F"/>
    <w:rsid w:val="004B6CE1"/>
    <w:rsid w:val="004C2A9F"/>
    <w:rsid w:val="004C5CE6"/>
    <w:rsid w:val="00553C16"/>
    <w:rsid w:val="00570C42"/>
    <w:rsid w:val="005F0E5D"/>
    <w:rsid w:val="00622312"/>
    <w:rsid w:val="00625D74"/>
    <w:rsid w:val="006945E3"/>
    <w:rsid w:val="006C4066"/>
    <w:rsid w:val="006D2B45"/>
    <w:rsid w:val="0071452C"/>
    <w:rsid w:val="00732ABF"/>
    <w:rsid w:val="00737A75"/>
    <w:rsid w:val="00740213"/>
    <w:rsid w:val="007A2631"/>
    <w:rsid w:val="007B4E9A"/>
    <w:rsid w:val="007D00E1"/>
    <w:rsid w:val="00926BFE"/>
    <w:rsid w:val="00964CEB"/>
    <w:rsid w:val="009B7841"/>
    <w:rsid w:val="009C6FC8"/>
    <w:rsid w:val="009D6A2D"/>
    <w:rsid w:val="00AA3774"/>
    <w:rsid w:val="00AE5AB8"/>
    <w:rsid w:val="00B64600"/>
    <w:rsid w:val="00B82D8F"/>
    <w:rsid w:val="00BD2155"/>
    <w:rsid w:val="00BF7FE2"/>
    <w:rsid w:val="00C07C01"/>
    <w:rsid w:val="00C14477"/>
    <w:rsid w:val="00C55784"/>
    <w:rsid w:val="00D30328"/>
    <w:rsid w:val="00D36970"/>
    <w:rsid w:val="00DB3D34"/>
    <w:rsid w:val="00DE32FD"/>
    <w:rsid w:val="00EA600E"/>
    <w:rsid w:val="00EF012F"/>
    <w:rsid w:val="00EF1DA5"/>
    <w:rsid w:val="00F0770F"/>
    <w:rsid w:val="00F32BA4"/>
    <w:rsid w:val="00F37D8B"/>
    <w:rsid w:val="00F45EB4"/>
    <w:rsid w:val="00F734F5"/>
    <w:rsid w:val="00F92BDF"/>
    <w:rsid w:val="00FB7758"/>
    <w:rsid w:val="00FF04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BE1280"/>
  <w15:docId w15:val="{4B6CAB9C-DA8F-4DA5-AFFF-BC406DD39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3DC0"/>
    <w:pPr>
      <w:keepNext/>
      <w:keepLines/>
      <w:spacing w:before="480" w:after="0"/>
      <w:outlineLvl w:val="0"/>
    </w:pPr>
    <w:rPr>
      <w:rFonts w:asciiTheme="majorHAnsi" w:eastAsiaTheme="majorEastAsia" w:hAnsiTheme="majorHAnsi" w:cstheme="majorBidi"/>
      <w:b/>
      <w:bCs/>
      <w:color w:val="2C6EAB" w:themeColor="accent1" w:themeShade="B5"/>
      <w:sz w:val="32"/>
      <w:szCs w:val="32"/>
    </w:rPr>
  </w:style>
  <w:style w:type="paragraph" w:styleId="Heading2">
    <w:name w:val="heading 2"/>
    <w:basedOn w:val="Normal"/>
    <w:next w:val="Normal"/>
    <w:link w:val="Heading2Char"/>
    <w:uiPriority w:val="9"/>
    <w:unhideWhenUsed/>
    <w:qFormat/>
    <w:rsid w:val="003F3DC0"/>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E5FC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5FC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F45E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5EB4"/>
  </w:style>
  <w:style w:type="paragraph" w:styleId="Footer">
    <w:name w:val="footer"/>
    <w:basedOn w:val="Normal"/>
    <w:link w:val="FooterChar"/>
    <w:uiPriority w:val="99"/>
    <w:unhideWhenUsed/>
    <w:rsid w:val="00F45E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5EB4"/>
  </w:style>
  <w:style w:type="paragraph" w:styleId="DocumentMap">
    <w:name w:val="Document Map"/>
    <w:basedOn w:val="Normal"/>
    <w:link w:val="DocumentMapChar"/>
    <w:uiPriority w:val="99"/>
    <w:semiHidden/>
    <w:unhideWhenUsed/>
    <w:rsid w:val="003F3DC0"/>
    <w:pPr>
      <w:spacing w:after="0" w:line="240" w:lineRule="auto"/>
    </w:pPr>
    <w:rPr>
      <w:rFonts w:ascii="Lucida Grande" w:hAnsi="Lucida Grande"/>
      <w:sz w:val="24"/>
      <w:szCs w:val="24"/>
    </w:rPr>
  </w:style>
  <w:style w:type="character" w:customStyle="1" w:styleId="DocumentMapChar">
    <w:name w:val="Document Map Char"/>
    <w:basedOn w:val="DefaultParagraphFont"/>
    <w:link w:val="DocumentMap"/>
    <w:uiPriority w:val="99"/>
    <w:semiHidden/>
    <w:rsid w:val="003F3DC0"/>
    <w:rPr>
      <w:rFonts w:ascii="Lucida Grande" w:hAnsi="Lucida Grande"/>
      <w:sz w:val="24"/>
      <w:szCs w:val="24"/>
    </w:rPr>
  </w:style>
  <w:style w:type="paragraph" w:styleId="BalloonText">
    <w:name w:val="Balloon Text"/>
    <w:basedOn w:val="Normal"/>
    <w:link w:val="BalloonTextChar"/>
    <w:uiPriority w:val="99"/>
    <w:semiHidden/>
    <w:unhideWhenUsed/>
    <w:rsid w:val="003F3DC0"/>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3F3DC0"/>
    <w:rPr>
      <w:rFonts w:ascii="Lucida Grande" w:hAnsi="Lucida Grande"/>
      <w:sz w:val="18"/>
      <w:szCs w:val="18"/>
    </w:rPr>
  </w:style>
  <w:style w:type="character" w:customStyle="1" w:styleId="Heading2Char">
    <w:name w:val="Heading 2 Char"/>
    <w:basedOn w:val="DefaultParagraphFont"/>
    <w:link w:val="Heading2"/>
    <w:uiPriority w:val="9"/>
    <w:rsid w:val="003F3DC0"/>
    <w:rPr>
      <w:rFonts w:asciiTheme="majorHAnsi" w:eastAsiaTheme="majorEastAsia" w:hAnsiTheme="majorHAnsi" w:cstheme="majorBidi"/>
      <w:b/>
      <w:bCs/>
      <w:color w:val="5B9BD5" w:themeColor="accent1"/>
      <w:sz w:val="26"/>
      <w:szCs w:val="26"/>
    </w:rPr>
  </w:style>
  <w:style w:type="character" w:customStyle="1" w:styleId="Heading1Char">
    <w:name w:val="Heading 1 Char"/>
    <w:basedOn w:val="DefaultParagraphFont"/>
    <w:link w:val="Heading1"/>
    <w:uiPriority w:val="9"/>
    <w:rsid w:val="003F3DC0"/>
    <w:rPr>
      <w:rFonts w:asciiTheme="majorHAnsi" w:eastAsiaTheme="majorEastAsia" w:hAnsiTheme="majorHAnsi" w:cstheme="majorBidi"/>
      <w:b/>
      <w:bCs/>
      <w:color w:val="2C6EAB" w:themeColor="accent1" w:themeShade="B5"/>
      <w:sz w:val="32"/>
      <w:szCs w:val="32"/>
    </w:rPr>
  </w:style>
  <w:style w:type="paragraph" w:styleId="Bibliography">
    <w:name w:val="Bibliography"/>
    <w:basedOn w:val="Normal"/>
    <w:next w:val="Normal"/>
    <w:uiPriority w:val="37"/>
    <w:unhideWhenUsed/>
    <w:rsid w:val="00964CEB"/>
    <w:pPr>
      <w:tabs>
        <w:tab w:val="left" w:pos="384"/>
      </w:tabs>
      <w:spacing w:after="0" w:line="480" w:lineRule="auto"/>
      <w:ind w:left="384" w:hanging="384"/>
    </w:pPr>
  </w:style>
  <w:style w:type="character" w:customStyle="1" w:styleId="None">
    <w:name w:val="None"/>
    <w:rsid w:val="00740213"/>
  </w:style>
  <w:style w:type="paragraph" w:styleId="NoSpacing">
    <w:name w:val="No Spacing"/>
    <w:uiPriority w:val="1"/>
    <w:qFormat/>
    <w:rsid w:val="009B7841"/>
    <w:pPr>
      <w:spacing w:after="0" w:line="240" w:lineRule="auto"/>
    </w:pPr>
    <w:rPr>
      <w:rFonts w:ascii="Times New Roman" w:eastAsia="Arial Unicode MS" w:hAnsi="Times New Roman" w:cs="Times New Roman"/>
      <w:sz w:val="24"/>
      <w:szCs w:val="24"/>
      <w:lang w:eastAsia="en-US"/>
    </w:rPr>
  </w:style>
  <w:style w:type="paragraph" w:styleId="TOCHeading">
    <w:name w:val="TOC Heading"/>
    <w:basedOn w:val="Heading1"/>
    <w:next w:val="Normal"/>
    <w:uiPriority w:val="39"/>
    <w:unhideWhenUsed/>
    <w:qFormat/>
    <w:rsid w:val="00C07C01"/>
    <w:pPr>
      <w:spacing w:before="240"/>
      <w:outlineLvl w:val="9"/>
    </w:pPr>
    <w:rPr>
      <w:b w:val="0"/>
      <w:bCs w:val="0"/>
      <w:color w:val="2E74B5" w:themeColor="accent1" w:themeShade="BF"/>
      <w:lang w:eastAsia="en-US"/>
    </w:rPr>
  </w:style>
  <w:style w:type="paragraph" w:styleId="TOC1">
    <w:name w:val="toc 1"/>
    <w:basedOn w:val="Normal"/>
    <w:next w:val="Normal"/>
    <w:autoRedefine/>
    <w:uiPriority w:val="39"/>
    <w:unhideWhenUsed/>
    <w:rsid w:val="00C07C01"/>
    <w:pPr>
      <w:spacing w:after="100"/>
    </w:pPr>
  </w:style>
  <w:style w:type="paragraph" w:styleId="TOC2">
    <w:name w:val="toc 2"/>
    <w:basedOn w:val="Normal"/>
    <w:next w:val="Normal"/>
    <w:autoRedefine/>
    <w:uiPriority w:val="39"/>
    <w:unhideWhenUsed/>
    <w:rsid w:val="00C07C01"/>
    <w:pPr>
      <w:spacing w:after="100"/>
      <w:ind w:left="220"/>
    </w:pPr>
  </w:style>
  <w:style w:type="character" w:styleId="Hyperlink">
    <w:name w:val="Hyperlink"/>
    <w:basedOn w:val="DefaultParagraphFont"/>
    <w:uiPriority w:val="99"/>
    <w:unhideWhenUsed/>
    <w:rsid w:val="00C07C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413149">
      <w:bodyDiv w:val="1"/>
      <w:marLeft w:val="0"/>
      <w:marRight w:val="0"/>
      <w:marTop w:val="0"/>
      <w:marBottom w:val="0"/>
      <w:divBdr>
        <w:top w:val="none" w:sz="0" w:space="0" w:color="auto"/>
        <w:left w:val="none" w:sz="0" w:space="0" w:color="auto"/>
        <w:bottom w:val="none" w:sz="0" w:space="0" w:color="auto"/>
        <w:right w:val="none" w:sz="0" w:space="0" w:color="auto"/>
      </w:divBdr>
    </w:div>
    <w:div w:id="840896052">
      <w:bodyDiv w:val="1"/>
      <w:marLeft w:val="0"/>
      <w:marRight w:val="0"/>
      <w:marTop w:val="0"/>
      <w:marBottom w:val="0"/>
      <w:divBdr>
        <w:top w:val="none" w:sz="0" w:space="0" w:color="auto"/>
        <w:left w:val="none" w:sz="0" w:space="0" w:color="auto"/>
        <w:bottom w:val="none" w:sz="0" w:space="0" w:color="auto"/>
        <w:right w:val="none" w:sz="0" w:space="0" w:color="auto"/>
      </w:divBdr>
    </w:div>
    <w:div w:id="1555391509">
      <w:bodyDiv w:val="1"/>
      <w:marLeft w:val="0"/>
      <w:marRight w:val="0"/>
      <w:marTop w:val="0"/>
      <w:marBottom w:val="0"/>
      <w:divBdr>
        <w:top w:val="none" w:sz="0" w:space="0" w:color="auto"/>
        <w:left w:val="none" w:sz="0" w:space="0" w:color="auto"/>
        <w:bottom w:val="none" w:sz="0" w:space="0" w:color="auto"/>
        <w:right w:val="none" w:sz="0" w:space="0" w:color="auto"/>
      </w:divBdr>
    </w:div>
    <w:div w:id="1559970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15</Pages>
  <Words>5144</Words>
  <Characters>29324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Weigang Qiu</dc:creator>
  <cp:keywords/>
  <dc:description/>
  <cp:lastModifiedBy>Weigang Qiu</cp:lastModifiedBy>
  <cp:revision>14</cp:revision>
  <dcterms:created xsi:type="dcterms:W3CDTF">2021-05-22T03:30:00Z</dcterms:created>
  <dcterms:modified xsi:type="dcterms:W3CDTF">2021-08-06T16:41:00Z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id="RbNNyQi7"/&gt;&lt;style id="http://www.zotero.org/styles/the-isme-journal"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