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48D9B" w14:textId="77777777" w:rsidR="002F6DAB" w:rsidRPr="00624EB7" w:rsidRDefault="002F6DAB" w:rsidP="002F6DAB">
      <w:pPr>
        <w:pStyle w:val="NormalWeb"/>
        <w:spacing w:before="0" w:beforeAutospacing="0" w:after="160" w:afterAutospacing="0" w:line="480" w:lineRule="auto"/>
        <w:jc w:val="both"/>
        <w:rPr>
          <w:rStyle w:val="notranslate"/>
          <w:b/>
          <w:bCs/>
        </w:rPr>
      </w:pPr>
      <w:r w:rsidRPr="00624EB7">
        <w:rPr>
          <w:rStyle w:val="notranslate"/>
          <w:b/>
          <w:bCs/>
        </w:rPr>
        <w:t>Respiratory tract infections among French Hajj pilgrims</w:t>
      </w:r>
      <w:r>
        <w:rPr>
          <w:rStyle w:val="notranslate"/>
          <w:b/>
          <w:bCs/>
        </w:rPr>
        <w:t xml:space="preserve"> from </w:t>
      </w:r>
      <w:r w:rsidRPr="00624EB7">
        <w:rPr>
          <w:rStyle w:val="notranslate"/>
          <w:b/>
          <w:bCs/>
        </w:rPr>
        <w:t>2014</w:t>
      </w:r>
      <w:r>
        <w:rPr>
          <w:rStyle w:val="notranslate"/>
          <w:b/>
          <w:bCs/>
        </w:rPr>
        <w:t xml:space="preserve"> to </w:t>
      </w:r>
      <w:r w:rsidRPr="00624EB7">
        <w:rPr>
          <w:rStyle w:val="notranslate"/>
          <w:b/>
          <w:bCs/>
        </w:rPr>
        <w:t>2017</w:t>
      </w:r>
    </w:p>
    <w:p w14:paraId="1B4964FA" w14:textId="77777777" w:rsidR="002F6DAB" w:rsidRPr="00624EB7" w:rsidRDefault="002F6DAB" w:rsidP="002F6DAB">
      <w:pPr>
        <w:spacing w:line="480" w:lineRule="auto"/>
        <w:jc w:val="both"/>
        <w:rPr>
          <w:rFonts w:cs="Times New Roman"/>
        </w:rPr>
      </w:pPr>
      <w:r w:rsidRPr="00624EB7">
        <w:rPr>
          <w:rFonts w:cs="Times New Roman"/>
          <w:bCs/>
        </w:rPr>
        <w:t>Van-Thuan Hoang</w:t>
      </w:r>
      <w:r w:rsidRPr="00624EB7">
        <w:rPr>
          <w:rFonts w:cs="Times New Roman"/>
          <w:bCs/>
          <w:vertAlign w:val="superscript"/>
        </w:rPr>
        <w:t>1,2</w:t>
      </w:r>
      <w:r>
        <w:rPr>
          <w:rFonts w:cs="Times New Roman"/>
          <w:bCs/>
          <w:vertAlign w:val="superscript"/>
        </w:rPr>
        <w:t>,3</w:t>
      </w:r>
      <w:r w:rsidRPr="00624EB7">
        <w:rPr>
          <w:rFonts w:cs="Times New Roman"/>
          <w:bCs/>
        </w:rPr>
        <w:t xml:space="preserve">, </w:t>
      </w:r>
      <w:proofErr w:type="spellStart"/>
      <w:r w:rsidRPr="00624EB7">
        <w:rPr>
          <w:rFonts w:cs="Times New Roman"/>
        </w:rPr>
        <w:t>Saliha</w:t>
      </w:r>
      <w:proofErr w:type="spellEnd"/>
      <w:r w:rsidRPr="00624EB7">
        <w:rPr>
          <w:rFonts w:cs="Times New Roman"/>
        </w:rPr>
        <w:t xml:space="preserve"> Ali-Salem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 xml:space="preserve">, </w:t>
      </w:r>
      <w:proofErr w:type="spellStart"/>
      <w:r w:rsidRPr="00624EB7">
        <w:rPr>
          <w:rFonts w:cs="Times New Roman"/>
        </w:rPr>
        <w:t>Khadidja</w:t>
      </w:r>
      <w:proofErr w:type="spellEnd"/>
      <w:r w:rsidRPr="00624EB7">
        <w:rPr>
          <w:rFonts w:cs="Times New Roman"/>
        </w:rPr>
        <w:t xml:space="preserve"> Belhouchat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>, Mohammed Meftah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>, Doudou Sow</w:t>
      </w:r>
      <w:r w:rsidRPr="00624EB7">
        <w:rPr>
          <w:rFonts w:cs="Times New Roman"/>
          <w:vertAlign w:val="superscript"/>
        </w:rPr>
        <w:t>1,</w:t>
      </w:r>
      <w:r>
        <w:rPr>
          <w:rFonts w:cs="Times New Roman"/>
          <w:vertAlign w:val="superscript"/>
        </w:rPr>
        <w:t>2,4</w:t>
      </w:r>
      <w:r w:rsidRPr="00624EB7">
        <w:rPr>
          <w:rFonts w:cs="Times New Roman"/>
        </w:rPr>
        <w:t xml:space="preserve">, </w:t>
      </w:r>
      <w:proofErr w:type="spellStart"/>
      <w:r w:rsidRPr="00624EB7">
        <w:rPr>
          <w:rFonts w:cs="Times New Roman"/>
        </w:rPr>
        <w:t>Thi-Loi</w:t>
      </w:r>
      <w:proofErr w:type="spellEnd"/>
      <w:r w:rsidRPr="00624EB7">
        <w:rPr>
          <w:rFonts w:cs="Times New Roman"/>
        </w:rPr>
        <w:t xml:space="preserve"> Dao</w:t>
      </w:r>
      <w:r w:rsidRPr="00624EB7">
        <w:rPr>
          <w:rFonts w:cs="Times New Roman"/>
          <w:vertAlign w:val="superscript"/>
        </w:rPr>
        <w:t>1,2</w:t>
      </w:r>
      <w:r>
        <w:rPr>
          <w:rFonts w:cs="Times New Roman"/>
          <w:vertAlign w:val="superscript"/>
        </w:rPr>
        <w:t>,3</w:t>
      </w:r>
      <w:r w:rsidRPr="00624EB7">
        <w:rPr>
          <w:rFonts w:cs="Times New Roman"/>
        </w:rPr>
        <w:t>, Tran Duc Anh Ly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 xml:space="preserve">, </w:t>
      </w:r>
      <w:proofErr w:type="spellStart"/>
      <w:r w:rsidRPr="00624EB7">
        <w:rPr>
          <w:rFonts w:cs="Times New Roman"/>
        </w:rPr>
        <w:t>Tassadit</w:t>
      </w:r>
      <w:proofErr w:type="spellEnd"/>
      <w:r w:rsidRPr="00624EB7">
        <w:rPr>
          <w:rFonts w:cs="Times New Roman"/>
        </w:rPr>
        <w:t xml:space="preserve"> Drali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>, Laetitia Ninove</w:t>
      </w:r>
      <w:r>
        <w:rPr>
          <w:rFonts w:cs="Times New Roman"/>
          <w:vertAlign w:val="superscript"/>
        </w:rPr>
        <w:t>5</w:t>
      </w:r>
      <w:r w:rsidRPr="00624EB7">
        <w:rPr>
          <w:rFonts w:cs="Times New Roman"/>
        </w:rPr>
        <w:t>, Saber Yezli</w:t>
      </w:r>
      <w:r>
        <w:rPr>
          <w:rFonts w:cs="Times New Roman"/>
          <w:vertAlign w:val="superscript"/>
        </w:rPr>
        <w:t>6</w:t>
      </w:r>
      <w:r w:rsidRPr="00624EB7">
        <w:rPr>
          <w:rFonts w:cs="Times New Roman"/>
        </w:rPr>
        <w:t xml:space="preserve">, </w:t>
      </w:r>
      <w:proofErr w:type="spellStart"/>
      <w:r w:rsidRPr="00624EB7">
        <w:rPr>
          <w:rFonts w:cs="Times New Roman"/>
        </w:rPr>
        <w:t>Badriah</w:t>
      </w:r>
      <w:proofErr w:type="spellEnd"/>
      <w:r w:rsidRPr="00624EB7">
        <w:rPr>
          <w:rFonts w:cs="Times New Roman"/>
        </w:rPr>
        <w:t xml:space="preserve"> Alotaibi</w:t>
      </w:r>
      <w:r>
        <w:rPr>
          <w:rFonts w:cs="Times New Roman"/>
          <w:vertAlign w:val="superscript"/>
        </w:rPr>
        <w:t>6</w:t>
      </w:r>
      <w:r w:rsidRPr="00624EB7">
        <w:rPr>
          <w:rFonts w:cs="Times New Roman"/>
        </w:rPr>
        <w:t>, Didier Raoult</w:t>
      </w:r>
      <w:r>
        <w:rPr>
          <w:rFonts w:cs="Times New Roman"/>
          <w:vertAlign w:val="superscript"/>
        </w:rPr>
        <w:t>2,7</w:t>
      </w:r>
      <w:r w:rsidRPr="00624EB7">
        <w:rPr>
          <w:rFonts w:cs="Times New Roman"/>
        </w:rPr>
        <w:t>, Philippe Parola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 xml:space="preserve">, Vincent </w:t>
      </w:r>
      <w:proofErr w:type="spellStart"/>
      <w:r w:rsidRPr="00624EB7">
        <w:rPr>
          <w:rFonts w:cs="Times New Roman"/>
        </w:rPr>
        <w:t>Pommier</w:t>
      </w:r>
      <w:proofErr w:type="spellEnd"/>
      <w:r w:rsidRPr="00624EB7">
        <w:rPr>
          <w:rFonts w:cs="Times New Roman"/>
        </w:rPr>
        <w:t xml:space="preserve"> de Santi</w:t>
      </w:r>
      <w:r w:rsidRPr="00624EB7">
        <w:rPr>
          <w:rFonts w:cs="Times New Roman"/>
          <w:vertAlign w:val="superscript"/>
        </w:rPr>
        <w:t>1,</w:t>
      </w:r>
      <w:r>
        <w:rPr>
          <w:rFonts w:cs="Times New Roman"/>
          <w:vertAlign w:val="superscript"/>
        </w:rPr>
        <w:t>2,8</w:t>
      </w:r>
      <w:r w:rsidRPr="00624EB7">
        <w:rPr>
          <w:rFonts w:cs="Times New Roman"/>
        </w:rPr>
        <w:t>, Philippe Gautret</w:t>
      </w:r>
      <w:r w:rsidRPr="00624EB7">
        <w:rPr>
          <w:rFonts w:cs="Times New Roman"/>
          <w:vertAlign w:val="superscript"/>
        </w:rPr>
        <w:t>1</w:t>
      </w:r>
      <w:r>
        <w:rPr>
          <w:rFonts w:cs="Times New Roman"/>
          <w:vertAlign w:val="superscript"/>
        </w:rPr>
        <w:t>,2</w:t>
      </w:r>
      <w:r w:rsidRPr="00624EB7">
        <w:rPr>
          <w:rFonts w:cs="Times New Roman"/>
        </w:rPr>
        <w:t>*</w:t>
      </w:r>
    </w:p>
    <w:p w14:paraId="69B39359" w14:textId="77777777" w:rsidR="002F6DAB" w:rsidRDefault="002F6DAB" w:rsidP="002F6DAB">
      <w:pPr>
        <w:spacing w:line="480" w:lineRule="auto"/>
        <w:jc w:val="both"/>
        <w:rPr>
          <w:rFonts w:cs="Times New Roman"/>
          <w:lang w:val="fr-FR"/>
        </w:rPr>
      </w:pPr>
      <w:bookmarkStart w:id="0" w:name="_Hlk516301877"/>
      <w:r w:rsidRPr="00624EB7">
        <w:rPr>
          <w:rFonts w:cs="Times New Roman"/>
          <w:vertAlign w:val="superscript"/>
          <w:lang w:val="fr-FR"/>
        </w:rPr>
        <w:t>1</w:t>
      </w:r>
      <w:r w:rsidRPr="00624EB7">
        <w:rPr>
          <w:rFonts w:cs="Times New Roman"/>
          <w:lang w:val="fr-FR"/>
        </w:rPr>
        <w:t>Aix Marseille Univ, IRD, AP-HM, SSA, VITROME, Marseille, France</w:t>
      </w:r>
    </w:p>
    <w:p w14:paraId="2928B6F1" w14:textId="77777777" w:rsidR="002F6DAB" w:rsidRPr="00624EB7" w:rsidRDefault="002F6DAB" w:rsidP="002F6DAB">
      <w:pPr>
        <w:spacing w:line="480" w:lineRule="auto"/>
        <w:jc w:val="both"/>
        <w:rPr>
          <w:rFonts w:cs="Times New Roman"/>
          <w:lang w:val="fr-FR"/>
        </w:rPr>
      </w:pPr>
      <w:r w:rsidRPr="00450A16">
        <w:rPr>
          <w:rFonts w:cs="Times New Roman"/>
          <w:vertAlign w:val="superscript"/>
          <w:lang w:val="fr-FR"/>
        </w:rPr>
        <w:t>2</w:t>
      </w:r>
      <w:r w:rsidRPr="00624EB7">
        <w:rPr>
          <w:rFonts w:cs="Times New Roman"/>
          <w:lang w:val="fr-FR"/>
        </w:rPr>
        <w:t xml:space="preserve">IHU-Méditerranée Infection, Marseille, France </w:t>
      </w:r>
    </w:p>
    <w:p w14:paraId="19FF0DD3" w14:textId="77777777" w:rsidR="002F6DAB" w:rsidRPr="008F057E" w:rsidRDefault="002F6DAB" w:rsidP="002F6DAB">
      <w:pPr>
        <w:spacing w:line="480" w:lineRule="auto"/>
        <w:jc w:val="both"/>
        <w:rPr>
          <w:lang w:val="fr-FR"/>
        </w:rPr>
      </w:pPr>
      <w:r w:rsidRPr="008F057E">
        <w:rPr>
          <w:vertAlign w:val="superscript"/>
          <w:lang w:val="fr-FR"/>
        </w:rPr>
        <w:t>3</w:t>
      </w:r>
      <w:r w:rsidRPr="008F057E">
        <w:rPr>
          <w:rStyle w:val="notranslate"/>
          <w:bCs/>
          <w:lang w:val="fr-FR"/>
        </w:rPr>
        <w:t xml:space="preserve">Thai </w:t>
      </w:r>
      <w:proofErr w:type="spellStart"/>
      <w:r w:rsidRPr="008F057E">
        <w:rPr>
          <w:rStyle w:val="notranslate"/>
          <w:bCs/>
          <w:lang w:val="fr-FR"/>
        </w:rPr>
        <w:t>Binh</w:t>
      </w:r>
      <w:proofErr w:type="spellEnd"/>
      <w:r w:rsidRPr="008F057E">
        <w:rPr>
          <w:rStyle w:val="notranslate"/>
          <w:bCs/>
          <w:lang w:val="fr-FR"/>
        </w:rPr>
        <w:t xml:space="preserve"> </w:t>
      </w:r>
      <w:proofErr w:type="spellStart"/>
      <w:r w:rsidRPr="008F057E">
        <w:rPr>
          <w:rStyle w:val="notranslate"/>
          <w:bCs/>
          <w:lang w:val="fr-FR"/>
        </w:rPr>
        <w:t>University</w:t>
      </w:r>
      <w:proofErr w:type="spellEnd"/>
      <w:r w:rsidRPr="008F057E">
        <w:rPr>
          <w:rStyle w:val="notranslate"/>
          <w:bCs/>
          <w:lang w:val="fr-FR"/>
        </w:rPr>
        <w:t xml:space="preserve"> of </w:t>
      </w:r>
      <w:proofErr w:type="spellStart"/>
      <w:r w:rsidRPr="008F057E">
        <w:rPr>
          <w:rStyle w:val="notranslate"/>
          <w:bCs/>
          <w:lang w:val="fr-FR"/>
        </w:rPr>
        <w:t>Medicine</w:t>
      </w:r>
      <w:proofErr w:type="spellEnd"/>
      <w:r w:rsidRPr="008F057E">
        <w:rPr>
          <w:rStyle w:val="notranslate"/>
          <w:bCs/>
          <w:lang w:val="fr-FR"/>
        </w:rPr>
        <w:t xml:space="preserve"> and </w:t>
      </w:r>
      <w:proofErr w:type="spellStart"/>
      <w:r w:rsidRPr="008F057E">
        <w:rPr>
          <w:rStyle w:val="notranslate"/>
          <w:bCs/>
          <w:lang w:val="fr-FR"/>
        </w:rPr>
        <w:t>Pharmacy</w:t>
      </w:r>
      <w:proofErr w:type="spellEnd"/>
      <w:r w:rsidRPr="008F057E">
        <w:rPr>
          <w:rStyle w:val="notranslate"/>
          <w:bCs/>
          <w:lang w:val="fr-FR"/>
        </w:rPr>
        <w:t xml:space="preserve">, Thai </w:t>
      </w:r>
      <w:proofErr w:type="spellStart"/>
      <w:r w:rsidRPr="008F057E">
        <w:rPr>
          <w:rStyle w:val="notranslate"/>
          <w:bCs/>
          <w:lang w:val="fr-FR"/>
        </w:rPr>
        <w:t>Binh</w:t>
      </w:r>
      <w:proofErr w:type="spellEnd"/>
      <w:r w:rsidRPr="008F057E">
        <w:rPr>
          <w:rStyle w:val="notranslate"/>
          <w:bCs/>
          <w:lang w:val="fr-FR"/>
        </w:rPr>
        <w:t>, Viet Nam</w:t>
      </w:r>
      <w:r w:rsidRPr="008F057E">
        <w:rPr>
          <w:vertAlign w:val="superscript"/>
          <w:lang w:val="fr-FR"/>
        </w:rPr>
        <w:t xml:space="preserve"> </w:t>
      </w:r>
    </w:p>
    <w:bookmarkEnd w:id="0"/>
    <w:p w14:paraId="68C21C0F" w14:textId="77777777" w:rsidR="002F6DAB" w:rsidRDefault="002F6DAB" w:rsidP="002F6DAB">
      <w:pPr>
        <w:spacing w:line="480" w:lineRule="auto"/>
        <w:jc w:val="both"/>
        <w:rPr>
          <w:rFonts w:cs="Times New Roman"/>
          <w:lang w:val="fr-FR"/>
        </w:rPr>
      </w:pPr>
      <w:r>
        <w:rPr>
          <w:vertAlign w:val="superscript"/>
          <w:lang w:val="fr-FR"/>
        </w:rPr>
        <w:t>4</w:t>
      </w:r>
      <w:r w:rsidRPr="00624EB7">
        <w:rPr>
          <w:lang w:val="fr-FR"/>
        </w:rPr>
        <w:t xml:space="preserve">Service de Parasitologie-Mycologie, Faculté de médecine, </w:t>
      </w:r>
      <w:r w:rsidRPr="00624EB7">
        <w:rPr>
          <w:rFonts w:cs="Times New Roman"/>
          <w:lang w:val="fr-FR"/>
        </w:rPr>
        <w:t xml:space="preserve">Université Cheikh Anta Diop, Dakar, </w:t>
      </w:r>
      <w:proofErr w:type="spellStart"/>
      <w:r w:rsidRPr="00624EB7">
        <w:rPr>
          <w:rFonts w:cs="Times New Roman"/>
          <w:lang w:val="fr-FR"/>
        </w:rPr>
        <w:t>Senegal</w:t>
      </w:r>
      <w:proofErr w:type="spellEnd"/>
    </w:p>
    <w:p w14:paraId="79BB656E" w14:textId="77777777" w:rsidR="002F6DAB" w:rsidRPr="00A56A5D" w:rsidRDefault="002F6DAB" w:rsidP="002F6DAB">
      <w:pPr>
        <w:spacing w:line="480" w:lineRule="auto"/>
        <w:jc w:val="both"/>
        <w:rPr>
          <w:rFonts w:cs="Times New Roman"/>
          <w:color w:val="000000" w:themeColor="text1"/>
          <w:lang w:val="fr-FR"/>
        </w:rPr>
      </w:pPr>
      <w:r w:rsidRPr="00A56A5D">
        <w:rPr>
          <w:rFonts w:cs="Times New Roman"/>
          <w:color w:val="000000" w:themeColor="text1"/>
          <w:shd w:val="clear" w:color="auto" w:fill="FFFFFF"/>
          <w:vertAlign w:val="superscript"/>
          <w:lang w:val="fr-FR"/>
        </w:rPr>
        <w:t>5</w:t>
      </w:r>
      <w:r w:rsidRPr="00A56A5D">
        <w:rPr>
          <w:rFonts w:cs="Times New Roman"/>
          <w:color w:val="000000" w:themeColor="text1"/>
          <w:shd w:val="clear" w:color="auto" w:fill="FFFFFF"/>
          <w:lang w:val="fr-FR"/>
        </w:rPr>
        <w:t>Unité des Virus Émergents (UVE: Aix-Marseille Univ – IRD 190 – Inserm 1207 – IHU Méditerranée Infection), Marseille, France</w:t>
      </w:r>
    </w:p>
    <w:p w14:paraId="252F2213" w14:textId="77777777" w:rsidR="002F6DAB" w:rsidRPr="00624EB7" w:rsidRDefault="002F6DAB" w:rsidP="002F6DAB">
      <w:pPr>
        <w:spacing w:line="480" w:lineRule="auto"/>
        <w:jc w:val="both"/>
        <w:rPr>
          <w:rFonts w:cs="Times New Roman"/>
        </w:rPr>
      </w:pPr>
      <w:r>
        <w:rPr>
          <w:rFonts w:cs="Times New Roman"/>
          <w:vertAlign w:val="superscript"/>
        </w:rPr>
        <w:t>6</w:t>
      </w:r>
      <w:r w:rsidRPr="00624EB7">
        <w:rPr>
          <w:rFonts w:cs="Times New Roman"/>
        </w:rPr>
        <w:t>The Global Centre for Mass Gatherings Medicine, Ministry of Health, Riyadh, Saudi Arabia</w:t>
      </w:r>
    </w:p>
    <w:p w14:paraId="1C3B0926" w14:textId="77777777" w:rsidR="002F6DAB" w:rsidRPr="00624EB7" w:rsidRDefault="002F6DAB" w:rsidP="002F6DAB">
      <w:pPr>
        <w:spacing w:line="480" w:lineRule="auto"/>
        <w:jc w:val="both"/>
        <w:rPr>
          <w:rFonts w:cs="Times New Roman"/>
          <w:lang w:val="fr-FR"/>
        </w:rPr>
      </w:pPr>
      <w:r w:rsidRPr="00450A16">
        <w:rPr>
          <w:rFonts w:cs="Times New Roman"/>
          <w:vertAlign w:val="superscript"/>
          <w:lang w:val="fr-FR"/>
        </w:rPr>
        <w:t>7</w:t>
      </w:r>
      <w:r w:rsidRPr="00624EB7">
        <w:rPr>
          <w:rFonts w:cs="Times New Roman"/>
          <w:lang w:val="fr-FR"/>
        </w:rPr>
        <w:t xml:space="preserve">Aix Marseille Univ, MEPHI, Marseille, France </w:t>
      </w:r>
    </w:p>
    <w:p w14:paraId="1FDAACE8" w14:textId="77777777" w:rsidR="002F6DAB" w:rsidRDefault="002F6DAB" w:rsidP="002F6DAB">
      <w:pPr>
        <w:spacing w:line="480" w:lineRule="auto"/>
        <w:jc w:val="both"/>
        <w:rPr>
          <w:rFonts w:cs="Times New Roman"/>
        </w:rPr>
      </w:pPr>
      <w:r>
        <w:rPr>
          <w:rFonts w:cs="Times New Roman"/>
          <w:vertAlign w:val="superscript"/>
        </w:rPr>
        <w:t>8</w:t>
      </w:r>
      <w:r w:rsidRPr="00624EB7">
        <w:rPr>
          <w:rFonts w:cs="Times New Roman"/>
        </w:rPr>
        <w:t>French Military Center for Epidemiology and Public Health Marseille, France</w:t>
      </w:r>
    </w:p>
    <w:p w14:paraId="2327F94E" w14:textId="77777777" w:rsidR="002F6DAB" w:rsidRPr="00110D76" w:rsidRDefault="002F6DAB" w:rsidP="002F6DAB">
      <w:pPr>
        <w:spacing w:line="480" w:lineRule="auto"/>
        <w:jc w:val="both"/>
        <w:rPr>
          <w:lang w:val="fr-FR"/>
        </w:rPr>
      </w:pPr>
      <w:r w:rsidRPr="00110D76">
        <w:rPr>
          <w:lang w:val="fr-FR"/>
        </w:rPr>
        <w:t>*</w:t>
      </w:r>
      <w:proofErr w:type="spellStart"/>
      <w:r w:rsidRPr="00110D76">
        <w:rPr>
          <w:lang w:val="fr-FR"/>
        </w:rPr>
        <w:t>Corresponding</w:t>
      </w:r>
      <w:proofErr w:type="spellEnd"/>
      <w:r w:rsidRPr="00110D76">
        <w:rPr>
          <w:lang w:val="fr-FR"/>
        </w:rPr>
        <w:t xml:space="preserve"> </w:t>
      </w:r>
      <w:proofErr w:type="spellStart"/>
      <w:r w:rsidRPr="00110D76">
        <w:rPr>
          <w:lang w:val="fr-FR"/>
        </w:rPr>
        <w:t>author</w:t>
      </w:r>
      <w:proofErr w:type="spellEnd"/>
      <w:r w:rsidRPr="00110D76">
        <w:rPr>
          <w:lang w:val="fr-FR"/>
        </w:rPr>
        <w:t xml:space="preserve">: </w:t>
      </w:r>
    </w:p>
    <w:p w14:paraId="4F93E194" w14:textId="77777777" w:rsidR="002F6DAB" w:rsidRPr="00624EB7" w:rsidRDefault="002F6DAB" w:rsidP="002F6DAB">
      <w:pPr>
        <w:spacing w:line="480" w:lineRule="auto"/>
        <w:jc w:val="both"/>
        <w:rPr>
          <w:lang w:val="fr-FR"/>
        </w:rPr>
      </w:pPr>
      <w:r w:rsidRPr="00624EB7">
        <w:rPr>
          <w:lang w:val="fr-FR"/>
        </w:rPr>
        <w:t>Philippe Gautret</w:t>
      </w:r>
    </w:p>
    <w:p w14:paraId="7741C61A" w14:textId="77777777" w:rsidR="002F6DAB" w:rsidRPr="00AA2E07" w:rsidRDefault="002F6DAB" w:rsidP="002F6DAB">
      <w:pPr>
        <w:spacing w:line="480" w:lineRule="auto"/>
        <w:jc w:val="both"/>
      </w:pPr>
      <w:r w:rsidRPr="00624EB7">
        <w:rPr>
          <w:lang w:val="fr-FR"/>
        </w:rPr>
        <w:t xml:space="preserve">VITROME, Institut Hospitalo-Universitaire Méditerranée Infection, 19-21 Boulevard Jean Moulin 13385 Marseille Cedex 05, France. </w:t>
      </w:r>
      <w:r w:rsidRPr="00624EB7">
        <w:t>Phone: + 33 (0) 4 13 73 24 01. Fax: + 33 (0) 4 13 73 24 02. E-mail address: philippe.gautret@club-internet.fr</w:t>
      </w:r>
    </w:p>
    <w:p w14:paraId="3C90A709" w14:textId="77777777" w:rsidR="002F6DAB" w:rsidRDefault="002F6DAB" w:rsidP="00132F62">
      <w:pPr>
        <w:spacing w:line="480" w:lineRule="auto"/>
        <w:sectPr w:rsidR="002F6DAB" w:rsidSect="00132F62">
          <w:footerReference w:type="default" r:id="rId8"/>
          <w:pgSz w:w="12240" w:h="15840"/>
          <w:pgMar w:top="1135" w:right="1134" w:bottom="284" w:left="1418" w:header="720" w:footer="720" w:gutter="0"/>
          <w:cols w:space="720"/>
          <w:docGrid w:linePitch="360"/>
        </w:sectPr>
      </w:pPr>
    </w:p>
    <w:p w14:paraId="7DF3922E" w14:textId="3D1DD567" w:rsidR="00C1595C" w:rsidRPr="00624EB7" w:rsidRDefault="00A70613" w:rsidP="00132F62">
      <w:pPr>
        <w:spacing w:line="480" w:lineRule="auto"/>
      </w:pPr>
      <w:bookmarkStart w:id="1" w:name="_GoBack"/>
      <w:bookmarkEnd w:id="1"/>
      <w:r>
        <w:lastRenderedPageBreak/>
        <w:t>T</w:t>
      </w:r>
      <w:r w:rsidR="00C1595C" w:rsidRPr="00624EB7">
        <w:t>able supplementary 1: Risk factor for respiratory symptoms during the Hajj (univariate analysis)</w:t>
      </w:r>
    </w:p>
    <w:tbl>
      <w:tblPr>
        <w:tblStyle w:val="Grilledutableau"/>
        <w:tblW w:w="11365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276"/>
        <w:gridCol w:w="281"/>
        <w:gridCol w:w="144"/>
        <w:gridCol w:w="671"/>
        <w:gridCol w:w="1215"/>
        <w:gridCol w:w="1601"/>
        <w:gridCol w:w="1215"/>
        <w:gridCol w:w="1554"/>
        <w:gridCol w:w="1141"/>
        <w:gridCol w:w="1557"/>
      </w:tblGrid>
      <w:tr w:rsidR="00881C98" w:rsidRPr="00881C98" w14:paraId="517C27EE" w14:textId="77777777" w:rsidTr="002630E6">
        <w:tc>
          <w:tcPr>
            <w:tcW w:w="3082" w:type="dxa"/>
            <w:gridSpan w:val="5"/>
            <w:vMerge w:val="restart"/>
            <w:tcBorders>
              <w:top w:val="single" w:sz="4" w:space="0" w:color="auto"/>
            </w:tcBorders>
          </w:tcPr>
          <w:p w14:paraId="043BFB81" w14:textId="77777777" w:rsidR="00881C98" w:rsidRPr="002630E6" w:rsidRDefault="002630E6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2630E6">
              <w:rPr>
                <w:rFonts w:ascii="Arial Narrow" w:hAnsi="Arial Narrow"/>
                <w:b/>
                <w:sz w:val="20"/>
                <w:szCs w:val="20"/>
              </w:rPr>
              <w:t>Variables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2C430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Cough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14421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ILI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38C22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At least one symptom</w:t>
            </w:r>
          </w:p>
        </w:tc>
      </w:tr>
      <w:tr w:rsidR="00881C98" w:rsidRPr="00881C98" w14:paraId="4E649653" w14:textId="77777777" w:rsidTr="002630E6">
        <w:tc>
          <w:tcPr>
            <w:tcW w:w="3082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2314BB4A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61D9F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F337D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RR [95%CI]</w:t>
            </w:r>
          </w:p>
          <w:p w14:paraId="56B1F09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68E27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C5063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RR [95%CI]</w:t>
            </w:r>
          </w:p>
          <w:p w14:paraId="468C1FA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A83CC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30DE6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RR [95%CI]</w:t>
            </w:r>
          </w:p>
          <w:p w14:paraId="22D1317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</w:tc>
      </w:tr>
      <w:tr w:rsidR="00881C98" w:rsidRPr="00881C98" w14:paraId="6E186B22" w14:textId="77777777" w:rsidTr="002630E6">
        <w:tc>
          <w:tcPr>
            <w:tcW w:w="11365" w:type="dxa"/>
            <w:gridSpan w:val="11"/>
            <w:tcBorders>
              <w:top w:val="single" w:sz="4" w:space="0" w:color="auto"/>
            </w:tcBorders>
            <w:vAlign w:val="center"/>
          </w:tcPr>
          <w:p w14:paraId="03E7C90B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Socio-demographic characteristics</w:t>
            </w:r>
          </w:p>
        </w:tc>
      </w:tr>
      <w:tr w:rsidR="00881C98" w:rsidRPr="00881C98" w14:paraId="6556308F" w14:textId="77777777" w:rsidTr="002630E6">
        <w:tc>
          <w:tcPr>
            <w:tcW w:w="1710" w:type="dxa"/>
            <w:vMerge w:val="restart"/>
          </w:tcPr>
          <w:p w14:paraId="39D2E3C6" w14:textId="77777777" w:rsidR="00881C98" w:rsidRPr="00881C98" w:rsidRDefault="00881C98" w:rsidP="00132F62">
            <w:pPr>
              <w:spacing w:before="40" w:after="40" w:line="480" w:lineRule="auto"/>
              <w:ind w:left="289"/>
              <w:rPr>
                <w:rFonts w:ascii="Arial Narrow" w:hAnsi="Arial Narrow"/>
                <w:sz w:val="20"/>
                <w:szCs w:val="20"/>
              </w:rPr>
            </w:pPr>
            <w:bookmarkStart w:id="2" w:name="_Hlk531782148"/>
            <w:r w:rsidRPr="00881C98">
              <w:rPr>
                <w:rFonts w:ascii="Arial Narrow" w:hAnsi="Arial Narrow"/>
                <w:sz w:val="20"/>
                <w:szCs w:val="20"/>
              </w:rPr>
              <w:t>Gender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6A78F679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Male</w:t>
            </w:r>
          </w:p>
        </w:tc>
        <w:tc>
          <w:tcPr>
            <w:tcW w:w="1215" w:type="dxa"/>
            <w:vAlign w:val="center"/>
            <w:hideMark/>
          </w:tcPr>
          <w:p w14:paraId="3D946E1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139 (68.5)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0250B5B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0.88 [0.79-0.99]</w:t>
            </w:r>
          </w:p>
          <w:p w14:paraId="6D58C26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  <w:tc>
          <w:tcPr>
            <w:tcW w:w="1215" w:type="dxa"/>
            <w:vAlign w:val="center"/>
            <w:hideMark/>
          </w:tcPr>
          <w:p w14:paraId="0127438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(11.3)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5A56C63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0.54 [0.34-.084]</w:t>
            </w:r>
          </w:p>
          <w:p w14:paraId="4E0032C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0.005</w:t>
            </w:r>
          </w:p>
        </w:tc>
        <w:tc>
          <w:tcPr>
            <w:tcW w:w="1141" w:type="dxa"/>
            <w:vAlign w:val="center"/>
            <w:hideMark/>
          </w:tcPr>
          <w:p w14:paraId="78A9FEE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159 (78.3)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2CA587C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0.92 [0.84-1.01] 0.07</w:t>
            </w:r>
          </w:p>
        </w:tc>
      </w:tr>
      <w:tr w:rsidR="00881C98" w:rsidRPr="00881C98" w14:paraId="64C241CF" w14:textId="77777777" w:rsidTr="002630E6">
        <w:tc>
          <w:tcPr>
            <w:tcW w:w="1710" w:type="dxa"/>
            <w:vMerge/>
          </w:tcPr>
          <w:p w14:paraId="3691CD4B" w14:textId="77777777" w:rsidR="00881C98" w:rsidRPr="00881C98" w:rsidRDefault="00881C98" w:rsidP="00132F62">
            <w:pPr>
              <w:spacing w:line="480" w:lineRule="auto"/>
              <w:ind w:left="28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127D8CF1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Female</w:t>
            </w:r>
          </w:p>
        </w:tc>
        <w:tc>
          <w:tcPr>
            <w:tcW w:w="1215" w:type="dxa"/>
            <w:vAlign w:val="center"/>
            <w:hideMark/>
          </w:tcPr>
          <w:p w14:paraId="7594B31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206 (77.7)</w:t>
            </w:r>
          </w:p>
        </w:tc>
        <w:tc>
          <w:tcPr>
            <w:tcW w:w="1601" w:type="dxa"/>
            <w:vMerge/>
            <w:vAlign w:val="center"/>
            <w:hideMark/>
          </w:tcPr>
          <w:p w14:paraId="64A78CBD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ACF139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56 (21.1)</w:t>
            </w:r>
          </w:p>
        </w:tc>
        <w:tc>
          <w:tcPr>
            <w:tcW w:w="1554" w:type="dxa"/>
            <w:vMerge/>
            <w:vAlign w:val="center"/>
            <w:hideMark/>
          </w:tcPr>
          <w:p w14:paraId="452F5508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43DDF13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225 (84.9)</w:t>
            </w:r>
          </w:p>
        </w:tc>
        <w:tc>
          <w:tcPr>
            <w:tcW w:w="1557" w:type="dxa"/>
            <w:vMerge/>
            <w:vAlign w:val="center"/>
            <w:hideMark/>
          </w:tcPr>
          <w:p w14:paraId="347AC41C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4FF64236" w14:textId="77777777" w:rsidTr="002630E6">
        <w:tc>
          <w:tcPr>
            <w:tcW w:w="1710" w:type="dxa"/>
            <w:vMerge w:val="restart"/>
          </w:tcPr>
          <w:p w14:paraId="0B6381A9" w14:textId="77777777" w:rsidR="00881C98" w:rsidRPr="00881C98" w:rsidRDefault="00881C98" w:rsidP="00132F62">
            <w:pPr>
              <w:spacing w:before="40" w:after="40" w:line="480" w:lineRule="auto"/>
              <w:ind w:left="289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0371F39C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≥ 60 years</w:t>
            </w:r>
          </w:p>
        </w:tc>
        <w:tc>
          <w:tcPr>
            <w:tcW w:w="1215" w:type="dxa"/>
            <w:vAlign w:val="center"/>
            <w:hideMark/>
          </w:tcPr>
          <w:p w14:paraId="459B588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206 (77.4)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739FF70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[1.01-1.27]</w:t>
            </w:r>
          </w:p>
          <w:p w14:paraId="5AD3B18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  <w:tc>
          <w:tcPr>
            <w:tcW w:w="1215" w:type="dxa"/>
            <w:vAlign w:val="center"/>
            <w:hideMark/>
          </w:tcPr>
          <w:p w14:paraId="064EBC6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46 (17.3)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159E508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1.08 [0.72-1.63]</w:t>
            </w:r>
          </w:p>
          <w:p w14:paraId="7584ED3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0.71</w:t>
            </w:r>
          </w:p>
        </w:tc>
        <w:tc>
          <w:tcPr>
            <w:tcW w:w="1141" w:type="dxa"/>
            <w:vAlign w:val="center"/>
            <w:hideMark/>
          </w:tcPr>
          <w:p w14:paraId="078E29F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226 (85.0)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73EC6BF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1.09 [0.99-1.19] 0.053</w:t>
            </w:r>
          </w:p>
        </w:tc>
      </w:tr>
      <w:tr w:rsidR="00881C98" w:rsidRPr="00881C98" w14:paraId="3A47DF6B" w14:textId="77777777" w:rsidTr="002630E6">
        <w:tc>
          <w:tcPr>
            <w:tcW w:w="1710" w:type="dxa"/>
            <w:vMerge/>
          </w:tcPr>
          <w:p w14:paraId="3556F20D" w14:textId="77777777" w:rsidR="00881C98" w:rsidRPr="00881C98" w:rsidRDefault="00881C98" w:rsidP="00132F62">
            <w:pPr>
              <w:spacing w:line="480" w:lineRule="auto"/>
              <w:ind w:left="28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6390ADCB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&lt;60 years</w:t>
            </w:r>
          </w:p>
        </w:tc>
        <w:tc>
          <w:tcPr>
            <w:tcW w:w="1215" w:type="dxa"/>
            <w:vAlign w:val="center"/>
            <w:hideMark/>
          </w:tcPr>
          <w:p w14:paraId="4068331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137 (68.5)</w:t>
            </w:r>
          </w:p>
        </w:tc>
        <w:tc>
          <w:tcPr>
            <w:tcW w:w="1601" w:type="dxa"/>
            <w:vMerge/>
            <w:vAlign w:val="center"/>
            <w:hideMark/>
          </w:tcPr>
          <w:p w14:paraId="787DCEBA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D70A4B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 (16.0)</w:t>
            </w:r>
          </w:p>
        </w:tc>
        <w:tc>
          <w:tcPr>
            <w:tcW w:w="1554" w:type="dxa"/>
            <w:vMerge/>
            <w:vAlign w:val="center"/>
            <w:hideMark/>
          </w:tcPr>
          <w:p w14:paraId="356ADC2A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F8D042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156 (78.0)</w:t>
            </w:r>
          </w:p>
        </w:tc>
        <w:tc>
          <w:tcPr>
            <w:tcW w:w="1557" w:type="dxa"/>
            <w:vMerge/>
            <w:vAlign w:val="center"/>
            <w:hideMark/>
          </w:tcPr>
          <w:p w14:paraId="3FE47421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52E914BD" w14:textId="77777777" w:rsidTr="002630E6">
        <w:tc>
          <w:tcPr>
            <w:tcW w:w="1710" w:type="dxa"/>
            <w:vMerge w:val="restart"/>
          </w:tcPr>
          <w:p w14:paraId="7252E602" w14:textId="77777777" w:rsidR="00881C98" w:rsidRPr="00881C98" w:rsidRDefault="00881C98" w:rsidP="00132F62">
            <w:pPr>
              <w:spacing w:before="40" w:after="40" w:line="480" w:lineRule="auto"/>
              <w:ind w:left="289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Country of birth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714EC845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France</w:t>
            </w:r>
          </w:p>
        </w:tc>
        <w:tc>
          <w:tcPr>
            <w:tcW w:w="1215" w:type="dxa"/>
            <w:vAlign w:val="center"/>
            <w:hideMark/>
          </w:tcPr>
          <w:p w14:paraId="7665EE7B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 (65.0)</w:t>
            </w:r>
          </w:p>
        </w:tc>
        <w:tc>
          <w:tcPr>
            <w:tcW w:w="1601" w:type="dxa"/>
            <w:vAlign w:val="center"/>
            <w:hideMark/>
          </w:tcPr>
          <w:p w14:paraId="3F7AE8C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215" w:type="dxa"/>
            <w:vAlign w:val="center"/>
            <w:hideMark/>
          </w:tcPr>
          <w:p w14:paraId="6941237C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 (15.0)</w:t>
            </w:r>
          </w:p>
        </w:tc>
        <w:tc>
          <w:tcPr>
            <w:tcW w:w="1554" w:type="dxa"/>
            <w:vAlign w:val="center"/>
            <w:hideMark/>
          </w:tcPr>
          <w:p w14:paraId="02FB3C4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141" w:type="dxa"/>
            <w:vAlign w:val="center"/>
            <w:hideMark/>
          </w:tcPr>
          <w:p w14:paraId="7B44C07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 (80.0)</w:t>
            </w:r>
          </w:p>
        </w:tc>
        <w:tc>
          <w:tcPr>
            <w:tcW w:w="1557" w:type="dxa"/>
            <w:vAlign w:val="center"/>
            <w:hideMark/>
          </w:tcPr>
          <w:p w14:paraId="1798906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bookmarkEnd w:id="2"/>
      <w:tr w:rsidR="00881C98" w:rsidRPr="00881C98" w14:paraId="1D274AE8" w14:textId="77777777" w:rsidTr="002630E6">
        <w:tc>
          <w:tcPr>
            <w:tcW w:w="1710" w:type="dxa"/>
            <w:vMerge/>
            <w:vAlign w:val="center"/>
          </w:tcPr>
          <w:p w14:paraId="52CD7585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2F224782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North Africa</w:t>
            </w:r>
          </w:p>
        </w:tc>
        <w:tc>
          <w:tcPr>
            <w:tcW w:w="1215" w:type="dxa"/>
            <w:vAlign w:val="center"/>
            <w:hideMark/>
          </w:tcPr>
          <w:p w14:paraId="511E180C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307 (74.5)</w:t>
            </w:r>
          </w:p>
        </w:tc>
        <w:tc>
          <w:tcPr>
            <w:tcW w:w="1601" w:type="dxa"/>
            <w:vAlign w:val="center"/>
            <w:hideMark/>
          </w:tcPr>
          <w:p w14:paraId="0A8D6BB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1.15 [0.91-1.45]</w:t>
            </w:r>
          </w:p>
          <w:p w14:paraId="6E6904E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0.25</w:t>
            </w:r>
          </w:p>
        </w:tc>
        <w:tc>
          <w:tcPr>
            <w:tcW w:w="1215" w:type="dxa"/>
            <w:vAlign w:val="center"/>
            <w:hideMark/>
          </w:tcPr>
          <w:p w14:paraId="4DEE9E3C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70 (17.0)</w:t>
            </w:r>
          </w:p>
        </w:tc>
        <w:tc>
          <w:tcPr>
            <w:tcW w:w="1554" w:type="dxa"/>
            <w:vAlign w:val="center"/>
            <w:hideMark/>
          </w:tcPr>
          <w:p w14:paraId="56394F2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[0.53-2.44]</w:t>
            </w:r>
          </w:p>
          <w:p w14:paraId="6F9F099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0.75</w:t>
            </w:r>
          </w:p>
        </w:tc>
        <w:tc>
          <w:tcPr>
            <w:tcW w:w="1141" w:type="dxa"/>
            <w:vAlign w:val="center"/>
            <w:hideMark/>
          </w:tcPr>
          <w:p w14:paraId="4341134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340 (82.5)</w:t>
            </w:r>
          </w:p>
        </w:tc>
        <w:tc>
          <w:tcPr>
            <w:tcW w:w="1557" w:type="dxa"/>
            <w:vAlign w:val="center"/>
            <w:hideMark/>
          </w:tcPr>
          <w:p w14:paraId="328D174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1.03 [0.88-1.21]</w:t>
            </w:r>
          </w:p>
          <w:p w14:paraId="69C3F1F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0.71</w:t>
            </w:r>
          </w:p>
        </w:tc>
      </w:tr>
      <w:tr w:rsidR="00881C98" w:rsidRPr="00881C98" w14:paraId="261C7027" w14:textId="77777777" w:rsidTr="002630E6">
        <w:tc>
          <w:tcPr>
            <w:tcW w:w="11365" w:type="dxa"/>
            <w:gridSpan w:val="11"/>
            <w:vAlign w:val="center"/>
          </w:tcPr>
          <w:p w14:paraId="0771718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Comorbidities</w:t>
            </w:r>
          </w:p>
        </w:tc>
      </w:tr>
      <w:tr w:rsidR="00881C98" w:rsidRPr="00881C98" w14:paraId="6B86482B" w14:textId="77777777" w:rsidTr="002630E6">
        <w:tc>
          <w:tcPr>
            <w:tcW w:w="2411" w:type="dxa"/>
            <w:gridSpan w:val="4"/>
            <w:vMerge w:val="restart"/>
          </w:tcPr>
          <w:p w14:paraId="2C075F89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Diabetes mellitus</w:t>
            </w:r>
          </w:p>
        </w:tc>
        <w:tc>
          <w:tcPr>
            <w:tcW w:w="671" w:type="dxa"/>
            <w:vAlign w:val="center"/>
            <w:hideMark/>
          </w:tcPr>
          <w:p w14:paraId="31E8DCAB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4D66540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103 (78.0)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69B35EF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1.09 [0.97-1.22]</w:t>
            </w:r>
          </w:p>
          <w:p w14:paraId="214E5D2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0.17</w:t>
            </w:r>
          </w:p>
        </w:tc>
        <w:tc>
          <w:tcPr>
            <w:tcW w:w="1215" w:type="dxa"/>
            <w:vAlign w:val="center"/>
            <w:hideMark/>
          </w:tcPr>
          <w:p w14:paraId="565888F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25 (18.9)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1D8A755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1.19 [0.78-1.84]</w:t>
            </w:r>
          </w:p>
          <w:p w14:paraId="63C48B1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0.42</w:t>
            </w:r>
          </w:p>
        </w:tc>
        <w:tc>
          <w:tcPr>
            <w:tcW w:w="1141" w:type="dxa"/>
            <w:vAlign w:val="center"/>
            <w:hideMark/>
          </w:tcPr>
          <w:p w14:paraId="0619785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112 (84.8)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1A2B03F7" w14:textId="77777777" w:rsidR="00881C98" w:rsidRPr="00881C98" w:rsidRDefault="00881C98" w:rsidP="00132F62">
            <w:pPr>
              <w:pStyle w:val="Paragraphedeliste"/>
              <w:numPr>
                <w:ilvl w:val="1"/>
                <w:numId w:val="8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[0.96-1.15]</w:t>
            </w:r>
          </w:p>
          <w:p w14:paraId="7F43EA7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 xml:space="preserve">          0.31</w:t>
            </w:r>
          </w:p>
        </w:tc>
      </w:tr>
      <w:tr w:rsidR="00881C98" w:rsidRPr="00881C98" w14:paraId="5CB1D3AF" w14:textId="77777777" w:rsidTr="002630E6">
        <w:tc>
          <w:tcPr>
            <w:tcW w:w="2411" w:type="dxa"/>
            <w:gridSpan w:val="4"/>
            <w:vMerge/>
          </w:tcPr>
          <w:p w14:paraId="198B8658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18ADA707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8ED6ED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240 (71.9)</w:t>
            </w:r>
          </w:p>
        </w:tc>
        <w:tc>
          <w:tcPr>
            <w:tcW w:w="1601" w:type="dxa"/>
            <w:vMerge/>
            <w:vAlign w:val="center"/>
            <w:hideMark/>
          </w:tcPr>
          <w:p w14:paraId="27C209E5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5A025D3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53 (15.9)</w:t>
            </w:r>
          </w:p>
        </w:tc>
        <w:tc>
          <w:tcPr>
            <w:tcW w:w="1554" w:type="dxa"/>
            <w:vMerge/>
            <w:vAlign w:val="center"/>
            <w:hideMark/>
          </w:tcPr>
          <w:p w14:paraId="27BF350A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6D62989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270 (80.8)</w:t>
            </w:r>
          </w:p>
        </w:tc>
        <w:tc>
          <w:tcPr>
            <w:tcW w:w="1557" w:type="dxa"/>
            <w:vMerge/>
            <w:vAlign w:val="center"/>
            <w:hideMark/>
          </w:tcPr>
          <w:p w14:paraId="7A8508DC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573A1019" w14:textId="77777777" w:rsidTr="002630E6">
        <w:tc>
          <w:tcPr>
            <w:tcW w:w="2411" w:type="dxa"/>
            <w:gridSpan w:val="4"/>
            <w:vMerge w:val="restart"/>
          </w:tcPr>
          <w:p w14:paraId="2D12D2D7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bookmarkStart w:id="3" w:name="_Hlk531782281"/>
            <w:r w:rsidRPr="00881C98">
              <w:rPr>
                <w:rFonts w:ascii="Arial Narrow" w:hAnsi="Arial Narrow"/>
                <w:sz w:val="20"/>
                <w:szCs w:val="20"/>
              </w:rPr>
              <w:t>Hypertension</w:t>
            </w:r>
          </w:p>
        </w:tc>
        <w:tc>
          <w:tcPr>
            <w:tcW w:w="671" w:type="dxa"/>
            <w:vAlign w:val="center"/>
            <w:hideMark/>
          </w:tcPr>
          <w:p w14:paraId="462F5C05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21EA047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102 (74.5)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9B9D1C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1.02 [0.90-1.14]</w:t>
            </w:r>
          </w:p>
          <w:p w14:paraId="58B1678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0.79</w:t>
            </w:r>
          </w:p>
        </w:tc>
        <w:tc>
          <w:tcPr>
            <w:tcW w:w="1215" w:type="dxa"/>
            <w:vAlign w:val="center"/>
            <w:hideMark/>
          </w:tcPr>
          <w:p w14:paraId="28DD94A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(16.8)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579C0EF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1.01 [0.64-1.57]</w:t>
            </w:r>
          </w:p>
          <w:p w14:paraId="18F6630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0.99</w:t>
            </w:r>
          </w:p>
        </w:tc>
        <w:tc>
          <w:tcPr>
            <w:tcW w:w="1141" w:type="dxa"/>
            <w:vAlign w:val="center"/>
            <w:hideMark/>
          </w:tcPr>
          <w:p w14:paraId="3F42132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117 (85.4)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4E6AD6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1.06 [0.97-1.16]</w:t>
            </w:r>
          </w:p>
          <w:p w14:paraId="0097B65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</w:tr>
      <w:tr w:rsidR="00881C98" w:rsidRPr="00881C98" w14:paraId="7450C52A" w14:textId="77777777" w:rsidTr="002630E6">
        <w:tc>
          <w:tcPr>
            <w:tcW w:w="2411" w:type="dxa"/>
            <w:gridSpan w:val="4"/>
            <w:vMerge/>
          </w:tcPr>
          <w:p w14:paraId="698884A5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35559305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2EF601E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241 (73.3)</w:t>
            </w:r>
          </w:p>
        </w:tc>
        <w:tc>
          <w:tcPr>
            <w:tcW w:w="1601" w:type="dxa"/>
            <w:vMerge/>
            <w:vAlign w:val="center"/>
            <w:hideMark/>
          </w:tcPr>
          <w:p w14:paraId="2EB4DC8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6B7C20E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55 (16.7)</w:t>
            </w:r>
          </w:p>
        </w:tc>
        <w:tc>
          <w:tcPr>
            <w:tcW w:w="1554" w:type="dxa"/>
            <w:vMerge/>
            <w:vAlign w:val="center"/>
            <w:hideMark/>
          </w:tcPr>
          <w:p w14:paraId="1407D255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0B1CBD3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265 (80.5)</w:t>
            </w:r>
          </w:p>
        </w:tc>
        <w:tc>
          <w:tcPr>
            <w:tcW w:w="1557" w:type="dxa"/>
            <w:vMerge/>
            <w:vAlign w:val="center"/>
            <w:hideMark/>
          </w:tcPr>
          <w:p w14:paraId="689341D0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3E35A286" w14:textId="77777777" w:rsidTr="002630E6">
        <w:tc>
          <w:tcPr>
            <w:tcW w:w="2411" w:type="dxa"/>
            <w:gridSpan w:val="4"/>
            <w:vMerge w:val="restart"/>
          </w:tcPr>
          <w:p w14:paraId="59A8DF15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Chronic respiratory disease</w:t>
            </w:r>
          </w:p>
        </w:tc>
        <w:tc>
          <w:tcPr>
            <w:tcW w:w="671" w:type="dxa"/>
            <w:vAlign w:val="center"/>
            <w:hideMark/>
          </w:tcPr>
          <w:p w14:paraId="3E83082A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43DCFD7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48 (87.3)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0FF384C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1.22 [1.08-1.37]</w:t>
            </w:r>
          </w:p>
          <w:p w14:paraId="0C39D75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0.01</w:t>
            </w:r>
          </w:p>
        </w:tc>
        <w:tc>
          <w:tcPr>
            <w:tcW w:w="1215" w:type="dxa"/>
            <w:vAlign w:val="center"/>
            <w:hideMark/>
          </w:tcPr>
          <w:p w14:paraId="22078AB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15 (27.2)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16613AF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1.78 [1.09-2.90]</w:t>
            </w:r>
          </w:p>
          <w:p w14:paraId="2B20D1B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  <w:tc>
          <w:tcPr>
            <w:tcW w:w="1141" w:type="dxa"/>
            <w:vAlign w:val="center"/>
            <w:hideMark/>
          </w:tcPr>
          <w:p w14:paraId="2519BF6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51 (92.7)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7D0CA8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1.15 [1.05-1.26]</w:t>
            </w:r>
          </w:p>
          <w:p w14:paraId="4FF67D6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</w:tr>
      <w:tr w:rsidR="00881C98" w:rsidRPr="00881C98" w14:paraId="007C3CF6" w14:textId="77777777" w:rsidTr="002630E6">
        <w:tc>
          <w:tcPr>
            <w:tcW w:w="2411" w:type="dxa"/>
            <w:gridSpan w:val="4"/>
            <w:vMerge/>
          </w:tcPr>
          <w:p w14:paraId="2AA8BACF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26135FA8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0497C4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295 (71.8)</w:t>
            </w:r>
          </w:p>
        </w:tc>
        <w:tc>
          <w:tcPr>
            <w:tcW w:w="1601" w:type="dxa"/>
            <w:vMerge/>
            <w:vAlign w:val="center"/>
            <w:hideMark/>
          </w:tcPr>
          <w:p w14:paraId="2E32B918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6AF391C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63 (15.3)</w:t>
            </w:r>
          </w:p>
        </w:tc>
        <w:tc>
          <w:tcPr>
            <w:tcW w:w="1554" w:type="dxa"/>
            <w:vMerge/>
            <w:vAlign w:val="center"/>
            <w:hideMark/>
          </w:tcPr>
          <w:p w14:paraId="1D2B704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67E510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331 (80.5)</w:t>
            </w:r>
          </w:p>
        </w:tc>
        <w:tc>
          <w:tcPr>
            <w:tcW w:w="1557" w:type="dxa"/>
            <w:vMerge/>
            <w:vAlign w:val="center"/>
            <w:hideMark/>
          </w:tcPr>
          <w:p w14:paraId="56F7EE4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4E79C154" w14:textId="77777777" w:rsidTr="002630E6">
        <w:tc>
          <w:tcPr>
            <w:tcW w:w="2411" w:type="dxa"/>
            <w:gridSpan w:val="4"/>
            <w:vMerge w:val="restart"/>
          </w:tcPr>
          <w:p w14:paraId="393B5AD2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Chronic heart disease</w:t>
            </w:r>
          </w:p>
        </w:tc>
        <w:tc>
          <w:tcPr>
            <w:tcW w:w="671" w:type="dxa"/>
            <w:vAlign w:val="center"/>
            <w:hideMark/>
          </w:tcPr>
          <w:p w14:paraId="3517FFA2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74B6CAE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 (83.9)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392228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1.15 [0.98-1.36]</w:t>
            </w:r>
          </w:p>
          <w:p w14:paraId="3844958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0.18</w:t>
            </w:r>
          </w:p>
        </w:tc>
        <w:tc>
          <w:tcPr>
            <w:tcW w:w="1215" w:type="dxa"/>
            <w:vAlign w:val="center"/>
            <w:hideMark/>
          </w:tcPr>
          <w:p w14:paraId="3A28294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 (22.6)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31C3E06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1.38 [0.70-2.74]</w:t>
            </w:r>
          </w:p>
          <w:p w14:paraId="4284D34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0.37</w:t>
            </w:r>
          </w:p>
        </w:tc>
        <w:tc>
          <w:tcPr>
            <w:tcW w:w="1141" w:type="dxa"/>
            <w:vAlign w:val="center"/>
            <w:hideMark/>
          </w:tcPr>
          <w:p w14:paraId="7CAAB21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 (93.5)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3B7F385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1.15 [1.04-1.28]</w:t>
            </w:r>
          </w:p>
          <w:p w14:paraId="1AA1DBC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0.08</w:t>
            </w:r>
          </w:p>
        </w:tc>
      </w:tr>
      <w:tr w:rsidR="00881C98" w:rsidRPr="00881C98" w14:paraId="5FABEAAD" w14:textId="77777777" w:rsidTr="002630E6">
        <w:tc>
          <w:tcPr>
            <w:tcW w:w="2411" w:type="dxa"/>
            <w:gridSpan w:val="4"/>
            <w:vMerge/>
          </w:tcPr>
          <w:p w14:paraId="2FFA9167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3AA8E6BF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7CA90E6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317 (72.9)</w:t>
            </w:r>
          </w:p>
        </w:tc>
        <w:tc>
          <w:tcPr>
            <w:tcW w:w="1601" w:type="dxa"/>
            <w:vMerge/>
            <w:vAlign w:val="center"/>
            <w:hideMark/>
          </w:tcPr>
          <w:p w14:paraId="7C9B015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618EC11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71 (16.3)</w:t>
            </w:r>
          </w:p>
        </w:tc>
        <w:tc>
          <w:tcPr>
            <w:tcW w:w="1554" w:type="dxa"/>
            <w:vMerge/>
            <w:vAlign w:val="center"/>
            <w:hideMark/>
          </w:tcPr>
          <w:p w14:paraId="3C918304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355C022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353 (81.1)</w:t>
            </w:r>
          </w:p>
        </w:tc>
        <w:tc>
          <w:tcPr>
            <w:tcW w:w="1557" w:type="dxa"/>
            <w:vMerge/>
            <w:vAlign w:val="center"/>
            <w:hideMark/>
          </w:tcPr>
          <w:p w14:paraId="25CA5F04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5218F727" w14:textId="77777777" w:rsidTr="002630E6">
        <w:tc>
          <w:tcPr>
            <w:tcW w:w="2411" w:type="dxa"/>
            <w:gridSpan w:val="4"/>
            <w:vMerge w:val="restart"/>
          </w:tcPr>
          <w:p w14:paraId="6156E0F6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Indication for vaccination against IPD</w:t>
            </w:r>
          </w:p>
        </w:tc>
        <w:tc>
          <w:tcPr>
            <w:tcW w:w="671" w:type="dxa"/>
            <w:vAlign w:val="center"/>
            <w:hideMark/>
          </w:tcPr>
          <w:p w14:paraId="5D012FB5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119013A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239 (77.1)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5F4E28B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1.16 [1.02-1.31]</w:t>
            </w:r>
          </w:p>
          <w:p w14:paraId="547D89F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  <w:tc>
          <w:tcPr>
            <w:tcW w:w="1215" w:type="dxa"/>
            <w:vAlign w:val="center"/>
            <w:hideMark/>
          </w:tcPr>
          <w:p w14:paraId="6F21ADA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58 (18.7)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7A0ED37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1.46 [0.91-2.34]</w:t>
            </w:r>
          </w:p>
          <w:p w14:paraId="25D3CF0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0.11</w:t>
            </w:r>
          </w:p>
        </w:tc>
        <w:tc>
          <w:tcPr>
            <w:tcW w:w="1141" w:type="dxa"/>
            <w:vAlign w:val="center"/>
            <w:hideMark/>
          </w:tcPr>
          <w:p w14:paraId="49B9318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262 (84.5)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0AEE66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1.10 [1.01-1.21]</w:t>
            </w:r>
          </w:p>
          <w:p w14:paraId="30CA0B1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0.04</w:t>
            </w:r>
          </w:p>
        </w:tc>
      </w:tr>
      <w:tr w:rsidR="00881C98" w:rsidRPr="00881C98" w14:paraId="6ABCD328" w14:textId="77777777" w:rsidTr="002630E6">
        <w:tc>
          <w:tcPr>
            <w:tcW w:w="2411" w:type="dxa"/>
            <w:gridSpan w:val="4"/>
            <w:vMerge/>
            <w:vAlign w:val="center"/>
          </w:tcPr>
          <w:p w14:paraId="22CE8609" w14:textId="77777777" w:rsidR="00881C98" w:rsidRPr="00881C98" w:rsidRDefault="00881C98" w:rsidP="00132F62">
            <w:pPr>
              <w:spacing w:line="480" w:lineRule="auto"/>
              <w:ind w:left="42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67F8CC34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4EBEC4E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104 (66.7)</w:t>
            </w:r>
          </w:p>
        </w:tc>
        <w:tc>
          <w:tcPr>
            <w:tcW w:w="1601" w:type="dxa"/>
            <w:vMerge/>
            <w:vAlign w:val="center"/>
            <w:hideMark/>
          </w:tcPr>
          <w:p w14:paraId="0795905E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FD0189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 (12.8)</w:t>
            </w:r>
          </w:p>
        </w:tc>
        <w:tc>
          <w:tcPr>
            <w:tcW w:w="1554" w:type="dxa"/>
            <w:vMerge/>
            <w:vAlign w:val="center"/>
            <w:hideMark/>
          </w:tcPr>
          <w:p w14:paraId="3D4BA29C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19AA010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120 (76.9)</w:t>
            </w:r>
          </w:p>
        </w:tc>
        <w:tc>
          <w:tcPr>
            <w:tcW w:w="1557" w:type="dxa"/>
            <w:vMerge/>
            <w:vAlign w:val="center"/>
            <w:hideMark/>
          </w:tcPr>
          <w:p w14:paraId="29F658E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3"/>
      <w:tr w:rsidR="00881C98" w:rsidRPr="00881C98" w14:paraId="45A226AF" w14:textId="77777777" w:rsidTr="002630E6">
        <w:tc>
          <w:tcPr>
            <w:tcW w:w="1986" w:type="dxa"/>
            <w:gridSpan w:val="2"/>
            <w:vMerge w:val="restart"/>
          </w:tcPr>
          <w:p w14:paraId="68FD8570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BMI</w:t>
            </w:r>
            <w:r w:rsidRPr="00881C98">
              <w:rPr>
                <w:rFonts w:ascii="Arial Narrow" w:hAnsi="Arial Narrow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96" w:type="dxa"/>
            <w:gridSpan w:val="3"/>
            <w:vAlign w:val="center"/>
            <w:hideMark/>
          </w:tcPr>
          <w:p w14:paraId="60F506B5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Normal</w:t>
            </w:r>
          </w:p>
        </w:tc>
        <w:tc>
          <w:tcPr>
            <w:tcW w:w="1215" w:type="dxa"/>
            <w:vAlign w:val="center"/>
            <w:hideMark/>
          </w:tcPr>
          <w:p w14:paraId="330F329C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90 (69.8)</w:t>
            </w:r>
          </w:p>
        </w:tc>
        <w:tc>
          <w:tcPr>
            <w:tcW w:w="1601" w:type="dxa"/>
            <w:vAlign w:val="center"/>
            <w:hideMark/>
          </w:tcPr>
          <w:p w14:paraId="691550E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215" w:type="dxa"/>
            <w:vAlign w:val="center"/>
            <w:hideMark/>
          </w:tcPr>
          <w:p w14:paraId="71CCA924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(17.8)</w:t>
            </w:r>
          </w:p>
        </w:tc>
        <w:tc>
          <w:tcPr>
            <w:tcW w:w="1554" w:type="dxa"/>
            <w:vAlign w:val="center"/>
            <w:hideMark/>
          </w:tcPr>
          <w:p w14:paraId="5381CF6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141" w:type="dxa"/>
            <w:vAlign w:val="center"/>
            <w:hideMark/>
          </w:tcPr>
          <w:p w14:paraId="35FD751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104 (80.6)</w:t>
            </w:r>
          </w:p>
        </w:tc>
        <w:tc>
          <w:tcPr>
            <w:tcW w:w="1557" w:type="dxa"/>
            <w:vAlign w:val="center"/>
            <w:hideMark/>
          </w:tcPr>
          <w:p w14:paraId="578287D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tr w:rsidR="00881C98" w:rsidRPr="00881C98" w14:paraId="09953056" w14:textId="77777777" w:rsidTr="002630E6">
        <w:tc>
          <w:tcPr>
            <w:tcW w:w="1986" w:type="dxa"/>
            <w:gridSpan w:val="2"/>
            <w:vMerge/>
            <w:vAlign w:val="center"/>
          </w:tcPr>
          <w:p w14:paraId="78B2F0C5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6" w:type="dxa"/>
            <w:gridSpan w:val="3"/>
            <w:vAlign w:val="center"/>
            <w:hideMark/>
          </w:tcPr>
          <w:p w14:paraId="03CBB6AC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Overweight</w:t>
            </w:r>
          </w:p>
        </w:tc>
        <w:tc>
          <w:tcPr>
            <w:tcW w:w="1215" w:type="dxa"/>
            <w:vAlign w:val="center"/>
            <w:hideMark/>
          </w:tcPr>
          <w:p w14:paraId="392B96C3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158 (73.5)</w:t>
            </w:r>
          </w:p>
        </w:tc>
        <w:tc>
          <w:tcPr>
            <w:tcW w:w="1601" w:type="dxa"/>
            <w:vAlign w:val="center"/>
            <w:hideMark/>
          </w:tcPr>
          <w:p w14:paraId="58438C1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1.05 [0.92-1.21]</w:t>
            </w:r>
          </w:p>
          <w:p w14:paraId="3262DCC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0.46</w:t>
            </w:r>
          </w:p>
        </w:tc>
        <w:tc>
          <w:tcPr>
            <w:tcW w:w="1215" w:type="dxa"/>
            <w:vAlign w:val="center"/>
            <w:hideMark/>
          </w:tcPr>
          <w:p w14:paraId="15BC602A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31 (14.4)</w:t>
            </w:r>
          </w:p>
        </w:tc>
        <w:tc>
          <w:tcPr>
            <w:tcW w:w="1554" w:type="dxa"/>
            <w:vAlign w:val="center"/>
            <w:hideMark/>
          </w:tcPr>
          <w:p w14:paraId="76C1E2A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0.81 [0.49-1.32]</w:t>
            </w:r>
          </w:p>
          <w:p w14:paraId="07201D3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0.40</w:t>
            </w:r>
          </w:p>
        </w:tc>
        <w:tc>
          <w:tcPr>
            <w:tcW w:w="1141" w:type="dxa"/>
            <w:vAlign w:val="center"/>
            <w:hideMark/>
          </w:tcPr>
          <w:p w14:paraId="760EBCF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175 (81.4)</w:t>
            </w:r>
          </w:p>
        </w:tc>
        <w:tc>
          <w:tcPr>
            <w:tcW w:w="1557" w:type="dxa"/>
            <w:vAlign w:val="center"/>
            <w:hideMark/>
          </w:tcPr>
          <w:p w14:paraId="2E737F8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1.01 [0.91-1.12]</w:t>
            </w:r>
          </w:p>
          <w:p w14:paraId="1FF15D4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0.86</w:t>
            </w:r>
          </w:p>
        </w:tc>
      </w:tr>
      <w:tr w:rsidR="00881C98" w:rsidRPr="00881C98" w14:paraId="146905FC" w14:textId="77777777" w:rsidTr="002630E6">
        <w:tc>
          <w:tcPr>
            <w:tcW w:w="1986" w:type="dxa"/>
            <w:gridSpan w:val="2"/>
            <w:vMerge/>
            <w:vAlign w:val="center"/>
          </w:tcPr>
          <w:p w14:paraId="3B6C1328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6" w:type="dxa"/>
            <w:gridSpan w:val="3"/>
            <w:vAlign w:val="center"/>
            <w:hideMark/>
          </w:tcPr>
          <w:p w14:paraId="3C27BD0C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Obesity</w:t>
            </w:r>
          </w:p>
        </w:tc>
        <w:tc>
          <w:tcPr>
            <w:tcW w:w="1215" w:type="dxa"/>
            <w:vAlign w:val="center"/>
            <w:hideMark/>
          </w:tcPr>
          <w:p w14:paraId="5B8C5531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94 (77.7)</w:t>
            </w:r>
          </w:p>
        </w:tc>
        <w:tc>
          <w:tcPr>
            <w:tcW w:w="1601" w:type="dxa"/>
            <w:vAlign w:val="center"/>
            <w:hideMark/>
          </w:tcPr>
          <w:p w14:paraId="31AD1ED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[0.96-1.29]</w:t>
            </w:r>
          </w:p>
          <w:p w14:paraId="59857A2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0.16</w:t>
            </w:r>
          </w:p>
        </w:tc>
        <w:tc>
          <w:tcPr>
            <w:tcW w:w="1215" w:type="dxa"/>
            <w:vAlign w:val="center"/>
            <w:hideMark/>
          </w:tcPr>
          <w:p w14:paraId="70ACAFD1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24 (19.8)</w:t>
            </w:r>
          </w:p>
        </w:tc>
        <w:tc>
          <w:tcPr>
            <w:tcW w:w="1554" w:type="dxa"/>
            <w:vAlign w:val="center"/>
            <w:hideMark/>
          </w:tcPr>
          <w:p w14:paraId="2BE1C9D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[0.66-1.86]</w:t>
            </w:r>
          </w:p>
          <w:p w14:paraId="1009A3D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0.69</w:t>
            </w:r>
          </w:p>
        </w:tc>
        <w:tc>
          <w:tcPr>
            <w:tcW w:w="1141" w:type="dxa"/>
            <w:vAlign w:val="center"/>
            <w:hideMark/>
          </w:tcPr>
          <w:p w14:paraId="5CDE207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102 (84.3)</w:t>
            </w:r>
          </w:p>
        </w:tc>
        <w:tc>
          <w:tcPr>
            <w:tcW w:w="1557" w:type="dxa"/>
            <w:vAlign w:val="center"/>
            <w:hideMark/>
          </w:tcPr>
          <w:p w14:paraId="508FDD5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1.04 [0.93-1.17]</w:t>
            </w:r>
          </w:p>
          <w:p w14:paraId="3A2ABB8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0.44</w:t>
            </w:r>
          </w:p>
        </w:tc>
      </w:tr>
      <w:tr w:rsidR="00881C98" w:rsidRPr="00881C98" w14:paraId="43780842" w14:textId="77777777" w:rsidTr="002630E6">
        <w:tc>
          <w:tcPr>
            <w:tcW w:w="11365" w:type="dxa"/>
            <w:gridSpan w:val="11"/>
            <w:vAlign w:val="center"/>
          </w:tcPr>
          <w:p w14:paraId="1C174328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Preventive measures</w:t>
            </w:r>
          </w:p>
        </w:tc>
      </w:tr>
      <w:tr w:rsidR="00881C98" w:rsidRPr="00881C98" w14:paraId="6F3B8646" w14:textId="77777777" w:rsidTr="002630E6">
        <w:tc>
          <w:tcPr>
            <w:tcW w:w="2411" w:type="dxa"/>
            <w:gridSpan w:val="4"/>
            <w:vMerge w:val="restart"/>
          </w:tcPr>
          <w:p w14:paraId="6EE1A4B0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bookmarkStart w:id="4" w:name="_Hlk531782499"/>
            <w:r w:rsidRPr="00881C98">
              <w:rPr>
                <w:rFonts w:ascii="Arial Narrow" w:hAnsi="Arial Narrow"/>
                <w:sz w:val="20"/>
                <w:szCs w:val="20"/>
              </w:rPr>
              <w:t xml:space="preserve">Vaccination against influenza </w:t>
            </w:r>
          </w:p>
        </w:tc>
        <w:tc>
          <w:tcPr>
            <w:tcW w:w="671" w:type="dxa"/>
            <w:vAlign w:val="center"/>
            <w:hideMark/>
          </w:tcPr>
          <w:p w14:paraId="6177F689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5239D6B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92 (72.4)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0FEDED8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0.98 [0.86-1.11]</w:t>
            </w:r>
          </w:p>
          <w:p w14:paraId="35BD90A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0.73</w:t>
            </w:r>
          </w:p>
        </w:tc>
        <w:tc>
          <w:tcPr>
            <w:tcW w:w="1215" w:type="dxa"/>
            <w:vAlign w:val="center"/>
            <w:hideMark/>
          </w:tcPr>
          <w:p w14:paraId="4464581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 (12.6)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58949EB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0.69 [0.41-1.15]</w:t>
            </w:r>
          </w:p>
          <w:p w14:paraId="5899679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0.14</w:t>
            </w:r>
          </w:p>
        </w:tc>
        <w:tc>
          <w:tcPr>
            <w:tcW w:w="1141" w:type="dxa"/>
            <w:vAlign w:val="center"/>
            <w:hideMark/>
          </w:tcPr>
          <w:p w14:paraId="1028AE0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100 (78.7)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03AA158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0.95 [0.85-1.05]</w:t>
            </w:r>
          </w:p>
          <w:p w14:paraId="2F085F4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0.27</w:t>
            </w:r>
          </w:p>
        </w:tc>
      </w:tr>
      <w:tr w:rsidR="00881C98" w:rsidRPr="00881C98" w14:paraId="45DE03B9" w14:textId="77777777" w:rsidTr="002630E6">
        <w:tc>
          <w:tcPr>
            <w:tcW w:w="2411" w:type="dxa"/>
            <w:gridSpan w:val="4"/>
            <w:vMerge/>
          </w:tcPr>
          <w:p w14:paraId="599B0BB6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2C1D2EB1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7695138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251 (74.0)</w:t>
            </w:r>
          </w:p>
        </w:tc>
        <w:tc>
          <w:tcPr>
            <w:tcW w:w="1601" w:type="dxa"/>
            <w:vMerge/>
            <w:vAlign w:val="center"/>
            <w:hideMark/>
          </w:tcPr>
          <w:p w14:paraId="501A9947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2777090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62 (18.3)</w:t>
            </w:r>
          </w:p>
        </w:tc>
        <w:tc>
          <w:tcPr>
            <w:tcW w:w="1554" w:type="dxa"/>
            <w:vMerge/>
            <w:vAlign w:val="center"/>
            <w:hideMark/>
          </w:tcPr>
          <w:p w14:paraId="1CA2B314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8BCD611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282 (83.2)</w:t>
            </w:r>
          </w:p>
        </w:tc>
        <w:tc>
          <w:tcPr>
            <w:tcW w:w="1557" w:type="dxa"/>
            <w:vMerge/>
            <w:vAlign w:val="center"/>
            <w:hideMark/>
          </w:tcPr>
          <w:p w14:paraId="6F6D0ECF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345A3776" w14:textId="77777777" w:rsidTr="002630E6">
        <w:tc>
          <w:tcPr>
            <w:tcW w:w="2411" w:type="dxa"/>
            <w:gridSpan w:val="4"/>
            <w:vMerge w:val="restart"/>
          </w:tcPr>
          <w:p w14:paraId="7141B907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 xml:space="preserve">Vaccination against IPD </w:t>
            </w:r>
          </w:p>
        </w:tc>
        <w:tc>
          <w:tcPr>
            <w:tcW w:w="671" w:type="dxa"/>
            <w:vAlign w:val="center"/>
            <w:hideMark/>
          </w:tcPr>
          <w:p w14:paraId="0164462C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7EE4A69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70 (72.9)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4D7562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0.99 [0.86-1.13]</w:t>
            </w:r>
          </w:p>
          <w:p w14:paraId="7410179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0.86</w:t>
            </w:r>
          </w:p>
        </w:tc>
        <w:tc>
          <w:tcPr>
            <w:tcW w:w="1215" w:type="dxa"/>
            <w:vAlign w:val="center"/>
            <w:hideMark/>
          </w:tcPr>
          <w:p w14:paraId="2866C3E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 (20.8)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0975E45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1.33 [0.84-2.10]</w:t>
            </w:r>
          </w:p>
          <w:p w14:paraId="0AC671C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0.23</w:t>
            </w:r>
          </w:p>
        </w:tc>
        <w:tc>
          <w:tcPr>
            <w:tcW w:w="1141" w:type="dxa"/>
            <w:vAlign w:val="center"/>
            <w:hideMark/>
          </w:tcPr>
          <w:p w14:paraId="7A08407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78 (81.3)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299D757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0.99 [0.89-1.10]</w:t>
            </w:r>
          </w:p>
          <w:p w14:paraId="18B0091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0.84</w:t>
            </w:r>
          </w:p>
        </w:tc>
      </w:tr>
      <w:tr w:rsidR="00881C98" w:rsidRPr="00881C98" w14:paraId="102CFBC4" w14:textId="77777777" w:rsidTr="002630E6">
        <w:tc>
          <w:tcPr>
            <w:tcW w:w="2411" w:type="dxa"/>
            <w:gridSpan w:val="4"/>
            <w:vMerge/>
          </w:tcPr>
          <w:p w14:paraId="040E7DDE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3AFF5284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700D538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273 (73.8)</w:t>
            </w:r>
          </w:p>
        </w:tc>
        <w:tc>
          <w:tcPr>
            <w:tcW w:w="1601" w:type="dxa"/>
            <w:vMerge/>
            <w:vAlign w:val="center"/>
            <w:hideMark/>
          </w:tcPr>
          <w:p w14:paraId="4A49C65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B4A09D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58 (15.7)</w:t>
            </w:r>
          </w:p>
        </w:tc>
        <w:tc>
          <w:tcPr>
            <w:tcW w:w="1554" w:type="dxa"/>
            <w:vMerge/>
            <w:vAlign w:val="center"/>
            <w:hideMark/>
          </w:tcPr>
          <w:p w14:paraId="32682C9C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61843CA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304 (82.2)</w:t>
            </w:r>
          </w:p>
        </w:tc>
        <w:tc>
          <w:tcPr>
            <w:tcW w:w="1557" w:type="dxa"/>
            <w:vMerge/>
            <w:vAlign w:val="center"/>
            <w:hideMark/>
          </w:tcPr>
          <w:p w14:paraId="2917C6A9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7C2F35AD" w14:textId="77777777" w:rsidTr="002630E6">
        <w:tc>
          <w:tcPr>
            <w:tcW w:w="2411" w:type="dxa"/>
            <w:gridSpan w:val="4"/>
            <w:vMerge w:val="restart"/>
          </w:tcPr>
          <w:p w14:paraId="28C354CA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Mask</w:t>
            </w:r>
          </w:p>
        </w:tc>
        <w:tc>
          <w:tcPr>
            <w:tcW w:w="671" w:type="dxa"/>
            <w:vAlign w:val="center"/>
            <w:hideMark/>
          </w:tcPr>
          <w:p w14:paraId="689880E7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3D960E9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197 (75.5)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40BB57B4" w14:textId="77777777" w:rsidR="00881C98" w:rsidRPr="00881C98" w:rsidRDefault="00881C98" w:rsidP="00132F62">
            <w:pPr>
              <w:pStyle w:val="Paragraphedeliste"/>
              <w:numPr>
                <w:ilvl w:val="1"/>
                <w:numId w:val="9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 xml:space="preserve"> [0.94-1.18]</w:t>
            </w:r>
          </w:p>
          <w:p w14:paraId="6E2076D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0.36</w:t>
            </w:r>
          </w:p>
        </w:tc>
        <w:tc>
          <w:tcPr>
            <w:tcW w:w="1215" w:type="dxa"/>
            <w:vAlign w:val="center"/>
            <w:hideMark/>
          </w:tcPr>
          <w:p w14:paraId="6E7C303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56 (21.5)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2D5339B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1.91 [1.22-3.00]</w:t>
            </w:r>
          </w:p>
          <w:p w14:paraId="6CD9620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  <w:tc>
          <w:tcPr>
            <w:tcW w:w="1141" w:type="dxa"/>
            <w:vAlign w:val="center"/>
            <w:hideMark/>
          </w:tcPr>
          <w:p w14:paraId="6A92130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218 (83.5)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00F21DF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1.04 [0.96-1.14]</w:t>
            </w:r>
          </w:p>
          <w:p w14:paraId="6374355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0.32</w:t>
            </w:r>
          </w:p>
        </w:tc>
      </w:tr>
      <w:tr w:rsidR="00881C98" w:rsidRPr="00881C98" w14:paraId="293B89AD" w14:textId="77777777" w:rsidTr="002630E6">
        <w:tc>
          <w:tcPr>
            <w:tcW w:w="2411" w:type="dxa"/>
            <w:gridSpan w:val="4"/>
            <w:vMerge/>
            <w:vAlign w:val="center"/>
          </w:tcPr>
          <w:p w14:paraId="3A2B28CE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1" w:type="dxa"/>
            <w:vAlign w:val="center"/>
            <w:hideMark/>
          </w:tcPr>
          <w:p w14:paraId="24C94386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830399B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147 (71.7)</w:t>
            </w:r>
          </w:p>
        </w:tc>
        <w:tc>
          <w:tcPr>
            <w:tcW w:w="1601" w:type="dxa"/>
            <w:vMerge/>
            <w:vAlign w:val="center"/>
            <w:hideMark/>
          </w:tcPr>
          <w:p w14:paraId="4D1EC58D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308D8EA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(11.2)</w:t>
            </w:r>
          </w:p>
        </w:tc>
        <w:tc>
          <w:tcPr>
            <w:tcW w:w="1554" w:type="dxa"/>
            <w:vMerge/>
            <w:vAlign w:val="center"/>
            <w:hideMark/>
          </w:tcPr>
          <w:p w14:paraId="41A7AEF5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8EFCF9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164 (80.0)</w:t>
            </w:r>
          </w:p>
        </w:tc>
        <w:tc>
          <w:tcPr>
            <w:tcW w:w="1557" w:type="dxa"/>
            <w:vMerge/>
            <w:vAlign w:val="center"/>
            <w:hideMark/>
          </w:tcPr>
          <w:p w14:paraId="02FC6F0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26D8715B" w14:textId="77777777" w:rsidTr="002630E6">
        <w:tc>
          <w:tcPr>
            <w:tcW w:w="1710" w:type="dxa"/>
            <w:vMerge w:val="restart"/>
          </w:tcPr>
          <w:p w14:paraId="6C1D858B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Hand washing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43991238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More often than usual</w:t>
            </w:r>
          </w:p>
        </w:tc>
        <w:tc>
          <w:tcPr>
            <w:tcW w:w="1215" w:type="dxa"/>
            <w:vAlign w:val="center"/>
            <w:hideMark/>
          </w:tcPr>
          <w:p w14:paraId="625CB766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147 (75.0)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19F4A1B8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1.03 [0.92-1.15]</w:t>
            </w:r>
          </w:p>
          <w:p w14:paraId="58ECC54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0.62</w:t>
            </w:r>
          </w:p>
        </w:tc>
        <w:tc>
          <w:tcPr>
            <w:tcW w:w="1215" w:type="dxa"/>
            <w:vAlign w:val="center"/>
            <w:hideMark/>
          </w:tcPr>
          <w:p w14:paraId="0E58AF1A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 (15.3)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7B42336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0.84 [0.56-1.28]</w:t>
            </w:r>
          </w:p>
          <w:p w14:paraId="35BB417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0.42</w:t>
            </w:r>
          </w:p>
        </w:tc>
        <w:tc>
          <w:tcPr>
            <w:tcW w:w="1141" w:type="dxa"/>
            <w:vAlign w:val="center"/>
            <w:hideMark/>
          </w:tcPr>
          <w:p w14:paraId="6BCBA262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164 (83.7)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7E218B3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1.04 [0.95-1.13]</w:t>
            </w:r>
          </w:p>
          <w:p w14:paraId="67E71333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0.42</w:t>
            </w:r>
          </w:p>
        </w:tc>
      </w:tr>
      <w:bookmarkEnd w:id="4"/>
      <w:tr w:rsidR="00881C98" w:rsidRPr="00881C98" w14:paraId="5AE16FB7" w14:textId="77777777" w:rsidTr="002630E6">
        <w:tc>
          <w:tcPr>
            <w:tcW w:w="1710" w:type="dxa"/>
            <w:vMerge/>
          </w:tcPr>
          <w:p w14:paraId="58818421" w14:textId="77777777" w:rsidR="00881C98" w:rsidRPr="00881C98" w:rsidRDefault="00881C98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7BB6B82E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As usual</w:t>
            </w:r>
          </w:p>
        </w:tc>
        <w:tc>
          <w:tcPr>
            <w:tcW w:w="1215" w:type="dxa"/>
            <w:vAlign w:val="center"/>
            <w:hideMark/>
          </w:tcPr>
          <w:p w14:paraId="2BC4C6E1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197 (73.0)</w:t>
            </w:r>
          </w:p>
        </w:tc>
        <w:tc>
          <w:tcPr>
            <w:tcW w:w="1601" w:type="dxa"/>
            <w:vMerge/>
            <w:vAlign w:val="center"/>
            <w:hideMark/>
          </w:tcPr>
          <w:p w14:paraId="370E7D7B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1F0A60F" w14:textId="77777777" w:rsidR="00881C98" w:rsidRPr="00881C98" w:rsidRDefault="00881C98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49 (18.2)</w:t>
            </w:r>
          </w:p>
        </w:tc>
        <w:tc>
          <w:tcPr>
            <w:tcW w:w="1554" w:type="dxa"/>
            <w:vMerge/>
            <w:vAlign w:val="center"/>
            <w:hideMark/>
          </w:tcPr>
          <w:p w14:paraId="481F6723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77C493C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218 (80.7)</w:t>
            </w:r>
          </w:p>
        </w:tc>
        <w:tc>
          <w:tcPr>
            <w:tcW w:w="1557" w:type="dxa"/>
            <w:vMerge/>
            <w:vAlign w:val="center"/>
            <w:hideMark/>
          </w:tcPr>
          <w:p w14:paraId="4B67743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0E991AFB" w14:textId="77777777" w:rsidTr="002630E6">
        <w:tc>
          <w:tcPr>
            <w:tcW w:w="1710" w:type="dxa"/>
            <w:vMerge w:val="restart"/>
          </w:tcPr>
          <w:p w14:paraId="1587993F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bookmarkStart w:id="5" w:name="_Hlk531782510"/>
            <w:r w:rsidRPr="00881C98">
              <w:rPr>
                <w:rFonts w:ascii="Arial Narrow" w:hAnsi="Arial Narrow"/>
                <w:sz w:val="20"/>
                <w:szCs w:val="20"/>
              </w:rPr>
              <w:t>Disinfectant gel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0E0ED098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69650E5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176 (74.9)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64E4F9FF" w14:textId="77777777" w:rsidR="00881C98" w:rsidRPr="00881C98" w:rsidRDefault="00881C98" w:rsidP="00132F62">
            <w:pPr>
              <w:pStyle w:val="Paragraphedeliste"/>
              <w:numPr>
                <w:ilvl w:val="1"/>
                <w:numId w:val="8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 xml:space="preserve"> [0.92-1.15]</w:t>
            </w:r>
          </w:p>
          <w:p w14:paraId="3F57A14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0.59</w:t>
            </w:r>
          </w:p>
        </w:tc>
        <w:tc>
          <w:tcPr>
            <w:tcW w:w="1215" w:type="dxa"/>
            <w:vAlign w:val="center"/>
            <w:hideMark/>
          </w:tcPr>
          <w:p w14:paraId="1FD2DB0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47 (20.0)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7728E11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1.44 [0.96-2.18]</w:t>
            </w:r>
          </w:p>
          <w:p w14:paraId="7650623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0.08</w:t>
            </w:r>
          </w:p>
        </w:tc>
        <w:tc>
          <w:tcPr>
            <w:tcW w:w="1141" w:type="dxa"/>
            <w:vAlign w:val="center"/>
            <w:hideMark/>
          </w:tcPr>
          <w:p w14:paraId="04D47B47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197 (83.8)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689F52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1.05 [0.96-1.14]</w:t>
            </w:r>
          </w:p>
          <w:p w14:paraId="558FF439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0.29</w:t>
            </w:r>
          </w:p>
        </w:tc>
      </w:tr>
      <w:tr w:rsidR="00881C98" w:rsidRPr="00881C98" w14:paraId="1E12458F" w14:textId="77777777" w:rsidTr="002630E6">
        <w:tc>
          <w:tcPr>
            <w:tcW w:w="1710" w:type="dxa"/>
            <w:vMerge/>
          </w:tcPr>
          <w:p w14:paraId="22ACD4B8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5B695FE6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7490D83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168 (72.7)</w:t>
            </w:r>
          </w:p>
        </w:tc>
        <w:tc>
          <w:tcPr>
            <w:tcW w:w="1601" w:type="dxa"/>
            <w:vMerge/>
            <w:vAlign w:val="center"/>
            <w:hideMark/>
          </w:tcPr>
          <w:p w14:paraId="73C391C4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30BBF9A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 (13.9)</w:t>
            </w:r>
          </w:p>
        </w:tc>
        <w:tc>
          <w:tcPr>
            <w:tcW w:w="1554" w:type="dxa"/>
            <w:vMerge/>
            <w:vAlign w:val="center"/>
            <w:hideMark/>
          </w:tcPr>
          <w:p w14:paraId="366623DC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077A89BD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185 (80.1)</w:t>
            </w:r>
          </w:p>
        </w:tc>
        <w:tc>
          <w:tcPr>
            <w:tcW w:w="1557" w:type="dxa"/>
            <w:vMerge/>
            <w:vAlign w:val="center"/>
            <w:hideMark/>
          </w:tcPr>
          <w:p w14:paraId="0302D0D6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4E79C3B1" w14:textId="77777777" w:rsidTr="002630E6">
        <w:tc>
          <w:tcPr>
            <w:tcW w:w="1710" w:type="dxa"/>
            <w:vMerge w:val="restart"/>
          </w:tcPr>
          <w:p w14:paraId="3E03520C" w14:textId="77777777" w:rsidR="00881C98" w:rsidRPr="00881C98" w:rsidRDefault="00881C98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Disposable handkerchiefs</w:t>
            </w:r>
          </w:p>
        </w:tc>
        <w:tc>
          <w:tcPr>
            <w:tcW w:w="1372" w:type="dxa"/>
            <w:gridSpan w:val="4"/>
            <w:vAlign w:val="center"/>
            <w:hideMark/>
          </w:tcPr>
          <w:p w14:paraId="206F71B3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6E69A39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267 (77.8)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65B691B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1.24 [1.07-1.44]</w:t>
            </w:r>
          </w:p>
          <w:p w14:paraId="280188BA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  <w:tc>
          <w:tcPr>
            <w:tcW w:w="1215" w:type="dxa"/>
            <w:vAlign w:val="center"/>
            <w:hideMark/>
          </w:tcPr>
          <w:p w14:paraId="5DE72095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61 (17.8)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06D9EC3E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1.22 [0.75-1.97]</w:t>
            </w:r>
          </w:p>
          <w:p w14:paraId="7148C084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0.42</w:t>
            </w:r>
          </w:p>
        </w:tc>
        <w:tc>
          <w:tcPr>
            <w:tcW w:w="1141" w:type="dxa"/>
            <w:vAlign w:val="center"/>
            <w:hideMark/>
          </w:tcPr>
          <w:p w14:paraId="0F0E786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289 (84.3)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392E9370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[1.01-1.24]</w:t>
            </w:r>
          </w:p>
          <w:p w14:paraId="4ADAFF1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</w:tr>
      <w:bookmarkEnd w:id="5"/>
      <w:tr w:rsidR="00881C98" w:rsidRPr="00881C98" w14:paraId="6164A4C2" w14:textId="77777777" w:rsidTr="002630E6">
        <w:tc>
          <w:tcPr>
            <w:tcW w:w="1710" w:type="dxa"/>
            <w:vMerge/>
          </w:tcPr>
          <w:p w14:paraId="3055341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72" w:type="dxa"/>
            <w:gridSpan w:val="4"/>
            <w:vAlign w:val="center"/>
            <w:hideMark/>
          </w:tcPr>
          <w:p w14:paraId="4FBB570D" w14:textId="77777777" w:rsidR="00881C98" w:rsidRPr="00881C98" w:rsidRDefault="00881C98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6107769F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77 (62.6)</w:t>
            </w:r>
          </w:p>
        </w:tc>
        <w:tc>
          <w:tcPr>
            <w:tcW w:w="1601" w:type="dxa"/>
            <w:vMerge/>
            <w:vAlign w:val="center"/>
            <w:hideMark/>
          </w:tcPr>
          <w:p w14:paraId="765E96FD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25D350F6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18 (14.6)</w:t>
            </w:r>
          </w:p>
        </w:tc>
        <w:tc>
          <w:tcPr>
            <w:tcW w:w="1554" w:type="dxa"/>
            <w:vMerge/>
            <w:vAlign w:val="center"/>
            <w:hideMark/>
          </w:tcPr>
          <w:p w14:paraId="36D5BA52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4059A42C" w14:textId="77777777" w:rsidR="00881C98" w:rsidRPr="00881C98" w:rsidRDefault="00881C98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93 (75.6)</w:t>
            </w:r>
          </w:p>
        </w:tc>
        <w:tc>
          <w:tcPr>
            <w:tcW w:w="1557" w:type="dxa"/>
            <w:vMerge/>
            <w:vAlign w:val="center"/>
            <w:hideMark/>
          </w:tcPr>
          <w:p w14:paraId="49FBF14B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81C98" w:rsidRPr="00881C98" w14:paraId="55E1592A" w14:textId="77777777" w:rsidTr="002630E6">
        <w:tc>
          <w:tcPr>
            <w:tcW w:w="11365" w:type="dxa"/>
            <w:gridSpan w:val="11"/>
            <w:vAlign w:val="center"/>
          </w:tcPr>
          <w:p w14:paraId="6D11907F" w14:textId="77777777" w:rsidR="00881C98" w:rsidRPr="00881C98" w:rsidRDefault="00881C98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Respiratory pathogens carrying during the Hajj</w:t>
            </w:r>
          </w:p>
        </w:tc>
      </w:tr>
      <w:tr w:rsidR="00A70613" w:rsidRPr="00881C98" w14:paraId="7AF070B8" w14:textId="77777777" w:rsidTr="002630E6">
        <w:tc>
          <w:tcPr>
            <w:tcW w:w="11365" w:type="dxa"/>
            <w:gridSpan w:val="11"/>
            <w:vAlign w:val="center"/>
          </w:tcPr>
          <w:p w14:paraId="41267201" w14:textId="77777777" w:rsidR="00A70613" w:rsidRPr="00881C98" w:rsidRDefault="00A70613" w:rsidP="00132F62">
            <w:pPr>
              <w:spacing w:line="480" w:lineRule="auto"/>
              <w:ind w:left="176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Respiratory virus</w:t>
            </w:r>
          </w:p>
        </w:tc>
      </w:tr>
      <w:tr w:rsidR="00A70613" w:rsidRPr="00881C98" w14:paraId="5B59704F" w14:textId="77777777" w:rsidTr="002630E6">
        <w:tc>
          <w:tcPr>
            <w:tcW w:w="2267" w:type="dxa"/>
            <w:gridSpan w:val="3"/>
            <w:vMerge w:val="restart"/>
          </w:tcPr>
          <w:p w14:paraId="7521334F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At least one 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15BA5044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27A6103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131 (79.4)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8C86A0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1.12 [1.01-1.25]</w:t>
            </w:r>
          </w:p>
          <w:p w14:paraId="2B97EE1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0.05</w:t>
            </w:r>
          </w:p>
        </w:tc>
        <w:tc>
          <w:tcPr>
            <w:tcW w:w="1215" w:type="dxa"/>
            <w:vAlign w:val="center"/>
            <w:hideMark/>
          </w:tcPr>
          <w:p w14:paraId="7E961C5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35 (21.2)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5FC9CE4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1.41 [0.94-2.11]</w:t>
            </w:r>
          </w:p>
          <w:p w14:paraId="5BFA8AA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0.09</w:t>
            </w:r>
          </w:p>
        </w:tc>
        <w:tc>
          <w:tcPr>
            <w:tcW w:w="1141" w:type="dxa"/>
            <w:vAlign w:val="center"/>
            <w:hideMark/>
          </w:tcPr>
          <w:p w14:paraId="35A6DA6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147 (89.1)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5D14724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[1.04-1.23]</w:t>
            </w:r>
          </w:p>
          <w:p w14:paraId="74722DF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0.005</w:t>
            </w:r>
          </w:p>
        </w:tc>
      </w:tr>
      <w:tr w:rsidR="00A70613" w:rsidRPr="00881C98" w14:paraId="604760BB" w14:textId="77777777" w:rsidTr="002630E6">
        <w:tc>
          <w:tcPr>
            <w:tcW w:w="2267" w:type="dxa"/>
            <w:gridSpan w:val="3"/>
            <w:vMerge/>
          </w:tcPr>
          <w:p w14:paraId="113666FC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6F1994AE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4369CDD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203 (71.0)</w:t>
            </w:r>
          </w:p>
        </w:tc>
        <w:tc>
          <w:tcPr>
            <w:tcW w:w="1601" w:type="dxa"/>
            <w:vMerge/>
            <w:vAlign w:val="center"/>
            <w:hideMark/>
          </w:tcPr>
          <w:p w14:paraId="4D09DFCF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EDBDEF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43 (15.0)</w:t>
            </w:r>
          </w:p>
        </w:tc>
        <w:tc>
          <w:tcPr>
            <w:tcW w:w="1554" w:type="dxa"/>
            <w:vMerge/>
            <w:vAlign w:val="center"/>
            <w:hideMark/>
          </w:tcPr>
          <w:p w14:paraId="2405909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0489733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225 (78.7)</w:t>
            </w:r>
          </w:p>
        </w:tc>
        <w:tc>
          <w:tcPr>
            <w:tcW w:w="1557" w:type="dxa"/>
            <w:vMerge/>
            <w:vAlign w:val="center"/>
            <w:hideMark/>
          </w:tcPr>
          <w:p w14:paraId="28159D7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01D6A002" w14:textId="77777777" w:rsidTr="002630E6">
        <w:tc>
          <w:tcPr>
            <w:tcW w:w="2267" w:type="dxa"/>
            <w:gridSpan w:val="3"/>
          </w:tcPr>
          <w:p w14:paraId="2D56D91A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Human rhinovirus</w:t>
            </w:r>
          </w:p>
        </w:tc>
        <w:tc>
          <w:tcPr>
            <w:tcW w:w="815" w:type="dxa"/>
            <w:gridSpan w:val="2"/>
            <w:vAlign w:val="center"/>
          </w:tcPr>
          <w:p w14:paraId="77D374E3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</w:tcPr>
          <w:p w14:paraId="06381C6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108 (79.4)</w:t>
            </w:r>
          </w:p>
        </w:tc>
        <w:tc>
          <w:tcPr>
            <w:tcW w:w="1601" w:type="dxa"/>
            <w:vMerge w:val="restart"/>
            <w:vAlign w:val="center"/>
          </w:tcPr>
          <w:p w14:paraId="31A58F1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[0.99-1.24]</w:t>
            </w:r>
          </w:p>
          <w:p w14:paraId="376EC3F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0.09</w:t>
            </w:r>
          </w:p>
        </w:tc>
        <w:tc>
          <w:tcPr>
            <w:tcW w:w="1215" w:type="dxa"/>
            <w:vAlign w:val="center"/>
          </w:tcPr>
          <w:p w14:paraId="2F5FA79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28 (20.6)</w:t>
            </w:r>
          </w:p>
        </w:tc>
        <w:tc>
          <w:tcPr>
            <w:tcW w:w="1554" w:type="dxa"/>
            <w:vMerge w:val="restart"/>
            <w:vAlign w:val="center"/>
          </w:tcPr>
          <w:p w14:paraId="03ACA6F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1.30 [0.86-1.97]</w:t>
            </w:r>
          </w:p>
          <w:p w14:paraId="118F2A0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0.22</w:t>
            </w:r>
          </w:p>
        </w:tc>
        <w:tc>
          <w:tcPr>
            <w:tcW w:w="1141" w:type="dxa"/>
            <w:vAlign w:val="center"/>
          </w:tcPr>
          <w:p w14:paraId="3C4C1A8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122 (89.7)</w:t>
            </w:r>
          </w:p>
        </w:tc>
        <w:tc>
          <w:tcPr>
            <w:tcW w:w="1557" w:type="dxa"/>
            <w:vMerge w:val="restart"/>
            <w:vAlign w:val="center"/>
          </w:tcPr>
          <w:p w14:paraId="4EA2413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[1.04-1.22]</w:t>
            </w:r>
          </w:p>
          <w:p w14:paraId="41AC160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0.01</w:t>
            </w:r>
          </w:p>
        </w:tc>
      </w:tr>
      <w:tr w:rsidR="00A70613" w:rsidRPr="00881C98" w14:paraId="59F5CE93" w14:textId="77777777" w:rsidTr="002630E6">
        <w:tc>
          <w:tcPr>
            <w:tcW w:w="2267" w:type="dxa"/>
            <w:gridSpan w:val="3"/>
          </w:tcPr>
          <w:p w14:paraId="21C51172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203AF60B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</w:tcPr>
          <w:p w14:paraId="10FDD43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226 (71.7)</w:t>
            </w:r>
          </w:p>
        </w:tc>
        <w:tc>
          <w:tcPr>
            <w:tcW w:w="1601" w:type="dxa"/>
            <w:vMerge/>
            <w:vAlign w:val="center"/>
          </w:tcPr>
          <w:p w14:paraId="74C43CF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2763C5E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50 (15.9)</w:t>
            </w:r>
          </w:p>
        </w:tc>
        <w:tc>
          <w:tcPr>
            <w:tcW w:w="1554" w:type="dxa"/>
            <w:vMerge/>
            <w:vAlign w:val="center"/>
          </w:tcPr>
          <w:p w14:paraId="39ABA6E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092EB50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250 (79.4)</w:t>
            </w:r>
          </w:p>
        </w:tc>
        <w:tc>
          <w:tcPr>
            <w:tcW w:w="1557" w:type="dxa"/>
            <w:vMerge/>
            <w:vAlign w:val="center"/>
          </w:tcPr>
          <w:p w14:paraId="5FE471FD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5B70299D" w14:textId="77777777" w:rsidTr="002630E6">
        <w:tc>
          <w:tcPr>
            <w:tcW w:w="2267" w:type="dxa"/>
            <w:gridSpan w:val="3"/>
            <w:vMerge w:val="restart"/>
          </w:tcPr>
          <w:p w14:paraId="4602CB2C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Human coronavirus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743934CB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51AB397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 (86.8)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30C895D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1.19 [1.04-1.37]</w:t>
            </w:r>
          </w:p>
          <w:p w14:paraId="1A28825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0.06</w:t>
            </w:r>
          </w:p>
        </w:tc>
        <w:tc>
          <w:tcPr>
            <w:tcW w:w="1215" w:type="dxa"/>
            <w:vAlign w:val="center"/>
            <w:hideMark/>
          </w:tcPr>
          <w:p w14:paraId="1F1D106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 (26.3)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390B469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1.59 [0.90-2.83]</w:t>
            </w:r>
          </w:p>
          <w:p w14:paraId="009FDC6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0.13</w:t>
            </w:r>
          </w:p>
        </w:tc>
        <w:tc>
          <w:tcPr>
            <w:tcW w:w="1141" w:type="dxa"/>
            <w:vAlign w:val="center"/>
            <w:hideMark/>
          </w:tcPr>
          <w:p w14:paraId="0FD75B8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36 (94.7)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53DFD49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1.17 [1.07-1.27]</w:t>
            </w:r>
          </w:p>
          <w:p w14:paraId="4CEA815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</w:tr>
      <w:tr w:rsidR="00A70613" w:rsidRPr="00881C98" w14:paraId="4ECB738A" w14:textId="77777777" w:rsidTr="002630E6">
        <w:tc>
          <w:tcPr>
            <w:tcW w:w="2267" w:type="dxa"/>
            <w:gridSpan w:val="3"/>
            <w:vMerge/>
            <w:vAlign w:val="center"/>
          </w:tcPr>
          <w:p w14:paraId="78F94B6A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0ECF2A7B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3C9D65A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300 (72.8)</w:t>
            </w:r>
          </w:p>
        </w:tc>
        <w:tc>
          <w:tcPr>
            <w:tcW w:w="1601" w:type="dxa"/>
            <w:vMerge/>
            <w:vAlign w:val="center"/>
            <w:hideMark/>
          </w:tcPr>
          <w:p w14:paraId="7D51C7FA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571BBE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68 (16.5)</w:t>
            </w:r>
          </w:p>
        </w:tc>
        <w:tc>
          <w:tcPr>
            <w:tcW w:w="1554" w:type="dxa"/>
            <w:vMerge/>
            <w:vAlign w:val="center"/>
            <w:hideMark/>
          </w:tcPr>
          <w:p w14:paraId="37417C88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6653466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335 (81.3)</w:t>
            </w:r>
          </w:p>
        </w:tc>
        <w:tc>
          <w:tcPr>
            <w:tcW w:w="1557" w:type="dxa"/>
            <w:vMerge/>
            <w:vAlign w:val="center"/>
            <w:hideMark/>
          </w:tcPr>
          <w:p w14:paraId="23C16EF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52729112" w14:textId="77777777" w:rsidTr="002630E6">
        <w:tc>
          <w:tcPr>
            <w:tcW w:w="11365" w:type="dxa"/>
            <w:gridSpan w:val="11"/>
            <w:vAlign w:val="center"/>
          </w:tcPr>
          <w:p w14:paraId="6E1C6599" w14:textId="77777777" w:rsidR="00A70613" w:rsidRPr="00A70613" w:rsidRDefault="00A70613" w:rsidP="00132F62">
            <w:pPr>
              <w:spacing w:line="480" w:lineRule="auto"/>
              <w:ind w:left="176"/>
              <w:rPr>
                <w:rFonts w:ascii="Arial Narrow" w:hAnsi="Arial Narrow"/>
                <w:b/>
                <w:sz w:val="20"/>
                <w:szCs w:val="20"/>
              </w:rPr>
            </w:pPr>
            <w:r w:rsidRPr="00A70613">
              <w:rPr>
                <w:rFonts w:ascii="Arial Narrow" w:hAnsi="Arial Narrow"/>
                <w:b/>
                <w:sz w:val="20"/>
                <w:szCs w:val="20"/>
              </w:rPr>
              <w:t>Respiratory bacteria</w:t>
            </w:r>
          </w:p>
        </w:tc>
      </w:tr>
      <w:tr w:rsidR="00DC423F" w:rsidRPr="00881C98" w14:paraId="117C3249" w14:textId="77777777" w:rsidTr="002630E6">
        <w:tc>
          <w:tcPr>
            <w:tcW w:w="2267" w:type="dxa"/>
            <w:gridSpan w:val="3"/>
            <w:vMerge w:val="restart"/>
          </w:tcPr>
          <w:p w14:paraId="10344E5C" w14:textId="77777777" w:rsidR="00DC423F" w:rsidRPr="00881C98" w:rsidRDefault="00DC423F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lastRenderedPageBreak/>
              <w:t>At least one bacteria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41AEEBB3" w14:textId="77777777" w:rsidR="00DC423F" w:rsidRPr="00881C98" w:rsidRDefault="00DC423F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6E95086B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262 (74.4)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6670DB44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1.02 [0.89-1.17]</w:t>
            </w:r>
          </w:p>
          <w:p w14:paraId="1298BD36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0.73</w:t>
            </w:r>
          </w:p>
        </w:tc>
        <w:tc>
          <w:tcPr>
            <w:tcW w:w="1215" w:type="dxa"/>
            <w:vAlign w:val="center"/>
            <w:hideMark/>
          </w:tcPr>
          <w:p w14:paraId="089F7D9D" w14:textId="77777777" w:rsidR="00DC423F" w:rsidRPr="00881C98" w:rsidRDefault="00DC423F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65 (18.5)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69A29DF7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1.41 [0.81-2.44]</w:t>
            </w:r>
          </w:p>
          <w:p w14:paraId="1E92F3D6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0.22</w:t>
            </w:r>
          </w:p>
        </w:tc>
        <w:tc>
          <w:tcPr>
            <w:tcW w:w="1141" w:type="dxa"/>
            <w:vAlign w:val="center"/>
            <w:hideMark/>
          </w:tcPr>
          <w:p w14:paraId="06A109D3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292 (83.0)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B029627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1.03 [0.92-1.14]</w:t>
            </w:r>
          </w:p>
          <w:p w14:paraId="5D474057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0.62</w:t>
            </w:r>
          </w:p>
        </w:tc>
      </w:tr>
      <w:tr w:rsidR="00DC423F" w:rsidRPr="00881C98" w14:paraId="262D7979" w14:textId="77777777" w:rsidTr="002630E6">
        <w:tc>
          <w:tcPr>
            <w:tcW w:w="2267" w:type="dxa"/>
            <w:gridSpan w:val="3"/>
            <w:vMerge/>
          </w:tcPr>
          <w:p w14:paraId="64A1C47A" w14:textId="77777777" w:rsidR="00DC423F" w:rsidRPr="00881C98" w:rsidRDefault="00DC423F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2CFB71BC" w14:textId="77777777" w:rsidR="00DC423F" w:rsidRPr="00881C98" w:rsidRDefault="00DC423F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454704F9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72 (72.7)</w:t>
            </w:r>
          </w:p>
        </w:tc>
        <w:tc>
          <w:tcPr>
            <w:tcW w:w="1601" w:type="dxa"/>
            <w:vMerge/>
            <w:vAlign w:val="center"/>
            <w:hideMark/>
          </w:tcPr>
          <w:p w14:paraId="5096AFD4" w14:textId="77777777" w:rsidR="00DC423F" w:rsidRPr="00881C98" w:rsidRDefault="00DC423F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3FE43D05" w14:textId="77777777" w:rsidR="00DC423F" w:rsidRPr="00881C98" w:rsidRDefault="00DC423F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13 (13.1)</w:t>
            </w:r>
          </w:p>
        </w:tc>
        <w:tc>
          <w:tcPr>
            <w:tcW w:w="1554" w:type="dxa"/>
            <w:vMerge/>
            <w:vAlign w:val="center"/>
            <w:hideMark/>
          </w:tcPr>
          <w:p w14:paraId="3205BCF6" w14:textId="77777777" w:rsidR="00DC423F" w:rsidRPr="00881C98" w:rsidRDefault="00DC423F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12F0289" w14:textId="77777777" w:rsidR="00DC423F" w:rsidRPr="00881C98" w:rsidRDefault="00DC423F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80 (80.8)</w:t>
            </w:r>
          </w:p>
        </w:tc>
        <w:tc>
          <w:tcPr>
            <w:tcW w:w="1557" w:type="dxa"/>
            <w:vMerge/>
            <w:vAlign w:val="center"/>
            <w:hideMark/>
          </w:tcPr>
          <w:p w14:paraId="2380FB17" w14:textId="77777777" w:rsidR="00DC423F" w:rsidRPr="00881C98" w:rsidRDefault="00DC423F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4150C" w:rsidRPr="00881C98" w14:paraId="4CC0D58C" w14:textId="77777777" w:rsidTr="002630E6">
        <w:tc>
          <w:tcPr>
            <w:tcW w:w="2267" w:type="dxa"/>
            <w:gridSpan w:val="3"/>
            <w:vMerge w:val="restart"/>
          </w:tcPr>
          <w:p w14:paraId="3999E1D0" w14:textId="77777777" w:rsidR="00F4150C" w:rsidRPr="00881C98" w:rsidRDefault="00F4150C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aureus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F78ADA5" w14:textId="77777777" w:rsidR="00F4150C" w:rsidRPr="00881C98" w:rsidRDefault="00F4150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33AA7EEA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78 (73.4)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ED3A708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0.99 [0.87-1.13]</w:t>
            </w:r>
          </w:p>
          <w:p w14:paraId="08BBB773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0.92</w:t>
            </w:r>
          </w:p>
        </w:tc>
        <w:tc>
          <w:tcPr>
            <w:tcW w:w="1215" w:type="dxa"/>
            <w:vAlign w:val="center"/>
            <w:hideMark/>
          </w:tcPr>
          <w:p w14:paraId="24796C94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 (24.5)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61472D46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1.61 [1.07-2.46]</w:t>
            </w:r>
          </w:p>
          <w:p w14:paraId="02A0C986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  <w:tc>
          <w:tcPr>
            <w:tcW w:w="1141" w:type="dxa"/>
            <w:vAlign w:val="center"/>
            <w:hideMark/>
          </w:tcPr>
          <w:p w14:paraId="6D5FCD27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85 (80.2)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0F4E4935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0.97 [0.87-1.07]</w:t>
            </w:r>
          </w:p>
          <w:p w14:paraId="495B405C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0.49</w:t>
            </w:r>
          </w:p>
        </w:tc>
      </w:tr>
      <w:tr w:rsidR="00F4150C" w:rsidRPr="00881C98" w14:paraId="318B3998" w14:textId="77777777" w:rsidTr="002630E6">
        <w:tc>
          <w:tcPr>
            <w:tcW w:w="2267" w:type="dxa"/>
            <w:gridSpan w:val="3"/>
            <w:vMerge/>
          </w:tcPr>
          <w:p w14:paraId="1CCD4AAE" w14:textId="77777777" w:rsidR="00F4150C" w:rsidRPr="00881C98" w:rsidRDefault="00F4150C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0AB6C17E" w14:textId="77777777" w:rsidR="00F4150C" w:rsidRPr="00881C98" w:rsidRDefault="00F4150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2029AECE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254 (74.1)</w:t>
            </w:r>
          </w:p>
        </w:tc>
        <w:tc>
          <w:tcPr>
            <w:tcW w:w="1601" w:type="dxa"/>
            <w:vMerge/>
            <w:vAlign w:val="center"/>
            <w:hideMark/>
          </w:tcPr>
          <w:p w14:paraId="7A23D8DE" w14:textId="77777777" w:rsidR="00F4150C" w:rsidRPr="00881C98" w:rsidRDefault="00F4150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C43BA27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52 (15.2)</w:t>
            </w:r>
          </w:p>
        </w:tc>
        <w:tc>
          <w:tcPr>
            <w:tcW w:w="1554" w:type="dxa"/>
            <w:vMerge/>
            <w:vAlign w:val="center"/>
            <w:hideMark/>
          </w:tcPr>
          <w:p w14:paraId="5D494D99" w14:textId="77777777" w:rsidR="00F4150C" w:rsidRPr="00881C98" w:rsidRDefault="00F4150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6032C1D8" w14:textId="77777777" w:rsidR="00F4150C" w:rsidRPr="00881C98" w:rsidRDefault="00F4150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285 (83.1)</w:t>
            </w:r>
          </w:p>
        </w:tc>
        <w:tc>
          <w:tcPr>
            <w:tcW w:w="1557" w:type="dxa"/>
            <w:vMerge/>
            <w:vAlign w:val="center"/>
            <w:hideMark/>
          </w:tcPr>
          <w:p w14:paraId="16435E74" w14:textId="77777777" w:rsidR="00F4150C" w:rsidRPr="00881C98" w:rsidRDefault="00F4150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7AF14180" w14:textId="77777777" w:rsidTr="002630E6">
        <w:tc>
          <w:tcPr>
            <w:tcW w:w="2267" w:type="dxa"/>
            <w:gridSpan w:val="3"/>
            <w:vMerge w:val="restart"/>
          </w:tcPr>
          <w:p w14:paraId="452D5190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pneumoniae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769ED6E1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46A6603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70 (79.5)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77C5D5C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1.10 [0.97-1.24]</w:t>
            </w:r>
          </w:p>
          <w:p w14:paraId="7BA7FFA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0.18</w:t>
            </w:r>
          </w:p>
        </w:tc>
        <w:tc>
          <w:tcPr>
            <w:tcW w:w="1215" w:type="dxa"/>
            <w:vAlign w:val="center"/>
            <w:hideMark/>
          </w:tcPr>
          <w:p w14:paraId="77086064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12 (13.6)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1766E6B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0.76 [0.43-1.34]</w:t>
            </w:r>
          </w:p>
          <w:p w14:paraId="61AE0D9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0.32</w:t>
            </w:r>
          </w:p>
        </w:tc>
        <w:tc>
          <w:tcPr>
            <w:tcW w:w="1141" w:type="dxa"/>
            <w:vAlign w:val="center"/>
            <w:hideMark/>
          </w:tcPr>
          <w:p w14:paraId="6D4B3CA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77 (87.5)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7A62CFB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1.08 [0.98-1.18]</w:t>
            </w:r>
          </w:p>
          <w:p w14:paraId="3BC7CC3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0.16</w:t>
            </w:r>
          </w:p>
        </w:tc>
      </w:tr>
      <w:tr w:rsidR="00A70613" w:rsidRPr="00881C98" w14:paraId="4E45A2C7" w14:textId="77777777" w:rsidTr="002630E6">
        <w:tc>
          <w:tcPr>
            <w:tcW w:w="2267" w:type="dxa"/>
            <w:gridSpan w:val="3"/>
            <w:vMerge/>
          </w:tcPr>
          <w:p w14:paraId="146AB334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5C69945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96D1EF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261 (72.5)</w:t>
            </w:r>
          </w:p>
        </w:tc>
        <w:tc>
          <w:tcPr>
            <w:tcW w:w="1601" w:type="dxa"/>
            <w:vMerge/>
            <w:vAlign w:val="center"/>
            <w:hideMark/>
          </w:tcPr>
          <w:p w14:paraId="4A4963D0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7C86EEFC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65 (18.1)</w:t>
            </w:r>
          </w:p>
        </w:tc>
        <w:tc>
          <w:tcPr>
            <w:tcW w:w="1554" w:type="dxa"/>
            <w:vMerge/>
            <w:vAlign w:val="center"/>
            <w:hideMark/>
          </w:tcPr>
          <w:p w14:paraId="5F8B443D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7CC5BA6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292 (81.1)</w:t>
            </w:r>
          </w:p>
        </w:tc>
        <w:tc>
          <w:tcPr>
            <w:tcW w:w="1557" w:type="dxa"/>
            <w:vMerge/>
            <w:vAlign w:val="center"/>
            <w:hideMark/>
          </w:tcPr>
          <w:p w14:paraId="488C6D30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3A5A76FA" w14:textId="77777777" w:rsidTr="002630E6">
        <w:tc>
          <w:tcPr>
            <w:tcW w:w="2267" w:type="dxa"/>
            <w:gridSpan w:val="3"/>
            <w:vMerge w:val="restart"/>
          </w:tcPr>
          <w:p w14:paraId="60828C0D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H. influenzae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0B43ADCF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3E6FA4E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182 (76.2)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5C172A48" w14:textId="77777777" w:rsidR="00A70613" w:rsidRPr="00881C98" w:rsidRDefault="00A70613" w:rsidP="00132F62">
            <w:pPr>
              <w:pStyle w:val="Paragraphedeliste"/>
              <w:numPr>
                <w:ilvl w:val="1"/>
                <w:numId w:val="9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[0.95-1.19]</w:t>
            </w:r>
          </w:p>
          <w:p w14:paraId="7FBDF49A" w14:textId="77777777" w:rsidR="00A70613" w:rsidRPr="00881C98" w:rsidRDefault="00A70613" w:rsidP="00132F62">
            <w:pPr>
              <w:pStyle w:val="Paragraphedeliste"/>
              <w:spacing w:line="48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 xml:space="preserve">     0.27</w:t>
            </w:r>
          </w:p>
        </w:tc>
        <w:tc>
          <w:tcPr>
            <w:tcW w:w="1215" w:type="dxa"/>
            <w:vAlign w:val="center"/>
            <w:hideMark/>
          </w:tcPr>
          <w:p w14:paraId="355DC017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41 (17.2)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689F0DD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1.01 [0.67-1.51]</w:t>
            </w:r>
          </w:p>
          <w:p w14:paraId="38E2E8F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0.98</w:t>
            </w:r>
          </w:p>
        </w:tc>
        <w:tc>
          <w:tcPr>
            <w:tcW w:w="1141" w:type="dxa"/>
            <w:vAlign w:val="center"/>
            <w:hideMark/>
          </w:tcPr>
          <w:p w14:paraId="741123B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202 (84.5)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50946D0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1.06 [0.97-1.15]</w:t>
            </w:r>
          </w:p>
          <w:p w14:paraId="6927E3C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0.22</w:t>
            </w:r>
          </w:p>
        </w:tc>
      </w:tr>
      <w:tr w:rsidR="00A70613" w:rsidRPr="00881C98" w14:paraId="5CB95422" w14:textId="77777777" w:rsidTr="002630E6">
        <w:tc>
          <w:tcPr>
            <w:tcW w:w="2267" w:type="dxa"/>
            <w:gridSpan w:val="3"/>
            <w:vMerge/>
          </w:tcPr>
          <w:p w14:paraId="3B93304F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18B11839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CFB0E2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151 (71.6)</w:t>
            </w:r>
          </w:p>
        </w:tc>
        <w:tc>
          <w:tcPr>
            <w:tcW w:w="1601" w:type="dxa"/>
            <w:vMerge/>
            <w:vAlign w:val="center"/>
            <w:hideMark/>
          </w:tcPr>
          <w:p w14:paraId="265B115D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0EB5E7CB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36 (17.1)</w:t>
            </w:r>
          </w:p>
        </w:tc>
        <w:tc>
          <w:tcPr>
            <w:tcW w:w="1554" w:type="dxa"/>
            <w:vMerge/>
            <w:vAlign w:val="center"/>
            <w:hideMark/>
          </w:tcPr>
          <w:p w14:paraId="738A036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10B16A2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169 (80.1)</w:t>
            </w:r>
          </w:p>
        </w:tc>
        <w:tc>
          <w:tcPr>
            <w:tcW w:w="1557" w:type="dxa"/>
            <w:vMerge/>
            <w:vAlign w:val="center"/>
            <w:hideMark/>
          </w:tcPr>
          <w:p w14:paraId="014204A8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57F87BB3" w14:textId="77777777" w:rsidTr="002630E6">
        <w:tc>
          <w:tcPr>
            <w:tcW w:w="2267" w:type="dxa"/>
            <w:gridSpan w:val="3"/>
            <w:vMerge w:val="restart"/>
          </w:tcPr>
          <w:p w14:paraId="4CDD718C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K. pneumoniae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6659DAF4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2031AD5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93 (76.2)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CD3AF42" w14:textId="77777777" w:rsidR="00A70613" w:rsidRPr="00881C98" w:rsidRDefault="00A70613" w:rsidP="00132F62">
            <w:pPr>
              <w:pStyle w:val="Paragraphedeliste"/>
              <w:numPr>
                <w:ilvl w:val="1"/>
                <w:numId w:val="8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[0.93-1.18]</w:t>
            </w:r>
          </w:p>
          <w:p w14:paraId="4FF749D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0.49</w:t>
            </w:r>
          </w:p>
        </w:tc>
        <w:tc>
          <w:tcPr>
            <w:tcW w:w="1215" w:type="dxa"/>
            <w:vAlign w:val="center"/>
            <w:hideMark/>
          </w:tcPr>
          <w:p w14:paraId="5CD8DFA0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(18.9)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0707D62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1.14 [0.73-1.77]</w:t>
            </w:r>
          </w:p>
          <w:p w14:paraId="52AEF4D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0.57</w:t>
            </w:r>
          </w:p>
        </w:tc>
        <w:tc>
          <w:tcPr>
            <w:tcW w:w="1141" w:type="dxa"/>
            <w:vAlign w:val="center"/>
            <w:hideMark/>
          </w:tcPr>
          <w:p w14:paraId="1CF3230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104 (85.2)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3692F43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1.05 [0.96-1.15]</w:t>
            </w:r>
          </w:p>
          <w:p w14:paraId="3EAEEE4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0.33</w:t>
            </w:r>
          </w:p>
        </w:tc>
      </w:tr>
      <w:tr w:rsidR="00A70613" w:rsidRPr="00881C98" w14:paraId="7895D147" w14:textId="77777777" w:rsidTr="002630E6">
        <w:tc>
          <w:tcPr>
            <w:tcW w:w="2267" w:type="dxa"/>
            <w:gridSpan w:val="3"/>
            <w:vMerge/>
            <w:vAlign w:val="center"/>
          </w:tcPr>
          <w:p w14:paraId="72AE74AA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29BE9A84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103A7E1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238 (73.0)</w:t>
            </w:r>
          </w:p>
        </w:tc>
        <w:tc>
          <w:tcPr>
            <w:tcW w:w="1601" w:type="dxa"/>
            <w:vMerge/>
            <w:vAlign w:val="center"/>
            <w:hideMark/>
          </w:tcPr>
          <w:p w14:paraId="2F0309E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22A081F8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54 (16.6)</w:t>
            </w:r>
          </w:p>
        </w:tc>
        <w:tc>
          <w:tcPr>
            <w:tcW w:w="1554" w:type="dxa"/>
            <w:vMerge/>
            <w:vAlign w:val="center"/>
            <w:hideMark/>
          </w:tcPr>
          <w:p w14:paraId="02A6DBC4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649AB6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265 (81.3)</w:t>
            </w:r>
          </w:p>
        </w:tc>
        <w:tc>
          <w:tcPr>
            <w:tcW w:w="1557" w:type="dxa"/>
            <w:vMerge/>
            <w:vAlign w:val="center"/>
            <w:hideMark/>
          </w:tcPr>
          <w:p w14:paraId="63421112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630E6" w:rsidRPr="00881C98" w14:paraId="2B5CAA3B" w14:textId="77777777" w:rsidTr="002630E6">
        <w:tc>
          <w:tcPr>
            <w:tcW w:w="11365" w:type="dxa"/>
            <w:gridSpan w:val="11"/>
            <w:vAlign w:val="center"/>
          </w:tcPr>
          <w:p w14:paraId="268A86A8" w14:textId="77777777" w:rsidR="002630E6" w:rsidRPr="002630E6" w:rsidRDefault="002630E6" w:rsidP="00132F62">
            <w:pPr>
              <w:spacing w:line="480" w:lineRule="auto"/>
              <w:ind w:left="176"/>
              <w:rPr>
                <w:rFonts w:ascii="Arial Narrow" w:hAnsi="Arial Narrow"/>
                <w:b/>
                <w:sz w:val="20"/>
                <w:szCs w:val="20"/>
              </w:rPr>
            </w:pPr>
            <w:r w:rsidRPr="002630E6">
              <w:rPr>
                <w:rFonts w:ascii="Arial Narrow" w:hAnsi="Arial Narrow"/>
                <w:b/>
                <w:sz w:val="20"/>
                <w:szCs w:val="20"/>
              </w:rPr>
              <w:t>Bacteria co-infections</w:t>
            </w:r>
          </w:p>
        </w:tc>
      </w:tr>
      <w:tr w:rsidR="00A70613" w:rsidRPr="00881C98" w14:paraId="16008064" w14:textId="77777777" w:rsidTr="002630E6">
        <w:tc>
          <w:tcPr>
            <w:tcW w:w="2267" w:type="dxa"/>
            <w:gridSpan w:val="3"/>
            <w:vMerge w:val="restart"/>
          </w:tcPr>
          <w:p w14:paraId="1CFB730D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H. influenzae – S. pneumoniae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7579767D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4FC37F2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42 (85.7)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19F23B8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1.18 [1.04-1.34]</w:t>
            </w:r>
          </w:p>
          <w:p w14:paraId="7CE1CE7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0.05</w:t>
            </w:r>
          </w:p>
        </w:tc>
        <w:tc>
          <w:tcPr>
            <w:tcW w:w="1215" w:type="dxa"/>
            <w:vAlign w:val="center"/>
            <w:hideMark/>
          </w:tcPr>
          <w:p w14:paraId="7DBB1FDE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 (14.3)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0EC28A1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0.81 [0.39-1.66]</w:t>
            </w:r>
          </w:p>
          <w:p w14:paraId="5838C41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0.56</w:t>
            </w:r>
          </w:p>
        </w:tc>
        <w:tc>
          <w:tcPr>
            <w:tcW w:w="1141" w:type="dxa"/>
            <w:vAlign w:val="center"/>
            <w:hideMark/>
          </w:tcPr>
          <w:p w14:paraId="14C671A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47 (95.9)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1C0202D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1.19 [1.10-1.28]</w:t>
            </w:r>
          </w:p>
          <w:p w14:paraId="14337AF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0.01</w:t>
            </w:r>
          </w:p>
        </w:tc>
      </w:tr>
      <w:tr w:rsidR="00A70613" w:rsidRPr="00881C98" w14:paraId="5E55CF74" w14:textId="77777777" w:rsidTr="002630E6">
        <w:tc>
          <w:tcPr>
            <w:tcW w:w="2267" w:type="dxa"/>
            <w:gridSpan w:val="3"/>
            <w:vMerge/>
          </w:tcPr>
          <w:p w14:paraId="2C4A3414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35BC9C23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1FBEBF6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292 (72.6)</w:t>
            </w:r>
          </w:p>
        </w:tc>
        <w:tc>
          <w:tcPr>
            <w:tcW w:w="1601" w:type="dxa"/>
            <w:vMerge/>
            <w:vAlign w:val="center"/>
            <w:hideMark/>
          </w:tcPr>
          <w:p w14:paraId="73C0F62E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CB12BE9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71 (17.7)</w:t>
            </w:r>
          </w:p>
        </w:tc>
        <w:tc>
          <w:tcPr>
            <w:tcW w:w="1554" w:type="dxa"/>
            <w:vMerge/>
            <w:vAlign w:val="center"/>
            <w:hideMark/>
          </w:tcPr>
          <w:p w14:paraId="43EE6462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B8DDC2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325 (80.8)</w:t>
            </w:r>
          </w:p>
        </w:tc>
        <w:tc>
          <w:tcPr>
            <w:tcW w:w="1557" w:type="dxa"/>
            <w:vMerge/>
            <w:vAlign w:val="center"/>
            <w:hideMark/>
          </w:tcPr>
          <w:p w14:paraId="7C442BEB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165C3501" w14:textId="77777777" w:rsidTr="002630E6">
        <w:tc>
          <w:tcPr>
            <w:tcW w:w="2267" w:type="dxa"/>
            <w:gridSpan w:val="3"/>
            <w:vMerge w:val="restart"/>
          </w:tcPr>
          <w:p w14:paraId="1D04835D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H. influenzae – K. pneumoniae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13041AE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4354813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59 (84.3)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1BEDB5A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1.17 [1.04-1.32]</w:t>
            </w:r>
          </w:p>
          <w:p w14:paraId="095EBAF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  <w:tc>
          <w:tcPr>
            <w:tcW w:w="1215" w:type="dxa"/>
            <w:vAlign w:val="center"/>
            <w:hideMark/>
          </w:tcPr>
          <w:p w14:paraId="12381DEE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13 (18.6)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0DE0F8C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1.09 [0.64-1.86]</w:t>
            </w:r>
          </w:p>
          <w:p w14:paraId="0AB4781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0.76</w:t>
            </w:r>
          </w:p>
        </w:tc>
        <w:tc>
          <w:tcPr>
            <w:tcW w:w="1141" w:type="dxa"/>
            <w:vAlign w:val="center"/>
            <w:hideMark/>
          </w:tcPr>
          <w:p w14:paraId="486F814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63 (90.0)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78BFCE8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[1.01-1.22]</w:t>
            </w:r>
          </w:p>
          <w:p w14:paraId="7163A27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0.07</w:t>
            </w:r>
          </w:p>
        </w:tc>
      </w:tr>
      <w:tr w:rsidR="00A70613" w:rsidRPr="00881C98" w14:paraId="1E9244D2" w14:textId="77777777" w:rsidTr="002630E6">
        <w:tc>
          <w:tcPr>
            <w:tcW w:w="2267" w:type="dxa"/>
            <w:gridSpan w:val="3"/>
            <w:vMerge/>
          </w:tcPr>
          <w:p w14:paraId="6A6A1A63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03833C8F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CB6DF5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275 (72.2)</w:t>
            </w:r>
          </w:p>
        </w:tc>
        <w:tc>
          <w:tcPr>
            <w:tcW w:w="1601" w:type="dxa"/>
            <w:vMerge/>
            <w:vAlign w:val="center"/>
            <w:hideMark/>
          </w:tcPr>
          <w:p w14:paraId="6EA2D895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785BAD02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65 (17.1)</w:t>
            </w:r>
          </w:p>
        </w:tc>
        <w:tc>
          <w:tcPr>
            <w:tcW w:w="1554" w:type="dxa"/>
            <w:vMerge/>
            <w:vAlign w:val="center"/>
            <w:hideMark/>
          </w:tcPr>
          <w:p w14:paraId="700920AE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937B64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309 (81.1)</w:t>
            </w:r>
          </w:p>
        </w:tc>
        <w:tc>
          <w:tcPr>
            <w:tcW w:w="1557" w:type="dxa"/>
            <w:vMerge/>
            <w:vAlign w:val="center"/>
            <w:hideMark/>
          </w:tcPr>
          <w:p w14:paraId="5957F65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76D94061" w14:textId="77777777" w:rsidTr="002630E6">
        <w:tc>
          <w:tcPr>
            <w:tcW w:w="2267" w:type="dxa"/>
            <w:gridSpan w:val="3"/>
            <w:vMerge w:val="restart"/>
          </w:tcPr>
          <w:p w14:paraId="6C66DE44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H. influenzae – S. aureus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4169B676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0F89AC1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40 (75.5)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2F9C361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1.02 [0.87-1.20]</w:t>
            </w:r>
          </w:p>
          <w:p w14:paraId="16D4DA1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0.80</w:t>
            </w:r>
          </w:p>
        </w:tc>
        <w:tc>
          <w:tcPr>
            <w:tcW w:w="1215" w:type="dxa"/>
            <w:vAlign w:val="center"/>
            <w:hideMark/>
          </w:tcPr>
          <w:p w14:paraId="7EC073BB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12 (22.6)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3824CE0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1.37 [0.79-2.35]</w:t>
            </w:r>
          </w:p>
          <w:p w14:paraId="770107E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0.27</w:t>
            </w:r>
          </w:p>
        </w:tc>
        <w:tc>
          <w:tcPr>
            <w:tcW w:w="1141" w:type="dxa"/>
            <w:vAlign w:val="center"/>
            <w:hideMark/>
          </w:tcPr>
          <w:p w14:paraId="7D994AE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43 (81.1)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7CDBC1C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0.98 [0.86-1.13]</w:t>
            </w:r>
          </w:p>
          <w:p w14:paraId="15A505B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0.78</w:t>
            </w:r>
          </w:p>
        </w:tc>
      </w:tr>
      <w:tr w:rsidR="00A70613" w:rsidRPr="00881C98" w14:paraId="33B17CCB" w14:textId="77777777" w:rsidTr="002630E6">
        <w:tc>
          <w:tcPr>
            <w:tcW w:w="2267" w:type="dxa"/>
            <w:gridSpan w:val="3"/>
            <w:vMerge/>
          </w:tcPr>
          <w:p w14:paraId="0787AF98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7B68127D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629A2F0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294 (73.9)</w:t>
            </w:r>
          </w:p>
        </w:tc>
        <w:tc>
          <w:tcPr>
            <w:tcW w:w="1601" w:type="dxa"/>
            <w:vMerge/>
            <w:vAlign w:val="center"/>
            <w:hideMark/>
          </w:tcPr>
          <w:p w14:paraId="500C30C9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7EB85CCB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66 (16.6)</w:t>
            </w:r>
          </w:p>
        </w:tc>
        <w:tc>
          <w:tcPr>
            <w:tcW w:w="1554" w:type="dxa"/>
            <w:vMerge/>
            <w:vAlign w:val="center"/>
            <w:hideMark/>
          </w:tcPr>
          <w:p w14:paraId="01CCC66B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27E4B54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329 (82.7)</w:t>
            </w:r>
          </w:p>
        </w:tc>
        <w:tc>
          <w:tcPr>
            <w:tcW w:w="1557" w:type="dxa"/>
            <w:vMerge/>
            <w:vAlign w:val="center"/>
            <w:hideMark/>
          </w:tcPr>
          <w:p w14:paraId="0C0B9721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1F8A33C9" w14:textId="77777777" w:rsidTr="002630E6">
        <w:tc>
          <w:tcPr>
            <w:tcW w:w="2267" w:type="dxa"/>
            <w:gridSpan w:val="3"/>
            <w:vMerge w:val="restart"/>
          </w:tcPr>
          <w:p w14:paraId="3B0D4D3D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pneumoniae – K. pneumoniae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085900AB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597B5BF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21 (84.0)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6C84D7C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1.14 [0.95-1.37]</w:t>
            </w:r>
          </w:p>
          <w:p w14:paraId="3F5678C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0.24</w:t>
            </w:r>
          </w:p>
        </w:tc>
        <w:tc>
          <w:tcPr>
            <w:tcW w:w="1215" w:type="dxa"/>
            <w:vAlign w:val="center"/>
            <w:hideMark/>
          </w:tcPr>
          <w:p w14:paraId="73637C5F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 (8.0)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4AA736C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0.45 [0.12-1.72]</w:t>
            </w:r>
          </w:p>
          <w:p w14:paraId="0BEE651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  <w:tc>
          <w:tcPr>
            <w:tcW w:w="1141" w:type="dxa"/>
            <w:vAlign w:val="center"/>
            <w:hideMark/>
          </w:tcPr>
          <w:p w14:paraId="53A7E3B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 (92.0)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6AD6BEB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1.12 [0.99-1.27]</w:t>
            </w:r>
          </w:p>
          <w:p w14:paraId="4B5F3BE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0.20</w:t>
            </w:r>
          </w:p>
        </w:tc>
      </w:tr>
      <w:tr w:rsidR="00A70613" w:rsidRPr="00881C98" w14:paraId="21EE4A20" w14:textId="77777777" w:rsidTr="002630E6">
        <w:tc>
          <w:tcPr>
            <w:tcW w:w="2267" w:type="dxa"/>
            <w:gridSpan w:val="3"/>
            <w:vMerge/>
          </w:tcPr>
          <w:p w14:paraId="13F16D34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2FF72CCC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387E5DD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313 (73.5)</w:t>
            </w:r>
          </w:p>
        </w:tc>
        <w:tc>
          <w:tcPr>
            <w:tcW w:w="1601" w:type="dxa"/>
            <w:vMerge/>
            <w:vAlign w:val="center"/>
            <w:hideMark/>
          </w:tcPr>
          <w:p w14:paraId="62E29868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29FDBA6E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76 (17.8)</w:t>
            </w:r>
          </w:p>
        </w:tc>
        <w:tc>
          <w:tcPr>
            <w:tcW w:w="1554" w:type="dxa"/>
            <w:vMerge/>
            <w:vAlign w:val="center"/>
            <w:hideMark/>
          </w:tcPr>
          <w:p w14:paraId="05E5CFFA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C685E4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349 (81.9)</w:t>
            </w:r>
          </w:p>
        </w:tc>
        <w:tc>
          <w:tcPr>
            <w:tcW w:w="1557" w:type="dxa"/>
            <w:vMerge/>
            <w:vAlign w:val="center"/>
            <w:hideMark/>
          </w:tcPr>
          <w:p w14:paraId="2AF55C9A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2496C716" w14:textId="77777777" w:rsidTr="002630E6">
        <w:tc>
          <w:tcPr>
            <w:tcW w:w="2267" w:type="dxa"/>
            <w:gridSpan w:val="3"/>
            <w:vMerge w:val="restart"/>
          </w:tcPr>
          <w:p w14:paraId="4D9E80B8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pneumoniae – S. aureus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4BCFD8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71578A2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16 (72.7)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465BA6A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0.98 [0.76-1.27]</w:t>
            </w:r>
          </w:p>
          <w:p w14:paraId="451610C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0.88</w:t>
            </w:r>
          </w:p>
        </w:tc>
        <w:tc>
          <w:tcPr>
            <w:tcW w:w="1215" w:type="dxa"/>
            <w:vAlign w:val="center"/>
            <w:hideMark/>
          </w:tcPr>
          <w:p w14:paraId="7A8EFC55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 (9.1)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5A7338B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0.51 [0.13-1.95]</w:t>
            </w:r>
          </w:p>
          <w:p w14:paraId="1154D89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0.30</w:t>
            </w:r>
          </w:p>
        </w:tc>
        <w:tc>
          <w:tcPr>
            <w:tcW w:w="1141" w:type="dxa"/>
            <w:vAlign w:val="center"/>
            <w:hideMark/>
          </w:tcPr>
          <w:p w14:paraId="7F05231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17 (77.3)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031F2EB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0.93 [0.74-1.18]</w:t>
            </w:r>
          </w:p>
          <w:p w14:paraId="5E4F55A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0.51</w:t>
            </w:r>
          </w:p>
        </w:tc>
      </w:tr>
      <w:tr w:rsidR="00A70613" w:rsidRPr="00881C98" w14:paraId="7E3C5EA2" w14:textId="77777777" w:rsidTr="002630E6">
        <w:tc>
          <w:tcPr>
            <w:tcW w:w="2267" w:type="dxa"/>
            <w:gridSpan w:val="3"/>
            <w:vMerge/>
          </w:tcPr>
          <w:p w14:paraId="47605D6D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56ECEE8C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5A88436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318 (74.1)</w:t>
            </w:r>
          </w:p>
        </w:tc>
        <w:tc>
          <w:tcPr>
            <w:tcW w:w="1601" w:type="dxa"/>
            <w:vMerge/>
            <w:vAlign w:val="center"/>
            <w:hideMark/>
          </w:tcPr>
          <w:p w14:paraId="388FB33F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7BDC3B05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76 (17.7)</w:t>
            </w:r>
          </w:p>
        </w:tc>
        <w:tc>
          <w:tcPr>
            <w:tcW w:w="1554" w:type="dxa"/>
            <w:vMerge/>
            <w:vAlign w:val="center"/>
            <w:hideMark/>
          </w:tcPr>
          <w:p w14:paraId="4AD1256D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495B51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355 (82.8)</w:t>
            </w:r>
          </w:p>
        </w:tc>
        <w:tc>
          <w:tcPr>
            <w:tcW w:w="1557" w:type="dxa"/>
            <w:vMerge/>
            <w:vAlign w:val="center"/>
            <w:hideMark/>
          </w:tcPr>
          <w:p w14:paraId="0E5216AB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756EAE54" w14:textId="77777777" w:rsidTr="002630E6">
        <w:tc>
          <w:tcPr>
            <w:tcW w:w="2267" w:type="dxa"/>
            <w:gridSpan w:val="3"/>
            <w:vMerge w:val="restart"/>
          </w:tcPr>
          <w:p w14:paraId="6D0755C0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K. pneumoniae – S. aureus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4D718BF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1813DEF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19 (76.0)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4D5CBDA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1.03 [0.82-1.29]</w:t>
            </w:r>
          </w:p>
          <w:p w14:paraId="79E5BF4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0.82</w:t>
            </w:r>
          </w:p>
        </w:tc>
        <w:tc>
          <w:tcPr>
            <w:tcW w:w="1215" w:type="dxa"/>
            <w:vAlign w:val="center"/>
            <w:hideMark/>
          </w:tcPr>
          <w:p w14:paraId="7DE73B43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 (28.0)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2AD975F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1.68 [0.87-3.26]</w:t>
            </w:r>
          </w:p>
          <w:p w14:paraId="738EA17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0.15</w:t>
            </w:r>
          </w:p>
        </w:tc>
        <w:tc>
          <w:tcPr>
            <w:tcW w:w="1141" w:type="dxa"/>
            <w:vAlign w:val="center"/>
            <w:hideMark/>
          </w:tcPr>
          <w:p w14:paraId="41D49F21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21 (84.0)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14E993A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1.02 [0.85-1.22]</w:t>
            </w:r>
          </w:p>
          <w:p w14:paraId="5FD1246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0.84</w:t>
            </w:r>
          </w:p>
        </w:tc>
      </w:tr>
      <w:tr w:rsidR="00A70613" w:rsidRPr="00881C98" w14:paraId="5181CE1C" w14:textId="77777777" w:rsidTr="002630E6">
        <w:tc>
          <w:tcPr>
            <w:tcW w:w="2267" w:type="dxa"/>
            <w:gridSpan w:val="3"/>
            <w:vMerge/>
            <w:vAlign w:val="center"/>
          </w:tcPr>
          <w:p w14:paraId="3222B2B8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782F0D63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4021994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315 (73.9)</w:t>
            </w:r>
          </w:p>
        </w:tc>
        <w:tc>
          <w:tcPr>
            <w:tcW w:w="1601" w:type="dxa"/>
            <w:vMerge/>
            <w:vAlign w:val="center"/>
            <w:hideMark/>
          </w:tcPr>
          <w:p w14:paraId="640244FB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61D4B9E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71 (16.7)</w:t>
            </w:r>
          </w:p>
        </w:tc>
        <w:tc>
          <w:tcPr>
            <w:tcW w:w="1554" w:type="dxa"/>
            <w:vMerge/>
            <w:vAlign w:val="center"/>
            <w:hideMark/>
          </w:tcPr>
          <w:p w14:paraId="6CEABE98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049EB10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351 (82.4)</w:t>
            </w:r>
          </w:p>
        </w:tc>
        <w:tc>
          <w:tcPr>
            <w:tcW w:w="1557" w:type="dxa"/>
            <w:vMerge/>
            <w:vAlign w:val="center"/>
            <w:hideMark/>
          </w:tcPr>
          <w:p w14:paraId="56FA0AEB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630E6" w:rsidRPr="00881C98" w14:paraId="7E019F04" w14:textId="77777777" w:rsidTr="002630E6">
        <w:tc>
          <w:tcPr>
            <w:tcW w:w="11365" w:type="dxa"/>
            <w:gridSpan w:val="11"/>
            <w:vAlign w:val="center"/>
          </w:tcPr>
          <w:p w14:paraId="7BCCE1DC" w14:textId="77777777" w:rsidR="002630E6" w:rsidRPr="002630E6" w:rsidRDefault="002630E6" w:rsidP="00132F62">
            <w:pPr>
              <w:spacing w:line="480" w:lineRule="auto"/>
              <w:ind w:left="176"/>
              <w:rPr>
                <w:rFonts w:ascii="Arial Narrow" w:hAnsi="Arial Narrow"/>
                <w:b/>
                <w:sz w:val="20"/>
                <w:szCs w:val="20"/>
              </w:rPr>
            </w:pPr>
            <w:r w:rsidRPr="002630E6">
              <w:rPr>
                <w:rFonts w:ascii="Arial Narrow" w:hAnsi="Arial Narrow"/>
                <w:b/>
                <w:sz w:val="20"/>
                <w:szCs w:val="20"/>
              </w:rPr>
              <w:t>Virus-bacteria co-infections</w:t>
            </w:r>
          </w:p>
        </w:tc>
      </w:tr>
      <w:tr w:rsidR="002630E6" w:rsidRPr="00881C98" w14:paraId="7C9D7181" w14:textId="77777777" w:rsidTr="002630E6">
        <w:tc>
          <w:tcPr>
            <w:tcW w:w="2267" w:type="dxa"/>
            <w:gridSpan w:val="3"/>
            <w:vMerge w:val="restart"/>
          </w:tcPr>
          <w:p w14:paraId="1F3E6473" w14:textId="77777777" w:rsidR="002630E6" w:rsidRPr="00881C98" w:rsidRDefault="002630E6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2630E6">
              <w:rPr>
                <w:rFonts w:ascii="Arial Narrow" w:hAnsi="Arial Narrow"/>
                <w:sz w:val="20"/>
                <w:szCs w:val="20"/>
              </w:rPr>
              <w:t xml:space="preserve">At least one virus-bacteria </w:t>
            </w:r>
            <w:proofErr w:type="spellStart"/>
            <w:r w:rsidRPr="002630E6">
              <w:rPr>
                <w:rFonts w:ascii="Arial Narrow" w:hAnsi="Arial Narrow"/>
                <w:sz w:val="20"/>
                <w:szCs w:val="20"/>
              </w:rPr>
              <w:t>combinaison</w:t>
            </w:r>
            <w:proofErr w:type="spellEnd"/>
          </w:p>
        </w:tc>
        <w:tc>
          <w:tcPr>
            <w:tcW w:w="815" w:type="dxa"/>
            <w:gridSpan w:val="2"/>
            <w:vAlign w:val="center"/>
          </w:tcPr>
          <w:p w14:paraId="37A05D54" w14:textId="77777777" w:rsidR="002630E6" w:rsidRPr="00881C98" w:rsidRDefault="002630E6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</w:tcPr>
          <w:p w14:paraId="1E293948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104 (80.6)</w:t>
            </w:r>
          </w:p>
        </w:tc>
        <w:tc>
          <w:tcPr>
            <w:tcW w:w="1601" w:type="dxa"/>
            <w:vMerge w:val="restart"/>
            <w:vAlign w:val="center"/>
          </w:tcPr>
          <w:p w14:paraId="2E8749DC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[1.01-1.26]</w:t>
            </w:r>
          </w:p>
          <w:p w14:paraId="17295A6F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0.04</w:t>
            </w:r>
          </w:p>
        </w:tc>
        <w:tc>
          <w:tcPr>
            <w:tcW w:w="1215" w:type="dxa"/>
            <w:vAlign w:val="center"/>
          </w:tcPr>
          <w:p w14:paraId="287F222D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32 (24.8)</w:t>
            </w:r>
          </w:p>
        </w:tc>
        <w:tc>
          <w:tcPr>
            <w:tcW w:w="1554" w:type="dxa"/>
            <w:vMerge w:val="restart"/>
            <w:vAlign w:val="center"/>
          </w:tcPr>
          <w:p w14:paraId="304EE7A0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1.73 [1.16-2.60]</w:t>
            </w:r>
          </w:p>
          <w:p w14:paraId="5E189F58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0.008</w:t>
            </w:r>
          </w:p>
        </w:tc>
        <w:tc>
          <w:tcPr>
            <w:tcW w:w="1141" w:type="dxa"/>
            <w:vAlign w:val="center"/>
          </w:tcPr>
          <w:p w14:paraId="71A5D1FA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115 (89.1)</w:t>
            </w:r>
          </w:p>
        </w:tc>
        <w:tc>
          <w:tcPr>
            <w:tcW w:w="1557" w:type="dxa"/>
            <w:vMerge w:val="restart"/>
            <w:vAlign w:val="center"/>
          </w:tcPr>
          <w:p w14:paraId="017549F4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1.12 [1.03-1.21]</w:t>
            </w:r>
          </w:p>
          <w:p w14:paraId="0BA2B8EF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</w:tr>
      <w:tr w:rsidR="002630E6" w:rsidRPr="00881C98" w14:paraId="3C17762B" w14:textId="77777777" w:rsidTr="002630E6">
        <w:tc>
          <w:tcPr>
            <w:tcW w:w="2267" w:type="dxa"/>
            <w:gridSpan w:val="3"/>
            <w:vMerge/>
          </w:tcPr>
          <w:p w14:paraId="3F184E8C" w14:textId="77777777" w:rsidR="002630E6" w:rsidRPr="00881C98" w:rsidRDefault="002630E6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228A29A7" w14:textId="77777777" w:rsidR="002630E6" w:rsidRPr="00881C98" w:rsidRDefault="002630E6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</w:tcPr>
          <w:p w14:paraId="296CA883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230 (71.4)</w:t>
            </w:r>
          </w:p>
        </w:tc>
        <w:tc>
          <w:tcPr>
            <w:tcW w:w="1601" w:type="dxa"/>
            <w:vMerge/>
            <w:vAlign w:val="center"/>
          </w:tcPr>
          <w:p w14:paraId="48896FF3" w14:textId="77777777" w:rsidR="002630E6" w:rsidRPr="00881C98" w:rsidRDefault="002630E6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B988642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46 (14.3)</w:t>
            </w:r>
          </w:p>
        </w:tc>
        <w:tc>
          <w:tcPr>
            <w:tcW w:w="1554" w:type="dxa"/>
            <w:vMerge/>
            <w:vAlign w:val="center"/>
          </w:tcPr>
          <w:p w14:paraId="056368AC" w14:textId="77777777" w:rsidR="002630E6" w:rsidRPr="00881C98" w:rsidRDefault="002630E6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</w:tcPr>
          <w:p w14:paraId="51B34807" w14:textId="77777777" w:rsidR="002630E6" w:rsidRPr="00881C98" w:rsidRDefault="002630E6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257 (79.8)</w:t>
            </w:r>
          </w:p>
        </w:tc>
        <w:tc>
          <w:tcPr>
            <w:tcW w:w="1557" w:type="dxa"/>
            <w:vMerge/>
            <w:vAlign w:val="center"/>
          </w:tcPr>
          <w:p w14:paraId="65DF2190" w14:textId="77777777" w:rsidR="002630E6" w:rsidRPr="00881C98" w:rsidRDefault="002630E6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17AB0BBF" w14:textId="77777777" w:rsidTr="002630E6">
        <w:tc>
          <w:tcPr>
            <w:tcW w:w="2267" w:type="dxa"/>
            <w:gridSpan w:val="3"/>
            <w:vMerge w:val="restart"/>
          </w:tcPr>
          <w:p w14:paraId="6B1D15D4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lastRenderedPageBreak/>
              <w:t>H. influenzae</w:t>
            </w:r>
            <w:r w:rsidRPr="00881C98">
              <w:rPr>
                <w:rFonts w:ascii="Arial Narrow" w:hAnsi="Arial Narrow"/>
                <w:sz w:val="20"/>
                <w:szCs w:val="20"/>
              </w:rPr>
              <w:t xml:space="preserve"> – 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5DB476C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584FD92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72 (82.8)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0A4B25C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1.15 [1.02-1.29]</w:t>
            </w:r>
          </w:p>
          <w:p w14:paraId="7FF5375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0.04</w:t>
            </w:r>
          </w:p>
        </w:tc>
        <w:tc>
          <w:tcPr>
            <w:tcW w:w="1215" w:type="dxa"/>
            <w:vAlign w:val="center"/>
            <w:hideMark/>
          </w:tcPr>
          <w:p w14:paraId="7D5985C2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18 (20.7)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6E6D4C4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1.26 [0.78-2.01]</w:t>
            </w:r>
          </w:p>
          <w:p w14:paraId="7215044E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0.35</w:t>
            </w:r>
          </w:p>
        </w:tc>
        <w:tc>
          <w:tcPr>
            <w:tcW w:w="1141" w:type="dxa"/>
            <w:vAlign w:val="center"/>
            <w:hideMark/>
          </w:tcPr>
          <w:p w14:paraId="2B53188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79 (90.8)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2DE1A893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1.13 [1.04-1.23]</w:t>
            </w:r>
          </w:p>
          <w:p w14:paraId="450CD09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</w:tr>
      <w:tr w:rsidR="00A70613" w:rsidRPr="00881C98" w14:paraId="12F6D742" w14:textId="77777777" w:rsidTr="002630E6">
        <w:tc>
          <w:tcPr>
            <w:tcW w:w="2267" w:type="dxa"/>
            <w:gridSpan w:val="3"/>
            <w:vMerge/>
          </w:tcPr>
          <w:p w14:paraId="17EE5E87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2EAD271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43C1E3EA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262 (72.0)</w:t>
            </w:r>
          </w:p>
        </w:tc>
        <w:tc>
          <w:tcPr>
            <w:tcW w:w="1601" w:type="dxa"/>
            <w:vMerge/>
            <w:vAlign w:val="center"/>
            <w:hideMark/>
          </w:tcPr>
          <w:p w14:paraId="00516F30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4F233C7C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60 (16.5)</w:t>
            </w:r>
          </w:p>
        </w:tc>
        <w:tc>
          <w:tcPr>
            <w:tcW w:w="1554" w:type="dxa"/>
            <w:vMerge/>
            <w:vAlign w:val="center"/>
            <w:hideMark/>
          </w:tcPr>
          <w:p w14:paraId="15D435CC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09207F5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293 (80.5)</w:t>
            </w:r>
          </w:p>
        </w:tc>
        <w:tc>
          <w:tcPr>
            <w:tcW w:w="1557" w:type="dxa"/>
            <w:vMerge/>
            <w:vAlign w:val="center"/>
            <w:hideMark/>
          </w:tcPr>
          <w:p w14:paraId="3EC126B6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5C95E7FD" w14:textId="77777777" w:rsidTr="002630E6">
        <w:tc>
          <w:tcPr>
            <w:tcW w:w="2267" w:type="dxa"/>
            <w:gridSpan w:val="3"/>
            <w:vMerge w:val="restart"/>
          </w:tcPr>
          <w:p w14:paraId="22ACA8DD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pneumoniae</w:t>
            </w:r>
            <w:r w:rsidRPr="00881C98">
              <w:rPr>
                <w:rFonts w:ascii="Arial Narrow" w:hAnsi="Arial Narrow"/>
                <w:sz w:val="20"/>
                <w:szCs w:val="20"/>
              </w:rPr>
              <w:t xml:space="preserve"> - 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54D6EE5D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54835BF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31 (81.6)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4E6B3DE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[0.95-1.31]</w:t>
            </w:r>
          </w:p>
          <w:p w14:paraId="0332FC2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0.27</w:t>
            </w:r>
          </w:p>
        </w:tc>
        <w:tc>
          <w:tcPr>
            <w:tcW w:w="1215" w:type="dxa"/>
            <w:vAlign w:val="center"/>
            <w:hideMark/>
          </w:tcPr>
          <w:p w14:paraId="5600E65F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8 (21.1)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7B92A1C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1.24 [0.65-2.38]</w:t>
            </w:r>
          </w:p>
          <w:p w14:paraId="43563DC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0.52</w:t>
            </w:r>
          </w:p>
        </w:tc>
        <w:tc>
          <w:tcPr>
            <w:tcW w:w="1141" w:type="dxa"/>
            <w:vAlign w:val="center"/>
            <w:hideMark/>
          </w:tcPr>
          <w:p w14:paraId="5E8C71A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34 (89.5)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4CEFF6C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1.09 [0.97-1.23]</w:t>
            </w:r>
          </w:p>
          <w:p w14:paraId="2CDAAFC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0.24</w:t>
            </w:r>
          </w:p>
        </w:tc>
      </w:tr>
      <w:tr w:rsidR="00A70613" w:rsidRPr="00881C98" w14:paraId="498CEBAF" w14:textId="77777777" w:rsidTr="002630E6">
        <w:tc>
          <w:tcPr>
            <w:tcW w:w="2267" w:type="dxa"/>
            <w:gridSpan w:val="3"/>
            <w:vMerge/>
          </w:tcPr>
          <w:p w14:paraId="7DF1C36D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3EE329B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2BC4AB9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303 (73.4)</w:t>
            </w:r>
          </w:p>
        </w:tc>
        <w:tc>
          <w:tcPr>
            <w:tcW w:w="1601" w:type="dxa"/>
            <w:vMerge/>
            <w:vAlign w:val="center"/>
            <w:hideMark/>
          </w:tcPr>
          <w:p w14:paraId="32F7DD0E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69E83F12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70 (17.0)</w:t>
            </w:r>
          </w:p>
        </w:tc>
        <w:tc>
          <w:tcPr>
            <w:tcW w:w="1554" w:type="dxa"/>
            <w:vMerge/>
            <w:vAlign w:val="center"/>
            <w:hideMark/>
          </w:tcPr>
          <w:p w14:paraId="0DC87F5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5FC9F25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338 (81.8)</w:t>
            </w:r>
          </w:p>
        </w:tc>
        <w:tc>
          <w:tcPr>
            <w:tcW w:w="1557" w:type="dxa"/>
            <w:vMerge/>
            <w:vAlign w:val="center"/>
            <w:hideMark/>
          </w:tcPr>
          <w:p w14:paraId="6163B7BE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3C8D0CC9" w14:textId="77777777" w:rsidTr="002630E6">
        <w:tc>
          <w:tcPr>
            <w:tcW w:w="2267" w:type="dxa"/>
            <w:gridSpan w:val="3"/>
            <w:vMerge w:val="restart"/>
          </w:tcPr>
          <w:p w14:paraId="3E3A757C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K. pneumoniae -</w:t>
            </w:r>
            <w:r w:rsidRPr="00881C98">
              <w:rPr>
                <w:rFonts w:ascii="Arial Narrow" w:hAnsi="Arial Narrow"/>
                <w:sz w:val="20"/>
                <w:szCs w:val="20"/>
              </w:rPr>
              <w:t xml:space="preserve"> 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63B9F8E0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708D999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35 (83.3)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034B1FF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1.14 [0.98-1.32]</w:t>
            </w:r>
          </w:p>
          <w:p w14:paraId="7416DB7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0.15</w:t>
            </w:r>
          </w:p>
        </w:tc>
        <w:tc>
          <w:tcPr>
            <w:tcW w:w="1215" w:type="dxa"/>
            <w:vAlign w:val="center"/>
            <w:hideMark/>
          </w:tcPr>
          <w:p w14:paraId="2BED502D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11 (26.2)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4A299BE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1.60 [0.92-2.78]</w:t>
            </w:r>
          </w:p>
          <w:p w14:paraId="394EA052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0.11</w:t>
            </w:r>
          </w:p>
        </w:tc>
        <w:tc>
          <w:tcPr>
            <w:tcW w:w="1141" w:type="dxa"/>
            <w:vAlign w:val="center"/>
            <w:hideMark/>
          </w:tcPr>
          <w:p w14:paraId="1869347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40 (95.2)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170FA349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1.17 [1.08-1.27]</w:t>
            </w:r>
          </w:p>
          <w:p w14:paraId="4DF7F55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</w:tr>
      <w:tr w:rsidR="00A70613" w:rsidRPr="00881C98" w14:paraId="1B94CF7F" w14:textId="77777777" w:rsidTr="002630E6">
        <w:tc>
          <w:tcPr>
            <w:tcW w:w="2267" w:type="dxa"/>
            <w:gridSpan w:val="3"/>
            <w:vMerge/>
          </w:tcPr>
          <w:p w14:paraId="0A305B9B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vAlign w:val="center"/>
            <w:hideMark/>
          </w:tcPr>
          <w:p w14:paraId="7C3701F3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vAlign w:val="center"/>
            <w:hideMark/>
          </w:tcPr>
          <w:p w14:paraId="6552D3C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299 (73.1)</w:t>
            </w:r>
          </w:p>
        </w:tc>
        <w:tc>
          <w:tcPr>
            <w:tcW w:w="1601" w:type="dxa"/>
            <w:vMerge/>
            <w:vAlign w:val="center"/>
            <w:hideMark/>
          </w:tcPr>
          <w:p w14:paraId="3592F639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14:paraId="61FCB163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67 (16.4)</w:t>
            </w:r>
          </w:p>
        </w:tc>
        <w:tc>
          <w:tcPr>
            <w:tcW w:w="1554" w:type="dxa"/>
            <w:vMerge/>
            <w:vAlign w:val="center"/>
            <w:hideMark/>
          </w:tcPr>
          <w:p w14:paraId="362E0426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vAlign w:val="center"/>
            <w:hideMark/>
          </w:tcPr>
          <w:p w14:paraId="1E61EFD6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332 (81.1)</w:t>
            </w:r>
          </w:p>
        </w:tc>
        <w:tc>
          <w:tcPr>
            <w:tcW w:w="1557" w:type="dxa"/>
            <w:vMerge/>
            <w:vAlign w:val="center"/>
            <w:hideMark/>
          </w:tcPr>
          <w:p w14:paraId="2E3AA9E7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70613" w:rsidRPr="00881C98" w14:paraId="036A3B11" w14:textId="77777777" w:rsidTr="002630E6">
        <w:tc>
          <w:tcPr>
            <w:tcW w:w="2267" w:type="dxa"/>
            <w:gridSpan w:val="3"/>
            <w:vMerge w:val="restart"/>
          </w:tcPr>
          <w:p w14:paraId="36E9070A" w14:textId="77777777" w:rsidR="00A70613" w:rsidRPr="00881C98" w:rsidRDefault="00A70613" w:rsidP="00132F62">
            <w:pPr>
              <w:spacing w:before="40" w:after="40"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i/>
                <w:sz w:val="20"/>
                <w:szCs w:val="20"/>
              </w:rPr>
              <w:t>S. aureus -</w:t>
            </w:r>
            <w:r w:rsidRPr="00881C98">
              <w:rPr>
                <w:rFonts w:ascii="Arial Narrow" w:hAnsi="Arial Narrow"/>
                <w:sz w:val="20"/>
                <w:szCs w:val="20"/>
              </w:rPr>
              <w:t xml:space="preserve"> virus</w:t>
            </w:r>
          </w:p>
        </w:tc>
        <w:tc>
          <w:tcPr>
            <w:tcW w:w="815" w:type="dxa"/>
            <w:gridSpan w:val="2"/>
            <w:vAlign w:val="center"/>
            <w:hideMark/>
          </w:tcPr>
          <w:p w14:paraId="24BFE48C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215" w:type="dxa"/>
            <w:vAlign w:val="center"/>
            <w:hideMark/>
          </w:tcPr>
          <w:p w14:paraId="70AFA77F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36 (81.8)</w:t>
            </w:r>
          </w:p>
        </w:tc>
        <w:tc>
          <w:tcPr>
            <w:tcW w:w="1601" w:type="dxa"/>
            <w:vMerge w:val="restart"/>
            <w:vAlign w:val="center"/>
            <w:hideMark/>
          </w:tcPr>
          <w:p w14:paraId="1DB9AEC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1.12 [0.96-1.30]</w:t>
            </w:r>
          </w:p>
          <w:p w14:paraId="77728A50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  <w:tc>
          <w:tcPr>
            <w:tcW w:w="1215" w:type="dxa"/>
            <w:vAlign w:val="center"/>
            <w:hideMark/>
          </w:tcPr>
          <w:p w14:paraId="00311B99" w14:textId="77777777" w:rsidR="00A70613" w:rsidRPr="00881C98" w:rsidRDefault="00A70613" w:rsidP="00132F62">
            <w:pPr>
              <w:spacing w:before="40" w:after="40"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12 (27.3)</w:t>
            </w:r>
          </w:p>
        </w:tc>
        <w:tc>
          <w:tcPr>
            <w:tcW w:w="1554" w:type="dxa"/>
            <w:vMerge w:val="restart"/>
            <w:vAlign w:val="center"/>
            <w:hideMark/>
          </w:tcPr>
          <w:p w14:paraId="76FC6BDC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1.68 [0.99-2.86]</w:t>
            </w:r>
          </w:p>
          <w:p w14:paraId="4CC2C85D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0.07</w:t>
            </w:r>
          </w:p>
        </w:tc>
        <w:tc>
          <w:tcPr>
            <w:tcW w:w="1141" w:type="dxa"/>
            <w:vAlign w:val="center"/>
            <w:hideMark/>
          </w:tcPr>
          <w:p w14:paraId="678D8028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40 (90.9)</w:t>
            </w:r>
          </w:p>
        </w:tc>
        <w:tc>
          <w:tcPr>
            <w:tcW w:w="1557" w:type="dxa"/>
            <w:vMerge w:val="restart"/>
            <w:vAlign w:val="center"/>
            <w:hideMark/>
          </w:tcPr>
          <w:p w14:paraId="3A7A7FB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1.11 [1.00-1.24]</w:t>
            </w:r>
          </w:p>
          <w:p w14:paraId="0882224B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0.12</w:t>
            </w:r>
          </w:p>
        </w:tc>
      </w:tr>
      <w:tr w:rsidR="00A70613" w:rsidRPr="00881C98" w14:paraId="1527E7E6" w14:textId="77777777" w:rsidTr="002630E6">
        <w:tc>
          <w:tcPr>
            <w:tcW w:w="226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D68A7E9" w14:textId="77777777" w:rsidR="00A70613" w:rsidRPr="00881C98" w:rsidRDefault="00A70613" w:rsidP="00132F62">
            <w:pPr>
              <w:spacing w:line="480" w:lineRule="auto"/>
              <w:ind w:left="318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2FE59FA" w14:textId="77777777" w:rsidR="00A70613" w:rsidRPr="00881C98" w:rsidRDefault="00A70613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  <w:hideMark/>
          </w:tcPr>
          <w:p w14:paraId="02CEBED7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298 (73.2)</w:t>
            </w:r>
          </w:p>
        </w:tc>
        <w:tc>
          <w:tcPr>
            <w:tcW w:w="16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7BEA9D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  <w:hideMark/>
          </w:tcPr>
          <w:p w14:paraId="3CE45ED5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66 (16.2)</w:t>
            </w: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016DB09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41" w:type="dxa"/>
            <w:tcBorders>
              <w:bottom w:val="single" w:sz="4" w:space="0" w:color="auto"/>
            </w:tcBorders>
            <w:vAlign w:val="center"/>
            <w:hideMark/>
          </w:tcPr>
          <w:p w14:paraId="27DDB0F4" w14:textId="77777777" w:rsidR="00A70613" w:rsidRPr="00881C98" w:rsidRDefault="00A70613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81C98">
              <w:rPr>
                <w:rFonts w:ascii="Arial Narrow" w:hAnsi="Arial Narrow"/>
                <w:sz w:val="20"/>
                <w:szCs w:val="20"/>
              </w:rPr>
              <w:t>332 (81.6)</w:t>
            </w: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DA3B75" w14:textId="77777777" w:rsidR="00A70613" w:rsidRPr="00881C98" w:rsidRDefault="00A70613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6F827B7" w14:textId="77777777" w:rsidR="00C1595C" w:rsidRPr="00624EB7" w:rsidRDefault="00C1595C" w:rsidP="00132F62">
      <w:pPr>
        <w:spacing w:line="480" w:lineRule="auto"/>
        <w:rPr>
          <w:i/>
        </w:rPr>
      </w:pPr>
      <w:r w:rsidRPr="00624EB7">
        <w:rPr>
          <w:i/>
        </w:rPr>
        <w:t>IPD: Invasive pneumococcal disease</w:t>
      </w:r>
      <w:r w:rsidR="002E4E44">
        <w:rPr>
          <w:i/>
        </w:rPr>
        <w:t>, ILI: influenza-like illness</w:t>
      </w:r>
    </w:p>
    <w:p w14:paraId="6918640E" w14:textId="77777777" w:rsidR="00DF64A9" w:rsidRPr="00624EB7" w:rsidRDefault="00DF64A9" w:rsidP="00132F62">
      <w:pPr>
        <w:spacing w:line="480" w:lineRule="auto"/>
      </w:pPr>
      <w:r w:rsidRPr="00624EB7">
        <w:rPr>
          <w:vertAlign w:val="superscript"/>
        </w:rPr>
        <w:t>1</w:t>
      </w:r>
      <w:r w:rsidR="000F4878">
        <w:t>Normal weight: B</w:t>
      </w:r>
      <w:r w:rsidRPr="00624EB7">
        <w:t xml:space="preserve">MI: 18.5 – 24.9, Overweight: BMI 25.0 – 29.9, Obesity: BMI </w:t>
      </w:r>
      <w:r w:rsidRPr="00624EB7">
        <w:rPr>
          <w:rFonts w:cs="Times New Roman"/>
        </w:rPr>
        <w:t>≥</w:t>
      </w:r>
      <w:r w:rsidRPr="00624EB7">
        <w:t>30</w:t>
      </w:r>
    </w:p>
    <w:p w14:paraId="67C35F59" w14:textId="77777777" w:rsidR="002B1D8F" w:rsidRDefault="002B1D8F" w:rsidP="00132F62">
      <w:pPr>
        <w:spacing w:line="480" w:lineRule="auto"/>
        <w:sectPr w:rsidR="002B1D8F" w:rsidSect="00132F62">
          <w:pgSz w:w="12240" w:h="15840"/>
          <w:pgMar w:top="1135" w:right="1134" w:bottom="284" w:left="1418" w:header="720" w:footer="720" w:gutter="0"/>
          <w:cols w:space="720"/>
          <w:docGrid w:linePitch="360"/>
        </w:sectPr>
      </w:pPr>
    </w:p>
    <w:p w14:paraId="4D2DD99C" w14:textId="77777777" w:rsidR="00C1595C" w:rsidRPr="00624EB7" w:rsidRDefault="00C1595C" w:rsidP="00132F62">
      <w:pPr>
        <w:spacing w:line="480" w:lineRule="auto"/>
      </w:pPr>
      <w:r w:rsidRPr="00624EB7">
        <w:lastRenderedPageBreak/>
        <w:t>Table supplementary 2: Risk factor for acquisition of respiratory viruses during the Hajj (univariate analysis)</w:t>
      </w:r>
    </w:p>
    <w:tbl>
      <w:tblPr>
        <w:tblStyle w:val="Grilledutableau"/>
        <w:tblW w:w="11055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7"/>
        <w:gridCol w:w="115"/>
        <w:gridCol w:w="594"/>
        <w:gridCol w:w="567"/>
        <w:gridCol w:w="1134"/>
        <w:gridCol w:w="1701"/>
        <w:gridCol w:w="1134"/>
        <w:gridCol w:w="1740"/>
        <w:gridCol w:w="1206"/>
        <w:gridCol w:w="1731"/>
      </w:tblGrid>
      <w:tr w:rsidR="00C1595C" w:rsidRPr="00624EB7" w14:paraId="45A00B86" w14:textId="77777777" w:rsidTr="00D91D37">
        <w:tc>
          <w:tcPr>
            <w:tcW w:w="2409" w:type="dxa"/>
            <w:gridSpan w:val="5"/>
            <w:vMerge w:val="restart"/>
            <w:tcBorders>
              <w:top w:val="single" w:sz="4" w:space="0" w:color="auto"/>
            </w:tcBorders>
          </w:tcPr>
          <w:p w14:paraId="73020E4F" w14:textId="77777777" w:rsidR="00C1595C" w:rsidRPr="00D91D37" w:rsidRDefault="00D91D37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Variables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EBE855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Influenza viruses</w:t>
            </w:r>
          </w:p>
        </w:tc>
        <w:tc>
          <w:tcPr>
            <w:tcW w:w="28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3CD3A0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Human rhinovirus</w:t>
            </w:r>
          </w:p>
        </w:tc>
        <w:tc>
          <w:tcPr>
            <w:tcW w:w="29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8F9DA7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Human coronaviruses</w:t>
            </w:r>
          </w:p>
        </w:tc>
      </w:tr>
      <w:tr w:rsidR="00C1595C" w:rsidRPr="00624EB7" w14:paraId="4593D765" w14:textId="77777777" w:rsidTr="00D91D37">
        <w:tc>
          <w:tcPr>
            <w:tcW w:w="2409" w:type="dxa"/>
            <w:gridSpan w:val="5"/>
            <w:vMerge/>
            <w:tcBorders>
              <w:bottom w:val="single" w:sz="4" w:space="0" w:color="auto"/>
            </w:tcBorders>
            <w:vAlign w:val="center"/>
            <w:hideMark/>
          </w:tcPr>
          <w:p w14:paraId="27E6F730" w14:textId="77777777" w:rsidR="00C1595C" w:rsidRPr="00D91D37" w:rsidRDefault="00C1595C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A5A84E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369733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RR 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[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>95%CI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]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 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53315B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9941E1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RR 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[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>95%CI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]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 p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813C11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EA1E29" w14:textId="77777777" w:rsidR="00C1595C" w:rsidRPr="00D91D37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RR 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[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>95%CI</w:t>
            </w:r>
            <w:r w:rsidR="00F66974" w:rsidRPr="00D91D37">
              <w:rPr>
                <w:rFonts w:ascii="Arial Narrow" w:hAnsi="Arial Narrow"/>
                <w:b/>
                <w:sz w:val="20"/>
                <w:szCs w:val="20"/>
              </w:rPr>
              <w:t>]</w:t>
            </w:r>
            <w:r w:rsidRPr="00D91D37">
              <w:rPr>
                <w:rFonts w:ascii="Arial Narrow" w:hAnsi="Arial Narrow"/>
                <w:b/>
                <w:sz w:val="20"/>
                <w:szCs w:val="20"/>
              </w:rPr>
              <w:t xml:space="preserve"> p</w:t>
            </w:r>
          </w:p>
        </w:tc>
      </w:tr>
      <w:tr w:rsidR="00D91D37" w:rsidRPr="00624EB7" w14:paraId="4E204FF2" w14:textId="77777777" w:rsidTr="00D91D37">
        <w:tc>
          <w:tcPr>
            <w:tcW w:w="11055" w:type="dxa"/>
            <w:gridSpan w:val="11"/>
            <w:tcBorders>
              <w:top w:val="single" w:sz="4" w:space="0" w:color="auto"/>
            </w:tcBorders>
            <w:vAlign w:val="center"/>
          </w:tcPr>
          <w:p w14:paraId="53BB28FD" w14:textId="77777777" w:rsidR="00D91D37" w:rsidRPr="00D91D37" w:rsidRDefault="00D91D37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881C98">
              <w:rPr>
                <w:rFonts w:ascii="Arial Narrow" w:hAnsi="Arial Narrow"/>
                <w:b/>
                <w:sz w:val="20"/>
                <w:szCs w:val="20"/>
              </w:rPr>
              <w:t>Socio-demographic characteristics</w:t>
            </w:r>
          </w:p>
        </w:tc>
      </w:tr>
      <w:tr w:rsidR="00C1595C" w:rsidRPr="00624EB7" w14:paraId="2D99997E" w14:textId="77777777" w:rsidTr="00D91D37">
        <w:trPr>
          <w:trHeight w:val="335"/>
        </w:trPr>
        <w:tc>
          <w:tcPr>
            <w:tcW w:w="1248" w:type="dxa"/>
            <w:gridSpan w:val="3"/>
            <w:vMerge w:val="restart"/>
            <w:hideMark/>
          </w:tcPr>
          <w:p w14:paraId="48A7CF2E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Gender</w:t>
            </w:r>
          </w:p>
        </w:tc>
        <w:tc>
          <w:tcPr>
            <w:tcW w:w="1161" w:type="dxa"/>
            <w:gridSpan w:val="2"/>
            <w:hideMark/>
          </w:tcPr>
          <w:p w14:paraId="68C3F08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Male</w:t>
            </w:r>
          </w:p>
        </w:tc>
        <w:tc>
          <w:tcPr>
            <w:tcW w:w="1134" w:type="dxa"/>
            <w:vAlign w:val="center"/>
            <w:hideMark/>
          </w:tcPr>
          <w:p w14:paraId="3FEE41B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4 (2.0)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25B831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0.43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0.14-1.32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BC1B88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0.13</w:t>
            </w:r>
          </w:p>
        </w:tc>
        <w:tc>
          <w:tcPr>
            <w:tcW w:w="1134" w:type="dxa"/>
            <w:vAlign w:val="center"/>
            <w:hideMark/>
          </w:tcPr>
          <w:p w14:paraId="51D076A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51 (26.4)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456477E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0.71-1.32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A598CB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0.84</w:t>
            </w:r>
          </w:p>
        </w:tc>
        <w:tc>
          <w:tcPr>
            <w:tcW w:w="1206" w:type="dxa"/>
            <w:vAlign w:val="center"/>
            <w:hideMark/>
          </w:tcPr>
          <w:p w14:paraId="187875F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10 (5.1)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6051652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0.50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0.25-1.01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DA1A73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0.05</w:t>
            </w:r>
          </w:p>
        </w:tc>
      </w:tr>
      <w:tr w:rsidR="00C1595C" w:rsidRPr="00624EB7" w14:paraId="25A65B70" w14:textId="77777777" w:rsidTr="00D91D37">
        <w:tc>
          <w:tcPr>
            <w:tcW w:w="1248" w:type="dxa"/>
            <w:gridSpan w:val="3"/>
            <w:vMerge/>
            <w:hideMark/>
          </w:tcPr>
          <w:p w14:paraId="78A23170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hideMark/>
          </w:tcPr>
          <w:p w14:paraId="014F9E83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Female</w:t>
            </w:r>
          </w:p>
        </w:tc>
        <w:tc>
          <w:tcPr>
            <w:tcW w:w="1134" w:type="dxa"/>
            <w:vAlign w:val="center"/>
            <w:hideMark/>
          </w:tcPr>
          <w:p w14:paraId="6680AEC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12 (4.7)</w:t>
            </w:r>
          </w:p>
        </w:tc>
        <w:tc>
          <w:tcPr>
            <w:tcW w:w="1701" w:type="dxa"/>
            <w:vMerge/>
            <w:vAlign w:val="center"/>
            <w:hideMark/>
          </w:tcPr>
          <w:p w14:paraId="71BDE20E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C962F9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69 (27.3)</w:t>
            </w:r>
          </w:p>
        </w:tc>
        <w:tc>
          <w:tcPr>
            <w:tcW w:w="1740" w:type="dxa"/>
            <w:vMerge/>
            <w:vAlign w:val="center"/>
            <w:hideMark/>
          </w:tcPr>
          <w:p w14:paraId="48AD960B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4661EF1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26 (10.2)</w:t>
            </w:r>
          </w:p>
        </w:tc>
        <w:tc>
          <w:tcPr>
            <w:tcW w:w="1731" w:type="dxa"/>
            <w:vMerge/>
            <w:vAlign w:val="center"/>
            <w:hideMark/>
          </w:tcPr>
          <w:p w14:paraId="361D85E4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3CDED103" w14:textId="77777777" w:rsidTr="00D91D37">
        <w:tc>
          <w:tcPr>
            <w:tcW w:w="1248" w:type="dxa"/>
            <w:gridSpan w:val="3"/>
            <w:vMerge w:val="restart"/>
            <w:hideMark/>
          </w:tcPr>
          <w:p w14:paraId="7A0EA8D5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161" w:type="dxa"/>
            <w:gridSpan w:val="2"/>
            <w:hideMark/>
          </w:tcPr>
          <w:p w14:paraId="1F6FE8B8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60 years</w:t>
            </w:r>
          </w:p>
        </w:tc>
        <w:tc>
          <w:tcPr>
            <w:tcW w:w="1134" w:type="dxa"/>
            <w:vAlign w:val="center"/>
            <w:hideMark/>
          </w:tcPr>
          <w:p w14:paraId="233F9FB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(5.1)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ADE937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3.23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0.93-11.19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7CBCBE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0.05</w:t>
            </w:r>
          </w:p>
        </w:tc>
        <w:tc>
          <w:tcPr>
            <w:tcW w:w="1134" w:type="dxa"/>
            <w:vAlign w:val="center"/>
            <w:hideMark/>
          </w:tcPr>
          <w:p w14:paraId="5059C23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70 (27.6)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1E7DAB4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1.04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0.76-1.42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61F913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0.80</w:t>
            </w:r>
          </w:p>
        </w:tc>
        <w:tc>
          <w:tcPr>
            <w:tcW w:w="1206" w:type="dxa"/>
            <w:vAlign w:val="center"/>
            <w:hideMark/>
          </w:tcPr>
          <w:p w14:paraId="1412B21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29 (11.3)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2C46DE4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3.06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1.37-6.84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5CAB71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</w:tr>
      <w:tr w:rsidR="00C1595C" w:rsidRPr="00624EB7" w14:paraId="1D4DCA3E" w14:textId="77777777" w:rsidTr="00D91D37">
        <w:tc>
          <w:tcPr>
            <w:tcW w:w="1248" w:type="dxa"/>
            <w:gridSpan w:val="3"/>
            <w:vMerge/>
            <w:hideMark/>
          </w:tcPr>
          <w:p w14:paraId="4B0529E5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hideMark/>
          </w:tcPr>
          <w:p w14:paraId="20250CD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60 years</w:t>
            </w:r>
          </w:p>
        </w:tc>
        <w:tc>
          <w:tcPr>
            <w:tcW w:w="1134" w:type="dxa"/>
            <w:vAlign w:val="center"/>
            <w:hideMark/>
          </w:tcPr>
          <w:p w14:paraId="48693A2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(1.6)</w:t>
            </w:r>
          </w:p>
        </w:tc>
        <w:tc>
          <w:tcPr>
            <w:tcW w:w="1701" w:type="dxa"/>
            <w:vMerge/>
            <w:vAlign w:val="center"/>
            <w:hideMark/>
          </w:tcPr>
          <w:p w14:paraId="07E841DC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433530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50 (26.5)</w:t>
            </w:r>
          </w:p>
        </w:tc>
        <w:tc>
          <w:tcPr>
            <w:tcW w:w="1740" w:type="dxa"/>
            <w:vMerge/>
            <w:vAlign w:val="center"/>
            <w:hideMark/>
          </w:tcPr>
          <w:p w14:paraId="7005705C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1BB46F7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 (3.7)</w:t>
            </w:r>
          </w:p>
        </w:tc>
        <w:tc>
          <w:tcPr>
            <w:tcW w:w="1731" w:type="dxa"/>
            <w:vMerge/>
            <w:vAlign w:val="center"/>
            <w:hideMark/>
          </w:tcPr>
          <w:p w14:paraId="7423D275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717538ED" w14:textId="77777777" w:rsidTr="00D91D37">
        <w:tc>
          <w:tcPr>
            <w:tcW w:w="1248" w:type="dxa"/>
            <w:gridSpan w:val="3"/>
            <w:vMerge w:val="restart"/>
            <w:hideMark/>
          </w:tcPr>
          <w:p w14:paraId="4C546A30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Country of birth</w:t>
            </w:r>
          </w:p>
        </w:tc>
        <w:tc>
          <w:tcPr>
            <w:tcW w:w="1161" w:type="dxa"/>
            <w:gridSpan w:val="2"/>
            <w:vAlign w:val="center"/>
            <w:hideMark/>
          </w:tcPr>
          <w:p w14:paraId="5D7AA015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France</w:t>
            </w:r>
          </w:p>
        </w:tc>
        <w:tc>
          <w:tcPr>
            <w:tcW w:w="1134" w:type="dxa"/>
            <w:vAlign w:val="center"/>
            <w:hideMark/>
          </w:tcPr>
          <w:p w14:paraId="445C2E0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 (5.3)</w:t>
            </w:r>
          </w:p>
        </w:tc>
        <w:tc>
          <w:tcPr>
            <w:tcW w:w="1701" w:type="dxa"/>
            <w:vAlign w:val="center"/>
            <w:hideMark/>
          </w:tcPr>
          <w:p w14:paraId="1F5DB72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134" w:type="dxa"/>
            <w:vAlign w:val="center"/>
            <w:hideMark/>
          </w:tcPr>
          <w:p w14:paraId="694918E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 (21.1)</w:t>
            </w:r>
          </w:p>
        </w:tc>
        <w:tc>
          <w:tcPr>
            <w:tcW w:w="1740" w:type="dxa"/>
            <w:vAlign w:val="center"/>
            <w:hideMark/>
          </w:tcPr>
          <w:p w14:paraId="344C604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206" w:type="dxa"/>
            <w:vAlign w:val="center"/>
            <w:hideMark/>
          </w:tcPr>
          <w:p w14:paraId="71167D4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 (2.6)</w:t>
            </w:r>
          </w:p>
        </w:tc>
        <w:tc>
          <w:tcPr>
            <w:tcW w:w="1731" w:type="dxa"/>
            <w:vAlign w:val="center"/>
            <w:hideMark/>
          </w:tcPr>
          <w:p w14:paraId="06CFEAF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tr w:rsidR="00C1595C" w:rsidRPr="00624EB7" w14:paraId="6EAE58DB" w14:textId="77777777" w:rsidTr="00D91D37">
        <w:tc>
          <w:tcPr>
            <w:tcW w:w="1248" w:type="dxa"/>
            <w:gridSpan w:val="3"/>
            <w:vMerge/>
            <w:vAlign w:val="center"/>
            <w:hideMark/>
          </w:tcPr>
          <w:p w14:paraId="3915D555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Align w:val="center"/>
            <w:hideMark/>
          </w:tcPr>
          <w:p w14:paraId="15A5F3D3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North Africa</w:t>
            </w:r>
          </w:p>
        </w:tc>
        <w:tc>
          <w:tcPr>
            <w:tcW w:w="1134" w:type="dxa"/>
            <w:vAlign w:val="center"/>
            <w:hideMark/>
          </w:tcPr>
          <w:p w14:paraId="1A87A63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(3.3)</w:t>
            </w:r>
          </w:p>
        </w:tc>
        <w:tc>
          <w:tcPr>
            <w:tcW w:w="1701" w:type="dxa"/>
            <w:vAlign w:val="center"/>
            <w:hideMark/>
          </w:tcPr>
          <w:p w14:paraId="6101620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0.63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0.15-2.67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D1A87A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0.75</w:t>
            </w:r>
          </w:p>
        </w:tc>
        <w:tc>
          <w:tcPr>
            <w:tcW w:w="1134" w:type="dxa"/>
            <w:vAlign w:val="center"/>
            <w:hideMark/>
          </w:tcPr>
          <w:p w14:paraId="4DD2D4B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110 (28.1)</w:t>
            </w:r>
          </w:p>
        </w:tc>
        <w:tc>
          <w:tcPr>
            <w:tcW w:w="1740" w:type="dxa"/>
            <w:vAlign w:val="center"/>
            <w:hideMark/>
          </w:tcPr>
          <w:p w14:paraId="2C37D33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1.33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0.71-2.52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4AEB12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0.38</w:t>
            </w:r>
          </w:p>
        </w:tc>
        <w:tc>
          <w:tcPr>
            <w:tcW w:w="1206" w:type="dxa"/>
            <w:vAlign w:val="center"/>
            <w:hideMark/>
          </w:tcPr>
          <w:p w14:paraId="6CD0277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35 (8.8)</w:t>
            </w:r>
          </w:p>
        </w:tc>
        <w:tc>
          <w:tcPr>
            <w:tcW w:w="1731" w:type="dxa"/>
            <w:vAlign w:val="center"/>
            <w:hideMark/>
          </w:tcPr>
          <w:p w14:paraId="088821A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3.36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0.47-23.84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98000D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0.23</w:t>
            </w:r>
          </w:p>
        </w:tc>
      </w:tr>
      <w:tr w:rsidR="00D91D37" w:rsidRPr="00624EB7" w14:paraId="0993FEEC" w14:textId="77777777" w:rsidTr="00D91D37">
        <w:tc>
          <w:tcPr>
            <w:tcW w:w="11055" w:type="dxa"/>
            <w:gridSpan w:val="11"/>
            <w:vAlign w:val="center"/>
          </w:tcPr>
          <w:p w14:paraId="3193AE57" w14:textId="77777777" w:rsidR="00D91D37" w:rsidRPr="00624EB7" w:rsidRDefault="00D91D37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Comorbidities</w:t>
            </w:r>
          </w:p>
        </w:tc>
      </w:tr>
      <w:tr w:rsidR="00C1595C" w:rsidRPr="00624EB7" w14:paraId="332F2570" w14:textId="77777777" w:rsidTr="00D91D37">
        <w:tc>
          <w:tcPr>
            <w:tcW w:w="1842" w:type="dxa"/>
            <w:gridSpan w:val="4"/>
            <w:vMerge w:val="restart"/>
            <w:hideMark/>
          </w:tcPr>
          <w:p w14:paraId="0DA769DF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Diabetes mellitus</w:t>
            </w:r>
          </w:p>
        </w:tc>
        <w:tc>
          <w:tcPr>
            <w:tcW w:w="567" w:type="dxa"/>
            <w:vAlign w:val="center"/>
            <w:hideMark/>
          </w:tcPr>
          <w:p w14:paraId="6A954416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7B61E30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4 (3.1)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550222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0.84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0.28-2.55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E3AB6B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0.75</w:t>
            </w:r>
          </w:p>
        </w:tc>
        <w:tc>
          <w:tcPr>
            <w:tcW w:w="1134" w:type="dxa"/>
            <w:vAlign w:val="center"/>
            <w:hideMark/>
          </w:tcPr>
          <w:p w14:paraId="4D814DA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35 (28.0)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748C9CB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1.04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0.75-1.46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165EAC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0.80</w:t>
            </w:r>
          </w:p>
        </w:tc>
        <w:tc>
          <w:tcPr>
            <w:tcW w:w="1206" w:type="dxa"/>
            <w:vAlign w:val="center"/>
            <w:hideMark/>
          </w:tcPr>
          <w:p w14:paraId="4DECD8B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11 (8.7)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1241D692" w14:textId="77777777" w:rsidR="00C1595C" w:rsidRPr="00624EB7" w:rsidRDefault="00F66974" w:rsidP="00132F62">
            <w:pPr>
              <w:pStyle w:val="Paragraphedeliste"/>
              <w:numPr>
                <w:ilvl w:val="1"/>
                <w:numId w:val="8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624EB7">
              <w:rPr>
                <w:rFonts w:ascii="Arial Narrow" w:hAnsi="Arial Narrow"/>
                <w:sz w:val="20"/>
                <w:szCs w:val="20"/>
              </w:rPr>
              <w:t>0.56-2.18</w:t>
            </w:r>
            <w:r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2D1517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0.77</w:t>
            </w:r>
          </w:p>
        </w:tc>
      </w:tr>
      <w:tr w:rsidR="00C1595C" w:rsidRPr="00624EB7" w14:paraId="6F2EF05B" w14:textId="77777777" w:rsidTr="00D91D37">
        <w:tc>
          <w:tcPr>
            <w:tcW w:w="1842" w:type="dxa"/>
            <w:gridSpan w:val="4"/>
            <w:vMerge/>
            <w:hideMark/>
          </w:tcPr>
          <w:p w14:paraId="32BC000C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715AAC57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3E92799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12 (3.8)</w:t>
            </w:r>
          </w:p>
        </w:tc>
        <w:tc>
          <w:tcPr>
            <w:tcW w:w="1701" w:type="dxa"/>
            <w:vMerge/>
            <w:vAlign w:val="center"/>
            <w:hideMark/>
          </w:tcPr>
          <w:p w14:paraId="144F9CF4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4D45033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85 (26.8)</w:t>
            </w:r>
          </w:p>
        </w:tc>
        <w:tc>
          <w:tcPr>
            <w:tcW w:w="1740" w:type="dxa"/>
            <w:vMerge/>
            <w:vAlign w:val="center"/>
            <w:hideMark/>
          </w:tcPr>
          <w:p w14:paraId="6B997F97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7AC0B48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25 (7.8)</w:t>
            </w:r>
          </w:p>
        </w:tc>
        <w:tc>
          <w:tcPr>
            <w:tcW w:w="1731" w:type="dxa"/>
            <w:vMerge/>
            <w:vAlign w:val="center"/>
            <w:hideMark/>
          </w:tcPr>
          <w:p w14:paraId="4DDB3FE4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0A97D364" w14:textId="77777777" w:rsidTr="00D91D37">
        <w:tc>
          <w:tcPr>
            <w:tcW w:w="1842" w:type="dxa"/>
            <w:gridSpan w:val="4"/>
            <w:vMerge w:val="restart"/>
            <w:hideMark/>
          </w:tcPr>
          <w:p w14:paraId="76C7CDCA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Hypertension</w:t>
            </w:r>
          </w:p>
        </w:tc>
        <w:tc>
          <w:tcPr>
            <w:tcW w:w="567" w:type="dxa"/>
            <w:vAlign w:val="center"/>
            <w:hideMark/>
          </w:tcPr>
          <w:p w14:paraId="6A2EAC9A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1BA0714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(2.3)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52688C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0.56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0.16-1.94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2595DC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0.35</w:t>
            </w:r>
          </w:p>
        </w:tc>
        <w:tc>
          <w:tcPr>
            <w:tcW w:w="1134" w:type="dxa"/>
            <w:vAlign w:val="center"/>
            <w:hideMark/>
          </w:tcPr>
          <w:p w14:paraId="196EA8E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42 (32.8)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45518B9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1.32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0.97-1.81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4640C9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0.09</w:t>
            </w:r>
          </w:p>
        </w:tc>
        <w:tc>
          <w:tcPr>
            <w:tcW w:w="1206" w:type="dxa"/>
            <w:vAlign w:val="center"/>
            <w:hideMark/>
          </w:tcPr>
          <w:p w14:paraId="6D450C8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12 (9.2)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0CFE459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1.20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0.62-2.33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1BFEA9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0.59</w:t>
            </w:r>
          </w:p>
        </w:tc>
      </w:tr>
      <w:tr w:rsidR="00C1595C" w:rsidRPr="00624EB7" w14:paraId="3FA10C9E" w14:textId="77777777" w:rsidTr="00D91D37">
        <w:tc>
          <w:tcPr>
            <w:tcW w:w="1842" w:type="dxa"/>
            <w:gridSpan w:val="4"/>
            <w:vMerge/>
            <w:hideMark/>
          </w:tcPr>
          <w:p w14:paraId="7D9554B4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64DF7221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6B2A35D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(4.1)</w:t>
            </w:r>
          </w:p>
        </w:tc>
        <w:tc>
          <w:tcPr>
            <w:tcW w:w="1701" w:type="dxa"/>
            <w:vMerge/>
            <w:vAlign w:val="center"/>
            <w:hideMark/>
          </w:tcPr>
          <w:p w14:paraId="4D5FD7B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0E2547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78 (24.8)</w:t>
            </w:r>
          </w:p>
        </w:tc>
        <w:tc>
          <w:tcPr>
            <w:tcW w:w="1740" w:type="dxa"/>
            <w:vMerge/>
            <w:vAlign w:val="center"/>
            <w:hideMark/>
          </w:tcPr>
          <w:p w14:paraId="35CFA87C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7A7F60B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24 (7.6)</w:t>
            </w:r>
          </w:p>
        </w:tc>
        <w:tc>
          <w:tcPr>
            <w:tcW w:w="1731" w:type="dxa"/>
            <w:vMerge/>
            <w:vAlign w:val="center"/>
            <w:hideMark/>
          </w:tcPr>
          <w:p w14:paraId="03ADDA6C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56BCC4C5" w14:textId="77777777" w:rsidTr="00D91D37">
        <w:tc>
          <w:tcPr>
            <w:tcW w:w="1842" w:type="dxa"/>
            <w:gridSpan w:val="4"/>
            <w:vMerge w:val="restart"/>
            <w:hideMark/>
          </w:tcPr>
          <w:p w14:paraId="206DE9C2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Chronic respiratory disease</w:t>
            </w:r>
          </w:p>
        </w:tc>
        <w:tc>
          <w:tcPr>
            <w:tcW w:w="567" w:type="dxa"/>
            <w:vAlign w:val="center"/>
            <w:hideMark/>
          </w:tcPr>
          <w:p w14:paraId="33AD8195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2250FD4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(5.6)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810956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1.68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0.49-5.69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F418F9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0.41</w:t>
            </w:r>
          </w:p>
        </w:tc>
        <w:tc>
          <w:tcPr>
            <w:tcW w:w="1134" w:type="dxa"/>
            <w:vAlign w:val="center"/>
            <w:hideMark/>
          </w:tcPr>
          <w:p w14:paraId="212EDD5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17 (32.1)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1DEE16A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1.21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0.79-1.85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1E768B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0.39</w:t>
            </w:r>
          </w:p>
        </w:tc>
        <w:tc>
          <w:tcPr>
            <w:tcW w:w="1206" w:type="dxa"/>
            <w:vAlign w:val="center"/>
            <w:hideMark/>
          </w:tcPr>
          <w:p w14:paraId="35A93E3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 (9.3)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38C3FED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1.17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0.48-2.88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213A56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0.73</w:t>
            </w:r>
          </w:p>
        </w:tc>
      </w:tr>
      <w:tr w:rsidR="00C1595C" w:rsidRPr="00624EB7" w14:paraId="252C8D76" w14:textId="77777777" w:rsidTr="00D91D37">
        <w:tc>
          <w:tcPr>
            <w:tcW w:w="1842" w:type="dxa"/>
            <w:gridSpan w:val="4"/>
            <w:vMerge/>
            <w:hideMark/>
          </w:tcPr>
          <w:p w14:paraId="22D5926F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765F7022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465DB0F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(3.3)</w:t>
            </w:r>
          </w:p>
        </w:tc>
        <w:tc>
          <w:tcPr>
            <w:tcW w:w="1701" w:type="dxa"/>
            <w:vMerge/>
            <w:vAlign w:val="center"/>
            <w:hideMark/>
          </w:tcPr>
          <w:p w14:paraId="135A4A0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09D58ED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103 (26.5)</w:t>
            </w:r>
          </w:p>
        </w:tc>
        <w:tc>
          <w:tcPr>
            <w:tcW w:w="1740" w:type="dxa"/>
            <w:vMerge/>
            <w:vAlign w:val="center"/>
            <w:hideMark/>
          </w:tcPr>
          <w:p w14:paraId="60D4668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4F6D2B6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31 (7.9)</w:t>
            </w:r>
          </w:p>
        </w:tc>
        <w:tc>
          <w:tcPr>
            <w:tcW w:w="1731" w:type="dxa"/>
            <w:vMerge/>
            <w:vAlign w:val="center"/>
            <w:hideMark/>
          </w:tcPr>
          <w:p w14:paraId="2A2694F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69E243EC" w14:textId="77777777" w:rsidTr="00D91D37">
        <w:tc>
          <w:tcPr>
            <w:tcW w:w="1842" w:type="dxa"/>
            <w:gridSpan w:val="4"/>
            <w:vMerge w:val="restart"/>
            <w:hideMark/>
          </w:tcPr>
          <w:p w14:paraId="393BAC47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Chronic heart disease</w:t>
            </w:r>
          </w:p>
        </w:tc>
        <w:tc>
          <w:tcPr>
            <w:tcW w:w="567" w:type="dxa"/>
            <w:vAlign w:val="center"/>
            <w:hideMark/>
          </w:tcPr>
          <w:p w14:paraId="414CF36A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4022F84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 (3.2)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89AD22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0.89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0.12-6.54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67CAAF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0.91</w:t>
            </w:r>
          </w:p>
        </w:tc>
        <w:tc>
          <w:tcPr>
            <w:tcW w:w="1134" w:type="dxa"/>
            <w:vAlign w:val="center"/>
            <w:hideMark/>
          </w:tcPr>
          <w:p w14:paraId="77B6765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10 (33.3)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2DE656C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1.25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0.73-2.12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89ABC5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0.43</w:t>
            </w:r>
          </w:p>
        </w:tc>
        <w:tc>
          <w:tcPr>
            <w:tcW w:w="1206" w:type="dxa"/>
            <w:vAlign w:val="center"/>
            <w:hideMark/>
          </w:tcPr>
          <w:p w14:paraId="633774F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(9.7)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618E5C2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1.21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0.40-3.75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D712D4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0.73</w:t>
            </w:r>
          </w:p>
        </w:tc>
      </w:tr>
      <w:tr w:rsidR="00C1595C" w:rsidRPr="00624EB7" w14:paraId="12A966ED" w14:textId="77777777" w:rsidTr="00D91D37">
        <w:tc>
          <w:tcPr>
            <w:tcW w:w="1842" w:type="dxa"/>
            <w:gridSpan w:val="4"/>
            <w:vMerge/>
            <w:hideMark/>
          </w:tcPr>
          <w:p w14:paraId="285493BF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4FB4C626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65228FB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15 (3.6)</w:t>
            </w:r>
          </w:p>
        </w:tc>
        <w:tc>
          <w:tcPr>
            <w:tcW w:w="1701" w:type="dxa"/>
            <w:vMerge/>
            <w:vAlign w:val="center"/>
            <w:hideMark/>
          </w:tcPr>
          <w:p w14:paraId="79F17A75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3FF3E62C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110 (26.7)</w:t>
            </w:r>
          </w:p>
        </w:tc>
        <w:tc>
          <w:tcPr>
            <w:tcW w:w="1740" w:type="dxa"/>
            <w:vMerge/>
            <w:vAlign w:val="center"/>
            <w:hideMark/>
          </w:tcPr>
          <w:p w14:paraId="0AD1EFA4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32E32F4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33 (7.9)</w:t>
            </w:r>
          </w:p>
        </w:tc>
        <w:tc>
          <w:tcPr>
            <w:tcW w:w="1731" w:type="dxa"/>
            <w:vMerge/>
            <w:vAlign w:val="center"/>
            <w:hideMark/>
          </w:tcPr>
          <w:p w14:paraId="5098D828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6440776B" w14:textId="77777777" w:rsidTr="00D91D37">
        <w:tc>
          <w:tcPr>
            <w:tcW w:w="1842" w:type="dxa"/>
            <w:gridSpan w:val="4"/>
            <w:vMerge w:val="restart"/>
            <w:hideMark/>
          </w:tcPr>
          <w:p w14:paraId="07DE5743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Indication for vaccination against IPD</w:t>
            </w:r>
          </w:p>
        </w:tc>
        <w:tc>
          <w:tcPr>
            <w:tcW w:w="567" w:type="dxa"/>
            <w:vAlign w:val="center"/>
            <w:hideMark/>
          </w:tcPr>
          <w:p w14:paraId="77C64B8D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0D4D527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(4.4)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A625F6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2.15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0.62-7.44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AF2ABA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  <w:tc>
          <w:tcPr>
            <w:tcW w:w="1134" w:type="dxa"/>
            <w:vAlign w:val="center"/>
            <w:hideMark/>
          </w:tcPr>
          <w:p w14:paraId="2AB069E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80 (27.2)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4CDBB841" w14:textId="77777777" w:rsidR="00C1595C" w:rsidRPr="00624EB7" w:rsidRDefault="00F66974" w:rsidP="00132F62">
            <w:pPr>
              <w:pStyle w:val="Paragraphedeliste"/>
              <w:numPr>
                <w:ilvl w:val="1"/>
                <w:numId w:val="9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624EB7">
              <w:rPr>
                <w:rFonts w:ascii="Arial Narrow" w:hAnsi="Arial Narrow"/>
                <w:sz w:val="20"/>
                <w:szCs w:val="20"/>
              </w:rPr>
              <w:t>0.73-1.39</w:t>
            </w:r>
            <w:r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43880B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0.97</w:t>
            </w:r>
          </w:p>
        </w:tc>
        <w:tc>
          <w:tcPr>
            <w:tcW w:w="1206" w:type="dxa"/>
            <w:vAlign w:val="center"/>
            <w:hideMark/>
          </w:tcPr>
          <w:p w14:paraId="26ADA91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30 (10.0)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6F3BD5C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2.46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1.05-5.77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586178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</w:tr>
      <w:tr w:rsidR="00C1595C" w:rsidRPr="00624EB7" w14:paraId="7D06D9A2" w14:textId="77777777" w:rsidTr="00D91D37">
        <w:tc>
          <w:tcPr>
            <w:tcW w:w="1842" w:type="dxa"/>
            <w:gridSpan w:val="4"/>
            <w:vMerge/>
            <w:hideMark/>
          </w:tcPr>
          <w:p w14:paraId="18322F9F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5859A1E1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01A41AA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(2.0)</w:t>
            </w:r>
          </w:p>
        </w:tc>
        <w:tc>
          <w:tcPr>
            <w:tcW w:w="1701" w:type="dxa"/>
            <w:vMerge/>
            <w:vAlign w:val="center"/>
            <w:hideMark/>
          </w:tcPr>
          <w:p w14:paraId="0F9EE09F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D1BDB7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40 (27.0)</w:t>
            </w:r>
          </w:p>
        </w:tc>
        <w:tc>
          <w:tcPr>
            <w:tcW w:w="1740" w:type="dxa"/>
            <w:vMerge/>
            <w:vAlign w:val="center"/>
            <w:hideMark/>
          </w:tcPr>
          <w:p w14:paraId="10BFA0A4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2282701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 (4.1)</w:t>
            </w:r>
          </w:p>
        </w:tc>
        <w:tc>
          <w:tcPr>
            <w:tcW w:w="1731" w:type="dxa"/>
            <w:vMerge/>
            <w:vAlign w:val="center"/>
            <w:hideMark/>
          </w:tcPr>
          <w:p w14:paraId="0114261D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167C44D9" w14:textId="77777777" w:rsidTr="00D91D37">
        <w:tc>
          <w:tcPr>
            <w:tcW w:w="1133" w:type="dxa"/>
            <w:gridSpan w:val="2"/>
            <w:vMerge w:val="restart"/>
            <w:hideMark/>
          </w:tcPr>
          <w:p w14:paraId="0AD8176A" w14:textId="77777777" w:rsidR="00C1595C" w:rsidRPr="00624EB7" w:rsidRDefault="00DF64A9" w:rsidP="00132F62">
            <w:pPr>
              <w:spacing w:before="40" w:after="40" w:line="480" w:lineRule="auto"/>
              <w:ind w:left="9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BMI</w:t>
            </w:r>
            <w:r w:rsidRPr="00624EB7">
              <w:rPr>
                <w:rFonts w:ascii="Arial Narrow" w:hAnsi="Arial Narrow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gridSpan w:val="3"/>
            <w:vAlign w:val="center"/>
            <w:hideMark/>
          </w:tcPr>
          <w:p w14:paraId="1F06EA64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Normal</w:t>
            </w:r>
          </w:p>
        </w:tc>
        <w:tc>
          <w:tcPr>
            <w:tcW w:w="1134" w:type="dxa"/>
            <w:vAlign w:val="center"/>
            <w:hideMark/>
          </w:tcPr>
          <w:p w14:paraId="675AD09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 (4.1)</w:t>
            </w:r>
          </w:p>
        </w:tc>
        <w:tc>
          <w:tcPr>
            <w:tcW w:w="1701" w:type="dxa"/>
            <w:vAlign w:val="center"/>
            <w:hideMark/>
          </w:tcPr>
          <w:p w14:paraId="2201685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134" w:type="dxa"/>
            <w:vAlign w:val="center"/>
            <w:hideMark/>
          </w:tcPr>
          <w:p w14:paraId="2B0D3EA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30 (24.6)</w:t>
            </w:r>
          </w:p>
        </w:tc>
        <w:tc>
          <w:tcPr>
            <w:tcW w:w="1740" w:type="dxa"/>
            <w:vAlign w:val="center"/>
            <w:hideMark/>
          </w:tcPr>
          <w:p w14:paraId="362A67F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1206" w:type="dxa"/>
            <w:vAlign w:val="center"/>
            <w:hideMark/>
          </w:tcPr>
          <w:p w14:paraId="13E31E8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 (5.7)</w:t>
            </w:r>
          </w:p>
        </w:tc>
        <w:tc>
          <w:tcPr>
            <w:tcW w:w="1731" w:type="dxa"/>
            <w:vAlign w:val="center"/>
            <w:hideMark/>
          </w:tcPr>
          <w:p w14:paraId="0B17434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tr w:rsidR="00C1595C" w:rsidRPr="00624EB7" w14:paraId="4E6C7B4D" w14:textId="77777777" w:rsidTr="00D91D37">
        <w:tc>
          <w:tcPr>
            <w:tcW w:w="1133" w:type="dxa"/>
            <w:gridSpan w:val="2"/>
            <w:vMerge/>
            <w:vAlign w:val="center"/>
            <w:hideMark/>
          </w:tcPr>
          <w:p w14:paraId="3869F4B3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  <w:hideMark/>
          </w:tcPr>
          <w:p w14:paraId="53DD55E3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Overweight</w:t>
            </w:r>
          </w:p>
        </w:tc>
        <w:tc>
          <w:tcPr>
            <w:tcW w:w="1134" w:type="dxa"/>
            <w:vAlign w:val="center"/>
            <w:hideMark/>
          </w:tcPr>
          <w:p w14:paraId="6D34BDA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 (3.9)</w:t>
            </w:r>
          </w:p>
        </w:tc>
        <w:tc>
          <w:tcPr>
            <w:tcW w:w="1701" w:type="dxa"/>
            <w:vAlign w:val="center"/>
            <w:hideMark/>
          </w:tcPr>
          <w:p w14:paraId="1B5CA7D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0.95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0.32-2.83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CA03D8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lastRenderedPageBreak/>
              <w:t>0.92</w:t>
            </w:r>
          </w:p>
        </w:tc>
        <w:tc>
          <w:tcPr>
            <w:tcW w:w="1134" w:type="dxa"/>
            <w:vAlign w:val="center"/>
            <w:hideMark/>
          </w:tcPr>
          <w:p w14:paraId="3A6503A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lastRenderedPageBreak/>
              <w:t>56 (26.7)</w:t>
            </w:r>
          </w:p>
        </w:tc>
        <w:tc>
          <w:tcPr>
            <w:tcW w:w="1740" w:type="dxa"/>
            <w:vAlign w:val="center"/>
            <w:hideMark/>
          </w:tcPr>
          <w:p w14:paraId="504A5D4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1.09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0.74-1.59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FE8984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lastRenderedPageBreak/>
              <w:t>0.68</w:t>
            </w:r>
          </w:p>
        </w:tc>
        <w:tc>
          <w:tcPr>
            <w:tcW w:w="1206" w:type="dxa"/>
            <w:vAlign w:val="center"/>
            <w:hideMark/>
          </w:tcPr>
          <w:p w14:paraId="2926937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lastRenderedPageBreak/>
              <w:t>17 (8.2)</w:t>
            </w:r>
          </w:p>
        </w:tc>
        <w:tc>
          <w:tcPr>
            <w:tcW w:w="1731" w:type="dxa"/>
            <w:vAlign w:val="center"/>
            <w:hideMark/>
          </w:tcPr>
          <w:p w14:paraId="47F4147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1.42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0.61-3.34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9C324EC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lastRenderedPageBreak/>
              <w:t>0.42</w:t>
            </w:r>
          </w:p>
        </w:tc>
      </w:tr>
      <w:tr w:rsidR="00C1595C" w:rsidRPr="00624EB7" w14:paraId="0440DEBD" w14:textId="77777777" w:rsidTr="00D91D37">
        <w:tc>
          <w:tcPr>
            <w:tcW w:w="1133" w:type="dxa"/>
            <w:gridSpan w:val="2"/>
            <w:vMerge/>
            <w:vAlign w:val="center"/>
            <w:hideMark/>
          </w:tcPr>
          <w:p w14:paraId="32C325B2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  <w:hideMark/>
          </w:tcPr>
          <w:p w14:paraId="0389E6A6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Obesity</w:t>
            </w:r>
          </w:p>
        </w:tc>
        <w:tc>
          <w:tcPr>
            <w:tcW w:w="1134" w:type="dxa"/>
            <w:vAlign w:val="center"/>
            <w:hideMark/>
          </w:tcPr>
          <w:p w14:paraId="5C621EA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(2.6)</w:t>
            </w:r>
          </w:p>
        </w:tc>
        <w:tc>
          <w:tcPr>
            <w:tcW w:w="1701" w:type="dxa"/>
            <w:vAlign w:val="center"/>
            <w:hideMark/>
          </w:tcPr>
          <w:p w14:paraId="3B3E0CC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0.64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0.16-2.60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67C5B7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0.53</w:t>
            </w:r>
          </w:p>
        </w:tc>
        <w:tc>
          <w:tcPr>
            <w:tcW w:w="1134" w:type="dxa"/>
            <w:vAlign w:val="center"/>
            <w:hideMark/>
          </w:tcPr>
          <w:p w14:paraId="7BCEFBF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35 (30.4)</w:t>
            </w:r>
          </w:p>
        </w:tc>
        <w:tc>
          <w:tcPr>
            <w:tcW w:w="1740" w:type="dxa"/>
            <w:vAlign w:val="center"/>
            <w:hideMark/>
          </w:tcPr>
          <w:p w14:paraId="4EA6057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1.24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0.82-1.88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22D212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0.32</w:t>
            </w:r>
          </w:p>
        </w:tc>
        <w:tc>
          <w:tcPr>
            <w:tcW w:w="1206" w:type="dxa"/>
            <w:vAlign w:val="center"/>
            <w:hideMark/>
          </w:tcPr>
          <w:p w14:paraId="285E2E2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12 (10.2)</w:t>
            </w:r>
          </w:p>
        </w:tc>
        <w:tc>
          <w:tcPr>
            <w:tcW w:w="1731" w:type="dxa"/>
            <w:vAlign w:val="center"/>
            <w:hideMark/>
          </w:tcPr>
          <w:p w14:paraId="401DB5E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1.77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0.72-4.35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ED95FE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</w:tr>
      <w:tr w:rsidR="00D91D37" w:rsidRPr="00624EB7" w14:paraId="6BD9F615" w14:textId="77777777" w:rsidTr="00D91D37">
        <w:tc>
          <w:tcPr>
            <w:tcW w:w="11055" w:type="dxa"/>
            <w:gridSpan w:val="11"/>
            <w:vAlign w:val="center"/>
          </w:tcPr>
          <w:p w14:paraId="47ADA684" w14:textId="77777777" w:rsidR="00D91D37" w:rsidRPr="00624EB7" w:rsidRDefault="00D91D37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Preventive measures</w:t>
            </w:r>
          </w:p>
        </w:tc>
      </w:tr>
      <w:tr w:rsidR="00C1595C" w:rsidRPr="00624EB7" w14:paraId="61676CC4" w14:textId="77777777" w:rsidTr="00D91D37">
        <w:tc>
          <w:tcPr>
            <w:tcW w:w="1842" w:type="dxa"/>
            <w:gridSpan w:val="4"/>
            <w:vMerge w:val="restart"/>
            <w:hideMark/>
          </w:tcPr>
          <w:p w14:paraId="23C2858E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Vaccination against influenza </w:t>
            </w:r>
          </w:p>
        </w:tc>
        <w:tc>
          <w:tcPr>
            <w:tcW w:w="567" w:type="dxa"/>
            <w:vAlign w:val="center"/>
            <w:hideMark/>
          </w:tcPr>
          <w:p w14:paraId="788A7139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7226935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 (4.0)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CEF3F5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1.18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0.42-3.33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15E5C4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0.75</w:t>
            </w:r>
          </w:p>
        </w:tc>
        <w:tc>
          <w:tcPr>
            <w:tcW w:w="1134" w:type="dxa"/>
            <w:vAlign w:val="center"/>
            <w:hideMark/>
          </w:tcPr>
          <w:p w14:paraId="6C07D26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37 (30.3)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0320CBB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1.17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0.84-1.62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C33C17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0.35</w:t>
            </w:r>
          </w:p>
        </w:tc>
        <w:tc>
          <w:tcPr>
            <w:tcW w:w="1206" w:type="dxa"/>
            <w:vAlign w:val="center"/>
            <w:hideMark/>
          </w:tcPr>
          <w:p w14:paraId="0890A1A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10 (8.1)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2F959A5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0.99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0.50-2.01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94E06CC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0.99</w:t>
            </w:r>
          </w:p>
        </w:tc>
      </w:tr>
      <w:tr w:rsidR="00C1595C" w:rsidRPr="00624EB7" w14:paraId="559FF970" w14:textId="77777777" w:rsidTr="00D91D37">
        <w:tc>
          <w:tcPr>
            <w:tcW w:w="1842" w:type="dxa"/>
            <w:gridSpan w:val="4"/>
            <w:vMerge/>
            <w:hideMark/>
          </w:tcPr>
          <w:p w14:paraId="57C47EEE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28466799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30012B1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11 (3.4)</w:t>
            </w:r>
          </w:p>
        </w:tc>
        <w:tc>
          <w:tcPr>
            <w:tcW w:w="1701" w:type="dxa"/>
            <w:vMerge/>
            <w:vAlign w:val="center"/>
            <w:hideMark/>
          </w:tcPr>
          <w:p w14:paraId="37DE7795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6C9E566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83 (25.9)</w:t>
            </w:r>
          </w:p>
        </w:tc>
        <w:tc>
          <w:tcPr>
            <w:tcW w:w="1740" w:type="dxa"/>
            <w:vMerge/>
            <w:vAlign w:val="center"/>
            <w:hideMark/>
          </w:tcPr>
          <w:p w14:paraId="1164E3D7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66857AD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26 (8.1)</w:t>
            </w:r>
          </w:p>
        </w:tc>
        <w:tc>
          <w:tcPr>
            <w:tcW w:w="1731" w:type="dxa"/>
            <w:vMerge/>
            <w:vAlign w:val="center"/>
            <w:hideMark/>
          </w:tcPr>
          <w:p w14:paraId="29C715E7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3D181DF1" w14:textId="77777777" w:rsidTr="00D91D37">
        <w:tc>
          <w:tcPr>
            <w:tcW w:w="1842" w:type="dxa"/>
            <w:gridSpan w:val="4"/>
            <w:vMerge w:val="restart"/>
            <w:hideMark/>
          </w:tcPr>
          <w:p w14:paraId="75311234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Vaccination against IPD </w:t>
            </w:r>
          </w:p>
        </w:tc>
        <w:tc>
          <w:tcPr>
            <w:tcW w:w="567" w:type="dxa"/>
            <w:vAlign w:val="center"/>
            <w:hideMark/>
          </w:tcPr>
          <w:p w14:paraId="769450E5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32F052B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 (2.1)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8A1CAC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0.53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0.12-2.31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1ED637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0.39</w:t>
            </w:r>
          </w:p>
        </w:tc>
        <w:tc>
          <w:tcPr>
            <w:tcW w:w="1134" w:type="dxa"/>
            <w:vAlign w:val="center"/>
            <w:hideMark/>
          </w:tcPr>
          <w:p w14:paraId="0B0E0CB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27 (28.7)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350AE10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0.75-1.54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D68003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0.70</w:t>
            </w:r>
          </w:p>
        </w:tc>
        <w:tc>
          <w:tcPr>
            <w:tcW w:w="1206" w:type="dxa"/>
            <w:vAlign w:val="center"/>
            <w:hideMark/>
          </w:tcPr>
          <w:p w14:paraId="19DCDC1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 (5.3)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48F33C2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0.60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0.24-1.51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656DAE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0.27</w:t>
            </w:r>
          </w:p>
        </w:tc>
      </w:tr>
      <w:tr w:rsidR="00C1595C" w:rsidRPr="00624EB7" w14:paraId="04F0632E" w14:textId="77777777" w:rsidTr="00D91D37">
        <w:tc>
          <w:tcPr>
            <w:tcW w:w="1842" w:type="dxa"/>
            <w:gridSpan w:val="4"/>
            <w:vMerge/>
            <w:hideMark/>
          </w:tcPr>
          <w:p w14:paraId="61417A78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28043838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44ED820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14 (4.0)</w:t>
            </w:r>
          </w:p>
        </w:tc>
        <w:tc>
          <w:tcPr>
            <w:tcW w:w="1701" w:type="dxa"/>
            <w:vMerge/>
            <w:vAlign w:val="center"/>
            <w:hideMark/>
          </w:tcPr>
          <w:p w14:paraId="66A21D88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7453E62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93 (26.7)</w:t>
            </w:r>
          </w:p>
        </w:tc>
        <w:tc>
          <w:tcPr>
            <w:tcW w:w="1740" w:type="dxa"/>
            <w:vMerge/>
            <w:vAlign w:val="center"/>
            <w:hideMark/>
          </w:tcPr>
          <w:p w14:paraId="51B29BF9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4C1685E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31 (8.8)</w:t>
            </w:r>
          </w:p>
        </w:tc>
        <w:tc>
          <w:tcPr>
            <w:tcW w:w="1731" w:type="dxa"/>
            <w:vMerge/>
            <w:vAlign w:val="center"/>
            <w:hideMark/>
          </w:tcPr>
          <w:p w14:paraId="171B148F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49F5492D" w14:textId="77777777" w:rsidTr="00D91D37">
        <w:tc>
          <w:tcPr>
            <w:tcW w:w="1842" w:type="dxa"/>
            <w:gridSpan w:val="4"/>
            <w:vMerge w:val="restart"/>
            <w:hideMark/>
          </w:tcPr>
          <w:p w14:paraId="15199C27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Mask</w:t>
            </w:r>
          </w:p>
        </w:tc>
        <w:tc>
          <w:tcPr>
            <w:tcW w:w="567" w:type="dxa"/>
            <w:vAlign w:val="center"/>
            <w:hideMark/>
          </w:tcPr>
          <w:p w14:paraId="12883FBD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1001F8A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9 (3.5)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6ACBA9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0.37-2.58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B800FB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0.96</w:t>
            </w:r>
          </w:p>
        </w:tc>
        <w:tc>
          <w:tcPr>
            <w:tcW w:w="1134" w:type="dxa"/>
            <w:vAlign w:val="center"/>
            <w:hideMark/>
          </w:tcPr>
          <w:p w14:paraId="1AE7FB4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79 (40.0)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509EDEA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1.42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1.02-1.97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9D0980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0.03</w:t>
            </w:r>
          </w:p>
        </w:tc>
        <w:tc>
          <w:tcPr>
            <w:tcW w:w="1206" w:type="dxa"/>
            <w:vAlign w:val="center"/>
            <w:hideMark/>
          </w:tcPr>
          <w:p w14:paraId="52659CA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21 (8.3)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1F36ED5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1.06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0.56-2.01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93CBB9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0.85</w:t>
            </w:r>
          </w:p>
        </w:tc>
      </w:tr>
      <w:tr w:rsidR="00C1595C" w:rsidRPr="00624EB7" w14:paraId="3A068013" w14:textId="77777777" w:rsidTr="00D91D37">
        <w:tc>
          <w:tcPr>
            <w:tcW w:w="1842" w:type="dxa"/>
            <w:gridSpan w:val="4"/>
            <w:vMerge/>
            <w:vAlign w:val="center"/>
            <w:hideMark/>
          </w:tcPr>
          <w:p w14:paraId="62051B76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78FB6F15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60E1641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7 (3.6)</w:t>
            </w:r>
          </w:p>
        </w:tc>
        <w:tc>
          <w:tcPr>
            <w:tcW w:w="1701" w:type="dxa"/>
            <w:vMerge/>
            <w:vAlign w:val="center"/>
            <w:hideMark/>
          </w:tcPr>
          <w:p w14:paraId="41C91906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AD1D92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41 (21.8)</w:t>
            </w:r>
          </w:p>
        </w:tc>
        <w:tc>
          <w:tcPr>
            <w:tcW w:w="1740" w:type="dxa"/>
            <w:vMerge/>
            <w:vAlign w:val="center"/>
            <w:hideMark/>
          </w:tcPr>
          <w:p w14:paraId="3F840B6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47B53EC9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15 (7.8)</w:t>
            </w:r>
          </w:p>
        </w:tc>
        <w:tc>
          <w:tcPr>
            <w:tcW w:w="1731" w:type="dxa"/>
            <w:vMerge/>
            <w:vAlign w:val="center"/>
            <w:hideMark/>
          </w:tcPr>
          <w:p w14:paraId="0F3687DA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6A6227F2" w14:textId="77777777" w:rsidTr="00D91D37">
        <w:tc>
          <w:tcPr>
            <w:tcW w:w="1106" w:type="dxa"/>
            <w:vMerge w:val="restart"/>
            <w:hideMark/>
          </w:tcPr>
          <w:p w14:paraId="266C367D" w14:textId="77777777" w:rsidR="00C1595C" w:rsidRPr="00624EB7" w:rsidRDefault="00C1595C" w:rsidP="00132F62">
            <w:pPr>
              <w:spacing w:before="40" w:after="40" w:line="480" w:lineRule="auto"/>
              <w:ind w:left="5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Hand washing</w:t>
            </w:r>
          </w:p>
        </w:tc>
        <w:tc>
          <w:tcPr>
            <w:tcW w:w="1303" w:type="dxa"/>
            <w:gridSpan w:val="4"/>
            <w:hideMark/>
          </w:tcPr>
          <w:p w14:paraId="20732E3B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More often than usual</w:t>
            </w:r>
          </w:p>
        </w:tc>
        <w:tc>
          <w:tcPr>
            <w:tcW w:w="1134" w:type="dxa"/>
            <w:vAlign w:val="center"/>
            <w:hideMark/>
          </w:tcPr>
          <w:p w14:paraId="7DC1589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 (2.6)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D705372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0.62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0.22-1.76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93E3E6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0.36</w:t>
            </w:r>
          </w:p>
        </w:tc>
        <w:tc>
          <w:tcPr>
            <w:tcW w:w="1134" w:type="dxa"/>
            <w:vAlign w:val="center"/>
            <w:hideMark/>
          </w:tcPr>
          <w:p w14:paraId="43ED480B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51 (27.3)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00F1982E" w14:textId="77777777" w:rsidR="00C1595C" w:rsidRPr="00624EB7" w:rsidRDefault="00F66974" w:rsidP="00132F62">
            <w:pPr>
              <w:pStyle w:val="Paragraphedeliste"/>
              <w:numPr>
                <w:ilvl w:val="1"/>
                <w:numId w:val="10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624EB7">
              <w:rPr>
                <w:rFonts w:ascii="Arial Narrow" w:hAnsi="Arial Narrow"/>
                <w:sz w:val="20"/>
                <w:szCs w:val="20"/>
              </w:rPr>
              <w:t>0.74-1.38</w:t>
            </w:r>
            <w:r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F67C971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                 0.94</w:t>
            </w:r>
          </w:p>
        </w:tc>
        <w:tc>
          <w:tcPr>
            <w:tcW w:w="1206" w:type="dxa"/>
            <w:vAlign w:val="center"/>
            <w:hideMark/>
          </w:tcPr>
          <w:p w14:paraId="5BA7DEC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14 (7.4)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521943D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0.87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0.46-1.65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E4D668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0.67</w:t>
            </w:r>
          </w:p>
        </w:tc>
      </w:tr>
      <w:tr w:rsidR="00C1595C" w:rsidRPr="00624EB7" w14:paraId="5E0898E0" w14:textId="77777777" w:rsidTr="00D91D37">
        <w:tc>
          <w:tcPr>
            <w:tcW w:w="1106" w:type="dxa"/>
            <w:vMerge/>
            <w:hideMark/>
          </w:tcPr>
          <w:p w14:paraId="52A35AE3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3" w:type="dxa"/>
            <w:gridSpan w:val="4"/>
            <w:hideMark/>
          </w:tcPr>
          <w:p w14:paraId="5FE2867D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As usual</w:t>
            </w:r>
          </w:p>
        </w:tc>
        <w:tc>
          <w:tcPr>
            <w:tcW w:w="1134" w:type="dxa"/>
            <w:vAlign w:val="center"/>
            <w:hideMark/>
          </w:tcPr>
          <w:p w14:paraId="104E42F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11 (4.2)</w:t>
            </w:r>
          </w:p>
        </w:tc>
        <w:tc>
          <w:tcPr>
            <w:tcW w:w="1701" w:type="dxa"/>
            <w:vMerge/>
            <w:vAlign w:val="center"/>
            <w:hideMark/>
          </w:tcPr>
          <w:p w14:paraId="256B4071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1E93F29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69 (27.0)</w:t>
            </w:r>
          </w:p>
        </w:tc>
        <w:tc>
          <w:tcPr>
            <w:tcW w:w="1740" w:type="dxa"/>
            <w:vMerge/>
            <w:vAlign w:val="center"/>
            <w:hideMark/>
          </w:tcPr>
          <w:p w14:paraId="2CCD4B0A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5AC4987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22 (8.5)</w:t>
            </w:r>
          </w:p>
        </w:tc>
        <w:tc>
          <w:tcPr>
            <w:tcW w:w="1731" w:type="dxa"/>
            <w:vMerge/>
            <w:vAlign w:val="center"/>
            <w:hideMark/>
          </w:tcPr>
          <w:p w14:paraId="431A2BA1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42608129" w14:textId="77777777" w:rsidTr="00D91D37">
        <w:tc>
          <w:tcPr>
            <w:tcW w:w="1842" w:type="dxa"/>
            <w:gridSpan w:val="4"/>
            <w:vMerge w:val="restart"/>
            <w:hideMark/>
          </w:tcPr>
          <w:p w14:paraId="0ADDBDF8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Disinfectant gel</w:t>
            </w:r>
          </w:p>
        </w:tc>
        <w:tc>
          <w:tcPr>
            <w:tcW w:w="567" w:type="dxa"/>
            <w:vAlign w:val="center"/>
            <w:hideMark/>
          </w:tcPr>
          <w:p w14:paraId="77CD787B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2093F90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 (3.5)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7C53C36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0.37-2.56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4A3C613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0.96</w:t>
            </w:r>
          </w:p>
        </w:tc>
        <w:tc>
          <w:tcPr>
            <w:tcW w:w="1134" w:type="dxa"/>
            <w:vAlign w:val="center"/>
            <w:hideMark/>
          </w:tcPr>
          <w:p w14:paraId="69F2944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60 (26.8)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1A30402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0.98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0.72-1.33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81A5E34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0.88</w:t>
            </w:r>
          </w:p>
        </w:tc>
        <w:tc>
          <w:tcPr>
            <w:tcW w:w="1206" w:type="dxa"/>
            <w:vAlign w:val="center"/>
            <w:hideMark/>
          </w:tcPr>
          <w:p w14:paraId="369CCDA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16 (7.1)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388A549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0.78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0.42-1.47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DDAEA6F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0.44</w:t>
            </w:r>
          </w:p>
        </w:tc>
      </w:tr>
      <w:tr w:rsidR="00C1595C" w:rsidRPr="00624EB7" w14:paraId="6BB7F9C5" w14:textId="77777777" w:rsidTr="00D91D37">
        <w:tc>
          <w:tcPr>
            <w:tcW w:w="1842" w:type="dxa"/>
            <w:gridSpan w:val="4"/>
            <w:vMerge/>
            <w:hideMark/>
          </w:tcPr>
          <w:p w14:paraId="0B47DDC3" w14:textId="77777777" w:rsidR="00C1595C" w:rsidRPr="00624EB7" w:rsidRDefault="00C1595C" w:rsidP="00132F62">
            <w:pPr>
              <w:spacing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5F13297A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  <w:hideMark/>
          </w:tcPr>
          <w:p w14:paraId="7D2B0A87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 (3.6)</w:t>
            </w:r>
          </w:p>
        </w:tc>
        <w:tc>
          <w:tcPr>
            <w:tcW w:w="1701" w:type="dxa"/>
            <w:vMerge/>
            <w:vAlign w:val="center"/>
            <w:hideMark/>
          </w:tcPr>
          <w:p w14:paraId="773FDBBE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67DE0E38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60 (27.4)</w:t>
            </w:r>
          </w:p>
        </w:tc>
        <w:tc>
          <w:tcPr>
            <w:tcW w:w="1740" w:type="dxa"/>
            <w:vMerge/>
            <w:vAlign w:val="center"/>
            <w:hideMark/>
          </w:tcPr>
          <w:p w14:paraId="4CD46078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vAlign w:val="center"/>
            <w:hideMark/>
          </w:tcPr>
          <w:p w14:paraId="0A85CB8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20 (9.0)</w:t>
            </w:r>
          </w:p>
        </w:tc>
        <w:tc>
          <w:tcPr>
            <w:tcW w:w="1731" w:type="dxa"/>
            <w:vMerge/>
            <w:vAlign w:val="center"/>
            <w:hideMark/>
          </w:tcPr>
          <w:p w14:paraId="49DE2ED8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624EB7" w14:paraId="3C532BCD" w14:textId="77777777" w:rsidTr="00D91D37">
        <w:tc>
          <w:tcPr>
            <w:tcW w:w="1842" w:type="dxa"/>
            <w:gridSpan w:val="4"/>
            <w:vMerge w:val="restart"/>
            <w:hideMark/>
          </w:tcPr>
          <w:p w14:paraId="0BF5EA96" w14:textId="77777777" w:rsidR="00C1595C" w:rsidRPr="00624EB7" w:rsidRDefault="00C1595C" w:rsidP="00132F62">
            <w:pPr>
              <w:spacing w:before="40" w:after="40" w:line="480" w:lineRule="auto"/>
              <w:ind w:left="147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Disposable handkerchiefs</w:t>
            </w:r>
          </w:p>
        </w:tc>
        <w:tc>
          <w:tcPr>
            <w:tcW w:w="567" w:type="dxa"/>
            <w:vAlign w:val="center"/>
            <w:hideMark/>
          </w:tcPr>
          <w:p w14:paraId="7435453F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  <w:hideMark/>
          </w:tcPr>
          <w:p w14:paraId="3AAE6A0A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13 (4.0)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026C7B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1.55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0.45-5.36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AC7A4C5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0.48</w:t>
            </w:r>
          </w:p>
        </w:tc>
        <w:tc>
          <w:tcPr>
            <w:tcW w:w="1134" w:type="dxa"/>
            <w:vAlign w:val="center"/>
            <w:hideMark/>
          </w:tcPr>
          <w:p w14:paraId="580900B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89 (27.5)</w:t>
            </w:r>
          </w:p>
        </w:tc>
        <w:tc>
          <w:tcPr>
            <w:tcW w:w="1740" w:type="dxa"/>
            <w:vMerge w:val="restart"/>
            <w:vAlign w:val="center"/>
            <w:hideMark/>
          </w:tcPr>
          <w:p w14:paraId="6C6E578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1.05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0.74-1.50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01FF1F0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0.77</w:t>
            </w:r>
          </w:p>
        </w:tc>
        <w:tc>
          <w:tcPr>
            <w:tcW w:w="1206" w:type="dxa"/>
            <w:vAlign w:val="center"/>
            <w:hideMark/>
          </w:tcPr>
          <w:p w14:paraId="44916A9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27 (8.2)</w:t>
            </w:r>
          </w:p>
        </w:tc>
        <w:tc>
          <w:tcPr>
            <w:tcW w:w="1731" w:type="dxa"/>
            <w:vMerge w:val="restart"/>
            <w:vAlign w:val="center"/>
            <w:hideMark/>
          </w:tcPr>
          <w:p w14:paraId="19B3EE7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 xml:space="preserve">1.08 </w:t>
            </w:r>
            <w:r w:rsidR="00F66974">
              <w:rPr>
                <w:rFonts w:ascii="Arial Narrow" w:hAnsi="Arial Narrow"/>
                <w:sz w:val="20"/>
                <w:szCs w:val="20"/>
              </w:rPr>
              <w:t>[</w:t>
            </w:r>
            <w:r w:rsidRPr="00624EB7">
              <w:rPr>
                <w:rFonts w:ascii="Arial Narrow" w:hAnsi="Arial Narrow"/>
                <w:sz w:val="20"/>
                <w:szCs w:val="20"/>
              </w:rPr>
              <w:t>0.52-2.22</w:t>
            </w:r>
            <w:r w:rsidR="00F66974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6D1090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0.84</w:t>
            </w:r>
          </w:p>
        </w:tc>
      </w:tr>
      <w:tr w:rsidR="00C1595C" w:rsidRPr="00624EB7" w14:paraId="0C0A39E8" w14:textId="77777777" w:rsidTr="00D91D37">
        <w:tc>
          <w:tcPr>
            <w:tcW w:w="1842" w:type="dxa"/>
            <w:gridSpan w:val="4"/>
            <w:vMerge/>
            <w:tcBorders>
              <w:bottom w:val="single" w:sz="4" w:space="0" w:color="auto"/>
            </w:tcBorders>
            <w:vAlign w:val="center"/>
            <w:hideMark/>
          </w:tcPr>
          <w:p w14:paraId="5DC43967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4BDB0DC4" w14:textId="77777777" w:rsidR="00C1595C" w:rsidRPr="00624EB7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2DAC00E1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 (2.5)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AA8810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3B329CDD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31 (26.1)</w:t>
            </w:r>
          </w:p>
        </w:tc>
        <w:tc>
          <w:tcPr>
            <w:tcW w:w="174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FB895F7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  <w:hideMark/>
          </w:tcPr>
          <w:p w14:paraId="075DE9BE" w14:textId="77777777" w:rsidR="00C1595C" w:rsidRPr="00624EB7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24EB7">
              <w:rPr>
                <w:rFonts w:ascii="Arial Narrow" w:hAnsi="Arial Narrow"/>
                <w:sz w:val="20"/>
                <w:szCs w:val="20"/>
              </w:rPr>
              <w:t>9 (7.6)</w:t>
            </w:r>
          </w:p>
        </w:tc>
        <w:tc>
          <w:tcPr>
            <w:tcW w:w="173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DCDCAA" w14:textId="77777777" w:rsidR="00C1595C" w:rsidRPr="00624EB7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F5C2C14" w14:textId="77777777" w:rsidR="00DF64A9" w:rsidRPr="00624EB7" w:rsidRDefault="00DF64A9" w:rsidP="00132F62">
      <w:pPr>
        <w:spacing w:line="480" w:lineRule="auto"/>
      </w:pPr>
      <w:r w:rsidRPr="00624EB7">
        <w:rPr>
          <w:vertAlign w:val="superscript"/>
        </w:rPr>
        <w:t>1</w:t>
      </w:r>
      <w:r w:rsidRPr="00624EB7">
        <w:t xml:space="preserve">BMI normal: 18.5 – 24.9, Overweight: BMI 25.0 – 29.9, Obesity: BMI </w:t>
      </w:r>
      <w:r w:rsidRPr="00624EB7">
        <w:rPr>
          <w:rFonts w:cs="Times New Roman"/>
        </w:rPr>
        <w:t>≥</w:t>
      </w:r>
      <w:r w:rsidRPr="00624EB7">
        <w:t>30</w:t>
      </w:r>
    </w:p>
    <w:p w14:paraId="0E140151" w14:textId="77777777" w:rsidR="00C1595C" w:rsidRPr="00624EB7" w:rsidRDefault="00C1595C" w:rsidP="00132F62">
      <w:pPr>
        <w:spacing w:line="480" w:lineRule="auto"/>
      </w:pPr>
    </w:p>
    <w:p w14:paraId="30833241" w14:textId="77777777" w:rsidR="00C1595C" w:rsidRPr="00624EB7" w:rsidRDefault="00C1595C" w:rsidP="00132F62">
      <w:pPr>
        <w:spacing w:line="480" w:lineRule="auto"/>
      </w:pPr>
      <w:r w:rsidRPr="00624EB7">
        <w:br w:type="page"/>
      </w:r>
    </w:p>
    <w:p w14:paraId="342BB970" w14:textId="77777777" w:rsidR="00C1595C" w:rsidRPr="00624EB7" w:rsidRDefault="00C1595C" w:rsidP="00132F62">
      <w:pPr>
        <w:spacing w:line="480" w:lineRule="auto"/>
      </w:pPr>
      <w:r w:rsidRPr="00624EB7">
        <w:lastRenderedPageBreak/>
        <w:t>Table supplementary 3: Risk factor for acquisition of respiratory bacteria during the Hajj (univariate analysis)</w:t>
      </w:r>
    </w:p>
    <w:tbl>
      <w:tblPr>
        <w:tblStyle w:val="Grilledutableau"/>
        <w:tblW w:w="11760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41"/>
        <w:gridCol w:w="567"/>
        <w:gridCol w:w="567"/>
        <w:gridCol w:w="992"/>
        <w:gridCol w:w="1417"/>
        <w:gridCol w:w="992"/>
        <w:gridCol w:w="1416"/>
        <w:gridCol w:w="992"/>
        <w:gridCol w:w="1417"/>
        <w:gridCol w:w="992"/>
        <w:gridCol w:w="1417"/>
      </w:tblGrid>
      <w:tr w:rsidR="00C1595C" w:rsidRPr="00A62CC3" w14:paraId="50DEDC0C" w14:textId="77777777" w:rsidTr="00A62CC3">
        <w:tc>
          <w:tcPr>
            <w:tcW w:w="2125" w:type="dxa"/>
            <w:gridSpan w:val="4"/>
            <w:vMerge w:val="restart"/>
            <w:tcBorders>
              <w:top w:val="single" w:sz="4" w:space="0" w:color="auto"/>
            </w:tcBorders>
          </w:tcPr>
          <w:p w14:paraId="0C75BEA7" w14:textId="77777777" w:rsidR="00C1595C" w:rsidRPr="00A62CC3" w:rsidRDefault="006A1D97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Variables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1FD2A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i/>
                <w:sz w:val="20"/>
                <w:szCs w:val="20"/>
              </w:rPr>
              <w:t>S. aureus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E11D2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i/>
                <w:sz w:val="20"/>
                <w:szCs w:val="20"/>
              </w:rPr>
              <w:t>S. pneumoniae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28E5E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i/>
                <w:sz w:val="20"/>
                <w:szCs w:val="20"/>
              </w:rPr>
              <w:t>H. influenzae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09466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i/>
                <w:sz w:val="20"/>
                <w:szCs w:val="20"/>
              </w:rPr>
              <w:t>K. pneumoniae</w:t>
            </w:r>
          </w:p>
        </w:tc>
      </w:tr>
      <w:tr w:rsidR="00C1595C" w:rsidRPr="00A62CC3" w14:paraId="5299D3C3" w14:textId="77777777" w:rsidTr="00A62CC3">
        <w:tc>
          <w:tcPr>
            <w:tcW w:w="2125" w:type="dxa"/>
            <w:gridSpan w:val="4"/>
            <w:vMerge/>
            <w:tcBorders>
              <w:bottom w:val="single" w:sz="4" w:space="0" w:color="auto"/>
            </w:tcBorders>
            <w:vAlign w:val="center"/>
            <w:hideMark/>
          </w:tcPr>
          <w:p w14:paraId="10AC914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4F01C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03073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RR (95%CI) 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392C2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6016E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RR (95%CI) 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5B9F5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FCBD5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RR (95%CI) p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F9CD9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50D8C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RR (95%CI) p</w:t>
            </w:r>
          </w:p>
        </w:tc>
      </w:tr>
      <w:tr w:rsidR="006A1D97" w:rsidRPr="00A62CC3" w14:paraId="13D69549" w14:textId="77777777" w:rsidTr="00A62CC3">
        <w:tc>
          <w:tcPr>
            <w:tcW w:w="11760" w:type="dxa"/>
            <w:gridSpan w:val="12"/>
            <w:tcBorders>
              <w:top w:val="single" w:sz="4" w:space="0" w:color="auto"/>
            </w:tcBorders>
            <w:vAlign w:val="center"/>
          </w:tcPr>
          <w:p w14:paraId="725DCEE1" w14:textId="77777777" w:rsidR="006A1D97" w:rsidRPr="00A62CC3" w:rsidRDefault="00062A93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Socio-demographic characteristics</w:t>
            </w:r>
          </w:p>
        </w:tc>
      </w:tr>
      <w:tr w:rsidR="00C1595C" w:rsidRPr="00A62CC3" w14:paraId="34D3A582" w14:textId="77777777" w:rsidTr="00A62CC3">
        <w:tc>
          <w:tcPr>
            <w:tcW w:w="991" w:type="dxa"/>
            <w:gridSpan w:val="2"/>
            <w:vMerge w:val="restart"/>
            <w:hideMark/>
          </w:tcPr>
          <w:p w14:paraId="2A29DBA0" w14:textId="77777777" w:rsidR="00C1595C" w:rsidRPr="00A62CC3" w:rsidRDefault="00C1595C" w:rsidP="00132F62">
            <w:pPr>
              <w:spacing w:line="480" w:lineRule="auto"/>
              <w:ind w:left="-1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Gender</w:t>
            </w:r>
          </w:p>
        </w:tc>
        <w:tc>
          <w:tcPr>
            <w:tcW w:w="1134" w:type="dxa"/>
            <w:gridSpan w:val="2"/>
            <w:hideMark/>
          </w:tcPr>
          <w:p w14:paraId="22DB5541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Male</w:t>
            </w:r>
          </w:p>
        </w:tc>
        <w:tc>
          <w:tcPr>
            <w:tcW w:w="992" w:type="dxa"/>
            <w:vAlign w:val="center"/>
            <w:hideMark/>
          </w:tcPr>
          <w:p w14:paraId="5362671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29 (14.8)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118E9D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0.70-1.75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3CECD5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0.67</w:t>
            </w:r>
          </w:p>
        </w:tc>
        <w:tc>
          <w:tcPr>
            <w:tcW w:w="992" w:type="dxa"/>
            <w:vAlign w:val="center"/>
            <w:hideMark/>
          </w:tcPr>
          <w:p w14:paraId="1FA786D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39 (20.0)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78EC2F4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0.82-1.82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7DF424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0.32</w:t>
            </w:r>
          </w:p>
        </w:tc>
        <w:tc>
          <w:tcPr>
            <w:tcW w:w="992" w:type="dxa"/>
            <w:vAlign w:val="center"/>
            <w:hideMark/>
          </w:tcPr>
          <w:p w14:paraId="6AFD65F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61 (31.6)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63EABD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0.76-1.31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D527C8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0.99</w:t>
            </w:r>
          </w:p>
        </w:tc>
        <w:tc>
          <w:tcPr>
            <w:tcW w:w="992" w:type="dxa"/>
            <w:vAlign w:val="center"/>
            <w:hideMark/>
          </w:tcPr>
          <w:p w14:paraId="607FBD0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32 (16.3)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F829C5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0.67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0.46-0.98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0B397C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0.04</w:t>
            </w:r>
          </w:p>
        </w:tc>
      </w:tr>
      <w:tr w:rsidR="00C1595C" w:rsidRPr="00A62CC3" w14:paraId="2C71050D" w14:textId="77777777" w:rsidTr="00A62CC3">
        <w:tc>
          <w:tcPr>
            <w:tcW w:w="991" w:type="dxa"/>
            <w:gridSpan w:val="2"/>
            <w:vMerge/>
            <w:hideMark/>
          </w:tcPr>
          <w:p w14:paraId="368146D1" w14:textId="77777777" w:rsidR="00C1595C" w:rsidRPr="00A62CC3" w:rsidRDefault="00C1595C" w:rsidP="00132F62">
            <w:pPr>
              <w:spacing w:line="480" w:lineRule="auto"/>
              <w:ind w:left="-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hideMark/>
          </w:tcPr>
          <w:p w14:paraId="18868A8F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Female</w:t>
            </w:r>
          </w:p>
        </w:tc>
        <w:tc>
          <w:tcPr>
            <w:tcW w:w="992" w:type="dxa"/>
            <w:vAlign w:val="center"/>
            <w:hideMark/>
          </w:tcPr>
          <w:p w14:paraId="7C7E402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34 (13.4)</w:t>
            </w:r>
          </w:p>
        </w:tc>
        <w:tc>
          <w:tcPr>
            <w:tcW w:w="1417" w:type="dxa"/>
            <w:vMerge/>
            <w:vAlign w:val="center"/>
            <w:hideMark/>
          </w:tcPr>
          <w:p w14:paraId="126F03F7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7F7C36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41 (16.3)</w:t>
            </w:r>
          </w:p>
        </w:tc>
        <w:tc>
          <w:tcPr>
            <w:tcW w:w="1416" w:type="dxa"/>
            <w:vMerge/>
            <w:vAlign w:val="center"/>
            <w:hideMark/>
          </w:tcPr>
          <w:p w14:paraId="0710AB8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592053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83 (31.7)</w:t>
            </w:r>
          </w:p>
        </w:tc>
        <w:tc>
          <w:tcPr>
            <w:tcW w:w="1417" w:type="dxa"/>
            <w:vMerge/>
            <w:vAlign w:val="center"/>
            <w:hideMark/>
          </w:tcPr>
          <w:p w14:paraId="6DDF8D6F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3441D5D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62 (24.4)</w:t>
            </w:r>
          </w:p>
        </w:tc>
        <w:tc>
          <w:tcPr>
            <w:tcW w:w="1417" w:type="dxa"/>
            <w:vMerge/>
            <w:vAlign w:val="center"/>
            <w:hideMark/>
          </w:tcPr>
          <w:p w14:paraId="5CB5259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48B6F8BD" w14:textId="77777777" w:rsidTr="00A62CC3">
        <w:tc>
          <w:tcPr>
            <w:tcW w:w="991" w:type="dxa"/>
            <w:gridSpan w:val="2"/>
            <w:vMerge w:val="restart"/>
            <w:hideMark/>
          </w:tcPr>
          <w:p w14:paraId="06DB97B9" w14:textId="77777777" w:rsidR="00C1595C" w:rsidRPr="00A62CC3" w:rsidRDefault="00C1595C" w:rsidP="00132F62">
            <w:pPr>
              <w:spacing w:line="480" w:lineRule="auto"/>
              <w:ind w:left="-1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Age</w:t>
            </w:r>
          </w:p>
        </w:tc>
        <w:tc>
          <w:tcPr>
            <w:tcW w:w="1134" w:type="dxa"/>
            <w:gridSpan w:val="2"/>
            <w:hideMark/>
          </w:tcPr>
          <w:p w14:paraId="3158391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60 years</w:t>
            </w:r>
          </w:p>
        </w:tc>
        <w:tc>
          <w:tcPr>
            <w:tcW w:w="992" w:type="dxa"/>
            <w:vAlign w:val="center"/>
            <w:hideMark/>
          </w:tcPr>
          <w:p w14:paraId="20924F7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34 (13.2)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7FF5F9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0.55-1.37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B03427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0.54</w:t>
            </w:r>
          </w:p>
        </w:tc>
        <w:tc>
          <w:tcPr>
            <w:tcW w:w="992" w:type="dxa"/>
            <w:vAlign w:val="center"/>
            <w:hideMark/>
          </w:tcPr>
          <w:p w14:paraId="171A309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51 (20.2)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62C7DF4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0.87-2.00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8CCDA3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0.19</w:t>
            </w:r>
          </w:p>
        </w:tc>
        <w:tc>
          <w:tcPr>
            <w:tcW w:w="992" w:type="dxa"/>
            <w:vAlign w:val="center"/>
            <w:hideMark/>
          </w:tcPr>
          <w:p w14:paraId="55DC57C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90 (35.0)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11F76E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0.97-1.72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F217C6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0.07</w:t>
            </w:r>
          </w:p>
        </w:tc>
        <w:tc>
          <w:tcPr>
            <w:tcW w:w="992" w:type="dxa"/>
            <w:vAlign w:val="center"/>
            <w:hideMark/>
          </w:tcPr>
          <w:p w14:paraId="32AF026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54 (21.2)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EFC974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1.07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0.74-1.56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B445D2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0.70</w:t>
            </w:r>
          </w:p>
        </w:tc>
      </w:tr>
      <w:tr w:rsidR="00C1595C" w:rsidRPr="00A62CC3" w14:paraId="1B448CE9" w14:textId="77777777" w:rsidTr="00A62CC3">
        <w:tc>
          <w:tcPr>
            <w:tcW w:w="991" w:type="dxa"/>
            <w:gridSpan w:val="2"/>
            <w:vMerge/>
            <w:hideMark/>
          </w:tcPr>
          <w:p w14:paraId="2E713464" w14:textId="77777777" w:rsidR="00C1595C" w:rsidRPr="00A62CC3" w:rsidRDefault="00C1595C" w:rsidP="00132F62">
            <w:pPr>
              <w:spacing w:line="480" w:lineRule="auto"/>
              <w:ind w:left="-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hideMark/>
          </w:tcPr>
          <w:p w14:paraId="47F3AFFA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60 years</w:t>
            </w:r>
          </w:p>
        </w:tc>
        <w:tc>
          <w:tcPr>
            <w:tcW w:w="992" w:type="dxa"/>
            <w:vAlign w:val="center"/>
            <w:hideMark/>
          </w:tcPr>
          <w:p w14:paraId="6AB2E6E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29 (15.3)</w:t>
            </w:r>
          </w:p>
        </w:tc>
        <w:tc>
          <w:tcPr>
            <w:tcW w:w="1417" w:type="dxa"/>
            <w:vMerge/>
            <w:vAlign w:val="center"/>
            <w:hideMark/>
          </w:tcPr>
          <w:p w14:paraId="6C503681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C47DAD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29 (15.3)</w:t>
            </w:r>
          </w:p>
        </w:tc>
        <w:tc>
          <w:tcPr>
            <w:tcW w:w="1416" w:type="dxa"/>
            <w:vMerge/>
            <w:vAlign w:val="center"/>
            <w:hideMark/>
          </w:tcPr>
          <w:p w14:paraId="4BA42E9F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749D578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53 (27.4)</w:t>
            </w:r>
          </w:p>
        </w:tc>
        <w:tc>
          <w:tcPr>
            <w:tcW w:w="1417" w:type="dxa"/>
            <w:vMerge/>
            <w:vAlign w:val="center"/>
            <w:hideMark/>
          </w:tcPr>
          <w:p w14:paraId="5334117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F8DDA7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38 (19.8)</w:t>
            </w:r>
          </w:p>
        </w:tc>
        <w:tc>
          <w:tcPr>
            <w:tcW w:w="1417" w:type="dxa"/>
            <w:vMerge/>
            <w:vAlign w:val="center"/>
            <w:hideMark/>
          </w:tcPr>
          <w:p w14:paraId="5002ECD5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55A8FADD" w14:textId="77777777" w:rsidTr="00A62CC3">
        <w:tc>
          <w:tcPr>
            <w:tcW w:w="991" w:type="dxa"/>
            <w:gridSpan w:val="2"/>
            <w:vMerge w:val="restart"/>
            <w:hideMark/>
          </w:tcPr>
          <w:p w14:paraId="2FDE7ED8" w14:textId="77777777" w:rsidR="00C1595C" w:rsidRPr="00A62CC3" w:rsidRDefault="00C1595C" w:rsidP="00132F62">
            <w:pPr>
              <w:spacing w:before="40" w:after="40" w:line="480" w:lineRule="auto"/>
              <w:ind w:left="-1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Country of birth</w:t>
            </w:r>
          </w:p>
        </w:tc>
        <w:tc>
          <w:tcPr>
            <w:tcW w:w="1134" w:type="dxa"/>
            <w:gridSpan w:val="2"/>
            <w:vAlign w:val="center"/>
            <w:hideMark/>
          </w:tcPr>
          <w:p w14:paraId="05B4E0CA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France</w:t>
            </w:r>
          </w:p>
        </w:tc>
        <w:tc>
          <w:tcPr>
            <w:tcW w:w="992" w:type="dxa"/>
            <w:vAlign w:val="center"/>
            <w:hideMark/>
          </w:tcPr>
          <w:p w14:paraId="0720615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 (21.1)</w:t>
            </w:r>
          </w:p>
        </w:tc>
        <w:tc>
          <w:tcPr>
            <w:tcW w:w="1417" w:type="dxa"/>
            <w:vAlign w:val="center"/>
            <w:hideMark/>
          </w:tcPr>
          <w:p w14:paraId="004292F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150D7B4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 (10.8)</w:t>
            </w:r>
          </w:p>
        </w:tc>
        <w:tc>
          <w:tcPr>
            <w:tcW w:w="1416" w:type="dxa"/>
            <w:vAlign w:val="center"/>
            <w:hideMark/>
          </w:tcPr>
          <w:p w14:paraId="413E3ED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0BFC7D6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 (25.6)</w:t>
            </w:r>
          </w:p>
        </w:tc>
        <w:tc>
          <w:tcPr>
            <w:tcW w:w="1417" w:type="dxa"/>
            <w:vAlign w:val="center"/>
            <w:hideMark/>
          </w:tcPr>
          <w:p w14:paraId="7062805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0DE1CFB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 (20.5)</w:t>
            </w:r>
          </w:p>
        </w:tc>
        <w:tc>
          <w:tcPr>
            <w:tcW w:w="1417" w:type="dxa"/>
            <w:vAlign w:val="center"/>
            <w:hideMark/>
          </w:tcPr>
          <w:p w14:paraId="2AE95D3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tr w:rsidR="00C1595C" w:rsidRPr="00A62CC3" w14:paraId="2E657725" w14:textId="77777777" w:rsidTr="00A62CC3">
        <w:tc>
          <w:tcPr>
            <w:tcW w:w="991" w:type="dxa"/>
            <w:gridSpan w:val="2"/>
            <w:vMerge/>
            <w:vAlign w:val="center"/>
            <w:hideMark/>
          </w:tcPr>
          <w:p w14:paraId="4EACD6D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  <w:hideMark/>
          </w:tcPr>
          <w:p w14:paraId="57BBA94F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North Africa</w:t>
            </w:r>
          </w:p>
        </w:tc>
        <w:tc>
          <w:tcPr>
            <w:tcW w:w="992" w:type="dxa"/>
            <w:vAlign w:val="center"/>
            <w:hideMark/>
          </w:tcPr>
          <w:p w14:paraId="555B316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52 (13.1)</w:t>
            </w:r>
          </w:p>
        </w:tc>
        <w:tc>
          <w:tcPr>
            <w:tcW w:w="1417" w:type="dxa"/>
            <w:vAlign w:val="center"/>
            <w:hideMark/>
          </w:tcPr>
          <w:p w14:paraId="268370B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0.62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0.62-1.21</w:t>
            </w:r>
          </w:p>
          <w:p w14:paraId="1B87378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</w:tc>
        <w:tc>
          <w:tcPr>
            <w:tcW w:w="992" w:type="dxa"/>
            <w:vAlign w:val="center"/>
            <w:hideMark/>
          </w:tcPr>
          <w:p w14:paraId="2D6B02B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73 (18.6)</w:t>
            </w:r>
          </w:p>
        </w:tc>
        <w:tc>
          <w:tcPr>
            <w:tcW w:w="1416" w:type="dxa"/>
            <w:vAlign w:val="center"/>
            <w:hideMark/>
          </w:tcPr>
          <w:p w14:paraId="7D545FA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1.72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0.67-4.45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8E576F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0.26</w:t>
            </w:r>
          </w:p>
        </w:tc>
        <w:tc>
          <w:tcPr>
            <w:tcW w:w="992" w:type="dxa"/>
            <w:vAlign w:val="center"/>
            <w:hideMark/>
          </w:tcPr>
          <w:p w14:paraId="06117C5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129 (32.3)</w:t>
            </w:r>
          </w:p>
        </w:tc>
        <w:tc>
          <w:tcPr>
            <w:tcW w:w="1417" w:type="dxa"/>
            <w:vAlign w:val="center"/>
            <w:hideMark/>
          </w:tcPr>
          <w:p w14:paraId="67DB8ED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1.26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0.72-2.19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D0480C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0.42</w:t>
            </w:r>
          </w:p>
        </w:tc>
        <w:tc>
          <w:tcPr>
            <w:tcW w:w="992" w:type="dxa"/>
            <w:vAlign w:val="center"/>
            <w:hideMark/>
          </w:tcPr>
          <w:p w14:paraId="60CD8A5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82 (20.9)</w:t>
            </w:r>
          </w:p>
        </w:tc>
        <w:tc>
          <w:tcPr>
            <w:tcW w:w="1417" w:type="dxa"/>
            <w:vAlign w:val="center"/>
            <w:hideMark/>
          </w:tcPr>
          <w:p w14:paraId="48402376" w14:textId="77777777" w:rsidR="00C1595C" w:rsidRPr="00A62CC3" w:rsidRDefault="003F4D9E" w:rsidP="00132F62">
            <w:pPr>
              <w:pStyle w:val="Paragraphedeliste"/>
              <w:numPr>
                <w:ilvl w:val="1"/>
                <w:numId w:val="10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A62CC3">
              <w:rPr>
                <w:rFonts w:ascii="Arial Narrow" w:hAnsi="Arial Narrow"/>
                <w:sz w:val="20"/>
                <w:szCs w:val="20"/>
              </w:rPr>
              <w:t>0.53-1.94</w:t>
            </w:r>
            <w:r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F9D3E22" w14:textId="77777777" w:rsidR="00C1595C" w:rsidRPr="00A62CC3" w:rsidRDefault="00C1595C" w:rsidP="00132F62">
            <w:pPr>
              <w:pStyle w:val="Paragraphedeliste"/>
              <w:spacing w:line="48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0.96</w:t>
            </w:r>
          </w:p>
        </w:tc>
      </w:tr>
      <w:tr w:rsidR="00062A93" w:rsidRPr="00A62CC3" w14:paraId="46F14DE1" w14:textId="77777777" w:rsidTr="00A62CC3">
        <w:tc>
          <w:tcPr>
            <w:tcW w:w="11760" w:type="dxa"/>
            <w:gridSpan w:val="12"/>
            <w:vAlign w:val="center"/>
          </w:tcPr>
          <w:p w14:paraId="05988349" w14:textId="77777777" w:rsidR="00062A93" w:rsidRPr="00A62CC3" w:rsidRDefault="00062A93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Comorbidities</w:t>
            </w:r>
          </w:p>
        </w:tc>
      </w:tr>
      <w:tr w:rsidR="00C1595C" w:rsidRPr="00A62CC3" w14:paraId="41DC32BE" w14:textId="77777777" w:rsidTr="00A62CC3">
        <w:tc>
          <w:tcPr>
            <w:tcW w:w="1558" w:type="dxa"/>
            <w:gridSpan w:val="3"/>
            <w:vMerge w:val="restart"/>
            <w:hideMark/>
          </w:tcPr>
          <w:p w14:paraId="324579B8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Diabetes mellitus</w:t>
            </w:r>
          </w:p>
        </w:tc>
        <w:tc>
          <w:tcPr>
            <w:tcW w:w="567" w:type="dxa"/>
            <w:vAlign w:val="center"/>
            <w:hideMark/>
          </w:tcPr>
          <w:p w14:paraId="2E5B5E8A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02468DA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19 (14.8)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7B612D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1.07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0.65-1.76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EFEB38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0.78</w:t>
            </w:r>
          </w:p>
        </w:tc>
        <w:tc>
          <w:tcPr>
            <w:tcW w:w="992" w:type="dxa"/>
            <w:vAlign w:val="center"/>
            <w:hideMark/>
          </w:tcPr>
          <w:p w14:paraId="1C39391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19 (15.1)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5A4F663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0.78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0.49-1.25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312384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0.30</w:t>
            </w:r>
          </w:p>
        </w:tc>
        <w:tc>
          <w:tcPr>
            <w:tcW w:w="992" w:type="dxa"/>
            <w:vAlign w:val="center"/>
            <w:hideMark/>
          </w:tcPr>
          <w:p w14:paraId="5D06013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(33.8)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A6A6E4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0.83-1.48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0149F6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0.51</w:t>
            </w:r>
          </w:p>
        </w:tc>
        <w:tc>
          <w:tcPr>
            <w:tcW w:w="992" w:type="dxa"/>
            <w:vAlign w:val="center"/>
            <w:hideMark/>
          </w:tcPr>
          <w:p w14:paraId="62354DC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27 (21.6)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1F586D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1.06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0.71-1.58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3438F4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0.76</w:t>
            </w:r>
          </w:p>
        </w:tc>
      </w:tr>
      <w:tr w:rsidR="00C1595C" w:rsidRPr="00A62CC3" w14:paraId="536637B4" w14:textId="77777777" w:rsidTr="00A62CC3">
        <w:tc>
          <w:tcPr>
            <w:tcW w:w="1558" w:type="dxa"/>
            <w:gridSpan w:val="3"/>
            <w:vMerge/>
            <w:hideMark/>
          </w:tcPr>
          <w:p w14:paraId="37937359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2EBCEC62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20C5374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(13.8)</w:t>
            </w:r>
          </w:p>
        </w:tc>
        <w:tc>
          <w:tcPr>
            <w:tcW w:w="1417" w:type="dxa"/>
            <w:vMerge/>
            <w:vAlign w:val="center"/>
            <w:hideMark/>
          </w:tcPr>
          <w:p w14:paraId="48E68A2A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F4F524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61 (19.3)</w:t>
            </w:r>
          </w:p>
        </w:tc>
        <w:tc>
          <w:tcPr>
            <w:tcW w:w="1416" w:type="dxa"/>
            <w:vMerge/>
            <w:vAlign w:val="center"/>
            <w:hideMark/>
          </w:tcPr>
          <w:p w14:paraId="3113A87C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A33763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99 (30.7)</w:t>
            </w:r>
          </w:p>
        </w:tc>
        <w:tc>
          <w:tcPr>
            <w:tcW w:w="1417" w:type="dxa"/>
            <w:vMerge/>
            <w:vAlign w:val="center"/>
            <w:hideMark/>
          </w:tcPr>
          <w:p w14:paraId="034AD54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8E5C31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65 (20.3)</w:t>
            </w:r>
          </w:p>
        </w:tc>
        <w:tc>
          <w:tcPr>
            <w:tcW w:w="1417" w:type="dxa"/>
            <w:vMerge/>
            <w:vAlign w:val="center"/>
            <w:hideMark/>
          </w:tcPr>
          <w:p w14:paraId="517A143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3E5E7440" w14:textId="77777777" w:rsidTr="00A62CC3">
        <w:tc>
          <w:tcPr>
            <w:tcW w:w="1558" w:type="dxa"/>
            <w:gridSpan w:val="3"/>
            <w:vMerge w:val="restart"/>
            <w:hideMark/>
          </w:tcPr>
          <w:p w14:paraId="1373D74D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Hypertension</w:t>
            </w:r>
          </w:p>
        </w:tc>
        <w:tc>
          <w:tcPr>
            <w:tcW w:w="567" w:type="dxa"/>
            <w:vAlign w:val="center"/>
            <w:hideMark/>
          </w:tcPr>
          <w:p w14:paraId="5E174F75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3F5014F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16 (12.3)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E41434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0.83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0.49-1.40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8BF358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0.48</w:t>
            </w:r>
          </w:p>
        </w:tc>
        <w:tc>
          <w:tcPr>
            <w:tcW w:w="992" w:type="dxa"/>
            <w:vAlign w:val="center"/>
            <w:hideMark/>
          </w:tcPr>
          <w:p w14:paraId="4A74D54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25 (19.4)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7F27EEB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0.72-1.69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9FD08F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0.65</w:t>
            </w:r>
          </w:p>
        </w:tc>
        <w:tc>
          <w:tcPr>
            <w:tcW w:w="992" w:type="dxa"/>
            <w:vAlign w:val="center"/>
            <w:hideMark/>
          </w:tcPr>
          <w:p w14:paraId="3B4CDD2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41 (30.8)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ECC94E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0.72-1.31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9785DA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0.83</w:t>
            </w:r>
          </w:p>
        </w:tc>
        <w:tc>
          <w:tcPr>
            <w:tcW w:w="992" w:type="dxa"/>
            <w:vAlign w:val="center"/>
            <w:hideMark/>
          </w:tcPr>
          <w:p w14:paraId="79AE527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32 (24.8)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F9EAE4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0.90-1.90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5905D7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0.17</w:t>
            </w:r>
          </w:p>
        </w:tc>
      </w:tr>
      <w:tr w:rsidR="00C1595C" w:rsidRPr="00A62CC3" w14:paraId="198CAD0D" w14:textId="77777777" w:rsidTr="00A62CC3">
        <w:tc>
          <w:tcPr>
            <w:tcW w:w="1558" w:type="dxa"/>
            <w:gridSpan w:val="3"/>
            <w:vMerge/>
            <w:hideMark/>
          </w:tcPr>
          <w:p w14:paraId="489E82C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040D0496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0275A99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47 (14.9)</w:t>
            </w:r>
          </w:p>
        </w:tc>
        <w:tc>
          <w:tcPr>
            <w:tcW w:w="1417" w:type="dxa"/>
            <w:vMerge/>
            <w:vAlign w:val="center"/>
            <w:hideMark/>
          </w:tcPr>
          <w:p w14:paraId="76F8AB92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3CDB017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55 (17.6)</w:t>
            </w:r>
          </w:p>
        </w:tc>
        <w:tc>
          <w:tcPr>
            <w:tcW w:w="1416" w:type="dxa"/>
            <w:vMerge/>
            <w:vAlign w:val="center"/>
            <w:hideMark/>
          </w:tcPr>
          <w:p w14:paraId="38D33121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19109A1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102 (31.9)</w:t>
            </w:r>
          </w:p>
        </w:tc>
        <w:tc>
          <w:tcPr>
            <w:tcW w:w="1417" w:type="dxa"/>
            <w:vMerge/>
            <w:vAlign w:val="center"/>
            <w:hideMark/>
          </w:tcPr>
          <w:p w14:paraId="2CF4AC7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18A177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60 (18.9)</w:t>
            </w:r>
          </w:p>
        </w:tc>
        <w:tc>
          <w:tcPr>
            <w:tcW w:w="1417" w:type="dxa"/>
            <w:vMerge/>
            <w:vAlign w:val="center"/>
            <w:hideMark/>
          </w:tcPr>
          <w:p w14:paraId="69B32B3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576819D6" w14:textId="77777777" w:rsidTr="00A62CC3">
        <w:tc>
          <w:tcPr>
            <w:tcW w:w="1558" w:type="dxa"/>
            <w:gridSpan w:val="3"/>
            <w:vMerge w:val="restart"/>
            <w:hideMark/>
          </w:tcPr>
          <w:p w14:paraId="44D792AE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Chronic respiratory disease</w:t>
            </w:r>
          </w:p>
        </w:tc>
        <w:tc>
          <w:tcPr>
            <w:tcW w:w="567" w:type="dxa"/>
            <w:vAlign w:val="center"/>
            <w:hideMark/>
          </w:tcPr>
          <w:p w14:paraId="1D22F794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61809E7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 (15.1)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E4D045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1.08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0.54-2.14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BAB684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0.83</w:t>
            </w:r>
          </w:p>
        </w:tc>
        <w:tc>
          <w:tcPr>
            <w:tcW w:w="992" w:type="dxa"/>
            <w:vAlign w:val="center"/>
            <w:hideMark/>
          </w:tcPr>
          <w:p w14:paraId="49CC1EE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 (18.5)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36CA0C63" w14:textId="77777777" w:rsidR="00C1595C" w:rsidRPr="00A62CC3" w:rsidRDefault="003F4D9E" w:rsidP="00132F62">
            <w:pPr>
              <w:pStyle w:val="Paragraphedeliste"/>
              <w:numPr>
                <w:ilvl w:val="1"/>
                <w:numId w:val="10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A62CC3">
              <w:rPr>
                <w:rFonts w:ascii="Arial Narrow" w:hAnsi="Arial Narrow"/>
                <w:sz w:val="20"/>
                <w:szCs w:val="20"/>
              </w:rPr>
              <w:t>0.56-1.87</w:t>
            </w:r>
            <w:r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049F99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992" w:type="dxa"/>
            <w:vAlign w:val="center"/>
            <w:hideMark/>
          </w:tcPr>
          <w:p w14:paraId="30F92EE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27 (48.2)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28A642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1.65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1.21-2.25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23253B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0.004</w:t>
            </w:r>
          </w:p>
        </w:tc>
        <w:tc>
          <w:tcPr>
            <w:tcW w:w="992" w:type="dxa"/>
            <w:vAlign w:val="center"/>
            <w:hideMark/>
          </w:tcPr>
          <w:p w14:paraId="0FC34C6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11 (20.0)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256137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0.96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0.55-1.69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B3550C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0.90</w:t>
            </w:r>
          </w:p>
        </w:tc>
      </w:tr>
      <w:tr w:rsidR="00C1595C" w:rsidRPr="00A62CC3" w14:paraId="7CCAE50F" w14:textId="77777777" w:rsidTr="00A62CC3">
        <w:tc>
          <w:tcPr>
            <w:tcW w:w="1558" w:type="dxa"/>
            <w:gridSpan w:val="3"/>
            <w:vMerge/>
            <w:hideMark/>
          </w:tcPr>
          <w:p w14:paraId="4FB40E25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498F6E64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1E8AE11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55 (14.0)</w:t>
            </w:r>
          </w:p>
        </w:tc>
        <w:tc>
          <w:tcPr>
            <w:tcW w:w="1417" w:type="dxa"/>
            <w:vMerge/>
            <w:vAlign w:val="center"/>
            <w:hideMark/>
          </w:tcPr>
          <w:p w14:paraId="50E95B3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35D012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70 (18.0)</w:t>
            </w:r>
          </w:p>
        </w:tc>
        <w:tc>
          <w:tcPr>
            <w:tcW w:w="1416" w:type="dxa"/>
            <w:vMerge/>
            <w:vAlign w:val="center"/>
            <w:hideMark/>
          </w:tcPr>
          <w:p w14:paraId="4201390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3F502C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116 (29.2)</w:t>
            </w:r>
          </w:p>
        </w:tc>
        <w:tc>
          <w:tcPr>
            <w:tcW w:w="1417" w:type="dxa"/>
            <w:vMerge/>
            <w:vAlign w:val="center"/>
            <w:hideMark/>
          </w:tcPr>
          <w:p w14:paraId="297777B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738538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81 (20.8)</w:t>
            </w:r>
          </w:p>
        </w:tc>
        <w:tc>
          <w:tcPr>
            <w:tcW w:w="1417" w:type="dxa"/>
            <w:vMerge/>
            <w:vAlign w:val="center"/>
            <w:hideMark/>
          </w:tcPr>
          <w:p w14:paraId="76E9A77A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168DEEB9" w14:textId="77777777" w:rsidTr="00A62CC3">
        <w:tc>
          <w:tcPr>
            <w:tcW w:w="1558" w:type="dxa"/>
            <w:gridSpan w:val="3"/>
            <w:vMerge w:val="restart"/>
            <w:hideMark/>
          </w:tcPr>
          <w:p w14:paraId="0EC26677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Chronic heart disease</w:t>
            </w:r>
          </w:p>
        </w:tc>
        <w:tc>
          <w:tcPr>
            <w:tcW w:w="567" w:type="dxa"/>
            <w:vAlign w:val="center"/>
            <w:hideMark/>
          </w:tcPr>
          <w:p w14:paraId="52E19A01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33DDE9B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 (0.44)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35CB52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0.44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0.11-1.71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69F5E0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  <w:tc>
          <w:tcPr>
            <w:tcW w:w="992" w:type="dxa"/>
            <w:vAlign w:val="center"/>
            <w:hideMark/>
          </w:tcPr>
          <w:p w14:paraId="5AE82FB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 (22.6)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187AE68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0.64-2.52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DEAB69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0.50</w:t>
            </w:r>
          </w:p>
        </w:tc>
        <w:tc>
          <w:tcPr>
            <w:tcW w:w="992" w:type="dxa"/>
            <w:vAlign w:val="center"/>
            <w:hideMark/>
          </w:tcPr>
          <w:p w14:paraId="706B87C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9 (29.0)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844139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0.52-1.61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6AF5F5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0.75</w:t>
            </w:r>
          </w:p>
        </w:tc>
        <w:tc>
          <w:tcPr>
            <w:tcW w:w="992" w:type="dxa"/>
            <w:vAlign w:val="center"/>
            <w:hideMark/>
          </w:tcPr>
          <w:p w14:paraId="60E9794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9 (29.0)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7DD749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1.45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0.81-2.59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5CFF8F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0.23</w:t>
            </w:r>
          </w:p>
        </w:tc>
      </w:tr>
      <w:tr w:rsidR="00C1595C" w:rsidRPr="00A62CC3" w14:paraId="4E637A4A" w14:textId="77777777" w:rsidTr="00A62CC3">
        <w:tc>
          <w:tcPr>
            <w:tcW w:w="1558" w:type="dxa"/>
            <w:gridSpan w:val="3"/>
            <w:vMerge/>
            <w:hideMark/>
          </w:tcPr>
          <w:p w14:paraId="5E0BF962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0C6B1E10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046D102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61 (14.7)</w:t>
            </w:r>
          </w:p>
        </w:tc>
        <w:tc>
          <w:tcPr>
            <w:tcW w:w="1417" w:type="dxa"/>
            <w:vMerge/>
            <w:vAlign w:val="center"/>
            <w:hideMark/>
          </w:tcPr>
          <w:p w14:paraId="67114E74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1DFBB16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73 (17.8)</w:t>
            </w:r>
          </w:p>
        </w:tc>
        <w:tc>
          <w:tcPr>
            <w:tcW w:w="1416" w:type="dxa"/>
            <w:vMerge/>
            <w:vAlign w:val="center"/>
            <w:hideMark/>
          </w:tcPr>
          <w:p w14:paraId="5BD085AB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9A4CA2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134 (31.8)</w:t>
            </w:r>
          </w:p>
        </w:tc>
        <w:tc>
          <w:tcPr>
            <w:tcW w:w="1417" w:type="dxa"/>
            <w:vMerge/>
            <w:vAlign w:val="center"/>
            <w:hideMark/>
          </w:tcPr>
          <w:p w14:paraId="71EB7275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7092F93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83 (20.0)</w:t>
            </w:r>
          </w:p>
        </w:tc>
        <w:tc>
          <w:tcPr>
            <w:tcW w:w="1417" w:type="dxa"/>
            <w:vMerge/>
            <w:vAlign w:val="center"/>
            <w:hideMark/>
          </w:tcPr>
          <w:p w14:paraId="516FF05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07310746" w14:textId="77777777" w:rsidTr="00A62CC3">
        <w:tc>
          <w:tcPr>
            <w:tcW w:w="1558" w:type="dxa"/>
            <w:gridSpan w:val="3"/>
            <w:vMerge w:val="restart"/>
            <w:hideMark/>
          </w:tcPr>
          <w:p w14:paraId="5957566D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Indication for vaccination against IPD</w:t>
            </w:r>
          </w:p>
        </w:tc>
        <w:tc>
          <w:tcPr>
            <w:tcW w:w="567" w:type="dxa"/>
            <w:vAlign w:val="center"/>
            <w:hideMark/>
          </w:tcPr>
          <w:p w14:paraId="069B82DF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16F84E6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40 (13.4)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EE3768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0.86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0.54-1.39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74778C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0.55</w:t>
            </w:r>
          </w:p>
        </w:tc>
        <w:tc>
          <w:tcPr>
            <w:tcW w:w="992" w:type="dxa"/>
            <w:vAlign w:val="center"/>
            <w:hideMark/>
          </w:tcPr>
          <w:p w14:paraId="5BF152A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54 (18.3)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53FD44EF" w14:textId="77777777" w:rsidR="00C1595C" w:rsidRPr="00A62CC3" w:rsidRDefault="003F4D9E" w:rsidP="00132F62">
            <w:pPr>
              <w:pStyle w:val="Paragraphedeliste"/>
              <w:numPr>
                <w:ilvl w:val="1"/>
                <w:numId w:val="10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A62CC3">
              <w:rPr>
                <w:rFonts w:ascii="Arial Narrow" w:hAnsi="Arial Narrow"/>
                <w:sz w:val="20"/>
                <w:szCs w:val="20"/>
              </w:rPr>
              <w:t>0.68-1.58</w:t>
            </w:r>
            <w:r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64A645C" w14:textId="77777777" w:rsidR="00C1595C" w:rsidRPr="00A62CC3" w:rsidRDefault="00C1595C" w:rsidP="00132F62">
            <w:pPr>
              <w:pStyle w:val="Paragraphedeliste"/>
              <w:spacing w:line="48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0.87</w:t>
            </w:r>
          </w:p>
        </w:tc>
        <w:tc>
          <w:tcPr>
            <w:tcW w:w="992" w:type="dxa"/>
            <w:vAlign w:val="center"/>
            <w:hideMark/>
          </w:tcPr>
          <w:p w14:paraId="5EF8E79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98 (32.6)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DD9D20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0.82-1.48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85BB45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0.52</w:t>
            </w:r>
          </w:p>
        </w:tc>
        <w:tc>
          <w:tcPr>
            <w:tcW w:w="992" w:type="dxa"/>
            <w:vAlign w:val="center"/>
            <w:hideMark/>
          </w:tcPr>
          <w:p w14:paraId="7121ED8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61 (20.6)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DA24D5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0.67-1.46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67E528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0.96</w:t>
            </w:r>
          </w:p>
        </w:tc>
      </w:tr>
      <w:tr w:rsidR="00C1595C" w:rsidRPr="00A62CC3" w14:paraId="72DC52F1" w14:textId="77777777" w:rsidTr="00A62CC3">
        <w:tc>
          <w:tcPr>
            <w:tcW w:w="1558" w:type="dxa"/>
            <w:gridSpan w:val="3"/>
            <w:vMerge/>
            <w:vAlign w:val="center"/>
            <w:hideMark/>
          </w:tcPr>
          <w:p w14:paraId="7EF0B01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729F5962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6635034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23 (15.5)</w:t>
            </w:r>
          </w:p>
        </w:tc>
        <w:tc>
          <w:tcPr>
            <w:tcW w:w="1417" w:type="dxa"/>
            <w:vMerge/>
            <w:vAlign w:val="center"/>
            <w:hideMark/>
          </w:tcPr>
          <w:p w14:paraId="1ACCA72C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383602A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26 (17.7)</w:t>
            </w:r>
          </w:p>
        </w:tc>
        <w:tc>
          <w:tcPr>
            <w:tcW w:w="1416" w:type="dxa"/>
            <w:vMerge/>
            <w:vAlign w:val="center"/>
            <w:hideMark/>
          </w:tcPr>
          <w:p w14:paraId="0B11697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360799B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45 (29.6)</w:t>
            </w:r>
          </w:p>
        </w:tc>
        <w:tc>
          <w:tcPr>
            <w:tcW w:w="1417" w:type="dxa"/>
            <w:vMerge/>
            <w:vAlign w:val="center"/>
            <w:hideMark/>
          </w:tcPr>
          <w:p w14:paraId="5CA04CF4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CB5202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31 (20.8)</w:t>
            </w:r>
          </w:p>
        </w:tc>
        <w:tc>
          <w:tcPr>
            <w:tcW w:w="1417" w:type="dxa"/>
            <w:vMerge/>
            <w:vAlign w:val="center"/>
            <w:hideMark/>
          </w:tcPr>
          <w:p w14:paraId="1BA0620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4EB15106" w14:textId="77777777" w:rsidTr="00A62CC3">
        <w:tc>
          <w:tcPr>
            <w:tcW w:w="850" w:type="dxa"/>
            <w:vMerge w:val="restart"/>
            <w:hideMark/>
          </w:tcPr>
          <w:p w14:paraId="0966E98E" w14:textId="77777777" w:rsidR="00C1595C" w:rsidRPr="00A62CC3" w:rsidRDefault="00DF64A9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BMI</w:t>
            </w:r>
            <w:r w:rsidRPr="00A62CC3">
              <w:rPr>
                <w:rFonts w:ascii="Arial Narrow" w:hAnsi="Arial Narrow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5" w:type="dxa"/>
            <w:gridSpan w:val="3"/>
            <w:vAlign w:val="center"/>
            <w:hideMark/>
          </w:tcPr>
          <w:p w14:paraId="4C1AA5C1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Normal</w:t>
            </w:r>
          </w:p>
        </w:tc>
        <w:tc>
          <w:tcPr>
            <w:tcW w:w="992" w:type="dxa"/>
            <w:vAlign w:val="center"/>
            <w:hideMark/>
          </w:tcPr>
          <w:p w14:paraId="3555CDA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15 (12.3)</w:t>
            </w:r>
          </w:p>
        </w:tc>
        <w:tc>
          <w:tcPr>
            <w:tcW w:w="1417" w:type="dxa"/>
            <w:vAlign w:val="center"/>
            <w:hideMark/>
          </w:tcPr>
          <w:p w14:paraId="37BF792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4796AB5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23 (18.9)</w:t>
            </w:r>
          </w:p>
        </w:tc>
        <w:tc>
          <w:tcPr>
            <w:tcW w:w="1416" w:type="dxa"/>
            <w:vAlign w:val="center"/>
            <w:hideMark/>
          </w:tcPr>
          <w:p w14:paraId="7A375BC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38C9C0B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45 (36.6)</w:t>
            </w:r>
          </w:p>
        </w:tc>
        <w:tc>
          <w:tcPr>
            <w:tcW w:w="1417" w:type="dxa"/>
            <w:vAlign w:val="center"/>
            <w:hideMark/>
          </w:tcPr>
          <w:p w14:paraId="2EF2B5B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  <w:hideMark/>
          </w:tcPr>
          <w:p w14:paraId="3031549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28 (22.8)</w:t>
            </w:r>
          </w:p>
        </w:tc>
        <w:tc>
          <w:tcPr>
            <w:tcW w:w="1417" w:type="dxa"/>
            <w:vAlign w:val="center"/>
            <w:hideMark/>
          </w:tcPr>
          <w:p w14:paraId="6F87FAE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Ref</w:t>
            </w:r>
          </w:p>
        </w:tc>
      </w:tr>
      <w:tr w:rsidR="00C1595C" w:rsidRPr="00A62CC3" w14:paraId="6D003844" w14:textId="77777777" w:rsidTr="00A62CC3">
        <w:tc>
          <w:tcPr>
            <w:tcW w:w="850" w:type="dxa"/>
            <w:vMerge/>
            <w:vAlign w:val="center"/>
            <w:hideMark/>
          </w:tcPr>
          <w:p w14:paraId="037E3C9C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Align w:val="center"/>
            <w:hideMark/>
          </w:tcPr>
          <w:p w14:paraId="1CE7CF97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Overweight</w:t>
            </w:r>
          </w:p>
        </w:tc>
        <w:tc>
          <w:tcPr>
            <w:tcW w:w="992" w:type="dxa"/>
            <w:vAlign w:val="center"/>
            <w:hideMark/>
          </w:tcPr>
          <w:p w14:paraId="0413A01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32 (15.3)</w:t>
            </w:r>
          </w:p>
        </w:tc>
        <w:tc>
          <w:tcPr>
            <w:tcW w:w="1417" w:type="dxa"/>
            <w:vAlign w:val="center"/>
            <w:hideMark/>
          </w:tcPr>
          <w:p w14:paraId="7FF02ED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0.70-2.20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C430F8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0.45</w:t>
            </w:r>
          </w:p>
        </w:tc>
        <w:tc>
          <w:tcPr>
            <w:tcW w:w="992" w:type="dxa"/>
            <w:vAlign w:val="center"/>
            <w:hideMark/>
          </w:tcPr>
          <w:p w14:paraId="73B7AB3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40 (19.2)</w:t>
            </w:r>
          </w:p>
        </w:tc>
        <w:tc>
          <w:tcPr>
            <w:tcW w:w="1416" w:type="dxa"/>
            <w:vAlign w:val="center"/>
            <w:hideMark/>
          </w:tcPr>
          <w:p w14:paraId="68317DBB" w14:textId="77777777" w:rsidR="00C1595C" w:rsidRPr="00A62CC3" w:rsidRDefault="003F4D9E" w:rsidP="00132F62">
            <w:pPr>
              <w:pStyle w:val="Paragraphedeliste"/>
              <w:numPr>
                <w:ilvl w:val="1"/>
                <w:numId w:val="9"/>
              </w:num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="00C1595C" w:rsidRPr="00A62CC3">
              <w:rPr>
                <w:rFonts w:ascii="Arial Narrow" w:hAnsi="Arial Narrow"/>
                <w:sz w:val="20"/>
                <w:szCs w:val="20"/>
              </w:rPr>
              <w:t>0.64-1.62</w:t>
            </w:r>
            <w:r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DB153DD" w14:textId="77777777" w:rsidR="00C1595C" w:rsidRPr="00A62CC3" w:rsidRDefault="00C1595C" w:rsidP="00132F62">
            <w:pPr>
              <w:pStyle w:val="Paragraphedeliste"/>
              <w:spacing w:line="480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992" w:type="dxa"/>
            <w:vAlign w:val="center"/>
            <w:hideMark/>
          </w:tcPr>
          <w:p w14:paraId="26EB127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64 (30.2)</w:t>
            </w:r>
          </w:p>
        </w:tc>
        <w:tc>
          <w:tcPr>
            <w:tcW w:w="1417" w:type="dxa"/>
            <w:vAlign w:val="center"/>
            <w:hideMark/>
          </w:tcPr>
          <w:p w14:paraId="2330162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0.83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0.61-1.12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6CEB57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0.22</w:t>
            </w:r>
          </w:p>
        </w:tc>
        <w:tc>
          <w:tcPr>
            <w:tcW w:w="992" w:type="dxa"/>
            <w:vAlign w:val="center"/>
            <w:hideMark/>
          </w:tcPr>
          <w:p w14:paraId="4314E4F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41 (19.7)</w:t>
            </w:r>
          </w:p>
        </w:tc>
        <w:tc>
          <w:tcPr>
            <w:tcW w:w="1417" w:type="dxa"/>
            <w:vAlign w:val="center"/>
            <w:hideMark/>
          </w:tcPr>
          <w:p w14:paraId="13A06A7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0.57-1.33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C211A7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0.51</w:t>
            </w:r>
          </w:p>
        </w:tc>
      </w:tr>
      <w:tr w:rsidR="00C1595C" w:rsidRPr="00A62CC3" w14:paraId="33464A62" w14:textId="77777777" w:rsidTr="00A62CC3">
        <w:tc>
          <w:tcPr>
            <w:tcW w:w="850" w:type="dxa"/>
            <w:vMerge/>
            <w:vAlign w:val="center"/>
            <w:hideMark/>
          </w:tcPr>
          <w:p w14:paraId="3C7B7307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Align w:val="center"/>
            <w:hideMark/>
          </w:tcPr>
          <w:p w14:paraId="66F8A3CA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Obesity</w:t>
            </w:r>
          </w:p>
        </w:tc>
        <w:tc>
          <w:tcPr>
            <w:tcW w:w="992" w:type="dxa"/>
            <w:vAlign w:val="center"/>
            <w:hideMark/>
          </w:tcPr>
          <w:p w14:paraId="6BB06AD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16 (13.8)</w:t>
            </w:r>
          </w:p>
        </w:tc>
        <w:tc>
          <w:tcPr>
            <w:tcW w:w="1417" w:type="dxa"/>
            <w:vAlign w:val="center"/>
            <w:hideMark/>
          </w:tcPr>
          <w:p w14:paraId="69FF16D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0.58-2.16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A1B14A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0.73</w:t>
            </w:r>
          </w:p>
        </w:tc>
        <w:tc>
          <w:tcPr>
            <w:tcW w:w="992" w:type="dxa"/>
            <w:vAlign w:val="center"/>
            <w:hideMark/>
          </w:tcPr>
          <w:p w14:paraId="7BF37A5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17 (15.0)</w:t>
            </w:r>
          </w:p>
        </w:tc>
        <w:tc>
          <w:tcPr>
            <w:tcW w:w="1416" w:type="dxa"/>
            <w:vAlign w:val="center"/>
            <w:hideMark/>
          </w:tcPr>
          <w:p w14:paraId="46A9669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0.45-1.41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BD1D35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0.44</w:t>
            </w:r>
          </w:p>
        </w:tc>
        <w:tc>
          <w:tcPr>
            <w:tcW w:w="992" w:type="dxa"/>
            <w:vAlign w:val="center"/>
            <w:hideMark/>
          </w:tcPr>
          <w:p w14:paraId="6BA4E58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35 (29.9)</w:t>
            </w:r>
          </w:p>
        </w:tc>
        <w:tc>
          <w:tcPr>
            <w:tcW w:w="1417" w:type="dxa"/>
            <w:vAlign w:val="center"/>
            <w:hideMark/>
          </w:tcPr>
          <w:p w14:paraId="300645E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0.57-1.17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BB3C0D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0.28</w:t>
            </w:r>
          </w:p>
        </w:tc>
        <w:tc>
          <w:tcPr>
            <w:tcW w:w="992" w:type="dxa"/>
            <w:vAlign w:val="center"/>
            <w:hideMark/>
          </w:tcPr>
          <w:p w14:paraId="39FA253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25 (21.6)</w:t>
            </w:r>
          </w:p>
        </w:tc>
        <w:tc>
          <w:tcPr>
            <w:tcW w:w="1417" w:type="dxa"/>
            <w:vAlign w:val="center"/>
            <w:hideMark/>
          </w:tcPr>
          <w:p w14:paraId="4C71930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0.59-1.52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C235A2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0.82</w:t>
            </w:r>
          </w:p>
        </w:tc>
      </w:tr>
      <w:tr w:rsidR="00062A93" w:rsidRPr="00A62CC3" w14:paraId="655B15D6" w14:textId="77777777" w:rsidTr="00A62CC3">
        <w:tc>
          <w:tcPr>
            <w:tcW w:w="11760" w:type="dxa"/>
            <w:gridSpan w:val="12"/>
            <w:vAlign w:val="center"/>
          </w:tcPr>
          <w:p w14:paraId="2AA05EA1" w14:textId="77777777" w:rsidR="00062A93" w:rsidRPr="00A62CC3" w:rsidRDefault="00062A93" w:rsidP="00132F62">
            <w:pPr>
              <w:spacing w:line="48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62CC3">
              <w:rPr>
                <w:rFonts w:ascii="Arial Narrow" w:hAnsi="Arial Narrow"/>
                <w:b/>
                <w:sz w:val="20"/>
                <w:szCs w:val="20"/>
              </w:rPr>
              <w:t>Preventive measures</w:t>
            </w:r>
          </w:p>
        </w:tc>
      </w:tr>
      <w:tr w:rsidR="00C1595C" w:rsidRPr="00A62CC3" w14:paraId="27EE0C13" w14:textId="77777777" w:rsidTr="00A62CC3">
        <w:tc>
          <w:tcPr>
            <w:tcW w:w="1558" w:type="dxa"/>
            <w:gridSpan w:val="3"/>
            <w:vMerge w:val="restart"/>
            <w:hideMark/>
          </w:tcPr>
          <w:p w14:paraId="72619A4A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Vaccination against influenza </w:t>
            </w:r>
          </w:p>
        </w:tc>
        <w:tc>
          <w:tcPr>
            <w:tcW w:w="567" w:type="dxa"/>
            <w:vAlign w:val="center"/>
            <w:hideMark/>
          </w:tcPr>
          <w:p w14:paraId="25690A23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49B6A0E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19 (15.3)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E48977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0.68-1.84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1E865C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0.65</w:t>
            </w:r>
          </w:p>
        </w:tc>
        <w:tc>
          <w:tcPr>
            <w:tcW w:w="992" w:type="dxa"/>
            <w:vAlign w:val="center"/>
            <w:hideMark/>
          </w:tcPr>
          <w:p w14:paraId="0B94AB1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24 (19.5)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6174E64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0.72-1.71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CB3FA5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0.63</w:t>
            </w:r>
          </w:p>
        </w:tc>
        <w:tc>
          <w:tcPr>
            <w:tcW w:w="992" w:type="dxa"/>
            <w:vAlign w:val="center"/>
            <w:hideMark/>
          </w:tcPr>
          <w:p w14:paraId="7F983B7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36 (28.8)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E2F20B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0.88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0.64-1.21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41072BD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0.43</w:t>
            </w:r>
          </w:p>
        </w:tc>
        <w:tc>
          <w:tcPr>
            <w:tcW w:w="992" w:type="dxa"/>
            <w:vAlign w:val="center"/>
            <w:hideMark/>
          </w:tcPr>
          <w:p w14:paraId="4B2A317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24 (19.5)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CB7C7C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0.61-1.40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178875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0.71</w:t>
            </w:r>
          </w:p>
        </w:tc>
      </w:tr>
      <w:tr w:rsidR="00C1595C" w:rsidRPr="00A62CC3" w14:paraId="651A0FD9" w14:textId="77777777" w:rsidTr="00A62CC3">
        <w:tc>
          <w:tcPr>
            <w:tcW w:w="1558" w:type="dxa"/>
            <w:gridSpan w:val="3"/>
            <w:vMerge/>
            <w:hideMark/>
          </w:tcPr>
          <w:p w14:paraId="7251F018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4C74B597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346738D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(13.7)</w:t>
            </w:r>
          </w:p>
        </w:tc>
        <w:tc>
          <w:tcPr>
            <w:tcW w:w="1417" w:type="dxa"/>
            <w:vMerge/>
            <w:vAlign w:val="center"/>
            <w:hideMark/>
          </w:tcPr>
          <w:p w14:paraId="76FCB23F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74F1DC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56 (17.6)</w:t>
            </w:r>
          </w:p>
        </w:tc>
        <w:tc>
          <w:tcPr>
            <w:tcW w:w="1416" w:type="dxa"/>
            <w:vMerge/>
            <w:vAlign w:val="center"/>
            <w:hideMark/>
          </w:tcPr>
          <w:p w14:paraId="11368E7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750390D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107 (32.6)</w:t>
            </w:r>
          </w:p>
        </w:tc>
        <w:tc>
          <w:tcPr>
            <w:tcW w:w="1417" w:type="dxa"/>
            <w:vMerge/>
            <w:vAlign w:val="center"/>
            <w:hideMark/>
          </w:tcPr>
          <w:p w14:paraId="24D96C3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41A470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68 (21.1)</w:t>
            </w:r>
          </w:p>
        </w:tc>
        <w:tc>
          <w:tcPr>
            <w:tcW w:w="1417" w:type="dxa"/>
            <w:vMerge/>
            <w:vAlign w:val="center"/>
            <w:hideMark/>
          </w:tcPr>
          <w:p w14:paraId="3F240D2B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300D7B72" w14:textId="77777777" w:rsidTr="00A62CC3">
        <w:tc>
          <w:tcPr>
            <w:tcW w:w="1558" w:type="dxa"/>
            <w:gridSpan w:val="3"/>
            <w:vMerge w:val="restart"/>
            <w:hideMark/>
          </w:tcPr>
          <w:p w14:paraId="33DEE0E2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Vaccination against IPD </w:t>
            </w:r>
          </w:p>
        </w:tc>
        <w:tc>
          <w:tcPr>
            <w:tcW w:w="567" w:type="dxa"/>
            <w:vAlign w:val="center"/>
            <w:hideMark/>
          </w:tcPr>
          <w:p w14:paraId="08660AE8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4DBD20B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13 (13.8)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B9D4D1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0.97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0.55-1.72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CA4780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0.93</w:t>
            </w:r>
          </w:p>
        </w:tc>
        <w:tc>
          <w:tcPr>
            <w:tcW w:w="992" w:type="dxa"/>
            <w:vAlign w:val="center"/>
            <w:hideMark/>
          </w:tcPr>
          <w:p w14:paraId="1C9D6F6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 (6.4)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5EC7612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0.30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0.13-0.67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1E667B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0.001</w:t>
            </w:r>
          </w:p>
        </w:tc>
        <w:tc>
          <w:tcPr>
            <w:tcW w:w="992" w:type="dxa"/>
            <w:vAlign w:val="center"/>
            <w:hideMark/>
          </w:tcPr>
          <w:p w14:paraId="1F249AF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38 (40.0)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A59A8E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1.36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1.02-1.83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CB1A87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0.05</w:t>
            </w:r>
          </w:p>
        </w:tc>
        <w:tc>
          <w:tcPr>
            <w:tcW w:w="992" w:type="dxa"/>
            <w:vAlign w:val="center"/>
            <w:hideMark/>
          </w:tcPr>
          <w:p w14:paraId="0697E0E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25 (26.6)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B9CB0D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0.93-2.08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538687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0.11</w:t>
            </w:r>
          </w:p>
        </w:tc>
      </w:tr>
      <w:tr w:rsidR="00C1595C" w:rsidRPr="00A62CC3" w14:paraId="57797D41" w14:textId="77777777" w:rsidTr="00A62CC3">
        <w:tc>
          <w:tcPr>
            <w:tcW w:w="1558" w:type="dxa"/>
            <w:gridSpan w:val="3"/>
            <w:vMerge/>
            <w:hideMark/>
          </w:tcPr>
          <w:p w14:paraId="10459DCF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59C3B60F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442C4F9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50 (14.2)</w:t>
            </w:r>
          </w:p>
        </w:tc>
        <w:tc>
          <w:tcPr>
            <w:tcW w:w="1417" w:type="dxa"/>
            <w:vMerge/>
            <w:vAlign w:val="center"/>
            <w:hideMark/>
          </w:tcPr>
          <w:p w14:paraId="72F539A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4B19C8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74 (21.3)</w:t>
            </w:r>
          </w:p>
        </w:tc>
        <w:tc>
          <w:tcPr>
            <w:tcW w:w="1416" w:type="dxa"/>
            <w:vMerge/>
            <w:vAlign w:val="center"/>
            <w:hideMark/>
          </w:tcPr>
          <w:p w14:paraId="6CCFA1D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747FAB8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105 (29.3)</w:t>
            </w:r>
          </w:p>
        </w:tc>
        <w:tc>
          <w:tcPr>
            <w:tcW w:w="1417" w:type="dxa"/>
            <w:vMerge/>
            <w:vAlign w:val="center"/>
            <w:hideMark/>
          </w:tcPr>
          <w:p w14:paraId="60E49417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3C1210C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67 (19.1)</w:t>
            </w:r>
          </w:p>
        </w:tc>
        <w:tc>
          <w:tcPr>
            <w:tcW w:w="1417" w:type="dxa"/>
            <w:vMerge/>
            <w:vAlign w:val="center"/>
            <w:hideMark/>
          </w:tcPr>
          <w:p w14:paraId="1C1B1ECE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41296128" w14:textId="77777777" w:rsidTr="00A62CC3">
        <w:tc>
          <w:tcPr>
            <w:tcW w:w="1558" w:type="dxa"/>
            <w:gridSpan w:val="3"/>
            <w:vMerge w:val="restart"/>
            <w:hideMark/>
          </w:tcPr>
          <w:p w14:paraId="6AC71E32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Mask</w:t>
            </w:r>
          </w:p>
        </w:tc>
        <w:tc>
          <w:tcPr>
            <w:tcW w:w="567" w:type="dxa"/>
            <w:vAlign w:val="center"/>
            <w:hideMark/>
          </w:tcPr>
          <w:p w14:paraId="73DE6078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3527C29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39 (15.4)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1621E4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1.23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0.77-1.97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C31A0A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0.39</w:t>
            </w:r>
          </w:p>
        </w:tc>
        <w:tc>
          <w:tcPr>
            <w:tcW w:w="992" w:type="dxa"/>
            <w:vAlign w:val="center"/>
            <w:hideMark/>
          </w:tcPr>
          <w:p w14:paraId="56ED0C5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39 (15.4)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5EFF787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0.71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0.48-1.06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9BD47A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0.10</w:t>
            </w:r>
          </w:p>
        </w:tc>
        <w:tc>
          <w:tcPr>
            <w:tcW w:w="992" w:type="dxa"/>
            <w:vAlign w:val="center"/>
            <w:hideMark/>
          </w:tcPr>
          <w:p w14:paraId="3D734E2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88 (34.6)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B8AF32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0.90-1.58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C9E309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  <w:tc>
          <w:tcPr>
            <w:tcW w:w="992" w:type="dxa"/>
            <w:vAlign w:val="center"/>
            <w:hideMark/>
          </w:tcPr>
          <w:p w14:paraId="0BBA4D5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48 (19.0)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536100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0.56-1.16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6107A1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0.25</w:t>
            </w:r>
          </w:p>
        </w:tc>
      </w:tr>
      <w:tr w:rsidR="00C1595C" w:rsidRPr="00A62CC3" w14:paraId="4B5C2FE8" w14:textId="77777777" w:rsidTr="00A62CC3">
        <w:tc>
          <w:tcPr>
            <w:tcW w:w="1558" w:type="dxa"/>
            <w:gridSpan w:val="3"/>
            <w:vMerge/>
            <w:vAlign w:val="center"/>
            <w:hideMark/>
          </w:tcPr>
          <w:p w14:paraId="6B812554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5481F3A3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186C924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24 (12.5)</w:t>
            </w:r>
          </w:p>
        </w:tc>
        <w:tc>
          <w:tcPr>
            <w:tcW w:w="1417" w:type="dxa"/>
            <w:vMerge/>
            <w:vAlign w:val="center"/>
            <w:hideMark/>
          </w:tcPr>
          <w:p w14:paraId="18337985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9C995B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41 (21.6)</w:t>
            </w:r>
          </w:p>
        </w:tc>
        <w:tc>
          <w:tcPr>
            <w:tcW w:w="1416" w:type="dxa"/>
            <w:vMerge/>
            <w:vAlign w:val="center"/>
            <w:hideMark/>
          </w:tcPr>
          <w:p w14:paraId="15827D3B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4A0B06C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56 (29.0)</w:t>
            </w:r>
          </w:p>
        </w:tc>
        <w:tc>
          <w:tcPr>
            <w:tcW w:w="1417" w:type="dxa"/>
            <w:vMerge/>
            <w:vAlign w:val="center"/>
            <w:hideMark/>
          </w:tcPr>
          <w:p w14:paraId="241062BA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3A8504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45 (23.4)</w:t>
            </w:r>
          </w:p>
        </w:tc>
        <w:tc>
          <w:tcPr>
            <w:tcW w:w="1417" w:type="dxa"/>
            <w:vMerge/>
            <w:vAlign w:val="center"/>
            <w:hideMark/>
          </w:tcPr>
          <w:p w14:paraId="0B1BFA4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27CEF64A" w14:textId="77777777" w:rsidTr="00A62CC3">
        <w:tc>
          <w:tcPr>
            <w:tcW w:w="991" w:type="dxa"/>
            <w:gridSpan w:val="2"/>
            <w:vMerge w:val="restart"/>
            <w:hideMark/>
          </w:tcPr>
          <w:p w14:paraId="2AA6BC23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Hand washing</w:t>
            </w:r>
          </w:p>
        </w:tc>
        <w:tc>
          <w:tcPr>
            <w:tcW w:w="1134" w:type="dxa"/>
            <w:gridSpan w:val="2"/>
            <w:hideMark/>
          </w:tcPr>
          <w:p w14:paraId="598C50EC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More often than usual</w:t>
            </w:r>
          </w:p>
        </w:tc>
        <w:tc>
          <w:tcPr>
            <w:tcW w:w="992" w:type="dxa"/>
            <w:vAlign w:val="center"/>
            <w:hideMark/>
          </w:tcPr>
          <w:p w14:paraId="77094F2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22 (11.6)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B2DF70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0.73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0.45-1.18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D6A0D5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0.20</w:t>
            </w:r>
          </w:p>
        </w:tc>
        <w:tc>
          <w:tcPr>
            <w:tcW w:w="992" w:type="dxa"/>
            <w:vAlign w:val="center"/>
            <w:hideMark/>
          </w:tcPr>
          <w:p w14:paraId="188DFDD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38 (20.1)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1A4F450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0.82-1.81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6E17A19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0.33</w:t>
            </w:r>
          </w:p>
        </w:tc>
        <w:tc>
          <w:tcPr>
            <w:tcW w:w="992" w:type="dxa"/>
            <w:vAlign w:val="center"/>
            <w:hideMark/>
          </w:tcPr>
          <w:p w14:paraId="1B9EF05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67 (35.6)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B77861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0.92-1.57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35FC83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0.19</w:t>
            </w:r>
          </w:p>
        </w:tc>
        <w:tc>
          <w:tcPr>
            <w:tcW w:w="992" w:type="dxa"/>
            <w:vAlign w:val="center"/>
            <w:hideMark/>
          </w:tcPr>
          <w:p w14:paraId="3C90D81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34 (18.1)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BBF032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0.79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0.54-1.15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9E8173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0.21</w:t>
            </w:r>
          </w:p>
        </w:tc>
      </w:tr>
      <w:tr w:rsidR="00C1595C" w:rsidRPr="00A62CC3" w14:paraId="3D3FBAAF" w14:textId="77777777" w:rsidTr="00A62CC3">
        <w:tc>
          <w:tcPr>
            <w:tcW w:w="991" w:type="dxa"/>
            <w:gridSpan w:val="2"/>
            <w:vMerge/>
            <w:hideMark/>
          </w:tcPr>
          <w:p w14:paraId="49CB4AE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hideMark/>
          </w:tcPr>
          <w:p w14:paraId="1705477A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As usual</w:t>
            </w:r>
          </w:p>
        </w:tc>
        <w:tc>
          <w:tcPr>
            <w:tcW w:w="992" w:type="dxa"/>
            <w:vAlign w:val="center"/>
            <w:hideMark/>
          </w:tcPr>
          <w:p w14:paraId="4093D8B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41 (16.0)</w:t>
            </w:r>
          </w:p>
        </w:tc>
        <w:tc>
          <w:tcPr>
            <w:tcW w:w="1417" w:type="dxa"/>
            <w:vMerge/>
            <w:vAlign w:val="center"/>
            <w:hideMark/>
          </w:tcPr>
          <w:p w14:paraId="02ED52E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5911AE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42 (16.5)</w:t>
            </w:r>
          </w:p>
        </w:tc>
        <w:tc>
          <w:tcPr>
            <w:tcW w:w="1416" w:type="dxa"/>
            <w:vMerge/>
            <w:vAlign w:val="center"/>
            <w:hideMark/>
          </w:tcPr>
          <w:p w14:paraId="0AC25E0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D9ED77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77 (29.7)</w:t>
            </w:r>
          </w:p>
        </w:tc>
        <w:tc>
          <w:tcPr>
            <w:tcW w:w="1417" w:type="dxa"/>
            <w:vMerge/>
            <w:vAlign w:val="center"/>
            <w:hideMark/>
          </w:tcPr>
          <w:p w14:paraId="31BBBEC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A93938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59 (23.0)</w:t>
            </w:r>
          </w:p>
        </w:tc>
        <w:tc>
          <w:tcPr>
            <w:tcW w:w="1417" w:type="dxa"/>
            <w:vMerge/>
            <w:vAlign w:val="center"/>
            <w:hideMark/>
          </w:tcPr>
          <w:p w14:paraId="5A8F0F0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292FC938" w14:textId="77777777" w:rsidTr="00A62CC3">
        <w:tc>
          <w:tcPr>
            <w:tcW w:w="1558" w:type="dxa"/>
            <w:gridSpan w:val="3"/>
            <w:vMerge w:val="restart"/>
            <w:hideMark/>
          </w:tcPr>
          <w:p w14:paraId="50E9A82F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Disinfectant gel</w:t>
            </w:r>
          </w:p>
        </w:tc>
        <w:tc>
          <w:tcPr>
            <w:tcW w:w="567" w:type="dxa"/>
            <w:vAlign w:val="center"/>
            <w:hideMark/>
          </w:tcPr>
          <w:p w14:paraId="2EE60065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48A9FD0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31 (13.7)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C5DDE2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0.94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0.60-1.49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82120E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0.80</w:t>
            </w:r>
          </w:p>
        </w:tc>
        <w:tc>
          <w:tcPr>
            <w:tcW w:w="992" w:type="dxa"/>
            <w:vAlign w:val="center"/>
            <w:hideMark/>
          </w:tcPr>
          <w:p w14:paraId="29F79BA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(19.8)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1B1C156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0.82-1.81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F6D532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0.33</w:t>
            </w:r>
          </w:p>
        </w:tc>
        <w:tc>
          <w:tcPr>
            <w:tcW w:w="992" w:type="dxa"/>
            <w:vAlign w:val="center"/>
            <w:hideMark/>
          </w:tcPr>
          <w:p w14:paraId="401ADC8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65 (29.1)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189E73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0.83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0.63-1.08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27875E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0.17</w:t>
            </w:r>
          </w:p>
        </w:tc>
        <w:tc>
          <w:tcPr>
            <w:tcW w:w="992" w:type="dxa"/>
            <w:vAlign w:val="center"/>
            <w:hideMark/>
          </w:tcPr>
          <w:p w14:paraId="62503D5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50 (22.3)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B4D25D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1.15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0.80-1.65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9B0A82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0.46</w:t>
            </w:r>
          </w:p>
        </w:tc>
      </w:tr>
      <w:tr w:rsidR="00C1595C" w:rsidRPr="00A62CC3" w14:paraId="3DCE775B" w14:textId="77777777" w:rsidTr="00A62CC3">
        <w:tc>
          <w:tcPr>
            <w:tcW w:w="1558" w:type="dxa"/>
            <w:gridSpan w:val="3"/>
            <w:vMerge/>
            <w:hideMark/>
          </w:tcPr>
          <w:p w14:paraId="2947362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2BF50A40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729706C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32 (14.5)</w:t>
            </w:r>
          </w:p>
        </w:tc>
        <w:tc>
          <w:tcPr>
            <w:tcW w:w="1417" w:type="dxa"/>
            <w:vMerge/>
            <w:vAlign w:val="center"/>
            <w:hideMark/>
          </w:tcPr>
          <w:p w14:paraId="26ECC03D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397AF0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36 (16.3)</w:t>
            </w:r>
          </w:p>
        </w:tc>
        <w:tc>
          <w:tcPr>
            <w:tcW w:w="1416" w:type="dxa"/>
            <w:vMerge/>
            <w:vAlign w:val="center"/>
            <w:hideMark/>
          </w:tcPr>
          <w:p w14:paraId="4D21F189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A3C00B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79 (35.3)</w:t>
            </w:r>
          </w:p>
        </w:tc>
        <w:tc>
          <w:tcPr>
            <w:tcW w:w="1417" w:type="dxa"/>
            <w:vMerge/>
            <w:vAlign w:val="center"/>
            <w:hideMark/>
          </w:tcPr>
          <w:p w14:paraId="5AF5490C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0F002AE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43 (19.5)</w:t>
            </w:r>
          </w:p>
        </w:tc>
        <w:tc>
          <w:tcPr>
            <w:tcW w:w="1417" w:type="dxa"/>
            <w:vMerge/>
            <w:vAlign w:val="center"/>
            <w:hideMark/>
          </w:tcPr>
          <w:p w14:paraId="147A95B8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0A365461" w14:textId="77777777" w:rsidTr="00A62CC3">
        <w:tc>
          <w:tcPr>
            <w:tcW w:w="1558" w:type="dxa"/>
            <w:gridSpan w:val="3"/>
            <w:vMerge w:val="restart"/>
            <w:hideMark/>
          </w:tcPr>
          <w:p w14:paraId="34C5AAC9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Disposable handkerchiefs</w:t>
            </w:r>
          </w:p>
        </w:tc>
        <w:tc>
          <w:tcPr>
            <w:tcW w:w="567" w:type="dxa"/>
            <w:vAlign w:val="center"/>
            <w:hideMark/>
          </w:tcPr>
          <w:p w14:paraId="1E35BADC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0E4E5B9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39 (11.9)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F1CAF9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0.58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0.37-0.93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3A89C1E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  <w:hideMark/>
          </w:tcPr>
          <w:p w14:paraId="51E0604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67 (20.6)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27DB82A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1.85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1.06-3.22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2B3107B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0.02</w:t>
            </w:r>
          </w:p>
        </w:tc>
        <w:tc>
          <w:tcPr>
            <w:tcW w:w="992" w:type="dxa"/>
            <w:vAlign w:val="center"/>
            <w:hideMark/>
          </w:tcPr>
          <w:p w14:paraId="13026575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100 (30.2)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DFAE8C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0.80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0.60-1.06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7DC1321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0.13</w:t>
            </w:r>
          </w:p>
        </w:tc>
        <w:tc>
          <w:tcPr>
            <w:tcW w:w="992" w:type="dxa"/>
            <w:vAlign w:val="center"/>
            <w:hideMark/>
          </w:tcPr>
          <w:p w14:paraId="77ABC311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72 (21.9)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367693A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1.21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0.78-1.87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13C87E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0.39</w:t>
            </w:r>
          </w:p>
        </w:tc>
      </w:tr>
      <w:tr w:rsidR="00C1595C" w:rsidRPr="00A62CC3" w14:paraId="02C71F73" w14:textId="77777777" w:rsidTr="00A62CC3">
        <w:tc>
          <w:tcPr>
            <w:tcW w:w="1558" w:type="dxa"/>
            <w:gridSpan w:val="3"/>
            <w:vMerge/>
            <w:vAlign w:val="center"/>
            <w:hideMark/>
          </w:tcPr>
          <w:p w14:paraId="614FCE33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4DA67260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  <w:hideMark/>
          </w:tcPr>
          <w:p w14:paraId="057EA7F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24 (20.3)</w:t>
            </w:r>
          </w:p>
        </w:tc>
        <w:tc>
          <w:tcPr>
            <w:tcW w:w="1417" w:type="dxa"/>
            <w:vMerge/>
            <w:vAlign w:val="center"/>
            <w:hideMark/>
          </w:tcPr>
          <w:p w14:paraId="66FF69F4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6F9095B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13 (11.1)</w:t>
            </w:r>
          </w:p>
        </w:tc>
        <w:tc>
          <w:tcPr>
            <w:tcW w:w="1416" w:type="dxa"/>
            <w:vMerge/>
            <w:vAlign w:val="center"/>
            <w:hideMark/>
          </w:tcPr>
          <w:p w14:paraId="18CBC8A0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5CDC587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(37.9)</w:t>
            </w:r>
          </w:p>
        </w:tc>
        <w:tc>
          <w:tcPr>
            <w:tcW w:w="1417" w:type="dxa"/>
            <w:vMerge/>
            <w:vAlign w:val="center"/>
            <w:hideMark/>
          </w:tcPr>
          <w:p w14:paraId="0C3A01B5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14:paraId="28602CA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21 (18.1)</w:t>
            </w:r>
          </w:p>
        </w:tc>
        <w:tc>
          <w:tcPr>
            <w:tcW w:w="1417" w:type="dxa"/>
            <w:vMerge/>
            <w:vAlign w:val="center"/>
            <w:hideMark/>
          </w:tcPr>
          <w:p w14:paraId="0C9D1F51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1595C" w:rsidRPr="00A62CC3" w14:paraId="4500D5FC" w14:textId="77777777" w:rsidTr="00A62CC3">
        <w:tc>
          <w:tcPr>
            <w:tcW w:w="1558" w:type="dxa"/>
            <w:gridSpan w:val="3"/>
            <w:vMerge w:val="restart"/>
            <w:hideMark/>
          </w:tcPr>
          <w:p w14:paraId="2C0E3B05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Antibiotic use</w:t>
            </w:r>
          </w:p>
        </w:tc>
        <w:tc>
          <w:tcPr>
            <w:tcW w:w="567" w:type="dxa"/>
            <w:vAlign w:val="center"/>
            <w:hideMark/>
          </w:tcPr>
          <w:p w14:paraId="38FB0A28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  <w:hideMark/>
          </w:tcPr>
          <w:p w14:paraId="11C17B1F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25 (14.0)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69D1EE4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0.99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0.62-1.57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14B6E76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0.95</w:t>
            </w:r>
          </w:p>
        </w:tc>
        <w:tc>
          <w:tcPr>
            <w:tcW w:w="992" w:type="dxa"/>
            <w:vAlign w:val="center"/>
            <w:hideMark/>
          </w:tcPr>
          <w:p w14:paraId="47D6F97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25 (14.1)</w:t>
            </w:r>
          </w:p>
        </w:tc>
        <w:tc>
          <w:tcPr>
            <w:tcW w:w="1416" w:type="dxa"/>
            <w:vMerge w:val="restart"/>
            <w:vAlign w:val="center"/>
            <w:hideMark/>
          </w:tcPr>
          <w:p w14:paraId="1D2DD8F3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0.69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0.44-1.06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02E8A006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0.08</w:t>
            </w:r>
          </w:p>
        </w:tc>
        <w:tc>
          <w:tcPr>
            <w:tcW w:w="992" w:type="dxa"/>
            <w:vAlign w:val="center"/>
            <w:hideMark/>
          </w:tcPr>
          <w:p w14:paraId="314FAD12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60 (33.5)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8AF496E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1.08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0.82-1.41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7A0F327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0.59</w:t>
            </w:r>
          </w:p>
        </w:tc>
        <w:tc>
          <w:tcPr>
            <w:tcW w:w="992" w:type="dxa"/>
            <w:vAlign w:val="center"/>
            <w:hideMark/>
          </w:tcPr>
          <w:p w14:paraId="549CF21D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44 (24.7)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4011F4C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 xml:space="preserve">1.32 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[</w:t>
            </w:r>
            <w:r w:rsidRPr="00A62CC3">
              <w:rPr>
                <w:rFonts w:ascii="Arial Narrow" w:hAnsi="Arial Narrow"/>
                <w:sz w:val="20"/>
                <w:szCs w:val="20"/>
              </w:rPr>
              <w:t>0.93-1.90</w:t>
            </w:r>
            <w:r w:rsidR="003F4D9E" w:rsidRPr="00A62CC3">
              <w:rPr>
                <w:rFonts w:ascii="Arial Narrow" w:hAnsi="Arial Narrow"/>
                <w:sz w:val="20"/>
                <w:szCs w:val="20"/>
              </w:rPr>
              <w:t>]</w:t>
            </w:r>
          </w:p>
          <w:p w14:paraId="5A1A7B80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0.12</w:t>
            </w:r>
          </w:p>
        </w:tc>
      </w:tr>
      <w:tr w:rsidR="00C1595C" w:rsidRPr="00A62CC3" w14:paraId="7D3682AF" w14:textId="77777777" w:rsidTr="00A62CC3">
        <w:tc>
          <w:tcPr>
            <w:tcW w:w="1558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4C1E0162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3627E877" w14:textId="77777777" w:rsidR="00C1595C" w:rsidRPr="00A62CC3" w:rsidRDefault="00C1595C" w:rsidP="00132F62">
            <w:pPr>
              <w:spacing w:before="40" w:after="40" w:line="480" w:lineRule="auto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340DEB3B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38 (14.2)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50613A6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252C794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55 (20.6)</w:t>
            </w: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6359EEA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421E5618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84 (31.1)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0D99D74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577A3099" w14:textId="77777777" w:rsidR="00C1595C" w:rsidRPr="00A62CC3" w:rsidRDefault="00C1595C" w:rsidP="00132F62">
            <w:pPr>
              <w:spacing w:line="48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62CC3">
              <w:rPr>
                <w:rFonts w:ascii="Arial Narrow" w:hAnsi="Arial Narrow"/>
                <w:sz w:val="20"/>
                <w:szCs w:val="20"/>
              </w:rPr>
              <w:t>50 (18.7)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A74609" w14:textId="77777777" w:rsidR="00C1595C" w:rsidRPr="00A62CC3" w:rsidRDefault="00C1595C" w:rsidP="00132F62">
            <w:pPr>
              <w:spacing w:line="48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2F40755A" w14:textId="77777777" w:rsidR="00C90660" w:rsidRPr="002B1D8F" w:rsidRDefault="00F16E4C" w:rsidP="00132F62">
      <w:pPr>
        <w:spacing w:line="480" w:lineRule="auto"/>
      </w:pPr>
      <w:r w:rsidRPr="00624EB7">
        <w:rPr>
          <w:vertAlign w:val="superscript"/>
        </w:rPr>
        <w:t>1</w:t>
      </w:r>
      <w:r w:rsidRPr="00624EB7">
        <w:t xml:space="preserve">BMI normal: 18.5 – 24.9, Overweight: BMI 25.0 – 29.9, Obesity: BMI </w:t>
      </w:r>
      <w:r w:rsidRPr="00624EB7">
        <w:rPr>
          <w:rFonts w:cs="Times New Roman"/>
        </w:rPr>
        <w:t>≥</w:t>
      </w:r>
      <w:r w:rsidRPr="00624EB7">
        <w:t>30</w:t>
      </w:r>
    </w:p>
    <w:sectPr w:rsidR="00C90660" w:rsidRPr="002B1D8F" w:rsidSect="00132F62">
      <w:pgSz w:w="12240" w:h="15840"/>
      <w:pgMar w:top="1134" w:right="1134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BA0BE" w14:textId="77777777" w:rsidR="00026E5C" w:rsidRDefault="00026E5C" w:rsidP="00AA79C6">
      <w:pPr>
        <w:spacing w:after="0" w:line="240" w:lineRule="auto"/>
      </w:pPr>
      <w:r>
        <w:separator/>
      </w:r>
    </w:p>
  </w:endnote>
  <w:endnote w:type="continuationSeparator" w:id="0">
    <w:p w14:paraId="556F5C06" w14:textId="77777777" w:rsidR="00026E5C" w:rsidRDefault="00026E5C" w:rsidP="00AA7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vGulliv-R">
    <w:altName w:val="Cambria"/>
    <w:panose1 w:val="00000000000000000000"/>
    <w:charset w:val="00"/>
    <w:family w:val="roman"/>
    <w:notTrueType/>
    <w:pitch w:val="default"/>
  </w:font>
  <w:font w:name="AdvGulliv-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fe3a9e77+fb">
    <w:altName w:val="MS Mincho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364545"/>
      <w:docPartObj>
        <w:docPartGallery w:val="Page Numbers (Bottom of Page)"/>
        <w:docPartUnique/>
      </w:docPartObj>
    </w:sdtPr>
    <w:sdtEndPr/>
    <w:sdtContent>
      <w:p w14:paraId="142CAAB3" w14:textId="77777777" w:rsidR="00236877" w:rsidRDefault="00236877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109D637B" w14:textId="77777777" w:rsidR="00236877" w:rsidRDefault="002368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2C768" w14:textId="77777777" w:rsidR="00026E5C" w:rsidRDefault="00026E5C" w:rsidP="00AA79C6">
      <w:pPr>
        <w:spacing w:after="0" w:line="240" w:lineRule="auto"/>
      </w:pPr>
      <w:r>
        <w:separator/>
      </w:r>
    </w:p>
  </w:footnote>
  <w:footnote w:type="continuationSeparator" w:id="0">
    <w:p w14:paraId="0AF2DB22" w14:textId="77777777" w:rsidR="00026E5C" w:rsidRDefault="00026E5C" w:rsidP="00AA79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82498"/>
    <w:multiLevelType w:val="multilevel"/>
    <w:tmpl w:val="0C7C40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C673F9"/>
    <w:multiLevelType w:val="multilevel"/>
    <w:tmpl w:val="CF4E78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C557C5"/>
    <w:multiLevelType w:val="multilevel"/>
    <w:tmpl w:val="F37430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8FC6D2E"/>
    <w:multiLevelType w:val="multilevel"/>
    <w:tmpl w:val="903E02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1674476"/>
    <w:multiLevelType w:val="hybridMultilevel"/>
    <w:tmpl w:val="7BB08D20"/>
    <w:lvl w:ilvl="0" w:tplc="34309416">
      <w:start w:val="6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8D0580"/>
    <w:multiLevelType w:val="hybridMultilevel"/>
    <w:tmpl w:val="53EA99B0"/>
    <w:lvl w:ilvl="0" w:tplc="224642E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76C32"/>
    <w:multiLevelType w:val="multilevel"/>
    <w:tmpl w:val="2948003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3272241"/>
    <w:multiLevelType w:val="multilevel"/>
    <w:tmpl w:val="A3BE40B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56"/>
    <w:rsid w:val="000018F5"/>
    <w:rsid w:val="00005106"/>
    <w:rsid w:val="00006543"/>
    <w:rsid w:val="00007C90"/>
    <w:rsid w:val="0001024F"/>
    <w:rsid w:val="00010474"/>
    <w:rsid w:val="00015A5A"/>
    <w:rsid w:val="000200C5"/>
    <w:rsid w:val="00020D1D"/>
    <w:rsid w:val="00021B07"/>
    <w:rsid w:val="00022459"/>
    <w:rsid w:val="00026322"/>
    <w:rsid w:val="00026E5C"/>
    <w:rsid w:val="00031D03"/>
    <w:rsid w:val="00031E11"/>
    <w:rsid w:val="00032835"/>
    <w:rsid w:val="000335A9"/>
    <w:rsid w:val="000446F9"/>
    <w:rsid w:val="00044784"/>
    <w:rsid w:val="00045971"/>
    <w:rsid w:val="0004683F"/>
    <w:rsid w:val="00046B15"/>
    <w:rsid w:val="00052A2E"/>
    <w:rsid w:val="00052A5B"/>
    <w:rsid w:val="00054588"/>
    <w:rsid w:val="00055BF5"/>
    <w:rsid w:val="00056E7F"/>
    <w:rsid w:val="00060B27"/>
    <w:rsid w:val="00062A93"/>
    <w:rsid w:val="00066A66"/>
    <w:rsid w:val="00071E2D"/>
    <w:rsid w:val="00073E81"/>
    <w:rsid w:val="0007474D"/>
    <w:rsid w:val="00076DA7"/>
    <w:rsid w:val="00077700"/>
    <w:rsid w:val="00077E94"/>
    <w:rsid w:val="000821A4"/>
    <w:rsid w:val="000833A6"/>
    <w:rsid w:val="00084DD7"/>
    <w:rsid w:val="0008720C"/>
    <w:rsid w:val="00087CEA"/>
    <w:rsid w:val="000922F1"/>
    <w:rsid w:val="00092D8F"/>
    <w:rsid w:val="00093D95"/>
    <w:rsid w:val="000A06F8"/>
    <w:rsid w:val="000A1CD2"/>
    <w:rsid w:val="000A4D98"/>
    <w:rsid w:val="000A5291"/>
    <w:rsid w:val="000A692E"/>
    <w:rsid w:val="000A73AC"/>
    <w:rsid w:val="000A7975"/>
    <w:rsid w:val="000B0BDD"/>
    <w:rsid w:val="000B2A9C"/>
    <w:rsid w:val="000B52AF"/>
    <w:rsid w:val="000B5AEF"/>
    <w:rsid w:val="000B5C6C"/>
    <w:rsid w:val="000C09AA"/>
    <w:rsid w:val="000C5773"/>
    <w:rsid w:val="000C5B54"/>
    <w:rsid w:val="000C5D50"/>
    <w:rsid w:val="000C6DBF"/>
    <w:rsid w:val="000D51DA"/>
    <w:rsid w:val="000E0A4F"/>
    <w:rsid w:val="000E422B"/>
    <w:rsid w:val="000E45CE"/>
    <w:rsid w:val="000E4F37"/>
    <w:rsid w:val="000F0FF3"/>
    <w:rsid w:val="000F2775"/>
    <w:rsid w:val="000F2B44"/>
    <w:rsid w:val="000F4878"/>
    <w:rsid w:val="000F4FCE"/>
    <w:rsid w:val="00101BC5"/>
    <w:rsid w:val="00110D76"/>
    <w:rsid w:val="00121A37"/>
    <w:rsid w:val="001238A8"/>
    <w:rsid w:val="00125353"/>
    <w:rsid w:val="001310E0"/>
    <w:rsid w:val="00131452"/>
    <w:rsid w:val="001325D0"/>
    <w:rsid w:val="00132F62"/>
    <w:rsid w:val="00134CDE"/>
    <w:rsid w:val="00136672"/>
    <w:rsid w:val="0013668C"/>
    <w:rsid w:val="00141E38"/>
    <w:rsid w:val="00142515"/>
    <w:rsid w:val="00142CE1"/>
    <w:rsid w:val="00144533"/>
    <w:rsid w:val="0014513F"/>
    <w:rsid w:val="0014725A"/>
    <w:rsid w:val="001475E1"/>
    <w:rsid w:val="00150812"/>
    <w:rsid w:val="00150AFE"/>
    <w:rsid w:val="00155C4B"/>
    <w:rsid w:val="00160D7E"/>
    <w:rsid w:val="00161712"/>
    <w:rsid w:val="00164C80"/>
    <w:rsid w:val="0016540E"/>
    <w:rsid w:val="001675FC"/>
    <w:rsid w:val="00171AE4"/>
    <w:rsid w:val="001724D1"/>
    <w:rsid w:val="001761C1"/>
    <w:rsid w:val="0017745B"/>
    <w:rsid w:val="00177A80"/>
    <w:rsid w:val="00177C3B"/>
    <w:rsid w:val="001837C0"/>
    <w:rsid w:val="00184610"/>
    <w:rsid w:val="00185646"/>
    <w:rsid w:val="00185CA4"/>
    <w:rsid w:val="00186963"/>
    <w:rsid w:val="001910EB"/>
    <w:rsid w:val="00191625"/>
    <w:rsid w:val="0019225F"/>
    <w:rsid w:val="00192262"/>
    <w:rsid w:val="00195596"/>
    <w:rsid w:val="001975FC"/>
    <w:rsid w:val="001979F1"/>
    <w:rsid w:val="001A102D"/>
    <w:rsid w:val="001A37A1"/>
    <w:rsid w:val="001A5261"/>
    <w:rsid w:val="001A7FAE"/>
    <w:rsid w:val="001B0ACA"/>
    <w:rsid w:val="001B20F8"/>
    <w:rsid w:val="001B312C"/>
    <w:rsid w:val="001B4043"/>
    <w:rsid w:val="001B425C"/>
    <w:rsid w:val="001B4CC8"/>
    <w:rsid w:val="001B5818"/>
    <w:rsid w:val="001B6FD1"/>
    <w:rsid w:val="001C0048"/>
    <w:rsid w:val="001C22F1"/>
    <w:rsid w:val="001C3338"/>
    <w:rsid w:val="001C4B8A"/>
    <w:rsid w:val="001C73E5"/>
    <w:rsid w:val="001C7EE8"/>
    <w:rsid w:val="001D133F"/>
    <w:rsid w:val="001D13E8"/>
    <w:rsid w:val="001D2413"/>
    <w:rsid w:val="001D441F"/>
    <w:rsid w:val="001D7E9A"/>
    <w:rsid w:val="001E1C53"/>
    <w:rsid w:val="001E3750"/>
    <w:rsid w:val="001E4730"/>
    <w:rsid w:val="001E53ED"/>
    <w:rsid w:val="001E6E12"/>
    <w:rsid w:val="001E7B95"/>
    <w:rsid w:val="001F0420"/>
    <w:rsid w:val="001F07C9"/>
    <w:rsid w:val="001F0ADD"/>
    <w:rsid w:val="001F1291"/>
    <w:rsid w:val="001F290A"/>
    <w:rsid w:val="001F48B6"/>
    <w:rsid w:val="001F53E0"/>
    <w:rsid w:val="001F79B4"/>
    <w:rsid w:val="00203566"/>
    <w:rsid w:val="002073C2"/>
    <w:rsid w:val="002106CD"/>
    <w:rsid w:val="002106E6"/>
    <w:rsid w:val="0021429B"/>
    <w:rsid w:val="00214469"/>
    <w:rsid w:val="00216927"/>
    <w:rsid w:val="00220480"/>
    <w:rsid w:val="00230A43"/>
    <w:rsid w:val="00233B84"/>
    <w:rsid w:val="00236877"/>
    <w:rsid w:val="00240E0A"/>
    <w:rsid w:val="002410DC"/>
    <w:rsid w:val="00242BF6"/>
    <w:rsid w:val="00242F13"/>
    <w:rsid w:val="0024452A"/>
    <w:rsid w:val="00245AB0"/>
    <w:rsid w:val="00245AC6"/>
    <w:rsid w:val="00246D5E"/>
    <w:rsid w:val="00251184"/>
    <w:rsid w:val="002512F9"/>
    <w:rsid w:val="00251BCC"/>
    <w:rsid w:val="00254405"/>
    <w:rsid w:val="002561B2"/>
    <w:rsid w:val="00257E65"/>
    <w:rsid w:val="0026000C"/>
    <w:rsid w:val="0026292D"/>
    <w:rsid w:val="002630E6"/>
    <w:rsid w:val="00263173"/>
    <w:rsid w:val="00265133"/>
    <w:rsid w:val="002656B6"/>
    <w:rsid w:val="0026767C"/>
    <w:rsid w:val="00272692"/>
    <w:rsid w:val="00274A7D"/>
    <w:rsid w:val="002751D3"/>
    <w:rsid w:val="00276BC1"/>
    <w:rsid w:val="0028162D"/>
    <w:rsid w:val="002820FA"/>
    <w:rsid w:val="002857CE"/>
    <w:rsid w:val="0028701A"/>
    <w:rsid w:val="002909DA"/>
    <w:rsid w:val="0029124C"/>
    <w:rsid w:val="002938D8"/>
    <w:rsid w:val="002A0567"/>
    <w:rsid w:val="002A4E32"/>
    <w:rsid w:val="002A5BFF"/>
    <w:rsid w:val="002A61A9"/>
    <w:rsid w:val="002B1D8F"/>
    <w:rsid w:val="002B3591"/>
    <w:rsid w:val="002B5F4B"/>
    <w:rsid w:val="002B7138"/>
    <w:rsid w:val="002C0D9C"/>
    <w:rsid w:val="002C25FF"/>
    <w:rsid w:val="002C3A66"/>
    <w:rsid w:val="002C470E"/>
    <w:rsid w:val="002C4C2A"/>
    <w:rsid w:val="002C6DEA"/>
    <w:rsid w:val="002D19FB"/>
    <w:rsid w:val="002D324F"/>
    <w:rsid w:val="002D41B0"/>
    <w:rsid w:val="002E13BD"/>
    <w:rsid w:val="002E4E44"/>
    <w:rsid w:val="002E562E"/>
    <w:rsid w:val="002E636A"/>
    <w:rsid w:val="002E7E37"/>
    <w:rsid w:val="002F01F0"/>
    <w:rsid w:val="002F35EE"/>
    <w:rsid w:val="002F4862"/>
    <w:rsid w:val="002F5DC1"/>
    <w:rsid w:val="002F6DAB"/>
    <w:rsid w:val="00302F30"/>
    <w:rsid w:val="00303EB9"/>
    <w:rsid w:val="003058BF"/>
    <w:rsid w:val="003066E3"/>
    <w:rsid w:val="00306C37"/>
    <w:rsid w:val="00310AC9"/>
    <w:rsid w:val="0031196E"/>
    <w:rsid w:val="00312541"/>
    <w:rsid w:val="00315AA4"/>
    <w:rsid w:val="0031701B"/>
    <w:rsid w:val="003178E3"/>
    <w:rsid w:val="00321204"/>
    <w:rsid w:val="003246EC"/>
    <w:rsid w:val="00325A88"/>
    <w:rsid w:val="003267D6"/>
    <w:rsid w:val="00326ED6"/>
    <w:rsid w:val="00330D4F"/>
    <w:rsid w:val="0033218E"/>
    <w:rsid w:val="0034122E"/>
    <w:rsid w:val="003422D3"/>
    <w:rsid w:val="003447BE"/>
    <w:rsid w:val="00347A8F"/>
    <w:rsid w:val="003535E6"/>
    <w:rsid w:val="00356C26"/>
    <w:rsid w:val="0036088C"/>
    <w:rsid w:val="00360EB8"/>
    <w:rsid w:val="00362C3D"/>
    <w:rsid w:val="003646BB"/>
    <w:rsid w:val="00365F1C"/>
    <w:rsid w:val="003662C6"/>
    <w:rsid w:val="00366A13"/>
    <w:rsid w:val="00370FD2"/>
    <w:rsid w:val="003710CC"/>
    <w:rsid w:val="00371B3D"/>
    <w:rsid w:val="003773A3"/>
    <w:rsid w:val="00377609"/>
    <w:rsid w:val="00382166"/>
    <w:rsid w:val="003832FA"/>
    <w:rsid w:val="0038360E"/>
    <w:rsid w:val="00384705"/>
    <w:rsid w:val="00386341"/>
    <w:rsid w:val="003870AC"/>
    <w:rsid w:val="0039165C"/>
    <w:rsid w:val="00392696"/>
    <w:rsid w:val="003940E1"/>
    <w:rsid w:val="00395955"/>
    <w:rsid w:val="003A134D"/>
    <w:rsid w:val="003A2623"/>
    <w:rsid w:val="003A35BC"/>
    <w:rsid w:val="003A3954"/>
    <w:rsid w:val="003A41B0"/>
    <w:rsid w:val="003A53FC"/>
    <w:rsid w:val="003B22D8"/>
    <w:rsid w:val="003B35F9"/>
    <w:rsid w:val="003B4EE1"/>
    <w:rsid w:val="003B5148"/>
    <w:rsid w:val="003B5AC4"/>
    <w:rsid w:val="003B7493"/>
    <w:rsid w:val="003C3E66"/>
    <w:rsid w:val="003C5AE0"/>
    <w:rsid w:val="003C5E6D"/>
    <w:rsid w:val="003D115A"/>
    <w:rsid w:val="003D5169"/>
    <w:rsid w:val="003D5413"/>
    <w:rsid w:val="003D6146"/>
    <w:rsid w:val="003D6A87"/>
    <w:rsid w:val="003E3F37"/>
    <w:rsid w:val="003E46FA"/>
    <w:rsid w:val="003E4DBD"/>
    <w:rsid w:val="003E75C6"/>
    <w:rsid w:val="003F1D7E"/>
    <w:rsid w:val="003F4896"/>
    <w:rsid w:val="003F4D9E"/>
    <w:rsid w:val="003F57B7"/>
    <w:rsid w:val="0040060A"/>
    <w:rsid w:val="00400C7B"/>
    <w:rsid w:val="00401FE2"/>
    <w:rsid w:val="004031BF"/>
    <w:rsid w:val="00410A38"/>
    <w:rsid w:val="00412AA9"/>
    <w:rsid w:val="00414460"/>
    <w:rsid w:val="004149C4"/>
    <w:rsid w:val="00416731"/>
    <w:rsid w:val="00417D4D"/>
    <w:rsid w:val="00421C3B"/>
    <w:rsid w:val="00422076"/>
    <w:rsid w:val="0042443F"/>
    <w:rsid w:val="00431E4C"/>
    <w:rsid w:val="00432F44"/>
    <w:rsid w:val="0043349A"/>
    <w:rsid w:val="00433843"/>
    <w:rsid w:val="00441DAE"/>
    <w:rsid w:val="00444873"/>
    <w:rsid w:val="00446369"/>
    <w:rsid w:val="004474AE"/>
    <w:rsid w:val="00454516"/>
    <w:rsid w:val="0045579B"/>
    <w:rsid w:val="00457B42"/>
    <w:rsid w:val="00457C98"/>
    <w:rsid w:val="004631F1"/>
    <w:rsid w:val="00465329"/>
    <w:rsid w:val="004657DB"/>
    <w:rsid w:val="004674A7"/>
    <w:rsid w:val="00474F16"/>
    <w:rsid w:val="004763ED"/>
    <w:rsid w:val="00477CCE"/>
    <w:rsid w:val="00481FDA"/>
    <w:rsid w:val="004826D1"/>
    <w:rsid w:val="00482F6F"/>
    <w:rsid w:val="00494513"/>
    <w:rsid w:val="00494FD5"/>
    <w:rsid w:val="00495219"/>
    <w:rsid w:val="00496F1C"/>
    <w:rsid w:val="00496FDA"/>
    <w:rsid w:val="004A2D1F"/>
    <w:rsid w:val="004A2D2F"/>
    <w:rsid w:val="004A441F"/>
    <w:rsid w:val="004A6A11"/>
    <w:rsid w:val="004B3FD1"/>
    <w:rsid w:val="004B4697"/>
    <w:rsid w:val="004B47A2"/>
    <w:rsid w:val="004B68DC"/>
    <w:rsid w:val="004B7F51"/>
    <w:rsid w:val="004C5C8A"/>
    <w:rsid w:val="004C6E04"/>
    <w:rsid w:val="004D4DCB"/>
    <w:rsid w:val="004D4EBD"/>
    <w:rsid w:val="004D5E33"/>
    <w:rsid w:val="004D6CE4"/>
    <w:rsid w:val="004E170D"/>
    <w:rsid w:val="004E174B"/>
    <w:rsid w:val="004E1FF5"/>
    <w:rsid w:val="004E3DCA"/>
    <w:rsid w:val="004E41EE"/>
    <w:rsid w:val="004E4561"/>
    <w:rsid w:val="004E52EA"/>
    <w:rsid w:val="004E60EB"/>
    <w:rsid w:val="004E6D71"/>
    <w:rsid w:val="004F092E"/>
    <w:rsid w:val="004F1046"/>
    <w:rsid w:val="004F1772"/>
    <w:rsid w:val="004F1EBF"/>
    <w:rsid w:val="004F3818"/>
    <w:rsid w:val="004F476D"/>
    <w:rsid w:val="004F4A87"/>
    <w:rsid w:val="004F5823"/>
    <w:rsid w:val="004F7631"/>
    <w:rsid w:val="005049A2"/>
    <w:rsid w:val="0050772A"/>
    <w:rsid w:val="005110CD"/>
    <w:rsid w:val="005112DC"/>
    <w:rsid w:val="005112E4"/>
    <w:rsid w:val="00512C09"/>
    <w:rsid w:val="005135E9"/>
    <w:rsid w:val="00513F9A"/>
    <w:rsid w:val="00514C0D"/>
    <w:rsid w:val="00520EA7"/>
    <w:rsid w:val="0052369D"/>
    <w:rsid w:val="00525382"/>
    <w:rsid w:val="00530D6C"/>
    <w:rsid w:val="00533C85"/>
    <w:rsid w:val="0053598B"/>
    <w:rsid w:val="0053738A"/>
    <w:rsid w:val="00537B5F"/>
    <w:rsid w:val="005407B5"/>
    <w:rsid w:val="00542C57"/>
    <w:rsid w:val="00543061"/>
    <w:rsid w:val="00543166"/>
    <w:rsid w:val="00544276"/>
    <w:rsid w:val="00546FEF"/>
    <w:rsid w:val="0054737D"/>
    <w:rsid w:val="00547414"/>
    <w:rsid w:val="00550294"/>
    <w:rsid w:val="00550648"/>
    <w:rsid w:val="00550CB9"/>
    <w:rsid w:val="00553559"/>
    <w:rsid w:val="005559EF"/>
    <w:rsid w:val="00555FDF"/>
    <w:rsid w:val="00560C8F"/>
    <w:rsid w:val="00561EF4"/>
    <w:rsid w:val="005655B1"/>
    <w:rsid w:val="0057329F"/>
    <w:rsid w:val="005765C3"/>
    <w:rsid w:val="00577D5D"/>
    <w:rsid w:val="00580764"/>
    <w:rsid w:val="00582559"/>
    <w:rsid w:val="00583AD9"/>
    <w:rsid w:val="0058641F"/>
    <w:rsid w:val="00587C12"/>
    <w:rsid w:val="00590D37"/>
    <w:rsid w:val="00596599"/>
    <w:rsid w:val="0059795B"/>
    <w:rsid w:val="005A70B4"/>
    <w:rsid w:val="005B3DA1"/>
    <w:rsid w:val="005B72C8"/>
    <w:rsid w:val="005C3012"/>
    <w:rsid w:val="005C3D33"/>
    <w:rsid w:val="005C6528"/>
    <w:rsid w:val="005C7514"/>
    <w:rsid w:val="005C7C7F"/>
    <w:rsid w:val="005D0030"/>
    <w:rsid w:val="005D0D0E"/>
    <w:rsid w:val="005D3EAD"/>
    <w:rsid w:val="005D68AE"/>
    <w:rsid w:val="005D7F0F"/>
    <w:rsid w:val="005E0BB2"/>
    <w:rsid w:val="005E1D1C"/>
    <w:rsid w:val="005E1EDA"/>
    <w:rsid w:val="005E340C"/>
    <w:rsid w:val="005E3ABB"/>
    <w:rsid w:val="005E7361"/>
    <w:rsid w:val="005E7E67"/>
    <w:rsid w:val="005F0418"/>
    <w:rsid w:val="005F09FD"/>
    <w:rsid w:val="005F1538"/>
    <w:rsid w:val="005F2040"/>
    <w:rsid w:val="005F3421"/>
    <w:rsid w:val="005F4D77"/>
    <w:rsid w:val="005F7C80"/>
    <w:rsid w:val="0060022F"/>
    <w:rsid w:val="006005DF"/>
    <w:rsid w:val="006051B0"/>
    <w:rsid w:val="00613061"/>
    <w:rsid w:val="00613C63"/>
    <w:rsid w:val="00615D1F"/>
    <w:rsid w:val="0062124C"/>
    <w:rsid w:val="00621ADC"/>
    <w:rsid w:val="0062391A"/>
    <w:rsid w:val="00623C32"/>
    <w:rsid w:val="00624E01"/>
    <w:rsid w:val="00624EB7"/>
    <w:rsid w:val="00625D23"/>
    <w:rsid w:val="006261A7"/>
    <w:rsid w:val="0062622A"/>
    <w:rsid w:val="00631966"/>
    <w:rsid w:val="00633667"/>
    <w:rsid w:val="00637AAB"/>
    <w:rsid w:val="00640A46"/>
    <w:rsid w:val="00643A3A"/>
    <w:rsid w:val="00644DCE"/>
    <w:rsid w:val="00645D97"/>
    <w:rsid w:val="00651BA7"/>
    <w:rsid w:val="00653338"/>
    <w:rsid w:val="006542AE"/>
    <w:rsid w:val="00660295"/>
    <w:rsid w:val="006614D6"/>
    <w:rsid w:val="00662300"/>
    <w:rsid w:val="00664785"/>
    <w:rsid w:val="00666692"/>
    <w:rsid w:val="006673D1"/>
    <w:rsid w:val="00670AFC"/>
    <w:rsid w:val="00672D4E"/>
    <w:rsid w:val="00673E03"/>
    <w:rsid w:val="00677D2C"/>
    <w:rsid w:val="006809C1"/>
    <w:rsid w:val="0068175E"/>
    <w:rsid w:val="006825DF"/>
    <w:rsid w:val="0068296F"/>
    <w:rsid w:val="00685D43"/>
    <w:rsid w:val="00690D31"/>
    <w:rsid w:val="00692804"/>
    <w:rsid w:val="006A1D97"/>
    <w:rsid w:val="006A660E"/>
    <w:rsid w:val="006A7B1A"/>
    <w:rsid w:val="006B2B64"/>
    <w:rsid w:val="006B658A"/>
    <w:rsid w:val="006B6E3D"/>
    <w:rsid w:val="006B7FD1"/>
    <w:rsid w:val="006C11D1"/>
    <w:rsid w:val="006C576A"/>
    <w:rsid w:val="006C6F50"/>
    <w:rsid w:val="006C7157"/>
    <w:rsid w:val="006D0570"/>
    <w:rsid w:val="006D0D8F"/>
    <w:rsid w:val="006D525E"/>
    <w:rsid w:val="006D5EC6"/>
    <w:rsid w:val="006D7FF6"/>
    <w:rsid w:val="006E00B0"/>
    <w:rsid w:val="006E36BE"/>
    <w:rsid w:val="006F0037"/>
    <w:rsid w:val="006F007E"/>
    <w:rsid w:val="006F0F30"/>
    <w:rsid w:val="006F1F3D"/>
    <w:rsid w:val="006F30EA"/>
    <w:rsid w:val="006F36A0"/>
    <w:rsid w:val="006F6EBB"/>
    <w:rsid w:val="00701669"/>
    <w:rsid w:val="00704ACB"/>
    <w:rsid w:val="0071050E"/>
    <w:rsid w:val="007110DA"/>
    <w:rsid w:val="007143D7"/>
    <w:rsid w:val="00715DE4"/>
    <w:rsid w:val="00715ED0"/>
    <w:rsid w:val="0071718E"/>
    <w:rsid w:val="00717DCC"/>
    <w:rsid w:val="007278B6"/>
    <w:rsid w:val="007314E4"/>
    <w:rsid w:val="00732D3A"/>
    <w:rsid w:val="0074108B"/>
    <w:rsid w:val="007428F6"/>
    <w:rsid w:val="00742A83"/>
    <w:rsid w:val="00751426"/>
    <w:rsid w:val="0075276F"/>
    <w:rsid w:val="00754BDD"/>
    <w:rsid w:val="00754EEC"/>
    <w:rsid w:val="00756BBC"/>
    <w:rsid w:val="00762C93"/>
    <w:rsid w:val="007664BF"/>
    <w:rsid w:val="00767E46"/>
    <w:rsid w:val="007707CF"/>
    <w:rsid w:val="00771025"/>
    <w:rsid w:val="00771402"/>
    <w:rsid w:val="00772622"/>
    <w:rsid w:val="00773CE3"/>
    <w:rsid w:val="00780FCA"/>
    <w:rsid w:val="00781533"/>
    <w:rsid w:val="00784BC7"/>
    <w:rsid w:val="00785901"/>
    <w:rsid w:val="00785DB8"/>
    <w:rsid w:val="00786A1C"/>
    <w:rsid w:val="00790152"/>
    <w:rsid w:val="00791E22"/>
    <w:rsid w:val="007956BF"/>
    <w:rsid w:val="00796D9E"/>
    <w:rsid w:val="007A0783"/>
    <w:rsid w:val="007A10B1"/>
    <w:rsid w:val="007A10DB"/>
    <w:rsid w:val="007A180F"/>
    <w:rsid w:val="007A50B5"/>
    <w:rsid w:val="007A536B"/>
    <w:rsid w:val="007A699B"/>
    <w:rsid w:val="007B104F"/>
    <w:rsid w:val="007B2625"/>
    <w:rsid w:val="007B44BE"/>
    <w:rsid w:val="007B4E3A"/>
    <w:rsid w:val="007B503F"/>
    <w:rsid w:val="007C0354"/>
    <w:rsid w:val="007C1828"/>
    <w:rsid w:val="007C299B"/>
    <w:rsid w:val="007C3514"/>
    <w:rsid w:val="007C5D32"/>
    <w:rsid w:val="007D0339"/>
    <w:rsid w:val="007D0E07"/>
    <w:rsid w:val="007D1E8C"/>
    <w:rsid w:val="007D241C"/>
    <w:rsid w:val="007D3D94"/>
    <w:rsid w:val="007D7D6E"/>
    <w:rsid w:val="007E0ECC"/>
    <w:rsid w:val="007E12F2"/>
    <w:rsid w:val="007E25CB"/>
    <w:rsid w:val="007E312A"/>
    <w:rsid w:val="007E5041"/>
    <w:rsid w:val="007E5904"/>
    <w:rsid w:val="007F0584"/>
    <w:rsid w:val="007F260E"/>
    <w:rsid w:val="007F2A5F"/>
    <w:rsid w:val="007F305D"/>
    <w:rsid w:val="007F47CF"/>
    <w:rsid w:val="007F4AE2"/>
    <w:rsid w:val="0080108F"/>
    <w:rsid w:val="008101BD"/>
    <w:rsid w:val="00810957"/>
    <w:rsid w:val="00812DC7"/>
    <w:rsid w:val="00815C25"/>
    <w:rsid w:val="00823B04"/>
    <w:rsid w:val="008246DD"/>
    <w:rsid w:val="00824F7F"/>
    <w:rsid w:val="0082571C"/>
    <w:rsid w:val="00825B95"/>
    <w:rsid w:val="0083096A"/>
    <w:rsid w:val="00830A27"/>
    <w:rsid w:val="008318F4"/>
    <w:rsid w:val="008326FE"/>
    <w:rsid w:val="008328A5"/>
    <w:rsid w:val="00832C0E"/>
    <w:rsid w:val="00833153"/>
    <w:rsid w:val="00833230"/>
    <w:rsid w:val="00833D06"/>
    <w:rsid w:val="00834E2E"/>
    <w:rsid w:val="00837794"/>
    <w:rsid w:val="00840AA9"/>
    <w:rsid w:val="008433F2"/>
    <w:rsid w:val="00844A7D"/>
    <w:rsid w:val="008452D8"/>
    <w:rsid w:val="00852333"/>
    <w:rsid w:val="008606AF"/>
    <w:rsid w:val="008611EC"/>
    <w:rsid w:val="00862837"/>
    <w:rsid w:val="008644F9"/>
    <w:rsid w:val="00864C03"/>
    <w:rsid w:val="008653D2"/>
    <w:rsid w:val="008661A5"/>
    <w:rsid w:val="00866CDC"/>
    <w:rsid w:val="00867626"/>
    <w:rsid w:val="00867DD8"/>
    <w:rsid w:val="0087070D"/>
    <w:rsid w:val="008708D0"/>
    <w:rsid w:val="008715DD"/>
    <w:rsid w:val="008719F5"/>
    <w:rsid w:val="008723D0"/>
    <w:rsid w:val="00874B86"/>
    <w:rsid w:val="00874D47"/>
    <w:rsid w:val="00876A18"/>
    <w:rsid w:val="00876F8B"/>
    <w:rsid w:val="00880A4A"/>
    <w:rsid w:val="00881C98"/>
    <w:rsid w:val="0088655B"/>
    <w:rsid w:val="00891EB0"/>
    <w:rsid w:val="00892857"/>
    <w:rsid w:val="00894EB1"/>
    <w:rsid w:val="00896EB9"/>
    <w:rsid w:val="00897543"/>
    <w:rsid w:val="008A0E45"/>
    <w:rsid w:val="008A1472"/>
    <w:rsid w:val="008A5443"/>
    <w:rsid w:val="008A54FA"/>
    <w:rsid w:val="008A63A4"/>
    <w:rsid w:val="008B1656"/>
    <w:rsid w:val="008B40DE"/>
    <w:rsid w:val="008B7019"/>
    <w:rsid w:val="008C0F43"/>
    <w:rsid w:val="008C36FA"/>
    <w:rsid w:val="008C4701"/>
    <w:rsid w:val="008C59F6"/>
    <w:rsid w:val="008C7FCD"/>
    <w:rsid w:val="008D14ED"/>
    <w:rsid w:val="008D1B14"/>
    <w:rsid w:val="008D5052"/>
    <w:rsid w:val="008E1DF2"/>
    <w:rsid w:val="008E20C3"/>
    <w:rsid w:val="008E3364"/>
    <w:rsid w:val="008E35A9"/>
    <w:rsid w:val="008E6793"/>
    <w:rsid w:val="008E6FAF"/>
    <w:rsid w:val="008F3398"/>
    <w:rsid w:val="008F5103"/>
    <w:rsid w:val="0090349B"/>
    <w:rsid w:val="009045C4"/>
    <w:rsid w:val="009050C8"/>
    <w:rsid w:val="009062EF"/>
    <w:rsid w:val="00906614"/>
    <w:rsid w:val="009068D9"/>
    <w:rsid w:val="00907B58"/>
    <w:rsid w:val="00907E10"/>
    <w:rsid w:val="00911C28"/>
    <w:rsid w:val="00912FED"/>
    <w:rsid w:val="009135B7"/>
    <w:rsid w:val="009141B5"/>
    <w:rsid w:val="00920B0D"/>
    <w:rsid w:val="009217D4"/>
    <w:rsid w:val="00921D12"/>
    <w:rsid w:val="00922537"/>
    <w:rsid w:val="00923C9D"/>
    <w:rsid w:val="00923F48"/>
    <w:rsid w:val="009247CC"/>
    <w:rsid w:val="0092506D"/>
    <w:rsid w:val="009306E9"/>
    <w:rsid w:val="0093284E"/>
    <w:rsid w:val="009332A1"/>
    <w:rsid w:val="009337BC"/>
    <w:rsid w:val="00933EF8"/>
    <w:rsid w:val="00935B02"/>
    <w:rsid w:val="00943E6E"/>
    <w:rsid w:val="00944780"/>
    <w:rsid w:val="00951F31"/>
    <w:rsid w:val="009539FD"/>
    <w:rsid w:val="00953BE4"/>
    <w:rsid w:val="00954B7E"/>
    <w:rsid w:val="00955155"/>
    <w:rsid w:val="0095623F"/>
    <w:rsid w:val="00962D7B"/>
    <w:rsid w:val="00963320"/>
    <w:rsid w:val="009638D5"/>
    <w:rsid w:val="00965002"/>
    <w:rsid w:val="00965DDF"/>
    <w:rsid w:val="00965F6D"/>
    <w:rsid w:val="00972A52"/>
    <w:rsid w:val="00972B89"/>
    <w:rsid w:val="0097344F"/>
    <w:rsid w:val="00975E4F"/>
    <w:rsid w:val="009811D4"/>
    <w:rsid w:val="009814E7"/>
    <w:rsid w:val="00982AC1"/>
    <w:rsid w:val="00983C6A"/>
    <w:rsid w:val="009857BA"/>
    <w:rsid w:val="00986943"/>
    <w:rsid w:val="009873FA"/>
    <w:rsid w:val="009879D8"/>
    <w:rsid w:val="009903AF"/>
    <w:rsid w:val="00995BBE"/>
    <w:rsid w:val="00995E2B"/>
    <w:rsid w:val="00996C1F"/>
    <w:rsid w:val="009A2F23"/>
    <w:rsid w:val="009A580F"/>
    <w:rsid w:val="009B155A"/>
    <w:rsid w:val="009B5BF0"/>
    <w:rsid w:val="009B6CDA"/>
    <w:rsid w:val="009C0F8B"/>
    <w:rsid w:val="009C3C0F"/>
    <w:rsid w:val="009C57CA"/>
    <w:rsid w:val="009C7397"/>
    <w:rsid w:val="009D0578"/>
    <w:rsid w:val="009D1ACF"/>
    <w:rsid w:val="009D1CA0"/>
    <w:rsid w:val="009D2AF7"/>
    <w:rsid w:val="009D47A8"/>
    <w:rsid w:val="009E0D02"/>
    <w:rsid w:val="009E2758"/>
    <w:rsid w:val="009E374E"/>
    <w:rsid w:val="009E4918"/>
    <w:rsid w:val="009E49C2"/>
    <w:rsid w:val="009E4A52"/>
    <w:rsid w:val="009E5FC3"/>
    <w:rsid w:val="009F1856"/>
    <w:rsid w:val="009F1BC2"/>
    <w:rsid w:val="009F1CE6"/>
    <w:rsid w:val="00A014B1"/>
    <w:rsid w:val="00A02DB2"/>
    <w:rsid w:val="00A02ED7"/>
    <w:rsid w:val="00A05BCF"/>
    <w:rsid w:val="00A05F57"/>
    <w:rsid w:val="00A06EC5"/>
    <w:rsid w:val="00A10ACD"/>
    <w:rsid w:val="00A10EA2"/>
    <w:rsid w:val="00A12B87"/>
    <w:rsid w:val="00A131A3"/>
    <w:rsid w:val="00A137AE"/>
    <w:rsid w:val="00A1387D"/>
    <w:rsid w:val="00A14450"/>
    <w:rsid w:val="00A16D3B"/>
    <w:rsid w:val="00A17A71"/>
    <w:rsid w:val="00A2323F"/>
    <w:rsid w:val="00A23BC0"/>
    <w:rsid w:val="00A2683B"/>
    <w:rsid w:val="00A2721F"/>
    <w:rsid w:val="00A273BD"/>
    <w:rsid w:val="00A27CAD"/>
    <w:rsid w:val="00A308D7"/>
    <w:rsid w:val="00A30C92"/>
    <w:rsid w:val="00A369AC"/>
    <w:rsid w:val="00A37A72"/>
    <w:rsid w:val="00A37CAA"/>
    <w:rsid w:val="00A37E25"/>
    <w:rsid w:val="00A42132"/>
    <w:rsid w:val="00A4512F"/>
    <w:rsid w:val="00A4552A"/>
    <w:rsid w:val="00A47DF7"/>
    <w:rsid w:val="00A50B55"/>
    <w:rsid w:val="00A511CE"/>
    <w:rsid w:val="00A532BD"/>
    <w:rsid w:val="00A56FC8"/>
    <w:rsid w:val="00A62CC3"/>
    <w:rsid w:val="00A70330"/>
    <w:rsid w:val="00A70613"/>
    <w:rsid w:val="00A70FE6"/>
    <w:rsid w:val="00A7197F"/>
    <w:rsid w:val="00A7580A"/>
    <w:rsid w:val="00A80185"/>
    <w:rsid w:val="00A82FA5"/>
    <w:rsid w:val="00A84637"/>
    <w:rsid w:val="00A84B19"/>
    <w:rsid w:val="00A84E82"/>
    <w:rsid w:val="00A905A9"/>
    <w:rsid w:val="00A905E5"/>
    <w:rsid w:val="00A92FB9"/>
    <w:rsid w:val="00A9521B"/>
    <w:rsid w:val="00A96FAF"/>
    <w:rsid w:val="00A97726"/>
    <w:rsid w:val="00AA0D1C"/>
    <w:rsid w:val="00AA1F04"/>
    <w:rsid w:val="00AA2D15"/>
    <w:rsid w:val="00AA2E07"/>
    <w:rsid w:val="00AA2EB9"/>
    <w:rsid w:val="00AA5773"/>
    <w:rsid w:val="00AA6EAC"/>
    <w:rsid w:val="00AA79C6"/>
    <w:rsid w:val="00AB088B"/>
    <w:rsid w:val="00AB0AA0"/>
    <w:rsid w:val="00AB3EC4"/>
    <w:rsid w:val="00AB5D75"/>
    <w:rsid w:val="00AB7537"/>
    <w:rsid w:val="00AB763F"/>
    <w:rsid w:val="00AC5B45"/>
    <w:rsid w:val="00AC7510"/>
    <w:rsid w:val="00AD13BB"/>
    <w:rsid w:val="00AD314B"/>
    <w:rsid w:val="00AD35EA"/>
    <w:rsid w:val="00AD4736"/>
    <w:rsid w:val="00AD483D"/>
    <w:rsid w:val="00AD5A59"/>
    <w:rsid w:val="00AD6B9E"/>
    <w:rsid w:val="00AE0F9E"/>
    <w:rsid w:val="00AE2F46"/>
    <w:rsid w:val="00AE5E55"/>
    <w:rsid w:val="00AE6C2B"/>
    <w:rsid w:val="00AF02A1"/>
    <w:rsid w:val="00AF3AED"/>
    <w:rsid w:val="00AF5B60"/>
    <w:rsid w:val="00AF715E"/>
    <w:rsid w:val="00AF7D2E"/>
    <w:rsid w:val="00B03CFB"/>
    <w:rsid w:val="00B0507E"/>
    <w:rsid w:val="00B05B85"/>
    <w:rsid w:val="00B0642E"/>
    <w:rsid w:val="00B06833"/>
    <w:rsid w:val="00B07E9B"/>
    <w:rsid w:val="00B107D4"/>
    <w:rsid w:val="00B151F8"/>
    <w:rsid w:val="00B163C6"/>
    <w:rsid w:val="00B17DF6"/>
    <w:rsid w:val="00B209A4"/>
    <w:rsid w:val="00B2174B"/>
    <w:rsid w:val="00B24EB6"/>
    <w:rsid w:val="00B258AE"/>
    <w:rsid w:val="00B26CD3"/>
    <w:rsid w:val="00B27389"/>
    <w:rsid w:val="00B30F58"/>
    <w:rsid w:val="00B31EC5"/>
    <w:rsid w:val="00B331F3"/>
    <w:rsid w:val="00B33EC5"/>
    <w:rsid w:val="00B34327"/>
    <w:rsid w:val="00B34386"/>
    <w:rsid w:val="00B3477D"/>
    <w:rsid w:val="00B36B55"/>
    <w:rsid w:val="00B4035A"/>
    <w:rsid w:val="00B40BF3"/>
    <w:rsid w:val="00B4342B"/>
    <w:rsid w:val="00B442B6"/>
    <w:rsid w:val="00B46D63"/>
    <w:rsid w:val="00B46D6F"/>
    <w:rsid w:val="00B5347D"/>
    <w:rsid w:val="00B62000"/>
    <w:rsid w:val="00B62FA1"/>
    <w:rsid w:val="00B63C1B"/>
    <w:rsid w:val="00B645E8"/>
    <w:rsid w:val="00B65F62"/>
    <w:rsid w:val="00B66525"/>
    <w:rsid w:val="00B66EA4"/>
    <w:rsid w:val="00B67902"/>
    <w:rsid w:val="00B7128B"/>
    <w:rsid w:val="00B7195B"/>
    <w:rsid w:val="00B72600"/>
    <w:rsid w:val="00B730C5"/>
    <w:rsid w:val="00B76FDC"/>
    <w:rsid w:val="00B77ECA"/>
    <w:rsid w:val="00B80D4F"/>
    <w:rsid w:val="00B81AFA"/>
    <w:rsid w:val="00B8414B"/>
    <w:rsid w:val="00B972EA"/>
    <w:rsid w:val="00BA0DEF"/>
    <w:rsid w:val="00BA1748"/>
    <w:rsid w:val="00BA2A70"/>
    <w:rsid w:val="00BA485C"/>
    <w:rsid w:val="00BA4AB9"/>
    <w:rsid w:val="00BA5A61"/>
    <w:rsid w:val="00BA715A"/>
    <w:rsid w:val="00BA749C"/>
    <w:rsid w:val="00BB00B2"/>
    <w:rsid w:val="00BB081F"/>
    <w:rsid w:val="00BB284D"/>
    <w:rsid w:val="00BB58B2"/>
    <w:rsid w:val="00BB7D00"/>
    <w:rsid w:val="00BB7EC2"/>
    <w:rsid w:val="00BC2B52"/>
    <w:rsid w:val="00BC2D99"/>
    <w:rsid w:val="00BC3C34"/>
    <w:rsid w:val="00BC5DBA"/>
    <w:rsid w:val="00BC644A"/>
    <w:rsid w:val="00BC7283"/>
    <w:rsid w:val="00BD2687"/>
    <w:rsid w:val="00BD2DEC"/>
    <w:rsid w:val="00BD3AB2"/>
    <w:rsid w:val="00BD40F0"/>
    <w:rsid w:val="00BD430D"/>
    <w:rsid w:val="00BD545D"/>
    <w:rsid w:val="00BE06D3"/>
    <w:rsid w:val="00BE1569"/>
    <w:rsid w:val="00BE4584"/>
    <w:rsid w:val="00BE513A"/>
    <w:rsid w:val="00BE7362"/>
    <w:rsid w:val="00BF0317"/>
    <w:rsid w:val="00BF2AD5"/>
    <w:rsid w:val="00BF33EE"/>
    <w:rsid w:val="00BF3A92"/>
    <w:rsid w:val="00BF3D0D"/>
    <w:rsid w:val="00BF4088"/>
    <w:rsid w:val="00BF508A"/>
    <w:rsid w:val="00BF5BF1"/>
    <w:rsid w:val="00BF66BA"/>
    <w:rsid w:val="00C02D71"/>
    <w:rsid w:val="00C05635"/>
    <w:rsid w:val="00C062B1"/>
    <w:rsid w:val="00C1042E"/>
    <w:rsid w:val="00C12873"/>
    <w:rsid w:val="00C12BD4"/>
    <w:rsid w:val="00C1595C"/>
    <w:rsid w:val="00C20357"/>
    <w:rsid w:val="00C20F03"/>
    <w:rsid w:val="00C21067"/>
    <w:rsid w:val="00C21BE6"/>
    <w:rsid w:val="00C3106F"/>
    <w:rsid w:val="00C32E36"/>
    <w:rsid w:val="00C332D5"/>
    <w:rsid w:val="00C34ABD"/>
    <w:rsid w:val="00C36E79"/>
    <w:rsid w:val="00C41A93"/>
    <w:rsid w:val="00C41CEA"/>
    <w:rsid w:val="00C46E75"/>
    <w:rsid w:val="00C51EC4"/>
    <w:rsid w:val="00C57CBB"/>
    <w:rsid w:val="00C602FC"/>
    <w:rsid w:val="00C61F0F"/>
    <w:rsid w:val="00C62462"/>
    <w:rsid w:val="00C63878"/>
    <w:rsid w:val="00C66ADB"/>
    <w:rsid w:val="00C72F78"/>
    <w:rsid w:val="00C73609"/>
    <w:rsid w:val="00C74C24"/>
    <w:rsid w:val="00C75419"/>
    <w:rsid w:val="00C77975"/>
    <w:rsid w:val="00C80A79"/>
    <w:rsid w:val="00C81BEF"/>
    <w:rsid w:val="00C83A44"/>
    <w:rsid w:val="00C83DE5"/>
    <w:rsid w:val="00C84441"/>
    <w:rsid w:val="00C85129"/>
    <w:rsid w:val="00C87100"/>
    <w:rsid w:val="00C90660"/>
    <w:rsid w:val="00C91AE7"/>
    <w:rsid w:val="00C9200F"/>
    <w:rsid w:val="00C9251D"/>
    <w:rsid w:val="00C94324"/>
    <w:rsid w:val="00C97C5A"/>
    <w:rsid w:val="00CA2E68"/>
    <w:rsid w:val="00CA513D"/>
    <w:rsid w:val="00CA7232"/>
    <w:rsid w:val="00CA797C"/>
    <w:rsid w:val="00CB093E"/>
    <w:rsid w:val="00CB3DDD"/>
    <w:rsid w:val="00CB7760"/>
    <w:rsid w:val="00CC036C"/>
    <w:rsid w:val="00CC4E6C"/>
    <w:rsid w:val="00CC79CA"/>
    <w:rsid w:val="00CD166F"/>
    <w:rsid w:val="00CD2113"/>
    <w:rsid w:val="00CD433D"/>
    <w:rsid w:val="00CD6966"/>
    <w:rsid w:val="00CD6FBA"/>
    <w:rsid w:val="00CE1DE0"/>
    <w:rsid w:val="00CE2375"/>
    <w:rsid w:val="00CE483D"/>
    <w:rsid w:val="00CE48DC"/>
    <w:rsid w:val="00CE54EE"/>
    <w:rsid w:val="00CE5D3A"/>
    <w:rsid w:val="00CE6BD7"/>
    <w:rsid w:val="00CF1859"/>
    <w:rsid w:val="00CF1B45"/>
    <w:rsid w:val="00CF2751"/>
    <w:rsid w:val="00CF44E9"/>
    <w:rsid w:val="00CF4B80"/>
    <w:rsid w:val="00D0048E"/>
    <w:rsid w:val="00D04680"/>
    <w:rsid w:val="00D05DEF"/>
    <w:rsid w:val="00D10C02"/>
    <w:rsid w:val="00D11DCE"/>
    <w:rsid w:val="00D11F18"/>
    <w:rsid w:val="00D14D98"/>
    <w:rsid w:val="00D20D1E"/>
    <w:rsid w:val="00D223AE"/>
    <w:rsid w:val="00D23785"/>
    <w:rsid w:val="00D26728"/>
    <w:rsid w:val="00D34209"/>
    <w:rsid w:val="00D427C3"/>
    <w:rsid w:val="00D52580"/>
    <w:rsid w:val="00D547C0"/>
    <w:rsid w:val="00D572B1"/>
    <w:rsid w:val="00D57ACE"/>
    <w:rsid w:val="00D6011B"/>
    <w:rsid w:val="00D60186"/>
    <w:rsid w:val="00D62A06"/>
    <w:rsid w:val="00D63B3B"/>
    <w:rsid w:val="00D63B93"/>
    <w:rsid w:val="00D63F76"/>
    <w:rsid w:val="00D64B13"/>
    <w:rsid w:val="00D71490"/>
    <w:rsid w:val="00D7291A"/>
    <w:rsid w:val="00D750AA"/>
    <w:rsid w:val="00D750CC"/>
    <w:rsid w:val="00D753D6"/>
    <w:rsid w:val="00D807BC"/>
    <w:rsid w:val="00D91D37"/>
    <w:rsid w:val="00D92017"/>
    <w:rsid w:val="00D924E6"/>
    <w:rsid w:val="00D92A92"/>
    <w:rsid w:val="00D94FB0"/>
    <w:rsid w:val="00D95B63"/>
    <w:rsid w:val="00D975CB"/>
    <w:rsid w:val="00D97A04"/>
    <w:rsid w:val="00D97C72"/>
    <w:rsid w:val="00DA4BBA"/>
    <w:rsid w:val="00DB0B88"/>
    <w:rsid w:val="00DB13C0"/>
    <w:rsid w:val="00DB1753"/>
    <w:rsid w:val="00DB1E36"/>
    <w:rsid w:val="00DB2E97"/>
    <w:rsid w:val="00DB3348"/>
    <w:rsid w:val="00DB556E"/>
    <w:rsid w:val="00DC0832"/>
    <w:rsid w:val="00DC1943"/>
    <w:rsid w:val="00DC3D1A"/>
    <w:rsid w:val="00DC423F"/>
    <w:rsid w:val="00DC7D0C"/>
    <w:rsid w:val="00DD0E70"/>
    <w:rsid w:val="00DD3470"/>
    <w:rsid w:val="00DD7F53"/>
    <w:rsid w:val="00DE03F1"/>
    <w:rsid w:val="00DE149E"/>
    <w:rsid w:val="00DE221D"/>
    <w:rsid w:val="00DE31CD"/>
    <w:rsid w:val="00DE3A36"/>
    <w:rsid w:val="00DE4325"/>
    <w:rsid w:val="00DE4D1E"/>
    <w:rsid w:val="00DE5F56"/>
    <w:rsid w:val="00DE7D58"/>
    <w:rsid w:val="00DF0356"/>
    <w:rsid w:val="00DF12B0"/>
    <w:rsid w:val="00DF1FA7"/>
    <w:rsid w:val="00DF64A9"/>
    <w:rsid w:val="00DF7DDB"/>
    <w:rsid w:val="00E00212"/>
    <w:rsid w:val="00E03414"/>
    <w:rsid w:val="00E06698"/>
    <w:rsid w:val="00E0688C"/>
    <w:rsid w:val="00E06B5C"/>
    <w:rsid w:val="00E07623"/>
    <w:rsid w:val="00E12D43"/>
    <w:rsid w:val="00E137E0"/>
    <w:rsid w:val="00E15645"/>
    <w:rsid w:val="00E17EF2"/>
    <w:rsid w:val="00E21899"/>
    <w:rsid w:val="00E22748"/>
    <w:rsid w:val="00E2525F"/>
    <w:rsid w:val="00E26506"/>
    <w:rsid w:val="00E30615"/>
    <w:rsid w:val="00E31BE6"/>
    <w:rsid w:val="00E31C93"/>
    <w:rsid w:val="00E35122"/>
    <w:rsid w:val="00E40A63"/>
    <w:rsid w:val="00E40D97"/>
    <w:rsid w:val="00E42774"/>
    <w:rsid w:val="00E44477"/>
    <w:rsid w:val="00E44A17"/>
    <w:rsid w:val="00E52A48"/>
    <w:rsid w:val="00E53AED"/>
    <w:rsid w:val="00E5725A"/>
    <w:rsid w:val="00E575FC"/>
    <w:rsid w:val="00E57A37"/>
    <w:rsid w:val="00E60A05"/>
    <w:rsid w:val="00E642A1"/>
    <w:rsid w:val="00E658B4"/>
    <w:rsid w:val="00E66424"/>
    <w:rsid w:val="00E6783F"/>
    <w:rsid w:val="00E67A3B"/>
    <w:rsid w:val="00E733B9"/>
    <w:rsid w:val="00E737D0"/>
    <w:rsid w:val="00E74D67"/>
    <w:rsid w:val="00E82B87"/>
    <w:rsid w:val="00E9031F"/>
    <w:rsid w:val="00E9032F"/>
    <w:rsid w:val="00E90F8D"/>
    <w:rsid w:val="00E9375C"/>
    <w:rsid w:val="00E9395A"/>
    <w:rsid w:val="00E955B4"/>
    <w:rsid w:val="00E97DA6"/>
    <w:rsid w:val="00EA216A"/>
    <w:rsid w:val="00EA3560"/>
    <w:rsid w:val="00EB0042"/>
    <w:rsid w:val="00EB7088"/>
    <w:rsid w:val="00EC2421"/>
    <w:rsid w:val="00EC2AA2"/>
    <w:rsid w:val="00EC42B0"/>
    <w:rsid w:val="00ED12B3"/>
    <w:rsid w:val="00ED5B51"/>
    <w:rsid w:val="00ED7F72"/>
    <w:rsid w:val="00EE07B6"/>
    <w:rsid w:val="00EE0DB5"/>
    <w:rsid w:val="00EE1746"/>
    <w:rsid w:val="00EE1E6C"/>
    <w:rsid w:val="00EE330E"/>
    <w:rsid w:val="00EE3E0C"/>
    <w:rsid w:val="00EE415B"/>
    <w:rsid w:val="00EE547C"/>
    <w:rsid w:val="00EE5B04"/>
    <w:rsid w:val="00EE6E43"/>
    <w:rsid w:val="00EE78D3"/>
    <w:rsid w:val="00EE7D15"/>
    <w:rsid w:val="00EF0BB4"/>
    <w:rsid w:val="00EF121A"/>
    <w:rsid w:val="00EF2084"/>
    <w:rsid w:val="00F005E9"/>
    <w:rsid w:val="00F0476A"/>
    <w:rsid w:val="00F04DD8"/>
    <w:rsid w:val="00F06B5F"/>
    <w:rsid w:val="00F1094F"/>
    <w:rsid w:val="00F10B29"/>
    <w:rsid w:val="00F137BA"/>
    <w:rsid w:val="00F15956"/>
    <w:rsid w:val="00F16E4C"/>
    <w:rsid w:val="00F20A8F"/>
    <w:rsid w:val="00F21F7F"/>
    <w:rsid w:val="00F23764"/>
    <w:rsid w:val="00F248DB"/>
    <w:rsid w:val="00F24FB2"/>
    <w:rsid w:val="00F25C2C"/>
    <w:rsid w:val="00F26472"/>
    <w:rsid w:val="00F269CC"/>
    <w:rsid w:val="00F31C4B"/>
    <w:rsid w:val="00F31C9B"/>
    <w:rsid w:val="00F33F83"/>
    <w:rsid w:val="00F364E2"/>
    <w:rsid w:val="00F366B0"/>
    <w:rsid w:val="00F3785F"/>
    <w:rsid w:val="00F378A5"/>
    <w:rsid w:val="00F41320"/>
    <w:rsid w:val="00F4150C"/>
    <w:rsid w:val="00F417BE"/>
    <w:rsid w:val="00F41B45"/>
    <w:rsid w:val="00F444EA"/>
    <w:rsid w:val="00F449E0"/>
    <w:rsid w:val="00F5025D"/>
    <w:rsid w:val="00F57325"/>
    <w:rsid w:val="00F57C07"/>
    <w:rsid w:val="00F609C9"/>
    <w:rsid w:val="00F614FA"/>
    <w:rsid w:val="00F62B9A"/>
    <w:rsid w:val="00F63492"/>
    <w:rsid w:val="00F640F9"/>
    <w:rsid w:val="00F64608"/>
    <w:rsid w:val="00F65BAB"/>
    <w:rsid w:val="00F66974"/>
    <w:rsid w:val="00F6766E"/>
    <w:rsid w:val="00F70CF2"/>
    <w:rsid w:val="00F71264"/>
    <w:rsid w:val="00F74A36"/>
    <w:rsid w:val="00F74AE8"/>
    <w:rsid w:val="00F770E9"/>
    <w:rsid w:val="00F77160"/>
    <w:rsid w:val="00F85DE5"/>
    <w:rsid w:val="00F8686A"/>
    <w:rsid w:val="00F87534"/>
    <w:rsid w:val="00F919A7"/>
    <w:rsid w:val="00F95CB7"/>
    <w:rsid w:val="00F973FD"/>
    <w:rsid w:val="00FA249F"/>
    <w:rsid w:val="00FA263C"/>
    <w:rsid w:val="00FA4390"/>
    <w:rsid w:val="00FA6344"/>
    <w:rsid w:val="00FA6E03"/>
    <w:rsid w:val="00FB65FF"/>
    <w:rsid w:val="00FB6EA2"/>
    <w:rsid w:val="00FC1CBE"/>
    <w:rsid w:val="00FC30E8"/>
    <w:rsid w:val="00FC4351"/>
    <w:rsid w:val="00FD0D08"/>
    <w:rsid w:val="00FD1C76"/>
    <w:rsid w:val="00FD3645"/>
    <w:rsid w:val="00FE1E73"/>
    <w:rsid w:val="00FE2251"/>
    <w:rsid w:val="00FE7398"/>
    <w:rsid w:val="00FE7B6A"/>
    <w:rsid w:val="00FF2EBE"/>
    <w:rsid w:val="00FF3874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74F5B"/>
  <w15:docId w15:val="{6DE1B646-3DD6-4554-8D38-EB94EC12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1F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5956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customStyle="1" w:styleId="notranslate">
    <w:name w:val="notranslate"/>
    <w:basedOn w:val="Policepardfaut"/>
    <w:rsid w:val="00F15956"/>
  </w:style>
  <w:style w:type="character" w:styleId="Numrodeligne">
    <w:name w:val="line number"/>
    <w:basedOn w:val="Policepardfaut"/>
    <w:uiPriority w:val="99"/>
    <w:semiHidden/>
    <w:unhideWhenUsed/>
    <w:rsid w:val="00F15956"/>
  </w:style>
  <w:style w:type="character" w:styleId="Accentuation">
    <w:name w:val="Emphasis"/>
    <w:basedOn w:val="Policepardfaut"/>
    <w:uiPriority w:val="20"/>
    <w:qFormat/>
    <w:rsid w:val="00CF1859"/>
    <w:rPr>
      <w:i/>
      <w:iCs/>
    </w:rPr>
  </w:style>
  <w:style w:type="character" w:customStyle="1" w:styleId="fontstyle01">
    <w:name w:val="fontstyle01"/>
    <w:basedOn w:val="Policepardfaut"/>
    <w:rsid w:val="007428F6"/>
    <w:rPr>
      <w:rFonts w:ascii="AdvGulliv-R" w:hAnsi="AdvGulliv-R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Policepardfaut"/>
    <w:rsid w:val="00B33EC5"/>
    <w:rPr>
      <w:rFonts w:ascii="AdvGulliv-I" w:hAnsi="AdvGulliv-I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st">
    <w:name w:val="st"/>
    <w:basedOn w:val="Policepardfaut"/>
    <w:rsid w:val="00B33EC5"/>
  </w:style>
  <w:style w:type="character" w:styleId="Marquedecommentaire">
    <w:name w:val="annotation reference"/>
    <w:basedOn w:val="Policepardfaut"/>
    <w:uiPriority w:val="99"/>
    <w:semiHidden/>
    <w:unhideWhenUsed/>
    <w:rsid w:val="009E374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374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E374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37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374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374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6F0037"/>
    <w:pPr>
      <w:spacing w:after="0" w:line="240" w:lineRule="auto"/>
    </w:pPr>
    <w:rPr>
      <w:sz w:val="26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card-ttl-txt">
    <w:name w:val="gt-card-ttl-txt"/>
    <w:basedOn w:val="Policepardfaut"/>
    <w:rsid w:val="006F0037"/>
  </w:style>
  <w:style w:type="character" w:customStyle="1" w:styleId="shorttext">
    <w:name w:val="short_text"/>
    <w:basedOn w:val="Policepardfaut"/>
    <w:rsid w:val="006F0037"/>
  </w:style>
  <w:style w:type="character" w:customStyle="1" w:styleId="fontstyle31">
    <w:name w:val="fontstyle31"/>
    <w:basedOn w:val="Policepardfaut"/>
    <w:rsid w:val="006F0037"/>
    <w:rPr>
      <w:rFonts w:ascii="AdvOTfe3a9e77+fb" w:hAnsi="AdvOTfe3a9e77+fb" w:hint="default"/>
      <w:b w:val="0"/>
      <w:bCs w:val="0"/>
      <w:i w:val="0"/>
      <w:iCs w:val="0"/>
      <w:color w:val="000000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F0037"/>
    <w:rPr>
      <w:color w:val="5F5F5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F0037"/>
    <w:rPr>
      <w:color w:val="808080"/>
      <w:shd w:val="clear" w:color="auto" w:fill="E6E6E6"/>
    </w:rPr>
  </w:style>
  <w:style w:type="paragraph" w:styleId="Rvision">
    <w:name w:val="Revision"/>
    <w:hidden/>
    <w:uiPriority w:val="99"/>
    <w:semiHidden/>
    <w:rsid w:val="006F0037"/>
    <w:pPr>
      <w:spacing w:after="0" w:line="240" w:lineRule="auto"/>
    </w:pPr>
    <w:rPr>
      <w:rFonts w:asciiTheme="minorHAnsi" w:hAnsiTheme="minorHAnsi"/>
      <w:sz w:val="22"/>
      <w:szCs w:val="22"/>
      <w:lang w:val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6F0037"/>
    <w:rPr>
      <w:color w:val="808080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6F0037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6F0037"/>
    <w:rPr>
      <w:rFonts w:asciiTheme="minorHAnsi" w:hAnsiTheme="minorHAnsi"/>
      <w:sz w:val="22"/>
      <w:szCs w:val="2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F0037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  <w:lang w:val="fr-FR"/>
    </w:rPr>
  </w:style>
  <w:style w:type="character" w:customStyle="1" w:styleId="PieddepageCar">
    <w:name w:val="Pied de page Car"/>
    <w:basedOn w:val="Policepardfaut"/>
    <w:link w:val="Pieddepage"/>
    <w:uiPriority w:val="99"/>
    <w:rsid w:val="006F0037"/>
    <w:rPr>
      <w:rFonts w:asciiTheme="minorHAnsi" w:hAnsiTheme="minorHAnsi"/>
      <w:sz w:val="22"/>
      <w:szCs w:val="22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F0037"/>
    <w:rPr>
      <w:color w:val="919191" w:themeColor="followedHyperlink"/>
      <w:u w:val="single"/>
    </w:rPr>
  </w:style>
  <w:style w:type="character" w:customStyle="1" w:styleId="element-citation">
    <w:name w:val="element-citation"/>
    <w:basedOn w:val="Policepardfaut"/>
    <w:rsid w:val="00751426"/>
  </w:style>
  <w:style w:type="character" w:customStyle="1" w:styleId="ref-journal">
    <w:name w:val="ref-journal"/>
    <w:basedOn w:val="Policepardfaut"/>
    <w:rsid w:val="00751426"/>
  </w:style>
  <w:style w:type="character" w:customStyle="1" w:styleId="ref-vol">
    <w:name w:val="ref-vol"/>
    <w:basedOn w:val="Policepardfaut"/>
    <w:rsid w:val="00751426"/>
  </w:style>
  <w:style w:type="character" w:customStyle="1" w:styleId="nowrap">
    <w:name w:val="nowrap"/>
    <w:basedOn w:val="Policepardfaut"/>
    <w:rsid w:val="00751426"/>
  </w:style>
  <w:style w:type="paragraph" w:styleId="Bibliographie">
    <w:name w:val="Bibliography"/>
    <w:basedOn w:val="Normal"/>
    <w:next w:val="Normal"/>
    <w:uiPriority w:val="37"/>
    <w:unhideWhenUsed/>
    <w:rsid w:val="00751426"/>
  </w:style>
  <w:style w:type="character" w:customStyle="1" w:styleId="alt-edited">
    <w:name w:val="alt-edited"/>
    <w:basedOn w:val="Policepardfaut"/>
    <w:rsid w:val="004B7F51"/>
  </w:style>
  <w:style w:type="paragraph" w:styleId="Paragraphedeliste">
    <w:name w:val="List Paragraph"/>
    <w:basedOn w:val="Normal"/>
    <w:uiPriority w:val="34"/>
    <w:qFormat/>
    <w:rsid w:val="00A50B55"/>
    <w:pPr>
      <w:spacing w:line="240" w:lineRule="auto"/>
      <w:ind w:left="720"/>
      <w:contextualSpacing/>
      <w:jc w:val="both"/>
    </w:pPr>
  </w:style>
  <w:style w:type="paragraph" w:customStyle="1" w:styleId="title1">
    <w:name w:val="title1"/>
    <w:basedOn w:val="Normal"/>
    <w:uiPriority w:val="99"/>
    <w:rsid w:val="003A53FC"/>
    <w:pPr>
      <w:spacing w:after="0" w:line="240" w:lineRule="auto"/>
    </w:pPr>
    <w:rPr>
      <w:rFonts w:eastAsia="Times New Roman" w:cs="Times New Roman"/>
      <w:sz w:val="27"/>
      <w:szCs w:val="27"/>
      <w:lang w:val="fr-FR" w:eastAsia="fr-FR"/>
    </w:rPr>
  </w:style>
  <w:style w:type="paragraph" w:customStyle="1" w:styleId="desc2">
    <w:name w:val="desc2"/>
    <w:basedOn w:val="Normal"/>
    <w:uiPriority w:val="99"/>
    <w:rsid w:val="003A53FC"/>
    <w:pPr>
      <w:spacing w:after="0" w:line="240" w:lineRule="auto"/>
    </w:pPr>
    <w:rPr>
      <w:rFonts w:eastAsia="Times New Roman" w:cs="Times New Roman"/>
      <w:sz w:val="26"/>
      <w:szCs w:val="26"/>
      <w:lang w:val="fr-FR" w:eastAsia="fr-FR"/>
    </w:rPr>
  </w:style>
  <w:style w:type="paragraph" w:customStyle="1" w:styleId="details1">
    <w:name w:val="details1"/>
    <w:basedOn w:val="Normal"/>
    <w:uiPriority w:val="99"/>
    <w:rsid w:val="003A53FC"/>
    <w:pPr>
      <w:spacing w:after="0" w:line="240" w:lineRule="auto"/>
    </w:pPr>
    <w:rPr>
      <w:rFonts w:eastAsia="Times New Roman" w:cs="Times New Roman"/>
      <w:sz w:val="22"/>
      <w:szCs w:val="22"/>
      <w:lang w:val="fr-FR" w:eastAsia="fr-FR"/>
    </w:rPr>
  </w:style>
  <w:style w:type="character" w:customStyle="1" w:styleId="jrnl">
    <w:name w:val="jrnl"/>
    <w:basedOn w:val="Policepardfaut"/>
    <w:rsid w:val="003A53FC"/>
  </w:style>
  <w:style w:type="character" w:styleId="lev">
    <w:name w:val="Strong"/>
    <w:basedOn w:val="Policepardfaut"/>
    <w:uiPriority w:val="22"/>
    <w:qFormat/>
    <w:rsid w:val="00B72600"/>
    <w:rPr>
      <w:b/>
      <w:bCs/>
    </w:rPr>
  </w:style>
  <w:style w:type="character" w:customStyle="1" w:styleId="named-content">
    <w:name w:val="named-content"/>
    <w:basedOn w:val="Policepardfaut"/>
    <w:rsid w:val="00F248DB"/>
  </w:style>
  <w:style w:type="paragraph" w:customStyle="1" w:styleId="nova-e-listitem">
    <w:name w:val="nova-e-list__item"/>
    <w:basedOn w:val="Normal"/>
    <w:rsid w:val="00C90660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customStyle="1" w:styleId="article-headerdoi">
    <w:name w:val="article-header__doi"/>
    <w:basedOn w:val="Policepardfaut"/>
    <w:rsid w:val="00AD35EA"/>
  </w:style>
  <w:style w:type="character" w:customStyle="1" w:styleId="article-headerdoilabel">
    <w:name w:val="article-header__doi__label"/>
    <w:basedOn w:val="Policepardfaut"/>
    <w:rsid w:val="00AD35EA"/>
  </w:style>
  <w:style w:type="character" w:styleId="CitationHTML">
    <w:name w:val="HTML Cite"/>
    <w:basedOn w:val="Policepardfaut"/>
    <w:uiPriority w:val="99"/>
    <w:semiHidden/>
    <w:unhideWhenUsed/>
    <w:rsid w:val="003B35F9"/>
    <w:rPr>
      <w:i/>
      <w:iCs/>
    </w:rPr>
  </w:style>
  <w:style w:type="paragraph" w:customStyle="1" w:styleId="msonormal0">
    <w:name w:val="msonormal"/>
    <w:basedOn w:val="Normal"/>
    <w:uiPriority w:val="99"/>
    <w:rsid w:val="00C1595C"/>
    <w:pPr>
      <w:spacing w:before="100" w:beforeAutospacing="1" w:after="100" w:afterAutospacing="1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338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27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736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9334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9414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8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0036C-7191-437F-9D40-A0E114689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2115</Words>
  <Characters>12058</Characters>
  <Application>Microsoft Office Word</Application>
  <DocSecurity>0</DocSecurity>
  <Lines>100</Lines>
  <Paragraphs>28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Van thuan</dc:creator>
  <cp:lastModifiedBy>Thuan HOANG Thuan</cp:lastModifiedBy>
  <cp:revision>5</cp:revision>
  <cp:lastPrinted>2018-10-12T14:44:00Z</cp:lastPrinted>
  <dcterms:created xsi:type="dcterms:W3CDTF">2019-01-11T10:29:00Z</dcterms:created>
  <dcterms:modified xsi:type="dcterms:W3CDTF">2019-09-12T07:25:00Z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zotero-version="5.0.34"&gt;&lt;session id="90vI885g"/&gt;&lt;style id="http://www.zotero.org/styles/elsevier-with-titles-alphabetical" hasBibliography="1" bibliographyStyleHasBeenSet="0"/&gt;&lt;prefs&gt;&lt;pref name="fieldType" value="Field"/&gt;&lt;pref name=</vt:lpwstr>
  </property>
  <property fmtid="{D5CDD505-2E9C-101B-9397-08002B2CF9AE}" pid="3" name="ZOTERO_PREF_2">
    <vt:lpwstr>"automaticJournalAbbreviations" value="true"/&gt;&lt;pref name="noteType" value="0"/&gt;&lt;/prefs&gt;&lt;/data&gt;</vt:lpwstr>
  </property>
</Properties>
</file>