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0E6A7" w14:textId="6CB3EFFD" w:rsidR="00662ACB" w:rsidRDefault="00D26FBB">
      <w:pPr>
        <w:rPr>
          <w:rFonts w:ascii="Times New Roman" w:hAnsi="Times New Roman" w:cs="Times New Roman"/>
          <w:sz w:val="20"/>
          <w:szCs w:val="20"/>
        </w:rPr>
      </w:pPr>
      <w:r w:rsidRPr="00D26FBB">
        <w:rPr>
          <w:rFonts w:ascii="Times New Roman" w:hAnsi="Times New Roman" w:cs="Times New Roman"/>
          <w:sz w:val="20"/>
          <w:szCs w:val="20"/>
        </w:rPr>
        <w:t>Table S</w:t>
      </w:r>
      <w:r w:rsidR="00C60BF0">
        <w:rPr>
          <w:rFonts w:ascii="Times New Roman" w:hAnsi="Times New Roman" w:cs="Times New Roman"/>
          <w:sz w:val="20"/>
          <w:szCs w:val="20"/>
        </w:rPr>
        <w:t>2</w:t>
      </w:r>
      <w:r w:rsidRPr="00D26FBB">
        <w:rPr>
          <w:rFonts w:ascii="Times New Roman" w:hAnsi="Times New Roman" w:cs="Times New Roman"/>
          <w:sz w:val="20"/>
          <w:szCs w:val="20"/>
        </w:rPr>
        <w:t xml:space="preserve"> Enrichment analysis of </w:t>
      </w:r>
      <w:r w:rsidR="00615905">
        <w:rPr>
          <w:rFonts w:ascii="Times New Roman" w:hAnsi="Times New Roman" w:cs="Times New Roman"/>
          <w:sz w:val="20"/>
          <w:szCs w:val="20"/>
        </w:rPr>
        <w:t>all d</w:t>
      </w:r>
      <w:r w:rsidR="00615905" w:rsidRPr="00615905">
        <w:rPr>
          <w:rFonts w:ascii="Times New Roman" w:hAnsi="Times New Roman" w:cs="Times New Roman"/>
          <w:sz w:val="20"/>
          <w:szCs w:val="20"/>
        </w:rPr>
        <w:t xml:space="preserve">ifferentially expressed </w:t>
      </w:r>
      <w:r w:rsidR="00C60BF0">
        <w:rPr>
          <w:rFonts w:ascii="Times New Roman" w:hAnsi="Times New Roman" w:cs="Times New Roman"/>
          <w:sz w:val="20"/>
          <w:szCs w:val="20"/>
        </w:rPr>
        <w:t>gene</w:t>
      </w:r>
      <w:r w:rsidR="009259F8">
        <w:rPr>
          <w:rFonts w:ascii="Times New Roman" w:hAnsi="Times New Roman" w:cs="Times New Roman"/>
          <w:sz w:val="20"/>
          <w:szCs w:val="20"/>
        </w:rPr>
        <w:t>s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1559"/>
        <w:gridCol w:w="709"/>
        <w:gridCol w:w="992"/>
        <w:gridCol w:w="709"/>
        <w:gridCol w:w="709"/>
        <w:gridCol w:w="9410"/>
      </w:tblGrid>
      <w:tr w:rsidR="00C60BF0" w:rsidRPr="00C60BF0" w14:paraId="73947E1E" w14:textId="77777777" w:rsidTr="00FC1D27">
        <w:trPr>
          <w:trHeight w:val="27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0AA54B" w14:textId="77777777" w:rsidR="00C60BF0" w:rsidRPr="00C60BF0" w:rsidRDefault="00C60BF0" w:rsidP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Category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73DF40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486C2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Description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69B5B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proofErr w:type="spellStart"/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Pvalue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6DD58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Enrichment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A5428E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Z-score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F7295E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Counts</w:t>
            </w:r>
          </w:p>
        </w:tc>
        <w:tc>
          <w:tcPr>
            <w:tcW w:w="94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FA9E37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Genes</w:t>
            </w:r>
          </w:p>
        </w:tc>
      </w:tr>
      <w:tr w:rsidR="00C60BF0" w:rsidRPr="00C60BF0" w14:paraId="75690009" w14:textId="77777777" w:rsidTr="00FC1D27">
        <w:trPr>
          <w:trHeight w:val="276"/>
        </w:trPr>
        <w:tc>
          <w:tcPr>
            <w:tcW w:w="81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22B7327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 Biological Processes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6917087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GO:0098660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33ACC141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inorganic ion transmembrane transport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057EB66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6928547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4B3CA11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8.9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6FFD872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83</w:t>
            </w:r>
          </w:p>
        </w:tc>
        <w:tc>
          <w:tcPr>
            <w:tcW w:w="9410" w:type="dxa"/>
            <w:tcBorders>
              <w:top w:val="single" w:sz="4" w:space="0" w:color="auto"/>
            </w:tcBorders>
            <w:noWrap/>
            <w:hideMark/>
          </w:tcPr>
          <w:p w14:paraId="6C362CF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ASLG|SHROOM2|ATP1A4|ATP1B2|CACNA1B|CACNA1E|CHRNA7|CCN2|GABRR2|GRIN2C|KCNA1|KCNC3|KCND2|KCNJ4|KCNJ6|KCNN2|KCNN3|KCNQ1|KCNQ2|KCNS1|KCNS2|KEL|LCK|ATP6|ATP8|COX1|COX2|COX3|CYTB|RYR1|RYR2|SCN1A|SCN2A|SCN4A|SCN10A|CCL3|SLC1A7|SLC3A2|SLC4A1|SLC5A5|SLC6A3|SLC6A4|SLC6A7|SLC6A12|SLC6A13|SLC8A2|SLC8A3|SLC12A1|UCP1|SLC30A3|GLRA3|KCNK5|CACNA1H|HCN4|KCNK7|KCNH3|KCNE4|SLC24A2|KCNH5|TRPM5|RHCG|KCNK10|BEST2|TRPV6|ASIC4|SLC30A10|GABRQ|RHBG|JPH3|ANO3|SLC12A8|OTOP2|SLC26A9|SLC5A10|BEST3|ATP6V0E2|PKD1L1|KCNG3|ANO5|ATP6V0D2|SCARA5|PKD1L3|OTOP3</w:t>
            </w:r>
          </w:p>
        </w:tc>
      </w:tr>
      <w:tr w:rsidR="00C60BF0" w:rsidRPr="00C60BF0" w14:paraId="1A16AF6C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58334B89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2E5A0C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GO:0043269</w:t>
            </w:r>
          </w:p>
        </w:tc>
        <w:tc>
          <w:tcPr>
            <w:tcW w:w="1559" w:type="dxa"/>
            <w:noWrap/>
            <w:hideMark/>
          </w:tcPr>
          <w:p w14:paraId="7E55121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regulation of ion transport</w:t>
            </w:r>
          </w:p>
        </w:tc>
        <w:tc>
          <w:tcPr>
            <w:tcW w:w="709" w:type="dxa"/>
            <w:noWrap/>
            <w:hideMark/>
          </w:tcPr>
          <w:p w14:paraId="20A3A72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1E-12</w:t>
            </w:r>
          </w:p>
        </w:tc>
        <w:tc>
          <w:tcPr>
            <w:tcW w:w="992" w:type="dxa"/>
            <w:noWrap/>
            <w:hideMark/>
          </w:tcPr>
          <w:p w14:paraId="414FDF2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2.4</w:t>
            </w:r>
          </w:p>
        </w:tc>
        <w:tc>
          <w:tcPr>
            <w:tcW w:w="709" w:type="dxa"/>
            <w:noWrap/>
            <w:hideMark/>
          </w:tcPr>
          <w:p w14:paraId="302FC0A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8.4</w:t>
            </w:r>
          </w:p>
        </w:tc>
        <w:tc>
          <w:tcPr>
            <w:tcW w:w="709" w:type="dxa"/>
            <w:noWrap/>
            <w:hideMark/>
          </w:tcPr>
          <w:p w14:paraId="32FF252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82</w:t>
            </w:r>
          </w:p>
        </w:tc>
        <w:tc>
          <w:tcPr>
            <w:tcW w:w="9410" w:type="dxa"/>
            <w:noWrap/>
            <w:hideMark/>
          </w:tcPr>
          <w:p w14:paraId="014047F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CTN2|ADRA2B|ATP1B2|CA2|CACNA1B|CACNA1E|CHRM1|CHRNA4|CNR1|NKX2-5|EPHB2|F2|GDNF|GEM|HES1|HSPA2|CXCL10|KCNA1|KCNC3|KCND2|KCNJ4|KCNJ6|KCNN2|KCNQ1|KCNQ2|KCNS1|KCNS2|KEL|CXCL9|OPRK1|P2RX5|P2RY1|P2RY6|ABCB1|PIK3CG|PTAFR|PTGS2|PTPN6|RASGRF1|RGS2|RGS4|RRAD|RYR2|SCN1A|SCN2A|SCN4A|SCN10A|CCL3|SLC6A4|SPINK1|STC1|TNF|VIP|CXCR4|PLA2G10|KCNK5|GALR2|CACNA1H|CHRNA6|HAP1|HCN4|KCNK7|ARC|KCNH3|KCNE4|TSPAN13|KCNH5|TRPM5|GAL|KCNK10|SLC30A10|CABP4|JPH3|WNK2|JSRP1|BEST3|GSG1L|SYT6|SIK1|KCNG3|NKAIN3|STAC2</w:t>
            </w:r>
          </w:p>
        </w:tc>
      </w:tr>
      <w:tr w:rsidR="00C60BF0" w:rsidRPr="00C60BF0" w14:paraId="4F0197A2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3547509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A1AC57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GO:0098662</w:t>
            </w:r>
          </w:p>
        </w:tc>
        <w:tc>
          <w:tcPr>
            <w:tcW w:w="1559" w:type="dxa"/>
            <w:noWrap/>
            <w:hideMark/>
          </w:tcPr>
          <w:p w14:paraId="4015DA04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inorganic cation transmembrane transport</w:t>
            </w:r>
          </w:p>
        </w:tc>
        <w:tc>
          <w:tcPr>
            <w:tcW w:w="709" w:type="dxa"/>
            <w:noWrap/>
            <w:hideMark/>
          </w:tcPr>
          <w:p w14:paraId="2159B45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1E-12</w:t>
            </w:r>
          </w:p>
        </w:tc>
        <w:tc>
          <w:tcPr>
            <w:tcW w:w="992" w:type="dxa"/>
            <w:noWrap/>
            <w:hideMark/>
          </w:tcPr>
          <w:p w14:paraId="0968C5E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</w:t>
            </w:r>
          </w:p>
        </w:tc>
        <w:tc>
          <w:tcPr>
            <w:tcW w:w="709" w:type="dxa"/>
            <w:noWrap/>
            <w:hideMark/>
          </w:tcPr>
          <w:p w14:paraId="137DD7C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8.5</w:t>
            </w:r>
          </w:p>
        </w:tc>
        <w:tc>
          <w:tcPr>
            <w:tcW w:w="709" w:type="dxa"/>
            <w:noWrap/>
            <w:hideMark/>
          </w:tcPr>
          <w:p w14:paraId="5DCC06D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73</w:t>
            </w:r>
          </w:p>
        </w:tc>
        <w:tc>
          <w:tcPr>
            <w:tcW w:w="9410" w:type="dxa"/>
            <w:noWrap/>
            <w:hideMark/>
          </w:tcPr>
          <w:p w14:paraId="772E871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ASLG|SHROOM2|ATP1A4|ATP1B2|CACNA1B|CACNA1E|CHRNA7|CCN2|GRIN2C|KCNA1|KCNC3|KCND2|KCNJ4|KCNJ6|KCNN2|KCNN3|KCNQ1|KCNQ2|KCNS1|KCNS2|KEL|LCK|ATP6|ATP8|COX1|COX2|COX3|CYTB|RYR1|RYR2|SCN1A|SCN2A|SCN4A|SCN10A|CCL3|SLC3A2|SLC5A5|SLC6A3|SLC6A4|SLC6A7|SLC6A12|SLC6A13|SLC8A2|SLC8A3|SLC12A1|UCP1|SLC30A3|KCNK5|CACNA1H|HCN4|KCNK7|KCNH3|KCNE4|SLC24A2|KCNH5|TRPM5|RHCG|KCNK10|TRPV6|ASIC4|SLC30A10|RHBG|JPH3|SLC12A8|OTOP2|SLC5A10|ATP6V0E2|PKD1L1|KCNG3|ATP6V0D2|SCARA5|PKD1L3|OTOP3</w:t>
            </w:r>
          </w:p>
        </w:tc>
      </w:tr>
      <w:tr w:rsidR="00C60BF0" w:rsidRPr="00C60BF0" w14:paraId="62F166BD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B22FBB2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81E86F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GO:0098655</w:t>
            </w:r>
          </w:p>
        </w:tc>
        <w:tc>
          <w:tcPr>
            <w:tcW w:w="1559" w:type="dxa"/>
            <w:noWrap/>
            <w:hideMark/>
          </w:tcPr>
          <w:p w14:paraId="262CD7D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cation transmembrane transport</w:t>
            </w:r>
          </w:p>
        </w:tc>
        <w:tc>
          <w:tcPr>
            <w:tcW w:w="709" w:type="dxa"/>
            <w:noWrap/>
            <w:hideMark/>
          </w:tcPr>
          <w:p w14:paraId="21616E0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1E-12</w:t>
            </w:r>
          </w:p>
        </w:tc>
        <w:tc>
          <w:tcPr>
            <w:tcW w:w="992" w:type="dxa"/>
            <w:noWrap/>
            <w:hideMark/>
          </w:tcPr>
          <w:p w14:paraId="31C8013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2.4</w:t>
            </w:r>
          </w:p>
        </w:tc>
        <w:tc>
          <w:tcPr>
            <w:tcW w:w="709" w:type="dxa"/>
            <w:noWrap/>
            <w:hideMark/>
          </w:tcPr>
          <w:p w14:paraId="60E2F3D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8.3</w:t>
            </w:r>
          </w:p>
        </w:tc>
        <w:tc>
          <w:tcPr>
            <w:tcW w:w="709" w:type="dxa"/>
            <w:noWrap/>
            <w:hideMark/>
          </w:tcPr>
          <w:p w14:paraId="7DB26C8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78</w:t>
            </w:r>
          </w:p>
        </w:tc>
        <w:tc>
          <w:tcPr>
            <w:tcW w:w="9410" w:type="dxa"/>
            <w:noWrap/>
            <w:hideMark/>
          </w:tcPr>
          <w:p w14:paraId="40FA71E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ASLG|SHROOM2|ATP1A4|ATP1B2|CACNA1B|CACNA1E|CHRNA7|CNGA1|CCN2|GRIN2C|KCNA1|KCNC3|KCND2|KCNJ4|KCNJ6|KCNN2|KCNN3|KCNQ1|KCNQ2|KCNS1|KCNS2|KEL|LCK|ATP6|ATP8|COX1|COX2|COX3|CYTB|P2RX5|RYR1|RYR2|SCN1A|SCN2A|SCN4A|SCN10A|CCL3|SLC3A2|SLC5A5|SLC6A3|SLC6A4|SLC6A7|SLC6A12|SLC6A13|SLC8A2|SLC8A3|SLC12A1|UCP1|SLC30A3|SLC7A5|KCNK5|CACNA1H|HCN4|KCNK7|KCNH3|KCNE4|SLC24A2|KCNH5|TRPM5|RHCG|KCNK10|TRPV6|ASIC4|SLC30A10|RHBG|JPH3|SLC12A8|SLC7A3|SLC22A16|OTOP2|SLC5A10|ATP6V0E2|PKD1L1|KCNG3|ATP6V0D2|SCARA5|PKD1L3|OTOP3</w:t>
            </w:r>
          </w:p>
        </w:tc>
      </w:tr>
      <w:tr w:rsidR="00C60BF0" w:rsidRPr="00C60BF0" w14:paraId="4051F1B9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61FF521A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AFD8970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GO:0007420</w:t>
            </w:r>
          </w:p>
        </w:tc>
        <w:tc>
          <w:tcPr>
            <w:tcW w:w="1559" w:type="dxa"/>
            <w:noWrap/>
            <w:hideMark/>
          </w:tcPr>
          <w:p w14:paraId="0B8E46F0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brain development</w:t>
            </w:r>
          </w:p>
        </w:tc>
        <w:tc>
          <w:tcPr>
            <w:tcW w:w="709" w:type="dxa"/>
            <w:noWrap/>
            <w:hideMark/>
          </w:tcPr>
          <w:p w14:paraId="6C440FF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1E-12</w:t>
            </w:r>
          </w:p>
        </w:tc>
        <w:tc>
          <w:tcPr>
            <w:tcW w:w="992" w:type="dxa"/>
            <w:noWrap/>
            <w:hideMark/>
          </w:tcPr>
          <w:p w14:paraId="0A25926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2.3</w:t>
            </w:r>
          </w:p>
        </w:tc>
        <w:tc>
          <w:tcPr>
            <w:tcW w:w="709" w:type="dxa"/>
            <w:noWrap/>
            <w:hideMark/>
          </w:tcPr>
          <w:p w14:paraId="5E6F712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8.1</w:t>
            </w:r>
          </w:p>
        </w:tc>
        <w:tc>
          <w:tcPr>
            <w:tcW w:w="709" w:type="dxa"/>
            <w:noWrap/>
            <w:hideMark/>
          </w:tcPr>
          <w:p w14:paraId="7455EF2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84</w:t>
            </w:r>
          </w:p>
        </w:tc>
        <w:tc>
          <w:tcPr>
            <w:tcW w:w="9410" w:type="dxa"/>
            <w:noWrap/>
            <w:hideMark/>
          </w:tcPr>
          <w:p w14:paraId="1FC4147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SHROOM2|ASCL1|ATP1B2|AVPR2|BMP2|BMP7|CTNNA2|CX3CR1|DLX2|EFNA2|CELSR2|EGR2|EN2|EPHB2|FOXG1|FOXJ1|FUT1|GATA2|GBX2|GDF10|GRIN2C|HES1|HSPA5|DNAJB1|INHBA|ITGAM|KCNA1|LHX1|MT3|COX1|NEFL|NEUROD1|NR4A2|PAX6|PFKFB3|PITX3|POU3F1|POU3F2|PROX1|RGS2|RGS4|ROBO2|RORA|SALL1|SHH|SIX3|SLC2A1|SLC6A3|SLC6A4|SOX1|SOX3|SRD5A2|SSTR2|SSTR3|ZIC2|CXCR4|EOMES|UNC5C|SPHK1|HAP1|BAG3|AATK|MAFB|OLIG2|BAIAP2|SEMA6B|ZNF365|MYO16|TTLL1|CNTNAP2|LHX6|DLL1|PCDH19|BCAN|DMRTA2|BCL11B|TMEM108|MFSD2A|KNDC1|DMBX1|GDF7|ASPM|NANOS1|HMX3</w:t>
            </w:r>
          </w:p>
        </w:tc>
      </w:tr>
      <w:tr w:rsidR="00C60BF0" w:rsidRPr="00C60BF0" w14:paraId="7A466AE8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2B30D8A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A1B3DF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GO:0003002</w:t>
            </w:r>
          </w:p>
        </w:tc>
        <w:tc>
          <w:tcPr>
            <w:tcW w:w="1559" w:type="dxa"/>
            <w:noWrap/>
            <w:hideMark/>
          </w:tcPr>
          <w:p w14:paraId="1225674E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regionalization</w:t>
            </w:r>
          </w:p>
        </w:tc>
        <w:tc>
          <w:tcPr>
            <w:tcW w:w="709" w:type="dxa"/>
            <w:noWrap/>
            <w:hideMark/>
          </w:tcPr>
          <w:p w14:paraId="3FF8D9C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1E-12</w:t>
            </w:r>
          </w:p>
        </w:tc>
        <w:tc>
          <w:tcPr>
            <w:tcW w:w="992" w:type="dxa"/>
            <w:noWrap/>
            <w:hideMark/>
          </w:tcPr>
          <w:p w14:paraId="48C6805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</w:t>
            </w:r>
          </w:p>
        </w:tc>
        <w:tc>
          <w:tcPr>
            <w:tcW w:w="709" w:type="dxa"/>
            <w:noWrap/>
            <w:hideMark/>
          </w:tcPr>
          <w:p w14:paraId="0236E23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8.6</w:t>
            </w:r>
          </w:p>
        </w:tc>
        <w:tc>
          <w:tcPr>
            <w:tcW w:w="709" w:type="dxa"/>
            <w:noWrap/>
            <w:hideMark/>
          </w:tcPr>
          <w:p w14:paraId="0E91834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50</w:t>
            </w:r>
          </w:p>
        </w:tc>
        <w:tc>
          <w:tcPr>
            <w:tcW w:w="9410" w:type="dxa"/>
            <w:noWrap/>
            <w:hideMark/>
          </w:tcPr>
          <w:p w14:paraId="7F65AA6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1|BMP2|BMPR1B|NKX2-5|DLX2|CELSR2|EGR2|FOXG1|FOXF1|FOXJ1|GBX2|HHEX|FOXA1|HOXB9|HOXC11|HOXC13|HES1|ITGAM|LHX1|LMX1B|NEUROD1|NKX3-1|PAX6|PCDH8|SHH|SIX3|SNAI1|SOX1|TBX1|EOMES|MAFB|DLL3|ARC|COBL|HEY1|DLL1|DLL4|HES2|HES6|BARX1|HES4|DMRT3|DMRTA2|GREM2|HES7|PIFO|RIPPLY2|TDRD5|PKD1L1|NRARP</w:t>
            </w:r>
          </w:p>
        </w:tc>
      </w:tr>
      <w:tr w:rsidR="00C60BF0" w:rsidRPr="00C60BF0" w14:paraId="5B35BC23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A80497A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68FCF9F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GO:0007389</w:t>
            </w:r>
          </w:p>
        </w:tc>
        <w:tc>
          <w:tcPr>
            <w:tcW w:w="1559" w:type="dxa"/>
            <w:noWrap/>
            <w:hideMark/>
          </w:tcPr>
          <w:p w14:paraId="761CDBCD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pattern specification process</w:t>
            </w:r>
          </w:p>
        </w:tc>
        <w:tc>
          <w:tcPr>
            <w:tcW w:w="709" w:type="dxa"/>
            <w:noWrap/>
            <w:hideMark/>
          </w:tcPr>
          <w:p w14:paraId="4C294DE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1E-11</w:t>
            </w:r>
          </w:p>
        </w:tc>
        <w:tc>
          <w:tcPr>
            <w:tcW w:w="992" w:type="dxa"/>
            <w:noWrap/>
            <w:hideMark/>
          </w:tcPr>
          <w:p w14:paraId="679E1EE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2.7</w:t>
            </w:r>
          </w:p>
        </w:tc>
        <w:tc>
          <w:tcPr>
            <w:tcW w:w="709" w:type="dxa"/>
            <w:noWrap/>
            <w:hideMark/>
          </w:tcPr>
          <w:p w14:paraId="3815A16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8.2</w:t>
            </w:r>
          </w:p>
        </w:tc>
        <w:tc>
          <w:tcPr>
            <w:tcW w:w="709" w:type="dxa"/>
            <w:noWrap/>
            <w:hideMark/>
          </w:tcPr>
          <w:p w14:paraId="30DC9E9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59</w:t>
            </w:r>
          </w:p>
        </w:tc>
        <w:tc>
          <w:tcPr>
            <w:tcW w:w="9410" w:type="dxa"/>
            <w:noWrap/>
            <w:hideMark/>
          </w:tcPr>
          <w:p w14:paraId="1ABCE1F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1|BMP2|BMP7|BMPR1B|NKX2-5|DLX2|CELSR2|EGR2|FOXG1|FOXF1|FOXJ1|GBX2|HHEX|FOXA1|HOXB9|HOXC11|HOXC13|HES1|IHH|ITGAM|LHX1|LMX1B|NEUROD1|NKX3-1|PAX6|PCDH8|SHH|SIX3|SNAI1|SOX1|STC1|TBX1|WNT6|EOMES|HAND1|MAFB|DLL3|ARC|COBL|HEY1|DLL1|IRX4|ASB2|SOX18|DLL4|HES2|HES6|BARX1|HES4|DMRT3|DMRTA2|GREM2|HES7|MMP21|PIFO|RIPPLY2|TDRD5|PKD1L1|NRARP</w:t>
            </w:r>
          </w:p>
        </w:tc>
      </w:tr>
      <w:tr w:rsidR="00C60BF0" w:rsidRPr="00C60BF0" w14:paraId="36CA633F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377F6AC6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E30028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GO:0070848</w:t>
            </w:r>
          </w:p>
        </w:tc>
        <w:tc>
          <w:tcPr>
            <w:tcW w:w="1559" w:type="dxa"/>
            <w:noWrap/>
            <w:hideMark/>
          </w:tcPr>
          <w:p w14:paraId="02DDAB4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response to growth factor</w:t>
            </w:r>
          </w:p>
        </w:tc>
        <w:tc>
          <w:tcPr>
            <w:tcW w:w="709" w:type="dxa"/>
            <w:noWrap/>
            <w:hideMark/>
          </w:tcPr>
          <w:p w14:paraId="0D01233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1E-11</w:t>
            </w:r>
          </w:p>
        </w:tc>
        <w:tc>
          <w:tcPr>
            <w:tcW w:w="992" w:type="dxa"/>
            <w:noWrap/>
            <w:hideMark/>
          </w:tcPr>
          <w:p w14:paraId="7FB05C4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2.6</w:t>
            </w:r>
          </w:p>
        </w:tc>
        <w:tc>
          <w:tcPr>
            <w:tcW w:w="709" w:type="dxa"/>
            <w:noWrap/>
            <w:hideMark/>
          </w:tcPr>
          <w:p w14:paraId="2BD01CB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8.1</w:t>
            </w:r>
          </w:p>
        </w:tc>
        <w:tc>
          <w:tcPr>
            <w:tcW w:w="709" w:type="dxa"/>
            <w:noWrap/>
            <w:hideMark/>
          </w:tcPr>
          <w:p w14:paraId="69E9A35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64</w:t>
            </w:r>
          </w:p>
        </w:tc>
        <w:tc>
          <w:tcPr>
            <w:tcW w:w="9410" w:type="dxa"/>
            <w:noWrap/>
            <w:hideMark/>
          </w:tcPr>
          <w:p w14:paraId="432D2AA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NGPT2|FASLG|ASCL1|BMP2|BMP7|BMPR1B|CALCA|RUNX3|CCNA2|CDH5|COL2A1|CCN2|CX3CR1|EGR3|FBN1|FGFR3|FGFR4|FLT1|FLT3|FLT4|FOS|GCNT2|GDF9|GDF10|HAS1|NR4A1|HES1|HSPA5|HSPB1|LHX1|MT1G|NGFR|P2RY1|PAX9|PDE2A|PDGFA|PITX3|SPI1|TAC1|TBX1|VIL1|GDF5|FGF17|FGF16|SPHK1|HAP1|ONECUT2|GDF15|FGF19|SPRY2|BAIAP2|STMN2|BAMBI|MXRA5|ANKRD1|ERRFI1|DLL4|TMEM108|PDGFD|DCSTAMP|PLK5|TRIM71|GDF7|SCX</w:t>
            </w:r>
          </w:p>
        </w:tc>
      </w:tr>
      <w:tr w:rsidR="00C60BF0" w:rsidRPr="00C60BF0" w14:paraId="4ED75047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D4E372A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CA7007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GO:0007423</w:t>
            </w:r>
          </w:p>
        </w:tc>
        <w:tc>
          <w:tcPr>
            <w:tcW w:w="1559" w:type="dxa"/>
            <w:noWrap/>
            <w:hideMark/>
          </w:tcPr>
          <w:p w14:paraId="7DCA2753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sensory organ development</w:t>
            </w:r>
          </w:p>
        </w:tc>
        <w:tc>
          <w:tcPr>
            <w:tcW w:w="709" w:type="dxa"/>
            <w:noWrap/>
            <w:hideMark/>
          </w:tcPr>
          <w:p w14:paraId="4F53A7A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1E-11</w:t>
            </w:r>
          </w:p>
        </w:tc>
        <w:tc>
          <w:tcPr>
            <w:tcW w:w="992" w:type="dxa"/>
            <w:noWrap/>
            <w:hideMark/>
          </w:tcPr>
          <w:p w14:paraId="57532E9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</w:t>
            </w:r>
          </w:p>
        </w:tc>
        <w:tc>
          <w:tcPr>
            <w:tcW w:w="709" w:type="dxa"/>
            <w:noWrap/>
            <w:hideMark/>
          </w:tcPr>
          <w:p w14:paraId="2D2F6C4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7.9</w:t>
            </w:r>
          </w:p>
        </w:tc>
        <w:tc>
          <w:tcPr>
            <w:tcW w:w="709" w:type="dxa"/>
            <w:noWrap/>
            <w:hideMark/>
          </w:tcPr>
          <w:p w14:paraId="0F59278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67</w:t>
            </w:r>
          </w:p>
        </w:tc>
        <w:tc>
          <w:tcPr>
            <w:tcW w:w="9410" w:type="dxa"/>
            <w:noWrap/>
            <w:hideMark/>
          </w:tcPr>
          <w:p w14:paraId="6A4E09B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CHE|FASLG|SHROOM2|AQP5|ASCL1|ASCL2|BMP2|BMP7|BMPR1B|FOXL2|CCNA2|CEBPA|COL2A1|CRYAB|CRYBA2|CYP1A1|DIO3|DSCAM|EPHB2|ESRRB|FBN1|FOXG1|FLT1|GATA2|GBX2|HOXC13|HES1|IHH|INHBA|KCNQ1|LHX1|MYO7A|NEUROD1|PAX6|PDGFA|PITX3|PLS1|PROX1|RP1|SHH|SIX3|SLC6A3|SOX1|SOX3|SOX11|TBX1|WNT6|MAFB|NR2E3|SPRY2|MERTK|CECR2|DLL1|SOX8|CYTL1|CABP4|BCL11B|ADGRV1|MFSD2A|NKD1|IGFN1|USH1G|TMEM132E|ADAMTS18|OPN5|TMIE|HMX3</w:t>
            </w:r>
          </w:p>
        </w:tc>
      </w:tr>
      <w:tr w:rsidR="00C60BF0" w:rsidRPr="00C60BF0" w14:paraId="038AA518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352F805F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A5C886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GO:0045664</w:t>
            </w:r>
          </w:p>
        </w:tc>
        <w:tc>
          <w:tcPr>
            <w:tcW w:w="1559" w:type="dxa"/>
            <w:noWrap/>
            <w:hideMark/>
          </w:tcPr>
          <w:p w14:paraId="4AEA246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regulation of neuron differentiation</w:t>
            </w:r>
          </w:p>
        </w:tc>
        <w:tc>
          <w:tcPr>
            <w:tcW w:w="709" w:type="dxa"/>
            <w:noWrap/>
            <w:hideMark/>
          </w:tcPr>
          <w:p w14:paraId="13841BE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1E-11</w:t>
            </w:r>
          </w:p>
        </w:tc>
        <w:tc>
          <w:tcPr>
            <w:tcW w:w="992" w:type="dxa"/>
            <w:noWrap/>
            <w:hideMark/>
          </w:tcPr>
          <w:p w14:paraId="4E2E35A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3.7</w:t>
            </w:r>
          </w:p>
        </w:tc>
        <w:tc>
          <w:tcPr>
            <w:tcW w:w="709" w:type="dxa"/>
            <w:noWrap/>
            <w:hideMark/>
          </w:tcPr>
          <w:p w14:paraId="5DCCC98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8.6</w:t>
            </w:r>
          </w:p>
        </w:tc>
        <w:tc>
          <w:tcPr>
            <w:tcW w:w="709" w:type="dxa"/>
            <w:noWrap/>
            <w:hideMark/>
          </w:tcPr>
          <w:p w14:paraId="145CA1B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35</w:t>
            </w:r>
          </w:p>
        </w:tc>
        <w:tc>
          <w:tcPr>
            <w:tcW w:w="9410" w:type="dxa"/>
            <w:noWrap/>
            <w:hideMark/>
          </w:tcPr>
          <w:p w14:paraId="40B53A4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ADRA2B|ASCL1|BMP2|BMP7|NKX2-5|DLX2|DTX1|FOXG1|GATA2|FOXA1|HES1|NAP1L2|NEUROD1|NKX6-1|PAX6|PROX1|SH3GL3|SHH|SIX3|SLC6A4|SOX3|SOX11|TP73|GDF5|GPR37L1|OLIG2|HEY1|DLL1|SOX8|CASZ1|DISP3|BCL11B|GDF7|ASPM|VWC2</w:t>
            </w:r>
          </w:p>
        </w:tc>
      </w:tr>
      <w:tr w:rsidR="00C60BF0" w:rsidRPr="00C60BF0" w14:paraId="3D625B39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8EC4CA0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C449E33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GO:0045596</w:t>
            </w:r>
          </w:p>
        </w:tc>
        <w:tc>
          <w:tcPr>
            <w:tcW w:w="1559" w:type="dxa"/>
            <w:noWrap/>
            <w:hideMark/>
          </w:tcPr>
          <w:p w14:paraId="0F75B89D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negative regulation of cell differentiation</w:t>
            </w:r>
          </w:p>
        </w:tc>
        <w:tc>
          <w:tcPr>
            <w:tcW w:w="709" w:type="dxa"/>
            <w:noWrap/>
            <w:hideMark/>
          </w:tcPr>
          <w:p w14:paraId="3238075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1E-11</w:t>
            </w:r>
          </w:p>
        </w:tc>
        <w:tc>
          <w:tcPr>
            <w:tcW w:w="992" w:type="dxa"/>
            <w:noWrap/>
            <w:hideMark/>
          </w:tcPr>
          <w:p w14:paraId="2A7EB08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2.3</w:t>
            </w:r>
          </w:p>
        </w:tc>
        <w:tc>
          <w:tcPr>
            <w:tcW w:w="709" w:type="dxa"/>
            <w:noWrap/>
            <w:hideMark/>
          </w:tcPr>
          <w:p w14:paraId="59472B0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7.7</w:t>
            </w:r>
          </w:p>
        </w:tc>
        <w:tc>
          <w:tcPr>
            <w:tcW w:w="709" w:type="dxa"/>
            <w:noWrap/>
            <w:hideMark/>
          </w:tcPr>
          <w:p w14:paraId="1A4A41F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78</w:t>
            </w:r>
          </w:p>
        </w:tc>
        <w:tc>
          <w:tcPr>
            <w:tcW w:w="9410" w:type="dxa"/>
            <w:noWrap/>
            <w:hideMark/>
          </w:tcPr>
          <w:p w14:paraId="2DD0C6A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1|ASCL2|BMP2|BMP7|RUNX3|NKX2-5|DLX2|DTX1|EFNA1|EPHB2|EREG|ESRRB|F2|FBN1|FOXG1|FOXJ1|GATA2|GDF10|HLA-G|FOXA1|HES1|IFRD1|IGF1|IHH|INHBA|CXCL10|MT3|NKX6-1|NPPC|PAX6|PITX3|PROX1|RGS2|RGS4|RORA|CCL3|SHH|SIX3|SLC6A4|SNAI1|SOX3|SOX11|SPP1|TBX1|TNF|TP73|GDF5|H4C4|H4C8|H4C5|GPR37L1|GPR55|MAFB|OLIG2|TRIB1|LRRC17|SPRY2|SEMA6B|DLL3|FGL2|FSTL4|HEY1|BAMBI|NMRK2|DLL1|TBX21|SOX8|TENT5C|DISP3|MIXL1|ADGRV1|MYOCD|ASPM|PRAMEF17|NRARP|TRIM72|WEE2|PRAMEF19</w:t>
            </w:r>
          </w:p>
        </w:tc>
      </w:tr>
      <w:tr w:rsidR="00C60BF0" w:rsidRPr="00C60BF0" w14:paraId="541FD2E5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1527007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2A0799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GO:0048568</w:t>
            </w:r>
          </w:p>
        </w:tc>
        <w:tc>
          <w:tcPr>
            <w:tcW w:w="1559" w:type="dxa"/>
            <w:noWrap/>
            <w:hideMark/>
          </w:tcPr>
          <w:p w14:paraId="716630EF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embryonic organ development</w:t>
            </w:r>
          </w:p>
        </w:tc>
        <w:tc>
          <w:tcPr>
            <w:tcW w:w="709" w:type="dxa"/>
            <w:noWrap/>
            <w:hideMark/>
          </w:tcPr>
          <w:p w14:paraId="78702F4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1E-11</w:t>
            </w:r>
          </w:p>
        </w:tc>
        <w:tc>
          <w:tcPr>
            <w:tcW w:w="992" w:type="dxa"/>
            <w:noWrap/>
            <w:hideMark/>
          </w:tcPr>
          <w:p w14:paraId="02D23A0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2.7</w:t>
            </w:r>
          </w:p>
        </w:tc>
        <w:tc>
          <w:tcPr>
            <w:tcW w:w="709" w:type="dxa"/>
            <w:noWrap/>
            <w:hideMark/>
          </w:tcPr>
          <w:p w14:paraId="56087E1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7.9</w:t>
            </w:r>
          </w:p>
        </w:tc>
        <w:tc>
          <w:tcPr>
            <w:tcW w:w="709" w:type="dxa"/>
            <w:noWrap/>
            <w:hideMark/>
          </w:tcPr>
          <w:p w14:paraId="1EDA6C5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57</w:t>
            </w:r>
          </w:p>
        </w:tc>
        <w:tc>
          <w:tcPr>
            <w:tcW w:w="9410" w:type="dxa"/>
            <w:noWrap/>
            <w:hideMark/>
          </w:tcPr>
          <w:p w14:paraId="3C7AF54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2|BMP7|FOXL2|CEBPA|COL2A1|NKX2-5|DLX2|EFNA1|EN2|EPHB2|FBN1|FOXG1|FOXF1|FOXE1|GATA2|GBX2|GDNF|HOXB9|HOXC11|HES1|IHH|KCNQ1|LHX1|KITLG|MYO7A|NEUROD1|PAX6|PDGFA|PLS1|PROX1|RYR2|SALL1|SHH|SIX3|SNAI1|SOX11|ST14|TBX1|TNF|TPO|EOMES|GCM1|HAND1|MAFB|SPRY2|PLK4|COBL|HEY1|DLL1|ASB2|SOX18|VASH2|USH1G|PIFO|TMIE|HMX3|TUBB2B</w:t>
            </w:r>
          </w:p>
        </w:tc>
      </w:tr>
      <w:tr w:rsidR="00C60BF0" w:rsidRPr="00C60BF0" w14:paraId="7DBFA823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63EA86F0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74786A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GO:0030001</w:t>
            </w:r>
          </w:p>
        </w:tc>
        <w:tc>
          <w:tcPr>
            <w:tcW w:w="1559" w:type="dxa"/>
            <w:noWrap/>
            <w:hideMark/>
          </w:tcPr>
          <w:p w14:paraId="4E06340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metal ion transport</w:t>
            </w:r>
          </w:p>
        </w:tc>
        <w:tc>
          <w:tcPr>
            <w:tcW w:w="709" w:type="dxa"/>
            <w:noWrap/>
            <w:hideMark/>
          </w:tcPr>
          <w:p w14:paraId="5F06A53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1E-11</w:t>
            </w:r>
          </w:p>
        </w:tc>
        <w:tc>
          <w:tcPr>
            <w:tcW w:w="992" w:type="dxa"/>
            <w:noWrap/>
            <w:hideMark/>
          </w:tcPr>
          <w:p w14:paraId="1CFD236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2.4</w:t>
            </w:r>
          </w:p>
        </w:tc>
        <w:tc>
          <w:tcPr>
            <w:tcW w:w="709" w:type="dxa"/>
            <w:noWrap/>
            <w:hideMark/>
          </w:tcPr>
          <w:p w14:paraId="3644A40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7.7</w:t>
            </w:r>
          </w:p>
        </w:tc>
        <w:tc>
          <w:tcPr>
            <w:tcW w:w="709" w:type="dxa"/>
            <w:noWrap/>
            <w:hideMark/>
          </w:tcPr>
          <w:p w14:paraId="02565AF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71</w:t>
            </w:r>
          </w:p>
        </w:tc>
        <w:tc>
          <w:tcPr>
            <w:tcW w:w="9410" w:type="dxa"/>
            <w:noWrap/>
            <w:hideMark/>
          </w:tcPr>
          <w:p w14:paraId="45EBAFA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ASLG|SHROOM2|ATP1A4|ATP1B2|CACNA1B|CACNA1E|CHRNA4|CHRNA7|CCN2|FKBP4|GRIN2C|KCNA1|KCNC3|KCND2|KCNJ4|KCNJ6|KCNN2|KCNN3|KCNQ1|KCNQ2|KCNS1|KCNS2|KEL|LCK|MT3|PRKCB|RYR1|RYR2|SCN1A|SCN2A|SCN4A|SCN10A|CCL3|CCL8|SLC3A2|SLC5A5|SLC6A3|SLC6A4|SLC6A7|SLC6A12|SLC6A13|SLC8A2|SLC8A3|SLC12A1|SLC30A3|KCNK5|CACNA1H|HCN4|KCNK7|RAMP1|KCNH3|KCNE4|SLC24A2|KCNH5|TRPM5|KCNK10|TRPV6|ASIC4|SLC30A10|JPH3|STEAP4|SLC12A8|PLCZ1|SLC5A10|PKD1L1|KCNG3|SLC5A9|SLC10A4|SLC13A5|SCARA5|PKD1L3</w:t>
            </w:r>
          </w:p>
        </w:tc>
      </w:tr>
      <w:tr w:rsidR="00C60BF0" w:rsidRPr="00C60BF0" w14:paraId="61DE6078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3CA23635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60673E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GO:0050767</w:t>
            </w:r>
          </w:p>
        </w:tc>
        <w:tc>
          <w:tcPr>
            <w:tcW w:w="1559" w:type="dxa"/>
            <w:noWrap/>
            <w:hideMark/>
          </w:tcPr>
          <w:p w14:paraId="30987CC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regulation of neurogenesis</w:t>
            </w:r>
          </w:p>
        </w:tc>
        <w:tc>
          <w:tcPr>
            <w:tcW w:w="709" w:type="dxa"/>
            <w:noWrap/>
            <w:hideMark/>
          </w:tcPr>
          <w:p w14:paraId="64F758F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1E-11</w:t>
            </w:r>
          </w:p>
        </w:tc>
        <w:tc>
          <w:tcPr>
            <w:tcW w:w="992" w:type="dxa"/>
            <w:noWrap/>
            <w:hideMark/>
          </w:tcPr>
          <w:p w14:paraId="001D264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2.8</w:t>
            </w:r>
          </w:p>
        </w:tc>
        <w:tc>
          <w:tcPr>
            <w:tcW w:w="709" w:type="dxa"/>
            <w:noWrap/>
            <w:hideMark/>
          </w:tcPr>
          <w:p w14:paraId="7951E86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564E82C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51</w:t>
            </w:r>
          </w:p>
        </w:tc>
        <w:tc>
          <w:tcPr>
            <w:tcW w:w="9410" w:type="dxa"/>
            <w:noWrap/>
            <w:hideMark/>
          </w:tcPr>
          <w:p w14:paraId="1CFAF03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1|ASCL2|ASPA|BMP2|BMP7|CX3CR1|DLX2|DSCAM|EGR2|EPHB2|F2|FOXG1|HES1|IFRD1|LTA|MT3|NEFL|NKX6-1|PAX6|PITX3|PROX1|ROBO2|SHH|SOX11|SPP1|TNF|TP73|CXCR4|SLC7A5|HAP1|GPR37L1|OLIG2|BAIAP2|SEMA6B|DLL3|IL1RAPL1|ZNF365|FSTL4|CUX2|HEY1|DLL1|SOX8|DLL4|HES2|HES6|ISLR2|DMRTA2|HES7|IL34|ASPM|RASSF10</w:t>
            </w:r>
          </w:p>
        </w:tc>
      </w:tr>
      <w:tr w:rsidR="00C60BF0" w:rsidRPr="00C60BF0" w14:paraId="3D4BDEA0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B27CA6A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08D10C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GO:0042391</w:t>
            </w:r>
          </w:p>
        </w:tc>
        <w:tc>
          <w:tcPr>
            <w:tcW w:w="1559" w:type="dxa"/>
            <w:noWrap/>
            <w:hideMark/>
          </w:tcPr>
          <w:p w14:paraId="2EC9C56A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regulation of membrane potential</w:t>
            </w:r>
          </w:p>
        </w:tc>
        <w:tc>
          <w:tcPr>
            <w:tcW w:w="709" w:type="dxa"/>
            <w:noWrap/>
            <w:hideMark/>
          </w:tcPr>
          <w:p w14:paraId="0DA7378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1E-10</w:t>
            </w:r>
          </w:p>
        </w:tc>
        <w:tc>
          <w:tcPr>
            <w:tcW w:w="992" w:type="dxa"/>
            <w:noWrap/>
            <w:hideMark/>
          </w:tcPr>
          <w:p w14:paraId="630AA6A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2.7</w:t>
            </w:r>
          </w:p>
        </w:tc>
        <w:tc>
          <w:tcPr>
            <w:tcW w:w="709" w:type="dxa"/>
            <w:noWrap/>
            <w:hideMark/>
          </w:tcPr>
          <w:p w14:paraId="2AA79E9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7.8</w:t>
            </w:r>
          </w:p>
        </w:tc>
        <w:tc>
          <w:tcPr>
            <w:tcW w:w="709" w:type="dxa"/>
            <w:noWrap/>
            <w:hideMark/>
          </w:tcPr>
          <w:p w14:paraId="7B7B1B5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</w:p>
        </w:tc>
        <w:tc>
          <w:tcPr>
            <w:tcW w:w="9410" w:type="dxa"/>
            <w:noWrap/>
            <w:hideMark/>
          </w:tcPr>
          <w:p w14:paraId="3CD472F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CTN2|ATP1A4|ATP1B2|CHRM1|CHRNA2|CHRNA4|CHRNA5|CHRNA7|CHRNB4|CNR1|CNR2|CXADR|DSC2|GABRR2|GRIK1|GRIK5|GRIN2C|KCNA1|KCND2|KCNN2|KCNQ1|P2RX5|PMAIP1|RGS4|RYR2|SCN1A|SCN2A|SCN4A|SCN10A|SLC1A7|SLC8A2|SLC8A3|TNF|GLRA3|FZD9|KCNK5|CCN6|CACNA1H|CHRNA6|HCN4|KCNK7|BAIAP2|MLLT11|CUX2|KCNH3|KCNE4|KCNH5|KCNK10|BEST2|GABRQ|TMEM108|MYH14|CLDN19|NPAS4|ZACN</w:t>
            </w:r>
          </w:p>
        </w:tc>
      </w:tr>
      <w:tr w:rsidR="00C60BF0" w:rsidRPr="00C60BF0" w14:paraId="740F3564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2A878FE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4366C1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GO:0071363</w:t>
            </w:r>
          </w:p>
        </w:tc>
        <w:tc>
          <w:tcPr>
            <w:tcW w:w="1559" w:type="dxa"/>
            <w:noWrap/>
            <w:hideMark/>
          </w:tcPr>
          <w:p w14:paraId="26DD4A3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cellular response to growth factor stimulus</w:t>
            </w:r>
          </w:p>
        </w:tc>
        <w:tc>
          <w:tcPr>
            <w:tcW w:w="709" w:type="dxa"/>
            <w:noWrap/>
            <w:hideMark/>
          </w:tcPr>
          <w:p w14:paraId="127582C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1E-10</w:t>
            </w:r>
          </w:p>
        </w:tc>
        <w:tc>
          <w:tcPr>
            <w:tcW w:w="992" w:type="dxa"/>
            <w:noWrap/>
            <w:hideMark/>
          </w:tcPr>
          <w:p w14:paraId="4127528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</w:t>
            </w:r>
          </w:p>
        </w:tc>
        <w:tc>
          <w:tcPr>
            <w:tcW w:w="709" w:type="dxa"/>
            <w:noWrap/>
            <w:hideMark/>
          </w:tcPr>
          <w:p w14:paraId="1C96DCE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7.6</w:t>
            </w:r>
          </w:p>
        </w:tc>
        <w:tc>
          <w:tcPr>
            <w:tcW w:w="709" w:type="dxa"/>
            <w:noWrap/>
            <w:hideMark/>
          </w:tcPr>
          <w:p w14:paraId="62A4DF5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59</w:t>
            </w:r>
          </w:p>
        </w:tc>
        <w:tc>
          <w:tcPr>
            <w:tcW w:w="9410" w:type="dxa"/>
            <w:noWrap/>
            <w:hideMark/>
          </w:tcPr>
          <w:p w14:paraId="6A199FA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NGPT2|BMP2|BMP7|BMPR1B|CALCA|CCNA2|CDH5|COL2A1|CCN2|CX3CR1|EGR3|FBN1|FGFR3|FGFR4|FLT1|FLT3|FLT4|FOS|GCNT2|GDF9|GDF10|HAS1|NR4A1|HES1|HSPA5|HSPB1|LHX1|MT1G|NGFR|PAX9|PDE2A|PDGFA|PITX3|SPI1|TAC1|TBX1|VIL1|GDF5|FGF17|FGF16|SPHK1|HAP1|ONECUT2|GDF15|FGF19|SPRY2|BAIAP2|STMN2|BAMBI|ANKRD1|ERRFI1|DLL4|TMEM108|PDGFD|DCSTAMP|PLK5|TRIM71|GDF7|SCX</w:t>
            </w:r>
          </w:p>
        </w:tc>
      </w:tr>
      <w:tr w:rsidR="00C60BF0" w:rsidRPr="00C60BF0" w14:paraId="32185146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680281B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D8F4123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GO:0048598</w:t>
            </w:r>
          </w:p>
        </w:tc>
        <w:tc>
          <w:tcPr>
            <w:tcW w:w="1559" w:type="dxa"/>
            <w:noWrap/>
            <w:hideMark/>
          </w:tcPr>
          <w:p w14:paraId="7BC2D7C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embryonic morphogenesis</w:t>
            </w:r>
          </w:p>
        </w:tc>
        <w:tc>
          <w:tcPr>
            <w:tcW w:w="709" w:type="dxa"/>
            <w:noWrap/>
            <w:hideMark/>
          </w:tcPr>
          <w:p w14:paraId="7CDD7F2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1E-10</w:t>
            </w:r>
          </w:p>
        </w:tc>
        <w:tc>
          <w:tcPr>
            <w:tcW w:w="992" w:type="dxa"/>
            <w:noWrap/>
            <w:hideMark/>
          </w:tcPr>
          <w:p w14:paraId="5863F77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2.4</w:t>
            </w:r>
          </w:p>
        </w:tc>
        <w:tc>
          <w:tcPr>
            <w:tcW w:w="709" w:type="dxa"/>
            <w:noWrap/>
            <w:hideMark/>
          </w:tcPr>
          <w:p w14:paraId="0E19C3F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7.4</w:t>
            </w:r>
          </w:p>
        </w:tc>
        <w:tc>
          <w:tcPr>
            <w:tcW w:w="709" w:type="dxa"/>
            <w:noWrap/>
            <w:hideMark/>
          </w:tcPr>
          <w:p w14:paraId="0D806B0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66</w:t>
            </w:r>
          </w:p>
        </w:tc>
        <w:tc>
          <w:tcPr>
            <w:tcW w:w="9410" w:type="dxa"/>
            <w:noWrap/>
            <w:hideMark/>
          </w:tcPr>
          <w:p w14:paraId="12967BC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BMP7|FOXL2|COL2A1|NKX2-5|DLX2|DUSP1|DUSP2|DUSP5|EFNA1|EPHB2|FBN1|FOXG1|FOXF1|FOXE1|FLT1|GATA2|GBX2|GDNF|HOXB9|HOXC11|HES1|IHH|INHBA|ITGA2|KCNQ1|LHX1|MYO7A|NEUROD1|PAX6|PCDH8|PLS1|PROX1|RYR2|SALL1|SHH|SIX3|SNAI1|SOX11|ST14|TBX1|WNT6|GDF5|EOMES|RECK|GCM1|PLPP3|HAND1|MAFB|SPRY2|COBL|CECR2|DLL1|SOX8|ASB2|SOX18|DLL4|GREM2|SOX7|MIXL1|USH1G|TRIM71|GDF7|AMOT|TMIE|HMX3|SCX</w:t>
            </w:r>
          </w:p>
        </w:tc>
      </w:tr>
      <w:tr w:rsidR="00C60BF0" w:rsidRPr="00C60BF0" w14:paraId="579BADC8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69F2B030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E5DFF6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GO:0040011</w:t>
            </w:r>
          </w:p>
        </w:tc>
        <w:tc>
          <w:tcPr>
            <w:tcW w:w="1559" w:type="dxa"/>
            <w:noWrap/>
            <w:hideMark/>
          </w:tcPr>
          <w:p w14:paraId="171BBD5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locomotion</w:t>
            </w:r>
          </w:p>
        </w:tc>
        <w:tc>
          <w:tcPr>
            <w:tcW w:w="709" w:type="dxa"/>
            <w:noWrap/>
            <w:hideMark/>
          </w:tcPr>
          <w:p w14:paraId="1E3C029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1E-10</w:t>
            </w:r>
          </w:p>
        </w:tc>
        <w:tc>
          <w:tcPr>
            <w:tcW w:w="992" w:type="dxa"/>
            <w:noWrap/>
            <w:hideMark/>
          </w:tcPr>
          <w:p w14:paraId="7F3CD72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2.4</w:t>
            </w:r>
          </w:p>
        </w:tc>
        <w:tc>
          <w:tcPr>
            <w:tcW w:w="709" w:type="dxa"/>
            <w:noWrap/>
            <w:hideMark/>
          </w:tcPr>
          <w:p w14:paraId="5C1649F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7.5</w:t>
            </w:r>
          </w:p>
        </w:tc>
        <w:tc>
          <w:tcPr>
            <w:tcW w:w="709" w:type="dxa"/>
            <w:noWrap/>
            <w:hideMark/>
          </w:tcPr>
          <w:p w14:paraId="5E2019B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62</w:t>
            </w:r>
          </w:p>
        </w:tc>
        <w:tc>
          <w:tcPr>
            <w:tcW w:w="9410" w:type="dxa"/>
            <w:noWrap/>
            <w:hideMark/>
          </w:tcPr>
          <w:p w14:paraId="10884A6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BMP7|BMPR1B|CALCA|CHGA|CCR4|CNR2|CX3CR1|CXADR|DSCAM|RCAN1|HBEGF|GPR183|EFNA1|EFNA2|EFNB2|EGR2|EGR3|EPHA8|EPHB2|FOXG1|FLT1|GBX2|GDNF|GRIN2C|NR4A1|HOXB9|CXCR1|CXCL10|LHX1|LSP1|CXCL9|NEFL|NGFR|PAX6|PDGFA|PIK3CG|PLAU|PTAFR|ROBO2|CCL3|CCL7|CCL8|CCL24|SHH|VAV1|CXCR4|PLA2G10|UNC5C|TNFSF14|CXCL14|CCL26|SEMA6B|DPYSL4|ACKR4|TREM1|JPH3|BCL11B|GDF7|AMOT|EPHA6|DRGX|CD300H</w:t>
            </w:r>
          </w:p>
        </w:tc>
      </w:tr>
      <w:tr w:rsidR="00C60BF0" w:rsidRPr="00C60BF0" w14:paraId="1E31DF70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A66B35E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0FBCB3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GO:0048663</w:t>
            </w:r>
          </w:p>
        </w:tc>
        <w:tc>
          <w:tcPr>
            <w:tcW w:w="1559" w:type="dxa"/>
            <w:noWrap/>
            <w:hideMark/>
          </w:tcPr>
          <w:p w14:paraId="76B0651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neuron fate commitment</w:t>
            </w:r>
          </w:p>
        </w:tc>
        <w:tc>
          <w:tcPr>
            <w:tcW w:w="709" w:type="dxa"/>
            <w:noWrap/>
            <w:hideMark/>
          </w:tcPr>
          <w:p w14:paraId="6823B25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2E-10</w:t>
            </w:r>
          </w:p>
        </w:tc>
        <w:tc>
          <w:tcPr>
            <w:tcW w:w="992" w:type="dxa"/>
            <w:noWrap/>
            <w:hideMark/>
          </w:tcPr>
          <w:p w14:paraId="3C7EC03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5.9</w:t>
            </w:r>
          </w:p>
        </w:tc>
        <w:tc>
          <w:tcPr>
            <w:tcW w:w="709" w:type="dxa"/>
            <w:noWrap/>
            <w:hideMark/>
          </w:tcPr>
          <w:p w14:paraId="65A04EA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709" w:type="dxa"/>
            <w:noWrap/>
            <w:hideMark/>
          </w:tcPr>
          <w:p w14:paraId="51F531C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9410" w:type="dxa"/>
            <w:noWrap/>
            <w:hideMark/>
          </w:tcPr>
          <w:p w14:paraId="4682ACF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ASCL1|DLX2|FOXG1|GATA2|FOXA1|IHH|PAX6|POU3F2|PROX1|SHH|SOX1|OLIG2|MYT1L|DLL1|DLL4|FEV|DMRT3|DMRTA2|BCL11B</w:t>
            </w:r>
          </w:p>
        </w:tc>
      </w:tr>
      <w:tr w:rsidR="00C60BF0" w:rsidRPr="00C60BF0" w14:paraId="30B92F17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A559A82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11570BA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GO:0060284</w:t>
            </w:r>
          </w:p>
        </w:tc>
        <w:tc>
          <w:tcPr>
            <w:tcW w:w="1559" w:type="dxa"/>
            <w:noWrap/>
            <w:hideMark/>
          </w:tcPr>
          <w:p w14:paraId="6E926104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regulation of cell development</w:t>
            </w:r>
          </w:p>
        </w:tc>
        <w:tc>
          <w:tcPr>
            <w:tcW w:w="709" w:type="dxa"/>
            <w:noWrap/>
            <w:hideMark/>
          </w:tcPr>
          <w:p w14:paraId="00A0C14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2.51E-10</w:t>
            </w:r>
          </w:p>
        </w:tc>
        <w:tc>
          <w:tcPr>
            <w:tcW w:w="992" w:type="dxa"/>
            <w:noWrap/>
            <w:hideMark/>
          </w:tcPr>
          <w:p w14:paraId="322481B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2.4</w:t>
            </w:r>
          </w:p>
        </w:tc>
        <w:tc>
          <w:tcPr>
            <w:tcW w:w="709" w:type="dxa"/>
            <w:noWrap/>
            <w:hideMark/>
          </w:tcPr>
          <w:p w14:paraId="3D90FBA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7.3</w:t>
            </w:r>
          </w:p>
        </w:tc>
        <w:tc>
          <w:tcPr>
            <w:tcW w:w="709" w:type="dxa"/>
            <w:noWrap/>
            <w:hideMark/>
          </w:tcPr>
          <w:p w14:paraId="7E14425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60</w:t>
            </w:r>
          </w:p>
        </w:tc>
        <w:tc>
          <w:tcPr>
            <w:tcW w:w="9410" w:type="dxa"/>
            <w:noWrap/>
            <w:hideMark/>
          </w:tcPr>
          <w:p w14:paraId="6A433E4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CTN3|ASCL1|ASCL2|ASPA|BMP2|BMP7|CDH5|CX3CR1|DLX2|DSCAM|EGR2|EPHB2|F2|FBN1|FOXG1|HES1|IFRD1|IGF1|LTA|MT3|NEFL|NKX6-1|NPPC|PAX6|PITX3|PROX1|ROBO2|SHH|SOX11|SPP1|TNF|TP73|CXCR4|SLC7A5|RECK|HAP1|GPR37L1|OLIG2|TRIB1|BAIAP2|SEMA6B|CSPG5|DLL3|IL1RAPL1|ZNF365|FSTL4|CUX2|HEY1|DLL1|SOX8|DLL4|HES2|HES6|ISLR2|DMRTA2|HES7|IL34|ASPM|WEE2|RASSF10</w:t>
            </w:r>
          </w:p>
        </w:tc>
      </w:tr>
      <w:tr w:rsidR="00C60BF0" w:rsidRPr="00C60BF0" w14:paraId="7254F867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4B506484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62CE9A7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GO:0045165</w:t>
            </w:r>
          </w:p>
        </w:tc>
        <w:tc>
          <w:tcPr>
            <w:tcW w:w="1559" w:type="dxa"/>
            <w:noWrap/>
            <w:hideMark/>
          </w:tcPr>
          <w:p w14:paraId="640C935E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cell fate commitment</w:t>
            </w:r>
          </w:p>
        </w:tc>
        <w:tc>
          <w:tcPr>
            <w:tcW w:w="709" w:type="dxa"/>
            <w:noWrap/>
            <w:hideMark/>
          </w:tcPr>
          <w:p w14:paraId="517E65F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3.16E-10</w:t>
            </w:r>
          </w:p>
        </w:tc>
        <w:tc>
          <w:tcPr>
            <w:tcW w:w="992" w:type="dxa"/>
            <w:noWrap/>
            <w:hideMark/>
          </w:tcPr>
          <w:p w14:paraId="791ADFB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3.2</w:t>
            </w:r>
          </w:p>
        </w:tc>
        <w:tc>
          <w:tcPr>
            <w:tcW w:w="709" w:type="dxa"/>
            <w:noWrap/>
            <w:hideMark/>
          </w:tcPr>
          <w:p w14:paraId="17055CA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7.7</w:t>
            </w:r>
          </w:p>
        </w:tc>
        <w:tc>
          <w:tcPr>
            <w:tcW w:w="709" w:type="dxa"/>
            <w:noWrap/>
            <w:hideMark/>
          </w:tcPr>
          <w:p w14:paraId="43C03F2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38</w:t>
            </w:r>
          </w:p>
        </w:tc>
        <w:tc>
          <w:tcPr>
            <w:tcW w:w="9410" w:type="dxa"/>
            <w:noWrap/>
            <w:hideMark/>
          </w:tcPr>
          <w:p w14:paraId="41443FE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ASCL1|BMP2|NKX2-5|DLX2|FOXG1|GATA2|FOXA1|HES1|IFRD1|IHH|IL7|IRF4|NEUROD1|PAX6|POU3F2|PROX1|SHH|SOX1|TBX1|WNT6|EOMES|GCM1|ONECUT2|OLIG2|SPRY2|MYT1L|DLL1|TBX21|SOX8|DHH|SOX18|DLL4|FEV|DMRT3|DMRTA2|BCL11B|SLAMF6|GDF7</w:t>
            </w:r>
          </w:p>
        </w:tc>
      </w:tr>
      <w:tr w:rsidR="00C60BF0" w:rsidRPr="00C60BF0" w14:paraId="14408EE2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40CA860C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485534D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GO:0030900</w:t>
            </w:r>
          </w:p>
        </w:tc>
        <w:tc>
          <w:tcPr>
            <w:tcW w:w="1559" w:type="dxa"/>
            <w:noWrap/>
            <w:hideMark/>
          </w:tcPr>
          <w:p w14:paraId="79D97BBF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forebrain development</w:t>
            </w:r>
          </w:p>
        </w:tc>
        <w:tc>
          <w:tcPr>
            <w:tcW w:w="709" w:type="dxa"/>
            <w:noWrap/>
            <w:hideMark/>
          </w:tcPr>
          <w:p w14:paraId="276D593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5.01E-10</w:t>
            </w:r>
          </w:p>
        </w:tc>
        <w:tc>
          <w:tcPr>
            <w:tcW w:w="992" w:type="dxa"/>
            <w:noWrap/>
            <w:hideMark/>
          </w:tcPr>
          <w:p w14:paraId="2904F63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2.7</w:t>
            </w:r>
          </w:p>
        </w:tc>
        <w:tc>
          <w:tcPr>
            <w:tcW w:w="709" w:type="dxa"/>
            <w:noWrap/>
            <w:hideMark/>
          </w:tcPr>
          <w:p w14:paraId="3E6758C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7.4</w:t>
            </w:r>
          </w:p>
        </w:tc>
        <w:tc>
          <w:tcPr>
            <w:tcW w:w="709" w:type="dxa"/>
            <w:noWrap/>
            <w:hideMark/>
          </w:tcPr>
          <w:p w14:paraId="1DC5A33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49</w:t>
            </w:r>
          </w:p>
        </w:tc>
        <w:tc>
          <w:tcPr>
            <w:tcW w:w="9410" w:type="dxa"/>
            <w:noWrap/>
            <w:hideMark/>
          </w:tcPr>
          <w:p w14:paraId="4213FF9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1|ATP1B2|AVPR2|BMP2|DLX2|EFNA2|EPHB2|FOXG1|FUT1|GATA2|GBX2|HES1|DNAJB1|INHBA|ITGAM|KCNA1|LHX1|NEFL|NEUROD1|NR4A2|PAX6|POU3F1|POU3F2|PROX1|ROBO2|SALL1|SHH|SIX3|SLC2A1|SLC6A3|SOX1|SOX3|SRD5A2|SSTR2|SSTR3|CXCR4|EOMES|HAP1|OLIG2|SEMA6B|CNTNAP2|LHX6|BCAN|DMRTA2|BCL11B|TMEM108|MFSD2A|GDF7|ASPM</w:t>
            </w:r>
          </w:p>
        </w:tc>
      </w:tr>
      <w:tr w:rsidR="00C60BF0" w:rsidRPr="00C60BF0" w14:paraId="6F3EE232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BB63DD6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96EE407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GO:0030902</w:t>
            </w:r>
          </w:p>
        </w:tc>
        <w:tc>
          <w:tcPr>
            <w:tcW w:w="1559" w:type="dxa"/>
            <w:noWrap/>
            <w:hideMark/>
          </w:tcPr>
          <w:p w14:paraId="5E2EBD9A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hindbrain development</w:t>
            </w:r>
          </w:p>
        </w:tc>
        <w:tc>
          <w:tcPr>
            <w:tcW w:w="709" w:type="dxa"/>
            <w:noWrap/>
            <w:hideMark/>
          </w:tcPr>
          <w:p w14:paraId="422CADB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7.94E-10</w:t>
            </w:r>
          </w:p>
        </w:tc>
        <w:tc>
          <w:tcPr>
            <w:tcW w:w="992" w:type="dxa"/>
            <w:noWrap/>
            <w:hideMark/>
          </w:tcPr>
          <w:p w14:paraId="4711071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3.9</w:t>
            </w:r>
          </w:p>
        </w:tc>
        <w:tc>
          <w:tcPr>
            <w:tcW w:w="709" w:type="dxa"/>
            <w:noWrap/>
            <w:hideMark/>
          </w:tcPr>
          <w:p w14:paraId="734AE83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7.9</w:t>
            </w:r>
          </w:p>
        </w:tc>
        <w:tc>
          <w:tcPr>
            <w:tcW w:w="709" w:type="dxa"/>
            <w:noWrap/>
            <w:hideMark/>
          </w:tcPr>
          <w:p w14:paraId="1BBC139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28</w:t>
            </w:r>
          </w:p>
        </w:tc>
        <w:tc>
          <w:tcPr>
            <w:tcW w:w="9410" w:type="dxa"/>
            <w:noWrap/>
            <w:hideMark/>
          </w:tcPr>
          <w:p w14:paraId="1947B6D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ASCL1|ATP1B2|BMP7|CTNNA2|EGR2|EN2|EPHB2|GATA2|GBX2|GDF10|HES1|HSPA5|LHX1|COX1|NEUROD1|PROX1|RORA|SHH|SSTR2|SSTR3|HAP1|MAFB|ZNF365|MYO16|TTLL1|DLL1|KNDC1|NANOS1</w:t>
            </w:r>
          </w:p>
        </w:tc>
      </w:tr>
      <w:tr w:rsidR="00C60BF0" w:rsidRPr="00C60BF0" w14:paraId="597E49C3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5A7894EB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EF5E5D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GO:0090596</w:t>
            </w:r>
          </w:p>
        </w:tc>
        <w:tc>
          <w:tcPr>
            <w:tcW w:w="1559" w:type="dxa"/>
            <w:noWrap/>
            <w:hideMark/>
          </w:tcPr>
          <w:p w14:paraId="1A7F6D9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sensory organ morphogenesis</w:t>
            </w:r>
          </w:p>
        </w:tc>
        <w:tc>
          <w:tcPr>
            <w:tcW w:w="709" w:type="dxa"/>
            <w:noWrap/>
            <w:hideMark/>
          </w:tcPr>
          <w:p w14:paraId="259BA60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1E-09</w:t>
            </w:r>
          </w:p>
        </w:tc>
        <w:tc>
          <w:tcPr>
            <w:tcW w:w="992" w:type="dxa"/>
            <w:noWrap/>
            <w:hideMark/>
          </w:tcPr>
          <w:p w14:paraId="5F3C22A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210ADDB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7.4</w:t>
            </w:r>
          </w:p>
        </w:tc>
        <w:tc>
          <w:tcPr>
            <w:tcW w:w="709" w:type="dxa"/>
            <w:noWrap/>
            <w:hideMark/>
          </w:tcPr>
          <w:p w14:paraId="38E8053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39</w:t>
            </w:r>
          </w:p>
        </w:tc>
        <w:tc>
          <w:tcPr>
            <w:tcW w:w="9410" w:type="dxa"/>
            <w:noWrap/>
            <w:hideMark/>
          </w:tcPr>
          <w:p w14:paraId="381D5CC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FASLG|SHROOM2|AQP5|BMP7|FOXL2|COL2A1|DIO3|DSCAM|EPHB2|FBN1|FOXG1|GATA2|GBX2|HOXC13|IHH|KCNQ1|LHX1|MYO7A|PAX6|PITX3|PLS1|PROX1|RP1|SIX3|SOX1|SOX11|TBX1|MAFB|NR2E3|SPRY2|DLL1|SOX8|CABP4|MFSD2A|NKD1|IGFN1|USH1G|TMIE|HMX3</w:t>
            </w:r>
          </w:p>
        </w:tc>
      </w:tr>
      <w:tr w:rsidR="00C60BF0" w:rsidRPr="00C60BF0" w14:paraId="36AC547A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5CE0B280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32CD19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GO:0034765</w:t>
            </w:r>
          </w:p>
        </w:tc>
        <w:tc>
          <w:tcPr>
            <w:tcW w:w="1559" w:type="dxa"/>
            <w:noWrap/>
            <w:hideMark/>
          </w:tcPr>
          <w:p w14:paraId="59712F5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regulation of ion transmembrane transport</w:t>
            </w:r>
          </w:p>
        </w:tc>
        <w:tc>
          <w:tcPr>
            <w:tcW w:w="709" w:type="dxa"/>
            <w:noWrap/>
            <w:hideMark/>
          </w:tcPr>
          <w:p w14:paraId="66324A9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1E-09</w:t>
            </w:r>
          </w:p>
        </w:tc>
        <w:tc>
          <w:tcPr>
            <w:tcW w:w="992" w:type="dxa"/>
            <w:noWrap/>
            <w:hideMark/>
          </w:tcPr>
          <w:p w14:paraId="326453D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2.4</w:t>
            </w:r>
          </w:p>
        </w:tc>
        <w:tc>
          <w:tcPr>
            <w:tcW w:w="709" w:type="dxa"/>
            <w:noWrap/>
            <w:hideMark/>
          </w:tcPr>
          <w:p w14:paraId="4DF1B99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4D69EF8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59</w:t>
            </w:r>
          </w:p>
        </w:tc>
        <w:tc>
          <w:tcPr>
            <w:tcW w:w="9410" w:type="dxa"/>
            <w:noWrap/>
            <w:hideMark/>
          </w:tcPr>
          <w:p w14:paraId="7417232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CTN2|ATP1B2|CACNA1B|CACNA1E|EPHB2|F2|GEM|HSPA2|CXCL10|KCNA1|KCNC3|KCND2|KCNJ4|KCNJ6|KCNN2|KCNQ1|KCNQ2|KCNS1|KCNS2|KEL|CXCL9|OPRK1|P2RX5|P2RY6|ABCB1|PIK3CG|PTAFR|PTPN6|RASGRF1|RGS2|RGS4|RRAD|RYR2|SCN1A|SCN2A|SCN4A|SCN10A|TNF|KCNK5|GALR2|CACNA1H|HAP1|HCN4|KCNK7|ARC|KCNH3|KCNE4|TSPAN13|KCNH5|TRPM5|GAL|KCNK10|CABP4|JPH3|WNK2|JSRP1|GSG1L|KCNG3|STAC2</w:t>
            </w:r>
          </w:p>
        </w:tc>
      </w:tr>
      <w:tr w:rsidR="00C60BF0" w:rsidRPr="00C60BF0" w14:paraId="2FCB4E7D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C31A6E9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7DD034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GO:0045665</w:t>
            </w:r>
          </w:p>
        </w:tc>
        <w:tc>
          <w:tcPr>
            <w:tcW w:w="1559" w:type="dxa"/>
            <w:noWrap/>
            <w:hideMark/>
          </w:tcPr>
          <w:p w14:paraId="24D36AF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negative regulation of neuron differentiation</w:t>
            </w:r>
          </w:p>
        </w:tc>
        <w:tc>
          <w:tcPr>
            <w:tcW w:w="709" w:type="dxa"/>
            <w:noWrap/>
            <w:hideMark/>
          </w:tcPr>
          <w:p w14:paraId="5DBBA46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1E-09</w:t>
            </w:r>
          </w:p>
        </w:tc>
        <w:tc>
          <w:tcPr>
            <w:tcW w:w="992" w:type="dxa"/>
            <w:noWrap/>
            <w:hideMark/>
          </w:tcPr>
          <w:p w14:paraId="029FDED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5.4</w:t>
            </w:r>
          </w:p>
        </w:tc>
        <w:tc>
          <w:tcPr>
            <w:tcW w:w="709" w:type="dxa"/>
            <w:noWrap/>
            <w:hideMark/>
          </w:tcPr>
          <w:p w14:paraId="4A35820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8.5</w:t>
            </w:r>
          </w:p>
        </w:tc>
        <w:tc>
          <w:tcPr>
            <w:tcW w:w="709" w:type="dxa"/>
            <w:noWrap/>
            <w:hideMark/>
          </w:tcPr>
          <w:p w14:paraId="01CA13C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9410" w:type="dxa"/>
            <w:noWrap/>
            <w:hideMark/>
          </w:tcPr>
          <w:p w14:paraId="40664E0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ASCL1|BMP7|DLX2|DTX1|FOXG1|HES1|PAX6|SHH|SIX3|SLC6A4|SOX3|TP73|GPR37L1|OLIG2|HEY1|DLL1|SOX8|DISP3|ASPM</w:t>
            </w:r>
          </w:p>
        </w:tc>
      </w:tr>
      <w:tr w:rsidR="00C60BF0" w:rsidRPr="00C60BF0" w14:paraId="7F633B6F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58EDEE3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5097D4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GO:0051960</w:t>
            </w:r>
          </w:p>
        </w:tc>
        <w:tc>
          <w:tcPr>
            <w:tcW w:w="1559" w:type="dxa"/>
            <w:noWrap/>
            <w:hideMark/>
          </w:tcPr>
          <w:p w14:paraId="0817422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regulation of nervous system </w:t>
            </w: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development</w:t>
            </w:r>
          </w:p>
        </w:tc>
        <w:tc>
          <w:tcPr>
            <w:tcW w:w="709" w:type="dxa"/>
            <w:noWrap/>
            <w:hideMark/>
          </w:tcPr>
          <w:p w14:paraId="7F52226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1.26E-09</w:t>
            </w:r>
          </w:p>
        </w:tc>
        <w:tc>
          <w:tcPr>
            <w:tcW w:w="992" w:type="dxa"/>
            <w:noWrap/>
            <w:hideMark/>
          </w:tcPr>
          <w:p w14:paraId="0CFE4E1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</w:t>
            </w:r>
          </w:p>
        </w:tc>
        <w:tc>
          <w:tcPr>
            <w:tcW w:w="709" w:type="dxa"/>
            <w:noWrap/>
            <w:hideMark/>
          </w:tcPr>
          <w:p w14:paraId="13059FD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7.1</w:t>
            </w:r>
          </w:p>
        </w:tc>
        <w:tc>
          <w:tcPr>
            <w:tcW w:w="709" w:type="dxa"/>
            <w:noWrap/>
            <w:hideMark/>
          </w:tcPr>
          <w:p w14:paraId="59D1E7C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54</w:t>
            </w:r>
          </w:p>
        </w:tc>
        <w:tc>
          <w:tcPr>
            <w:tcW w:w="9410" w:type="dxa"/>
            <w:noWrap/>
            <w:hideMark/>
          </w:tcPr>
          <w:p w14:paraId="64B4992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ASCL1|ASCL2|ASPA|BMP2|BMP7|CX3CR1|DLX2|DSCAM|EGR2|EPHB2|F2|FOXG1|GBX2|HES1|IFRD1|LTA|MT3|NEFL|NKX6-1|PAX6|PITX3|PROX1|ROBO2|SHH|SOX11|SPP1|TNF|TP73|CXCR4|SLC7A5|HAP1|GPR37L1|OLIG2|BAIAP2|SEMA6B|DLL3|IL1RAPL</w:t>
            </w: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1|ZNF365|FSTL4|CUX2|HEY1|DLL1|SOX8|DLL4|HES2|HES6|ISLR2|DMRTA2|HES7|LRRC4B|IL34|ELAPOR2|ASPM|RASSF10</w:t>
            </w:r>
          </w:p>
        </w:tc>
      </w:tr>
      <w:tr w:rsidR="00C60BF0" w:rsidRPr="00C60BF0" w14:paraId="44DE97E2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CEC1739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843AFF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GO:0006935</w:t>
            </w:r>
          </w:p>
        </w:tc>
        <w:tc>
          <w:tcPr>
            <w:tcW w:w="1559" w:type="dxa"/>
            <w:noWrap/>
            <w:hideMark/>
          </w:tcPr>
          <w:p w14:paraId="47C24A6E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chemotaxis</w:t>
            </w:r>
          </w:p>
        </w:tc>
        <w:tc>
          <w:tcPr>
            <w:tcW w:w="709" w:type="dxa"/>
            <w:noWrap/>
            <w:hideMark/>
          </w:tcPr>
          <w:p w14:paraId="03AE448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1.26E-09</w:t>
            </w:r>
          </w:p>
        </w:tc>
        <w:tc>
          <w:tcPr>
            <w:tcW w:w="992" w:type="dxa"/>
            <w:noWrap/>
            <w:hideMark/>
          </w:tcPr>
          <w:p w14:paraId="4F882F2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2.4</w:t>
            </w:r>
          </w:p>
        </w:tc>
        <w:tc>
          <w:tcPr>
            <w:tcW w:w="709" w:type="dxa"/>
            <w:noWrap/>
            <w:hideMark/>
          </w:tcPr>
          <w:p w14:paraId="3686073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4ED0BD1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58</w:t>
            </w:r>
          </w:p>
        </w:tc>
        <w:tc>
          <w:tcPr>
            <w:tcW w:w="9410" w:type="dxa"/>
            <w:noWrap/>
            <w:hideMark/>
          </w:tcPr>
          <w:p w14:paraId="38F25CC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BMP7|BMPR1B|CALCA|CHGA|CCR4|CNR2|CX3CR1|CXADR|DSCAM|HBEGF|GPR183|EFNA1|EFNA2|EFNB2|EGR2|EGR3|EPHA8|EPHB2|FOXG1|FLT1|GBX2|GDNF|NR4A1|HOXB9|CXCR1|CXCL10|LHX1|LSP1|CXCL9|NGFR|PAX6|PDGFA|PIK3CG|PLAU|PTAFR|ROBO2|CCL3|CCL7|CCL8|CCL24|SHH|VAV1|CXCR4|PLA2G10|UNC5C|TNFSF14|CXCL14|CCL26|SEMA6B|DPYSL4|ACKR4|TREM1|BCL11B|GDF7|AMOT|EPHA6|DRGX|CD300H</w:t>
            </w:r>
          </w:p>
        </w:tc>
      </w:tr>
      <w:tr w:rsidR="00C60BF0" w:rsidRPr="00C60BF0" w14:paraId="6B6BD0CC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A75A586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E5BD92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GO:0042330</w:t>
            </w:r>
          </w:p>
        </w:tc>
        <w:tc>
          <w:tcPr>
            <w:tcW w:w="1559" w:type="dxa"/>
            <w:noWrap/>
            <w:hideMark/>
          </w:tcPr>
          <w:p w14:paraId="24A66DF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taxis</w:t>
            </w:r>
          </w:p>
        </w:tc>
        <w:tc>
          <w:tcPr>
            <w:tcW w:w="709" w:type="dxa"/>
            <w:noWrap/>
            <w:hideMark/>
          </w:tcPr>
          <w:p w14:paraId="1FD614A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1.58E-09</w:t>
            </w:r>
          </w:p>
        </w:tc>
        <w:tc>
          <w:tcPr>
            <w:tcW w:w="992" w:type="dxa"/>
            <w:noWrap/>
            <w:hideMark/>
          </w:tcPr>
          <w:p w14:paraId="72E3BFD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2.4</w:t>
            </w:r>
          </w:p>
        </w:tc>
        <w:tc>
          <w:tcPr>
            <w:tcW w:w="709" w:type="dxa"/>
            <w:noWrap/>
            <w:hideMark/>
          </w:tcPr>
          <w:p w14:paraId="264334C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7B4DA85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58</w:t>
            </w:r>
          </w:p>
        </w:tc>
        <w:tc>
          <w:tcPr>
            <w:tcW w:w="9410" w:type="dxa"/>
            <w:noWrap/>
            <w:hideMark/>
          </w:tcPr>
          <w:p w14:paraId="6D40D65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BMP7|BMPR1B|CALCA|CHGA|CCR4|CNR2|CX3CR1|CXADR|DSCAM|HBEGF|GPR183|EFNA1|EFNA2|EFNB2|EGR2|EGR3|EPHA8|EPHB2|FOXG1|FLT1|GBX2|GDNF|NR4A1|HOXB9|CXCR1|CXCL10|LHX1|LSP1|CXCL9|NGFR|PAX6|PDGFA|PIK3CG|PLAU|PTAFR|ROBO2|CCL3|CCL7|CCL8|CCL24|SHH|VAV1|CXCR4|PLA2G10|UNC5C|TNFSF14|CXCL14|CCL26|SEMA6B|DPYSL4|ACKR4|TREM1|BCL11B|GDF7|AMOT|EPHA6|DRGX|CD300H</w:t>
            </w:r>
          </w:p>
        </w:tc>
      </w:tr>
      <w:tr w:rsidR="00C60BF0" w:rsidRPr="00C60BF0" w14:paraId="4C664468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236126E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F6DC43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GO:0019233</w:t>
            </w:r>
          </w:p>
        </w:tc>
        <w:tc>
          <w:tcPr>
            <w:tcW w:w="1559" w:type="dxa"/>
            <w:noWrap/>
            <w:hideMark/>
          </w:tcPr>
          <w:p w14:paraId="010DBCBE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sensory perception of pain</w:t>
            </w:r>
          </w:p>
        </w:tc>
        <w:tc>
          <w:tcPr>
            <w:tcW w:w="709" w:type="dxa"/>
            <w:noWrap/>
            <w:hideMark/>
          </w:tcPr>
          <w:p w14:paraId="070E661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1.58E-09</w:t>
            </w:r>
          </w:p>
        </w:tc>
        <w:tc>
          <w:tcPr>
            <w:tcW w:w="992" w:type="dxa"/>
            <w:noWrap/>
            <w:hideMark/>
          </w:tcPr>
          <w:p w14:paraId="4E6E77F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5.3</w:t>
            </w:r>
          </w:p>
        </w:tc>
        <w:tc>
          <w:tcPr>
            <w:tcW w:w="709" w:type="dxa"/>
            <w:noWrap/>
            <w:hideMark/>
          </w:tcPr>
          <w:p w14:paraId="7EFDF3C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8.3</w:t>
            </w:r>
          </w:p>
        </w:tc>
        <w:tc>
          <w:tcPr>
            <w:tcW w:w="709" w:type="dxa"/>
            <w:noWrap/>
            <w:hideMark/>
          </w:tcPr>
          <w:p w14:paraId="6F7DC06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9410" w:type="dxa"/>
            <w:noWrap/>
            <w:hideMark/>
          </w:tcPr>
          <w:p w14:paraId="464B28B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CALCA|CHRNA4|CNR1|CNR2|HOXD1|ITGA2|KCNA1|KCND2|OPRK1|P2RY1|PTGS2|SCN1A|SCN10A|TAC1|TNF|CXCR4|PHF24|PRDM12|ALOXE3</w:t>
            </w:r>
          </w:p>
        </w:tc>
      </w:tr>
      <w:tr w:rsidR="00C60BF0" w:rsidRPr="00C60BF0" w14:paraId="0C7D900A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A5B25A6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5BFF8F1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GO:0043408</w:t>
            </w:r>
          </w:p>
        </w:tc>
        <w:tc>
          <w:tcPr>
            <w:tcW w:w="1559" w:type="dxa"/>
            <w:noWrap/>
            <w:hideMark/>
          </w:tcPr>
          <w:p w14:paraId="10BE12C4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regulation of MAPK cascade</w:t>
            </w:r>
          </w:p>
        </w:tc>
        <w:tc>
          <w:tcPr>
            <w:tcW w:w="709" w:type="dxa"/>
            <w:noWrap/>
            <w:hideMark/>
          </w:tcPr>
          <w:p w14:paraId="66E29B2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2E-09</w:t>
            </w:r>
          </w:p>
        </w:tc>
        <w:tc>
          <w:tcPr>
            <w:tcW w:w="992" w:type="dxa"/>
            <w:noWrap/>
            <w:hideMark/>
          </w:tcPr>
          <w:p w14:paraId="1E68137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2.1</w:t>
            </w:r>
          </w:p>
        </w:tc>
        <w:tc>
          <w:tcPr>
            <w:tcW w:w="709" w:type="dxa"/>
            <w:noWrap/>
            <w:hideMark/>
          </w:tcPr>
          <w:p w14:paraId="19BFC1A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6.8</w:t>
            </w:r>
          </w:p>
        </w:tc>
        <w:tc>
          <w:tcPr>
            <w:tcW w:w="709" w:type="dxa"/>
            <w:noWrap/>
            <w:hideMark/>
          </w:tcPr>
          <w:p w14:paraId="6C75F6F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71</w:t>
            </w:r>
          </w:p>
        </w:tc>
        <w:tc>
          <w:tcPr>
            <w:tcW w:w="9410" w:type="dxa"/>
            <w:noWrap/>
            <w:hideMark/>
          </w:tcPr>
          <w:p w14:paraId="048F676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RA2B|ALOX12B|ATF3|BMP2|BMP7|CHRNA7|CCN2|DUSP1|DUSP2|DUSP5|DUSP8|GPR183|EFNA1|ELANE|EPHA8|EPHB2|MECOM|FGFR3|FGFR4|FLT1|FLT3|FLT4|GCNT2|IGF1|IL11|INHBA|KITLG|MT3|GADD45B|OPRK1|OSM|P2RY1|P2RY6|PDGFA|PIK3CG|SERPINF2|PPEF2|PTPN6|PTPRR|RGS2|CCL3|CCL7|CCL8|CCL24|SPI1|TBX1|TNF|TP73|SPHK1|GPR37L1|GPR55|GDF15|FGF19|SPRY2|CCL26|GRAP|GADD45G|FZD10|CD300A|PIK3R5|ERRFI1|SLC30A10|INAVA|PBK|WNK2|DUSP26|PDGFD|IQGAP3|IL34|EPGN|ALKAL1</w:t>
            </w:r>
          </w:p>
        </w:tc>
      </w:tr>
      <w:tr w:rsidR="00C60BF0" w:rsidRPr="00C60BF0" w14:paraId="637B522B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480B9205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EEDA11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GO:0001775</w:t>
            </w:r>
          </w:p>
        </w:tc>
        <w:tc>
          <w:tcPr>
            <w:tcW w:w="1559" w:type="dxa"/>
            <w:noWrap/>
            <w:hideMark/>
          </w:tcPr>
          <w:p w14:paraId="7D4A7A1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cell activation</w:t>
            </w:r>
          </w:p>
        </w:tc>
        <w:tc>
          <w:tcPr>
            <w:tcW w:w="709" w:type="dxa"/>
            <w:noWrap/>
            <w:hideMark/>
          </w:tcPr>
          <w:p w14:paraId="2D3B038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2E-09</w:t>
            </w:r>
          </w:p>
        </w:tc>
        <w:tc>
          <w:tcPr>
            <w:tcW w:w="992" w:type="dxa"/>
            <w:noWrap/>
            <w:hideMark/>
          </w:tcPr>
          <w:p w14:paraId="4C02071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2.1</w:t>
            </w:r>
          </w:p>
        </w:tc>
        <w:tc>
          <w:tcPr>
            <w:tcW w:w="709" w:type="dxa"/>
            <w:noWrap/>
            <w:hideMark/>
          </w:tcPr>
          <w:p w14:paraId="04D5C82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6.7</w:t>
            </w:r>
          </w:p>
        </w:tc>
        <w:tc>
          <w:tcPr>
            <w:tcW w:w="709" w:type="dxa"/>
            <w:noWrap/>
            <w:hideMark/>
          </w:tcPr>
          <w:p w14:paraId="186D5E9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71</w:t>
            </w:r>
          </w:p>
        </w:tc>
        <w:tc>
          <w:tcPr>
            <w:tcW w:w="9410" w:type="dxa"/>
            <w:noWrap/>
            <w:hideMark/>
          </w:tcPr>
          <w:p w14:paraId="36D34E9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RA2B|AIRE|BTK|CD1D|CHGA|CHRNA4|CX3CR1|CXADR|DGKB|DGKG|GPR183|EPHB2|F2|FLT3|HHEX|HES1|HSPB1|HSPD1|IRF8|IGF1|IL7|IL11|CXCL10|IRF4|ITGAL|ITGAM|LCK|DNAJB9|KITLG|MT1G|P2RY1|PDGFA|PIK3CG|PRKCB|PTPN6|RORA|CCL3|SHH|SPI1|TNF|TPD52|VAV1|ZP2|EOMES|FZD9|PLA2G10|TNFSF14|MAFB|DHRS2|MERTK|FGL2|IKZF3|ICOSLG|DLL1|TBX21|DLL4|ENTPD7|PELI1|WDFY4|SLAMF7|BCL11B|ULBP1|DCSTAMP|CARD11|MEGF10|PLCZ1|SLAMF9|RSAD2|SLAMF6|ASTL|NRARP</w:t>
            </w:r>
          </w:p>
        </w:tc>
      </w:tr>
      <w:tr w:rsidR="00C60BF0" w:rsidRPr="00C60BF0" w14:paraId="57CA212C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D0C2EDD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76E95B3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GO:0010817</w:t>
            </w:r>
          </w:p>
        </w:tc>
        <w:tc>
          <w:tcPr>
            <w:tcW w:w="1559" w:type="dxa"/>
            <w:noWrap/>
            <w:hideMark/>
          </w:tcPr>
          <w:p w14:paraId="5871BD7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regulation of hormone levels</w:t>
            </w:r>
          </w:p>
        </w:tc>
        <w:tc>
          <w:tcPr>
            <w:tcW w:w="709" w:type="dxa"/>
            <w:noWrap/>
            <w:hideMark/>
          </w:tcPr>
          <w:p w14:paraId="1E7E0BA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2E-09</w:t>
            </w:r>
          </w:p>
        </w:tc>
        <w:tc>
          <w:tcPr>
            <w:tcW w:w="992" w:type="dxa"/>
            <w:noWrap/>
            <w:hideMark/>
          </w:tcPr>
          <w:p w14:paraId="6491801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2.3</w:t>
            </w:r>
          </w:p>
        </w:tc>
        <w:tc>
          <w:tcPr>
            <w:tcW w:w="709" w:type="dxa"/>
            <w:noWrap/>
            <w:hideMark/>
          </w:tcPr>
          <w:p w14:paraId="3CED148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6.9</w:t>
            </w:r>
          </w:p>
        </w:tc>
        <w:tc>
          <w:tcPr>
            <w:tcW w:w="709" w:type="dxa"/>
            <w:noWrap/>
            <w:hideMark/>
          </w:tcPr>
          <w:p w14:paraId="6E39752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58</w:t>
            </w:r>
          </w:p>
        </w:tc>
        <w:tc>
          <w:tcPr>
            <w:tcW w:w="9410" w:type="dxa"/>
            <w:noWrap/>
            <w:hideMark/>
          </w:tcPr>
          <w:p w14:paraId="2D4F570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CY8|ADH1B|BMP2|FOXL2|BTK|CHGA|CNR1|CRYM|CYP1A1|CYP2C8|DIO3|FOXE1|GDF9|GIPR|GPR27|FOXA1|IL11|INHBA|KCNQ1|NEUROD1|NKX3-1|NKX6-1|OPRK1|OSM|P2RY1|PTPRN|SHH|SLC5A5|SOX11|SPINK1|SPP1|SRD5A2|AKR1D1|HNF1A|TNF|TPO|UGT2B4|VGF|VIP|SLC7A5|DOC2B|CACNA1H|BAIAP3|NR1H4|DHRS9|DHRS2|CPLX1|PCLO|SOX8|RDH8|GAL|TRPV6|CELA2A|CHST8|SLC16A10|RDH12|ILDR2|MAFA</w:t>
            </w:r>
          </w:p>
        </w:tc>
      </w:tr>
      <w:tr w:rsidR="00C60BF0" w:rsidRPr="00C60BF0" w14:paraId="2C700461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0678455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E4C613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GO:0021700</w:t>
            </w:r>
          </w:p>
        </w:tc>
        <w:tc>
          <w:tcPr>
            <w:tcW w:w="1559" w:type="dxa"/>
            <w:noWrap/>
            <w:hideMark/>
          </w:tcPr>
          <w:p w14:paraId="733A0E2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developmental maturation</w:t>
            </w:r>
          </w:p>
        </w:tc>
        <w:tc>
          <w:tcPr>
            <w:tcW w:w="709" w:type="dxa"/>
            <w:noWrap/>
            <w:hideMark/>
          </w:tcPr>
          <w:p w14:paraId="153E364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2.51E-09</w:t>
            </w:r>
          </w:p>
        </w:tc>
        <w:tc>
          <w:tcPr>
            <w:tcW w:w="992" w:type="dxa"/>
            <w:noWrap/>
            <w:hideMark/>
          </w:tcPr>
          <w:p w14:paraId="0EB6081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7861CF5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7.2</w:t>
            </w:r>
          </w:p>
        </w:tc>
        <w:tc>
          <w:tcPr>
            <w:tcW w:w="709" w:type="dxa"/>
            <w:noWrap/>
            <w:hideMark/>
          </w:tcPr>
          <w:p w14:paraId="5B5D480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37</w:t>
            </w:r>
          </w:p>
        </w:tc>
        <w:tc>
          <w:tcPr>
            <w:tcW w:w="9410" w:type="dxa"/>
            <w:noWrap/>
            <w:hideMark/>
          </w:tcPr>
          <w:p w14:paraId="24A015C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ASCL1|BMP2|BTK|CDH5|CEBPA|CX3CR1|EPHA8|EREG|FGFR3|GATA2|FOXA1|HES1|IGF1|IHH|NEFL|NKX6-1|NR4A2|PTPRN|RYR1|SIX3|SPINK1|PLA2G10|RECK|BAIAP3|DMC1|SEZ6L|CNTNAP2|LHX6|RND1|TFCP2L1|SOX8|SOX18|FEV|BCAN|SRRM4|TDRD5|CATSPERD</w:t>
            </w:r>
          </w:p>
        </w:tc>
      </w:tr>
      <w:tr w:rsidR="00C60BF0" w:rsidRPr="00C60BF0" w14:paraId="24927096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6064C099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43D92BD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GO:0034762</w:t>
            </w:r>
          </w:p>
        </w:tc>
        <w:tc>
          <w:tcPr>
            <w:tcW w:w="1559" w:type="dxa"/>
            <w:noWrap/>
            <w:hideMark/>
          </w:tcPr>
          <w:p w14:paraId="19331861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regulation of transmembrane transport</w:t>
            </w:r>
          </w:p>
        </w:tc>
        <w:tc>
          <w:tcPr>
            <w:tcW w:w="709" w:type="dxa"/>
            <w:noWrap/>
            <w:hideMark/>
          </w:tcPr>
          <w:p w14:paraId="583B122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3.16E-09</w:t>
            </w:r>
          </w:p>
        </w:tc>
        <w:tc>
          <w:tcPr>
            <w:tcW w:w="992" w:type="dxa"/>
            <w:noWrap/>
            <w:hideMark/>
          </w:tcPr>
          <w:p w14:paraId="6D348F5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2.2</w:t>
            </w:r>
          </w:p>
        </w:tc>
        <w:tc>
          <w:tcPr>
            <w:tcW w:w="709" w:type="dxa"/>
            <w:noWrap/>
            <w:hideMark/>
          </w:tcPr>
          <w:p w14:paraId="146B5A9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6.7</w:t>
            </w:r>
          </w:p>
        </w:tc>
        <w:tc>
          <w:tcPr>
            <w:tcW w:w="709" w:type="dxa"/>
            <w:noWrap/>
            <w:hideMark/>
          </w:tcPr>
          <w:p w14:paraId="757F1B0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65</w:t>
            </w:r>
          </w:p>
        </w:tc>
        <w:tc>
          <w:tcPr>
            <w:tcW w:w="9410" w:type="dxa"/>
            <w:noWrap/>
            <w:hideMark/>
          </w:tcPr>
          <w:p w14:paraId="283C18D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CTN2|ATP1B2|CA2|CACNA1B|CACNA1E|EPHB2|F2|GEM|HSPA2|IGF1|CXCL10|KCNA1|KCNC3|KCND2|KCNJ4|KCNJ6|KCNN2|KCNQ1|KCNQ2|KCNS1|KCNS2|KEL|CXCL9|OPRK1|P2RX5|P2RY6|ABCB1|PIK3CG|PRKCB|PTAFR|PTPN6|RASGRF1|RGS2|RGS4|RRAD|RYR2|SCN1A|SCN2A|SCN4A|SCN10A|TNF|SLC7A5|KCNK5|GALR2|CACNA1H|HAP1|FGF19|HCN4|KCNK7|ARC|KCNH3|KCNE4|TSPAN13|KCNH5|TRPM5|GAL|KCNK10|ITLN1|CABP4|JPH3|WNK2|JSRP1|GSG1L|KCNG3|STAC2</w:t>
            </w:r>
          </w:p>
        </w:tc>
      </w:tr>
      <w:tr w:rsidR="00C60BF0" w:rsidRPr="00C60BF0" w14:paraId="11E26B0C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0F5FAF8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7A9B2B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GO:0002520</w:t>
            </w:r>
          </w:p>
        </w:tc>
        <w:tc>
          <w:tcPr>
            <w:tcW w:w="1559" w:type="dxa"/>
            <w:noWrap/>
            <w:hideMark/>
          </w:tcPr>
          <w:p w14:paraId="643A0047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immune system development</w:t>
            </w:r>
          </w:p>
        </w:tc>
        <w:tc>
          <w:tcPr>
            <w:tcW w:w="709" w:type="dxa"/>
            <w:noWrap/>
            <w:hideMark/>
          </w:tcPr>
          <w:p w14:paraId="20298FE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3.16E-09</w:t>
            </w:r>
          </w:p>
        </w:tc>
        <w:tc>
          <w:tcPr>
            <w:tcW w:w="992" w:type="dxa"/>
            <w:noWrap/>
            <w:hideMark/>
          </w:tcPr>
          <w:p w14:paraId="7582E1F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2.1</w:t>
            </w:r>
          </w:p>
        </w:tc>
        <w:tc>
          <w:tcPr>
            <w:tcW w:w="709" w:type="dxa"/>
            <w:noWrap/>
            <w:hideMark/>
          </w:tcPr>
          <w:p w14:paraId="3923B86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6.6</w:t>
            </w:r>
          </w:p>
        </w:tc>
        <w:tc>
          <w:tcPr>
            <w:tcW w:w="709" w:type="dxa"/>
            <w:noWrap/>
            <w:hideMark/>
          </w:tcPr>
          <w:p w14:paraId="2A65B15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74</w:t>
            </w:r>
          </w:p>
        </w:tc>
        <w:tc>
          <w:tcPr>
            <w:tcW w:w="9410" w:type="dxa"/>
            <w:noWrap/>
            <w:hideMark/>
          </w:tcPr>
          <w:p w14:paraId="1A5033D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IRE|BTK|CBFA2T3|RUNX3|CD1D|CD34|CEBPA|CCR4|NKX2-5|GPR183|EFNA2|MECOM|FOXJ1|FOXE1|FLT1|FLT3|FLT4|FOS|GATA2|HHEX|HLA-G|HES1|HSPD1|IRF8|IL7|IL11|INHBA|IRF4|KCNQ1|LCK|LTA|DNAJB9|KITLG|MT1G|PTPN6|RORA|SHH|SLC4A1|SLC8A3|SPI1|TBX1|TNF|TOP2A|TPD52|TPO|VAV1|EOMES|FZD9|PLA2G10|KRT75|MAFB|DHRS2|LRRC17|MERTK|IKZF3|DLL1|TBX21|DLL4|BARX1|ENTPD7|CD248|BCL11B|DCSTAMP|MIXL1|CARD11|RSAD2|SLAMF6|MMP21|IL31RA|TMEM190|ESCO2|DACT2|WDR38|NRARP</w:t>
            </w:r>
          </w:p>
        </w:tc>
      </w:tr>
      <w:tr w:rsidR="00C60BF0" w:rsidRPr="00C60BF0" w14:paraId="2CA5030B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363162F5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FAE224E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GO:0051046</w:t>
            </w:r>
          </w:p>
        </w:tc>
        <w:tc>
          <w:tcPr>
            <w:tcW w:w="1559" w:type="dxa"/>
            <w:noWrap/>
            <w:hideMark/>
          </w:tcPr>
          <w:p w14:paraId="7666C0E1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regulation of secretion</w:t>
            </w:r>
          </w:p>
        </w:tc>
        <w:tc>
          <w:tcPr>
            <w:tcW w:w="709" w:type="dxa"/>
            <w:noWrap/>
            <w:hideMark/>
          </w:tcPr>
          <w:p w14:paraId="5F0280E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3.98E-09</w:t>
            </w:r>
          </w:p>
        </w:tc>
        <w:tc>
          <w:tcPr>
            <w:tcW w:w="992" w:type="dxa"/>
            <w:noWrap/>
            <w:hideMark/>
          </w:tcPr>
          <w:p w14:paraId="7E191AC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2.2</w:t>
            </w:r>
          </w:p>
        </w:tc>
        <w:tc>
          <w:tcPr>
            <w:tcW w:w="709" w:type="dxa"/>
            <w:noWrap/>
            <w:hideMark/>
          </w:tcPr>
          <w:p w14:paraId="242528D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6.6</w:t>
            </w:r>
          </w:p>
        </w:tc>
        <w:tc>
          <w:tcPr>
            <w:tcW w:w="709" w:type="dxa"/>
            <w:noWrap/>
            <w:hideMark/>
          </w:tcPr>
          <w:p w14:paraId="409CDDA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65</w:t>
            </w:r>
          </w:p>
        </w:tc>
        <w:tc>
          <w:tcPr>
            <w:tcW w:w="9410" w:type="dxa"/>
            <w:noWrap/>
            <w:hideMark/>
          </w:tcPr>
          <w:p w14:paraId="5CF135A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CHE|ADCY8|ADRA2B|ALOX12B|AVPR2|BMP2|FOXL2|CHGA|CHRNA4|CHRNA5|CHRNB4|CNR1|FOXF1|GATA2|GDF9|GDNF|GIPR|GPR27|IGF1|IL11|INHBA|ITGAM|KCNQ1|NEUROD1|NKX3-1|NKX6-1|OPRK1|OSM|P2RY1|SEPTIN4|PRKCB|PRKCG|PTAFR|PTGER3|PTPRN|RAB27B|SLC6A4|SOX11|SPI1|SPINK1|SPP1|STC1|TNF|VIP|PLA2G10|DOC2B|CACNA1H|BAIAP3|CHRNA6|HAP1|NR1H4|CSPG5|CPLX1|IL1RAPL1|CD300A|ANKRD1|PCLO|GAL|TRPV6|CELA2A|MCTP1|OR51E2|RSAD2|SYT6|LGI3</w:t>
            </w:r>
          </w:p>
        </w:tc>
      </w:tr>
      <w:tr w:rsidR="00C60BF0" w:rsidRPr="00C60BF0" w14:paraId="1738E782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517284A0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156E0D7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GO:0022407</w:t>
            </w:r>
          </w:p>
        </w:tc>
        <w:tc>
          <w:tcPr>
            <w:tcW w:w="1559" w:type="dxa"/>
            <w:noWrap/>
            <w:hideMark/>
          </w:tcPr>
          <w:p w14:paraId="6CFC7577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regulation of cell-cell adhesion</w:t>
            </w:r>
          </w:p>
        </w:tc>
        <w:tc>
          <w:tcPr>
            <w:tcW w:w="709" w:type="dxa"/>
            <w:noWrap/>
            <w:hideMark/>
          </w:tcPr>
          <w:p w14:paraId="2C333C8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5.01E-09</w:t>
            </w:r>
          </w:p>
        </w:tc>
        <w:tc>
          <w:tcPr>
            <w:tcW w:w="992" w:type="dxa"/>
            <w:noWrap/>
            <w:hideMark/>
          </w:tcPr>
          <w:p w14:paraId="44A51ED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2.3</w:t>
            </w:r>
          </w:p>
        </w:tc>
        <w:tc>
          <w:tcPr>
            <w:tcW w:w="709" w:type="dxa"/>
            <w:noWrap/>
            <w:hideMark/>
          </w:tcPr>
          <w:p w14:paraId="0D9C1EB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6.7</w:t>
            </w:r>
          </w:p>
        </w:tc>
        <w:tc>
          <w:tcPr>
            <w:tcW w:w="709" w:type="dxa"/>
            <w:noWrap/>
            <w:hideMark/>
          </w:tcPr>
          <w:p w14:paraId="3953A78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</w:p>
        </w:tc>
        <w:tc>
          <w:tcPr>
            <w:tcW w:w="9410" w:type="dxa"/>
            <w:noWrap/>
            <w:hideMark/>
          </w:tcPr>
          <w:p w14:paraId="594DC2D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BMP2|BMP7|RUNX3|CD1D|CDSN|EFNB2|CELSR2|EGR3|ELANE|FOXJ1|FUT3|GCNT2|HLA-DOB|HLA-G|FOXA1|HES1|HSPD1|IGF1|IHH|IL7|LCK|KITLG|PNP|PCDH8|PCK1|SERPINF2|PTAFR|PTPN6|SHH|SPI1|TNF|VAV1|PLPP3|TNFSF14|TNFSF9|HSPH1|FGL2|CD300A|ICOSLG|IL36B|TBX21|PELI1|CELA2A|VTCN1|CARD11|MEGF10|NLRP3|ADAMTS18|CCDC88B|NEXMIF|ILDR2|MIRLET7G|MIR31|NRARP|TARM1</w:t>
            </w:r>
          </w:p>
        </w:tc>
      </w:tr>
      <w:tr w:rsidR="00C60BF0" w:rsidRPr="00C60BF0" w14:paraId="190206D2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D16368C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8378E4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GO:0048534</w:t>
            </w:r>
          </w:p>
        </w:tc>
        <w:tc>
          <w:tcPr>
            <w:tcW w:w="1559" w:type="dxa"/>
            <w:noWrap/>
            <w:hideMark/>
          </w:tcPr>
          <w:p w14:paraId="6659DF2E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hematopoietic or lymphoid organ development</w:t>
            </w:r>
          </w:p>
        </w:tc>
        <w:tc>
          <w:tcPr>
            <w:tcW w:w="709" w:type="dxa"/>
            <w:noWrap/>
            <w:hideMark/>
          </w:tcPr>
          <w:p w14:paraId="20D3DA0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6.31E-09</w:t>
            </w:r>
          </w:p>
        </w:tc>
        <w:tc>
          <w:tcPr>
            <w:tcW w:w="992" w:type="dxa"/>
            <w:noWrap/>
            <w:hideMark/>
          </w:tcPr>
          <w:p w14:paraId="7A61059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2.1</w:t>
            </w:r>
          </w:p>
        </w:tc>
        <w:tc>
          <w:tcPr>
            <w:tcW w:w="709" w:type="dxa"/>
            <w:noWrap/>
            <w:hideMark/>
          </w:tcPr>
          <w:p w14:paraId="7720DFD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6.5</w:t>
            </w:r>
          </w:p>
        </w:tc>
        <w:tc>
          <w:tcPr>
            <w:tcW w:w="709" w:type="dxa"/>
            <w:noWrap/>
            <w:hideMark/>
          </w:tcPr>
          <w:p w14:paraId="43379DA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70</w:t>
            </w:r>
          </w:p>
        </w:tc>
        <w:tc>
          <w:tcPr>
            <w:tcW w:w="9410" w:type="dxa"/>
            <w:noWrap/>
            <w:hideMark/>
          </w:tcPr>
          <w:p w14:paraId="47A8278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IRE|BTK|CBFA2T3|RUNX3|CD1D|CD34|CEBPA|NKX2-5|GPR183|EFNA2|MECOM|FOXE1|FLT1|FLT3|FLT4|FOS|GATA2|HHEX|HES1|IRF8|IL7|IL11|INHBA|IRF4|KCNQ1|LCK|LTA|DNAJB9|KITLG|MT1G|PTPN6|RORA|SHH|SLC4A1|SLC8A3|SPI1|TBX1|TNF|TOP2A|TPD52|TPO|VAV1|EOMES|FZD9|PLA2G10|KRT75|MAFB|DHRS2|LRRC17|MERTK|IKZF3|DLL1|TBX21|DLL4|BARX1|ENTPD7|CD248|BCL11B|DCSTAMP|MIXL1|CARD11|RSAD2|SLAMF6|MMP21|IL31RA|TMEM190|ESCO2|DACT2|WDR38|NRARP</w:t>
            </w:r>
          </w:p>
        </w:tc>
      </w:tr>
      <w:tr w:rsidR="00C60BF0" w:rsidRPr="00C60BF0" w14:paraId="006C583F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DCC5B69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3DBC30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GO:0042026</w:t>
            </w:r>
          </w:p>
        </w:tc>
        <w:tc>
          <w:tcPr>
            <w:tcW w:w="1559" w:type="dxa"/>
            <w:noWrap/>
            <w:hideMark/>
          </w:tcPr>
          <w:p w14:paraId="40D5D55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protein refolding</w:t>
            </w:r>
          </w:p>
        </w:tc>
        <w:tc>
          <w:tcPr>
            <w:tcW w:w="709" w:type="dxa"/>
            <w:noWrap/>
            <w:hideMark/>
          </w:tcPr>
          <w:p w14:paraId="666700E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7.94E-09</w:t>
            </w:r>
          </w:p>
        </w:tc>
        <w:tc>
          <w:tcPr>
            <w:tcW w:w="992" w:type="dxa"/>
            <w:noWrap/>
            <w:hideMark/>
          </w:tcPr>
          <w:p w14:paraId="1899F5D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9.2</w:t>
            </w:r>
          </w:p>
        </w:tc>
        <w:tc>
          <w:tcPr>
            <w:tcW w:w="709" w:type="dxa"/>
            <w:noWrap/>
            <w:hideMark/>
          </w:tcPr>
          <w:p w14:paraId="6578BF6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9.2</w:t>
            </w:r>
          </w:p>
        </w:tc>
        <w:tc>
          <w:tcPr>
            <w:tcW w:w="709" w:type="dxa"/>
            <w:noWrap/>
            <w:hideMark/>
          </w:tcPr>
          <w:p w14:paraId="64538FC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9410" w:type="dxa"/>
            <w:noWrap/>
            <w:hideMark/>
          </w:tcPr>
          <w:p w14:paraId="74BFE2C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CRYAB|HSPA1A|HSPA1B|HSPA2|HSPA5|HSPA6|HSPA7|HSPB1|HSP90AA1|HSPD1|DNAJA4</w:t>
            </w:r>
          </w:p>
        </w:tc>
      </w:tr>
      <w:tr w:rsidR="00C60BF0" w:rsidRPr="00C60BF0" w14:paraId="61FC5F20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57821BE9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575AE3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GO:0007610</w:t>
            </w:r>
          </w:p>
        </w:tc>
        <w:tc>
          <w:tcPr>
            <w:tcW w:w="1559" w:type="dxa"/>
            <w:noWrap/>
            <w:hideMark/>
          </w:tcPr>
          <w:p w14:paraId="7EAA0B03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behavior</w:t>
            </w:r>
          </w:p>
        </w:tc>
        <w:tc>
          <w:tcPr>
            <w:tcW w:w="709" w:type="dxa"/>
            <w:noWrap/>
            <w:hideMark/>
          </w:tcPr>
          <w:p w14:paraId="5C755C6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1E-08</w:t>
            </w:r>
          </w:p>
        </w:tc>
        <w:tc>
          <w:tcPr>
            <w:tcW w:w="992" w:type="dxa"/>
            <w:noWrap/>
            <w:hideMark/>
          </w:tcPr>
          <w:p w14:paraId="1D671EC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2.2</w:t>
            </w:r>
          </w:p>
        </w:tc>
        <w:tc>
          <w:tcPr>
            <w:tcW w:w="709" w:type="dxa"/>
            <w:noWrap/>
            <w:hideMark/>
          </w:tcPr>
          <w:p w14:paraId="1813C08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6.5</w:t>
            </w:r>
          </w:p>
        </w:tc>
        <w:tc>
          <w:tcPr>
            <w:tcW w:w="709" w:type="dxa"/>
            <w:noWrap/>
            <w:hideMark/>
          </w:tcPr>
          <w:p w14:paraId="48CEFDB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62</w:t>
            </w:r>
          </w:p>
        </w:tc>
        <w:tc>
          <w:tcPr>
            <w:tcW w:w="9410" w:type="dxa"/>
            <w:noWrap/>
            <w:hideMark/>
          </w:tcPr>
          <w:p w14:paraId="47E9736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CY8|ATP1B2|BRS3|CALCA|CCK|CHRNA4|CHRNA5|CHRNA7|CHRNB4|CNR1|CNTFR|CX3CR1|DSCAM|RCAN1|EGR2|EPHB2|FOS|GAD1|GATM|GDNF|KCND2|KCNQ1|NPTX2|NR4A2|OPRK1|P2RY1|PITX3|PRKCG|PTGS2|RASGRF1|SCN1A|SCN2A|SLC2A4|SLC6A3|SLC6A4|SLC8A2|SLC8A3|TAC1|TBX1|VGF|VIP|FZD9|GALR2|GDF15|GPR83|ARC|CUX2|RASD2|CNTNAP2|B3GAT1|PCDH17|GAL|KCNK10|ASIC4|LPAR5|JPH3|DMRT3|DMRTA1|MYH14|MFSD2A|DMBX1|NPAS4</w:t>
            </w:r>
          </w:p>
        </w:tc>
      </w:tr>
      <w:tr w:rsidR="00C60BF0" w:rsidRPr="00C60BF0" w14:paraId="43991867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9DA3760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38B352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GO:0071695</w:t>
            </w:r>
          </w:p>
        </w:tc>
        <w:tc>
          <w:tcPr>
            <w:tcW w:w="1559" w:type="dxa"/>
            <w:noWrap/>
            <w:hideMark/>
          </w:tcPr>
          <w:p w14:paraId="7E837D8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anatomical structure maturation</w:t>
            </w:r>
          </w:p>
        </w:tc>
        <w:tc>
          <w:tcPr>
            <w:tcW w:w="709" w:type="dxa"/>
            <w:noWrap/>
            <w:hideMark/>
          </w:tcPr>
          <w:p w14:paraId="1574564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1.26E-08</w:t>
            </w:r>
          </w:p>
        </w:tc>
        <w:tc>
          <w:tcPr>
            <w:tcW w:w="992" w:type="dxa"/>
            <w:noWrap/>
            <w:hideMark/>
          </w:tcPr>
          <w:p w14:paraId="2B1EA35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</w:t>
            </w:r>
          </w:p>
        </w:tc>
        <w:tc>
          <w:tcPr>
            <w:tcW w:w="709" w:type="dxa"/>
            <w:noWrap/>
            <w:hideMark/>
          </w:tcPr>
          <w:p w14:paraId="516DB16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6.9</w:t>
            </w:r>
          </w:p>
        </w:tc>
        <w:tc>
          <w:tcPr>
            <w:tcW w:w="709" w:type="dxa"/>
            <w:noWrap/>
            <w:hideMark/>
          </w:tcPr>
          <w:p w14:paraId="783C747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32</w:t>
            </w:r>
          </w:p>
        </w:tc>
        <w:tc>
          <w:tcPr>
            <w:tcW w:w="9410" w:type="dxa"/>
            <w:noWrap/>
            <w:hideMark/>
          </w:tcPr>
          <w:p w14:paraId="424DF41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ASCL1|BMP2|BTK|CDH5|CEBPA|CX3CR1|EPHA8|EREG|FGFR3|GATA2|FOXA1|HES1|IGF1|IHH|NKX6-1|NR4A2|RYR1|SIX3|SPINK1|PLA2G10|RECK|DMC1|CNTNAP2|LHX6|RND1|TFCP2L1|SOX8|SOX18|FEV|SRRM4|TDRD5|CATSPERD</w:t>
            </w:r>
          </w:p>
        </w:tc>
      </w:tr>
      <w:tr w:rsidR="00C60BF0" w:rsidRPr="00C60BF0" w14:paraId="3CAEFE34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6349F44B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72DC90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GO:0036293</w:t>
            </w:r>
          </w:p>
        </w:tc>
        <w:tc>
          <w:tcPr>
            <w:tcW w:w="1559" w:type="dxa"/>
            <w:noWrap/>
            <w:hideMark/>
          </w:tcPr>
          <w:p w14:paraId="2285B49D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response to decreased oxygen levels</w:t>
            </w:r>
          </w:p>
        </w:tc>
        <w:tc>
          <w:tcPr>
            <w:tcW w:w="709" w:type="dxa"/>
            <w:noWrap/>
            <w:hideMark/>
          </w:tcPr>
          <w:p w14:paraId="7E6E9EC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1.26E-08</w:t>
            </w:r>
          </w:p>
        </w:tc>
        <w:tc>
          <w:tcPr>
            <w:tcW w:w="992" w:type="dxa"/>
            <w:noWrap/>
            <w:hideMark/>
          </w:tcPr>
          <w:p w14:paraId="74CF58B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2.7</w:t>
            </w:r>
          </w:p>
        </w:tc>
        <w:tc>
          <w:tcPr>
            <w:tcW w:w="709" w:type="dxa"/>
            <w:noWrap/>
            <w:hideMark/>
          </w:tcPr>
          <w:p w14:paraId="518C607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6.7</w:t>
            </w:r>
          </w:p>
        </w:tc>
        <w:tc>
          <w:tcPr>
            <w:tcW w:w="709" w:type="dxa"/>
            <w:noWrap/>
            <w:hideMark/>
          </w:tcPr>
          <w:p w14:paraId="115CACC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39</w:t>
            </w:r>
          </w:p>
        </w:tc>
        <w:tc>
          <w:tcPr>
            <w:tcW w:w="9410" w:type="dxa"/>
            <w:noWrap/>
            <w:hideMark/>
          </w:tcPr>
          <w:p w14:paraId="2B5D7DC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ANGPT2|ASCL2|BMP2|BMP7|CBFA2T3|CCNA2|CHRNA4|CHRNA7|CRYAB|CCN2|CYP1A1|DIO3|FOS|ITGA2|KCND2|LTA|MT3|NKX3-1|NPPC|NR4A2|PDGFA|PLAU|PMAIP1|PTGS2|RORA|RYR1|RYR2|SCN2A|SLC2A1|SLC2A4|SLC6A4|SLC8A3|STC1|TERC|TNF|CXCR4|CPEB4|MYOCD|EGLN3</w:t>
            </w:r>
          </w:p>
        </w:tc>
      </w:tr>
      <w:tr w:rsidR="00C60BF0" w:rsidRPr="00C60BF0" w14:paraId="3B636CCD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05AF299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C19AC0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GO:0070482</w:t>
            </w:r>
          </w:p>
        </w:tc>
        <w:tc>
          <w:tcPr>
            <w:tcW w:w="1559" w:type="dxa"/>
            <w:noWrap/>
            <w:hideMark/>
          </w:tcPr>
          <w:p w14:paraId="5FE95737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response to oxygen levels</w:t>
            </w:r>
          </w:p>
        </w:tc>
        <w:tc>
          <w:tcPr>
            <w:tcW w:w="709" w:type="dxa"/>
            <w:noWrap/>
            <w:hideMark/>
          </w:tcPr>
          <w:p w14:paraId="15C3CE8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2E-08</w:t>
            </w:r>
          </w:p>
        </w:tc>
        <w:tc>
          <w:tcPr>
            <w:tcW w:w="992" w:type="dxa"/>
            <w:noWrap/>
            <w:hideMark/>
          </w:tcPr>
          <w:p w14:paraId="13D7841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2.6</w:t>
            </w:r>
          </w:p>
        </w:tc>
        <w:tc>
          <w:tcPr>
            <w:tcW w:w="709" w:type="dxa"/>
            <w:noWrap/>
            <w:hideMark/>
          </w:tcPr>
          <w:p w14:paraId="4DF4094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6.6</w:t>
            </w:r>
          </w:p>
        </w:tc>
        <w:tc>
          <w:tcPr>
            <w:tcW w:w="709" w:type="dxa"/>
            <w:noWrap/>
            <w:hideMark/>
          </w:tcPr>
          <w:p w14:paraId="2615B4B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41</w:t>
            </w:r>
          </w:p>
        </w:tc>
        <w:tc>
          <w:tcPr>
            <w:tcW w:w="9410" w:type="dxa"/>
            <w:noWrap/>
            <w:hideMark/>
          </w:tcPr>
          <w:p w14:paraId="29C310A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ANGPT2|ASCL2|BMP2|BMP7|CBFA2T3|CCNA2|CHRNA4|CHRNA7|CRYAB|CCN2|CYP1A1|DIO3|FOS|ITGA2|KCND2|LTA|MT3|ATP6|NKX3-1|NPPC|NR4A2|PDGFA|PLAU|PMAIP1|PTGS2|RORA|RYR1|RYR2|SCN2A|SLC2A1|SLC2A4|SLC6A4|SLC8A3|STC1|TERC|TNF|CXCR4|SLC7A5|CPEB4|MYOCD|EGLN3</w:t>
            </w:r>
          </w:p>
        </w:tc>
      </w:tr>
      <w:tr w:rsidR="00C60BF0" w:rsidRPr="00C60BF0" w14:paraId="25FD6B2B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051D7E6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ED4942F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GO:0009266</w:t>
            </w:r>
          </w:p>
        </w:tc>
        <w:tc>
          <w:tcPr>
            <w:tcW w:w="1559" w:type="dxa"/>
            <w:noWrap/>
            <w:hideMark/>
          </w:tcPr>
          <w:p w14:paraId="0C458BD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response to temperature stimulus</w:t>
            </w:r>
          </w:p>
        </w:tc>
        <w:tc>
          <w:tcPr>
            <w:tcW w:w="709" w:type="dxa"/>
            <w:noWrap/>
            <w:hideMark/>
          </w:tcPr>
          <w:p w14:paraId="63129CD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2E-08</w:t>
            </w:r>
          </w:p>
        </w:tc>
        <w:tc>
          <w:tcPr>
            <w:tcW w:w="992" w:type="dxa"/>
            <w:noWrap/>
            <w:hideMark/>
          </w:tcPr>
          <w:p w14:paraId="5C18710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3.3</w:t>
            </w:r>
          </w:p>
        </w:tc>
        <w:tc>
          <w:tcPr>
            <w:tcW w:w="709" w:type="dxa"/>
            <w:noWrap/>
            <w:hideMark/>
          </w:tcPr>
          <w:p w14:paraId="30B4C98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22A2F09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28</w:t>
            </w:r>
          </w:p>
        </w:tc>
        <w:tc>
          <w:tcPr>
            <w:tcW w:w="9410" w:type="dxa"/>
            <w:noWrap/>
            <w:hideMark/>
          </w:tcPr>
          <w:p w14:paraId="5FF3C5F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CALCA|CRYAB|FOS|HSPA1A|HSPA1B|HSPA2|HSPA6|HSPB1|HSP90AA1|HSPD1|DNAJB1|IGF1|CXCL10|COX2|NGFR|PTGS2|UCP1|VGF|CXCR4|FGF16|SLC25A27|BAG3|TFEC|DNAJA4|PRDM12|ANO3|SCARA5|DRGX</w:t>
            </w:r>
          </w:p>
        </w:tc>
      </w:tr>
      <w:tr w:rsidR="00C60BF0" w:rsidRPr="00C60BF0" w14:paraId="0E57CC19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6052871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EED260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GO:0030855</w:t>
            </w:r>
          </w:p>
        </w:tc>
        <w:tc>
          <w:tcPr>
            <w:tcW w:w="1559" w:type="dxa"/>
            <w:noWrap/>
            <w:hideMark/>
          </w:tcPr>
          <w:p w14:paraId="3AD8D67A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epithelial cell differentiation</w:t>
            </w:r>
          </w:p>
        </w:tc>
        <w:tc>
          <w:tcPr>
            <w:tcW w:w="709" w:type="dxa"/>
            <w:noWrap/>
            <w:hideMark/>
          </w:tcPr>
          <w:p w14:paraId="2BA8CA6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2E-08</w:t>
            </w:r>
          </w:p>
        </w:tc>
        <w:tc>
          <w:tcPr>
            <w:tcW w:w="992" w:type="dxa"/>
            <w:noWrap/>
            <w:hideMark/>
          </w:tcPr>
          <w:p w14:paraId="056ABC1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2.1</w:t>
            </w:r>
          </w:p>
        </w:tc>
        <w:tc>
          <w:tcPr>
            <w:tcW w:w="709" w:type="dxa"/>
            <w:noWrap/>
            <w:hideMark/>
          </w:tcPr>
          <w:p w14:paraId="6ABDDDC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6.3</w:t>
            </w:r>
          </w:p>
        </w:tc>
        <w:tc>
          <w:tcPr>
            <w:tcW w:w="709" w:type="dxa"/>
            <w:noWrap/>
            <w:hideMark/>
          </w:tcPr>
          <w:p w14:paraId="10F1C99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62</w:t>
            </w:r>
          </w:p>
        </w:tc>
        <w:tc>
          <w:tcPr>
            <w:tcW w:w="9410" w:type="dxa"/>
            <w:noWrap/>
            <w:hideMark/>
          </w:tcPr>
          <w:p w14:paraId="26CFD62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1|BMP2|BMP7|FOXL2|CD34|CDSN|CEBPA|NKX2-5|CYP1A1|DMRT1|EREG|FOXF1|FOXJ1|GATA2|GDNF|FOXA1|HES1|IHH|ITGA2|KCNQ1|MSI1|MYO7A|NEUROD1|NKX6-1|NPHS1|PAX6|PCK1|PDE2A|PITX3|PLS1|POU3F1|POU3F2|PROX1|SALL1|SIX3|SOX11|ST14|STC1|TBX1|TGM3|VIL1|CXCR4|KRT75|ONECUT2|MAFB|DHRS9|PLK4|HEY1|TJP3|DLL1|TFCP2L1|SOX8|RHCG|SOX18|BARX1|CAMSAP3|BCL11B|TMEM132E|IL31RA|GDF7|DACT2|SCX</w:t>
            </w:r>
          </w:p>
        </w:tc>
      </w:tr>
      <w:tr w:rsidR="00C60BF0" w:rsidRPr="00C60BF0" w14:paraId="031BD9F0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593D8F75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9B5541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GO:1903530</w:t>
            </w:r>
          </w:p>
        </w:tc>
        <w:tc>
          <w:tcPr>
            <w:tcW w:w="1559" w:type="dxa"/>
            <w:noWrap/>
            <w:hideMark/>
          </w:tcPr>
          <w:p w14:paraId="2C6704D7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regulation of secretion by cell</w:t>
            </w:r>
          </w:p>
        </w:tc>
        <w:tc>
          <w:tcPr>
            <w:tcW w:w="709" w:type="dxa"/>
            <w:noWrap/>
            <w:hideMark/>
          </w:tcPr>
          <w:p w14:paraId="07317ED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2.51E-08</w:t>
            </w:r>
          </w:p>
        </w:tc>
        <w:tc>
          <w:tcPr>
            <w:tcW w:w="992" w:type="dxa"/>
            <w:noWrap/>
            <w:hideMark/>
          </w:tcPr>
          <w:p w14:paraId="10DB52E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2.2</w:t>
            </w:r>
          </w:p>
        </w:tc>
        <w:tc>
          <w:tcPr>
            <w:tcW w:w="709" w:type="dxa"/>
            <w:noWrap/>
            <w:hideMark/>
          </w:tcPr>
          <w:p w14:paraId="4907164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6.3</w:t>
            </w:r>
          </w:p>
        </w:tc>
        <w:tc>
          <w:tcPr>
            <w:tcW w:w="709" w:type="dxa"/>
            <w:noWrap/>
            <w:hideMark/>
          </w:tcPr>
          <w:p w14:paraId="2FEE261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59</w:t>
            </w:r>
          </w:p>
        </w:tc>
        <w:tc>
          <w:tcPr>
            <w:tcW w:w="9410" w:type="dxa"/>
            <w:noWrap/>
            <w:hideMark/>
          </w:tcPr>
          <w:p w14:paraId="5E371B3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CHE|ADCY8|ADRA2B|BMP2|FOXL2|CHGA|CHRNA4|CHRNA5|CHRNB4|CNR1|FOXF1|GATA2|GDF9|GDNF|GIPR|GPR27|IGF1|IL11|INHBA|ITGAM|NEUROD1|NKX3-1|NKX6-1|OPRK1|OSM|P2RY1|SEPTIN4|PRKCB|PRKCG|PTAFR|RAB27B|SLC6A4|SOX11|SPI1|SPINK1|SPP1|TNF|VIP|PLA2G10|DOC2B|CACNA1H|BAIAP3|CHRNA6|HAP1|NR1H4|CSPG5|CPLX1|IL1RAPL1|CD300A|ANKRD1|PCLO|GAL|TRPV6|CELA2A|MCTP1|OR51E2|RSAD2|SYT6|LGI3</w:t>
            </w:r>
          </w:p>
        </w:tc>
      </w:tr>
      <w:tr w:rsidR="00C60BF0" w:rsidRPr="00C60BF0" w14:paraId="1085C6DE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5E846E34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984AC91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GO:0021537</w:t>
            </w:r>
          </w:p>
        </w:tc>
        <w:tc>
          <w:tcPr>
            <w:tcW w:w="1559" w:type="dxa"/>
            <w:noWrap/>
            <w:hideMark/>
          </w:tcPr>
          <w:p w14:paraId="11DD01D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telencephalon development</w:t>
            </w:r>
          </w:p>
        </w:tc>
        <w:tc>
          <w:tcPr>
            <w:tcW w:w="709" w:type="dxa"/>
            <w:noWrap/>
            <w:hideMark/>
          </w:tcPr>
          <w:p w14:paraId="669C02F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2.51E-08</w:t>
            </w:r>
          </w:p>
        </w:tc>
        <w:tc>
          <w:tcPr>
            <w:tcW w:w="992" w:type="dxa"/>
            <w:noWrap/>
            <w:hideMark/>
          </w:tcPr>
          <w:p w14:paraId="0A2AE5F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2.9</w:t>
            </w:r>
          </w:p>
        </w:tc>
        <w:tc>
          <w:tcPr>
            <w:tcW w:w="709" w:type="dxa"/>
            <w:noWrap/>
            <w:hideMark/>
          </w:tcPr>
          <w:p w14:paraId="2AC4467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6.7</w:t>
            </w:r>
          </w:p>
        </w:tc>
        <w:tc>
          <w:tcPr>
            <w:tcW w:w="709" w:type="dxa"/>
            <w:noWrap/>
            <w:hideMark/>
          </w:tcPr>
          <w:p w14:paraId="46CF022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35</w:t>
            </w:r>
          </w:p>
        </w:tc>
        <w:tc>
          <w:tcPr>
            <w:tcW w:w="9410" w:type="dxa"/>
            <w:noWrap/>
            <w:hideMark/>
          </w:tcPr>
          <w:p w14:paraId="0E91F58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ASCL1|ATP1B2|AVPR2|BMP2|DLX2|EFNA2|EPHB2|FOXG1|FUT1|HES1|INHBA|KCNA1|LHX1|NEFL|NEUROD1|PAX6|POU3F2|PROX1|ROBO2|SALL1|SHH|SIX3|SLC2A1|SRD5A2|CXCR4|EOMES|SEMA6B|CNTNAP2|LHX6|BCAN|DMRTA2|BCL11B|TMEM108|MFSD2A|ASPM</w:t>
            </w:r>
          </w:p>
        </w:tc>
      </w:tr>
      <w:tr w:rsidR="00C60BF0" w:rsidRPr="00C60BF0" w14:paraId="455FA62E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72ADF4D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2C59711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GO:0007517</w:t>
            </w:r>
          </w:p>
        </w:tc>
        <w:tc>
          <w:tcPr>
            <w:tcW w:w="1559" w:type="dxa"/>
            <w:noWrap/>
            <w:hideMark/>
          </w:tcPr>
          <w:p w14:paraId="3141380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muscle organ development</w:t>
            </w:r>
          </w:p>
        </w:tc>
        <w:tc>
          <w:tcPr>
            <w:tcW w:w="709" w:type="dxa"/>
            <w:noWrap/>
            <w:hideMark/>
          </w:tcPr>
          <w:p w14:paraId="2E0F17A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2.51E-08</w:t>
            </w:r>
          </w:p>
        </w:tc>
        <w:tc>
          <w:tcPr>
            <w:tcW w:w="992" w:type="dxa"/>
            <w:noWrap/>
            <w:hideMark/>
          </w:tcPr>
          <w:p w14:paraId="140AEA2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2.7</w:t>
            </w:r>
          </w:p>
        </w:tc>
        <w:tc>
          <w:tcPr>
            <w:tcW w:w="709" w:type="dxa"/>
            <w:noWrap/>
            <w:hideMark/>
          </w:tcPr>
          <w:p w14:paraId="01C5085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6.6</w:t>
            </w:r>
          </w:p>
        </w:tc>
        <w:tc>
          <w:tcPr>
            <w:tcW w:w="709" w:type="dxa"/>
            <w:noWrap/>
            <w:hideMark/>
          </w:tcPr>
          <w:p w14:paraId="7EDE0AA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39</w:t>
            </w:r>
          </w:p>
        </w:tc>
        <w:tc>
          <w:tcPr>
            <w:tcW w:w="9410" w:type="dxa"/>
            <w:noWrap/>
            <w:hideMark/>
          </w:tcPr>
          <w:p w14:paraId="274CB8F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ATF3|BMP2|FOXL2|CNTFR|CRYAB|NKX2-5|RCAN1|HBEGF|EGR2|EGR3|FOS|H1-5|NR4A1|IGF1|CXCL10|KEL|NPHS1|PROX1|RYR1|RYR2|SHH|SOX11|TBX1|CSRP3|EOMES|CACNA1H|HAND1|ANKRD1|DLL1|SOX8|ASB2|DLL4|DMRTA2|MYH14|MEGF10|XIRP2|KY|TRIM72|SCX</w:t>
            </w:r>
          </w:p>
        </w:tc>
      </w:tr>
      <w:tr w:rsidR="00C60BF0" w:rsidRPr="00C60BF0" w14:paraId="643AA7B6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1770822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E7FB68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GO:0048562</w:t>
            </w:r>
          </w:p>
        </w:tc>
        <w:tc>
          <w:tcPr>
            <w:tcW w:w="1559" w:type="dxa"/>
            <w:noWrap/>
            <w:hideMark/>
          </w:tcPr>
          <w:p w14:paraId="148A190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embryonic organ morphogenesis</w:t>
            </w:r>
          </w:p>
        </w:tc>
        <w:tc>
          <w:tcPr>
            <w:tcW w:w="709" w:type="dxa"/>
            <w:noWrap/>
            <w:hideMark/>
          </w:tcPr>
          <w:p w14:paraId="10EF31D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2.51E-08</w:t>
            </w:r>
          </w:p>
        </w:tc>
        <w:tc>
          <w:tcPr>
            <w:tcW w:w="992" w:type="dxa"/>
            <w:noWrap/>
            <w:hideMark/>
          </w:tcPr>
          <w:p w14:paraId="4358724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2.7</w:t>
            </w:r>
          </w:p>
        </w:tc>
        <w:tc>
          <w:tcPr>
            <w:tcW w:w="709" w:type="dxa"/>
            <w:noWrap/>
            <w:hideMark/>
          </w:tcPr>
          <w:p w14:paraId="3323FD5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6.6</w:t>
            </w:r>
          </w:p>
        </w:tc>
        <w:tc>
          <w:tcPr>
            <w:tcW w:w="709" w:type="dxa"/>
            <w:noWrap/>
            <w:hideMark/>
          </w:tcPr>
          <w:p w14:paraId="06BA77E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38</w:t>
            </w:r>
          </w:p>
        </w:tc>
        <w:tc>
          <w:tcPr>
            <w:tcW w:w="9410" w:type="dxa"/>
            <w:noWrap/>
            <w:hideMark/>
          </w:tcPr>
          <w:p w14:paraId="3A9794F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BMP7|FOXL2|COL2A1|NKX2-5|DLX2|EFNA1|EPHB2|FBN1|FOXG1|FOXF1|FOXE1|GATA2|GBX2|HOXB9|HOXC11|HES1|IHH|KCNQ1|LHX1|MYO7A|NEUROD1|PAX6|PLS1|PROX1|RYR2|SHH|SIX3|SOX11|TBX1|HAND1|MAFB|SPRY2|DLL1|ASB2|SOX18|USH1G|TMIE|HMX3</w:t>
            </w:r>
          </w:p>
        </w:tc>
      </w:tr>
      <w:tr w:rsidR="00C60BF0" w:rsidRPr="00C60BF0" w14:paraId="0BDB67F4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3940E51B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9A21D8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GO:0008283</w:t>
            </w:r>
          </w:p>
        </w:tc>
        <w:tc>
          <w:tcPr>
            <w:tcW w:w="1559" w:type="dxa"/>
            <w:noWrap/>
            <w:hideMark/>
          </w:tcPr>
          <w:p w14:paraId="2B54241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cell population proliferation</w:t>
            </w:r>
          </w:p>
        </w:tc>
        <w:tc>
          <w:tcPr>
            <w:tcW w:w="709" w:type="dxa"/>
            <w:noWrap/>
            <w:hideMark/>
          </w:tcPr>
          <w:p w14:paraId="55F8F12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3.16E-08</w:t>
            </w:r>
          </w:p>
        </w:tc>
        <w:tc>
          <w:tcPr>
            <w:tcW w:w="992" w:type="dxa"/>
            <w:noWrap/>
            <w:hideMark/>
          </w:tcPr>
          <w:p w14:paraId="4A482F7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4E52FC2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6.2</w:t>
            </w:r>
          </w:p>
        </w:tc>
        <w:tc>
          <w:tcPr>
            <w:tcW w:w="709" w:type="dxa"/>
            <w:noWrap/>
            <w:hideMark/>
          </w:tcPr>
          <w:p w14:paraId="60A0E01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68</w:t>
            </w:r>
          </w:p>
        </w:tc>
        <w:tc>
          <w:tcPr>
            <w:tcW w:w="9410" w:type="dxa"/>
            <w:noWrap/>
            <w:hideMark/>
          </w:tcPr>
          <w:p w14:paraId="16C12CA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1|BMP2|BMP7|BTK|CD34|CEBPA|NKX2-5|CCN2|CXADR|CYP1A1|DIO3|DMRT1|EFNB2|EREG|MECOM|FGFR3|FOXG1|FLT3|FOS|GATA2|GBX2|HES1|HSPD1|IGF1|IHH|IL7|IL11|ITGA2|KCNA1|KITLG|NGFR|NKX3-1|NKX6-1|NPPC|PAX6|ABCB1|PIK3CG|POU3F2|PROX1|PTPN6|RASGRF1|RORA|SHH|SIX3|SOX11|STC1|TBX1|TNF|FZD9|TNFSF14|SPHK1|SQSTM1|NR2E3|CNTNAP2|EAF2|CD248|PELI1|DMRTA2|OR51E2|CARD11|MEGF10|IQGAP3|TRIM71|IL34|DIPK2A|FAM83B|ASPM|NRARP</w:t>
            </w:r>
          </w:p>
        </w:tc>
      </w:tr>
      <w:tr w:rsidR="00C60BF0" w:rsidRPr="00C60BF0" w14:paraId="23646F9C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B2FA838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E556F77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GO:2000179</w:t>
            </w:r>
          </w:p>
        </w:tc>
        <w:tc>
          <w:tcPr>
            <w:tcW w:w="1559" w:type="dxa"/>
            <w:noWrap/>
            <w:hideMark/>
          </w:tcPr>
          <w:p w14:paraId="5EA223A3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positive regulation of neural precursor cell proliferation</w:t>
            </w:r>
          </w:p>
        </w:tc>
        <w:tc>
          <w:tcPr>
            <w:tcW w:w="709" w:type="dxa"/>
            <w:noWrap/>
            <w:hideMark/>
          </w:tcPr>
          <w:p w14:paraId="0D3E045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3.16E-08</w:t>
            </w:r>
          </w:p>
        </w:tc>
        <w:tc>
          <w:tcPr>
            <w:tcW w:w="992" w:type="dxa"/>
            <w:noWrap/>
            <w:hideMark/>
          </w:tcPr>
          <w:p w14:paraId="1F39A5E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5.7</w:t>
            </w:r>
          </w:p>
        </w:tc>
        <w:tc>
          <w:tcPr>
            <w:tcW w:w="709" w:type="dxa"/>
            <w:noWrap/>
            <w:hideMark/>
          </w:tcPr>
          <w:p w14:paraId="019E1AB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7.8</w:t>
            </w:r>
          </w:p>
        </w:tc>
        <w:tc>
          <w:tcPr>
            <w:tcW w:w="709" w:type="dxa"/>
            <w:noWrap/>
            <w:hideMark/>
          </w:tcPr>
          <w:p w14:paraId="297272E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9410" w:type="dxa"/>
            <w:noWrap/>
            <w:hideMark/>
          </w:tcPr>
          <w:p w14:paraId="26AF052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ASCL1|CX3CR1|FOXG1|LHX1|PAX6|PITX3|PROX1|SHH|FZD9|GPR37L1|DLL4|DISP3|DMRTA2|ASPM|RASSF10</w:t>
            </w:r>
          </w:p>
        </w:tc>
      </w:tr>
      <w:tr w:rsidR="00C60BF0" w:rsidRPr="00C60BF0" w14:paraId="3D45DF48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5F1A80BC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6C99251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GO:0014013</w:t>
            </w:r>
          </w:p>
        </w:tc>
        <w:tc>
          <w:tcPr>
            <w:tcW w:w="1559" w:type="dxa"/>
            <w:noWrap/>
            <w:hideMark/>
          </w:tcPr>
          <w:p w14:paraId="4DFED95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regulation of </w:t>
            </w:r>
            <w:proofErr w:type="spellStart"/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gliogenesis</w:t>
            </w:r>
            <w:proofErr w:type="spellEnd"/>
          </w:p>
        </w:tc>
        <w:tc>
          <w:tcPr>
            <w:tcW w:w="709" w:type="dxa"/>
            <w:noWrap/>
            <w:hideMark/>
          </w:tcPr>
          <w:p w14:paraId="44E47CA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3.16E-08</w:t>
            </w:r>
          </w:p>
        </w:tc>
        <w:tc>
          <w:tcPr>
            <w:tcW w:w="992" w:type="dxa"/>
            <w:noWrap/>
            <w:hideMark/>
          </w:tcPr>
          <w:p w14:paraId="0C8EE64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4.1</w:t>
            </w:r>
          </w:p>
        </w:tc>
        <w:tc>
          <w:tcPr>
            <w:tcW w:w="709" w:type="dxa"/>
            <w:noWrap/>
            <w:hideMark/>
          </w:tcPr>
          <w:p w14:paraId="612573A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7.2</w:t>
            </w:r>
          </w:p>
        </w:tc>
        <w:tc>
          <w:tcPr>
            <w:tcW w:w="709" w:type="dxa"/>
            <w:noWrap/>
            <w:hideMark/>
          </w:tcPr>
          <w:p w14:paraId="74D1E40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9410" w:type="dxa"/>
            <w:noWrap/>
            <w:hideMark/>
          </w:tcPr>
          <w:p w14:paraId="3325695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ASCL2|ASPA|BMP2|DLX2|EGR2|F2|HES1|LTA|NKX6-1|PITX3|SHH|SOX11|TNF|TP73|CXCR4|SLC7A5|GPR37L1|OLIG2|ZNF365|SOX8|IL34</w:t>
            </w:r>
          </w:p>
        </w:tc>
      </w:tr>
      <w:tr w:rsidR="00C60BF0" w:rsidRPr="00C60BF0" w14:paraId="127E5B4C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3C938FFE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407DE04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GO:0048592</w:t>
            </w:r>
          </w:p>
        </w:tc>
        <w:tc>
          <w:tcPr>
            <w:tcW w:w="1559" w:type="dxa"/>
            <w:noWrap/>
            <w:hideMark/>
          </w:tcPr>
          <w:p w14:paraId="3CDCF1A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eye morphogenesis</w:t>
            </w:r>
          </w:p>
        </w:tc>
        <w:tc>
          <w:tcPr>
            <w:tcW w:w="709" w:type="dxa"/>
            <w:noWrap/>
            <w:hideMark/>
          </w:tcPr>
          <w:p w14:paraId="032F885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3.98E-08</w:t>
            </w:r>
          </w:p>
        </w:tc>
        <w:tc>
          <w:tcPr>
            <w:tcW w:w="992" w:type="dxa"/>
            <w:noWrap/>
            <w:hideMark/>
          </w:tcPr>
          <w:p w14:paraId="518DF79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3.4</w:t>
            </w:r>
          </w:p>
        </w:tc>
        <w:tc>
          <w:tcPr>
            <w:tcW w:w="709" w:type="dxa"/>
            <w:noWrap/>
            <w:hideMark/>
          </w:tcPr>
          <w:p w14:paraId="4E6096C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6.9</w:t>
            </w:r>
          </w:p>
        </w:tc>
        <w:tc>
          <w:tcPr>
            <w:tcW w:w="709" w:type="dxa"/>
            <w:noWrap/>
            <w:hideMark/>
          </w:tcPr>
          <w:p w14:paraId="6A862EB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9410" w:type="dxa"/>
            <w:noWrap/>
            <w:hideMark/>
          </w:tcPr>
          <w:p w14:paraId="38BBAA3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FASLG|SHROOM2|AQP5|BMP7|FOXL2|DIO3|DSCAM|EPHB2|FBN1|IHH|LHX1|MYO7A|PAX6|PITX3|PROX1|RP1|SIX3|SOX1|SOX11|NR2E3|DLL1|SOX8|CABP4|MFSD2A|NKD1|IGFN1</w:t>
            </w:r>
          </w:p>
        </w:tc>
      </w:tr>
      <w:tr w:rsidR="00C60BF0" w:rsidRPr="00C60BF0" w14:paraId="6AEFA005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4813F7D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D6D5FD3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GO:0001666</w:t>
            </w:r>
          </w:p>
        </w:tc>
        <w:tc>
          <w:tcPr>
            <w:tcW w:w="1559" w:type="dxa"/>
            <w:noWrap/>
            <w:hideMark/>
          </w:tcPr>
          <w:p w14:paraId="2801EB1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response to hypoxia</w:t>
            </w:r>
          </w:p>
        </w:tc>
        <w:tc>
          <w:tcPr>
            <w:tcW w:w="709" w:type="dxa"/>
            <w:noWrap/>
            <w:hideMark/>
          </w:tcPr>
          <w:p w14:paraId="6CA45EC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3.98E-08</w:t>
            </w:r>
          </w:p>
        </w:tc>
        <w:tc>
          <w:tcPr>
            <w:tcW w:w="992" w:type="dxa"/>
            <w:noWrap/>
            <w:hideMark/>
          </w:tcPr>
          <w:p w14:paraId="78D472B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2.7</w:t>
            </w:r>
          </w:p>
        </w:tc>
        <w:tc>
          <w:tcPr>
            <w:tcW w:w="709" w:type="dxa"/>
            <w:noWrap/>
            <w:hideMark/>
          </w:tcPr>
          <w:p w14:paraId="0942F8C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6.5</w:t>
            </w:r>
          </w:p>
        </w:tc>
        <w:tc>
          <w:tcPr>
            <w:tcW w:w="709" w:type="dxa"/>
            <w:noWrap/>
            <w:hideMark/>
          </w:tcPr>
          <w:p w14:paraId="694FD49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37</w:t>
            </w:r>
          </w:p>
        </w:tc>
        <w:tc>
          <w:tcPr>
            <w:tcW w:w="9410" w:type="dxa"/>
            <w:noWrap/>
            <w:hideMark/>
          </w:tcPr>
          <w:p w14:paraId="369AC7C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ANGPT2|ASCL2|BMP2|BMP7|CBFA2T3|CCNA2|CHRNA4|CHRNA7|CRYAB|CYP1A1|DIO3|FOS|ITGA2|KCND2|LTA|MT3|NKX3-1|NPPC|NR4A2|PDGFA|PLAU|PMAIP1|PTGS2|RORA|RYR1|RYR2|SCN2A|SLC2A1|SLC2A4|SLC6A4|SLC8A3|STC1|TERC|TNF|CXCR4|MYOCD|EGLN3</w:t>
            </w:r>
          </w:p>
        </w:tc>
      </w:tr>
      <w:tr w:rsidR="00C60BF0" w:rsidRPr="00C60BF0" w14:paraId="11653F18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5DAC187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43F0620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GO:2000177</w:t>
            </w:r>
          </w:p>
        </w:tc>
        <w:tc>
          <w:tcPr>
            <w:tcW w:w="1559" w:type="dxa"/>
            <w:noWrap/>
            <w:hideMark/>
          </w:tcPr>
          <w:p w14:paraId="70DAC84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regulation of neural precursor cell proliferation</w:t>
            </w:r>
          </w:p>
        </w:tc>
        <w:tc>
          <w:tcPr>
            <w:tcW w:w="709" w:type="dxa"/>
            <w:noWrap/>
            <w:hideMark/>
          </w:tcPr>
          <w:p w14:paraId="1443012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3.98E-08</w:t>
            </w:r>
          </w:p>
        </w:tc>
        <w:tc>
          <w:tcPr>
            <w:tcW w:w="992" w:type="dxa"/>
            <w:noWrap/>
            <w:hideMark/>
          </w:tcPr>
          <w:p w14:paraId="6990CEA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4.4</w:t>
            </w:r>
          </w:p>
        </w:tc>
        <w:tc>
          <w:tcPr>
            <w:tcW w:w="709" w:type="dxa"/>
            <w:noWrap/>
            <w:hideMark/>
          </w:tcPr>
          <w:p w14:paraId="7355869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7.2</w:t>
            </w:r>
          </w:p>
        </w:tc>
        <w:tc>
          <w:tcPr>
            <w:tcW w:w="709" w:type="dxa"/>
            <w:noWrap/>
            <w:hideMark/>
          </w:tcPr>
          <w:p w14:paraId="3318E3C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9410" w:type="dxa"/>
            <w:noWrap/>
            <w:hideMark/>
          </w:tcPr>
          <w:p w14:paraId="5CE67D6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ASCL1|CX3CR1|FOXG1|GATA2|LHX1|PAX6|PITX3|PROX1|SHH|SIX3|SLC6A4|FZD9|GPR37L1|DLL4|DISP3|DMRTA2|TRIM71|ASPM|RASSF10</w:t>
            </w:r>
          </w:p>
        </w:tc>
      </w:tr>
      <w:tr w:rsidR="00C60BF0" w:rsidRPr="00C60BF0" w14:paraId="504CE832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432466B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7C47ABF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GO:0001934</w:t>
            </w:r>
          </w:p>
        </w:tc>
        <w:tc>
          <w:tcPr>
            <w:tcW w:w="1559" w:type="dxa"/>
            <w:noWrap/>
            <w:hideMark/>
          </w:tcPr>
          <w:p w14:paraId="57A5BF3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positive regulation of protein phosphorylation</w:t>
            </w:r>
          </w:p>
        </w:tc>
        <w:tc>
          <w:tcPr>
            <w:tcW w:w="709" w:type="dxa"/>
            <w:noWrap/>
            <w:hideMark/>
          </w:tcPr>
          <w:p w14:paraId="0CA6567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5.01E-08</w:t>
            </w:r>
          </w:p>
        </w:tc>
        <w:tc>
          <w:tcPr>
            <w:tcW w:w="992" w:type="dxa"/>
            <w:noWrap/>
            <w:hideMark/>
          </w:tcPr>
          <w:p w14:paraId="644EC0E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3C4B634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6.1</w:t>
            </w:r>
          </w:p>
        </w:tc>
        <w:tc>
          <w:tcPr>
            <w:tcW w:w="709" w:type="dxa"/>
            <w:noWrap/>
            <w:hideMark/>
          </w:tcPr>
          <w:p w14:paraId="332CF40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71</w:t>
            </w:r>
          </w:p>
        </w:tc>
        <w:tc>
          <w:tcPr>
            <w:tcW w:w="9410" w:type="dxa"/>
            <w:noWrap/>
            <w:hideMark/>
          </w:tcPr>
          <w:p w14:paraId="5E99E0A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CY8|ADRA2B|BMP2|BMP7|BMPR1B|CALCA|CHRNA7|CCN2|CX3CR1|HBEGF|EFNA1|ELANE|EREG|ERCC6|F2|FCGR1A|FGFR3|FLT1|FLT3|FLT4|GDF9|GDF10|HES1|HSPA2|HSP90AA1|IGF1|IL11|INHBA|INHBC|KITLG|MT3|NKX3-1|OSM|P2RY1|PDGFA|PIK3CG|PLK1|PROX1|PTGS2|SLC8A2|TBX1|TNF|TTK|GDF5|PLPP3|FGF17|FGF16|SPHK1|SQSTM1|GPRC5A|GDF15|FGF19|SPRY2|IL24|FZD10|PIK3R5|MRNIP|FAM20A|GPRC5D|ITLN1|PDGFD|KNDC1|IQGAP3|IL31RA|IL34|CLDN19|GDF7|DIPK2A|EPGN|IRGM|ALKAL1</w:t>
            </w:r>
          </w:p>
        </w:tc>
      </w:tr>
      <w:tr w:rsidR="00C60BF0" w:rsidRPr="00C60BF0" w14:paraId="2C88FE03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3174AB78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3E2E43F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GO:0043410</w:t>
            </w:r>
          </w:p>
        </w:tc>
        <w:tc>
          <w:tcPr>
            <w:tcW w:w="1559" w:type="dxa"/>
            <w:noWrap/>
            <w:hideMark/>
          </w:tcPr>
          <w:p w14:paraId="125B33EF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positive regulation of MAPK cascade</w:t>
            </w:r>
          </w:p>
        </w:tc>
        <w:tc>
          <w:tcPr>
            <w:tcW w:w="709" w:type="dxa"/>
            <w:noWrap/>
            <w:hideMark/>
          </w:tcPr>
          <w:p w14:paraId="4FE412A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5.01E-08</w:t>
            </w:r>
          </w:p>
        </w:tc>
        <w:tc>
          <w:tcPr>
            <w:tcW w:w="992" w:type="dxa"/>
            <w:noWrap/>
            <w:hideMark/>
          </w:tcPr>
          <w:p w14:paraId="7BAC0DF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2.2</w:t>
            </w:r>
          </w:p>
        </w:tc>
        <w:tc>
          <w:tcPr>
            <w:tcW w:w="709" w:type="dxa"/>
            <w:noWrap/>
            <w:hideMark/>
          </w:tcPr>
          <w:p w14:paraId="12A0CE9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6.2</w:t>
            </w:r>
          </w:p>
        </w:tc>
        <w:tc>
          <w:tcPr>
            <w:tcW w:w="709" w:type="dxa"/>
            <w:noWrap/>
            <w:hideMark/>
          </w:tcPr>
          <w:p w14:paraId="3E23500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53</w:t>
            </w:r>
          </w:p>
        </w:tc>
        <w:tc>
          <w:tcPr>
            <w:tcW w:w="9410" w:type="dxa"/>
            <w:noWrap/>
            <w:hideMark/>
          </w:tcPr>
          <w:p w14:paraId="6BC2D59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RA2B|ALOX12B|BMP2|CHRNA7|CCN2|GPR183|EFNA1|ELANE|EPHA8|FGFR3|FGFR4|FLT1|FLT3|FLT4|GCNT2|IGF1|IL11|INHBA|KITLG|MT3|GADD45B|OPRK1|OSM|P2RY1|P2RY6|PDGFA|PIK3CG|SERPINF2|CCL3|CCL7|CCL8|CCL24|SPI1|TBX1|TNF|TP73|SPHK1|GPR37L1|GPR55|GDF15|FGF19|SPRY2|CCL26|GADD45G|FZD10|PIK3R5|SLC30A10|INAVA|PDGFD|IQGAP3|IL34|EPGN|ALKAL1</w:t>
            </w:r>
          </w:p>
        </w:tc>
      </w:tr>
      <w:tr w:rsidR="00C60BF0" w:rsidRPr="00C60BF0" w14:paraId="47220220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E85922F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545C76E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GO:0021953</w:t>
            </w:r>
          </w:p>
        </w:tc>
        <w:tc>
          <w:tcPr>
            <w:tcW w:w="1559" w:type="dxa"/>
            <w:noWrap/>
            <w:hideMark/>
          </w:tcPr>
          <w:p w14:paraId="61007CD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central nervous system neuron differentiation</w:t>
            </w:r>
          </w:p>
        </w:tc>
        <w:tc>
          <w:tcPr>
            <w:tcW w:w="709" w:type="dxa"/>
            <w:noWrap/>
            <w:hideMark/>
          </w:tcPr>
          <w:p w14:paraId="6AC1E83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6.31E-08</w:t>
            </w:r>
          </w:p>
        </w:tc>
        <w:tc>
          <w:tcPr>
            <w:tcW w:w="992" w:type="dxa"/>
            <w:noWrap/>
            <w:hideMark/>
          </w:tcPr>
          <w:p w14:paraId="2BF69B5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3.3</w:t>
            </w:r>
          </w:p>
        </w:tc>
        <w:tc>
          <w:tcPr>
            <w:tcW w:w="709" w:type="dxa"/>
            <w:noWrap/>
            <w:hideMark/>
          </w:tcPr>
          <w:p w14:paraId="2EB1264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6.7</w:t>
            </w:r>
          </w:p>
        </w:tc>
        <w:tc>
          <w:tcPr>
            <w:tcW w:w="709" w:type="dxa"/>
            <w:noWrap/>
            <w:hideMark/>
          </w:tcPr>
          <w:p w14:paraId="5D163FF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27</w:t>
            </w:r>
          </w:p>
        </w:tc>
        <w:tc>
          <w:tcPr>
            <w:tcW w:w="9410" w:type="dxa"/>
            <w:noWrap/>
            <w:hideMark/>
          </w:tcPr>
          <w:p w14:paraId="399FEBB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ASCL1|BMPR1B|DLX2|EPHB2|FOXG1|GATA2|GBX2|HES1|HSP90AA1|INHBA|LHX1|NKX6-1|NR4A2|PAX6|PROX1|RORA|SHH|SOX1|EOMES|OLIG2|TTLL1|LHX6|DLL4|DMRT3|BCL11B|KNDC1|GDF7</w:t>
            </w:r>
          </w:p>
        </w:tc>
      </w:tr>
      <w:tr w:rsidR="00C60BF0" w:rsidRPr="00C60BF0" w14:paraId="302D20B5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EB86621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332FE6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GO:0035725</w:t>
            </w:r>
          </w:p>
        </w:tc>
        <w:tc>
          <w:tcPr>
            <w:tcW w:w="1559" w:type="dxa"/>
            <w:noWrap/>
            <w:hideMark/>
          </w:tcPr>
          <w:p w14:paraId="56562CA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sodium ion transmembrane transport</w:t>
            </w:r>
          </w:p>
        </w:tc>
        <w:tc>
          <w:tcPr>
            <w:tcW w:w="709" w:type="dxa"/>
            <w:noWrap/>
            <w:hideMark/>
          </w:tcPr>
          <w:p w14:paraId="42FBD2D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6.31E-08</w:t>
            </w:r>
          </w:p>
        </w:tc>
        <w:tc>
          <w:tcPr>
            <w:tcW w:w="992" w:type="dxa"/>
            <w:noWrap/>
            <w:hideMark/>
          </w:tcPr>
          <w:p w14:paraId="51D4809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3.7</w:t>
            </w:r>
          </w:p>
        </w:tc>
        <w:tc>
          <w:tcPr>
            <w:tcW w:w="709" w:type="dxa"/>
            <w:noWrap/>
            <w:hideMark/>
          </w:tcPr>
          <w:p w14:paraId="6055C55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6.8</w:t>
            </w:r>
          </w:p>
        </w:tc>
        <w:tc>
          <w:tcPr>
            <w:tcW w:w="709" w:type="dxa"/>
            <w:noWrap/>
            <w:hideMark/>
          </w:tcPr>
          <w:p w14:paraId="5580AC6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23</w:t>
            </w:r>
          </w:p>
        </w:tc>
        <w:tc>
          <w:tcPr>
            <w:tcW w:w="9410" w:type="dxa"/>
            <w:noWrap/>
            <w:hideMark/>
          </w:tcPr>
          <w:p w14:paraId="44634A7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SHROOM2|ATP1A4|ATP1B2|SCN1A|SCN2A|SCN4A|SCN10A|SLC3A2|SLC5A5|SLC6A3|SLC6A4|SLC6A7|SLC6A12|SLC6A13|SLC8A2|SLC8A3|SLC12A1|CACNA1H|HCN4|SLC24A2|TRPM5|ASIC4|SLC5A10</w:t>
            </w:r>
          </w:p>
        </w:tc>
      </w:tr>
      <w:tr w:rsidR="00C60BF0" w:rsidRPr="00C60BF0" w14:paraId="060CC109" w14:textId="77777777" w:rsidTr="00FC1D27">
        <w:trPr>
          <w:trHeight w:val="276"/>
        </w:trPr>
        <w:tc>
          <w:tcPr>
            <w:tcW w:w="817" w:type="dxa"/>
            <w:vMerge w:val="restart"/>
            <w:noWrap/>
            <w:hideMark/>
          </w:tcPr>
          <w:p w14:paraId="4E4C994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KEGG Pathway</w:t>
            </w:r>
          </w:p>
        </w:tc>
        <w:tc>
          <w:tcPr>
            <w:tcW w:w="709" w:type="dxa"/>
            <w:noWrap/>
            <w:hideMark/>
          </w:tcPr>
          <w:p w14:paraId="6BA1AE6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hsa04060</w:t>
            </w:r>
          </w:p>
        </w:tc>
        <w:tc>
          <w:tcPr>
            <w:tcW w:w="1559" w:type="dxa"/>
            <w:noWrap/>
            <w:hideMark/>
          </w:tcPr>
          <w:p w14:paraId="34ACB5A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Cytokine-cytokine receptor interaction</w:t>
            </w:r>
          </w:p>
        </w:tc>
        <w:tc>
          <w:tcPr>
            <w:tcW w:w="709" w:type="dxa"/>
            <w:noWrap/>
            <w:hideMark/>
          </w:tcPr>
          <w:p w14:paraId="60C1BAD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1E-10</w:t>
            </w:r>
          </w:p>
        </w:tc>
        <w:tc>
          <w:tcPr>
            <w:tcW w:w="992" w:type="dxa"/>
            <w:noWrap/>
            <w:hideMark/>
          </w:tcPr>
          <w:p w14:paraId="03295E3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650F24F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7.9</w:t>
            </w:r>
          </w:p>
        </w:tc>
        <w:tc>
          <w:tcPr>
            <w:tcW w:w="709" w:type="dxa"/>
            <w:noWrap/>
            <w:hideMark/>
          </w:tcPr>
          <w:p w14:paraId="110AD7A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43</w:t>
            </w:r>
          </w:p>
        </w:tc>
        <w:tc>
          <w:tcPr>
            <w:tcW w:w="9410" w:type="dxa"/>
            <w:noWrap/>
            <w:hideMark/>
          </w:tcPr>
          <w:p w14:paraId="6800E98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FASLG|BMP2|BMP7|BMPR1B|CCR4|CNTFR|CX3CR1|GDF9|GDF10|IL7|CXCR1|IL10RA|IL11|IL12RB2|INHBA|INHBC|CXCL10|LTA|CXCL9|NGFR|OSM|CCL3|CCL7|CCL8|CCL24|TNF|CXCR4|GDF5|TNFSF14|TNFSF9|IL18RAP|IL1RL1|GDF15|CXCL14|CCL26|IL24|IL36RN|IL36B|ACKR4|RELT|IL31RA|IL34|GDF7</w:t>
            </w:r>
          </w:p>
        </w:tc>
      </w:tr>
      <w:tr w:rsidR="00C60BF0" w:rsidRPr="00C60BF0" w14:paraId="3FC96DAB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32561E95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CE00954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hsa04080</w:t>
            </w:r>
          </w:p>
        </w:tc>
        <w:tc>
          <w:tcPr>
            <w:tcW w:w="1559" w:type="dxa"/>
            <w:noWrap/>
            <w:hideMark/>
          </w:tcPr>
          <w:p w14:paraId="29D2B52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Neuroactive ligand-receptor interaction</w:t>
            </w:r>
          </w:p>
        </w:tc>
        <w:tc>
          <w:tcPr>
            <w:tcW w:w="709" w:type="dxa"/>
            <w:noWrap/>
            <w:hideMark/>
          </w:tcPr>
          <w:p w14:paraId="137B961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2E-09</w:t>
            </w:r>
          </w:p>
        </w:tc>
        <w:tc>
          <w:tcPr>
            <w:tcW w:w="992" w:type="dxa"/>
            <w:noWrap/>
            <w:hideMark/>
          </w:tcPr>
          <w:p w14:paraId="073AE2A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2.6</w:t>
            </w:r>
          </w:p>
        </w:tc>
        <w:tc>
          <w:tcPr>
            <w:tcW w:w="709" w:type="dxa"/>
            <w:noWrap/>
            <w:hideMark/>
          </w:tcPr>
          <w:p w14:paraId="7915EDC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7.1</w:t>
            </w:r>
          </w:p>
        </w:tc>
        <w:tc>
          <w:tcPr>
            <w:tcW w:w="709" w:type="dxa"/>
            <w:noWrap/>
            <w:hideMark/>
          </w:tcPr>
          <w:p w14:paraId="594F74E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46</w:t>
            </w:r>
          </w:p>
        </w:tc>
        <w:tc>
          <w:tcPr>
            <w:tcW w:w="9410" w:type="dxa"/>
            <w:noWrap/>
            <w:hideMark/>
          </w:tcPr>
          <w:p w14:paraId="5843E58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ADRA2B|AVPR2|BRS3|CALCA|CCK|CHRM1|CHRM4|CHRNA2|CHRNA4|CHRNA5|CHRNA7|CHRNB4|CNR1|CNR2|F2|GABRR2|GCGR|GIPR|MLNR|GRIK1|GRIK5|GRIN2C|GRM8|MC5R|OPRK1|P2RX5|P2RY1|P2RY6|PTAFR|PTGER3|SSTR2|SSTR3|TAC1|TAC3|VGF|VIP|VIPR2|GLRA3|GALR2|CHRNA6|GPR50|GABBR2|GPR83|GAL|GABRQ|UCN2</w:t>
            </w:r>
          </w:p>
        </w:tc>
      </w:tr>
      <w:tr w:rsidR="00C60BF0" w:rsidRPr="00C60BF0" w14:paraId="7202C478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D811C1A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D1FE943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hsa04010</w:t>
            </w:r>
          </w:p>
        </w:tc>
        <w:tc>
          <w:tcPr>
            <w:tcW w:w="1559" w:type="dxa"/>
            <w:noWrap/>
            <w:hideMark/>
          </w:tcPr>
          <w:p w14:paraId="5C4484AF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MAPK signaling pathway</w:t>
            </w:r>
          </w:p>
        </w:tc>
        <w:tc>
          <w:tcPr>
            <w:tcW w:w="709" w:type="dxa"/>
            <w:noWrap/>
            <w:hideMark/>
          </w:tcPr>
          <w:p w14:paraId="4BA3032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3.16E-09</w:t>
            </w:r>
          </w:p>
        </w:tc>
        <w:tc>
          <w:tcPr>
            <w:tcW w:w="992" w:type="dxa"/>
            <w:noWrap/>
            <w:hideMark/>
          </w:tcPr>
          <w:p w14:paraId="47BC668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2.8</w:t>
            </w:r>
          </w:p>
        </w:tc>
        <w:tc>
          <w:tcPr>
            <w:tcW w:w="709" w:type="dxa"/>
            <w:noWrap/>
            <w:hideMark/>
          </w:tcPr>
          <w:p w14:paraId="21B70D5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7.1</w:t>
            </w:r>
          </w:p>
        </w:tc>
        <w:tc>
          <w:tcPr>
            <w:tcW w:w="709" w:type="dxa"/>
            <w:noWrap/>
            <w:hideMark/>
          </w:tcPr>
          <w:p w14:paraId="0687551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40</w:t>
            </w:r>
          </w:p>
        </w:tc>
        <w:tc>
          <w:tcPr>
            <w:tcW w:w="9410" w:type="dxa"/>
            <w:noWrap/>
            <w:hideMark/>
          </w:tcPr>
          <w:p w14:paraId="10D90E3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ANGPT2|FASLG|CACNA1B|CACNA1E|DUSP1|DUSP2|DUSP5|DUSP8|EFNA1|EFNA2|EREG|MECOM|FGFR3|FGFR4|FLT1|FLT3|FLT4|FOS|NR4A1|HSPA1A|HSPA1B|HSPA2|HSPA6|HSPB1|IGF1|KITLG|GADD45B|NGFR|PDGFA|PRKCB|PRKCG|PTPRR|RASGRF1|TNF|FGF17|FGF16|CACNA1H|FGF19|GADD45G|PDGFD</w:t>
            </w:r>
          </w:p>
        </w:tc>
      </w:tr>
      <w:tr w:rsidR="00C60BF0" w:rsidRPr="00C60BF0" w14:paraId="61C0983D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6F3818CA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61BFE7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hsa04061</w:t>
            </w:r>
          </w:p>
        </w:tc>
        <w:tc>
          <w:tcPr>
            <w:tcW w:w="1559" w:type="dxa"/>
            <w:noWrap/>
            <w:hideMark/>
          </w:tcPr>
          <w:p w14:paraId="0AFEB3B1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Viral protein interaction with cytokine and cytokine receptor</w:t>
            </w:r>
          </w:p>
        </w:tc>
        <w:tc>
          <w:tcPr>
            <w:tcW w:w="709" w:type="dxa"/>
            <w:noWrap/>
            <w:hideMark/>
          </w:tcPr>
          <w:p w14:paraId="68403C3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5.01E-08</w:t>
            </w:r>
          </w:p>
        </w:tc>
        <w:tc>
          <w:tcPr>
            <w:tcW w:w="992" w:type="dxa"/>
            <w:noWrap/>
            <w:hideMark/>
          </w:tcPr>
          <w:p w14:paraId="03528BD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4.2</w:t>
            </w:r>
          </w:p>
        </w:tc>
        <w:tc>
          <w:tcPr>
            <w:tcW w:w="709" w:type="dxa"/>
            <w:noWrap/>
            <w:hideMark/>
          </w:tcPr>
          <w:p w14:paraId="10CC18C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7.1</w:t>
            </w:r>
          </w:p>
        </w:tc>
        <w:tc>
          <w:tcPr>
            <w:tcW w:w="709" w:type="dxa"/>
            <w:noWrap/>
            <w:hideMark/>
          </w:tcPr>
          <w:p w14:paraId="00DFDB2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9410" w:type="dxa"/>
            <w:noWrap/>
            <w:hideMark/>
          </w:tcPr>
          <w:p w14:paraId="26E607A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CCR4|CX3CR1|CXCR1|IL10RA|CXCL10|LTA|CXCL9|CCL3|CCL7|CCL8|CCL24|TNF|CXCR4|TNFSF14|IL18RAP|CXCL14|CCL26|IL24|ACKR4|IL34</w:t>
            </w:r>
          </w:p>
        </w:tc>
      </w:tr>
      <w:tr w:rsidR="00C60BF0" w:rsidRPr="00C60BF0" w14:paraId="7BD05B45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349D4A32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1341CD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hsa05322</w:t>
            </w:r>
          </w:p>
        </w:tc>
        <w:tc>
          <w:tcPr>
            <w:tcW w:w="1559" w:type="dxa"/>
            <w:noWrap/>
            <w:hideMark/>
          </w:tcPr>
          <w:p w14:paraId="1743DC5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Systemic lupus erythematosus</w:t>
            </w:r>
          </w:p>
        </w:tc>
        <w:tc>
          <w:tcPr>
            <w:tcW w:w="709" w:type="dxa"/>
            <w:noWrap/>
            <w:hideMark/>
          </w:tcPr>
          <w:p w14:paraId="2168ED3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1.26E-07</w:t>
            </w:r>
          </w:p>
        </w:tc>
        <w:tc>
          <w:tcPr>
            <w:tcW w:w="992" w:type="dxa"/>
            <w:noWrap/>
            <w:hideMark/>
          </w:tcPr>
          <w:p w14:paraId="516046B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3.5</w:t>
            </w:r>
          </w:p>
        </w:tc>
        <w:tc>
          <w:tcPr>
            <w:tcW w:w="709" w:type="dxa"/>
            <w:noWrap/>
            <w:hideMark/>
          </w:tcPr>
          <w:p w14:paraId="7586CDF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6.6</w:t>
            </w:r>
          </w:p>
        </w:tc>
        <w:tc>
          <w:tcPr>
            <w:tcW w:w="709" w:type="dxa"/>
            <w:noWrap/>
            <w:hideMark/>
          </w:tcPr>
          <w:p w14:paraId="4F98B95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23</w:t>
            </w:r>
          </w:p>
        </w:tc>
        <w:tc>
          <w:tcPr>
            <w:tcW w:w="9410" w:type="dxa"/>
            <w:noWrap/>
            <w:hideMark/>
          </w:tcPr>
          <w:p w14:paraId="310A865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C7|ELANE|FCGR1A|H2AC8|H2BC5|H2BC3|HLA-DOB|TNF|H2AC16|H2AC18|H2BC14|H2BC17|H3C1|H3C3|H3C12|H4C4|H4C8|H4C5|H3C14|H3C15|H2BC18|H3C13|H2AC19</w:t>
            </w:r>
          </w:p>
        </w:tc>
      </w:tr>
      <w:tr w:rsidR="00C60BF0" w:rsidRPr="00C60BF0" w14:paraId="0BF2C706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34A5198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528DA8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hsa05202</w:t>
            </w:r>
          </w:p>
        </w:tc>
        <w:tc>
          <w:tcPr>
            <w:tcW w:w="1559" w:type="dxa"/>
            <w:noWrap/>
            <w:hideMark/>
          </w:tcPr>
          <w:p w14:paraId="1B53801A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Transcriptional </w:t>
            </w:r>
            <w:proofErr w:type="spellStart"/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misregulation</w:t>
            </w:r>
            <w:proofErr w:type="spellEnd"/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in cancer</w:t>
            </w:r>
          </w:p>
        </w:tc>
        <w:tc>
          <w:tcPr>
            <w:tcW w:w="709" w:type="dxa"/>
            <w:noWrap/>
            <w:hideMark/>
          </w:tcPr>
          <w:p w14:paraId="6D662BE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6.31E-07</w:t>
            </w:r>
          </w:p>
        </w:tc>
        <w:tc>
          <w:tcPr>
            <w:tcW w:w="992" w:type="dxa"/>
            <w:noWrap/>
            <w:hideMark/>
          </w:tcPr>
          <w:p w14:paraId="03AE26B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2.9</w:t>
            </w:r>
          </w:p>
        </w:tc>
        <w:tc>
          <w:tcPr>
            <w:tcW w:w="709" w:type="dxa"/>
            <w:noWrap/>
            <w:hideMark/>
          </w:tcPr>
          <w:p w14:paraId="4B0F009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19963B6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27</w:t>
            </w:r>
          </w:p>
        </w:tc>
        <w:tc>
          <w:tcPr>
            <w:tcW w:w="9410" w:type="dxa"/>
            <w:noWrap/>
            <w:hideMark/>
          </w:tcPr>
          <w:p w14:paraId="3370DD9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CCNA2|CEBPA|ELANE|FCGR1A|FLT1|FLT3|GZMB|HHEX|IGF1|ITGAM|MMP3|GADD45B|NGFR|PDGFA|PLAU|SPI1|H3C1|H3C3|H3C12|CCNA1|BAIAP3|GADD45G|FEV|BCL11B|H3C14|H3C15|H3C13</w:t>
            </w:r>
          </w:p>
        </w:tc>
      </w:tr>
      <w:tr w:rsidR="00C60BF0" w:rsidRPr="00C60BF0" w14:paraId="203F7C4C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BC9F5BC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DE5353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hsa04613</w:t>
            </w:r>
          </w:p>
        </w:tc>
        <w:tc>
          <w:tcPr>
            <w:tcW w:w="1559" w:type="dxa"/>
            <w:noWrap/>
            <w:hideMark/>
          </w:tcPr>
          <w:p w14:paraId="2D376C01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Neutrophil extracellular trap formation</w:t>
            </w:r>
          </w:p>
        </w:tc>
        <w:tc>
          <w:tcPr>
            <w:tcW w:w="709" w:type="dxa"/>
            <w:noWrap/>
            <w:hideMark/>
          </w:tcPr>
          <w:p w14:paraId="423720D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1.58E-06</w:t>
            </w:r>
          </w:p>
        </w:tc>
        <w:tc>
          <w:tcPr>
            <w:tcW w:w="992" w:type="dxa"/>
            <w:noWrap/>
            <w:hideMark/>
          </w:tcPr>
          <w:p w14:paraId="57F437C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2.8</w:t>
            </w:r>
          </w:p>
        </w:tc>
        <w:tc>
          <w:tcPr>
            <w:tcW w:w="709" w:type="dxa"/>
            <w:noWrap/>
            <w:hideMark/>
          </w:tcPr>
          <w:p w14:paraId="4F0C3B9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5.7</w:t>
            </w:r>
          </w:p>
        </w:tc>
        <w:tc>
          <w:tcPr>
            <w:tcW w:w="709" w:type="dxa"/>
            <w:noWrap/>
            <w:hideMark/>
          </w:tcPr>
          <w:p w14:paraId="2357AE9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9410" w:type="dxa"/>
            <w:noWrap/>
            <w:hideMark/>
          </w:tcPr>
          <w:p w14:paraId="75D24F7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ELANE|FCGR1A|H2AC8|H2BC5|H2BC3|ITGAL|ITGAM|NCF2|PRKCB|PRKCG|H2AC16|H2AC18|H2BC14|H2BC17|H3C1|H3C3|H3C12|H4C4|H4C8|H4C5|SIGLEC9|H3C14|H3C15|H2BC18|H3C13|H2AC19</w:t>
            </w:r>
          </w:p>
        </w:tc>
      </w:tr>
      <w:tr w:rsidR="00C60BF0" w:rsidRPr="00C60BF0" w14:paraId="2A432B59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3E903106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CB57C9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hsa04020</w:t>
            </w:r>
          </w:p>
        </w:tc>
        <w:tc>
          <w:tcPr>
            <w:tcW w:w="1559" w:type="dxa"/>
            <w:noWrap/>
            <w:hideMark/>
          </w:tcPr>
          <w:p w14:paraId="197A46D0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Calcium signaling pathway</w:t>
            </w:r>
          </w:p>
        </w:tc>
        <w:tc>
          <w:tcPr>
            <w:tcW w:w="709" w:type="dxa"/>
            <w:noWrap/>
            <w:hideMark/>
          </w:tcPr>
          <w:p w14:paraId="02FB60C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1.58E-06</w:t>
            </w:r>
          </w:p>
        </w:tc>
        <w:tc>
          <w:tcPr>
            <w:tcW w:w="992" w:type="dxa"/>
            <w:noWrap/>
            <w:hideMark/>
          </w:tcPr>
          <w:p w14:paraId="00BB484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2.6</w:t>
            </w:r>
          </w:p>
        </w:tc>
        <w:tc>
          <w:tcPr>
            <w:tcW w:w="709" w:type="dxa"/>
            <w:noWrap/>
            <w:hideMark/>
          </w:tcPr>
          <w:p w14:paraId="2BD134F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5.6</w:t>
            </w:r>
          </w:p>
        </w:tc>
        <w:tc>
          <w:tcPr>
            <w:tcW w:w="709" w:type="dxa"/>
            <w:noWrap/>
            <w:hideMark/>
          </w:tcPr>
          <w:p w14:paraId="13EA092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</w:p>
        </w:tc>
        <w:tc>
          <w:tcPr>
            <w:tcW w:w="9410" w:type="dxa"/>
            <w:noWrap/>
            <w:hideMark/>
          </w:tcPr>
          <w:p w14:paraId="146CBAB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ADCY8|CACNA1B|CACNA1E|CHRM1|CHRNA7|FGFR3|FGFR4|FLT1|FLT4|GDNF|GNAL|GRIN2C|P2RX5|PDGFA|PRKCB|PRKCG|PTAFR|PTGER3|RYR1|RYR2|SLC8A2|SLC8A3|CXCR4|FGF17|FGF16|SPHK1|CACNA1H|FGF19|PDGFD|PLCZ1</w:t>
            </w:r>
          </w:p>
        </w:tc>
      </w:tr>
      <w:tr w:rsidR="00C60BF0" w:rsidRPr="00C60BF0" w14:paraId="01C7659E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6DE2CE02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1060EA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hsa04725</w:t>
            </w:r>
          </w:p>
        </w:tc>
        <w:tc>
          <w:tcPr>
            <w:tcW w:w="1559" w:type="dxa"/>
            <w:noWrap/>
            <w:hideMark/>
          </w:tcPr>
          <w:p w14:paraId="506D493A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Cholinergic synapse</w:t>
            </w:r>
          </w:p>
        </w:tc>
        <w:tc>
          <w:tcPr>
            <w:tcW w:w="709" w:type="dxa"/>
            <w:noWrap/>
            <w:hideMark/>
          </w:tcPr>
          <w:p w14:paraId="0B9F1C2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2E-06</w:t>
            </w:r>
          </w:p>
        </w:tc>
        <w:tc>
          <w:tcPr>
            <w:tcW w:w="992" w:type="dxa"/>
            <w:noWrap/>
            <w:hideMark/>
          </w:tcPr>
          <w:p w14:paraId="7206BA3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3.5</w:t>
            </w:r>
          </w:p>
        </w:tc>
        <w:tc>
          <w:tcPr>
            <w:tcW w:w="709" w:type="dxa"/>
            <w:noWrap/>
            <w:hideMark/>
          </w:tcPr>
          <w:p w14:paraId="07237BF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7758A43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9410" w:type="dxa"/>
            <w:noWrap/>
            <w:hideMark/>
          </w:tcPr>
          <w:p w14:paraId="1EA02C1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ACHE|ADCY8|CACNA1B|CHRM1|CHRM4|CHRNA4|CHRNA7|CHRNB4|FOS|GNG4|KCNJ4|KCNJ6|KCNQ1|KCNQ2|PIK3CG|PRKCB|PRKCG|CHRNA6|PIK3R5</w:t>
            </w:r>
          </w:p>
        </w:tc>
      </w:tr>
      <w:tr w:rsidR="00C60BF0" w:rsidRPr="00C60BF0" w14:paraId="5EF336BC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5991FEEB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0ED50C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hsa04950</w:t>
            </w:r>
          </w:p>
        </w:tc>
        <w:tc>
          <w:tcPr>
            <w:tcW w:w="1559" w:type="dxa"/>
            <w:noWrap/>
            <w:hideMark/>
          </w:tcPr>
          <w:p w14:paraId="3B40666A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Maturity onset diabetes of the young</w:t>
            </w:r>
          </w:p>
        </w:tc>
        <w:tc>
          <w:tcPr>
            <w:tcW w:w="709" w:type="dxa"/>
            <w:noWrap/>
            <w:hideMark/>
          </w:tcPr>
          <w:p w14:paraId="30A5C9F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2E-06</w:t>
            </w:r>
          </w:p>
        </w:tc>
        <w:tc>
          <w:tcPr>
            <w:tcW w:w="992" w:type="dxa"/>
            <w:noWrap/>
            <w:hideMark/>
          </w:tcPr>
          <w:p w14:paraId="63422AA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7.2</w:t>
            </w:r>
          </w:p>
        </w:tc>
        <w:tc>
          <w:tcPr>
            <w:tcW w:w="709" w:type="dxa"/>
            <w:noWrap/>
            <w:hideMark/>
          </w:tcPr>
          <w:p w14:paraId="7C6B104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7.1</w:t>
            </w:r>
          </w:p>
        </w:tc>
        <w:tc>
          <w:tcPr>
            <w:tcW w:w="709" w:type="dxa"/>
            <w:noWrap/>
            <w:hideMark/>
          </w:tcPr>
          <w:p w14:paraId="325D265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9410" w:type="dxa"/>
            <w:noWrap/>
            <w:hideMark/>
          </w:tcPr>
          <w:p w14:paraId="3A941B9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HHEX|FOXA3|HNF4G|HES1|NEUROD1|NKX6-1|PAX6|HNF1A|MAFA</w:t>
            </w:r>
          </w:p>
        </w:tc>
      </w:tr>
      <w:tr w:rsidR="00C60BF0" w:rsidRPr="00C60BF0" w14:paraId="68FE2F37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3387C40E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A792D4A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hsa05200</w:t>
            </w:r>
          </w:p>
        </w:tc>
        <w:tc>
          <w:tcPr>
            <w:tcW w:w="1559" w:type="dxa"/>
            <w:noWrap/>
            <w:hideMark/>
          </w:tcPr>
          <w:p w14:paraId="15CB78C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Pathways in cancer</w:t>
            </w:r>
          </w:p>
        </w:tc>
        <w:tc>
          <w:tcPr>
            <w:tcW w:w="709" w:type="dxa"/>
            <w:noWrap/>
            <w:hideMark/>
          </w:tcPr>
          <w:p w14:paraId="39E53EB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5.01E-06</w:t>
            </w:r>
          </w:p>
        </w:tc>
        <w:tc>
          <w:tcPr>
            <w:tcW w:w="992" w:type="dxa"/>
            <w:noWrap/>
            <w:hideMark/>
          </w:tcPr>
          <w:p w14:paraId="2AA4A75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09B45D7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677191A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50</w:t>
            </w:r>
          </w:p>
        </w:tc>
        <w:tc>
          <w:tcPr>
            <w:tcW w:w="9410" w:type="dxa"/>
            <w:noWrap/>
            <w:hideMark/>
          </w:tcPr>
          <w:p w14:paraId="0AEE09E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CY8|FASLG|BMP2|CCNA2|CEBPA|CTNNA2|MECOM|F2|FGFR3|FGFR4|FLT3|FLT4|FOS|GNG4|HES1|HSP90AA1|IGF1|IL7|IL12RB2|ITGA2|KITLG|MMP1|GADD45B|NKX3-1|PDGFA|PMAIP1|PRKCB|PRKCG|PTGER3|PTGS2|SHH|SLC2A1|SPI1|TERC|WNT6|CXCR4|FZD9|FGF17|FGF16|CCNA1|FGF19|DLL3|GADD45G|FZD10|FRAT2|HEY1|DLL1|DLL4|LPAR5|EGLN3</w:t>
            </w:r>
          </w:p>
        </w:tc>
      </w:tr>
      <w:tr w:rsidR="00C60BF0" w:rsidRPr="00C60BF0" w14:paraId="7989E159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A664471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05C9FB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hsa04015</w:t>
            </w:r>
          </w:p>
        </w:tc>
        <w:tc>
          <w:tcPr>
            <w:tcW w:w="1559" w:type="dxa"/>
            <w:noWrap/>
            <w:hideMark/>
          </w:tcPr>
          <w:p w14:paraId="3C68AC5D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Rap1 signaling pathway</w:t>
            </w:r>
          </w:p>
        </w:tc>
        <w:tc>
          <w:tcPr>
            <w:tcW w:w="709" w:type="dxa"/>
            <w:noWrap/>
            <w:hideMark/>
          </w:tcPr>
          <w:p w14:paraId="16A9470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3.16E-05</w:t>
            </w:r>
          </w:p>
        </w:tc>
        <w:tc>
          <w:tcPr>
            <w:tcW w:w="992" w:type="dxa"/>
            <w:noWrap/>
            <w:hideMark/>
          </w:tcPr>
          <w:p w14:paraId="77177A5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</w:t>
            </w:r>
          </w:p>
        </w:tc>
        <w:tc>
          <w:tcPr>
            <w:tcW w:w="709" w:type="dxa"/>
            <w:noWrap/>
            <w:hideMark/>
          </w:tcPr>
          <w:p w14:paraId="5ABD336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4.8</w:t>
            </w:r>
          </w:p>
        </w:tc>
        <w:tc>
          <w:tcPr>
            <w:tcW w:w="709" w:type="dxa"/>
            <w:noWrap/>
            <w:hideMark/>
          </w:tcPr>
          <w:p w14:paraId="276A8B9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9410" w:type="dxa"/>
            <w:noWrap/>
            <w:hideMark/>
          </w:tcPr>
          <w:p w14:paraId="3D79825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ADCY8|ANGPT2|CNR1|EFNA1|EFNA2|FGFR3|FGFR4|FLT1|FLT4|IGF1|ITGAL|ITGAM|KITLG|NGFR|P2RY1|PDGFA|PRKCB|PRKCG|VAV1|FGF17|FGF16|RAPGEF5|FGF19|LPAR5|PDGFD</w:t>
            </w:r>
          </w:p>
        </w:tc>
      </w:tr>
      <w:tr w:rsidR="00C60BF0" w:rsidRPr="00C60BF0" w14:paraId="6BECBFC3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399717CE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4791911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hsa05034</w:t>
            </w:r>
          </w:p>
        </w:tc>
        <w:tc>
          <w:tcPr>
            <w:tcW w:w="1559" w:type="dxa"/>
            <w:noWrap/>
            <w:hideMark/>
          </w:tcPr>
          <w:p w14:paraId="64C39C3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Alcoholism</w:t>
            </w:r>
          </w:p>
        </w:tc>
        <w:tc>
          <w:tcPr>
            <w:tcW w:w="709" w:type="dxa"/>
            <w:noWrap/>
            <w:hideMark/>
          </w:tcPr>
          <w:p w14:paraId="3F4C80F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0.0001</w:t>
            </w:r>
          </w:p>
        </w:tc>
        <w:tc>
          <w:tcPr>
            <w:tcW w:w="992" w:type="dxa"/>
            <w:noWrap/>
            <w:hideMark/>
          </w:tcPr>
          <w:p w14:paraId="74FD145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2.4</w:t>
            </w:r>
          </w:p>
        </w:tc>
        <w:tc>
          <w:tcPr>
            <w:tcW w:w="709" w:type="dxa"/>
            <w:noWrap/>
            <w:hideMark/>
          </w:tcPr>
          <w:p w14:paraId="2C01604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4.5</w:t>
            </w:r>
          </w:p>
        </w:tc>
        <w:tc>
          <w:tcPr>
            <w:tcW w:w="709" w:type="dxa"/>
            <w:noWrap/>
            <w:hideMark/>
          </w:tcPr>
          <w:p w14:paraId="4BD7A9E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22</w:t>
            </w:r>
          </w:p>
        </w:tc>
        <w:tc>
          <w:tcPr>
            <w:tcW w:w="9410" w:type="dxa"/>
            <w:noWrap/>
            <w:hideMark/>
          </w:tcPr>
          <w:p w14:paraId="2B9E1DD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FOSB|GNG4|GRIN2C|H2AC8|H2BC5|H2BC3|SLC6A3|H2AC16|H2AC18|H2BC14|H2BC17|H3C1|H3C3|H3C12|H4C4|H4C8|H4C5|H3C14|H3C15|H2BC18|H3C13|H2AC19</w:t>
            </w:r>
          </w:p>
        </w:tc>
      </w:tr>
      <w:tr w:rsidR="00C60BF0" w:rsidRPr="00C60BF0" w14:paraId="7CA3189D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4858E2D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2AC5BBE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hsa04151</w:t>
            </w:r>
          </w:p>
        </w:tc>
        <w:tc>
          <w:tcPr>
            <w:tcW w:w="1559" w:type="dxa"/>
            <w:noWrap/>
            <w:hideMark/>
          </w:tcPr>
          <w:p w14:paraId="69486A8D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PI3K-Akt signaling pathway</w:t>
            </w:r>
          </w:p>
        </w:tc>
        <w:tc>
          <w:tcPr>
            <w:tcW w:w="709" w:type="dxa"/>
            <w:noWrap/>
            <w:hideMark/>
          </w:tcPr>
          <w:p w14:paraId="1A2C9DF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0.0001</w:t>
            </w:r>
          </w:p>
        </w:tc>
        <w:tc>
          <w:tcPr>
            <w:tcW w:w="992" w:type="dxa"/>
            <w:noWrap/>
            <w:hideMark/>
          </w:tcPr>
          <w:p w14:paraId="3CB487B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74C7246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4.2</w:t>
            </w:r>
          </w:p>
        </w:tc>
        <w:tc>
          <w:tcPr>
            <w:tcW w:w="709" w:type="dxa"/>
            <w:noWrap/>
            <w:hideMark/>
          </w:tcPr>
          <w:p w14:paraId="16CDB5E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34</w:t>
            </w:r>
          </w:p>
        </w:tc>
        <w:tc>
          <w:tcPr>
            <w:tcW w:w="9410" w:type="dxa"/>
            <w:noWrap/>
            <w:hideMark/>
          </w:tcPr>
          <w:p w14:paraId="6CC92BD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ANGPT2|FASLG|CHRM1|COL2A1|COL9A1|EFNA1|EFNA2|EREG|FGFR3|FGFR4|FLT1|FLT3|FLT4|GNG4|NR4A1|HSP90AA1|IGF1|IL7|ITGA2|KITLG|NGFR|OSM|PCK1|PDGFA|PIK3CG|PPP2R2C|SPP1|FGF17|FGF16|FGF19|PIK3R5|LPAR5|PDGFD|COL6A6</w:t>
            </w:r>
          </w:p>
        </w:tc>
      </w:tr>
      <w:tr w:rsidR="00C60BF0" w:rsidRPr="00C60BF0" w14:paraId="18CC3F1A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7F42CA8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D61F8F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hsa04974</w:t>
            </w:r>
          </w:p>
        </w:tc>
        <w:tc>
          <w:tcPr>
            <w:tcW w:w="1559" w:type="dxa"/>
            <w:noWrap/>
            <w:hideMark/>
          </w:tcPr>
          <w:p w14:paraId="029987C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Protein digestion and absorption</w:t>
            </w:r>
          </w:p>
        </w:tc>
        <w:tc>
          <w:tcPr>
            <w:tcW w:w="709" w:type="dxa"/>
            <w:noWrap/>
            <w:hideMark/>
          </w:tcPr>
          <w:p w14:paraId="56F9D76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0.000126</w:t>
            </w:r>
          </w:p>
        </w:tc>
        <w:tc>
          <w:tcPr>
            <w:tcW w:w="992" w:type="dxa"/>
            <w:noWrap/>
            <w:hideMark/>
          </w:tcPr>
          <w:p w14:paraId="49C9273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44F16A0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4.6</w:t>
            </w:r>
          </w:p>
        </w:tc>
        <w:tc>
          <w:tcPr>
            <w:tcW w:w="709" w:type="dxa"/>
            <w:noWrap/>
            <w:hideMark/>
          </w:tcPr>
          <w:p w14:paraId="7C7E5A1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9410" w:type="dxa"/>
            <w:noWrap/>
            <w:hideMark/>
          </w:tcPr>
          <w:p w14:paraId="1653681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ATP1A4|ATP1B2|COL2A1|COL9A1|KCNQ1|SLC3A2|SLC8A2|SLC8A3|KCNK5|COL20A1|CELA2A|SLC16A10|COL6A6|COL26A1|CTRB2</w:t>
            </w:r>
          </w:p>
        </w:tc>
      </w:tr>
      <w:tr w:rsidR="00C60BF0" w:rsidRPr="00C60BF0" w14:paraId="2DB2DD1C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6E9D83A3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BCFF11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hsa04940</w:t>
            </w:r>
          </w:p>
        </w:tc>
        <w:tc>
          <w:tcPr>
            <w:tcW w:w="1559" w:type="dxa"/>
            <w:noWrap/>
            <w:hideMark/>
          </w:tcPr>
          <w:p w14:paraId="6360AFF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Type I diabetes mellitus</w:t>
            </w:r>
          </w:p>
        </w:tc>
        <w:tc>
          <w:tcPr>
            <w:tcW w:w="709" w:type="dxa"/>
            <w:noWrap/>
            <w:hideMark/>
          </w:tcPr>
          <w:p w14:paraId="0F4C2BF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0.000158</w:t>
            </w:r>
          </w:p>
        </w:tc>
        <w:tc>
          <w:tcPr>
            <w:tcW w:w="992" w:type="dxa"/>
            <w:noWrap/>
            <w:hideMark/>
          </w:tcPr>
          <w:p w14:paraId="783F7F4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4.4</w:t>
            </w:r>
          </w:p>
        </w:tc>
        <w:tc>
          <w:tcPr>
            <w:tcW w:w="709" w:type="dxa"/>
            <w:noWrap/>
            <w:hideMark/>
          </w:tcPr>
          <w:p w14:paraId="37023A0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4.9</w:t>
            </w:r>
          </w:p>
        </w:tc>
        <w:tc>
          <w:tcPr>
            <w:tcW w:w="709" w:type="dxa"/>
            <w:noWrap/>
            <w:hideMark/>
          </w:tcPr>
          <w:p w14:paraId="6B7A09B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9410" w:type="dxa"/>
            <w:noWrap/>
            <w:hideMark/>
          </w:tcPr>
          <w:p w14:paraId="43D3C17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FASLG|GAD1|GZMB|HLA-DOB|HLA-G|HSPD1|LTA|PTPRN|TNF</w:t>
            </w:r>
          </w:p>
        </w:tc>
      </w:tr>
      <w:tr w:rsidR="00C60BF0" w:rsidRPr="00C60BF0" w14:paraId="50123DDC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41D948F3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7D05A9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hsa04014</w:t>
            </w:r>
          </w:p>
        </w:tc>
        <w:tc>
          <w:tcPr>
            <w:tcW w:w="1559" w:type="dxa"/>
            <w:noWrap/>
            <w:hideMark/>
          </w:tcPr>
          <w:p w14:paraId="1F2FEAD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Ras signaling pathway</w:t>
            </w:r>
          </w:p>
        </w:tc>
        <w:tc>
          <w:tcPr>
            <w:tcW w:w="709" w:type="dxa"/>
            <w:noWrap/>
            <w:hideMark/>
          </w:tcPr>
          <w:p w14:paraId="0C50CC0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0.0002</w:t>
            </w:r>
          </w:p>
        </w:tc>
        <w:tc>
          <w:tcPr>
            <w:tcW w:w="992" w:type="dxa"/>
            <w:noWrap/>
            <w:hideMark/>
          </w:tcPr>
          <w:p w14:paraId="12AF78B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2.2</w:t>
            </w:r>
          </w:p>
        </w:tc>
        <w:tc>
          <w:tcPr>
            <w:tcW w:w="709" w:type="dxa"/>
            <w:noWrap/>
            <w:hideMark/>
          </w:tcPr>
          <w:p w14:paraId="70B7C8D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4.2</w:t>
            </w:r>
          </w:p>
        </w:tc>
        <w:tc>
          <w:tcPr>
            <w:tcW w:w="709" w:type="dxa"/>
            <w:noWrap/>
            <w:hideMark/>
          </w:tcPr>
          <w:p w14:paraId="55A0ECA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9410" w:type="dxa"/>
            <w:noWrap/>
            <w:hideMark/>
          </w:tcPr>
          <w:p w14:paraId="19A4530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ANGPT2|FASLG|EFNA1|EFNA2|FGFR3|FGFR4|FLT1|FLT3|FLT4|GNG4|IGF1|KITLG|NGFR|PDGFA|PRKCB|PRKCG|RASGRF1|PLA2G10|FGF17|FGF16|RAPGEF5|FGF19|PDGFD|PLA2G12B|KSR2</w:t>
            </w:r>
          </w:p>
        </w:tc>
      </w:tr>
      <w:tr w:rsidR="00C60BF0" w:rsidRPr="00C60BF0" w14:paraId="1B5A83DC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66DC0699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1F6081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hsa04727</w:t>
            </w:r>
          </w:p>
        </w:tc>
        <w:tc>
          <w:tcPr>
            <w:tcW w:w="1559" w:type="dxa"/>
            <w:noWrap/>
            <w:hideMark/>
          </w:tcPr>
          <w:p w14:paraId="76A0C1B3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GABAergic synapse</w:t>
            </w:r>
          </w:p>
        </w:tc>
        <w:tc>
          <w:tcPr>
            <w:tcW w:w="709" w:type="dxa"/>
            <w:noWrap/>
            <w:hideMark/>
          </w:tcPr>
          <w:p w14:paraId="1033F97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0.000316</w:t>
            </w:r>
          </w:p>
        </w:tc>
        <w:tc>
          <w:tcPr>
            <w:tcW w:w="992" w:type="dxa"/>
            <w:noWrap/>
            <w:hideMark/>
          </w:tcPr>
          <w:p w14:paraId="34F5695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45D75A7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4.3</w:t>
            </w:r>
          </w:p>
        </w:tc>
        <w:tc>
          <w:tcPr>
            <w:tcW w:w="709" w:type="dxa"/>
            <w:noWrap/>
            <w:hideMark/>
          </w:tcPr>
          <w:p w14:paraId="71B7617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9410" w:type="dxa"/>
            <w:noWrap/>
            <w:hideMark/>
          </w:tcPr>
          <w:p w14:paraId="232346A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ADCY8|CACNA1B|GABRR2|GAD1|GNG4|KCNJ6|PRKCB|PRKCG|SLC6A12|SLC6A13|HAP1|GABBR2|GABRQ</w:t>
            </w:r>
          </w:p>
        </w:tc>
      </w:tr>
      <w:tr w:rsidR="00C60BF0" w:rsidRPr="00C60BF0" w14:paraId="14A15CBF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A8146D1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C86AD1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hsa049</w:t>
            </w: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72</w:t>
            </w:r>
          </w:p>
        </w:tc>
        <w:tc>
          <w:tcPr>
            <w:tcW w:w="1559" w:type="dxa"/>
            <w:noWrap/>
            <w:hideMark/>
          </w:tcPr>
          <w:p w14:paraId="65AB649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Pancreatic secretion</w:t>
            </w:r>
          </w:p>
        </w:tc>
        <w:tc>
          <w:tcPr>
            <w:tcW w:w="709" w:type="dxa"/>
            <w:noWrap/>
            <w:hideMark/>
          </w:tcPr>
          <w:p w14:paraId="7B3E936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0.0003</w:t>
            </w: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98</w:t>
            </w:r>
          </w:p>
        </w:tc>
        <w:tc>
          <w:tcPr>
            <w:tcW w:w="992" w:type="dxa"/>
            <w:noWrap/>
            <w:hideMark/>
          </w:tcPr>
          <w:p w14:paraId="2AAA9AA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2.9</w:t>
            </w:r>
          </w:p>
        </w:tc>
        <w:tc>
          <w:tcPr>
            <w:tcW w:w="709" w:type="dxa"/>
            <w:noWrap/>
            <w:hideMark/>
          </w:tcPr>
          <w:p w14:paraId="6DFB113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4.2</w:t>
            </w:r>
          </w:p>
        </w:tc>
        <w:tc>
          <w:tcPr>
            <w:tcW w:w="709" w:type="dxa"/>
            <w:noWrap/>
            <w:hideMark/>
          </w:tcPr>
          <w:p w14:paraId="53CF648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9410" w:type="dxa"/>
            <w:noWrap/>
            <w:hideMark/>
          </w:tcPr>
          <w:p w14:paraId="5651A12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ADCY8|ATP1A4|ATP1B2|CA2|CCK|KCNQ1|PRKCB|PRKCG|RAB27B|RYR2|PLA2G10|CELA2A|PLA2G12B|CTRB2</w:t>
            </w:r>
          </w:p>
        </w:tc>
      </w:tr>
      <w:tr w:rsidR="00C60BF0" w:rsidRPr="00C60BF0" w14:paraId="2760D701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D6FC89B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46FA52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hsa05224</w:t>
            </w:r>
          </w:p>
        </w:tc>
        <w:tc>
          <w:tcPr>
            <w:tcW w:w="1559" w:type="dxa"/>
            <w:noWrap/>
            <w:hideMark/>
          </w:tcPr>
          <w:p w14:paraId="1A1F572F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Breast cancer</w:t>
            </w:r>
          </w:p>
        </w:tc>
        <w:tc>
          <w:tcPr>
            <w:tcW w:w="709" w:type="dxa"/>
            <w:noWrap/>
            <w:hideMark/>
          </w:tcPr>
          <w:p w14:paraId="3F60584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0.000794</w:t>
            </w:r>
          </w:p>
        </w:tc>
        <w:tc>
          <w:tcPr>
            <w:tcW w:w="992" w:type="dxa"/>
            <w:noWrap/>
            <w:hideMark/>
          </w:tcPr>
          <w:p w14:paraId="6E276A1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2.4</w:t>
            </w:r>
          </w:p>
        </w:tc>
        <w:tc>
          <w:tcPr>
            <w:tcW w:w="709" w:type="dxa"/>
            <w:noWrap/>
            <w:hideMark/>
          </w:tcPr>
          <w:p w14:paraId="791DED7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3.8</w:t>
            </w:r>
          </w:p>
        </w:tc>
        <w:tc>
          <w:tcPr>
            <w:tcW w:w="709" w:type="dxa"/>
            <w:noWrap/>
            <w:hideMark/>
          </w:tcPr>
          <w:p w14:paraId="0C2ACFE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9410" w:type="dxa"/>
            <w:noWrap/>
            <w:hideMark/>
          </w:tcPr>
          <w:p w14:paraId="6176D89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FLT4|FOS|HES1|IGF1|GADD45B|WNT6|FZD9|FGF17|FGF16|FGF19|DLL3|GADD45G|FZD10|FRAT2|HEY1|DLL1|DLL4</w:t>
            </w:r>
          </w:p>
        </w:tc>
      </w:tr>
      <w:tr w:rsidR="00C60BF0" w:rsidRPr="00C60BF0" w14:paraId="42564251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4924FE48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B3BDD7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hsa04062</w:t>
            </w:r>
          </w:p>
        </w:tc>
        <w:tc>
          <w:tcPr>
            <w:tcW w:w="1559" w:type="dxa"/>
            <w:noWrap/>
            <w:hideMark/>
          </w:tcPr>
          <w:p w14:paraId="32ACA2E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Chemokine signaling pathway</w:t>
            </w:r>
          </w:p>
        </w:tc>
        <w:tc>
          <w:tcPr>
            <w:tcW w:w="709" w:type="dxa"/>
            <w:noWrap/>
            <w:hideMark/>
          </w:tcPr>
          <w:p w14:paraId="23F2755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0.002512</w:t>
            </w:r>
          </w:p>
        </w:tc>
        <w:tc>
          <w:tcPr>
            <w:tcW w:w="992" w:type="dxa"/>
            <w:noWrap/>
            <w:hideMark/>
          </w:tcPr>
          <w:p w14:paraId="278CB3B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2.1</w:t>
            </w:r>
          </w:p>
        </w:tc>
        <w:tc>
          <w:tcPr>
            <w:tcW w:w="709" w:type="dxa"/>
            <w:noWrap/>
            <w:hideMark/>
          </w:tcPr>
          <w:p w14:paraId="5BD7724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3.3</w:t>
            </w:r>
          </w:p>
        </w:tc>
        <w:tc>
          <w:tcPr>
            <w:tcW w:w="709" w:type="dxa"/>
            <w:noWrap/>
            <w:hideMark/>
          </w:tcPr>
          <w:p w14:paraId="734734B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9410" w:type="dxa"/>
            <w:noWrap/>
            <w:hideMark/>
          </w:tcPr>
          <w:p w14:paraId="0DBDB85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ADCY8|CCR4|CX3CR1|GNG4|CXCR1|CXCL10|CXCL9|PIK3CG|PRKCB|CCL3|CCL7|CCL8|CCL24|VAV1|CXCR4|CXCL14|CCL26|PIK3R5|GRK7</w:t>
            </w:r>
          </w:p>
        </w:tc>
      </w:tr>
      <w:tr w:rsidR="00C60BF0" w:rsidRPr="00C60BF0" w14:paraId="72C47F81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23AED4E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9AE6E94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hsa05033</w:t>
            </w:r>
          </w:p>
        </w:tc>
        <w:tc>
          <w:tcPr>
            <w:tcW w:w="1559" w:type="dxa"/>
            <w:noWrap/>
            <w:hideMark/>
          </w:tcPr>
          <w:p w14:paraId="23D4E1D0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Nicotine addiction</w:t>
            </w:r>
          </w:p>
        </w:tc>
        <w:tc>
          <w:tcPr>
            <w:tcW w:w="709" w:type="dxa"/>
            <w:noWrap/>
            <w:hideMark/>
          </w:tcPr>
          <w:p w14:paraId="38E79BF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0.002512</w:t>
            </w:r>
          </w:p>
        </w:tc>
        <w:tc>
          <w:tcPr>
            <w:tcW w:w="992" w:type="dxa"/>
            <w:noWrap/>
            <w:hideMark/>
          </w:tcPr>
          <w:p w14:paraId="28571D7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3.6</w:t>
            </w:r>
          </w:p>
        </w:tc>
        <w:tc>
          <w:tcPr>
            <w:tcW w:w="709" w:type="dxa"/>
            <w:noWrap/>
            <w:hideMark/>
          </w:tcPr>
          <w:p w14:paraId="311108D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3.8</w:t>
            </w:r>
          </w:p>
        </w:tc>
        <w:tc>
          <w:tcPr>
            <w:tcW w:w="709" w:type="dxa"/>
            <w:noWrap/>
            <w:hideMark/>
          </w:tcPr>
          <w:p w14:paraId="758CC79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9410" w:type="dxa"/>
            <w:noWrap/>
            <w:hideMark/>
          </w:tcPr>
          <w:p w14:paraId="34D1E17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CACNA1B|CHRNA4|CHRNA7|GABRR2|GRIN2C|CHRNA6|GABRQ</w:t>
            </w:r>
          </w:p>
        </w:tc>
      </w:tr>
      <w:tr w:rsidR="00C60BF0" w:rsidRPr="00C60BF0" w14:paraId="6D5B0712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75C64CE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E94373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hsa04911</w:t>
            </w:r>
          </w:p>
        </w:tc>
        <w:tc>
          <w:tcPr>
            <w:tcW w:w="1559" w:type="dxa"/>
            <w:noWrap/>
            <w:hideMark/>
          </w:tcPr>
          <w:p w14:paraId="0717D124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Insulin secretion</w:t>
            </w:r>
          </w:p>
        </w:tc>
        <w:tc>
          <w:tcPr>
            <w:tcW w:w="709" w:type="dxa"/>
            <w:noWrap/>
            <w:hideMark/>
          </w:tcPr>
          <w:p w14:paraId="37BF0B7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0.002512</w:t>
            </w:r>
          </w:p>
        </w:tc>
        <w:tc>
          <w:tcPr>
            <w:tcW w:w="992" w:type="dxa"/>
            <w:noWrap/>
            <w:hideMark/>
          </w:tcPr>
          <w:p w14:paraId="3728000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2.7</w:t>
            </w:r>
          </w:p>
        </w:tc>
        <w:tc>
          <w:tcPr>
            <w:tcW w:w="709" w:type="dxa"/>
            <w:noWrap/>
            <w:hideMark/>
          </w:tcPr>
          <w:p w14:paraId="14966CB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3.5</w:t>
            </w:r>
          </w:p>
        </w:tc>
        <w:tc>
          <w:tcPr>
            <w:tcW w:w="709" w:type="dxa"/>
            <w:noWrap/>
            <w:hideMark/>
          </w:tcPr>
          <w:p w14:paraId="69D6076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9410" w:type="dxa"/>
            <w:noWrap/>
            <w:hideMark/>
          </w:tcPr>
          <w:p w14:paraId="52E66FC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ADCY8|ATP1A4|ATP1B2|CCK|KCNN2|KCNN3|PRKCB|PRKCG|RYR2|SLC2A1|PCLO</w:t>
            </w:r>
          </w:p>
        </w:tc>
      </w:tr>
      <w:tr w:rsidR="00C60BF0" w:rsidRPr="00C60BF0" w14:paraId="44482CB6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582B3F50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E28D0F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hsa04670</w:t>
            </w:r>
          </w:p>
        </w:tc>
        <w:tc>
          <w:tcPr>
            <w:tcW w:w="1559" w:type="dxa"/>
            <w:noWrap/>
            <w:hideMark/>
          </w:tcPr>
          <w:p w14:paraId="4EE5FCC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Leukocyte </w:t>
            </w:r>
            <w:proofErr w:type="spellStart"/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transendothelial</w:t>
            </w:r>
            <w:proofErr w:type="spellEnd"/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migration</w:t>
            </w:r>
          </w:p>
        </w:tc>
        <w:tc>
          <w:tcPr>
            <w:tcW w:w="709" w:type="dxa"/>
            <w:noWrap/>
            <w:hideMark/>
          </w:tcPr>
          <w:p w14:paraId="681E749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0.003162</w:t>
            </w:r>
          </w:p>
        </w:tc>
        <w:tc>
          <w:tcPr>
            <w:tcW w:w="992" w:type="dxa"/>
            <w:noWrap/>
            <w:hideMark/>
          </w:tcPr>
          <w:p w14:paraId="736AD39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2.4</w:t>
            </w:r>
          </w:p>
        </w:tc>
        <w:tc>
          <w:tcPr>
            <w:tcW w:w="709" w:type="dxa"/>
            <w:noWrap/>
            <w:hideMark/>
          </w:tcPr>
          <w:p w14:paraId="644322F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3.3</w:t>
            </w:r>
          </w:p>
        </w:tc>
        <w:tc>
          <w:tcPr>
            <w:tcW w:w="709" w:type="dxa"/>
            <w:noWrap/>
            <w:hideMark/>
          </w:tcPr>
          <w:p w14:paraId="7EA0331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9410" w:type="dxa"/>
            <w:noWrap/>
            <w:hideMark/>
          </w:tcPr>
          <w:p w14:paraId="62D5EF3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CDH5|CTNNA2|ITGAL|ITGAM|NCF2|CLDN11|PRKCB|PRKCG|TXK|VAV1|CXCR4|CLDN14|CLDN19</w:t>
            </w:r>
          </w:p>
        </w:tc>
      </w:tr>
      <w:tr w:rsidR="00C60BF0" w:rsidRPr="00C60BF0" w14:paraId="57310794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FE82061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72EF00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hsa04971</w:t>
            </w:r>
          </w:p>
        </w:tc>
        <w:tc>
          <w:tcPr>
            <w:tcW w:w="1559" w:type="dxa"/>
            <w:noWrap/>
            <w:hideMark/>
          </w:tcPr>
          <w:p w14:paraId="4EBBC8C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Gastric acid secretion</w:t>
            </w:r>
          </w:p>
        </w:tc>
        <w:tc>
          <w:tcPr>
            <w:tcW w:w="709" w:type="dxa"/>
            <w:noWrap/>
            <w:hideMark/>
          </w:tcPr>
          <w:p w14:paraId="1512AB5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0.003162</w:t>
            </w:r>
          </w:p>
        </w:tc>
        <w:tc>
          <w:tcPr>
            <w:tcW w:w="992" w:type="dxa"/>
            <w:noWrap/>
            <w:hideMark/>
          </w:tcPr>
          <w:p w14:paraId="0844577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2.7</w:t>
            </w:r>
          </w:p>
        </w:tc>
        <w:tc>
          <w:tcPr>
            <w:tcW w:w="709" w:type="dxa"/>
            <w:noWrap/>
            <w:hideMark/>
          </w:tcPr>
          <w:p w14:paraId="40DD2E4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3.4</w:t>
            </w:r>
          </w:p>
        </w:tc>
        <w:tc>
          <w:tcPr>
            <w:tcW w:w="709" w:type="dxa"/>
            <w:noWrap/>
            <w:hideMark/>
          </w:tcPr>
          <w:p w14:paraId="00461C4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9410" w:type="dxa"/>
            <w:noWrap/>
            <w:hideMark/>
          </w:tcPr>
          <w:p w14:paraId="1CB7EDF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ADCY8|ATP1A4|ATP1B2|CA2|GAST|KCNQ1|PRKCB|PRKCG|SSTR2|KCNK10</w:t>
            </w:r>
          </w:p>
        </w:tc>
      </w:tr>
      <w:tr w:rsidR="00C60BF0" w:rsidRPr="00C60BF0" w14:paraId="7A07C1CE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EFCA1BE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CD5BBD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hsa04721</w:t>
            </w:r>
          </w:p>
        </w:tc>
        <w:tc>
          <w:tcPr>
            <w:tcW w:w="1559" w:type="dxa"/>
            <w:noWrap/>
            <w:hideMark/>
          </w:tcPr>
          <w:p w14:paraId="7E94A57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Synaptic vesicle cycle</w:t>
            </w:r>
          </w:p>
        </w:tc>
        <w:tc>
          <w:tcPr>
            <w:tcW w:w="709" w:type="dxa"/>
            <w:noWrap/>
            <w:hideMark/>
          </w:tcPr>
          <w:p w14:paraId="279D799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0.003981</w:t>
            </w:r>
          </w:p>
        </w:tc>
        <w:tc>
          <w:tcPr>
            <w:tcW w:w="992" w:type="dxa"/>
            <w:noWrap/>
            <w:hideMark/>
          </w:tcPr>
          <w:p w14:paraId="5F4E4CE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2.7</w:t>
            </w:r>
          </w:p>
        </w:tc>
        <w:tc>
          <w:tcPr>
            <w:tcW w:w="709" w:type="dxa"/>
            <w:noWrap/>
            <w:hideMark/>
          </w:tcPr>
          <w:p w14:paraId="59EA0D5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3.3</w:t>
            </w:r>
          </w:p>
        </w:tc>
        <w:tc>
          <w:tcPr>
            <w:tcW w:w="709" w:type="dxa"/>
            <w:noWrap/>
            <w:hideMark/>
          </w:tcPr>
          <w:p w14:paraId="030EBC5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9410" w:type="dxa"/>
            <w:noWrap/>
            <w:hideMark/>
          </w:tcPr>
          <w:p w14:paraId="675D1BF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CACNA1B|SLC1A7|SLC6A3|SLC6A4|SLC6A7|SLC6A12|SLC6A13|CPLX1|ATP6V0E2|ATP6V0D2</w:t>
            </w:r>
          </w:p>
        </w:tc>
      </w:tr>
      <w:tr w:rsidR="00C60BF0" w:rsidRPr="00C60BF0" w14:paraId="4DBE1E1F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6A2E736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28CC15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hsa04064</w:t>
            </w:r>
          </w:p>
        </w:tc>
        <w:tc>
          <w:tcPr>
            <w:tcW w:w="1559" w:type="dxa"/>
            <w:noWrap/>
            <w:hideMark/>
          </w:tcPr>
          <w:p w14:paraId="6CE1B4FD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NF-kappa B signaling pathway</w:t>
            </w:r>
          </w:p>
        </w:tc>
        <w:tc>
          <w:tcPr>
            <w:tcW w:w="709" w:type="dxa"/>
            <w:noWrap/>
            <w:hideMark/>
          </w:tcPr>
          <w:p w14:paraId="29E9495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0.003981</w:t>
            </w:r>
          </w:p>
        </w:tc>
        <w:tc>
          <w:tcPr>
            <w:tcW w:w="992" w:type="dxa"/>
            <w:noWrap/>
            <w:hideMark/>
          </w:tcPr>
          <w:p w14:paraId="75AE9F7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2.4</w:t>
            </w:r>
          </w:p>
        </w:tc>
        <w:tc>
          <w:tcPr>
            <w:tcW w:w="709" w:type="dxa"/>
            <w:noWrap/>
            <w:hideMark/>
          </w:tcPr>
          <w:p w14:paraId="472949F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3.2</w:t>
            </w:r>
          </w:p>
        </w:tc>
        <w:tc>
          <w:tcPr>
            <w:tcW w:w="709" w:type="dxa"/>
            <w:noWrap/>
            <w:hideMark/>
          </w:tcPr>
          <w:p w14:paraId="160659A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9410" w:type="dxa"/>
            <w:noWrap/>
            <w:hideMark/>
          </w:tcPr>
          <w:p w14:paraId="0CA9160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BTK|LCK|LTA|GADD45B|PLAU|PRKCB|PTGS2|TNF|TNFSF14|GADD45G|CARD11|EDARADD</w:t>
            </w:r>
          </w:p>
        </w:tc>
      </w:tr>
      <w:tr w:rsidR="00C60BF0" w:rsidRPr="00C60BF0" w14:paraId="45D65655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1966B79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2A5BD20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hsa04810</w:t>
            </w:r>
          </w:p>
        </w:tc>
        <w:tc>
          <w:tcPr>
            <w:tcW w:w="1559" w:type="dxa"/>
            <w:noWrap/>
            <w:hideMark/>
          </w:tcPr>
          <w:p w14:paraId="3B5548FF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Regulation of actin cytoskeleton</w:t>
            </w:r>
          </w:p>
        </w:tc>
        <w:tc>
          <w:tcPr>
            <w:tcW w:w="709" w:type="dxa"/>
            <w:noWrap/>
            <w:hideMark/>
          </w:tcPr>
          <w:p w14:paraId="51DE265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0.003981</w:t>
            </w:r>
          </w:p>
        </w:tc>
        <w:tc>
          <w:tcPr>
            <w:tcW w:w="992" w:type="dxa"/>
            <w:noWrap/>
            <w:hideMark/>
          </w:tcPr>
          <w:p w14:paraId="5271D14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1.9</w:t>
            </w:r>
          </w:p>
        </w:tc>
        <w:tc>
          <w:tcPr>
            <w:tcW w:w="709" w:type="dxa"/>
            <w:noWrap/>
            <w:hideMark/>
          </w:tcPr>
          <w:p w14:paraId="7376DD1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320DD4E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9410" w:type="dxa"/>
            <w:noWrap/>
            <w:hideMark/>
          </w:tcPr>
          <w:p w14:paraId="57ADE92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CHRM1|CHRM4|F2|FGFR3|FGFR4|INSRR|ITGA2|ITGAL|ITGAM|PDGFA|VAV1|CXCR4|FGF17|FGF16|FGF19|BAIAP2|LPAR5|MYH14|PDGFD|IQGAP3</w:t>
            </w:r>
          </w:p>
        </w:tc>
      </w:tr>
      <w:tr w:rsidR="00C60BF0" w:rsidRPr="00C60BF0" w14:paraId="01B2135C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4ABADA90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D5F9E6D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hsa05323</w:t>
            </w:r>
          </w:p>
        </w:tc>
        <w:tc>
          <w:tcPr>
            <w:tcW w:w="1559" w:type="dxa"/>
            <w:noWrap/>
            <w:hideMark/>
          </w:tcPr>
          <w:p w14:paraId="584DACD0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Rheumatoid arthritis</w:t>
            </w:r>
          </w:p>
        </w:tc>
        <w:tc>
          <w:tcPr>
            <w:tcW w:w="709" w:type="dxa"/>
            <w:noWrap/>
            <w:hideMark/>
          </w:tcPr>
          <w:p w14:paraId="36EB931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0.005012</w:t>
            </w:r>
          </w:p>
        </w:tc>
        <w:tc>
          <w:tcPr>
            <w:tcW w:w="992" w:type="dxa"/>
            <w:noWrap/>
            <w:hideMark/>
          </w:tcPr>
          <w:p w14:paraId="06767F9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</w:t>
            </w:r>
          </w:p>
        </w:tc>
        <w:tc>
          <w:tcPr>
            <w:tcW w:w="709" w:type="dxa"/>
            <w:noWrap/>
            <w:hideMark/>
          </w:tcPr>
          <w:p w14:paraId="0B08CFF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3.2</w:t>
            </w:r>
          </w:p>
        </w:tc>
        <w:tc>
          <w:tcPr>
            <w:tcW w:w="709" w:type="dxa"/>
            <w:noWrap/>
            <w:hideMark/>
          </w:tcPr>
          <w:p w14:paraId="6C1E2A7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9410" w:type="dxa"/>
            <w:noWrap/>
            <w:hideMark/>
          </w:tcPr>
          <w:p w14:paraId="5C4FEFD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FLT1|FOS|HLA-DOB|IL11|ITGAL|MMP1|MMP3|CCL3|TNF|ATP6V0E2|ATP6V0D2</w:t>
            </w:r>
          </w:p>
        </w:tc>
      </w:tr>
      <w:tr w:rsidR="00C60BF0" w:rsidRPr="00C60BF0" w14:paraId="69C63D37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79D5FA1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B6A679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hsa04072</w:t>
            </w:r>
          </w:p>
        </w:tc>
        <w:tc>
          <w:tcPr>
            <w:tcW w:w="1559" w:type="dxa"/>
            <w:noWrap/>
            <w:hideMark/>
          </w:tcPr>
          <w:p w14:paraId="1C154DB3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Phospholipase D signaling pathway</w:t>
            </w:r>
          </w:p>
        </w:tc>
        <w:tc>
          <w:tcPr>
            <w:tcW w:w="709" w:type="dxa"/>
            <w:noWrap/>
            <w:hideMark/>
          </w:tcPr>
          <w:p w14:paraId="78527BD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0.005012</w:t>
            </w:r>
          </w:p>
        </w:tc>
        <w:tc>
          <w:tcPr>
            <w:tcW w:w="992" w:type="dxa"/>
            <w:noWrap/>
            <w:hideMark/>
          </w:tcPr>
          <w:p w14:paraId="0F656FE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2.1</w:t>
            </w:r>
          </w:p>
        </w:tc>
        <w:tc>
          <w:tcPr>
            <w:tcW w:w="709" w:type="dxa"/>
            <w:noWrap/>
            <w:hideMark/>
          </w:tcPr>
          <w:p w14:paraId="4181A19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2521070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9410" w:type="dxa"/>
            <w:noWrap/>
            <w:hideMark/>
          </w:tcPr>
          <w:p w14:paraId="7F187ED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ADCY8|AVPR2|DGKB|DGKG|F2|GRM8|CXCR1|KITLG|PDGFA|PIK3CG|PLPP3|SPHK1|PIK3R5|LPAR5|PDGFD</w:t>
            </w:r>
          </w:p>
        </w:tc>
      </w:tr>
      <w:tr w:rsidR="00C60BF0" w:rsidRPr="00C60BF0" w14:paraId="4B631032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5275BCA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1F95B6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hsa04350</w:t>
            </w:r>
          </w:p>
        </w:tc>
        <w:tc>
          <w:tcPr>
            <w:tcW w:w="1559" w:type="dxa"/>
            <w:noWrap/>
            <w:hideMark/>
          </w:tcPr>
          <w:p w14:paraId="5634648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TGF-beta signaling pathway</w:t>
            </w:r>
          </w:p>
        </w:tc>
        <w:tc>
          <w:tcPr>
            <w:tcW w:w="709" w:type="dxa"/>
            <w:noWrap/>
            <w:hideMark/>
          </w:tcPr>
          <w:p w14:paraId="3302187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0.005012</w:t>
            </w:r>
          </w:p>
        </w:tc>
        <w:tc>
          <w:tcPr>
            <w:tcW w:w="992" w:type="dxa"/>
            <w:noWrap/>
            <w:hideMark/>
          </w:tcPr>
          <w:p w14:paraId="72707FC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2.4</w:t>
            </w:r>
          </w:p>
        </w:tc>
        <w:tc>
          <w:tcPr>
            <w:tcW w:w="709" w:type="dxa"/>
            <w:noWrap/>
            <w:hideMark/>
          </w:tcPr>
          <w:p w14:paraId="60E25E7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</w:t>
            </w:r>
          </w:p>
        </w:tc>
        <w:tc>
          <w:tcPr>
            <w:tcW w:w="709" w:type="dxa"/>
            <w:noWrap/>
            <w:hideMark/>
          </w:tcPr>
          <w:p w14:paraId="674DDF9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9410" w:type="dxa"/>
            <w:noWrap/>
            <w:hideMark/>
          </w:tcPr>
          <w:p w14:paraId="31880CE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BMP2|BMP7|BMPR1B|FBN1|INHBA|INHBC|TNF|GDF5|BAMBI|GREM2|GDF7</w:t>
            </w:r>
          </w:p>
        </w:tc>
      </w:tr>
      <w:tr w:rsidR="00C60BF0" w:rsidRPr="00C60BF0" w14:paraId="49833995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32711CB1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8667390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hsa04713</w:t>
            </w:r>
          </w:p>
        </w:tc>
        <w:tc>
          <w:tcPr>
            <w:tcW w:w="1559" w:type="dxa"/>
            <w:noWrap/>
            <w:hideMark/>
          </w:tcPr>
          <w:p w14:paraId="4D6C3D2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Circadian entrainment</w:t>
            </w:r>
          </w:p>
        </w:tc>
        <w:tc>
          <w:tcPr>
            <w:tcW w:w="709" w:type="dxa"/>
            <w:noWrap/>
            <w:hideMark/>
          </w:tcPr>
          <w:p w14:paraId="4C737D0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0.00631</w:t>
            </w:r>
          </w:p>
        </w:tc>
        <w:tc>
          <w:tcPr>
            <w:tcW w:w="992" w:type="dxa"/>
            <w:noWrap/>
            <w:hideMark/>
          </w:tcPr>
          <w:p w14:paraId="058F55C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2.4</w:t>
            </w:r>
          </w:p>
        </w:tc>
        <w:tc>
          <w:tcPr>
            <w:tcW w:w="709" w:type="dxa"/>
            <w:noWrap/>
            <w:hideMark/>
          </w:tcPr>
          <w:p w14:paraId="66DB430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04A8690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9410" w:type="dxa"/>
            <w:noWrap/>
            <w:hideMark/>
          </w:tcPr>
          <w:p w14:paraId="4BD1C51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ADCY8|FOS|GNG4|GRIN2C|KCNJ6|PRKCB|PRKCG|RYR1|RYR2|CACNA1H|RASD1</w:t>
            </w:r>
          </w:p>
        </w:tc>
      </w:tr>
      <w:tr w:rsidR="00C60BF0" w:rsidRPr="00C60BF0" w14:paraId="04A3DC46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4A44D960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E54265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hsa05143</w:t>
            </w:r>
          </w:p>
        </w:tc>
        <w:tc>
          <w:tcPr>
            <w:tcW w:w="1559" w:type="dxa"/>
            <w:noWrap/>
            <w:hideMark/>
          </w:tcPr>
          <w:p w14:paraId="0D4EE797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African trypanosomiasis</w:t>
            </w:r>
          </w:p>
        </w:tc>
        <w:tc>
          <w:tcPr>
            <w:tcW w:w="709" w:type="dxa"/>
            <w:noWrap/>
            <w:hideMark/>
          </w:tcPr>
          <w:p w14:paraId="2717507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0.007943</w:t>
            </w:r>
          </w:p>
        </w:tc>
        <w:tc>
          <w:tcPr>
            <w:tcW w:w="992" w:type="dxa"/>
            <w:noWrap/>
            <w:hideMark/>
          </w:tcPr>
          <w:p w14:paraId="4477B3E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3.4</w:t>
            </w:r>
          </w:p>
        </w:tc>
        <w:tc>
          <w:tcPr>
            <w:tcW w:w="709" w:type="dxa"/>
            <w:noWrap/>
            <w:hideMark/>
          </w:tcPr>
          <w:p w14:paraId="3F3EC09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3.2</w:t>
            </w:r>
          </w:p>
        </w:tc>
        <w:tc>
          <w:tcPr>
            <w:tcW w:w="709" w:type="dxa"/>
            <w:noWrap/>
            <w:hideMark/>
          </w:tcPr>
          <w:p w14:paraId="656E9EB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9410" w:type="dxa"/>
            <w:noWrap/>
            <w:hideMark/>
          </w:tcPr>
          <w:p w14:paraId="5FCADD9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FASLG|HBA1|HBA2|PRKCB|PRKCG|TNF</w:t>
            </w:r>
          </w:p>
        </w:tc>
      </w:tr>
      <w:tr w:rsidR="00C60BF0" w:rsidRPr="00C60BF0" w14:paraId="700A8E86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D462AEB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7E949C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hsa04640</w:t>
            </w:r>
          </w:p>
        </w:tc>
        <w:tc>
          <w:tcPr>
            <w:tcW w:w="1559" w:type="dxa"/>
            <w:noWrap/>
            <w:hideMark/>
          </w:tcPr>
          <w:p w14:paraId="3BBFE09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Hematopoietic cell lineage</w:t>
            </w:r>
          </w:p>
        </w:tc>
        <w:tc>
          <w:tcPr>
            <w:tcW w:w="709" w:type="dxa"/>
            <w:noWrap/>
            <w:hideMark/>
          </w:tcPr>
          <w:p w14:paraId="4B17A20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0.007943</w:t>
            </w:r>
          </w:p>
        </w:tc>
        <w:tc>
          <w:tcPr>
            <w:tcW w:w="992" w:type="dxa"/>
            <w:noWrap/>
            <w:hideMark/>
          </w:tcPr>
          <w:p w14:paraId="64B0921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2.3</w:t>
            </w:r>
          </w:p>
        </w:tc>
        <w:tc>
          <w:tcPr>
            <w:tcW w:w="709" w:type="dxa"/>
            <w:noWrap/>
            <w:hideMark/>
          </w:tcPr>
          <w:p w14:paraId="64E1F74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2.9</w:t>
            </w:r>
          </w:p>
        </w:tc>
        <w:tc>
          <w:tcPr>
            <w:tcW w:w="709" w:type="dxa"/>
            <w:noWrap/>
            <w:hideMark/>
          </w:tcPr>
          <w:p w14:paraId="4BD8B7C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9410" w:type="dxa"/>
            <w:noWrap/>
            <w:hideMark/>
          </w:tcPr>
          <w:p w14:paraId="540F750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CD1D|CD34|FCGR1A|FLT3|HLA-DOB|IL7|IL11|ITGA2|ITGAM|KITLG|TNF</w:t>
            </w:r>
          </w:p>
        </w:tc>
      </w:tr>
      <w:tr w:rsidR="00C60BF0" w:rsidRPr="00C60BF0" w14:paraId="5579B876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600A8EDB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017623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hsa05417</w:t>
            </w:r>
          </w:p>
        </w:tc>
        <w:tc>
          <w:tcPr>
            <w:tcW w:w="1559" w:type="dxa"/>
            <w:noWrap/>
            <w:hideMark/>
          </w:tcPr>
          <w:p w14:paraId="6C1FBF14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Lipid and atherosclerosis</w:t>
            </w:r>
          </w:p>
        </w:tc>
        <w:tc>
          <w:tcPr>
            <w:tcW w:w="709" w:type="dxa"/>
            <w:noWrap/>
            <w:hideMark/>
          </w:tcPr>
          <w:p w14:paraId="18F2601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0.007943</w:t>
            </w:r>
          </w:p>
        </w:tc>
        <w:tc>
          <w:tcPr>
            <w:tcW w:w="992" w:type="dxa"/>
            <w:noWrap/>
            <w:hideMark/>
          </w:tcPr>
          <w:p w14:paraId="255C6B7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1.8</w:t>
            </w:r>
          </w:p>
        </w:tc>
        <w:tc>
          <w:tcPr>
            <w:tcW w:w="709" w:type="dxa"/>
            <w:noWrap/>
            <w:hideMark/>
          </w:tcPr>
          <w:p w14:paraId="6594187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2.8</w:t>
            </w:r>
          </w:p>
        </w:tc>
        <w:tc>
          <w:tcPr>
            <w:tcW w:w="709" w:type="dxa"/>
            <w:noWrap/>
            <w:hideMark/>
          </w:tcPr>
          <w:p w14:paraId="7D7B4B5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9410" w:type="dxa"/>
            <w:noWrap/>
            <w:hideMark/>
          </w:tcPr>
          <w:p w14:paraId="7E065F0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FASLG|CYP1A1|CYP2C8|FOS|HSPA1A|HSPA1B|HSPA2|HSPA5|HSPA6|HSP90AA1|HSPD1|MMP1|MMP3|NCF2|CCL3|TNF|VAV1|POU2F3|NLRP3</w:t>
            </w:r>
          </w:p>
        </w:tc>
      </w:tr>
      <w:tr w:rsidR="00C60BF0" w:rsidRPr="00C60BF0" w14:paraId="4B2ACD5C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39A66401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F574BB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hsa05022</w:t>
            </w:r>
          </w:p>
        </w:tc>
        <w:tc>
          <w:tcPr>
            <w:tcW w:w="1559" w:type="dxa"/>
            <w:noWrap/>
            <w:hideMark/>
          </w:tcPr>
          <w:p w14:paraId="13014F2E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Pathways of neurodegeneration - multiple diseases</w:t>
            </w:r>
          </w:p>
        </w:tc>
        <w:tc>
          <w:tcPr>
            <w:tcW w:w="709" w:type="dxa"/>
            <w:noWrap/>
            <w:hideMark/>
          </w:tcPr>
          <w:p w14:paraId="3447500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0.007943</w:t>
            </w:r>
          </w:p>
        </w:tc>
        <w:tc>
          <w:tcPr>
            <w:tcW w:w="992" w:type="dxa"/>
            <w:noWrap/>
            <w:hideMark/>
          </w:tcPr>
          <w:p w14:paraId="2ED719B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1.5</w:t>
            </w:r>
          </w:p>
        </w:tc>
        <w:tc>
          <w:tcPr>
            <w:tcW w:w="709" w:type="dxa"/>
            <w:noWrap/>
            <w:hideMark/>
          </w:tcPr>
          <w:p w14:paraId="0D01E87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2.6</w:t>
            </w:r>
          </w:p>
        </w:tc>
        <w:tc>
          <w:tcPr>
            <w:tcW w:w="709" w:type="dxa"/>
            <w:noWrap/>
            <w:hideMark/>
          </w:tcPr>
          <w:p w14:paraId="1D3F90B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35</w:t>
            </w:r>
          </w:p>
        </w:tc>
        <w:tc>
          <w:tcPr>
            <w:tcW w:w="9410" w:type="dxa"/>
            <w:noWrap/>
            <w:hideMark/>
          </w:tcPr>
          <w:p w14:paraId="2A9FAFD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FASLG|CACNA1B|CHRM1|CHRNA7|GRIN2C|HSPA5|ATP6|ATP8|COX1|COX2|COX3|CYTB|NEFM|NEFH|NEFL|PRKCB|PRKCG|PTGS2|RYR1|RYR2|SLC6A3|TNF|WNT6|FZD9|SQSTM1|HAP1|TUBB4A|FZD10|FRAT2|DKK4|DNAH3|COX6B2|DNAH2|KLC3|TUBB2B</w:t>
            </w:r>
          </w:p>
        </w:tc>
      </w:tr>
      <w:tr w:rsidR="00C60BF0" w:rsidRPr="00C60BF0" w14:paraId="7075F7F7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441529F9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AF81057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hsa04390</w:t>
            </w:r>
          </w:p>
        </w:tc>
        <w:tc>
          <w:tcPr>
            <w:tcW w:w="1559" w:type="dxa"/>
            <w:noWrap/>
            <w:hideMark/>
          </w:tcPr>
          <w:p w14:paraId="1997E67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Hippo signaling pathway</w:t>
            </w:r>
          </w:p>
        </w:tc>
        <w:tc>
          <w:tcPr>
            <w:tcW w:w="709" w:type="dxa"/>
            <w:noWrap/>
            <w:hideMark/>
          </w:tcPr>
          <w:p w14:paraId="7371760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0.007943</w:t>
            </w:r>
          </w:p>
        </w:tc>
        <w:tc>
          <w:tcPr>
            <w:tcW w:w="992" w:type="dxa"/>
            <w:noWrap/>
            <w:hideMark/>
          </w:tcPr>
          <w:p w14:paraId="62C94AE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5F4C270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2.8</w:t>
            </w:r>
          </w:p>
        </w:tc>
        <w:tc>
          <w:tcPr>
            <w:tcW w:w="709" w:type="dxa"/>
            <w:noWrap/>
            <w:hideMark/>
          </w:tcPr>
          <w:p w14:paraId="078356C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9410" w:type="dxa"/>
            <w:noWrap/>
            <w:hideMark/>
          </w:tcPr>
          <w:p w14:paraId="54A59C9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BMP2|BMP7|BMPR1B|CCN2|CTNNA2|PPP2R2C|TP73|WNT6|GDF5|FZD9|FZD10|NKD1|GDF7|AMOT|RASSF6</w:t>
            </w:r>
          </w:p>
        </w:tc>
      </w:tr>
      <w:tr w:rsidR="00C60BF0" w:rsidRPr="00C60BF0" w14:paraId="76A0327C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8B6C320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668A15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hsa04260</w:t>
            </w:r>
          </w:p>
        </w:tc>
        <w:tc>
          <w:tcPr>
            <w:tcW w:w="1559" w:type="dxa"/>
            <w:noWrap/>
            <w:hideMark/>
          </w:tcPr>
          <w:p w14:paraId="4701F35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Cardiac muscle contraction</w:t>
            </w:r>
          </w:p>
        </w:tc>
        <w:tc>
          <w:tcPr>
            <w:tcW w:w="709" w:type="dxa"/>
            <w:noWrap/>
            <w:hideMark/>
          </w:tcPr>
          <w:p w14:paraId="30E1836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0.007943</w:t>
            </w:r>
          </w:p>
        </w:tc>
        <w:tc>
          <w:tcPr>
            <w:tcW w:w="992" w:type="dxa"/>
            <w:noWrap/>
            <w:hideMark/>
          </w:tcPr>
          <w:p w14:paraId="567A2F9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2.4</w:t>
            </w:r>
          </w:p>
        </w:tc>
        <w:tc>
          <w:tcPr>
            <w:tcW w:w="709" w:type="dxa"/>
            <w:noWrap/>
            <w:hideMark/>
          </w:tcPr>
          <w:p w14:paraId="2880069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2.9</w:t>
            </w:r>
          </w:p>
        </w:tc>
        <w:tc>
          <w:tcPr>
            <w:tcW w:w="709" w:type="dxa"/>
            <w:noWrap/>
            <w:hideMark/>
          </w:tcPr>
          <w:p w14:paraId="528A008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9410" w:type="dxa"/>
            <w:noWrap/>
            <w:hideMark/>
          </w:tcPr>
          <w:p w14:paraId="13426EC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ATP1A4|ATP1B2|COX1|COX2|COX3|CYTB|RYR2|SLC8A2|SLC8A3|COX6B2</w:t>
            </w:r>
          </w:p>
        </w:tc>
      </w:tr>
      <w:tr w:rsidR="00C60BF0" w:rsidRPr="00C60BF0" w14:paraId="63905312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ABDC4B7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D30A27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hsa04726</w:t>
            </w:r>
          </w:p>
        </w:tc>
        <w:tc>
          <w:tcPr>
            <w:tcW w:w="1559" w:type="dxa"/>
            <w:noWrap/>
            <w:hideMark/>
          </w:tcPr>
          <w:p w14:paraId="2DD6283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Serotonergic synapse</w:t>
            </w:r>
          </w:p>
        </w:tc>
        <w:tc>
          <w:tcPr>
            <w:tcW w:w="709" w:type="dxa"/>
            <w:noWrap/>
            <w:hideMark/>
          </w:tcPr>
          <w:p w14:paraId="0BD1B68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992" w:type="dxa"/>
            <w:noWrap/>
            <w:hideMark/>
          </w:tcPr>
          <w:p w14:paraId="075405C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2.2</w:t>
            </w:r>
          </w:p>
        </w:tc>
        <w:tc>
          <w:tcPr>
            <w:tcW w:w="709" w:type="dxa"/>
            <w:noWrap/>
            <w:hideMark/>
          </w:tcPr>
          <w:p w14:paraId="3D6E67A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2.8</w:t>
            </w:r>
          </w:p>
        </w:tc>
        <w:tc>
          <w:tcPr>
            <w:tcW w:w="709" w:type="dxa"/>
            <w:noWrap/>
            <w:hideMark/>
          </w:tcPr>
          <w:p w14:paraId="4F8A582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9410" w:type="dxa"/>
            <w:noWrap/>
            <w:hideMark/>
          </w:tcPr>
          <w:p w14:paraId="09642FF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ALOX12B|CACNA1B|CYP2C8|DUSP1|GNG4|KCND2|KCNJ6|KCNN2|PRKCB|PRKCG|PTGS2|SLC6A4</w:t>
            </w:r>
          </w:p>
        </w:tc>
      </w:tr>
      <w:tr w:rsidR="00C60BF0" w:rsidRPr="00C60BF0" w14:paraId="31BF8CA7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32CFB28E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501C35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hsa04918</w:t>
            </w:r>
          </w:p>
        </w:tc>
        <w:tc>
          <w:tcPr>
            <w:tcW w:w="1559" w:type="dxa"/>
            <w:noWrap/>
            <w:hideMark/>
          </w:tcPr>
          <w:p w14:paraId="0FAF743D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Thyroid hormone synthesis</w:t>
            </w:r>
          </w:p>
        </w:tc>
        <w:tc>
          <w:tcPr>
            <w:tcW w:w="709" w:type="dxa"/>
            <w:noWrap/>
            <w:hideMark/>
          </w:tcPr>
          <w:p w14:paraId="590B124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992" w:type="dxa"/>
            <w:noWrap/>
            <w:hideMark/>
          </w:tcPr>
          <w:p w14:paraId="18C886D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</w:t>
            </w:r>
          </w:p>
        </w:tc>
        <w:tc>
          <w:tcPr>
            <w:tcW w:w="709" w:type="dxa"/>
            <w:noWrap/>
            <w:hideMark/>
          </w:tcPr>
          <w:p w14:paraId="5FE961D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2.9</w:t>
            </w:r>
          </w:p>
        </w:tc>
        <w:tc>
          <w:tcPr>
            <w:tcW w:w="709" w:type="dxa"/>
            <w:noWrap/>
            <w:hideMark/>
          </w:tcPr>
          <w:p w14:paraId="175B1B0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9410" w:type="dxa"/>
            <w:noWrap/>
            <w:hideMark/>
          </w:tcPr>
          <w:p w14:paraId="1D28653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ADCY8|ASGR2|ATP1A4|ATP1B2|HSPA5|PRKCB|PRKCG|SLC5A5|TPO</w:t>
            </w:r>
          </w:p>
        </w:tc>
      </w:tr>
      <w:tr w:rsidR="00C60BF0" w:rsidRPr="00C60BF0" w14:paraId="3AA3651D" w14:textId="77777777" w:rsidTr="00FC1D27">
        <w:trPr>
          <w:trHeight w:val="276"/>
        </w:trPr>
        <w:tc>
          <w:tcPr>
            <w:tcW w:w="817" w:type="dxa"/>
            <w:vMerge w:val="restart"/>
            <w:noWrap/>
            <w:hideMark/>
          </w:tcPr>
          <w:p w14:paraId="1C83B9D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proofErr w:type="spellStart"/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Reactome</w:t>
            </w:r>
            <w:proofErr w:type="spellEnd"/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pathways</w:t>
            </w:r>
          </w:p>
        </w:tc>
        <w:tc>
          <w:tcPr>
            <w:tcW w:w="709" w:type="dxa"/>
            <w:noWrap/>
            <w:hideMark/>
          </w:tcPr>
          <w:p w14:paraId="047C1D8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R-HSA-112316</w:t>
            </w:r>
          </w:p>
        </w:tc>
        <w:tc>
          <w:tcPr>
            <w:tcW w:w="1559" w:type="dxa"/>
            <w:noWrap/>
            <w:hideMark/>
          </w:tcPr>
          <w:p w14:paraId="2886A4E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Neuronal System</w:t>
            </w:r>
          </w:p>
        </w:tc>
        <w:tc>
          <w:tcPr>
            <w:tcW w:w="709" w:type="dxa"/>
            <w:noWrap/>
            <w:hideMark/>
          </w:tcPr>
          <w:p w14:paraId="507032D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1E-11</w:t>
            </w:r>
          </w:p>
        </w:tc>
        <w:tc>
          <w:tcPr>
            <w:tcW w:w="992" w:type="dxa"/>
            <w:noWrap/>
            <w:hideMark/>
          </w:tcPr>
          <w:p w14:paraId="7B5B398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2.7</w:t>
            </w:r>
          </w:p>
        </w:tc>
        <w:tc>
          <w:tcPr>
            <w:tcW w:w="709" w:type="dxa"/>
            <w:noWrap/>
            <w:hideMark/>
          </w:tcPr>
          <w:p w14:paraId="75BB88B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36790B8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54</w:t>
            </w:r>
          </w:p>
        </w:tc>
        <w:tc>
          <w:tcPr>
            <w:tcW w:w="9410" w:type="dxa"/>
            <w:noWrap/>
            <w:hideMark/>
          </w:tcPr>
          <w:p w14:paraId="5CBC30A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CHE|ACTN2|ADCY8|CACNA1B|CACNA1E|CHRNA2|CHRNA4|CHRNA5|CHRNA7|CHRNB4|GABRR2|GAD1|GNAL|GNG4|GRIK1|GRIK5|GRIN2C|KCNA1|KCNC3|KCND2|KCNJ4|KCNJ6|KCNN2|KCNN3|KCNQ1|KCNQ2|KCNS1|KCNS2|NEFL|PRKCB|PRKCG|RASGRF1|SLC1A7|SLC6A3|SLC6A4|SLC6A12|SLC6A13|GLRA3|CHRNA6|GABBR2|HCN4|KCNK7|TUBB4A|CPLX1|IL1RAPL1|KCNH3|GRIP1|KCNH5|KCNK10|GABRQ|PANX2|LRRC4B|KCNG3|TUBB2B</w:t>
            </w:r>
          </w:p>
        </w:tc>
      </w:tr>
      <w:tr w:rsidR="00C60BF0" w:rsidRPr="00C60BF0" w14:paraId="08BEC12E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96AD956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3207CE1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R-HSA-372790</w:t>
            </w:r>
          </w:p>
        </w:tc>
        <w:tc>
          <w:tcPr>
            <w:tcW w:w="1559" w:type="dxa"/>
            <w:noWrap/>
            <w:hideMark/>
          </w:tcPr>
          <w:p w14:paraId="106385E7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Signaling by GPCR</w:t>
            </w:r>
          </w:p>
        </w:tc>
        <w:tc>
          <w:tcPr>
            <w:tcW w:w="709" w:type="dxa"/>
            <w:noWrap/>
            <w:hideMark/>
          </w:tcPr>
          <w:p w14:paraId="5514B14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1.58E-10</w:t>
            </w:r>
          </w:p>
        </w:tc>
        <w:tc>
          <w:tcPr>
            <w:tcW w:w="992" w:type="dxa"/>
            <w:noWrap/>
            <w:hideMark/>
          </w:tcPr>
          <w:p w14:paraId="15E2EBA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2.2</w:t>
            </w:r>
          </w:p>
        </w:tc>
        <w:tc>
          <w:tcPr>
            <w:tcW w:w="709" w:type="dxa"/>
            <w:noWrap/>
            <w:hideMark/>
          </w:tcPr>
          <w:p w14:paraId="3D7667B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7.3</w:t>
            </w:r>
          </w:p>
        </w:tc>
        <w:tc>
          <w:tcPr>
            <w:tcW w:w="709" w:type="dxa"/>
            <w:noWrap/>
            <w:hideMark/>
          </w:tcPr>
          <w:p w14:paraId="0275A45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75</w:t>
            </w:r>
          </w:p>
        </w:tc>
        <w:tc>
          <w:tcPr>
            <w:tcW w:w="9410" w:type="dxa"/>
            <w:noWrap/>
            <w:hideMark/>
          </w:tcPr>
          <w:p w14:paraId="762F1ED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CY8|ADRA2B|AVPR2|BRS3|BTK|CALCA|CCK|CHRM1|CHRM4|CCR4|CNR1|CNR2|CX3CR1|DGKB|DGKG|HBEGF|GPR183|ADGRE1|F2|GAST|GIPR|GNAL|GNG4|GPR27|MLNR|GRM8|IHH|CXCR1|CXCL10|KEL|MC5R|CXCL9|MMP3|OPRK1|P2RY1|P2RY6|PDE2A|PIK3CG|PRKCB|PRKCG|PTAFR|PTGER3|RGS2|RGS4|RGS16|CCL3|CCL7|SHH|SSTR2|SSTR3|TAC1|TAC3|VAV1|VIP|VIPR2|WNT6|CXCR4|FZD9|GALR2|GPR37L1|GPR55|GABBR2|RAMP1|GPR83|FZD10|PIK3R5|RGS22|GPR132|DHH|GAL|ACKR4|LPAR5|TAS1R1|UCN2|OPN5</w:t>
            </w:r>
          </w:p>
        </w:tc>
      </w:tr>
      <w:tr w:rsidR="00C60BF0" w:rsidRPr="00C60BF0" w14:paraId="40A18FFE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905A634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8C5DDFA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</w:t>
            </w: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500792</w:t>
            </w:r>
          </w:p>
        </w:tc>
        <w:tc>
          <w:tcPr>
            <w:tcW w:w="1559" w:type="dxa"/>
            <w:noWrap/>
            <w:hideMark/>
          </w:tcPr>
          <w:p w14:paraId="29E1856E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GPCR ligand binding</w:t>
            </w:r>
          </w:p>
        </w:tc>
        <w:tc>
          <w:tcPr>
            <w:tcW w:w="709" w:type="dxa"/>
            <w:noWrap/>
            <w:hideMark/>
          </w:tcPr>
          <w:p w14:paraId="4BC89CF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1E-09</w:t>
            </w:r>
          </w:p>
        </w:tc>
        <w:tc>
          <w:tcPr>
            <w:tcW w:w="992" w:type="dxa"/>
            <w:noWrap/>
            <w:hideMark/>
          </w:tcPr>
          <w:p w14:paraId="6A3B491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</w:t>
            </w:r>
          </w:p>
        </w:tc>
        <w:tc>
          <w:tcPr>
            <w:tcW w:w="709" w:type="dxa"/>
            <w:noWrap/>
            <w:hideMark/>
          </w:tcPr>
          <w:p w14:paraId="7F6FAD2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7.1</w:t>
            </w:r>
          </w:p>
        </w:tc>
        <w:tc>
          <w:tcPr>
            <w:tcW w:w="709" w:type="dxa"/>
            <w:noWrap/>
            <w:hideMark/>
          </w:tcPr>
          <w:p w14:paraId="7A529B0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</w:p>
        </w:tc>
        <w:tc>
          <w:tcPr>
            <w:tcW w:w="9410" w:type="dxa"/>
            <w:noWrap/>
            <w:hideMark/>
          </w:tcPr>
          <w:p w14:paraId="4E12C1C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ADRA2B|AVPR2|BRS3|CALCA|CCK|CHRM1|CHRM4|CCR4|CNR1|CNR2|CX3CR1|GPR183|ADGRE1|F2|GIPR|GNG4|MLNR|GRM8|IHH|CXCR1|CXCL10|KEL|MC5R|CXCL9|OPRK1|P2RY1|P2RY6|PTAFR|PTGER3|CCL3|CCL7|SHH|SSTR2|SSTR3|TAC1|TAC3|VIP|VIPR2|</w:t>
            </w: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WNT6|CXCR4|FZD9|GALR2|GPR37L1|GPR55|GABBR2|RAMP1|FZD10|GPR132|DHH|GAL|ACKR4|LPAR5|TAS1R1|UCN2|OPN5</w:t>
            </w:r>
          </w:p>
        </w:tc>
      </w:tr>
      <w:tr w:rsidR="00C60BF0" w:rsidRPr="00C60BF0" w14:paraId="04B49018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11DD7CC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0EC5C64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R-HSA-73728</w:t>
            </w:r>
          </w:p>
        </w:tc>
        <w:tc>
          <w:tcPr>
            <w:tcW w:w="1559" w:type="dxa"/>
            <w:noWrap/>
            <w:hideMark/>
          </w:tcPr>
          <w:p w14:paraId="46A1336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RNA Polymerase I Promoter Opening</w:t>
            </w:r>
          </w:p>
        </w:tc>
        <w:tc>
          <w:tcPr>
            <w:tcW w:w="709" w:type="dxa"/>
            <w:noWrap/>
            <w:hideMark/>
          </w:tcPr>
          <w:p w14:paraId="313DF6C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3.16E-08</w:t>
            </w:r>
          </w:p>
        </w:tc>
        <w:tc>
          <w:tcPr>
            <w:tcW w:w="992" w:type="dxa"/>
            <w:noWrap/>
            <w:hideMark/>
          </w:tcPr>
          <w:p w14:paraId="3130C32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5.3</w:t>
            </w:r>
          </w:p>
        </w:tc>
        <w:tc>
          <w:tcPr>
            <w:tcW w:w="709" w:type="dxa"/>
            <w:noWrap/>
            <w:hideMark/>
          </w:tcPr>
          <w:p w14:paraId="36BC667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7.6</w:t>
            </w:r>
          </w:p>
        </w:tc>
        <w:tc>
          <w:tcPr>
            <w:tcW w:w="709" w:type="dxa"/>
            <w:noWrap/>
            <w:hideMark/>
          </w:tcPr>
          <w:p w14:paraId="74B4E51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9410" w:type="dxa"/>
            <w:noWrap/>
            <w:hideMark/>
          </w:tcPr>
          <w:p w14:paraId="5AC64E3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H2AC8|H2BC5|H2BC3|H2AC18|H2BC14|H2BC17|H3C1|H3C3|H3C12|H4C4|H4C8|H4C5|H3C14|H3C15|H3C13|H2AC19</w:t>
            </w:r>
          </w:p>
        </w:tc>
      </w:tr>
      <w:tr w:rsidR="00C60BF0" w:rsidRPr="00C60BF0" w14:paraId="7EA1EDF4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E08ADF4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E063D2F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R-HSA-112315</w:t>
            </w:r>
          </w:p>
        </w:tc>
        <w:tc>
          <w:tcPr>
            <w:tcW w:w="1559" w:type="dxa"/>
            <w:noWrap/>
            <w:hideMark/>
          </w:tcPr>
          <w:p w14:paraId="6066223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Transmission across Chemical Synapses</w:t>
            </w:r>
          </w:p>
        </w:tc>
        <w:tc>
          <w:tcPr>
            <w:tcW w:w="709" w:type="dxa"/>
            <w:noWrap/>
            <w:hideMark/>
          </w:tcPr>
          <w:p w14:paraId="493B98A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3.16E-08</w:t>
            </w:r>
          </w:p>
        </w:tc>
        <w:tc>
          <w:tcPr>
            <w:tcW w:w="992" w:type="dxa"/>
            <w:noWrap/>
            <w:hideMark/>
          </w:tcPr>
          <w:p w14:paraId="0E5B53F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2.8</w:t>
            </w:r>
          </w:p>
        </w:tc>
        <w:tc>
          <w:tcPr>
            <w:tcW w:w="709" w:type="dxa"/>
            <w:noWrap/>
            <w:hideMark/>
          </w:tcPr>
          <w:p w14:paraId="60B1381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6.6</w:t>
            </w:r>
          </w:p>
        </w:tc>
        <w:tc>
          <w:tcPr>
            <w:tcW w:w="709" w:type="dxa"/>
            <w:noWrap/>
            <w:hideMark/>
          </w:tcPr>
          <w:p w14:paraId="09C2CDB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36</w:t>
            </w:r>
          </w:p>
        </w:tc>
        <w:tc>
          <w:tcPr>
            <w:tcW w:w="9410" w:type="dxa"/>
            <w:noWrap/>
            <w:hideMark/>
          </w:tcPr>
          <w:p w14:paraId="115B824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ACHE|ACTN2|ADCY8|CACNA1B|CACNA1E|CHRNA2|CHRNA4|CHRNA5|CHRNA7|CHRNB4|GABRR2|GAD1|GNAL|GNG4|GRIK1|GRIK5|GRIN2C|KCNJ4|KCNJ6|NEFL|PRKCB|PRKCG|RASGRF1|SLC1A7|SLC6A3|SLC6A4|SLC6A12|SLC6A13|GLRA3|CHRNA6|GABBR2|TUBB4A|CPLX1|GRIP1|GABRQ|TUBB2B</w:t>
            </w:r>
          </w:p>
        </w:tc>
      </w:tr>
      <w:tr w:rsidR="00C60BF0" w:rsidRPr="00C60BF0" w14:paraId="16BDC7BF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53295C4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0A837E1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R-HSA-9616222</w:t>
            </w:r>
          </w:p>
        </w:tc>
        <w:tc>
          <w:tcPr>
            <w:tcW w:w="1559" w:type="dxa"/>
            <w:noWrap/>
            <w:hideMark/>
          </w:tcPr>
          <w:p w14:paraId="707464A3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Transcriptional regulation of granulopoiesis</w:t>
            </w:r>
          </w:p>
        </w:tc>
        <w:tc>
          <w:tcPr>
            <w:tcW w:w="709" w:type="dxa"/>
            <w:noWrap/>
            <w:hideMark/>
          </w:tcPr>
          <w:p w14:paraId="3C45C05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3.98E-08</w:t>
            </w:r>
          </w:p>
        </w:tc>
        <w:tc>
          <w:tcPr>
            <w:tcW w:w="992" w:type="dxa"/>
            <w:noWrap/>
            <w:hideMark/>
          </w:tcPr>
          <w:p w14:paraId="5AF1B96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4.4</w:t>
            </w:r>
          </w:p>
        </w:tc>
        <w:tc>
          <w:tcPr>
            <w:tcW w:w="709" w:type="dxa"/>
            <w:noWrap/>
            <w:hideMark/>
          </w:tcPr>
          <w:p w14:paraId="06637E4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7.2</w:t>
            </w:r>
          </w:p>
        </w:tc>
        <w:tc>
          <w:tcPr>
            <w:tcW w:w="709" w:type="dxa"/>
            <w:noWrap/>
            <w:hideMark/>
          </w:tcPr>
          <w:p w14:paraId="31F0A1B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9410" w:type="dxa"/>
            <w:noWrap/>
            <w:hideMark/>
          </w:tcPr>
          <w:p w14:paraId="7779CD1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CEBPA|GATA2|H2AC8|H2BC5|H2BC3|SPI1|H2AC18|H2BC14|H2BC17|H3C1|H3C3|H3C12|H4C4|H4C8|H4C5|H3C14|H3C15|H3C13|H2AC19</w:t>
            </w:r>
          </w:p>
        </w:tc>
      </w:tr>
      <w:tr w:rsidR="00C60BF0" w:rsidRPr="00C60BF0" w14:paraId="52116784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9A49C84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B153B4A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R-HSA-388396</w:t>
            </w:r>
          </w:p>
        </w:tc>
        <w:tc>
          <w:tcPr>
            <w:tcW w:w="1559" w:type="dxa"/>
            <w:noWrap/>
            <w:hideMark/>
          </w:tcPr>
          <w:p w14:paraId="4890365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GPCR downstream </w:t>
            </w:r>
            <w:proofErr w:type="spellStart"/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signalling</w:t>
            </w:r>
            <w:proofErr w:type="spellEnd"/>
          </w:p>
        </w:tc>
        <w:tc>
          <w:tcPr>
            <w:tcW w:w="709" w:type="dxa"/>
            <w:noWrap/>
            <w:hideMark/>
          </w:tcPr>
          <w:p w14:paraId="5F82554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3.98E-08</w:t>
            </w:r>
          </w:p>
        </w:tc>
        <w:tc>
          <w:tcPr>
            <w:tcW w:w="992" w:type="dxa"/>
            <w:noWrap/>
            <w:hideMark/>
          </w:tcPr>
          <w:p w14:paraId="260DF67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2.1</w:t>
            </w:r>
          </w:p>
        </w:tc>
        <w:tc>
          <w:tcPr>
            <w:tcW w:w="709" w:type="dxa"/>
            <w:noWrap/>
            <w:hideMark/>
          </w:tcPr>
          <w:p w14:paraId="00B5B24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6.1</w:t>
            </w:r>
          </w:p>
        </w:tc>
        <w:tc>
          <w:tcPr>
            <w:tcW w:w="709" w:type="dxa"/>
            <w:noWrap/>
            <w:hideMark/>
          </w:tcPr>
          <w:p w14:paraId="5585800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63</w:t>
            </w:r>
          </w:p>
        </w:tc>
        <w:tc>
          <w:tcPr>
            <w:tcW w:w="9410" w:type="dxa"/>
            <w:noWrap/>
            <w:hideMark/>
          </w:tcPr>
          <w:p w14:paraId="7D8E2AE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CY8|ADRA2B|AVPR2|BRS3|BTK|CALCA|CCK|CHRM1|CHRM4|CCR4|CNR1|CNR2|CX3CR1|DGKB|DGKG|HBEGF|GPR183|F2|GAST|GIPR|GNAL|GNG4|GPR27|MLNR|GRM8|CXCR1|CXCL10|MC5R|CXCL9|MMP3|OPRK1|P2RY1|P2RY6|PDE2A|PIK3CG|PRKCB|PRKCG|PTAFR|PTGER3|RGS2|RGS4|RGS16|SSTR2|SSTR3|TAC1|TAC3|VAV1|VIP|VIPR2|CXCR4|GALR2|GPR37L1|GPR55|GABBR2|RAMP1|GPR83|PIK3R5|RGS22|GPR132|GAL|LPAR5|TAS1R1|OPN5</w:t>
            </w:r>
          </w:p>
        </w:tc>
      </w:tr>
      <w:tr w:rsidR="00C60BF0" w:rsidRPr="00C60BF0" w14:paraId="0EC0A058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0BD0D65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FB79861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R-HSA-5334118</w:t>
            </w:r>
          </w:p>
        </w:tc>
        <w:tc>
          <w:tcPr>
            <w:tcW w:w="1559" w:type="dxa"/>
            <w:noWrap/>
            <w:hideMark/>
          </w:tcPr>
          <w:p w14:paraId="715DC66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DNA methylation</w:t>
            </w:r>
          </w:p>
        </w:tc>
        <w:tc>
          <w:tcPr>
            <w:tcW w:w="709" w:type="dxa"/>
            <w:noWrap/>
            <w:hideMark/>
          </w:tcPr>
          <w:p w14:paraId="3590A0C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5.01E-08</w:t>
            </w:r>
          </w:p>
        </w:tc>
        <w:tc>
          <w:tcPr>
            <w:tcW w:w="992" w:type="dxa"/>
            <w:noWrap/>
            <w:hideMark/>
          </w:tcPr>
          <w:p w14:paraId="0875B46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5.1</w:t>
            </w:r>
          </w:p>
        </w:tc>
        <w:tc>
          <w:tcPr>
            <w:tcW w:w="709" w:type="dxa"/>
            <w:noWrap/>
            <w:hideMark/>
          </w:tcPr>
          <w:p w14:paraId="2696F51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7.5</w:t>
            </w:r>
          </w:p>
        </w:tc>
        <w:tc>
          <w:tcPr>
            <w:tcW w:w="709" w:type="dxa"/>
            <w:noWrap/>
            <w:hideMark/>
          </w:tcPr>
          <w:p w14:paraId="084632A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9410" w:type="dxa"/>
            <w:noWrap/>
            <w:hideMark/>
          </w:tcPr>
          <w:p w14:paraId="0810FCD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H2AC8|H2BC5|H2BC3|H2AC18|H2BC14|H2BC17|H3C1|H3C3|H3C12|H4C4|H4C8|H4C5|H3C14|H3C15|H3C13|H2AC19</w:t>
            </w:r>
          </w:p>
        </w:tc>
      </w:tr>
      <w:tr w:rsidR="00C60BF0" w:rsidRPr="00C60BF0" w14:paraId="5C52B30D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ED41A73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A077661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R-HSA-2299718</w:t>
            </w:r>
          </w:p>
        </w:tc>
        <w:tc>
          <w:tcPr>
            <w:tcW w:w="1559" w:type="dxa"/>
            <w:noWrap/>
            <w:hideMark/>
          </w:tcPr>
          <w:p w14:paraId="0B5567D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Condensation of Prophase Chromosomes</w:t>
            </w:r>
          </w:p>
        </w:tc>
        <w:tc>
          <w:tcPr>
            <w:tcW w:w="709" w:type="dxa"/>
            <w:noWrap/>
            <w:hideMark/>
          </w:tcPr>
          <w:p w14:paraId="667C8B1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6.31E-08</w:t>
            </w:r>
          </w:p>
        </w:tc>
        <w:tc>
          <w:tcPr>
            <w:tcW w:w="992" w:type="dxa"/>
            <w:noWrap/>
            <w:hideMark/>
          </w:tcPr>
          <w:p w14:paraId="52F0430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4.8</w:t>
            </w:r>
          </w:p>
        </w:tc>
        <w:tc>
          <w:tcPr>
            <w:tcW w:w="709" w:type="dxa"/>
            <w:noWrap/>
            <w:hideMark/>
          </w:tcPr>
          <w:p w14:paraId="664919D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7.3</w:t>
            </w:r>
          </w:p>
        </w:tc>
        <w:tc>
          <w:tcPr>
            <w:tcW w:w="709" w:type="dxa"/>
            <w:noWrap/>
            <w:hideMark/>
          </w:tcPr>
          <w:p w14:paraId="1D706DC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9410" w:type="dxa"/>
            <w:noWrap/>
            <w:hideMark/>
          </w:tcPr>
          <w:p w14:paraId="7D31032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H2AC8|H2BC5|H2BC3|PLK1|H2AC18|H2BC14|H2BC17|H3C1|H3C3|H3C12|H4C4|H4C8|H4C5|H3C14|H3C15|H3C13|H2AC19</w:t>
            </w:r>
          </w:p>
        </w:tc>
      </w:tr>
      <w:tr w:rsidR="00C60BF0" w:rsidRPr="00C60BF0" w14:paraId="5CCBEF43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6BABE970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D27673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R-HSA-5625886</w:t>
            </w:r>
          </w:p>
        </w:tc>
        <w:tc>
          <w:tcPr>
            <w:tcW w:w="1559" w:type="dxa"/>
            <w:noWrap/>
            <w:hideMark/>
          </w:tcPr>
          <w:p w14:paraId="2BAFC12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Activated PKN1 stimulates transcription of AR (androgen receptor) regulated genes KLK2 and KLK3</w:t>
            </w:r>
          </w:p>
        </w:tc>
        <w:tc>
          <w:tcPr>
            <w:tcW w:w="709" w:type="dxa"/>
            <w:noWrap/>
            <w:hideMark/>
          </w:tcPr>
          <w:p w14:paraId="1092185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7.94E-08</w:t>
            </w:r>
          </w:p>
        </w:tc>
        <w:tc>
          <w:tcPr>
            <w:tcW w:w="992" w:type="dxa"/>
            <w:noWrap/>
            <w:hideMark/>
          </w:tcPr>
          <w:p w14:paraId="4FBD72C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31E9826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7.3</w:t>
            </w:r>
          </w:p>
        </w:tc>
        <w:tc>
          <w:tcPr>
            <w:tcW w:w="709" w:type="dxa"/>
            <w:noWrap/>
            <w:hideMark/>
          </w:tcPr>
          <w:p w14:paraId="663C8D2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9410" w:type="dxa"/>
            <w:noWrap/>
            <w:hideMark/>
          </w:tcPr>
          <w:p w14:paraId="3BFFBB9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H2AC8|H2BC5|H2BC3|H2AC18|H2BC14|H2BC17|H3C1|H3C3|H3C12|H4C4|H4C8|H4C5|H3C14|H3C15|H3C13|H2AC19</w:t>
            </w:r>
          </w:p>
        </w:tc>
      </w:tr>
      <w:tr w:rsidR="00C60BF0" w:rsidRPr="00C60BF0" w14:paraId="6DEC3F82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6A6B6A8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4BA124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R-HSA-427389</w:t>
            </w:r>
          </w:p>
        </w:tc>
        <w:tc>
          <w:tcPr>
            <w:tcW w:w="1559" w:type="dxa"/>
            <w:noWrap/>
            <w:hideMark/>
          </w:tcPr>
          <w:p w14:paraId="415C70C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ERCC6 (CSB) and EHMT2 (G9a) positively regulate rRNA expression</w:t>
            </w:r>
          </w:p>
        </w:tc>
        <w:tc>
          <w:tcPr>
            <w:tcW w:w="709" w:type="dxa"/>
            <w:noWrap/>
            <w:hideMark/>
          </w:tcPr>
          <w:p w14:paraId="125E8E1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1E-07</w:t>
            </w:r>
          </w:p>
        </w:tc>
        <w:tc>
          <w:tcPr>
            <w:tcW w:w="992" w:type="dxa"/>
            <w:noWrap/>
            <w:hideMark/>
          </w:tcPr>
          <w:p w14:paraId="507D79A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4.7</w:t>
            </w:r>
          </w:p>
        </w:tc>
        <w:tc>
          <w:tcPr>
            <w:tcW w:w="709" w:type="dxa"/>
            <w:noWrap/>
            <w:hideMark/>
          </w:tcPr>
          <w:p w14:paraId="78B17E3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7.2</w:t>
            </w:r>
          </w:p>
        </w:tc>
        <w:tc>
          <w:tcPr>
            <w:tcW w:w="709" w:type="dxa"/>
            <w:noWrap/>
            <w:hideMark/>
          </w:tcPr>
          <w:p w14:paraId="4C450AA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9410" w:type="dxa"/>
            <w:noWrap/>
            <w:hideMark/>
          </w:tcPr>
          <w:p w14:paraId="0FB6ABD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ERCC6|H2AC8|H2BC5|H2BC3|H2AC18|H2BC14|H2BC17|H3C1|H3C3|H3C12|H4C4|H4C8|H4C5|H3C14|H3C15|H3C13|H2AC19</w:t>
            </w:r>
          </w:p>
        </w:tc>
      </w:tr>
      <w:tr w:rsidR="00C60BF0" w:rsidRPr="00C60BF0" w14:paraId="489D0E8F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B4D5298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066482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R-HSA-427359</w:t>
            </w:r>
          </w:p>
        </w:tc>
        <w:tc>
          <w:tcPr>
            <w:tcW w:w="1559" w:type="dxa"/>
            <w:noWrap/>
            <w:hideMark/>
          </w:tcPr>
          <w:p w14:paraId="6EEA6C6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SIRT1 negatively regulates rRNA expression</w:t>
            </w:r>
          </w:p>
        </w:tc>
        <w:tc>
          <w:tcPr>
            <w:tcW w:w="709" w:type="dxa"/>
            <w:noWrap/>
            <w:hideMark/>
          </w:tcPr>
          <w:p w14:paraId="324CED9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1E-07</w:t>
            </w:r>
          </w:p>
        </w:tc>
        <w:tc>
          <w:tcPr>
            <w:tcW w:w="992" w:type="dxa"/>
            <w:noWrap/>
            <w:hideMark/>
          </w:tcPr>
          <w:p w14:paraId="4C441AD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4.9</w:t>
            </w:r>
          </w:p>
        </w:tc>
        <w:tc>
          <w:tcPr>
            <w:tcW w:w="709" w:type="dxa"/>
            <w:noWrap/>
            <w:hideMark/>
          </w:tcPr>
          <w:p w14:paraId="6BC77C0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7.2</w:t>
            </w:r>
          </w:p>
        </w:tc>
        <w:tc>
          <w:tcPr>
            <w:tcW w:w="709" w:type="dxa"/>
            <w:noWrap/>
            <w:hideMark/>
          </w:tcPr>
          <w:p w14:paraId="5EEE206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9410" w:type="dxa"/>
            <w:noWrap/>
            <w:hideMark/>
          </w:tcPr>
          <w:p w14:paraId="705D5BF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H2AC8|H2BC5|H2BC3|H2AC18|H2BC14|H2BC17|H3C1|H3C3|H3C12|H4C4|H4C8|H4C5|H3C14|H3C15|H3C13|H2AC19</w:t>
            </w:r>
          </w:p>
        </w:tc>
      </w:tr>
      <w:tr w:rsidR="00C60BF0" w:rsidRPr="00C60BF0" w14:paraId="2F249046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4C444DE7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36D7B7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R-HSA-68616</w:t>
            </w:r>
          </w:p>
        </w:tc>
        <w:tc>
          <w:tcPr>
            <w:tcW w:w="1559" w:type="dxa"/>
            <w:noWrap/>
            <w:hideMark/>
          </w:tcPr>
          <w:p w14:paraId="4A26A1A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Assembly of the ORC complex at the origin of replication</w:t>
            </w:r>
          </w:p>
        </w:tc>
        <w:tc>
          <w:tcPr>
            <w:tcW w:w="709" w:type="dxa"/>
            <w:noWrap/>
            <w:hideMark/>
          </w:tcPr>
          <w:p w14:paraId="471475A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1.26E-07</w:t>
            </w:r>
          </w:p>
        </w:tc>
        <w:tc>
          <w:tcPr>
            <w:tcW w:w="992" w:type="dxa"/>
            <w:noWrap/>
            <w:hideMark/>
          </w:tcPr>
          <w:p w14:paraId="76F1AC4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4.8</w:t>
            </w:r>
          </w:p>
        </w:tc>
        <w:tc>
          <w:tcPr>
            <w:tcW w:w="709" w:type="dxa"/>
            <w:noWrap/>
            <w:hideMark/>
          </w:tcPr>
          <w:p w14:paraId="306A22B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7.1</w:t>
            </w:r>
          </w:p>
        </w:tc>
        <w:tc>
          <w:tcPr>
            <w:tcW w:w="709" w:type="dxa"/>
            <w:noWrap/>
            <w:hideMark/>
          </w:tcPr>
          <w:p w14:paraId="72C3808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9410" w:type="dxa"/>
            <w:noWrap/>
            <w:hideMark/>
          </w:tcPr>
          <w:p w14:paraId="5125B88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H2AC8|H2BC5|H2BC3|H2AC18|H2BC14|H2BC17|H3C1|H3C3|H3C12|H4C4|H4C8|H4C5|H3C14|H3C15|H3C13|H2AC19</w:t>
            </w:r>
          </w:p>
        </w:tc>
      </w:tr>
      <w:tr w:rsidR="00C60BF0" w:rsidRPr="00C60BF0" w14:paraId="16115D50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8BF8B9F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75C237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R-HSA-9710421</w:t>
            </w:r>
          </w:p>
        </w:tc>
        <w:tc>
          <w:tcPr>
            <w:tcW w:w="1559" w:type="dxa"/>
            <w:noWrap/>
            <w:hideMark/>
          </w:tcPr>
          <w:p w14:paraId="04C9316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Defective </w:t>
            </w:r>
            <w:proofErr w:type="spellStart"/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pyroptosis</w:t>
            </w:r>
            <w:proofErr w:type="spellEnd"/>
          </w:p>
        </w:tc>
        <w:tc>
          <w:tcPr>
            <w:tcW w:w="709" w:type="dxa"/>
            <w:noWrap/>
            <w:hideMark/>
          </w:tcPr>
          <w:p w14:paraId="3578CD2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3.16E-07</w:t>
            </w:r>
          </w:p>
        </w:tc>
        <w:tc>
          <w:tcPr>
            <w:tcW w:w="992" w:type="dxa"/>
            <w:noWrap/>
            <w:hideMark/>
          </w:tcPr>
          <w:p w14:paraId="766231D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4.6</w:t>
            </w:r>
          </w:p>
        </w:tc>
        <w:tc>
          <w:tcPr>
            <w:tcW w:w="709" w:type="dxa"/>
            <w:noWrap/>
            <w:hideMark/>
          </w:tcPr>
          <w:p w14:paraId="30200B6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6.8</w:t>
            </w:r>
          </w:p>
        </w:tc>
        <w:tc>
          <w:tcPr>
            <w:tcW w:w="709" w:type="dxa"/>
            <w:noWrap/>
            <w:hideMark/>
          </w:tcPr>
          <w:p w14:paraId="5862751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9410" w:type="dxa"/>
            <w:noWrap/>
            <w:hideMark/>
          </w:tcPr>
          <w:p w14:paraId="5431D05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H2AC8|H2BC5|H2BC3|H2AC18|H2BC14|H2BC17|H3C1|H3C3|H3C12|H4C4|H4C8|H4C5|H3C14|H3C15|H3C13|H2AC19</w:t>
            </w:r>
          </w:p>
        </w:tc>
      </w:tr>
      <w:tr w:rsidR="00C60BF0" w:rsidRPr="00C60BF0" w14:paraId="5246C874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33358E25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89AF13E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R-HSA-212300</w:t>
            </w:r>
          </w:p>
        </w:tc>
        <w:tc>
          <w:tcPr>
            <w:tcW w:w="1559" w:type="dxa"/>
            <w:noWrap/>
            <w:hideMark/>
          </w:tcPr>
          <w:p w14:paraId="5B259C2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PRC2 methylates histones and DNA</w:t>
            </w:r>
          </w:p>
        </w:tc>
        <w:tc>
          <w:tcPr>
            <w:tcW w:w="709" w:type="dxa"/>
            <w:noWrap/>
            <w:hideMark/>
          </w:tcPr>
          <w:p w14:paraId="4CE4930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3.16E-07</w:t>
            </w:r>
          </w:p>
        </w:tc>
        <w:tc>
          <w:tcPr>
            <w:tcW w:w="992" w:type="dxa"/>
            <w:noWrap/>
            <w:hideMark/>
          </w:tcPr>
          <w:p w14:paraId="77EA68D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4.6</w:t>
            </w:r>
          </w:p>
        </w:tc>
        <w:tc>
          <w:tcPr>
            <w:tcW w:w="709" w:type="dxa"/>
            <w:noWrap/>
            <w:hideMark/>
          </w:tcPr>
          <w:p w14:paraId="76C4B10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6.8</w:t>
            </w:r>
          </w:p>
        </w:tc>
        <w:tc>
          <w:tcPr>
            <w:tcW w:w="709" w:type="dxa"/>
            <w:noWrap/>
            <w:hideMark/>
          </w:tcPr>
          <w:p w14:paraId="72C8714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9410" w:type="dxa"/>
            <w:noWrap/>
            <w:hideMark/>
          </w:tcPr>
          <w:p w14:paraId="0EAE5D8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H2AC8|H2BC5|H2BC3|H2AC18|H2BC14|H2BC17|H3C1|H3C3|H3C12|H4C4|H4C8|H4C5|H3C14|H3C15|H3C13|H2AC19</w:t>
            </w:r>
          </w:p>
        </w:tc>
      </w:tr>
      <w:tr w:rsidR="00C60BF0" w:rsidRPr="00C60BF0" w14:paraId="09264788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084DDC4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43C509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R-HSA-1296071</w:t>
            </w:r>
          </w:p>
        </w:tc>
        <w:tc>
          <w:tcPr>
            <w:tcW w:w="1559" w:type="dxa"/>
            <w:noWrap/>
            <w:hideMark/>
          </w:tcPr>
          <w:p w14:paraId="18EC8707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Potassium Channels</w:t>
            </w:r>
          </w:p>
        </w:tc>
        <w:tc>
          <w:tcPr>
            <w:tcW w:w="709" w:type="dxa"/>
            <w:noWrap/>
            <w:hideMark/>
          </w:tcPr>
          <w:p w14:paraId="4504D22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3.98E-07</w:t>
            </w:r>
          </w:p>
        </w:tc>
        <w:tc>
          <w:tcPr>
            <w:tcW w:w="992" w:type="dxa"/>
            <w:noWrap/>
            <w:hideMark/>
          </w:tcPr>
          <w:p w14:paraId="64FFA62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3.8</w:t>
            </w:r>
          </w:p>
        </w:tc>
        <w:tc>
          <w:tcPr>
            <w:tcW w:w="709" w:type="dxa"/>
            <w:noWrap/>
            <w:hideMark/>
          </w:tcPr>
          <w:p w14:paraId="3E95ECC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6.5</w:t>
            </w:r>
          </w:p>
        </w:tc>
        <w:tc>
          <w:tcPr>
            <w:tcW w:w="709" w:type="dxa"/>
            <w:noWrap/>
            <w:hideMark/>
          </w:tcPr>
          <w:p w14:paraId="18A85FA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9410" w:type="dxa"/>
            <w:noWrap/>
            <w:hideMark/>
          </w:tcPr>
          <w:p w14:paraId="0E69BA8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GNG4|KCNA1|KCNC3|KCND2|KCNJ4|KCNJ6|KCNN2|KCNN3|KCNQ1|KCNQ2|KCNS1|KCNS2|GABBR2|HCN4|KCNK7|KCNH3|KCNH5|KCNK10|KCNG3</w:t>
            </w:r>
          </w:p>
        </w:tc>
      </w:tr>
      <w:tr w:rsidR="00C60BF0" w:rsidRPr="00C60BF0" w14:paraId="789D7C61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C92E880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AEE43E7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R-HSA-3214815</w:t>
            </w:r>
          </w:p>
        </w:tc>
        <w:tc>
          <w:tcPr>
            <w:tcW w:w="1559" w:type="dxa"/>
            <w:noWrap/>
            <w:hideMark/>
          </w:tcPr>
          <w:p w14:paraId="31AFC0BF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HDACs deacetylate histones</w:t>
            </w:r>
          </w:p>
        </w:tc>
        <w:tc>
          <w:tcPr>
            <w:tcW w:w="709" w:type="dxa"/>
            <w:noWrap/>
            <w:hideMark/>
          </w:tcPr>
          <w:p w14:paraId="3E82325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5.01E-07</w:t>
            </w:r>
          </w:p>
        </w:tc>
        <w:tc>
          <w:tcPr>
            <w:tcW w:w="992" w:type="dxa"/>
            <w:noWrap/>
            <w:hideMark/>
          </w:tcPr>
          <w:p w14:paraId="23D1C3A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414B3F7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6.5</w:t>
            </w:r>
          </w:p>
        </w:tc>
        <w:tc>
          <w:tcPr>
            <w:tcW w:w="709" w:type="dxa"/>
            <w:noWrap/>
            <w:hideMark/>
          </w:tcPr>
          <w:p w14:paraId="7ECED71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9410" w:type="dxa"/>
            <w:noWrap/>
            <w:hideMark/>
          </w:tcPr>
          <w:p w14:paraId="601DF71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H2AC8|H2BC5|H2BC3|H2AC16|H2AC18|H2BC14|H2BC17|H3C1|H3C3|H3C12|H4C4|H4C8|H4C5|H3C14|H3C15|H2BC18|H3C13|H2AC19</w:t>
            </w:r>
          </w:p>
        </w:tc>
      </w:tr>
      <w:tr w:rsidR="00C60BF0" w:rsidRPr="00C60BF0" w14:paraId="4EAB198D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4CB99092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5EC0A4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</w:t>
            </w: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912446</w:t>
            </w:r>
          </w:p>
        </w:tc>
        <w:tc>
          <w:tcPr>
            <w:tcW w:w="1559" w:type="dxa"/>
            <w:noWrap/>
            <w:hideMark/>
          </w:tcPr>
          <w:p w14:paraId="4B532C7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Meiotic recombination</w:t>
            </w:r>
          </w:p>
        </w:tc>
        <w:tc>
          <w:tcPr>
            <w:tcW w:w="709" w:type="dxa"/>
            <w:noWrap/>
            <w:hideMark/>
          </w:tcPr>
          <w:p w14:paraId="50DCE56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6.31E-07</w:t>
            </w:r>
          </w:p>
        </w:tc>
        <w:tc>
          <w:tcPr>
            <w:tcW w:w="992" w:type="dxa"/>
            <w:noWrap/>
            <w:hideMark/>
          </w:tcPr>
          <w:p w14:paraId="4559B85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4.1</w:t>
            </w:r>
          </w:p>
        </w:tc>
        <w:tc>
          <w:tcPr>
            <w:tcW w:w="709" w:type="dxa"/>
            <w:noWrap/>
            <w:hideMark/>
          </w:tcPr>
          <w:p w14:paraId="1E02FC7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6.5</w:t>
            </w:r>
          </w:p>
        </w:tc>
        <w:tc>
          <w:tcPr>
            <w:tcW w:w="709" w:type="dxa"/>
            <w:noWrap/>
            <w:hideMark/>
          </w:tcPr>
          <w:p w14:paraId="739B2C0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9410" w:type="dxa"/>
            <w:noWrap/>
            <w:hideMark/>
          </w:tcPr>
          <w:p w14:paraId="22F5E6F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H2AC8|H2BC5|H2BC3|H2AC18|H2BC14|H2BC17|H3C1|H3C3|H3C12|H4C4|H4C8|H4C5|DMC1|H3C14|H3C15|H3C13|H2AC19</w:t>
            </w:r>
          </w:p>
        </w:tc>
      </w:tr>
      <w:tr w:rsidR="00C60BF0" w:rsidRPr="00C60BF0" w14:paraId="5F8B5A70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500256B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1A842A0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R-HSA-373076</w:t>
            </w:r>
          </w:p>
        </w:tc>
        <w:tc>
          <w:tcPr>
            <w:tcW w:w="1559" w:type="dxa"/>
            <w:noWrap/>
            <w:hideMark/>
          </w:tcPr>
          <w:p w14:paraId="6F10DC4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Class A/1 (Rhodopsin-like receptors)</w:t>
            </w:r>
          </w:p>
        </w:tc>
        <w:tc>
          <w:tcPr>
            <w:tcW w:w="709" w:type="dxa"/>
            <w:noWrap/>
            <w:hideMark/>
          </w:tcPr>
          <w:p w14:paraId="74DF55B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0.000001</w:t>
            </w:r>
          </w:p>
        </w:tc>
        <w:tc>
          <w:tcPr>
            <w:tcW w:w="992" w:type="dxa"/>
            <w:noWrap/>
            <w:hideMark/>
          </w:tcPr>
          <w:p w14:paraId="36E7A00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2.4</w:t>
            </w:r>
          </w:p>
        </w:tc>
        <w:tc>
          <w:tcPr>
            <w:tcW w:w="709" w:type="dxa"/>
            <w:noWrap/>
            <w:hideMark/>
          </w:tcPr>
          <w:p w14:paraId="6EF1F01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5.6</w:t>
            </w:r>
          </w:p>
        </w:tc>
        <w:tc>
          <w:tcPr>
            <w:tcW w:w="709" w:type="dxa"/>
            <w:noWrap/>
            <w:hideMark/>
          </w:tcPr>
          <w:p w14:paraId="5294CF9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38</w:t>
            </w:r>
          </w:p>
        </w:tc>
        <w:tc>
          <w:tcPr>
            <w:tcW w:w="9410" w:type="dxa"/>
            <w:noWrap/>
            <w:hideMark/>
          </w:tcPr>
          <w:p w14:paraId="31ECABE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ADRA2B|AVPR2|BRS3|CCK|CHRM1|CHRM4|CCR4|CNR1|CNR2|CX3CR1|GPR183|F2|MLNR|CXCR1|CXCL10|KEL|MC5R|CXCL9|OPRK1|P2RY1|P2RY6|PTAFR|PTGER3|CCL3|CCL7|SSTR2|SSTR3|TAC1|TAC3|CXCR4|GALR2|GPR37L1|GPR55|GPR132|GAL|ACKR4|LPAR5|OPN5</w:t>
            </w:r>
          </w:p>
        </w:tc>
      </w:tr>
      <w:tr w:rsidR="00C60BF0" w:rsidRPr="00C60BF0" w14:paraId="2B29B7AC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0196A43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A0E2B3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R-HSA-5617472</w:t>
            </w:r>
          </w:p>
        </w:tc>
        <w:tc>
          <w:tcPr>
            <w:tcW w:w="1559" w:type="dxa"/>
            <w:noWrap/>
            <w:hideMark/>
          </w:tcPr>
          <w:p w14:paraId="3C9C8A2A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Activation of anterior HOX genes in hindbrain development during early embryogenesis</w:t>
            </w:r>
          </w:p>
        </w:tc>
        <w:tc>
          <w:tcPr>
            <w:tcW w:w="709" w:type="dxa"/>
            <w:noWrap/>
            <w:hideMark/>
          </w:tcPr>
          <w:p w14:paraId="5C6D42A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1.26E-06</w:t>
            </w:r>
          </w:p>
        </w:tc>
        <w:tc>
          <w:tcPr>
            <w:tcW w:w="992" w:type="dxa"/>
            <w:noWrap/>
            <w:hideMark/>
          </w:tcPr>
          <w:p w14:paraId="66A3C36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3.4</w:t>
            </w:r>
          </w:p>
        </w:tc>
        <w:tc>
          <w:tcPr>
            <w:tcW w:w="709" w:type="dxa"/>
            <w:noWrap/>
            <w:hideMark/>
          </w:tcPr>
          <w:p w14:paraId="338B6CF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06DFAB2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9410" w:type="dxa"/>
            <w:noWrap/>
            <w:hideMark/>
          </w:tcPr>
          <w:p w14:paraId="4DB4C65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EGR2|H2AC8|H2BC5|H2BC3|HOXD1|PAX6|H2AC18|H2BC14|H2BC17|H3C1|H3C3|H3C12|H4C4|H4C8|H4C5|MAFB|H3C14|H3C15|H3C13|H2AC19</w:t>
            </w:r>
          </w:p>
        </w:tc>
      </w:tr>
      <w:tr w:rsidR="00C60BF0" w:rsidRPr="00C60BF0" w14:paraId="359219E3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A780092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8BADEFE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R-HSA-5619507</w:t>
            </w:r>
          </w:p>
        </w:tc>
        <w:tc>
          <w:tcPr>
            <w:tcW w:w="1559" w:type="dxa"/>
            <w:noWrap/>
            <w:hideMark/>
          </w:tcPr>
          <w:p w14:paraId="64099D2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Activation of HOX genes during differentiation</w:t>
            </w:r>
          </w:p>
        </w:tc>
        <w:tc>
          <w:tcPr>
            <w:tcW w:w="709" w:type="dxa"/>
            <w:noWrap/>
            <w:hideMark/>
          </w:tcPr>
          <w:p w14:paraId="5FDEA3B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1.26E-06</w:t>
            </w:r>
          </w:p>
        </w:tc>
        <w:tc>
          <w:tcPr>
            <w:tcW w:w="992" w:type="dxa"/>
            <w:noWrap/>
            <w:hideMark/>
          </w:tcPr>
          <w:p w14:paraId="7B3B159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3.4</w:t>
            </w:r>
          </w:p>
        </w:tc>
        <w:tc>
          <w:tcPr>
            <w:tcW w:w="709" w:type="dxa"/>
            <w:noWrap/>
            <w:hideMark/>
          </w:tcPr>
          <w:p w14:paraId="24B9377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709103B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9410" w:type="dxa"/>
            <w:noWrap/>
            <w:hideMark/>
          </w:tcPr>
          <w:p w14:paraId="0648E55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EGR2|H2AC8|H2BC5|H2BC3|HOXD1|PAX6|H2AC18|H2BC14|H2BC17|H3C1|H3C3|H3C12|H4C4|H4C8|H4C5|MAFB|H3C14|H3C15|H3C13|H2AC19</w:t>
            </w:r>
          </w:p>
        </w:tc>
      </w:tr>
      <w:tr w:rsidR="00C60BF0" w:rsidRPr="00C60BF0" w14:paraId="62F2AAF9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40F7DB8D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FAE9200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R-HSA-201722</w:t>
            </w:r>
          </w:p>
        </w:tc>
        <w:tc>
          <w:tcPr>
            <w:tcW w:w="1559" w:type="dxa"/>
            <w:noWrap/>
            <w:hideMark/>
          </w:tcPr>
          <w:p w14:paraId="67240BC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Formation of the </w:t>
            </w:r>
            <w:proofErr w:type="spellStart"/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beta-catenin:TCF</w:t>
            </w:r>
            <w:proofErr w:type="spellEnd"/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transactivating complex</w:t>
            </w:r>
          </w:p>
        </w:tc>
        <w:tc>
          <w:tcPr>
            <w:tcW w:w="709" w:type="dxa"/>
            <w:noWrap/>
            <w:hideMark/>
          </w:tcPr>
          <w:p w14:paraId="6CE49BD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1.26E-06</w:t>
            </w:r>
          </w:p>
        </w:tc>
        <w:tc>
          <w:tcPr>
            <w:tcW w:w="992" w:type="dxa"/>
            <w:noWrap/>
            <w:hideMark/>
          </w:tcPr>
          <w:p w14:paraId="193BA36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3.9</w:t>
            </w:r>
          </w:p>
        </w:tc>
        <w:tc>
          <w:tcPr>
            <w:tcW w:w="709" w:type="dxa"/>
            <w:noWrap/>
            <w:hideMark/>
          </w:tcPr>
          <w:p w14:paraId="1FF8A30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6.2</w:t>
            </w:r>
          </w:p>
        </w:tc>
        <w:tc>
          <w:tcPr>
            <w:tcW w:w="709" w:type="dxa"/>
            <w:noWrap/>
            <w:hideMark/>
          </w:tcPr>
          <w:p w14:paraId="2092F9A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9410" w:type="dxa"/>
            <w:noWrap/>
            <w:hideMark/>
          </w:tcPr>
          <w:p w14:paraId="417FE7F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RUNX3|H2AC8|H2BC5|H2BC3|H2AC18|H2BC14|H2BC17|H3C1|H3C3|H3C12|H4C4|H4C8|H4C5|H3C14|H3C15|H3C13|H2AC19</w:t>
            </w:r>
          </w:p>
        </w:tc>
      </w:tr>
      <w:tr w:rsidR="00C60BF0" w:rsidRPr="00C60BF0" w14:paraId="422D0C51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295EDCC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CD06EB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R-HSA-5250924</w:t>
            </w:r>
          </w:p>
        </w:tc>
        <w:tc>
          <w:tcPr>
            <w:tcW w:w="1559" w:type="dxa"/>
            <w:noWrap/>
            <w:hideMark/>
          </w:tcPr>
          <w:p w14:paraId="0333765D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B-WICH complex positively regulates rRNA expression</w:t>
            </w:r>
          </w:p>
        </w:tc>
        <w:tc>
          <w:tcPr>
            <w:tcW w:w="709" w:type="dxa"/>
            <w:noWrap/>
            <w:hideMark/>
          </w:tcPr>
          <w:p w14:paraId="68507D2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1.26E-06</w:t>
            </w:r>
          </w:p>
        </w:tc>
        <w:tc>
          <w:tcPr>
            <w:tcW w:w="992" w:type="dxa"/>
            <w:noWrap/>
            <w:hideMark/>
          </w:tcPr>
          <w:p w14:paraId="72DDA02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3.9</w:t>
            </w:r>
          </w:p>
        </w:tc>
        <w:tc>
          <w:tcPr>
            <w:tcW w:w="709" w:type="dxa"/>
            <w:noWrap/>
            <w:hideMark/>
          </w:tcPr>
          <w:p w14:paraId="3B54D87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6.2</w:t>
            </w:r>
          </w:p>
        </w:tc>
        <w:tc>
          <w:tcPr>
            <w:tcW w:w="709" w:type="dxa"/>
            <w:noWrap/>
            <w:hideMark/>
          </w:tcPr>
          <w:p w14:paraId="4102572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9410" w:type="dxa"/>
            <w:noWrap/>
            <w:hideMark/>
          </w:tcPr>
          <w:p w14:paraId="11D5626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ERCC6|H2AC8|H2BC5|H2BC3|H2AC18|H2BC14|H2BC17|H3C1|H3C3|H3C12|H4C4|H4C8|H4C5|H3C14|H3C15|H3C13|H2AC19</w:t>
            </w:r>
          </w:p>
        </w:tc>
      </w:tr>
      <w:tr w:rsidR="00C60BF0" w:rsidRPr="00C60BF0" w14:paraId="4ED0306E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553E65C7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5D361C7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R-HSA-425407</w:t>
            </w:r>
          </w:p>
        </w:tc>
        <w:tc>
          <w:tcPr>
            <w:tcW w:w="1559" w:type="dxa"/>
            <w:noWrap/>
            <w:hideMark/>
          </w:tcPr>
          <w:p w14:paraId="295AEB0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SLC-mediated transmembrane transport</w:t>
            </w:r>
          </w:p>
        </w:tc>
        <w:tc>
          <w:tcPr>
            <w:tcW w:w="709" w:type="dxa"/>
            <w:noWrap/>
            <w:hideMark/>
          </w:tcPr>
          <w:p w14:paraId="1FF66BC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1.58E-06</w:t>
            </w:r>
          </w:p>
        </w:tc>
        <w:tc>
          <w:tcPr>
            <w:tcW w:w="992" w:type="dxa"/>
            <w:noWrap/>
            <w:hideMark/>
          </w:tcPr>
          <w:p w14:paraId="4B9209D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2.6</w:t>
            </w:r>
          </w:p>
        </w:tc>
        <w:tc>
          <w:tcPr>
            <w:tcW w:w="709" w:type="dxa"/>
            <w:noWrap/>
            <w:hideMark/>
          </w:tcPr>
          <w:p w14:paraId="3C902E5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5.6</w:t>
            </w:r>
          </w:p>
        </w:tc>
        <w:tc>
          <w:tcPr>
            <w:tcW w:w="709" w:type="dxa"/>
            <w:noWrap/>
            <w:hideMark/>
          </w:tcPr>
          <w:p w14:paraId="024E59A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31</w:t>
            </w:r>
          </w:p>
        </w:tc>
        <w:tc>
          <w:tcPr>
            <w:tcW w:w="9410" w:type="dxa"/>
            <w:noWrap/>
            <w:hideMark/>
          </w:tcPr>
          <w:p w14:paraId="12D34A2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SLC1A7|SLC2A1|SLC2A4|SLC3A2|SLC4A1|SLC5A5|SLC6A3|SLC6A7|SLC6A12|SLC6A13|SLC8A2|SLC8A3|SLC12A1|SLC14A1|SLC30A3|SLC7A5|SLCO2B1|SLC24A2|RHCG|SLC30A10|SLC7A10|RHBG|SLC7A3|SLC22A16|SLC26A9|SLC16A10|SLC5A10|SLC2A14|SLC5A9|SLC44A5|SLC13A5</w:t>
            </w:r>
          </w:p>
        </w:tc>
      </w:tr>
      <w:tr w:rsidR="00C60BF0" w:rsidRPr="00C60BF0" w14:paraId="60C4D9D7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3DEC547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442FC0D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R-HSA-2559582</w:t>
            </w:r>
          </w:p>
        </w:tc>
        <w:tc>
          <w:tcPr>
            <w:tcW w:w="1559" w:type="dxa"/>
            <w:noWrap/>
            <w:hideMark/>
          </w:tcPr>
          <w:p w14:paraId="08CC4E9A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Senescence-Associated Secretory Phenotype (SASP)</w:t>
            </w:r>
          </w:p>
        </w:tc>
        <w:tc>
          <w:tcPr>
            <w:tcW w:w="709" w:type="dxa"/>
            <w:noWrap/>
            <w:hideMark/>
          </w:tcPr>
          <w:p w14:paraId="20F00F3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1.58E-06</w:t>
            </w:r>
          </w:p>
        </w:tc>
        <w:tc>
          <w:tcPr>
            <w:tcW w:w="992" w:type="dxa"/>
            <w:noWrap/>
            <w:hideMark/>
          </w:tcPr>
          <w:p w14:paraId="3483627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3.5</w:t>
            </w:r>
          </w:p>
        </w:tc>
        <w:tc>
          <w:tcPr>
            <w:tcW w:w="709" w:type="dxa"/>
            <w:noWrap/>
            <w:hideMark/>
          </w:tcPr>
          <w:p w14:paraId="2F65CB7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6F3AA82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9410" w:type="dxa"/>
            <w:noWrap/>
            <w:hideMark/>
          </w:tcPr>
          <w:p w14:paraId="3852EFC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CCNA2|FOS|H2AC8|H2BC5|H2BC3|H2AC18|H2BC14|H2BC17|H3C1|H3C3|H3C12|H4C4|H4C8|H4C5|CCNA1|H3C14|H3C15|H3C13|H2AC19</w:t>
            </w:r>
          </w:p>
        </w:tc>
      </w:tr>
      <w:tr w:rsidR="00C60BF0" w:rsidRPr="00C60BF0" w14:paraId="1C4A066B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AE5EA50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15AFDC4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R-HSA-9645723</w:t>
            </w:r>
          </w:p>
        </w:tc>
        <w:tc>
          <w:tcPr>
            <w:tcW w:w="1559" w:type="dxa"/>
            <w:noWrap/>
            <w:hideMark/>
          </w:tcPr>
          <w:p w14:paraId="7AC6280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Diseases of programmed cell death</w:t>
            </w:r>
          </w:p>
        </w:tc>
        <w:tc>
          <w:tcPr>
            <w:tcW w:w="709" w:type="dxa"/>
            <w:noWrap/>
            <w:hideMark/>
          </w:tcPr>
          <w:p w14:paraId="1EFAC75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2E-06</w:t>
            </w:r>
          </w:p>
        </w:tc>
        <w:tc>
          <w:tcPr>
            <w:tcW w:w="992" w:type="dxa"/>
            <w:noWrap/>
            <w:hideMark/>
          </w:tcPr>
          <w:p w14:paraId="15BD7DE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3.6</w:t>
            </w:r>
          </w:p>
        </w:tc>
        <w:tc>
          <w:tcPr>
            <w:tcW w:w="709" w:type="dxa"/>
            <w:noWrap/>
            <w:hideMark/>
          </w:tcPr>
          <w:p w14:paraId="21944DC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5178A7F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9410" w:type="dxa"/>
            <w:noWrap/>
            <w:hideMark/>
          </w:tcPr>
          <w:p w14:paraId="1CD1161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FASLG|H2AC8|H2BC5|H2BC3|LMNB1|H2AC18|H2BC14|H2BC17|H3C1|H3C3|H3C12|H4C4|H4C8|H4C5|H3C14|H3C15|H3C13|H2AC19</w:t>
            </w:r>
          </w:p>
        </w:tc>
      </w:tr>
      <w:tr w:rsidR="00C60BF0" w:rsidRPr="00C60BF0" w14:paraId="2B8A6C47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5EE4ECF8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F63C57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R-HSA-9609690</w:t>
            </w:r>
          </w:p>
        </w:tc>
        <w:tc>
          <w:tcPr>
            <w:tcW w:w="1559" w:type="dxa"/>
            <w:noWrap/>
            <w:hideMark/>
          </w:tcPr>
          <w:p w14:paraId="019BBBEE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HCMV Early Events</w:t>
            </w:r>
          </w:p>
        </w:tc>
        <w:tc>
          <w:tcPr>
            <w:tcW w:w="709" w:type="dxa"/>
            <w:noWrap/>
            <w:hideMark/>
          </w:tcPr>
          <w:p w14:paraId="4E854E6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2E-06</w:t>
            </w:r>
          </w:p>
        </w:tc>
        <w:tc>
          <w:tcPr>
            <w:tcW w:w="992" w:type="dxa"/>
            <w:noWrap/>
            <w:hideMark/>
          </w:tcPr>
          <w:p w14:paraId="6B1EE24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3.2</w:t>
            </w:r>
          </w:p>
        </w:tc>
        <w:tc>
          <w:tcPr>
            <w:tcW w:w="709" w:type="dxa"/>
            <w:noWrap/>
            <w:hideMark/>
          </w:tcPr>
          <w:p w14:paraId="1ADB769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5.9</w:t>
            </w:r>
          </w:p>
        </w:tc>
        <w:tc>
          <w:tcPr>
            <w:tcW w:w="709" w:type="dxa"/>
            <w:noWrap/>
            <w:hideMark/>
          </w:tcPr>
          <w:p w14:paraId="70614CB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9410" w:type="dxa"/>
            <w:noWrap/>
            <w:hideMark/>
          </w:tcPr>
          <w:p w14:paraId="5FC88B0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DYNC1I1|H2AC8|H2BC5|H2BC3|H2AC16|H2AC18|H2BC14|H2BC17|H3C1|H3C3|H3C12|H4C4|H4C8|H4C5|TUBB4A|H3C14|H3C15|TUBB2B|H2BC18|H3C13|H2AC19</w:t>
            </w:r>
          </w:p>
        </w:tc>
      </w:tr>
      <w:tr w:rsidR="00C60BF0" w:rsidRPr="00C60BF0" w14:paraId="31AC416C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868A65F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1C38EC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R-HSA-5625740</w:t>
            </w:r>
          </w:p>
        </w:tc>
        <w:tc>
          <w:tcPr>
            <w:tcW w:w="1559" w:type="dxa"/>
            <w:noWrap/>
            <w:hideMark/>
          </w:tcPr>
          <w:p w14:paraId="2648993F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RHO GTPases activate PKNs</w:t>
            </w:r>
          </w:p>
        </w:tc>
        <w:tc>
          <w:tcPr>
            <w:tcW w:w="709" w:type="dxa"/>
            <w:noWrap/>
            <w:hideMark/>
          </w:tcPr>
          <w:p w14:paraId="4A2BC78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2.51E-06</w:t>
            </w:r>
          </w:p>
        </w:tc>
        <w:tc>
          <w:tcPr>
            <w:tcW w:w="992" w:type="dxa"/>
            <w:noWrap/>
            <w:hideMark/>
          </w:tcPr>
          <w:p w14:paraId="0C923E0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3.7</w:t>
            </w:r>
          </w:p>
        </w:tc>
        <w:tc>
          <w:tcPr>
            <w:tcW w:w="709" w:type="dxa"/>
            <w:noWrap/>
            <w:hideMark/>
          </w:tcPr>
          <w:p w14:paraId="6161ED3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04D6B8B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9410" w:type="dxa"/>
            <w:noWrap/>
            <w:hideMark/>
          </w:tcPr>
          <w:p w14:paraId="3C7A0F5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H2AC8|H2BC5|H2BC3|H2AC18|H2BC14|H2BC17|H3C1|H3C3|H3C12|H4C4|H4C8|H4C5|MYH14|H3C14|H3C15|H3C13|H2AC19</w:t>
            </w:r>
          </w:p>
        </w:tc>
      </w:tr>
      <w:tr w:rsidR="00C60BF0" w:rsidRPr="00C60BF0" w14:paraId="5D0A0D3A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38568F85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BCCBF80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R-HSA-9610379</w:t>
            </w:r>
          </w:p>
        </w:tc>
        <w:tc>
          <w:tcPr>
            <w:tcW w:w="1559" w:type="dxa"/>
            <w:noWrap/>
            <w:hideMark/>
          </w:tcPr>
          <w:p w14:paraId="28DB77B4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HCMV Late Events</w:t>
            </w:r>
          </w:p>
        </w:tc>
        <w:tc>
          <w:tcPr>
            <w:tcW w:w="709" w:type="dxa"/>
            <w:noWrap/>
            <w:hideMark/>
          </w:tcPr>
          <w:p w14:paraId="068C04F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2.51E-06</w:t>
            </w:r>
          </w:p>
        </w:tc>
        <w:tc>
          <w:tcPr>
            <w:tcW w:w="992" w:type="dxa"/>
            <w:noWrap/>
            <w:hideMark/>
          </w:tcPr>
          <w:p w14:paraId="44A64F2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3.4</w:t>
            </w:r>
          </w:p>
        </w:tc>
        <w:tc>
          <w:tcPr>
            <w:tcW w:w="709" w:type="dxa"/>
            <w:noWrap/>
            <w:hideMark/>
          </w:tcPr>
          <w:p w14:paraId="3B36FDC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5.8</w:t>
            </w:r>
          </w:p>
        </w:tc>
        <w:tc>
          <w:tcPr>
            <w:tcW w:w="709" w:type="dxa"/>
            <w:noWrap/>
            <w:hideMark/>
          </w:tcPr>
          <w:p w14:paraId="47B1C19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9410" w:type="dxa"/>
            <w:noWrap/>
            <w:hideMark/>
          </w:tcPr>
          <w:p w14:paraId="095D581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H2AC8|H2BC5|H2BC3|H2AC16|H2AC18|H2BC14|H2BC17|H3C1|H3C3|H3C12|H4C4|H4C8|H4C5|H3C14|H3C15|H2BC18|H3C13|H2AC19|RNF103-CHMP3</w:t>
            </w:r>
          </w:p>
        </w:tc>
      </w:tr>
      <w:tr w:rsidR="00C60BF0" w:rsidRPr="00C60BF0" w14:paraId="16E48A5F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65AA48DA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0B9CAC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R-HSA-1500620</w:t>
            </w:r>
          </w:p>
        </w:tc>
        <w:tc>
          <w:tcPr>
            <w:tcW w:w="1559" w:type="dxa"/>
            <w:noWrap/>
            <w:hideMark/>
          </w:tcPr>
          <w:p w14:paraId="02A5309A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Meiosis</w:t>
            </w:r>
          </w:p>
        </w:tc>
        <w:tc>
          <w:tcPr>
            <w:tcW w:w="709" w:type="dxa"/>
            <w:noWrap/>
            <w:hideMark/>
          </w:tcPr>
          <w:p w14:paraId="1646448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3.16E-06</w:t>
            </w:r>
          </w:p>
        </w:tc>
        <w:tc>
          <w:tcPr>
            <w:tcW w:w="992" w:type="dxa"/>
            <w:noWrap/>
            <w:hideMark/>
          </w:tcPr>
          <w:p w14:paraId="20C0054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3.4</w:t>
            </w:r>
          </w:p>
        </w:tc>
        <w:tc>
          <w:tcPr>
            <w:tcW w:w="709" w:type="dxa"/>
            <w:noWrap/>
            <w:hideMark/>
          </w:tcPr>
          <w:p w14:paraId="0197468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5.7</w:t>
            </w:r>
          </w:p>
        </w:tc>
        <w:tc>
          <w:tcPr>
            <w:tcW w:w="709" w:type="dxa"/>
            <w:noWrap/>
            <w:hideMark/>
          </w:tcPr>
          <w:p w14:paraId="2379FC7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9410" w:type="dxa"/>
            <w:noWrap/>
            <w:hideMark/>
          </w:tcPr>
          <w:p w14:paraId="19D837E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H2AC8|H2BC5|H2BC3|HSPA2|LMNB1|H2AC18|H2BC14|H2BC17|H3C1|H3C3|H3C12|H4C4|H4C8|H4C5|DMC1|H3C14|H3C15|H3C13|H2AC19</w:t>
            </w:r>
          </w:p>
        </w:tc>
      </w:tr>
      <w:tr w:rsidR="00C60BF0" w:rsidRPr="00C60BF0" w14:paraId="51B09717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589D0F40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C5EFD4E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R-HSA-8939211</w:t>
            </w:r>
          </w:p>
        </w:tc>
        <w:tc>
          <w:tcPr>
            <w:tcW w:w="1559" w:type="dxa"/>
            <w:noWrap/>
            <w:hideMark/>
          </w:tcPr>
          <w:p w14:paraId="03285C7A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ESR-mediated signaling</w:t>
            </w:r>
          </w:p>
        </w:tc>
        <w:tc>
          <w:tcPr>
            <w:tcW w:w="709" w:type="dxa"/>
            <w:noWrap/>
            <w:hideMark/>
          </w:tcPr>
          <w:p w14:paraId="3E705E3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3.16E-06</w:t>
            </w:r>
          </w:p>
        </w:tc>
        <w:tc>
          <w:tcPr>
            <w:tcW w:w="992" w:type="dxa"/>
            <w:noWrap/>
            <w:hideMark/>
          </w:tcPr>
          <w:p w14:paraId="77DADF5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2.6</w:t>
            </w:r>
          </w:p>
        </w:tc>
        <w:tc>
          <w:tcPr>
            <w:tcW w:w="709" w:type="dxa"/>
            <w:noWrap/>
            <w:hideMark/>
          </w:tcPr>
          <w:p w14:paraId="22B6CD0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5.4</w:t>
            </w:r>
          </w:p>
        </w:tc>
        <w:tc>
          <w:tcPr>
            <w:tcW w:w="709" w:type="dxa"/>
            <w:noWrap/>
            <w:hideMark/>
          </w:tcPr>
          <w:p w14:paraId="59E500E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28</w:t>
            </w:r>
          </w:p>
        </w:tc>
        <w:tc>
          <w:tcPr>
            <w:tcW w:w="9410" w:type="dxa"/>
            <w:noWrap/>
            <w:hideMark/>
          </w:tcPr>
          <w:p w14:paraId="41616D7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HBEGF|EREG|FKBP4|FOS|FOSB|GNG4|H2AC8|H2BC5|H2BC3|FOXA1|HSPB1|HSP90AA1|MMP3|H2AC18|H2BC14|H2BC17|H3C1|H3C3|H3C12|H4C4|H4C8|H4C5|SPHK1|H3C14|EPGN|H3C15|H3C13|H2AC19</w:t>
            </w:r>
          </w:p>
        </w:tc>
      </w:tr>
      <w:tr w:rsidR="00C60BF0" w:rsidRPr="00C60BF0" w14:paraId="1DD75AB4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EA11DAD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5FC6B44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R-HSA-1474165</w:t>
            </w:r>
          </w:p>
        </w:tc>
        <w:tc>
          <w:tcPr>
            <w:tcW w:w="1559" w:type="dxa"/>
            <w:noWrap/>
            <w:hideMark/>
          </w:tcPr>
          <w:p w14:paraId="3FABB51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Reproduction</w:t>
            </w:r>
          </w:p>
        </w:tc>
        <w:tc>
          <w:tcPr>
            <w:tcW w:w="709" w:type="dxa"/>
            <w:noWrap/>
            <w:hideMark/>
          </w:tcPr>
          <w:p w14:paraId="394F25B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5.01E-06</w:t>
            </w:r>
          </w:p>
        </w:tc>
        <w:tc>
          <w:tcPr>
            <w:tcW w:w="992" w:type="dxa"/>
            <w:noWrap/>
            <w:hideMark/>
          </w:tcPr>
          <w:p w14:paraId="2C65FE8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</w:t>
            </w:r>
          </w:p>
        </w:tc>
        <w:tc>
          <w:tcPr>
            <w:tcW w:w="709" w:type="dxa"/>
            <w:noWrap/>
            <w:hideMark/>
          </w:tcPr>
          <w:p w14:paraId="5FE3156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5.5</w:t>
            </w:r>
          </w:p>
        </w:tc>
        <w:tc>
          <w:tcPr>
            <w:tcW w:w="709" w:type="dxa"/>
            <w:noWrap/>
            <w:hideMark/>
          </w:tcPr>
          <w:p w14:paraId="25B7FFE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9410" w:type="dxa"/>
            <w:noWrap/>
            <w:hideMark/>
          </w:tcPr>
          <w:p w14:paraId="1EE04C2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H2AC8|H2BC5|H2BC3|HSPA2|LMNB1|ZP2|H2AC18|H2BC14|H2BC17|H3C1|H3C3|H3C12|H4C4|H4C8|H4C5|DMC1|H3C14|CATSPERD|H3C15|H3C13|H2AC19</w:t>
            </w:r>
          </w:p>
        </w:tc>
      </w:tr>
      <w:tr w:rsidR="00C60BF0" w:rsidRPr="00C60BF0" w14:paraId="334989DC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69BF64A2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E84925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R-HSA-109582</w:t>
            </w:r>
          </w:p>
        </w:tc>
        <w:tc>
          <w:tcPr>
            <w:tcW w:w="1559" w:type="dxa"/>
            <w:noWrap/>
            <w:hideMark/>
          </w:tcPr>
          <w:p w14:paraId="6EEFC8C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Hemostasis</w:t>
            </w:r>
          </w:p>
        </w:tc>
        <w:tc>
          <w:tcPr>
            <w:tcW w:w="709" w:type="dxa"/>
            <w:noWrap/>
            <w:hideMark/>
          </w:tcPr>
          <w:p w14:paraId="7FF5A5B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5.01E-06</w:t>
            </w:r>
          </w:p>
        </w:tc>
        <w:tc>
          <w:tcPr>
            <w:tcW w:w="992" w:type="dxa"/>
            <w:noWrap/>
            <w:hideMark/>
          </w:tcPr>
          <w:p w14:paraId="0DE29B2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1.9</w:t>
            </w:r>
          </w:p>
        </w:tc>
        <w:tc>
          <w:tcPr>
            <w:tcW w:w="709" w:type="dxa"/>
            <w:noWrap/>
            <w:hideMark/>
          </w:tcPr>
          <w:p w14:paraId="4967A40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280D61F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56</w:t>
            </w:r>
          </w:p>
        </w:tc>
        <w:tc>
          <w:tcPr>
            <w:tcW w:w="9410" w:type="dxa"/>
            <w:noWrap/>
            <w:hideMark/>
          </w:tcPr>
          <w:p w14:paraId="2474E38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CTN2|ADRA2B|ANGPT2|ATP1B2|KIF1A|CXADR|DGKB|DGKG|F2|GATA2|GNG4|HSPA5|IGF1|ITGA2|ITGAL|ITGAM|LCK|MMP1|P2RX5|P2RY1|PDE2A|PDGFA|PIK3CG|PLAU|SERPINF2|PRKCB|PRKCG|PSG7|PTPN6|RAB27B|SLC3A2|SLC8A2|SLC8A3|VAV1|SLC7A5|H3C1|H3C3|H3C12|DOK2|KIF20A|IRAG1|TUBB4A|MERTK|KIF2C|KIF21B|PIK3R5|KIF4A|TREM1|SLC7A10|PCYOX1L|H3C14|KIF18B|KLC3|H3C15|TUBB2B|H3C13</w:t>
            </w:r>
          </w:p>
        </w:tc>
      </w:tr>
      <w:tr w:rsidR="00C60BF0" w:rsidRPr="00C60BF0" w14:paraId="79572F57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73A9244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D0A104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R-HSA-2559586</w:t>
            </w:r>
          </w:p>
        </w:tc>
        <w:tc>
          <w:tcPr>
            <w:tcW w:w="1559" w:type="dxa"/>
            <w:noWrap/>
            <w:hideMark/>
          </w:tcPr>
          <w:p w14:paraId="561F118A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DNA Damage/Telomere Stress Induced Senescence</w:t>
            </w:r>
          </w:p>
        </w:tc>
        <w:tc>
          <w:tcPr>
            <w:tcW w:w="709" w:type="dxa"/>
            <w:noWrap/>
            <w:hideMark/>
          </w:tcPr>
          <w:p w14:paraId="00F0B93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5.01E-06</w:t>
            </w:r>
          </w:p>
        </w:tc>
        <w:tc>
          <w:tcPr>
            <w:tcW w:w="992" w:type="dxa"/>
            <w:noWrap/>
            <w:hideMark/>
          </w:tcPr>
          <w:p w14:paraId="2DFF5EC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3.9</w:t>
            </w:r>
          </w:p>
        </w:tc>
        <w:tc>
          <w:tcPr>
            <w:tcW w:w="709" w:type="dxa"/>
            <w:noWrap/>
            <w:hideMark/>
          </w:tcPr>
          <w:p w14:paraId="38E30D2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5.8</w:t>
            </w:r>
          </w:p>
        </w:tc>
        <w:tc>
          <w:tcPr>
            <w:tcW w:w="709" w:type="dxa"/>
            <w:noWrap/>
            <w:hideMark/>
          </w:tcPr>
          <w:p w14:paraId="797C338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9410" w:type="dxa"/>
            <w:noWrap/>
            <w:hideMark/>
          </w:tcPr>
          <w:p w14:paraId="2CD16D3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CCNA2|H1-4|H1-5|H2AC8|H2BC5|H2BC3|LMNB1|H2AC18|H2BC14|H2BC17|H4C4|H4C8|H4C5|CCNA1|H2AC19</w:t>
            </w:r>
          </w:p>
        </w:tc>
      </w:tr>
      <w:tr w:rsidR="00C60BF0" w:rsidRPr="00C60BF0" w14:paraId="7033E971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0C01970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49CA8D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R-HSA-73772</w:t>
            </w:r>
          </w:p>
        </w:tc>
        <w:tc>
          <w:tcPr>
            <w:tcW w:w="1559" w:type="dxa"/>
            <w:noWrap/>
            <w:hideMark/>
          </w:tcPr>
          <w:p w14:paraId="09062111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RNA Polymerase I Promoter Escape</w:t>
            </w:r>
          </w:p>
        </w:tc>
        <w:tc>
          <w:tcPr>
            <w:tcW w:w="709" w:type="dxa"/>
            <w:noWrap/>
            <w:hideMark/>
          </w:tcPr>
          <w:p w14:paraId="4B2F3E4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6.31E-06</w:t>
            </w:r>
          </w:p>
        </w:tc>
        <w:tc>
          <w:tcPr>
            <w:tcW w:w="992" w:type="dxa"/>
            <w:noWrap/>
            <w:hideMark/>
          </w:tcPr>
          <w:p w14:paraId="6E75E17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3.7</w:t>
            </w:r>
          </w:p>
        </w:tc>
        <w:tc>
          <w:tcPr>
            <w:tcW w:w="709" w:type="dxa"/>
            <w:noWrap/>
            <w:hideMark/>
          </w:tcPr>
          <w:p w14:paraId="3B58909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5.7</w:t>
            </w:r>
          </w:p>
        </w:tc>
        <w:tc>
          <w:tcPr>
            <w:tcW w:w="709" w:type="dxa"/>
            <w:noWrap/>
            <w:hideMark/>
          </w:tcPr>
          <w:p w14:paraId="4FAFC76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9410" w:type="dxa"/>
            <w:noWrap/>
            <w:hideMark/>
          </w:tcPr>
          <w:p w14:paraId="2581660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H2AC8|H2BC5|H2BC3|H2AC18|H2BC14|H2BC17|H3C1|H3C3|H3C12|H4C4|H4C8|H4C5|H3C14|H3C15|H3C13|H2AC19</w:t>
            </w:r>
          </w:p>
        </w:tc>
      </w:tr>
      <w:tr w:rsidR="00C60BF0" w:rsidRPr="00C60BF0" w14:paraId="78F23B1D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28F7828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50163C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R-HSA-112314</w:t>
            </w:r>
          </w:p>
        </w:tc>
        <w:tc>
          <w:tcPr>
            <w:tcW w:w="1559" w:type="dxa"/>
            <w:noWrap/>
            <w:hideMark/>
          </w:tcPr>
          <w:p w14:paraId="415DD3E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Neurotransmitter receptors and postsynaptic signal transmission</w:t>
            </w:r>
          </w:p>
        </w:tc>
        <w:tc>
          <w:tcPr>
            <w:tcW w:w="709" w:type="dxa"/>
            <w:noWrap/>
            <w:hideMark/>
          </w:tcPr>
          <w:p w14:paraId="47976CD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6.31E-06</w:t>
            </w:r>
          </w:p>
        </w:tc>
        <w:tc>
          <w:tcPr>
            <w:tcW w:w="992" w:type="dxa"/>
            <w:noWrap/>
            <w:hideMark/>
          </w:tcPr>
          <w:p w14:paraId="1737036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2.6</w:t>
            </w:r>
          </w:p>
        </w:tc>
        <w:tc>
          <w:tcPr>
            <w:tcW w:w="709" w:type="dxa"/>
            <w:noWrap/>
            <w:hideMark/>
          </w:tcPr>
          <w:p w14:paraId="3489EF4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5.3</w:t>
            </w:r>
          </w:p>
        </w:tc>
        <w:tc>
          <w:tcPr>
            <w:tcW w:w="709" w:type="dxa"/>
            <w:noWrap/>
            <w:hideMark/>
          </w:tcPr>
          <w:p w14:paraId="2AACD8A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9410" w:type="dxa"/>
            <w:noWrap/>
            <w:hideMark/>
          </w:tcPr>
          <w:p w14:paraId="4401179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ACTN2|ADCY8|CHRNA2|CHRNA4|CHRNA5|CHRNA7|CHRNB4|GABRR2|GNAL|GNG4|GRIK1|GRIK5|GRIN2C|KCNJ4|KCNJ6|NEFL|PRKCB|PRKCG|RASGRF1|GLRA3|CHRNA6|GABBR2|TUBB4A|GRIP1|GABRQ|TUBB2B</w:t>
            </w:r>
          </w:p>
        </w:tc>
      </w:tr>
      <w:tr w:rsidR="00C60BF0" w:rsidRPr="00C60BF0" w14:paraId="4F98010B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FD2CA22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4A16B44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R-HSA-1912408</w:t>
            </w:r>
          </w:p>
        </w:tc>
        <w:tc>
          <w:tcPr>
            <w:tcW w:w="1559" w:type="dxa"/>
            <w:noWrap/>
            <w:hideMark/>
          </w:tcPr>
          <w:p w14:paraId="4F9D05B7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Pre-NOTCH Transcription and Translation</w:t>
            </w:r>
          </w:p>
        </w:tc>
        <w:tc>
          <w:tcPr>
            <w:tcW w:w="709" w:type="dxa"/>
            <w:noWrap/>
            <w:hideMark/>
          </w:tcPr>
          <w:p w14:paraId="55F11A8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7.94E-06</w:t>
            </w:r>
          </w:p>
        </w:tc>
        <w:tc>
          <w:tcPr>
            <w:tcW w:w="992" w:type="dxa"/>
            <w:noWrap/>
            <w:hideMark/>
          </w:tcPr>
          <w:p w14:paraId="1D9410E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3.6</w:t>
            </w:r>
          </w:p>
        </w:tc>
        <w:tc>
          <w:tcPr>
            <w:tcW w:w="709" w:type="dxa"/>
            <w:noWrap/>
            <w:hideMark/>
          </w:tcPr>
          <w:p w14:paraId="54592F8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5.6</w:t>
            </w:r>
          </w:p>
        </w:tc>
        <w:tc>
          <w:tcPr>
            <w:tcW w:w="709" w:type="dxa"/>
            <w:noWrap/>
            <w:hideMark/>
          </w:tcPr>
          <w:p w14:paraId="7C8238E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9410" w:type="dxa"/>
            <w:noWrap/>
            <w:hideMark/>
          </w:tcPr>
          <w:p w14:paraId="2ACE838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H2AC8|H2BC5|H2BC3|H2AC18|H2BC14|H2BC17|H3C1|H3C3|H3C12|H4C4|H4C8|H4C5|H3C14|H3C15|H3C13|H2AC19</w:t>
            </w:r>
          </w:p>
        </w:tc>
      </w:tr>
      <w:tr w:rsidR="00C60BF0" w:rsidRPr="00C60BF0" w14:paraId="72595617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56CF5A4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018449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R-HSA-629594</w:t>
            </w:r>
          </w:p>
        </w:tc>
        <w:tc>
          <w:tcPr>
            <w:tcW w:w="1559" w:type="dxa"/>
            <w:noWrap/>
            <w:hideMark/>
          </w:tcPr>
          <w:p w14:paraId="0E0CD8B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Highly calcium permeable postsynaptic nicotinic acetylcholine receptors</w:t>
            </w:r>
          </w:p>
        </w:tc>
        <w:tc>
          <w:tcPr>
            <w:tcW w:w="709" w:type="dxa"/>
            <w:noWrap/>
            <w:hideMark/>
          </w:tcPr>
          <w:p w14:paraId="1DE26EE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7.94E-06</w:t>
            </w:r>
          </w:p>
        </w:tc>
        <w:tc>
          <w:tcPr>
            <w:tcW w:w="992" w:type="dxa"/>
            <w:noWrap/>
            <w:hideMark/>
          </w:tcPr>
          <w:p w14:paraId="12C52A8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709" w:type="dxa"/>
            <w:noWrap/>
            <w:hideMark/>
          </w:tcPr>
          <w:p w14:paraId="30FE112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7.3</w:t>
            </w:r>
          </w:p>
        </w:tc>
        <w:tc>
          <w:tcPr>
            <w:tcW w:w="709" w:type="dxa"/>
            <w:noWrap/>
            <w:hideMark/>
          </w:tcPr>
          <w:p w14:paraId="1DE4EC4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9410" w:type="dxa"/>
            <w:noWrap/>
            <w:hideMark/>
          </w:tcPr>
          <w:p w14:paraId="7248EA8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CHRNA2|CHRNA4|CHRNA5|CHRNA7|CHRNB4|CHRNA6</w:t>
            </w:r>
          </w:p>
        </w:tc>
      </w:tr>
      <w:tr w:rsidR="00C60BF0" w:rsidRPr="00C60BF0" w14:paraId="0C8B0665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68489AAD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462D57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R-HSA-9609646</w:t>
            </w:r>
          </w:p>
        </w:tc>
        <w:tc>
          <w:tcPr>
            <w:tcW w:w="1559" w:type="dxa"/>
            <w:noWrap/>
            <w:hideMark/>
          </w:tcPr>
          <w:p w14:paraId="1EA3D7F3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HCMV Infection</w:t>
            </w:r>
          </w:p>
        </w:tc>
        <w:tc>
          <w:tcPr>
            <w:tcW w:w="709" w:type="dxa"/>
            <w:noWrap/>
            <w:hideMark/>
          </w:tcPr>
          <w:p w14:paraId="0EA0551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0.00001</w:t>
            </w:r>
          </w:p>
        </w:tc>
        <w:tc>
          <w:tcPr>
            <w:tcW w:w="992" w:type="dxa"/>
            <w:noWrap/>
            <w:hideMark/>
          </w:tcPr>
          <w:p w14:paraId="37ECA4E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2.9</w:t>
            </w:r>
          </w:p>
        </w:tc>
        <w:tc>
          <w:tcPr>
            <w:tcW w:w="709" w:type="dxa"/>
            <w:noWrap/>
            <w:hideMark/>
          </w:tcPr>
          <w:p w14:paraId="0C7EF41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5.3</w:t>
            </w:r>
          </w:p>
        </w:tc>
        <w:tc>
          <w:tcPr>
            <w:tcW w:w="709" w:type="dxa"/>
            <w:noWrap/>
            <w:hideMark/>
          </w:tcPr>
          <w:p w14:paraId="7D668C0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22</w:t>
            </w:r>
          </w:p>
        </w:tc>
        <w:tc>
          <w:tcPr>
            <w:tcW w:w="9410" w:type="dxa"/>
            <w:noWrap/>
            <w:hideMark/>
          </w:tcPr>
          <w:p w14:paraId="62164CB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DYNC1I1|H2AC8|H2BC5|H2BC3|H2AC16|H2AC18|H2BC14|H2BC17|H3C1|H3C3|H3C12|H4C4|H4C8|H4C5|TUBB4A|H3C14|H3C15|TUBB2B|H2BC18|H3C13|H2AC19|RNF103-CHMP3</w:t>
            </w:r>
          </w:p>
        </w:tc>
      </w:tr>
      <w:tr w:rsidR="00C60BF0" w:rsidRPr="00C60BF0" w14:paraId="65A5BB9B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4C80FD59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B842311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R-HSA-3371571</w:t>
            </w:r>
          </w:p>
        </w:tc>
        <w:tc>
          <w:tcPr>
            <w:tcW w:w="1559" w:type="dxa"/>
            <w:noWrap/>
            <w:hideMark/>
          </w:tcPr>
          <w:p w14:paraId="6741ED95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HSF1-dependent transactivation</w:t>
            </w:r>
          </w:p>
        </w:tc>
        <w:tc>
          <w:tcPr>
            <w:tcW w:w="709" w:type="dxa"/>
            <w:noWrap/>
            <w:hideMark/>
          </w:tcPr>
          <w:p w14:paraId="674465F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0.00001</w:t>
            </w:r>
          </w:p>
        </w:tc>
        <w:tc>
          <w:tcPr>
            <w:tcW w:w="992" w:type="dxa"/>
            <w:noWrap/>
            <w:hideMark/>
          </w:tcPr>
          <w:p w14:paraId="4609743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6.9</w:t>
            </w:r>
          </w:p>
        </w:tc>
        <w:tc>
          <w:tcPr>
            <w:tcW w:w="709" w:type="dxa"/>
            <w:noWrap/>
            <w:hideMark/>
          </w:tcPr>
          <w:p w14:paraId="73BC9C5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6.5</w:t>
            </w:r>
          </w:p>
        </w:tc>
        <w:tc>
          <w:tcPr>
            <w:tcW w:w="709" w:type="dxa"/>
            <w:noWrap/>
            <w:hideMark/>
          </w:tcPr>
          <w:p w14:paraId="25C6126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9410" w:type="dxa"/>
            <w:noWrap/>
            <w:hideMark/>
          </w:tcPr>
          <w:p w14:paraId="3ABC521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CRYAB|FKBP4|HSPA1A|HSPA1B|HSPA2|HSP90AA1|DNAJB1|HSPB8</w:t>
            </w:r>
          </w:p>
        </w:tc>
      </w:tr>
      <w:tr w:rsidR="00C60BF0" w:rsidRPr="00C60BF0" w14:paraId="42E4769A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21B0A31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262CE53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R-HSA-9018519</w:t>
            </w:r>
          </w:p>
        </w:tc>
        <w:tc>
          <w:tcPr>
            <w:tcW w:w="1559" w:type="dxa"/>
            <w:noWrap/>
            <w:hideMark/>
          </w:tcPr>
          <w:p w14:paraId="2391F56F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Estrogen-dependent gene expression</w:t>
            </w:r>
          </w:p>
        </w:tc>
        <w:tc>
          <w:tcPr>
            <w:tcW w:w="709" w:type="dxa"/>
            <w:noWrap/>
            <w:hideMark/>
          </w:tcPr>
          <w:p w14:paraId="31816E6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0.00001</w:t>
            </w:r>
          </w:p>
        </w:tc>
        <w:tc>
          <w:tcPr>
            <w:tcW w:w="992" w:type="dxa"/>
            <w:noWrap/>
            <w:hideMark/>
          </w:tcPr>
          <w:p w14:paraId="4D75566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2.9</w:t>
            </w:r>
          </w:p>
        </w:tc>
        <w:tc>
          <w:tcPr>
            <w:tcW w:w="709" w:type="dxa"/>
            <w:noWrap/>
            <w:hideMark/>
          </w:tcPr>
          <w:p w14:paraId="2980D0B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5.3</w:t>
            </w:r>
          </w:p>
        </w:tc>
        <w:tc>
          <w:tcPr>
            <w:tcW w:w="709" w:type="dxa"/>
            <w:noWrap/>
            <w:hideMark/>
          </w:tcPr>
          <w:p w14:paraId="4DD2C1E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9410" w:type="dxa"/>
            <w:noWrap/>
            <w:hideMark/>
          </w:tcPr>
          <w:p w14:paraId="2965D68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FKBP4|FOS|FOSB|H2AC8|H2BC5|H2BC3|FOXA1|HSP90AA1|H2AC18|H2BC14|H2BC17|H3C1|H3C3|H3C12|H4C4|H4C8|H4C5|H3C14|H3C15|H3C13|H2AC19</w:t>
            </w:r>
          </w:p>
        </w:tc>
      </w:tr>
      <w:tr w:rsidR="00C60BF0" w:rsidRPr="00C60BF0" w14:paraId="3A1EC7D2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51A6BF32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501C56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R-HSA-9031628</w:t>
            </w:r>
          </w:p>
        </w:tc>
        <w:tc>
          <w:tcPr>
            <w:tcW w:w="1559" w:type="dxa"/>
            <w:noWrap/>
            <w:hideMark/>
          </w:tcPr>
          <w:p w14:paraId="2FFF750F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NGF-stimulated transcription</w:t>
            </w:r>
          </w:p>
        </w:tc>
        <w:tc>
          <w:tcPr>
            <w:tcW w:w="709" w:type="dxa"/>
            <w:noWrap/>
            <w:hideMark/>
          </w:tcPr>
          <w:p w14:paraId="763A9C7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1.26E-05</w:t>
            </w:r>
          </w:p>
        </w:tc>
        <w:tc>
          <w:tcPr>
            <w:tcW w:w="992" w:type="dxa"/>
            <w:noWrap/>
            <w:hideMark/>
          </w:tcPr>
          <w:p w14:paraId="419136C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5.3</w:t>
            </w:r>
          </w:p>
        </w:tc>
        <w:tc>
          <w:tcPr>
            <w:tcW w:w="709" w:type="dxa"/>
            <w:noWrap/>
            <w:hideMark/>
          </w:tcPr>
          <w:p w14:paraId="7AF051E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6.1</w:t>
            </w:r>
          </w:p>
        </w:tc>
        <w:tc>
          <w:tcPr>
            <w:tcW w:w="709" w:type="dxa"/>
            <w:noWrap/>
            <w:hideMark/>
          </w:tcPr>
          <w:p w14:paraId="708204C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9410" w:type="dxa"/>
            <w:noWrap/>
            <w:hideMark/>
          </w:tcPr>
          <w:p w14:paraId="46FEDAD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ASCL1|EGR2|EGR3|FOS|FOSB|RRAD|SH3GL3|VGF|TRIB1|ARC</w:t>
            </w:r>
          </w:p>
        </w:tc>
      </w:tr>
      <w:tr w:rsidR="00C60BF0" w:rsidRPr="00C60BF0" w14:paraId="57D996F7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49E488F9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F678F7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R-HSA-5250913</w:t>
            </w:r>
          </w:p>
        </w:tc>
        <w:tc>
          <w:tcPr>
            <w:tcW w:w="1559" w:type="dxa"/>
            <w:noWrap/>
            <w:hideMark/>
          </w:tcPr>
          <w:p w14:paraId="22F70433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Positive epigenetic regulation of rRNA expression</w:t>
            </w:r>
          </w:p>
        </w:tc>
        <w:tc>
          <w:tcPr>
            <w:tcW w:w="709" w:type="dxa"/>
            <w:noWrap/>
            <w:hideMark/>
          </w:tcPr>
          <w:p w14:paraId="7968CEB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1.26E-05</w:t>
            </w:r>
          </w:p>
        </w:tc>
        <w:tc>
          <w:tcPr>
            <w:tcW w:w="992" w:type="dxa"/>
            <w:noWrap/>
            <w:hideMark/>
          </w:tcPr>
          <w:p w14:paraId="44CE8F6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3.3</w:t>
            </w:r>
          </w:p>
        </w:tc>
        <w:tc>
          <w:tcPr>
            <w:tcW w:w="709" w:type="dxa"/>
            <w:noWrap/>
            <w:hideMark/>
          </w:tcPr>
          <w:p w14:paraId="435F5AD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5.4</w:t>
            </w:r>
          </w:p>
        </w:tc>
        <w:tc>
          <w:tcPr>
            <w:tcW w:w="709" w:type="dxa"/>
            <w:noWrap/>
            <w:hideMark/>
          </w:tcPr>
          <w:p w14:paraId="3C2E06A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9410" w:type="dxa"/>
            <w:noWrap/>
            <w:hideMark/>
          </w:tcPr>
          <w:p w14:paraId="4CC25F9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ERCC6|H2AC8|H2BC5|H2BC3|H2AC18|H2BC14|H2BC17|H3C1|H3C3|H3C12|H4C4|H4C8|H4C5|H3C14|H3C15|H3C13|H2AC19</w:t>
            </w:r>
          </w:p>
        </w:tc>
      </w:tr>
      <w:tr w:rsidR="00C60BF0" w:rsidRPr="00C60BF0" w14:paraId="0E9D17B6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518178A4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EFE0F8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R-HSA-8936459</w:t>
            </w:r>
          </w:p>
        </w:tc>
        <w:tc>
          <w:tcPr>
            <w:tcW w:w="1559" w:type="dxa"/>
            <w:noWrap/>
            <w:hideMark/>
          </w:tcPr>
          <w:p w14:paraId="23A6BA1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RUNX1 regulates genes involved in megakaryocyte differentiation and platelet function</w:t>
            </w:r>
          </w:p>
        </w:tc>
        <w:tc>
          <w:tcPr>
            <w:tcW w:w="709" w:type="dxa"/>
            <w:noWrap/>
            <w:hideMark/>
          </w:tcPr>
          <w:p w14:paraId="4E3DA43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1.58E-05</w:t>
            </w:r>
          </w:p>
        </w:tc>
        <w:tc>
          <w:tcPr>
            <w:tcW w:w="992" w:type="dxa"/>
            <w:noWrap/>
            <w:hideMark/>
          </w:tcPr>
          <w:p w14:paraId="2DD119F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3.4</w:t>
            </w:r>
          </w:p>
        </w:tc>
        <w:tc>
          <w:tcPr>
            <w:tcW w:w="709" w:type="dxa"/>
            <w:noWrap/>
            <w:hideMark/>
          </w:tcPr>
          <w:p w14:paraId="49DCC4C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5.4</w:t>
            </w:r>
          </w:p>
        </w:tc>
        <w:tc>
          <w:tcPr>
            <w:tcW w:w="709" w:type="dxa"/>
            <w:noWrap/>
            <w:hideMark/>
          </w:tcPr>
          <w:p w14:paraId="357525A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9410" w:type="dxa"/>
            <w:noWrap/>
            <w:hideMark/>
          </w:tcPr>
          <w:p w14:paraId="6A31ABE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H2AC8|H2BC5|H2BC3|H2AC18|H2BC14|H2BC17|H3C1|H3C3|H3C12|H4C4|H4C8|H4C5|H3C14|H3C15|H3C13|H2AC19</w:t>
            </w:r>
          </w:p>
        </w:tc>
      </w:tr>
      <w:tr w:rsidR="00C60BF0" w:rsidRPr="00C60BF0" w14:paraId="188EBF96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3BA36394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6300307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R-HSA-8939236</w:t>
            </w:r>
          </w:p>
        </w:tc>
        <w:tc>
          <w:tcPr>
            <w:tcW w:w="1559" w:type="dxa"/>
            <w:noWrap/>
            <w:hideMark/>
          </w:tcPr>
          <w:p w14:paraId="7AF0EA5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RUNX1 regulates transcription of genes involved in differentiation of HSCs</w:t>
            </w:r>
          </w:p>
        </w:tc>
        <w:tc>
          <w:tcPr>
            <w:tcW w:w="709" w:type="dxa"/>
            <w:noWrap/>
            <w:hideMark/>
          </w:tcPr>
          <w:p w14:paraId="075B4B2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1.58E-05</w:t>
            </w:r>
          </w:p>
        </w:tc>
        <w:tc>
          <w:tcPr>
            <w:tcW w:w="992" w:type="dxa"/>
            <w:noWrap/>
            <w:hideMark/>
          </w:tcPr>
          <w:p w14:paraId="545DC89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2CE52B0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5.2</w:t>
            </w:r>
          </w:p>
        </w:tc>
        <w:tc>
          <w:tcPr>
            <w:tcW w:w="709" w:type="dxa"/>
            <w:noWrap/>
            <w:hideMark/>
          </w:tcPr>
          <w:p w14:paraId="6EAFE9F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9410" w:type="dxa"/>
            <w:noWrap/>
            <w:hideMark/>
          </w:tcPr>
          <w:p w14:paraId="6DB01E7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GATA2|H2AC8|H2BC5|H2BC3|SPI1|TP73|H2AC18|H2BC14|H2BC17|H3C1|H3C3|H3C12|H4C4|H4C8|H4C5|H3C14|H3C15|H3C13|H2AC19</w:t>
            </w:r>
          </w:p>
        </w:tc>
      </w:tr>
      <w:tr w:rsidR="00C60BF0" w:rsidRPr="00C60BF0" w14:paraId="1803DA4D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3758A20D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E4DAE47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</w:t>
            </w: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HSA-5576891</w:t>
            </w:r>
          </w:p>
        </w:tc>
        <w:tc>
          <w:tcPr>
            <w:tcW w:w="1559" w:type="dxa"/>
            <w:noWrap/>
            <w:hideMark/>
          </w:tcPr>
          <w:p w14:paraId="6523C6A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Cardiac conduction</w:t>
            </w:r>
          </w:p>
        </w:tc>
        <w:tc>
          <w:tcPr>
            <w:tcW w:w="709" w:type="dxa"/>
            <w:noWrap/>
            <w:hideMark/>
          </w:tcPr>
          <w:p w14:paraId="28893EA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2E-05</w:t>
            </w:r>
          </w:p>
        </w:tc>
        <w:tc>
          <w:tcPr>
            <w:tcW w:w="992" w:type="dxa"/>
            <w:noWrap/>
            <w:hideMark/>
          </w:tcPr>
          <w:p w14:paraId="3436414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2073E14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5.2</w:t>
            </w:r>
          </w:p>
        </w:tc>
        <w:tc>
          <w:tcPr>
            <w:tcW w:w="709" w:type="dxa"/>
            <w:noWrap/>
            <w:hideMark/>
          </w:tcPr>
          <w:p w14:paraId="1895D3A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9410" w:type="dxa"/>
            <w:noWrap/>
            <w:hideMark/>
          </w:tcPr>
          <w:p w14:paraId="46E69C3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ATP1A4|ATP1B2|NKX2-</w:t>
            </w: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5|KCND2|KCNJ4|KCNQ1|NPPC|RYR1|RYR2|SCN1A|SCN2A|SCN4A|SCN10A|SLC8A2|SLC8A3|KCNK5|KCNK7|KCNE4|KCNK10</w:t>
            </w:r>
          </w:p>
        </w:tc>
      </w:tr>
      <w:tr w:rsidR="00C60BF0" w:rsidRPr="00C60BF0" w14:paraId="335340EA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66DA7A29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68D6DF4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R-HSA-73854</w:t>
            </w:r>
          </w:p>
        </w:tc>
        <w:tc>
          <w:tcPr>
            <w:tcW w:w="1559" w:type="dxa"/>
            <w:noWrap/>
            <w:hideMark/>
          </w:tcPr>
          <w:p w14:paraId="5AC01B8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RNA Polymerase I Promoter Clearance</w:t>
            </w:r>
          </w:p>
        </w:tc>
        <w:tc>
          <w:tcPr>
            <w:tcW w:w="709" w:type="dxa"/>
            <w:noWrap/>
            <w:hideMark/>
          </w:tcPr>
          <w:p w14:paraId="16ED0DD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2E-05</w:t>
            </w:r>
          </w:p>
        </w:tc>
        <w:tc>
          <w:tcPr>
            <w:tcW w:w="992" w:type="dxa"/>
            <w:noWrap/>
            <w:hideMark/>
          </w:tcPr>
          <w:p w14:paraId="1F38DE5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3.2</w:t>
            </w:r>
          </w:p>
        </w:tc>
        <w:tc>
          <w:tcPr>
            <w:tcW w:w="709" w:type="dxa"/>
            <w:noWrap/>
            <w:hideMark/>
          </w:tcPr>
          <w:p w14:paraId="63B6F61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5.2</w:t>
            </w:r>
          </w:p>
        </w:tc>
        <w:tc>
          <w:tcPr>
            <w:tcW w:w="709" w:type="dxa"/>
            <w:noWrap/>
            <w:hideMark/>
          </w:tcPr>
          <w:p w14:paraId="7D0BB08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9410" w:type="dxa"/>
            <w:noWrap/>
            <w:hideMark/>
          </w:tcPr>
          <w:p w14:paraId="448166D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ERCC6|H2AC8|H2BC5|H2BC3|H2AC18|H2BC14|H2BC17|H3C1|H3C3|H3C12|H4C4|H4C8|H4C5|H3C14|H3C15|H3C13|H2AC19</w:t>
            </w:r>
          </w:p>
        </w:tc>
      </w:tr>
      <w:tr w:rsidR="00C60BF0" w:rsidRPr="00C60BF0" w14:paraId="715A0F18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BEE1FAF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9424BC7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R-HSA-195258</w:t>
            </w:r>
          </w:p>
        </w:tc>
        <w:tc>
          <w:tcPr>
            <w:tcW w:w="1559" w:type="dxa"/>
            <w:noWrap/>
            <w:hideMark/>
          </w:tcPr>
          <w:p w14:paraId="1F61C48C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RHO GTPase Effectors</w:t>
            </w:r>
          </w:p>
        </w:tc>
        <w:tc>
          <w:tcPr>
            <w:tcW w:w="709" w:type="dxa"/>
            <w:noWrap/>
            <w:hideMark/>
          </w:tcPr>
          <w:p w14:paraId="04BDEBA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2E-05</w:t>
            </w:r>
          </w:p>
        </w:tc>
        <w:tc>
          <w:tcPr>
            <w:tcW w:w="992" w:type="dxa"/>
            <w:noWrap/>
            <w:hideMark/>
          </w:tcPr>
          <w:p w14:paraId="05053EE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2.2</w:t>
            </w:r>
          </w:p>
        </w:tc>
        <w:tc>
          <w:tcPr>
            <w:tcW w:w="709" w:type="dxa"/>
            <w:noWrap/>
            <w:hideMark/>
          </w:tcPr>
          <w:p w14:paraId="354A0AD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4.8</w:t>
            </w:r>
          </w:p>
        </w:tc>
        <w:tc>
          <w:tcPr>
            <w:tcW w:w="709" w:type="dxa"/>
            <w:noWrap/>
            <w:hideMark/>
          </w:tcPr>
          <w:p w14:paraId="748EB06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34</w:t>
            </w:r>
          </w:p>
        </w:tc>
        <w:tc>
          <w:tcPr>
            <w:tcW w:w="9410" w:type="dxa"/>
            <w:noWrap/>
            <w:hideMark/>
          </w:tcPr>
          <w:p w14:paraId="211302A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BTK|BUB1B|DYNC1I1|H2AC8|H2BC5|H2BC3|NCF2|PLK1|PRKCB|H2AC18|H2BC14|H2BC17|H3C1|H3C3|H3C12|H4C4|H4C8|H4C5|TUBB4A|BAIAP2|KIF2C|KNL1|MYH14|NUF2|RHPN2|H3C14|IQGAP3|KLC3|SPC24|SKA1|H3C15|TUBB2B|H3C13|H2AC19</w:t>
            </w:r>
          </w:p>
        </w:tc>
      </w:tr>
      <w:tr w:rsidR="00C60BF0" w:rsidRPr="00C60BF0" w14:paraId="3BC823BD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701F5AB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13A74F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R-HSA-977225</w:t>
            </w:r>
          </w:p>
        </w:tc>
        <w:tc>
          <w:tcPr>
            <w:tcW w:w="1559" w:type="dxa"/>
            <w:noWrap/>
            <w:hideMark/>
          </w:tcPr>
          <w:p w14:paraId="0AA60B64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Amyloid fiber formation</w:t>
            </w:r>
          </w:p>
        </w:tc>
        <w:tc>
          <w:tcPr>
            <w:tcW w:w="709" w:type="dxa"/>
            <w:noWrap/>
            <w:hideMark/>
          </w:tcPr>
          <w:p w14:paraId="1F0F9EC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2E-05</w:t>
            </w:r>
          </w:p>
        </w:tc>
        <w:tc>
          <w:tcPr>
            <w:tcW w:w="992" w:type="dxa"/>
            <w:noWrap/>
            <w:hideMark/>
          </w:tcPr>
          <w:p w14:paraId="354AC22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3.2</w:t>
            </w:r>
          </w:p>
        </w:tc>
        <w:tc>
          <w:tcPr>
            <w:tcW w:w="709" w:type="dxa"/>
            <w:noWrap/>
            <w:hideMark/>
          </w:tcPr>
          <w:p w14:paraId="10085E0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5.2</w:t>
            </w:r>
          </w:p>
        </w:tc>
        <w:tc>
          <w:tcPr>
            <w:tcW w:w="709" w:type="dxa"/>
            <w:noWrap/>
            <w:hideMark/>
          </w:tcPr>
          <w:p w14:paraId="2C0B8A3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9410" w:type="dxa"/>
            <w:noWrap/>
            <w:hideMark/>
          </w:tcPr>
          <w:p w14:paraId="51C2DDE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CALCA|H2AC8|H2BC5|H2BC3|H2AC18|H2BC14|H2BC17|H3C1|H3C3|H3C12|H4C4|H4C8|H4C5|H3C14|H3C15|H3C13|H2AC19</w:t>
            </w:r>
          </w:p>
        </w:tc>
      </w:tr>
      <w:tr w:rsidR="00C60BF0" w:rsidRPr="00C60BF0" w14:paraId="0E22C36C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080FD950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31088C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R-HSA-198933</w:t>
            </w:r>
          </w:p>
        </w:tc>
        <w:tc>
          <w:tcPr>
            <w:tcW w:w="1559" w:type="dxa"/>
            <w:noWrap/>
            <w:hideMark/>
          </w:tcPr>
          <w:p w14:paraId="0C5B6B3F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Immunoregulatory interactions between a Lymphoid and a non-Lymphoid cell</w:t>
            </w:r>
          </w:p>
        </w:tc>
        <w:tc>
          <w:tcPr>
            <w:tcW w:w="709" w:type="dxa"/>
            <w:noWrap/>
            <w:hideMark/>
          </w:tcPr>
          <w:p w14:paraId="2A2E118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2.51E-05</w:t>
            </w:r>
          </w:p>
        </w:tc>
        <w:tc>
          <w:tcPr>
            <w:tcW w:w="992" w:type="dxa"/>
            <w:noWrap/>
            <w:hideMark/>
          </w:tcPr>
          <w:p w14:paraId="4463200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29D0073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5.1</w:t>
            </w:r>
          </w:p>
        </w:tc>
        <w:tc>
          <w:tcPr>
            <w:tcW w:w="709" w:type="dxa"/>
            <w:noWrap/>
            <w:hideMark/>
          </w:tcPr>
          <w:p w14:paraId="2CB22AB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9410" w:type="dxa"/>
            <w:noWrap/>
            <w:hideMark/>
          </w:tcPr>
          <w:p w14:paraId="4A1E795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CD1D|CD34|COL2A1|CXADR|FCGR1A|HLA-G|ITGAL|CD300C|CD300A|SIGLEC9|TREM1|SLAMF7|ULBP1|SIGLEC11|SLAMF6|CD300LB|CD200R1|CD300LG|TREML4</w:t>
            </w:r>
          </w:p>
        </w:tc>
      </w:tr>
      <w:tr w:rsidR="00C60BF0" w:rsidRPr="00C60BF0" w14:paraId="312ED278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66AFC985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0D2D181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R-HSA-73864</w:t>
            </w:r>
          </w:p>
        </w:tc>
        <w:tc>
          <w:tcPr>
            <w:tcW w:w="1559" w:type="dxa"/>
            <w:noWrap/>
            <w:hideMark/>
          </w:tcPr>
          <w:p w14:paraId="32BC01B4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RNA Polymerase I Transcription</w:t>
            </w:r>
          </w:p>
        </w:tc>
        <w:tc>
          <w:tcPr>
            <w:tcW w:w="709" w:type="dxa"/>
            <w:noWrap/>
            <w:hideMark/>
          </w:tcPr>
          <w:p w14:paraId="719A26F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2.51E-05</w:t>
            </w:r>
          </w:p>
        </w:tc>
        <w:tc>
          <w:tcPr>
            <w:tcW w:w="992" w:type="dxa"/>
            <w:noWrap/>
            <w:hideMark/>
          </w:tcPr>
          <w:p w14:paraId="41D4B4A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3.2</w:t>
            </w:r>
          </w:p>
        </w:tc>
        <w:tc>
          <w:tcPr>
            <w:tcW w:w="709" w:type="dxa"/>
            <w:noWrap/>
            <w:hideMark/>
          </w:tcPr>
          <w:p w14:paraId="1822EBF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5.1</w:t>
            </w:r>
          </w:p>
        </w:tc>
        <w:tc>
          <w:tcPr>
            <w:tcW w:w="709" w:type="dxa"/>
            <w:noWrap/>
            <w:hideMark/>
          </w:tcPr>
          <w:p w14:paraId="0EC259C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9410" w:type="dxa"/>
            <w:noWrap/>
            <w:hideMark/>
          </w:tcPr>
          <w:p w14:paraId="50FA662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ERCC6|H2AC8|H2BC5|H2BC3|H2AC18|H2BC14|H2BC17|H3C1|H3C3|H3C12|H4C4|H4C8|H4C5|H3C14|H3C15|H3C13|H2AC19</w:t>
            </w:r>
          </w:p>
        </w:tc>
      </w:tr>
      <w:tr w:rsidR="00C60BF0" w:rsidRPr="00C60BF0" w14:paraId="250F0715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6C4D24AD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684EDF1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R-HSA-3371568</w:t>
            </w:r>
          </w:p>
        </w:tc>
        <w:tc>
          <w:tcPr>
            <w:tcW w:w="1559" w:type="dxa"/>
            <w:noWrap/>
            <w:hideMark/>
          </w:tcPr>
          <w:p w14:paraId="14A92260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Attenuation phase</w:t>
            </w:r>
          </w:p>
        </w:tc>
        <w:tc>
          <w:tcPr>
            <w:tcW w:w="709" w:type="dxa"/>
            <w:noWrap/>
            <w:hideMark/>
          </w:tcPr>
          <w:p w14:paraId="37987EF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2.51E-05</w:t>
            </w:r>
          </w:p>
        </w:tc>
        <w:tc>
          <w:tcPr>
            <w:tcW w:w="992" w:type="dxa"/>
            <w:noWrap/>
            <w:hideMark/>
          </w:tcPr>
          <w:p w14:paraId="704B852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8.9</w:t>
            </w:r>
          </w:p>
        </w:tc>
        <w:tc>
          <w:tcPr>
            <w:tcW w:w="709" w:type="dxa"/>
            <w:noWrap/>
            <w:hideMark/>
          </w:tcPr>
          <w:p w14:paraId="1C3FDE3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6.7</w:t>
            </w:r>
          </w:p>
        </w:tc>
        <w:tc>
          <w:tcPr>
            <w:tcW w:w="709" w:type="dxa"/>
            <w:noWrap/>
            <w:hideMark/>
          </w:tcPr>
          <w:p w14:paraId="593CD4E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9410" w:type="dxa"/>
            <w:noWrap/>
            <w:hideMark/>
          </w:tcPr>
          <w:p w14:paraId="0DC04B22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FKBP4|HSPA1A|HSPA1B|HSPA2|HSP90AA1|DNAJB1</w:t>
            </w:r>
          </w:p>
        </w:tc>
      </w:tr>
      <w:tr w:rsidR="00C60BF0" w:rsidRPr="00C60BF0" w14:paraId="7E128E6B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4C8F7F27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80DE2C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R-HSA-629597</w:t>
            </w:r>
          </w:p>
        </w:tc>
        <w:tc>
          <w:tcPr>
            <w:tcW w:w="1559" w:type="dxa"/>
            <w:noWrap/>
            <w:hideMark/>
          </w:tcPr>
          <w:p w14:paraId="07C2679B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Highly calcium permeable nicotinic acetylcholine receptors</w:t>
            </w:r>
          </w:p>
        </w:tc>
        <w:tc>
          <w:tcPr>
            <w:tcW w:w="709" w:type="dxa"/>
            <w:noWrap/>
            <w:hideMark/>
          </w:tcPr>
          <w:p w14:paraId="480D615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2.51E-05</w:t>
            </w:r>
          </w:p>
        </w:tc>
        <w:tc>
          <w:tcPr>
            <w:tcW w:w="992" w:type="dxa"/>
            <w:noWrap/>
            <w:hideMark/>
          </w:tcPr>
          <w:p w14:paraId="445B99F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092DCF3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7.1</w:t>
            </w:r>
          </w:p>
        </w:tc>
        <w:tc>
          <w:tcPr>
            <w:tcW w:w="709" w:type="dxa"/>
            <w:noWrap/>
            <w:hideMark/>
          </w:tcPr>
          <w:p w14:paraId="3D73B6A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9410" w:type="dxa"/>
            <w:noWrap/>
            <w:hideMark/>
          </w:tcPr>
          <w:p w14:paraId="1B3291D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CHRNA2|CHRNA4|CHRNA5|CHRNB4|CHRNA6</w:t>
            </w:r>
          </w:p>
        </w:tc>
      </w:tr>
      <w:tr w:rsidR="00C60BF0" w:rsidRPr="00C60BF0" w14:paraId="27D30811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8EE957C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3E97E33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R-HSA-1296072</w:t>
            </w:r>
          </w:p>
        </w:tc>
        <w:tc>
          <w:tcPr>
            <w:tcW w:w="1559" w:type="dxa"/>
            <w:noWrap/>
            <w:hideMark/>
          </w:tcPr>
          <w:p w14:paraId="0F9B67A9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Voltage gated Potassium channels</w:t>
            </w:r>
          </w:p>
        </w:tc>
        <w:tc>
          <w:tcPr>
            <w:tcW w:w="709" w:type="dxa"/>
            <w:noWrap/>
            <w:hideMark/>
          </w:tcPr>
          <w:p w14:paraId="57E47EE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3.16E-05</w:t>
            </w:r>
          </w:p>
        </w:tc>
        <w:tc>
          <w:tcPr>
            <w:tcW w:w="992" w:type="dxa"/>
            <w:noWrap/>
            <w:hideMark/>
          </w:tcPr>
          <w:p w14:paraId="73E5732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4.8</w:t>
            </w:r>
          </w:p>
        </w:tc>
        <w:tc>
          <w:tcPr>
            <w:tcW w:w="709" w:type="dxa"/>
            <w:noWrap/>
            <w:hideMark/>
          </w:tcPr>
          <w:p w14:paraId="448090F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5.7</w:t>
            </w:r>
          </w:p>
        </w:tc>
        <w:tc>
          <w:tcPr>
            <w:tcW w:w="709" w:type="dxa"/>
            <w:noWrap/>
            <w:hideMark/>
          </w:tcPr>
          <w:p w14:paraId="1345305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9410" w:type="dxa"/>
            <w:noWrap/>
            <w:hideMark/>
          </w:tcPr>
          <w:p w14:paraId="605B40D5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KCNA1|KCNC3|KCND2|KCNQ1|KCNQ2|KCNS1|KCNS2|KCNH3|KCNH5|KCNG3</w:t>
            </w:r>
          </w:p>
        </w:tc>
      </w:tr>
      <w:tr w:rsidR="00C60BF0" w:rsidRPr="00C60BF0" w14:paraId="59497B29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65E94219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099B5B0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R-HSA-2559580</w:t>
            </w:r>
          </w:p>
        </w:tc>
        <w:tc>
          <w:tcPr>
            <w:tcW w:w="1559" w:type="dxa"/>
            <w:noWrap/>
            <w:hideMark/>
          </w:tcPr>
          <w:p w14:paraId="63DBFD6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Oxidative Stress Induced Senescence</w:t>
            </w:r>
          </w:p>
        </w:tc>
        <w:tc>
          <w:tcPr>
            <w:tcW w:w="709" w:type="dxa"/>
            <w:noWrap/>
            <w:hideMark/>
          </w:tcPr>
          <w:p w14:paraId="09951171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3.16E-05</w:t>
            </w:r>
          </w:p>
        </w:tc>
        <w:tc>
          <w:tcPr>
            <w:tcW w:w="992" w:type="dxa"/>
            <w:noWrap/>
            <w:hideMark/>
          </w:tcPr>
          <w:p w14:paraId="36CAD84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1ED8909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752F8E1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9410" w:type="dxa"/>
            <w:noWrap/>
            <w:hideMark/>
          </w:tcPr>
          <w:p w14:paraId="3C6A68F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FOS|H2AC8|H2BC5|H2BC3|H2AC18|H2BC14|H2BC17|H3C1|H3C3|H3C12|H4C4|H4C8|H4C5|CBX4|H3C14|H3C15|H3C13|H2AC19</w:t>
            </w:r>
          </w:p>
        </w:tc>
      </w:tr>
      <w:tr w:rsidR="00C60BF0" w:rsidRPr="00C60BF0" w14:paraId="014A67E9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7306ACE8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2243864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R-HSA-210745</w:t>
            </w:r>
          </w:p>
        </w:tc>
        <w:tc>
          <w:tcPr>
            <w:tcW w:w="1559" w:type="dxa"/>
            <w:noWrap/>
            <w:hideMark/>
          </w:tcPr>
          <w:p w14:paraId="229434C3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Regulation of gene expression in beta cells</w:t>
            </w:r>
          </w:p>
        </w:tc>
        <w:tc>
          <w:tcPr>
            <w:tcW w:w="709" w:type="dxa"/>
            <w:noWrap/>
            <w:hideMark/>
          </w:tcPr>
          <w:p w14:paraId="2AB8EDE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3.98E-05</w:t>
            </w:r>
          </w:p>
        </w:tc>
        <w:tc>
          <w:tcPr>
            <w:tcW w:w="992" w:type="dxa"/>
            <w:noWrap/>
            <w:hideMark/>
          </w:tcPr>
          <w:p w14:paraId="138BF20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6.9</w:t>
            </w:r>
          </w:p>
        </w:tc>
        <w:tc>
          <w:tcPr>
            <w:tcW w:w="709" w:type="dxa"/>
            <w:noWrap/>
            <w:hideMark/>
          </w:tcPr>
          <w:p w14:paraId="7AD04C48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6.1</w:t>
            </w:r>
          </w:p>
        </w:tc>
        <w:tc>
          <w:tcPr>
            <w:tcW w:w="709" w:type="dxa"/>
            <w:noWrap/>
            <w:hideMark/>
          </w:tcPr>
          <w:p w14:paraId="240B554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9410" w:type="dxa"/>
            <w:noWrap/>
            <w:hideMark/>
          </w:tcPr>
          <w:p w14:paraId="61D346A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FOXA3|HNF4G|NEUROD1|NKX6-1|PAX6|HNF1A|MAFA</w:t>
            </w:r>
          </w:p>
        </w:tc>
      </w:tr>
      <w:tr w:rsidR="00C60BF0" w:rsidRPr="00C60BF0" w14:paraId="0E50D85A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1E81170F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95E63E1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R-HSA-375276</w:t>
            </w:r>
          </w:p>
        </w:tc>
        <w:tc>
          <w:tcPr>
            <w:tcW w:w="1559" w:type="dxa"/>
            <w:noWrap/>
            <w:hideMark/>
          </w:tcPr>
          <w:p w14:paraId="152A946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Peptide ligand-binding receptors</w:t>
            </w:r>
          </w:p>
        </w:tc>
        <w:tc>
          <w:tcPr>
            <w:tcW w:w="709" w:type="dxa"/>
            <w:noWrap/>
            <w:hideMark/>
          </w:tcPr>
          <w:p w14:paraId="1D8B231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3.98E-05</w:t>
            </w:r>
          </w:p>
        </w:tc>
        <w:tc>
          <w:tcPr>
            <w:tcW w:w="992" w:type="dxa"/>
            <w:noWrap/>
            <w:hideMark/>
          </w:tcPr>
          <w:p w14:paraId="7DCEA2CA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2.5</w:t>
            </w:r>
          </w:p>
        </w:tc>
        <w:tc>
          <w:tcPr>
            <w:tcW w:w="709" w:type="dxa"/>
            <w:noWrap/>
            <w:hideMark/>
          </w:tcPr>
          <w:p w14:paraId="7B48135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4.7</w:t>
            </w:r>
          </w:p>
        </w:tc>
        <w:tc>
          <w:tcPr>
            <w:tcW w:w="709" w:type="dxa"/>
            <w:noWrap/>
            <w:hideMark/>
          </w:tcPr>
          <w:p w14:paraId="171C043F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24</w:t>
            </w:r>
          </w:p>
        </w:tc>
        <w:tc>
          <w:tcPr>
            <w:tcW w:w="9410" w:type="dxa"/>
            <w:noWrap/>
            <w:hideMark/>
          </w:tcPr>
          <w:p w14:paraId="28DBAB8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AVPR2|BRS3|CCK|CCR4|CX3CR1|F2|MLNR|CXCR1|CXCL10|KEL|MC5R|CXCL9|OPRK1|CCL3|CCL7|SSTR2|SSTR3|TAC1|TAC3|CXCR4|GALR2|GPR37L1|GAL|ACKR4</w:t>
            </w:r>
          </w:p>
        </w:tc>
      </w:tr>
      <w:tr w:rsidR="00C60BF0" w:rsidRPr="00C60BF0" w14:paraId="6C92BE59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4E88BAE7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E771152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R-HSA-181431</w:t>
            </w:r>
          </w:p>
        </w:tc>
        <w:tc>
          <w:tcPr>
            <w:tcW w:w="1559" w:type="dxa"/>
            <w:noWrap/>
            <w:hideMark/>
          </w:tcPr>
          <w:p w14:paraId="68E07C16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Acetylcholine binding and downstream events</w:t>
            </w:r>
          </w:p>
        </w:tc>
        <w:tc>
          <w:tcPr>
            <w:tcW w:w="709" w:type="dxa"/>
            <w:noWrap/>
            <w:hideMark/>
          </w:tcPr>
          <w:p w14:paraId="0705373B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3.98E-05</w:t>
            </w:r>
          </w:p>
        </w:tc>
        <w:tc>
          <w:tcPr>
            <w:tcW w:w="992" w:type="dxa"/>
            <w:noWrap/>
            <w:hideMark/>
          </w:tcPr>
          <w:p w14:paraId="6E2480BD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8.3</w:t>
            </w:r>
          </w:p>
        </w:tc>
        <w:tc>
          <w:tcPr>
            <w:tcW w:w="709" w:type="dxa"/>
            <w:noWrap/>
            <w:hideMark/>
          </w:tcPr>
          <w:p w14:paraId="096BB63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6.4</w:t>
            </w:r>
          </w:p>
        </w:tc>
        <w:tc>
          <w:tcPr>
            <w:tcW w:w="709" w:type="dxa"/>
            <w:noWrap/>
            <w:hideMark/>
          </w:tcPr>
          <w:p w14:paraId="043B2B7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9410" w:type="dxa"/>
            <w:noWrap/>
            <w:hideMark/>
          </w:tcPr>
          <w:p w14:paraId="6CFE2307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CHRNA2|CHRNA4|CHRNA5|CHRNA7|CHRNB4|CHRNA6</w:t>
            </w:r>
          </w:p>
        </w:tc>
      </w:tr>
      <w:tr w:rsidR="00C60BF0" w:rsidRPr="00C60BF0" w14:paraId="6311616D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549D5172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24A58A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R-HSA-622327</w:t>
            </w:r>
          </w:p>
        </w:tc>
        <w:tc>
          <w:tcPr>
            <w:tcW w:w="1559" w:type="dxa"/>
            <w:noWrap/>
            <w:hideMark/>
          </w:tcPr>
          <w:p w14:paraId="6938017E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Postsynaptic nicotinic acetylcholine receptors</w:t>
            </w:r>
          </w:p>
        </w:tc>
        <w:tc>
          <w:tcPr>
            <w:tcW w:w="709" w:type="dxa"/>
            <w:noWrap/>
            <w:hideMark/>
          </w:tcPr>
          <w:p w14:paraId="249E1E2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3.98E-05</w:t>
            </w:r>
          </w:p>
        </w:tc>
        <w:tc>
          <w:tcPr>
            <w:tcW w:w="992" w:type="dxa"/>
            <w:noWrap/>
            <w:hideMark/>
          </w:tcPr>
          <w:p w14:paraId="60F7C723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8.3</w:t>
            </w:r>
          </w:p>
        </w:tc>
        <w:tc>
          <w:tcPr>
            <w:tcW w:w="709" w:type="dxa"/>
            <w:noWrap/>
            <w:hideMark/>
          </w:tcPr>
          <w:p w14:paraId="1C9F650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6.4</w:t>
            </w:r>
          </w:p>
        </w:tc>
        <w:tc>
          <w:tcPr>
            <w:tcW w:w="709" w:type="dxa"/>
            <w:noWrap/>
            <w:hideMark/>
          </w:tcPr>
          <w:p w14:paraId="29F48DAC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9410" w:type="dxa"/>
            <w:noWrap/>
            <w:hideMark/>
          </w:tcPr>
          <w:p w14:paraId="25EBD32E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CHRNA2|CHRNA4|CHRNA5|CHRNA7|CHRNB4|CHRNA6</w:t>
            </w:r>
          </w:p>
        </w:tc>
      </w:tr>
      <w:tr w:rsidR="00C60BF0" w:rsidRPr="00C60BF0" w14:paraId="197EB461" w14:textId="77777777" w:rsidTr="00FC1D27">
        <w:trPr>
          <w:trHeight w:val="276"/>
        </w:trPr>
        <w:tc>
          <w:tcPr>
            <w:tcW w:w="817" w:type="dxa"/>
            <w:vMerge/>
            <w:hideMark/>
          </w:tcPr>
          <w:p w14:paraId="2CD38B02" w14:textId="77777777" w:rsidR="00C60BF0" w:rsidRPr="00C60BF0" w:rsidRDefault="00C60B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A88A198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R-HSA-5578749</w:t>
            </w:r>
          </w:p>
        </w:tc>
        <w:tc>
          <w:tcPr>
            <w:tcW w:w="1559" w:type="dxa"/>
            <w:noWrap/>
            <w:hideMark/>
          </w:tcPr>
          <w:p w14:paraId="76AC2433" w14:textId="77777777" w:rsidR="00C60BF0" w:rsidRPr="00C60BF0" w:rsidRDefault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Transcriptional regulation by small RNAs</w:t>
            </w:r>
          </w:p>
        </w:tc>
        <w:tc>
          <w:tcPr>
            <w:tcW w:w="709" w:type="dxa"/>
            <w:noWrap/>
            <w:hideMark/>
          </w:tcPr>
          <w:p w14:paraId="44F5AC8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5.01E-05</w:t>
            </w:r>
          </w:p>
        </w:tc>
        <w:tc>
          <w:tcPr>
            <w:tcW w:w="992" w:type="dxa"/>
            <w:noWrap/>
            <w:hideMark/>
          </w:tcPr>
          <w:p w14:paraId="1FE824B0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3.1</w:t>
            </w:r>
          </w:p>
        </w:tc>
        <w:tc>
          <w:tcPr>
            <w:tcW w:w="709" w:type="dxa"/>
            <w:noWrap/>
            <w:hideMark/>
          </w:tcPr>
          <w:p w14:paraId="27D43A86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13D5DE34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9410" w:type="dxa"/>
            <w:noWrap/>
            <w:hideMark/>
          </w:tcPr>
          <w:p w14:paraId="0EBA3B39" w14:textId="77777777" w:rsidR="00C60BF0" w:rsidRPr="00C60BF0" w:rsidRDefault="00C60BF0" w:rsidP="00C60BF0">
            <w:pPr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60BF0">
              <w:rPr>
                <w:rFonts w:ascii="Times New Roman" w:hAnsi="Times New Roman" w:cs="Times New Roman" w:hint="eastAsia"/>
                <w:sz w:val="16"/>
                <w:szCs w:val="16"/>
              </w:rPr>
              <w:t>H2AC8|H2BC5|H2BC3|H2AC18|H2BC14|H2BC17|H3C1|H3C3|H3C12|H4C4|H4C8|H4C5|H3C14|H3C15|H3C13|H2AC19</w:t>
            </w:r>
          </w:p>
        </w:tc>
      </w:tr>
    </w:tbl>
    <w:p w14:paraId="148E01F7" w14:textId="77777777" w:rsidR="00D26FBB" w:rsidRPr="00C60BF0" w:rsidRDefault="00D26FBB">
      <w:pPr>
        <w:rPr>
          <w:rFonts w:ascii="Times New Roman" w:hAnsi="Times New Roman" w:cs="Times New Roman"/>
          <w:sz w:val="20"/>
          <w:szCs w:val="20"/>
        </w:rPr>
      </w:pPr>
    </w:p>
    <w:sectPr w:rsidR="00D26FBB" w:rsidRPr="00C60BF0" w:rsidSect="00D26FB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4A9C2" w14:textId="77777777" w:rsidR="00193AA7" w:rsidRDefault="00193AA7" w:rsidP="00D26FBB">
      <w:r>
        <w:separator/>
      </w:r>
    </w:p>
  </w:endnote>
  <w:endnote w:type="continuationSeparator" w:id="0">
    <w:p w14:paraId="75E79C17" w14:textId="77777777" w:rsidR="00193AA7" w:rsidRDefault="00193AA7" w:rsidP="00D26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61255" w14:textId="77777777" w:rsidR="00193AA7" w:rsidRDefault="00193AA7" w:rsidP="00D26FBB">
      <w:r>
        <w:separator/>
      </w:r>
    </w:p>
  </w:footnote>
  <w:footnote w:type="continuationSeparator" w:id="0">
    <w:p w14:paraId="12CE9394" w14:textId="77777777" w:rsidR="00193AA7" w:rsidRDefault="00193AA7" w:rsidP="00D26F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6414"/>
    <w:rsid w:val="00193AA7"/>
    <w:rsid w:val="003D6414"/>
    <w:rsid w:val="00526CCB"/>
    <w:rsid w:val="00615905"/>
    <w:rsid w:val="00662ACB"/>
    <w:rsid w:val="009259F8"/>
    <w:rsid w:val="00C45D96"/>
    <w:rsid w:val="00C60BF0"/>
    <w:rsid w:val="00D26FBB"/>
    <w:rsid w:val="00DA7357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CE318"/>
  <w15:chartTrackingRefBased/>
  <w15:docId w15:val="{4289F499-895D-4D55-B62C-778B3AE1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F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6F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6F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6F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26FBB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D26FBB"/>
    <w:rPr>
      <w:color w:val="954F72"/>
      <w:u w:val="single"/>
    </w:rPr>
  </w:style>
  <w:style w:type="paragraph" w:customStyle="1" w:styleId="msonormal0">
    <w:name w:val="msonormal"/>
    <w:basedOn w:val="a"/>
    <w:rsid w:val="00D26F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D26FB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D26FBB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rsid w:val="00D26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6070</Words>
  <Characters>34605</Characters>
  <Application>Microsoft Office Word</Application>
  <DocSecurity>0</DocSecurity>
  <Lines>288</Lines>
  <Paragraphs>81</Paragraphs>
  <ScaleCrop>false</ScaleCrop>
  <Company/>
  <LinksUpToDate>false</LinksUpToDate>
  <CharactersWithSpaces>40594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凯麟</dc:creator>
  <cp:keywords/>
  <dc:description/>
  <cp:lastModifiedBy>杨 凯麟</cp:lastModifiedBy>
  <cp:revision>6</cp:revision>
  <dcterms:created xsi:type="dcterms:W3CDTF">2022-12-04T17:19:00Z</dcterms:created>
  <dcterms:modified xsi:type="dcterms:W3CDTF">2022-12-04T17:34:00Z</dcterms:modified>
</cp:coreProperties>
</file>