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152" w:rsidRDefault="006A52F4" w:rsidP="00A85152">
      <w:pPr>
        <w:pStyle w:val="NormalWeb"/>
        <w:jc w:val="both"/>
      </w:pPr>
      <w:proofErr w:type="spellStart"/>
      <w:r>
        <w:rPr>
          <w:rStyle w:val="bold"/>
        </w:rPr>
        <w:t>Additonal</w:t>
      </w:r>
      <w:proofErr w:type="spellEnd"/>
      <w:r>
        <w:rPr>
          <w:rStyle w:val="bold"/>
        </w:rPr>
        <w:t xml:space="preserve"> file</w:t>
      </w:r>
      <w:r w:rsidR="00A85152">
        <w:rPr>
          <w:rStyle w:val="bold"/>
        </w:rPr>
        <w:t xml:space="preserve"> 3</w:t>
      </w:r>
    </w:p>
    <w:p w:rsidR="00A85152" w:rsidRDefault="00A85152" w:rsidP="00A85152">
      <w:pPr>
        <w:pStyle w:val="NormalWeb"/>
        <w:jc w:val="both"/>
      </w:pPr>
      <w:r>
        <w:rPr>
          <w:rStyle w:val="bold"/>
        </w:rPr>
        <w:t>B147 – Psychological engagement in the context of physical care</w:t>
      </w:r>
    </w:p>
    <w:p w:rsidR="00A85152" w:rsidRDefault="00A85152" w:rsidP="00A85152">
      <w:pPr>
        <w:pStyle w:val="NormalWeb"/>
        <w:jc w:val="both"/>
      </w:pPr>
      <w:r>
        <w:rPr>
          <w:rStyle w:val="bold"/>
        </w:rPr>
        <w:t>Background</w:t>
      </w:r>
    </w:p>
    <w:p w:rsidR="00A85152" w:rsidRDefault="00A85152" w:rsidP="00A85152">
      <w:pPr>
        <w:pStyle w:val="NormalWeb"/>
        <w:jc w:val="both"/>
      </w:pPr>
      <w:proofErr w:type="gramStart"/>
      <w:r>
        <w:t>61 year old woman with panic anxiety.</w:t>
      </w:r>
      <w:proofErr w:type="gramEnd"/>
      <w:r>
        <w:t xml:space="preserve"> Saw LHW four times. The LHW: addressed anxiety (relaxation and distraction exercises); advised on inhaler technique; liaised with other services for alterations to B147’s house; helped application for welfare benefits; referred to complementary therapy.</w:t>
      </w:r>
    </w:p>
    <w:p w:rsidR="00A85152" w:rsidRDefault="00A85152" w:rsidP="00A85152">
      <w:pPr>
        <w:pStyle w:val="NormalWeb"/>
        <w:jc w:val="both"/>
      </w:pPr>
      <w:r>
        <w:rPr>
          <w:rStyle w:val="bold"/>
        </w:rPr>
        <w:t>Comparison with other practitioners</w:t>
      </w:r>
    </w:p>
    <w:p w:rsidR="00A85152" w:rsidRDefault="00A85152" w:rsidP="00A85152">
      <w:pPr>
        <w:pStyle w:val="NormalWeb"/>
        <w:jc w:val="both"/>
      </w:pPr>
      <w:r>
        <w:t xml:space="preserve">In explaining why she did not discuss her anxiety with the GP, B147 explained that </w:t>
      </w:r>
      <w:r>
        <w:rPr>
          <w:rStyle w:val="italic"/>
        </w:rPr>
        <w:t xml:space="preserve">‘All he does is give me pills … He doesn’t really talk, don’t you know. He talks but you don’t seem to get anywhere … I’ll try you on these </w:t>
      </w:r>
      <w:proofErr w:type="gramStart"/>
      <w:r>
        <w:rPr>
          <w:rStyle w:val="italic"/>
        </w:rPr>
        <w:t>pills,</w:t>
      </w:r>
      <w:proofErr w:type="gramEnd"/>
      <w:r>
        <w:rPr>
          <w:rStyle w:val="italic"/>
        </w:rPr>
        <w:t xml:space="preserve"> I’ll try you on these pills’</w:t>
      </w:r>
      <w:r>
        <w:t xml:space="preserve">. By comparison, with the </w:t>
      </w:r>
      <w:proofErr w:type="spellStart"/>
      <w:r>
        <w:t>LHW</w:t>
      </w:r>
      <w:r>
        <w:rPr>
          <w:rStyle w:val="italic"/>
        </w:rPr>
        <w:t>’it’s</w:t>
      </w:r>
      <w:proofErr w:type="spellEnd"/>
      <w:r>
        <w:rPr>
          <w:rStyle w:val="italic"/>
        </w:rPr>
        <w:t xml:space="preserve"> like sitting down with my sister or a </w:t>
      </w:r>
      <w:proofErr w:type="spellStart"/>
      <w:r>
        <w:rPr>
          <w:rStyle w:val="italic"/>
        </w:rPr>
        <w:t>neighbour</w:t>
      </w:r>
      <w:proofErr w:type="spellEnd"/>
      <w:r>
        <w:rPr>
          <w:rStyle w:val="italic"/>
        </w:rPr>
        <w:t>, you know what I mean? Because [LHW]’d come in, take her coat off, sit down, get a cup of tea, it was just, she was natural… there was no embarrassment … no awkwardness’.</w:t>
      </w:r>
    </w:p>
    <w:p w:rsidR="00A85152" w:rsidRDefault="00A85152" w:rsidP="00A85152">
      <w:pPr>
        <w:pStyle w:val="NormalWeb"/>
        <w:jc w:val="both"/>
      </w:pPr>
      <w:r>
        <w:t>B147 also contrasted the LHW with a counsellor or psychotherapist she had seen previously at the GP practice: ‘</w:t>
      </w:r>
      <w:r>
        <w:rPr>
          <w:rStyle w:val="italic"/>
        </w:rPr>
        <w:t>It was sort of the same thing [as the LHW] but it was I had to go in a room and it drove me nuts… She [psychotherapist] never explained it very well and I really hated going … it’s the same kind of line of work as what [LHW] done, but I understood hers but I didn’t understand [therapist]’.</w:t>
      </w:r>
      <w:r>
        <w:t xml:space="preserve"> By contrast, the LHW’s intervention </w:t>
      </w:r>
      <w:r>
        <w:rPr>
          <w:rStyle w:val="italic"/>
        </w:rPr>
        <w:t>‘made sense’</w:t>
      </w:r>
      <w:r>
        <w:t>, so that ‘</w:t>
      </w:r>
      <w:r>
        <w:rPr>
          <w:rStyle w:val="italic"/>
        </w:rPr>
        <w:t>I know where my aim is … now… She opened me up, opened my eyes a wee bit, you could say, inspiration.’</w:t>
      </w:r>
    </w:p>
    <w:p w:rsidR="00A85152" w:rsidRDefault="00A85152" w:rsidP="00A85152">
      <w:pPr>
        <w:pStyle w:val="NormalWeb"/>
        <w:jc w:val="both"/>
      </w:pPr>
      <w:r>
        <w:t xml:space="preserve">Patients typically described being changed by LHW involvement. Their language, such as </w:t>
      </w:r>
      <w:r>
        <w:rPr>
          <w:rStyle w:val="italic"/>
        </w:rPr>
        <w:t>‘[She] broke this stalemate</w:t>
      </w:r>
      <w:r>
        <w:t>’</w:t>
      </w:r>
      <w:r>
        <w:rPr>
          <w:vertAlign w:val="subscript"/>
        </w:rPr>
        <w:t>R195</w:t>
      </w:r>
      <w:r>
        <w:t xml:space="preserve">, and </w:t>
      </w:r>
      <w:r>
        <w:rPr>
          <w:rStyle w:val="italic"/>
        </w:rPr>
        <w:t>‘[LHW] made me understand’</w:t>
      </w:r>
      <w:r>
        <w:rPr>
          <w:vertAlign w:val="subscript"/>
        </w:rPr>
        <w:t>G89</w:t>
      </w:r>
      <w:r>
        <w:t xml:space="preserve"> consistently portrayed the LHW as achieving psychological change and as prompting motivational and </w:t>
      </w:r>
      <w:proofErr w:type="spellStart"/>
      <w:r>
        <w:t>behavioural</w:t>
      </w:r>
      <w:proofErr w:type="spellEnd"/>
      <w:r>
        <w:t xml:space="preserve"> changes that patients then took responsibility for. For example</w:t>
      </w:r>
      <w:proofErr w:type="gramStart"/>
      <w:r>
        <w:t>,‘</w:t>
      </w:r>
      <w:proofErr w:type="gramEnd"/>
      <w:r>
        <w:rPr>
          <w:rStyle w:val="italic"/>
        </w:rPr>
        <w:t>[LHW] eased you along the route for you to accept that you have got problems</w:t>
      </w:r>
      <w:r>
        <w:t xml:space="preserve"> … </w:t>
      </w:r>
      <w:r>
        <w:rPr>
          <w:rStyle w:val="italic"/>
        </w:rPr>
        <w:t>made me think about what I needed to do’</w:t>
      </w:r>
      <w:r>
        <w:t xml:space="preserve"> </w:t>
      </w:r>
      <w:r>
        <w:rPr>
          <w:vertAlign w:val="subscript"/>
        </w:rPr>
        <w:t>R70</w:t>
      </w:r>
      <w:r>
        <w:rPr>
          <w:rStyle w:val="italic"/>
        </w:rPr>
        <w:t>,</w:t>
      </w:r>
      <w:r>
        <w:t xml:space="preserve"> or </w:t>
      </w:r>
      <w:r>
        <w:rPr>
          <w:rStyle w:val="italic"/>
        </w:rPr>
        <w:t>‘I was in this stalemate and I wasn’t kind of accepting or probably refusing to accept things that was wrong … She kind of clawed away a lot of the rubbish that was going around in my mind … She kind of gave me this push that set a lot of things rolling’</w:t>
      </w:r>
      <w:r>
        <w:rPr>
          <w:vertAlign w:val="subscript"/>
        </w:rPr>
        <w:t>R198</w:t>
      </w:r>
      <w:r>
        <w:t xml:space="preserve">. Further analysis suggested three elements of LHWs’ intervention that underlay their ability to instigate psychological and </w:t>
      </w:r>
      <w:proofErr w:type="spellStart"/>
      <w:r>
        <w:t>behavioural</w:t>
      </w:r>
      <w:proofErr w:type="spellEnd"/>
      <w:r>
        <w:t xml:space="preserve"> changes in their patients.</w:t>
      </w:r>
    </w:p>
    <w:p w:rsidR="004E4E01" w:rsidRDefault="004E4E01"/>
    <w:sectPr w:rsidR="004E4E01" w:rsidSect="004C58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compat/>
  <w:rsids>
    <w:rsidRoot w:val="00A85152"/>
    <w:rsid w:val="00000823"/>
    <w:rsid w:val="0000634C"/>
    <w:rsid w:val="00006484"/>
    <w:rsid w:val="00023795"/>
    <w:rsid w:val="00030179"/>
    <w:rsid w:val="00032599"/>
    <w:rsid w:val="00032ADE"/>
    <w:rsid w:val="00036734"/>
    <w:rsid w:val="000367FF"/>
    <w:rsid w:val="00040B24"/>
    <w:rsid w:val="000419E2"/>
    <w:rsid w:val="00046B3D"/>
    <w:rsid w:val="00046F51"/>
    <w:rsid w:val="00061430"/>
    <w:rsid w:val="00062B9B"/>
    <w:rsid w:val="0006456F"/>
    <w:rsid w:val="00065C8A"/>
    <w:rsid w:val="00072670"/>
    <w:rsid w:val="00080DBB"/>
    <w:rsid w:val="00081B22"/>
    <w:rsid w:val="00085969"/>
    <w:rsid w:val="00085EC9"/>
    <w:rsid w:val="0009017B"/>
    <w:rsid w:val="00095BF1"/>
    <w:rsid w:val="000960CE"/>
    <w:rsid w:val="000A2BFC"/>
    <w:rsid w:val="000A4528"/>
    <w:rsid w:val="000A49F0"/>
    <w:rsid w:val="000A4CA0"/>
    <w:rsid w:val="000A6E14"/>
    <w:rsid w:val="000A7575"/>
    <w:rsid w:val="000B34A8"/>
    <w:rsid w:val="000C091F"/>
    <w:rsid w:val="000C0D7F"/>
    <w:rsid w:val="000D0EA5"/>
    <w:rsid w:val="000D1528"/>
    <w:rsid w:val="000D19D4"/>
    <w:rsid w:val="000D4110"/>
    <w:rsid w:val="000D7995"/>
    <w:rsid w:val="000E14AC"/>
    <w:rsid w:val="000E1975"/>
    <w:rsid w:val="000E2326"/>
    <w:rsid w:val="000E475A"/>
    <w:rsid w:val="000E5B71"/>
    <w:rsid w:val="000F05C6"/>
    <w:rsid w:val="000F3CA0"/>
    <w:rsid w:val="000F5E03"/>
    <w:rsid w:val="000F6201"/>
    <w:rsid w:val="0010043A"/>
    <w:rsid w:val="001025FD"/>
    <w:rsid w:val="00103549"/>
    <w:rsid w:val="00106B6D"/>
    <w:rsid w:val="0010756E"/>
    <w:rsid w:val="001149D4"/>
    <w:rsid w:val="001165CB"/>
    <w:rsid w:val="00123C72"/>
    <w:rsid w:val="001244DE"/>
    <w:rsid w:val="00126DBF"/>
    <w:rsid w:val="0013177A"/>
    <w:rsid w:val="00141D8F"/>
    <w:rsid w:val="00143A8A"/>
    <w:rsid w:val="001609B5"/>
    <w:rsid w:val="001629F0"/>
    <w:rsid w:val="00173E88"/>
    <w:rsid w:val="001763A3"/>
    <w:rsid w:val="00176FB9"/>
    <w:rsid w:val="00184336"/>
    <w:rsid w:val="0018725F"/>
    <w:rsid w:val="0019257E"/>
    <w:rsid w:val="001A06B9"/>
    <w:rsid w:val="001A1CE7"/>
    <w:rsid w:val="001B0560"/>
    <w:rsid w:val="001B531A"/>
    <w:rsid w:val="001B5EF3"/>
    <w:rsid w:val="001D0116"/>
    <w:rsid w:val="001D0DD4"/>
    <w:rsid w:val="001D56C1"/>
    <w:rsid w:val="001D7BC8"/>
    <w:rsid w:val="001E245F"/>
    <w:rsid w:val="001E52F1"/>
    <w:rsid w:val="001E65D3"/>
    <w:rsid w:val="001F2458"/>
    <w:rsid w:val="001F417B"/>
    <w:rsid w:val="001F6A97"/>
    <w:rsid w:val="00202714"/>
    <w:rsid w:val="002047C9"/>
    <w:rsid w:val="002054D6"/>
    <w:rsid w:val="00210F92"/>
    <w:rsid w:val="00217DD4"/>
    <w:rsid w:val="002249C0"/>
    <w:rsid w:val="00225C7D"/>
    <w:rsid w:val="00230602"/>
    <w:rsid w:val="00235BB3"/>
    <w:rsid w:val="00240700"/>
    <w:rsid w:val="00241650"/>
    <w:rsid w:val="00243AE3"/>
    <w:rsid w:val="00246398"/>
    <w:rsid w:val="00247009"/>
    <w:rsid w:val="002525BE"/>
    <w:rsid w:val="00255E44"/>
    <w:rsid w:val="00265760"/>
    <w:rsid w:val="002678B6"/>
    <w:rsid w:val="00270692"/>
    <w:rsid w:val="00275D87"/>
    <w:rsid w:val="00280546"/>
    <w:rsid w:val="00280620"/>
    <w:rsid w:val="00282550"/>
    <w:rsid w:val="00283015"/>
    <w:rsid w:val="002849AE"/>
    <w:rsid w:val="00291A9C"/>
    <w:rsid w:val="00294AB4"/>
    <w:rsid w:val="002A7CA5"/>
    <w:rsid w:val="002B6883"/>
    <w:rsid w:val="002D464A"/>
    <w:rsid w:val="002D6D67"/>
    <w:rsid w:val="002D7B22"/>
    <w:rsid w:val="002E2523"/>
    <w:rsid w:val="002F7244"/>
    <w:rsid w:val="0032026F"/>
    <w:rsid w:val="00332D98"/>
    <w:rsid w:val="003333B6"/>
    <w:rsid w:val="00334DE1"/>
    <w:rsid w:val="00343305"/>
    <w:rsid w:val="00345109"/>
    <w:rsid w:val="00346A3F"/>
    <w:rsid w:val="00357407"/>
    <w:rsid w:val="003830AF"/>
    <w:rsid w:val="00385F1E"/>
    <w:rsid w:val="0039237E"/>
    <w:rsid w:val="003A4B58"/>
    <w:rsid w:val="003C00F1"/>
    <w:rsid w:val="003C401D"/>
    <w:rsid w:val="003C6CE7"/>
    <w:rsid w:val="003E61C7"/>
    <w:rsid w:val="003F38E5"/>
    <w:rsid w:val="003F77A6"/>
    <w:rsid w:val="00400894"/>
    <w:rsid w:val="00402183"/>
    <w:rsid w:val="00402EA0"/>
    <w:rsid w:val="00411639"/>
    <w:rsid w:val="00412079"/>
    <w:rsid w:val="00412692"/>
    <w:rsid w:val="00420083"/>
    <w:rsid w:val="004362EC"/>
    <w:rsid w:val="00473780"/>
    <w:rsid w:val="00486E53"/>
    <w:rsid w:val="0048729B"/>
    <w:rsid w:val="00493091"/>
    <w:rsid w:val="00493D15"/>
    <w:rsid w:val="004A4BDF"/>
    <w:rsid w:val="004A4CF3"/>
    <w:rsid w:val="004A5EC3"/>
    <w:rsid w:val="004B20BA"/>
    <w:rsid w:val="004B3347"/>
    <w:rsid w:val="004C576B"/>
    <w:rsid w:val="004C580B"/>
    <w:rsid w:val="004D2D1D"/>
    <w:rsid w:val="004D3419"/>
    <w:rsid w:val="004E4E01"/>
    <w:rsid w:val="004F7EAD"/>
    <w:rsid w:val="0050659A"/>
    <w:rsid w:val="00514BF9"/>
    <w:rsid w:val="005453D0"/>
    <w:rsid w:val="005511A0"/>
    <w:rsid w:val="00554B1D"/>
    <w:rsid w:val="005623CE"/>
    <w:rsid w:val="00562C5A"/>
    <w:rsid w:val="00571D43"/>
    <w:rsid w:val="005723BF"/>
    <w:rsid w:val="005740F3"/>
    <w:rsid w:val="00576C2A"/>
    <w:rsid w:val="00585E47"/>
    <w:rsid w:val="00596631"/>
    <w:rsid w:val="005A0D86"/>
    <w:rsid w:val="005A2AB7"/>
    <w:rsid w:val="005A4968"/>
    <w:rsid w:val="005D2BA7"/>
    <w:rsid w:val="005E2600"/>
    <w:rsid w:val="005E6736"/>
    <w:rsid w:val="005F7A8A"/>
    <w:rsid w:val="006033A6"/>
    <w:rsid w:val="0060468D"/>
    <w:rsid w:val="00610C8D"/>
    <w:rsid w:val="00613FC6"/>
    <w:rsid w:val="006142F3"/>
    <w:rsid w:val="006172F6"/>
    <w:rsid w:val="00621556"/>
    <w:rsid w:val="0062242E"/>
    <w:rsid w:val="00642BF5"/>
    <w:rsid w:val="0064698B"/>
    <w:rsid w:val="006500DD"/>
    <w:rsid w:val="006611CA"/>
    <w:rsid w:val="00664734"/>
    <w:rsid w:val="006656CD"/>
    <w:rsid w:val="006767EF"/>
    <w:rsid w:val="00676FA0"/>
    <w:rsid w:val="006839DE"/>
    <w:rsid w:val="006849D7"/>
    <w:rsid w:val="00685381"/>
    <w:rsid w:val="006908C4"/>
    <w:rsid w:val="0069287F"/>
    <w:rsid w:val="006932E5"/>
    <w:rsid w:val="006A48A8"/>
    <w:rsid w:val="006A52F4"/>
    <w:rsid w:val="006A5425"/>
    <w:rsid w:val="006B0117"/>
    <w:rsid w:val="006B0A6D"/>
    <w:rsid w:val="006B2216"/>
    <w:rsid w:val="006B3B1E"/>
    <w:rsid w:val="006B4351"/>
    <w:rsid w:val="006B71CD"/>
    <w:rsid w:val="006D57D5"/>
    <w:rsid w:val="006D5F0B"/>
    <w:rsid w:val="006D5FFF"/>
    <w:rsid w:val="006D7319"/>
    <w:rsid w:val="006E006C"/>
    <w:rsid w:val="007025D8"/>
    <w:rsid w:val="00706558"/>
    <w:rsid w:val="00707750"/>
    <w:rsid w:val="007113C4"/>
    <w:rsid w:val="007123A7"/>
    <w:rsid w:val="00717F0B"/>
    <w:rsid w:val="00720B28"/>
    <w:rsid w:val="00722AA1"/>
    <w:rsid w:val="007253AC"/>
    <w:rsid w:val="0073081E"/>
    <w:rsid w:val="007322F9"/>
    <w:rsid w:val="00735874"/>
    <w:rsid w:val="0073623D"/>
    <w:rsid w:val="00736BF1"/>
    <w:rsid w:val="0074573E"/>
    <w:rsid w:val="00747AFE"/>
    <w:rsid w:val="007535F8"/>
    <w:rsid w:val="00753F45"/>
    <w:rsid w:val="00763956"/>
    <w:rsid w:val="007704B4"/>
    <w:rsid w:val="007741D7"/>
    <w:rsid w:val="00780B55"/>
    <w:rsid w:val="00780DBC"/>
    <w:rsid w:val="00783613"/>
    <w:rsid w:val="007A5610"/>
    <w:rsid w:val="007A62C2"/>
    <w:rsid w:val="007B0109"/>
    <w:rsid w:val="007B53E6"/>
    <w:rsid w:val="007B7529"/>
    <w:rsid w:val="007C2C85"/>
    <w:rsid w:val="007D0F16"/>
    <w:rsid w:val="007D138D"/>
    <w:rsid w:val="007D4B06"/>
    <w:rsid w:val="00801EC0"/>
    <w:rsid w:val="00801FE2"/>
    <w:rsid w:val="008108F4"/>
    <w:rsid w:val="00815044"/>
    <w:rsid w:val="00823636"/>
    <w:rsid w:val="008238E6"/>
    <w:rsid w:val="00831507"/>
    <w:rsid w:val="00831B26"/>
    <w:rsid w:val="00832D87"/>
    <w:rsid w:val="00835AA7"/>
    <w:rsid w:val="00835FA2"/>
    <w:rsid w:val="0084062F"/>
    <w:rsid w:val="00843040"/>
    <w:rsid w:val="008500A1"/>
    <w:rsid w:val="00853282"/>
    <w:rsid w:val="00872F2F"/>
    <w:rsid w:val="0087389D"/>
    <w:rsid w:val="00876BDA"/>
    <w:rsid w:val="00877187"/>
    <w:rsid w:val="008841C9"/>
    <w:rsid w:val="00887DFA"/>
    <w:rsid w:val="00887F2A"/>
    <w:rsid w:val="00890786"/>
    <w:rsid w:val="008B2131"/>
    <w:rsid w:val="008D13DF"/>
    <w:rsid w:val="008D1ED9"/>
    <w:rsid w:val="008E072A"/>
    <w:rsid w:val="008E484D"/>
    <w:rsid w:val="008F5B2C"/>
    <w:rsid w:val="008F5C27"/>
    <w:rsid w:val="008F5E67"/>
    <w:rsid w:val="0090250E"/>
    <w:rsid w:val="00902CEA"/>
    <w:rsid w:val="00911CB5"/>
    <w:rsid w:val="00913526"/>
    <w:rsid w:val="00916A6B"/>
    <w:rsid w:val="00920B33"/>
    <w:rsid w:val="00921E36"/>
    <w:rsid w:val="0092293B"/>
    <w:rsid w:val="00931F4F"/>
    <w:rsid w:val="0093388D"/>
    <w:rsid w:val="0094265C"/>
    <w:rsid w:val="00946FD5"/>
    <w:rsid w:val="009844AB"/>
    <w:rsid w:val="009857BA"/>
    <w:rsid w:val="00991B90"/>
    <w:rsid w:val="00994416"/>
    <w:rsid w:val="00994913"/>
    <w:rsid w:val="009A0919"/>
    <w:rsid w:val="009A1648"/>
    <w:rsid w:val="009A266B"/>
    <w:rsid w:val="009A29D9"/>
    <w:rsid w:val="009B503F"/>
    <w:rsid w:val="009B6BB1"/>
    <w:rsid w:val="009C6F22"/>
    <w:rsid w:val="009D6EC3"/>
    <w:rsid w:val="009F49EF"/>
    <w:rsid w:val="00A01F70"/>
    <w:rsid w:val="00A042AD"/>
    <w:rsid w:val="00A134C0"/>
    <w:rsid w:val="00A26B2E"/>
    <w:rsid w:val="00A3433A"/>
    <w:rsid w:val="00A34B8D"/>
    <w:rsid w:val="00A40CFC"/>
    <w:rsid w:val="00A438BC"/>
    <w:rsid w:val="00A53638"/>
    <w:rsid w:val="00A568CB"/>
    <w:rsid w:val="00A616D3"/>
    <w:rsid w:val="00A66897"/>
    <w:rsid w:val="00A75E28"/>
    <w:rsid w:val="00A80C4A"/>
    <w:rsid w:val="00A82104"/>
    <w:rsid w:val="00A8458C"/>
    <w:rsid w:val="00A85152"/>
    <w:rsid w:val="00A86538"/>
    <w:rsid w:val="00A8789B"/>
    <w:rsid w:val="00A9020F"/>
    <w:rsid w:val="00AA0B90"/>
    <w:rsid w:val="00AB4606"/>
    <w:rsid w:val="00AB6E49"/>
    <w:rsid w:val="00AC1757"/>
    <w:rsid w:val="00AC1EE9"/>
    <w:rsid w:val="00AC69DA"/>
    <w:rsid w:val="00AC7AD1"/>
    <w:rsid w:val="00AD319F"/>
    <w:rsid w:val="00AE24B3"/>
    <w:rsid w:val="00AE3D5C"/>
    <w:rsid w:val="00AF0867"/>
    <w:rsid w:val="00AF2108"/>
    <w:rsid w:val="00AF2C5D"/>
    <w:rsid w:val="00AF6F81"/>
    <w:rsid w:val="00B0234E"/>
    <w:rsid w:val="00B21063"/>
    <w:rsid w:val="00B21266"/>
    <w:rsid w:val="00B23DFD"/>
    <w:rsid w:val="00B314AE"/>
    <w:rsid w:val="00B3356E"/>
    <w:rsid w:val="00B34613"/>
    <w:rsid w:val="00B4639B"/>
    <w:rsid w:val="00B64524"/>
    <w:rsid w:val="00B6466B"/>
    <w:rsid w:val="00B76209"/>
    <w:rsid w:val="00B80331"/>
    <w:rsid w:val="00B80997"/>
    <w:rsid w:val="00B85212"/>
    <w:rsid w:val="00B8793E"/>
    <w:rsid w:val="00B96B2E"/>
    <w:rsid w:val="00BA1414"/>
    <w:rsid w:val="00BC212D"/>
    <w:rsid w:val="00BC5967"/>
    <w:rsid w:val="00BD05A4"/>
    <w:rsid w:val="00BD1EF9"/>
    <w:rsid w:val="00BE027F"/>
    <w:rsid w:val="00BE3D2D"/>
    <w:rsid w:val="00BE7F23"/>
    <w:rsid w:val="00BF0C2E"/>
    <w:rsid w:val="00BF37E1"/>
    <w:rsid w:val="00BF3D74"/>
    <w:rsid w:val="00BF642E"/>
    <w:rsid w:val="00C03E35"/>
    <w:rsid w:val="00C13FD1"/>
    <w:rsid w:val="00C16D80"/>
    <w:rsid w:val="00C17F69"/>
    <w:rsid w:val="00C21919"/>
    <w:rsid w:val="00C27A3E"/>
    <w:rsid w:val="00C30D65"/>
    <w:rsid w:val="00C451C0"/>
    <w:rsid w:val="00C55719"/>
    <w:rsid w:val="00C56FA1"/>
    <w:rsid w:val="00C6345A"/>
    <w:rsid w:val="00C673CE"/>
    <w:rsid w:val="00C72821"/>
    <w:rsid w:val="00C84DEC"/>
    <w:rsid w:val="00C93CDD"/>
    <w:rsid w:val="00C94B6B"/>
    <w:rsid w:val="00CA1D78"/>
    <w:rsid w:val="00CB0BD4"/>
    <w:rsid w:val="00CB2631"/>
    <w:rsid w:val="00CB5C77"/>
    <w:rsid w:val="00CD0277"/>
    <w:rsid w:val="00CE395D"/>
    <w:rsid w:val="00CF25D0"/>
    <w:rsid w:val="00D0502C"/>
    <w:rsid w:val="00D1580C"/>
    <w:rsid w:val="00D22844"/>
    <w:rsid w:val="00D26EE2"/>
    <w:rsid w:val="00D33672"/>
    <w:rsid w:val="00D375BA"/>
    <w:rsid w:val="00D43600"/>
    <w:rsid w:val="00D465E8"/>
    <w:rsid w:val="00D51B4A"/>
    <w:rsid w:val="00D53715"/>
    <w:rsid w:val="00D54742"/>
    <w:rsid w:val="00D65489"/>
    <w:rsid w:val="00D67B48"/>
    <w:rsid w:val="00D7275A"/>
    <w:rsid w:val="00D737A1"/>
    <w:rsid w:val="00D767F1"/>
    <w:rsid w:val="00D84C49"/>
    <w:rsid w:val="00D86465"/>
    <w:rsid w:val="00DA359B"/>
    <w:rsid w:val="00DA7869"/>
    <w:rsid w:val="00DC156F"/>
    <w:rsid w:val="00DC27B7"/>
    <w:rsid w:val="00DD2770"/>
    <w:rsid w:val="00DE06F2"/>
    <w:rsid w:val="00DE58F4"/>
    <w:rsid w:val="00DE7120"/>
    <w:rsid w:val="00E00729"/>
    <w:rsid w:val="00E10231"/>
    <w:rsid w:val="00E12F2B"/>
    <w:rsid w:val="00E12F5D"/>
    <w:rsid w:val="00E21F4C"/>
    <w:rsid w:val="00E306C7"/>
    <w:rsid w:val="00E315FE"/>
    <w:rsid w:val="00E31E20"/>
    <w:rsid w:val="00E35F75"/>
    <w:rsid w:val="00E42AFA"/>
    <w:rsid w:val="00E449F5"/>
    <w:rsid w:val="00E50278"/>
    <w:rsid w:val="00E5127E"/>
    <w:rsid w:val="00E51B09"/>
    <w:rsid w:val="00E52167"/>
    <w:rsid w:val="00E534FA"/>
    <w:rsid w:val="00E61353"/>
    <w:rsid w:val="00E6231E"/>
    <w:rsid w:val="00E636B4"/>
    <w:rsid w:val="00E73056"/>
    <w:rsid w:val="00E73949"/>
    <w:rsid w:val="00E756B7"/>
    <w:rsid w:val="00E756D9"/>
    <w:rsid w:val="00E86983"/>
    <w:rsid w:val="00E9212A"/>
    <w:rsid w:val="00E92D4E"/>
    <w:rsid w:val="00EA3805"/>
    <w:rsid w:val="00EA5218"/>
    <w:rsid w:val="00EB47A3"/>
    <w:rsid w:val="00EB6F1E"/>
    <w:rsid w:val="00EB77DF"/>
    <w:rsid w:val="00EB7A71"/>
    <w:rsid w:val="00EC1256"/>
    <w:rsid w:val="00EC4F4C"/>
    <w:rsid w:val="00EE2E71"/>
    <w:rsid w:val="00EE3ED2"/>
    <w:rsid w:val="00EE5BCB"/>
    <w:rsid w:val="00EE7413"/>
    <w:rsid w:val="00EF5456"/>
    <w:rsid w:val="00EF75C9"/>
    <w:rsid w:val="00F2032F"/>
    <w:rsid w:val="00F236D8"/>
    <w:rsid w:val="00F251D9"/>
    <w:rsid w:val="00F343F7"/>
    <w:rsid w:val="00F36592"/>
    <w:rsid w:val="00F41FD1"/>
    <w:rsid w:val="00F47494"/>
    <w:rsid w:val="00F605AA"/>
    <w:rsid w:val="00F60C9F"/>
    <w:rsid w:val="00F77BF2"/>
    <w:rsid w:val="00F80113"/>
    <w:rsid w:val="00F816E1"/>
    <w:rsid w:val="00F87CF4"/>
    <w:rsid w:val="00F9495F"/>
    <w:rsid w:val="00FA0B75"/>
    <w:rsid w:val="00FA2C24"/>
    <w:rsid w:val="00FA5609"/>
    <w:rsid w:val="00FA6339"/>
    <w:rsid w:val="00FB175D"/>
    <w:rsid w:val="00FB2386"/>
    <w:rsid w:val="00FB2483"/>
    <w:rsid w:val="00FC0DF0"/>
    <w:rsid w:val="00FD33DC"/>
    <w:rsid w:val="00FD34B7"/>
    <w:rsid w:val="00FE07E2"/>
    <w:rsid w:val="00FE1430"/>
    <w:rsid w:val="00FE7A88"/>
    <w:rsid w:val="00FF09A9"/>
    <w:rsid w:val="00FF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A85152"/>
    <w:rPr>
      <w:b/>
      <w:bCs/>
    </w:rPr>
  </w:style>
  <w:style w:type="character" w:customStyle="1" w:styleId="italic">
    <w:name w:val="italic"/>
    <w:basedOn w:val="DefaultParagraphFont"/>
    <w:rsid w:val="00A851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851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A85152"/>
    <w:rPr>
      <w:b/>
      <w:bCs/>
    </w:rPr>
  </w:style>
  <w:style w:type="character" w:customStyle="1" w:styleId="italic">
    <w:name w:val="italic"/>
    <w:basedOn w:val="DefaultParagraphFont"/>
    <w:rsid w:val="00A85152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851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MMU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langer</dc:creator>
  <cp:lastModifiedBy>jmyanoc</cp:lastModifiedBy>
  <cp:revision>3</cp:revision>
  <dcterms:created xsi:type="dcterms:W3CDTF">2014-10-02T16:05:00Z</dcterms:created>
  <dcterms:modified xsi:type="dcterms:W3CDTF">2014-10-04T21:09:00Z</dcterms:modified>
</cp:coreProperties>
</file>