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118" w:rsidRPr="004B6E5D" w:rsidRDefault="00786118" w:rsidP="00786118">
      <w:pPr>
        <w:rPr>
          <w:rFonts w:ascii="Times" w:hAnsi="Times"/>
          <w:b/>
          <w:sz w:val="20"/>
          <w:szCs w:val="20"/>
        </w:rPr>
      </w:pPr>
      <w:proofErr w:type="gramStart"/>
      <w:r w:rsidRPr="004B6E5D">
        <w:rPr>
          <w:rFonts w:ascii="Times" w:hAnsi="Times"/>
          <w:b/>
          <w:sz w:val="20"/>
          <w:szCs w:val="20"/>
        </w:rPr>
        <w:t>Table 4.</w:t>
      </w:r>
      <w:proofErr w:type="gramEnd"/>
      <w:r w:rsidRPr="004B6E5D">
        <w:rPr>
          <w:rFonts w:ascii="Times" w:hAnsi="Times"/>
          <w:b/>
          <w:sz w:val="20"/>
          <w:szCs w:val="20"/>
        </w:rPr>
        <w:t xml:space="preserve"> Theme 3: Barriers to Healthy Eating</w:t>
      </w:r>
    </w:p>
    <w:p w:rsidR="00786118" w:rsidRPr="004B6E5D" w:rsidRDefault="00786118" w:rsidP="00786118">
      <w:pPr>
        <w:rPr>
          <w:rFonts w:ascii="Times" w:hAnsi="Times"/>
          <w:sz w:val="20"/>
          <w:szCs w:val="20"/>
        </w:rPr>
      </w:pPr>
      <w:r w:rsidRPr="004B6E5D">
        <w:rPr>
          <w:rFonts w:ascii="Times" w:hAnsi="Times"/>
          <w:sz w:val="20"/>
          <w:szCs w:val="20"/>
        </w:rPr>
        <w:t xml:space="preserve"> </w:t>
      </w:r>
    </w:p>
    <w:tbl>
      <w:tblPr>
        <w:tblStyle w:val="TableGrid"/>
        <w:tblW w:w="13248" w:type="dxa"/>
        <w:tblLook w:val="00A0" w:firstRow="1" w:lastRow="0" w:firstColumn="1" w:lastColumn="0" w:noHBand="0" w:noVBand="0"/>
      </w:tblPr>
      <w:tblGrid>
        <w:gridCol w:w="1368"/>
        <w:gridCol w:w="5940"/>
        <w:gridCol w:w="5940"/>
      </w:tblGrid>
      <w:tr w:rsidR="00786118" w:rsidRPr="004B6E5D" w:rsidTr="00236564">
        <w:tc>
          <w:tcPr>
            <w:tcW w:w="1368" w:type="dxa"/>
          </w:tcPr>
          <w:p w:rsidR="00786118" w:rsidRPr="004B6E5D" w:rsidRDefault="00786118" w:rsidP="00236564">
            <w:pPr>
              <w:rPr>
                <w:rFonts w:ascii="Times" w:hAnsi="Times"/>
                <w:b/>
                <w:sz w:val="20"/>
                <w:szCs w:val="20"/>
              </w:rPr>
            </w:pPr>
            <w:r w:rsidRPr="004B6E5D">
              <w:rPr>
                <w:rFonts w:ascii="Times" w:hAnsi="Times"/>
                <w:b/>
                <w:sz w:val="20"/>
                <w:szCs w:val="20"/>
              </w:rPr>
              <w:t>Subtheme</w:t>
            </w:r>
          </w:p>
        </w:tc>
        <w:tc>
          <w:tcPr>
            <w:tcW w:w="5940" w:type="dxa"/>
          </w:tcPr>
          <w:p w:rsidR="00786118" w:rsidRPr="004B6E5D" w:rsidRDefault="00786118" w:rsidP="00236564">
            <w:pPr>
              <w:rPr>
                <w:rFonts w:ascii="Times" w:hAnsi="Times"/>
                <w:b/>
                <w:sz w:val="20"/>
                <w:szCs w:val="20"/>
              </w:rPr>
            </w:pPr>
            <w:r w:rsidRPr="004B6E5D">
              <w:rPr>
                <w:rFonts w:ascii="Times" w:hAnsi="Times"/>
                <w:b/>
                <w:sz w:val="20"/>
                <w:szCs w:val="20"/>
              </w:rPr>
              <w:t>Adults</w:t>
            </w:r>
          </w:p>
        </w:tc>
        <w:tc>
          <w:tcPr>
            <w:tcW w:w="5940" w:type="dxa"/>
          </w:tcPr>
          <w:p w:rsidR="00786118" w:rsidRPr="004B6E5D" w:rsidRDefault="00786118" w:rsidP="00236564">
            <w:pPr>
              <w:rPr>
                <w:rFonts w:ascii="Times" w:hAnsi="Times"/>
                <w:b/>
                <w:sz w:val="20"/>
                <w:szCs w:val="20"/>
              </w:rPr>
            </w:pPr>
            <w:r w:rsidRPr="004B6E5D">
              <w:rPr>
                <w:rFonts w:ascii="Times" w:hAnsi="Times"/>
                <w:b/>
                <w:sz w:val="20"/>
                <w:szCs w:val="20"/>
              </w:rPr>
              <w:t>Adolescents</w:t>
            </w:r>
          </w:p>
        </w:tc>
      </w:tr>
      <w:tr w:rsidR="00786118" w:rsidRPr="009E19AD" w:rsidTr="00236564">
        <w:tc>
          <w:tcPr>
            <w:tcW w:w="1368" w:type="dxa"/>
          </w:tcPr>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Taste and Cravings</w:t>
            </w:r>
          </w:p>
        </w:tc>
        <w:tc>
          <w:tcPr>
            <w:tcW w:w="5940" w:type="dxa"/>
          </w:tcPr>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 xml:space="preserve">Somali: “For us, the type of food we like is the food we know.” </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Somali: “The goat meat seems good to us. The rice we fill with oil seems good to us. The pasta with lots of sauce seems good to us.”</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Somali: “What seems good to us is a large plate of food. We would fill it with food and pile on more food. Large pieces of meat, rice, oils…”</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Mexican: “When we got here to the U.S., [my children] wouldn’t like pizza [and] burgers. Now, I can’t get them off the pizza or the burgers!”</w:t>
            </w:r>
            <w:bookmarkStart w:id="0" w:name="_GoBack"/>
            <w:bookmarkEnd w:id="0"/>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Mexican: “I get cravings for Mexican food.”</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Cambodian: Some [of us] prefer Asian food just because [we] are used to eating it and feel like it stays in the stomach longer. Whereas, if you eat American food, you eat for a little bit and you feel hungry again.”</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Sudanese: “I miss a lot of food that I’ve been eating over there. A lot. I realize that those foods back home were more beneficial to our bodies.”</w:t>
            </w:r>
          </w:p>
          <w:p w:rsidR="00786118" w:rsidRPr="00786118" w:rsidRDefault="00786118" w:rsidP="00236564">
            <w:pPr>
              <w:rPr>
                <w:rFonts w:ascii="Times New Roman" w:hAnsi="Times New Roman" w:cs="Times New Roman"/>
                <w:sz w:val="20"/>
                <w:szCs w:val="20"/>
              </w:rPr>
            </w:pPr>
          </w:p>
        </w:tc>
        <w:tc>
          <w:tcPr>
            <w:tcW w:w="5940" w:type="dxa"/>
          </w:tcPr>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Somali: “So it’s like up to you. If you want to eat healthy… but you see chips… you want to buy it so badly. Like an apple, you don’t care.”</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Sudanese: “[In America], they advertise unhealthy food to look really good.”</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Cambodian: “You want to eat healthy but the others foods are calling for you.”</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Cambodian boys: “[At school] they have a box of salad you can pick, but I don’t think a lot of people pick salad; they prefer some fatty food over salad.”</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 xml:space="preserve">Mexican: “There </w:t>
            </w:r>
            <w:proofErr w:type="gramStart"/>
            <w:r w:rsidRPr="00786118">
              <w:rPr>
                <w:rFonts w:ascii="Times New Roman" w:hAnsi="Times New Roman" w:cs="Times New Roman"/>
                <w:sz w:val="20"/>
                <w:szCs w:val="20"/>
              </w:rPr>
              <w:t>is</w:t>
            </w:r>
            <w:proofErr w:type="gramEnd"/>
            <w:r w:rsidRPr="00786118">
              <w:rPr>
                <w:rFonts w:ascii="Times New Roman" w:hAnsi="Times New Roman" w:cs="Times New Roman"/>
                <w:sz w:val="20"/>
                <w:szCs w:val="20"/>
              </w:rPr>
              <w:t xml:space="preserve"> a lot of hamburger places and you are tempted to not make your own food.”</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Mexican: “Sometimes people might prefer junk food because they think it tastes better and usually the healthier things don’t always taste good.”</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 xml:space="preserve">Somali: “I run for the hot </w:t>
            </w:r>
            <w:proofErr w:type="spellStart"/>
            <w:r w:rsidRPr="00786118">
              <w:rPr>
                <w:rFonts w:ascii="Times New Roman" w:hAnsi="Times New Roman" w:cs="Times New Roman"/>
                <w:sz w:val="20"/>
                <w:szCs w:val="20"/>
              </w:rPr>
              <w:t>cheetos</w:t>
            </w:r>
            <w:proofErr w:type="spellEnd"/>
            <w:proofErr w:type="gramStart"/>
            <w:r w:rsidRPr="00786118">
              <w:rPr>
                <w:rFonts w:ascii="Times New Roman" w:hAnsi="Times New Roman" w:cs="Times New Roman"/>
                <w:sz w:val="20"/>
                <w:szCs w:val="20"/>
              </w:rPr>
              <w:t>.—</w:t>
            </w:r>
            <w:proofErr w:type="gramEnd"/>
            <w:r w:rsidRPr="00786118">
              <w:rPr>
                <w:rFonts w:ascii="Times New Roman" w:hAnsi="Times New Roman" w:cs="Times New Roman"/>
                <w:sz w:val="20"/>
                <w:szCs w:val="20"/>
              </w:rPr>
              <w:t xml:space="preserve"> Oh my God!”</w:t>
            </w:r>
          </w:p>
          <w:p w:rsidR="00786118" w:rsidRPr="00786118" w:rsidRDefault="00786118" w:rsidP="00236564">
            <w:pPr>
              <w:rPr>
                <w:rFonts w:ascii="Times New Roman" w:hAnsi="Times New Roman" w:cs="Times New Roman"/>
                <w:sz w:val="20"/>
                <w:szCs w:val="20"/>
              </w:rPr>
            </w:pPr>
          </w:p>
        </w:tc>
      </w:tr>
      <w:tr w:rsidR="00786118" w:rsidRPr="009E19AD" w:rsidTr="00236564">
        <w:tc>
          <w:tcPr>
            <w:tcW w:w="1368" w:type="dxa"/>
          </w:tcPr>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Easy Access to Junk Food</w:t>
            </w:r>
          </w:p>
        </w:tc>
        <w:tc>
          <w:tcPr>
            <w:tcW w:w="5940" w:type="dxa"/>
          </w:tcPr>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 xml:space="preserve">Mexican: “When you move to this country, you get used to […] buying and keeping […] cookies, chocolate, chips, peanuts for snacking for desserts and after the meal. […] It is easy, just after the meal to just open a dessert bar or chocolate. Or [when] I am hungry, then I open a bag of chips.” </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 xml:space="preserve">Somali: “When you come to the U.S., the food is mostly unhealthy because of, you know, the [frozen], and [in] cans, or McDonald’s or something </w:t>
            </w:r>
            <w:proofErr w:type="gramStart"/>
            <w:r w:rsidRPr="00786118">
              <w:rPr>
                <w:rFonts w:ascii="Times New Roman" w:hAnsi="Times New Roman" w:cs="Times New Roman"/>
                <w:sz w:val="20"/>
                <w:szCs w:val="20"/>
              </w:rPr>
              <w:t>like</w:t>
            </w:r>
            <w:proofErr w:type="gramEnd"/>
            <w:r w:rsidRPr="00786118">
              <w:rPr>
                <w:rFonts w:ascii="Times New Roman" w:hAnsi="Times New Roman" w:cs="Times New Roman"/>
                <w:sz w:val="20"/>
                <w:szCs w:val="20"/>
              </w:rPr>
              <w:t xml:space="preserve"> that, you know, junk food.” </w:t>
            </w:r>
          </w:p>
        </w:tc>
        <w:tc>
          <w:tcPr>
            <w:tcW w:w="5940" w:type="dxa"/>
          </w:tcPr>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Somali: “There is [a] McDonalds on every corner.”</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Somali: “When people don’t have food at home, they just take the family to McDonalds</w:t>
            </w:r>
            <w:proofErr w:type="gramStart"/>
            <w:r w:rsidRPr="00786118">
              <w:rPr>
                <w:rFonts w:ascii="Times New Roman" w:hAnsi="Times New Roman" w:cs="Times New Roman"/>
                <w:sz w:val="20"/>
                <w:szCs w:val="20"/>
              </w:rPr>
              <w:t>.“</w:t>
            </w:r>
            <w:proofErr w:type="gramEnd"/>
          </w:p>
          <w:p w:rsidR="00786118" w:rsidRPr="00786118" w:rsidRDefault="00786118" w:rsidP="00236564">
            <w:pPr>
              <w:tabs>
                <w:tab w:val="left" w:pos="-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8" w:firstLine="18"/>
              <w:rPr>
                <w:rFonts w:ascii="Times New Roman" w:hAnsi="Times New Roman" w:cs="Times New Roman"/>
                <w:sz w:val="20"/>
                <w:szCs w:val="20"/>
              </w:rPr>
            </w:pPr>
            <w:r w:rsidRPr="00786118">
              <w:rPr>
                <w:rFonts w:ascii="Times New Roman" w:hAnsi="Times New Roman" w:cs="Times New Roman"/>
                <w:sz w:val="20"/>
                <w:szCs w:val="20"/>
              </w:rPr>
              <w:t>Mexican: “It’s easier to get junk food then healthy food because you just open a bag or put it in the microwave. [With] healthy food, you have to cut the lettuce, cut the tomatoes.”</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Sudanese: “There is a lot of junk food in our school.”</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Somali: “Here it is easier to get unhealthy food than healthy food.”</w:t>
            </w:r>
          </w:p>
          <w:p w:rsidR="00786118" w:rsidRPr="00786118" w:rsidRDefault="00786118" w:rsidP="00236564">
            <w:pPr>
              <w:rPr>
                <w:rFonts w:ascii="Times New Roman" w:hAnsi="Times New Roman" w:cs="Times New Roman"/>
                <w:sz w:val="20"/>
                <w:szCs w:val="20"/>
              </w:rPr>
            </w:pPr>
          </w:p>
        </w:tc>
      </w:tr>
      <w:tr w:rsidR="00786118" w:rsidRPr="009E19AD" w:rsidTr="00236564">
        <w:tc>
          <w:tcPr>
            <w:tcW w:w="1368" w:type="dxa"/>
          </w:tcPr>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 xml:space="preserve">Role of Family </w:t>
            </w:r>
          </w:p>
        </w:tc>
        <w:tc>
          <w:tcPr>
            <w:tcW w:w="5940" w:type="dxa"/>
          </w:tcPr>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Mexican: “I try to eat healthier but my husband will protest and say: ‘I want rice and beans’.”</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Mexican: “We all love our kids but […] part of their bad habits are also our mistakes, our errors. We have taught them wrong.”</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Sudanese: “The family will be the victim now because the head of the family [decides what is eaten]. In Africa, we cook what the father needs, not the kids.”</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Cambodian: “For instance if there are four people in the household the difficult thing about eating is, if I wanted sour soup, and someone else just wanted vegetable soup, it is really hard to please everyone.”</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Mexican: “So for me, I [am] from a Hispanic family. It is all very social. […] Our problem is, […] we always get together and do a lot of social eating.”</w:t>
            </w:r>
          </w:p>
          <w:p w:rsidR="00786118" w:rsidRPr="00786118" w:rsidRDefault="00786118" w:rsidP="00236564">
            <w:pPr>
              <w:rPr>
                <w:rFonts w:ascii="Times New Roman" w:hAnsi="Times New Roman" w:cs="Times New Roman"/>
                <w:sz w:val="20"/>
                <w:szCs w:val="20"/>
              </w:rPr>
            </w:pPr>
          </w:p>
        </w:tc>
        <w:tc>
          <w:tcPr>
            <w:tcW w:w="5940" w:type="dxa"/>
          </w:tcPr>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Somali: “You can’t really tell your parents: ‘Your food, I don’t like it.’ They’ll just say: ‘Eat!’”</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Somali: “My mom—she buys a lot of pop.”</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Sudanese: “My mom always cooks macaroni and cheese and stuff like that… meatballs and pasta […]. Americanized food.”</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Sudanese: “There is a lot of junk food at home because of what my mom buys.”</w:t>
            </w:r>
          </w:p>
          <w:p w:rsidR="00786118" w:rsidRPr="00786118" w:rsidRDefault="00786118" w:rsidP="00236564">
            <w:pPr>
              <w:rPr>
                <w:rFonts w:ascii="Times New Roman" w:hAnsi="Times New Roman" w:cs="Times New Roman"/>
                <w:sz w:val="20"/>
                <w:szCs w:val="20"/>
              </w:rPr>
            </w:pPr>
          </w:p>
        </w:tc>
      </w:tr>
      <w:tr w:rsidR="00786118" w:rsidRPr="009E19AD" w:rsidTr="00236564">
        <w:tc>
          <w:tcPr>
            <w:tcW w:w="1368" w:type="dxa"/>
          </w:tcPr>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Cultural foods and traditions</w:t>
            </w:r>
          </w:p>
        </w:tc>
        <w:tc>
          <w:tcPr>
            <w:tcW w:w="5940" w:type="dxa"/>
          </w:tcPr>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Somali: “We eat […] more grain than poultry or red meat on a daily basis. We end up eating more than we need. That’s the problem.”</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Somali: “We don’t understand the food here.”</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lastRenderedPageBreak/>
              <w:t>Somali: The food we know was better in our country. It was good and the sun would help you burn it off. The oil and the sugar were burnt off by the sun.”</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 xml:space="preserve">Somali: We think that, the bigger a person </w:t>
            </w:r>
            <w:proofErr w:type="gramStart"/>
            <w:r w:rsidRPr="00786118">
              <w:rPr>
                <w:rFonts w:ascii="Times New Roman" w:hAnsi="Times New Roman" w:cs="Times New Roman"/>
                <w:sz w:val="20"/>
                <w:szCs w:val="20"/>
              </w:rPr>
              <w:t>is,</w:t>
            </w:r>
            <w:proofErr w:type="gramEnd"/>
            <w:r w:rsidRPr="00786118">
              <w:rPr>
                <w:rFonts w:ascii="Times New Roman" w:hAnsi="Times New Roman" w:cs="Times New Roman"/>
                <w:sz w:val="20"/>
                <w:szCs w:val="20"/>
              </w:rPr>
              <w:t xml:space="preserve"> the healthier. […] A skinny person is a sick person.”</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Sudanese: In Sudan, our food [has] a lot of fat in it. If there is no fat, then it is not right. That’s my culture.”</w:t>
            </w:r>
          </w:p>
          <w:p w:rsidR="00786118" w:rsidRPr="00786118" w:rsidRDefault="00786118" w:rsidP="002365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0"/>
                <w:szCs w:val="20"/>
              </w:rPr>
            </w:pPr>
            <w:r w:rsidRPr="00786118">
              <w:rPr>
                <w:rFonts w:ascii="Times New Roman" w:hAnsi="Times New Roman" w:cs="Times New Roman"/>
                <w:sz w:val="20"/>
                <w:szCs w:val="20"/>
              </w:rPr>
              <w:t>Mexican: “[I am] never going to be able to go from: ‘We’ve eaten tortillas our entire life</w:t>
            </w:r>
            <w:r w:rsidRPr="00786118">
              <w:rPr>
                <w:rFonts w:ascii="Times New Roman" w:hAnsi="Times New Roman" w:cs="Times New Roman"/>
                <w:i/>
                <w:sz w:val="20"/>
                <w:szCs w:val="20"/>
              </w:rPr>
              <w:t>,’</w:t>
            </w:r>
            <w:r w:rsidRPr="00786118">
              <w:rPr>
                <w:rFonts w:ascii="Times New Roman" w:hAnsi="Times New Roman" w:cs="Times New Roman"/>
                <w:sz w:val="20"/>
                <w:szCs w:val="20"/>
              </w:rPr>
              <w:t xml:space="preserve"> to [just eating] one [tortilla] a day.  That’s just impossible for my family.”</w:t>
            </w:r>
          </w:p>
          <w:p w:rsidR="00786118" w:rsidRPr="00786118" w:rsidRDefault="00786118" w:rsidP="00236564">
            <w:pPr>
              <w:rPr>
                <w:rFonts w:ascii="Times New Roman" w:hAnsi="Times New Roman" w:cs="Times New Roman"/>
                <w:sz w:val="20"/>
                <w:szCs w:val="20"/>
              </w:rPr>
            </w:pPr>
          </w:p>
        </w:tc>
        <w:tc>
          <w:tcPr>
            <w:tcW w:w="5940" w:type="dxa"/>
          </w:tcPr>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lastRenderedPageBreak/>
              <w:t>Somali: “[Somali food] seems to be healthy but they fry everything.”</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 xml:space="preserve">Cambodian: “For me I think Cambodian food is healthy but […] it depends […] because sometimes they use pig fat or pig skin and it is </w:t>
            </w:r>
            <w:r w:rsidRPr="00786118">
              <w:rPr>
                <w:rFonts w:ascii="Times New Roman" w:hAnsi="Times New Roman" w:cs="Times New Roman"/>
                <w:sz w:val="20"/>
                <w:szCs w:val="20"/>
              </w:rPr>
              <w:lastRenderedPageBreak/>
              <w:t>really fatty food.”</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Mexican: “Sometimes it is hard to make Mexican food healthy unless you want to […] but if you just make it, it is not going to be healthy.”</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Mexican: “Well [in] our culture, [food] is not too healthy. Just fat.”</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Mexican: [Our] parents want to raise [us] how they were raised or slightly better and they have the idea [that] […] feeding [us] what they had as a child will […] make you in their image.”</w:t>
            </w:r>
          </w:p>
          <w:p w:rsidR="00786118" w:rsidRPr="00786118" w:rsidRDefault="00786118" w:rsidP="0023656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Times New Roman" w:hAnsi="Times New Roman" w:cs="Times New Roman"/>
                <w:sz w:val="20"/>
                <w:szCs w:val="20"/>
              </w:rPr>
            </w:pPr>
            <w:r w:rsidRPr="00786118">
              <w:rPr>
                <w:rFonts w:ascii="Times New Roman" w:hAnsi="Times New Roman" w:cs="Times New Roman"/>
                <w:sz w:val="20"/>
                <w:szCs w:val="20"/>
              </w:rPr>
              <w:t xml:space="preserve">Somali: “Usually in the Somali culture […] healthy </w:t>
            </w:r>
          </w:p>
          <w:p w:rsidR="00786118" w:rsidRPr="00786118" w:rsidRDefault="00786118" w:rsidP="0023656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Times New Roman" w:hAnsi="Times New Roman" w:cs="Times New Roman"/>
                <w:sz w:val="20"/>
                <w:szCs w:val="20"/>
              </w:rPr>
            </w:pPr>
            <w:proofErr w:type="gramStart"/>
            <w:r w:rsidRPr="00786118">
              <w:rPr>
                <w:rFonts w:ascii="Times New Roman" w:hAnsi="Times New Roman" w:cs="Times New Roman"/>
                <w:sz w:val="20"/>
                <w:szCs w:val="20"/>
              </w:rPr>
              <w:t>diet</w:t>
            </w:r>
            <w:proofErr w:type="gramEnd"/>
            <w:r w:rsidRPr="00786118">
              <w:rPr>
                <w:rFonts w:ascii="Times New Roman" w:hAnsi="Times New Roman" w:cs="Times New Roman"/>
                <w:sz w:val="20"/>
                <w:szCs w:val="20"/>
              </w:rPr>
              <w:t xml:space="preserve"> is not really part of their […] routine.”</w:t>
            </w:r>
          </w:p>
          <w:p w:rsidR="00786118" w:rsidRPr="00786118" w:rsidRDefault="00786118" w:rsidP="0023656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Times New Roman" w:hAnsi="Times New Roman" w:cs="Times New Roman"/>
                <w:sz w:val="20"/>
                <w:szCs w:val="20"/>
              </w:rPr>
            </w:pPr>
          </w:p>
        </w:tc>
      </w:tr>
      <w:tr w:rsidR="00786118" w:rsidRPr="009E19AD" w:rsidTr="00236564">
        <w:tc>
          <w:tcPr>
            <w:tcW w:w="1368" w:type="dxa"/>
          </w:tcPr>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lastRenderedPageBreak/>
              <w:t>Time</w:t>
            </w:r>
          </w:p>
        </w:tc>
        <w:tc>
          <w:tcPr>
            <w:tcW w:w="5940" w:type="dxa"/>
          </w:tcPr>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Mexican: “I work and you know [my children] are not going to eat what you tell them to, they are going to eat what is easiest.”</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Sudanese: “Because I am doing two jobs and at the same time I got to school… you have to wake up early in the morning and prepare breakfast.”</w:t>
            </w:r>
          </w:p>
          <w:p w:rsidR="00786118" w:rsidRPr="00786118" w:rsidRDefault="00786118" w:rsidP="00236564">
            <w:pPr>
              <w:rPr>
                <w:rFonts w:ascii="Times New Roman" w:hAnsi="Times New Roman" w:cs="Times New Roman"/>
                <w:sz w:val="20"/>
                <w:szCs w:val="20"/>
              </w:rPr>
            </w:pPr>
          </w:p>
        </w:tc>
        <w:tc>
          <w:tcPr>
            <w:tcW w:w="5940" w:type="dxa"/>
          </w:tcPr>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Somali: “[Our parents] are just too busy because they work overtime and just come home and sleep. That’s basically what they do.”</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 xml:space="preserve">Somali: “Me, I always used to get McDonald’s because I worked there.  I never </w:t>
            </w:r>
          </w:p>
          <w:p w:rsidR="00786118" w:rsidRPr="00786118" w:rsidRDefault="00786118" w:rsidP="00236564">
            <w:pPr>
              <w:rPr>
                <w:rFonts w:ascii="Times New Roman" w:hAnsi="Times New Roman" w:cs="Times New Roman"/>
                <w:sz w:val="20"/>
                <w:szCs w:val="20"/>
              </w:rPr>
            </w:pPr>
            <w:proofErr w:type="gramStart"/>
            <w:r w:rsidRPr="00786118">
              <w:rPr>
                <w:rFonts w:ascii="Times New Roman" w:hAnsi="Times New Roman" w:cs="Times New Roman"/>
                <w:sz w:val="20"/>
                <w:szCs w:val="20"/>
              </w:rPr>
              <w:t>eat</w:t>
            </w:r>
            <w:proofErr w:type="gramEnd"/>
            <w:r w:rsidRPr="00786118">
              <w:rPr>
                <w:rFonts w:ascii="Times New Roman" w:hAnsi="Times New Roman" w:cs="Times New Roman"/>
                <w:sz w:val="20"/>
                <w:szCs w:val="20"/>
              </w:rPr>
              <w:t xml:space="preserve"> at home.  I only eat at school.  I </w:t>
            </w:r>
            <w:proofErr w:type="gramStart"/>
            <w:r w:rsidRPr="00786118">
              <w:rPr>
                <w:rFonts w:ascii="Times New Roman" w:hAnsi="Times New Roman" w:cs="Times New Roman"/>
                <w:sz w:val="20"/>
                <w:szCs w:val="20"/>
              </w:rPr>
              <w:t>come</w:t>
            </w:r>
            <w:proofErr w:type="gramEnd"/>
            <w:r w:rsidRPr="00786118">
              <w:rPr>
                <w:rFonts w:ascii="Times New Roman" w:hAnsi="Times New Roman" w:cs="Times New Roman"/>
                <w:sz w:val="20"/>
                <w:szCs w:val="20"/>
              </w:rPr>
              <w:t xml:space="preserve"> home, sleep; I rarely have time to eat at home.”</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Mexican: “We don’t have time to make [food]. Sudanese: “My mom doesn’t cook anymore because she is always at her job.”</w:t>
            </w:r>
          </w:p>
          <w:p w:rsidR="00786118" w:rsidRPr="00786118" w:rsidRDefault="00786118" w:rsidP="00236564">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sz w:val="20"/>
                <w:szCs w:val="20"/>
              </w:rPr>
            </w:pPr>
            <w:r w:rsidRPr="00786118">
              <w:rPr>
                <w:rFonts w:ascii="Times New Roman" w:hAnsi="Times New Roman" w:cs="Times New Roman"/>
                <w:sz w:val="20"/>
                <w:szCs w:val="20"/>
              </w:rPr>
              <w:t>Sudanese: “My parents both work, so they don’t usually have time to cook on weekdays so they usually elect the easiest thing from McDonalds or something… and bring it back home.”</w:t>
            </w:r>
          </w:p>
          <w:p w:rsidR="00786118" w:rsidRPr="00786118" w:rsidRDefault="00786118" w:rsidP="00236564">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sz w:val="20"/>
                <w:szCs w:val="20"/>
              </w:rPr>
            </w:pPr>
            <w:r w:rsidRPr="00786118">
              <w:rPr>
                <w:rFonts w:ascii="Times New Roman" w:hAnsi="Times New Roman" w:cs="Times New Roman"/>
                <w:sz w:val="20"/>
                <w:szCs w:val="20"/>
              </w:rPr>
              <w:t>Sudanese: “For our family, because our mom works a lot, […] we have to make food on our own and it’s easier to make junk than good quality food.”</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Sudanese: “My mom is always at work so then we pick the unhealthy choice like pop a pizza in the oven and it’s quicker, just after school.”</w:t>
            </w:r>
          </w:p>
          <w:p w:rsidR="00786118" w:rsidRPr="00786118" w:rsidRDefault="00786118" w:rsidP="00236564">
            <w:pPr>
              <w:rPr>
                <w:rFonts w:ascii="Times New Roman" w:hAnsi="Times New Roman" w:cs="Times New Roman"/>
                <w:sz w:val="20"/>
                <w:szCs w:val="20"/>
              </w:rPr>
            </w:pPr>
          </w:p>
        </w:tc>
      </w:tr>
      <w:tr w:rsidR="00786118" w:rsidRPr="009E19AD" w:rsidTr="00236564">
        <w:tc>
          <w:tcPr>
            <w:tcW w:w="1368" w:type="dxa"/>
          </w:tcPr>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Finances</w:t>
            </w:r>
          </w:p>
        </w:tc>
        <w:tc>
          <w:tcPr>
            <w:tcW w:w="5940" w:type="dxa"/>
          </w:tcPr>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Somali: “Fruits and vegetables are very expensive […]. Pasta is cheap and […] when it is cooked, it has a lot of calories. So if [we] had more money, [we] could buy fruits and vegetables.”</w:t>
            </w:r>
          </w:p>
          <w:p w:rsidR="00786118" w:rsidRPr="00786118" w:rsidRDefault="00786118" w:rsidP="00236564">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rPr>
            </w:pPr>
            <w:r w:rsidRPr="00786118">
              <w:rPr>
                <w:sz w:val="20"/>
              </w:rPr>
              <w:t>Cambodian: “The only thing that [makes it] difficult [to eat healthy] is the money.  When it comes to food [availability], it is not difficult.”</w:t>
            </w:r>
          </w:p>
          <w:p w:rsidR="00786118" w:rsidRPr="00786118" w:rsidRDefault="00786118" w:rsidP="00236564">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rPr>
            </w:pPr>
            <w:r w:rsidRPr="00786118">
              <w:rPr>
                <w:sz w:val="20"/>
              </w:rPr>
              <w:t xml:space="preserve">Cambodian: [Healthy food] is expensive. […] If you want to be healthy and eat healthy but you’re not having enough financial aid or money to purchase them then you just </w:t>
            </w:r>
            <w:proofErr w:type="gramStart"/>
            <w:r w:rsidRPr="00786118">
              <w:rPr>
                <w:sz w:val="20"/>
              </w:rPr>
              <w:t>get</w:t>
            </w:r>
            <w:proofErr w:type="gramEnd"/>
            <w:r w:rsidRPr="00786118">
              <w:rPr>
                <w:sz w:val="20"/>
              </w:rPr>
              <w:t xml:space="preserve"> what you can…buy what you can.”</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Mexican: “Everything is really expensive in the winter. Everything healthy.”</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Cambodian: “In the summer, we can do gardening and grow our own vegetables and we only have to buy meat. But in the winter we have to purchase [everything].”</w:t>
            </w:r>
          </w:p>
          <w:p w:rsidR="00786118" w:rsidRPr="00786118" w:rsidRDefault="00786118" w:rsidP="00236564">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rPr>
            </w:pPr>
            <w:r w:rsidRPr="00786118">
              <w:rPr>
                <w:sz w:val="20"/>
              </w:rPr>
              <w:t>Sudanese: “[The hard things about eating healthy in [this town] are […]: Finance, finances!”</w:t>
            </w:r>
          </w:p>
        </w:tc>
        <w:tc>
          <w:tcPr>
            <w:tcW w:w="5940" w:type="dxa"/>
          </w:tcPr>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Cambodian: “Fatty [food] costs less than fruits and vegetables [and] all the healthier stuff.”</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Cambodian: “Sometimes we don’t have the money to buy healthy foods.”</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Sudanese: “Fast food is way cheaper than healthy food, so you go to McDonalds and get a sandwich for a dollar rather than [buying] food and making it yourself at home.”</w:t>
            </w:r>
          </w:p>
          <w:p w:rsidR="00786118" w:rsidRPr="00786118" w:rsidRDefault="00786118" w:rsidP="0023656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Times New Roman" w:hAnsi="Times New Roman" w:cs="Times New Roman"/>
                <w:sz w:val="20"/>
                <w:szCs w:val="20"/>
              </w:rPr>
            </w:pPr>
            <w:r w:rsidRPr="00786118">
              <w:rPr>
                <w:rFonts w:ascii="Times New Roman" w:hAnsi="Times New Roman" w:cs="Times New Roman"/>
                <w:sz w:val="20"/>
                <w:szCs w:val="20"/>
              </w:rPr>
              <w:t xml:space="preserve">Sudanese: “My mom doesn’t buy as much [the] </w:t>
            </w:r>
          </w:p>
          <w:p w:rsidR="00786118" w:rsidRPr="00786118" w:rsidRDefault="00786118" w:rsidP="0023656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Times New Roman" w:hAnsi="Times New Roman" w:cs="Times New Roman"/>
                <w:sz w:val="20"/>
                <w:szCs w:val="20"/>
              </w:rPr>
            </w:pPr>
            <w:r w:rsidRPr="00786118">
              <w:rPr>
                <w:rFonts w:ascii="Times New Roman" w:hAnsi="Times New Roman" w:cs="Times New Roman"/>
                <w:sz w:val="20"/>
                <w:szCs w:val="20"/>
              </w:rPr>
              <w:t xml:space="preserve">healthiest food because sometimes you can’t always </w:t>
            </w:r>
          </w:p>
          <w:p w:rsidR="00786118" w:rsidRPr="00786118" w:rsidRDefault="00786118" w:rsidP="0023656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rFonts w:ascii="Times New Roman" w:hAnsi="Times New Roman" w:cs="Times New Roman"/>
                <w:sz w:val="20"/>
                <w:szCs w:val="20"/>
              </w:rPr>
            </w:pPr>
            <w:proofErr w:type="gramStart"/>
            <w:r w:rsidRPr="00786118">
              <w:rPr>
                <w:rFonts w:ascii="Times New Roman" w:hAnsi="Times New Roman" w:cs="Times New Roman"/>
                <w:sz w:val="20"/>
                <w:szCs w:val="20"/>
              </w:rPr>
              <w:t>afford</w:t>
            </w:r>
            <w:proofErr w:type="gramEnd"/>
            <w:r w:rsidRPr="00786118">
              <w:rPr>
                <w:rFonts w:ascii="Times New Roman" w:hAnsi="Times New Roman" w:cs="Times New Roman"/>
                <w:sz w:val="20"/>
                <w:szCs w:val="20"/>
              </w:rPr>
              <w:t xml:space="preserve"> [that].”</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Sudanese: “McDonalds has the dollar menu</w:t>
            </w:r>
            <w:proofErr w:type="gramStart"/>
            <w:r w:rsidRPr="00786118">
              <w:rPr>
                <w:rFonts w:ascii="Times New Roman" w:hAnsi="Times New Roman" w:cs="Times New Roman"/>
                <w:sz w:val="20"/>
                <w:szCs w:val="20"/>
              </w:rPr>
              <w:t>.—</w:t>
            </w:r>
            <w:proofErr w:type="gramEnd"/>
            <w:r w:rsidRPr="00786118">
              <w:rPr>
                <w:rFonts w:ascii="Times New Roman" w:hAnsi="Times New Roman" w:cs="Times New Roman"/>
                <w:sz w:val="20"/>
                <w:szCs w:val="20"/>
              </w:rPr>
              <w:t xml:space="preserve"> Who is going to compete with that?”</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Mexican: “We don’t have anything to make [healthy food] with. […] Maybe the prices [of healthy food] are too overpriced.”</w:t>
            </w:r>
          </w:p>
          <w:p w:rsidR="00786118" w:rsidRPr="00786118" w:rsidRDefault="00786118" w:rsidP="00236564">
            <w:pPr>
              <w:rPr>
                <w:rFonts w:ascii="Times New Roman" w:hAnsi="Times New Roman" w:cs="Times New Roman"/>
                <w:sz w:val="20"/>
                <w:szCs w:val="20"/>
              </w:rPr>
            </w:pPr>
            <w:r w:rsidRPr="00786118">
              <w:rPr>
                <w:rFonts w:ascii="Times New Roman" w:hAnsi="Times New Roman" w:cs="Times New Roman"/>
                <w:sz w:val="20"/>
                <w:szCs w:val="20"/>
              </w:rPr>
              <w:t>Somali: “Healthier foods tend to be more expensive at grocery stores.”</w:t>
            </w:r>
          </w:p>
        </w:tc>
      </w:tr>
    </w:tbl>
    <w:p w:rsidR="0081706F" w:rsidRDefault="0081706F"/>
    <w:sectPr w:rsidR="0081706F" w:rsidSect="00BC378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118"/>
    <w:rsid w:val="004B6E5D"/>
    <w:rsid w:val="00786118"/>
    <w:rsid w:val="0081706F"/>
    <w:rsid w:val="00BC3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118"/>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6118"/>
    <w:pPr>
      <w:spacing w:after="0" w:line="240" w:lineRule="auto"/>
    </w:pPr>
    <w:rPr>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basedOn w:val="Normal"/>
    <w:qFormat/>
    <w:rsid w:val="00786118"/>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118"/>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6118"/>
    <w:pPr>
      <w:spacing w:after="0" w:line="240" w:lineRule="auto"/>
    </w:pPr>
    <w:rPr>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basedOn w:val="Normal"/>
    <w:qFormat/>
    <w:rsid w:val="00786118"/>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1194</Words>
  <Characters>6808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7987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L Wieland</dc:creator>
  <cp:lastModifiedBy>Mark L Wieland</cp:lastModifiedBy>
  <cp:revision>3</cp:revision>
  <dcterms:created xsi:type="dcterms:W3CDTF">2013-07-28T17:47:00Z</dcterms:created>
  <dcterms:modified xsi:type="dcterms:W3CDTF">2013-07-28T17:56:00Z</dcterms:modified>
</cp:coreProperties>
</file>