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715" w:rsidRDefault="008D7BF2">
      <w:pPr>
        <w:rPr>
          <w:rFonts w:ascii="Times New Roman" w:hAnsi="Times New Roman" w:cs="Times New Roman"/>
          <w:sz w:val="24"/>
        </w:rPr>
      </w:pPr>
      <w:r w:rsidRPr="008D7BF2">
        <w:rPr>
          <w:rFonts w:ascii="Times New Roman" w:hAnsi="Times New Roman" w:cs="Times New Roman"/>
          <w:sz w:val="24"/>
        </w:rPr>
        <w:t>Supplementa</w:t>
      </w:r>
      <w:r>
        <w:rPr>
          <w:rFonts w:ascii="Times New Roman" w:hAnsi="Times New Roman" w:cs="Times New Roman" w:hint="eastAsia"/>
          <w:sz w:val="24"/>
        </w:rPr>
        <w:t>r</w:t>
      </w:r>
      <w:r w:rsidRPr="008D7BF2">
        <w:rPr>
          <w:rFonts w:ascii="Times New Roman" w:hAnsi="Times New Roman" w:cs="Times New Roman"/>
          <w:sz w:val="24"/>
        </w:rPr>
        <w:t>y table 1: Primers used in this study</w:t>
      </w:r>
    </w:p>
    <w:tbl>
      <w:tblPr>
        <w:tblpPr w:leftFromText="180" w:rightFromText="180" w:vertAnchor="page" w:horzAnchor="margin" w:tblpXSpec="center" w:tblpY="2484"/>
        <w:tblW w:w="4551" w:type="pct"/>
        <w:tblBorders>
          <w:top w:val="single" w:sz="12" w:space="0" w:color="auto"/>
          <w:bottom w:val="single" w:sz="12" w:space="0" w:color="auto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2836"/>
        <w:gridCol w:w="5243"/>
        <w:gridCol w:w="1703"/>
        <w:gridCol w:w="3119"/>
      </w:tblGrid>
      <w:tr w:rsidR="00FD7F32" w:rsidRPr="008D7BF2" w:rsidTr="00FD7F32">
        <w:trPr>
          <w:trHeight w:val="300"/>
        </w:trPr>
        <w:tc>
          <w:tcPr>
            <w:tcW w:w="1099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Primer ID</w:t>
            </w:r>
          </w:p>
        </w:tc>
        <w:tc>
          <w:tcPr>
            <w:tcW w:w="2032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Sequence(5'-3')</w:t>
            </w:r>
          </w:p>
        </w:tc>
        <w:tc>
          <w:tcPr>
            <w:tcW w:w="660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Restriction sites</w:t>
            </w:r>
          </w:p>
        </w:tc>
        <w:tc>
          <w:tcPr>
            <w:tcW w:w="1209" w:type="pc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</w:rPr>
              <w:t>Purpose</w:t>
            </w:r>
          </w:p>
        </w:tc>
      </w:tr>
      <w:tr w:rsidR="00FD7F32" w:rsidRPr="008D7BF2" w:rsidTr="00FD7F32">
        <w:trPr>
          <w:trHeight w:val="369"/>
        </w:trPr>
        <w:tc>
          <w:tcPr>
            <w:tcW w:w="1099" w:type="pct"/>
            <w:tcBorders>
              <w:top w:val="single" w:sz="6" w:space="0" w:color="auto"/>
            </w:tcBorders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qPCR_</w:t>
            </w:r>
            <w:r w:rsidR="00FD7F32" w:rsidRPr="0060670B">
              <w:rPr>
                <w:rFonts w:ascii="Times New Roman" w:eastAsia="宋体" w:hAnsi="Times New Roman" w:cs="Times New Roman" w:hint="eastAsia"/>
                <w:color w:val="000000"/>
              </w:rPr>
              <w:t xml:space="preserve"> GH_A02G0809</w:t>
            </w: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F</w:t>
            </w:r>
          </w:p>
        </w:tc>
        <w:tc>
          <w:tcPr>
            <w:tcW w:w="2032" w:type="pct"/>
            <w:tcBorders>
              <w:top w:val="single" w:sz="6" w:space="0" w:color="auto"/>
            </w:tcBorders>
            <w:noWrap/>
            <w:vAlign w:val="center"/>
          </w:tcPr>
          <w:p w:rsidR="0061124C" w:rsidRPr="00FD7F32" w:rsidRDefault="0061124C" w:rsidP="00FD7F32">
            <w:pPr>
              <w:widowControl/>
              <w:jc w:val="left"/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</w:pPr>
            <w:r w:rsidRPr="0061124C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CGTTGCAGAAGCAGCTCGTA</w:t>
            </w:r>
          </w:p>
        </w:tc>
        <w:tc>
          <w:tcPr>
            <w:tcW w:w="660" w:type="pct"/>
            <w:tcBorders>
              <w:top w:val="single" w:sz="6" w:space="0" w:color="auto"/>
            </w:tcBorders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209" w:type="pct"/>
            <w:tcBorders>
              <w:top w:val="single" w:sz="6" w:space="0" w:color="auto"/>
            </w:tcBorders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qRT-PCR</w:t>
            </w:r>
          </w:p>
        </w:tc>
      </w:tr>
      <w:tr w:rsidR="00FD7F32" w:rsidRPr="008D7BF2" w:rsidTr="00FD7F32">
        <w:trPr>
          <w:trHeight w:val="369"/>
        </w:trPr>
        <w:tc>
          <w:tcPr>
            <w:tcW w:w="1099" w:type="pct"/>
            <w:noWrap/>
            <w:vAlign w:val="center"/>
            <w:hideMark/>
          </w:tcPr>
          <w:p w:rsidR="008D7BF2" w:rsidRPr="00FD7F32" w:rsidRDefault="008D7BF2" w:rsidP="00FD7F32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qPCR_</w:t>
            </w:r>
            <w:r w:rsidR="00FD7F32" w:rsidRPr="0060670B">
              <w:rPr>
                <w:rFonts w:ascii="Times New Roman" w:eastAsia="宋体" w:hAnsi="Times New Roman" w:cs="Times New Roman" w:hint="eastAsia"/>
                <w:color w:val="000000"/>
              </w:rPr>
              <w:t xml:space="preserve"> GH_A02G0809</w:t>
            </w:r>
            <w:r w:rsidR="00FD7F32"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  <w:t>R</w:t>
            </w:r>
          </w:p>
        </w:tc>
        <w:tc>
          <w:tcPr>
            <w:tcW w:w="2032" w:type="pct"/>
            <w:noWrap/>
            <w:vAlign w:val="center"/>
            <w:hideMark/>
          </w:tcPr>
          <w:p w:rsidR="008D7BF2" w:rsidRPr="008D7BF2" w:rsidRDefault="0061124C" w:rsidP="00FD7F3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61124C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ACCGATAATTTCCTCTCATGTTCA</w:t>
            </w:r>
            <w:bookmarkStart w:id="0" w:name="_GoBack"/>
            <w:bookmarkEnd w:id="0"/>
          </w:p>
        </w:tc>
        <w:tc>
          <w:tcPr>
            <w:tcW w:w="660" w:type="pct"/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209" w:type="pct"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qRT-PCR</w:t>
            </w:r>
          </w:p>
        </w:tc>
      </w:tr>
      <w:tr w:rsidR="00FD7F32" w:rsidRPr="008D7BF2" w:rsidTr="00FD7F32">
        <w:trPr>
          <w:trHeight w:val="369"/>
        </w:trPr>
        <w:tc>
          <w:tcPr>
            <w:tcW w:w="1099" w:type="pct"/>
            <w:noWrap/>
            <w:vAlign w:val="center"/>
            <w:hideMark/>
          </w:tcPr>
          <w:p w:rsidR="008D7BF2" w:rsidRPr="008D7BF2" w:rsidRDefault="00FD7F3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Histone</w:t>
            </w:r>
            <w:r w:rsidR="008D7BF2"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3F</w:t>
            </w:r>
          </w:p>
        </w:tc>
        <w:tc>
          <w:tcPr>
            <w:tcW w:w="2032" w:type="pct"/>
            <w:noWrap/>
            <w:vAlign w:val="center"/>
            <w:hideMark/>
          </w:tcPr>
          <w:p w:rsidR="008D7BF2" w:rsidRPr="008D7BF2" w:rsidRDefault="008D7BF2" w:rsidP="00FD7F3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TCAAGACTGATTTGCGTTTCCA</w:t>
            </w:r>
          </w:p>
        </w:tc>
        <w:tc>
          <w:tcPr>
            <w:tcW w:w="660" w:type="pct"/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209" w:type="pct"/>
            <w:vAlign w:val="center"/>
            <w:hideMark/>
          </w:tcPr>
          <w:p w:rsidR="008D7BF2" w:rsidRPr="00FD7F32" w:rsidRDefault="00FD7F32" w:rsidP="008D7BF2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  <w:t>Internal control</w:t>
            </w:r>
          </w:p>
        </w:tc>
      </w:tr>
      <w:tr w:rsidR="00FD7F32" w:rsidRPr="008D7BF2" w:rsidTr="00FD7F32">
        <w:trPr>
          <w:trHeight w:val="369"/>
        </w:trPr>
        <w:tc>
          <w:tcPr>
            <w:tcW w:w="1099" w:type="pct"/>
            <w:noWrap/>
            <w:vAlign w:val="center"/>
            <w:hideMark/>
          </w:tcPr>
          <w:p w:rsidR="008D7BF2" w:rsidRPr="008D7BF2" w:rsidRDefault="00FD7F3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Histone</w:t>
            </w:r>
            <w:r w:rsidR="008D7BF2"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3R</w:t>
            </w:r>
          </w:p>
        </w:tc>
        <w:tc>
          <w:tcPr>
            <w:tcW w:w="2032" w:type="pct"/>
            <w:noWrap/>
            <w:vAlign w:val="center"/>
            <w:hideMark/>
          </w:tcPr>
          <w:p w:rsidR="008D7BF2" w:rsidRPr="008D7BF2" w:rsidRDefault="008D7BF2" w:rsidP="00FD7F3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GCGCAAAGGTTGGTGTCTTC</w:t>
            </w:r>
          </w:p>
        </w:tc>
        <w:tc>
          <w:tcPr>
            <w:tcW w:w="660" w:type="pct"/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</w:p>
        </w:tc>
        <w:tc>
          <w:tcPr>
            <w:tcW w:w="1209" w:type="pct"/>
            <w:vAlign w:val="center"/>
            <w:hideMark/>
          </w:tcPr>
          <w:p w:rsidR="008D7BF2" w:rsidRPr="008D7BF2" w:rsidRDefault="00FD7F3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  <w:t>Internal control</w:t>
            </w:r>
          </w:p>
        </w:tc>
      </w:tr>
      <w:tr w:rsidR="00FD7F32" w:rsidRPr="008D7BF2" w:rsidTr="00FD7F32">
        <w:trPr>
          <w:trHeight w:val="369"/>
        </w:trPr>
        <w:tc>
          <w:tcPr>
            <w:tcW w:w="1099" w:type="pct"/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1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1"/>
              </w:rPr>
              <w:t>VIGS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1"/>
              </w:rPr>
              <w:t>_</w:t>
            </w:r>
            <w:r w:rsidR="00FD7F32" w:rsidRPr="0060670B">
              <w:rPr>
                <w:rFonts w:ascii="Times New Roman" w:eastAsia="宋体" w:hAnsi="Times New Roman" w:cs="Times New Roman" w:hint="eastAsia"/>
                <w:color w:val="000000"/>
              </w:rPr>
              <w:t xml:space="preserve"> GH_A02G0809</w:t>
            </w: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F</w:t>
            </w:r>
          </w:p>
        </w:tc>
        <w:tc>
          <w:tcPr>
            <w:tcW w:w="2032" w:type="pct"/>
            <w:noWrap/>
            <w:vAlign w:val="center"/>
          </w:tcPr>
          <w:p w:rsidR="005D2F2B" w:rsidRPr="008D7BF2" w:rsidRDefault="005D2F2B" w:rsidP="00FD7F3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5D2F2B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ATGCCTGCAG</w:t>
            </w:r>
            <w:r w:rsidRPr="00FD7F3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u w:val="single"/>
              </w:rPr>
              <w:t>ACTAGT</w:t>
            </w:r>
            <w:r w:rsidRPr="005D2F2B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GCCCTCTTGCTCCAAAGCTA</w:t>
            </w:r>
          </w:p>
        </w:tc>
        <w:tc>
          <w:tcPr>
            <w:tcW w:w="660" w:type="pct"/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hAnsi="Times New Roman" w:cs="Times New Roman"/>
                <w:i/>
                <w:sz w:val="20"/>
                <w:szCs w:val="24"/>
              </w:rPr>
              <w:t>Spe</w:t>
            </w:r>
            <w:r w:rsidRPr="008D7BF2">
              <w:rPr>
                <w:rFonts w:ascii="Times New Roman" w:hAnsi="Times New Roman" w:cs="Times New Roman"/>
                <w:sz w:val="20"/>
                <w:szCs w:val="24"/>
              </w:rPr>
              <w:t xml:space="preserve"> I</w:t>
            </w:r>
          </w:p>
        </w:tc>
        <w:tc>
          <w:tcPr>
            <w:tcW w:w="1209" w:type="pct"/>
            <w:noWrap/>
            <w:vAlign w:val="center"/>
            <w:hideMark/>
          </w:tcPr>
          <w:p w:rsidR="005D41C1" w:rsidRPr="00FD7F32" w:rsidRDefault="008D7BF2" w:rsidP="00FD7F32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Constructing vector for VIGS</w:t>
            </w:r>
          </w:p>
        </w:tc>
      </w:tr>
      <w:tr w:rsidR="00FD7F32" w:rsidRPr="008D7BF2" w:rsidTr="00FD7F32">
        <w:trPr>
          <w:trHeight w:val="369"/>
        </w:trPr>
        <w:tc>
          <w:tcPr>
            <w:tcW w:w="1099" w:type="pct"/>
            <w:noWrap/>
            <w:vAlign w:val="center"/>
            <w:hideMark/>
          </w:tcPr>
          <w:p w:rsidR="008D7BF2" w:rsidRPr="008D7BF2" w:rsidRDefault="008D7BF2" w:rsidP="008D7BF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1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1"/>
              </w:rPr>
              <w:t>VIGS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1"/>
              </w:rPr>
              <w:t>_</w:t>
            </w:r>
            <w:r w:rsidR="00FD7F32" w:rsidRPr="0060670B">
              <w:rPr>
                <w:rFonts w:ascii="Times New Roman" w:eastAsia="宋体" w:hAnsi="Times New Roman" w:cs="Times New Roman" w:hint="eastAsia"/>
                <w:color w:val="000000"/>
              </w:rPr>
              <w:t xml:space="preserve"> GH_A02G0809</w:t>
            </w: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R</w:t>
            </w:r>
          </w:p>
        </w:tc>
        <w:tc>
          <w:tcPr>
            <w:tcW w:w="2032" w:type="pct"/>
            <w:noWrap/>
            <w:vAlign w:val="center"/>
            <w:hideMark/>
          </w:tcPr>
          <w:p w:rsidR="008D7BF2" w:rsidRPr="008D7BF2" w:rsidRDefault="005D2F2B" w:rsidP="00FD7F3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5D2F2B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AGACCTAGG</w:t>
            </w:r>
            <w:r w:rsidRPr="00FD7F3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u w:val="single"/>
              </w:rPr>
              <w:t>GGCGCGCC</w:t>
            </w:r>
            <w:r w:rsidRPr="005D2F2B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TCTCCCGTGCTTTGTGGTTT</w:t>
            </w:r>
          </w:p>
        </w:tc>
        <w:tc>
          <w:tcPr>
            <w:tcW w:w="660" w:type="pct"/>
            <w:noWrap/>
            <w:vAlign w:val="center"/>
            <w:hideMark/>
          </w:tcPr>
          <w:p w:rsidR="008D7BF2" w:rsidRPr="008D7BF2" w:rsidRDefault="008D7BF2" w:rsidP="00FD7F3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</w:pPr>
            <w:r w:rsidRPr="008D7BF2">
              <w:rPr>
                <w:rFonts w:ascii="Times New Roman" w:hAnsi="Times New Roman" w:cs="Times New Roman"/>
                <w:i/>
                <w:sz w:val="20"/>
                <w:szCs w:val="24"/>
              </w:rPr>
              <w:t>A</w:t>
            </w:r>
            <w:r w:rsidR="00FD7F32">
              <w:rPr>
                <w:rFonts w:ascii="Times New Roman" w:hAnsi="Times New Roman" w:cs="Times New Roman" w:hint="eastAsia"/>
                <w:i/>
                <w:sz w:val="20"/>
                <w:szCs w:val="24"/>
              </w:rPr>
              <w:t>sc</w:t>
            </w:r>
            <w:r w:rsidRPr="008D7BF2">
              <w:rPr>
                <w:rFonts w:ascii="Times New Roman" w:hAnsi="Times New Roman" w:cs="Times New Roman"/>
                <w:sz w:val="20"/>
                <w:szCs w:val="24"/>
              </w:rPr>
              <w:t xml:space="preserve"> I</w:t>
            </w:r>
          </w:p>
        </w:tc>
        <w:tc>
          <w:tcPr>
            <w:tcW w:w="1209" w:type="pct"/>
            <w:vAlign w:val="center"/>
            <w:hideMark/>
          </w:tcPr>
          <w:p w:rsidR="005D41C1" w:rsidRPr="00FD7F32" w:rsidRDefault="008D7BF2" w:rsidP="00FD7F32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0"/>
              </w:rPr>
            </w:pPr>
            <w:r w:rsidRPr="008D7BF2">
              <w:rPr>
                <w:rFonts w:ascii="Times New Roman" w:eastAsia="SimSun" w:hAnsi="Times New Roman" w:cs="Times New Roman"/>
                <w:color w:val="000000"/>
                <w:kern w:val="0"/>
                <w:sz w:val="20"/>
              </w:rPr>
              <w:t>Constructing vector for VIGS</w:t>
            </w:r>
          </w:p>
        </w:tc>
      </w:tr>
    </w:tbl>
    <w:p w:rsidR="008D7BF2" w:rsidRPr="008D7BF2" w:rsidRDefault="008D7BF2">
      <w:pPr>
        <w:rPr>
          <w:rFonts w:ascii="Times New Roman" w:hAnsi="Times New Roman" w:cs="Times New Roman"/>
          <w:sz w:val="24"/>
        </w:rPr>
      </w:pPr>
    </w:p>
    <w:sectPr w:rsidR="008D7BF2" w:rsidRPr="008D7BF2" w:rsidSect="00FD7F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1AE" w:rsidRDefault="00A301AE" w:rsidP="008D7BF2">
      <w:r>
        <w:separator/>
      </w:r>
    </w:p>
  </w:endnote>
  <w:endnote w:type="continuationSeparator" w:id="1">
    <w:p w:rsidR="00A301AE" w:rsidRDefault="00A301AE" w:rsidP="008D7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1AE" w:rsidRDefault="00A301AE" w:rsidP="008D7BF2">
      <w:r>
        <w:separator/>
      </w:r>
    </w:p>
  </w:footnote>
  <w:footnote w:type="continuationSeparator" w:id="1">
    <w:p w:rsidR="00A301AE" w:rsidRDefault="00A301AE" w:rsidP="008D7B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BF2"/>
    <w:rsid w:val="00245715"/>
    <w:rsid w:val="005D2F2B"/>
    <w:rsid w:val="005D41C1"/>
    <w:rsid w:val="0061124C"/>
    <w:rsid w:val="006137E9"/>
    <w:rsid w:val="0084144C"/>
    <w:rsid w:val="008D7BF2"/>
    <w:rsid w:val="009D699A"/>
    <w:rsid w:val="00A301AE"/>
    <w:rsid w:val="00FC660F"/>
    <w:rsid w:val="00FD7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4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7B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7B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7B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7B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5</cp:revision>
  <dcterms:created xsi:type="dcterms:W3CDTF">2021-11-23T06:11:00Z</dcterms:created>
  <dcterms:modified xsi:type="dcterms:W3CDTF">2021-12-02T03:16:00Z</dcterms:modified>
</cp:coreProperties>
</file>