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80B6AC" w14:textId="77777777" w:rsidR="00F618EC" w:rsidRDefault="00000000">
      <w:pPr>
        <w:rPr>
          <w:rFonts w:eastAsia="SimSun"/>
          <w:lang w:eastAsia="zh-CN"/>
        </w:rPr>
      </w:pPr>
      <w:r>
        <w:rPr>
          <w:rFonts w:eastAsia="SimSun" w:hint="eastAsia"/>
          <w:noProof/>
          <w:lang w:eastAsia="zh-CN"/>
        </w:rPr>
        <w:drawing>
          <wp:inline distT="0" distB="0" distL="114300" distR="114300" wp14:anchorId="2614CA6A" wp14:editId="06A5FD3B">
            <wp:extent cx="5937250" cy="2313305"/>
            <wp:effectExtent l="0" t="0" r="6350" b="0"/>
            <wp:docPr id="1" name="图片 1" descr="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图片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37250" cy="2313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ECBCD3" w14:textId="4B8769B4" w:rsidR="00F618EC" w:rsidRDefault="00000000">
      <w:r>
        <w:rPr>
          <w:rFonts w:ascii="Times New Roman" w:hAnsi="Times New Roman" w:cs="Times New Roman"/>
          <w:sz w:val="24"/>
          <w:szCs w:val="24"/>
        </w:rPr>
        <w:t xml:space="preserve">Figure </w:t>
      </w:r>
      <w:r w:rsidR="00F31509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. (A) Western blot was conducted to detect the protein expression of the 8 oxidative stress-related genes in indicated groups shown in the manuscript file. </w:t>
      </w:r>
    </w:p>
    <w:sectPr w:rsidR="00F618E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B8CD81" w14:textId="77777777" w:rsidR="00877435" w:rsidRDefault="00877435">
      <w:pPr>
        <w:spacing w:line="240" w:lineRule="auto"/>
      </w:pPr>
      <w:r>
        <w:separator/>
      </w:r>
    </w:p>
  </w:endnote>
  <w:endnote w:type="continuationSeparator" w:id="0">
    <w:p w14:paraId="589FA4CE" w14:textId="77777777" w:rsidR="00877435" w:rsidRDefault="0087743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SimSun">
    <w:altName w:val="宋体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3C91EC" w14:textId="77777777" w:rsidR="00877435" w:rsidRDefault="00877435">
      <w:pPr>
        <w:spacing w:after="0"/>
      </w:pPr>
      <w:r>
        <w:separator/>
      </w:r>
    </w:p>
  </w:footnote>
  <w:footnote w:type="continuationSeparator" w:id="0">
    <w:p w14:paraId="4FD01D1D" w14:textId="77777777" w:rsidR="00877435" w:rsidRDefault="00877435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TQ0ZmViOGQwYjIzOTdjNzg1YzEzYzJhYjFiZTVmYjUifQ=="/>
  </w:docVars>
  <w:rsids>
    <w:rsidRoot w:val="00C92EEE"/>
    <w:rsid w:val="00877435"/>
    <w:rsid w:val="00A005DB"/>
    <w:rsid w:val="00A0788D"/>
    <w:rsid w:val="00C624ED"/>
    <w:rsid w:val="00C92EEE"/>
    <w:rsid w:val="00F31509"/>
    <w:rsid w:val="00F618EC"/>
    <w:rsid w:val="5BE21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60C6548"/>
  <w15:docId w15:val="{AE2F8C3D-0ECE-45BB-AFEF-699D8A685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kern w:val="2"/>
      <w:sz w:val="22"/>
      <w:szCs w:val="2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Pr>
      <w:sz w:val="24"/>
    </w:rPr>
  </w:style>
  <w:style w:type="paragraph" w:customStyle="1" w:styleId="EndNoteBibliography">
    <w:name w:val="EndNote Bibliography"/>
    <w:basedOn w:val="Normal"/>
    <w:link w:val="EndNoteBibliographyChar"/>
    <w:pPr>
      <w:spacing w:after="0" w:line="240" w:lineRule="auto"/>
    </w:pPr>
    <w:rPr>
      <w:rFonts w:ascii="Times New Roman" w:eastAsia="Arial Unicode MS" w:hAnsi="Times New Roman" w:cs="Times New Roman"/>
      <w:sz w:val="24"/>
      <w:szCs w:val="24"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qFormat/>
    <w:rPr>
      <w:rFonts w:ascii="Times New Roman" w:eastAsia="Arial Unicode MS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26</Words>
  <Characters>138</Characters>
  <Application>Microsoft Office Word</Application>
  <DocSecurity>0</DocSecurity>
  <Lines>3</Lines>
  <Paragraphs>1</Paragraphs>
  <ScaleCrop>false</ScaleCrop>
  <Company/>
  <LinksUpToDate>false</LinksUpToDate>
  <CharactersWithSpaces>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Author</dc:creator>
  <cp:lastModifiedBy>Author</cp:lastModifiedBy>
  <cp:revision>3</cp:revision>
  <dcterms:created xsi:type="dcterms:W3CDTF">2023-09-15T19:58:00Z</dcterms:created>
  <dcterms:modified xsi:type="dcterms:W3CDTF">2023-11-28T18:06:00Z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e1e468a7b9a0d8350268db66ae42db5a49429a3372a14c40c2adc53a509c7a30</vt:lpwstr>
  </property>
  <property fmtid="{D5CDD505-2E9C-101B-9397-08002B2CF9AE}" pid="3" name="KSOProductBuildVer">
    <vt:lpwstr>2052-12.1.0.15712</vt:lpwstr>
  </property>
  <property fmtid="{D5CDD505-2E9C-101B-9397-08002B2CF9AE}" pid="4" name="ICV">
    <vt:lpwstr>6B58CA1579694B86968E7C040B5741E8_12</vt:lpwstr>
  </property>
</Properties>
</file>