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75" w:rsidRDefault="003E7875" w:rsidP="003E7875">
      <w:pPr>
        <w:tabs>
          <w:tab w:val="left" w:pos="880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Supplementary Table S6 Additional File 4</w:t>
      </w:r>
    </w:p>
    <w:p w:rsidR="003E7875" w:rsidRPr="00EF07F4" w:rsidRDefault="003E7875" w:rsidP="003E7875">
      <w:pPr>
        <w:tabs>
          <w:tab w:val="left" w:pos="8805"/>
        </w:tabs>
        <w:spacing w:line="240" w:lineRule="auto"/>
        <w:rPr>
          <w:b/>
        </w:rPr>
      </w:pPr>
      <w:r w:rsidRPr="00EF07F4">
        <w:rPr>
          <w:b/>
        </w:rPr>
        <w:t>Demographics of 20 participants</w:t>
      </w:r>
    </w:p>
    <w:p w:rsidR="003E7875" w:rsidRDefault="003E7875" w:rsidP="003E7875">
      <w:pPr>
        <w:tabs>
          <w:tab w:val="left" w:pos="8805"/>
        </w:tabs>
        <w:spacing w:line="240" w:lineRule="auto"/>
        <w:rPr>
          <w:b/>
          <w:sz w:val="28"/>
          <w:szCs w:val="28"/>
        </w:rPr>
      </w:pPr>
      <w:r>
        <w:rPr>
          <w:b/>
          <w:sz w:val="20"/>
          <w:szCs w:val="20"/>
        </w:rPr>
        <w:t>IDSA=Infectious Disease Society of America</w:t>
      </w:r>
      <w:bookmarkStart w:id="0" w:name="_GoBack"/>
      <w:bookmarkEnd w:id="0"/>
      <w:r>
        <w:rPr>
          <w:b/>
          <w:sz w:val="28"/>
          <w:szCs w:val="28"/>
        </w:rPr>
        <w:tab/>
      </w:r>
    </w:p>
    <w:tbl>
      <w:tblPr>
        <w:tblW w:w="15725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900"/>
        <w:gridCol w:w="960"/>
        <w:gridCol w:w="960"/>
        <w:gridCol w:w="2105"/>
        <w:gridCol w:w="960"/>
        <w:gridCol w:w="625"/>
        <w:gridCol w:w="1011"/>
        <w:gridCol w:w="960"/>
        <w:gridCol w:w="1160"/>
        <w:gridCol w:w="2260"/>
      </w:tblGrid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Partic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i</w:t>
            </w: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 xml:space="preserve">pant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Gender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Type of Diabetes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Duration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Insulin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Ulcer site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Length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Depth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Granulation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HbA1c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Duration of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 xml:space="preserve">IDSA score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(</w:t>
            </w: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1=uninfected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number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 or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(years)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x width( mm)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(mm)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Ulcer (weeks)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2=mild,3=mod,4=severe)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RIGHT DORSAL 1ST MTPF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40X30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PLANTAR 3 MET HEAD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40X20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HALLUX APEX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20X10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RIGHT MEDIAL HALLUX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30X30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HALLUX APEX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10X10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PLANTAR 2 MET HEAD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10X10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PLANTAR MIDFOOT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60X40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RETRO CALCANEUM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55X30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DORSUM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50X30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PLANTAR 5TH MET HEAD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18X31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1ST PLANTAR MET HEAD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45X25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PLANTAR CALCANEUS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40X50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PLANTAR MIDFOOT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20X20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FEMALE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RIGHT PLANTAR 5TH MET HEAD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20X20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PLANTAR 1ST MET HEAD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25X40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1ST HALLUX STUMP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50X20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PLANTAR HEEL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50X53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LEFT ACHILLES TENDON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40X25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RIGHT LATERAL HEEL ULCER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40X25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</w:t>
            </w:r>
          </w:p>
        </w:tc>
      </w:tr>
      <w:tr w:rsidR="003E7875" w:rsidRPr="00142C41" w:rsidTr="0054317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DORSAL RIGHT FOOT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80X30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875" w:rsidRPr="00142C41" w:rsidRDefault="003E7875" w:rsidP="0054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142C4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</w:t>
            </w:r>
          </w:p>
        </w:tc>
      </w:tr>
    </w:tbl>
    <w:p w:rsidR="003E7875" w:rsidRDefault="003E7875" w:rsidP="003E7875">
      <w:pPr>
        <w:spacing w:line="240" w:lineRule="auto"/>
        <w:rPr>
          <w:b/>
          <w:sz w:val="28"/>
          <w:szCs w:val="28"/>
        </w:rPr>
      </w:pPr>
    </w:p>
    <w:p w:rsidR="007164F0" w:rsidRDefault="007164F0"/>
    <w:sectPr w:rsidR="007164F0" w:rsidSect="003E787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75"/>
    <w:rsid w:val="00260484"/>
    <w:rsid w:val="003E7875"/>
    <w:rsid w:val="0047260B"/>
    <w:rsid w:val="0071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1398</Characters>
  <Application>Microsoft Office Word</Application>
  <DocSecurity>0</DocSecurity>
  <Lines>77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2020-06-05T07:33:00Z</dcterms:created>
  <dcterms:modified xsi:type="dcterms:W3CDTF">2020-06-05T07:33:00Z</dcterms:modified>
</cp:coreProperties>
</file>