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A310" w14:textId="0A8CB711" w:rsidR="003548ED" w:rsidRDefault="00D634F4">
      <w:pPr>
        <w:rPr>
          <w:rFonts w:ascii="Times New Roman" w:hAnsi="Times New Roman" w:cs="Times New Roman"/>
          <w:sz w:val="24"/>
          <w:szCs w:val="24"/>
        </w:rPr>
      </w:pPr>
      <w:r w:rsidRPr="00D2333F">
        <w:rPr>
          <w:rFonts w:ascii="Times New Roman" w:hAnsi="Times New Roman" w:cs="Times New Roman"/>
          <w:sz w:val="24"/>
          <w:szCs w:val="24"/>
        </w:rPr>
        <w:t xml:space="preserve">Supplemental Table </w:t>
      </w:r>
      <w:r w:rsidR="00B74CD4">
        <w:rPr>
          <w:rFonts w:ascii="Times New Roman" w:hAnsi="Times New Roman" w:cs="Times New Roman"/>
          <w:sz w:val="24"/>
          <w:szCs w:val="24"/>
        </w:rPr>
        <w:t>5</w:t>
      </w:r>
      <w:r w:rsidR="00E72423" w:rsidRPr="00D2333F">
        <w:rPr>
          <w:rFonts w:ascii="Times New Roman" w:hAnsi="Times New Roman" w:cs="Times New Roman"/>
          <w:sz w:val="24"/>
          <w:szCs w:val="24"/>
        </w:rPr>
        <w:t xml:space="preserve"> </w:t>
      </w:r>
      <w:r w:rsidR="007C0568" w:rsidRPr="007C0568">
        <w:rPr>
          <w:rFonts w:ascii="Times New Roman" w:hAnsi="Times New Roman" w:cs="Times New Roman"/>
          <w:sz w:val="24"/>
          <w:szCs w:val="24"/>
        </w:rPr>
        <w:t>Baseline blood pressure data of patients receiving monotherapy and multiple therapies</w:t>
      </w:r>
      <w:r w:rsidR="00E72423" w:rsidRPr="00D233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E4ACBE" w14:textId="77777777" w:rsidR="00A63139" w:rsidRDefault="00A6313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5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8"/>
        <w:gridCol w:w="2288"/>
        <w:gridCol w:w="2692"/>
      </w:tblGrid>
      <w:tr w:rsidR="0093077D" w:rsidRPr="00A63139" w14:paraId="51CC028D" w14:textId="77777777" w:rsidTr="0093077D">
        <w:trPr>
          <w:trHeight w:val="383"/>
        </w:trPr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8D738" w14:textId="2523B2EA" w:rsidR="0093077D" w:rsidRPr="00A63139" w:rsidRDefault="0093077D" w:rsidP="00A63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6313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Items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55F7A" w14:textId="34A823D7" w:rsidR="0093077D" w:rsidRPr="00A63139" w:rsidRDefault="0093077D" w:rsidP="00A63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6313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Monotherapy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n=181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CA6E3" w14:textId="4D2B6F0E" w:rsidR="0093077D" w:rsidRPr="00A63139" w:rsidRDefault="0093077D" w:rsidP="00A63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6313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Multiple therapies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n=214</w:t>
            </w:r>
          </w:p>
        </w:tc>
      </w:tr>
      <w:tr w:rsidR="0093077D" w:rsidRPr="00A63139" w14:paraId="3B49EA00" w14:textId="77777777" w:rsidTr="0093077D">
        <w:trPr>
          <w:trHeight w:val="383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AB211" w14:textId="77777777" w:rsidR="0093077D" w:rsidRPr="00A63139" w:rsidRDefault="0093077D" w:rsidP="00A63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6313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Baseline SAP (mmHg)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FDA8" w14:textId="78E7881C" w:rsidR="0093077D" w:rsidRPr="00A63139" w:rsidRDefault="0093077D" w:rsidP="00A63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6313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140 [1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  <w:r w:rsidRPr="00A6313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–152]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FACF" w14:textId="77777777" w:rsidR="0093077D" w:rsidRPr="00A63139" w:rsidRDefault="0093077D" w:rsidP="00A63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6313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134 [120–145]</w:t>
            </w:r>
          </w:p>
        </w:tc>
      </w:tr>
      <w:tr w:rsidR="0093077D" w:rsidRPr="00A63139" w14:paraId="08B24A7A" w14:textId="77777777" w:rsidTr="0093077D">
        <w:trPr>
          <w:trHeight w:val="383"/>
        </w:trPr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A2E090" w14:textId="77777777" w:rsidR="0093077D" w:rsidRPr="00A63139" w:rsidRDefault="0093077D" w:rsidP="00A63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6313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Baseline DAP (mmHg)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DB0A2" w14:textId="3DFF3852" w:rsidR="0093077D" w:rsidRPr="00A63139" w:rsidRDefault="0093077D" w:rsidP="00A63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6313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85 [7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A6313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–9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A6313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DF2CC" w14:textId="78618241" w:rsidR="0093077D" w:rsidRPr="00A63139" w:rsidRDefault="0093077D" w:rsidP="00A63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6313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76 [68–84]</w:t>
            </w:r>
          </w:p>
        </w:tc>
      </w:tr>
    </w:tbl>
    <w:p w14:paraId="7E933F9B" w14:textId="77777777" w:rsidR="008A75B7" w:rsidRPr="00A63139" w:rsidRDefault="008A75B7" w:rsidP="00F745E9">
      <w:pPr>
        <w:rPr>
          <w:rFonts w:ascii="Times New Roman" w:hAnsi="Times New Roman" w:cs="Times New Roman"/>
          <w:sz w:val="24"/>
          <w:szCs w:val="24"/>
        </w:rPr>
      </w:pPr>
    </w:p>
    <w:p w14:paraId="786DE21F" w14:textId="6496B80C" w:rsidR="00F745E9" w:rsidRDefault="00F745E9" w:rsidP="00F74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are presented as medians [25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–75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percentile</w:t>
      </w:r>
      <w:r w:rsidR="00880B3E">
        <w:rPr>
          <w:rFonts w:ascii="Times New Roman" w:hAnsi="Times New Roman" w:cs="Times New Roman"/>
          <w:sz w:val="24"/>
          <w:szCs w:val="24"/>
        </w:rPr>
        <w:t xml:space="preserve">]. </w:t>
      </w:r>
    </w:p>
    <w:p w14:paraId="366BE1F2" w14:textId="7137CB02" w:rsidR="00E72423" w:rsidRPr="00E72423" w:rsidRDefault="00F745E9" w:rsidP="00F745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4DCA">
        <w:rPr>
          <w:rFonts w:ascii="Times New Roman" w:hAnsi="Times New Roman" w:cs="Times New Roman"/>
          <w:sz w:val="24"/>
          <w:szCs w:val="24"/>
        </w:rPr>
        <w:t xml:space="preserve">SAP, systolic arterial blood pressure; DAP, diastolic arterial </w:t>
      </w:r>
      <w:r w:rsidR="00343E59">
        <w:rPr>
          <w:rFonts w:ascii="Times New Roman" w:hAnsi="Times New Roman" w:cs="Times New Roman"/>
          <w:sz w:val="24"/>
          <w:szCs w:val="24"/>
        </w:rPr>
        <w:t xml:space="preserve">blood </w:t>
      </w:r>
      <w:r w:rsidRPr="00CE4DCA">
        <w:rPr>
          <w:rFonts w:ascii="Times New Roman" w:hAnsi="Times New Roman" w:cs="Times New Roman"/>
          <w:sz w:val="24"/>
          <w:szCs w:val="24"/>
        </w:rPr>
        <w:t>pressure</w:t>
      </w:r>
    </w:p>
    <w:sectPr w:rsidR="00E72423" w:rsidRPr="00E724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AA754" w14:textId="77777777" w:rsidR="00CD2A01" w:rsidRDefault="00CD2A01" w:rsidP="007059E1">
      <w:r>
        <w:separator/>
      </w:r>
    </w:p>
  </w:endnote>
  <w:endnote w:type="continuationSeparator" w:id="0">
    <w:p w14:paraId="00C19DEA" w14:textId="77777777" w:rsidR="00CD2A01" w:rsidRDefault="00CD2A01" w:rsidP="0070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4468" w14:textId="77777777" w:rsidR="00CD2A01" w:rsidRDefault="00CD2A01" w:rsidP="007059E1">
      <w:r>
        <w:separator/>
      </w:r>
    </w:p>
  </w:footnote>
  <w:footnote w:type="continuationSeparator" w:id="0">
    <w:p w14:paraId="6FFA0443" w14:textId="77777777" w:rsidR="00CD2A01" w:rsidRDefault="00CD2A01" w:rsidP="00705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F4"/>
    <w:rsid w:val="000145E4"/>
    <w:rsid w:val="00026589"/>
    <w:rsid w:val="0004687D"/>
    <w:rsid w:val="000615C1"/>
    <w:rsid w:val="000663B7"/>
    <w:rsid w:val="000E2A36"/>
    <w:rsid w:val="001415D4"/>
    <w:rsid w:val="001A79AE"/>
    <w:rsid w:val="001C7898"/>
    <w:rsid w:val="001F730C"/>
    <w:rsid w:val="00253DAA"/>
    <w:rsid w:val="003126CA"/>
    <w:rsid w:val="00315DB0"/>
    <w:rsid w:val="00343C34"/>
    <w:rsid w:val="00343E59"/>
    <w:rsid w:val="0035200B"/>
    <w:rsid w:val="003548ED"/>
    <w:rsid w:val="003A3716"/>
    <w:rsid w:val="003E5BCC"/>
    <w:rsid w:val="004001B5"/>
    <w:rsid w:val="007059E1"/>
    <w:rsid w:val="00730988"/>
    <w:rsid w:val="007803AE"/>
    <w:rsid w:val="007C0568"/>
    <w:rsid w:val="00880B3E"/>
    <w:rsid w:val="008A75B7"/>
    <w:rsid w:val="0090636C"/>
    <w:rsid w:val="0093077D"/>
    <w:rsid w:val="00A51D87"/>
    <w:rsid w:val="00A63139"/>
    <w:rsid w:val="00AA6085"/>
    <w:rsid w:val="00B43718"/>
    <w:rsid w:val="00B74CD4"/>
    <w:rsid w:val="00C47566"/>
    <w:rsid w:val="00C8583B"/>
    <w:rsid w:val="00CD2A01"/>
    <w:rsid w:val="00CF7AE4"/>
    <w:rsid w:val="00D2333F"/>
    <w:rsid w:val="00D32C74"/>
    <w:rsid w:val="00D634F4"/>
    <w:rsid w:val="00DD63A8"/>
    <w:rsid w:val="00DF3ACF"/>
    <w:rsid w:val="00E3428B"/>
    <w:rsid w:val="00E4438A"/>
    <w:rsid w:val="00E656E0"/>
    <w:rsid w:val="00E72423"/>
    <w:rsid w:val="00E9164F"/>
    <w:rsid w:val="00EA2A3B"/>
    <w:rsid w:val="00F61602"/>
    <w:rsid w:val="00F745E9"/>
    <w:rsid w:val="00F9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B185CA"/>
  <w15:chartTrackingRefBased/>
  <w15:docId w15:val="{F4C947D0-0496-4D89-A273-B137A282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9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59E1"/>
  </w:style>
  <w:style w:type="paragraph" w:styleId="a5">
    <w:name w:val="footer"/>
    <w:basedOn w:val="a"/>
    <w:link w:val="a6"/>
    <w:uiPriority w:val="99"/>
    <w:unhideWhenUsed/>
    <w:rsid w:val="007059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5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</Words>
  <Characters>324</Characters>
  <Application>Microsoft Office Word</Application>
  <DocSecurity>0</DocSecurity>
  <Lines>27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北條 敬之</dc:creator>
  <cp:keywords/>
  <dc:description/>
  <cp:lastModifiedBy>北條 敬之</cp:lastModifiedBy>
  <cp:revision>14</cp:revision>
  <dcterms:created xsi:type="dcterms:W3CDTF">2022-10-16T10:01:00Z</dcterms:created>
  <dcterms:modified xsi:type="dcterms:W3CDTF">2022-10-25T22:42:00Z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39c950e64c8df988b227b873d0ec5c46d7d96300d9676ab0638f3167a1fc9de8</vt:lpwstr>
  </property>
</Properties>
</file>