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1579880"/>
            <wp:effectExtent l="0" t="0" r="1905" b="5080"/>
            <wp:docPr id="7" name="图片 7" descr="Figure S7. Forest plots of Dizzin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igure S7. Forest plots of Dizziness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57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Figure S</w:t>
      </w:r>
      <w:r>
        <w:rPr>
          <w:rFonts w:hint="eastAsia"/>
          <w:lang w:val="en-US" w:eastAsia="zh-CN"/>
        </w:rPr>
        <w:t>5</w:t>
      </w:r>
      <w:r>
        <w:rPr>
          <w:rFonts w:hint="eastAsia" w:eastAsiaTheme="minorEastAsia"/>
          <w:lang w:eastAsia="zh-CN"/>
        </w:rPr>
        <w:t xml:space="preserve">. Forest </w:t>
      </w:r>
      <w:bookmarkStart w:id="0" w:name="_GoBack"/>
      <w:bookmarkEnd w:id="0"/>
      <w:r>
        <w:rPr>
          <w:rFonts w:hint="eastAsia" w:eastAsiaTheme="minorEastAsia"/>
          <w:lang w:eastAsia="zh-CN"/>
        </w:rPr>
        <w:t>plots of Dizziness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yYTE4MDJkMTg3ZmE1ZWFjOGRhZDhkOTNjZjhhOGYifQ=="/>
    <w:docVar w:name="KY_MEDREF_DOCUID" w:val="{A5AD1CCC-AA8C-4FDA-950E-C103DA4E05A0}"/>
    <w:docVar w:name="KY_MEDREF_VERSION" w:val="3"/>
  </w:docVars>
  <w:rsids>
    <w:rsidRoot w:val="00000000"/>
    <w:rsid w:val="157955E3"/>
    <w:rsid w:val="1A310B82"/>
    <w:rsid w:val="20CF00C4"/>
    <w:rsid w:val="36317AE8"/>
    <w:rsid w:val="5217598C"/>
    <w:rsid w:val="645D1147"/>
    <w:rsid w:val="6922313D"/>
    <w:rsid w:val="78B3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</Words>
  <Characters>33</Characters>
  <Lines>0</Lines>
  <Paragraphs>0</Paragraphs>
  <TotalTime>28</TotalTime>
  <ScaleCrop>false</ScaleCrop>
  <LinksUpToDate>false</LinksUpToDate>
  <CharactersWithSpaces>38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2023-05-12T02:28:00Z</dcterms:created>
  <dc:creator>Russ</dc:creator>
  <cp:lastModifiedBy>Russ</cp:lastModifiedBy>
  <dcterms:modified xsi:type="dcterms:W3CDTF">2024-01-09T23:51:48Z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EA4C787414F2445080ED072DD1F2C264_13</vt:lpwstr>
  </property>
</Properties>
</file>