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012E4" w14:textId="683DAD42" w:rsidR="003C2F72" w:rsidRPr="003F0167" w:rsidRDefault="00523896" w:rsidP="00F21591">
      <w:pPr>
        <w:rPr>
          <w:b/>
          <w:u w:val="single"/>
        </w:rPr>
      </w:pPr>
      <w:r>
        <w:rPr>
          <w:b/>
          <w:u w:val="single"/>
        </w:rPr>
        <w:t>Interview protocol Burden and Capacity:</w:t>
      </w:r>
      <w:r>
        <w:rPr>
          <w:b/>
          <w:u w:val="single"/>
        </w:rPr>
        <w:tab/>
        <w:t>Healthcare Providers</w:t>
      </w:r>
    </w:p>
    <w:p w14:paraId="62948625" w14:textId="0B659DA7" w:rsidR="00523896" w:rsidRPr="003F0167" w:rsidRDefault="00EB5387" w:rsidP="00F21591">
      <w:pPr>
        <w:rPr>
          <w:b/>
        </w:rPr>
      </w:pPr>
      <w:r w:rsidRPr="003F0167">
        <w:rPr>
          <w:b/>
        </w:rPr>
        <w:t>Prior to commencement of interview, review the participant information and consent form, reiterate information and ensure participant understands by asking them to state their understanding of the study and procedures.</w:t>
      </w:r>
    </w:p>
    <w:p w14:paraId="4789F31A" w14:textId="77777777" w:rsidR="00523896" w:rsidRPr="00523896" w:rsidRDefault="00523896" w:rsidP="003C2F72">
      <w:pPr>
        <w:rPr>
          <w:b/>
        </w:rPr>
      </w:pPr>
      <w:r w:rsidRPr="00523896">
        <w:rPr>
          <w:b/>
        </w:rPr>
        <w:t>Introduction:</w:t>
      </w:r>
    </w:p>
    <w:p w14:paraId="12B1ABF8" w14:textId="2944980D" w:rsidR="003C2F72" w:rsidRPr="003F0167" w:rsidRDefault="003C2F72" w:rsidP="003C2F72">
      <w:r w:rsidRPr="003F0167">
        <w:t xml:space="preserve">In this research we are interested in finding out more about how health professionals assist people to manage their chronic health conditions. We have previously collected information from people with chronic health conditions about the challenges they experience with self-care. We are </w:t>
      </w:r>
      <w:r w:rsidR="00FA6B70" w:rsidRPr="003F0167">
        <w:t>aiming to</w:t>
      </w:r>
      <w:r w:rsidRPr="003F0167">
        <w:t xml:space="preserve"> discover whether health professionals and clients have the same or different </w:t>
      </w:r>
      <w:r w:rsidR="00FA6B70" w:rsidRPr="003F0167">
        <w:t>perceptions of</w:t>
      </w:r>
      <w:r w:rsidRPr="003F0167">
        <w:t xml:space="preserve"> these challenges and how to best deal with them.</w:t>
      </w:r>
    </w:p>
    <w:p w14:paraId="0F9A1C3A" w14:textId="77777777" w:rsidR="003C2F72" w:rsidRPr="003F0167" w:rsidRDefault="003C2F72" w:rsidP="003C2F72">
      <w:pPr>
        <w:pStyle w:val="NoSpacing"/>
        <w:rPr>
          <w:iCs/>
        </w:rPr>
      </w:pPr>
      <w:r w:rsidRPr="003F0167">
        <w:t xml:space="preserve">We hope that this research will enable us to </w:t>
      </w:r>
      <w:r w:rsidR="00FA6B70" w:rsidRPr="003F0167">
        <w:t>identify ways of b</w:t>
      </w:r>
      <w:r w:rsidRPr="003F0167">
        <w:t>etter support</w:t>
      </w:r>
      <w:r w:rsidR="00FA6B70" w:rsidRPr="003F0167">
        <w:t>ing</w:t>
      </w:r>
      <w:r w:rsidRPr="003F0167">
        <w:t xml:space="preserve"> </w:t>
      </w:r>
      <w:r w:rsidR="00FA6B70" w:rsidRPr="003F0167">
        <w:t xml:space="preserve">both health providers and </w:t>
      </w:r>
      <w:r w:rsidRPr="003F0167">
        <w:t xml:space="preserve">people </w:t>
      </w:r>
      <w:r w:rsidR="00FA6B70" w:rsidRPr="003F0167">
        <w:t xml:space="preserve">dealing </w:t>
      </w:r>
      <w:r w:rsidRPr="003F0167">
        <w:t xml:space="preserve">with chronic health conditions. Everything you say in this session will be confidential and no identifying features (such as your name) will be used in this research. If you wish, a printed transcript of the interview can be sent to you.  </w:t>
      </w:r>
      <w:r w:rsidRPr="003F0167">
        <w:rPr>
          <w:iCs/>
        </w:rPr>
        <w:t xml:space="preserve">If at any time you want to stop, or have a break, please feel free to let me know. </w:t>
      </w:r>
    </w:p>
    <w:p w14:paraId="2FCFCD72" w14:textId="77777777" w:rsidR="00523896" w:rsidRPr="003F0167" w:rsidRDefault="00523896" w:rsidP="003C2F72">
      <w:pPr>
        <w:pStyle w:val="NoSpacing"/>
        <w:rPr>
          <w:iCs/>
        </w:rPr>
      </w:pPr>
    </w:p>
    <w:p w14:paraId="28C820CF" w14:textId="54F199ED" w:rsidR="002B2DB9" w:rsidRPr="00523896" w:rsidRDefault="00BE368F" w:rsidP="0022681A">
      <w:pPr>
        <w:rPr>
          <w:b/>
        </w:rPr>
      </w:pPr>
      <w:r w:rsidRPr="00523896">
        <w:rPr>
          <w:b/>
        </w:rPr>
        <w:t xml:space="preserve">Part 1: </w:t>
      </w:r>
      <w:r w:rsidR="00F21591" w:rsidRPr="00523896">
        <w:rPr>
          <w:b/>
        </w:rPr>
        <w:t>Vignette case studies</w:t>
      </w:r>
    </w:p>
    <w:p w14:paraId="2D84BE3B" w14:textId="77777777" w:rsidR="00BE368F" w:rsidRPr="003F0167" w:rsidRDefault="00BE368F" w:rsidP="00BE368F">
      <w:r w:rsidRPr="00BE368F">
        <w:t xml:space="preserve">For the first part of this interview I would </w:t>
      </w:r>
      <w:r>
        <w:t xml:space="preserve">like you to read and discuss two case studies. Remember, </w:t>
      </w:r>
      <w:r w:rsidRPr="003F0167">
        <w:t>there are no right or wrong answers – we are just interested to see how health professionals assess and make decisions about their clients.</w:t>
      </w:r>
    </w:p>
    <w:p w14:paraId="6FF7029D" w14:textId="77777777" w:rsidR="00523896" w:rsidRDefault="00523896" w:rsidP="00F21591">
      <w:r>
        <w:t>(show first vignette)</w:t>
      </w:r>
    </w:p>
    <w:p w14:paraId="7D0E2A33" w14:textId="2209E085" w:rsidR="007D3372" w:rsidRPr="003F0167" w:rsidRDefault="00D6179E" w:rsidP="00F21591">
      <w:r w:rsidRPr="00D6179E">
        <w:t xml:space="preserve">Take a few minutes to read the </w:t>
      </w:r>
      <w:r>
        <w:t>first study</w:t>
      </w:r>
      <w:r w:rsidRPr="00D6179E">
        <w:t xml:space="preserve">. </w:t>
      </w:r>
      <w:r w:rsidR="00FA6B70" w:rsidRPr="00D6179E">
        <w:t>Imagine that</w:t>
      </w:r>
      <w:r w:rsidR="00FA6B70" w:rsidRPr="003F0167">
        <w:t xml:space="preserve"> </w:t>
      </w:r>
      <w:r>
        <w:t xml:space="preserve">it </w:t>
      </w:r>
      <w:r w:rsidR="00FA6B70" w:rsidRPr="003F0167">
        <w:t>describ</w:t>
      </w:r>
      <w:r>
        <w:t>es</w:t>
      </w:r>
      <w:r w:rsidR="00FA6B70" w:rsidRPr="003F0167">
        <w:t xml:space="preserve"> a client who is presenting to you </w:t>
      </w:r>
      <w:r w:rsidR="00F21591" w:rsidRPr="003F0167">
        <w:t>for the first time.</w:t>
      </w:r>
      <w:r w:rsidR="006C5781" w:rsidRPr="003F0167">
        <w:t xml:space="preserve"> </w:t>
      </w:r>
      <w:r>
        <w:t>When you are ready</w:t>
      </w:r>
      <w:r w:rsidR="00BE368F">
        <w:t>, c</w:t>
      </w:r>
      <w:r w:rsidR="00F27DA2" w:rsidRPr="003F0167">
        <w:t xml:space="preserve">ould you verbalise </w:t>
      </w:r>
      <w:r w:rsidR="00BE368F">
        <w:t xml:space="preserve">the initial </w:t>
      </w:r>
      <w:r w:rsidR="00F27DA2" w:rsidRPr="003F0167">
        <w:t xml:space="preserve">thoughts that come into your head </w:t>
      </w:r>
      <w:r w:rsidR="00BE368F">
        <w:t>when reading about this client – the key issues that first strike you.</w:t>
      </w:r>
    </w:p>
    <w:p w14:paraId="5415C992" w14:textId="70792836" w:rsidR="00F21591" w:rsidRDefault="006C5781" w:rsidP="00F21591">
      <w:r w:rsidRPr="00A97390">
        <w:rPr>
          <w:b/>
        </w:rPr>
        <w:t>N</w:t>
      </w:r>
      <w:r w:rsidR="00BE368F" w:rsidRPr="00A97390">
        <w:rPr>
          <w:b/>
        </w:rPr>
        <w:t>ow</w:t>
      </w:r>
      <w:r w:rsidR="00BE368F">
        <w:t xml:space="preserve"> I want you</w:t>
      </w:r>
      <w:r w:rsidR="00CF00B2">
        <w:t xml:space="preserve"> to try and think about</w:t>
      </w:r>
      <w:r w:rsidR="00F05807">
        <w:t xml:space="preserve"> the case-study</w:t>
      </w:r>
      <w:r w:rsidR="00CF00B2">
        <w:t xml:space="preserve"> in two ways – </w:t>
      </w:r>
      <w:r w:rsidR="000A57A7">
        <w:t xml:space="preserve">first </w:t>
      </w:r>
      <w:r w:rsidR="00CF00B2">
        <w:t xml:space="preserve">from the perspective of the person in the </w:t>
      </w:r>
      <w:r w:rsidR="00F05807">
        <w:t>story</w:t>
      </w:r>
      <w:r w:rsidR="000A57A7">
        <w:t>;</w:t>
      </w:r>
      <w:r w:rsidR="00CF00B2">
        <w:t xml:space="preserve"> and </w:t>
      </w:r>
      <w:r w:rsidR="000A57A7">
        <w:t xml:space="preserve">then </w:t>
      </w:r>
      <w:r w:rsidR="00CF00B2">
        <w:t>from your perspective as their</w:t>
      </w:r>
      <w:r w:rsidR="000A57A7">
        <w:t xml:space="preserve"> health provider.</w:t>
      </w:r>
    </w:p>
    <w:p w14:paraId="782A1714" w14:textId="2DF6CCD0" w:rsidR="008E2952" w:rsidRPr="003F0167" w:rsidRDefault="000A57A7" w:rsidP="00F21591">
      <w:pPr>
        <w:pStyle w:val="ListParagraph"/>
        <w:numPr>
          <w:ilvl w:val="0"/>
          <w:numId w:val="4"/>
        </w:numPr>
      </w:pPr>
      <w:r>
        <w:t xml:space="preserve">What would X need to do </w:t>
      </w:r>
      <w:r w:rsidR="00F21591" w:rsidRPr="003F0167">
        <w:t>to manage their health successfully</w:t>
      </w:r>
      <w:r>
        <w:t xml:space="preserve"> -</w:t>
      </w:r>
      <w:r w:rsidR="00F21591" w:rsidRPr="003F0167">
        <w:t xml:space="preserve"> what tasks do you think they would need to do? </w:t>
      </w:r>
    </w:p>
    <w:p w14:paraId="09C27B0E" w14:textId="2325308A" w:rsidR="008E2952" w:rsidRDefault="008E2952" w:rsidP="008E2952">
      <w:r w:rsidRPr="003F0167">
        <w:t>‘Tasks’ should be understood in a broad sense</w:t>
      </w:r>
      <w:r w:rsidR="00A97390">
        <w:t xml:space="preserve">: covering </w:t>
      </w:r>
      <w:r w:rsidRPr="003F0167">
        <w:t xml:space="preserve">anything a person might need to do (including thought processes and practical activities) to </w:t>
      </w:r>
      <w:r w:rsidR="00A97390">
        <w:t>manage their health</w:t>
      </w:r>
      <w:r w:rsidRPr="003F0167">
        <w:t xml:space="preserve">. </w:t>
      </w:r>
    </w:p>
    <w:p w14:paraId="47640EC4" w14:textId="6912657E" w:rsidR="000A57A7" w:rsidRPr="003F0167" w:rsidRDefault="000A57A7" w:rsidP="000A57A7">
      <w:pPr>
        <w:pStyle w:val="ListParagraph"/>
        <w:numPr>
          <w:ilvl w:val="0"/>
          <w:numId w:val="4"/>
        </w:numPr>
      </w:pPr>
      <w:r w:rsidRPr="003F0167">
        <w:t xml:space="preserve">What difficulties might </w:t>
      </w:r>
      <w:r>
        <w:t>X</w:t>
      </w:r>
      <w:r w:rsidRPr="003F0167">
        <w:t xml:space="preserve"> encounter and what resources or abilities might they need</w:t>
      </w:r>
      <w:r w:rsidR="00A97390">
        <w:t xml:space="preserve"> to help?</w:t>
      </w:r>
    </w:p>
    <w:p w14:paraId="64975CFA" w14:textId="77777777" w:rsidR="000A57A7" w:rsidRPr="003F0167" w:rsidRDefault="000A57A7" w:rsidP="000A57A7">
      <w:r w:rsidRPr="003F0167">
        <w:t>(Prompts: think about strengths they might have as well as challenges)</w:t>
      </w:r>
    </w:p>
    <w:p w14:paraId="54332A81" w14:textId="7EB12D39" w:rsidR="000A57A7" w:rsidRPr="003F0167" w:rsidRDefault="000A57A7" w:rsidP="008E2952">
      <w:r>
        <w:t xml:space="preserve">Now thinking </w:t>
      </w:r>
      <w:r w:rsidR="00A97390">
        <w:t>from your perspective as their health provider:</w:t>
      </w:r>
    </w:p>
    <w:p w14:paraId="62E2B5C3" w14:textId="59C522AC" w:rsidR="00F21591" w:rsidRPr="003F0167" w:rsidRDefault="008E2952" w:rsidP="000A57A7">
      <w:pPr>
        <w:pStyle w:val="ListParagraph"/>
        <w:numPr>
          <w:ilvl w:val="0"/>
          <w:numId w:val="4"/>
        </w:numPr>
      </w:pPr>
      <w:r w:rsidRPr="003F0167">
        <w:t xml:space="preserve">In your current role, how </w:t>
      </w:r>
      <w:r w:rsidR="000A57A7">
        <w:t>might</w:t>
      </w:r>
      <w:r w:rsidRPr="003F0167">
        <w:t xml:space="preserve"> you assist </w:t>
      </w:r>
      <w:r w:rsidR="00A97390">
        <w:t>X w</w:t>
      </w:r>
      <w:r w:rsidR="000E1E94" w:rsidRPr="003F0167">
        <w:t>ith</w:t>
      </w:r>
      <w:r w:rsidRPr="003F0167">
        <w:t xml:space="preserve"> </w:t>
      </w:r>
      <w:r w:rsidR="00F21591" w:rsidRPr="003F0167">
        <w:t>the</w:t>
      </w:r>
      <w:r w:rsidR="00A97390">
        <w:t>ir health management</w:t>
      </w:r>
      <w:r w:rsidR="00F21591" w:rsidRPr="003F0167">
        <w:t>?</w:t>
      </w:r>
      <w:r w:rsidR="00D83015">
        <w:t xml:space="preserve"> </w:t>
      </w:r>
    </w:p>
    <w:p w14:paraId="19F5C61D" w14:textId="4ED56145" w:rsidR="008E2952" w:rsidRPr="003F0167" w:rsidRDefault="008E2952" w:rsidP="008E2952">
      <w:r w:rsidRPr="003F0167">
        <w:t xml:space="preserve">(Prompts: Providing education? Referrals? Specific treatments? </w:t>
      </w:r>
      <w:r w:rsidR="000E1E94" w:rsidRPr="003F0167">
        <w:t>Emotional support?</w:t>
      </w:r>
      <w:r w:rsidRPr="003F0167">
        <w:t>)</w:t>
      </w:r>
    </w:p>
    <w:p w14:paraId="689B2A7F" w14:textId="78B2C370" w:rsidR="00A97390" w:rsidRDefault="000E1E94" w:rsidP="00A97390">
      <w:pPr>
        <w:pStyle w:val="ListParagraph"/>
        <w:numPr>
          <w:ilvl w:val="0"/>
          <w:numId w:val="4"/>
        </w:numPr>
      </w:pPr>
      <w:r w:rsidRPr="003F0167">
        <w:t xml:space="preserve">What challenges </w:t>
      </w:r>
      <w:r w:rsidR="00A97390">
        <w:t xml:space="preserve">might you </w:t>
      </w:r>
      <w:r w:rsidRPr="003F0167">
        <w:t xml:space="preserve">as a healthcare worker </w:t>
      </w:r>
      <w:r w:rsidR="00A97390">
        <w:t xml:space="preserve">face </w:t>
      </w:r>
      <w:r w:rsidRPr="003F0167">
        <w:t xml:space="preserve">in providing </w:t>
      </w:r>
      <w:r w:rsidR="00264019" w:rsidRPr="003F0167">
        <w:t xml:space="preserve">assistance to </w:t>
      </w:r>
      <w:r w:rsidR="00A97390">
        <w:t>X?</w:t>
      </w:r>
      <w:r w:rsidR="00D83015">
        <w:t xml:space="preserve"> How might these things be overcome?</w:t>
      </w:r>
    </w:p>
    <w:p w14:paraId="477BCC7B" w14:textId="77777777" w:rsidR="00523896" w:rsidRDefault="00264019" w:rsidP="003F0167">
      <w:r w:rsidRPr="003F0167">
        <w:t>(Prompts: D</w:t>
      </w:r>
      <w:r w:rsidR="000E1E94" w:rsidRPr="003F0167">
        <w:t xml:space="preserve">ealing </w:t>
      </w:r>
      <w:r w:rsidRPr="003F0167">
        <w:t>with multiple health issues? Lack of time</w:t>
      </w:r>
      <w:r w:rsidR="00F21591" w:rsidRPr="003F0167">
        <w:t>?</w:t>
      </w:r>
      <w:r w:rsidRPr="003F0167">
        <w:t xml:space="preserve"> Setting goals/prioritising? Factors outside your control?)</w:t>
      </w:r>
    </w:p>
    <w:p w14:paraId="7C9B3367" w14:textId="69FA6EDC" w:rsidR="003F0167" w:rsidRDefault="00A039C8" w:rsidP="003F0167">
      <w:r>
        <w:lastRenderedPageBreak/>
        <w:t>Repeat process for the second case-study.</w:t>
      </w:r>
    </w:p>
    <w:p w14:paraId="4C318BEF" w14:textId="784E02FB" w:rsidR="002B2DB9" w:rsidRPr="00523896" w:rsidRDefault="00523896" w:rsidP="003F0167">
      <w:pPr>
        <w:rPr>
          <w:b/>
        </w:rPr>
      </w:pPr>
      <w:r w:rsidRPr="00523896">
        <w:rPr>
          <w:b/>
        </w:rPr>
        <w:t>Part 2:</w:t>
      </w:r>
      <w:r w:rsidRPr="00523896">
        <w:rPr>
          <w:b/>
        </w:rPr>
        <w:tab/>
        <w:t>General i</w:t>
      </w:r>
      <w:r w:rsidR="003F0167" w:rsidRPr="00523896">
        <w:rPr>
          <w:b/>
        </w:rPr>
        <w:t>nterview</w:t>
      </w:r>
      <w:r w:rsidRPr="00523896">
        <w:rPr>
          <w:b/>
        </w:rPr>
        <w:t xml:space="preserve"> questions</w:t>
      </w:r>
    </w:p>
    <w:p w14:paraId="23D2405E" w14:textId="77777777" w:rsidR="002E5DD7" w:rsidRPr="003F0167" w:rsidRDefault="002E5DD7" w:rsidP="002B2DB9">
      <w:r w:rsidRPr="003F0167">
        <w:t xml:space="preserve">We would now like to explore more generally how you assess people who come to see you and how you make decisions </w:t>
      </w:r>
      <w:r w:rsidR="006C5781" w:rsidRPr="003F0167">
        <w:t>about the best ways of assisting them in self-management.</w:t>
      </w:r>
    </w:p>
    <w:p w14:paraId="53FC293E" w14:textId="1D83F22A" w:rsidR="002B2DB9" w:rsidRPr="003F0167" w:rsidRDefault="00A97390" w:rsidP="002B2DB9">
      <w:pPr>
        <w:rPr>
          <w:u w:val="single"/>
        </w:rPr>
      </w:pPr>
      <w:r>
        <w:rPr>
          <w:u w:val="single"/>
        </w:rPr>
        <w:t>Firstly, thinking about treatment burden</w:t>
      </w:r>
    </w:p>
    <w:p w14:paraId="4B5B380B" w14:textId="77777777" w:rsidR="00D6179E" w:rsidRDefault="00CB5CB3" w:rsidP="002E5DD7">
      <w:pPr>
        <w:pStyle w:val="ListParagraph"/>
        <w:numPr>
          <w:ilvl w:val="0"/>
          <w:numId w:val="8"/>
        </w:numPr>
      </w:pPr>
      <w:r>
        <w:t>What do</w:t>
      </w:r>
      <w:r w:rsidR="00A97390">
        <w:t>es</w:t>
      </w:r>
      <w:r>
        <w:t xml:space="preserve"> </w:t>
      </w:r>
      <w:r w:rsidR="00A039C8">
        <w:t xml:space="preserve">the term </w:t>
      </w:r>
      <w:r>
        <w:t xml:space="preserve">‘treatment </w:t>
      </w:r>
      <w:r w:rsidR="00A97390">
        <w:t>burden</w:t>
      </w:r>
      <w:r w:rsidR="00A039C8">
        <w:t>’</w:t>
      </w:r>
      <w:r w:rsidR="006E05D3">
        <w:t xml:space="preserve"> mean to you</w:t>
      </w:r>
      <w:r w:rsidR="00D6179E">
        <w:t>?</w:t>
      </w:r>
    </w:p>
    <w:p w14:paraId="6514DFBF" w14:textId="63DD4962" w:rsidR="00CB5CB3" w:rsidRDefault="00D6179E" w:rsidP="002E5DD7">
      <w:pPr>
        <w:pStyle w:val="ListParagraph"/>
        <w:numPr>
          <w:ilvl w:val="0"/>
          <w:numId w:val="8"/>
        </w:numPr>
      </w:pPr>
      <w:r>
        <w:t>W</w:t>
      </w:r>
      <w:r w:rsidR="001B68EC">
        <w:t>hat thi</w:t>
      </w:r>
      <w:r w:rsidR="00A039C8">
        <w:t>ng</w:t>
      </w:r>
      <w:r w:rsidR="001B68EC">
        <w:t xml:space="preserve">s might </w:t>
      </w:r>
      <w:r>
        <w:t>‘treatment burden’</w:t>
      </w:r>
      <w:r w:rsidR="00A039C8">
        <w:t xml:space="preserve"> </w:t>
      </w:r>
      <w:r w:rsidR="001B68EC">
        <w:t>include</w:t>
      </w:r>
      <w:r w:rsidR="00CB5CB3">
        <w:t>?</w:t>
      </w:r>
    </w:p>
    <w:p w14:paraId="0BC71A3A" w14:textId="3F214790" w:rsidR="002E5DD7" w:rsidRPr="003F0167" w:rsidRDefault="00264019" w:rsidP="002E5DD7">
      <w:pPr>
        <w:pStyle w:val="ListParagraph"/>
        <w:numPr>
          <w:ilvl w:val="0"/>
          <w:numId w:val="8"/>
        </w:numPr>
      </w:pPr>
      <w:r w:rsidRPr="003F0167">
        <w:t xml:space="preserve">How </w:t>
      </w:r>
      <w:r w:rsidR="006E05D3">
        <w:t xml:space="preserve">would you decide if a </w:t>
      </w:r>
      <w:r w:rsidR="002B2DB9" w:rsidRPr="003F0167">
        <w:t xml:space="preserve">person has a high treatment </w:t>
      </w:r>
      <w:r w:rsidR="006E05D3">
        <w:t>burden or not</w:t>
      </w:r>
      <w:r w:rsidR="002B2DB9" w:rsidRPr="003F0167">
        <w:t>?</w:t>
      </w:r>
    </w:p>
    <w:p w14:paraId="1447B552" w14:textId="77777777" w:rsidR="006E05D3" w:rsidRDefault="006E05D3" w:rsidP="006E05D3">
      <w:pPr>
        <w:pStyle w:val="ListParagraph"/>
        <w:numPr>
          <w:ilvl w:val="0"/>
          <w:numId w:val="8"/>
        </w:numPr>
      </w:pPr>
      <w:r>
        <w:t>How can treatment burden be reduced? Consider this in 3 ways:</w:t>
      </w:r>
    </w:p>
    <w:p w14:paraId="3B50A0B8" w14:textId="684EFF20" w:rsidR="003F0167" w:rsidRDefault="006E05D3" w:rsidP="006E05D3">
      <w:pPr>
        <w:pStyle w:val="ListParagraph"/>
        <w:numPr>
          <w:ilvl w:val="1"/>
          <w:numId w:val="8"/>
        </w:numPr>
      </w:pPr>
      <w:r>
        <w:t>How an individual (person with a chronic disease) could reduce their burden</w:t>
      </w:r>
      <w:r w:rsidR="003F0167">
        <w:t>?</w:t>
      </w:r>
    </w:p>
    <w:p w14:paraId="7A01D236" w14:textId="56DDB699" w:rsidR="003F0167" w:rsidRDefault="003F0167" w:rsidP="003F0167">
      <w:pPr>
        <w:pStyle w:val="ListParagraph"/>
        <w:numPr>
          <w:ilvl w:val="1"/>
          <w:numId w:val="8"/>
        </w:numPr>
      </w:pPr>
      <w:r>
        <w:t>What can health providers do</w:t>
      </w:r>
      <w:r w:rsidR="006E05D3">
        <w:t xml:space="preserve"> to reduce burden</w:t>
      </w:r>
      <w:r>
        <w:t>?</w:t>
      </w:r>
    </w:p>
    <w:p w14:paraId="5A2676F4" w14:textId="28A9DA17" w:rsidR="00264019" w:rsidRPr="003F0167" w:rsidRDefault="003F0167" w:rsidP="00264019">
      <w:pPr>
        <w:pStyle w:val="ListParagraph"/>
        <w:numPr>
          <w:ilvl w:val="1"/>
          <w:numId w:val="8"/>
        </w:numPr>
      </w:pPr>
      <w:r>
        <w:t xml:space="preserve">What </w:t>
      </w:r>
      <w:r w:rsidR="00264019" w:rsidRPr="003F0167">
        <w:t>can health organisations, communities or the wider h</w:t>
      </w:r>
      <w:r>
        <w:t>ealthcare/political system do</w:t>
      </w:r>
      <w:r w:rsidR="006E05D3">
        <w:t xml:space="preserve"> to reduce burden</w:t>
      </w:r>
      <w:r>
        <w:t>?</w:t>
      </w:r>
    </w:p>
    <w:p w14:paraId="381A6864" w14:textId="3212801D" w:rsidR="002B2DB9" w:rsidRPr="003F0167" w:rsidRDefault="006E05D3" w:rsidP="002B2DB9">
      <w:pPr>
        <w:rPr>
          <w:u w:val="single"/>
        </w:rPr>
      </w:pPr>
      <w:r>
        <w:rPr>
          <w:u w:val="single"/>
        </w:rPr>
        <w:t>Now thinking about individual c</w:t>
      </w:r>
      <w:r w:rsidR="002B2DB9" w:rsidRPr="003F0167">
        <w:rPr>
          <w:u w:val="single"/>
        </w:rPr>
        <w:t>apacity:</w:t>
      </w:r>
    </w:p>
    <w:p w14:paraId="626C1138" w14:textId="77777777" w:rsidR="00D6179E" w:rsidRDefault="002B2DB9" w:rsidP="002B2DB9">
      <w:pPr>
        <w:pStyle w:val="ListParagraph"/>
        <w:numPr>
          <w:ilvl w:val="0"/>
          <w:numId w:val="8"/>
        </w:numPr>
      </w:pPr>
      <w:r w:rsidRPr="003F0167">
        <w:t xml:space="preserve">How do you </w:t>
      </w:r>
      <w:r w:rsidR="00D6179E">
        <w:t xml:space="preserve">determine whether a client has sufficient </w:t>
      </w:r>
      <w:r w:rsidRPr="003F0167">
        <w:t>capacity to manage their health</w:t>
      </w:r>
      <w:r w:rsidR="00D6179E">
        <w:t>?</w:t>
      </w:r>
    </w:p>
    <w:p w14:paraId="68238DD5" w14:textId="52A015AB" w:rsidR="006C5781" w:rsidRPr="003F0167" w:rsidRDefault="00D6179E" w:rsidP="002B2DB9">
      <w:pPr>
        <w:pStyle w:val="ListParagraph"/>
        <w:numPr>
          <w:ilvl w:val="0"/>
          <w:numId w:val="8"/>
        </w:numPr>
      </w:pPr>
      <w:r>
        <w:t>Which factors do you think are most important?</w:t>
      </w:r>
    </w:p>
    <w:p w14:paraId="3705057D" w14:textId="099059C8" w:rsidR="002B2DB9" w:rsidRPr="003F0167" w:rsidRDefault="00CB5CB3" w:rsidP="002B2DB9">
      <w:pPr>
        <w:pStyle w:val="ListParagraph"/>
        <w:numPr>
          <w:ilvl w:val="0"/>
          <w:numId w:val="8"/>
        </w:numPr>
      </w:pPr>
      <w:r>
        <w:t xml:space="preserve">What do you consider the commonest barriers or challenges to </w:t>
      </w:r>
      <w:r w:rsidR="00D6179E">
        <w:t xml:space="preserve">client </w:t>
      </w:r>
      <w:r>
        <w:t xml:space="preserve">capacity? </w:t>
      </w:r>
    </w:p>
    <w:p w14:paraId="35D1E138" w14:textId="75D8C2CD" w:rsidR="007D3372" w:rsidRDefault="002B2DB9" w:rsidP="002B2DB9">
      <w:pPr>
        <w:pStyle w:val="ListParagraph"/>
        <w:numPr>
          <w:ilvl w:val="0"/>
          <w:numId w:val="8"/>
        </w:numPr>
      </w:pPr>
      <w:r w:rsidRPr="003F0167">
        <w:t xml:space="preserve">How </w:t>
      </w:r>
      <w:r w:rsidR="007D3372" w:rsidRPr="003F0167">
        <w:t>can capacity be increased?</w:t>
      </w:r>
      <w:r w:rsidR="00D6179E">
        <w:t xml:space="preserve"> Again, think about this in 3 ways:</w:t>
      </w:r>
    </w:p>
    <w:p w14:paraId="76634053" w14:textId="55DB9890" w:rsidR="003F0167" w:rsidRDefault="003F0167" w:rsidP="003F0167">
      <w:pPr>
        <w:pStyle w:val="ListParagraph"/>
        <w:numPr>
          <w:ilvl w:val="1"/>
          <w:numId w:val="8"/>
        </w:numPr>
      </w:pPr>
      <w:r>
        <w:t xml:space="preserve">What can the </w:t>
      </w:r>
      <w:r w:rsidR="00D6179E">
        <w:t>individual client</w:t>
      </w:r>
      <w:r>
        <w:t xml:space="preserve"> do?</w:t>
      </w:r>
    </w:p>
    <w:p w14:paraId="58A7B9A5" w14:textId="77777777" w:rsidR="003F0167" w:rsidRDefault="003F0167" w:rsidP="003F0167">
      <w:pPr>
        <w:pStyle w:val="ListParagraph"/>
        <w:numPr>
          <w:ilvl w:val="1"/>
          <w:numId w:val="8"/>
        </w:numPr>
      </w:pPr>
      <w:r>
        <w:t>What can health providers do?</w:t>
      </w:r>
    </w:p>
    <w:p w14:paraId="3589D4C5" w14:textId="77777777" w:rsidR="003F0167" w:rsidRPr="003F0167" w:rsidRDefault="003F0167" w:rsidP="003F0167">
      <w:pPr>
        <w:pStyle w:val="ListParagraph"/>
        <w:numPr>
          <w:ilvl w:val="1"/>
          <w:numId w:val="8"/>
        </w:numPr>
      </w:pPr>
      <w:r>
        <w:t xml:space="preserve">What </w:t>
      </w:r>
      <w:r w:rsidRPr="003F0167">
        <w:t>can health organisations, local communities or the wider h</w:t>
      </w:r>
      <w:r>
        <w:t>ealthcare/political system do?</w:t>
      </w:r>
    </w:p>
    <w:p w14:paraId="37F4565D" w14:textId="4B24DF05" w:rsidR="002B2DB9" w:rsidRPr="003F0167" w:rsidRDefault="00D6179E" w:rsidP="002B2DB9">
      <w:pPr>
        <w:rPr>
          <w:u w:val="single"/>
        </w:rPr>
      </w:pPr>
      <w:r>
        <w:rPr>
          <w:u w:val="single"/>
        </w:rPr>
        <w:t>Finally, I would like your thoughts on client c</w:t>
      </w:r>
      <w:r w:rsidR="002B2DB9" w:rsidRPr="003F0167">
        <w:rPr>
          <w:u w:val="single"/>
        </w:rPr>
        <w:t>omplexity:</w:t>
      </w:r>
    </w:p>
    <w:p w14:paraId="33A1FD36" w14:textId="77777777" w:rsidR="006C5781" w:rsidRPr="003F0167" w:rsidRDefault="002B2DB9" w:rsidP="002B2DB9">
      <w:pPr>
        <w:pStyle w:val="ListParagraph"/>
        <w:numPr>
          <w:ilvl w:val="0"/>
          <w:numId w:val="8"/>
        </w:numPr>
      </w:pPr>
      <w:r w:rsidRPr="003F0167">
        <w:t xml:space="preserve">How do you identify or classify a client as ‘complex’? </w:t>
      </w:r>
    </w:p>
    <w:p w14:paraId="687BC8C5" w14:textId="5B4041B0" w:rsidR="002B2DB9" w:rsidRPr="003F0167" w:rsidRDefault="002B2DB9" w:rsidP="002B2DB9">
      <w:pPr>
        <w:pStyle w:val="ListParagraph"/>
        <w:numPr>
          <w:ilvl w:val="0"/>
          <w:numId w:val="8"/>
        </w:numPr>
      </w:pPr>
      <w:r w:rsidRPr="003F0167">
        <w:t>What factors are most important</w:t>
      </w:r>
      <w:r w:rsidR="00D6179E">
        <w:t xml:space="preserve"> in classifying them as complex</w:t>
      </w:r>
      <w:r w:rsidRPr="003F0167">
        <w:t>?</w:t>
      </w:r>
    </w:p>
    <w:p w14:paraId="6FD22AB2" w14:textId="0F07155D" w:rsidR="006C5781" w:rsidRDefault="007D3372" w:rsidP="002B2DB9">
      <w:pPr>
        <w:pStyle w:val="ListParagraph"/>
        <w:numPr>
          <w:ilvl w:val="0"/>
          <w:numId w:val="8"/>
        </w:numPr>
      </w:pPr>
      <w:r w:rsidRPr="003F0167">
        <w:t xml:space="preserve">When dealing with a ‘complex’ client, what </w:t>
      </w:r>
      <w:r w:rsidR="00D6179E">
        <w:t xml:space="preserve">things </w:t>
      </w:r>
      <w:r w:rsidRPr="003F0167">
        <w:t xml:space="preserve">might you </w:t>
      </w:r>
      <w:r w:rsidR="00D6179E">
        <w:t xml:space="preserve">need to </w:t>
      </w:r>
      <w:r w:rsidRPr="003F0167">
        <w:t>do different</w:t>
      </w:r>
      <w:r w:rsidR="002B2DB9" w:rsidRPr="003F0167">
        <w:t xml:space="preserve">ly? </w:t>
      </w:r>
    </w:p>
    <w:p w14:paraId="317D68ED" w14:textId="028782E0" w:rsidR="003F0167" w:rsidRPr="003F0167" w:rsidRDefault="00A039C8" w:rsidP="00D6179E">
      <w:r>
        <w:t>(Prompts: t</w:t>
      </w:r>
      <w:r w:rsidR="003F0167">
        <w:t>ypes of treatment you offer?</w:t>
      </w:r>
      <w:r>
        <w:t xml:space="preserve"> a</w:t>
      </w:r>
      <w:r w:rsidR="007D3372" w:rsidRPr="003F0167">
        <w:t>ppointment structure/time?</w:t>
      </w:r>
      <w:r>
        <w:t xml:space="preserve"> a</w:t>
      </w:r>
      <w:r w:rsidR="007D3372" w:rsidRPr="003F0167">
        <w:t>d</w:t>
      </w:r>
      <w:r w:rsidR="003F0167">
        <w:t>ditional supports or referrals?</w:t>
      </w:r>
      <w:r>
        <w:t>)</w:t>
      </w:r>
    </w:p>
    <w:p w14:paraId="7C5A555F" w14:textId="0D176CCF" w:rsidR="007D3372" w:rsidRPr="003F0167" w:rsidRDefault="00D6179E" w:rsidP="007D3372">
      <w:pPr>
        <w:pStyle w:val="ListParagraph"/>
        <w:numPr>
          <w:ilvl w:val="0"/>
          <w:numId w:val="8"/>
        </w:numPr>
      </w:pPr>
      <w:r>
        <w:t>As a health provider, w</w:t>
      </w:r>
      <w:r w:rsidR="007D3372" w:rsidRPr="003F0167">
        <w:t>hat do you find most challenging when dealing with complex clients?</w:t>
      </w:r>
    </w:p>
    <w:p w14:paraId="2358F81C" w14:textId="27A13174" w:rsidR="00F9407E" w:rsidRPr="003F0167" w:rsidRDefault="00D6179E" w:rsidP="002B2DB9">
      <w:pPr>
        <w:rPr>
          <w:u w:val="single"/>
        </w:rPr>
      </w:pPr>
      <w:r>
        <w:rPr>
          <w:u w:val="single"/>
        </w:rPr>
        <w:t>This is the end of the interview</w:t>
      </w:r>
      <w:r w:rsidR="00F9407E" w:rsidRPr="003F0167">
        <w:rPr>
          <w:u w:val="single"/>
        </w:rPr>
        <w:t>:</w:t>
      </w:r>
    </w:p>
    <w:p w14:paraId="225591D7" w14:textId="77777777" w:rsidR="00523896" w:rsidRDefault="00523896" w:rsidP="002B2DB9">
      <w:r>
        <w:t>Except to ask:</w:t>
      </w:r>
    </w:p>
    <w:p w14:paraId="47A3FD0C" w14:textId="2B818199" w:rsidR="00D6179E" w:rsidRDefault="00D6179E" w:rsidP="002B2DB9">
      <w:bookmarkStart w:id="0" w:name="_GoBack"/>
      <w:bookmarkEnd w:id="0"/>
      <w:r>
        <w:t>Did you feel that the case studies were a realistic representation of clients you might see in your clinical role?</w:t>
      </w:r>
    </w:p>
    <w:p w14:paraId="27331015" w14:textId="6F631831" w:rsidR="002B2DB9" w:rsidRPr="003F0167" w:rsidRDefault="00F9407E" w:rsidP="002B2DB9">
      <w:r w:rsidRPr="003F0167">
        <w:t>Is</w:t>
      </w:r>
      <w:r w:rsidR="002B2DB9" w:rsidRPr="003F0167">
        <w:t xml:space="preserve"> there anything else you wish to say on this topic that you don’t think has been covered?</w:t>
      </w:r>
    </w:p>
    <w:p w14:paraId="6CFCBB29" w14:textId="6815FC83" w:rsidR="00F9407E" w:rsidRPr="003F0167" w:rsidRDefault="00F9407E" w:rsidP="00F9407E">
      <w:r w:rsidRPr="003F0167">
        <w:t>Thank the participant and reiterate that all they have discussed is confidential.</w:t>
      </w:r>
    </w:p>
    <w:p w14:paraId="3F373A93" w14:textId="37E31D44" w:rsidR="0035305B" w:rsidRPr="00E10E40" w:rsidRDefault="0035305B" w:rsidP="00F9407E"/>
    <w:sectPr w:rsidR="0035305B" w:rsidRPr="00E10E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0D87"/>
    <w:multiLevelType w:val="hybridMultilevel"/>
    <w:tmpl w:val="5A54D2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56100C"/>
    <w:multiLevelType w:val="hybridMultilevel"/>
    <w:tmpl w:val="0B762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656064"/>
    <w:multiLevelType w:val="hybridMultilevel"/>
    <w:tmpl w:val="67A482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64626E7"/>
    <w:multiLevelType w:val="hybridMultilevel"/>
    <w:tmpl w:val="6C3A66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CE3C21"/>
    <w:multiLevelType w:val="hybridMultilevel"/>
    <w:tmpl w:val="E3EA4F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56192D"/>
    <w:multiLevelType w:val="hybridMultilevel"/>
    <w:tmpl w:val="E3EA4F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C9D4AC7"/>
    <w:multiLevelType w:val="hybridMultilevel"/>
    <w:tmpl w:val="045E0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DA7F0A"/>
    <w:multiLevelType w:val="hybridMultilevel"/>
    <w:tmpl w:val="CA84BD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AB74436"/>
    <w:multiLevelType w:val="hybridMultilevel"/>
    <w:tmpl w:val="313E83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C1125C3"/>
    <w:multiLevelType w:val="hybridMultilevel"/>
    <w:tmpl w:val="67F213D2"/>
    <w:lvl w:ilvl="0" w:tplc="E782E566">
      <w:start w:val="1"/>
      <w:numFmt w:val="decimal"/>
      <w:lvlText w:val="%1."/>
      <w:lvlJc w:val="left"/>
      <w:pPr>
        <w:ind w:left="720" w:hanging="360"/>
      </w:pPr>
      <w:rPr>
        <w:rFonts w:asciiTheme="minorHAnsi" w:eastAsiaTheme="minorHAnsi" w:hAnsiTheme="minorHAnsi" w:cstheme="minorBidi"/>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D35CEF"/>
    <w:multiLevelType w:val="hybridMultilevel"/>
    <w:tmpl w:val="21284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E3340D8"/>
    <w:multiLevelType w:val="hybridMultilevel"/>
    <w:tmpl w:val="9A44C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191C0F"/>
    <w:multiLevelType w:val="hybridMultilevel"/>
    <w:tmpl w:val="4AAC3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3373A43"/>
    <w:multiLevelType w:val="hybridMultilevel"/>
    <w:tmpl w:val="C1B6FF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CF6C17"/>
    <w:multiLevelType w:val="hybridMultilevel"/>
    <w:tmpl w:val="E8A81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7753A81"/>
    <w:multiLevelType w:val="hybridMultilevel"/>
    <w:tmpl w:val="67A482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4"/>
  </w:num>
  <w:num w:numId="3">
    <w:abstractNumId w:val="12"/>
  </w:num>
  <w:num w:numId="4">
    <w:abstractNumId w:val="15"/>
  </w:num>
  <w:num w:numId="5">
    <w:abstractNumId w:val="3"/>
  </w:num>
  <w:num w:numId="6">
    <w:abstractNumId w:val="10"/>
  </w:num>
  <w:num w:numId="7">
    <w:abstractNumId w:val="14"/>
  </w:num>
  <w:num w:numId="8">
    <w:abstractNumId w:val="9"/>
  </w:num>
  <w:num w:numId="9">
    <w:abstractNumId w:val="13"/>
  </w:num>
  <w:num w:numId="10">
    <w:abstractNumId w:val="5"/>
  </w:num>
  <w:num w:numId="11">
    <w:abstractNumId w:val="11"/>
  </w:num>
  <w:num w:numId="12">
    <w:abstractNumId w:val="1"/>
  </w:num>
  <w:num w:numId="13">
    <w:abstractNumId w:val="0"/>
  </w:num>
  <w:num w:numId="14">
    <w:abstractNumId w:val="8"/>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tzz9sfndv0thert03vx9w3we55stadp9s0&quot;&gt;dissertation library&lt;record-ids&gt;&lt;item&gt;853&lt;/item&gt;&lt;/record-ids&gt;&lt;/item&gt;&lt;/Libraries&gt;"/>
  </w:docVars>
  <w:rsids>
    <w:rsidRoot w:val="002B2DB9"/>
    <w:rsid w:val="000A57A7"/>
    <w:rsid w:val="000E1E94"/>
    <w:rsid w:val="0014080A"/>
    <w:rsid w:val="00185FAD"/>
    <w:rsid w:val="0019172A"/>
    <w:rsid w:val="001B68EC"/>
    <w:rsid w:val="0022681A"/>
    <w:rsid w:val="00264019"/>
    <w:rsid w:val="002A44BC"/>
    <w:rsid w:val="002B2DB9"/>
    <w:rsid w:val="002E5DD7"/>
    <w:rsid w:val="0035305B"/>
    <w:rsid w:val="003853DE"/>
    <w:rsid w:val="003C2F72"/>
    <w:rsid w:val="003E14AD"/>
    <w:rsid w:val="003F0167"/>
    <w:rsid w:val="004864B3"/>
    <w:rsid w:val="00523896"/>
    <w:rsid w:val="005454EA"/>
    <w:rsid w:val="005D0BC5"/>
    <w:rsid w:val="00632E39"/>
    <w:rsid w:val="006C5781"/>
    <w:rsid w:val="006E05D3"/>
    <w:rsid w:val="00747C75"/>
    <w:rsid w:val="007A115A"/>
    <w:rsid w:val="007D3372"/>
    <w:rsid w:val="008E2952"/>
    <w:rsid w:val="00922E54"/>
    <w:rsid w:val="009A312D"/>
    <w:rsid w:val="00A039C8"/>
    <w:rsid w:val="00A51343"/>
    <w:rsid w:val="00A63907"/>
    <w:rsid w:val="00A97390"/>
    <w:rsid w:val="00B35163"/>
    <w:rsid w:val="00BB06FA"/>
    <w:rsid w:val="00BE368F"/>
    <w:rsid w:val="00C53096"/>
    <w:rsid w:val="00C74D2C"/>
    <w:rsid w:val="00CB5CB3"/>
    <w:rsid w:val="00CF00B2"/>
    <w:rsid w:val="00D6179E"/>
    <w:rsid w:val="00D83015"/>
    <w:rsid w:val="00E10E40"/>
    <w:rsid w:val="00EB5387"/>
    <w:rsid w:val="00F05807"/>
    <w:rsid w:val="00F21591"/>
    <w:rsid w:val="00F27DA2"/>
    <w:rsid w:val="00F9407E"/>
    <w:rsid w:val="00FA6B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CF1CC"/>
  <w15:chartTrackingRefBased/>
  <w15:docId w15:val="{E4D1F1C9-FA9A-4BD3-B5B2-903B16DE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DB9"/>
    <w:pPr>
      <w:ind w:left="720"/>
      <w:contextualSpacing/>
    </w:pPr>
  </w:style>
  <w:style w:type="paragraph" w:customStyle="1" w:styleId="EndNoteBibliographyTitle">
    <w:name w:val="EndNote Bibliography Title"/>
    <w:basedOn w:val="Normal"/>
    <w:link w:val="EndNoteBibliographyTitleChar"/>
    <w:rsid w:val="00A6390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63907"/>
    <w:rPr>
      <w:rFonts w:ascii="Calibri" w:hAnsi="Calibri" w:cs="Calibri"/>
      <w:noProof/>
      <w:lang w:val="en-US"/>
    </w:rPr>
  </w:style>
  <w:style w:type="paragraph" w:customStyle="1" w:styleId="EndNoteBibliography">
    <w:name w:val="EndNote Bibliography"/>
    <w:basedOn w:val="Normal"/>
    <w:link w:val="EndNoteBibliographyChar"/>
    <w:rsid w:val="00A6390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63907"/>
    <w:rPr>
      <w:rFonts w:ascii="Calibri" w:hAnsi="Calibri" w:cs="Calibri"/>
      <w:noProof/>
      <w:lang w:val="en-US"/>
    </w:rPr>
  </w:style>
  <w:style w:type="paragraph" w:styleId="NoSpacing">
    <w:name w:val="No Spacing"/>
    <w:uiPriority w:val="1"/>
    <w:qFormat/>
    <w:rsid w:val="003C2F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DEBBB58EC8ED4180F263EF53E11E27" ma:contentTypeVersion="7" ma:contentTypeDescription="Create a new document." ma:contentTypeScope="" ma:versionID="ab3c1a759215b5274c307efb8f15ccbb">
  <xsd:schema xmlns:xsd="http://www.w3.org/2001/XMLSchema" xmlns:xs="http://www.w3.org/2001/XMLSchema" xmlns:p="http://schemas.microsoft.com/office/2006/metadata/properties" xmlns:ns3="09de0cdf-feab-4eed-9d3b-897280458cb0" xmlns:ns4="0d00d1f3-9897-437c-9b51-05042d5790bb" targetNamespace="http://schemas.microsoft.com/office/2006/metadata/properties" ma:root="true" ma:fieldsID="f8972d96d3b706c1fb00dc8834c64709" ns3:_="" ns4:_="">
    <xsd:import namespace="09de0cdf-feab-4eed-9d3b-897280458cb0"/>
    <xsd:import namespace="0d00d1f3-9897-437c-9b51-05042d5790b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e0cdf-feab-4eed-9d3b-897280458cb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0d1f3-9897-437c-9b51-05042d5790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57F246-0582-49B3-9D3F-B086A1FAF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e0cdf-feab-4eed-9d3b-897280458cb0"/>
    <ds:schemaRef ds:uri="0d00d1f3-9897-437c-9b51-05042d5790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01BF22-0D4F-4F55-8FE5-9C6EFFBE9C96}">
  <ds:schemaRefs>
    <ds:schemaRef ds:uri="http://schemas.microsoft.com/sharepoint/v3/contenttype/forms"/>
  </ds:schemaRefs>
</ds:datastoreItem>
</file>

<file path=customXml/itemProps3.xml><?xml version="1.0" encoding="utf-8"?>
<ds:datastoreItem xmlns:ds="http://schemas.openxmlformats.org/officeDocument/2006/customXml" ds:itemID="{0872D111-4859-4FED-95FB-B0493225CF8E}">
  <ds:schemaRefs>
    <ds:schemaRef ds:uri="http://purl.org/dc/terms/"/>
    <ds:schemaRef ds:uri="http://schemas.openxmlformats.org/package/2006/metadata/core-properties"/>
    <ds:schemaRef ds:uri="http://purl.org/dc/dcmitype/"/>
    <ds:schemaRef ds:uri="http://purl.org/dc/elements/1.1/"/>
    <ds:schemaRef ds:uri="http://schemas.microsoft.com/office/2006/documentManagement/types"/>
    <ds:schemaRef ds:uri="09de0cdf-feab-4eed-9d3b-897280458cb0"/>
    <ds:schemaRef ds:uri="http://schemas.microsoft.com/office/infopath/2007/PartnerControls"/>
    <ds:schemaRef ds:uri="0d00d1f3-9897-437c-9b51-05042d5790bb"/>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La Trobe University</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Hardman</dc:creator>
  <cp:keywords/>
  <dc:description/>
  <cp:lastModifiedBy>Ruth Hardman</cp:lastModifiedBy>
  <cp:revision>3</cp:revision>
  <dcterms:created xsi:type="dcterms:W3CDTF">2020-10-19T03:36:00Z</dcterms:created>
  <dcterms:modified xsi:type="dcterms:W3CDTF">2020-10-28T22:54:00Z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0x0101006CDEBBB58EC8ED4180F263EF53E11E27</vt:lpwstr>
  </property>
</Properties>
</file>