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6F1" w:rsidRDefault="006E57E5" w:rsidP="00654E8F">
      <w:pPr>
        <w:spacing w:before="240"/>
        <w:rPr>
          <w:rFonts w:hint="eastAsia"/>
          <w:b/>
        </w:rPr>
      </w:pPr>
      <w:r w:rsidRPr="006E57E5">
        <w:rPr>
          <w:rFonts w:hint="eastAsia"/>
          <w:b/>
        </w:rPr>
        <w:t xml:space="preserve">Table </w:t>
      </w:r>
      <w:r w:rsidR="00CD5ED3">
        <w:rPr>
          <w:rFonts w:hint="eastAsia"/>
          <w:b/>
        </w:rPr>
        <w:t>S</w:t>
      </w:r>
      <w:bookmarkStart w:id="0" w:name="_GoBack"/>
      <w:bookmarkEnd w:id="0"/>
      <w:r w:rsidRPr="006E57E5">
        <w:rPr>
          <w:rFonts w:hint="eastAsia"/>
          <w:b/>
        </w:rPr>
        <w:t xml:space="preserve">5: </w:t>
      </w:r>
      <w:r w:rsidRPr="006E57E5">
        <w:rPr>
          <w:rFonts w:cs="Times"/>
          <w:b/>
          <w:szCs w:val="24"/>
          <w:lang w:eastAsia="zh-CN"/>
        </w:rPr>
        <w:t>T</w:t>
      </w:r>
      <w:r w:rsidRPr="006E57E5">
        <w:rPr>
          <w:rFonts w:cs="Times" w:hint="eastAsia"/>
          <w:b/>
          <w:szCs w:val="24"/>
          <w:lang w:eastAsia="zh-CN"/>
        </w:rPr>
        <w:t xml:space="preserve">he </w:t>
      </w:r>
      <w:r w:rsidRPr="006E57E5">
        <w:rPr>
          <w:rFonts w:cs="Times"/>
          <w:b/>
          <w:szCs w:val="24"/>
          <w:lang w:eastAsia="zh-CN"/>
        </w:rPr>
        <w:t>comparison</w:t>
      </w:r>
      <w:r w:rsidRPr="006E57E5">
        <w:rPr>
          <w:rFonts w:cs="Times" w:hint="eastAsia"/>
          <w:b/>
          <w:szCs w:val="24"/>
          <w:lang w:eastAsia="zh-CN"/>
        </w:rPr>
        <w:t xml:space="preserve"> between two groups tested by ANOSIM test</w:t>
      </w:r>
      <w:r>
        <w:rPr>
          <w:rFonts w:hint="eastAsia"/>
          <w:b/>
        </w:rPr>
        <w:t xml:space="preserve"> 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840"/>
        <w:gridCol w:w="2841"/>
        <w:gridCol w:w="2841"/>
      </w:tblGrid>
      <w:tr w:rsidR="006E57E5" w:rsidTr="006E57E5">
        <w:tc>
          <w:tcPr>
            <w:tcW w:w="28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E57E5" w:rsidRDefault="006E57E5" w:rsidP="004721EA">
            <w:pPr>
              <w:rPr>
                <w:rFonts w:hint="eastAsia"/>
              </w:rPr>
            </w:pPr>
            <w:r>
              <w:rPr>
                <w:rFonts w:hint="eastAsia"/>
              </w:rPr>
              <w:t>Group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E57E5" w:rsidRDefault="006E57E5" w:rsidP="004721EA">
            <w:pPr>
              <w:rPr>
                <w:rFonts w:hint="eastAsia"/>
              </w:rPr>
            </w:pPr>
            <w:r>
              <w:rPr>
                <w:rFonts w:hint="eastAsia"/>
              </w:rPr>
              <w:t>R value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E57E5" w:rsidRDefault="006E57E5" w:rsidP="004721EA">
            <w:pPr>
              <w:rPr>
                <w:rFonts w:hint="eastAsia"/>
              </w:rPr>
            </w:pPr>
            <w:r>
              <w:rPr>
                <w:rFonts w:hint="eastAsia"/>
              </w:rPr>
              <w:t>P value</w:t>
            </w:r>
          </w:p>
        </w:tc>
      </w:tr>
      <w:tr w:rsidR="006E57E5" w:rsidTr="006E57E5">
        <w:tc>
          <w:tcPr>
            <w:tcW w:w="2840" w:type="dxa"/>
            <w:tcBorders>
              <w:top w:val="single" w:sz="4" w:space="0" w:color="auto"/>
            </w:tcBorders>
            <w:shd w:val="clear" w:color="auto" w:fill="auto"/>
          </w:tcPr>
          <w:p w:rsidR="006E57E5" w:rsidRDefault="006E57E5" w:rsidP="004721EA">
            <w:pPr>
              <w:rPr>
                <w:rFonts w:hint="eastAsia"/>
              </w:rPr>
            </w:pPr>
            <w:r>
              <w:rPr>
                <w:rFonts w:hint="eastAsia"/>
              </w:rPr>
              <w:t>PHR vs, NPHR</w:t>
            </w:r>
          </w:p>
        </w:tc>
        <w:tc>
          <w:tcPr>
            <w:tcW w:w="2841" w:type="dxa"/>
            <w:tcBorders>
              <w:top w:val="single" w:sz="4" w:space="0" w:color="auto"/>
            </w:tcBorders>
            <w:shd w:val="clear" w:color="auto" w:fill="auto"/>
          </w:tcPr>
          <w:p w:rsidR="006E57E5" w:rsidRDefault="006E57E5" w:rsidP="004721EA">
            <w:pPr>
              <w:rPr>
                <w:rFonts w:hint="eastAsia"/>
              </w:rPr>
            </w:pPr>
            <w:r>
              <w:rPr>
                <w:rFonts w:hint="eastAsia"/>
              </w:rPr>
              <w:t>0.3232</w:t>
            </w:r>
          </w:p>
        </w:tc>
        <w:tc>
          <w:tcPr>
            <w:tcW w:w="2841" w:type="dxa"/>
            <w:tcBorders>
              <w:top w:val="single" w:sz="4" w:space="0" w:color="auto"/>
            </w:tcBorders>
            <w:shd w:val="clear" w:color="auto" w:fill="auto"/>
          </w:tcPr>
          <w:p w:rsidR="006E57E5" w:rsidRDefault="006E57E5" w:rsidP="004721EA">
            <w:pPr>
              <w:rPr>
                <w:rFonts w:hint="eastAsia"/>
              </w:rPr>
            </w:pPr>
            <w:r>
              <w:rPr>
                <w:rFonts w:hint="eastAsia"/>
              </w:rPr>
              <w:t>0.001</w:t>
            </w:r>
          </w:p>
        </w:tc>
      </w:tr>
      <w:tr w:rsidR="006E57E5" w:rsidTr="006E57E5">
        <w:tc>
          <w:tcPr>
            <w:tcW w:w="2840" w:type="dxa"/>
            <w:shd w:val="clear" w:color="auto" w:fill="auto"/>
          </w:tcPr>
          <w:p w:rsidR="006E57E5" w:rsidRDefault="006E57E5" w:rsidP="004721EA">
            <w:pPr>
              <w:rPr>
                <w:rFonts w:hint="eastAsia"/>
              </w:rPr>
            </w:pPr>
            <w:r>
              <w:rPr>
                <w:rFonts w:hint="eastAsia"/>
              </w:rPr>
              <w:t>PHR vs. NPN</w:t>
            </w:r>
          </w:p>
        </w:tc>
        <w:tc>
          <w:tcPr>
            <w:tcW w:w="2841" w:type="dxa"/>
            <w:shd w:val="clear" w:color="auto" w:fill="auto"/>
          </w:tcPr>
          <w:p w:rsidR="006E57E5" w:rsidRDefault="006E57E5" w:rsidP="004721EA">
            <w:pPr>
              <w:rPr>
                <w:rFonts w:hint="eastAsia"/>
              </w:rPr>
            </w:pPr>
            <w:r>
              <w:rPr>
                <w:rFonts w:hint="eastAsia"/>
              </w:rPr>
              <w:t>0.8203</w:t>
            </w:r>
          </w:p>
        </w:tc>
        <w:tc>
          <w:tcPr>
            <w:tcW w:w="2841" w:type="dxa"/>
            <w:shd w:val="clear" w:color="auto" w:fill="auto"/>
          </w:tcPr>
          <w:p w:rsidR="006E57E5" w:rsidRDefault="006E57E5" w:rsidP="004721EA">
            <w:pPr>
              <w:rPr>
                <w:rFonts w:hint="eastAsia"/>
              </w:rPr>
            </w:pPr>
            <w:r>
              <w:rPr>
                <w:rFonts w:hint="eastAsia"/>
              </w:rPr>
              <w:t>0.001</w:t>
            </w:r>
          </w:p>
        </w:tc>
      </w:tr>
      <w:tr w:rsidR="006E57E5" w:rsidTr="006E57E5">
        <w:tc>
          <w:tcPr>
            <w:tcW w:w="2840" w:type="dxa"/>
            <w:shd w:val="clear" w:color="auto" w:fill="auto"/>
          </w:tcPr>
          <w:p w:rsidR="006E57E5" w:rsidRDefault="006E57E5" w:rsidP="004721EA">
            <w:pPr>
              <w:rPr>
                <w:rFonts w:hint="eastAsia"/>
              </w:rPr>
            </w:pPr>
            <w:r>
              <w:rPr>
                <w:rFonts w:hint="eastAsia"/>
              </w:rPr>
              <w:t>NPHR vs. PN</w:t>
            </w:r>
          </w:p>
        </w:tc>
        <w:tc>
          <w:tcPr>
            <w:tcW w:w="2841" w:type="dxa"/>
            <w:shd w:val="clear" w:color="auto" w:fill="auto"/>
          </w:tcPr>
          <w:p w:rsidR="006E57E5" w:rsidRDefault="006E57E5" w:rsidP="004721EA">
            <w:pPr>
              <w:rPr>
                <w:rFonts w:hint="eastAsia"/>
              </w:rPr>
            </w:pPr>
            <w:r>
              <w:rPr>
                <w:rFonts w:hint="eastAsia"/>
              </w:rPr>
              <w:t>0.2871</w:t>
            </w:r>
          </w:p>
        </w:tc>
        <w:tc>
          <w:tcPr>
            <w:tcW w:w="2841" w:type="dxa"/>
            <w:shd w:val="clear" w:color="auto" w:fill="auto"/>
          </w:tcPr>
          <w:p w:rsidR="006E57E5" w:rsidRDefault="006E57E5" w:rsidP="004721EA">
            <w:pPr>
              <w:rPr>
                <w:rFonts w:hint="eastAsia"/>
              </w:rPr>
            </w:pPr>
            <w:r>
              <w:rPr>
                <w:rFonts w:hint="eastAsia"/>
              </w:rPr>
              <w:t>0.001</w:t>
            </w:r>
          </w:p>
        </w:tc>
      </w:tr>
      <w:tr w:rsidR="006E57E5" w:rsidTr="006E57E5">
        <w:tc>
          <w:tcPr>
            <w:tcW w:w="2840" w:type="dxa"/>
            <w:shd w:val="clear" w:color="auto" w:fill="auto"/>
          </w:tcPr>
          <w:p w:rsidR="006E57E5" w:rsidRDefault="006E57E5" w:rsidP="004721EA">
            <w:pPr>
              <w:rPr>
                <w:rFonts w:hint="eastAsia"/>
              </w:rPr>
            </w:pPr>
            <w:r>
              <w:rPr>
                <w:rFonts w:hint="eastAsia"/>
              </w:rPr>
              <w:t>NPHR vs. NPN</w:t>
            </w:r>
          </w:p>
        </w:tc>
        <w:tc>
          <w:tcPr>
            <w:tcW w:w="2841" w:type="dxa"/>
            <w:shd w:val="clear" w:color="auto" w:fill="auto"/>
          </w:tcPr>
          <w:p w:rsidR="006E57E5" w:rsidRDefault="006E57E5" w:rsidP="004721EA">
            <w:pPr>
              <w:rPr>
                <w:rFonts w:hint="eastAsia"/>
              </w:rPr>
            </w:pPr>
            <w:r>
              <w:rPr>
                <w:rFonts w:hint="eastAsia"/>
              </w:rPr>
              <w:t>0.3881</w:t>
            </w:r>
          </w:p>
        </w:tc>
        <w:tc>
          <w:tcPr>
            <w:tcW w:w="2841" w:type="dxa"/>
            <w:shd w:val="clear" w:color="auto" w:fill="auto"/>
          </w:tcPr>
          <w:p w:rsidR="006E57E5" w:rsidRDefault="006E57E5" w:rsidP="004721EA">
            <w:pPr>
              <w:rPr>
                <w:rFonts w:hint="eastAsia"/>
              </w:rPr>
            </w:pPr>
            <w:r>
              <w:rPr>
                <w:rFonts w:hint="eastAsia"/>
              </w:rPr>
              <w:t>0.001</w:t>
            </w:r>
          </w:p>
        </w:tc>
      </w:tr>
      <w:tr w:rsidR="006E57E5" w:rsidTr="006E57E5">
        <w:tc>
          <w:tcPr>
            <w:tcW w:w="2840" w:type="dxa"/>
            <w:shd w:val="clear" w:color="auto" w:fill="auto"/>
          </w:tcPr>
          <w:p w:rsidR="006E57E5" w:rsidRDefault="006E57E5" w:rsidP="004721EA">
            <w:pPr>
              <w:rPr>
                <w:rFonts w:hint="eastAsia"/>
              </w:rPr>
            </w:pPr>
            <w:r>
              <w:rPr>
                <w:rFonts w:hint="eastAsia"/>
              </w:rPr>
              <w:t>PN vs. NPN</w:t>
            </w:r>
          </w:p>
        </w:tc>
        <w:tc>
          <w:tcPr>
            <w:tcW w:w="2841" w:type="dxa"/>
            <w:shd w:val="clear" w:color="auto" w:fill="auto"/>
          </w:tcPr>
          <w:p w:rsidR="006E57E5" w:rsidRDefault="006E57E5" w:rsidP="004721EA">
            <w:pPr>
              <w:rPr>
                <w:rFonts w:hint="eastAsia"/>
              </w:rPr>
            </w:pPr>
            <w:r>
              <w:rPr>
                <w:rFonts w:hint="eastAsia"/>
              </w:rPr>
              <w:t>0.8043</w:t>
            </w:r>
          </w:p>
        </w:tc>
        <w:tc>
          <w:tcPr>
            <w:tcW w:w="2841" w:type="dxa"/>
            <w:shd w:val="clear" w:color="auto" w:fill="auto"/>
          </w:tcPr>
          <w:p w:rsidR="006E57E5" w:rsidRDefault="006E57E5" w:rsidP="004721EA">
            <w:pPr>
              <w:rPr>
                <w:rFonts w:hint="eastAsia"/>
              </w:rPr>
            </w:pPr>
            <w:r>
              <w:rPr>
                <w:rFonts w:hint="eastAsia"/>
              </w:rPr>
              <w:t>0.001</w:t>
            </w:r>
          </w:p>
        </w:tc>
      </w:tr>
      <w:tr w:rsidR="006E57E5" w:rsidTr="006E57E5">
        <w:tc>
          <w:tcPr>
            <w:tcW w:w="2840" w:type="dxa"/>
            <w:shd w:val="clear" w:color="auto" w:fill="auto"/>
          </w:tcPr>
          <w:p w:rsidR="006E57E5" w:rsidRDefault="006E57E5" w:rsidP="004721EA">
            <w:pPr>
              <w:rPr>
                <w:rFonts w:hint="eastAsia"/>
              </w:rPr>
            </w:pPr>
            <w:r>
              <w:t>P</w:t>
            </w:r>
            <w:r>
              <w:rPr>
                <w:rFonts w:hint="eastAsia"/>
              </w:rPr>
              <w:t>HR vs. PN</w:t>
            </w:r>
          </w:p>
        </w:tc>
        <w:tc>
          <w:tcPr>
            <w:tcW w:w="2841" w:type="dxa"/>
            <w:shd w:val="clear" w:color="auto" w:fill="auto"/>
          </w:tcPr>
          <w:p w:rsidR="006E57E5" w:rsidRDefault="006E57E5" w:rsidP="004721EA">
            <w:pPr>
              <w:rPr>
                <w:rFonts w:hint="eastAsia"/>
              </w:rPr>
            </w:pPr>
            <w:r>
              <w:rPr>
                <w:rFonts w:hint="eastAsia"/>
              </w:rPr>
              <w:t>-0.0062</w:t>
            </w:r>
          </w:p>
        </w:tc>
        <w:tc>
          <w:tcPr>
            <w:tcW w:w="2841" w:type="dxa"/>
            <w:shd w:val="clear" w:color="auto" w:fill="auto"/>
          </w:tcPr>
          <w:p w:rsidR="006E57E5" w:rsidRDefault="006E57E5" w:rsidP="004721EA">
            <w:pPr>
              <w:rPr>
                <w:rFonts w:hint="eastAsia"/>
              </w:rPr>
            </w:pPr>
            <w:r>
              <w:rPr>
                <w:rFonts w:hint="eastAsia"/>
              </w:rPr>
              <w:t>0.545</w:t>
            </w:r>
          </w:p>
        </w:tc>
      </w:tr>
    </w:tbl>
    <w:p w:rsidR="006E57E5" w:rsidRPr="001549D3" w:rsidRDefault="006E57E5" w:rsidP="00654E8F">
      <w:pPr>
        <w:spacing w:before="240"/>
        <w:rPr>
          <w:rFonts w:hint="eastAsia"/>
        </w:rPr>
      </w:pPr>
    </w:p>
    <w:sectPr w:rsidR="006E57E5" w:rsidRPr="001549D3" w:rsidSect="0093429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138" w:right="1181" w:bottom="1138" w:left="128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5149" w:rsidRDefault="00B25149" w:rsidP="00117666">
      <w:pPr>
        <w:spacing w:after="0"/>
      </w:pPr>
      <w:r>
        <w:separator/>
      </w:r>
    </w:p>
  </w:endnote>
  <w:endnote w:type="continuationSeparator" w:id="0">
    <w:p w:rsidR="00B25149" w:rsidRDefault="00B25149" w:rsidP="0011766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charset w:val="50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169F" w:rsidRPr="00577C4C" w:rsidRDefault="00CD5ED3">
    <w:pPr>
      <w:rPr>
        <w:color w:val="C00000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5513705</wp:posOffset>
              </wp:positionH>
              <wp:positionV relativeFrom="page">
                <wp:posOffset>9197340</wp:posOffset>
              </wp:positionV>
              <wp:extent cx="1508760" cy="4953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08760" cy="4953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A4169F" w:rsidRPr="001F0398" w:rsidRDefault="00A4169F">
                          <w:pPr>
                            <w:jc w:val="right"/>
                            <w:rPr>
                              <w:color w:val="000000"/>
                              <w:szCs w:val="40"/>
                            </w:rPr>
                          </w:pPr>
                          <w:r w:rsidRPr="001F0398">
                            <w:rPr>
                              <w:color w:val="000000"/>
                              <w:szCs w:val="40"/>
                            </w:rPr>
                            <w:fldChar w:fldCharType="begin"/>
                          </w:r>
                          <w:r w:rsidRPr="001F0398">
                            <w:rPr>
                              <w:color w:val="000000"/>
                              <w:szCs w:val="40"/>
                            </w:rPr>
                            <w:instrText xml:space="preserve"> PAGE  \* Arabic  \* MERGEFORMAT </w:instrText>
                          </w:r>
                          <w:r w:rsidRPr="001F0398">
                            <w:rPr>
                              <w:color w:val="000000"/>
                              <w:szCs w:val="40"/>
                            </w:rPr>
                            <w:fldChar w:fldCharType="separate"/>
                          </w:r>
                          <w:r w:rsidR="00CD5ED3">
                            <w:rPr>
                              <w:noProof/>
                              <w:color w:val="000000"/>
                              <w:szCs w:val="40"/>
                            </w:rPr>
                            <w:t>2</w:t>
                          </w:r>
                          <w:r w:rsidRPr="001F0398">
                            <w:rPr>
                              <w:color w:val="000000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34.15pt;margin-top:724.2pt;width:118.8pt;height:39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" filled="f" stroked="f" strokeweight=".5pt">
              <v:path arrowok="t"/>
              <v:textbox style="mso-fit-shape-to-text:t">
                <w:txbxContent>
                  <w:p w:rsidR="00A4169F" w:rsidRPr="001F0398" w:rsidRDefault="00A4169F">
                    <w:pPr>
                      <w:jc w:val="right"/>
                      <w:rPr>
                        <w:color w:val="000000"/>
                        <w:szCs w:val="40"/>
                      </w:rPr>
                    </w:pPr>
                    <w:r w:rsidRPr="001F0398">
                      <w:rPr>
                        <w:color w:val="000000"/>
                        <w:szCs w:val="40"/>
                      </w:rPr>
                      <w:fldChar w:fldCharType="begin"/>
                    </w:r>
                    <w:r w:rsidRPr="001F0398">
                      <w:rPr>
                        <w:color w:val="000000"/>
                        <w:szCs w:val="40"/>
                      </w:rPr>
                      <w:instrText xml:space="preserve"> PAGE  \* Arabic  \* MERGEFORMAT </w:instrText>
                    </w:r>
                    <w:r w:rsidRPr="001F0398">
                      <w:rPr>
                        <w:color w:val="000000"/>
                        <w:szCs w:val="40"/>
                      </w:rPr>
                      <w:fldChar w:fldCharType="separate"/>
                    </w:r>
                    <w:r w:rsidR="00CD5ED3">
                      <w:rPr>
                        <w:noProof/>
                        <w:color w:val="000000"/>
                        <w:szCs w:val="40"/>
                      </w:rPr>
                      <w:t>2</w:t>
                    </w:r>
                    <w:r w:rsidRPr="001F0398">
                      <w:rPr>
                        <w:color w:val="000000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169F" w:rsidRPr="00577C4C" w:rsidRDefault="00CD5ED3">
    <w:pPr>
      <w:rPr>
        <w:b/>
        <w:sz w:val="20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page">
                <wp:posOffset>5513705</wp:posOffset>
              </wp:positionH>
              <wp:positionV relativeFrom="page">
                <wp:posOffset>9226550</wp:posOffset>
              </wp:positionV>
              <wp:extent cx="1508760" cy="495300"/>
              <wp:effectExtent l="0" t="0" r="0" b="0"/>
              <wp:wrapNone/>
              <wp:docPr id="56" name="Text Box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08760" cy="4953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A4169F" w:rsidRPr="001F0398" w:rsidRDefault="00A4169F">
                          <w:pPr>
                            <w:jc w:val="right"/>
                            <w:rPr>
                              <w:color w:val="000000"/>
                              <w:szCs w:val="40"/>
                            </w:rPr>
                          </w:pPr>
                          <w:r w:rsidRPr="001F0398">
                            <w:rPr>
                              <w:color w:val="000000"/>
                              <w:szCs w:val="40"/>
                            </w:rPr>
                            <w:fldChar w:fldCharType="begin"/>
                          </w:r>
                          <w:r w:rsidRPr="001F0398">
                            <w:rPr>
                              <w:color w:val="000000"/>
                              <w:szCs w:val="40"/>
                            </w:rPr>
                            <w:instrText xml:space="preserve"> PAGE  \* Arabic  \* MERGEFORMAT </w:instrText>
                          </w:r>
                          <w:r w:rsidRPr="001F0398">
                            <w:rPr>
                              <w:color w:val="000000"/>
                              <w:szCs w:val="40"/>
                            </w:rPr>
                            <w:fldChar w:fldCharType="separate"/>
                          </w:r>
                          <w:r w:rsidR="00CD5ED3">
                            <w:rPr>
                              <w:noProof/>
                              <w:color w:val="000000"/>
                              <w:szCs w:val="40"/>
                            </w:rPr>
                            <w:t>3</w:t>
                          </w:r>
                          <w:r w:rsidRPr="001F0398">
                            <w:rPr>
                              <w:color w:val="000000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7" type="#_x0000_t202" style="position:absolute;margin-left:434.15pt;margin-top:726.5pt;width:118.8pt;height:39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" filled="f" stroked="f" strokeweight=".5pt">
              <v:path arrowok="t"/>
              <v:textbox style="mso-fit-shape-to-text:t">
                <w:txbxContent>
                  <w:p w:rsidR="00A4169F" w:rsidRPr="001F0398" w:rsidRDefault="00A4169F">
                    <w:pPr>
                      <w:jc w:val="right"/>
                      <w:rPr>
                        <w:color w:val="000000"/>
                        <w:szCs w:val="40"/>
                      </w:rPr>
                    </w:pPr>
                    <w:r w:rsidRPr="001F0398">
                      <w:rPr>
                        <w:color w:val="000000"/>
                        <w:szCs w:val="40"/>
                      </w:rPr>
                      <w:fldChar w:fldCharType="begin"/>
                    </w:r>
                    <w:r w:rsidRPr="001F0398">
                      <w:rPr>
                        <w:color w:val="000000"/>
                        <w:szCs w:val="40"/>
                      </w:rPr>
                      <w:instrText xml:space="preserve"> PAGE  \* Arabic  \* MERGEFORMAT </w:instrText>
                    </w:r>
                    <w:r w:rsidRPr="001F0398">
                      <w:rPr>
                        <w:color w:val="000000"/>
                        <w:szCs w:val="40"/>
                      </w:rPr>
                      <w:fldChar w:fldCharType="separate"/>
                    </w:r>
                    <w:r w:rsidR="00CD5ED3">
                      <w:rPr>
                        <w:noProof/>
                        <w:color w:val="000000"/>
                        <w:szCs w:val="40"/>
                      </w:rPr>
                      <w:t>3</w:t>
                    </w:r>
                    <w:r w:rsidRPr="001F0398">
                      <w:rPr>
                        <w:color w:val="000000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169F" w:rsidRDefault="00A4169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5149" w:rsidRDefault="00B25149" w:rsidP="00117666">
      <w:pPr>
        <w:spacing w:after="0"/>
      </w:pPr>
      <w:r>
        <w:separator/>
      </w:r>
    </w:p>
  </w:footnote>
  <w:footnote w:type="continuationSeparator" w:id="0">
    <w:p w:rsidR="00B25149" w:rsidRDefault="00B25149" w:rsidP="0011766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169F" w:rsidRPr="009151AA" w:rsidRDefault="00A4169F" w:rsidP="001F0398">
    <w:pPr>
      <w:jc w:val="center"/>
      <w:rPr>
        <w:lang w:eastAsia="zh-CN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169F" w:rsidRDefault="00A4169F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169F" w:rsidRDefault="00A4169F" w:rsidP="001F0398">
    <w:pPr>
      <w:jc w:val="center"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B7666"/>
    <w:multiLevelType w:val="multilevel"/>
    <w:tmpl w:val="615EAD2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lang w:val="en-GB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EDF3AB7"/>
    <w:multiLevelType w:val="hybridMultilevel"/>
    <w:tmpl w:val="8E5C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C0601A"/>
    <w:multiLevelType w:val="multilevel"/>
    <w:tmpl w:val="2D740DBE"/>
    <w:styleLink w:val="Headings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">
    <w:nsid w:val="225305B5"/>
    <w:multiLevelType w:val="hybridMultilevel"/>
    <w:tmpl w:val="4F8C24FA"/>
    <w:lvl w:ilvl="0" w:tplc="A9DCD718">
      <w:start w:val="1"/>
      <w:numFmt w:val="bullet"/>
      <w:pStyle w:val="ColorfulList-Accent1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549F1D82"/>
    <w:multiLevelType w:val="hybridMultilevel"/>
    <w:tmpl w:val="734A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8103DD"/>
    <w:multiLevelType w:val="hybridMultilevel"/>
    <w:tmpl w:val="63A8A36E"/>
    <w:lvl w:ilvl="0" w:tplc="7F36B7A2">
      <w:start w:val="5"/>
      <w:numFmt w:val="bullet"/>
      <w:lvlText w:val=""/>
      <w:lvlJc w:val="left"/>
      <w:pPr>
        <w:ind w:left="360" w:hanging="360"/>
      </w:pPr>
      <w:rPr>
        <w:rFonts w:ascii="Wingdings" w:eastAsia="宋体" w:hAnsi="Wingdings" w:cs="Times New Roman" w:hint="default"/>
        <w:b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>
    <w:nsid w:val="683E6C4F"/>
    <w:multiLevelType w:val="hybridMultilevel"/>
    <w:tmpl w:val="E39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A173C1D"/>
    <w:multiLevelType w:val="multilevel"/>
    <w:tmpl w:val="61DCC3B2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6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7"/>
  </w:num>
  <w:num w:numId="8">
    <w:abstractNumId w:val="7"/>
  </w:num>
  <w:num w:numId="9">
    <w:abstractNumId w:val="7"/>
  </w:num>
  <w:num w:numId="10">
    <w:abstractNumId w:val="7"/>
  </w:num>
  <w:num w:numId="11">
    <w:abstractNumId w:val="7"/>
  </w:num>
  <w:num w:numId="12">
    <w:abstractNumId w:val="7"/>
  </w:num>
  <w:num w:numId="13">
    <w:abstractNumId w:val="3"/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attachedTemplate r:id="rId1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32"/>
  </w:docVars>
  <w:rsids>
    <w:rsidRoot w:val="00194C52"/>
    <w:rsid w:val="0001436A"/>
    <w:rsid w:val="00034304"/>
    <w:rsid w:val="00035434"/>
    <w:rsid w:val="0004558B"/>
    <w:rsid w:val="00052A14"/>
    <w:rsid w:val="00077D53"/>
    <w:rsid w:val="000B39BA"/>
    <w:rsid w:val="000B7F41"/>
    <w:rsid w:val="000E55AF"/>
    <w:rsid w:val="00105FD9"/>
    <w:rsid w:val="00117666"/>
    <w:rsid w:val="001335F6"/>
    <w:rsid w:val="001549D3"/>
    <w:rsid w:val="00160065"/>
    <w:rsid w:val="00177D84"/>
    <w:rsid w:val="00194C52"/>
    <w:rsid w:val="001F0398"/>
    <w:rsid w:val="00267D18"/>
    <w:rsid w:val="002868E2"/>
    <w:rsid w:val="002869C3"/>
    <w:rsid w:val="002936E4"/>
    <w:rsid w:val="002B4A57"/>
    <w:rsid w:val="002C74CA"/>
    <w:rsid w:val="00304568"/>
    <w:rsid w:val="003112F8"/>
    <w:rsid w:val="003544FB"/>
    <w:rsid w:val="003D2F2D"/>
    <w:rsid w:val="003D43DA"/>
    <w:rsid w:val="00401590"/>
    <w:rsid w:val="00447801"/>
    <w:rsid w:val="00452E9C"/>
    <w:rsid w:val="004721EA"/>
    <w:rsid w:val="004735C8"/>
    <w:rsid w:val="004961FF"/>
    <w:rsid w:val="004D31F4"/>
    <w:rsid w:val="004E1514"/>
    <w:rsid w:val="004E56FD"/>
    <w:rsid w:val="005117D2"/>
    <w:rsid w:val="00517A89"/>
    <w:rsid w:val="005250F2"/>
    <w:rsid w:val="00593EEA"/>
    <w:rsid w:val="005A5EEE"/>
    <w:rsid w:val="005C6053"/>
    <w:rsid w:val="00622F52"/>
    <w:rsid w:val="006243BD"/>
    <w:rsid w:val="006375C7"/>
    <w:rsid w:val="00654E8F"/>
    <w:rsid w:val="00660D05"/>
    <w:rsid w:val="006820B1"/>
    <w:rsid w:val="006B7D14"/>
    <w:rsid w:val="006C7F95"/>
    <w:rsid w:val="006E57E5"/>
    <w:rsid w:val="00701727"/>
    <w:rsid w:val="0070566C"/>
    <w:rsid w:val="00714C50"/>
    <w:rsid w:val="00725A7D"/>
    <w:rsid w:val="007501BE"/>
    <w:rsid w:val="00790BB3"/>
    <w:rsid w:val="007C206C"/>
    <w:rsid w:val="00800FC1"/>
    <w:rsid w:val="008166F1"/>
    <w:rsid w:val="00817DD6"/>
    <w:rsid w:val="00842A6B"/>
    <w:rsid w:val="00885156"/>
    <w:rsid w:val="008A45A9"/>
    <w:rsid w:val="009151AA"/>
    <w:rsid w:val="0093429D"/>
    <w:rsid w:val="00943573"/>
    <w:rsid w:val="00970F7D"/>
    <w:rsid w:val="00994A3D"/>
    <w:rsid w:val="009C2B12"/>
    <w:rsid w:val="00A174D9"/>
    <w:rsid w:val="00A4169F"/>
    <w:rsid w:val="00AA6ECB"/>
    <w:rsid w:val="00AB6715"/>
    <w:rsid w:val="00AD2642"/>
    <w:rsid w:val="00B1671E"/>
    <w:rsid w:val="00B25149"/>
    <w:rsid w:val="00B25EB8"/>
    <w:rsid w:val="00B37F4D"/>
    <w:rsid w:val="00B8190C"/>
    <w:rsid w:val="00C25D92"/>
    <w:rsid w:val="00C52A7B"/>
    <w:rsid w:val="00C56BAF"/>
    <w:rsid w:val="00C679AA"/>
    <w:rsid w:val="00C75972"/>
    <w:rsid w:val="00CD066B"/>
    <w:rsid w:val="00CD5ED3"/>
    <w:rsid w:val="00CE4FEE"/>
    <w:rsid w:val="00D42717"/>
    <w:rsid w:val="00DB59C3"/>
    <w:rsid w:val="00DC259A"/>
    <w:rsid w:val="00DE23E8"/>
    <w:rsid w:val="00E52377"/>
    <w:rsid w:val="00E64E17"/>
    <w:rsid w:val="00E866C9"/>
    <w:rsid w:val="00EA3D3C"/>
    <w:rsid w:val="00EC20FF"/>
    <w:rsid w:val="00F46900"/>
    <w:rsid w:val="00F52174"/>
    <w:rsid w:val="00F52563"/>
    <w:rsid w:val="00F61D89"/>
    <w:rsid w:val="00FB4B45"/>
    <w:rsid w:val="00FE0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2" w:unhideWhenUsed="0" w:qFormat="1"/>
    <w:lsdException w:name="heading 2" w:semiHidden="0" w:uiPriority="2" w:unhideWhenUsed="0" w:qFormat="1"/>
    <w:lsdException w:name="heading 3" w:semiHidden="0" w:uiPriority="2" w:unhideWhenUsed="0" w:qFormat="1"/>
    <w:lsdException w:name="heading 4" w:semiHidden="0" w:uiPriority="2" w:unhideWhenUsed="0" w:qFormat="1"/>
    <w:lsdException w:name="heading 5" w:semiHidden="0" w:uiPriority="2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semiHidden="0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unhideWhenUsed="0"/>
    <w:lsdException w:name="Medium Grid 2" w:semiHidden="0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194C52"/>
    <w:pPr>
      <w:spacing w:before="120" w:after="240"/>
    </w:pPr>
    <w:rPr>
      <w:rFonts w:ascii="Times New Roman" w:hAnsi="Times New Roman"/>
      <w:sz w:val="24"/>
      <w:szCs w:val="22"/>
    </w:rPr>
  </w:style>
  <w:style w:type="paragraph" w:styleId="Heading1">
    <w:name w:val="heading 1"/>
    <w:basedOn w:val="ColorfulList-Accent1"/>
    <w:next w:val="Normal"/>
    <w:link w:val="Heading1Char"/>
    <w:uiPriority w:val="2"/>
    <w:qFormat/>
    <w:rsid w:val="00AB6715"/>
    <w:pPr>
      <w:numPr>
        <w:numId w:val="19"/>
      </w:numPr>
      <w:spacing w:before="240"/>
      <w:contextualSpacing w:val="0"/>
      <w:outlineLvl w:val="0"/>
    </w:pPr>
    <w:rPr>
      <w:b/>
    </w:rPr>
  </w:style>
  <w:style w:type="paragraph" w:styleId="Heading2">
    <w:name w:val="heading 2"/>
    <w:basedOn w:val="Heading1"/>
    <w:next w:val="Normal"/>
    <w:link w:val="Heading2Char"/>
    <w:uiPriority w:val="2"/>
    <w:qFormat/>
    <w:rsid w:val="00AB6715"/>
    <w:pPr>
      <w:numPr>
        <w:ilvl w:val="1"/>
      </w:numPr>
      <w:spacing w:after="200"/>
      <w:outlineLvl w:val="1"/>
    </w:pPr>
  </w:style>
  <w:style w:type="paragraph" w:styleId="Heading3">
    <w:name w:val="heading 3"/>
    <w:basedOn w:val="Normal"/>
    <w:next w:val="Normal"/>
    <w:link w:val="Heading3Char"/>
    <w:uiPriority w:val="2"/>
    <w:qFormat/>
    <w:rsid w:val="00AB6715"/>
    <w:pPr>
      <w:keepNext/>
      <w:keepLines/>
      <w:numPr>
        <w:ilvl w:val="2"/>
        <w:numId w:val="19"/>
      </w:numPr>
      <w:spacing w:before="40" w:after="120"/>
      <w:outlineLvl w:val="2"/>
    </w:pPr>
    <w:rPr>
      <w:b/>
      <w:szCs w:val="24"/>
    </w:rPr>
  </w:style>
  <w:style w:type="paragraph" w:styleId="Heading4">
    <w:name w:val="heading 4"/>
    <w:basedOn w:val="Heading3"/>
    <w:next w:val="Normal"/>
    <w:link w:val="Heading4Char"/>
    <w:uiPriority w:val="2"/>
    <w:qFormat/>
    <w:rsid w:val="00AB6715"/>
    <w:pPr>
      <w:numPr>
        <w:ilvl w:val="3"/>
      </w:numPr>
      <w:outlineLvl w:val="3"/>
    </w:pPr>
    <w:rPr>
      <w:iCs/>
    </w:rPr>
  </w:style>
  <w:style w:type="paragraph" w:styleId="Heading5">
    <w:name w:val="heading 5"/>
    <w:basedOn w:val="Heading4"/>
    <w:next w:val="Normal"/>
    <w:link w:val="Heading5Char"/>
    <w:uiPriority w:val="2"/>
    <w:qFormat/>
    <w:rsid w:val="00AB6715"/>
    <w:pPr>
      <w:numPr>
        <w:ilvl w:val="4"/>
      </w:numPr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Heading2Char">
    <w:name w:val="Heading 2 Char"/>
    <w:link w:val="Heading2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AB6715"/>
    <w:pPr>
      <w:spacing w:before="240"/>
    </w:pPr>
    <w:rPr>
      <w:b/>
      <w:szCs w:val="24"/>
    </w:rPr>
  </w:style>
  <w:style w:type="character" w:customStyle="1" w:styleId="SubtitleChar">
    <w:name w:val="Subtitle Char"/>
    <w:link w:val="Subtitle"/>
    <w:uiPriority w:val="99"/>
    <w:rsid w:val="00AB6715"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aliases w:val="Keywords,Abstract"/>
    <w:basedOn w:val="Subtitle"/>
    <w:next w:val="Normal"/>
    <w:uiPriority w:val="1"/>
    <w:qFormat/>
    <w:rsid w:val="00AB6715"/>
  </w:style>
  <w:style w:type="paragraph" w:styleId="BalloonText">
    <w:name w:val="Balloon Text"/>
    <w:basedOn w:val="Normal"/>
    <w:link w:val="BalloonTextChar"/>
    <w:uiPriority w:val="99"/>
    <w:semiHidden/>
    <w:unhideWhenUsed/>
    <w:rsid w:val="00AB6715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B6715"/>
    <w:rPr>
      <w:rFonts w:ascii="Tahoma" w:hAnsi="Tahoma" w:cs="Tahoma"/>
      <w:sz w:val="16"/>
      <w:szCs w:val="16"/>
    </w:rPr>
  </w:style>
  <w:style w:type="character" w:customStyle="1" w:styleId="a">
    <w:name w:val="书籍标题"/>
    <w:uiPriority w:val="33"/>
    <w:qFormat/>
    <w:rsid w:val="00AB6715"/>
    <w:rPr>
      <w:rFonts w:ascii="Times New Roman" w:hAnsi="Times New Roman"/>
      <w:b/>
      <w:bCs/>
      <w:i/>
      <w:iCs/>
      <w:spacing w:val="5"/>
    </w:rPr>
  </w:style>
  <w:style w:type="paragraph" w:styleId="Caption">
    <w:name w:val="caption"/>
    <w:basedOn w:val="Normal"/>
    <w:next w:val="MediumGrid2"/>
    <w:uiPriority w:val="35"/>
    <w:qFormat/>
    <w:rsid w:val="00AB6715"/>
    <w:pPr>
      <w:keepNext/>
    </w:pPr>
    <w:rPr>
      <w:b/>
      <w:bCs/>
      <w:szCs w:val="24"/>
    </w:rPr>
  </w:style>
  <w:style w:type="paragraph" w:styleId="MediumGrid2">
    <w:name w:val="Medium Grid 2"/>
    <w:uiPriority w:val="99"/>
    <w:unhideWhenUsed/>
    <w:qFormat/>
    <w:rsid w:val="00AB6715"/>
    <w:rPr>
      <w:rFonts w:ascii="Times New Roman" w:hAnsi="Times New Roman"/>
      <w:sz w:val="24"/>
      <w:szCs w:val="22"/>
    </w:rPr>
  </w:style>
  <w:style w:type="character" w:styleId="CommentReference">
    <w:name w:val="annotation reference"/>
    <w:uiPriority w:val="99"/>
    <w:semiHidden/>
    <w:unhideWhenUsed/>
    <w:rsid w:val="00AB67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671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671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B6715"/>
    <w:rPr>
      <w:rFonts w:ascii="Times New Roman" w:hAnsi="Times New Roman"/>
      <w:b/>
      <w:bCs/>
      <w:sz w:val="20"/>
      <w:szCs w:val="20"/>
    </w:rPr>
  </w:style>
  <w:style w:type="character" w:styleId="Emphasis">
    <w:name w:val="Emphasis"/>
    <w:uiPriority w:val="20"/>
    <w:qFormat/>
    <w:rsid w:val="00AB6715"/>
    <w:rPr>
      <w:rFonts w:ascii="Times New Roman" w:hAnsi="Times New Roman"/>
      <w:i/>
      <w:iCs/>
    </w:rPr>
  </w:style>
  <w:style w:type="character" w:styleId="EndnoteReference">
    <w:name w:val="endnote reference"/>
    <w:uiPriority w:val="99"/>
    <w:semiHidden/>
    <w:unhideWhenUsed/>
    <w:rsid w:val="00AB6715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rsid w:val="00AB6715"/>
    <w:rPr>
      <w:rFonts w:ascii="Times New Roman" w:hAnsi="Times New Roman"/>
      <w:sz w:val="20"/>
      <w:szCs w:val="20"/>
    </w:rPr>
  </w:style>
  <w:style w:type="character" w:styleId="FollowedHyperlink">
    <w:name w:val="FollowedHyperlink"/>
    <w:uiPriority w:val="99"/>
    <w:semiHidden/>
    <w:unhideWhenUsed/>
    <w:rsid w:val="00AB6715"/>
    <w:rPr>
      <w:color w:val="800080"/>
      <w:u w:val="single"/>
    </w:rPr>
  </w:style>
  <w:style w:type="paragraph" w:styleId="Footer">
    <w:name w:val="footer"/>
    <w:basedOn w:val="Normal"/>
    <w:link w:val="FooterChar"/>
    <w:uiPriority w:val="99"/>
    <w:unhideWhenUsed/>
    <w:rsid w:val="00AB6715"/>
    <w:pPr>
      <w:tabs>
        <w:tab w:val="center" w:pos="4844"/>
        <w:tab w:val="right" w:pos="9689"/>
      </w:tabs>
      <w:spacing w:after="0"/>
    </w:pPr>
  </w:style>
  <w:style w:type="character" w:customStyle="1" w:styleId="FooterChar">
    <w:name w:val="Footer Char"/>
    <w:link w:val="Footer"/>
    <w:uiPriority w:val="99"/>
    <w:rsid w:val="00AB6715"/>
    <w:rPr>
      <w:rFonts w:ascii="Times New Roman" w:hAnsi="Times New Roman"/>
      <w:sz w:val="24"/>
    </w:rPr>
  </w:style>
  <w:style w:type="character" w:styleId="FootnoteReference">
    <w:name w:val="footnote reference"/>
    <w:uiPriority w:val="99"/>
    <w:semiHidden/>
    <w:unhideWhenUsed/>
    <w:rsid w:val="00AB6715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B6715"/>
    <w:pPr>
      <w:tabs>
        <w:tab w:val="center" w:pos="4844"/>
        <w:tab w:val="right" w:pos="9689"/>
      </w:tabs>
    </w:pPr>
    <w:rPr>
      <w:b/>
    </w:rPr>
  </w:style>
  <w:style w:type="character" w:customStyle="1" w:styleId="HeaderChar">
    <w:name w:val="Header Char"/>
    <w:link w:val="Header"/>
    <w:uiPriority w:val="99"/>
    <w:rsid w:val="00AB6715"/>
    <w:rPr>
      <w:rFonts w:ascii="Times New Roman" w:hAnsi="Times New Roman"/>
      <w:b/>
      <w:sz w:val="24"/>
    </w:rPr>
  </w:style>
  <w:style w:type="paragraph" w:styleId="ColorfulList-Accent1">
    <w:name w:val="Colorful List Accent 1"/>
    <w:basedOn w:val="Normal"/>
    <w:uiPriority w:val="3"/>
    <w:qFormat/>
    <w:rsid w:val="00AB6715"/>
    <w:pPr>
      <w:numPr>
        <w:numId w:val="13"/>
      </w:numPr>
      <w:contextualSpacing/>
    </w:pPr>
    <w:rPr>
      <w:rFonts w:eastAsia="Cambria"/>
      <w:szCs w:val="24"/>
    </w:rPr>
  </w:style>
  <w:style w:type="numbering" w:customStyle="1" w:styleId="Headings">
    <w:name w:val="Headings"/>
    <w:uiPriority w:val="99"/>
    <w:rsid w:val="00AB6715"/>
    <w:pPr>
      <w:numPr>
        <w:numId w:val="14"/>
      </w:numPr>
    </w:pPr>
  </w:style>
  <w:style w:type="character" w:styleId="Hyperlink">
    <w:name w:val="Hyperlink"/>
    <w:uiPriority w:val="99"/>
    <w:unhideWhenUsed/>
    <w:rsid w:val="00AB6715"/>
    <w:rPr>
      <w:color w:val="0000FF"/>
      <w:u w:val="single"/>
    </w:rPr>
  </w:style>
  <w:style w:type="character" w:customStyle="1" w:styleId="a0">
    <w:name w:val="明显强调"/>
    <w:uiPriority w:val="21"/>
    <w:unhideWhenUsed/>
    <w:rsid w:val="00AB6715"/>
    <w:rPr>
      <w:rFonts w:ascii="Times New Roman" w:hAnsi="Times New Roman"/>
      <w:i/>
      <w:iCs/>
      <w:color w:val="auto"/>
    </w:rPr>
  </w:style>
  <w:style w:type="character" w:customStyle="1" w:styleId="a1">
    <w:name w:val="明显参考"/>
    <w:uiPriority w:val="32"/>
    <w:qFormat/>
    <w:rsid w:val="00AB6715"/>
    <w:rPr>
      <w:b/>
      <w:bCs/>
      <w:smallCaps/>
      <w:color w:val="auto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AB6715"/>
  </w:style>
  <w:style w:type="character" w:customStyle="1" w:styleId="Heading3Char">
    <w:name w:val="Heading 3 Char"/>
    <w:link w:val="Heading3"/>
    <w:uiPriority w:val="2"/>
    <w:rsid w:val="00AB6715"/>
    <w:rPr>
      <w:rFonts w:ascii="Times New Roman" w:eastAsia="宋体" w:hAnsi="Times New Roman" w:cs="Times New Roman"/>
      <w:b/>
      <w:sz w:val="24"/>
      <w:szCs w:val="24"/>
    </w:rPr>
  </w:style>
  <w:style w:type="character" w:customStyle="1" w:styleId="Heading4Char">
    <w:name w:val="Heading 4 Char"/>
    <w:link w:val="Heading4"/>
    <w:uiPriority w:val="2"/>
    <w:rsid w:val="00AB6715"/>
    <w:rPr>
      <w:rFonts w:ascii="Times New Roman" w:eastAsia="宋体" w:hAnsi="Times New Roman" w:cs="Times New Roman"/>
      <w:b/>
      <w:iCs/>
      <w:sz w:val="24"/>
      <w:szCs w:val="24"/>
    </w:rPr>
  </w:style>
  <w:style w:type="character" w:customStyle="1" w:styleId="Heading5Char">
    <w:name w:val="Heading 5 Char"/>
    <w:link w:val="Heading5"/>
    <w:uiPriority w:val="2"/>
    <w:rsid w:val="00AB6715"/>
    <w:rPr>
      <w:rFonts w:ascii="Times New Roman" w:eastAsia="宋体" w:hAnsi="Times New Roman" w:cs="Times New Roman"/>
      <w:b/>
      <w:iCs/>
      <w:sz w:val="24"/>
      <w:szCs w:val="24"/>
    </w:rPr>
  </w:style>
  <w:style w:type="paragraph" w:styleId="NormalWeb">
    <w:name w:val="Normal (Web)"/>
    <w:basedOn w:val="Normal"/>
    <w:uiPriority w:val="99"/>
    <w:unhideWhenUsed/>
    <w:rsid w:val="00AB6715"/>
    <w:pPr>
      <w:spacing w:before="100" w:beforeAutospacing="1" w:after="100" w:afterAutospacing="1"/>
    </w:pPr>
    <w:rPr>
      <w:rFonts w:eastAsia="Times New Roman"/>
      <w:szCs w:val="24"/>
    </w:rPr>
  </w:style>
  <w:style w:type="paragraph" w:styleId="ColorfulGrid-Accent1">
    <w:name w:val="Colorful Grid Accent 1"/>
    <w:basedOn w:val="Normal"/>
    <w:next w:val="Normal"/>
    <w:link w:val="ColorfulGrid-Accent1Char"/>
    <w:uiPriority w:val="29"/>
    <w:qFormat/>
    <w:rsid w:val="00AB6715"/>
    <w:pPr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ColorfulGrid-Accent1Char">
    <w:name w:val="Colorful Grid - Accent 1 Char"/>
    <w:link w:val="ColorfulGrid-Accent1"/>
    <w:uiPriority w:val="29"/>
    <w:rsid w:val="00AB6715"/>
    <w:rPr>
      <w:rFonts w:ascii="Times New Roman" w:hAnsi="Times New Roman"/>
      <w:i/>
      <w:iCs/>
      <w:color w:val="404040"/>
      <w:sz w:val="24"/>
    </w:rPr>
  </w:style>
  <w:style w:type="character" w:styleId="Strong">
    <w:name w:val="Strong"/>
    <w:uiPriority w:val="22"/>
    <w:qFormat/>
    <w:rsid w:val="00AB6715"/>
    <w:rPr>
      <w:rFonts w:ascii="Times New Roman" w:hAnsi="Times New Roman"/>
      <w:b/>
      <w:bCs/>
    </w:rPr>
  </w:style>
  <w:style w:type="character" w:customStyle="1" w:styleId="a2">
    <w:name w:val="不明显强调"/>
    <w:uiPriority w:val="19"/>
    <w:qFormat/>
    <w:rsid w:val="00AB6715"/>
    <w:rPr>
      <w:rFonts w:ascii="Times New Roman" w:hAnsi="Times New Roman"/>
      <w:i/>
      <w:iCs/>
      <w:color w:val="404040"/>
    </w:rPr>
  </w:style>
  <w:style w:type="table" w:styleId="TableGrid">
    <w:name w:val="Table Grid"/>
    <w:basedOn w:val="TableNormal"/>
    <w:rsid w:val="00AB6715"/>
    <w:rPr>
      <w:rFonts w:ascii="Cambria" w:hAnsi="Cambr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qFormat/>
    <w:rsid w:val="00AB6715"/>
    <w:pPr>
      <w:suppressLineNumbers/>
      <w:spacing w:before="240" w:after="360"/>
      <w:jc w:val="center"/>
    </w:pPr>
    <w:rPr>
      <w:b/>
      <w:sz w:val="32"/>
      <w:szCs w:val="32"/>
    </w:rPr>
  </w:style>
  <w:style w:type="character" w:customStyle="1" w:styleId="TitleChar">
    <w:name w:val="Title Char"/>
    <w:link w:val="Title"/>
    <w:rsid w:val="00AB6715"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Title"/>
    <w:next w:val="Title"/>
    <w:qFormat/>
    <w:rsid w:val="0001436A"/>
    <w:pPr>
      <w:spacing w:after="120"/>
    </w:pPr>
    <w:rPr>
      <w:i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2" w:unhideWhenUsed="0" w:qFormat="1"/>
    <w:lsdException w:name="heading 2" w:semiHidden="0" w:uiPriority="2" w:unhideWhenUsed="0" w:qFormat="1"/>
    <w:lsdException w:name="heading 3" w:semiHidden="0" w:uiPriority="2" w:unhideWhenUsed="0" w:qFormat="1"/>
    <w:lsdException w:name="heading 4" w:semiHidden="0" w:uiPriority="2" w:unhideWhenUsed="0" w:qFormat="1"/>
    <w:lsdException w:name="heading 5" w:semiHidden="0" w:uiPriority="2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semiHidden="0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unhideWhenUsed="0"/>
    <w:lsdException w:name="Medium Grid 2" w:semiHidden="0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194C52"/>
    <w:pPr>
      <w:spacing w:before="120" w:after="240"/>
    </w:pPr>
    <w:rPr>
      <w:rFonts w:ascii="Times New Roman" w:hAnsi="Times New Roman"/>
      <w:sz w:val="24"/>
      <w:szCs w:val="22"/>
    </w:rPr>
  </w:style>
  <w:style w:type="paragraph" w:styleId="Heading1">
    <w:name w:val="heading 1"/>
    <w:basedOn w:val="ColorfulList-Accent1"/>
    <w:next w:val="Normal"/>
    <w:link w:val="Heading1Char"/>
    <w:uiPriority w:val="2"/>
    <w:qFormat/>
    <w:rsid w:val="00AB6715"/>
    <w:pPr>
      <w:numPr>
        <w:numId w:val="19"/>
      </w:numPr>
      <w:spacing w:before="240"/>
      <w:contextualSpacing w:val="0"/>
      <w:outlineLvl w:val="0"/>
    </w:pPr>
    <w:rPr>
      <w:b/>
    </w:rPr>
  </w:style>
  <w:style w:type="paragraph" w:styleId="Heading2">
    <w:name w:val="heading 2"/>
    <w:basedOn w:val="Heading1"/>
    <w:next w:val="Normal"/>
    <w:link w:val="Heading2Char"/>
    <w:uiPriority w:val="2"/>
    <w:qFormat/>
    <w:rsid w:val="00AB6715"/>
    <w:pPr>
      <w:numPr>
        <w:ilvl w:val="1"/>
      </w:numPr>
      <w:spacing w:after="200"/>
      <w:outlineLvl w:val="1"/>
    </w:pPr>
  </w:style>
  <w:style w:type="paragraph" w:styleId="Heading3">
    <w:name w:val="heading 3"/>
    <w:basedOn w:val="Normal"/>
    <w:next w:val="Normal"/>
    <w:link w:val="Heading3Char"/>
    <w:uiPriority w:val="2"/>
    <w:qFormat/>
    <w:rsid w:val="00AB6715"/>
    <w:pPr>
      <w:keepNext/>
      <w:keepLines/>
      <w:numPr>
        <w:ilvl w:val="2"/>
        <w:numId w:val="19"/>
      </w:numPr>
      <w:spacing w:before="40" w:after="120"/>
      <w:outlineLvl w:val="2"/>
    </w:pPr>
    <w:rPr>
      <w:b/>
      <w:szCs w:val="24"/>
    </w:rPr>
  </w:style>
  <w:style w:type="paragraph" w:styleId="Heading4">
    <w:name w:val="heading 4"/>
    <w:basedOn w:val="Heading3"/>
    <w:next w:val="Normal"/>
    <w:link w:val="Heading4Char"/>
    <w:uiPriority w:val="2"/>
    <w:qFormat/>
    <w:rsid w:val="00AB6715"/>
    <w:pPr>
      <w:numPr>
        <w:ilvl w:val="3"/>
      </w:numPr>
      <w:outlineLvl w:val="3"/>
    </w:pPr>
    <w:rPr>
      <w:iCs/>
    </w:rPr>
  </w:style>
  <w:style w:type="paragraph" w:styleId="Heading5">
    <w:name w:val="heading 5"/>
    <w:basedOn w:val="Heading4"/>
    <w:next w:val="Normal"/>
    <w:link w:val="Heading5Char"/>
    <w:uiPriority w:val="2"/>
    <w:qFormat/>
    <w:rsid w:val="00AB6715"/>
    <w:pPr>
      <w:numPr>
        <w:ilvl w:val="4"/>
      </w:numPr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Heading2Char">
    <w:name w:val="Heading 2 Char"/>
    <w:link w:val="Heading2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AB6715"/>
    <w:pPr>
      <w:spacing w:before="240"/>
    </w:pPr>
    <w:rPr>
      <w:b/>
      <w:szCs w:val="24"/>
    </w:rPr>
  </w:style>
  <w:style w:type="character" w:customStyle="1" w:styleId="SubtitleChar">
    <w:name w:val="Subtitle Char"/>
    <w:link w:val="Subtitle"/>
    <w:uiPriority w:val="99"/>
    <w:rsid w:val="00AB6715"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aliases w:val="Keywords,Abstract"/>
    <w:basedOn w:val="Subtitle"/>
    <w:next w:val="Normal"/>
    <w:uiPriority w:val="1"/>
    <w:qFormat/>
    <w:rsid w:val="00AB6715"/>
  </w:style>
  <w:style w:type="paragraph" w:styleId="BalloonText">
    <w:name w:val="Balloon Text"/>
    <w:basedOn w:val="Normal"/>
    <w:link w:val="BalloonTextChar"/>
    <w:uiPriority w:val="99"/>
    <w:semiHidden/>
    <w:unhideWhenUsed/>
    <w:rsid w:val="00AB6715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B6715"/>
    <w:rPr>
      <w:rFonts w:ascii="Tahoma" w:hAnsi="Tahoma" w:cs="Tahoma"/>
      <w:sz w:val="16"/>
      <w:szCs w:val="16"/>
    </w:rPr>
  </w:style>
  <w:style w:type="character" w:customStyle="1" w:styleId="a">
    <w:name w:val="书籍标题"/>
    <w:uiPriority w:val="33"/>
    <w:qFormat/>
    <w:rsid w:val="00AB6715"/>
    <w:rPr>
      <w:rFonts w:ascii="Times New Roman" w:hAnsi="Times New Roman"/>
      <w:b/>
      <w:bCs/>
      <w:i/>
      <w:iCs/>
      <w:spacing w:val="5"/>
    </w:rPr>
  </w:style>
  <w:style w:type="paragraph" w:styleId="Caption">
    <w:name w:val="caption"/>
    <w:basedOn w:val="Normal"/>
    <w:next w:val="MediumGrid2"/>
    <w:uiPriority w:val="35"/>
    <w:qFormat/>
    <w:rsid w:val="00AB6715"/>
    <w:pPr>
      <w:keepNext/>
    </w:pPr>
    <w:rPr>
      <w:b/>
      <w:bCs/>
      <w:szCs w:val="24"/>
    </w:rPr>
  </w:style>
  <w:style w:type="paragraph" w:styleId="MediumGrid2">
    <w:name w:val="Medium Grid 2"/>
    <w:uiPriority w:val="99"/>
    <w:unhideWhenUsed/>
    <w:qFormat/>
    <w:rsid w:val="00AB6715"/>
    <w:rPr>
      <w:rFonts w:ascii="Times New Roman" w:hAnsi="Times New Roman"/>
      <w:sz w:val="24"/>
      <w:szCs w:val="22"/>
    </w:rPr>
  </w:style>
  <w:style w:type="character" w:styleId="CommentReference">
    <w:name w:val="annotation reference"/>
    <w:uiPriority w:val="99"/>
    <w:semiHidden/>
    <w:unhideWhenUsed/>
    <w:rsid w:val="00AB67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671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671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B6715"/>
    <w:rPr>
      <w:rFonts w:ascii="Times New Roman" w:hAnsi="Times New Roman"/>
      <w:b/>
      <w:bCs/>
      <w:sz w:val="20"/>
      <w:szCs w:val="20"/>
    </w:rPr>
  </w:style>
  <w:style w:type="character" w:styleId="Emphasis">
    <w:name w:val="Emphasis"/>
    <w:uiPriority w:val="20"/>
    <w:qFormat/>
    <w:rsid w:val="00AB6715"/>
    <w:rPr>
      <w:rFonts w:ascii="Times New Roman" w:hAnsi="Times New Roman"/>
      <w:i/>
      <w:iCs/>
    </w:rPr>
  </w:style>
  <w:style w:type="character" w:styleId="EndnoteReference">
    <w:name w:val="endnote reference"/>
    <w:uiPriority w:val="99"/>
    <w:semiHidden/>
    <w:unhideWhenUsed/>
    <w:rsid w:val="00AB6715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rsid w:val="00AB6715"/>
    <w:rPr>
      <w:rFonts w:ascii="Times New Roman" w:hAnsi="Times New Roman"/>
      <w:sz w:val="20"/>
      <w:szCs w:val="20"/>
    </w:rPr>
  </w:style>
  <w:style w:type="character" w:styleId="FollowedHyperlink">
    <w:name w:val="FollowedHyperlink"/>
    <w:uiPriority w:val="99"/>
    <w:semiHidden/>
    <w:unhideWhenUsed/>
    <w:rsid w:val="00AB6715"/>
    <w:rPr>
      <w:color w:val="800080"/>
      <w:u w:val="single"/>
    </w:rPr>
  </w:style>
  <w:style w:type="paragraph" w:styleId="Footer">
    <w:name w:val="footer"/>
    <w:basedOn w:val="Normal"/>
    <w:link w:val="FooterChar"/>
    <w:uiPriority w:val="99"/>
    <w:unhideWhenUsed/>
    <w:rsid w:val="00AB6715"/>
    <w:pPr>
      <w:tabs>
        <w:tab w:val="center" w:pos="4844"/>
        <w:tab w:val="right" w:pos="9689"/>
      </w:tabs>
      <w:spacing w:after="0"/>
    </w:pPr>
  </w:style>
  <w:style w:type="character" w:customStyle="1" w:styleId="FooterChar">
    <w:name w:val="Footer Char"/>
    <w:link w:val="Footer"/>
    <w:uiPriority w:val="99"/>
    <w:rsid w:val="00AB6715"/>
    <w:rPr>
      <w:rFonts w:ascii="Times New Roman" w:hAnsi="Times New Roman"/>
      <w:sz w:val="24"/>
    </w:rPr>
  </w:style>
  <w:style w:type="character" w:styleId="FootnoteReference">
    <w:name w:val="footnote reference"/>
    <w:uiPriority w:val="99"/>
    <w:semiHidden/>
    <w:unhideWhenUsed/>
    <w:rsid w:val="00AB6715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B6715"/>
    <w:pPr>
      <w:tabs>
        <w:tab w:val="center" w:pos="4844"/>
        <w:tab w:val="right" w:pos="9689"/>
      </w:tabs>
    </w:pPr>
    <w:rPr>
      <w:b/>
    </w:rPr>
  </w:style>
  <w:style w:type="character" w:customStyle="1" w:styleId="HeaderChar">
    <w:name w:val="Header Char"/>
    <w:link w:val="Header"/>
    <w:uiPriority w:val="99"/>
    <w:rsid w:val="00AB6715"/>
    <w:rPr>
      <w:rFonts w:ascii="Times New Roman" w:hAnsi="Times New Roman"/>
      <w:b/>
      <w:sz w:val="24"/>
    </w:rPr>
  </w:style>
  <w:style w:type="paragraph" w:styleId="ColorfulList-Accent1">
    <w:name w:val="Colorful List Accent 1"/>
    <w:basedOn w:val="Normal"/>
    <w:uiPriority w:val="3"/>
    <w:qFormat/>
    <w:rsid w:val="00AB6715"/>
    <w:pPr>
      <w:numPr>
        <w:numId w:val="13"/>
      </w:numPr>
      <w:contextualSpacing/>
    </w:pPr>
    <w:rPr>
      <w:rFonts w:eastAsia="Cambria"/>
      <w:szCs w:val="24"/>
    </w:rPr>
  </w:style>
  <w:style w:type="numbering" w:customStyle="1" w:styleId="Headings">
    <w:name w:val="Headings"/>
    <w:uiPriority w:val="99"/>
    <w:rsid w:val="00AB6715"/>
    <w:pPr>
      <w:numPr>
        <w:numId w:val="14"/>
      </w:numPr>
    </w:pPr>
  </w:style>
  <w:style w:type="character" w:styleId="Hyperlink">
    <w:name w:val="Hyperlink"/>
    <w:uiPriority w:val="99"/>
    <w:unhideWhenUsed/>
    <w:rsid w:val="00AB6715"/>
    <w:rPr>
      <w:color w:val="0000FF"/>
      <w:u w:val="single"/>
    </w:rPr>
  </w:style>
  <w:style w:type="character" w:customStyle="1" w:styleId="a0">
    <w:name w:val="明显强调"/>
    <w:uiPriority w:val="21"/>
    <w:unhideWhenUsed/>
    <w:rsid w:val="00AB6715"/>
    <w:rPr>
      <w:rFonts w:ascii="Times New Roman" w:hAnsi="Times New Roman"/>
      <w:i/>
      <w:iCs/>
      <w:color w:val="auto"/>
    </w:rPr>
  </w:style>
  <w:style w:type="character" w:customStyle="1" w:styleId="a1">
    <w:name w:val="明显参考"/>
    <w:uiPriority w:val="32"/>
    <w:qFormat/>
    <w:rsid w:val="00AB6715"/>
    <w:rPr>
      <w:b/>
      <w:bCs/>
      <w:smallCaps/>
      <w:color w:val="auto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AB6715"/>
  </w:style>
  <w:style w:type="character" w:customStyle="1" w:styleId="Heading3Char">
    <w:name w:val="Heading 3 Char"/>
    <w:link w:val="Heading3"/>
    <w:uiPriority w:val="2"/>
    <w:rsid w:val="00AB6715"/>
    <w:rPr>
      <w:rFonts w:ascii="Times New Roman" w:eastAsia="宋体" w:hAnsi="Times New Roman" w:cs="Times New Roman"/>
      <w:b/>
      <w:sz w:val="24"/>
      <w:szCs w:val="24"/>
    </w:rPr>
  </w:style>
  <w:style w:type="character" w:customStyle="1" w:styleId="Heading4Char">
    <w:name w:val="Heading 4 Char"/>
    <w:link w:val="Heading4"/>
    <w:uiPriority w:val="2"/>
    <w:rsid w:val="00AB6715"/>
    <w:rPr>
      <w:rFonts w:ascii="Times New Roman" w:eastAsia="宋体" w:hAnsi="Times New Roman" w:cs="Times New Roman"/>
      <w:b/>
      <w:iCs/>
      <w:sz w:val="24"/>
      <w:szCs w:val="24"/>
    </w:rPr>
  </w:style>
  <w:style w:type="character" w:customStyle="1" w:styleId="Heading5Char">
    <w:name w:val="Heading 5 Char"/>
    <w:link w:val="Heading5"/>
    <w:uiPriority w:val="2"/>
    <w:rsid w:val="00AB6715"/>
    <w:rPr>
      <w:rFonts w:ascii="Times New Roman" w:eastAsia="宋体" w:hAnsi="Times New Roman" w:cs="Times New Roman"/>
      <w:b/>
      <w:iCs/>
      <w:sz w:val="24"/>
      <w:szCs w:val="24"/>
    </w:rPr>
  </w:style>
  <w:style w:type="paragraph" w:styleId="NormalWeb">
    <w:name w:val="Normal (Web)"/>
    <w:basedOn w:val="Normal"/>
    <w:uiPriority w:val="99"/>
    <w:unhideWhenUsed/>
    <w:rsid w:val="00AB6715"/>
    <w:pPr>
      <w:spacing w:before="100" w:beforeAutospacing="1" w:after="100" w:afterAutospacing="1"/>
    </w:pPr>
    <w:rPr>
      <w:rFonts w:eastAsia="Times New Roman"/>
      <w:szCs w:val="24"/>
    </w:rPr>
  </w:style>
  <w:style w:type="paragraph" w:styleId="ColorfulGrid-Accent1">
    <w:name w:val="Colorful Grid Accent 1"/>
    <w:basedOn w:val="Normal"/>
    <w:next w:val="Normal"/>
    <w:link w:val="ColorfulGrid-Accent1Char"/>
    <w:uiPriority w:val="29"/>
    <w:qFormat/>
    <w:rsid w:val="00AB6715"/>
    <w:pPr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ColorfulGrid-Accent1Char">
    <w:name w:val="Colorful Grid - Accent 1 Char"/>
    <w:link w:val="ColorfulGrid-Accent1"/>
    <w:uiPriority w:val="29"/>
    <w:rsid w:val="00AB6715"/>
    <w:rPr>
      <w:rFonts w:ascii="Times New Roman" w:hAnsi="Times New Roman"/>
      <w:i/>
      <w:iCs/>
      <w:color w:val="404040"/>
      <w:sz w:val="24"/>
    </w:rPr>
  </w:style>
  <w:style w:type="character" w:styleId="Strong">
    <w:name w:val="Strong"/>
    <w:uiPriority w:val="22"/>
    <w:qFormat/>
    <w:rsid w:val="00AB6715"/>
    <w:rPr>
      <w:rFonts w:ascii="Times New Roman" w:hAnsi="Times New Roman"/>
      <w:b/>
      <w:bCs/>
    </w:rPr>
  </w:style>
  <w:style w:type="character" w:customStyle="1" w:styleId="a2">
    <w:name w:val="不明显强调"/>
    <w:uiPriority w:val="19"/>
    <w:qFormat/>
    <w:rsid w:val="00AB6715"/>
    <w:rPr>
      <w:rFonts w:ascii="Times New Roman" w:hAnsi="Times New Roman"/>
      <w:i/>
      <w:iCs/>
      <w:color w:val="404040"/>
    </w:rPr>
  </w:style>
  <w:style w:type="table" w:styleId="TableGrid">
    <w:name w:val="Table Grid"/>
    <w:basedOn w:val="TableNormal"/>
    <w:rsid w:val="00AB6715"/>
    <w:rPr>
      <w:rFonts w:ascii="Cambria" w:hAnsi="Cambr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qFormat/>
    <w:rsid w:val="00AB6715"/>
    <w:pPr>
      <w:suppressLineNumbers/>
      <w:spacing w:before="240" w:after="360"/>
      <w:jc w:val="center"/>
    </w:pPr>
    <w:rPr>
      <w:b/>
      <w:sz w:val="32"/>
      <w:szCs w:val="32"/>
    </w:rPr>
  </w:style>
  <w:style w:type="character" w:customStyle="1" w:styleId="TitleChar">
    <w:name w:val="Title Char"/>
    <w:link w:val="Title"/>
    <w:rsid w:val="00AB6715"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Title"/>
    <w:next w:val="Title"/>
    <w:qFormat/>
    <w:rsid w:val="0001436A"/>
    <w:pPr>
      <w:spacing w:after="120"/>
    </w:pPr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3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Macintosh%20HD:Users:chenyulian:Downloads:Frontiers_Supplementary_Material: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316F373A-D317-4261-9A1D-899B69D0E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Supplementary_Material</Template>
  <TotalTime>0</TotalTime>
  <Pages>1</Pages>
  <Words>43</Words>
  <Characters>205</Characters>
  <Application>Microsoft Office Word</Application>
  <DocSecurity>0</DocSecurity>
  <Lines>51</Lines>
  <Paragraphs>30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标题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218</CharactersWithSpaces>
  <SharedDoc>false</SharedDoc>
  <HLinks>
    <vt:vector size="6" baseType="variant">
      <vt:variant>
        <vt:i4>458860</vt:i4>
      </vt:variant>
      <vt:variant>
        <vt:i4>0</vt:i4>
      </vt:variant>
      <vt:variant>
        <vt:i4>0</vt:i4>
      </vt:variant>
      <vt:variant>
        <vt:i4>5</vt:i4>
      </vt:variant>
      <vt:variant>
        <vt:lpwstr>mailto:lilyqiulh@126.com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雨莲 陈</dc:creator>
  <cp:lastModifiedBy>S3G_Reference_Citation_Sequence</cp:lastModifiedBy>
  <cp:revision>2</cp:revision>
  <cp:lastPrinted>2013-10-03T12:51:00Z</cp:lastPrinted>
  <dcterms:created xsi:type="dcterms:W3CDTF">2019-07-13T03:57:00Z</dcterms:created>
  <dcterms:modified xsi:type="dcterms:W3CDTF">2019-07-13T03:57:00Z</dcterms:modified>
</cp:coreProperties>
</file>