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637F7" w14:textId="77777777" w:rsidR="007555EA" w:rsidRDefault="007555EA" w:rsidP="007555EA">
      <w:pPr>
        <w:spacing w:line="480" w:lineRule="auto"/>
        <w:jc w:val="center"/>
      </w:pPr>
      <w:r>
        <w:t>Appendix – Interview Guide</w:t>
      </w:r>
    </w:p>
    <w:p w14:paraId="701DCDC7" w14:textId="77777777" w:rsidR="007555EA" w:rsidRPr="009513FF" w:rsidRDefault="007555EA" w:rsidP="007555EA">
      <w:pPr>
        <w:spacing w:line="480" w:lineRule="auto"/>
        <w:rPr>
          <w:b/>
          <w:color w:val="000000" w:themeColor="text1"/>
        </w:rPr>
      </w:pPr>
      <w:r w:rsidRPr="009513FF">
        <w:rPr>
          <w:b/>
          <w:color w:val="000000" w:themeColor="text1"/>
        </w:rPr>
        <w:t>Opening Question</w:t>
      </w:r>
    </w:p>
    <w:p w14:paraId="426C3D56" w14:textId="77777777" w:rsidR="007555EA" w:rsidRDefault="007555EA" w:rsidP="007555EA">
      <w:pPr>
        <w:spacing w:line="480" w:lineRule="auto"/>
        <w:rPr>
          <w:color w:val="000000" w:themeColor="text1"/>
        </w:rPr>
      </w:pPr>
      <w:r w:rsidRPr="001447C4">
        <w:rPr>
          <w:color w:val="000000" w:themeColor="text1"/>
        </w:rPr>
        <w:t xml:space="preserve">Can you tell me about your </w:t>
      </w:r>
      <w:r>
        <w:rPr>
          <w:color w:val="000000" w:themeColor="text1"/>
        </w:rPr>
        <w:t xml:space="preserve">day-to-day </w:t>
      </w:r>
      <w:r w:rsidRPr="001447C4">
        <w:rPr>
          <w:color w:val="000000" w:themeColor="text1"/>
        </w:rPr>
        <w:t xml:space="preserve">experience of managing diabetes during pregnancy? </w:t>
      </w:r>
    </w:p>
    <w:p w14:paraId="4D79D167" w14:textId="77777777" w:rsidR="007555EA" w:rsidRPr="001447C4" w:rsidRDefault="007555EA" w:rsidP="007555EA">
      <w:pPr>
        <w:spacing w:line="480" w:lineRule="auto"/>
        <w:rPr>
          <w:color w:val="000000" w:themeColor="text1"/>
        </w:rPr>
      </w:pPr>
    </w:p>
    <w:p w14:paraId="556328FE" w14:textId="77777777" w:rsidR="007555EA" w:rsidRPr="001447C4" w:rsidRDefault="007555EA" w:rsidP="007555EA">
      <w:pPr>
        <w:spacing w:line="480" w:lineRule="auto"/>
        <w:rPr>
          <w:b/>
          <w:color w:val="000000" w:themeColor="text1"/>
        </w:rPr>
      </w:pPr>
      <w:r w:rsidRPr="001447C4">
        <w:rPr>
          <w:b/>
          <w:color w:val="000000" w:themeColor="text1"/>
        </w:rPr>
        <w:t>Main Questions</w:t>
      </w:r>
    </w:p>
    <w:p w14:paraId="58288A8A" w14:textId="77777777" w:rsidR="007555EA" w:rsidRDefault="007555EA" w:rsidP="007555EA">
      <w:pPr>
        <w:spacing w:line="480" w:lineRule="auto"/>
        <w:rPr>
          <w:color w:val="000000" w:themeColor="text1"/>
        </w:rPr>
      </w:pPr>
      <w:r w:rsidRPr="001447C4">
        <w:rPr>
          <w:color w:val="000000" w:themeColor="text1"/>
        </w:rPr>
        <w:t>D</w:t>
      </w:r>
      <w:r>
        <w:rPr>
          <w:color w:val="000000" w:themeColor="text1"/>
        </w:rPr>
        <w:t>id</w:t>
      </w:r>
      <w:r w:rsidRPr="001447C4">
        <w:rPr>
          <w:color w:val="000000" w:themeColor="text1"/>
        </w:rPr>
        <w:t xml:space="preserve"> your experience of managing diabetes during pregnancy differ from how you managed your diabetes before pregnancy? </w:t>
      </w:r>
    </w:p>
    <w:p w14:paraId="2657AA0C" w14:textId="77777777" w:rsidR="007555EA" w:rsidRDefault="007555EA" w:rsidP="007555EA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How important was it to manage your diabetes in pregnancy? </w:t>
      </w:r>
    </w:p>
    <w:p w14:paraId="0C236701" w14:textId="77777777" w:rsidR="007555EA" w:rsidRDefault="007555EA" w:rsidP="007555EA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>Was there any social, employment, or financial factors that challenged how you managed your diabetes in pregnancy?</w:t>
      </w:r>
    </w:p>
    <w:p w14:paraId="45334045" w14:textId="77777777" w:rsidR="007555EA" w:rsidRDefault="007555EA" w:rsidP="007555EA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Were there any other challenges that I have not mentioned?  </w:t>
      </w:r>
    </w:p>
    <w:p w14:paraId="5A3565AA" w14:textId="77777777" w:rsidR="007555EA" w:rsidRDefault="007555EA" w:rsidP="007555EA">
      <w:pPr>
        <w:spacing w:line="480" w:lineRule="auto"/>
        <w:rPr>
          <w:color w:val="000000" w:themeColor="text1"/>
        </w:rPr>
      </w:pPr>
      <w:r w:rsidRPr="001447C4">
        <w:rPr>
          <w:color w:val="000000" w:themeColor="text1"/>
        </w:rPr>
        <w:t xml:space="preserve">Can you tell me about your experience of receiving diabetes care </w:t>
      </w:r>
      <w:r>
        <w:rPr>
          <w:color w:val="000000" w:themeColor="text1"/>
        </w:rPr>
        <w:t xml:space="preserve">and education </w:t>
      </w:r>
      <w:r w:rsidRPr="001447C4">
        <w:rPr>
          <w:color w:val="000000" w:themeColor="text1"/>
        </w:rPr>
        <w:t xml:space="preserve">during pregnancy? </w:t>
      </w:r>
    </w:p>
    <w:p w14:paraId="4D8A195A" w14:textId="77777777" w:rsidR="007555EA" w:rsidRDefault="007555EA" w:rsidP="007555EA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How did the diabetes education and care that you received during pregnancy inform your diabetes management during pregnancy? </w:t>
      </w:r>
    </w:p>
    <w:p w14:paraId="45FB6F6E" w14:textId="77777777" w:rsidR="007555EA" w:rsidRDefault="007555EA" w:rsidP="007555EA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Was there anything that you found helpful? </w:t>
      </w:r>
    </w:p>
    <w:p w14:paraId="59EEB1B7" w14:textId="77777777" w:rsidR="007555EA" w:rsidRDefault="007555EA" w:rsidP="007555EA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Was there anything that may have been helpful, but was not provided or offered? </w:t>
      </w:r>
    </w:p>
    <w:p w14:paraId="3524A2C1" w14:textId="77777777" w:rsidR="007555EA" w:rsidRDefault="007555EA" w:rsidP="007555EA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>In a future pregnancy, what would be the best way that diabetes education could be provided to you? Telephone, in-person, online, phone apps?</w:t>
      </w:r>
    </w:p>
    <w:p w14:paraId="5984A7D2" w14:textId="77777777" w:rsidR="007555EA" w:rsidRDefault="007555EA" w:rsidP="007555EA">
      <w:pPr>
        <w:spacing w:line="480" w:lineRule="auto"/>
        <w:rPr>
          <w:color w:val="000000" w:themeColor="text1"/>
        </w:rPr>
      </w:pPr>
    </w:p>
    <w:p w14:paraId="5126F7BC" w14:textId="77777777" w:rsidR="007555EA" w:rsidRPr="001447C4" w:rsidRDefault="007555EA" w:rsidP="007555EA">
      <w:pPr>
        <w:spacing w:line="480" w:lineRule="auto"/>
        <w:rPr>
          <w:b/>
          <w:color w:val="000000" w:themeColor="text1"/>
        </w:rPr>
      </w:pPr>
      <w:r w:rsidRPr="001447C4">
        <w:rPr>
          <w:b/>
          <w:color w:val="000000" w:themeColor="text1"/>
        </w:rPr>
        <w:t>Probing Questions</w:t>
      </w:r>
    </w:p>
    <w:p w14:paraId="5EFAB5F8" w14:textId="77777777" w:rsidR="007555EA" w:rsidRPr="001447C4" w:rsidRDefault="007555EA" w:rsidP="007555EA">
      <w:pPr>
        <w:spacing w:line="480" w:lineRule="auto"/>
        <w:rPr>
          <w:color w:val="000000" w:themeColor="text1"/>
        </w:rPr>
      </w:pPr>
      <w:r w:rsidRPr="001447C4">
        <w:rPr>
          <w:color w:val="000000" w:themeColor="text1"/>
        </w:rPr>
        <w:t xml:space="preserve">Can you tell me about your experience of checking your blood sugar? </w:t>
      </w:r>
      <w:r>
        <w:rPr>
          <w:color w:val="000000" w:themeColor="text1"/>
        </w:rPr>
        <w:t xml:space="preserve"> </w:t>
      </w:r>
    </w:p>
    <w:p w14:paraId="5323E0A8" w14:textId="77777777" w:rsidR="007555EA" w:rsidRPr="001447C4" w:rsidRDefault="007555EA" w:rsidP="007555EA">
      <w:pPr>
        <w:spacing w:line="480" w:lineRule="auto"/>
        <w:rPr>
          <w:color w:val="000000" w:themeColor="text1"/>
        </w:rPr>
      </w:pPr>
      <w:r w:rsidRPr="001447C4">
        <w:rPr>
          <w:color w:val="000000" w:themeColor="text1"/>
        </w:rPr>
        <w:t xml:space="preserve">Can you tell me about your experience of counting carbohydrates? </w:t>
      </w:r>
    </w:p>
    <w:p w14:paraId="226E66A6" w14:textId="77777777" w:rsidR="007555EA" w:rsidRDefault="007555EA" w:rsidP="007555EA">
      <w:pPr>
        <w:spacing w:line="480" w:lineRule="auto"/>
        <w:rPr>
          <w:color w:val="000000" w:themeColor="text1"/>
        </w:rPr>
      </w:pPr>
      <w:r w:rsidRPr="001447C4">
        <w:rPr>
          <w:color w:val="000000" w:themeColor="text1"/>
        </w:rPr>
        <w:lastRenderedPageBreak/>
        <w:t>Can you tell me about your experience of giving yourself insulin?</w:t>
      </w:r>
    </w:p>
    <w:p w14:paraId="0064AB13" w14:textId="77777777" w:rsidR="007555EA" w:rsidRDefault="007555EA" w:rsidP="007555EA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How confident do you feel about your ability to do these activities that we just talked about, such as checking your blood sugar, counting carbohydrates, giving yourself insulin? </w:t>
      </w:r>
    </w:p>
    <w:p w14:paraId="3103B74B" w14:textId="77777777" w:rsidR="007555EA" w:rsidRDefault="007555EA" w:rsidP="007555EA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[If you feel confident], what do you think contributes to this? </w:t>
      </w:r>
    </w:p>
    <w:p w14:paraId="769B8559" w14:textId="77777777" w:rsidR="007555EA" w:rsidRDefault="007555EA" w:rsidP="007555EA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[If you do not feel confident], what do you think contributes to this? </w:t>
      </w:r>
    </w:p>
    <w:p w14:paraId="47578C09" w14:textId="77777777" w:rsidR="007555EA" w:rsidRPr="001447C4" w:rsidRDefault="007555EA" w:rsidP="007555EA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[If you do not feel confident], what do you think could help to increase your confidence? </w:t>
      </w:r>
    </w:p>
    <w:p w14:paraId="04A413E8" w14:textId="77777777" w:rsidR="007555EA" w:rsidRPr="001447C4" w:rsidRDefault="007555EA" w:rsidP="007555EA">
      <w:pPr>
        <w:spacing w:line="480" w:lineRule="auto"/>
        <w:rPr>
          <w:color w:val="000000" w:themeColor="text1"/>
        </w:rPr>
      </w:pPr>
      <w:r w:rsidRPr="001447C4">
        <w:rPr>
          <w:color w:val="000000" w:themeColor="text1"/>
        </w:rPr>
        <w:t xml:space="preserve">Can you tell me what makes managing diabetes easier for you? </w:t>
      </w:r>
    </w:p>
    <w:p w14:paraId="259C6E92" w14:textId="77777777" w:rsidR="007555EA" w:rsidRDefault="007555EA" w:rsidP="007555EA">
      <w:pPr>
        <w:spacing w:line="480" w:lineRule="auto"/>
        <w:rPr>
          <w:color w:val="000000" w:themeColor="text1"/>
        </w:rPr>
      </w:pPr>
      <w:r w:rsidRPr="001447C4">
        <w:rPr>
          <w:color w:val="000000" w:themeColor="text1"/>
        </w:rPr>
        <w:t>Can you tell me what makes managing diabetes harder for you?</w:t>
      </w:r>
    </w:p>
    <w:p w14:paraId="7D4A8EDB" w14:textId="77777777" w:rsidR="007555EA" w:rsidRPr="001447C4" w:rsidRDefault="007555EA" w:rsidP="007555EA">
      <w:pPr>
        <w:spacing w:line="480" w:lineRule="auto"/>
        <w:rPr>
          <w:color w:val="000000" w:themeColor="text1"/>
        </w:rPr>
      </w:pPr>
      <w:r w:rsidRPr="001447C4">
        <w:rPr>
          <w:color w:val="000000" w:themeColor="text1"/>
        </w:rPr>
        <w:t>Can you tell me more about […]?</w:t>
      </w:r>
    </w:p>
    <w:p w14:paraId="30577420" w14:textId="77777777" w:rsidR="007555EA" w:rsidRPr="001447C4" w:rsidRDefault="007555EA" w:rsidP="007555EA">
      <w:pPr>
        <w:spacing w:line="480" w:lineRule="auto"/>
        <w:rPr>
          <w:color w:val="000000" w:themeColor="text1"/>
        </w:rPr>
      </w:pPr>
      <w:r w:rsidRPr="001447C4">
        <w:rPr>
          <w:color w:val="000000" w:themeColor="text1"/>
        </w:rPr>
        <w:t>Can you give me an example of that?</w:t>
      </w:r>
    </w:p>
    <w:p w14:paraId="260EC02D" w14:textId="77777777" w:rsidR="007555EA" w:rsidRPr="001447C4" w:rsidRDefault="007555EA" w:rsidP="007555EA">
      <w:pPr>
        <w:spacing w:line="480" w:lineRule="auto"/>
        <w:rPr>
          <w:color w:val="000000" w:themeColor="text1"/>
        </w:rPr>
      </w:pPr>
      <w:r w:rsidRPr="001447C4">
        <w:rPr>
          <w:color w:val="000000" w:themeColor="text1"/>
        </w:rPr>
        <w:t xml:space="preserve">Some women noted […], was this your experience? </w:t>
      </w:r>
    </w:p>
    <w:p w14:paraId="1EEF3BF1" w14:textId="77777777" w:rsidR="007555EA" w:rsidRDefault="007555EA" w:rsidP="007555EA">
      <w:pPr>
        <w:spacing w:line="480" w:lineRule="auto"/>
      </w:pPr>
    </w:p>
    <w:p w14:paraId="5ADB4BDD" w14:textId="77777777" w:rsidR="007555EA" w:rsidRDefault="007555EA" w:rsidP="007555EA">
      <w:pPr>
        <w:spacing w:line="480" w:lineRule="auto"/>
      </w:pPr>
    </w:p>
    <w:p w14:paraId="35516E7C" w14:textId="77777777" w:rsidR="007555EA" w:rsidRDefault="007555EA"/>
    <w:sectPr w:rsidR="007555EA">
      <w:headerReference w:type="even" r:id="rId4"/>
      <w:headerReference w:type="default" r:id="rId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5529255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9FA49C8" w14:textId="77777777" w:rsidR="00F54E3E" w:rsidRDefault="007555EA" w:rsidP="00D6311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ED5819" w14:textId="77777777" w:rsidR="00F54E3E" w:rsidRDefault="007555EA" w:rsidP="00F54E3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82592446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7BB51B7" w14:textId="77777777" w:rsidR="00F54E3E" w:rsidRDefault="007555EA" w:rsidP="00D6311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83AC1B1" w14:textId="77777777" w:rsidR="00F54E3E" w:rsidRDefault="007555EA" w:rsidP="00F54E3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5EA"/>
    <w:rsid w:val="0075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BCEE05"/>
  <w15:chartTrackingRefBased/>
  <w15:docId w15:val="{2A54B0AB-ABE4-0448-A89A-8F132DC2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5E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5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55EA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755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Sushko</dc:creator>
  <cp:keywords/>
  <dc:description/>
  <cp:lastModifiedBy>Kate Sushko</cp:lastModifiedBy>
  <cp:revision>1</cp:revision>
  <dcterms:created xsi:type="dcterms:W3CDTF">2022-12-10T18:54:00Z</dcterms:created>
  <dcterms:modified xsi:type="dcterms:W3CDTF">2022-12-10T18:54:00Z</dcterms:modified>
</cp:coreProperties>
</file>