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7CE45" w14:textId="7D0F9A5D" w:rsidR="004C33C3" w:rsidRDefault="004C33C3" w:rsidP="004C33C3">
      <w:pPr>
        <w:rPr>
          <w:lang w:val="en-US"/>
        </w:rPr>
      </w:pPr>
      <w:r>
        <w:rPr>
          <w:lang w:val="en-US"/>
        </w:rPr>
        <w:t xml:space="preserve">Table 1: </w:t>
      </w:r>
      <w:r w:rsidRPr="007B173F">
        <w:rPr>
          <w:lang w:val="en-US"/>
        </w:rPr>
        <w:t>Characteristics of studies including a definition for at least one of the</w:t>
      </w:r>
      <w:r>
        <w:rPr>
          <w:lang w:val="en-US"/>
        </w:rPr>
        <w:t xml:space="preserve"> four</w:t>
      </w:r>
      <w:r w:rsidRPr="007B173F">
        <w:rPr>
          <w:lang w:val="en-US"/>
        </w:rPr>
        <w:t xml:space="preserve"> adverse birth outcome</w:t>
      </w:r>
      <w:r>
        <w:rPr>
          <w:lang w:val="en-US"/>
        </w:rPr>
        <w:t>s</w:t>
      </w:r>
      <w:r w:rsidRPr="007B173F">
        <w:rPr>
          <w:lang w:val="en-US"/>
        </w:rPr>
        <w:t xml:space="preserve">, compared by </w:t>
      </w:r>
      <w:r>
        <w:rPr>
          <w:lang w:val="en-US"/>
        </w:rPr>
        <w:t>country income group</w:t>
      </w:r>
      <w:r w:rsidRPr="007B173F">
        <w:rPr>
          <w:lang w:val="en-US"/>
        </w:rPr>
        <w:t xml:space="preserve"> (N=</w:t>
      </w:r>
      <w:r w:rsidR="008C4BAF">
        <w:rPr>
          <w:lang w:val="en-US"/>
        </w:rPr>
        <w:t>283</w:t>
      </w:r>
      <w:r w:rsidRPr="007B173F">
        <w:rPr>
          <w:lang w:val="en-US"/>
        </w:rPr>
        <w:t>; data N</w:t>
      </w:r>
      <w:r>
        <w:rPr>
          <w:lang w:val="en-US"/>
        </w:rPr>
        <w:t xml:space="preserve"> </w:t>
      </w:r>
      <w:r w:rsidRPr="007B173F">
        <w:rPr>
          <w:lang w:val="en-US"/>
        </w:rPr>
        <w:t>(column%) unless otherwise specified</w:t>
      </w:r>
      <w:r>
        <w:rPr>
          <w:lang w:val="en-US"/>
        </w:rPr>
        <w:t>)</w:t>
      </w:r>
      <w:r w:rsidRPr="007B173F">
        <w:rPr>
          <w:lang w:val="en-US"/>
        </w:rPr>
        <w:t xml:space="preserve">. </w:t>
      </w:r>
    </w:p>
    <w:tbl>
      <w:tblPr>
        <w:tblStyle w:val="TableGridLight"/>
        <w:tblW w:w="9537" w:type="dxa"/>
        <w:tblLook w:val="04A0" w:firstRow="1" w:lastRow="0" w:firstColumn="1" w:lastColumn="0" w:noHBand="0" w:noVBand="1"/>
      </w:tblPr>
      <w:tblGrid>
        <w:gridCol w:w="3755"/>
        <w:gridCol w:w="1301"/>
        <w:gridCol w:w="1301"/>
        <w:gridCol w:w="1735"/>
        <w:gridCol w:w="1445"/>
      </w:tblGrid>
      <w:tr w:rsidR="004C33C3" w:rsidRPr="00BB361F" w14:paraId="3643D3E3" w14:textId="77777777" w:rsidTr="007C24AA">
        <w:trPr>
          <w:trHeight w:val="162"/>
        </w:trPr>
        <w:tc>
          <w:tcPr>
            <w:tcW w:w="3755" w:type="dxa"/>
          </w:tcPr>
          <w:p w14:paraId="5211093A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</w:tcPr>
          <w:p w14:paraId="729BDFF1" w14:textId="77777777" w:rsidR="004C33C3" w:rsidRPr="00BB361F" w:rsidRDefault="004C33C3" w:rsidP="007C24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Total</w:t>
            </w:r>
          </w:p>
        </w:tc>
        <w:tc>
          <w:tcPr>
            <w:tcW w:w="1301" w:type="dxa"/>
          </w:tcPr>
          <w:p w14:paraId="60EB13A4" w14:textId="77777777" w:rsidR="004C33C3" w:rsidRPr="00BB361F" w:rsidRDefault="004C33C3" w:rsidP="007C24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High Income</w:t>
            </w:r>
          </w:p>
        </w:tc>
        <w:tc>
          <w:tcPr>
            <w:tcW w:w="1735" w:type="dxa"/>
          </w:tcPr>
          <w:p w14:paraId="355D546B" w14:textId="77777777" w:rsidR="004C33C3" w:rsidRPr="00BB361F" w:rsidRDefault="004C33C3" w:rsidP="007C24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 xml:space="preserve">Low-and-middle 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Pr="00BB361F">
              <w:rPr>
                <w:rFonts w:cstheme="minorHAnsi"/>
                <w:sz w:val="20"/>
                <w:szCs w:val="20"/>
              </w:rPr>
              <w:t>Income</w:t>
            </w:r>
          </w:p>
        </w:tc>
        <w:tc>
          <w:tcPr>
            <w:tcW w:w="1445" w:type="dxa"/>
          </w:tcPr>
          <w:p w14:paraId="587C5E8B" w14:textId="77777777" w:rsidR="004C33C3" w:rsidRPr="00BB361F" w:rsidRDefault="004C33C3" w:rsidP="007C24A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Mixed Income</w:t>
            </w:r>
          </w:p>
        </w:tc>
      </w:tr>
      <w:tr w:rsidR="004C33C3" w:rsidRPr="00BB361F" w14:paraId="0B2A23B9" w14:textId="77777777" w:rsidTr="007C24AA">
        <w:trPr>
          <w:trHeight w:val="162"/>
        </w:trPr>
        <w:tc>
          <w:tcPr>
            <w:tcW w:w="3755" w:type="dxa"/>
          </w:tcPr>
          <w:p w14:paraId="632479B0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Total-N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B361F">
              <w:rPr>
                <w:rFonts w:cstheme="minorHAnsi"/>
                <w:sz w:val="20"/>
                <w:szCs w:val="20"/>
              </w:rPr>
              <w:t>(row%)</w:t>
            </w:r>
          </w:p>
        </w:tc>
        <w:tc>
          <w:tcPr>
            <w:tcW w:w="1301" w:type="dxa"/>
          </w:tcPr>
          <w:p w14:paraId="095D470F" w14:textId="25BEDBE7" w:rsidR="004C33C3" w:rsidRPr="00BB361F" w:rsidRDefault="00F901E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283</w:t>
            </w:r>
            <w:r w:rsidR="004C33C3">
              <w:rPr>
                <w:rFonts w:cstheme="minorHAnsi"/>
                <w:sz w:val="20"/>
                <w:szCs w:val="20"/>
              </w:rPr>
              <w:t xml:space="preserve"> (100.0)</w:t>
            </w:r>
          </w:p>
        </w:tc>
        <w:tc>
          <w:tcPr>
            <w:tcW w:w="1301" w:type="dxa"/>
          </w:tcPr>
          <w:p w14:paraId="5A7BB010" w14:textId="151E7533" w:rsidR="004C33C3" w:rsidRPr="00BB361F" w:rsidRDefault="00297CBC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</w:t>
            </w:r>
            <w:r w:rsidR="004C33C3">
              <w:rPr>
                <w:rFonts w:cstheme="minorHAnsi"/>
                <w:sz w:val="20"/>
                <w:szCs w:val="20"/>
              </w:rPr>
              <w:t xml:space="preserve"> (2</w:t>
            </w:r>
            <w:r w:rsidR="00805791">
              <w:rPr>
                <w:rFonts w:cstheme="minorHAnsi"/>
                <w:sz w:val="20"/>
                <w:szCs w:val="20"/>
              </w:rPr>
              <w:t>6.</w:t>
            </w:r>
            <w:r w:rsidR="00347194">
              <w:rPr>
                <w:rFonts w:cstheme="minorHAnsi"/>
                <w:sz w:val="20"/>
                <w:szCs w:val="20"/>
              </w:rPr>
              <w:t>1</w:t>
            </w:r>
            <w:r w:rsidR="004C33C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561E36B2" w14:textId="32E08CC0" w:rsidR="004C33C3" w:rsidRPr="00BB361F" w:rsidRDefault="00297CBC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178</w:t>
            </w:r>
            <w:r w:rsidR="004C33C3">
              <w:rPr>
                <w:rFonts w:cstheme="minorHAnsi"/>
                <w:sz w:val="20"/>
                <w:szCs w:val="20"/>
              </w:rPr>
              <w:t xml:space="preserve"> (6</w:t>
            </w:r>
            <w:r w:rsidR="00347194">
              <w:rPr>
                <w:rFonts w:cstheme="minorHAnsi"/>
                <w:sz w:val="20"/>
                <w:szCs w:val="20"/>
              </w:rPr>
              <w:t>2</w:t>
            </w:r>
            <w:r w:rsidR="004C33C3">
              <w:rPr>
                <w:rFonts w:cstheme="minorHAnsi"/>
                <w:sz w:val="20"/>
                <w:szCs w:val="20"/>
              </w:rPr>
              <w:t>.</w:t>
            </w:r>
            <w:r w:rsidR="00347194">
              <w:rPr>
                <w:rFonts w:cstheme="minorHAnsi"/>
                <w:sz w:val="20"/>
                <w:szCs w:val="20"/>
              </w:rPr>
              <w:t>9</w:t>
            </w:r>
            <w:r w:rsidR="004C33C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0251F2E" w14:textId="7F0327E5" w:rsidR="004C33C3" w:rsidRPr="00BB361F" w:rsidRDefault="00297CBC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</w:t>
            </w:r>
            <w:r w:rsidR="004C33C3">
              <w:rPr>
                <w:rFonts w:cstheme="minorHAnsi"/>
                <w:sz w:val="20"/>
                <w:szCs w:val="20"/>
              </w:rPr>
              <w:t xml:space="preserve"> (</w:t>
            </w:r>
            <w:r w:rsidR="00637382">
              <w:rPr>
                <w:rFonts w:cstheme="minorHAnsi"/>
                <w:sz w:val="20"/>
                <w:szCs w:val="20"/>
              </w:rPr>
              <w:t>11.0</w:t>
            </w:r>
            <w:r w:rsidR="004C33C3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73947BB8" w14:textId="77777777" w:rsidTr="007C24AA">
        <w:trPr>
          <w:trHeight w:val="162"/>
        </w:trPr>
        <w:tc>
          <w:tcPr>
            <w:tcW w:w="9537" w:type="dxa"/>
            <w:gridSpan w:val="5"/>
          </w:tcPr>
          <w:p w14:paraId="6AA914EB" w14:textId="3FBD9DD1" w:rsidR="004C33C3" w:rsidRPr="003225C2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225C2">
              <w:rPr>
                <w:rFonts w:cstheme="minorHAnsi"/>
                <w:b/>
                <w:bCs/>
                <w:sz w:val="20"/>
                <w:szCs w:val="20"/>
              </w:rPr>
              <w:t>Publication type</w:t>
            </w:r>
            <w:r w:rsidR="00B16E2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225C2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4C33C3" w:rsidRPr="00BB361F" w14:paraId="674309E8" w14:textId="77777777" w:rsidTr="007C24AA">
        <w:trPr>
          <w:trHeight w:val="162"/>
        </w:trPr>
        <w:tc>
          <w:tcPr>
            <w:tcW w:w="3755" w:type="dxa"/>
          </w:tcPr>
          <w:p w14:paraId="225B47D1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Primary original research</w:t>
            </w:r>
          </w:p>
        </w:tc>
        <w:tc>
          <w:tcPr>
            <w:tcW w:w="1301" w:type="dxa"/>
          </w:tcPr>
          <w:p w14:paraId="22DEEE13" w14:textId="5D999ADD" w:rsidR="004C33C3" w:rsidRPr="00BB361F" w:rsidRDefault="006742C8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259</w:t>
            </w:r>
            <w:r w:rsidR="002769EA">
              <w:rPr>
                <w:rFonts w:cstheme="minorHAnsi"/>
                <w:sz w:val="20"/>
                <w:szCs w:val="20"/>
              </w:rPr>
              <w:t xml:space="preserve"> (9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2769EA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2769E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5D601DE0" w14:textId="26C4D956" w:rsidR="004C33C3" w:rsidRPr="00BB361F" w:rsidRDefault="006742C8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</w:t>
            </w:r>
            <w:r w:rsidR="00B9690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89</w:t>
            </w:r>
            <w:r w:rsidR="004B2E03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4B2E0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4B670572" w14:textId="178A2774" w:rsidR="004C33C3" w:rsidRPr="00BB361F" w:rsidRDefault="004B2E03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C2F8E">
              <w:rPr>
                <w:rFonts w:cstheme="minorHAnsi"/>
                <w:sz w:val="20"/>
                <w:szCs w:val="20"/>
              </w:rPr>
              <w:t>69</w:t>
            </w:r>
            <w:r>
              <w:rPr>
                <w:rFonts w:cstheme="minorHAnsi"/>
                <w:sz w:val="20"/>
                <w:szCs w:val="20"/>
              </w:rPr>
              <w:t xml:space="preserve"> (9</w:t>
            </w:r>
            <w:r w:rsidR="003C2F8E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="003C2F8E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4A48D5E8" w14:textId="72E0EFBF" w:rsidR="004C33C3" w:rsidRPr="00BB361F" w:rsidRDefault="003C2F8E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</w:t>
            </w:r>
            <w:r w:rsidR="004B2E03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77</w:t>
            </w:r>
            <w:r w:rsidR="00EB49CC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EB49CC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2B6E38AB" w14:textId="77777777" w:rsidTr="007C24AA">
        <w:trPr>
          <w:trHeight w:val="162"/>
        </w:trPr>
        <w:tc>
          <w:tcPr>
            <w:tcW w:w="3755" w:type="dxa"/>
          </w:tcPr>
          <w:p w14:paraId="11E00750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Secondary original research</w:t>
            </w:r>
          </w:p>
        </w:tc>
        <w:tc>
          <w:tcPr>
            <w:tcW w:w="1301" w:type="dxa"/>
          </w:tcPr>
          <w:p w14:paraId="5A854F78" w14:textId="2F333FB8" w:rsidR="004C33C3" w:rsidRPr="00BB361F" w:rsidRDefault="00756638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2769EA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2769EA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2769E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7468C67" w14:textId="36C40B0F" w:rsidR="004C33C3" w:rsidRPr="00BB361F" w:rsidRDefault="00EB49CC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735" w:type="dxa"/>
          </w:tcPr>
          <w:p w14:paraId="78853523" w14:textId="0A271C75" w:rsidR="004C33C3" w:rsidRPr="00BB361F" w:rsidRDefault="00EB49CC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445" w:type="dxa"/>
          </w:tcPr>
          <w:p w14:paraId="29548B3C" w14:textId="42F7B9DB" w:rsidR="004C33C3" w:rsidRPr="00BB361F" w:rsidRDefault="00756638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6 </w:t>
            </w:r>
            <w:r w:rsidR="00EB49CC">
              <w:rPr>
                <w:rFonts w:cstheme="minorHAnsi"/>
                <w:sz w:val="20"/>
                <w:szCs w:val="20"/>
              </w:rPr>
              <w:t>(1</w:t>
            </w:r>
            <w:r w:rsidR="000C17BF">
              <w:rPr>
                <w:rFonts w:cstheme="minorHAnsi"/>
                <w:sz w:val="20"/>
                <w:szCs w:val="20"/>
              </w:rPr>
              <w:t>9</w:t>
            </w:r>
            <w:r w:rsidR="00EB49CC">
              <w:rPr>
                <w:rFonts w:cstheme="minorHAnsi"/>
                <w:sz w:val="20"/>
                <w:szCs w:val="20"/>
              </w:rPr>
              <w:t>.</w:t>
            </w:r>
            <w:r w:rsidR="000C17BF">
              <w:rPr>
                <w:rFonts w:cstheme="minorHAnsi"/>
                <w:sz w:val="20"/>
                <w:szCs w:val="20"/>
              </w:rPr>
              <w:t>4</w:t>
            </w:r>
            <w:r w:rsidR="00EB49CC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2640B062" w14:textId="77777777" w:rsidTr="007C24AA">
        <w:trPr>
          <w:trHeight w:val="162"/>
        </w:trPr>
        <w:tc>
          <w:tcPr>
            <w:tcW w:w="3755" w:type="dxa"/>
          </w:tcPr>
          <w:p w14:paraId="3E80B09E" w14:textId="55357AEF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Miscellaneous publications</w:t>
            </w:r>
            <w:r w:rsidR="00BD6A39" w:rsidRPr="00796D31">
              <w:rPr>
                <w:rFonts w:cstheme="minorHAnsi"/>
                <w:sz w:val="20"/>
                <w:szCs w:val="20"/>
                <w:vertAlign w:val="superscript"/>
              </w:rPr>
              <w:t>@</w:t>
            </w:r>
          </w:p>
        </w:tc>
        <w:tc>
          <w:tcPr>
            <w:tcW w:w="1301" w:type="dxa"/>
          </w:tcPr>
          <w:p w14:paraId="6A047596" w14:textId="77F359A0" w:rsidR="004C33C3" w:rsidRPr="00BB361F" w:rsidRDefault="000C17B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  <w:r w:rsidR="00B9690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6.4</w:t>
            </w:r>
            <w:r w:rsidR="00B9690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81FF3AD" w14:textId="2FDF076D" w:rsidR="004C33C3" w:rsidRPr="00BB361F" w:rsidRDefault="000C17B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32051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10.8</w:t>
            </w:r>
            <w:r w:rsidR="0032051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0CD41B2D" w14:textId="42329F03" w:rsidR="004C33C3" w:rsidRPr="00BB361F" w:rsidRDefault="00E85C6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32051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32051F">
              <w:rPr>
                <w:rFonts w:cstheme="minorHAnsi"/>
                <w:sz w:val="20"/>
                <w:szCs w:val="20"/>
              </w:rPr>
              <w:t>.0)</w:t>
            </w:r>
          </w:p>
        </w:tc>
        <w:tc>
          <w:tcPr>
            <w:tcW w:w="1445" w:type="dxa"/>
          </w:tcPr>
          <w:p w14:paraId="40235355" w14:textId="32D13934" w:rsidR="004C33C3" w:rsidRPr="00BB361F" w:rsidRDefault="00E85C6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2051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32051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32051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220CB9CF" w14:textId="77777777" w:rsidTr="007C24AA">
        <w:trPr>
          <w:trHeight w:val="162"/>
        </w:trPr>
        <w:tc>
          <w:tcPr>
            <w:tcW w:w="9537" w:type="dxa"/>
            <w:gridSpan w:val="5"/>
          </w:tcPr>
          <w:p w14:paraId="1ABB648A" w14:textId="271998DA" w:rsidR="004C33C3" w:rsidRPr="003225C2" w:rsidRDefault="002B50C8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Study design</w:t>
            </w:r>
            <w:r w:rsidRPr="00B912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912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4C33C3" w:rsidRPr="00BB361F" w14:paraId="69358D21" w14:textId="77777777" w:rsidTr="007C24AA">
        <w:trPr>
          <w:trHeight w:val="162"/>
        </w:trPr>
        <w:tc>
          <w:tcPr>
            <w:tcW w:w="3755" w:type="dxa"/>
          </w:tcPr>
          <w:p w14:paraId="5D40EC1A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Case control &amp; case series</w:t>
            </w:r>
          </w:p>
        </w:tc>
        <w:tc>
          <w:tcPr>
            <w:tcW w:w="1301" w:type="dxa"/>
          </w:tcPr>
          <w:p w14:paraId="1EAE7A3D" w14:textId="3D7F01E4" w:rsidR="004C33C3" w:rsidRPr="00BB361F" w:rsidRDefault="00212500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374B71">
              <w:rPr>
                <w:rFonts w:cstheme="minorHAnsi"/>
                <w:sz w:val="20"/>
                <w:szCs w:val="20"/>
              </w:rPr>
              <w:t xml:space="preserve"> (</w:t>
            </w:r>
            <w:r w:rsidR="00222CFA">
              <w:rPr>
                <w:rFonts w:cstheme="minorHAnsi"/>
                <w:sz w:val="20"/>
                <w:szCs w:val="20"/>
              </w:rPr>
              <w:t>4.</w:t>
            </w:r>
            <w:r w:rsidR="007F6649">
              <w:rPr>
                <w:rFonts w:cstheme="minorHAnsi"/>
                <w:sz w:val="20"/>
                <w:szCs w:val="20"/>
              </w:rPr>
              <w:t>2</w:t>
            </w:r>
            <w:r w:rsidR="00222CFA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26943301" w14:textId="34F0B686" w:rsidR="004C33C3" w:rsidRPr="00BB361F" w:rsidRDefault="002D35BE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D7047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4.</w:t>
            </w:r>
            <w:r w:rsidR="0067400B">
              <w:rPr>
                <w:rFonts w:cstheme="minorHAnsi"/>
                <w:sz w:val="20"/>
                <w:szCs w:val="20"/>
              </w:rPr>
              <w:t>1</w:t>
            </w:r>
            <w:r w:rsidR="00D7047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1E7573B9" w14:textId="447673EE" w:rsidR="004C33C3" w:rsidRPr="00BB361F" w:rsidRDefault="0067400B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D7047F">
              <w:rPr>
                <w:rFonts w:cstheme="minorHAnsi"/>
                <w:sz w:val="20"/>
                <w:szCs w:val="20"/>
              </w:rPr>
              <w:t xml:space="preserve"> (</w:t>
            </w:r>
            <w:r w:rsidR="00696EEE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696EE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1AE54931" w14:textId="28170763" w:rsidR="004C33C3" w:rsidRPr="00BB361F" w:rsidRDefault="00701498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F2F8F">
              <w:rPr>
                <w:rFonts w:cstheme="minorHAnsi"/>
                <w:sz w:val="20"/>
                <w:szCs w:val="20"/>
              </w:rPr>
              <w:t xml:space="preserve"> (</w:t>
            </w:r>
            <w:r w:rsidR="00D9786A">
              <w:rPr>
                <w:rFonts w:cstheme="minorHAnsi"/>
                <w:sz w:val="20"/>
                <w:szCs w:val="20"/>
              </w:rPr>
              <w:t>3</w:t>
            </w:r>
            <w:r w:rsidR="009F2F8F">
              <w:rPr>
                <w:rFonts w:cstheme="minorHAnsi"/>
                <w:sz w:val="20"/>
                <w:szCs w:val="20"/>
              </w:rPr>
              <w:t>.</w:t>
            </w:r>
            <w:r w:rsidR="00D9786A">
              <w:rPr>
                <w:rFonts w:cstheme="minorHAnsi"/>
                <w:sz w:val="20"/>
                <w:szCs w:val="20"/>
              </w:rPr>
              <w:t>2</w:t>
            </w:r>
            <w:r w:rsidR="009F2F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2B52FC58" w14:textId="77777777" w:rsidTr="007C24AA">
        <w:trPr>
          <w:trHeight w:val="162"/>
        </w:trPr>
        <w:tc>
          <w:tcPr>
            <w:tcW w:w="3755" w:type="dxa"/>
          </w:tcPr>
          <w:p w14:paraId="46740AE5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Cohort</w:t>
            </w:r>
          </w:p>
        </w:tc>
        <w:tc>
          <w:tcPr>
            <w:tcW w:w="1301" w:type="dxa"/>
          </w:tcPr>
          <w:p w14:paraId="6CD2E036" w14:textId="28FFC4C9" w:rsidR="004C33C3" w:rsidRPr="00BB361F" w:rsidRDefault="00C32695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148</w:t>
            </w:r>
            <w:r w:rsidR="00C90BB7">
              <w:rPr>
                <w:rFonts w:cstheme="minorHAnsi"/>
                <w:sz w:val="20"/>
                <w:szCs w:val="20"/>
              </w:rPr>
              <w:t xml:space="preserve"> (5</w:t>
            </w:r>
            <w:r w:rsidR="003A49F0">
              <w:rPr>
                <w:rFonts w:cstheme="minorHAnsi"/>
                <w:sz w:val="20"/>
                <w:szCs w:val="20"/>
              </w:rPr>
              <w:t>2.3</w:t>
            </w:r>
            <w:r w:rsidR="00C90BB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70F05C78" w14:textId="58148E3F" w:rsidR="004C33C3" w:rsidRPr="00BB361F" w:rsidRDefault="003A49F0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</w:t>
            </w:r>
            <w:r w:rsidR="00C41CBF">
              <w:rPr>
                <w:rFonts w:cstheme="minorHAnsi"/>
                <w:sz w:val="20"/>
                <w:szCs w:val="20"/>
              </w:rPr>
              <w:t xml:space="preserve"> (8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C41CB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F12B7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50185450" w14:textId="2EF6A9C8" w:rsidR="004C33C3" w:rsidRPr="00BB361F" w:rsidRDefault="007B0491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</w:t>
            </w:r>
            <w:r w:rsidR="00670C88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47</w:t>
            </w:r>
            <w:r w:rsidR="00DA20F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DA20F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5067707B" w14:textId="166FA1EB" w:rsidR="004C33C3" w:rsidRPr="00BB361F" w:rsidRDefault="007B0491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DA20FF">
              <w:rPr>
                <w:rFonts w:cstheme="minorHAnsi"/>
                <w:sz w:val="20"/>
                <w:szCs w:val="20"/>
              </w:rPr>
              <w:t xml:space="preserve"> (</w:t>
            </w:r>
            <w:r w:rsidR="00C524BF">
              <w:rPr>
                <w:rFonts w:cstheme="minorHAnsi"/>
                <w:sz w:val="20"/>
                <w:szCs w:val="20"/>
              </w:rPr>
              <w:t>9</w:t>
            </w:r>
            <w:r w:rsidR="00DA20FF">
              <w:rPr>
                <w:rFonts w:cstheme="minorHAnsi"/>
                <w:sz w:val="20"/>
                <w:szCs w:val="20"/>
              </w:rPr>
              <w:t>.</w:t>
            </w:r>
            <w:r w:rsidR="00C524BF">
              <w:rPr>
                <w:rFonts w:cstheme="minorHAnsi"/>
                <w:sz w:val="20"/>
                <w:szCs w:val="20"/>
              </w:rPr>
              <w:t>7</w:t>
            </w:r>
            <w:r w:rsidR="00DA20F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3B9A7536" w14:textId="77777777" w:rsidTr="007C24AA">
        <w:trPr>
          <w:trHeight w:val="162"/>
        </w:trPr>
        <w:tc>
          <w:tcPr>
            <w:tcW w:w="3755" w:type="dxa"/>
          </w:tcPr>
          <w:p w14:paraId="29A797C2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 xml:space="preserve">Cross-sectional </w:t>
            </w:r>
          </w:p>
        </w:tc>
        <w:tc>
          <w:tcPr>
            <w:tcW w:w="1301" w:type="dxa"/>
          </w:tcPr>
          <w:p w14:paraId="1D75B483" w14:textId="78EF7D7E" w:rsidR="004C33C3" w:rsidRPr="00BB361F" w:rsidRDefault="00C524B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C90BB7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="00302BBB">
              <w:rPr>
                <w:rFonts w:cstheme="minorHAnsi"/>
                <w:sz w:val="20"/>
                <w:szCs w:val="20"/>
              </w:rPr>
              <w:t>.</w:t>
            </w:r>
            <w:r w:rsidR="00336D36">
              <w:rPr>
                <w:rFonts w:cstheme="minorHAnsi"/>
                <w:sz w:val="20"/>
                <w:szCs w:val="20"/>
              </w:rPr>
              <w:t>4</w:t>
            </w:r>
            <w:r w:rsidR="00302BB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79AC08F" w14:textId="3814A3D8" w:rsidR="004C33C3" w:rsidRPr="00BB361F" w:rsidRDefault="00DA20FF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(1.</w:t>
            </w:r>
            <w:r w:rsidR="00336D36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16DA05EB" w14:textId="4A344E9A" w:rsidR="004C33C3" w:rsidRPr="00BB361F" w:rsidRDefault="00336D36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310CF7">
              <w:rPr>
                <w:rFonts w:cstheme="minorHAnsi"/>
                <w:sz w:val="20"/>
                <w:szCs w:val="20"/>
              </w:rPr>
              <w:t xml:space="preserve"> (</w:t>
            </w:r>
            <w:r w:rsidR="00483AFA">
              <w:rPr>
                <w:rFonts w:cstheme="minorHAnsi"/>
                <w:sz w:val="20"/>
                <w:szCs w:val="20"/>
              </w:rPr>
              <w:t>9.6</w:t>
            </w:r>
            <w:r w:rsidR="00310CF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4521C54A" w14:textId="2A73AD2E" w:rsidR="004C33C3" w:rsidRPr="00BB361F" w:rsidRDefault="00310CF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</w:t>
            </w:r>
            <w:r w:rsidR="00483AFA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="00483AFA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0DE3A985" w14:textId="77777777" w:rsidTr="007C24AA">
        <w:trPr>
          <w:trHeight w:val="162"/>
        </w:trPr>
        <w:tc>
          <w:tcPr>
            <w:tcW w:w="3755" w:type="dxa"/>
          </w:tcPr>
          <w:p w14:paraId="2F8F5D7A" w14:textId="46D1A049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Controlled trials</w:t>
            </w:r>
            <w:r w:rsidR="00013671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301" w:type="dxa"/>
          </w:tcPr>
          <w:p w14:paraId="2A01E863" w14:textId="148EDB2C" w:rsidR="004C33C3" w:rsidRPr="00BB361F" w:rsidRDefault="00013671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0E5981">
              <w:rPr>
                <w:rFonts w:cstheme="minorHAnsi"/>
                <w:sz w:val="20"/>
                <w:szCs w:val="20"/>
              </w:rPr>
              <w:t>3</w:t>
            </w:r>
            <w:r w:rsidR="00584A9D">
              <w:rPr>
                <w:rFonts w:cstheme="minorHAnsi"/>
                <w:sz w:val="20"/>
                <w:szCs w:val="20"/>
              </w:rPr>
              <w:t xml:space="preserve"> (</w:t>
            </w:r>
            <w:r w:rsidR="000E5981">
              <w:rPr>
                <w:rFonts w:cstheme="minorHAnsi"/>
                <w:sz w:val="20"/>
                <w:szCs w:val="20"/>
              </w:rPr>
              <w:t>15.2</w:t>
            </w:r>
            <w:r w:rsidR="00A46032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263CFA5A" w14:textId="366C95E7" w:rsidR="004C33C3" w:rsidRPr="00BB361F" w:rsidRDefault="00CF23B2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10CF7">
              <w:rPr>
                <w:rFonts w:cstheme="minorHAnsi"/>
                <w:sz w:val="20"/>
                <w:szCs w:val="20"/>
              </w:rPr>
              <w:t xml:space="preserve"> (1.</w:t>
            </w:r>
            <w:r w:rsidR="00EB35BD"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735" w:type="dxa"/>
          </w:tcPr>
          <w:p w14:paraId="0C5D271D" w14:textId="7225A29F" w:rsidR="004C33C3" w:rsidRPr="00BB361F" w:rsidRDefault="00EB35BD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</w:t>
            </w:r>
            <w:r w:rsidR="003B5119">
              <w:rPr>
                <w:rFonts w:cstheme="minorHAnsi"/>
                <w:sz w:val="20"/>
                <w:szCs w:val="20"/>
              </w:rPr>
              <w:t xml:space="preserve"> (</w:t>
            </w:r>
            <w:r w:rsidR="008C7062">
              <w:rPr>
                <w:rFonts w:cstheme="minorHAnsi"/>
                <w:sz w:val="20"/>
                <w:szCs w:val="20"/>
              </w:rPr>
              <w:t>18.5</w:t>
            </w:r>
            <w:r w:rsidR="003B511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CB243E5" w14:textId="2D131EF1" w:rsidR="004C33C3" w:rsidRPr="00BB361F" w:rsidRDefault="008C7062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D337C7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29</w:t>
            </w:r>
            <w:r w:rsidR="00A2040C">
              <w:rPr>
                <w:rFonts w:cstheme="minorHAnsi"/>
                <w:sz w:val="20"/>
                <w:szCs w:val="20"/>
              </w:rPr>
              <w:t>.0</w:t>
            </w:r>
            <w:r w:rsidR="00D337C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45F5F2A5" w14:textId="77777777" w:rsidTr="007C24AA">
        <w:trPr>
          <w:trHeight w:val="162"/>
        </w:trPr>
        <w:tc>
          <w:tcPr>
            <w:tcW w:w="3755" w:type="dxa"/>
          </w:tcPr>
          <w:p w14:paraId="71EB1A92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Systematic reviews</w:t>
            </w:r>
          </w:p>
        </w:tc>
        <w:tc>
          <w:tcPr>
            <w:tcW w:w="1301" w:type="dxa"/>
          </w:tcPr>
          <w:p w14:paraId="63674946" w14:textId="5B41886B" w:rsidR="004C33C3" w:rsidRPr="00BB361F" w:rsidRDefault="005946A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A46032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A46032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163C52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0C72F48D" w14:textId="75FF9CB3" w:rsidR="004C33C3" w:rsidRPr="00BB361F" w:rsidRDefault="00D337C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735" w:type="dxa"/>
          </w:tcPr>
          <w:p w14:paraId="311C6AD7" w14:textId="59CA2C85" w:rsidR="004C33C3" w:rsidRPr="00BB361F" w:rsidRDefault="00D337C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445" w:type="dxa"/>
          </w:tcPr>
          <w:p w14:paraId="2A3B74A0" w14:textId="3B507C92" w:rsidR="004C33C3" w:rsidRPr="00BB361F" w:rsidRDefault="005946A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D337C7">
              <w:rPr>
                <w:rFonts w:cstheme="minorHAnsi"/>
                <w:sz w:val="20"/>
                <w:szCs w:val="20"/>
              </w:rPr>
              <w:t xml:space="preserve"> (</w:t>
            </w:r>
            <w:r w:rsidR="00F35C47">
              <w:rPr>
                <w:rFonts w:cstheme="minorHAnsi"/>
                <w:sz w:val="20"/>
                <w:szCs w:val="20"/>
              </w:rPr>
              <w:t>38</w:t>
            </w:r>
            <w:r w:rsidR="00D337C7">
              <w:rPr>
                <w:rFonts w:cstheme="minorHAnsi"/>
                <w:sz w:val="20"/>
                <w:szCs w:val="20"/>
              </w:rPr>
              <w:t>.</w:t>
            </w:r>
            <w:r w:rsidR="00F35C47">
              <w:rPr>
                <w:rFonts w:cstheme="minorHAnsi"/>
                <w:sz w:val="20"/>
                <w:szCs w:val="20"/>
              </w:rPr>
              <w:t>7</w:t>
            </w:r>
            <w:r w:rsidR="0047462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5EE2A466" w14:textId="77777777" w:rsidTr="007C24AA">
        <w:trPr>
          <w:trHeight w:val="162"/>
        </w:trPr>
        <w:tc>
          <w:tcPr>
            <w:tcW w:w="3755" w:type="dxa"/>
          </w:tcPr>
          <w:p w14:paraId="076A7997" w14:textId="0B2FF7B2" w:rsidR="004C33C3" w:rsidRPr="00796D31" w:rsidRDefault="004C33C3" w:rsidP="007C24AA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BB361F">
              <w:rPr>
                <w:rFonts w:cstheme="minorHAnsi"/>
                <w:sz w:val="20"/>
                <w:szCs w:val="20"/>
              </w:rPr>
              <w:t>Alternative designs</w:t>
            </w:r>
            <w:r w:rsidR="005114AE">
              <w:rPr>
                <w:rFonts w:cstheme="minorHAnsi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1301" w:type="dxa"/>
          </w:tcPr>
          <w:p w14:paraId="1AC73A93" w14:textId="352C7F8E" w:rsidR="004C33C3" w:rsidRPr="00BB361F" w:rsidRDefault="00F35C47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  <w:r w:rsidR="00CC2816">
              <w:rPr>
                <w:rFonts w:cstheme="minorHAnsi"/>
                <w:sz w:val="20"/>
                <w:szCs w:val="20"/>
              </w:rPr>
              <w:t xml:space="preserve"> (</w:t>
            </w:r>
            <w:r w:rsidR="0029115F">
              <w:rPr>
                <w:rFonts w:cstheme="minorHAnsi"/>
                <w:sz w:val="20"/>
                <w:szCs w:val="20"/>
              </w:rPr>
              <w:t>9.</w:t>
            </w:r>
            <w:r w:rsidR="00726311">
              <w:rPr>
                <w:rFonts w:cstheme="minorHAnsi"/>
                <w:sz w:val="20"/>
                <w:szCs w:val="20"/>
              </w:rPr>
              <w:t>9</w:t>
            </w:r>
            <w:r w:rsidR="0029115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681ECD07" w14:textId="6B92C2A2" w:rsidR="004C33C3" w:rsidRPr="00BB361F" w:rsidRDefault="00EA44C6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474628">
              <w:rPr>
                <w:rFonts w:cstheme="minorHAnsi"/>
                <w:sz w:val="20"/>
                <w:szCs w:val="20"/>
              </w:rPr>
              <w:t xml:space="preserve"> (</w:t>
            </w:r>
            <w:r w:rsidR="005667F1">
              <w:rPr>
                <w:rFonts w:cstheme="minorHAnsi"/>
                <w:sz w:val="20"/>
                <w:szCs w:val="20"/>
              </w:rPr>
              <w:t>5.4</w:t>
            </w:r>
            <w:r w:rsidR="0047462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00AC6528" w14:textId="638E74A7" w:rsidR="004C33C3" w:rsidRPr="00BB361F" w:rsidRDefault="005667F1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</w:t>
            </w:r>
            <w:r w:rsidR="00764C24">
              <w:rPr>
                <w:rFonts w:cstheme="minorHAnsi"/>
                <w:sz w:val="20"/>
                <w:szCs w:val="20"/>
              </w:rPr>
              <w:t xml:space="preserve"> (1</w:t>
            </w:r>
            <w:r w:rsidR="004911EC">
              <w:rPr>
                <w:rFonts w:cstheme="minorHAnsi"/>
                <w:sz w:val="20"/>
                <w:szCs w:val="20"/>
              </w:rPr>
              <w:t>2.4</w:t>
            </w:r>
            <w:r w:rsidR="00764C2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70B15A50" w14:textId="71F7DAFB" w:rsidR="004C33C3" w:rsidRPr="00BB361F" w:rsidRDefault="005901DE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</w:t>
            </w:r>
            <w:r w:rsidR="00845B3B">
              <w:rPr>
                <w:rFonts w:cstheme="minorHAnsi"/>
                <w:sz w:val="20"/>
                <w:szCs w:val="20"/>
              </w:rPr>
              <w:t>6.5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C33C3" w:rsidRPr="00BB361F" w14:paraId="3374CF28" w14:textId="77777777" w:rsidTr="007C24AA">
        <w:trPr>
          <w:trHeight w:val="162"/>
        </w:trPr>
        <w:tc>
          <w:tcPr>
            <w:tcW w:w="3755" w:type="dxa"/>
          </w:tcPr>
          <w:p w14:paraId="37C9D3AB" w14:textId="77777777" w:rsidR="004C33C3" w:rsidRPr="00BB361F" w:rsidRDefault="004C33C3" w:rsidP="007C24A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Unspecified</w:t>
            </w:r>
          </w:p>
        </w:tc>
        <w:tc>
          <w:tcPr>
            <w:tcW w:w="1301" w:type="dxa"/>
          </w:tcPr>
          <w:p w14:paraId="54CA0F33" w14:textId="747AB08B" w:rsidR="004C33C3" w:rsidRPr="00BB361F" w:rsidRDefault="006E069D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60D06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 xml:space="preserve"> (</w:t>
            </w:r>
            <w:r w:rsidR="00D60D06">
              <w:rPr>
                <w:rFonts w:cstheme="minorHAnsi"/>
                <w:sz w:val="20"/>
                <w:szCs w:val="20"/>
              </w:rPr>
              <w:t>6.7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66B60DB0" w14:textId="7E1F2279" w:rsidR="004C33C3" w:rsidRPr="00BB361F" w:rsidRDefault="00D60D06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5901D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5901D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5901DE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1735" w:type="dxa"/>
          </w:tcPr>
          <w:p w14:paraId="713803EF" w14:textId="2A12DB0A" w:rsidR="004C33C3" w:rsidRPr="00BB361F" w:rsidRDefault="00BE74E2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  <w:r w:rsidR="00321FA5">
              <w:rPr>
                <w:rFonts w:cstheme="minorHAnsi"/>
                <w:sz w:val="20"/>
                <w:szCs w:val="20"/>
              </w:rPr>
              <w:t xml:space="preserve"> (7.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321FA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0CFBD05A" w14:textId="56B75B01" w:rsidR="004C33C3" w:rsidRPr="00BB361F" w:rsidRDefault="00BE74E2" w:rsidP="007C24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21FA5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321FA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321FA5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37691D" w:rsidRPr="00BB361F" w14:paraId="4A838555" w14:textId="77777777" w:rsidTr="0054250D">
        <w:trPr>
          <w:trHeight w:val="162"/>
        </w:trPr>
        <w:tc>
          <w:tcPr>
            <w:tcW w:w="9537" w:type="dxa"/>
            <w:gridSpan w:val="5"/>
          </w:tcPr>
          <w:p w14:paraId="3B947CC6" w14:textId="6856B7A3" w:rsidR="0037691D" w:rsidRPr="00BB361F" w:rsidRDefault="0037691D" w:rsidP="003769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WHO region of study</w:t>
            </w:r>
            <w:r w:rsidRPr="00B912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912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9B3ADE" w:rsidRPr="00BB361F" w14:paraId="2C7438B6" w14:textId="77777777" w:rsidTr="007C24AA">
        <w:trPr>
          <w:trHeight w:val="162"/>
        </w:trPr>
        <w:tc>
          <w:tcPr>
            <w:tcW w:w="3755" w:type="dxa"/>
          </w:tcPr>
          <w:p w14:paraId="53118022" w14:textId="79B2F9FF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Eastern and Southern Africa</w:t>
            </w:r>
          </w:p>
        </w:tc>
        <w:tc>
          <w:tcPr>
            <w:tcW w:w="1301" w:type="dxa"/>
          </w:tcPr>
          <w:p w14:paraId="616D87EB" w14:textId="4AC4A342" w:rsidR="009B3ADE" w:rsidRPr="00BB361F" w:rsidRDefault="00886CB9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</w:t>
            </w:r>
            <w:r w:rsidR="009D6FC4">
              <w:rPr>
                <w:rFonts w:cstheme="minorHAnsi"/>
                <w:sz w:val="20"/>
                <w:szCs w:val="20"/>
              </w:rPr>
              <w:t xml:space="preserve"> (</w:t>
            </w:r>
            <w:r w:rsidR="00622BF0">
              <w:rPr>
                <w:rFonts w:cstheme="minorHAnsi"/>
                <w:sz w:val="20"/>
                <w:szCs w:val="20"/>
              </w:rPr>
              <w:t>86.7</w:t>
            </w:r>
            <w:r w:rsidR="004A6F9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2042DF8" w14:textId="045B8F80" w:rsidR="009B3ADE" w:rsidRPr="00454E25" w:rsidRDefault="00454E25" w:rsidP="00454E2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735" w:type="dxa"/>
          </w:tcPr>
          <w:p w14:paraId="356456A4" w14:textId="000AAA4A" w:rsidR="009B3ADE" w:rsidRPr="00BB361F" w:rsidRDefault="00622BF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135</w:t>
            </w:r>
            <w:r w:rsidR="00454E25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87</w:t>
            </w:r>
            <w:r w:rsidR="0077423D">
              <w:rPr>
                <w:rFonts w:cstheme="minorHAnsi"/>
                <w:sz w:val="20"/>
                <w:szCs w:val="20"/>
              </w:rPr>
              <w:t>.7</w:t>
            </w:r>
            <w:r w:rsidR="00DA576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55C995C" w14:textId="64BE38CD" w:rsidR="009B3ADE" w:rsidRPr="00BB361F" w:rsidRDefault="0077423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DA576F">
              <w:rPr>
                <w:rFonts w:cstheme="minorHAnsi"/>
                <w:sz w:val="20"/>
                <w:szCs w:val="20"/>
              </w:rPr>
              <w:t xml:space="preserve"> (</w:t>
            </w:r>
            <w:r w:rsidR="00A80A15">
              <w:rPr>
                <w:rFonts w:cstheme="minorHAnsi"/>
                <w:sz w:val="20"/>
                <w:szCs w:val="20"/>
              </w:rPr>
              <w:t>6.7</w:t>
            </w:r>
            <w:r w:rsidR="00DA576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4F3FBC2E" w14:textId="77777777" w:rsidTr="007C24AA">
        <w:trPr>
          <w:trHeight w:val="162"/>
        </w:trPr>
        <w:tc>
          <w:tcPr>
            <w:tcW w:w="3755" w:type="dxa"/>
          </w:tcPr>
          <w:p w14:paraId="5AC5F306" w14:textId="622DA937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Western and Central Africa</w:t>
            </w:r>
          </w:p>
        </w:tc>
        <w:tc>
          <w:tcPr>
            <w:tcW w:w="1301" w:type="dxa"/>
          </w:tcPr>
          <w:p w14:paraId="77091D0C" w14:textId="66D2C4AF" w:rsidR="009B3ADE" w:rsidRPr="00BB361F" w:rsidRDefault="0077423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DA576F">
              <w:rPr>
                <w:rFonts w:cstheme="minorHAnsi"/>
                <w:sz w:val="20"/>
                <w:szCs w:val="20"/>
              </w:rPr>
              <w:t xml:space="preserve"> (</w:t>
            </w:r>
            <w:r w:rsidR="00900C62">
              <w:rPr>
                <w:rFonts w:cstheme="minorHAnsi"/>
                <w:sz w:val="20"/>
                <w:szCs w:val="20"/>
              </w:rPr>
              <w:t>13.3</w:t>
            </w:r>
            <w:r w:rsidR="0057590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33AC41EE" w14:textId="491312C7" w:rsidR="009B3ADE" w:rsidRPr="00BB361F" w:rsidRDefault="00575906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735" w:type="dxa"/>
          </w:tcPr>
          <w:p w14:paraId="726A28F1" w14:textId="4C4C705F" w:rsidR="009B3ADE" w:rsidRPr="00BB361F" w:rsidRDefault="003B0F3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00C62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 xml:space="preserve"> (</w:t>
            </w:r>
            <w:r w:rsidR="00900C62">
              <w:rPr>
                <w:rFonts w:cstheme="minorHAnsi"/>
                <w:sz w:val="20"/>
                <w:szCs w:val="20"/>
              </w:rPr>
              <w:t>12.3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DB18B73" w14:textId="15FE9026" w:rsidR="009B3ADE" w:rsidRPr="00BB361F" w:rsidRDefault="00A076B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B0F30">
              <w:rPr>
                <w:rFonts w:cstheme="minorHAnsi"/>
                <w:sz w:val="20"/>
                <w:szCs w:val="20"/>
              </w:rPr>
              <w:t xml:space="preserve"> (</w:t>
            </w:r>
            <w:r w:rsidR="00A80A15">
              <w:rPr>
                <w:rFonts w:cstheme="minorHAnsi"/>
                <w:sz w:val="20"/>
                <w:szCs w:val="20"/>
              </w:rPr>
              <w:t>6.7</w:t>
            </w:r>
            <w:r w:rsidR="0005328B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12491A22" w14:textId="77777777" w:rsidTr="007C24AA">
        <w:trPr>
          <w:trHeight w:val="162"/>
        </w:trPr>
        <w:tc>
          <w:tcPr>
            <w:tcW w:w="3755" w:type="dxa"/>
          </w:tcPr>
          <w:p w14:paraId="45104C56" w14:textId="0CC18D4F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Americas</w:t>
            </w:r>
          </w:p>
        </w:tc>
        <w:tc>
          <w:tcPr>
            <w:tcW w:w="1301" w:type="dxa"/>
          </w:tcPr>
          <w:p w14:paraId="1D4D557D" w14:textId="156614D7" w:rsidR="009B3ADE" w:rsidRPr="00BB361F" w:rsidRDefault="009A4AE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</w:t>
            </w:r>
            <w:r w:rsidR="00327AA3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327AA3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327AA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3AD55282" w14:textId="7D340D53" w:rsidR="009B3ADE" w:rsidRPr="00BB361F" w:rsidRDefault="009A4AE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</w:t>
            </w:r>
            <w:r w:rsidR="00D45DF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51</w:t>
            </w:r>
            <w:r w:rsidR="00D45DFE">
              <w:rPr>
                <w:rFonts w:cstheme="minorHAnsi"/>
                <w:sz w:val="20"/>
                <w:szCs w:val="20"/>
              </w:rPr>
              <w:t>.</w:t>
            </w:r>
            <w:r w:rsidR="008E2967">
              <w:rPr>
                <w:rFonts w:cstheme="minorHAnsi"/>
                <w:sz w:val="20"/>
                <w:szCs w:val="20"/>
              </w:rPr>
              <w:t>4</w:t>
            </w:r>
            <w:r w:rsidR="00D45DF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24CB249D" w14:textId="51FC12D0" w:rsidR="009B3ADE" w:rsidRPr="00BB361F" w:rsidRDefault="008E296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D45DF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4.5</w:t>
            </w:r>
            <w:r w:rsidR="00D45DF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20485748" w14:textId="3A758425" w:rsidR="009B3ADE" w:rsidRPr="00BB361F" w:rsidRDefault="00D45DFE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</w:tr>
      <w:tr w:rsidR="009B3ADE" w:rsidRPr="00BB361F" w14:paraId="4A917FFB" w14:textId="77777777" w:rsidTr="007C24AA">
        <w:trPr>
          <w:trHeight w:val="162"/>
        </w:trPr>
        <w:tc>
          <w:tcPr>
            <w:tcW w:w="3755" w:type="dxa"/>
          </w:tcPr>
          <w:p w14:paraId="0C1600A3" w14:textId="7856B982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European</w:t>
            </w:r>
          </w:p>
        </w:tc>
        <w:tc>
          <w:tcPr>
            <w:tcW w:w="1301" w:type="dxa"/>
          </w:tcPr>
          <w:p w14:paraId="43232CD4" w14:textId="011060A0" w:rsidR="009B3ADE" w:rsidRPr="00BB361F" w:rsidRDefault="008E296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</w:t>
            </w:r>
            <w:r w:rsidR="001313AC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1313AC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1313AC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377BA306" w14:textId="0EAC251C" w:rsidR="009B3ADE" w:rsidRPr="00BB361F" w:rsidRDefault="008E296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  <w:r w:rsidR="002C5F94" w:rsidRPr="002C5F94">
              <w:rPr>
                <w:rFonts w:cstheme="minorHAnsi"/>
                <w:sz w:val="20"/>
                <w:szCs w:val="20"/>
              </w:rPr>
              <w:t xml:space="preserve"> (4</w:t>
            </w:r>
            <w:r w:rsidR="00DB7DAB">
              <w:rPr>
                <w:rFonts w:cstheme="minorHAnsi"/>
                <w:sz w:val="20"/>
                <w:szCs w:val="20"/>
              </w:rPr>
              <w:t>0</w:t>
            </w:r>
            <w:r w:rsidR="002C5F94" w:rsidRPr="002C5F94">
              <w:rPr>
                <w:rFonts w:cstheme="minorHAnsi"/>
                <w:sz w:val="20"/>
                <w:szCs w:val="20"/>
              </w:rPr>
              <w:t>.</w:t>
            </w:r>
            <w:r w:rsidR="00DB7DAB">
              <w:rPr>
                <w:rFonts w:cstheme="minorHAnsi"/>
                <w:sz w:val="20"/>
                <w:szCs w:val="20"/>
              </w:rPr>
              <w:t>5</w:t>
            </w:r>
            <w:r w:rsidR="002C5F94" w:rsidRPr="002C5F9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1D29E723" w14:textId="307AB86B" w:rsidR="009B3ADE" w:rsidRPr="00BB361F" w:rsidRDefault="00DB7DAB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1313AC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1313AC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="001313AC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B94E7E7" w14:textId="5098F205" w:rsidR="009B3ADE" w:rsidRPr="00BB361F" w:rsidRDefault="001313A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</w:tr>
      <w:tr w:rsidR="009B3ADE" w:rsidRPr="00BB361F" w14:paraId="1CD3BE23" w14:textId="77777777" w:rsidTr="007C24AA">
        <w:trPr>
          <w:trHeight w:val="162"/>
        </w:trPr>
        <w:tc>
          <w:tcPr>
            <w:tcW w:w="3755" w:type="dxa"/>
          </w:tcPr>
          <w:p w14:paraId="688EF853" w14:textId="2D5C8CB5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B9120C">
              <w:rPr>
                <w:rFonts w:cstheme="minorHAnsi"/>
                <w:sz w:val="20"/>
                <w:szCs w:val="20"/>
              </w:rPr>
              <w:t xml:space="preserve">outh-east Asia &amp; </w:t>
            </w:r>
            <w:r w:rsidR="00DB7DAB">
              <w:rPr>
                <w:rFonts w:cstheme="minorHAnsi"/>
                <w:sz w:val="20"/>
                <w:szCs w:val="20"/>
              </w:rPr>
              <w:t>W</w:t>
            </w:r>
            <w:r w:rsidRPr="00B9120C">
              <w:rPr>
                <w:rFonts w:cstheme="minorHAnsi"/>
                <w:sz w:val="20"/>
                <w:szCs w:val="20"/>
              </w:rPr>
              <w:t>estern pacific</w:t>
            </w:r>
          </w:p>
        </w:tc>
        <w:tc>
          <w:tcPr>
            <w:tcW w:w="1301" w:type="dxa"/>
          </w:tcPr>
          <w:p w14:paraId="4FD9643D" w14:textId="2379A944" w:rsidR="009B3ADE" w:rsidRPr="00BB361F" w:rsidRDefault="0052267B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AE4656">
              <w:rPr>
                <w:rFonts w:cstheme="minorHAnsi"/>
                <w:sz w:val="20"/>
                <w:szCs w:val="20"/>
              </w:rPr>
              <w:t xml:space="preserve"> (</w:t>
            </w:r>
            <w:r w:rsidR="002B1618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2B161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61E75B10" w14:textId="35B91D05" w:rsidR="009B3ADE" w:rsidRPr="00BB361F" w:rsidRDefault="002C1A9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2B1618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4.1</w:t>
            </w:r>
            <w:r w:rsidR="00B51A32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039D6C07" w14:textId="53D1CC9F" w:rsidR="009B3ADE" w:rsidRPr="00BB361F" w:rsidRDefault="00736928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C77C74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6.7</w:t>
            </w:r>
            <w:r w:rsidR="00C77C7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4945FBA5" w14:textId="6A3AA36F" w:rsidR="009B3ADE" w:rsidRPr="00BB361F" w:rsidRDefault="00C77C74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</w:tr>
      <w:tr w:rsidR="009B3ADE" w:rsidRPr="00BB361F" w14:paraId="36D60694" w14:textId="77777777" w:rsidTr="007C24AA">
        <w:trPr>
          <w:trHeight w:val="162"/>
        </w:trPr>
        <w:tc>
          <w:tcPr>
            <w:tcW w:w="3755" w:type="dxa"/>
          </w:tcPr>
          <w:p w14:paraId="5AE8B69C" w14:textId="4E23A862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Multi-regional/site</w:t>
            </w:r>
          </w:p>
        </w:tc>
        <w:tc>
          <w:tcPr>
            <w:tcW w:w="1301" w:type="dxa"/>
          </w:tcPr>
          <w:p w14:paraId="2CB26A92" w14:textId="7F85AF68" w:rsidR="009B3ADE" w:rsidRPr="00BB361F" w:rsidRDefault="00305176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  <w:r w:rsidR="006D763F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10.6</w:t>
            </w:r>
            <w:r w:rsidR="006D763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53AF2C18" w14:textId="13BFB59C" w:rsidR="009B3ADE" w:rsidRPr="00BB361F" w:rsidRDefault="006D763F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</w:t>
            </w:r>
            <w:r w:rsidR="00305176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.7)</w:t>
            </w:r>
          </w:p>
        </w:tc>
        <w:tc>
          <w:tcPr>
            <w:tcW w:w="1735" w:type="dxa"/>
          </w:tcPr>
          <w:p w14:paraId="023B7262" w14:textId="55ED2E6C" w:rsidR="009B3ADE" w:rsidRPr="00BB361F" w:rsidRDefault="006D763F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</w:t>
            </w:r>
            <w:r w:rsidR="00255D83">
              <w:rPr>
                <w:rFonts w:cstheme="minorHAnsi"/>
                <w:sz w:val="20"/>
                <w:szCs w:val="20"/>
              </w:rPr>
              <w:t>1.0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3D9FCF07" w14:textId="24436067" w:rsidR="009B3ADE" w:rsidRPr="00BB361F" w:rsidRDefault="00255D8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</w:t>
            </w:r>
            <w:r w:rsidR="00660AC3">
              <w:rPr>
                <w:rFonts w:cstheme="minorHAnsi"/>
                <w:sz w:val="20"/>
                <w:szCs w:val="20"/>
              </w:rPr>
              <w:t xml:space="preserve"> (8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="00660AC3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660AC3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1E4D5A25" w14:textId="77777777" w:rsidTr="007C24AA">
        <w:trPr>
          <w:trHeight w:val="162"/>
        </w:trPr>
        <w:tc>
          <w:tcPr>
            <w:tcW w:w="3755" w:type="dxa"/>
          </w:tcPr>
          <w:p w14:paraId="45A5B751" w14:textId="130AA4BB" w:rsidR="009B3ADE" w:rsidRPr="00BB361F" w:rsidRDefault="009B3ADE" w:rsidP="009B3ADE">
            <w:pPr>
              <w:rPr>
                <w:rFonts w:cstheme="minorHAnsi"/>
                <w:sz w:val="20"/>
                <w:szCs w:val="20"/>
              </w:rPr>
            </w:pPr>
            <w:r w:rsidRPr="00B9120C">
              <w:rPr>
                <w:rFonts w:cstheme="minorHAnsi"/>
                <w:sz w:val="20"/>
                <w:szCs w:val="20"/>
              </w:rPr>
              <w:t>Not applicable</w:t>
            </w:r>
          </w:p>
        </w:tc>
        <w:tc>
          <w:tcPr>
            <w:tcW w:w="1301" w:type="dxa"/>
          </w:tcPr>
          <w:p w14:paraId="017689E1" w14:textId="7D7B2056" w:rsidR="009B3ADE" w:rsidRPr="00BB361F" w:rsidRDefault="00DC4AB5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(0.</w:t>
            </w:r>
            <w:r w:rsidR="00255D83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3B941BFC" w14:textId="7DA43F5A" w:rsidR="009B3ADE" w:rsidRPr="00BB361F" w:rsidRDefault="00B65DE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(1.</w:t>
            </w:r>
            <w:r w:rsidR="007F59E3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3C026292" w14:textId="35C82E0C" w:rsidR="009B3ADE" w:rsidRPr="00BB361F" w:rsidRDefault="00B65DE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445" w:type="dxa"/>
          </w:tcPr>
          <w:p w14:paraId="428C600B" w14:textId="5214E5A5" w:rsidR="009B3ADE" w:rsidRPr="00BB361F" w:rsidRDefault="00B65DE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</w:tr>
      <w:tr w:rsidR="009B3ADE" w:rsidRPr="00BB361F" w14:paraId="5236A58D" w14:textId="77777777" w:rsidTr="007C24AA">
        <w:trPr>
          <w:trHeight w:val="162"/>
        </w:trPr>
        <w:tc>
          <w:tcPr>
            <w:tcW w:w="9537" w:type="dxa"/>
            <w:gridSpan w:val="5"/>
          </w:tcPr>
          <w:p w14:paraId="233C0FCB" w14:textId="026265DA" w:rsidR="009B3ADE" w:rsidRPr="008F3A7A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Study setting</w:t>
            </w:r>
            <w:r w:rsidRPr="00B912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912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9B3ADE" w:rsidRPr="00BB361F" w14:paraId="787C47A9" w14:textId="77777777" w:rsidTr="007C24AA">
        <w:trPr>
          <w:trHeight w:val="162"/>
        </w:trPr>
        <w:tc>
          <w:tcPr>
            <w:tcW w:w="3755" w:type="dxa"/>
          </w:tcPr>
          <w:p w14:paraId="157A0504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Clinic</w:t>
            </w:r>
          </w:p>
        </w:tc>
        <w:tc>
          <w:tcPr>
            <w:tcW w:w="1301" w:type="dxa"/>
          </w:tcPr>
          <w:p w14:paraId="051F286C" w14:textId="63BDACF5" w:rsidR="009B3ADE" w:rsidRPr="00BB361F" w:rsidRDefault="00393D6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</w:t>
            </w:r>
            <w:r w:rsidR="00C62B60">
              <w:rPr>
                <w:rFonts w:cstheme="minorHAnsi"/>
                <w:sz w:val="20"/>
                <w:szCs w:val="20"/>
              </w:rPr>
              <w:t xml:space="preserve"> (2</w:t>
            </w:r>
            <w:r w:rsidR="00E321F0">
              <w:rPr>
                <w:rFonts w:cstheme="minorHAnsi"/>
                <w:sz w:val="20"/>
                <w:szCs w:val="20"/>
              </w:rPr>
              <w:t>6</w:t>
            </w:r>
            <w:r w:rsidR="00C62B60">
              <w:rPr>
                <w:rFonts w:cstheme="minorHAnsi"/>
                <w:sz w:val="20"/>
                <w:szCs w:val="20"/>
              </w:rPr>
              <w:t>.</w:t>
            </w:r>
            <w:r w:rsidR="00E321F0">
              <w:rPr>
                <w:rFonts w:cstheme="minorHAnsi"/>
                <w:sz w:val="20"/>
                <w:szCs w:val="20"/>
              </w:rPr>
              <w:t>5</w:t>
            </w:r>
            <w:r w:rsidR="00C62B60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175E7308" w14:textId="159CDEC9" w:rsidR="009B3ADE" w:rsidRPr="00BB361F" w:rsidRDefault="00E321F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A84D0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="00A84D09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A84D0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1D6FAB70" w14:textId="3B329756" w:rsidR="009B3ADE" w:rsidRPr="00BB361F" w:rsidRDefault="00E321F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  <w:r w:rsidR="00A84D0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37</w:t>
            </w:r>
            <w:r w:rsidR="00061B3E">
              <w:rPr>
                <w:rFonts w:cstheme="minorHAnsi"/>
                <w:sz w:val="20"/>
                <w:szCs w:val="20"/>
              </w:rPr>
              <w:t>.6</w:t>
            </w:r>
            <w:r w:rsidR="00A84D0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60109DA2" w14:textId="194CACD5" w:rsidR="009B3ADE" w:rsidRPr="00BB361F" w:rsidRDefault="00061B3E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84D0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A84D09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A84D09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4102B64C" w14:textId="77777777" w:rsidTr="007C24AA">
        <w:trPr>
          <w:trHeight w:val="162"/>
        </w:trPr>
        <w:tc>
          <w:tcPr>
            <w:tcW w:w="3755" w:type="dxa"/>
          </w:tcPr>
          <w:p w14:paraId="52D6093E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Hospital</w:t>
            </w:r>
          </w:p>
        </w:tc>
        <w:tc>
          <w:tcPr>
            <w:tcW w:w="1301" w:type="dxa"/>
          </w:tcPr>
          <w:p w14:paraId="782D6A42" w14:textId="28C1C8FE" w:rsidR="009B3ADE" w:rsidRPr="00BB361F" w:rsidRDefault="00061B3E" w:rsidP="00061B3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114</w:t>
            </w:r>
            <w:r w:rsidR="003F61DD">
              <w:rPr>
                <w:rFonts w:cstheme="minorHAnsi"/>
                <w:sz w:val="20"/>
                <w:szCs w:val="20"/>
              </w:rPr>
              <w:t xml:space="preserve"> (40.</w:t>
            </w:r>
            <w:r w:rsidR="002D64C2">
              <w:rPr>
                <w:rFonts w:cstheme="minorHAnsi"/>
                <w:sz w:val="20"/>
                <w:szCs w:val="20"/>
              </w:rPr>
              <w:t>3</w:t>
            </w:r>
            <w:r w:rsidR="003F61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015264E9" w14:textId="511247DB" w:rsidR="009B3ADE" w:rsidRPr="00BB361F" w:rsidRDefault="002D64C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</w:t>
            </w:r>
            <w:r w:rsidR="003F61DD">
              <w:rPr>
                <w:rFonts w:cstheme="minorHAnsi"/>
                <w:sz w:val="20"/>
                <w:szCs w:val="20"/>
              </w:rPr>
              <w:t xml:space="preserve"> (4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3F61DD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3F61D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50F5E6BB" w14:textId="649252B3" w:rsidR="009B3ADE" w:rsidRPr="00BB361F" w:rsidRDefault="002D64C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</w:t>
            </w:r>
            <w:r w:rsidR="007D3D86">
              <w:rPr>
                <w:rFonts w:cstheme="minorHAnsi"/>
                <w:sz w:val="20"/>
                <w:szCs w:val="20"/>
              </w:rPr>
              <w:t xml:space="preserve"> (4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7D3D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7D3D8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04A17499" w14:textId="747C08BB" w:rsidR="009B3ADE" w:rsidRPr="00BB361F" w:rsidRDefault="00AA0B1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7D3D86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AD1B81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="00AD1B81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63079848" w14:textId="77777777" w:rsidTr="007C24AA">
        <w:trPr>
          <w:trHeight w:val="162"/>
        </w:trPr>
        <w:tc>
          <w:tcPr>
            <w:tcW w:w="3755" w:type="dxa"/>
          </w:tcPr>
          <w:p w14:paraId="20185B9A" w14:textId="6CA50CEE" w:rsidR="009B3ADE" w:rsidRPr="00796D31" w:rsidRDefault="009B3ADE" w:rsidP="009B3ADE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BB361F">
              <w:rPr>
                <w:rFonts w:cstheme="minorHAnsi"/>
                <w:sz w:val="20"/>
                <w:szCs w:val="20"/>
              </w:rPr>
              <w:t>Other</w:t>
            </w:r>
            <w:r w:rsidR="00C11F4C">
              <w:rPr>
                <w:rFonts w:cstheme="minorHAnsi"/>
                <w:sz w:val="20"/>
                <w:szCs w:val="20"/>
                <w:vertAlign w:val="superscript"/>
              </w:rPr>
              <w:t>%</w:t>
            </w:r>
          </w:p>
        </w:tc>
        <w:tc>
          <w:tcPr>
            <w:tcW w:w="1301" w:type="dxa"/>
          </w:tcPr>
          <w:p w14:paraId="617EDC30" w14:textId="70FC5DBF" w:rsidR="009B3ADE" w:rsidRPr="00BB361F" w:rsidRDefault="00AA0B1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</w:t>
            </w:r>
            <w:r w:rsidR="00AD1B81">
              <w:rPr>
                <w:rFonts w:cstheme="minorHAnsi"/>
                <w:sz w:val="20"/>
                <w:szCs w:val="20"/>
              </w:rPr>
              <w:t xml:space="preserve"> (</w:t>
            </w:r>
            <w:r w:rsidR="00923712">
              <w:rPr>
                <w:rFonts w:cstheme="minorHAnsi"/>
                <w:sz w:val="20"/>
                <w:szCs w:val="20"/>
              </w:rPr>
              <w:t>2</w:t>
            </w:r>
            <w:r w:rsidR="002562A5">
              <w:rPr>
                <w:rFonts w:cstheme="minorHAnsi"/>
                <w:sz w:val="20"/>
                <w:szCs w:val="20"/>
              </w:rPr>
              <w:t>6.5</w:t>
            </w:r>
            <w:r w:rsidR="00847C1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5AD214F2" w14:textId="5C02731B" w:rsidR="009B3ADE" w:rsidRPr="00BB361F" w:rsidRDefault="00540D21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</w:t>
            </w:r>
            <w:r w:rsidR="003236C5">
              <w:rPr>
                <w:rFonts w:cstheme="minorHAnsi"/>
                <w:sz w:val="20"/>
                <w:szCs w:val="20"/>
              </w:rPr>
              <w:t xml:space="preserve"> (3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3236C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3236C5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1735" w:type="dxa"/>
          </w:tcPr>
          <w:p w14:paraId="487A7D40" w14:textId="140D7782" w:rsidR="009B3ADE" w:rsidRPr="00BB361F" w:rsidRDefault="005F560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  <w:r w:rsidR="003236C5">
              <w:rPr>
                <w:rFonts w:cstheme="minorHAnsi"/>
                <w:sz w:val="20"/>
                <w:szCs w:val="20"/>
              </w:rPr>
              <w:t xml:space="preserve"> (</w:t>
            </w:r>
            <w:r w:rsidR="00252C3F">
              <w:rPr>
                <w:rFonts w:cstheme="minorHAnsi"/>
                <w:sz w:val="20"/>
                <w:szCs w:val="20"/>
              </w:rPr>
              <w:t>1</w:t>
            </w:r>
            <w:r w:rsidR="00313D00">
              <w:rPr>
                <w:rFonts w:cstheme="minorHAnsi"/>
                <w:sz w:val="20"/>
                <w:szCs w:val="20"/>
              </w:rPr>
              <w:t>4</w:t>
            </w:r>
            <w:r w:rsidR="00252C3F">
              <w:rPr>
                <w:rFonts w:cstheme="minorHAnsi"/>
                <w:sz w:val="20"/>
                <w:szCs w:val="20"/>
              </w:rPr>
              <w:t>.</w:t>
            </w:r>
            <w:r w:rsidR="00F95D8C">
              <w:rPr>
                <w:rFonts w:cstheme="minorHAnsi"/>
                <w:sz w:val="20"/>
                <w:szCs w:val="20"/>
              </w:rPr>
              <w:t>1</w:t>
            </w:r>
            <w:r w:rsidR="00252C3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1E23EB53" w14:textId="0F3FA7B7" w:rsidR="009B3ADE" w:rsidRPr="00BB361F" w:rsidRDefault="00F95D8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  <w:r w:rsidR="00252C3F">
              <w:rPr>
                <w:rFonts w:cstheme="minorHAnsi"/>
                <w:sz w:val="20"/>
                <w:szCs w:val="20"/>
              </w:rPr>
              <w:t xml:space="preserve"> (</w:t>
            </w:r>
            <w:r w:rsidR="00AF054F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AF054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AF054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0DC3869C" w14:textId="77777777" w:rsidTr="007C24AA">
        <w:trPr>
          <w:trHeight w:val="162"/>
        </w:trPr>
        <w:tc>
          <w:tcPr>
            <w:tcW w:w="3755" w:type="dxa"/>
          </w:tcPr>
          <w:p w14:paraId="3569E6C9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Unspecified</w:t>
            </w:r>
          </w:p>
        </w:tc>
        <w:tc>
          <w:tcPr>
            <w:tcW w:w="1301" w:type="dxa"/>
          </w:tcPr>
          <w:p w14:paraId="3AC784B0" w14:textId="10988E5D" w:rsidR="009B3ADE" w:rsidRPr="00BB361F" w:rsidRDefault="009D7C44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8B1F10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 xml:space="preserve"> (</w:t>
            </w:r>
            <w:r w:rsidR="008B1F10">
              <w:rPr>
                <w:rFonts w:cstheme="minorHAnsi"/>
                <w:sz w:val="20"/>
                <w:szCs w:val="20"/>
              </w:rPr>
              <w:t>6.7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133A1B59" w14:textId="43ED0B01" w:rsidR="009B3ADE" w:rsidRPr="00BB361F" w:rsidRDefault="008B1F1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9D7C44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9D7C44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9D7C4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3737DCC8" w14:textId="0E026B17" w:rsidR="009B3ADE" w:rsidRPr="00BB361F" w:rsidRDefault="009D7C44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</w:t>
            </w:r>
            <w:r w:rsidR="00B4403B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="00B4403B">
              <w:rPr>
                <w:rFonts w:cstheme="minorHAnsi"/>
                <w:sz w:val="20"/>
                <w:szCs w:val="20"/>
              </w:rPr>
              <w:t>4</w:t>
            </w:r>
            <w:r w:rsidR="00F56175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1445" w:type="dxa"/>
          </w:tcPr>
          <w:p w14:paraId="751DA804" w14:textId="574EE80B" w:rsidR="009B3ADE" w:rsidRPr="00BB361F" w:rsidRDefault="00B4403B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F56175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9.7</w:t>
            </w:r>
            <w:r w:rsidR="00F56175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75D9EEFD" w14:textId="77777777" w:rsidTr="007C24AA">
        <w:trPr>
          <w:trHeight w:val="162"/>
        </w:trPr>
        <w:tc>
          <w:tcPr>
            <w:tcW w:w="9537" w:type="dxa"/>
            <w:gridSpan w:val="5"/>
          </w:tcPr>
          <w:p w14:paraId="210FCA8B" w14:textId="191BFA16" w:rsidR="009B3ADE" w:rsidRPr="008F3A7A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Data collection source</w:t>
            </w:r>
            <w:r w:rsidRPr="00B912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912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9B3ADE" w:rsidRPr="00BB361F" w14:paraId="73A15347" w14:textId="77777777" w:rsidTr="007C24AA">
        <w:trPr>
          <w:trHeight w:val="162"/>
        </w:trPr>
        <w:tc>
          <w:tcPr>
            <w:tcW w:w="3755" w:type="dxa"/>
          </w:tcPr>
          <w:p w14:paraId="44B25E77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Clinical records</w:t>
            </w:r>
          </w:p>
        </w:tc>
        <w:tc>
          <w:tcPr>
            <w:tcW w:w="1301" w:type="dxa"/>
          </w:tcPr>
          <w:p w14:paraId="09DECD21" w14:textId="025EE5F4" w:rsidR="009B3ADE" w:rsidRPr="00BB361F" w:rsidRDefault="00461C3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79</w:t>
            </w:r>
            <w:r w:rsidR="00A34369">
              <w:rPr>
                <w:rFonts w:cstheme="minorHAnsi"/>
                <w:sz w:val="20"/>
                <w:szCs w:val="20"/>
              </w:rPr>
              <w:t xml:space="preserve"> (2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="00A34369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A3436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37032EB" w14:textId="7923061E" w:rsidR="009B3ADE" w:rsidRPr="00BB361F" w:rsidRDefault="00461C3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  <w:r w:rsidR="00DA299F">
              <w:rPr>
                <w:rFonts w:cstheme="minorHAnsi"/>
                <w:sz w:val="20"/>
                <w:szCs w:val="20"/>
              </w:rPr>
              <w:t xml:space="preserve"> (31.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DA299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425E4999" w14:textId="779848AA" w:rsidR="009B3ADE" w:rsidRPr="00BB361F" w:rsidRDefault="00461C30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</w:t>
            </w:r>
            <w:r w:rsidR="00DA299F">
              <w:rPr>
                <w:rFonts w:cstheme="minorHAnsi"/>
                <w:sz w:val="20"/>
                <w:szCs w:val="20"/>
              </w:rPr>
              <w:t xml:space="preserve"> (3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="00DA299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DA299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45" w:type="dxa"/>
          </w:tcPr>
          <w:p w14:paraId="363A3F76" w14:textId="5DA973AC" w:rsidR="009B3ADE" w:rsidRPr="00BB361F" w:rsidRDefault="00DA299F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</w:t>
            </w:r>
            <w:r w:rsidR="00461C30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="00461C3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B3ADE" w:rsidRPr="00BB361F" w14:paraId="12B5EA92" w14:textId="77777777" w:rsidTr="007C24AA">
        <w:trPr>
          <w:trHeight w:val="162"/>
        </w:trPr>
        <w:tc>
          <w:tcPr>
            <w:tcW w:w="3755" w:type="dxa"/>
          </w:tcPr>
          <w:p w14:paraId="0F04BA97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Primary research data</w:t>
            </w:r>
          </w:p>
        </w:tc>
        <w:tc>
          <w:tcPr>
            <w:tcW w:w="1301" w:type="dxa"/>
          </w:tcPr>
          <w:p w14:paraId="4376E6A2" w14:textId="5CFC6D55" w:rsidR="009B3ADE" w:rsidRPr="00BB361F" w:rsidRDefault="0094596A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122</w:t>
            </w:r>
            <w:r w:rsidR="00EE4F99">
              <w:rPr>
                <w:rFonts w:cstheme="minorHAnsi"/>
                <w:sz w:val="20"/>
                <w:szCs w:val="20"/>
              </w:rPr>
              <w:t xml:space="preserve"> (4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EE4F99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EE4F9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01" w:type="dxa"/>
          </w:tcPr>
          <w:p w14:paraId="437A9C09" w14:textId="7763E81B" w:rsidR="009B3ADE" w:rsidRPr="00BB361F" w:rsidRDefault="00EE4F99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596A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 (2</w:t>
            </w:r>
            <w:r w:rsidR="0094596A">
              <w:rPr>
                <w:rFonts w:cstheme="minorHAnsi"/>
                <w:sz w:val="20"/>
                <w:szCs w:val="20"/>
              </w:rPr>
              <w:t>3.0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14:paraId="51C0CE2D" w14:textId="26819F97" w:rsidR="009B3ADE" w:rsidRPr="00BB361F" w:rsidRDefault="0059068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 (52.8)</w:t>
            </w:r>
          </w:p>
        </w:tc>
        <w:tc>
          <w:tcPr>
            <w:tcW w:w="1445" w:type="dxa"/>
          </w:tcPr>
          <w:p w14:paraId="6CB26412" w14:textId="2B44C611" w:rsidR="009B3ADE" w:rsidRPr="00BB361F" w:rsidRDefault="00590683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(35.5)</w:t>
            </w:r>
          </w:p>
        </w:tc>
      </w:tr>
      <w:tr w:rsidR="009B3ADE" w:rsidRPr="00BB361F" w14:paraId="4FB619B5" w14:textId="77777777" w:rsidTr="007C24AA">
        <w:trPr>
          <w:trHeight w:val="162"/>
        </w:trPr>
        <w:tc>
          <w:tcPr>
            <w:tcW w:w="3755" w:type="dxa"/>
          </w:tcPr>
          <w:p w14:paraId="67F4A965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Surveillance data</w:t>
            </w:r>
          </w:p>
        </w:tc>
        <w:tc>
          <w:tcPr>
            <w:tcW w:w="1301" w:type="dxa"/>
          </w:tcPr>
          <w:p w14:paraId="30137709" w14:textId="60C49572" w:rsidR="009B3ADE" w:rsidRPr="00BB361F" w:rsidRDefault="00F91D5F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(9.9)</w:t>
            </w:r>
          </w:p>
        </w:tc>
        <w:tc>
          <w:tcPr>
            <w:tcW w:w="1301" w:type="dxa"/>
          </w:tcPr>
          <w:p w14:paraId="75CA6AF5" w14:textId="18E6D266" w:rsidR="009B3ADE" w:rsidRPr="00BB361F" w:rsidRDefault="00F91D5F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(23.0)</w:t>
            </w:r>
          </w:p>
        </w:tc>
        <w:tc>
          <w:tcPr>
            <w:tcW w:w="1735" w:type="dxa"/>
          </w:tcPr>
          <w:p w14:paraId="71763F46" w14:textId="163C4322" w:rsidR="009B3ADE" w:rsidRPr="00BB361F" w:rsidRDefault="003B788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(5.6)</w:t>
            </w:r>
          </w:p>
        </w:tc>
        <w:tc>
          <w:tcPr>
            <w:tcW w:w="1445" w:type="dxa"/>
          </w:tcPr>
          <w:p w14:paraId="60664D73" w14:textId="7B6A5A36" w:rsidR="009B3ADE" w:rsidRPr="00BB361F" w:rsidRDefault="003B788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(3.2)</w:t>
            </w:r>
          </w:p>
        </w:tc>
      </w:tr>
      <w:tr w:rsidR="009B3ADE" w:rsidRPr="00BB361F" w14:paraId="0892CC69" w14:textId="77777777" w:rsidTr="007C24AA">
        <w:trPr>
          <w:trHeight w:val="162"/>
        </w:trPr>
        <w:tc>
          <w:tcPr>
            <w:tcW w:w="3755" w:type="dxa"/>
          </w:tcPr>
          <w:p w14:paraId="180501EF" w14:textId="4C662228" w:rsidR="009B3ADE" w:rsidRPr="00796D31" w:rsidRDefault="009B3ADE" w:rsidP="009B3ADE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BB361F">
              <w:rPr>
                <w:rFonts w:cstheme="minorHAnsi"/>
                <w:sz w:val="20"/>
                <w:szCs w:val="20"/>
              </w:rPr>
              <w:t>Other</w:t>
            </w:r>
            <w:r w:rsidR="00C11F4C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01" w:type="dxa"/>
          </w:tcPr>
          <w:p w14:paraId="1327E4C0" w14:textId="0E020A04" w:rsidR="009B3ADE" w:rsidRPr="00BB361F" w:rsidRDefault="003B788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 (17.3)</w:t>
            </w:r>
          </w:p>
        </w:tc>
        <w:tc>
          <w:tcPr>
            <w:tcW w:w="1301" w:type="dxa"/>
          </w:tcPr>
          <w:p w14:paraId="7C7F52B1" w14:textId="7881B647" w:rsidR="009B3ADE" w:rsidRPr="00BB361F" w:rsidRDefault="003B788D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(18.9)</w:t>
            </w:r>
          </w:p>
        </w:tc>
        <w:tc>
          <w:tcPr>
            <w:tcW w:w="1735" w:type="dxa"/>
          </w:tcPr>
          <w:p w14:paraId="3B94524D" w14:textId="74F7F81F" w:rsidR="009B3ADE" w:rsidRPr="00BB361F" w:rsidRDefault="00C54BF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(9.6)</w:t>
            </w:r>
          </w:p>
        </w:tc>
        <w:tc>
          <w:tcPr>
            <w:tcW w:w="1445" w:type="dxa"/>
          </w:tcPr>
          <w:p w14:paraId="44263382" w14:textId="6FC443C7" w:rsidR="009B3ADE" w:rsidRPr="00BB361F" w:rsidRDefault="00C54BF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(58.1)</w:t>
            </w:r>
          </w:p>
        </w:tc>
      </w:tr>
      <w:tr w:rsidR="009B3ADE" w:rsidRPr="00BB361F" w14:paraId="784D720E" w14:textId="77777777" w:rsidTr="007C24AA">
        <w:trPr>
          <w:trHeight w:val="162"/>
        </w:trPr>
        <w:tc>
          <w:tcPr>
            <w:tcW w:w="3755" w:type="dxa"/>
          </w:tcPr>
          <w:p w14:paraId="02B884E1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Unspecified</w:t>
            </w:r>
          </w:p>
        </w:tc>
        <w:tc>
          <w:tcPr>
            <w:tcW w:w="1301" w:type="dxa"/>
          </w:tcPr>
          <w:p w14:paraId="7BCE7012" w14:textId="187F1C9F" w:rsidR="009B3ADE" w:rsidRPr="00BB361F" w:rsidRDefault="00C54BF7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(1.</w:t>
            </w:r>
            <w:r w:rsidR="006906E5"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1301" w:type="dxa"/>
          </w:tcPr>
          <w:p w14:paraId="39AE558F" w14:textId="1287632E" w:rsidR="009B3ADE" w:rsidRPr="00BB361F" w:rsidRDefault="006906E5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(4.1)</w:t>
            </w:r>
          </w:p>
        </w:tc>
        <w:tc>
          <w:tcPr>
            <w:tcW w:w="1735" w:type="dxa"/>
          </w:tcPr>
          <w:p w14:paraId="70151275" w14:textId="62DD7FB3" w:rsidR="009B3ADE" w:rsidRPr="00BB361F" w:rsidRDefault="006906E5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(1.1)</w:t>
            </w:r>
          </w:p>
        </w:tc>
        <w:tc>
          <w:tcPr>
            <w:tcW w:w="1445" w:type="dxa"/>
          </w:tcPr>
          <w:p w14:paraId="73720597" w14:textId="4ACB29CC" w:rsidR="009B3ADE" w:rsidRPr="00BB361F" w:rsidRDefault="00C551AA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(0.0)</w:t>
            </w:r>
          </w:p>
        </w:tc>
      </w:tr>
      <w:tr w:rsidR="009B3ADE" w:rsidRPr="00BB361F" w14:paraId="5C0C0D98" w14:textId="77777777" w:rsidTr="007C24AA">
        <w:trPr>
          <w:trHeight w:val="162"/>
        </w:trPr>
        <w:tc>
          <w:tcPr>
            <w:tcW w:w="9537" w:type="dxa"/>
            <w:gridSpan w:val="5"/>
          </w:tcPr>
          <w:p w14:paraId="4E1D7B32" w14:textId="24D175E3" w:rsidR="009B3ADE" w:rsidRPr="008F3A7A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Unit of study: participants</w:t>
            </w:r>
            <w:r w:rsidRPr="00B912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9120C">
              <w:rPr>
                <w:rFonts w:cstheme="minorHAnsi"/>
                <w:b/>
                <w:bCs/>
                <w:sz w:val="20"/>
                <w:szCs w:val="20"/>
                <w:lang w:val="en-US"/>
              </w:rPr>
              <w:t>– n (%)</w:t>
            </w:r>
          </w:p>
        </w:tc>
      </w:tr>
      <w:tr w:rsidR="009B3ADE" w:rsidRPr="00BB361F" w14:paraId="2D5A74CF" w14:textId="77777777" w:rsidTr="007C24AA">
        <w:trPr>
          <w:trHeight w:val="162"/>
        </w:trPr>
        <w:tc>
          <w:tcPr>
            <w:tcW w:w="3755" w:type="dxa"/>
          </w:tcPr>
          <w:p w14:paraId="557277A7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Pregnancy (mother)</w:t>
            </w:r>
          </w:p>
        </w:tc>
        <w:tc>
          <w:tcPr>
            <w:tcW w:w="1301" w:type="dxa"/>
          </w:tcPr>
          <w:p w14:paraId="2365300A" w14:textId="7D3EA312" w:rsidR="009B3ADE" w:rsidRPr="00BB361F" w:rsidRDefault="00575BD1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239 (84.5)</w:t>
            </w:r>
          </w:p>
        </w:tc>
        <w:tc>
          <w:tcPr>
            <w:tcW w:w="1301" w:type="dxa"/>
          </w:tcPr>
          <w:p w14:paraId="7BF0B876" w14:textId="3D69EEF9" w:rsidR="009B3ADE" w:rsidRPr="00BB361F" w:rsidRDefault="00006BD9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 (86.5)</w:t>
            </w:r>
          </w:p>
        </w:tc>
        <w:tc>
          <w:tcPr>
            <w:tcW w:w="1735" w:type="dxa"/>
          </w:tcPr>
          <w:p w14:paraId="5CE175FC" w14:textId="47E795A5" w:rsidR="009B3ADE" w:rsidRPr="00BB361F" w:rsidRDefault="00006BD9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149 (83.7)</w:t>
            </w:r>
          </w:p>
        </w:tc>
        <w:tc>
          <w:tcPr>
            <w:tcW w:w="1445" w:type="dxa"/>
          </w:tcPr>
          <w:p w14:paraId="50782CC5" w14:textId="7E6457D8" w:rsidR="009B3ADE" w:rsidRPr="00BB361F" w:rsidRDefault="00006BD9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(83</w:t>
            </w:r>
            <w:r w:rsidR="00245FB2">
              <w:rPr>
                <w:rFonts w:cstheme="minorHAnsi"/>
                <w:sz w:val="20"/>
                <w:szCs w:val="20"/>
              </w:rPr>
              <w:t>.9)</w:t>
            </w:r>
          </w:p>
        </w:tc>
      </w:tr>
      <w:tr w:rsidR="009B3ADE" w:rsidRPr="00BB361F" w14:paraId="1BDDE633" w14:textId="77777777" w:rsidTr="007C24AA">
        <w:trPr>
          <w:trHeight w:val="162"/>
        </w:trPr>
        <w:tc>
          <w:tcPr>
            <w:tcW w:w="3755" w:type="dxa"/>
          </w:tcPr>
          <w:p w14:paraId="023FEA9E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Newborn (child)</w:t>
            </w:r>
          </w:p>
        </w:tc>
        <w:tc>
          <w:tcPr>
            <w:tcW w:w="1301" w:type="dxa"/>
          </w:tcPr>
          <w:p w14:paraId="69185276" w14:textId="5DA68383" w:rsidR="009B3ADE" w:rsidRPr="00BB361F" w:rsidRDefault="00245FB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(5.0)</w:t>
            </w:r>
          </w:p>
        </w:tc>
        <w:tc>
          <w:tcPr>
            <w:tcW w:w="1301" w:type="dxa"/>
          </w:tcPr>
          <w:p w14:paraId="6520795F" w14:textId="24A46DCB" w:rsidR="009B3ADE" w:rsidRPr="00BB361F" w:rsidRDefault="00245FB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(5.4)</w:t>
            </w:r>
          </w:p>
        </w:tc>
        <w:tc>
          <w:tcPr>
            <w:tcW w:w="1735" w:type="dxa"/>
          </w:tcPr>
          <w:p w14:paraId="29DD0FB3" w14:textId="4361EE9B" w:rsidR="009B3ADE" w:rsidRPr="00BB361F" w:rsidRDefault="00245FB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 (5.1)</w:t>
            </w:r>
          </w:p>
        </w:tc>
        <w:tc>
          <w:tcPr>
            <w:tcW w:w="1445" w:type="dxa"/>
          </w:tcPr>
          <w:p w14:paraId="20B005DE" w14:textId="2E45BB4C" w:rsidR="009B3ADE" w:rsidRPr="00BB361F" w:rsidRDefault="00245FB2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(3.2)</w:t>
            </w:r>
          </w:p>
        </w:tc>
      </w:tr>
      <w:tr w:rsidR="009B3ADE" w:rsidRPr="00BB361F" w14:paraId="20FBC82C" w14:textId="77777777" w:rsidTr="007C24AA">
        <w:trPr>
          <w:trHeight w:val="162"/>
        </w:trPr>
        <w:tc>
          <w:tcPr>
            <w:tcW w:w="3755" w:type="dxa"/>
          </w:tcPr>
          <w:p w14:paraId="2AD4F01F" w14:textId="77777777" w:rsidR="009B3ADE" w:rsidRPr="00BB361F" w:rsidRDefault="009B3ADE" w:rsidP="009B3A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B361F">
              <w:rPr>
                <w:rFonts w:cstheme="minorHAnsi"/>
                <w:sz w:val="20"/>
                <w:szCs w:val="20"/>
              </w:rPr>
              <w:t>Pregnancy (mother) and newborn (child)</w:t>
            </w:r>
          </w:p>
        </w:tc>
        <w:tc>
          <w:tcPr>
            <w:tcW w:w="1301" w:type="dxa"/>
          </w:tcPr>
          <w:p w14:paraId="460C9493" w14:textId="4BE010DC" w:rsidR="009B3ADE" w:rsidRPr="00BB361F" w:rsidRDefault="00C027D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(8.5)</w:t>
            </w:r>
          </w:p>
        </w:tc>
        <w:tc>
          <w:tcPr>
            <w:tcW w:w="1301" w:type="dxa"/>
          </w:tcPr>
          <w:p w14:paraId="6BACB7E5" w14:textId="7D6980B0" w:rsidR="009B3ADE" w:rsidRPr="00BB361F" w:rsidRDefault="00C027D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(5.4)</w:t>
            </w:r>
          </w:p>
        </w:tc>
        <w:tc>
          <w:tcPr>
            <w:tcW w:w="1735" w:type="dxa"/>
          </w:tcPr>
          <w:p w14:paraId="5C17CCFE" w14:textId="3CF00210" w:rsidR="009B3ADE" w:rsidRPr="00BB361F" w:rsidRDefault="00C027D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(10.1)</w:t>
            </w:r>
          </w:p>
        </w:tc>
        <w:tc>
          <w:tcPr>
            <w:tcW w:w="1445" w:type="dxa"/>
          </w:tcPr>
          <w:p w14:paraId="18200F68" w14:textId="59EF74FF" w:rsidR="009B3ADE" w:rsidRPr="00BB361F" w:rsidRDefault="00C027DC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(6.</w:t>
            </w:r>
            <w:r w:rsidR="00E103E8">
              <w:rPr>
                <w:rFonts w:cstheme="minorHAnsi"/>
                <w:sz w:val="20"/>
                <w:szCs w:val="20"/>
              </w:rPr>
              <w:t>5)</w:t>
            </w:r>
          </w:p>
        </w:tc>
      </w:tr>
      <w:tr w:rsidR="009B3ADE" w:rsidRPr="00BB361F" w14:paraId="459122FE" w14:textId="77777777" w:rsidTr="007C24AA">
        <w:trPr>
          <w:trHeight w:val="162"/>
        </w:trPr>
        <w:tc>
          <w:tcPr>
            <w:tcW w:w="3755" w:type="dxa"/>
          </w:tcPr>
          <w:p w14:paraId="763B0D15" w14:textId="67EE4F23" w:rsidR="009B3ADE" w:rsidRPr="00796D31" w:rsidRDefault="009B3ADE" w:rsidP="009B3ADE">
            <w:pPr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BB361F">
              <w:rPr>
                <w:rFonts w:cstheme="minorHAnsi"/>
                <w:sz w:val="20"/>
                <w:szCs w:val="20"/>
              </w:rPr>
              <w:t>Other</w:t>
            </w:r>
            <w:r w:rsidR="00C11F4C">
              <w:rPr>
                <w:rFonts w:cstheme="minorHAnsi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301" w:type="dxa"/>
          </w:tcPr>
          <w:p w14:paraId="5271DB4F" w14:textId="497924B4" w:rsidR="009B3ADE" w:rsidRPr="00BB361F" w:rsidRDefault="00E103E8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(2.1)</w:t>
            </w:r>
          </w:p>
        </w:tc>
        <w:tc>
          <w:tcPr>
            <w:tcW w:w="1301" w:type="dxa"/>
          </w:tcPr>
          <w:p w14:paraId="74F74920" w14:textId="280A6C16" w:rsidR="009B3ADE" w:rsidRPr="00BB361F" w:rsidRDefault="00E103E8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(5.4)</w:t>
            </w:r>
          </w:p>
        </w:tc>
        <w:tc>
          <w:tcPr>
            <w:tcW w:w="1735" w:type="dxa"/>
          </w:tcPr>
          <w:p w14:paraId="4DBD5240" w14:textId="73B84261" w:rsidR="009B3ADE" w:rsidRPr="00BB361F" w:rsidRDefault="00E103E8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 (5.1)</w:t>
            </w:r>
          </w:p>
        </w:tc>
        <w:tc>
          <w:tcPr>
            <w:tcW w:w="1445" w:type="dxa"/>
          </w:tcPr>
          <w:p w14:paraId="73094461" w14:textId="3495C393" w:rsidR="009B3ADE" w:rsidRPr="00BB361F" w:rsidRDefault="00E103E8" w:rsidP="009B3A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(3.2)</w:t>
            </w:r>
          </w:p>
        </w:tc>
      </w:tr>
    </w:tbl>
    <w:p w14:paraId="01943216" w14:textId="77777777" w:rsidR="00E95FB8" w:rsidRPr="00E95FB8" w:rsidRDefault="00E95FB8" w:rsidP="00E95FB8">
      <w:pPr>
        <w:spacing w:line="480" w:lineRule="auto"/>
        <w:rPr>
          <w:sz w:val="20"/>
          <w:szCs w:val="20"/>
        </w:rPr>
      </w:pPr>
      <w:r w:rsidRPr="00E95FB8">
        <w:rPr>
          <w:sz w:val="20"/>
          <w:szCs w:val="20"/>
          <w:vertAlign w:val="superscript"/>
        </w:rPr>
        <w:t>@</w:t>
      </w:r>
      <w:r w:rsidRPr="00E95FB8">
        <w:rPr>
          <w:sz w:val="20"/>
          <w:szCs w:val="20"/>
        </w:rPr>
        <w:t xml:space="preserve">Miscellaneous publications included published protocols with unpublished data; *Controlled trials included randomized and nonrandomized trials; </w:t>
      </w:r>
      <w:r w:rsidRPr="00E95FB8">
        <w:rPr>
          <w:sz w:val="20"/>
          <w:szCs w:val="20"/>
          <w:vertAlign w:val="superscript"/>
        </w:rPr>
        <w:t>$</w:t>
      </w:r>
      <w:r w:rsidRPr="00E95FB8">
        <w:rPr>
          <w:sz w:val="20"/>
          <w:szCs w:val="20"/>
        </w:rPr>
        <w:t xml:space="preserve">Alternative designs included modelling studies; </w:t>
      </w:r>
      <w:r w:rsidRPr="00E95FB8">
        <w:rPr>
          <w:sz w:val="20"/>
          <w:szCs w:val="20"/>
          <w:vertAlign w:val="superscript"/>
        </w:rPr>
        <w:t>%</w:t>
      </w:r>
      <w:r w:rsidRPr="00E95FB8">
        <w:rPr>
          <w:sz w:val="20"/>
          <w:szCs w:val="20"/>
        </w:rPr>
        <w:t xml:space="preserve">Other study settings included departmental or organization centres; </w:t>
      </w:r>
      <w:r w:rsidRPr="00E95FB8">
        <w:rPr>
          <w:sz w:val="20"/>
          <w:szCs w:val="20"/>
          <w:vertAlign w:val="superscript"/>
        </w:rPr>
        <w:t>#</w:t>
      </w:r>
      <w:r w:rsidRPr="00E95FB8">
        <w:rPr>
          <w:sz w:val="20"/>
          <w:szCs w:val="20"/>
        </w:rPr>
        <w:t xml:space="preserve">Other data collection sources included region-specific patient registries; </w:t>
      </w:r>
      <w:r w:rsidRPr="00E95FB8">
        <w:rPr>
          <w:sz w:val="20"/>
          <w:szCs w:val="20"/>
          <w:vertAlign w:val="superscript"/>
        </w:rPr>
        <w:t>+</w:t>
      </w:r>
      <w:r w:rsidRPr="00E95FB8">
        <w:rPr>
          <w:sz w:val="20"/>
          <w:szCs w:val="20"/>
        </w:rPr>
        <w:t xml:space="preserve"> Other unit of study included population data from households in a specific area.</w:t>
      </w:r>
    </w:p>
    <w:p w14:paraId="693F6362" w14:textId="77777777" w:rsidR="00CD4F78" w:rsidRDefault="00CD4F78"/>
    <w:sectPr w:rsidR="00CD4F78" w:rsidSect="00534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D4356"/>
    <w:multiLevelType w:val="hybridMultilevel"/>
    <w:tmpl w:val="233E48BC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28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09"/>
    <w:rsid w:val="0000540C"/>
    <w:rsid w:val="00006BD9"/>
    <w:rsid w:val="00013671"/>
    <w:rsid w:val="0002187F"/>
    <w:rsid w:val="0005328B"/>
    <w:rsid w:val="000561CE"/>
    <w:rsid w:val="00061B3E"/>
    <w:rsid w:val="00062477"/>
    <w:rsid w:val="00071372"/>
    <w:rsid w:val="000C17BF"/>
    <w:rsid w:val="000E5981"/>
    <w:rsid w:val="00125B73"/>
    <w:rsid w:val="001313AC"/>
    <w:rsid w:val="00163C52"/>
    <w:rsid w:val="001C2DB1"/>
    <w:rsid w:val="001D2CDC"/>
    <w:rsid w:val="001E5D0E"/>
    <w:rsid w:val="001F402E"/>
    <w:rsid w:val="00212500"/>
    <w:rsid w:val="00222CFA"/>
    <w:rsid w:val="00245FB2"/>
    <w:rsid w:val="00252C3F"/>
    <w:rsid w:val="00255D83"/>
    <w:rsid w:val="002562A5"/>
    <w:rsid w:val="00256924"/>
    <w:rsid w:val="00264C9B"/>
    <w:rsid w:val="00265456"/>
    <w:rsid w:val="002769EA"/>
    <w:rsid w:val="0029115F"/>
    <w:rsid w:val="00297CBC"/>
    <w:rsid w:val="002B1618"/>
    <w:rsid w:val="002B3779"/>
    <w:rsid w:val="002B50C8"/>
    <w:rsid w:val="002C1A97"/>
    <w:rsid w:val="002C5F94"/>
    <w:rsid w:val="002D35BE"/>
    <w:rsid w:val="002D64C2"/>
    <w:rsid w:val="002E7AA4"/>
    <w:rsid w:val="00302BBB"/>
    <w:rsid w:val="00305176"/>
    <w:rsid w:val="00310CF7"/>
    <w:rsid w:val="00313D00"/>
    <w:rsid w:val="0032051F"/>
    <w:rsid w:val="00321FA5"/>
    <w:rsid w:val="003236C5"/>
    <w:rsid w:val="00327AA3"/>
    <w:rsid w:val="00336D36"/>
    <w:rsid w:val="00347194"/>
    <w:rsid w:val="00374B71"/>
    <w:rsid w:val="0037691D"/>
    <w:rsid w:val="00393D6D"/>
    <w:rsid w:val="003A49F0"/>
    <w:rsid w:val="003B0F30"/>
    <w:rsid w:val="003B5119"/>
    <w:rsid w:val="003B788D"/>
    <w:rsid w:val="003C2F8E"/>
    <w:rsid w:val="003F61DD"/>
    <w:rsid w:val="00404348"/>
    <w:rsid w:val="00454E25"/>
    <w:rsid w:val="00461C30"/>
    <w:rsid w:val="00474628"/>
    <w:rsid w:val="00483AFA"/>
    <w:rsid w:val="004911EC"/>
    <w:rsid w:val="00491D14"/>
    <w:rsid w:val="004A6F97"/>
    <w:rsid w:val="004B2E03"/>
    <w:rsid w:val="004C33C3"/>
    <w:rsid w:val="004C78EF"/>
    <w:rsid w:val="005114AE"/>
    <w:rsid w:val="0052267B"/>
    <w:rsid w:val="00527A78"/>
    <w:rsid w:val="005340E3"/>
    <w:rsid w:val="00540D21"/>
    <w:rsid w:val="00563656"/>
    <w:rsid w:val="005667F1"/>
    <w:rsid w:val="00567324"/>
    <w:rsid w:val="00575906"/>
    <w:rsid w:val="00575BD1"/>
    <w:rsid w:val="00584A9D"/>
    <w:rsid w:val="005901DE"/>
    <w:rsid w:val="00590683"/>
    <w:rsid w:val="005946A7"/>
    <w:rsid w:val="005F5607"/>
    <w:rsid w:val="00601DA9"/>
    <w:rsid w:val="006054D1"/>
    <w:rsid w:val="00622BF0"/>
    <w:rsid w:val="00637382"/>
    <w:rsid w:val="00660AC3"/>
    <w:rsid w:val="00670C88"/>
    <w:rsid w:val="0067400B"/>
    <w:rsid w:val="006742C8"/>
    <w:rsid w:val="006906E5"/>
    <w:rsid w:val="00696EEE"/>
    <w:rsid w:val="006C70DA"/>
    <w:rsid w:val="006D763F"/>
    <w:rsid w:val="006E069D"/>
    <w:rsid w:val="00701498"/>
    <w:rsid w:val="00726311"/>
    <w:rsid w:val="00736928"/>
    <w:rsid w:val="007417CB"/>
    <w:rsid w:val="00756638"/>
    <w:rsid w:val="00764C24"/>
    <w:rsid w:val="00771657"/>
    <w:rsid w:val="0077423D"/>
    <w:rsid w:val="00796D31"/>
    <w:rsid w:val="007B0491"/>
    <w:rsid w:val="007D3D86"/>
    <w:rsid w:val="007F59E3"/>
    <w:rsid w:val="007F6649"/>
    <w:rsid w:val="00805791"/>
    <w:rsid w:val="00845B3B"/>
    <w:rsid w:val="00847C17"/>
    <w:rsid w:val="00850F1B"/>
    <w:rsid w:val="00885267"/>
    <w:rsid w:val="00886CB9"/>
    <w:rsid w:val="008A4609"/>
    <w:rsid w:val="008B1F10"/>
    <w:rsid w:val="008C4BAF"/>
    <w:rsid w:val="008C7062"/>
    <w:rsid w:val="008D4820"/>
    <w:rsid w:val="008D4DF1"/>
    <w:rsid w:val="008E2967"/>
    <w:rsid w:val="008E79F0"/>
    <w:rsid w:val="00900C62"/>
    <w:rsid w:val="00923712"/>
    <w:rsid w:val="009254BF"/>
    <w:rsid w:val="0094596A"/>
    <w:rsid w:val="00947CD5"/>
    <w:rsid w:val="00963569"/>
    <w:rsid w:val="00991D2C"/>
    <w:rsid w:val="009A4AED"/>
    <w:rsid w:val="009B3ADE"/>
    <w:rsid w:val="009C61DE"/>
    <w:rsid w:val="009D6FC4"/>
    <w:rsid w:val="009D7C44"/>
    <w:rsid w:val="009F2F8F"/>
    <w:rsid w:val="00A076B3"/>
    <w:rsid w:val="00A2040C"/>
    <w:rsid w:val="00A34369"/>
    <w:rsid w:val="00A46032"/>
    <w:rsid w:val="00A80A15"/>
    <w:rsid w:val="00A84D09"/>
    <w:rsid w:val="00AA0B13"/>
    <w:rsid w:val="00AD1B81"/>
    <w:rsid w:val="00AE4656"/>
    <w:rsid w:val="00AF054F"/>
    <w:rsid w:val="00B16E27"/>
    <w:rsid w:val="00B322DA"/>
    <w:rsid w:val="00B4403B"/>
    <w:rsid w:val="00B51A32"/>
    <w:rsid w:val="00B65DE7"/>
    <w:rsid w:val="00B9690F"/>
    <w:rsid w:val="00BA76BA"/>
    <w:rsid w:val="00BD6A39"/>
    <w:rsid w:val="00BE74E2"/>
    <w:rsid w:val="00C027DC"/>
    <w:rsid w:val="00C11F4C"/>
    <w:rsid w:val="00C26EB5"/>
    <w:rsid w:val="00C32695"/>
    <w:rsid w:val="00C41CBF"/>
    <w:rsid w:val="00C524BF"/>
    <w:rsid w:val="00C54BF7"/>
    <w:rsid w:val="00C551AA"/>
    <w:rsid w:val="00C62B60"/>
    <w:rsid w:val="00C77C74"/>
    <w:rsid w:val="00C90BB7"/>
    <w:rsid w:val="00C92BCA"/>
    <w:rsid w:val="00CC2816"/>
    <w:rsid w:val="00CD4F78"/>
    <w:rsid w:val="00CF23B2"/>
    <w:rsid w:val="00D337C7"/>
    <w:rsid w:val="00D45DFE"/>
    <w:rsid w:val="00D60D06"/>
    <w:rsid w:val="00D669EE"/>
    <w:rsid w:val="00D7047F"/>
    <w:rsid w:val="00D9786A"/>
    <w:rsid w:val="00DA0744"/>
    <w:rsid w:val="00DA20FF"/>
    <w:rsid w:val="00DA299F"/>
    <w:rsid w:val="00DA576F"/>
    <w:rsid w:val="00DB7DAB"/>
    <w:rsid w:val="00DC4AB5"/>
    <w:rsid w:val="00E103E8"/>
    <w:rsid w:val="00E321F0"/>
    <w:rsid w:val="00E348B7"/>
    <w:rsid w:val="00E85C6F"/>
    <w:rsid w:val="00E95FB8"/>
    <w:rsid w:val="00EA44C6"/>
    <w:rsid w:val="00EB35BD"/>
    <w:rsid w:val="00EB49CC"/>
    <w:rsid w:val="00ED33F2"/>
    <w:rsid w:val="00EE4F99"/>
    <w:rsid w:val="00EF4614"/>
    <w:rsid w:val="00F12B71"/>
    <w:rsid w:val="00F35C47"/>
    <w:rsid w:val="00F56175"/>
    <w:rsid w:val="00F84077"/>
    <w:rsid w:val="00F901E7"/>
    <w:rsid w:val="00F91D5F"/>
    <w:rsid w:val="00F95D8C"/>
    <w:rsid w:val="00FC4FA8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A3EE"/>
  <w15:chartTrackingRefBased/>
  <w15:docId w15:val="{37C9A8D8-D2B3-4D6D-AB45-67195792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4C33C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454E25"/>
    <w:pPr>
      <w:ind w:left="720"/>
      <w:contextualSpacing/>
    </w:pPr>
  </w:style>
  <w:style w:type="paragraph" w:styleId="Revision">
    <w:name w:val="Revision"/>
    <w:hidden/>
    <w:uiPriority w:val="99"/>
    <w:semiHidden/>
    <w:rsid w:val="00B16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Dube, KR, Mej [kdube@sun.ac.za]</dc:creator>
  <cp:keywords/>
  <dc:description/>
  <cp:lastModifiedBy>Dube, KR, Mej [kdube@sun.ac.za]</cp:lastModifiedBy>
  <cp:revision>3</cp:revision>
  <dcterms:created xsi:type="dcterms:W3CDTF">2024-10-18T15:50:00Z</dcterms:created>
  <dcterms:modified xsi:type="dcterms:W3CDTF">2024-10-18T15:51:00Z</dcterms:modified>
</cp:coreProperties>
</file>