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45E51" w14:textId="12CF1CFA" w:rsidR="000E01D6" w:rsidRPr="000E01D6" w:rsidRDefault="00353143" w:rsidP="000E01D6">
      <w:pPr>
        <w:rPr>
          <w:rFonts w:ascii="Arial" w:hAnsi="Arial" w:cs="Arial"/>
          <w:b/>
          <w:bCs/>
          <w:sz w:val="24"/>
          <w:szCs w:val="24"/>
        </w:rPr>
      </w:pPr>
      <w:r>
        <w:rPr>
          <w:rFonts w:ascii="Arial" w:hAnsi="Arial" w:cs="Arial"/>
          <w:b/>
          <w:bCs/>
          <w:sz w:val="24"/>
          <w:szCs w:val="24"/>
        </w:rPr>
        <w:t xml:space="preserve">Appendix </w:t>
      </w:r>
      <w:r w:rsidR="00982B78">
        <w:rPr>
          <w:rFonts w:ascii="Arial" w:hAnsi="Arial" w:cs="Arial"/>
          <w:b/>
          <w:bCs/>
          <w:sz w:val="24"/>
          <w:szCs w:val="24"/>
        </w:rPr>
        <w:t>4</w:t>
      </w:r>
      <w:r>
        <w:rPr>
          <w:rFonts w:ascii="Arial" w:hAnsi="Arial" w:cs="Arial"/>
          <w:b/>
          <w:bCs/>
          <w:sz w:val="24"/>
          <w:szCs w:val="24"/>
        </w:rPr>
        <w:t xml:space="preserve">: </w:t>
      </w:r>
      <w:bookmarkStart w:id="0" w:name="_Hlk198813512"/>
      <w:r w:rsidR="00877BA8">
        <w:rPr>
          <w:rFonts w:ascii="Arial" w:hAnsi="Arial" w:cs="Arial"/>
          <w:b/>
          <w:bCs/>
          <w:sz w:val="24"/>
          <w:szCs w:val="24"/>
        </w:rPr>
        <w:t xml:space="preserve">Adjusted </w:t>
      </w:r>
      <w:r w:rsidR="00FA1BAE" w:rsidRPr="00FA1BAE">
        <w:rPr>
          <w:rFonts w:ascii="Arial" w:hAnsi="Arial" w:cs="Arial"/>
          <w:b/>
          <w:bCs/>
          <w:sz w:val="24"/>
          <w:szCs w:val="24"/>
        </w:rPr>
        <w:t xml:space="preserve">Racial and Ethnic Subgroup Analysis of Dental Cleaning During Pregnancy by Medicaid Dental Benefit Status, </w:t>
      </w:r>
      <w:r w:rsidR="007E6610">
        <w:rPr>
          <w:rFonts w:ascii="Arial" w:hAnsi="Arial" w:cs="Arial"/>
          <w:b/>
          <w:bCs/>
          <w:sz w:val="24"/>
          <w:szCs w:val="24"/>
        </w:rPr>
        <w:t xml:space="preserve">PRAMS </w:t>
      </w:r>
      <w:r w:rsidR="00FA1BAE" w:rsidRPr="00FA1BAE">
        <w:rPr>
          <w:rFonts w:ascii="Arial" w:hAnsi="Arial" w:cs="Arial"/>
          <w:b/>
          <w:bCs/>
          <w:sz w:val="24"/>
          <w:szCs w:val="24"/>
        </w:rPr>
        <w:t>2012–2021</w:t>
      </w:r>
      <w:r w:rsidR="000E01D6">
        <w:rPr>
          <w:rFonts w:ascii="Arial" w:hAnsi="Arial" w:cs="Arial"/>
          <w:b/>
          <w:bCs/>
          <w:sz w:val="24"/>
          <w:szCs w:val="24"/>
        </w:rPr>
        <w:t xml:space="preserve"> </w:t>
      </w:r>
      <w:r w:rsidR="000E01D6" w:rsidRPr="000E01D6">
        <w:rPr>
          <w:rFonts w:ascii="Arial" w:hAnsi="Arial" w:cs="Arial"/>
          <w:b/>
          <w:bCs/>
          <w:sz w:val="24"/>
          <w:szCs w:val="24"/>
        </w:rPr>
        <w:t xml:space="preserve">(Analytic Ns: Hispanic = 14,500; NH Black = </w:t>
      </w:r>
      <w:r w:rsidR="00A21011">
        <w:rPr>
          <w:rFonts w:ascii="Arial" w:hAnsi="Arial" w:cs="Arial"/>
          <w:b/>
          <w:bCs/>
          <w:sz w:val="24"/>
          <w:szCs w:val="24"/>
        </w:rPr>
        <w:t>27,448</w:t>
      </w:r>
      <w:r w:rsidR="000E01D6" w:rsidRPr="000E01D6">
        <w:rPr>
          <w:rFonts w:ascii="Arial" w:hAnsi="Arial" w:cs="Arial"/>
          <w:b/>
          <w:bCs/>
          <w:sz w:val="24"/>
          <w:szCs w:val="24"/>
        </w:rPr>
        <w:t xml:space="preserve">; NH White = </w:t>
      </w:r>
      <w:r w:rsidR="00B21CF8">
        <w:rPr>
          <w:rFonts w:ascii="Arial" w:hAnsi="Arial" w:cs="Arial"/>
          <w:b/>
          <w:bCs/>
          <w:sz w:val="24"/>
          <w:szCs w:val="24"/>
        </w:rPr>
        <w:t>35,829</w:t>
      </w:r>
      <w:r w:rsidR="000E01D6" w:rsidRPr="000E01D6">
        <w:rPr>
          <w:rFonts w:ascii="Arial" w:hAnsi="Arial" w:cs="Arial"/>
          <w:b/>
          <w:bCs/>
          <w:sz w:val="24"/>
          <w:szCs w:val="24"/>
        </w:rPr>
        <w:t xml:space="preserve">; NH Other = </w:t>
      </w:r>
      <w:r w:rsidR="00B21CF8">
        <w:rPr>
          <w:rFonts w:ascii="Arial" w:hAnsi="Arial" w:cs="Arial"/>
          <w:b/>
          <w:bCs/>
          <w:sz w:val="24"/>
          <w:szCs w:val="24"/>
        </w:rPr>
        <w:t>16,408</w:t>
      </w:r>
      <w:r w:rsidR="000E01D6" w:rsidRPr="000E01D6">
        <w:rPr>
          <w:rFonts w:ascii="Arial" w:hAnsi="Arial" w:cs="Arial"/>
          <w:b/>
          <w:bCs/>
          <w:sz w:val="24"/>
          <w:szCs w:val="24"/>
        </w:rPr>
        <w:t>)</w:t>
      </w:r>
    </w:p>
    <w:tbl>
      <w:tblPr>
        <w:tblW w:w="14940" w:type="dxa"/>
        <w:tblLayout w:type="fixed"/>
        <w:tblLook w:val="04A0" w:firstRow="1" w:lastRow="0" w:firstColumn="1" w:lastColumn="0" w:noHBand="0" w:noVBand="1"/>
      </w:tblPr>
      <w:tblGrid>
        <w:gridCol w:w="3510"/>
        <w:gridCol w:w="1350"/>
        <w:gridCol w:w="1350"/>
        <w:gridCol w:w="1350"/>
        <w:gridCol w:w="1350"/>
        <w:gridCol w:w="1350"/>
        <w:gridCol w:w="1620"/>
        <w:gridCol w:w="1350"/>
        <w:gridCol w:w="1710"/>
      </w:tblGrid>
      <w:tr w:rsidR="008C6B3E" w:rsidRPr="00BE2DEE" w14:paraId="51B1A1DC" w14:textId="77777777" w:rsidTr="001908E0">
        <w:trPr>
          <w:trHeight w:val="1230"/>
        </w:trPr>
        <w:tc>
          <w:tcPr>
            <w:tcW w:w="3510" w:type="dxa"/>
            <w:tcBorders>
              <w:top w:val="nil"/>
              <w:left w:val="nil"/>
              <w:bottom w:val="single" w:sz="4" w:space="0" w:color="auto"/>
              <w:right w:val="single" w:sz="4" w:space="0" w:color="auto"/>
            </w:tcBorders>
            <w:noWrap/>
            <w:vAlign w:val="bottom"/>
            <w:hideMark/>
          </w:tcPr>
          <w:bookmarkEnd w:id="0"/>
          <w:p w14:paraId="0487FA4A" w14:textId="77777777" w:rsidR="00BE2DEE" w:rsidRPr="00BE2DEE" w:rsidRDefault="00BE2DEE" w:rsidP="00BE2DE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w:t>
            </w:r>
          </w:p>
        </w:tc>
        <w:tc>
          <w:tcPr>
            <w:tcW w:w="2700" w:type="dxa"/>
            <w:gridSpan w:val="2"/>
            <w:tcBorders>
              <w:top w:val="single" w:sz="4" w:space="0" w:color="auto"/>
              <w:left w:val="nil"/>
              <w:bottom w:val="single" w:sz="4" w:space="0" w:color="auto"/>
              <w:right w:val="single" w:sz="4" w:space="0" w:color="000000"/>
            </w:tcBorders>
            <w:shd w:val="clear" w:color="000000" w:fill="F2F2F2"/>
            <w:vAlign w:val="center"/>
            <w:hideMark/>
          </w:tcPr>
          <w:p w14:paraId="6F99AAD1" w14:textId="4D7BC5ED" w:rsidR="00BE2DEE" w:rsidRPr="00BE2DEE" w:rsidRDefault="002D7677"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Received </w:t>
            </w:r>
            <w:r w:rsidR="00BE2DEE" w:rsidRPr="00BE2DEE">
              <w:rPr>
                <w:rFonts w:ascii="Arial" w:eastAsia="Times New Roman" w:hAnsi="Arial" w:cs="Arial"/>
                <w:b/>
                <w:bCs/>
                <w:color w:val="000000"/>
                <w:kern w:val="0"/>
                <w:sz w:val="20"/>
                <w:szCs w:val="20"/>
                <w14:ligatures w14:val="none"/>
              </w:rPr>
              <w:t>Dental Cleaning During Pregnancy</w:t>
            </w:r>
            <w:r w:rsidR="00BE2DEE" w:rsidRPr="00BE2DEE">
              <w:rPr>
                <w:rFonts w:ascii="Arial" w:eastAsia="Times New Roman" w:hAnsi="Arial" w:cs="Arial"/>
                <w:b/>
                <w:bCs/>
                <w:color w:val="000000"/>
                <w:kern w:val="0"/>
                <w:sz w:val="20"/>
                <w:szCs w:val="20"/>
                <w14:ligatures w14:val="none"/>
              </w:rPr>
              <w:br/>
              <w:t>Subgroup: Hispanic</w:t>
            </w:r>
          </w:p>
        </w:tc>
        <w:tc>
          <w:tcPr>
            <w:tcW w:w="2700" w:type="dxa"/>
            <w:gridSpan w:val="2"/>
            <w:tcBorders>
              <w:top w:val="single" w:sz="4" w:space="0" w:color="auto"/>
              <w:left w:val="nil"/>
              <w:bottom w:val="single" w:sz="4" w:space="0" w:color="auto"/>
              <w:right w:val="nil"/>
            </w:tcBorders>
            <w:shd w:val="clear" w:color="000000" w:fill="E4DFEC"/>
            <w:vAlign w:val="center"/>
            <w:hideMark/>
          </w:tcPr>
          <w:p w14:paraId="753B0E22" w14:textId="00F837A8" w:rsidR="00BE2DEE" w:rsidRPr="00BE2DEE" w:rsidRDefault="002D7677"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Received </w:t>
            </w:r>
            <w:r w:rsidR="00BE2DEE" w:rsidRPr="00BE2DEE">
              <w:rPr>
                <w:rFonts w:ascii="Arial" w:eastAsia="Times New Roman" w:hAnsi="Arial" w:cs="Arial"/>
                <w:b/>
                <w:bCs/>
                <w:color w:val="000000"/>
                <w:kern w:val="0"/>
                <w:sz w:val="20"/>
                <w:szCs w:val="20"/>
                <w14:ligatures w14:val="none"/>
              </w:rPr>
              <w:t>Dental Cleaning During Pregnancy</w:t>
            </w:r>
            <w:r w:rsidR="00BE2DEE" w:rsidRPr="00BE2DEE">
              <w:rPr>
                <w:rFonts w:ascii="Arial" w:eastAsia="Times New Roman" w:hAnsi="Arial" w:cs="Arial"/>
                <w:b/>
                <w:bCs/>
                <w:color w:val="000000"/>
                <w:kern w:val="0"/>
                <w:sz w:val="20"/>
                <w:szCs w:val="20"/>
                <w14:ligatures w14:val="none"/>
              </w:rPr>
              <w:br/>
              <w:t>Subgroup: NH Black</w:t>
            </w:r>
          </w:p>
        </w:tc>
        <w:tc>
          <w:tcPr>
            <w:tcW w:w="2970" w:type="dxa"/>
            <w:gridSpan w:val="2"/>
            <w:tcBorders>
              <w:top w:val="single" w:sz="4" w:space="0" w:color="auto"/>
              <w:left w:val="single" w:sz="4" w:space="0" w:color="auto"/>
              <w:bottom w:val="single" w:sz="4" w:space="0" w:color="auto"/>
              <w:right w:val="nil"/>
            </w:tcBorders>
            <w:shd w:val="clear" w:color="000000" w:fill="FDE9D9"/>
            <w:vAlign w:val="center"/>
            <w:hideMark/>
          </w:tcPr>
          <w:p w14:paraId="759A1214" w14:textId="07B9E0F8" w:rsidR="00BE2DEE" w:rsidRPr="00BE2DEE" w:rsidRDefault="002D7677"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Received </w:t>
            </w:r>
            <w:r w:rsidR="00BE2DEE" w:rsidRPr="00BE2DEE">
              <w:rPr>
                <w:rFonts w:ascii="Arial" w:eastAsia="Times New Roman" w:hAnsi="Arial" w:cs="Arial"/>
                <w:b/>
                <w:bCs/>
                <w:color w:val="000000"/>
                <w:kern w:val="0"/>
                <w:sz w:val="20"/>
                <w:szCs w:val="20"/>
                <w14:ligatures w14:val="none"/>
              </w:rPr>
              <w:t>Dental Cleaning During Pregnancy</w:t>
            </w:r>
            <w:r w:rsidR="00BE2DEE" w:rsidRPr="00BE2DEE">
              <w:rPr>
                <w:rFonts w:ascii="Arial" w:eastAsia="Times New Roman" w:hAnsi="Arial" w:cs="Arial"/>
                <w:b/>
                <w:bCs/>
                <w:color w:val="000000"/>
                <w:kern w:val="0"/>
                <w:sz w:val="20"/>
                <w:szCs w:val="20"/>
                <w14:ligatures w14:val="none"/>
              </w:rPr>
              <w:br/>
              <w:t>Subgroup Analysis: NH White</w:t>
            </w:r>
          </w:p>
        </w:tc>
        <w:tc>
          <w:tcPr>
            <w:tcW w:w="3060" w:type="dxa"/>
            <w:gridSpan w:val="2"/>
            <w:tcBorders>
              <w:top w:val="single" w:sz="4" w:space="0" w:color="auto"/>
              <w:left w:val="single" w:sz="4" w:space="0" w:color="auto"/>
              <w:bottom w:val="single" w:sz="4" w:space="0" w:color="auto"/>
              <w:right w:val="single" w:sz="4" w:space="0" w:color="000000"/>
            </w:tcBorders>
            <w:shd w:val="clear" w:color="000000" w:fill="EBF1DE"/>
            <w:vAlign w:val="center"/>
            <w:hideMark/>
          </w:tcPr>
          <w:p w14:paraId="32B4807A" w14:textId="5DB00794" w:rsidR="00BE2DEE" w:rsidRPr="00BE2DEE" w:rsidRDefault="002D7677"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Received </w:t>
            </w:r>
            <w:r w:rsidR="00BE2DEE" w:rsidRPr="00BE2DEE">
              <w:rPr>
                <w:rFonts w:ascii="Arial" w:eastAsia="Times New Roman" w:hAnsi="Arial" w:cs="Arial"/>
                <w:b/>
                <w:bCs/>
                <w:color w:val="000000"/>
                <w:kern w:val="0"/>
                <w:sz w:val="20"/>
                <w:szCs w:val="20"/>
                <w14:ligatures w14:val="none"/>
              </w:rPr>
              <w:t>Dental Cleaning During Pregnancy</w:t>
            </w:r>
            <w:r w:rsidR="00BE2DEE" w:rsidRPr="00BE2DEE">
              <w:rPr>
                <w:rFonts w:ascii="Arial" w:eastAsia="Times New Roman" w:hAnsi="Arial" w:cs="Arial"/>
                <w:b/>
                <w:bCs/>
                <w:color w:val="000000"/>
                <w:kern w:val="0"/>
                <w:sz w:val="20"/>
                <w:szCs w:val="20"/>
                <w14:ligatures w14:val="none"/>
              </w:rPr>
              <w:br/>
              <w:t>Subgroup Analysis: NH Other</w:t>
            </w:r>
          </w:p>
        </w:tc>
      </w:tr>
      <w:tr w:rsidR="008C6B3E" w:rsidRPr="00BE2DEE" w14:paraId="67890EB8" w14:textId="77777777" w:rsidTr="001908E0">
        <w:trPr>
          <w:trHeight w:val="840"/>
        </w:trPr>
        <w:tc>
          <w:tcPr>
            <w:tcW w:w="3510" w:type="dxa"/>
            <w:tcBorders>
              <w:top w:val="nil"/>
              <w:left w:val="single" w:sz="4" w:space="0" w:color="auto"/>
              <w:bottom w:val="single" w:sz="4" w:space="0" w:color="auto"/>
              <w:right w:val="nil"/>
            </w:tcBorders>
            <w:shd w:val="clear" w:color="000000" w:fill="F2F2F2"/>
            <w:vAlign w:val="center"/>
            <w:hideMark/>
          </w:tcPr>
          <w:p w14:paraId="269B5116" w14:textId="77777777" w:rsidR="00BE2DEE" w:rsidRPr="00BE2DEE" w:rsidRDefault="00BE2DEE" w:rsidP="00BE2DE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Factor</w:t>
            </w:r>
          </w:p>
        </w:tc>
        <w:tc>
          <w:tcPr>
            <w:tcW w:w="1350" w:type="dxa"/>
            <w:tcBorders>
              <w:top w:val="nil"/>
              <w:left w:val="single" w:sz="4" w:space="0" w:color="auto"/>
              <w:bottom w:val="single" w:sz="4" w:space="0" w:color="auto"/>
              <w:right w:val="single" w:sz="4" w:space="0" w:color="auto"/>
            </w:tcBorders>
            <w:shd w:val="clear" w:color="000000" w:fill="F2F2F2"/>
            <w:vAlign w:val="center"/>
            <w:hideMark/>
          </w:tcPr>
          <w:p w14:paraId="2F827C81" w14:textId="1E4E3829" w:rsidR="00BE2DEE" w:rsidRPr="00BE2DEE" w:rsidRDefault="00F15D10"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Adjusted </w:t>
            </w:r>
            <w:r w:rsidR="00BE2DEE" w:rsidRPr="00BE2DEE">
              <w:rPr>
                <w:rFonts w:ascii="Arial" w:eastAsia="Times New Roman" w:hAnsi="Arial" w:cs="Arial"/>
                <w:b/>
                <w:bCs/>
                <w:color w:val="000000"/>
                <w:kern w:val="0"/>
                <w:sz w:val="20"/>
                <w:szCs w:val="20"/>
                <w14:ligatures w14:val="none"/>
              </w:rPr>
              <w:t>Marginal</w:t>
            </w:r>
            <w:r w:rsidR="00BE2DEE" w:rsidRPr="00BE2DEE">
              <w:rPr>
                <w:rFonts w:ascii="Arial" w:eastAsia="Times New Roman" w:hAnsi="Arial" w:cs="Arial"/>
                <w:b/>
                <w:bCs/>
                <w:color w:val="000000"/>
                <w:kern w:val="0"/>
                <w:sz w:val="20"/>
                <w:szCs w:val="20"/>
                <w14:ligatures w14:val="none"/>
              </w:rPr>
              <w:br/>
            </w:r>
            <w:r w:rsidR="00BA641E">
              <w:rPr>
                <w:rFonts w:ascii="Arial" w:eastAsia="Times New Roman" w:hAnsi="Arial" w:cs="Arial"/>
                <w:b/>
                <w:bCs/>
                <w:color w:val="000000"/>
                <w:kern w:val="0"/>
                <w:sz w:val="20"/>
                <w:szCs w:val="20"/>
                <w14:ligatures w14:val="none"/>
              </w:rPr>
              <w:t>E</w:t>
            </w:r>
            <w:r w:rsidR="00BE2DEE" w:rsidRPr="00BE2DEE">
              <w:rPr>
                <w:rFonts w:ascii="Arial" w:eastAsia="Times New Roman" w:hAnsi="Arial" w:cs="Arial"/>
                <w:b/>
                <w:bCs/>
                <w:color w:val="000000"/>
                <w:kern w:val="0"/>
                <w:sz w:val="20"/>
                <w:szCs w:val="20"/>
                <w14:ligatures w14:val="none"/>
              </w:rPr>
              <w:t>ffect</w:t>
            </w:r>
            <w:r w:rsidR="002D7677">
              <w:rPr>
                <w:rFonts w:ascii="Arial" w:eastAsia="Times New Roman" w:hAnsi="Arial" w:cs="Arial"/>
                <w:b/>
                <w:bCs/>
                <w:color w:val="000000"/>
                <w:kern w:val="0"/>
                <w:sz w:val="20"/>
                <w:szCs w:val="20"/>
                <w14:ligatures w14:val="none"/>
              </w:rPr>
              <w:t>s</w:t>
            </w:r>
            <w:r w:rsidR="000654B4">
              <w:rPr>
                <w:rFonts w:ascii="Arial" w:eastAsia="Times New Roman" w:hAnsi="Arial" w:cs="Arial"/>
                <w:b/>
                <w:bCs/>
                <w:color w:val="000000"/>
                <w:kern w:val="0"/>
                <w:sz w:val="20"/>
                <w:szCs w:val="20"/>
                <w14:ligatures w14:val="none"/>
              </w:rPr>
              <w:t xml:space="preserve"> (</w:t>
            </w:r>
            <w:r w:rsidR="002D7677">
              <w:rPr>
                <w:rFonts w:ascii="Arial" w:eastAsia="Times New Roman" w:hAnsi="Arial" w:cs="Arial"/>
                <w:b/>
                <w:bCs/>
                <w:color w:val="000000"/>
                <w:kern w:val="0"/>
                <w:sz w:val="20"/>
                <w:szCs w:val="20"/>
                <w14:ligatures w14:val="none"/>
              </w:rPr>
              <w:t>percentage point</w:t>
            </w:r>
            <w:r w:rsidR="00E33C77">
              <w:rPr>
                <w:rFonts w:ascii="Arial" w:eastAsia="Times New Roman" w:hAnsi="Arial" w:cs="Arial"/>
                <w:b/>
                <w:bCs/>
                <w:color w:val="000000"/>
                <w:kern w:val="0"/>
                <w:sz w:val="20"/>
                <w:szCs w:val="20"/>
                <w14:ligatures w14:val="none"/>
              </w:rPr>
              <w:t xml:space="preserve"> difference</w:t>
            </w:r>
            <w:r w:rsidR="000654B4">
              <w:rPr>
                <w:rFonts w:ascii="Arial" w:eastAsia="Times New Roman" w:hAnsi="Arial" w:cs="Arial"/>
                <w:b/>
                <w:bCs/>
                <w:color w:val="000000"/>
                <w:kern w:val="0"/>
                <w:sz w:val="20"/>
                <w:szCs w:val="20"/>
                <w14:ligatures w14:val="none"/>
              </w:rPr>
              <w:t>)</w:t>
            </w:r>
          </w:p>
        </w:tc>
        <w:tc>
          <w:tcPr>
            <w:tcW w:w="1350" w:type="dxa"/>
            <w:tcBorders>
              <w:top w:val="nil"/>
              <w:left w:val="nil"/>
              <w:bottom w:val="single" w:sz="4" w:space="0" w:color="auto"/>
              <w:right w:val="single" w:sz="4" w:space="0" w:color="auto"/>
            </w:tcBorders>
            <w:shd w:val="clear" w:color="000000" w:fill="F2F2F2"/>
            <w:vAlign w:val="center"/>
            <w:hideMark/>
          </w:tcPr>
          <w:p w14:paraId="3BEF2D97" w14:textId="298A930B"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95% C</w:t>
            </w:r>
            <w:r w:rsidR="001908E0">
              <w:rPr>
                <w:rFonts w:ascii="Arial" w:eastAsia="Times New Roman" w:hAnsi="Arial" w:cs="Arial"/>
                <w:b/>
                <w:bCs/>
                <w:color w:val="000000"/>
                <w:kern w:val="0"/>
                <w:sz w:val="20"/>
                <w:szCs w:val="20"/>
                <w14:ligatures w14:val="none"/>
              </w:rPr>
              <w:t xml:space="preserve">onfidence </w:t>
            </w:r>
            <w:r w:rsidRPr="00BE2DEE">
              <w:rPr>
                <w:rFonts w:ascii="Arial" w:eastAsia="Times New Roman" w:hAnsi="Arial" w:cs="Arial"/>
                <w:b/>
                <w:bCs/>
                <w:color w:val="000000"/>
                <w:kern w:val="0"/>
                <w:sz w:val="20"/>
                <w:szCs w:val="20"/>
                <w14:ligatures w14:val="none"/>
              </w:rPr>
              <w:t>I</w:t>
            </w:r>
            <w:r w:rsidR="001908E0">
              <w:rPr>
                <w:rFonts w:ascii="Arial" w:eastAsia="Times New Roman" w:hAnsi="Arial" w:cs="Arial"/>
                <w:b/>
                <w:bCs/>
                <w:color w:val="000000"/>
                <w:kern w:val="0"/>
                <w:sz w:val="20"/>
                <w:szCs w:val="20"/>
                <w14:ligatures w14:val="none"/>
              </w:rPr>
              <w:t>nterval</w:t>
            </w:r>
            <w:r w:rsidRPr="00BE2DEE">
              <w:rPr>
                <w:rFonts w:ascii="Arial" w:eastAsia="Times New Roman" w:hAnsi="Arial" w:cs="Arial"/>
                <w:b/>
                <w:bCs/>
                <w:color w:val="000000"/>
                <w:kern w:val="0"/>
                <w:sz w:val="20"/>
                <w:szCs w:val="20"/>
                <w14:ligatures w14:val="none"/>
              </w:rPr>
              <w:t xml:space="preserve"> </w:t>
            </w:r>
          </w:p>
        </w:tc>
        <w:tc>
          <w:tcPr>
            <w:tcW w:w="1350" w:type="dxa"/>
            <w:tcBorders>
              <w:top w:val="nil"/>
              <w:left w:val="nil"/>
              <w:bottom w:val="single" w:sz="4" w:space="0" w:color="auto"/>
              <w:right w:val="single" w:sz="4" w:space="0" w:color="auto"/>
            </w:tcBorders>
            <w:shd w:val="clear" w:color="000000" w:fill="E4DFEC"/>
            <w:vAlign w:val="center"/>
            <w:hideMark/>
          </w:tcPr>
          <w:p w14:paraId="61B4D3B1" w14:textId="545389ED" w:rsidR="00BE2DEE" w:rsidRPr="00BE2DEE" w:rsidRDefault="00F15D10"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Adjusted </w:t>
            </w:r>
            <w:r w:rsidR="00BE2DEE" w:rsidRPr="00BE2DEE">
              <w:rPr>
                <w:rFonts w:ascii="Arial" w:eastAsia="Times New Roman" w:hAnsi="Arial" w:cs="Arial"/>
                <w:b/>
                <w:bCs/>
                <w:color w:val="000000"/>
                <w:kern w:val="0"/>
                <w:sz w:val="20"/>
                <w:szCs w:val="20"/>
                <w14:ligatures w14:val="none"/>
              </w:rPr>
              <w:t>Marginal</w:t>
            </w:r>
            <w:r w:rsidR="00BE2DEE" w:rsidRPr="00BE2DEE">
              <w:rPr>
                <w:rFonts w:ascii="Arial" w:eastAsia="Times New Roman" w:hAnsi="Arial" w:cs="Arial"/>
                <w:b/>
                <w:bCs/>
                <w:color w:val="000000"/>
                <w:kern w:val="0"/>
                <w:sz w:val="20"/>
                <w:szCs w:val="20"/>
                <w14:ligatures w14:val="none"/>
              </w:rPr>
              <w:br/>
              <w:t>Effect</w:t>
            </w:r>
            <w:r w:rsidR="002D7677">
              <w:rPr>
                <w:rFonts w:ascii="Arial" w:eastAsia="Times New Roman" w:hAnsi="Arial" w:cs="Arial"/>
                <w:b/>
                <w:bCs/>
                <w:color w:val="000000"/>
                <w:kern w:val="0"/>
                <w:sz w:val="20"/>
                <w:szCs w:val="20"/>
                <w14:ligatures w14:val="none"/>
              </w:rPr>
              <w:t>s</w:t>
            </w:r>
            <w:r w:rsidR="000654B4">
              <w:rPr>
                <w:rFonts w:ascii="Arial" w:eastAsia="Times New Roman" w:hAnsi="Arial" w:cs="Arial"/>
                <w:b/>
                <w:bCs/>
                <w:color w:val="000000"/>
                <w:kern w:val="0"/>
                <w:sz w:val="20"/>
                <w:szCs w:val="20"/>
                <w14:ligatures w14:val="none"/>
              </w:rPr>
              <w:t xml:space="preserve"> (</w:t>
            </w:r>
            <w:r w:rsidR="002D7677">
              <w:rPr>
                <w:rFonts w:ascii="Arial" w:eastAsia="Times New Roman" w:hAnsi="Arial" w:cs="Arial"/>
                <w:b/>
                <w:bCs/>
                <w:color w:val="000000"/>
                <w:kern w:val="0"/>
                <w:sz w:val="20"/>
                <w:szCs w:val="20"/>
                <w14:ligatures w14:val="none"/>
              </w:rPr>
              <w:t>percentage point</w:t>
            </w:r>
            <w:r w:rsidR="00E33C77">
              <w:rPr>
                <w:rFonts w:ascii="Arial" w:eastAsia="Times New Roman" w:hAnsi="Arial" w:cs="Arial"/>
                <w:b/>
                <w:bCs/>
                <w:color w:val="000000"/>
                <w:kern w:val="0"/>
                <w:sz w:val="20"/>
                <w:szCs w:val="20"/>
                <w14:ligatures w14:val="none"/>
              </w:rPr>
              <w:t xml:space="preserve"> difference</w:t>
            </w:r>
            <w:r w:rsidR="000654B4">
              <w:rPr>
                <w:rFonts w:ascii="Arial" w:eastAsia="Times New Roman" w:hAnsi="Arial" w:cs="Arial"/>
                <w:b/>
                <w:bCs/>
                <w:color w:val="000000"/>
                <w:kern w:val="0"/>
                <w:sz w:val="20"/>
                <w:szCs w:val="20"/>
                <w14:ligatures w14:val="none"/>
              </w:rPr>
              <w:t>)</w:t>
            </w:r>
          </w:p>
        </w:tc>
        <w:tc>
          <w:tcPr>
            <w:tcW w:w="1350" w:type="dxa"/>
            <w:tcBorders>
              <w:top w:val="nil"/>
              <w:left w:val="nil"/>
              <w:bottom w:val="single" w:sz="4" w:space="0" w:color="auto"/>
              <w:right w:val="single" w:sz="4" w:space="0" w:color="auto"/>
            </w:tcBorders>
            <w:shd w:val="clear" w:color="000000" w:fill="E4DFEC"/>
            <w:vAlign w:val="center"/>
            <w:hideMark/>
          </w:tcPr>
          <w:p w14:paraId="712A2555" w14:textId="523D2795"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xml:space="preserve">95% </w:t>
            </w:r>
            <w:r w:rsidR="001908E0" w:rsidRPr="00BE2DEE">
              <w:rPr>
                <w:rFonts w:ascii="Arial" w:eastAsia="Times New Roman" w:hAnsi="Arial" w:cs="Arial"/>
                <w:b/>
                <w:bCs/>
                <w:color w:val="000000"/>
                <w:kern w:val="0"/>
                <w:sz w:val="20"/>
                <w:szCs w:val="20"/>
                <w14:ligatures w14:val="none"/>
              </w:rPr>
              <w:t>C</w:t>
            </w:r>
            <w:r w:rsidR="001908E0">
              <w:rPr>
                <w:rFonts w:ascii="Arial" w:eastAsia="Times New Roman" w:hAnsi="Arial" w:cs="Arial"/>
                <w:b/>
                <w:bCs/>
                <w:color w:val="000000"/>
                <w:kern w:val="0"/>
                <w:sz w:val="20"/>
                <w:szCs w:val="20"/>
                <w14:ligatures w14:val="none"/>
              </w:rPr>
              <w:t xml:space="preserve">onfidence </w:t>
            </w:r>
            <w:r w:rsidRPr="00BE2DEE">
              <w:rPr>
                <w:rFonts w:ascii="Arial" w:eastAsia="Times New Roman" w:hAnsi="Arial" w:cs="Arial"/>
                <w:b/>
                <w:bCs/>
                <w:color w:val="000000"/>
                <w:kern w:val="0"/>
                <w:sz w:val="20"/>
                <w:szCs w:val="20"/>
                <w14:ligatures w14:val="none"/>
              </w:rPr>
              <w:t>I</w:t>
            </w:r>
            <w:r w:rsidR="001908E0">
              <w:rPr>
                <w:rFonts w:ascii="Arial" w:eastAsia="Times New Roman" w:hAnsi="Arial" w:cs="Arial"/>
                <w:b/>
                <w:bCs/>
                <w:color w:val="000000"/>
                <w:kern w:val="0"/>
                <w:sz w:val="20"/>
                <w:szCs w:val="20"/>
                <w14:ligatures w14:val="none"/>
              </w:rPr>
              <w:t>nterval</w:t>
            </w:r>
          </w:p>
        </w:tc>
        <w:tc>
          <w:tcPr>
            <w:tcW w:w="1350" w:type="dxa"/>
            <w:tcBorders>
              <w:top w:val="nil"/>
              <w:left w:val="nil"/>
              <w:bottom w:val="single" w:sz="4" w:space="0" w:color="auto"/>
              <w:right w:val="single" w:sz="4" w:space="0" w:color="auto"/>
            </w:tcBorders>
            <w:shd w:val="clear" w:color="000000" w:fill="FDE9D9"/>
            <w:vAlign w:val="center"/>
            <w:hideMark/>
          </w:tcPr>
          <w:p w14:paraId="78E72DA1" w14:textId="02DFCCB8" w:rsidR="00BE2DEE" w:rsidRPr="00BE2DEE" w:rsidRDefault="00F15D10"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Adjusted </w:t>
            </w:r>
            <w:r w:rsidR="00BE2DEE" w:rsidRPr="00BE2DEE">
              <w:rPr>
                <w:rFonts w:ascii="Arial" w:eastAsia="Times New Roman" w:hAnsi="Arial" w:cs="Arial"/>
                <w:b/>
                <w:bCs/>
                <w:color w:val="000000"/>
                <w:kern w:val="0"/>
                <w:sz w:val="20"/>
                <w:szCs w:val="20"/>
                <w14:ligatures w14:val="none"/>
              </w:rPr>
              <w:t>Marginal</w:t>
            </w:r>
            <w:r w:rsidR="00BE2DEE" w:rsidRPr="00BE2DEE">
              <w:rPr>
                <w:rFonts w:ascii="Arial" w:eastAsia="Times New Roman" w:hAnsi="Arial" w:cs="Arial"/>
                <w:b/>
                <w:bCs/>
                <w:color w:val="000000"/>
                <w:kern w:val="0"/>
                <w:sz w:val="20"/>
                <w:szCs w:val="20"/>
                <w14:ligatures w14:val="none"/>
              </w:rPr>
              <w:br/>
              <w:t>Effect</w:t>
            </w:r>
            <w:r w:rsidR="002D7677">
              <w:rPr>
                <w:rFonts w:ascii="Arial" w:eastAsia="Times New Roman" w:hAnsi="Arial" w:cs="Arial"/>
                <w:b/>
                <w:bCs/>
                <w:color w:val="000000"/>
                <w:kern w:val="0"/>
                <w:sz w:val="20"/>
                <w:szCs w:val="20"/>
                <w14:ligatures w14:val="none"/>
              </w:rPr>
              <w:t>s</w:t>
            </w:r>
            <w:r w:rsidR="000654B4">
              <w:rPr>
                <w:rFonts w:ascii="Arial" w:eastAsia="Times New Roman" w:hAnsi="Arial" w:cs="Arial"/>
                <w:b/>
                <w:bCs/>
                <w:color w:val="000000"/>
                <w:kern w:val="0"/>
                <w:sz w:val="20"/>
                <w:szCs w:val="20"/>
                <w14:ligatures w14:val="none"/>
              </w:rPr>
              <w:t xml:space="preserve"> (</w:t>
            </w:r>
            <w:r w:rsidR="002D7677">
              <w:rPr>
                <w:rFonts w:ascii="Arial" w:eastAsia="Times New Roman" w:hAnsi="Arial" w:cs="Arial"/>
                <w:b/>
                <w:bCs/>
                <w:color w:val="000000"/>
                <w:kern w:val="0"/>
                <w:sz w:val="20"/>
                <w:szCs w:val="20"/>
                <w14:ligatures w14:val="none"/>
              </w:rPr>
              <w:t>percentage point</w:t>
            </w:r>
            <w:r w:rsidR="00E33C77">
              <w:rPr>
                <w:rFonts w:ascii="Arial" w:eastAsia="Times New Roman" w:hAnsi="Arial" w:cs="Arial"/>
                <w:b/>
                <w:bCs/>
                <w:color w:val="000000"/>
                <w:kern w:val="0"/>
                <w:sz w:val="20"/>
                <w:szCs w:val="20"/>
                <w14:ligatures w14:val="none"/>
              </w:rPr>
              <w:t xml:space="preserve"> difference</w:t>
            </w:r>
            <w:r w:rsidR="000654B4">
              <w:rPr>
                <w:rFonts w:ascii="Arial" w:eastAsia="Times New Roman" w:hAnsi="Arial" w:cs="Arial"/>
                <w:b/>
                <w:bCs/>
                <w:color w:val="000000"/>
                <w:kern w:val="0"/>
                <w:sz w:val="20"/>
                <w:szCs w:val="20"/>
                <w14:ligatures w14:val="none"/>
              </w:rPr>
              <w:t>)</w:t>
            </w:r>
          </w:p>
        </w:tc>
        <w:tc>
          <w:tcPr>
            <w:tcW w:w="1620" w:type="dxa"/>
            <w:tcBorders>
              <w:top w:val="nil"/>
              <w:left w:val="nil"/>
              <w:bottom w:val="single" w:sz="4" w:space="0" w:color="auto"/>
              <w:right w:val="single" w:sz="4" w:space="0" w:color="auto"/>
            </w:tcBorders>
            <w:shd w:val="clear" w:color="000000" w:fill="FDE9D9"/>
            <w:vAlign w:val="center"/>
            <w:hideMark/>
          </w:tcPr>
          <w:p w14:paraId="57CE6E27" w14:textId="11907B5B"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95% C</w:t>
            </w:r>
            <w:r w:rsidR="001908E0">
              <w:rPr>
                <w:rFonts w:ascii="Arial" w:eastAsia="Times New Roman" w:hAnsi="Arial" w:cs="Arial"/>
                <w:b/>
                <w:bCs/>
                <w:color w:val="000000"/>
                <w:kern w:val="0"/>
                <w:sz w:val="20"/>
                <w:szCs w:val="20"/>
                <w14:ligatures w14:val="none"/>
              </w:rPr>
              <w:t xml:space="preserve">onfidence </w:t>
            </w:r>
            <w:r w:rsidRPr="00BE2DEE">
              <w:rPr>
                <w:rFonts w:ascii="Arial" w:eastAsia="Times New Roman" w:hAnsi="Arial" w:cs="Arial"/>
                <w:b/>
                <w:bCs/>
                <w:color w:val="000000"/>
                <w:kern w:val="0"/>
                <w:sz w:val="20"/>
                <w:szCs w:val="20"/>
                <w14:ligatures w14:val="none"/>
              </w:rPr>
              <w:t>I</w:t>
            </w:r>
            <w:r w:rsidR="001908E0">
              <w:rPr>
                <w:rFonts w:ascii="Arial" w:eastAsia="Times New Roman" w:hAnsi="Arial" w:cs="Arial"/>
                <w:b/>
                <w:bCs/>
                <w:color w:val="000000"/>
                <w:kern w:val="0"/>
                <w:sz w:val="20"/>
                <w:szCs w:val="20"/>
                <w14:ligatures w14:val="none"/>
              </w:rPr>
              <w:t>nterval</w:t>
            </w:r>
          </w:p>
        </w:tc>
        <w:tc>
          <w:tcPr>
            <w:tcW w:w="1350" w:type="dxa"/>
            <w:tcBorders>
              <w:top w:val="nil"/>
              <w:left w:val="nil"/>
              <w:bottom w:val="single" w:sz="4" w:space="0" w:color="auto"/>
              <w:right w:val="single" w:sz="4" w:space="0" w:color="auto"/>
            </w:tcBorders>
            <w:shd w:val="clear" w:color="000000" w:fill="EBF1DE"/>
            <w:vAlign w:val="center"/>
            <w:hideMark/>
          </w:tcPr>
          <w:p w14:paraId="2564A0F7" w14:textId="349523E7" w:rsidR="00BE2DEE" w:rsidRPr="00BE2DEE" w:rsidRDefault="00F15D10" w:rsidP="00BE2DEE">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Adjusted </w:t>
            </w:r>
            <w:r w:rsidR="00BE2DEE" w:rsidRPr="00BE2DEE">
              <w:rPr>
                <w:rFonts w:ascii="Arial" w:eastAsia="Times New Roman" w:hAnsi="Arial" w:cs="Arial"/>
                <w:b/>
                <w:bCs/>
                <w:color w:val="000000"/>
                <w:kern w:val="0"/>
                <w:sz w:val="20"/>
                <w:szCs w:val="20"/>
                <w14:ligatures w14:val="none"/>
              </w:rPr>
              <w:t>Marginal</w:t>
            </w:r>
            <w:r w:rsidR="00BE2DEE" w:rsidRPr="00BE2DEE">
              <w:rPr>
                <w:rFonts w:ascii="Arial" w:eastAsia="Times New Roman" w:hAnsi="Arial" w:cs="Arial"/>
                <w:b/>
                <w:bCs/>
                <w:color w:val="000000"/>
                <w:kern w:val="0"/>
                <w:sz w:val="20"/>
                <w:szCs w:val="20"/>
                <w14:ligatures w14:val="none"/>
              </w:rPr>
              <w:br/>
              <w:t>Effect</w:t>
            </w:r>
            <w:r w:rsidR="002D7677">
              <w:rPr>
                <w:rFonts w:ascii="Arial" w:eastAsia="Times New Roman" w:hAnsi="Arial" w:cs="Arial"/>
                <w:b/>
                <w:bCs/>
                <w:color w:val="000000"/>
                <w:kern w:val="0"/>
                <w:sz w:val="20"/>
                <w:szCs w:val="20"/>
                <w14:ligatures w14:val="none"/>
              </w:rPr>
              <w:t>s</w:t>
            </w:r>
            <w:r w:rsidR="000654B4">
              <w:rPr>
                <w:rFonts w:ascii="Arial" w:eastAsia="Times New Roman" w:hAnsi="Arial" w:cs="Arial"/>
                <w:b/>
                <w:bCs/>
                <w:color w:val="000000"/>
                <w:kern w:val="0"/>
                <w:sz w:val="20"/>
                <w:szCs w:val="20"/>
                <w14:ligatures w14:val="none"/>
              </w:rPr>
              <w:t xml:space="preserve"> (</w:t>
            </w:r>
            <w:r w:rsidR="002D7677">
              <w:rPr>
                <w:rFonts w:ascii="Arial" w:eastAsia="Times New Roman" w:hAnsi="Arial" w:cs="Arial"/>
                <w:b/>
                <w:bCs/>
                <w:color w:val="000000"/>
                <w:kern w:val="0"/>
                <w:sz w:val="20"/>
                <w:szCs w:val="20"/>
                <w14:ligatures w14:val="none"/>
              </w:rPr>
              <w:t>percentage point</w:t>
            </w:r>
            <w:r w:rsidR="00E33C77">
              <w:rPr>
                <w:rFonts w:ascii="Arial" w:eastAsia="Times New Roman" w:hAnsi="Arial" w:cs="Arial"/>
                <w:b/>
                <w:bCs/>
                <w:color w:val="000000"/>
                <w:kern w:val="0"/>
                <w:sz w:val="20"/>
                <w:szCs w:val="20"/>
                <w14:ligatures w14:val="none"/>
              </w:rPr>
              <w:t xml:space="preserve"> difference</w:t>
            </w:r>
            <w:r w:rsidR="000654B4">
              <w:rPr>
                <w:rFonts w:ascii="Arial" w:eastAsia="Times New Roman" w:hAnsi="Arial" w:cs="Arial"/>
                <w:b/>
                <w:bCs/>
                <w:color w:val="000000"/>
                <w:kern w:val="0"/>
                <w:sz w:val="20"/>
                <w:szCs w:val="20"/>
                <w14:ligatures w14:val="none"/>
              </w:rPr>
              <w:t>)</w:t>
            </w:r>
            <w:r w:rsidR="00BE2DEE" w:rsidRPr="00BE2DEE">
              <w:rPr>
                <w:rFonts w:ascii="Arial" w:eastAsia="Times New Roman" w:hAnsi="Arial" w:cs="Arial"/>
                <w:b/>
                <w:bCs/>
                <w:color w:val="000000"/>
                <w:kern w:val="0"/>
                <w:sz w:val="20"/>
                <w:szCs w:val="20"/>
                <w14:ligatures w14:val="none"/>
              </w:rPr>
              <w:t xml:space="preserve"> </w:t>
            </w:r>
          </w:p>
        </w:tc>
        <w:tc>
          <w:tcPr>
            <w:tcW w:w="1710" w:type="dxa"/>
            <w:tcBorders>
              <w:top w:val="nil"/>
              <w:left w:val="nil"/>
              <w:bottom w:val="single" w:sz="4" w:space="0" w:color="auto"/>
              <w:right w:val="single" w:sz="4" w:space="0" w:color="auto"/>
            </w:tcBorders>
            <w:shd w:val="clear" w:color="000000" w:fill="EBF1DE"/>
            <w:vAlign w:val="center"/>
            <w:hideMark/>
          </w:tcPr>
          <w:p w14:paraId="207FF28F" w14:textId="4C2A30FD"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95% C</w:t>
            </w:r>
            <w:r w:rsidR="001908E0">
              <w:rPr>
                <w:rFonts w:ascii="Arial" w:eastAsia="Times New Roman" w:hAnsi="Arial" w:cs="Arial"/>
                <w:b/>
                <w:bCs/>
                <w:color w:val="000000"/>
                <w:kern w:val="0"/>
                <w:sz w:val="20"/>
                <w:szCs w:val="20"/>
                <w14:ligatures w14:val="none"/>
              </w:rPr>
              <w:t xml:space="preserve">onfidence </w:t>
            </w:r>
            <w:r w:rsidRPr="00BE2DEE">
              <w:rPr>
                <w:rFonts w:ascii="Arial" w:eastAsia="Times New Roman" w:hAnsi="Arial" w:cs="Arial"/>
                <w:b/>
                <w:bCs/>
                <w:color w:val="000000"/>
                <w:kern w:val="0"/>
                <w:sz w:val="20"/>
                <w:szCs w:val="20"/>
                <w14:ligatures w14:val="none"/>
              </w:rPr>
              <w:t>I</w:t>
            </w:r>
            <w:r w:rsidR="001908E0">
              <w:rPr>
                <w:rFonts w:ascii="Arial" w:eastAsia="Times New Roman" w:hAnsi="Arial" w:cs="Arial"/>
                <w:b/>
                <w:bCs/>
                <w:color w:val="000000"/>
                <w:kern w:val="0"/>
                <w:sz w:val="20"/>
                <w:szCs w:val="20"/>
                <w14:ligatures w14:val="none"/>
              </w:rPr>
              <w:t>nterval</w:t>
            </w:r>
          </w:p>
        </w:tc>
      </w:tr>
      <w:tr w:rsidR="00A31FD2" w:rsidRPr="00BE2DEE" w14:paraId="5A3CBDD0" w14:textId="77777777" w:rsidTr="001908E0">
        <w:trPr>
          <w:trHeight w:val="255"/>
        </w:trPr>
        <w:tc>
          <w:tcPr>
            <w:tcW w:w="3510" w:type="dxa"/>
            <w:tcBorders>
              <w:top w:val="nil"/>
              <w:left w:val="single" w:sz="4" w:space="0" w:color="auto"/>
              <w:bottom w:val="nil"/>
              <w:right w:val="nil"/>
            </w:tcBorders>
            <w:vAlign w:val="center"/>
            <w:hideMark/>
          </w:tcPr>
          <w:p w14:paraId="1006A095" w14:textId="77777777" w:rsidR="00BE2DEE" w:rsidRPr="00BE2DEE" w:rsidRDefault="00BE2DEE" w:rsidP="00BE2DE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Medicaid Dental Benefits</w:t>
            </w:r>
          </w:p>
        </w:tc>
        <w:tc>
          <w:tcPr>
            <w:tcW w:w="1350" w:type="dxa"/>
            <w:tcBorders>
              <w:top w:val="nil"/>
              <w:left w:val="single" w:sz="4" w:space="0" w:color="auto"/>
              <w:bottom w:val="nil"/>
              <w:right w:val="single" w:sz="4" w:space="0" w:color="auto"/>
            </w:tcBorders>
            <w:vAlign w:val="center"/>
            <w:hideMark/>
          </w:tcPr>
          <w:p w14:paraId="694B31A5"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350" w:type="dxa"/>
            <w:tcBorders>
              <w:top w:val="nil"/>
              <w:left w:val="nil"/>
              <w:bottom w:val="nil"/>
              <w:right w:val="single" w:sz="4" w:space="0" w:color="auto"/>
            </w:tcBorders>
            <w:vAlign w:val="center"/>
            <w:hideMark/>
          </w:tcPr>
          <w:p w14:paraId="04BC65A8"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350" w:type="dxa"/>
            <w:tcBorders>
              <w:top w:val="nil"/>
              <w:left w:val="nil"/>
              <w:bottom w:val="nil"/>
              <w:right w:val="single" w:sz="4" w:space="0" w:color="auto"/>
            </w:tcBorders>
            <w:vAlign w:val="center"/>
            <w:hideMark/>
          </w:tcPr>
          <w:p w14:paraId="4A9481EC"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350" w:type="dxa"/>
            <w:tcBorders>
              <w:top w:val="nil"/>
              <w:left w:val="nil"/>
              <w:bottom w:val="nil"/>
              <w:right w:val="single" w:sz="4" w:space="0" w:color="auto"/>
            </w:tcBorders>
            <w:vAlign w:val="center"/>
            <w:hideMark/>
          </w:tcPr>
          <w:p w14:paraId="3E4914CC"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350" w:type="dxa"/>
            <w:tcBorders>
              <w:top w:val="nil"/>
              <w:left w:val="nil"/>
              <w:bottom w:val="nil"/>
              <w:right w:val="single" w:sz="4" w:space="0" w:color="auto"/>
            </w:tcBorders>
            <w:vAlign w:val="center"/>
            <w:hideMark/>
          </w:tcPr>
          <w:p w14:paraId="14AFBCB0"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620" w:type="dxa"/>
            <w:tcBorders>
              <w:top w:val="nil"/>
              <w:left w:val="nil"/>
              <w:bottom w:val="nil"/>
              <w:right w:val="single" w:sz="4" w:space="0" w:color="auto"/>
            </w:tcBorders>
            <w:vAlign w:val="center"/>
            <w:hideMark/>
          </w:tcPr>
          <w:p w14:paraId="34E678F7"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350" w:type="dxa"/>
            <w:tcBorders>
              <w:top w:val="nil"/>
              <w:left w:val="nil"/>
              <w:bottom w:val="nil"/>
              <w:right w:val="single" w:sz="4" w:space="0" w:color="auto"/>
            </w:tcBorders>
            <w:vAlign w:val="center"/>
            <w:hideMark/>
          </w:tcPr>
          <w:p w14:paraId="08BB6B15"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c>
          <w:tcPr>
            <w:tcW w:w="1710" w:type="dxa"/>
            <w:tcBorders>
              <w:top w:val="nil"/>
              <w:left w:val="nil"/>
              <w:bottom w:val="nil"/>
              <w:right w:val="single" w:sz="4" w:space="0" w:color="auto"/>
            </w:tcBorders>
            <w:vAlign w:val="center"/>
            <w:hideMark/>
          </w:tcPr>
          <w:p w14:paraId="1907C5D2" w14:textId="77777777" w:rsidR="00BE2DEE" w:rsidRPr="00BE2DEE" w:rsidRDefault="00BE2DEE" w:rsidP="00BE2DEE">
            <w:pPr>
              <w:spacing w:after="0" w:line="240" w:lineRule="auto"/>
              <w:jc w:val="center"/>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 </w:t>
            </w:r>
          </w:p>
        </w:tc>
      </w:tr>
      <w:tr w:rsidR="00A31FD2" w:rsidRPr="00BE2DEE" w14:paraId="58AB304A" w14:textId="77777777" w:rsidTr="001908E0">
        <w:trPr>
          <w:trHeight w:val="255"/>
        </w:trPr>
        <w:tc>
          <w:tcPr>
            <w:tcW w:w="3510" w:type="dxa"/>
            <w:tcBorders>
              <w:top w:val="nil"/>
              <w:left w:val="single" w:sz="4" w:space="0" w:color="auto"/>
              <w:bottom w:val="nil"/>
              <w:right w:val="nil"/>
            </w:tcBorders>
            <w:vAlign w:val="center"/>
            <w:hideMark/>
          </w:tcPr>
          <w:p w14:paraId="674ABB10" w14:textId="63B8E988" w:rsidR="00BE2DEE" w:rsidRPr="00BE2DEE" w:rsidRDefault="00877BA8" w:rsidP="00BE2DEE">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Yes, o</w:t>
            </w:r>
            <w:r w:rsidR="00FA1BAE" w:rsidRPr="00FA1BAE">
              <w:rPr>
                <w:rFonts w:ascii="Arial" w:eastAsia="Times New Roman" w:hAnsi="Arial" w:cs="Arial"/>
                <w:color w:val="000000"/>
                <w:kern w:val="0"/>
                <w:sz w:val="20"/>
                <w:szCs w:val="20"/>
                <w14:ligatures w14:val="none"/>
              </w:rPr>
              <w:t>ffered dental benefits</w:t>
            </w:r>
          </w:p>
        </w:tc>
        <w:tc>
          <w:tcPr>
            <w:tcW w:w="1350" w:type="dxa"/>
            <w:tcBorders>
              <w:top w:val="nil"/>
              <w:left w:val="single" w:sz="4" w:space="0" w:color="auto"/>
              <w:bottom w:val="nil"/>
              <w:right w:val="single" w:sz="4" w:space="0" w:color="auto"/>
            </w:tcBorders>
            <w:vAlign w:val="center"/>
            <w:hideMark/>
          </w:tcPr>
          <w:p w14:paraId="38F7413C" w14:textId="1CDEEC38" w:rsidR="00BE2DEE" w:rsidRPr="00A4021C" w:rsidRDefault="007401AE" w:rsidP="00BE2DEE">
            <w:pPr>
              <w:spacing w:after="0" w:line="240" w:lineRule="auto"/>
              <w:jc w:val="center"/>
              <w:rPr>
                <w:rFonts w:ascii="Arial" w:eastAsia="Times New Roman" w:hAnsi="Arial" w:cs="Arial"/>
                <w:b/>
                <w:bCs/>
                <w:kern w:val="0"/>
                <w:sz w:val="20"/>
                <w:szCs w:val="20"/>
                <w14:ligatures w14:val="none"/>
              </w:rPr>
            </w:pPr>
            <w:r w:rsidRPr="00A4021C">
              <w:rPr>
                <w:rFonts w:ascii="Arial" w:eastAsia="Times New Roman" w:hAnsi="Arial" w:cs="Arial"/>
                <w:b/>
                <w:bCs/>
                <w:kern w:val="0"/>
                <w:sz w:val="20"/>
                <w:szCs w:val="20"/>
                <w14:ligatures w14:val="none"/>
              </w:rPr>
              <w:t>8.3</w:t>
            </w:r>
          </w:p>
        </w:tc>
        <w:tc>
          <w:tcPr>
            <w:tcW w:w="1350" w:type="dxa"/>
            <w:tcBorders>
              <w:top w:val="nil"/>
              <w:left w:val="nil"/>
              <w:bottom w:val="nil"/>
              <w:right w:val="single" w:sz="4" w:space="0" w:color="auto"/>
            </w:tcBorders>
            <w:vAlign w:val="center"/>
            <w:hideMark/>
          </w:tcPr>
          <w:p w14:paraId="008E6E45" w14:textId="1733006F"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7401AE">
              <w:rPr>
                <w:rFonts w:ascii="Arial" w:eastAsia="Times New Roman" w:hAnsi="Arial" w:cs="Arial"/>
                <w:kern w:val="0"/>
                <w:sz w:val="20"/>
                <w:szCs w:val="20"/>
                <w14:ligatures w14:val="none"/>
              </w:rPr>
              <w:t>1</w:t>
            </w:r>
            <w:r w:rsidRPr="00BE2DEE">
              <w:rPr>
                <w:rFonts w:ascii="Arial" w:eastAsia="Times New Roman" w:hAnsi="Arial" w:cs="Arial"/>
                <w:kern w:val="0"/>
                <w:sz w:val="20"/>
                <w:szCs w:val="20"/>
                <w14:ligatures w14:val="none"/>
              </w:rPr>
              <w:t>.6, 1</w:t>
            </w:r>
            <w:r w:rsidR="007401AE">
              <w:rPr>
                <w:rFonts w:ascii="Arial" w:eastAsia="Times New Roman" w:hAnsi="Arial" w:cs="Arial"/>
                <w:kern w:val="0"/>
                <w:sz w:val="20"/>
                <w:szCs w:val="20"/>
                <w14:ligatures w14:val="none"/>
              </w:rPr>
              <w:t>5</w:t>
            </w:r>
            <w:r w:rsidR="00F6028A">
              <w:rPr>
                <w:rFonts w:ascii="Arial" w:eastAsia="Times New Roman" w:hAnsi="Arial" w:cs="Arial"/>
                <w:kern w:val="0"/>
                <w:sz w:val="20"/>
                <w:szCs w:val="20"/>
                <w14:ligatures w14:val="none"/>
              </w:rPr>
              <w:t>.</w:t>
            </w:r>
            <w:r w:rsidR="007401AE">
              <w:rPr>
                <w:rFonts w:ascii="Arial" w:eastAsia="Times New Roman" w:hAnsi="Arial" w:cs="Arial"/>
                <w:kern w:val="0"/>
                <w:sz w:val="20"/>
                <w:szCs w:val="20"/>
                <w14:ligatures w14:val="none"/>
              </w:rPr>
              <w:t>1</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3290DE0" w14:textId="20261A93" w:rsidR="00BE2DEE" w:rsidRPr="00BA641E" w:rsidRDefault="00BA641E" w:rsidP="00BE2DEE">
            <w:pPr>
              <w:spacing w:after="0" w:line="240" w:lineRule="auto"/>
              <w:jc w:val="center"/>
              <w:rPr>
                <w:rFonts w:ascii="Arial" w:eastAsia="Times New Roman" w:hAnsi="Arial" w:cs="Arial"/>
                <w:b/>
                <w:bCs/>
                <w:kern w:val="0"/>
                <w:sz w:val="20"/>
                <w:szCs w:val="20"/>
                <w14:ligatures w14:val="none"/>
              </w:rPr>
            </w:pPr>
            <w:r w:rsidRPr="00BA641E">
              <w:rPr>
                <w:rFonts w:ascii="Arial" w:eastAsia="Times New Roman" w:hAnsi="Arial" w:cs="Arial"/>
                <w:b/>
                <w:bCs/>
                <w:kern w:val="0"/>
                <w:sz w:val="20"/>
                <w:szCs w:val="20"/>
                <w14:ligatures w14:val="none"/>
              </w:rPr>
              <w:t>9.1</w:t>
            </w:r>
          </w:p>
        </w:tc>
        <w:tc>
          <w:tcPr>
            <w:tcW w:w="1350" w:type="dxa"/>
            <w:tcBorders>
              <w:top w:val="nil"/>
              <w:left w:val="nil"/>
              <w:bottom w:val="nil"/>
              <w:right w:val="single" w:sz="4" w:space="0" w:color="auto"/>
            </w:tcBorders>
            <w:vAlign w:val="center"/>
            <w:hideMark/>
          </w:tcPr>
          <w:p w14:paraId="09064F27" w14:textId="08CFED03"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2.6</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15.6</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52174516" w14:textId="45E2CAAB" w:rsidR="00BE2DEE" w:rsidRPr="00974AD1" w:rsidRDefault="00974AD1" w:rsidP="00BE2DEE">
            <w:pPr>
              <w:spacing w:after="0" w:line="240" w:lineRule="auto"/>
              <w:jc w:val="center"/>
              <w:rPr>
                <w:rFonts w:ascii="Arial" w:eastAsia="Times New Roman" w:hAnsi="Arial" w:cs="Arial"/>
                <w:b/>
                <w:bCs/>
                <w:kern w:val="0"/>
                <w:sz w:val="20"/>
                <w:szCs w:val="20"/>
                <w14:ligatures w14:val="none"/>
              </w:rPr>
            </w:pPr>
            <w:r w:rsidRPr="00974AD1">
              <w:rPr>
                <w:rFonts w:ascii="Arial" w:eastAsia="Times New Roman" w:hAnsi="Arial" w:cs="Arial"/>
                <w:b/>
                <w:bCs/>
                <w:kern w:val="0"/>
                <w:sz w:val="20"/>
                <w:szCs w:val="20"/>
                <w14:ligatures w14:val="none"/>
              </w:rPr>
              <w:t>5.7</w:t>
            </w:r>
          </w:p>
        </w:tc>
        <w:tc>
          <w:tcPr>
            <w:tcW w:w="1620" w:type="dxa"/>
            <w:tcBorders>
              <w:top w:val="nil"/>
              <w:left w:val="nil"/>
              <w:bottom w:val="nil"/>
              <w:right w:val="single" w:sz="4" w:space="0" w:color="auto"/>
            </w:tcBorders>
            <w:vAlign w:val="center"/>
            <w:hideMark/>
          </w:tcPr>
          <w:p w14:paraId="61C2467D" w14:textId="342699B0"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974AD1">
              <w:rPr>
                <w:rFonts w:ascii="Arial" w:eastAsia="Times New Roman" w:hAnsi="Arial" w:cs="Arial"/>
                <w:kern w:val="0"/>
                <w:sz w:val="20"/>
                <w:szCs w:val="20"/>
                <w14:ligatures w14:val="none"/>
              </w:rPr>
              <w:t>2.0</w:t>
            </w:r>
            <w:r w:rsidRPr="00BE2DEE">
              <w:rPr>
                <w:rFonts w:ascii="Arial" w:eastAsia="Times New Roman" w:hAnsi="Arial" w:cs="Arial"/>
                <w:kern w:val="0"/>
                <w:sz w:val="20"/>
                <w:szCs w:val="20"/>
                <w14:ligatures w14:val="none"/>
              </w:rPr>
              <w:t xml:space="preserve">, </w:t>
            </w:r>
            <w:r w:rsidR="00974AD1">
              <w:rPr>
                <w:rFonts w:ascii="Arial" w:eastAsia="Times New Roman" w:hAnsi="Arial" w:cs="Arial"/>
                <w:kern w:val="0"/>
                <w:sz w:val="20"/>
                <w:szCs w:val="20"/>
                <w14:ligatures w14:val="none"/>
              </w:rPr>
              <w:t>9.4</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5172005" w14:textId="1F150594" w:rsidR="00BE2DEE" w:rsidRPr="00BE2DEE" w:rsidRDefault="003F6CC8"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4.3</w:t>
            </w:r>
          </w:p>
        </w:tc>
        <w:tc>
          <w:tcPr>
            <w:tcW w:w="1710" w:type="dxa"/>
            <w:tcBorders>
              <w:top w:val="nil"/>
              <w:left w:val="nil"/>
              <w:bottom w:val="nil"/>
              <w:right w:val="single" w:sz="4" w:space="0" w:color="auto"/>
            </w:tcBorders>
            <w:vAlign w:val="center"/>
            <w:hideMark/>
          </w:tcPr>
          <w:p w14:paraId="13344E44" w14:textId="5354D698"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3F6CC8">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10.9</w:t>
            </w:r>
            <w:r w:rsidRPr="00BE2DEE">
              <w:rPr>
                <w:rFonts w:ascii="Arial" w:eastAsia="Times New Roman" w:hAnsi="Arial" w:cs="Arial"/>
                <w:kern w:val="0"/>
                <w:sz w:val="20"/>
                <w:szCs w:val="20"/>
                <w14:ligatures w14:val="none"/>
              </w:rPr>
              <w:t>]</w:t>
            </w:r>
          </w:p>
        </w:tc>
      </w:tr>
      <w:tr w:rsidR="00A31FD2" w:rsidRPr="00BE2DEE" w14:paraId="79EDECE4" w14:textId="77777777" w:rsidTr="001908E0">
        <w:trPr>
          <w:trHeight w:val="255"/>
        </w:trPr>
        <w:tc>
          <w:tcPr>
            <w:tcW w:w="3510" w:type="dxa"/>
            <w:tcBorders>
              <w:top w:val="nil"/>
              <w:left w:val="single" w:sz="4" w:space="0" w:color="auto"/>
              <w:bottom w:val="single" w:sz="4" w:space="0" w:color="auto"/>
              <w:right w:val="nil"/>
            </w:tcBorders>
            <w:vAlign w:val="center"/>
            <w:hideMark/>
          </w:tcPr>
          <w:p w14:paraId="3A685974" w14:textId="01FFE840" w:rsidR="00BE2DEE" w:rsidRPr="00BE2DEE" w:rsidRDefault="00877BA8" w:rsidP="00BE2DEE">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No, d</w:t>
            </w:r>
            <w:r w:rsidR="00FA1BAE" w:rsidRPr="00FA1BAE">
              <w:rPr>
                <w:rFonts w:ascii="Arial" w:eastAsia="Times New Roman" w:hAnsi="Arial" w:cs="Arial"/>
                <w:color w:val="000000"/>
                <w:kern w:val="0"/>
                <w:sz w:val="20"/>
                <w:szCs w:val="20"/>
                <w14:ligatures w14:val="none"/>
              </w:rPr>
              <w:t xml:space="preserve">id not offer dental benefits </w:t>
            </w:r>
            <w:r w:rsidR="00BE2DEE" w:rsidRPr="00BE2DEE">
              <w:rPr>
                <w:rFonts w:ascii="Arial" w:eastAsia="Times New Roman" w:hAnsi="Arial" w:cs="Arial"/>
                <w:color w:val="000000"/>
                <w:kern w:val="0"/>
                <w:sz w:val="20"/>
                <w:szCs w:val="20"/>
                <w14:ligatures w14:val="none"/>
              </w:rPr>
              <w:t>(Ref)</w:t>
            </w:r>
          </w:p>
        </w:tc>
        <w:tc>
          <w:tcPr>
            <w:tcW w:w="1350" w:type="dxa"/>
            <w:tcBorders>
              <w:top w:val="nil"/>
              <w:left w:val="single" w:sz="4" w:space="0" w:color="auto"/>
              <w:bottom w:val="single" w:sz="4" w:space="0" w:color="auto"/>
              <w:right w:val="single" w:sz="4" w:space="0" w:color="auto"/>
            </w:tcBorders>
            <w:vAlign w:val="center"/>
            <w:hideMark/>
          </w:tcPr>
          <w:p w14:paraId="503C976C"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F89F3BC"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2A58438C"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72419F1"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F040259"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37DAFB55"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6E8AE0A"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07699E63"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6CF27148" w14:textId="77777777" w:rsidTr="001908E0">
        <w:trPr>
          <w:trHeight w:val="255"/>
        </w:trPr>
        <w:tc>
          <w:tcPr>
            <w:tcW w:w="3510" w:type="dxa"/>
            <w:tcBorders>
              <w:top w:val="nil"/>
              <w:left w:val="single" w:sz="4" w:space="0" w:color="auto"/>
              <w:bottom w:val="nil"/>
              <w:right w:val="nil"/>
            </w:tcBorders>
            <w:vAlign w:val="center"/>
            <w:hideMark/>
          </w:tcPr>
          <w:p w14:paraId="37A5D81F" w14:textId="77777777" w:rsidR="00BE2DEE" w:rsidRPr="00BE2DEE" w:rsidRDefault="00BE2DEE" w:rsidP="00BE2DE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Age Categories</w:t>
            </w:r>
          </w:p>
        </w:tc>
        <w:tc>
          <w:tcPr>
            <w:tcW w:w="1350" w:type="dxa"/>
            <w:tcBorders>
              <w:top w:val="nil"/>
              <w:left w:val="single" w:sz="4" w:space="0" w:color="auto"/>
              <w:bottom w:val="nil"/>
              <w:right w:val="single" w:sz="4" w:space="0" w:color="auto"/>
            </w:tcBorders>
            <w:vAlign w:val="center"/>
            <w:hideMark/>
          </w:tcPr>
          <w:p w14:paraId="7060E950"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0E389EA"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442EA68E"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4CB8798A"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C1B88CF"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275C59B2"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CE9DC1B"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52ADB480"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48CD41ED" w14:textId="77777777" w:rsidTr="001908E0">
        <w:trPr>
          <w:trHeight w:val="255"/>
        </w:trPr>
        <w:tc>
          <w:tcPr>
            <w:tcW w:w="3510" w:type="dxa"/>
            <w:tcBorders>
              <w:top w:val="nil"/>
              <w:left w:val="single" w:sz="4" w:space="0" w:color="auto"/>
              <w:bottom w:val="nil"/>
              <w:right w:val="nil"/>
            </w:tcBorders>
            <w:vAlign w:val="center"/>
            <w:hideMark/>
          </w:tcPr>
          <w:p w14:paraId="2BF0CEBE" w14:textId="77777777" w:rsidR="00BE2DEE" w:rsidRPr="00BE2DEE" w:rsidRDefault="00BE2DEE" w:rsidP="00BE2DE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25-29 </w:t>
            </w:r>
          </w:p>
        </w:tc>
        <w:tc>
          <w:tcPr>
            <w:tcW w:w="1350" w:type="dxa"/>
            <w:tcBorders>
              <w:top w:val="nil"/>
              <w:left w:val="single" w:sz="4" w:space="0" w:color="auto"/>
              <w:bottom w:val="nil"/>
              <w:right w:val="single" w:sz="4" w:space="0" w:color="auto"/>
            </w:tcBorders>
            <w:vAlign w:val="center"/>
            <w:hideMark/>
          </w:tcPr>
          <w:p w14:paraId="503824F7" w14:textId="1B7B90A5" w:rsidR="00BE2DEE" w:rsidRPr="00BE2DEE" w:rsidRDefault="007401AE"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1.1</w:t>
            </w:r>
          </w:p>
        </w:tc>
        <w:tc>
          <w:tcPr>
            <w:tcW w:w="1350" w:type="dxa"/>
            <w:tcBorders>
              <w:top w:val="nil"/>
              <w:left w:val="nil"/>
              <w:bottom w:val="nil"/>
              <w:right w:val="single" w:sz="4" w:space="0" w:color="auto"/>
            </w:tcBorders>
            <w:vAlign w:val="center"/>
            <w:hideMark/>
          </w:tcPr>
          <w:p w14:paraId="14EEFEAF" w14:textId="685F4E0B"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2.1</w:t>
            </w:r>
            <w:r w:rsidRPr="00BE2DEE">
              <w:rPr>
                <w:rFonts w:ascii="Arial" w:eastAsia="Times New Roman" w:hAnsi="Arial" w:cs="Arial"/>
                <w:kern w:val="0"/>
                <w:sz w:val="20"/>
                <w:szCs w:val="20"/>
                <w14:ligatures w14:val="none"/>
              </w:rPr>
              <w:t xml:space="preserve">, </w:t>
            </w:r>
            <w:r w:rsidR="00A31FD2">
              <w:rPr>
                <w:rFonts w:ascii="Arial" w:eastAsia="Times New Roman" w:hAnsi="Arial" w:cs="Arial"/>
                <w:kern w:val="0"/>
                <w:sz w:val="20"/>
                <w:szCs w:val="20"/>
                <w14:ligatures w14:val="none"/>
              </w:rPr>
              <w:t>4.3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2FAD4915" w14:textId="1B4EE72F"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BA641E">
              <w:rPr>
                <w:rFonts w:ascii="Arial" w:eastAsia="Times New Roman" w:hAnsi="Arial" w:cs="Arial"/>
                <w:kern w:val="0"/>
                <w:sz w:val="20"/>
                <w:szCs w:val="20"/>
                <w14:ligatures w14:val="none"/>
              </w:rPr>
              <w:t>1.9</w:t>
            </w:r>
          </w:p>
        </w:tc>
        <w:tc>
          <w:tcPr>
            <w:tcW w:w="1350" w:type="dxa"/>
            <w:tcBorders>
              <w:top w:val="nil"/>
              <w:left w:val="nil"/>
              <w:bottom w:val="nil"/>
              <w:right w:val="single" w:sz="4" w:space="0" w:color="auto"/>
            </w:tcBorders>
            <w:vAlign w:val="center"/>
            <w:hideMark/>
          </w:tcPr>
          <w:p w14:paraId="25D96560" w14:textId="09643A12"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4.5</w:t>
            </w:r>
            <w:r w:rsidRPr="00BE2DEE">
              <w:rPr>
                <w:rFonts w:ascii="Arial" w:eastAsia="Times New Roman" w:hAnsi="Arial" w:cs="Arial"/>
                <w:kern w:val="0"/>
                <w:sz w:val="20"/>
                <w:szCs w:val="20"/>
                <w14:ligatures w14:val="none"/>
              </w:rPr>
              <w:t>, 0.</w:t>
            </w:r>
            <w:r w:rsidR="00E97148">
              <w:rPr>
                <w:rFonts w:ascii="Arial" w:eastAsia="Times New Roman" w:hAnsi="Arial" w:cs="Arial"/>
                <w:kern w:val="0"/>
                <w:sz w:val="20"/>
                <w:szCs w:val="20"/>
                <w14:ligatures w14:val="none"/>
              </w:rPr>
              <w:t>8</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2012D6F0" w14:textId="3CB5ADEB"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974AD1">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2</w:t>
            </w:r>
          </w:p>
        </w:tc>
        <w:tc>
          <w:tcPr>
            <w:tcW w:w="1620" w:type="dxa"/>
            <w:tcBorders>
              <w:top w:val="nil"/>
              <w:left w:val="nil"/>
              <w:bottom w:val="nil"/>
              <w:right w:val="single" w:sz="4" w:space="0" w:color="auto"/>
            </w:tcBorders>
            <w:vAlign w:val="center"/>
            <w:hideMark/>
          </w:tcPr>
          <w:p w14:paraId="0DCC7E79" w14:textId="05984A6C"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974AD1">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1, 0.</w:t>
            </w:r>
            <w:r w:rsidR="00974AD1">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91C8DCB" w14:textId="002CE31C" w:rsidR="00BE2DEE" w:rsidRPr="00BE2DEE" w:rsidRDefault="003F6CC8"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0.7</w:t>
            </w:r>
          </w:p>
        </w:tc>
        <w:tc>
          <w:tcPr>
            <w:tcW w:w="1710" w:type="dxa"/>
            <w:tcBorders>
              <w:top w:val="nil"/>
              <w:left w:val="nil"/>
              <w:bottom w:val="nil"/>
              <w:right w:val="single" w:sz="4" w:space="0" w:color="auto"/>
            </w:tcBorders>
            <w:vAlign w:val="center"/>
            <w:hideMark/>
          </w:tcPr>
          <w:p w14:paraId="57789A88" w14:textId="261EE465"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3.2</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4.6</w:t>
            </w:r>
            <w:r w:rsidRPr="00BE2DEE">
              <w:rPr>
                <w:rFonts w:ascii="Arial" w:eastAsia="Times New Roman" w:hAnsi="Arial" w:cs="Arial"/>
                <w:kern w:val="0"/>
                <w:sz w:val="20"/>
                <w:szCs w:val="20"/>
                <w14:ligatures w14:val="none"/>
              </w:rPr>
              <w:t>]</w:t>
            </w:r>
          </w:p>
        </w:tc>
      </w:tr>
      <w:tr w:rsidR="00A31FD2" w:rsidRPr="00BE2DEE" w14:paraId="31C34B1C" w14:textId="77777777" w:rsidTr="001908E0">
        <w:trPr>
          <w:trHeight w:val="255"/>
        </w:trPr>
        <w:tc>
          <w:tcPr>
            <w:tcW w:w="3510" w:type="dxa"/>
            <w:tcBorders>
              <w:top w:val="nil"/>
              <w:left w:val="single" w:sz="4" w:space="0" w:color="auto"/>
              <w:bottom w:val="nil"/>
              <w:right w:val="nil"/>
            </w:tcBorders>
            <w:vAlign w:val="center"/>
            <w:hideMark/>
          </w:tcPr>
          <w:p w14:paraId="0566F7DE" w14:textId="77777777" w:rsidR="00BE2DEE" w:rsidRPr="00BE2DEE" w:rsidRDefault="00BE2DEE" w:rsidP="00BE2DE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30-34 </w:t>
            </w:r>
          </w:p>
        </w:tc>
        <w:tc>
          <w:tcPr>
            <w:tcW w:w="1350" w:type="dxa"/>
            <w:tcBorders>
              <w:top w:val="nil"/>
              <w:left w:val="single" w:sz="4" w:space="0" w:color="auto"/>
              <w:bottom w:val="nil"/>
              <w:right w:val="single" w:sz="4" w:space="0" w:color="auto"/>
            </w:tcBorders>
            <w:vAlign w:val="center"/>
            <w:hideMark/>
          </w:tcPr>
          <w:p w14:paraId="5A3FC029" w14:textId="7DBA32C7" w:rsidR="00BE2DEE" w:rsidRPr="00BE2DEE" w:rsidRDefault="007401AE"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3.5</w:t>
            </w:r>
          </w:p>
        </w:tc>
        <w:tc>
          <w:tcPr>
            <w:tcW w:w="1350" w:type="dxa"/>
            <w:tcBorders>
              <w:top w:val="nil"/>
              <w:left w:val="nil"/>
              <w:bottom w:val="nil"/>
              <w:right w:val="single" w:sz="4" w:space="0" w:color="auto"/>
            </w:tcBorders>
            <w:vAlign w:val="center"/>
            <w:hideMark/>
          </w:tcPr>
          <w:p w14:paraId="5ABBCDCB" w14:textId="2C148E8F"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0.</w:t>
            </w:r>
            <w:r w:rsidR="00A31FD2">
              <w:rPr>
                <w:rFonts w:ascii="Arial" w:eastAsia="Times New Roman" w:hAnsi="Arial" w:cs="Arial"/>
                <w:kern w:val="0"/>
                <w:sz w:val="20"/>
                <w:szCs w:val="20"/>
                <w14:ligatures w14:val="none"/>
              </w:rPr>
              <w:t>2</w:t>
            </w:r>
            <w:r w:rsidRPr="00BE2DEE">
              <w:rPr>
                <w:rFonts w:ascii="Arial" w:eastAsia="Times New Roman" w:hAnsi="Arial" w:cs="Arial"/>
                <w:kern w:val="0"/>
                <w:sz w:val="20"/>
                <w:szCs w:val="20"/>
                <w14:ligatures w14:val="none"/>
              </w:rPr>
              <w:t xml:space="preserve">, </w:t>
            </w:r>
            <w:r w:rsidR="00A31FD2">
              <w:rPr>
                <w:rFonts w:ascii="Arial" w:eastAsia="Times New Roman" w:hAnsi="Arial" w:cs="Arial"/>
                <w:kern w:val="0"/>
                <w:sz w:val="20"/>
                <w:szCs w:val="20"/>
                <w14:ligatures w14:val="none"/>
              </w:rPr>
              <w:t>7.3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1D2C9F9" w14:textId="28067E79"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BA641E">
              <w:rPr>
                <w:rFonts w:ascii="Arial" w:eastAsia="Times New Roman" w:hAnsi="Arial" w:cs="Arial"/>
                <w:kern w:val="0"/>
                <w:sz w:val="20"/>
                <w:szCs w:val="20"/>
                <w14:ligatures w14:val="none"/>
              </w:rPr>
              <w:t>.6</w:t>
            </w:r>
          </w:p>
        </w:tc>
        <w:tc>
          <w:tcPr>
            <w:tcW w:w="1350" w:type="dxa"/>
            <w:tcBorders>
              <w:top w:val="nil"/>
              <w:left w:val="nil"/>
              <w:bottom w:val="nil"/>
              <w:right w:val="single" w:sz="4" w:space="0" w:color="auto"/>
            </w:tcBorders>
            <w:vAlign w:val="center"/>
            <w:hideMark/>
          </w:tcPr>
          <w:p w14:paraId="3E9B3E82" w14:textId="4E634428"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5.6</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0.3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4B9CE2D" w14:textId="0661805B" w:rsidR="00BE2DEE" w:rsidRPr="00974AD1" w:rsidRDefault="00BE2DEE" w:rsidP="00BE2DEE">
            <w:pPr>
              <w:spacing w:after="0" w:line="240" w:lineRule="auto"/>
              <w:jc w:val="center"/>
              <w:rPr>
                <w:rFonts w:ascii="Arial" w:eastAsia="Times New Roman" w:hAnsi="Arial" w:cs="Arial"/>
                <w:b/>
                <w:bCs/>
                <w:kern w:val="0"/>
                <w:sz w:val="20"/>
                <w:szCs w:val="20"/>
                <w14:ligatures w14:val="none"/>
              </w:rPr>
            </w:pPr>
            <w:r w:rsidRPr="00974AD1">
              <w:rPr>
                <w:rFonts w:ascii="Arial" w:eastAsia="Times New Roman" w:hAnsi="Arial" w:cs="Arial"/>
                <w:b/>
                <w:bCs/>
                <w:kern w:val="0"/>
                <w:sz w:val="20"/>
                <w:szCs w:val="20"/>
                <w14:ligatures w14:val="none"/>
              </w:rPr>
              <w:t>-2</w:t>
            </w:r>
            <w:r w:rsidR="00974AD1" w:rsidRPr="00974AD1">
              <w:rPr>
                <w:rFonts w:ascii="Arial" w:eastAsia="Times New Roman" w:hAnsi="Arial" w:cs="Arial"/>
                <w:b/>
                <w:bCs/>
                <w:kern w:val="0"/>
                <w:sz w:val="20"/>
                <w:szCs w:val="20"/>
                <w14:ligatures w14:val="none"/>
              </w:rPr>
              <w:t>.</w:t>
            </w:r>
            <w:r w:rsidRPr="00974AD1">
              <w:rPr>
                <w:rFonts w:ascii="Arial" w:eastAsia="Times New Roman" w:hAnsi="Arial" w:cs="Arial"/>
                <w:b/>
                <w:bCs/>
                <w:kern w:val="0"/>
                <w:sz w:val="20"/>
                <w:szCs w:val="20"/>
                <w14:ligatures w14:val="none"/>
              </w:rPr>
              <w:t>3</w:t>
            </w:r>
          </w:p>
        </w:tc>
        <w:tc>
          <w:tcPr>
            <w:tcW w:w="1620" w:type="dxa"/>
            <w:tcBorders>
              <w:top w:val="nil"/>
              <w:left w:val="nil"/>
              <w:bottom w:val="nil"/>
              <w:right w:val="single" w:sz="4" w:space="0" w:color="auto"/>
            </w:tcBorders>
            <w:vAlign w:val="center"/>
            <w:hideMark/>
          </w:tcPr>
          <w:p w14:paraId="47278317" w14:textId="005950F9"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[-4</w:t>
            </w:r>
            <w:r w:rsidR="00974AD1">
              <w:rPr>
                <w:rFonts w:ascii="Arial" w:eastAsia="Times New Roman" w:hAnsi="Arial" w:cs="Arial"/>
                <w:kern w:val="0"/>
                <w:sz w:val="20"/>
                <w:szCs w:val="20"/>
                <w14:ligatures w14:val="none"/>
              </w:rPr>
              <w:t>.5</w:t>
            </w:r>
            <w:r w:rsidRPr="00BE2DEE">
              <w:rPr>
                <w:rFonts w:ascii="Arial" w:eastAsia="Times New Roman" w:hAnsi="Arial" w:cs="Arial"/>
                <w:kern w:val="0"/>
                <w:sz w:val="20"/>
                <w:szCs w:val="20"/>
                <w14:ligatures w14:val="none"/>
              </w:rPr>
              <w:t>, -0.1]</w:t>
            </w:r>
          </w:p>
        </w:tc>
        <w:tc>
          <w:tcPr>
            <w:tcW w:w="1350" w:type="dxa"/>
            <w:tcBorders>
              <w:top w:val="nil"/>
              <w:left w:val="nil"/>
              <w:bottom w:val="nil"/>
              <w:right w:val="single" w:sz="4" w:space="0" w:color="auto"/>
            </w:tcBorders>
            <w:vAlign w:val="center"/>
            <w:hideMark/>
          </w:tcPr>
          <w:p w14:paraId="51DCF507" w14:textId="3332C535"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3.6</w:t>
            </w:r>
          </w:p>
        </w:tc>
        <w:tc>
          <w:tcPr>
            <w:tcW w:w="1710" w:type="dxa"/>
            <w:tcBorders>
              <w:top w:val="nil"/>
              <w:left w:val="nil"/>
              <w:bottom w:val="nil"/>
              <w:right w:val="single" w:sz="4" w:space="0" w:color="auto"/>
            </w:tcBorders>
            <w:vAlign w:val="center"/>
            <w:hideMark/>
          </w:tcPr>
          <w:p w14:paraId="24B0E80F" w14:textId="34C0B5D1"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7.7</w:t>
            </w:r>
            <w:r w:rsidRPr="00BE2DEE">
              <w:rPr>
                <w:rFonts w:ascii="Arial" w:eastAsia="Times New Roman" w:hAnsi="Arial" w:cs="Arial"/>
                <w:kern w:val="0"/>
                <w:sz w:val="20"/>
                <w:szCs w:val="20"/>
                <w14:ligatures w14:val="none"/>
              </w:rPr>
              <w:t>, 0.</w:t>
            </w:r>
            <w:r w:rsidR="003F6CC8">
              <w:rPr>
                <w:rFonts w:ascii="Arial" w:eastAsia="Times New Roman" w:hAnsi="Arial" w:cs="Arial"/>
                <w:kern w:val="0"/>
                <w:sz w:val="20"/>
                <w:szCs w:val="20"/>
                <w14:ligatures w14:val="none"/>
              </w:rPr>
              <w:t>6</w:t>
            </w:r>
            <w:r w:rsidRPr="00BE2DEE">
              <w:rPr>
                <w:rFonts w:ascii="Arial" w:eastAsia="Times New Roman" w:hAnsi="Arial" w:cs="Arial"/>
                <w:kern w:val="0"/>
                <w:sz w:val="20"/>
                <w:szCs w:val="20"/>
                <w14:ligatures w14:val="none"/>
              </w:rPr>
              <w:t>]</w:t>
            </w:r>
          </w:p>
        </w:tc>
      </w:tr>
      <w:tr w:rsidR="00A31FD2" w:rsidRPr="00BE2DEE" w14:paraId="7B81E8C2" w14:textId="77777777" w:rsidTr="001908E0">
        <w:trPr>
          <w:trHeight w:val="255"/>
        </w:trPr>
        <w:tc>
          <w:tcPr>
            <w:tcW w:w="3510" w:type="dxa"/>
            <w:tcBorders>
              <w:top w:val="nil"/>
              <w:left w:val="single" w:sz="4" w:space="0" w:color="auto"/>
              <w:bottom w:val="nil"/>
              <w:right w:val="nil"/>
            </w:tcBorders>
            <w:vAlign w:val="center"/>
            <w:hideMark/>
          </w:tcPr>
          <w:p w14:paraId="2C254BD6" w14:textId="77777777" w:rsidR="00BE2DEE" w:rsidRPr="00BE2DEE" w:rsidRDefault="00BE2DEE" w:rsidP="00BE2DE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35+ </w:t>
            </w:r>
          </w:p>
        </w:tc>
        <w:tc>
          <w:tcPr>
            <w:tcW w:w="1350" w:type="dxa"/>
            <w:tcBorders>
              <w:top w:val="nil"/>
              <w:left w:val="single" w:sz="4" w:space="0" w:color="auto"/>
              <w:bottom w:val="nil"/>
              <w:right w:val="single" w:sz="4" w:space="0" w:color="auto"/>
            </w:tcBorders>
            <w:vAlign w:val="center"/>
            <w:hideMark/>
          </w:tcPr>
          <w:p w14:paraId="2DDB2257" w14:textId="66EABA67" w:rsidR="00BE2DEE" w:rsidRPr="00A4021C" w:rsidRDefault="007401AE" w:rsidP="00BE2DEE">
            <w:pPr>
              <w:spacing w:after="0" w:line="240" w:lineRule="auto"/>
              <w:jc w:val="center"/>
              <w:rPr>
                <w:rFonts w:ascii="Arial" w:eastAsia="Times New Roman" w:hAnsi="Arial" w:cs="Arial"/>
                <w:b/>
                <w:bCs/>
                <w:kern w:val="0"/>
                <w:sz w:val="20"/>
                <w:szCs w:val="20"/>
                <w14:ligatures w14:val="none"/>
              </w:rPr>
            </w:pPr>
            <w:r w:rsidRPr="00A4021C">
              <w:rPr>
                <w:rFonts w:ascii="Arial" w:eastAsia="Times New Roman" w:hAnsi="Arial" w:cs="Arial"/>
                <w:b/>
                <w:bCs/>
                <w:kern w:val="0"/>
                <w:sz w:val="20"/>
                <w:szCs w:val="20"/>
                <w14:ligatures w14:val="none"/>
              </w:rPr>
              <w:t>5.0</w:t>
            </w:r>
          </w:p>
        </w:tc>
        <w:tc>
          <w:tcPr>
            <w:tcW w:w="1350" w:type="dxa"/>
            <w:tcBorders>
              <w:top w:val="nil"/>
              <w:left w:val="nil"/>
              <w:bottom w:val="nil"/>
              <w:right w:val="single" w:sz="4" w:space="0" w:color="auto"/>
            </w:tcBorders>
            <w:vAlign w:val="center"/>
            <w:hideMark/>
          </w:tcPr>
          <w:p w14:paraId="4AC13607" w14:textId="6992DBB8"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A31FD2">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 xml:space="preserve">, </w:t>
            </w:r>
            <w:r w:rsidR="00A31FD2">
              <w:rPr>
                <w:rFonts w:ascii="Arial" w:eastAsia="Times New Roman" w:hAnsi="Arial" w:cs="Arial"/>
                <w:kern w:val="0"/>
                <w:sz w:val="20"/>
                <w:szCs w:val="20"/>
                <w14:ligatures w14:val="none"/>
              </w:rPr>
              <w:t>9.</w:t>
            </w:r>
            <w:r w:rsidRPr="00BE2DEE">
              <w:rPr>
                <w:rFonts w:ascii="Arial" w:eastAsia="Times New Roman" w:hAnsi="Arial" w:cs="Arial"/>
                <w:kern w:val="0"/>
                <w:sz w:val="20"/>
                <w:szCs w:val="20"/>
                <w14:ligatures w14:val="none"/>
              </w:rPr>
              <w:t>3]</w:t>
            </w:r>
          </w:p>
        </w:tc>
        <w:tc>
          <w:tcPr>
            <w:tcW w:w="1350" w:type="dxa"/>
            <w:tcBorders>
              <w:top w:val="nil"/>
              <w:left w:val="nil"/>
              <w:bottom w:val="nil"/>
              <w:right w:val="single" w:sz="4" w:space="0" w:color="auto"/>
            </w:tcBorders>
            <w:vAlign w:val="center"/>
            <w:hideMark/>
          </w:tcPr>
          <w:p w14:paraId="71427CE3" w14:textId="3E43247B" w:rsidR="00BE2DEE" w:rsidRPr="00BA641E" w:rsidRDefault="00BE2DEE" w:rsidP="00BE2DEE">
            <w:pPr>
              <w:spacing w:after="0" w:line="240" w:lineRule="auto"/>
              <w:jc w:val="center"/>
              <w:rPr>
                <w:rFonts w:ascii="Arial" w:eastAsia="Times New Roman" w:hAnsi="Arial" w:cs="Arial"/>
                <w:b/>
                <w:bCs/>
                <w:kern w:val="0"/>
                <w:sz w:val="20"/>
                <w:szCs w:val="20"/>
                <w14:ligatures w14:val="none"/>
              </w:rPr>
            </w:pPr>
            <w:r w:rsidRPr="00BA641E">
              <w:rPr>
                <w:rFonts w:ascii="Arial" w:eastAsia="Times New Roman" w:hAnsi="Arial" w:cs="Arial"/>
                <w:b/>
                <w:bCs/>
                <w:kern w:val="0"/>
                <w:sz w:val="20"/>
                <w:szCs w:val="20"/>
                <w14:ligatures w14:val="none"/>
              </w:rPr>
              <w:t>-5</w:t>
            </w:r>
            <w:r w:rsidR="00BA641E" w:rsidRPr="00BA641E">
              <w:rPr>
                <w:rFonts w:ascii="Arial" w:eastAsia="Times New Roman" w:hAnsi="Arial" w:cs="Arial"/>
                <w:b/>
                <w:bCs/>
                <w:kern w:val="0"/>
                <w:sz w:val="20"/>
                <w:szCs w:val="20"/>
                <w14:ligatures w14:val="none"/>
              </w:rPr>
              <w:t>.1</w:t>
            </w:r>
          </w:p>
        </w:tc>
        <w:tc>
          <w:tcPr>
            <w:tcW w:w="1350" w:type="dxa"/>
            <w:tcBorders>
              <w:top w:val="nil"/>
              <w:left w:val="nil"/>
              <w:bottom w:val="nil"/>
              <w:right w:val="single" w:sz="4" w:space="0" w:color="auto"/>
            </w:tcBorders>
            <w:vAlign w:val="center"/>
            <w:hideMark/>
          </w:tcPr>
          <w:p w14:paraId="1EBE0235" w14:textId="39323132"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8.5</w:t>
            </w:r>
            <w:r w:rsidRPr="00BE2DEE">
              <w:rPr>
                <w:rFonts w:ascii="Arial" w:eastAsia="Times New Roman" w:hAnsi="Arial" w:cs="Arial"/>
                <w:kern w:val="0"/>
                <w:sz w:val="20"/>
                <w:szCs w:val="20"/>
                <w14:ligatures w14:val="none"/>
              </w:rPr>
              <w:t>, -</w:t>
            </w:r>
            <w:r w:rsidR="00E97148">
              <w:rPr>
                <w:rFonts w:ascii="Arial" w:eastAsia="Times New Roman" w:hAnsi="Arial" w:cs="Arial"/>
                <w:kern w:val="0"/>
                <w:sz w:val="20"/>
                <w:szCs w:val="20"/>
                <w14:ligatures w14:val="none"/>
              </w:rPr>
              <w:t>1.7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A677AE6" w14:textId="27894C9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974AD1">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3</w:t>
            </w:r>
          </w:p>
        </w:tc>
        <w:tc>
          <w:tcPr>
            <w:tcW w:w="1620" w:type="dxa"/>
            <w:tcBorders>
              <w:top w:val="nil"/>
              <w:left w:val="nil"/>
              <w:bottom w:val="nil"/>
              <w:right w:val="single" w:sz="4" w:space="0" w:color="auto"/>
            </w:tcBorders>
            <w:vAlign w:val="center"/>
            <w:hideMark/>
          </w:tcPr>
          <w:p w14:paraId="6EE2CCFA" w14:textId="47EA245C"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974AD1">
              <w:rPr>
                <w:rFonts w:ascii="Arial" w:eastAsia="Times New Roman" w:hAnsi="Arial" w:cs="Arial"/>
                <w:kern w:val="0"/>
                <w:sz w:val="20"/>
                <w:szCs w:val="20"/>
                <w14:ligatures w14:val="none"/>
              </w:rPr>
              <w:t>.8</w:t>
            </w:r>
            <w:r w:rsidRPr="00BE2DEE">
              <w:rPr>
                <w:rFonts w:ascii="Arial" w:eastAsia="Times New Roman" w:hAnsi="Arial" w:cs="Arial"/>
                <w:kern w:val="0"/>
                <w:sz w:val="20"/>
                <w:szCs w:val="20"/>
                <w14:ligatures w14:val="none"/>
              </w:rPr>
              <w:t>, .</w:t>
            </w:r>
            <w:r w:rsidR="00974AD1">
              <w:rPr>
                <w:rFonts w:ascii="Arial" w:eastAsia="Times New Roman" w:hAnsi="Arial" w:cs="Arial"/>
                <w:kern w:val="0"/>
                <w:sz w:val="20"/>
                <w:szCs w:val="20"/>
                <w14:ligatures w14:val="none"/>
              </w:rPr>
              <w:t>1.3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0DDE83BE" w14:textId="764D9C06"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3F6CC8">
              <w:rPr>
                <w:rFonts w:ascii="Arial" w:eastAsia="Times New Roman" w:hAnsi="Arial" w:cs="Arial"/>
                <w:kern w:val="0"/>
                <w:sz w:val="20"/>
                <w:szCs w:val="20"/>
                <w14:ligatures w14:val="none"/>
              </w:rPr>
              <w:t>6</w:t>
            </w:r>
          </w:p>
        </w:tc>
        <w:tc>
          <w:tcPr>
            <w:tcW w:w="1710" w:type="dxa"/>
            <w:tcBorders>
              <w:top w:val="nil"/>
              <w:left w:val="nil"/>
              <w:bottom w:val="nil"/>
              <w:right w:val="single" w:sz="4" w:space="0" w:color="auto"/>
            </w:tcBorders>
            <w:vAlign w:val="center"/>
            <w:hideMark/>
          </w:tcPr>
          <w:p w14:paraId="2C70B94F" w14:textId="3F3D8A08"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[-4</w:t>
            </w:r>
            <w:r w:rsidR="003F6CC8">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5.5</w:t>
            </w:r>
            <w:r w:rsidRPr="00BE2DEE">
              <w:rPr>
                <w:rFonts w:ascii="Arial" w:eastAsia="Times New Roman" w:hAnsi="Arial" w:cs="Arial"/>
                <w:kern w:val="0"/>
                <w:sz w:val="20"/>
                <w:szCs w:val="20"/>
                <w14:ligatures w14:val="none"/>
              </w:rPr>
              <w:t>]</w:t>
            </w:r>
          </w:p>
        </w:tc>
      </w:tr>
      <w:tr w:rsidR="00A31FD2" w:rsidRPr="00BE2DEE" w14:paraId="381F8A68" w14:textId="77777777" w:rsidTr="001908E0">
        <w:trPr>
          <w:trHeight w:val="255"/>
        </w:trPr>
        <w:tc>
          <w:tcPr>
            <w:tcW w:w="3510" w:type="dxa"/>
            <w:tcBorders>
              <w:top w:val="nil"/>
              <w:left w:val="single" w:sz="4" w:space="0" w:color="auto"/>
              <w:bottom w:val="single" w:sz="4" w:space="0" w:color="auto"/>
              <w:right w:val="nil"/>
            </w:tcBorders>
            <w:vAlign w:val="center"/>
            <w:hideMark/>
          </w:tcPr>
          <w:p w14:paraId="41CB4B3E" w14:textId="77777777" w:rsidR="00BE2DEE" w:rsidRPr="00BE2DEE" w:rsidRDefault="00BE2DEE" w:rsidP="00BE2DE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21-24 (Ref)</w:t>
            </w:r>
          </w:p>
        </w:tc>
        <w:tc>
          <w:tcPr>
            <w:tcW w:w="1350" w:type="dxa"/>
            <w:tcBorders>
              <w:top w:val="nil"/>
              <w:left w:val="single" w:sz="4" w:space="0" w:color="auto"/>
              <w:bottom w:val="single" w:sz="4" w:space="0" w:color="auto"/>
              <w:right w:val="single" w:sz="4" w:space="0" w:color="auto"/>
            </w:tcBorders>
            <w:vAlign w:val="center"/>
            <w:hideMark/>
          </w:tcPr>
          <w:p w14:paraId="2F12719A"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719CDFE2"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2A45D11F"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3745B04"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1D4909B"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42BC5038"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4D5E39E0"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32DF35CB" w14:textId="77777777" w:rsidR="00BE2DEE" w:rsidRPr="00BE2DEE" w:rsidRDefault="00BE2DEE" w:rsidP="00BE2DE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3F6CC8" w:rsidRPr="00BE2DEE" w14:paraId="16C48F0B" w14:textId="77777777" w:rsidTr="001908E0">
        <w:trPr>
          <w:trHeight w:val="255"/>
        </w:trPr>
        <w:tc>
          <w:tcPr>
            <w:tcW w:w="3510" w:type="dxa"/>
            <w:tcBorders>
              <w:top w:val="single" w:sz="4" w:space="0" w:color="auto"/>
              <w:left w:val="single" w:sz="4" w:space="0" w:color="auto"/>
              <w:bottom w:val="nil"/>
              <w:right w:val="nil"/>
            </w:tcBorders>
            <w:vAlign w:val="center"/>
          </w:tcPr>
          <w:p w14:paraId="4C1C23DC" w14:textId="4EF20F22" w:rsidR="007401AE" w:rsidRPr="00BE2DEE" w:rsidRDefault="007401AE" w:rsidP="00BE2DEE">
            <w:pPr>
              <w:spacing w:after="0" w:line="240" w:lineRule="auto"/>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Pregnancy Intent</w:t>
            </w:r>
            <w:r w:rsidR="00463BF4">
              <w:rPr>
                <w:rFonts w:ascii="Arial" w:eastAsia="Times New Roman" w:hAnsi="Arial" w:cs="Arial"/>
                <w:b/>
                <w:bCs/>
                <w:color w:val="000000"/>
                <w:kern w:val="0"/>
                <w:sz w:val="20"/>
                <w:szCs w:val="20"/>
                <w14:ligatures w14:val="none"/>
              </w:rPr>
              <w:t>ion</w:t>
            </w:r>
          </w:p>
        </w:tc>
        <w:tc>
          <w:tcPr>
            <w:tcW w:w="1350" w:type="dxa"/>
            <w:tcBorders>
              <w:top w:val="single" w:sz="4" w:space="0" w:color="auto"/>
              <w:left w:val="single" w:sz="4" w:space="0" w:color="auto"/>
              <w:bottom w:val="nil"/>
              <w:right w:val="single" w:sz="4" w:space="0" w:color="auto"/>
            </w:tcBorders>
            <w:vAlign w:val="center"/>
          </w:tcPr>
          <w:p w14:paraId="6E989F29"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350" w:type="dxa"/>
            <w:tcBorders>
              <w:top w:val="single" w:sz="4" w:space="0" w:color="auto"/>
              <w:left w:val="nil"/>
              <w:bottom w:val="nil"/>
              <w:right w:val="single" w:sz="4" w:space="0" w:color="auto"/>
            </w:tcBorders>
            <w:vAlign w:val="center"/>
          </w:tcPr>
          <w:p w14:paraId="701EEBD7"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350" w:type="dxa"/>
            <w:tcBorders>
              <w:top w:val="single" w:sz="4" w:space="0" w:color="auto"/>
              <w:left w:val="nil"/>
              <w:bottom w:val="nil"/>
              <w:right w:val="single" w:sz="4" w:space="0" w:color="auto"/>
            </w:tcBorders>
            <w:vAlign w:val="center"/>
          </w:tcPr>
          <w:p w14:paraId="6D4A925C"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350" w:type="dxa"/>
            <w:tcBorders>
              <w:top w:val="single" w:sz="4" w:space="0" w:color="auto"/>
              <w:left w:val="nil"/>
              <w:bottom w:val="nil"/>
              <w:right w:val="single" w:sz="4" w:space="0" w:color="auto"/>
            </w:tcBorders>
            <w:vAlign w:val="center"/>
          </w:tcPr>
          <w:p w14:paraId="60DDCBFB"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350" w:type="dxa"/>
            <w:tcBorders>
              <w:top w:val="single" w:sz="4" w:space="0" w:color="auto"/>
              <w:left w:val="nil"/>
              <w:bottom w:val="nil"/>
              <w:right w:val="single" w:sz="4" w:space="0" w:color="auto"/>
            </w:tcBorders>
            <w:vAlign w:val="center"/>
          </w:tcPr>
          <w:p w14:paraId="37E74010"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620" w:type="dxa"/>
            <w:tcBorders>
              <w:top w:val="single" w:sz="4" w:space="0" w:color="auto"/>
              <w:left w:val="nil"/>
              <w:bottom w:val="nil"/>
              <w:right w:val="single" w:sz="4" w:space="0" w:color="auto"/>
            </w:tcBorders>
            <w:vAlign w:val="center"/>
          </w:tcPr>
          <w:p w14:paraId="3D918486"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350" w:type="dxa"/>
            <w:tcBorders>
              <w:top w:val="single" w:sz="4" w:space="0" w:color="auto"/>
              <w:left w:val="nil"/>
              <w:bottom w:val="nil"/>
              <w:right w:val="single" w:sz="4" w:space="0" w:color="auto"/>
            </w:tcBorders>
            <w:vAlign w:val="center"/>
          </w:tcPr>
          <w:p w14:paraId="1295D2F0"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c>
          <w:tcPr>
            <w:tcW w:w="1710" w:type="dxa"/>
            <w:tcBorders>
              <w:top w:val="single" w:sz="4" w:space="0" w:color="auto"/>
              <w:left w:val="nil"/>
              <w:bottom w:val="nil"/>
              <w:right w:val="single" w:sz="4" w:space="0" w:color="auto"/>
            </w:tcBorders>
            <w:vAlign w:val="center"/>
          </w:tcPr>
          <w:p w14:paraId="18C9F4E4" w14:textId="77777777" w:rsidR="007401AE" w:rsidRPr="00BE2DEE" w:rsidRDefault="007401AE" w:rsidP="00BE2DEE">
            <w:pPr>
              <w:spacing w:after="0" w:line="240" w:lineRule="auto"/>
              <w:jc w:val="center"/>
              <w:rPr>
                <w:rFonts w:ascii="Arial" w:eastAsia="Times New Roman" w:hAnsi="Arial" w:cs="Arial"/>
                <w:kern w:val="0"/>
                <w:sz w:val="20"/>
                <w:szCs w:val="20"/>
                <w14:ligatures w14:val="none"/>
              </w:rPr>
            </w:pPr>
          </w:p>
        </w:tc>
      </w:tr>
      <w:tr w:rsidR="008C6B3E" w:rsidRPr="00BE2DEE" w14:paraId="6355E1DF" w14:textId="77777777" w:rsidTr="001908E0">
        <w:trPr>
          <w:trHeight w:val="255"/>
        </w:trPr>
        <w:tc>
          <w:tcPr>
            <w:tcW w:w="3510" w:type="dxa"/>
            <w:tcBorders>
              <w:top w:val="nil"/>
              <w:left w:val="single" w:sz="4" w:space="0" w:color="auto"/>
              <w:bottom w:val="nil"/>
              <w:right w:val="nil"/>
            </w:tcBorders>
            <w:vAlign w:val="center"/>
          </w:tcPr>
          <w:p w14:paraId="0DB06607" w14:textId="5F174596" w:rsidR="007401AE" w:rsidRPr="007401AE" w:rsidRDefault="007401AE" w:rsidP="00BE2DEE">
            <w:pPr>
              <w:spacing w:after="0" w:line="240" w:lineRule="auto"/>
              <w:rPr>
                <w:rFonts w:ascii="Arial" w:eastAsia="Times New Roman" w:hAnsi="Arial" w:cs="Arial"/>
                <w:color w:val="000000"/>
                <w:kern w:val="0"/>
                <w:sz w:val="20"/>
                <w:szCs w:val="20"/>
                <w14:ligatures w14:val="none"/>
              </w:rPr>
            </w:pPr>
            <w:r w:rsidRPr="007401AE">
              <w:rPr>
                <w:rFonts w:ascii="Arial" w:eastAsia="Times New Roman" w:hAnsi="Arial" w:cs="Arial"/>
                <w:color w:val="000000"/>
                <w:kern w:val="0"/>
                <w:sz w:val="20"/>
                <w:szCs w:val="20"/>
                <w14:ligatures w14:val="none"/>
              </w:rPr>
              <w:t xml:space="preserve">Intended </w:t>
            </w:r>
          </w:p>
        </w:tc>
        <w:tc>
          <w:tcPr>
            <w:tcW w:w="1350" w:type="dxa"/>
            <w:tcBorders>
              <w:top w:val="nil"/>
              <w:left w:val="single" w:sz="4" w:space="0" w:color="auto"/>
              <w:bottom w:val="nil"/>
              <w:right w:val="single" w:sz="4" w:space="0" w:color="auto"/>
            </w:tcBorders>
            <w:vAlign w:val="center"/>
          </w:tcPr>
          <w:p w14:paraId="4346C387" w14:textId="039895BF" w:rsidR="007401AE" w:rsidRPr="00BE2DEE" w:rsidRDefault="007401AE"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2.0</w:t>
            </w:r>
          </w:p>
        </w:tc>
        <w:tc>
          <w:tcPr>
            <w:tcW w:w="1350" w:type="dxa"/>
            <w:tcBorders>
              <w:top w:val="nil"/>
              <w:left w:val="nil"/>
              <w:bottom w:val="nil"/>
              <w:right w:val="single" w:sz="4" w:space="0" w:color="auto"/>
            </w:tcBorders>
            <w:vAlign w:val="center"/>
          </w:tcPr>
          <w:p w14:paraId="0CC7F999" w14:textId="3BA6E570" w:rsidR="007401AE" w:rsidRPr="00BE2DEE" w:rsidRDefault="00A31FD2"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[-0.5, 4.6]</w:t>
            </w:r>
          </w:p>
        </w:tc>
        <w:tc>
          <w:tcPr>
            <w:tcW w:w="1350" w:type="dxa"/>
            <w:tcBorders>
              <w:top w:val="nil"/>
              <w:left w:val="nil"/>
              <w:bottom w:val="nil"/>
              <w:right w:val="single" w:sz="4" w:space="0" w:color="auto"/>
            </w:tcBorders>
            <w:vAlign w:val="center"/>
          </w:tcPr>
          <w:p w14:paraId="6EBF171B" w14:textId="711087AF" w:rsidR="007401AE" w:rsidRPr="00BE2DEE" w:rsidRDefault="00BA641E"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0.5</w:t>
            </w:r>
          </w:p>
        </w:tc>
        <w:tc>
          <w:tcPr>
            <w:tcW w:w="1350" w:type="dxa"/>
            <w:tcBorders>
              <w:top w:val="nil"/>
              <w:left w:val="nil"/>
              <w:bottom w:val="nil"/>
              <w:right w:val="single" w:sz="4" w:space="0" w:color="auto"/>
            </w:tcBorders>
            <w:vAlign w:val="center"/>
          </w:tcPr>
          <w:p w14:paraId="33E64D50" w14:textId="78A82AC5" w:rsidR="007401AE" w:rsidRPr="00BE2DEE" w:rsidRDefault="00E97148"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[-1.7, 2.6]</w:t>
            </w:r>
          </w:p>
        </w:tc>
        <w:tc>
          <w:tcPr>
            <w:tcW w:w="1350" w:type="dxa"/>
            <w:tcBorders>
              <w:top w:val="nil"/>
              <w:left w:val="nil"/>
              <w:bottom w:val="nil"/>
              <w:right w:val="single" w:sz="4" w:space="0" w:color="auto"/>
            </w:tcBorders>
            <w:vAlign w:val="center"/>
          </w:tcPr>
          <w:p w14:paraId="2530BC1F" w14:textId="2BB411F5" w:rsidR="007401AE" w:rsidRPr="00974AD1" w:rsidRDefault="00974AD1" w:rsidP="00BE2DEE">
            <w:pPr>
              <w:spacing w:after="0" w:line="240" w:lineRule="auto"/>
              <w:jc w:val="center"/>
              <w:rPr>
                <w:rFonts w:ascii="Arial" w:eastAsia="Times New Roman" w:hAnsi="Arial" w:cs="Arial"/>
                <w:b/>
                <w:bCs/>
                <w:kern w:val="0"/>
                <w:sz w:val="20"/>
                <w:szCs w:val="20"/>
                <w14:ligatures w14:val="none"/>
              </w:rPr>
            </w:pPr>
            <w:r w:rsidRPr="00974AD1">
              <w:rPr>
                <w:rFonts w:ascii="Arial" w:eastAsia="Times New Roman" w:hAnsi="Arial" w:cs="Arial"/>
                <w:b/>
                <w:bCs/>
                <w:kern w:val="0"/>
                <w:sz w:val="20"/>
                <w:szCs w:val="20"/>
                <w14:ligatures w14:val="none"/>
              </w:rPr>
              <w:t>3.4</w:t>
            </w:r>
          </w:p>
        </w:tc>
        <w:tc>
          <w:tcPr>
            <w:tcW w:w="1620" w:type="dxa"/>
            <w:tcBorders>
              <w:top w:val="nil"/>
              <w:left w:val="nil"/>
              <w:bottom w:val="nil"/>
              <w:right w:val="single" w:sz="4" w:space="0" w:color="auto"/>
            </w:tcBorders>
            <w:vAlign w:val="center"/>
          </w:tcPr>
          <w:p w14:paraId="59ADC4BB" w14:textId="5C7BD99A" w:rsidR="007401AE" w:rsidRPr="00BE2DEE" w:rsidRDefault="00974AD1"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[1.9, 4.9]</w:t>
            </w:r>
          </w:p>
        </w:tc>
        <w:tc>
          <w:tcPr>
            <w:tcW w:w="1350" w:type="dxa"/>
            <w:tcBorders>
              <w:top w:val="nil"/>
              <w:left w:val="nil"/>
              <w:bottom w:val="nil"/>
              <w:right w:val="single" w:sz="4" w:space="0" w:color="auto"/>
            </w:tcBorders>
            <w:vAlign w:val="center"/>
          </w:tcPr>
          <w:p w14:paraId="7A61211B" w14:textId="2BFF341B" w:rsidR="007401AE" w:rsidRPr="00BE2DEE" w:rsidRDefault="003F6CC8"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2.0</w:t>
            </w:r>
          </w:p>
        </w:tc>
        <w:tc>
          <w:tcPr>
            <w:tcW w:w="1710" w:type="dxa"/>
            <w:tcBorders>
              <w:top w:val="nil"/>
              <w:left w:val="nil"/>
              <w:bottom w:val="nil"/>
              <w:right w:val="single" w:sz="4" w:space="0" w:color="auto"/>
            </w:tcBorders>
            <w:vAlign w:val="center"/>
          </w:tcPr>
          <w:p w14:paraId="7B400D94" w14:textId="7D74C376" w:rsidR="007401AE" w:rsidRPr="00BE2DEE" w:rsidRDefault="003F6CC8" w:rsidP="00BE2DE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[-0.8, 4.9]</w:t>
            </w:r>
          </w:p>
        </w:tc>
      </w:tr>
      <w:tr w:rsidR="003F6CC8" w:rsidRPr="00BE2DEE" w14:paraId="71807645" w14:textId="77777777" w:rsidTr="001908E0">
        <w:trPr>
          <w:trHeight w:val="255"/>
        </w:trPr>
        <w:tc>
          <w:tcPr>
            <w:tcW w:w="3510" w:type="dxa"/>
            <w:tcBorders>
              <w:top w:val="nil"/>
              <w:left w:val="single" w:sz="4" w:space="0" w:color="auto"/>
              <w:bottom w:val="single" w:sz="4" w:space="0" w:color="auto"/>
              <w:right w:val="nil"/>
            </w:tcBorders>
            <w:vAlign w:val="center"/>
          </w:tcPr>
          <w:p w14:paraId="70C712A2" w14:textId="218AA06E" w:rsidR="007401AE" w:rsidRPr="007401AE" w:rsidRDefault="007401AE" w:rsidP="007401AE">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Unintended (Ref)</w:t>
            </w:r>
          </w:p>
        </w:tc>
        <w:tc>
          <w:tcPr>
            <w:tcW w:w="1350" w:type="dxa"/>
            <w:tcBorders>
              <w:top w:val="nil"/>
              <w:left w:val="single" w:sz="4" w:space="0" w:color="auto"/>
              <w:bottom w:val="single" w:sz="4" w:space="0" w:color="auto"/>
              <w:right w:val="single" w:sz="4" w:space="0" w:color="auto"/>
            </w:tcBorders>
            <w:vAlign w:val="center"/>
          </w:tcPr>
          <w:p w14:paraId="2022BCE7" w14:textId="730DE83A"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tcPr>
          <w:p w14:paraId="6FB59AB2" w14:textId="7792EF2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tcPr>
          <w:p w14:paraId="24FC8205" w14:textId="5AEDB58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tcPr>
          <w:p w14:paraId="0614CE44" w14:textId="6C5B1BAB"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tcPr>
          <w:p w14:paraId="6739AF03" w14:textId="7E415E76"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tcPr>
          <w:p w14:paraId="2AFBFBA7" w14:textId="2CD1D213"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tcPr>
          <w:p w14:paraId="1FF20F49" w14:textId="0874EA76"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tcPr>
          <w:p w14:paraId="2441204A" w14:textId="0853764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3EFDAC08" w14:textId="77777777" w:rsidTr="001908E0">
        <w:trPr>
          <w:trHeight w:val="255"/>
        </w:trPr>
        <w:tc>
          <w:tcPr>
            <w:tcW w:w="3510" w:type="dxa"/>
            <w:tcBorders>
              <w:top w:val="single" w:sz="4" w:space="0" w:color="auto"/>
              <w:left w:val="single" w:sz="4" w:space="0" w:color="auto"/>
              <w:bottom w:val="nil"/>
              <w:right w:val="nil"/>
            </w:tcBorders>
            <w:vAlign w:val="center"/>
            <w:hideMark/>
          </w:tcPr>
          <w:p w14:paraId="2D0D9392"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Marital Status</w:t>
            </w:r>
          </w:p>
        </w:tc>
        <w:tc>
          <w:tcPr>
            <w:tcW w:w="1350" w:type="dxa"/>
            <w:tcBorders>
              <w:top w:val="single" w:sz="4" w:space="0" w:color="auto"/>
              <w:left w:val="single" w:sz="4" w:space="0" w:color="auto"/>
              <w:bottom w:val="nil"/>
              <w:right w:val="single" w:sz="4" w:space="0" w:color="auto"/>
            </w:tcBorders>
            <w:vAlign w:val="center"/>
            <w:hideMark/>
          </w:tcPr>
          <w:p w14:paraId="7CE30F1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single" w:sz="4" w:space="0" w:color="auto"/>
              <w:left w:val="nil"/>
              <w:bottom w:val="nil"/>
              <w:right w:val="single" w:sz="4" w:space="0" w:color="auto"/>
            </w:tcBorders>
            <w:vAlign w:val="center"/>
            <w:hideMark/>
          </w:tcPr>
          <w:p w14:paraId="2DC606D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single" w:sz="4" w:space="0" w:color="auto"/>
              <w:left w:val="nil"/>
              <w:bottom w:val="nil"/>
              <w:right w:val="single" w:sz="4" w:space="0" w:color="auto"/>
            </w:tcBorders>
            <w:vAlign w:val="center"/>
            <w:hideMark/>
          </w:tcPr>
          <w:p w14:paraId="2102710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single" w:sz="4" w:space="0" w:color="auto"/>
              <w:left w:val="nil"/>
              <w:bottom w:val="nil"/>
              <w:right w:val="single" w:sz="4" w:space="0" w:color="auto"/>
            </w:tcBorders>
            <w:vAlign w:val="center"/>
            <w:hideMark/>
          </w:tcPr>
          <w:p w14:paraId="75B7E9F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single" w:sz="4" w:space="0" w:color="auto"/>
              <w:left w:val="nil"/>
              <w:bottom w:val="nil"/>
              <w:right w:val="single" w:sz="4" w:space="0" w:color="auto"/>
            </w:tcBorders>
            <w:vAlign w:val="center"/>
            <w:hideMark/>
          </w:tcPr>
          <w:p w14:paraId="2B97BEA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single" w:sz="4" w:space="0" w:color="auto"/>
              <w:left w:val="nil"/>
              <w:bottom w:val="nil"/>
              <w:right w:val="single" w:sz="4" w:space="0" w:color="auto"/>
            </w:tcBorders>
            <w:vAlign w:val="center"/>
            <w:hideMark/>
          </w:tcPr>
          <w:p w14:paraId="777A451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single" w:sz="4" w:space="0" w:color="auto"/>
              <w:left w:val="nil"/>
              <w:bottom w:val="nil"/>
              <w:right w:val="single" w:sz="4" w:space="0" w:color="auto"/>
            </w:tcBorders>
            <w:vAlign w:val="center"/>
            <w:hideMark/>
          </w:tcPr>
          <w:p w14:paraId="28B877B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single" w:sz="4" w:space="0" w:color="auto"/>
              <w:left w:val="nil"/>
              <w:bottom w:val="nil"/>
              <w:right w:val="single" w:sz="4" w:space="0" w:color="auto"/>
            </w:tcBorders>
            <w:vAlign w:val="center"/>
            <w:hideMark/>
          </w:tcPr>
          <w:p w14:paraId="47D484F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46AB2B75" w14:textId="77777777" w:rsidTr="001908E0">
        <w:trPr>
          <w:trHeight w:val="255"/>
        </w:trPr>
        <w:tc>
          <w:tcPr>
            <w:tcW w:w="3510" w:type="dxa"/>
            <w:tcBorders>
              <w:top w:val="nil"/>
              <w:left w:val="single" w:sz="4" w:space="0" w:color="auto"/>
              <w:bottom w:val="nil"/>
              <w:right w:val="nil"/>
            </w:tcBorders>
            <w:vAlign w:val="center"/>
            <w:hideMark/>
          </w:tcPr>
          <w:p w14:paraId="24BD8081"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Married</w:t>
            </w:r>
          </w:p>
        </w:tc>
        <w:tc>
          <w:tcPr>
            <w:tcW w:w="1350" w:type="dxa"/>
            <w:tcBorders>
              <w:top w:val="nil"/>
              <w:left w:val="single" w:sz="4" w:space="0" w:color="auto"/>
              <w:bottom w:val="nil"/>
              <w:right w:val="single" w:sz="4" w:space="0" w:color="auto"/>
            </w:tcBorders>
            <w:vAlign w:val="center"/>
            <w:hideMark/>
          </w:tcPr>
          <w:p w14:paraId="14F7A74A" w14:textId="1E1B7B54"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Pr>
                <w:rFonts w:ascii="Arial" w:eastAsia="Times New Roman" w:hAnsi="Arial" w:cs="Arial"/>
                <w:kern w:val="0"/>
                <w:sz w:val="20"/>
                <w:szCs w:val="20"/>
                <w14:ligatures w14:val="none"/>
              </w:rPr>
              <w:t>9</w:t>
            </w:r>
          </w:p>
        </w:tc>
        <w:tc>
          <w:tcPr>
            <w:tcW w:w="1350" w:type="dxa"/>
            <w:tcBorders>
              <w:top w:val="nil"/>
              <w:left w:val="nil"/>
              <w:bottom w:val="nil"/>
              <w:right w:val="single" w:sz="4" w:space="0" w:color="auto"/>
            </w:tcBorders>
            <w:vAlign w:val="center"/>
            <w:hideMark/>
          </w:tcPr>
          <w:p w14:paraId="7BD96DDD" w14:textId="0B817155"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3.5</w:t>
            </w:r>
            <w:r w:rsidRPr="00BE2DEE">
              <w:rPr>
                <w:rFonts w:ascii="Arial" w:eastAsia="Times New Roman" w:hAnsi="Arial" w:cs="Arial"/>
                <w:kern w:val="0"/>
                <w:sz w:val="20"/>
                <w:szCs w:val="20"/>
                <w14:ligatures w14:val="none"/>
              </w:rPr>
              <w:t>, 1</w:t>
            </w:r>
            <w:r w:rsidR="00A31FD2">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5F58A906" w14:textId="3A0AE4B4" w:rsidR="007401AE" w:rsidRPr="00BE2DEE" w:rsidRDefault="00BA641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0.3</w:t>
            </w:r>
          </w:p>
        </w:tc>
        <w:tc>
          <w:tcPr>
            <w:tcW w:w="1350" w:type="dxa"/>
            <w:tcBorders>
              <w:top w:val="nil"/>
              <w:left w:val="nil"/>
              <w:bottom w:val="nil"/>
              <w:right w:val="single" w:sz="4" w:space="0" w:color="auto"/>
            </w:tcBorders>
            <w:vAlign w:val="center"/>
            <w:hideMark/>
          </w:tcPr>
          <w:p w14:paraId="67594131" w14:textId="28270592"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E97148">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2.8</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626D1DC" w14:textId="0F123A63" w:rsidR="007401AE" w:rsidRPr="00D716B9" w:rsidRDefault="00D716B9" w:rsidP="007401AE">
            <w:pPr>
              <w:spacing w:after="0" w:line="240" w:lineRule="auto"/>
              <w:jc w:val="center"/>
              <w:rPr>
                <w:rFonts w:ascii="Arial" w:eastAsia="Times New Roman" w:hAnsi="Arial" w:cs="Arial"/>
                <w:b/>
                <w:bCs/>
                <w:kern w:val="0"/>
                <w:sz w:val="20"/>
                <w:szCs w:val="20"/>
                <w14:ligatures w14:val="none"/>
              </w:rPr>
            </w:pPr>
            <w:r w:rsidRPr="00D716B9">
              <w:rPr>
                <w:rFonts w:ascii="Arial" w:eastAsia="Times New Roman" w:hAnsi="Arial" w:cs="Arial"/>
                <w:b/>
                <w:bCs/>
                <w:kern w:val="0"/>
                <w:sz w:val="20"/>
                <w:szCs w:val="20"/>
                <w14:ligatures w14:val="none"/>
              </w:rPr>
              <w:t>2.9</w:t>
            </w:r>
          </w:p>
        </w:tc>
        <w:tc>
          <w:tcPr>
            <w:tcW w:w="1620" w:type="dxa"/>
            <w:tcBorders>
              <w:top w:val="nil"/>
              <w:left w:val="nil"/>
              <w:bottom w:val="nil"/>
              <w:right w:val="single" w:sz="4" w:space="0" w:color="auto"/>
            </w:tcBorders>
            <w:vAlign w:val="center"/>
            <w:hideMark/>
          </w:tcPr>
          <w:p w14:paraId="7A4DD5B0" w14:textId="786B11AA"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D716B9">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 4</w:t>
            </w:r>
            <w:r w:rsidR="00D716B9">
              <w:rPr>
                <w:rFonts w:ascii="Arial" w:eastAsia="Times New Roman" w:hAnsi="Arial" w:cs="Arial"/>
                <w:kern w:val="0"/>
                <w:sz w:val="20"/>
                <w:szCs w:val="20"/>
                <w14:ligatures w14:val="none"/>
              </w:rPr>
              <w:t>.5</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170BA8F1" w14:textId="557B812F" w:rsidR="007401AE" w:rsidRPr="003F6CC8" w:rsidRDefault="007401AE" w:rsidP="007401AE">
            <w:pPr>
              <w:spacing w:after="0" w:line="240" w:lineRule="auto"/>
              <w:jc w:val="center"/>
              <w:rPr>
                <w:rFonts w:ascii="Arial" w:eastAsia="Times New Roman" w:hAnsi="Arial" w:cs="Arial"/>
                <w:b/>
                <w:bCs/>
                <w:kern w:val="0"/>
                <w:sz w:val="20"/>
                <w:szCs w:val="20"/>
                <w14:ligatures w14:val="none"/>
              </w:rPr>
            </w:pPr>
            <w:r w:rsidRPr="003F6CC8">
              <w:rPr>
                <w:rFonts w:ascii="Arial" w:eastAsia="Times New Roman" w:hAnsi="Arial" w:cs="Arial"/>
                <w:b/>
                <w:bCs/>
                <w:kern w:val="0"/>
                <w:sz w:val="20"/>
                <w:szCs w:val="20"/>
                <w14:ligatures w14:val="none"/>
              </w:rPr>
              <w:t>-</w:t>
            </w:r>
            <w:r w:rsidR="003F6CC8" w:rsidRPr="003F6CC8">
              <w:rPr>
                <w:rFonts w:ascii="Arial" w:eastAsia="Times New Roman" w:hAnsi="Arial" w:cs="Arial"/>
                <w:b/>
                <w:bCs/>
                <w:kern w:val="0"/>
                <w:sz w:val="20"/>
                <w:szCs w:val="20"/>
                <w14:ligatures w14:val="none"/>
              </w:rPr>
              <w:t>3.7</w:t>
            </w:r>
          </w:p>
        </w:tc>
        <w:tc>
          <w:tcPr>
            <w:tcW w:w="1710" w:type="dxa"/>
            <w:tcBorders>
              <w:top w:val="nil"/>
              <w:left w:val="nil"/>
              <w:bottom w:val="nil"/>
              <w:right w:val="single" w:sz="4" w:space="0" w:color="auto"/>
            </w:tcBorders>
            <w:vAlign w:val="center"/>
            <w:hideMark/>
          </w:tcPr>
          <w:p w14:paraId="355CDD86" w14:textId="00E8D43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6.8</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-0.7</w:t>
            </w:r>
            <w:r w:rsidRPr="00BE2DEE">
              <w:rPr>
                <w:rFonts w:ascii="Arial" w:eastAsia="Times New Roman" w:hAnsi="Arial" w:cs="Arial"/>
                <w:kern w:val="0"/>
                <w:sz w:val="20"/>
                <w:szCs w:val="20"/>
                <w14:ligatures w14:val="none"/>
              </w:rPr>
              <w:t>]</w:t>
            </w:r>
          </w:p>
        </w:tc>
      </w:tr>
      <w:tr w:rsidR="00A31FD2" w:rsidRPr="00BE2DEE" w14:paraId="413D5579" w14:textId="77777777" w:rsidTr="001908E0">
        <w:trPr>
          <w:trHeight w:val="255"/>
        </w:trPr>
        <w:tc>
          <w:tcPr>
            <w:tcW w:w="3510" w:type="dxa"/>
            <w:tcBorders>
              <w:top w:val="nil"/>
              <w:left w:val="single" w:sz="4" w:space="0" w:color="auto"/>
              <w:bottom w:val="single" w:sz="4" w:space="0" w:color="auto"/>
              <w:right w:val="nil"/>
            </w:tcBorders>
            <w:vAlign w:val="center"/>
            <w:hideMark/>
          </w:tcPr>
          <w:p w14:paraId="2FAEEFD0"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Unmarried (Ref)</w:t>
            </w:r>
          </w:p>
        </w:tc>
        <w:tc>
          <w:tcPr>
            <w:tcW w:w="1350" w:type="dxa"/>
            <w:tcBorders>
              <w:top w:val="nil"/>
              <w:left w:val="single" w:sz="4" w:space="0" w:color="auto"/>
              <w:bottom w:val="single" w:sz="4" w:space="0" w:color="auto"/>
              <w:right w:val="single" w:sz="4" w:space="0" w:color="auto"/>
            </w:tcBorders>
            <w:vAlign w:val="center"/>
            <w:hideMark/>
          </w:tcPr>
          <w:p w14:paraId="6532BCE7"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685C88D"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56BB2D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7FB9F33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BB3AB5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56C205B2"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C61619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6EEAD01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1F037D15" w14:textId="77777777" w:rsidTr="001908E0">
        <w:trPr>
          <w:trHeight w:val="255"/>
        </w:trPr>
        <w:tc>
          <w:tcPr>
            <w:tcW w:w="3510" w:type="dxa"/>
            <w:tcBorders>
              <w:top w:val="nil"/>
              <w:left w:val="single" w:sz="4" w:space="0" w:color="auto"/>
              <w:bottom w:val="nil"/>
              <w:right w:val="nil"/>
            </w:tcBorders>
            <w:vAlign w:val="center"/>
            <w:hideMark/>
          </w:tcPr>
          <w:p w14:paraId="6904E470"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Maternal Education</w:t>
            </w:r>
          </w:p>
        </w:tc>
        <w:tc>
          <w:tcPr>
            <w:tcW w:w="1350" w:type="dxa"/>
            <w:tcBorders>
              <w:top w:val="nil"/>
              <w:left w:val="single" w:sz="4" w:space="0" w:color="auto"/>
              <w:bottom w:val="nil"/>
              <w:right w:val="single" w:sz="4" w:space="0" w:color="auto"/>
            </w:tcBorders>
            <w:vAlign w:val="center"/>
            <w:hideMark/>
          </w:tcPr>
          <w:p w14:paraId="7BBC829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9EAB5E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C50E05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5BB54C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4EAF403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343F382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7858FBA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08BB930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6185CA3A" w14:textId="77777777" w:rsidTr="001908E0">
        <w:trPr>
          <w:trHeight w:val="255"/>
        </w:trPr>
        <w:tc>
          <w:tcPr>
            <w:tcW w:w="3510" w:type="dxa"/>
            <w:tcBorders>
              <w:top w:val="nil"/>
              <w:left w:val="single" w:sz="4" w:space="0" w:color="auto"/>
              <w:bottom w:val="nil"/>
              <w:right w:val="nil"/>
            </w:tcBorders>
            <w:vAlign w:val="center"/>
            <w:hideMark/>
          </w:tcPr>
          <w:p w14:paraId="63E261CC"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Some </w:t>
            </w:r>
            <w:proofErr w:type="gramStart"/>
            <w:r w:rsidRPr="00BE2DEE">
              <w:rPr>
                <w:rFonts w:ascii="Arial" w:eastAsia="Times New Roman" w:hAnsi="Arial" w:cs="Arial"/>
                <w:color w:val="000000"/>
                <w:kern w:val="0"/>
                <w:sz w:val="20"/>
                <w:szCs w:val="20"/>
                <w14:ligatures w14:val="none"/>
              </w:rPr>
              <w:t>College</w:t>
            </w:r>
            <w:proofErr w:type="gramEnd"/>
            <w:r w:rsidRPr="00BE2DEE">
              <w:rPr>
                <w:rFonts w:ascii="Arial" w:eastAsia="Times New Roman" w:hAnsi="Arial" w:cs="Arial"/>
                <w:color w:val="000000"/>
                <w:kern w:val="0"/>
                <w:sz w:val="20"/>
                <w:szCs w:val="20"/>
                <w14:ligatures w14:val="none"/>
              </w:rPr>
              <w:t xml:space="preserve"> </w:t>
            </w:r>
          </w:p>
        </w:tc>
        <w:tc>
          <w:tcPr>
            <w:tcW w:w="1350" w:type="dxa"/>
            <w:tcBorders>
              <w:top w:val="nil"/>
              <w:left w:val="single" w:sz="4" w:space="0" w:color="auto"/>
              <w:bottom w:val="nil"/>
              <w:right w:val="single" w:sz="4" w:space="0" w:color="auto"/>
            </w:tcBorders>
            <w:vAlign w:val="center"/>
            <w:hideMark/>
          </w:tcPr>
          <w:p w14:paraId="7ECEC0C6" w14:textId="6A5B0EC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Pr>
                <w:rFonts w:ascii="Arial" w:eastAsia="Times New Roman" w:hAnsi="Arial" w:cs="Arial"/>
                <w:kern w:val="0"/>
                <w:sz w:val="20"/>
                <w:szCs w:val="20"/>
                <w14:ligatures w14:val="none"/>
              </w:rPr>
              <w:t>1</w:t>
            </w:r>
          </w:p>
        </w:tc>
        <w:tc>
          <w:tcPr>
            <w:tcW w:w="1350" w:type="dxa"/>
            <w:tcBorders>
              <w:top w:val="nil"/>
              <w:left w:val="nil"/>
              <w:bottom w:val="nil"/>
              <w:right w:val="single" w:sz="4" w:space="0" w:color="auto"/>
            </w:tcBorders>
            <w:vAlign w:val="center"/>
            <w:hideMark/>
          </w:tcPr>
          <w:p w14:paraId="5CC65AD2" w14:textId="48673176"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A31FD2">
              <w:rPr>
                <w:rFonts w:ascii="Arial" w:eastAsia="Times New Roman" w:hAnsi="Arial" w:cs="Arial"/>
                <w:kern w:val="0"/>
                <w:sz w:val="20"/>
                <w:szCs w:val="20"/>
                <w14:ligatures w14:val="none"/>
              </w:rPr>
              <w:t>.5</w:t>
            </w:r>
            <w:r w:rsidRPr="00BE2DEE">
              <w:rPr>
                <w:rFonts w:ascii="Arial" w:eastAsia="Times New Roman" w:hAnsi="Arial" w:cs="Arial"/>
                <w:kern w:val="0"/>
                <w:sz w:val="20"/>
                <w:szCs w:val="20"/>
                <w14:ligatures w14:val="none"/>
              </w:rPr>
              <w:t>, 2</w:t>
            </w:r>
            <w:r w:rsidR="00A31FD2">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409723E6" w14:textId="333C9205"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BA641E">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7</w:t>
            </w:r>
          </w:p>
        </w:tc>
        <w:tc>
          <w:tcPr>
            <w:tcW w:w="1350" w:type="dxa"/>
            <w:tcBorders>
              <w:top w:val="nil"/>
              <w:left w:val="nil"/>
              <w:bottom w:val="nil"/>
              <w:right w:val="single" w:sz="4" w:space="0" w:color="auto"/>
            </w:tcBorders>
            <w:vAlign w:val="center"/>
            <w:hideMark/>
          </w:tcPr>
          <w:p w14:paraId="014900D5" w14:textId="7D3A209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E97148">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 0.3]</w:t>
            </w:r>
          </w:p>
        </w:tc>
        <w:tc>
          <w:tcPr>
            <w:tcW w:w="1350" w:type="dxa"/>
            <w:tcBorders>
              <w:top w:val="nil"/>
              <w:left w:val="nil"/>
              <w:bottom w:val="nil"/>
              <w:right w:val="single" w:sz="4" w:space="0" w:color="auto"/>
            </w:tcBorders>
            <w:vAlign w:val="center"/>
            <w:hideMark/>
          </w:tcPr>
          <w:p w14:paraId="68B1896C" w14:textId="490216A3" w:rsidR="007401AE" w:rsidRPr="00D716B9" w:rsidRDefault="007401AE" w:rsidP="007401AE">
            <w:pPr>
              <w:spacing w:after="0" w:line="240" w:lineRule="auto"/>
              <w:jc w:val="center"/>
              <w:rPr>
                <w:rFonts w:ascii="Arial" w:eastAsia="Times New Roman" w:hAnsi="Arial" w:cs="Arial"/>
                <w:b/>
                <w:bCs/>
                <w:kern w:val="0"/>
                <w:sz w:val="20"/>
                <w:szCs w:val="20"/>
                <w14:ligatures w14:val="none"/>
              </w:rPr>
            </w:pPr>
            <w:r w:rsidRPr="00D716B9">
              <w:rPr>
                <w:rFonts w:ascii="Arial" w:eastAsia="Times New Roman" w:hAnsi="Arial" w:cs="Arial"/>
                <w:b/>
                <w:bCs/>
                <w:kern w:val="0"/>
                <w:sz w:val="20"/>
                <w:szCs w:val="20"/>
                <w14:ligatures w14:val="none"/>
              </w:rPr>
              <w:t>5</w:t>
            </w:r>
            <w:r w:rsidR="00D716B9" w:rsidRPr="00D716B9">
              <w:rPr>
                <w:rFonts w:ascii="Arial" w:eastAsia="Times New Roman" w:hAnsi="Arial" w:cs="Arial"/>
                <w:b/>
                <w:bCs/>
                <w:kern w:val="0"/>
                <w:sz w:val="20"/>
                <w:szCs w:val="20"/>
                <w14:ligatures w14:val="none"/>
              </w:rPr>
              <w:t>.</w:t>
            </w:r>
            <w:r w:rsidRPr="00D716B9">
              <w:rPr>
                <w:rFonts w:ascii="Arial" w:eastAsia="Times New Roman" w:hAnsi="Arial" w:cs="Arial"/>
                <w:b/>
                <w:bCs/>
                <w:kern w:val="0"/>
                <w:sz w:val="20"/>
                <w:szCs w:val="20"/>
                <w14:ligatures w14:val="none"/>
              </w:rPr>
              <w:t>1</w:t>
            </w:r>
          </w:p>
        </w:tc>
        <w:tc>
          <w:tcPr>
            <w:tcW w:w="1620" w:type="dxa"/>
            <w:tcBorders>
              <w:top w:val="nil"/>
              <w:left w:val="nil"/>
              <w:bottom w:val="nil"/>
              <w:right w:val="single" w:sz="4" w:space="0" w:color="auto"/>
            </w:tcBorders>
            <w:vAlign w:val="center"/>
            <w:hideMark/>
          </w:tcPr>
          <w:p w14:paraId="7DF1EE37" w14:textId="4513BF0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D716B9">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5, 6</w:t>
            </w:r>
            <w:r w:rsidR="00D716B9">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6]</w:t>
            </w:r>
          </w:p>
        </w:tc>
        <w:tc>
          <w:tcPr>
            <w:tcW w:w="1350" w:type="dxa"/>
            <w:tcBorders>
              <w:top w:val="nil"/>
              <w:left w:val="nil"/>
              <w:bottom w:val="nil"/>
              <w:right w:val="single" w:sz="4" w:space="0" w:color="auto"/>
            </w:tcBorders>
            <w:vAlign w:val="center"/>
            <w:hideMark/>
          </w:tcPr>
          <w:p w14:paraId="454CB48F" w14:textId="44476E35" w:rsidR="007401AE" w:rsidRPr="003F6CC8" w:rsidRDefault="003F6CC8" w:rsidP="007401AE">
            <w:pPr>
              <w:spacing w:after="0" w:line="240" w:lineRule="auto"/>
              <w:jc w:val="center"/>
              <w:rPr>
                <w:rFonts w:ascii="Arial" w:eastAsia="Times New Roman" w:hAnsi="Arial" w:cs="Arial"/>
                <w:b/>
                <w:bCs/>
                <w:kern w:val="0"/>
                <w:sz w:val="20"/>
                <w:szCs w:val="20"/>
                <w14:ligatures w14:val="none"/>
              </w:rPr>
            </w:pPr>
            <w:r w:rsidRPr="003F6CC8">
              <w:rPr>
                <w:rFonts w:ascii="Arial" w:eastAsia="Times New Roman" w:hAnsi="Arial" w:cs="Arial"/>
                <w:b/>
                <w:bCs/>
                <w:kern w:val="0"/>
                <w:sz w:val="20"/>
                <w:szCs w:val="20"/>
                <w14:ligatures w14:val="none"/>
              </w:rPr>
              <w:t>4.5</w:t>
            </w:r>
          </w:p>
        </w:tc>
        <w:tc>
          <w:tcPr>
            <w:tcW w:w="1710" w:type="dxa"/>
            <w:tcBorders>
              <w:top w:val="nil"/>
              <w:left w:val="nil"/>
              <w:bottom w:val="nil"/>
              <w:right w:val="single" w:sz="4" w:space="0" w:color="auto"/>
            </w:tcBorders>
            <w:vAlign w:val="center"/>
            <w:hideMark/>
          </w:tcPr>
          <w:p w14:paraId="2AB7A01A" w14:textId="24E1F7AB"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1.6</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7.5</w:t>
            </w:r>
            <w:r w:rsidRPr="00BE2DEE">
              <w:rPr>
                <w:rFonts w:ascii="Arial" w:eastAsia="Times New Roman" w:hAnsi="Arial" w:cs="Arial"/>
                <w:kern w:val="0"/>
                <w:sz w:val="20"/>
                <w:szCs w:val="20"/>
                <w14:ligatures w14:val="none"/>
              </w:rPr>
              <w:t>]</w:t>
            </w:r>
          </w:p>
        </w:tc>
      </w:tr>
      <w:tr w:rsidR="00A31FD2" w:rsidRPr="00BE2DEE" w14:paraId="2A797821" w14:textId="77777777" w:rsidTr="001908E0">
        <w:trPr>
          <w:trHeight w:val="255"/>
        </w:trPr>
        <w:tc>
          <w:tcPr>
            <w:tcW w:w="3510" w:type="dxa"/>
            <w:tcBorders>
              <w:top w:val="nil"/>
              <w:left w:val="single" w:sz="4" w:space="0" w:color="auto"/>
              <w:bottom w:val="nil"/>
              <w:right w:val="nil"/>
            </w:tcBorders>
            <w:vAlign w:val="center"/>
            <w:hideMark/>
          </w:tcPr>
          <w:p w14:paraId="64AC0988"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College Degree or Higher</w:t>
            </w:r>
          </w:p>
        </w:tc>
        <w:tc>
          <w:tcPr>
            <w:tcW w:w="1350" w:type="dxa"/>
            <w:tcBorders>
              <w:top w:val="nil"/>
              <w:left w:val="single" w:sz="4" w:space="0" w:color="auto"/>
              <w:bottom w:val="nil"/>
              <w:right w:val="single" w:sz="4" w:space="0" w:color="auto"/>
            </w:tcBorders>
            <w:vAlign w:val="center"/>
            <w:hideMark/>
          </w:tcPr>
          <w:p w14:paraId="36F686EA" w14:textId="6FCA4AE7" w:rsidR="007401AE" w:rsidRPr="00A4021C" w:rsidRDefault="007401AE" w:rsidP="007401AE">
            <w:pPr>
              <w:spacing w:after="0" w:line="240" w:lineRule="auto"/>
              <w:jc w:val="center"/>
              <w:rPr>
                <w:rFonts w:ascii="Arial" w:eastAsia="Times New Roman" w:hAnsi="Arial" w:cs="Arial"/>
                <w:b/>
                <w:bCs/>
                <w:kern w:val="0"/>
                <w:sz w:val="20"/>
                <w:szCs w:val="20"/>
                <w14:ligatures w14:val="none"/>
              </w:rPr>
            </w:pPr>
            <w:r w:rsidRPr="00A4021C">
              <w:rPr>
                <w:rFonts w:ascii="Arial" w:eastAsia="Times New Roman" w:hAnsi="Arial" w:cs="Arial"/>
                <w:b/>
                <w:bCs/>
                <w:kern w:val="0"/>
                <w:sz w:val="20"/>
                <w:szCs w:val="20"/>
                <w14:ligatures w14:val="none"/>
              </w:rPr>
              <w:t>6.5</w:t>
            </w:r>
          </w:p>
        </w:tc>
        <w:tc>
          <w:tcPr>
            <w:tcW w:w="1350" w:type="dxa"/>
            <w:tcBorders>
              <w:top w:val="nil"/>
              <w:left w:val="nil"/>
              <w:bottom w:val="nil"/>
              <w:right w:val="single" w:sz="4" w:space="0" w:color="auto"/>
            </w:tcBorders>
            <w:vAlign w:val="center"/>
            <w:hideMark/>
          </w:tcPr>
          <w:p w14:paraId="2AA2970D" w14:textId="2687870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1.3</w:t>
            </w:r>
            <w:r w:rsidRPr="00BE2DEE">
              <w:rPr>
                <w:rFonts w:ascii="Arial" w:eastAsia="Times New Roman" w:hAnsi="Arial" w:cs="Arial"/>
                <w:kern w:val="0"/>
                <w:sz w:val="20"/>
                <w:szCs w:val="20"/>
                <w14:ligatures w14:val="none"/>
              </w:rPr>
              <w:t xml:space="preserve">, </w:t>
            </w:r>
            <w:r w:rsidR="00A31FD2">
              <w:rPr>
                <w:rFonts w:ascii="Arial" w:eastAsia="Times New Roman" w:hAnsi="Arial" w:cs="Arial"/>
                <w:kern w:val="0"/>
                <w:sz w:val="20"/>
                <w:szCs w:val="20"/>
                <w14:ligatures w14:val="none"/>
              </w:rPr>
              <w:t>11.7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3A89919C" w14:textId="30E319A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BA641E">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5</w:t>
            </w:r>
          </w:p>
        </w:tc>
        <w:tc>
          <w:tcPr>
            <w:tcW w:w="1350" w:type="dxa"/>
            <w:tcBorders>
              <w:top w:val="nil"/>
              <w:left w:val="nil"/>
              <w:bottom w:val="nil"/>
              <w:right w:val="single" w:sz="4" w:space="0" w:color="auto"/>
            </w:tcBorders>
            <w:vAlign w:val="center"/>
            <w:hideMark/>
          </w:tcPr>
          <w:p w14:paraId="4AA3D6E0" w14:textId="770498A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2, 5</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1]</w:t>
            </w:r>
          </w:p>
        </w:tc>
        <w:tc>
          <w:tcPr>
            <w:tcW w:w="1350" w:type="dxa"/>
            <w:tcBorders>
              <w:top w:val="nil"/>
              <w:left w:val="nil"/>
              <w:bottom w:val="nil"/>
              <w:right w:val="single" w:sz="4" w:space="0" w:color="auto"/>
            </w:tcBorders>
            <w:vAlign w:val="center"/>
            <w:hideMark/>
          </w:tcPr>
          <w:p w14:paraId="0A773AFA" w14:textId="5E73DF9C" w:rsidR="007401AE" w:rsidRPr="00D716B9" w:rsidRDefault="007401AE" w:rsidP="007401AE">
            <w:pPr>
              <w:spacing w:after="0" w:line="240" w:lineRule="auto"/>
              <w:jc w:val="center"/>
              <w:rPr>
                <w:rFonts w:ascii="Arial" w:eastAsia="Times New Roman" w:hAnsi="Arial" w:cs="Arial"/>
                <w:b/>
                <w:bCs/>
                <w:kern w:val="0"/>
                <w:sz w:val="20"/>
                <w:szCs w:val="20"/>
                <w14:ligatures w14:val="none"/>
              </w:rPr>
            </w:pPr>
            <w:r w:rsidRPr="00D716B9">
              <w:rPr>
                <w:rFonts w:ascii="Arial" w:eastAsia="Times New Roman" w:hAnsi="Arial" w:cs="Arial"/>
                <w:b/>
                <w:bCs/>
                <w:kern w:val="0"/>
                <w:sz w:val="20"/>
                <w:szCs w:val="20"/>
                <w14:ligatures w14:val="none"/>
              </w:rPr>
              <w:t>12</w:t>
            </w:r>
            <w:r w:rsidR="00D716B9" w:rsidRPr="00D716B9">
              <w:rPr>
                <w:rFonts w:ascii="Arial" w:eastAsia="Times New Roman" w:hAnsi="Arial" w:cs="Arial"/>
                <w:b/>
                <w:bCs/>
                <w:kern w:val="0"/>
                <w:sz w:val="20"/>
                <w:szCs w:val="20"/>
                <w14:ligatures w14:val="none"/>
              </w:rPr>
              <w:t>.</w:t>
            </w:r>
            <w:r w:rsidRPr="00D716B9">
              <w:rPr>
                <w:rFonts w:ascii="Arial" w:eastAsia="Times New Roman" w:hAnsi="Arial" w:cs="Arial"/>
                <w:b/>
                <w:bCs/>
                <w:kern w:val="0"/>
                <w:sz w:val="20"/>
                <w:szCs w:val="20"/>
                <w14:ligatures w14:val="none"/>
              </w:rPr>
              <w:t>1</w:t>
            </w:r>
          </w:p>
        </w:tc>
        <w:tc>
          <w:tcPr>
            <w:tcW w:w="1620" w:type="dxa"/>
            <w:tcBorders>
              <w:top w:val="nil"/>
              <w:left w:val="nil"/>
              <w:bottom w:val="nil"/>
              <w:right w:val="single" w:sz="4" w:space="0" w:color="auto"/>
            </w:tcBorders>
            <w:vAlign w:val="center"/>
            <w:hideMark/>
          </w:tcPr>
          <w:p w14:paraId="1B1E3601" w14:textId="7C24B24C"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[9</w:t>
            </w:r>
            <w:r w:rsidR="00D716B9">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 xml:space="preserve">5, </w:t>
            </w:r>
            <w:r w:rsidR="00D716B9">
              <w:rPr>
                <w:rFonts w:ascii="Arial" w:eastAsia="Times New Roman" w:hAnsi="Arial" w:cs="Arial"/>
                <w:kern w:val="0"/>
                <w:sz w:val="20"/>
                <w:szCs w:val="20"/>
                <w14:ligatures w14:val="none"/>
              </w:rPr>
              <w:t>1</w:t>
            </w:r>
            <w:r w:rsidRPr="00BE2DEE">
              <w:rPr>
                <w:rFonts w:ascii="Arial" w:eastAsia="Times New Roman" w:hAnsi="Arial" w:cs="Arial"/>
                <w:kern w:val="0"/>
                <w:sz w:val="20"/>
                <w:szCs w:val="20"/>
                <w14:ligatures w14:val="none"/>
              </w:rPr>
              <w:t>4</w:t>
            </w:r>
            <w:r w:rsidR="00D716B9">
              <w:rPr>
                <w:rFonts w:ascii="Arial" w:eastAsia="Times New Roman" w:hAnsi="Arial" w:cs="Arial"/>
                <w:kern w:val="0"/>
                <w:sz w:val="20"/>
                <w:szCs w:val="20"/>
                <w14:ligatures w14:val="none"/>
              </w:rPr>
              <w:t>.8]</w:t>
            </w:r>
          </w:p>
        </w:tc>
        <w:tc>
          <w:tcPr>
            <w:tcW w:w="1350" w:type="dxa"/>
            <w:tcBorders>
              <w:top w:val="nil"/>
              <w:left w:val="nil"/>
              <w:bottom w:val="nil"/>
              <w:right w:val="single" w:sz="4" w:space="0" w:color="auto"/>
            </w:tcBorders>
            <w:vAlign w:val="center"/>
            <w:hideMark/>
          </w:tcPr>
          <w:p w14:paraId="710A8C24" w14:textId="53D7CDBC" w:rsidR="007401AE" w:rsidRPr="003F6CC8" w:rsidRDefault="003F6CC8" w:rsidP="007401AE">
            <w:pPr>
              <w:spacing w:after="0" w:line="240" w:lineRule="auto"/>
              <w:jc w:val="center"/>
              <w:rPr>
                <w:rFonts w:ascii="Arial" w:eastAsia="Times New Roman" w:hAnsi="Arial" w:cs="Arial"/>
                <w:b/>
                <w:bCs/>
                <w:kern w:val="0"/>
                <w:sz w:val="20"/>
                <w:szCs w:val="20"/>
                <w14:ligatures w14:val="none"/>
              </w:rPr>
            </w:pPr>
            <w:r w:rsidRPr="003F6CC8">
              <w:rPr>
                <w:rFonts w:ascii="Arial" w:eastAsia="Times New Roman" w:hAnsi="Arial" w:cs="Arial"/>
                <w:b/>
                <w:bCs/>
                <w:kern w:val="0"/>
                <w:sz w:val="20"/>
                <w:szCs w:val="20"/>
                <w14:ligatures w14:val="none"/>
              </w:rPr>
              <w:t>6.6</w:t>
            </w:r>
          </w:p>
        </w:tc>
        <w:tc>
          <w:tcPr>
            <w:tcW w:w="1710" w:type="dxa"/>
            <w:tcBorders>
              <w:top w:val="nil"/>
              <w:left w:val="nil"/>
              <w:bottom w:val="nil"/>
              <w:right w:val="single" w:sz="4" w:space="0" w:color="auto"/>
            </w:tcBorders>
            <w:vAlign w:val="center"/>
            <w:hideMark/>
          </w:tcPr>
          <w:p w14:paraId="3CAF41BB" w14:textId="201367F5"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2.1</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11.1</w:t>
            </w:r>
            <w:r w:rsidRPr="00BE2DEE">
              <w:rPr>
                <w:rFonts w:ascii="Arial" w:eastAsia="Times New Roman" w:hAnsi="Arial" w:cs="Arial"/>
                <w:kern w:val="0"/>
                <w:sz w:val="20"/>
                <w:szCs w:val="20"/>
                <w14:ligatures w14:val="none"/>
              </w:rPr>
              <w:t>]</w:t>
            </w:r>
          </w:p>
        </w:tc>
      </w:tr>
      <w:tr w:rsidR="00A31FD2" w:rsidRPr="00BE2DEE" w14:paraId="3E542BDF" w14:textId="77777777" w:rsidTr="001908E0">
        <w:trPr>
          <w:trHeight w:val="255"/>
        </w:trPr>
        <w:tc>
          <w:tcPr>
            <w:tcW w:w="3510" w:type="dxa"/>
            <w:tcBorders>
              <w:top w:val="nil"/>
              <w:left w:val="single" w:sz="4" w:space="0" w:color="auto"/>
              <w:bottom w:val="single" w:sz="4" w:space="0" w:color="auto"/>
              <w:right w:val="nil"/>
            </w:tcBorders>
            <w:vAlign w:val="center"/>
            <w:hideMark/>
          </w:tcPr>
          <w:p w14:paraId="1102519F"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High school graduate or less (Ref)</w:t>
            </w:r>
          </w:p>
        </w:tc>
        <w:tc>
          <w:tcPr>
            <w:tcW w:w="1350" w:type="dxa"/>
            <w:tcBorders>
              <w:top w:val="nil"/>
              <w:left w:val="single" w:sz="4" w:space="0" w:color="auto"/>
              <w:bottom w:val="single" w:sz="4" w:space="0" w:color="auto"/>
              <w:right w:val="single" w:sz="4" w:space="0" w:color="auto"/>
            </w:tcBorders>
            <w:vAlign w:val="center"/>
            <w:hideMark/>
          </w:tcPr>
          <w:p w14:paraId="21020D1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6BDEEE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F82AD7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7345AC1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2E88E0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3E9CA27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A12855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5392B5C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466C3F96" w14:textId="77777777" w:rsidTr="001908E0">
        <w:trPr>
          <w:trHeight w:val="255"/>
        </w:trPr>
        <w:tc>
          <w:tcPr>
            <w:tcW w:w="3510" w:type="dxa"/>
            <w:tcBorders>
              <w:top w:val="nil"/>
              <w:left w:val="single" w:sz="4" w:space="0" w:color="auto"/>
              <w:bottom w:val="nil"/>
              <w:right w:val="nil"/>
            </w:tcBorders>
            <w:vAlign w:val="center"/>
            <w:hideMark/>
          </w:tcPr>
          <w:p w14:paraId="3E23D3AB"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Household Income</w:t>
            </w:r>
          </w:p>
        </w:tc>
        <w:tc>
          <w:tcPr>
            <w:tcW w:w="1350" w:type="dxa"/>
            <w:tcBorders>
              <w:top w:val="nil"/>
              <w:left w:val="single" w:sz="4" w:space="0" w:color="auto"/>
              <w:bottom w:val="nil"/>
              <w:right w:val="single" w:sz="4" w:space="0" w:color="auto"/>
            </w:tcBorders>
            <w:vAlign w:val="center"/>
            <w:hideMark/>
          </w:tcPr>
          <w:p w14:paraId="7F7C0FC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5770CA7"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32D5322"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CDB31D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013F3E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2881976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E99144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21AB5F1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0C6191C3" w14:textId="77777777" w:rsidTr="001908E0">
        <w:trPr>
          <w:trHeight w:val="255"/>
        </w:trPr>
        <w:tc>
          <w:tcPr>
            <w:tcW w:w="3510" w:type="dxa"/>
            <w:tcBorders>
              <w:top w:val="nil"/>
              <w:left w:val="single" w:sz="4" w:space="0" w:color="auto"/>
              <w:bottom w:val="nil"/>
              <w:right w:val="nil"/>
            </w:tcBorders>
            <w:vAlign w:val="center"/>
            <w:hideMark/>
          </w:tcPr>
          <w:p w14:paraId="41D040D9"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$20,000-$40,000</w:t>
            </w:r>
          </w:p>
        </w:tc>
        <w:tc>
          <w:tcPr>
            <w:tcW w:w="1350" w:type="dxa"/>
            <w:tcBorders>
              <w:top w:val="nil"/>
              <w:left w:val="single" w:sz="4" w:space="0" w:color="auto"/>
              <w:bottom w:val="nil"/>
              <w:right w:val="single" w:sz="4" w:space="0" w:color="auto"/>
            </w:tcBorders>
            <w:vAlign w:val="center"/>
            <w:hideMark/>
          </w:tcPr>
          <w:p w14:paraId="6D549920" w14:textId="56C2F545" w:rsidR="007401AE" w:rsidRPr="00BE2DEE" w:rsidRDefault="007401A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-0.1</w:t>
            </w:r>
          </w:p>
        </w:tc>
        <w:tc>
          <w:tcPr>
            <w:tcW w:w="1350" w:type="dxa"/>
            <w:tcBorders>
              <w:top w:val="nil"/>
              <w:left w:val="nil"/>
              <w:bottom w:val="nil"/>
              <w:right w:val="single" w:sz="4" w:space="0" w:color="auto"/>
            </w:tcBorders>
            <w:vAlign w:val="center"/>
            <w:hideMark/>
          </w:tcPr>
          <w:p w14:paraId="618347B9" w14:textId="18380F65"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2.8</w:t>
            </w: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 xml:space="preserve"> 2.6</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04638204" w14:textId="789C37DF" w:rsidR="007401AE" w:rsidRPr="00E97148" w:rsidRDefault="007401AE" w:rsidP="007401AE">
            <w:pPr>
              <w:spacing w:after="0" w:line="240" w:lineRule="auto"/>
              <w:jc w:val="center"/>
              <w:rPr>
                <w:rFonts w:ascii="Arial" w:eastAsia="Times New Roman" w:hAnsi="Arial" w:cs="Arial"/>
                <w:b/>
                <w:bCs/>
                <w:kern w:val="0"/>
                <w:sz w:val="20"/>
                <w:szCs w:val="20"/>
                <w14:ligatures w14:val="none"/>
              </w:rPr>
            </w:pPr>
            <w:r w:rsidRPr="00E97148">
              <w:rPr>
                <w:rFonts w:ascii="Arial" w:eastAsia="Times New Roman" w:hAnsi="Arial" w:cs="Arial"/>
                <w:b/>
                <w:bCs/>
                <w:kern w:val="0"/>
                <w:sz w:val="20"/>
                <w:szCs w:val="20"/>
                <w14:ligatures w14:val="none"/>
              </w:rPr>
              <w:t>4</w:t>
            </w:r>
            <w:r w:rsidR="00BA641E" w:rsidRPr="00E97148">
              <w:rPr>
                <w:rFonts w:ascii="Arial" w:eastAsia="Times New Roman" w:hAnsi="Arial" w:cs="Arial"/>
                <w:b/>
                <w:bCs/>
                <w:kern w:val="0"/>
                <w:sz w:val="20"/>
                <w:szCs w:val="20"/>
                <w14:ligatures w14:val="none"/>
              </w:rPr>
              <w:t>.3</w:t>
            </w:r>
          </w:p>
        </w:tc>
        <w:tc>
          <w:tcPr>
            <w:tcW w:w="1350" w:type="dxa"/>
            <w:tcBorders>
              <w:top w:val="nil"/>
              <w:left w:val="nil"/>
              <w:bottom w:val="nil"/>
              <w:right w:val="single" w:sz="4" w:space="0" w:color="auto"/>
            </w:tcBorders>
            <w:vAlign w:val="center"/>
            <w:hideMark/>
          </w:tcPr>
          <w:p w14:paraId="787F85F4" w14:textId="429FE6F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0, 6</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5]</w:t>
            </w:r>
          </w:p>
        </w:tc>
        <w:tc>
          <w:tcPr>
            <w:tcW w:w="1350" w:type="dxa"/>
            <w:tcBorders>
              <w:top w:val="nil"/>
              <w:left w:val="nil"/>
              <w:bottom w:val="nil"/>
              <w:right w:val="single" w:sz="4" w:space="0" w:color="auto"/>
            </w:tcBorders>
            <w:vAlign w:val="center"/>
            <w:hideMark/>
          </w:tcPr>
          <w:p w14:paraId="4F42CBD0" w14:textId="5FAD6AB2" w:rsidR="007401AE" w:rsidRPr="00D716B9" w:rsidRDefault="00D716B9" w:rsidP="007401AE">
            <w:pPr>
              <w:spacing w:after="0" w:line="240" w:lineRule="auto"/>
              <w:jc w:val="center"/>
              <w:rPr>
                <w:rFonts w:ascii="Arial" w:eastAsia="Times New Roman" w:hAnsi="Arial" w:cs="Arial"/>
                <w:b/>
                <w:bCs/>
                <w:kern w:val="0"/>
                <w:sz w:val="20"/>
                <w:szCs w:val="20"/>
                <w14:ligatures w14:val="none"/>
              </w:rPr>
            </w:pPr>
            <w:r w:rsidRPr="00D716B9">
              <w:rPr>
                <w:rFonts w:ascii="Arial" w:eastAsia="Times New Roman" w:hAnsi="Arial" w:cs="Arial"/>
                <w:b/>
                <w:bCs/>
                <w:kern w:val="0"/>
                <w:sz w:val="20"/>
                <w:szCs w:val="20"/>
                <w14:ligatures w14:val="none"/>
              </w:rPr>
              <w:t>2.0</w:t>
            </w:r>
          </w:p>
        </w:tc>
        <w:tc>
          <w:tcPr>
            <w:tcW w:w="1620" w:type="dxa"/>
            <w:tcBorders>
              <w:top w:val="nil"/>
              <w:left w:val="nil"/>
              <w:bottom w:val="nil"/>
              <w:right w:val="single" w:sz="4" w:space="0" w:color="auto"/>
            </w:tcBorders>
            <w:vAlign w:val="center"/>
            <w:hideMark/>
          </w:tcPr>
          <w:p w14:paraId="5091D33D" w14:textId="52D4C50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[0.3, 3</w:t>
            </w:r>
            <w:r w:rsidR="00D716B9">
              <w:rPr>
                <w:rFonts w:ascii="Arial" w:eastAsia="Times New Roman" w:hAnsi="Arial" w:cs="Arial"/>
                <w:kern w:val="0"/>
                <w:sz w:val="20"/>
                <w:szCs w:val="20"/>
                <w14:ligatures w14:val="none"/>
              </w:rPr>
              <w:t>.6</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05619B7D" w14:textId="56D36481" w:rsidR="007401AE" w:rsidRPr="00BE2DEE" w:rsidRDefault="003F6CC8"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0.2</w:t>
            </w:r>
          </w:p>
        </w:tc>
        <w:tc>
          <w:tcPr>
            <w:tcW w:w="1710" w:type="dxa"/>
            <w:tcBorders>
              <w:top w:val="nil"/>
              <w:left w:val="nil"/>
              <w:bottom w:val="nil"/>
              <w:right w:val="single" w:sz="4" w:space="0" w:color="auto"/>
            </w:tcBorders>
            <w:vAlign w:val="center"/>
            <w:hideMark/>
          </w:tcPr>
          <w:p w14:paraId="0C96B31A" w14:textId="7B04BE2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2.9</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3.3</w:t>
            </w:r>
            <w:r w:rsidRPr="00BE2DEE">
              <w:rPr>
                <w:rFonts w:ascii="Arial" w:eastAsia="Times New Roman" w:hAnsi="Arial" w:cs="Arial"/>
                <w:kern w:val="0"/>
                <w:sz w:val="20"/>
                <w:szCs w:val="20"/>
                <w14:ligatures w14:val="none"/>
              </w:rPr>
              <w:t>]</w:t>
            </w:r>
          </w:p>
        </w:tc>
      </w:tr>
      <w:tr w:rsidR="00A31FD2" w:rsidRPr="00BE2DEE" w14:paraId="40F89A5D" w14:textId="77777777" w:rsidTr="001908E0">
        <w:trPr>
          <w:trHeight w:val="255"/>
        </w:trPr>
        <w:tc>
          <w:tcPr>
            <w:tcW w:w="3510" w:type="dxa"/>
            <w:tcBorders>
              <w:top w:val="nil"/>
              <w:left w:val="single" w:sz="4" w:space="0" w:color="auto"/>
              <w:bottom w:val="nil"/>
              <w:right w:val="nil"/>
            </w:tcBorders>
            <w:vAlign w:val="center"/>
            <w:hideMark/>
          </w:tcPr>
          <w:p w14:paraId="1621AADA"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$40,001-$60,000</w:t>
            </w:r>
          </w:p>
        </w:tc>
        <w:tc>
          <w:tcPr>
            <w:tcW w:w="1350" w:type="dxa"/>
            <w:tcBorders>
              <w:top w:val="nil"/>
              <w:left w:val="single" w:sz="4" w:space="0" w:color="auto"/>
              <w:bottom w:val="nil"/>
              <w:right w:val="single" w:sz="4" w:space="0" w:color="auto"/>
            </w:tcBorders>
            <w:vAlign w:val="center"/>
            <w:hideMark/>
          </w:tcPr>
          <w:p w14:paraId="24A42BD6" w14:textId="3DCED605"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0.3</w:t>
            </w:r>
          </w:p>
        </w:tc>
        <w:tc>
          <w:tcPr>
            <w:tcW w:w="1350" w:type="dxa"/>
            <w:tcBorders>
              <w:top w:val="nil"/>
              <w:left w:val="nil"/>
              <w:bottom w:val="nil"/>
              <w:right w:val="single" w:sz="4" w:space="0" w:color="auto"/>
            </w:tcBorders>
            <w:vAlign w:val="center"/>
            <w:hideMark/>
          </w:tcPr>
          <w:p w14:paraId="493284E3" w14:textId="21B780A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[-4</w:t>
            </w:r>
            <w:r w:rsidR="00A31FD2">
              <w:rPr>
                <w:rFonts w:ascii="Arial" w:eastAsia="Times New Roman" w:hAnsi="Arial" w:cs="Arial"/>
                <w:kern w:val="0"/>
                <w:sz w:val="20"/>
                <w:szCs w:val="20"/>
                <w14:ligatures w14:val="none"/>
              </w:rPr>
              <w:t>.0</w:t>
            </w: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 xml:space="preserve"> </w:t>
            </w:r>
            <w:r w:rsidRPr="00BE2DEE">
              <w:rPr>
                <w:rFonts w:ascii="Arial" w:eastAsia="Times New Roman" w:hAnsi="Arial" w:cs="Arial"/>
                <w:kern w:val="0"/>
                <w:sz w:val="20"/>
                <w:szCs w:val="20"/>
                <w14:ligatures w14:val="none"/>
              </w:rPr>
              <w:t>4</w:t>
            </w:r>
            <w:r w:rsidR="00A31FD2">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3220D1A1" w14:textId="6C539509" w:rsidR="007401AE" w:rsidRPr="00BE2DEE" w:rsidRDefault="00BA641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0.0</w:t>
            </w:r>
          </w:p>
        </w:tc>
        <w:tc>
          <w:tcPr>
            <w:tcW w:w="1350" w:type="dxa"/>
            <w:tcBorders>
              <w:top w:val="nil"/>
              <w:left w:val="nil"/>
              <w:bottom w:val="nil"/>
              <w:right w:val="single" w:sz="4" w:space="0" w:color="auto"/>
            </w:tcBorders>
            <w:vAlign w:val="center"/>
            <w:hideMark/>
          </w:tcPr>
          <w:p w14:paraId="3016ED2C" w14:textId="0DC18AA3"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E97148">
              <w:rPr>
                <w:rFonts w:ascii="Arial" w:eastAsia="Times New Roman" w:hAnsi="Arial" w:cs="Arial"/>
                <w:kern w:val="0"/>
                <w:sz w:val="20"/>
                <w:szCs w:val="20"/>
                <w14:ligatures w14:val="none"/>
              </w:rPr>
              <w:t>.9</w:t>
            </w:r>
            <w:r w:rsidRPr="00BE2DEE">
              <w:rPr>
                <w:rFonts w:ascii="Arial" w:eastAsia="Times New Roman" w:hAnsi="Arial" w:cs="Arial"/>
                <w:kern w:val="0"/>
                <w:sz w:val="20"/>
                <w:szCs w:val="20"/>
                <w14:ligatures w14:val="none"/>
              </w:rPr>
              <w:t>, 3</w:t>
            </w:r>
            <w:r w:rsidR="00E97148">
              <w:rPr>
                <w:rFonts w:ascii="Arial" w:eastAsia="Times New Roman" w:hAnsi="Arial" w:cs="Arial"/>
                <w:kern w:val="0"/>
                <w:sz w:val="20"/>
                <w:szCs w:val="20"/>
                <w14:ligatures w14:val="none"/>
              </w:rPr>
              <w:t>.9</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A958919" w14:textId="37E6C6DC" w:rsidR="007401AE" w:rsidRPr="00D716B9" w:rsidRDefault="00D716B9" w:rsidP="007401AE">
            <w:pPr>
              <w:spacing w:after="0" w:line="240" w:lineRule="auto"/>
              <w:jc w:val="center"/>
              <w:rPr>
                <w:rFonts w:ascii="Arial" w:eastAsia="Times New Roman" w:hAnsi="Arial" w:cs="Arial"/>
                <w:b/>
                <w:bCs/>
                <w:kern w:val="0"/>
                <w:sz w:val="20"/>
                <w:szCs w:val="20"/>
                <w14:ligatures w14:val="none"/>
              </w:rPr>
            </w:pPr>
            <w:r w:rsidRPr="00D716B9">
              <w:rPr>
                <w:rFonts w:ascii="Arial" w:eastAsia="Times New Roman" w:hAnsi="Arial" w:cs="Arial"/>
                <w:b/>
                <w:bCs/>
                <w:kern w:val="0"/>
                <w:sz w:val="20"/>
                <w:szCs w:val="20"/>
                <w14:ligatures w14:val="none"/>
              </w:rPr>
              <w:t>3.7</w:t>
            </w:r>
          </w:p>
        </w:tc>
        <w:tc>
          <w:tcPr>
            <w:tcW w:w="1620" w:type="dxa"/>
            <w:tcBorders>
              <w:top w:val="nil"/>
              <w:left w:val="nil"/>
              <w:bottom w:val="nil"/>
              <w:right w:val="single" w:sz="4" w:space="0" w:color="auto"/>
            </w:tcBorders>
            <w:vAlign w:val="center"/>
            <w:hideMark/>
          </w:tcPr>
          <w:p w14:paraId="55B9754C" w14:textId="6726822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D716B9">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4, 6</w:t>
            </w:r>
            <w:r w:rsidR="00D716B9">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1]</w:t>
            </w:r>
          </w:p>
        </w:tc>
        <w:tc>
          <w:tcPr>
            <w:tcW w:w="1350" w:type="dxa"/>
            <w:tcBorders>
              <w:top w:val="nil"/>
              <w:left w:val="nil"/>
              <w:bottom w:val="nil"/>
              <w:right w:val="single" w:sz="4" w:space="0" w:color="auto"/>
            </w:tcBorders>
            <w:vAlign w:val="center"/>
            <w:hideMark/>
          </w:tcPr>
          <w:p w14:paraId="46D5D022" w14:textId="2A2B1AB4" w:rsidR="007401AE" w:rsidRPr="003F6CC8" w:rsidRDefault="003F6CC8" w:rsidP="007401AE">
            <w:pPr>
              <w:spacing w:after="0" w:line="240" w:lineRule="auto"/>
              <w:jc w:val="center"/>
              <w:rPr>
                <w:rFonts w:ascii="Arial" w:eastAsia="Times New Roman" w:hAnsi="Arial" w:cs="Arial"/>
                <w:b/>
                <w:bCs/>
                <w:kern w:val="0"/>
                <w:sz w:val="20"/>
                <w:szCs w:val="20"/>
                <w14:ligatures w14:val="none"/>
              </w:rPr>
            </w:pPr>
            <w:r w:rsidRPr="003F6CC8">
              <w:rPr>
                <w:rFonts w:ascii="Arial" w:eastAsia="Times New Roman" w:hAnsi="Arial" w:cs="Arial"/>
                <w:b/>
                <w:bCs/>
                <w:kern w:val="0"/>
                <w:sz w:val="20"/>
                <w:szCs w:val="20"/>
                <w14:ligatures w14:val="none"/>
              </w:rPr>
              <w:t>7.5</w:t>
            </w:r>
          </w:p>
        </w:tc>
        <w:tc>
          <w:tcPr>
            <w:tcW w:w="1710" w:type="dxa"/>
            <w:tcBorders>
              <w:top w:val="nil"/>
              <w:left w:val="nil"/>
              <w:bottom w:val="nil"/>
              <w:right w:val="single" w:sz="4" w:space="0" w:color="auto"/>
            </w:tcBorders>
            <w:vAlign w:val="center"/>
            <w:hideMark/>
          </w:tcPr>
          <w:p w14:paraId="139E74EE" w14:textId="789C889A"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2.4</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12.6</w:t>
            </w:r>
            <w:r w:rsidRPr="00BE2DEE">
              <w:rPr>
                <w:rFonts w:ascii="Arial" w:eastAsia="Times New Roman" w:hAnsi="Arial" w:cs="Arial"/>
                <w:kern w:val="0"/>
                <w:sz w:val="20"/>
                <w:szCs w:val="20"/>
                <w14:ligatures w14:val="none"/>
              </w:rPr>
              <w:t>]</w:t>
            </w:r>
          </w:p>
        </w:tc>
      </w:tr>
      <w:tr w:rsidR="00A31FD2" w:rsidRPr="00BE2DEE" w14:paraId="795D785E" w14:textId="77777777" w:rsidTr="001908E0">
        <w:trPr>
          <w:trHeight w:val="255"/>
        </w:trPr>
        <w:tc>
          <w:tcPr>
            <w:tcW w:w="3510" w:type="dxa"/>
            <w:tcBorders>
              <w:top w:val="nil"/>
              <w:left w:val="single" w:sz="4" w:space="0" w:color="auto"/>
              <w:bottom w:val="nil"/>
              <w:right w:val="nil"/>
            </w:tcBorders>
            <w:vAlign w:val="center"/>
            <w:hideMark/>
          </w:tcPr>
          <w:p w14:paraId="1C46BBB4"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More than $60,000 </w:t>
            </w:r>
          </w:p>
        </w:tc>
        <w:tc>
          <w:tcPr>
            <w:tcW w:w="1350" w:type="dxa"/>
            <w:tcBorders>
              <w:top w:val="nil"/>
              <w:left w:val="single" w:sz="4" w:space="0" w:color="auto"/>
              <w:bottom w:val="nil"/>
              <w:right w:val="single" w:sz="4" w:space="0" w:color="auto"/>
            </w:tcBorders>
            <w:vAlign w:val="center"/>
            <w:hideMark/>
          </w:tcPr>
          <w:p w14:paraId="609B9AAA" w14:textId="426CF2E7" w:rsidR="007401AE" w:rsidRPr="00BE2DEE" w:rsidRDefault="007401A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4.8</w:t>
            </w:r>
          </w:p>
        </w:tc>
        <w:tc>
          <w:tcPr>
            <w:tcW w:w="1350" w:type="dxa"/>
            <w:tcBorders>
              <w:top w:val="nil"/>
              <w:left w:val="nil"/>
              <w:bottom w:val="nil"/>
              <w:right w:val="single" w:sz="4" w:space="0" w:color="auto"/>
            </w:tcBorders>
            <w:vAlign w:val="center"/>
            <w:hideMark/>
          </w:tcPr>
          <w:p w14:paraId="4C896764" w14:textId="603FF34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2.7</w:t>
            </w:r>
            <w:r w:rsidRPr="00BE2DEE">
              <w:rPr>
                <w:rFonts w:ascii="Arial" w:eastAsia="Times New Roman" w:hAnsi="Arial" w:cs="Arial"/>
                <w:kern w:val="0"/>
                <w:sz w:val="20"/>
                <w:szCs w:val="20"/>
                <w14:ligatures w14:val="none"/>
              </w:rPr>
              <w:t>,</w:t>
            </w:r>
            <w:r w:rsidR="00A31FD2">
              <w:rPr>
                <w:rFonts w:ascii="Arial" w:eastAsia="Times New Roman" w:hAnsi="Arial" w:cs="Arial"/>
                <w:kern w:val="0"/>
                <w:sz w:val="20"/>
                <w:szCs w:val="20"/>
                <w14:ligatures w14:val="none"/>
              </w:rPr>
              <w:t xml:space="preserve"> 12.3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4E5035ED" w14:textId="14462011" w:rsidR="007401AE" w:rsidRPr="00BE2DEE" w:rsidRDefault="00BA641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2.4</w:t>
            </w:r>
          </w:p>
        </w:tc>
        <w:tc>
          <w:tcPr>
            <w:tcW w:w="1350" w:type="dxa"/>
            <w:tcBorders>
              <w:top w:val="nil"/>
              <w:left w:val="nil"/>
              <w:bottom w:val="nil"/>
              <w:right w:val="single" w:sz="4" w:space="0" w:color="auto"/>
            </w:tcBorders>
            <w:vAlign w:val="center"/>
            <w:hideMark/>
          </w:tcPr>
          <w:p w14:paraId="7631B3B0" w14:textId="3137EDAD"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3.0</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7.9</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BC76B09" w14:textId="3AD91F70" w:rsidR="007401AE" w:rsidRPr="00D716B9" w:rsidRDefault="00D716B9" w:rsidP="007401AE">
            <w:pPr>
              <w:spacing w:after="0" w:line="240" w:lineRule="auto"/>
              <w:jc w:val="center"/>
              <w:rPr>
                <w:rFonts w:ascii="Arial" w:eastAsia="Times New Roman" w:hAnsi="Arial" w:cs="Arial"/>
                <w:b/>
                <w:bCs/>
                <w:kern w:val="0"/>
                <w:sz w:val="20"/>
                <w:szCs w:val="20"/>
                <w14:ligatures w14:val="none"/>
              </w:rPr>
            </w:pPr>
            <w:r w:rsidRPr="00D716B9">
              <w:rPr>
                <w:rFonts w:ascii="Arial" w:eastAsia="Times New Roman" w:hAnsi="Arial" w:cs="Arial"/>
                <w:b/>
                <w:bCs/>
                <w:kern w:val="0"/>
                <w:sz w:val="20"/>
                <w:szCs w:val="20"/>
                <w14:ligatures w14:val="none"/>
              </w:rPr>
              <w:t>8.3</w:t>
            </w:r>
          </w:p>
        </w:tc>
        <w:tc>
          <w:tcPr>
            <w:tcW w:w="1620" w:type="dxa"/>
            <w:tcBorders>
              <w:top w:val="nil"/>
              <w:left w:val="nil"/>
              <w:bottom w:val="nil"/>
              <w:right w:val="single" w:sz="4" w:space="0" w:color="auto"/>
            </w:tcBorders>
            <w:vAlign w:val="center"/>
            <w:hideMark/>
          </w:tcPr>
          <w:p w14:paraId="5C621B19" w14:textId="2841F52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[5</w:t>
            </w:r>
            <w:r w:rsidR="00D716B9">
              <w:rPr>
                <w:rFonts w:ascii="Arial" w:eastAsia="Times New Roman" w:hAnsi="Arial" w:cs="Arial"/>
                <w:kern w:val="0"/>
                <w:sz w:val="20"/>
                <w:szCs w:val="20"/>
                <w14:ligatures w14:val="none"/>
              </w:rPr>
              <w:t>.0</w:t>
            </w:r>
            <w:r w:rsidRPr="00BE2DEE">
              <w:rPr>
                <w:rFonts w:ascii="Arial" w:eastAsia="Times New Roman" w:hAnsi="Arial" w:cs="Arial"/>
                <w:kern w:val="0"/>
                <w:sz w:val="20"/>
                <w:szCs w:val="20"/>
                <w14:ligatures w14:val="none"/>
              </w:rPr>
              <w:t xml:space="preserve">, </w:t>
            </w:r>
            <w:r w:rsidR="00D716B9">
              <w:rPr>
                <w:rFonts w:ascii="Arial" w:eastAsia="Times New Roman" w:hAnsi="Arial" w:cs="Arial"/>
                <w:kern w:val="0"/>
                <w:sz w:val="20"/>
                <w:szCs w:val="20"/>
                <w14:ligatures w14:val="none"/>
              </w:rPr>
              <w:t>11.6</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3AB67E66" w14:textId="7D51F666" w:rsidR="007401AE" w:rsidRPr="003F6CC8" w:rsidRDefault="003F6CC8" w:rsidP="007401AE">
            <w:pPr>
              <w:spacing w:after="0" w:line="240" w:lineRule="auto"/>
              <w:jc w:val="center"/>
              <w:rPr>
                <w:rFonts w:ascii="Arial" w:eastAsia="Times New Roman" w:hAnsi="Arial" w:cs="Arial"/>
                <w:b/>
                <w:bCs/>
                <w:kern w:val="0"/>
                <w:sz w:val="20"/>
                <w:szCs w:val="20"/>
                <w14:ligatures w14:val="none"/>
              </w:rPr>
            </w:pPr>
            <w:r w:rsidRPr="003F6CC8">
              <w:rPr>
                <w:rFonts w:ascii="Arial" w:eastAsia="Times New Roman" w:hAnsi="Arial" w:cs="Arial"/>
                <w:b/>
                <w:bCs/>
                <w:kern w:val="0"/>
                <w:sz w:val="20"/>
                <w:szCs w:val="20"/>
                <w14:ligatures w14:val="none"/>
              </w:rPr>
              <w:t>12.8</w:t>
            </w:r>
          </w:p>
        </w:tc>
        <w:tc>
          <w:tcPr>
            <w:tcW w:w="1710" w:type="dxa"/>
            <w:tcBorders>
              <w:top w:val="nil"/>
              <w:left w:val="nil"/>
              <w:bottom w:val="nil"/>
              <w:right w:val="single" w:sz="4" w:space="0" w:color="auto"/>
            </w:tcBorders>
            <w:vAlign w:val="center"/>
            <w:hideMark/>
          </w:tcPr>
          <w:p w14:paraId="061BF39D" w14:textId="2BF2652A"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6.1</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19.5</w:t>
            </w:r>
            <w:r w:rsidRPr="00BE2DEE">
              <w:rPr>
                <w:rFonts w:ascii="Arial" w:eastAsia="Times New Roman" w:hAnsi="Arial" w:cs="Arial"/>
                <w:kern w:val="0"/>
                <w:sz w:val="20"/>
                <w:szCs w:val="20"/>
                <w14:ligatures w14:val="none"/>
              </w:rPr>
              <w:t>]</w:t>
            </w:r>
          </w:p>
        </w:tc>
      </w:tr>
      <w:tr w:rsidR="00A31FD2" w:rsidRPr="00BE2DEE" w14:paraId="423C57D1" w14:textId="77777777" w:rsidTr="001908E0">
        <w:trPr>
          <w:trHeight w:val="255"/>
        </w:trPr>
        <w:tc>
          <w:tcPr>
            <w:tcW w:w="3510" w:type="dxa"/>
            <w:tcBorders>
              <w:top w:val="nil"/>
              <w:left w:val="single" w:sz="4" w:space="0" w:color="auto"/>
              <w:bottom w:val="single" w:sz="4" w:space="0" w:color="auto"/>
              <w:right w:val="nil"/>
            </w:tcBorders>
            <w:vAlign w:val="center"/>
            <w:hideMark/>
          </w:tcPr>
          <w:p w14:paraId="11DFA00B"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Below $20,000 (Ref)</w:t>
            </w:r>
          </w:p>
        </w:tc>
        <w:tc>
          <w:tcPr>
            <w:tcW w:w="1350" w:type="dxa"/>
            <w:tcBorders>
              <w:top w:val="nil"/>
              <w:left w:val="single" w:sz="4" w:space="0" w:color="auto"/>
              <w:bottom w:val="single" w:sz="4" w:space="0" w:color="auto"/>
              <w:right w:val="single" w:sz="4" w:space="0" w:color="auto"/>
            </w:tcBorders>
            <w:vAlign w:val="center"/>
            <w:hideMark/>
          </w:tcPr>
          <w:p w14:paraId="4B0B7D1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2C9E26D"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6001CA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2D572CB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045A8B3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209AD18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E653C7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3CCDE7A4"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1AC7F408" w14:textId="77777777" w:rsidTr="001908E0">
        <w:trPr>
          <w:trHeight w:val="255"/>
        </w:trPr>
        <w:tc>
          <w:tcPr>
            <w:tcW w:w="3510" w:type="dxa"/>
            <w:tcBorders>
              <w:top w:val="nil"/>
              <w:left w:val="single" w:sz="4" w:space="0" w:color="auto"/>
              <w:bottom w:val="nil"/>
              <w:right w:val="nil"/>
            </w:tcBorders>
            <w:vAlign w:val="center"/>
            <w:hideMark/>
          </w:tcPr>
          <w:p w14:paraId="2001D394"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Diabetes</w:t>
            </w:r>
          </w:p>
        </w:tc>
        <w:tc>
          <w:tcPr>
            <w:tcW w:w="1350" w:type="dxa"/>
            <w:tcBorders>
              <w:top w:val="nil"/>
              <w:left w:val="single" w:sz="4" w:space="0" w:color="auto"/>
              <w:bottom w:val="nil"/>
              <w:right w:val="single" w:sz="4" w:space="0" w:color="auto"/>
            </w:tcBorders>
            <w:vAlign w:val="center"/>
            <w:hideMark/>
          </w:tcPr>
          <w:p w14:paraId="011EA8C4"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03D0C12"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104D01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0B0585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838D59D"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07678A0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2A269BF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263A046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5C4B2249" w14:textId="77777777" w:rsidTr="001908E0">
        <w:trPr>
          <w:trHeight w:val="255"/>
        </w:trPr>
        <w:tc>
          <w:tcPr>
            <w:tcW w:w="3510" w:type="dxa"/>
            <w:tcBorders>
              <w:top w:val="nil"/>
              <w:left w:val="single" w:sz="4" w:space="0" w:color="auto"/>
              <w:bottom w:val="nil"/>
              <w:right w:val="nil"/>
            </w:tcBorders>
            <w:vAlign w:val="center"/>
            <w:hideMark/>
          </w:tcPr>
          <w:p w14:paraId="03E9A01D"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Yes </w:t>
            </w:r>
          </w:p>
        </w:tc>
        <w:tc>
          <w:tcPr>
            <w:tcW w:w="1350" w:type="dxa"/>
            <w:tcBorders>
              <w:top w:val="nil"/>
              <w:left w:val="single" w:sz="4" w:space="0" w:color="auto"/>
              <w:bottom w:val="nil"/>
              <w:right w:val="single" w:sz="4" w:space="0" w:color="auto"/>
            </w:tcBorders>
            <w:vAlign w:val="center"/>
            <w:hideMark/>
          </w:tcPr>
          <w:p w14:paraId="34B03DC5" w14:textId="4A7BD5E3"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-5</w:t>
            </w:r>
            <w:r>
              <w:rPr>
                <w:rFonts w:ascii="Arial" w:eastAsia="Times New Roman" w:hAnsi="Arial" w:cs="Arial"/>
                <w:kern w:val="0"/>
                <w:sz w:val="20"/>
                <w:szCs w:val="20"/>
                <w14:ligatures w14:val="none"/>
              </w:rPr>
              <w:t>.4</w:t>
            </w:r>
          </w:p>
        </w:tc>
        <w:tc>
          <w:tcPr>
            <w:tcW w:w="1350" w:type="dxa"/>
            <w:tcBorders>
              <w:top w:val="nil"/>
              <w:left w:val="nil"/>
              <w:bottom w:val="nil"/>
              <w:right w:val="single" w:sz="4" w:space="0" w:color="auto"/>
            </w:tcBorders>
            <w:vAlign w:val="center"/>
            <w:hideMark/>
          </w:tcPr>
          <w:p w14:paraId="683E821C" w14:textId="06D2E63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4021C">
              <w:rPr>
                <w:rFonts w:ascii="Arial" w:eastAsia="Times New Roman" w:hAnsi="Arial" w:cs="Arial"/>
                <w:kern w:val="0"/>
                <w:sz w:val="20"/>
                <w:szCs w:val="20"/>
                <w14:ligatures w14:val="none"/>
              </w:rPr>
              <w:t>12.0</w:t>
            </w:r>
            <w:r w:rsidRPr="00BE2DEE">
              <w:rPr>
                <w:rFonts w:ascii="Arial" w:eastAsia="Times New Roman" w:hAnsi="Arial" w:cs="Arial"/>
                <w:kern w:val="0"/>
                <w:sz w:val="20"/>
                <w:szCs w:val="20"/>
                <w14:ligatures w14:val="none"/>
              </w:rPr>
              <w:t xml:space="preserve">, </w:t>
            </w:r>
            <w:r w:rsidR="00A4021C">
              <w:rPr>
                <w:rFonts w:ascii="Arial" w:eastAsia="Times New Roman" w:hAnsi="Arial" w:cs="Arial"/>
                <w:kern w:val="0"/>
                <w:sz w:val="20"/>
                <w:szCs w:val="20"/>
                <w14:ligatures w14:val="none"/>
              </w:rPr>
              <w:t>1.1</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41125A51" w14:textId="2D01D2CE" w:rsidR="007401AE" w:rsidRPr="00BE2DEE" w:rsidRDefault="00BA641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3.4</w:t>
            </w:r>
          </w:p>
        </w:tc>
        <w:tc>
          <w:tcPr>
            <w:tcW w:w="1350" w:type="dxa"/>
            <w:tcBorders>
              <w:top w:val="nil"/>
              <w:left w:val="nil"/>
              <w:bottom w:val="nil"/>
              <w:right w:val="single" w:sz="4" w:space="0" w:color="auto"/>
            </w:tcBorders>
            <w:vAlign w:val="center"/>
            <w:hideMark/>
          </w:tcPr>
          <w:p w14:paraId="781FAFB6" w14:textId="704511F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2.0</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8.8</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2A4D499" w14:textId="4633CA7D" w:rsidR="007401AE" w:rsidRPr="0073784D" w:rsidRDefault="007401AE" w:rsidP="007401AE">
            <w:pPr>
              <w:spacing w:after="0" w:line="240" w:lineRule="auto"/>
              <w:jc w:val="center"/>
              <w:rPr>
                <w:rFonts w:ascii="Arial" w:eastAsia="Times New Roman" w:hAnsi="Arial" w:cs="Arial"/>
                <w:kern w:val="0"/>
                <w:sz w:val="20"/>
                <w:szCs w:val="20"/>
                <w14:ligatures w14:val="none"/>
              </w:rPr>
            </w:pPr>
            <w:r w:rsidRPr="0073784D">
              <w:rPr>
                <w:rFonts w:ascii="Arial" w:eastAsia="Times New Roman" w:hAnsi="Arial" w:cs="Arial"/>
                <w:kern w:val="0"/>
                <w:sz w:val="20"/>
                <w:szCs w:val="20"/>
                <w14:ligatures w14:val="none"/>
              </w:rPr>
              <w:t>-1</w:t>
            </w:r>
            <w:r w:rsidR="0073784D" w:rsidRPr="0073784D">
              <w:rPr>
                <w:rFonts w:ascii="Arial" w:eastAsia="Times New Roman" w:hAnsi="Arial" w:cs="Arial"/>
                <w:kern w:val="0"/>
                <w:sz w:val="20"/>
                <w:szCs w:val="20"/>
                <w14:ligatures w14:val="none"/>
              </w:rPr>
              <w:t>.</w:t>
            </w:r>
            <w:r w:rsidRPr="0073784D">
              <w:rPr>
                <w:rFonts w:ascii="Arial" w:eastAsia="Times New Roman" w:hAnsi="Arial" w:cs="Arial"/>
                <w:kern w:val="0"/>
                <w:sz w:val="20"/>
                <w:szCs w:val="20"/>
                <w14:ligatures w14:val="none"/>
              </w:rPr>
              <w:t>0</w:t>
            </w:r>
          </w:p>
        </w:tc>
        <w:tc>
          <w:tcPr>
            <w:tcW w:w="1620" w:type="dxa"/>
            <w:tcBorders>
              <w:top w:val="nil"/>
              <w:left w:val="nil"/>
              <w:bottom w:val="nil"/>
              <w:right w:val="single" w:sz="4" w:space="0" w:color="auto"/>
            </w:tcBorders>
            <w:vAlign w:val="center"/>
            <w:hideMark/>
          </w:tcPr>
          <w:p w14:paraId="387CD89C" w14:textId="7613B24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[-5</w:t>
            </w:r>
            <w:r w:rsidR="0073784D">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3, .</w:t>
            </w:r>
            <w:r w:rsidR="0073784D">
              <w:rPr>
                <w:rFonts w:ascii="Arial" w:eastAsia="Times New Roman" w:hAnsi="Arial" w:cs="Arial"/>
                <w:kern w:val="0"/>
                <w:sz w:val="20"/>
                <w:szCs w:val="20"/>
                <w14:ligatures w14:val="none"/>
              </w:rPr>
              <w:t>3.3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288EA939" w14:textId="0718DE4D" w:rsidR="007401AE" w:rsidRPr="00BE2DEE" w:rsidRDefault="003F6CC8"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3.7</w:t>
            </w:r>
          </w:p>
        </w:tc>
        <w:tc>
          <w:tcPr>
            <w:tcW w:w="1710" w:type="dxa"/>
            <w:tcBorders>
              <w:top w:val="nil"/>
              <w:left w:val="nil"/>
              <w:bottom w:val="nil"/>
              <w:right w:val="single" w:sz="4" w:space="0" w:color="auto"/>
            </w:tcBorders>
            <w:vAlign w:val="center"/>
            <w:hideMark/>
          </w:tcPr>
          <w:p w14:paraId="03FEAD4D" w14:textId="4288D83C"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3F6CC8">
              <w:rPr>
                <w:rFonts w:ascii="Arial" w:eastAsia="Times New Roman" w:hAnsi="Arial" w:cs="Arial"/>
                <w:kern w:val="0"/>
                <w:sz w:val="20"/>
                <w:szCs w:val="20"/>
                <w14:ligatures w14:val="none"/>
              </w:rPr>
              <w:t>3.3</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10.8</w:t>
            </w:r>
            <w:r w:rsidRPr="00BE2DEE">
              <w:rPr>
                <w:rFonts w:ascii="Arial" w:eastAsia="Times New Roman" w:hAnsi="Arial" w:cs="Arial"/>
                <w:kern w:val="0"/>
                <w:sz w:val="20"/>
                <w:szCs w:val="20"/>
                <w14:ligatures w14:val="none"/>
              </w:rPr>
              <w:t>]</w:t>
            </w:r>
          </w:p>
        </w:tc>
      </w:tr>
      <w:tr w:rsidR="00A31FD2" w:rsidRPr="00BE2DEE" w14:paraId="15446BC2" w14:textId="77777777" w:rsidTr="001908E0">
        <w:trPr>
          <w:trHeight w:val="255"/>
        </w:trPr>
        <w:tc>
          <w:tcPr>
            <w:tcW w:w="3510" w:type="dxa"/>
            <w:tcBorders>
              <w:top w:val="nil"/>
              <w:left w:val="single" w:sz="4" w:space="0" w:color="auto"/>
              <w:bottom w:val="single" w:sz="4" w:space="0" w:color="auto"/>
              <w:right w:val="nil"/>
            </w:tcBorders>
            <w:vAlign w:val="center"/>
            <w:hideMark/>
          </w:tcPr>
          <w:p w14:paraId="496F3704"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No (Ref)</w:t>
            </w:r>
          </w:p>
        </w:tc>
        <w:tc>
          <w:tcPr>
            <w:tcW w:w="1350" w:type="dxa"/>
            <w:tcBorders>
              <w:top w:val="nil"/>
              <w:left w:val="single" w:sz="4" w:space="0" w:color="auto"/>
              <w:bottom w:val="single" w:sz="4" w:space="0" w:color="auto"/>
              <w:right w:val="single" w:sz="4" w:space="0" w:color="auto"/>
            </w:tcBorders>
            <w:vAlign w:val="center"/>
            <w:hideMark/>
          </w:tcPr>
          <w:p w14:paraId="4A9E6EE4"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B1103E2"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6CED3E4"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7A37CB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75F341E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10333BB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885BEF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5DFB85A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32A8D7D7" w14:textId="77777777" w:rsidTr="001908E0">
        <w:trPr>
          <w:trHeight w:val="255"/>
        </w:trPr>
        <w:tc>
          <w:tcPr>
            <w:tcW w:w="3510" w:type="dxa"/>
            <w:tcBorders>
              <w:top w:val="nil"/>
              <w:left w:val="single" w:sz="4" w:space="0" w:color="auto"/>
              <w:bottom w:val="nil"/>
              <w:right w:val="nil"/>
            </w:tcBorders>
            <w:vAlign w:val="center"/>
            <w:hideMark/>
          </w:tcPr>
          <w:p w14:paraId="7CE6BB81"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High Blood Pressure</w:t>
            </w:r>
          </w:p>
        </w:tc>
        <w:tc>
          <w:tcPr>
            <w:tcW w:w="1350" w:type="dxa"/>
            <w:tcBorders>
              <w:top w:val="nil"/>
              <w:left w:val="single" w:sz="4" w:space="0" w:color="auto"/>
              <w:bottom w:val="nil"/>
              <w:right w:val="single" w:sz="4" w:space="0" w:color="auto"/>
            </w:tcBorders>
            <w:vAlign w:val="center"/>
            <w:hideMark/>
          </w:tcPr>
          <w:p w14:paraId="3AB42F6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2D8AB59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3D66414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6E2C9DD"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566D5F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252A29F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D97962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1B69532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01E668B4" w14:textId="77777777" w:rsidTr="001908E0">
        <w:trPr>
          <w:trHeight w:val="255"/>
        </w:trPr>
        <w:tc>
          <w:tcPr>
            <w:tcW w:w="3510" w:type="dxa"/>
            <w:tcBorders>
              <w:top w:val="nil"/>
              <w:left w:val="single" w:sz="4" w:space="0" w:color="auto"/>
              <w:bottom w:val="nil"/>
              <w:right w:val="nil"/>
            </w:tcBorders>
            <w:vAlign w:val="center"/>
            <w:hideMark/>
          </w:tcPr>
          <w:p w14:paraId="126D1B90"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Yes </w:t>
            </w:r>
          </w:p>
        </w:tc>
        <w:tc>
          <w:tcPr>
            <w:tcW w:w="1350" w:type="dxa"/>
            <w:tcBorders>
              <w:top w:val="nil"/>
              <w:left w:val="single" w:sz="4" w:space="0" w:color="auto"/>
              <w:bottom w:val="nil"/>
              <w:right w:val="single" w:sz="4" w:space="0" w:color="auto"/>
            </w:tcBorders>
            <w:vAlign w:val="center"/>
            <w:hideMark/>
          </w:tcPr>
          <w:p w14:paraId="7EC72F96" w14:textId="2CE07046" w:rsidR="007401AE" w:rsidRPr="00BE2DEE" w:rsidRDefault="007401A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0.3</w:t>
            </w:r>
          </w:p>
        </w:tc>
        <w:tc>
          <w:tcPr>
            <w:tcW w:w="1350" w:type="dxa"/>
            <w:tcBorders>
              <w:top w:val="nil"/>
              <w:left w:val="nil"/>
              <w:bottom w:val="nil"/>
              <w:right w:val="single" w:sz="4" w:space="0" w:color="auto"/>
            </w:tcBorders>
            <w:vAlign w:val="center"/>
            <w:hideMark/>
          </w:tcPr>
          <w:p w14:paraId="3A798A40" w14:textId="066EF9DE"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4021C">
              <w:rPr>
                <w:rFonts w:ascii="Arial" w:eastAsia="Times New Roman" w:hAnsi="Arial" w:cs="Arial"/>
                <w:kern w:val="0"/>
                <w:sz w:val="20"/>
                <w:szCs w:val="20"/>
                <w14:ligatures w14:val="none"/>
              </w:rPr>
              <w:t>5.7</w:t>
            </w:r>
            <w:r w:rsidRPr="00BE2DEE">
              <w:rPr>
                <w:rFonts w:ascii="Arial" w:eastAsia="Times New Roman" w:hAnsi="Arial" w:cs="Arial"/>
                <w:kern w:val="0"/>
                <w:sz w:val="20"/>
                <w:szCs w:val="20"/>
                <w14:ligatures w14:val="none"/>
              </w:rPr>
              <w:t>, 6</w:t>
            </w:r>
            <w:r w:rsidR="00A4021C">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3B97D5C" w14:textId="00E59137" w:rsidR="007401AE" w:rsidRPr="00BE2DEE" w:rsidRDefault="00BA641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3.1</w:t>
            </w:r>
          </w:p>
        </w:tc>
        <w:tc>
          <w:tcPr>
            <w:tcW w:w="1350" w:type="dxa"/>
            <w:tcBorders>
              <w:top w:val="nil"/>
              <w:left w:val="nil"/>
              <w:bottom w:val="nil"/>
              <w:right w:val="single" w:sz="4" w:space="0" w:color="auto"/>
            </w:tcBorders>
            <w:vAlign w:val="center"/>
            <w:hideMark/>
          </w:tcPr>
          <w:p w14:paraId="5E0B1088" w14:textId="0ACB7DC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-0.1</w:t>
            </w:r>
            <w:r w:rsidRPr="00BE2DEE">
              <w:rPr>
                <w:rFonts w:ascii="Arial" w:eastAsia="Times New Roman" w:hAnsi="Arial" w:cs="Arial"/>
                <w:kern w:val="0"/>
                <w:sz w:val="20"/>
                <w:szCs w:val="20"/>
                <w14:ligatures w14:val="none"/>
              </w:rPr>
              <w:t>, 6</w:t>
            </w:r>
            <w:r w:rsidR="00E97148">
              <w:rPr>
                <w:rFonts w:ascii="Arial" w:eastAsia="Times New Roman" w:hAnsi="Arial" w:cs="Arial"/>
                <w:kern w:val="0"/>
                <w:sz w:val="20"/>
                <w:szCs w:val="20"/>
                <w14:ligatures w14:val="none"/>
              </w:rPr>
              <w:t>.4</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98610A3" w14:textId="2FEA0262" w:rsidR="007401AE" w:rsidRPr="00BE2DEE" w:rsidRDefault="0073784D"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3.0</w:t>
            </w:r>
          </w:p>
        </w:tc>
        <w:tc>
          <w:tcPr>
            <w:tcW w:w="1620" w:type="dxa"/>
            <w:tcBorders>
              <w:top w:val="nil"/>
              <w:left w:val="nil"/>
              <w:bottom w:val="nil"/>
              <w:right w:val="single" w:sz="4" w:space="0" w:color="auto"/>
            </w:tcBorders>
            <w:vAlign w:val="center"/>
            <w:hideMark/>
          </w:tcPr>
          <w:p w14:paraId="5739383F" w14:textId="2973D3BC"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73784D">
              <w:rPr>
                <w:rFonts w:ascii="Arial" w:eastAsia="Times New Roman" w:hAnsi="Arial" w:cs="Arial"/>
                <w:kern w:val="0"/>
                <w:sz w:val="20"/>
                <w:szCs w:val="20"/>
                <w14:ligatures w14:val="none"/>
              </w:rPr>
              <w:t>4</w:t>
            </w:r>
            <w:r w:rsidRPr="00BE2DEE">
              <w:rPr>
                <w:rFonts w:ascii="Arial" w:eastAsia="Times New Roman" w:hAnsi="Arial" w:cs="Arial"/>
                <w:kern w:val="0"/>
                <w:sz w:val="20"/>
                <w:szCs w:val="20"/>
                <w14:ligatures w14:val="none"/>
              </w:rPr>
              <w:t xml:space="preserve">, </w:t>
            </w:r>
            <w:r w:rsidR="0073784D">
              <w:rPr>
                <w:rFonts w:ascii="Arial" w:eastAsia="Times New Roman" w:hAnsi="Arial" w:cs="Arial"/>
                <w:kern w:val="0"/>
                <w:sz w:val="20"/>
                <w:szCs w:val="20"/>
                <w14:ligatures w14:val="none"/>
              </w:rPr>
              <w:t>6.5</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492FAC77" w14:textId="6420E68A"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8C6B3E">
              <w:rPr>
                <w:rFonts w:ascii="Arial" w:eastAsia="Times New Roman" w:hAnsi="Arial" w:cs="Arial"/>
                <w:kern w:val="0"/>
                <w:sz w:val="20"/>
                <w:szCs w:val="20"/>
                <w14:ligatures w14:val="none"/>
              </w:rPr>
              <w:t>.3</w:t>
            </w:r>
          </w:p>
        </w:tc>
        <w:tc>
          <w:tcPr>
            <w:tcW w:w="1710" w:type="dxa"/>
            <w:tcBorders>
              <w:top w:val="nil"/>
              <w:left w:val="nil"/>
              <w:bottom w:val="nil"/>
              <w:right w:val="single" w:sz="4" w:space="0" w:color="auto"/>
            </w:tcBorders>
            <w:vAlign w:val="center"/>
            <w:hideMark/>
          </w:tcPr>
          <w:p w14:paraId="44F83A6E" w14:textId="73F35F6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[-8</w:t>
            </w:r>
            <w:r w:rsidR="003F6CC8">
              <w:rPr>
                <w:rFonts w:ascii="Arial" w:eastAsia="Times New Roman" w:hAnsi="Arial" w:cs="Arial"/>
                <w:kern w:val="0"/>
                <w:sz w:val="20"/>
                <w:szCs w:val="20"/>
                <w14:ligatures w14:val="none"/>
              </w:rPr>
              <w:t>.8</w:t>
            </w:r>
            <w:r w:rsidRPr="00BE2DEE">
              <w:rPr>
                <w:rFonts w:ascii="Arial" w:eastAsia="Times New Roman" w:hAnsi="Arial" w:cs="Arial"/>
                <w:kern w:val="0"/>
                <w:sz w:val="20"/>
                <w:szCs w:val="20"/>
                <w14:ligatures w14:val="none"/>
              </w:rPr>
              <w:t xml:space="preserve">, </w:t>
            </w:r>
            <w:r w:rsidR="003F6CC8">
              <w:rPr>
                <w:rFonts w:ascii="Arial" w:eastAsia="Times New Roman" w:hAnsi="Arial" w:cs="Arial"/>
                <w:kern w:val="0"/>
                <w:sz w:val="20"/>
                <w:szCs w:val="20"/>
                <w14:ligatures w14:val="none"/>
              </w:rPr>
              <w:t>4.1</w:t>
            </w:r>
            <w:r w:rsidRPr="00BE2DEE">
              <w:rPr>
                <w:rFonts w:ascii="Arial" w:eastAsia="Times New Roman" w:hAnsi="Arial" w:cs="Arial"/>
                <w:kern w:val="0"/>
                <w:sz w:val="20"/>
                <w:szCs w:val="20"/>
                <w14:ligatures w14:val="none"/>
              </w:rPr>
              <w:t>]</w:t>
            </w:r>
          </w:p>
        </w:tc>
      </w:tr>
      <w:tr w:rsidR="00A31FD2" w:rsidRPr="00BE2DEE" w14:paraId="5F980062" w14:textId="77777777" w:rsidTr="001908E0">
        <w:trPr>
          <w:trHeight w:val="255"/>
        </w:trPr>
        <w:tc>
          <w:tcPr>
            <w:tcW w:w="3510" w:type="dxa"/>
            <w:tcBorders>
              <w:top w:val="nil"/>
              <w:left w:val="single" w:sz="4" w:space="0" w:color="auto"/>
              <w:bottom w:val="single" w:sz="4" w:space="0" w:color="auto"/>
              <w:right w:val="nil"/>
            </w:tcBorders>
            <w:vAlign w:val="center"/>
            <w:hideMark/>
          </w:tcPr>
          <w:p w14:paraId="7F4B7397"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lastRenderedPageBreak/>
              <w:t>No (Ref)</w:t>
            </w:r>
          </w:p>
        </w:tc>
        <w:tc>
          <w:tcPr>
            <w:tcW w:w="1350" w:type="dxa"/>
            <w:tcBorders>
              <w:top w:val="nil"/>
              <w:left w:val="single" w:sz="4" w:space="0" w:color="auto"/>
              <w:bottom w:val="single" w:sz="4" w:space="0" w:color="auto"/>
              <w:right w:val="single" w:sz="4" w:space="0" w:color="auto"/>
            </w:tcBorders>
            <w:vAlign w:val="center"/>
            <w:hideMark/>
          </w:tcPr>
          <w:p w14:paraId="0C9E5C8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250440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4C4F18C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176B91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2A7EB5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4EFD559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7C9063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25FFC0E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1D3EA9A2" w14:textId="77777777" w:rsidTr="001908E0">
        <w:trPr>
          <w:trHeight w:val="255"/>
        </w:trPr>
        <w:tc>
          <w:tcPr>
            <w:tcW w:w="3510" w:type="dxa"/>
            <w:tcBorders>
              <w:top w:val="nil"/>
              <w:left w:val="single" w:sz="4" w:space="0" w:color="auto"/>
              <w:bottom w:val="nil"/>
              <w:right w:val="nil"/>
            </w:tcBorders>
            <w:vAlign w:val="center"/>
            <w:hideMark/>
          </w:tcPr>
          <w:p w14:paraId="65539EB8"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Depression</w:t>
            </w:r>
          </w:p>
        </w:tc>
        <w:tc>
          <w:tcPr>
            <w:tcW w:w="1350" w:type="dxa"/>
            <w:tcBorders>
              <w:top w:val="nil"/>
              <w:left w:val="single" w:sz="4" w:space="0" w:color="auto"/>
              <w:bottom w:val="nil"/>
              <w:right w:val="single" w:sz="4" w:space="0" w:color="auto"/>
            </w:tcBorders>
            <w:vAlign w:val="center"/>
            <w:hideMark/>
          </w:tcPr>
          <w:p w14:paraId="53FCE0F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27505C8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0FB2C64"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4EE2E7B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71E1680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6F61702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81828E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21E65B0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1562153B" w14:textId="77777777" w:rsidTr="001908E0">
        <w:trPr>
          <w:trHeight w:val="255"/>
        </w:trPr>
        <w:tc>
          <w:tcPr>
            <w:tcW w:w="3510" w:type="dxa"/>
            <w:tcBorders>
              <w:top w:val="nil"/>
              <w:left w:val="single" w:sz="4" w:space="0" w:color="auto"/>
              <w:bottom w:val="nil"/>
              <w:right w:val="nil"/>
            </w:tcBorders>
            <w:vAlign w:val="center"/>
            <w:hideMark/>
          </w:tcPr>
          <w:p w14:paraId="07FE6507"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Yes </w:t>
            </w:r>
          </w:p>
        </w:tc>
        <w:tc>
          <w:tcPr>
            <w:tcW w:w="1350" w:type="dxa"/>
            <w:tcBorders>
              <w:top w:val="nil"/>
              <w:left w:val="single" w:sz="4" w:space="0" w:color="auto"/>
              <w:bottom w:val="nil"/>
              <w:right w:val="single" w:sz="4" w:space="0" w:color="auto"/>
            </w:tcBorders>
            <w:vAlign w:val="center"/>
            <w:hideMark/>
          </w:tcPr>
          <w:p w14:paraId="4576615C" w14:textId="39D2B3E5"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Pr>
                <w:rFonts w:ascii="Arial" w:eastAsia="Times New Roman" w:hAnsi="Arial" w:cs="Arial"/>
                <w:kern w:val="0"/>
                <w:sz w:val="20"/>
                <w:szCs w:val="20"/>
                <w14:ligatures w14:val="none"/>
              </w:rPr>
              <w:t>.4</w:t>
            </w:r>
          </w:p>
        </w:tc>
        <w:tc>
          <w:tcPr>
            <w:tcW w:w="1350" w:type="dxa"/>
            <w:tcBorders>
              <w:top w:val="nil"/>
              <w:left w:val="nil"/>
              <w:bottom w:val="nil"/>
              <w:right w:val="single" w:sz="4" w:space="0" w:color="auto"/>
            </w:tcBorders>
            <w:vAlign w:val="center"/>
            <w:hideMark/>
          </w:tcPr>
          <w:p w14:paraId="6981D984" w14:textId="274A470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[-6</w:t>
            </w:r>
            <w:r w:rsidR="00A4021C">
              <w:rPr>
                <w:rFonts w:ascii="Arial" w:eastAsia="Times New Roman" w:hAnsi="Arial" w:cs="Arial"/>
                <w:kern w:val="0"/>
                <w:sz w:val="20"/>
                <w:szCs w:val="20"/>
                <w14:ligatures w14:val="none"/>
              </w:rPr>
              <w:t>.1</w:t>
            </w:r>
            <w:r w:rsidRPr="00BE2DEE">
              <w:rPr>
                <w:rFonts w:ascii="Arial" w:eastAsia="Times New Roman" w:hAnsi="Arial" w:cs="Arial"/>
                <w:kern w:val="0"/>
                <w:sz w:val="20"/>
                <w:szCs w:val="20"/>
                <w14:ligatures w14:val="none"/>
              </w:rPr>
              <w:t xml:space="preserve">, </w:t>
            </w:r>
            <w:r w:rsidR="00A4021C">
              <w:rPr>
                <w:rFonts w:ascii="Arial" w:eastAsia="Times New Roman" w:hAnsi="Arial" w:cs="Arial"/>
                <w:kern w:val="0"/>
                <w:sz w:val="20"/>
                <w:szCs w:val="20"/>
                <w14:ligatures w14:val="none"/>
              </w:rPr>
              <w:t>1.3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358287A7" w14:textId="00592542" w:rsidR="007401AE" w:rsidRPr="00BE2DEE" w:rsidRDefault="00BA641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0.9</w:t>
            </w:r>
          </w:p>
        </w:tc>
        <w:tc>
          <w:tcPr>
            <w:tcW w:w="1350" w:type="dxa"/>
            <w:tcBorders>
              <w:top w:val="nil"/>
              <w:left w:val="nil"/>
              <w:bottom w:val="nil"/>
              <w:right w:val="single" w:sz="4" w:space="0" w:color="auto"/>
            </w:tcBorders>
            <w:vAlign w:val="center"/>
            <w:hideMark/>
          </w:tcPr>
          <w:p w14:paraId="6B9ADE51" w14:textId="70DF8D1C"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9, 3</w:t>
            </w:r>
            <w:r w:rsidR="00E97148">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2F4FC2A9" w14:textId="5550AB92"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73784D">
              <w:rPr>
                <w:rFonts w:ascii="Arial" w:eastAsia="Times New Roman" w:hAnsi="Arial" w:cs="Arial"/>
                <w:kern w:val="0"/>
                <w:sz w:val="20"/>
                <w:szCs w:val="20"/>
                <w14:ligatures w14:val="none"/>
              </w:rPr>
              <w:t>4</w:t>
            </w:r>
          </w:p>
        </w:tc>
        <w:tc>
          <w:tcPr>
            <w:tcW w:w="1620" w:type="dxa"/>
            <w:tcBorders>
              <w:top w:val="nil"/>
              <w:left w:val="nil"/>
              <w:bottom w:val="nil"/>
              <w:right w:val="single" w:sz="4" w:space="0" w:color="auto"/>
            </w:tcBorders>
            <w:vAlign w:val="center"/>
            <w:hideMark/>
          </w:tcPr>
          <w:p w14:paraId="21EBA357" w14:textId="2729E812"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73784D">
              <w:rPr>
                <w:rFonts w:ascii="Arial" w:eastAsia="Times New Roman" w:hAnsi="Arial" w:cs="Arial"/>
                <w:kern w:val="0"/>
                <w:sz w:val="20"/>
                <w:szCs w:val="20"/>
                <w14:ligatures w14:val="none"/>
              </w:rPr>
              <w:t>.1</w:t>
            </w:r>
            <w:r w:rsidRPr="00BE2DEE">
              <w:rPr>
                <w:rFonts w:ascii="Arial" w:eastAsia="Times New Roman" w:hAnsi="Arial" w:cs="Arial"/>
                <w:kern w:val="0"/>
                <w:sz w:val="20"/>
                <w:szCs w:val="20"/>
                <w14:ligatures w14:val="none"/>
              </w:rPr>
              <w:t>, 1</w:t>
            </w:r>
            <w:r w:rsidR="0073784D">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7E60131" w14:textId="7F51A6F2" w:rsidR="007401AE" w:rsidRPr="00BE2DEE" w:rsidRDefault="008C6B3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0.5</w:t>
            </w:r>
          </w:p>
        </w:tc>
        <w:tc>
          <w:tcPr>
            <w:tcW w:w="1710" w:type="dxa"/>
            <w:tcBorders>
              <w:top w:val="nil"/>
              <w:left w:val="nil"/>
              <w:bottom w:val="nil"/>
              <w:right w:val="single" w:sz="4" w:space="0" w:color="auto"/>
            </w:tcBorders>
            <w:vAlign w:val="center"/>
            <w:hideMark/>
          </w:tcPr>
          <w:p w14:paraId="7DC8A4AA" w14:textId="2483155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8C6B3E">
              <w:rPr>
                <w:rFonts w:ascii="Arial" w:eastAsia="Times New Roman" w:hAnsi="Arial" w:cs="Arial"/>
                <w:kern w:val="0"/>
                <w:sz w:val="20"/>
                <w:szCs w:val="20"/>
                <w14:ligatures w14:val="none"/>
              </w:rPr>
              <w:t>3.5</w:t>
            </w:r>
            <w:r w:rsidRPr="00BE2DEE">
              <w:rPr>
                <w:rFonts w:ascii="Arial" w:eastAsia="Times New Roman" w:hAnsi="Arial" w:cs="Arial"/>
                <w:kern w:val="0"/>
                <w:sz w:val="20"/>
                <w:szCs w:val="20"/>
                <w14:ligatures w14:val="none"/>
              </w:rPr>
              <w:t xml:space="preserve">, </w:t>
            </w:r>
            <w:r w:rsidR="008C6B3E">
              <w:rPr>
                <w:rFonts w:ascii="Arial" w:eastAsia="Times New Roman" w:hAnsi="Arial" w:cs="Arial"/>
                <w:kern w:val="0"/>
                <w:sz w:val="20"/>
                <w:szCs w:val="20"/>
                <w14:ligatures w14:val="none"/>
              </w:rPr>
              <w:t>4.4</w:t>
            </w:r>
            <w:r w:rsidRPr="00BE2DEE">
              <w:rPr>
                <w:rFonts w:ascii="Arial" w:eastAsia="Times New Roman" w:hAnsi="Arial" w:cs="Arial"/>
                <w:kern w:val="0"/>
                <w:sz w:val="20"/>
                <w:szCs w:val="20"/>
                <w14:ligatures w14:val="none"/>
              </w:rPr>
              <w:t>]</w:t>
            </w:r>
          </w:p>
        </w:tc>
      </w:tr>
      <w:tr w:rsidR="00A31FD2" w:rsidRPr="00BE2DEE" w14:paraId="49BF9A2D" w14:textId="77777777" w:rsidTr="001908E0">
        <w:trPr>
          <w:trHeight w:val="255"/>
        </w:trPr>
        <w:tc>
          <w:tcPr>
            <w:tcW w:w="3510" w:type="dxa"/>
            <w:tcBorders>
              <w:top w:val="nil"/>
              <w:left w:val="single" w:sz="4" w:space="0" w:color="auto"/>
              <w:bottom w:val="single" w:sz="4" w:space="0" w:color="auto"/>
              <w:right w:val="nil"/>
            </w:tcBorders>
            <w:vAlign w:val="center"/>
            <w:hideMark/>
          </w:tcPr>
          <w:p w14:paraId="6ED53B7E"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No (Ref)</w:t>
            </w:r>
          </w:p>
        </w:tc>
        <w:tc>
          <w:tcPr>
            <w:tcW w:w="1350" w:type="dxa"/>
            <w:tcBorders>
              <w:top w:val="nil"/>
              <w:left w:val="single" w:sz="4" w:space="0" w:color="auto"/>
              <w:bottom w:val="single" w:sz="4" w:space="0" w:color="auto"/>
              <w:right w:val="single" w:sz="4" w:space="0" w:color="auto"/>
            </w:tcBorders>
            <w:vAlign w:val="center"/>
            <w:hideMark/>
          </w:tcPr>
          <w:p w14:paraId="0558406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25AC153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5B7091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9E3B77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001B4A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3C7C70DD"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0D02B457"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3BCD303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30F2847A" w14:textId="77777777" w:rsidTr="001908E0">
        <w:trPr>
          <w:trHeight w:val="255"/>
        </w:trPr>
        <w:tc>
          <w:tcPr>
            <w:tcW w:w="3510" w:type="dxa"/>
            <w:tcBorders>
              <w:top w:val="nil"/>
              <w:left w:val="single" w:sz="4" w:space="0" w:color="auto"/>
              <w:bottom w:val="nil"/>
              <w:right w:val="nil"/>
            </w:tcBorders>
            <w:vAlign w:val="center"/>
            <w:hideMark/>
          </w:tcPr>
          <w:p w14:paraId="568A9546" w14:textId="5F0155A6"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B</w:t>
            </w:r>
            <w:r w:rsidR="001908E0">
              <w:rPr>
                <w:rFonts w:ascii="Arial" w:eastAsia="Times New Roman" w:hAnsi="Arial" w:cs="Arial"/>
                <w:b/>
                <w:bCs/>
                <w:color w:val="000000"/>
                <w:kern w:val="0"/>
                <w:sz w:val="20"/>
                <w:szCs w:val="20"/>
                <w14:ligatures w14:val="none"/>
              </w:rPr>
              <w:t xml:space="preserve">ody </w:t>
            </w:r>
            <w:r w:rsidRPr="00BE2DEE">
              <w:rPr>
                <w:rFonts w:ascii="Arial" w:eastAsia="Times New Roman" w:hAnsi="Arial" w:cs="Arial"/>
                <w:b/>
                <w:bCs/>
                <w:color w:val="000000"/>
                <w:kern w:val="0"/>
                <w:sz w:val="20"/>
                <w:szCs w:val="20"/>
                <w14:ligatures w14:val="none"/>
              </w:rPr>
              <w:t>M</w:t>
            </w:r>
            <w:r w:rsidR="001908E0">
              <w:rPr>
                <w:rFonts w:ascii="Arial" w:eastAsia="Times New Roman" w:hAnsi="Arial" w:cs="Arial"/>
                <w:b/>
                <w:bCs/>
                <w:color w:val="000000"/>
                <w:kern w:val="0"/>
                <w:sz w:val="20"/>
                <w:szCs w:val="20"/>
                <w14:ligatures w14:val="none"/>
              </w:rPr>
              <w:t xml:space="preserve">ass </w:t>
            </w:r>
            <w:r w:rsidRPr="00BE2DEE">
              <w:rPr>
                <w:rFonts w:ascii="Arial" w:eastAsia="Times New Roman" w:hAnsi="Arial" w:cs="Arial"/>
                <w:b/>
                <w:bCs/>
                <w:color w:val="000000"/>
                <w:kern w:val="0"/>
                <w:sz w:val="20"/>
                <w:szCs w:val="20"/>
                <w14:ligatures w14:val="none"/>
              </w:rPr>
              <w:t>I</w:t>
            </w:r>
            <w:r w:rsidR="001908E0">
              <w:rPr>
                <w:rFonts w:ascii="Arial" w:eastAsia="Times New Roman" w:hAnsi="Arial" w:cs="Arial"/>
                <w:b/>
                <w:bCs/>
                <w:color w:val="000000"/>
                <w:kern w:val="0"/>
                <w:sz w:val="20"/>
                <w:szCs w:val="20"/>
                <w14:ligatures w14:val="none"/>
              </w:rPr>
              <w:t>ndex</w:t>
            </w:r>
            <w:r w:rsidRPr="00BE2DEE">
              <w:rPr>
                <w:rFonts w:ascii="Arial" w:eastAsia="Times New Roman" w:hAnsi="Arial" w:cs="Arial"/>
                <w:b/>
                <w:bCs/>
                <w:color w:val="000000"/>
                <w:kern w:val="0"/>
                <w:sz w:val="20"/>
                <w:szCs w:val="20"/>
                <w14:ligatures w14:val="none"/>
              </w:rPr>
              <w:t xml:space="preserve"> Category</w:t>
            </w:r>
          </w:p>
        </w:tc>
        <w:tc>
          <w:tcPr>
            <w:tcW w:w="1350" w:type="dxa"/>
            <w:tcBorders>
              <w:top w:val="nil"/>
              <w:left w:val="single" w:sz="4" w:space="0" w:color="auto"/>
              <w:bottom w:val="nil"/>
              <w:right w:val="single" w:sz="4" w:space="0" w:color="auto"/>
            </w:tcBorders>
            <w:vAlign w:val="center"/>
            <w:hideMark/>
          </w:tcPr>
          <w:p w14:paraId="1D8D91F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B25B46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5085CC8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3804F27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30D7D19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62909DC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61024BF6"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302906B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1E586FA0" w14:textId="77777777" w:rsidTr="001908E0">
        <w:trPr>
          <w:trHeight w:val="255"/>
        </w:trPr>
        <w:tc>
          <w:tcPr>
            <w:tcW w:w="3510" w:type="dxa"/>
            <w:tcBorders>
              <w:top w:val="nil"/>
              <w:left w:val="single" w:sz="4" w:space="0" w:color="auto"/>
              <w:bottom w:val="nil"/>
              <w:right w:val="nil"/>
            </w:tcBorders>
            <w:vAlign w:val="center"/>
            <w:hideMark/>
          </w:tcPr>
          <w:p w14:paraId="62D0FD6E"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Underweight</w:t>
            </w:r>
          </w:p>
        </w:tc>
        <w:tc>
          <w:tcPr>
            <w:tcW w:w="1350" w:type="dxa"/>
            <w:tcBorders>
              <w:top w:val="nil"/>
              <w:left w:val="single" w:sz="4" w:space="0" w:color="auto"/>
              <w:bottom w:val="nil"/>
              <w:right w:val="single" w:sz="4" w:space="0" w:color="auto"/>
            </w:tcBorders>
            <w:vAlign w:val="center"/>
            <w:hideMark/>
          </w:tcPr>
          <w:p w14:paraId="06975F3F" w14:textId="31027ED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t>1.0</w:t>
            </w:r>
          </w:p>
        </w:tc>
        <w:tc>
          <w:tcPr>
            <w:tcW w:w="1350" w:type="dxa"/>
            <w:tcBorders>
              <w:top w:val="nil"/>
              <w:left w:val="nil"/>
              <w:bottom w:val="nil"/>
              <w:right w:val="single" w:sz="4" w:space="0" w:color="auto"/>
            </w:tcBorders>
            <w:vAlign w:val="center"/>
            <w:hideMark/>
          </w:tcPr>
          <w:p w14:paraId="782DB825" w14:textId="0494175C"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4021C">
              <w:rPr>
                <w:rFonts w:ascii="Arial" w:eastAsia="Times New Roman" w:hAnsi="Arial" w:cs="Arial"/>
                <w:kern w:val="0"/>
                <w:sz w:val="20"/>
                <w:szCs w:val="20"/>
                <w14:ligatures w14:val="none"/>
              </w:rPr>
              <w:t>9.0</w:t>
            </w:r>
            <w:r w:rsidRPr="00BE2DEE">
              <w:rPr>
                <w:rFonts w:ascii="Arial" w:eastAsia="Times New Roman" w:hAnsi="Arial" w:cs="Arial"/>
                <w:kern w:val="0"/>
                <w:sz w:val="20"/>
                <w:szCs w:val="20"/>
                <w14:ligatures w14:val="none"/>
              </w:rPr>
              <w:t xml:space="preserve">, </w:t>
            </w:r>
            <w:r w:rsidR="00A4021C">
              <w:rPr>
                <w:rFonts w:ascii="Arial" w:eastAsia="Times New Roman" w:hAnsi="Arial" w:cs="Arial"/>
                <w:kern w:val="0"/>
                <w:sz w:val="20"/>
                <w:szCs w:val="20"/>
                <w14:ligatures w14:val="none"/>
              </w:rPr>
              <w:t>7.1</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0CFE4F7E" w14:textId="6BC489A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BA641E">
              <w:rPr>
                <w:rFonts w:ascii="Arial" w:eastAsia="Times New Roman" w:hAnsi="Arial" w:cs="Arial"/>
                <w:kern w:val="0"/>
                <w:sz w:val="20"/>
                <w:szCs w:val="20"/>
                <w14:ligatures w14:val="none"/>
              </w:rPr>
              <w:t>1.7</w:t>
            </w:r>
          </w:p>
        </w:tc>
        <w:tc>
          <w:tcPr>
            <w:tcW w:w="1350" w:type="dxa"/>
            <w:tcBorders>
              <w:top w:val="nil"/>
              <w:left w:val="nil"/>
              <w:bottom w:val="nil"/>
              <w:right w:val="single" w:sz="4" w:space="0" w:color="auto"/>
            </w:tcBorders>
            <w:vAlign w:val="center"/>
            <w:hideMark/>
          </w:tcPr>
          <w:p w14:paraId="133C458E" w14:textId="773F44FD"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6.9</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3.5</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0A451595" w14:textId="1A70867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73784D">
              <w:rPr>
                <w:rFonts w:ascii="Arial" w:eastAsia="Times New Roman" w:hAnsi="Arial" w:cs="Arial"/>
                <w:kern w:val="0"/>
                <w:sz w:val="20"/>
                <w:szCs w:val="20"/>
                <w14:ligatures w14:val="none"/>
              </w:rPr>
              <w:t>.3</w:t>
            </w:r>
          </w:p>
        </w:tc>
        <w:tc>
          <w:tcPr>
            <w:tcW w:w="1620" w:type="dxa"/>
            <w:tcBorders>
              <w:top w:val="nil"/>
              <w:left w:val="nil"/>
              <w:bottom w:val="nil"/>
              <w:right w:val="single" w:sz="4" w:space="0" w:color="auto"/>
            </w:tcBorders>
            <w:vAlign w:val="center"/>
            <w:hideMark/>
          </w:tcPr>
          <w:p w14:paraId="1759A310" w14:textId="3C2F57D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[-5</w:t>
            </w:r>
            <w:r w:rsidR="0073784D">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8, 1</w:t>
            </w:r>
            <w:r w:rsidR="0073784D">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1]</w:t>
            </w:r>
          </w:p>
        </w:tc>
        <w:tc>
          <w:tcPr>
            <w:tcW w:w="1350" w:type="dxa"/>
            <w:tcBorders>
              <w:top w:val="nil"/>
              <w:left w:val="nil"/>
              <w:bottom w:val="nil"/>
              <w:right w:val="single" w:sz="4" w:space="0" w:color="auto"/>
            </w:tcBorders>
            <w:vAlign w:val="center"/>
            <w:hideMark/>
          </w:tcPr>
          <w:p w14:paraId="64D15D8C" w14:textId="2C7C09A4" w:rsidR="007401AE" w:rsidRPr="008C6B3E" w:rsidRDefault="007401AE" w:rsidP="007401AE">
            <w:pPr>
              <w:spacing w:after="0" w:line="240" w:lineRule="auto"/>
              <w:jc w:val="center"/>
              <w:rPr>
                <w:rFonts w:ascii="Arial" w:eastAsia="Times New Roman" w:hAnsi="Arial" w:cs="Arial"/>
                <w:b/>
                <w:bCs/>
                <w:kern w:val="0"/>
                <w:sz w:val="20"/>
                <w:szCs w:val="20"/>
                <w14:ligatures w14:val="none"/>
              </w:rPr>
            </w:pPr>
            <w:r w:rsidRPr="008C6B3E">
              <w:rPr>
                <w:rFonts w:ascii="Arial" w:eastAsia="Times New Roman" w:hAnsi="Arial" w:cs="Arial"/>
                <w:b/>
                <w:bCs/>
                <w:kern w:val="0"/>
                <w:sz w:val="20"/>
                <w:szCs w:val="20"/>
                <w14:ligatures w14:val="none"/>
              </w:rPr>
              <w:t>-</w:t>
            </w:r>
            <w:r w:rsidR="008C6B3E" w:rsidRPr="008C6B3E">
              <w:rPr>
                <w:rFonts w:ascii="Arial" w:eastAsia="Times New Roman" w:hAnsi="Arial" w:cs="Arial"/>
                <w:b/>
                <w:bCs/>
                <w:kern w:val="0"/>
                <w:sz w:val="20"/>
                <w:szCs w:val="20"/>
                <w14:ligatures w14:val="none"/>
              </w:rPr>
              <w:t>7.6</w:t>
            </w:r>
          </w:p>
        </w:tc>
        <w:tc>
          <w:tcPr>
            <w:tcW w:w="1710" w:type="dxa"/>
            <w:tcBorders>
              <w:top w:val="nil"/>
              <w:left w:val="nil"/>
              <w:bottom w:val="nil"/>
              <w:right w:val="single" w:sz="4" w:space="0" w:color="auto"/>
            </w:tcBorders>
            <w:vAlign w:val="center"/>
            <w:hideMark/>
          </w:tcPr>
          <w:p w14:paraId="4EFEC1AA" w14:textId="094FE59E"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8C6B3E">
              <w:rPr>
                <w:rFonts w:ascii="Arial" w:eastAsia="Times New Roman" w:hAnsi="Arial" w:cs="Arial"/>
                <w:kern w:val="0"/>
                <w:sz w:val="20"/>
                <w:szCs w:val="20"/>
                <w14:ligatures w14:val="none"/>
              </w:rPr>
              <w:t>13.2</w:t>
            </w:r>
            <w:r w:rsidRPr="00BE2DEE">
              <w:rPr>
                <w:rFonts w:ascii="Arial" w:eastAsia="Times New Roman" w:hAnsi="Arial" w:cs="Arial"/>
                <w:kern w:val="0"/>
                <w:sz w:val="20"/>
                <w:szCs w:val="20"/>
                <w14:ligatures w14:val="none"/>
              </w:rPr>
              <w:t xml:space="preserve">, </w:t>
            </w:r>
            <w:r w:rsidR="008C6B3E">
              <w:rPr>
                <w:rFonts w:ascii="Arial" w:eastAsia="Times New Roman" w:hAnsi="Arial" w:cs="Arial"/>
                <w:kern w:val="0"/>
                <w:sz w:val="20"/>
                <w:szCs w:val="20"/>
                <w14:ligatures w14:val="none"/>
              </w:rPr>
              <w:t>-2.1</w:t>
            </w:r>
            <w:r w:rsidRPr="00BE2DEE">
              <w:rPr>
                <w:rFonts w:ascii="Arial" w:eastAsia="Times New Roman" w:hAnsi="Arial" w:cs="Arial"/>
                <w:kern w:val="0"/>
                <w:sz w:val="20"/>
                <w:szCs w:val="20"/>
                <w14:ligatures w14:val="none"/>
              </w:rPr>
              <w:t>]</w:t>
            </w:r>
          </w:p>
        </w:tc>
      </w:tr>
      <w:tr w:rsidR="00A31FD2" w:rsidRPr="00BE2DEE" w14:paraId="7E072F82" w14:textId="77777777" w:rsidTr="001908E0">
        <w:trPr>
          <w:trHeight w:val="255"/>
        </w:trPr>
        <w:tc>
          <w:tcPr>
            <w:tcW w:w="3510" w:type="dxa"/>
            <w:tcBorders>
              <w:top w:val="nil"/>
              <w:left w:val="single" w:sz="4" w:space="0" w:color="auto"/>
              <w:bottom w:val="nil"/>
              <w:right w:val="nil"/>
            </w:tcBorders>
            <w:vAlign w:val="center"/>
            <w:hideMark/>
          </w:tcPr>
          <w:p w14:paraId="41BF10EF"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Overweight </w:t>
            </w:r>
          </w:p>
        </w:tc>
        <w:tc>
          <w:tcPr>
            <w:tcW w:w="1350" w:type="dxa"/>
            <w:tcBorders>
              <w:top w:val="nil"/>
              <w:left w:val="single" w:sz="4" w:space="0" w:color="auto"/>
              <w:bottom w:val="nil"/>
              <w:right w:val="single" w:sz="4" w:space="0" w:color="auto"/>
            </w:tcBorders>
            <w:vAlign w:val="center"/>
            <w:hideMark/>
          </w:tcPr>
          <w:p w14:paraId="59F9896C" w14:textId="455201A8" w:rsidR="007401AE" w:rsidRPr="00BE2DEE" w:rsidRDefault="007401A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0.6</w:t>
            </w:r>
          </w:p>
        </w:tc>
        <w:tc>
          <w:tcPr>
            <w:tcW w:w="1350" w:type="dxa"/>
            <w:tcBorders>
              <w:top w:val="nil"/>
              <w:left w:val="nil"/>
              <w:bottom w:val="nil"/>
              <w:right w:val="single" w:sz="4" w:space="0" w:color="auto"/>
            </w:tcBorders>
            <w:vAlign w:val="center"/>
            <w:hideMark/>
          </w:tcPr>
          <w:p w14:paraId="5519E3F4" w14:textId="39D33E0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A4021C">
              <w:rPr>
                <w:rFonts w:ascii="Arial" w:eastAsia="Times New Roman" w:hAnsi="Arial" w:cs="Arial"/>
                <w:kern w:val="0"/>
                <w:sz w:val="20"/>
                <w:szCs w:val="20"/>
                <w14:ligatures w14:val="none"/>
              </w:rPr>
              <w:t>.5</w:t>
            </w:r>
            <w:r w:rsidRPr="00BE2DEE">
              <w:rPr>
                <w:rFonts w:ascii="Arial" w:eastAsia="Times New Roman" w:hAnsi="Arial" w:cs="Arial"/>
                <w:kern w:val="0"/>
                <w:sz w:val="20"/>
                <w:szCs w:val="20"/>
                <w14:ligatures w14:val="none"/>
              </w:rPr>
              <w:t xml:space="preserve">, </w:t>
            </w:r>
            <w:r w:rsidR="00A4021C">
              <w:rPr>
                <w:rFonts w:ascii="Arial" w:eastAsia="Times New Roman" w:hAnsi="Arial" w:cs="Arial"/>
                <w:kern w:val="0"/>
                <w:sz w:val="20"/>
                <w:szCs w:val="20"/>
                <w14:ligatures w14:val="none"/>
              </w:rPr>
              <w:t>3.7</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5D4ADACF" w14:textId="52A2715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BA641E">
              <w:rPr>
                <w:rFonts w:ascii="Arial" w:eastAsia="Times New Roman" w:hAnsi="Arial" w:cs="Arial"/>
                <w:kern w:val="0"/>
                <w:sz w:val="20"/>
                <w:szCs w:val="20"/>
                <w14:ligatures w14:val="none"/>
              </w:rPr>
              <w:t>1</w:t>
            </w:r>
          </w:p>
        </w:tc>
        <w:tc>
          <w:tcPr>
            <w:tcW w:w="1350" w:type="dxa"/>
            <w:tcBorders>
              <w:top w:val="nil"/>
              <w:left w:val="nil"/>
              <w:bottom w:val="nil"/>
              <w:right w:val="single" w:sz="4" w:space="0" w:color="auto"/>
            </w:tcBorders>
            <w:vAlign w:val="center"/>
            <w:hideMark/>
          </w:tcPr>
          <w:p w14:paraId="1BB928DE" w14:textId="4285E55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[-2</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 xml:space="preserve">6, </w:t>
            </w:r>
            <w:r w:rsidR="00E97148">
              <w:rPr>
                <w:rFonts w:ascii="Arial" w:eastAsia="Times New Roman" w:hAnsi="Arial" w:cs="Arial"/>
                <w:kern w:val="0"/>
                <w:sz w:val="20"/>
                <w:szCs w:val="20"/>
                <w14:ligatures w14:val="none"/>
              </w:rPr>
              <w:t>2.4</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2961952E" w14:textId="7E49068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73784D">
              <w:rPr>
                <w:rFonts w:ascii="Arial" w:eastAsia="Times New Roman" w:hAnsi="Arial" w:cs="Arial"/>
                <w:kern w:val="0"/>
                <w:sz w:val="20"/>
                <w:szCs w:val="20"/>
                <w14:ligatures w14:val="none"/>
              </w:rPr>
              <w:t>.7</w:t>
            </w:r>
          </w:p>
        </w:tc>
        <w:tc>
          <w:tcPr>
            <w:tcW w:w="1620" w:type="dxa"/>
            <w:tcBorders>
              <w:top w:val="nil"/>
              <w:left w:val="nil"/>
              <w:bottom w:val="nil"/>
              <w:right w:val="single" w:sz="4" w:space="0" w:color="auto"/>
            </w:tcBorders>
            <w:vAlign w:val="center"/>
            <w:hideMark/>
          </w:tcPr>
          <w:p w14:paraId="1FA4D8F5" w14:textId="57CD5B8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73784D">
              <w:rPr>
                <w:rFonts w:ascii="Arial" w:eastAsia="Times New Roman" w:hAnsi="Arial" w:cs="Arial"/>
                <w:kern w:val="0"/>
                <w:sz w:val="20"/>
                <w:szCs w:val="20"/>
                <w14:ligatures w14:val="none"/>
              </w:rPr>
              <w:t>.5</w:t>
            </w:r>
            <w:r w:rsidRPr="00BE2DEE">
              <w:rPr>
                <w:rFonts w:ascii="Arial" w:eastAsia="Times New Roman" w:hAnsi="Arial" w:cs="Arial"/>
                <w:kern w:val="0"/>
                <w:sz w:val="20"/>
                <w:szCs w:val="20"/>
                <w14:ligatures w14:val="none"/>
              </w:rPr>
              <w:t xml:space="preserve">, </w:t>
            </w:r>
            <w:r w:rsidR="0073784D">
              <w:rPr>
                <w:rFonts w:ascii="Arial" w:eastAsia="Times New Roman" w:hAnsi="Arial" w:cs="Arial"/>
                <w:kern w:val="0"/>
                <w:sz w:val="20"/>
                <w:szCs w:val="20"/>
                <w14:ligatures w14:val="none"/>
              </w:rPr>
              <w:t>0.1</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12240147" w14:textId="27623B56"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8C6B3E">
              <w:rPr>
                <w:rFonts w:ascii="Arial" w:eastAsia="Times New Roman" w:hAnsi="Arial" w:cs="Arial"/>
                <w:kern w:val="0"/>
                <w:sz w:val="20"/>
                <w:szCs w:val="20"/>
                <w14:ligatures w14:val="none"/>
              </w:rPr>
              <w:t>1.2</w:t>
            </w:r>
          </w:p>
        </w:tc>
        <w:tc>
          <w:tcPr>
            <w:tcW w:w="1710" w:type="dxa"/>
            <w:tcBorders>
              <w:top w:val="nil"/>
              <w:left w:val="nil"/>
              <w:bottom w:val="nil"/>
              <w:right w:val="single" w:sz="4" w:space="0" w:color="auto"/>
            </w:tcBorders>
            <w:vAlign w:val="center"/>
            <w:hideMark/>
          </w:tcPr>
          <w:p w14:paraId="0A51C535" w14:textId="170BF99D"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8C6B3E">
              <w:rPr>
                <w:rFonts w:ascii="Arial" w:eastAsia="Times New Roman" w:hAnsi="Arial" w:cs="Arial"/>
                <w:kern w:val="0"/>
                <w:sz w:val="20"/>
                <w:szCs w:val="20"/>
                <w14:ligatures w14:val="none"/>
              </w:rPr>
              <w:t>4.6</w:t>
            </w:r>
            <w:r w:rsidRPr="00BE2DEE">
              <w:rPr>
                <w:rFonts w:ascii="Arial" w:eastAsia="Times New Roman" w:hAnsi="Arial" w:cs="Arial"/>
                <w:kern w:val="0"/>
                <w:sz w:val="20"/>
                <w:szCs w:val="20"/>
                <w14:ligatures w14:val="none"/>
              </w:rPr>
              <w:t xml:space="preserve">, </w:t>
            </w:r>
            <w:r w:rsidR="008C6B3E">
              <w:rPr>
                <w:rFonts w:ascii="Arial" w:eastAsia="Times New Roman" w:hAnsi="Arial" w:cs="Arial"/>
                <w:kern w:val="0"/>
                <w:sz w:val="20"/>
                <w:szCs w:val="20"/>
                <w14:ligatures w14:val="none"/>
              </w:rPr>
              <w:t>2.1</w:t>
            </w:r>
            <w:r w:rsidRPr="00BE2DEE">
              <w:rPr>
                <w:rFonts w:ascii="Arial" w:eastAsia="Times New Roman" w:hAnsi="Arial" w:cs="Arial"/>
                <w:kern w:val="0"/>
                <w:sz w:val="20"/>
                <w:szCs w:val="20"/>
                <w14:ligatures w14:val="none"/>
              </w:rPr>
              <w:t>]</w:t>
            </w:r>
          </w:p>
        </w:tc>
      </w:tr>
      <w:tr w:rsidR="00A31FD2" w:rsidRPr="00BE2DEE" w14:paraId="27678CD3" w14:textId="77777777" w:rsidTr="001908E0">
        <w:trPr>
          <w:trHeight w:val="255"/>
        </w:trPr>
        <w:tc>
          <w:tcPr>
            <w:tcW w:w="3510" w:type="dxa"/>
            <w:tcBorders>
              <w:top w:val="nil"/>
              <w:left w:val="single" w:sz="4" w:space="0" w:color="auto"/>
              <w:bottom w:val="nil"/>
              <w:right w:val="nil"/>
            </w:tcBorders>
            <w:vAlign w:val="center"/>
            <w:hideMark/>
          </w:tcPr>
          <w:p w14:paraId="74B68356"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 xml:space="preserve">Obese </w:t>
            </w:r>
          </w:p>
        </w:tc>
        <w:tc>
          <w:tcPr>
            <w:tcW w:w="1350" w:type="dxa"/>
            <w:tcBorders>
              <w:top w:val="nil"/>
              <w:left w:val="single" w:sz="4" w:space="0" w:color="auto"/>
              <w:bottom w:val="nil"/>
              <w:right w:val="single" w:sz="4" w:space="0" w:color="auto"/>
            </w:tcBorders>
            <w:vAlign w:val="center"/>
            <w:hideMark/>
          </w:tcPr>
          <w:p w14:paraId="18D976DA" w14:textId="52DDF50A"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8</w:t>
            </w:r>
          </w:p>
        </w:tc>
        <w:tc>
          <w:tcPr>
            <w:tcW w:w="1350" w:type="dxa"/>
            <w:tcBorders>
              <w:top w:val="nil"/>
              <w:left w:val="nil"/>
              <w:bottom w:val="nil"/>
              <w:right w:val="single" w:sz="4" w:space="0" w:color="auto"/>
            </w:tcBorders>
            <w:vAlign w:val="center"/>
            <w:hideMark/>
          </w:tcPr>
          <w:p w14:paraId="69B13F5E" w14:textId="552AF3F8"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[-4</w:t>
            </w:r>
            <w:r w:rsidR="00A4021C">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7, 1</w:t>
            </w:r>
            <w:r w:rsidR="00A4021C">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2]</w:t>
            </w:r>
          </w:p>
        </w:tc>
        <w:tc>
          <w:tcPr>
            <w:tcW w:w="1350" w:type="dxa"/>
            <w:tcBorders>
              <w:top w:val="nil"/>
              <w:left w:val="nil"/>
              <w:bottom w:val="nil"/>
              <w:right w:val="single" w:sz="4" w:space="0" w:color="auto"/>
            </w:tcBorders>
            <w:vAlign w:val="center"/>
            <w:hideMark/>
          </w:tcPr>
          <w:p w14:paraId="4FD8DF80" w14:textId="60502953"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BA641E">
              <w:rPr>
                <w:rFonts w:ascii="Arial" w:eastAsia="Times New Roman" w:hAnsi="Arial" w:cs="Arial"/>
                <w:kern w:val="0"/>
                <w:sz w:val="20"/>
                <w:szCs w:val="20"/>
                <w14:ligatures w14:val="none"/>
              </w:rPr>
              <w:t>.9</w:t>
            </w:r>
          </w:p>
        </w:tc>
        <w:tc>
          <w:tcPr>
            <w:tcW w:w="1350" w:type="dxa"/>
            <w:tcBorders>
              <w:top w:val="nil"/>
              <w:left w:val="nil"/>
              <w:bottom w:val="nil"/>
              <w:right w:val="single" w:sz="4" w:space="0" w:color="auto"/>
            </w:tcBorders>
            <w:vAlign w:val="center"/>
            <w:hideMark/>
          </w:tcPr>
          <w:p w14:paraId="4E030FFC" w14:textId="7554D75E"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4.2</w:t>
            </w:r>
            <w:r w:rsidRPr="00BE2DEE">
              <w:rPr>
                <w:rFonts w:ascii="Arial" w:eastAsia="Times New Roman" w:hAnsi="Arial" w:cs="Arial"/>
                <w:kern w:val="0"/>
                <w:sz w:val="20"/>
                <w:szCs w:val="20"/>
                <w14:ligatures w14:val="none"/>
              </w:rPr>
              <w:t>, 0.</w:t>
            </w:r>
            <w:r w:rsidR="00E97148">
              <w:rPr>
                <w:rFonts w:ascii="Arial" w:eastAsia="Times New Roman" w:hAnsi="Arial" w:cs="Arial"/>
                <w:kern w:val="0"/>
                <w:sz w:val="20"/>
                <w:szCs w:val="20"/>
                <w14:ligatures w14:val="none"/>
              </w:rPr>
              <w:t>4</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6891242" w14:textId="47AC1C35" w:rsidR="007401AE" w:rsidRPr="0073784D" w:rsidRDefault="007401AE" w:rsidP="007401AE">
            <w:pPr>
              <w:spacing w:after="0" w:line="240" w:lineRule="auto"/>
              <w:jc w:val="center"/>
              <w:rPr>
                <w:rFonts w:ascii="Arial" w:eastAsia="Times New Roman" w:hAnsi="Arial" w:cs="Arial"/>
                <w:b/>
                <w:bCs/>
                <w:kern w:val="0"/>
                <w:sz w:val="20"/>
                <w:szCs w:val="20"/>
                <w14:ligatures w14:val="none"/>
              </w:rPr>
            </w:pPr>
            <w:r w:rsidRPr="0073784D">
              <w:rPr>
                <w:rFonts w:ascii="Arial" w:eastAsia="Times New Roman" w:hAnsi="Arial" w:cs="Arial"/>
                <w:b/>
                <w:bCs/>
                <w:kern w:val="0"/>
                <w:sz w:val="20"/>
                <w:szCs w:val="20"/>
                <w14:ligatures w14:val="none"/>
              </w:rPr>
              <w:t>-3</w:t>
            </w:r>
            <w:r w:rsidR="0073784D" w:rsidRPr="0073784D">
              <w:rPr>
                <w:rFonts w:ascii="Arial" w:eastAsia="Times New Roman" w:hAnsi="Arial" w:cs="Arial"/>
                <w:b/>
                <w:bCs/>
                <w:kern w:val="0"/>
                <w:sz w:val="20"/>
                <w:szCs w:val="20"/>
                <w14:ligatures w14:val="none"/>
              </w:rPr>
              <w:t>.2</w:t>
            </w:r>
          </w:p>
        </w:tc>
        <w:tc>
          <w:tcPr>
            <w:tcW w:w="1620" w:type="dxa"/>
            <w:tcBorders>
              <w:top w:val="nil"/>
              <w:left w:val="nil"/>
              <w:bottom w:val="nil"/>
              <w:right w:val="single" w:sz="4" w:space="0" w:color="auto"/>
            </w:tcBorders>
            <w:vAlign w:val="center"/>
            <w:hideMark/>
          </w:tcPr>
          <w:p w14:paraId="338E5468" w14:textId="69D00603"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73784D">
              <w:rPr>
                <w:rFonts w:ascii="Arial" w:eastAsia="Times New Roman" w:hAnsi="Arial" w:cs="Arial"/>
                <w:kern w:val="0"/>
                <w:sz w:val="20"/>
                <w:szCs w:val="20"/>
                <w14:ligatures w14:val="none"/>
              </w:rPr>
              <w:t>4.9</w:t>
            </w:r>
            <w:r w:rsidRPr="00BE2DEE">
              <w:rPr>
                <w:rFonts w:ascii="Arial" w:eastAsia="Times New Roman" w:hAnsi="Arial" w:cs="Arial"/>
                <w:kern w:val="0"/>
                <w:sz w:val="20"/>
                <w:szCs w:val="20"/>
                <w14:ligatures w14:val="none"/>
              </w:rPr>
              <w:t>, -1</w:t>
            </w:r>
            <w:r w:rsidR="0073784D">
              <w:rPr>
                <w:rFonts w:ascii="Arial" w:eastAsia="Times New Roman" w:hAnsi="Arial" w:cs="Arial"/>
                <w:kern w:val="0"/>
                <w:sz w:val="20"/>
                <w:szCs w:val="20"/>
                <w14:ligatures w14:val="none"/>
              </w:rPr>
              <w:t>.5</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648D8DE" w14:textId="7145B22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8C6B3E">
              <w:rPr>
                <w:rFonts w:ascii="Arial" w:eastAsia="Times New Roman" w:hAnsi="Arial" w:cs="Arial"/>
                <w:kern w:val="0"/>
                <w:sz w:val="20"/>
                <w:szCs w:val="20"/>
                <w14:ligatures w14:val="none"/>
              </w:rPr>
              <w:t>6</w:t>
            </w:r>
          </w:p>
        </w:tc>
        <w:tc>
          <w:tcPr>
            <w:tcW w:w="1710" w:type="dxa"/>
            <w:tcBorders>
              <w:top w:val="nil"/>
              <w:left w:val="nil"/>
              <w:bottom w:val="nil"/>
              <w:right w:val="single" w:sz="4" w:space="0" w:color="auto"/>
            </w:tcBorders>
            <w:vAlign w:val="center"/>
            <w:hideMark/>
          </w:tcPr>
          <w:p w14:paraId="63B4BA9A" w14:textId="1004C146"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8C6B3E">
              <w:rPr>
                <w:rFonts w:ascii="Arial" w:eastAsia="Times New Roman" w:hAnsi="Arial" w:cs="Arial"/>
                <w:kern w:val="0"/>
                <w:sz w:val="20"/>
                <w:szCs w:val="20"/>
                <w14:ligatures w14:val="none"/>
              </w:rPr>
              <w:t>4.1</w:t>
            </w:r>
            <w:r w:rsidRPr="00BE2DEE">
              <w:rPr>
                <w:rFonts w:ascii="Arial" w:eastAsia="Times New Roman" w:hAnsi="Arial" w:cs="Arial"/>
                <w:kern w:val="0"/>
                <w:sz w:val="20"/>
                <w:szCs w:val="20"/>
                <w14:ligatures w14:val="none"/>
              </w:rPr>
              <w:t xml:space="preserve">, </w:t>
            </w:r>
            <w:r w:rsidR="008C6B3E">
              <w:rPr>
                <w:rFonts w:ascii="Arial" w:eastAsia="Times New Roman" w:hAnsi="Arial" w:cs="Arial"/>
                <w:kern w:val="0"/>
                <w:sz w:val="20"/>
                <w:szCs w:val="20"/>
                <w14:ligatures w14:val="none"/>
              </w:rPr>
              <w:t>2.9</w:t>
            </w:r>
            <w:r w:rsidRPr="00BE2DEE">
              <w:rPr>
                <w:rFonts w:ascii="Arial" w:eastAsia="Times New Roman" w:hAnsi="Arial" w:cs="Arial"/>
                <w:kern w:val="0"/>
                <w:sz w:val="20"/>
                <w:szCs w:val="20"/>
                <w14:ligatures w14:val="none"/>
              </w:rPr>
              <w:t>]</w:t>
            </w:r>
          </w:p>
        </w:tc>
      </w:tr>
      <w:tr w:rsidR="00A31FD2" w:rsidRPr="00BE2DEE" w14:paraId="40074141" w14:textId="77777777" w:rsidTr="001908E0">
        <w:trPr>
          <w:trHeight w:val="255"/>
        </w:trPr>
        <w:tc>
          <w:tcPr>
            <w:tcW w:w="3510" w:type="dxa"/>
            <w:tcBorders>
              <w:top w:val="nil"/>
              <w:left w:val="single" w:sz="4" w:space="0" w:color="auto"/>
              <w:bottom w:val="single" w:sz="4" w:space="0" w:color="auto"/>
              <w:right w:val="nil"/>
            </w:tcBorders>
            <w:vAlign w:val="center"/>
            <w:hideMark/>
          </w:tcPr>
          <w:p w14:paraId="4A923D30"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Healthy Weight (Ref)</w:t>
            </w:r>
          </w:p>
        </w:tc>
        <w:tc>
          <w:tcPr>
            <w:tcW w:w="1350" w:type="dxa"/>
            <w:tcBorders>
              <w:top w:val="nil"/>
              <w:left w:val="single" w:sz="4" w:space="0" w:color="auto"/>
              <w:bottom w:val="single" w:sz="4" w:space="0" w:color="auto"/>
              <w:right w:val="single" w:sz="4" w:space="0" w:color="auto"/>
            </w:tcBorders>
            <w:vAlign w:val="center"/>
            <w:hideMark/>
          </w:tcPr>
          <w:p w14:paraId="67423FA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739145C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272FE30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732457E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44C4D9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0E4AA26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60453AD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5AEFE3E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24B2F755" w14:textId="77777777" w:rsidTr="001908E0">
        <w:trPr>
          <w:trHeight w:val="255"/>
        </w:trPr>
        <w:tc>
          <w:tcPr>
            <w:tcW w:w="3510" w:type="dxa"/>
            <w:tcBorders>
              <w:top w:val="nil"/>
              <w:left w:val="single" w:sz="4" w:space="0" w:color="auto"/>
              <w:bottom w:val="nil"/>
              <w:right w:val="single" w:sz="4" w:space="0" w:color="auto"/>
            </w:tcBorders>
            <w:vAlign w:val="center"/>
            <w:hideMark/>
          </w:tcPr>
          <w:p w14:paraId="715F2BC2"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Number of Previous Live Birth(s)</w:t>
            </w:r>
          </w:p>
        </w:tc>
        <w:tc>
          <w:tcPr>
            <w:tcW w:w="1350" w:type="dxa"/>
            <w:tcBorders>
              <w:top w:val="nil"/>
              <w:left w:val="nil"/>
              <w:bottom w:val="nil"/>
              <w:right w:val="single" w:sz="4" w:space="0" w:color="auto"/>
            </w:tcBorders>
            <w:vAlign w:val="center"/>
            <w:hideMark/>
          </w:tcPr>
          <w:p w14:paraId="6B1EA6D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1F264C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B114A2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156EA4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7E656D8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1428549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6A42548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0DB2F022"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17F65FFE" w14:textId="77777777" w:rsidTr="001908E0">
        <w:trPr>
          <w:trHeight w:val="255"/>
        </w:trPr>
        <w:tc>
          <w:tcPr>
            <w:tcW w:w="3510" w:type="dxa"/>
            <w:tcBorders>
              <w:top w:val="nil"/>
              <w:left w:val="single" w:sz="4" w:space="0" w:color="auto"/>
              <w:bottom w:val="nil"/>
              <w:right w:val="single" w:sz="4" w:space="0" w:color="auto"/>
            </w:tcBorders>
            <w:vAlign w:val="center"/>
            <w:hideMark/>
          </w:tcPr>
          <w:p w14:paraId="00C74D74"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1</w:t>
            </w:r>
          </w:p>
        </w:tc>
        <w:tc>
          <w:tcPr>
            <w:tcW w:w="1350" w:type="dxa"/>
            <w:tcBorders>
              <w:top w:val="nil"/>
              <w:left w:val="nil"/>
              <w:bottom w:val="nil"/>
              <w:right w:val="single" w:sz="4" w:space="0" w:color="auto"/>
            </w:tcBorders>
            <w:vAlign w:val="center"/>
            <w:hideMark/>
          </w:tcPr>
          <w:p w14:paraId="78F2F8E2" w14:textId="48D16FB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-0.3</w:t>
            </w:r>
          </w:p>
        </w:tc>
        <w:tc>
          <w:tcPr>
            <w:tcW w:w="1350" w:type="dxa"/>
            <w:tcBorders>
              <w:top w:val="nil"/>
              <w:left w:val="nil"/>
              <w:bottom w:val="nil"/>
              <w:right w:val="single" w:sz="4" w:space="0" w:color="auto"/>
            </w:tcBorders>
            <w:vAlign w:val="center"/>
            <w:hideMark/>
          </w:tcPr>
          <w:p w14:paraId="1C42FA94" w14:textId="1EB2F4FB"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A4021C">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4, 2</w:t>
            </w:r>
            <w:r w:rsidR="00A4021C">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9]</w:t>
            </w:r>
          </w:p>
        </w:tc>
        <w:tc>
          <w:tcPr>
            <w:tcW w:w="1350" w:type="dxa"/>
            <w:tcBorders>
              <w:top w:val="nil"/>
              <w:left w:val="nil"/>
              <w:bottom w:val="nil"/>
              <w:right w:val="single" w:sz="4" w:space="0" w:color="auto"/>
            </w:tcBorders>
            <w:vAlign w:val="center"/>
            <w:hideMark/>
          </w:tcPr>
          <w:p w14:paraId="5093C42D" w14:textId="22F2A173" w:rsidR="007401AE" w:rsidRPr="00E97148" w:rsidRDefault="00BA641E" w:rsidP="007401AE">
            <w:pPr>
              <w:spacing w:after="0" w:line="240" w:lineRule="auto"/>
              <w:jc w:val="center"/>
              <w:rPr>
                <w:rFonts w:ascii="Arial" w:eastAsia="Times New Roman" w:hAnsi="Arial" w:cs="Arial"/>
                <w:b/>
                <w:bCs/>
                <w:kern w:val="0"/>
                <w:sz w:val="20"/>
                <w:szCs w:val="20"/>
                <w14:ligatures w14:val="none"/>
              </w:rPr>
            </w:pPr>
            <w:r w:rsidRPr="00E97148">
              <w:rPr>
                <w:rFonts w:ascii="Arial" w:eastAsia="Times New Roman" w:hAnsi="Arial" w:cs="Arial"/>
                <w:b/>
                <w:bCs/>
                <w:kern w:val="0"/>
                <w:sz w:val="20"/>
                <w:szCs w:val="20"/>
                <w14:ligatures w14:val="none"/>
              </w:rPr>
              <w:t>2.8</w:t>
            </w:r>
          </w:p>
        </w:tc>
        <w:tc>
          <w:tcPr>
            <w:tcW w:w="1350" w:type="dxa"/>
            <w:tcBorders>
              <w:top w:val="nil"/>
              <w:left w:val="nil"/>
              <w:bottom w:val="nil"/>
              <w:right w:val="single" w:sz="4" w:space="0" w:color="auto"/>
            </w:tcBorders>
            <w:vAlign w:val="center"/>
            <w:hideMark/>
          </w:tcPr>
          <w:p w14:paraId="4FD9C5F8" w14:textId="5DA543E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[0.</w:t>
            </w:r>
            <w:r w:rsidR="00E97148">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 xml:space="preserve">, </w:t>
            </w:r>
            <w:r w:rsidR="00E97148">
              <w:rPr>
                <w:rFonts w:ascii="Arial" w:eastAsia="Times New Roman" w:hAnsi="Arial" w:cs="Arial"/>
                <w:kern w:val="0"/>
                <w:sz w:val="20"/>
                <w:szCs w:val="20"/>
                <w14:ligatures w14:val="none"/>
              </w:rPr>
              <w:t>5.2</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708C89D7" w14:textId="7A78B464"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0060B2">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3</w:t>
            </w:r>
          </w:p>
        </w:tc>
        <w:tc>
          <w:tcPr>
            <w:tcW w:w="1620" w:type="dxa"/>
            <w:tcBorders>
              <w:top w:val="nil"/>
              <w:left w:val="nil"/>
              <w:bottom w:val="nil"/>
              <w:right w:val="single" w:sz="4" w:space="0" w:color="auto"/>
            </w:tcBorders>
            <w:vAlign w:val="center"/>
            <w:hideMark/>
          </w:tcPr>
          <w:p w14:paraId="5A90F9A3" w14:textId="6A9D4260"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0060B2">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1, 0.6]</w:t>
            </w:r>
          </w:p>
        </w:tc>
        <w:tc>
          <w:tcPr>
            <w:tcW w:w="1350" w:type="dxa"/>
            <w:tcBorders>
              <w:top w:val="nil"/>
              <w:left w:val="nil"/>
              <w:bottom w:val="nil"/>
              <w:right w:val="single" w:sz="4" w:space="0" w:color="auto"/>
            </w:tcBorders>
            <w:vAlign w:val="center"/>
            <w:hideMark/>
          </w:tcPr>
          <w:p w14:paraId="06C5B7DD" w14:textId="2EBC7654" w:rsidR="007401AE" w:rsidRPr="008C6B3E" w:rsidRDefault="008C6B3E" w:rsidP="007401AE">
            <w:pPr>
              <w:spacing w:after="0" w:line="240" w:lineRule="auto"/>
              <w:jc w:val="center"/>
              <w:rPr>
                <w:rFonts w:ascii="Arial" w:eastAsia="Times New Roman" w:hAnsi="Arial" w:cs="Arial"/>
                <w:b/>
                <w:bCs/>
                <w:kern w:val="0"/>
                <w:sz w:val="20"/>
                <w:szCs w:val="20"/>
                <w14:ligatures w14:val="none"/>
              </w:rPr>
            </w:pPr>
            <w:r w:rsidRPr="008C6B3E">
              <w:rPr>
                <w:rFonts w:ascii="Arial" w:eastAsia="Times New Roman" w:hAnsi="Arial" w:cs="Arial"/>
                <w:b/>
                <w:bCs/>
                <w:kern w:val="0"/>
                <w:sz w:val="20"/>
                <w:szCs w:val="20"/>
                <w14:ligatures w14:val="none"/>
              </w:rPr>
              <w:t>3.4</w:t>
            </w:r>
          </w:p>
        </w:tc>
        <w:tc>
          <w:tcPr>
            <w:tcW w:w="1710" w:type="dxa"/>
            <w:tcBorders>
              <w:top w:val="nil"/>
              <w:left w:val="nil"/>
              <w:bottom w:val="nil"/>
              <w:right w:val="single" w:sz="4" w:space="0" w:color="auto"/>
            </w:tcBorders>
            <w:vAlign w:val="center"/>
            <w:hideMark/>
          </w:tcPr>
          <w:p w14:paraId="6A2B3DFF" w14:textId="73E4AE82"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xml:space="preserve">[0.0, </w:t>
            </w:r>
            <w:r w:rsidR="008C6B3E">
              <w:rPr>
                <w:rFonts w:ascii="Arial" w:eastAsia="Times New Roman" w:hAnsi="Arial" w:cs="Arial"/>
                <w:kern w:val="0"/>
                <w:sz w:val="20"/>
                <w:szCs w:val="20"/>
                <w14:ligatures w14:val="none"/>
              </w:rPr>
              <w:t>6.8</w:t>
            </w:r>
            <w:r w:rsidRPr="00BE2DEE">
              <w:rPr>
                <w:rFonts w:ascii="Arial" w:eastAsia="Times New Roman" w:hAnsi="Arial" w:cs="Arial"/>
                <w:kern w:val="0"/>
                <w:sz w:val="20"/>
                <w:szCs w:val="20"/>
                <w14:ligatures w14:val="none"/>
              </w:rPr>
              <w:t>]</w:t>
            </w:r>
          </w:p>
        </w:tc>
      </w:tr>
      <w:tr w:rsidR="00A31FD2" w:rsidRPr="00BE2DEE" w14:paraId="74B86108" w14:textId="77777777" w:rsidTr="001908E0">
        <w:trPr>
          <w:trHeight w:val="255"/>
        </w:trPr>
        <w:tc>
          <w:tcPr>
            <w:tcW w:w="3510" w:type="dxa"/>
            <w:tcBorders>
              <w:top w:val="nil"/>
              <w:left w:val="single" w:sz="4" w:space="0" w:color="auto"/>
              <w:bottom w:val="nil"/>
              <w:right w:val="single" w:sz="4" w:space="0" w:color="auto"/>
            </w:tcBorders>
            <w:vAlign w:val="center"/>
            <w:hideMark/>
          </w:tcPr>
          <w:p w14:paraId="61CD4C84"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2+</w:t>
            </w:r>
          </w:p>
        </w:tc>
        <w:tc>
          <w:tcPr>
            <w:tcW w:w="1350" w:type="dxa"/>
            <w:tcBorders>
              <w:top w:val="nil"/>
              <w:left w:val="nil"/>
              <w:bottom w:val="nil"/>
              <w:right w:val="single" w:sz="4" w:space="0" w:color="auto"/>
            </w:tcBorders>
            <w:vAlign w:val="center"/>
            <w:hideMark/>
          </w:tcPr>
          <w:p w14:paraId="1BFD5B77" w14:textId="04D30CAE" w:rsidR="007401AE" w:rsidRPr="00BE2DEE" w:rsidRDefault="007401AE" w:rsidP="007401AE">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1.3</w:t>
            </w:r>
          </w:p>
        </w:tc>
        <w:tc>
          <w:tcPr>
            <w:tcW w:w="1350" w:type="dxa"/>
            <w:tcBorders>
              <w:top w:val="nil"/>
              <w:left w:val="nil"/>
              <w:bottom w:val="nil"/>
              <w:right w:val="single" w:sz="4" w:space="0" w:color="auto"/>
            </w:tcBorders>
            <w:vAlign w:val="center"/>
            <w:hideMark/>
          </w:tcPr>
          <w:p w14:paraId="61AAB334" w14:textId="494F537C"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4021C">
              <w:rPr>
                <w:rFonts w:ascii="Arial" w:eastAsia="Times New Roman" w:hAnsi="Arial" w:cs="Arial"/>
                <w:kern w:val="0"/>
                <w:sz w:val="20"/>
                <w:szCs w:val="20"/>
                <w14:ligatures w14:val="none"/>
              </w:rPr>
              <w:t>2.1</w:t>
            </w:r>
            <w:r w:rsidRPr="00BE2DEE">
              <w:rPr>
                <w:rFonts w:ascii="Arial" w:eastAsia="Times New Roman" w:hAnsi="Arial" w:cs="Arial"/>
                <w:kern w:val="0"/>
                <w:sz w:val="20"/>
                <w:szCs w:val="20"/>
                <w14:ligatures w14:val="none"/>
              </w:rPr>
              <w:t xml:space="preserve">, </w:t>
            </w:r>
            <w:r w:rsidR="00A4021C">
              <w:rPr>
                <w:rFonts w:ascii="Arial" w:eastAsia="Times New Roman" w:hAnsi="Arial" w:cs="Arial"/>
                <w:kern w:val="0"/>
                <w:sz w:val="20"/>
                <w:szCs w:val="20"/>
                <w14:ligatures w14:val="none"/>
              </w:rPr>
              <w:t>4.8</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6CA9BCF6" w14:textId="139ADDDB" w:rsidR="007401AE" w:rsidRPr="00E97148" w:rsidRDefault="00BA641E" w:rsidP="007401AE">
            <w:pPr>
              <w:spacing w:after="0" w:line="240" w:lineRule="auto"/>
              <w:jc w:val="center"/>
              <w:rPr>
                <w:rFonts w:ascii="Arial" w:eastAsia="Times New Roman" w:hAnsi="Arial" w:cs="Arial"/>
                <w:b/>
                <w:bCs/>
                <w:kern w:val="0"/>
                <w:sz w:val="20"/>
                <w:szCs w:val="20"/>
                <w14:ligatures w14:val="none"/>
              </w:rPr>
            </w:pPr>
            <w:r w:rsidRPr="00E97148">
              <w:rPr>
                <w:rFonts w:ascii="Arial" w:eastAsia="Times New Roman" w:hAnsi="Arial" w:cs="Arial"/>
                <w:b/>
                <w:bCs/>
                <w:kern w:val="0"/>
                <w:sz w:val="20"/>
                <w:szCs w:val="20"/>
                <w14:ligatures w14:val="none"/>
              </w:rPr>
              <w:t>6.2</w:t>
            </w:r>
          </w:p>
        </w:tc>
        <w:tc>
          <w:tcPr>
            <w:tcW w:w="1350" w:type="dxa"/>
            <w:tcBorders>
              <w:top w:val="nil"/>
              <w:left w:val="nil"/>
              <w:bottom w:val="nil"/>
              <w:right w:val="single" w:sz="4" w:space="0" w:color="auto"/>
            </w:tcBorders>
            <w:vAlign w:val="center"/>
            <w:hideMark/>
          </w:tcPr>
          <w:p w14:paraId="46C318DC" w14:textId="5DB8FCC4"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[3</w:t>
            </w:r>
            <w:r w:rsidR="00E97148">
              <w:rPr>
                <w:rFonts w:ascii="Arial" w:eastAsia="Times New Roman" w:hAnsi="Arial" w:cs="Arial"/>
                <w:kern w:val="0"/>
                <w:sz w:val="20"/>
                <w:szCs w:val="20"/>
                <w14:ligatures w14:val="none"/>
              </w:rPr>
              <w:t>.7</w:t>
            </w:r>
            <w:r w:rsidRPr="00BE2DEE">
              <w:rPr>
                <w:rFonts w:ascii="Arial" w:eastAsia="Times New Roman" w:hAnsi="Arial" w:cs="Arial"/>
                <w:kern w:val="0"/>
                <w:sz w:val="20"/>
                <w:szCs w:val="20"/>
                <w14:ligatures w14:val="none"/>
              </w:rPr>
              <w:t>, 8</w:t>
            </w:r>
            <w:r w:rsidR="00E97148">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8]</w:t>
            </w:r>
          </w:p>
        </w:tc>
        <w:tc>
          <w:tcPr>
            <w:tcW w:w="1350" w:type="dxa"/>
            <w:tcBorders>
              <w:top w:val="nil"/>
              <w:left w:val="nil"/>
              <w:bottom w:val="nil"/>
              <w:right w:val="single" w:sz="4" w:space="0" w:color="auto"/>
            </w:tcBorders>
            <w:vAlign w:val="center"/>
            <w:hideMark/>
          </w:tcPr>
          <w:p w14:paraId="459D948D" w14:textId="708DDE9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-1</w:t>
            </w:r>
            <w:r w:rsidR="000060B2">
              <w:rPr>
                <w:rFonts w:ascii="Arial" w:eastAsia="Times New Roman" w:hAnsi="Arial" w:cs="Arial"/>
                <w:kern w:val="0"/>
                <w:sz w:val="20"/>
                <w:szCs w:val="20"/>
                <w14:ligatures w14:val="none"/>
              </w:rPr>
              <w:t>.</w:t>
            </w:r>
            <w:r w:rsidRPr="00BE2DEE">
              <w:rPr>
                <w:rFonts w:ascii="Arial" w:eastAsia="Times New Roman" w:hAnsi="Arial" w:cs="Arial"/>
                <w:kern w:val="0"/>
                <w:sz w:val="20"/>
                <w:szCs w:val="20"/>
                <w14:ligatures w14:val="none"/>
              </w:rPr>
              <w:t>0</w:t>
            </w:r>
          </w:p>
        </w:tc>
        <w:tc>
          <w:tcPr>
            <w:tcW w:w="1620" w:type="dxa"/>
            <w:tcBorders>
              <w:top w:val="nil"/>
              <w:left w:val="nil"/>
              <w:bottom w:val="nil"/>
              <w:right w:val="single" w:sz="4" w:space="0" w:color="auto"/>
            </w:tcBorders>
            <w:vAlign w:val="center"/>
            <w:hideMark/>
          </w:tcPr>
          <w:p w14:paraId="4958BCE3" w14:textId="58B36FC9"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0060B2">
              <w:rPr>
                <w:rFonts w:ascii="Arial" w:eastAsia="Times New Roman" w:hAnsi="Arial" w:cs="Arial"/>
                <w:kern w:val="0"/>
                <w:sz w:val="20"/>
                <w:szCs w:val="20"/>
                <w14:ligatures w14:val="none"/>
              </w:rPr>
              <w:t>3.0</w:t>
            </w:r>
            <w:r w:rsidRPr="00BE2DEE">
              <w:rPr>
                <w:rFonts w:ascii="Arial" w:eastAsia="Times New Roman" w:hAnsi="Arial" w:cs="Arial"/>
                <w:kern w:val="0"/>
                <w:sz w:val="20"/>
                <w:szCs w:val="20"/>
                <w14:ligatures w14:val="none"/>
              </w:rPr>
              <w:t>, 0.9]</w:t>
            </w:r>
          </w:p>
        </w:tc>
        <w:tc>
          <w:tcPr>
            <w:tcW w:w="1350" w:type="dxa"/>
            <w:tcBorders>
              <w:top w:val="nil"/>
              <w:left w:val="nil"/>
              <w:bottom w:val="nil"/>
              <w:right w:val="single" w:sz="4" w:space="0" w:color="auto"/>
            </w:tcBorders>
            <w:vAlign w:val="center"/>
            <w:hideMark/>
          </w:tcPr>
          <w:p w14:paraId="6C533E3B" w14:textId="3DA19E72" w:rsidR="008C6B3E" w:rsidRPr="008C6B3E" w:rsidRDefault="008C6B3E" w:rsidP="008C6B3E">
            <w:pPr>
              <w:spacing w:after="0" w:line="240" w:lineRule="auto"/>
              <w:jc w:val="center"/>
              <w:rPr>
                <w:rFonts w:ascii="Arial" w:eastAsia="Times New Roman" w:hAnsi="Arial" w:cs="Arial"/>
                <w:b/>
                <w:bCs/>
                <w:kern w:val="0"/>
                <w:sz w:val="20"/>
                <w:szCs w:val="20"/>
                <w14:ligatures w14:val="none"/>
              </w:rPr>
            </w:pPr>
            <w:r w:rsidRPr="008C6B3E">
              <w:rPr>
                <w:rFonts w:ascii="Arial" w:eastAsia="Times New Roman" w:hAnsi="Arial" w:cs="Arial"/>
                <w:b/>
                <w:bCs/>
                <w:kern w:val="0"/>
                <w:sz w:val="20"/>
                <w:szCs w:val="20"/>
                <w14:ligatures w14:val="none"/>
              </w:rPr>
              <w:t>6.3</w:t>
            </w:r>
          </w:p>
        </w:tc>
        <w:tc>
          <w:tcPr>
            <w:tcW w:w="1710" w:type="dxa"/>
            <w:tcBorders>
              <w:top w:val="nil"/>
              <w:left w:val="nil"/>
              <w:bottom w:val="nil"/>
              <w:right w:val="single" w:sz="4" w:space="0" w:color="auto"/>
            </w:tcBorders>
            <w:vAlign w:val="center"/>
            <w:hideMark/>
          </w:tcPr>
          <w:p w14:paraId="5087619B" w14:textId="38DF816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8C6B3E">
              <w:rPr>
                <w:rFonts w:ascii="Arial" w:eastAsia="Times New Roman" w:hAnsi="Arial" w:cs="Arial"/>
                <w:kern w:val="0"/>
                <w:sz w:val="20"/>
                <w:szCs w:val="20"/>
                <w14:ligatures w14:val="none"/>
              </w:rPr>
              <w:t>2.7</w:t>
            </w:r>
            <w:r w:rsidRPr="00BE2DEE">
              <w:rPr>
                <w:rFonts w:ascii="Arial" w:eastAsia="Times New Roman" w:hAnsi="Arial" w:cs="Arial"/>
                <w:kern w:val="0"/>
                <w:sz w:val="20"/>
                <w:szCs w:val="20"/>
                <w14:ligatures w14:val="none"/>
              </w:rPr>
              <w:t xml:space="preserve">, </w:t>
            </w:r>
            <w:r w:rsidR="008C6B3E">
              <w:rPr>
                <w:rFonts w:ascii="Arial" w:eastAsia="Times New Roman" w:hAnsi="Arial" w:cs="Arial"/>
                <w:kern w:val="0"/>
                <w:sz w:val="20"/>
                <w:szCs w:val="20"/>
                <w14:ligatures w14:val="none"/>
              </w:rPr>
              <w:t>9.9</w:t>
            </w:r>
            <w:r w:rsidRPr="00BE2DEE">
              <w:rPr>
                <w:rFonts w:ascii="Arial" w:eastAsia="Times New Roman" w:hAnsi="Arial" w:cs="Arial"/>
                <w:kern w:val="0"/>
                <w:sz w:val="20"/>
                <w:szCs w:val="20"/>
                <w14:ligatures w14:val="none"/>
              </w:rPr>
              <w:t>]</w:t>
            </w:r>
          </w:p>
        </w:tc>
      </w:tr>
      <w:tr w:rsidR="00A31FD2" w:rsidRPr="00BE2DEE" w14:paraId="23F56C9B" w14:textId="77777777" w:rsidTr="001908E0">
        <w:trPr>
          <w:trHeight w:val="255"/>
        </w:trPr>
        <w:tc>
          <w:tcPr>
            <w:tcW w:w="3510" w:type="dxa"/>
            <w:tcBorders>
              <w:top w:val="nil"/>
              <w:left w:val="single" w:sz="4" w:space="0" w:color="auto"/>
              <w:bottom w:val="single" w:sz="4" w:space="0" w:color="auto"/>
              <w:right w:val="single" w:sz="4" w:space="0" w:color="auto"/>
            </w:tcBorders>
            <w:vAlign w:val="center"/>
            <w:hideMark/>
          </w:tcPr>
          <w:p w14:paraId="606F550F"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0 (Ref)</w:t>
            </w:r>
          </w:p>
        </w:tc>
        <w:tc>
          <w:tcPr>
            <w:tcW w:w="1350" w:type="dxa"/>
            <w:tcBorders>
              <w:top w:val="nil"/>
              <w:left w:val="nil"/>
              <w:bottom w:val="single" w:sz="4" w:space="0" w:color="auto"/>
              <w:right w:val="single" w:sz="4" w:space="0" w:color="auto"/>
            </w:tcBorders>
            <w:vAlign w:val="center"/>
            <w:hideMark/>
          </w:tcPr>
          <w:p w14:paraId="2A1F02AF"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02B6AC1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4F406B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10B305C3"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EF0BB7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3453C15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0C2CA735"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2817611D"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r w:rsidR="00A31FD2" w:rsidRPr="00BE2DEE" w14:paraId="6A0B386A" w14:textId="77777777" w:rsidTr="001908E0">
        <w:trPr>
          <w:trHeight w:val="240"/>
        </w:trPr>
        <w:tc>
          <w:tcPr>
            <w:tcW w:w="3510" w:type="dxa"/>
            <w:tcBorders>
              <w:top w:val="nil"/>
              <w:left w:val="single" w:sz="4" w:space="0" w:color="auto"/>
              <w:bottom w:val="nil"/>
              <w:right w:val="nil"/>
            </w:tcBorders>
            <w:vAlign w:val="center"/>
            <w:hideMark/>
          </w:tcPr>
          <w:p w14:paraId="19542C56" w14:textId="77777777" w:rsidR="007401AE" w:rsidRPr="00BE2DEE" w:rsidRDefault="007401AE" w:rsidP="007401AE">
            <w:pPr>
              <w:spacing w:after="0" w:line="240" w:lineRule="auto"/>
              <w:rPr>
                <w:rFonts w:ascii="Arial" w:eastAsia="Times New Roman" w:hAnsi="Arial" w:cs="Arial"/>
                <w:b/>
                <w:bCs/>
                <w:color w:val="000000"/>
                <w:kern w:val="0"/>
                <w:sz w:val="20"/>
                <w:szCs w:val="20"/>
                <w14:ligatures w14:val="none"/>
              </w:rPr>
            </w:pPr>
            <w:r w:rsidRPr="00BE2DEE">
              <w:rPr>
                <w:rFonts w:ascii="Arial" w:eastAsia="Times New Roman" w:hAnsi="Arial" w:cs="Arial"/>
                <w:b/>
                <w:bCs/>
                <w:color w:val="000000"/>
                <w:kern w:val="0"/>
                <w:sz w:val="20"/>
                <w:szCs w:val="20"/>
                <w14:ligatures w14:val="none"/>
              </w:rPr>
              <w:t>First Prenatal Care Visit</w:t>
            </w:r>
          </w:p>
        </w:tc>
        <w:tc>
          <w:tcPr>
            <w:tcW w:w="1350" w:type="dxa"/>
            <w:tcBorders>
              <w:top w:val="nil"/>
              <w:left w:val="single" w:sz="4" w:space="0" w:color="auto"/>
              <w:bottom w:val="nil"/>
              <w:right w:val="single" w:sz="4" w:space="0" w:color="auto"/>
            </w:tcBorders>
            <w:vAlign w:val="center"/>
            <w:hideMark/>
          </w:tcPr>
          <w:p w14:paraId="4D35914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1B13D0FA"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6244BB6B"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01D6E55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2C2922E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620" w:type="dxa"/>
            <w:tcBorders>
              <w:top w:val="nil"/>
              <w:left w:val="nil"/>
              <w:bottom w:val="nil"/>
              <w:right w:val="single" w:sz="4" w:space="0" w:color="auto"/>
            </w:tcBorders>
            <w:vAlign w:val="center"/>
            <w:hideMark/>
          </w:tcPr>
          <w:p w14:paraId="412CF22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350" w:type="dxa"/>
            <w:tcBorders>
              <w:top w:val="nil"/>
              <w:left w:val="nil"/>
              <w:bottom w:val="nil"/>
              <w:right w:val="single" w:sz="4" w:space="0" w:color="auto"/>
            </w:tcBorders>
            <w:vAlign w:val="center"/>
            <w:hideMark/>
          </w:tcPr>
          <w:p w14:paraId="7451B048"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c>
          <w:tcPr>
            <w:tcW w:w="1710" w:type="dxa"/>
            <w:tcBorders>
              <w:top w:val="nil"/>
              <w:left w:val="nil"/>
              <w:bottom w:val="nil"/>
              <w:right w:val="single" w:sz="4" w:space="0" w:color="auto"/>
            </w:tcBorders>
            <w:vAlign w:val="center"/>
            <w:hideMark/>
          </w:tcPr>
          <w:p w14:paraId="7CE4A14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 </w:t>
            </w:r>
          </w:p>
        </w:tc>
      </w:tr>
      <w:tr w:rsidR="00A31FD2" w:rsidRPr="00BE2DEE" w14:paraId="149B79D7" w14:textId="77777777" w:rsidTr="001908E0">
        <w:trPr>
          <w:trHeight w:val="255"/>
        </w:trPr>
        <w:tc>
          <w:tcPr>
            <w:tcW w:w="3510" w:type="dxa"/>
            <w:tcBorders>
              <w:top w:val="nil"/>
              <w:left w:val="single" w:sz="4" w:space="0" w:color="auto"/>
              <w:bottom w:val="nil"/>
              <w:right w:val="nil"/>
            </w:tcBorders>
            <w:vAlign w:val="center"/>
            <w:hideMark/>
          </w:tcPr>
          <w:p w14:paraId="4B8039D0"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2nd or 3rd Trimester</w:t>
            </w:r>
          </w:p>
        </w:tc>
        <w:tc>
          <w:tcPr>
            <w:tcW w:w="1350" w:type="dxa"/>
            <w:tcBorders>
              <w:top w:val="nil"/>
              <w:left w:val="single" w:sz="4" w:space="0" w:color="auto"/>
              <w:bottom w:val="nil"/>
              <w:right w:val="single" w:sz="4" w:space="0" w:color="auto"/>
            </w:tcBorders>
            <w:vAlign w:val="center"/>
            <w:hideMark/>
          </w:tcPr>
          <w:p w14:paraId="1136AB58" w14:textId="05C05D92" w:rsidR="007401AE" w:rsidRPr="00A4021C" w:rsidRDefault="007401AE" w:rsidP="007401AE">
            <w:pPr>
              <w:spacing w:after="0" w:line="240" w:lineRule="auto"/>
              <w:jc w:val="center"/>
              <w:rPr>
                <w:rFonts w:ascii="Arial" w:eastAsia="Times New Roman" w:hAnsi="Arial" w:cs="Arial"/>
                <w:b/>
                <w:bCs/>
                <w:kern w:val="0"/>
                <w:sz w:val="20"/>
                <w:szCs w:val="20"/>
                <w14:ligatures w14:val="none"/>
              </w:rPr>
            </w:pPr>
            <w:r w:rsidRPr="00A4021C">
              <w:rPr>
                <w:rFonts w:ascii="Arial" w:eastAsia="Times New Roman" w:hAnsi="Arial" w:cs="Arial"/>
                <w:b/>
                <w:bCs/>
                <w:kern w:val="0"/>
                <w:sz w:val="20"/>
                <w:szCs w:val="20"/>
                <w14:ligatures w14:val="none"/>
              </w:rPr>
              <w:t>-7.8</w:t>
            </w:r>
          </w:p>
        </w:tc>
        <w:tc>
          <w:tcPr>
            <w:tcW w:w="1350" w:type="dxa"/>
            <w:tcBorders>
              <w:top w:val="nil"/>
              <w:left w:val="nil"/>
              <w:bottom w:val="nil"/>
              <w:right w:val="single" w:sz="4" w:space="0" w:color="auto"/>
            </w:tcBorders>
            <w:vAlign w:val="center"/>
            <w:hideMark/>
          </w:tcPr>
          <w:p w14:paraId="79580D15" w14:textId="720054E1"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A4021C">
              <w:rPr>
                <w:rFonts w:ascii="Arial" w:eastAsia="Times New Roman" w:hAnsi="Arial" w:cs="Arial"/>
                <w:kern w:val="0"/>
                <w:sz w:val="20"/>
                <w:szCs w:val="20"/>
                <w14:ligatures w14:val="none"/>
              </w:rPr>
              <w:t>11.0</w:t>
            </w:r>
            <w:r w:rsidRPr="00BE2DEE">
              <w:rPr>
                <w:rFonts w:ascii="Arial" w:eastAsia="Times New Roman" w:hAnsi="Arial" w:cs="Arial"/>
                <w:kern w:val="0"/>
                <w:sz w:val="20"/>
                <w:szCs w:val="20"/>
                <w14:ligatures w14:val="none"/>
              </w:rPr>
              <w:t>, -</w:t>
            </w:r>
            <w:r w:rsidR="00A4021C">
              <w:rPr>
                <w:rFonts w:ascii="Arial" w:eastAsia="Times New Roman" w:hAnsi="Arial" w:cs="Arial"/>
                <w:kern w:val="0"/>
                <w:sz w:val="20"/>
                <w:szCs w:val="20"/>
                <w14:ligatures w14:val="none"/>
              </w:rPr>
              <w:t>4.5</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41FACEB9" w14:textId="69BB477E" w:rsidR="007401AE" w:rsidRPr="00E97148" w:rsidRDefault="007401AE" w:rsidP="007401AE">
            <w:pPr>
              <w:spacing w:after="0" w:line="240" w:lineRule="auto"/>
              <w:jc w:val="center"/>
              <w:rPr>
                <w:rFonts w:ascii="Arial" w:eastAsia="Times New Roman" w:hAnsi="Arial" w:cs="Arial"/>
                <w:b/>
                <w:bCs/>
                <w:kern w:val="0"/>
                <w:sz w:val="20"/>
                <w:szCs w:val="20"/>
                <w14:ligatures w14:val="none"/>
              </w:rPr>
            </w:pPr>
            <w:r w:rsidRPr="00E97148">
              <w:rPr>
                <w:rFonts w:ascii="Arial" w:eastAsia="Times New Roman" w:hAnsi="Arial" w:cs="Arial"/>
                <w:b/>
                <w:bCs/>
                <w:kern w:val="0"/>
                <w:sz w:val="20"/>
                <w:szCs w:val="20"/>
                <w14:ligatures w14:val="none"/>
              </w:rPr>
              <w:t>-</w:t>
            </w:r>
            <w:r w:rsidR="00BA641E" w:rsidRPr="00E97148">
              <w:rPr>
                <w:rFonts w:ascii="Arial" w:eastAsia="Times New Roman" w:hAnsi="Arial" w:cs="Arial"/>
                <w:b/>
                <w:bCs/>
                <w:kern w:val="0"/>
                <w:sz w:val="20"/>
                <w:szCs w:val="20"/>
                <w14:ligatures w14:val="none"/>
              </w:rPr>
              <w:t>6.5</w:t>
            </w:r>
          </w:p>
        </w:tc>
        <w:tc>
          <w:tcPr>
            <w:tcW w:w="1350" w:type="dxa"/>
            <w:tcBorders>
              <w:top w:val="nil"/>
              <w:left w:val="nil"/>
              <w:bottom w:val="nil"/>
              <w:right w:val="single" w:sz="4" w:space="0" w:color="auto"/>
            </w:tcBorders>
            <w:vAlign w:val="center"/>
            <w:hideMark/>
          </w:tcPr>
          <w:p w14:paraId="4DD95EDB" w14:textId="4C147D64"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E97148">
              <w:rPr>
                <w:rFonts w:ascii="Arial" w:eastAsia="Times New Roman" w:hAnsi="Arial" w:cs="Arial"/>
                <w:kern w:val="0"/>
                <w:sz w:val="20"/>
                <w:szCs w:val="20"/>
                <w14:ligatures w14:val="none"/>
              </w:rPr>
              <w:t>8.7</w:t>
            </w:r>
            <w:r w:rsidRPr="00BE2DEE">
              <w:rPr>
                <w:rFonts w:ascii="Arial" w:eastAsia="Times New Roman" w:hAnsi="Arial" w:cs="Arial"/>
                <w:kern w:val="0"/>
                <w:sz w:val="20"/>
                <w:szCs w:val="20"/>
                <w14:ligatures w14:val="none"/>
              </w:rPr>
              <w:t>, -4</w:t>
            </w:r>
            <w:r w:rsidR="00E97148">
              <w:rPr>
                <w:rFonts w:ascii="Arial" w:eastAsia="Times New Roman" w:hAnsi="Arial" w:cs="Arial"/>
                <w:kern w:val="0"/>
                <w:sz w:val="20"/>
                <w:szCs w:val="20"/>
                <w14:ligatures w14:val="none"/>
              </w:rPr>
              <w:t>.3</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2718D49F" w14:textId="7175EDD7" w:rsidR="007401AE" w:rsidRPr="000060B2" w:rsidRDefault="007401AE" w:rsidP="007401AE">
            <w:pPr>
              <w:spacing w:after="0" w:line="240" w:lineRule="auto"/>
              <w:jc w:val="center"/>
              <w:rPr>
                <w:rFonts w:ascii="Arial" w:eastAsia="Times New Roman" w:hAnsi="Arial" w:cs="Arial"/>
                <w:b/>
                <w:bCs/>
                <w:kern w:val="0"/>
                <w:sz w:val="20"/>
                <w:szCs w:val="20"/>
                <w14:ligatures w14:val="none"/>
              </w:rPr>
            </w:pPr>
            <w:r w:rsidRPr="000060B2">
              <w:rPr>
                <w:rFonts w:ascii="Arial" w:eastAsia="Times New Roman" w:hAnsi="Arial" w:cs="Arial"/>
                <w:b/>
                <w:bCs/>
                <w:kern w:val="0"/>
                <w:sz w:val="20"/>
                <w:szCs w:val="20"/>
                <w14:ligatures w14:val="none"/>
              </w:rPr>
              <w:t>-</w:t>
            </w:r>
            <w:r w:rsidR="000060B2" w:rsidRPr="000060B2">
              <w:rPr>
                <w:rFonts w:ascii="Arial" w:eastAsia="Times New Roman" w:hAnsi="Arial" w:cs="Arial"/>
                <w:b/>
                <w:bCs/>
                <w:kern w:val="0"/>
                <w:sz w:val="20"/>
                <w:szCs w:val="20"/>
                <w14:ligatures w14:val="none"/>
              </w:rPr>
              <w:t>6.9</w:t>
            </w:r>
          </w:p>
        </w:tc>
        <w:tc>
          <w:tcPr>
            <w:tcW w:w="1620" w:type="dxa"/>
            <w:tcBorders>
              <w:top w:val="nil"/>
              <w:left w:val="nil"/>
              <w:bottom w:val="nil"/>
              <w:right w:val="single" w:sz="4" w:space="0" w:color="auto"/>
            </w:tcBorders>
            <w:vAlign w:val="center"/>
            <w:hideMark/>
          </w:tcPr>
          <w:p w14:paraId="7EA1A229" w14:textId="7B9EABDF"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r w:rsidR="000060B2">
              <w:rPr>
                <w:rFonts w:ascii="Arial" w:eastAsia="Times New Roman" w:hAnsi="Arial" w:cs="Arial"/>
                <w:kern w:val="0"/>
                <w:sz w:val="20"/>
                <w:szCs w:val="20"/>
                <w14:ligatures w14:val="none"/>
              </w:rPr>
              <w:t>8.9</w:t>
            </w:r>
            <w:r w:rsidRPr="00BE2DEE">
              <w:rPr>
                <w:rFonts w:ascii="Arial" w:eastAsia="Times New Roman" w:hAnsi="Arial" w:cs="Arial"/>
                <w:kern w:val="0"/>
                <w:sz w:val="20"/>
                <w:szCs w:val="20"/>
                <w14:ligatures w14:val="none"/>
              </w:rPr>
              <w:t>, -5</w:t>
            </w:r>
            <w:r w:rsidR="000060B2">
              <w:rPr>
                <w:rFonts w:ascii="Arial" w:eastAsia="Times New Roman" w:hAnsi="Arial" w:cs="Arial"/>
                <w:kern w:val="0"/>
                <w:sz w:val="20"/>
                <w:szCs w:val="20"/>
                <w14:ligatures w14:val="none"/>
              </w:rPr>
              <w:t>.0</w:t>
            </w:r>
            <w:r w:rsidRPr="00BE2DEE">
              <w:rPr>
                <w:rFonts w:ascii="Arial" w:eastAsia="Times New Roman" w:hAnsi="Arial" w:cs="Arial"/>
                <w:kern w:val="0"/>
                <w:sz w:val="20"/>
                <w:szCs w:val="20"/>
                <w14:ligatures w14:val="none"/>
              </w:rPr>
              <w:t>]</w:t>
            </w:r>
          </w:p>
        </w:tc>
        <w:tc>
          <w:tcPr>
            <w:tcW w:w="1350" w:type="dxa"/>
            <w:tcBorders>
              <w:top w:val="nil"/>
              <w:left w:val="nil"/>
              <w:bottom w:val="nil"/>
              <w:right w:val="single" w:sz="4" w:space="0" w:color="auto"/>
            </w:tcBorders>
            <w:vAlign w:val="center"/>
            <w:hideMark/>
          </w:tcPr>
          <w:p w14:paraId="19D70D43" w14:textId="46D0312E" w:rsidR="007401AE" w:rsidRPr="008C6B3E" w:rsidRDefault="007401AE" w:rsidP="007401AE">
            <w:pPr>
              <w:spacing w:after="0" w:line="240" w:lineRule="auto"/>
              <w:jc w:val="center"/>
              <w:rPr>
                <w:rFonts w:ascii="Arial" w:eastAsia="Times New Roman" w:hAnsi="Arial" w:cs="Arial"/>
                <w:b/>
                <w:bCs/>
                <w:kern w:val="0"/>
                <w:sz w:val="20"/>
                <w:szCs w:val="20"/>
                <w14:ligatures w14:val="none"/>
              </w:rPr>
            </w:pPr>
            <w:r w:rsidRPr="008C6B3E">
              <w:rPr>
                <w:rFonts w:ascii="Arial" w:eastAsia="Times New Roman" w:hAnsi="Arial" w:cs="Arial"/>
                <w:b/>
                <w:bCs/>
                <w:kern w:val="0"/>
                <w:sz w:val="20"/>
                <w:szCs w:val="20"/>
                <w14:ligatures w14:val="none"/>
              </w:rPr>
              <w:t>-</w:t>
            </w:r>
            <w:r w:rsidR="008C6B3E" w:rsidRPr="008C6B3E">
              <w:rPr>
                <w:rFonts w:ascii="Arial" w:eastAsia="Times New Roman" w:hAnsi="Arial" w:cs="Arial"/>
                <w:b/>
                <w:bCs/>
                <w:kern w:val="0"/>
                <w:sz w:val="20"/>
                <w:szCs w:val="20"/>
                <w14:ligatures w14:val="none"/>
              </w:rPr>
              <w:t>5.1</w:t>
            </w:r>
          </w:p>
        </w:tc>
        <w:tc>
          <w:tcPr>
            <w:tcW w:w="1710" w:type="dxa"/>
            <w:tcBorders>
              <w:top w:val="nil"/>
              <w:left w:val="nil"/>
              <w:bottom w:val="nil"/>
              <w:right w:val="single" w:sz="4" w:space="0" w:color="auto"/>
            </w:tcBorders>
            <w:vAlign w:val="center"/>
            <w:hideMark/>
          </w:tcPr>
          <w:p w14:paraId="6A247B4F" w14:textId="660920EB"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[-8</w:t>
            </w:r>
            <w:r w:rsidR="008C6B3E">
              <w:rPr>
                <w:rFonts w:ascii="Arial" w:eastAsia="Times New Roman" w:hAnsi="Arial" w:cs="Arial"/>
                <w:kern w:val="0"/>
                <w:sz w:val="20"/>
                <w:szCs w:val="20"/>
                <w14:ligatures w14:val="none"/>
              </w:rPr>
              <w:t>.4</w:t>
            </w:r>
            <w:r w:rsidRPr="00BE2DEE">
              <w:rPr>
                <w:rFonts w:ascii="Arial" w:eastAsia="Times New Roman" w:hAnsi="Arial" w:cs="Arial"/>
                <w:kern w:val="0"/>
                <w:sz w:val="20"/>
                <w:szCs w:val="20"/>
                <w14:ligatures w14:val="none"/>
              </w:rPr>
              <w:t>, -</w:t>
            </w:r>
            <w:r w:rsidR="008C6B3E">
              <w:rPr>
                <w:rFonts w:ascii="Arial" w:eastAsia="Times New Roman" w:hAnsi="Arial" w:cs="Arial"/>
                <w:kern w:val="0"/>
                <w:sz w:val="20"/>
                <w:szCs w:val="20"/>
                <w14:ligatures w14:val="none"/>
              </w:rPr>
              <w:t>1.9</w:t>
            </w:r>
            <w:r w:rsidRPr="00BE2DEE">
              <w:rPr>
                <w:rFonts w:ascii="Arial" w:eastAsia="Times New Roman" w:hAnsi="Arial" w:cs="Arial"/>
                <w:kern w:val="0"/>
                <w:sz w:val="20"/>
                <w:szCs w:val="20"/>
                <w14:ligatures w14:val="none"/>
              </w:rPr>
              <w:t>]</w:t>
            </w:r>
          </w:p>
        </w:tc>
      </w:tr>
      <w:tr w:rsidR="00A31FD2" w:rsidRPr="00BE2DEE" w14:paraId="6B648197" w14:textId="77777777" w:rsidTr="001908E0">
        <w:trPr>
          <w:trHeight w:val="255"/>
        </w:trPr>
        <w:tc>
          <w:tcPr>
            <w:tcW w:w="3510" w:type="dxa"/>
            <w:tcBorders>
              <w:top w:val="nil"/>
              <w:left w:val="single" w:sz="4" w:space="0" w:color="auto"/>
              <w:bottom w:val="single" w:sz="4" w:space="0" w:color="auto"/>
              <w:right w:val="nil"/>
            </w:tcBorders>
            <w:vAlign w:val="center"/>
            <w:hideMark/>
          </w:tcPr>
          <w:p w14:paraId="2B9DF56A" w14:textId="77777777" w:rsidR="007401AE" w:rsidRPr="00BE2DEE" w:rsidRDefault="007401AE" w:rsidP="007401AE">
            <w:pPr>
              <w:spacing w:after="0" w:line="240" w:lineRule="auto"/>
              <w:rPr>
                <w:rFonts w:ascii="Arial" w:eastAsia="Times New Roman" w:hAnsi="Arial" w:cs="Arial"/>
                <w:color w:val="000000"/>
                <w:kern w:val="0"/>
                <w:sz w:val="20"/>
                <w:szCs w:val="20"/>
                <w14:ligatures w14:val="none"/>
              </w:rPr>
            </w:pPr>
            <w:r w:rsidRPr="00BE2DEE">
              <w:rPr>
                <w:rFonts w:ascii="Arial" w:eastAsia="Times New Roman" w:hAnsi="Arial" w:cs="Arial"/>
                <w:color w:val="000000"/>
                <w:kern w:val="0"/>
                <w:sz w:val="20"/>
                <w:szCs w:val="20"/>
                <w14:ligatures w14:val="none"/>
              </w:rPr>
              <w:t>1st Trimester (Ref)</w:t>
            </w:r>
          </w:p>
        </w:tc>
        <w:tc>
          <w:tcPr>
            <w:tcW w:w="1350" w:type="dxa"/>
            <w:tcBorders>
              <w:top w:val="nil"/>
              <w:left w:val="single" w:sz="4" w:space="0" w:color="auto"/>
              <w:bottom w:val="single" w:sz="4" w:space="0" w:color="auto"/>
              <w:right w:val="single" w:sz="4" w:space="0" w:color="auto"/>
            </w:tcBorders>
            <w:vAlign w:val="center"/>
            <w:hideMark/>
          </w:tcPr>
          <w:p w14:paraId="65DCA1D9"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C39E077"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33651EE1"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495E7BE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48C4F2F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620" w:type="dxa"/>
            <w:tcBorders>
              <w:top w:val="nil"/>
              <w:left w:val="nil"/>
              <w:bottom w:val="single" w:sz="4" w:space="0" w:color="auto"/>
              <w:right w:val="single" w:sz="4" w:space="0" w:color="auto"/>
            </w:tcBorders>
            <w:vAlign w:val="center"/>
            <w:hideMark/>
          </w:tcPr>
          <w:p w14:paraId="46A8B1BC"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350" w:type="dxa"/>
            <w:tcBorders>
              <w:top w:val="nil"/>
              <w:left w:val="nil"/>
              <w:bottom w:val="single" w:sz="4" w:space="0" w:color="auto"/>
              <w:right w:val="single" w:sz="4" w:space="0" w:color="auto"/>
            </w:tcBorders>
            <w:vAlign w:val="center"/>
            <w:hideMark/>
          </w:tcPr>
          <w:p w14:paraId="50B75D40"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c>
          <w:tcPr>
            <w:tcW w:w="1710" w:type="dxa"/>
            <w:tcBorders>
              <w:top w:val="nil"/>
              <w:left w:val="nil"/>
              <w:bottom w:val="single" w:sz="4" w:space="0" w:color="auto"/>
              <w:right w:val="single" w:sz="4" w:space="0" w:color="auto"/>
            </w:tcBorders>
            <w:vAlign w:val="center"/>
            <w:hideMark/>
          </w:tcPr>
          <w:p w14:paraId="258145EE" w14:textId="77777777" w:rsidR="007401AE" w:rsidRPr="00BE2DEE" w:rsidRDefault="007401AE" w:rsidP="007401AE">
            <w:pPr>
              <w:spacing w:after="0" w:line="240" w:lineRule="auto"/>
              <w:jc w:val="center"/>
              <w:rPr>
                <w:rFonts w:ascii="Arial" w:eastAsia="Times New Roman" w:hAnsi="Arial" w:cs="Arial"/>
                <w:kern w:val="0"/>
                <w:sz w:val="20"/>
                <w:szCs w:val="20"/>
                <w14:ligatures w14:val="none"/>
              </w:rPr>
            </w:pPr>
            <w:r w:rsidRPr="00BE2DEE">
              <w:rPr>
                <w:rFonts w:ascii="Arial" w:eastAsia="Times New Roman" w:hAnsi="Arial" w:cs="Arial"/>
                <w:kern w:val="0"/>
                <w:sz w:val="20"/>
                <w:szCs w:val="20"/>
                <w14:ligatures w14:val="none"/>
              </w:rPr>
              <w:t>-</w:t>
            </w:r>
          </w:p>
        </w:tc>
      </w:tr>
    </w:tbl>
    <w:p w14:paraId="719EEAC5" w14:textId="77777777" w:rsidR="00186621" w:rsidRPr="00186621" w:rsidRDefault="00186621" w:rsidP="007428E5">
      <w:pPr>
        <w:rPr>
          <w:rFonts w:ascii="Arial" w:hAnsi="Arial" w:cs="Arial"/>
          <w:sz w:val="20"/>
          <w:szCs w:val="20"/>
        </w:rPr>
      </w:pPr>
      <w:r w:rsidRPr="00186621">
        <w:rPr>
          <w:rFonts w:ascii="Arial" w:hAnsi="Arial" w:cs="Arial"/>
          <w:b/>
          <w:bCs/>
          <w:sz w:val="20"/>
          <w:szCs w:val="20"/>
        </w:rPr>
        <w:t>Note (1):</w:t>
      </w:r>
      <w:r w:rsidRPr="00186621">
        <w:rPr>
          <w:rFonts w:ascii="Arial" w:hAnsi="Arial" w:cs="Arial"/>
          <w:sz w:val="20"/>
          <w:szCs w:val="20"/>
        </w:rPr>
        <w:t xml:space="preserve"> </w:t>
      </w:r>
      <w:r w:rsidRPr="00FA1BAE">
        <w:rPr>
          <w:rFonts w:ascii="Arial" w:hAnsi="Arial" w:cs="Arial"/>
          <w:sz w:val="20"/>
          <w:szCs w:val="20"/>
        </w:rPr>
        <w:t>Marginal effects represent the change in the probability of the outcome (e.g., receiving a dental cleaning) within each racial and ethnic group, associated with living in a state</w:t>
      </w:r>
      <w:r w:rsidRPr="00186621">
        <w:rPr>
          <w:rFonts w:ascii="Arial" w:hAnsi="Arial" w:cs="Arial"/>
          <w:sz w:val="20"/>
          <w:szCs w:val="20"/>
        </w:rPr>
        <w:t xml:space="preserve"> offering Medicaid dental benefits, compared to living in a state without such benefits. Logistic regression was used to model this outcome, and the marginal effects are expressed as percentage point differences in the predicted probability (risk) of the outcome for each racial and ethnic group, relative to the reference group.</w:t>
      </w:r>
    </w:p>
    <w:p w14:paraId="6E5C2AD4" w14:textId="77777777" w:rsidR="00FA1BAE" w:rsidRPr="00FA1BAE" w:rsidRDefault="007428E5" w:rsidP="007428E5">
      <w:pPr>
        <w:rPr>
          <w:rFonts w:ascii="Arial" w:hAnsi="Arial" w:cs="Arial"/>
          <w:sz w:val="20"/>
          <w:szCs w:val="20"/>
        </w:rPr>
      </w:pPr>
      <w:r w:rsidRPr="007428E5">
        <w:rPr>
          <w:rFonts w:ascii="Arial" w:hAnsi="Arial" w:cs="Arial"/>
          <w:b/>
          <w:bCs/>
          <w:sz w:val="20"/>
          <w:szCs w:val="20"/>
        </w:rPr>
        <w:t>Note (</w:t>
      </w:r>
      <w:r w:rsidR="00E62E89">
        <w:rPr>
          <w:rFonts w:ascii="Arial" w:hAnsi="Arial" w:cs="Arial"/>
          <w:b/>
          <w:bCs/>
          <w:sz w:val="20"/>
          <w:szCs w:val="20"/>
        </w:rPr>
        <w:t>2</w:t>
      </w:r>
      <w:r w:rsidRPr="007428E5">
        <w:rPr>
          <w:rFonts w:ascii="Arial" w:hAnsi="Arial" w:cs="Arial"/>
          <w:b/>
          <w:bCs/>
          <w:sz w:val="20"/>
          <w:szCs w:val="20"/>
        </w:rPr>
        <w:t xml:space="preserve">): </w:t>
      </w:r>
      <w:bookmarkStart w:id="1" w:name="_Hlk195725284"/>
      <w:r w:rsidR="00FA1BAE" w:rsidRPr="00FA1BAE">
        <w:rPr>
          <w:rFonts w:ascii="Arial" w:hAnsi="Arial" w:cs="Arial"/>
          <w:sz w:val="20"/>
          <w:szCs w:val="20"/>
        </w:rPr>
        <w:t xml:space="preserve">State and year fixed effects were included to </w:t>
      </w:r>
      <w:proofErr w:type="gramStart"/>
      <w:r w:rsidR="00FA1BAE" w:rsidRPr="00FA1BAE">
        <w:rPr>
          <w:rFonts w:ascii="Arial" w:hAnsi="Arial" w:cs="Arial"/>
          <w:sz w:val="20"/>
          <w:szCs w:val="20"/>
        </w:rPr>
        <w:t>control for</w:t>
      </w:r>
      <w:proofErr w:type="gramEnd"/>
      <w:r w:rsidR="00FA1BAE" w:rsidRPr="00FA1BAE">
        <w:rPr>
          <w:rFonts w:ascii="Arial" w:hAnsi="Arial" w:cs="Arial"/>
          <w:sz w:val="20"/>
          <w:szCs w:val="20"/>
        </w:rPr>
        <w:t xml:space="preserve"> unobserved heterogeneity, which refers to unmeasured factors at the state and year levels that could influence the outcome (e.g., dental cleaning or unmet dental needs) but are not directly captured by the model.</w:t>
      </w:r>
    </w:p>
    <w:p w14:paraId="73130AD9" w14:textId="77777777" w:rsidR="00323244" w:rsidRDefault="007428E5" w:rsidP="00323244">
      <w:pPr>
        <w:rPr>
          <w:rFonts w:ascii="Arial" w:hAnsi="Arial" w:cs="Arial"/>
          <w:sz w:val="20"/>
          <w:szCs w:val="20"/>
        </w:rPr>
      </w:pPr>
      <w:r w:rsidRPr="007428E5">
        <w:rPr>
          <w:rFonts w:ascii="Arial" w:hAnsi="Arial" w:cs="Arial"/>
          <w:b/>
          <w:bCs/>
          <w:sz w:val="20"/>
          <w:szCs w:val="20"/>
        </w:rPr>
        <w:t>Note (</w:t>
      </w:r>
      <w:r w:rsidR="00E62E89">
        <w:rPr>
          <w:rFonts w:ascii="Arial" w:hAnsi="Arial" w:cs="Arial"/>
          <w:b/>
          <w:bCs/>
          <w:sz w:val="20"/>
          <w:szCs w:val="20"/>
        </w:rPr>
        <w:t>3</w:t>
      </w:r>
      <w:r w:rsidRPr="007428E5">
        <w:rPr>
          <w:rFonts w:ascii="Arial" w:hAnsi="Arial" w:cs="Arial"/>
          <w:b/>
          <w:bCs/>
          <w:sz w:val="20"/>
          <w:szCs w:val="20"/>
        </w:rPr>
        <w:t xml:space="preserve">): </w:t>
      </w:r>
      <w:bookmarkEnd w:id="1"/>
      <w:r w:rsidR="00323244" w:rsidRPr="006239BA">
        <w:rPr>
          <w:rFonts w:ascii="Arial" w:hAnsi="Arial" w:cs="Arial"/>
          <w:sz w:val="20"/>
          <w:szCs w:val="20"/>
        </w:rPr>
        <w:t>Subgroup analyses were conducted by running separate models for each racial and ethnic group.</w:t>
      </w:r>
    </w:p>
    <w:p w14:paraId="6772C363" w14:textId="3C942C94" w:rsidR="00FA1BAE" w:rsidRPr="00FA1BAE" w:rsidRDefault="007428E5" w:rsidP="007428E5">
      <w:pPr>
        <w:rPr>
          <w:rFonts w:ascii="Arial" w:hAnsi="Arial" w:cs="Arial"/>
          <w:sz w:val="20"/>
          <w:szCs w:val="20"/>
        </w:rPr>
      </w:pPr>
      <w:r w:rsidRPr="007428E5">
        <w:rPr>
          <w:rFonts w:ascii="Arial" w:hAnsi="Arial" w:cs="Arial"/>
          <w:b/>
          <w:bCs/>
          <w:sz w:val="20"/>
          <w:szCs w:val="20"/>
        </w:rPr>
        <w:t>Note (</w:t>
      </w:r>
      <w:r w:rsidR="00E62E89">
        <w:rPr>
          <w:rFonts w:ascii="Arial" w:hAnsi="Arial" w:cs="Arial"/>
          <w:b/>
          <w:bCs/>
          <w:sz w:val="20"/>
          <w:szCs w:val="20"/>
        </w:rPr>
        <w:t>4</w:t>
      </w:r>
      <w:r w:rsidRPr="007428E5">
        <w:rPr>
          <w:rFonts w:ascii="Arial" w:hAnsi="Arial" w:cs="Arial"/>
          <w:b/>
          <w:bCs/>
          <w:sz w:val="20"/>
          <w:szCs w:val="20"/>
        </w:rPr>
        <w:t xml:space="preserve">): </w:t>
      </w:r>
      <w:r w:rsidR="00FA1BAE" w:rsidRPr="00FA1BAE">
        <w:rPr>
          <w:rFonts w:ascii="Arial" w:hAnsi="Arial" w:cs="Arial"/>
          <w:sz w:val="20"/>
          <w:szCs w:val="20"/>
        </w:rPr>
        <w:t>States were categorized based on whether they offered dental benefits to Medicaid-enrolled pregnant women. “Offered dental benefits” includes states with limited or extensive dental coverage, while “Did not offer dental benefits” includes states with emergency-only or no dental coverage. This categorization was chosen because dental cleaning during pregnancy is covered under limited or extensive benefits but not under emergency-only or no benefits</w:t>
      </w:r>
    </w:p>
    <w:p w14:paraId="09265221" w14:textId="07D5E00C" w:rsidR="00D973EB" w:rsidRPr="007428E5" w:rsidRDefault="00D973EB" w:rsidP="007428E5">
      <w:pPr>
        <w:rPr>
          <w:rFonts w:ascii="Arial" w:hAnsi="Arial" w:cs="Arial"/>
          <w:sz w:val="20"/>
          <w:szCs w:val="20"/>
        </w:rPr>
      </w:pPr>
      <w:r w:rsidRPr="0043735D">
        <w:rPr>
          <w:rFonts w:ascii="Arial" w:hAnsi="Arial" w:cs="Arial"/>
          <w:b/>
          <w:bCs/>
          <w:sz w:val="20"/>
          <w:szCs w:val="20"/>
        </w:rPr>
        <w:t>Note (</w:t>
      </w:r>
      <w:r w:rsidR="00E62E89">
        <w:rPr>
          <w:rFonts w:ascii="Arial" w:hAnsi="Arial" w:cs="Arial"/>
          <w:b/>
          <w:bCs/>
          <w:sz w:val="20"/>
          <w:szCs w:val="20"/>
        </w:rPr>
        <w:t>5</w:t>
      </w:r>
      <w:r w:rsidRPr="0043735D">
        <w:rPr>
          <w:rFonts w:ascii="Arial" w:hAnsi="Arial" w:cs="Arial"/>
          <w:b/>
          <w:bCs/>
          <w:sz w:val="20"/>
          <w:szCs w:val="20"/>
        </w:rPr>
        <w:t xml:space="preserve">): </w:t>
      </w:r>
      <w:r w:rsidR="00FA1BAE" w:rsidRPr="00FA1BAE">
        <w:rPr>
          <w:rFonts w:ascii="Arial" w:hAnsi="Arial" w:cs="Arial"/>
          <w:sz w:val="20"/>
          <w:szCs w:val="20"/>
        </w:rPr>
        <w:t>N</w:t>
      </w:r>
      <w:r w:rsidR="0043735D" w:rsidRPr="00FA1BAE">
        <w:rPr>
          <w:rFonts w:ascii="Arial" w:hAnsi="Arial" w:cs="Arial"/>
          <w:sz w:val="20"/>
          <w:szCs w:val="20"/>
        </w:rPr>
        <w:t>on-Hispanic Other</w:t>
      </w:r>
      <w:r w:rsidR="00FA1BAE">
        <w:rPr>
          <w:rFonts w:ascii="Arial" w:hAnsi="Arial" w:cs="Arial"/>
          <w:sz w:val="20"/>
          <w:szCs w:val="20"/>
        </w:rPr>
        <w:t xml:space="preserve"> i</w:t>
      </w:r>
      <w:r w:rsidR="0043735D" w:rsidRPr="00FA1BAE">
        <w:rPr>
          <w:rFonts w:ascii="Arial" w:hAnsi="Arial" w:cs="Arial"/>
          <w:sz w:val="20"/>
          <w:szCs w:val="20"/>
        </w:rPr>
        <w:t>ncludes</w:t>
      </w:r>
      <w:r w:rsidR="0043735D">
        <w:rPr>
          <w:rFonts w:ascii="Arial" w:hAnsi="Arial" w:cs="Arial"/>
          <w:sz w:val="20"/>
          <w:szCs w:val="20"/>
        </w:rPr>
        <w:t xml:space="preserve"> PRAMS maternal race groups</w:t>
      </w:r>
      <w:r w:rsidR="005276F5">
        <w:rPr>
          <w:rFonts w:ascii="Arial" w:hAnsi="Arial" w:cs="Arial"/>
          <w:sz w:val="20"/>
          <w:szCs w:val="20"/>
        </w:rPr>
        <w:t xml:space="preserve">: </w:t>
      </w:r>
      <w:r w:rsidR="0043735D">
        <w:rPr>
          <w:rFonts w:ascii="Arial" w:hAnsi="Arial" w:cs="Arial"/>
          <w:sz w:val="20"/>
          <w:szCs w:val="20"/>
        </w:rPr>
        <w:t>Other Asian, American Indian, Chinese, Japanese, Filipino, Other Non-White, Alaska Native, or Mixed race.</w:t>
      </w:r>
    </w:p>
    <w:p w14:paraId="341CFE61" w14:textId="75149BC3" w:rsidR="007428E5" w:rsidRDefault="007428E5" w:rsidP="007428E5">
      <w:pPr>
        <w:rPr>
          <w:rFonts w:ascii="Arial" w:hAnsi="Arial" w:cs="Arial"/>
          <w:sz w:val="20"/>
          <w:szCs w:val="20"/>
        </w:rPr>
      </w:pPr>
      <w:r w:rsidRPr="007428E5">
        <w:rPr>
          <w:rFonts w:ascii="Arial" w:hAnsi="Arial" w:cs="Arial"/>
          <w:b/>
          <w:bCs/>
          <w:sz w:val="20"/>
          <w:szCs w:val="20"/>
        </w:rPr>
        <w:t>Note (</w:t>
      </w:r>
      <w:r w:rsidR="00E62E89">
        <w:rPr>
          <w:rFonts w:ascii="Arial" w:hAnsi="Arial" w:cs="Arial"/>
          <w:b/>
          <w:bCs/>
          <w:sz w:val="20"/>
          <w:szCs w:val="20"/>
        </w:rPr>
        <w:t>6</w:t>
      </w:r>
      <w:r w:rsidRPr="007428E5">
        <w:rPr>
          <w:rFonts w:ascii="Arial" w:hAnsi="Arial" w:cs="Arial"/>
          <w:b/>
          <w:bCs/>
          <w:sz w:val="20"/>
          <w:szCs w:val="20"/>
        </w:rPr>
        <w:t xml:space="preserve">): </w:t>
      </w:r>
      <w:bookmarkStart w:id="2" w:name="_Hlk196107329"/>
      <w:r w:rsidR="005A308B" w:rsidRPr="005A308B">
        <w:rPr>
          <w:rFonts w:ascii="Arial" w:hAnsi="Arial" w:cs="Arial"/>
          <w:sz w:val="20"/>
          <w:szCs w:val="20"/>
        </w:rPr>
        <w:t>Observations with missing data on outcomes or key covariates were excluded</w:t>
      </w:r>
      <w:r w:rsidR="005A308B">
        <w:rPr>
          <w:rFonts w:ascii="Arial" w:hAnsi="Arial" w:cs="Arial"/>
          <w:sz w:val="20"/>
          <w:szCs w:val="20"/>
        </w:rPr>
        <w:t xml:space="preserve">. </w:t>
      </w:r>
      <w:bookmarkEnd w:id="2"/>
      <w:r w:rsidR="005A308B" w:rsidRPr="005A308B">
        <w:rPr>
          <w:rFonts w:ascii="Arial" w:hAnsi="Arial" w:cs="Arial"/>
          <w:sz w:val="20"/>
          <w:szCs w:val="20"/>
        </w:rPr>
        <w:t>For the dental cleaning outcome, subgroup analyses included data from 45 states for Hispanic, non-Hispanic White, and non-Hispanic Other women, and 42 states for non-Hispanic Black women.</w:t>
      </w:r>
    </w:p>
    <w:p w14:paraId="0D1C2E01" w14:textId="2849BFF9" w:rsidR="00FB53B8" w:rsidRDefault="00FB53B8" w:rsidP="00FB53B8">
      <w:pPr>
        <w:rPr>
          <w:rFonts w:ascii="Arial" w:hAnsi="Arial" w:cs="Arial"/>
          <w:sz w:val="20"/>
          <w:szCs w:val="20"/>
        </w:rPr>
      </w:pPr>
      <w:r w:rsidRPr="00B21CF8">
        <w:rPr>
          <w:rFonts w:ascii="Arial" w:hAnsi="Arial" w:cs="Arial"/>
          <w:b/>
          <w:bCs/>
          <w:sz w:val="20"/>
          <w:szCs w:val="20"/>
        </w:rPr>
        <w:t>Note (7):</w:t>
      </w:r>
      <w:r w:rsidRPr="00B21CF8">
        <w:rPr>
          <w:rFonts w:ascii="Arial" w:hAnsi="Arial" w:cs="Arial"/>
          <w:sz w:val="20"/>
          <w:szCs w:val="20"/>
        </w:rPr>
        <w:t xml:space="preserve"> For context, the unweighted count of “Yes” events (received dental cleaning) and the analytic N (denominator by subgroup were: Hispanic = 5,909 / 14,500; non</w:t>
      </w:r>
      <w:r w:rsidRPr="00B21CF8">
        <w:rPr>
          <w:rFonts w:ascii="Arial" w:hAnsi="Arial" w:cs="Arial"/>
          <w:sz w:val="20"/>
          <w:szCs w:val="20"/>
        </w:rPr>
        <w:noBreakHyphen/>
        <w:t xml:space="preserve">Hispanic Black = 9,941 / </w:t>
      </w:r>
      <w:r w:rsidR="00A21011" w:rsidRPr="00B21CF8">
        <w:rPr>
          <w:rFonts w:ascii="Arial" w:hAnsi="Arial" w:cs="Arial"/>
          <w:sz w:val="20"/>
          <w:szCs w:val="20"/>
        </w:rPr>
        <w:t>27,448</w:t>
      </w:r>
      <w:r w:rsidRPr="00B21CF8">
        <w:rPr>
          <w:rFonts w:ascii="Arial" w:hAnsi="Arial" w:cs="Arial"/>
          <w:sz w:val="20"/>
          <w:szCs w:val="20"/>
        </w:rPr>
        <w:t>; non</w:t>
      </w:r>
      <w:r w:rsidRPr="00B21CF8">
        <w:rPr>
          <w:rFonts w:ascii="Arial" w:hAnsi="Arial" w:cs="Arial"/>
          <w:sz w:val="20"/>
          <w:szCs w:val="20"/>
        </w:rPr>
        <w:noBreakHyphen/>
        <w:t>Hispanic White = 11,3</w:t>
      </w:r>
      <w:r w:rsidR="00B21CF8" w:rsidRPr="00B21CF8">
        <w:rPr>
          <w:rFonts w:ascii="Arial" w:hAnsi="Arial" w:cs="Arial"/>
          <w:sz w:val="20"/>
          <w:szCs w:val="20"/>
        </w:rPr>
        <w:t>6</w:t>
      </w:r>
      <w:r w:rsidRPr="00B21CF8">
        <w:rPr>
          <w:rFonts w:ascii="Arial" w:hAnsi="Arial" w:cs="Arial"/>
          <w:sz w:val="20"/>
          <w:szCs w:val="20"/>
        </w:rPr>
        <w:t xml:space="preserve">4 / </w:t>
      </w:r>
      <w:r w:rsidR="00B21CF8" w:rsidRPr="00B21CF8">
        <w:rPr>
          <w:rFonts w:ascii="Arial" w:hAnsi="Arial" w:cs="Arial"/>
          <w:sz w:val="20"/>
          <w:szCs w:val="20"/>
        </w:rPr>
        <w:t>35,829</w:t>
      </w:r>
      <w:r w:rsidRPr="00B21CF8">
        <w:rPr>
          <w:rFonts w:ascii="Arial" w:hAnsi="Arial" w:cs="Arial"/>
          <w:sz w:val="20"/>
          <w:szCs w:val="20"/>
        </w:rPr>
        <w:t>; non</w:t>
      </w:r>
      <w:r w:rsidRPr="00B21CF8">
        <w:rPr>
          <w:rFonts w:ascii="Arial" w:hAnsi="Arial" w:cs="Arial"/>
          <w:sz w:val="20"/>
          <w:szCs w:val="20"/>
        </w:rPr>
        <w:noBreakHyphen/>
        <w:t xml:space="preserve">Hispanic Other = 5,654 / </w:t>
      </w:r>
      <w:r w:rsidR="00B21CF8" w:rsidRPr="00B21CF8">
        <w:rPr>
          <w:rFonts w:ascii="Arial" w:hAnsi="Arial" w:cs="Arial"/>
          <w:sz w:val="20"/>
          <w:szCs w:val="20"/>
        </w:rPr>
        <w:t>16,408</w:t>
      </w:r>
      <w:r w:rsidRPr="00B21CF8">
        <w:rPr>
          <w:rFonts w:ascii="Arial" w:hAnsi="Arial" w:cs="Arial"/>
          <w:sz w:val="20"/>
          <w:szCs w:val="20"/>
        </w:rPr>
        <w:t>.</w:t>
      </w:r>
    </w:p>
    <w:p w14:paraId="662796D0" w14:textId="4BF668DD" w:rsidR="00FB53B8" w:rsidRPr="001908E0" w:rsidRDefault="001908E0" w:rsidP="007428E5">
      <w:pPr>
        <w:rPr>
          <w:rFonts w:ascii="Arial" w:hAnsi="Arial" w:cs="Arial"/>
          <w:sz w:val="20"/>
          <w:szCs w:val="20"/>
        </w:rPr>
      </w:pPr>
      <w:r w:rsidRPr="001908E0">
        <w:rPr>
          <w:rFonts w:ascii="Arial" w:hAnsi="Arial" w:cs="Arial"/>
          <w:b/>
          <w:bCs/>
          <w:sz w:val="20"/>
          <w:szCs w:val="20"/>
        </w:rPr>
        <w:t xml:space="preserve">Note (8): </w:t>
      </w:r>
      <w:r w:rsidRPr="001908E0">
        <w:rPr>
          <w:rFonts w:ascii="Arial" w:hAnsi="Arial" w:cs="Arial"/>
          <w:sz w:val="20"/>
          <w:szCs w:val="20"/>
        </w:rPr>
        <w:t>The abbreviation “Ref.” stands for “Reference Group,” and “NH” stands for “non-Hispanic.”</w:t>
      </w:r>
    </w:p>
    <w:p w14:paraId="085285E7" w14:textId="77777777" w:rsidR="00353143" w:rsidRPr="00BE2DEE" w:rsidRDefault="00353143">
      <w:pPr>
        <w:rPr>
          <w:rFonts w:ascii="Arial" w:hAnsi="Arial" w:cs="Arial"/>
          <w:sz w:val="20"/>
          <w:szCs w:val="20"/>
        </w:rPr>
      </w:pPr>
    </w:p>
    <w:p w14:paraId="4F9E5459" w14:textId="77777777" w:rsidR="00353143" w:rsidRPr="00BE2DEE" w:rsidRDefault="00353143">
      <w:pPr>
        <w:rPr>
          <w:rFonts w:ascii="Arial" w:hAnsi="Arial" w:cs="Arial"/>
          <w:sz w:val="20"/>
          <w:szCs w:val="20"/>
        </w:rPr>
      </w:pPr>
    </w:p>
    <w:p w14:paraId="0803BF35" w14:textId="77777777" w:rsidR="00353143" w:rsidRPr="00BE2DEE" w:rsidRDefault="00353143">
      <w:pPr>
        <w:rPr>
          <w:rFonts w:ascii="Arial" w:hAnsi="Arial" w:cs="Arial"/>
          <w:sz w:val="20"/>
          <w:szCs w:val="20"/>
        </w:rPr>
      </w:pPr>
    </w:p>
    <w:sectPr w:rsidR="00353143" w:rsidRPr="00BE2DEE" w:rsidSect="0035314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143"/>
    <w:rsid w:val="000060B2"/>
    <w:rsid w:val="00043299"/>
    <w:rsid w:val="000654B4"/>
    <w:rsid w:val="000E01D6"/>
    <w:rsid w:val="001561AD"/>
    <w:rsid w:val="00186621"/>
    <w:rsid w:val="001908E0"/>
    <w:rsid w:val="0022575E"/>
    <w:rsid w:val="0024412A"/>
    <w:rsid w:val="00251FA3"/>
    <w:rsid w:val="002775CF"/>
    <w:rsid w:val="002D7677"/>
    <w:rsid w:val="003119CE"/>
    <w:rsid w:val="00323244"/>
    <w:rsid w:val="00341CBF"/>
    <w:rsid w:val="00353143"/>
    <w:rsid w:val="003A575C"/>
    <w:rsid w:val="003F6CC8"/>
    <w:rsid w:val="0043735D"/>
    <w:rsid w:val="00463BF4"/>
    <w:rsid w:val="005070FF"/>
    <w:rsid w:val="005249E9"/>
    <w:rsid w:val="005276F5"/>
    <w:rsid w:val="005623AA"/>
    <w:rsid w:val="005A308B"/>
    <w:rsid w:val="005A5890"/>
    <w:rsid w:val="00664D92"/>
    <w:rsid w:val="00674870"/>
    <w:rsid w:val="0073784D"/>
    <w:rsid w:val="007401AE"/>
    <w:rsid w:val="007428E5"/>
    <w:rsid w:val="007E6610"/>
    <w:rsid w:val="00813B78"/>
    <w:rsid w:val="008418B8"/>
    <w:rsid w:val="00877BA8"/>
    <w:rsid w:val="008C6B3E"/>
    <w:rsid w:val="009620E8"/>
    <w:rsid w:val="00974AD1"/>
    <w:rsid w:val="00982B78"/>
    <w:rsid w:val="009E5A94"/>
    <w:rsid w:val="00A138A2"/>
    <w:rsid w:val="00A21011"/>
    <w:rsid w:val="00A31FD2"/>
    <w:rsid w:val="00A4021C"/>
    <w:rsid w:val="00B043B0"/>
    <w:rsid w:val="00B21786"/>
    <w:rsid w:val="00B21CF8"/>
    <w:rsid w:val="00BA641E"/>
    <w:rsid w:val="00BE2DEE"/>
    <w:rsid w:val="00C671ED"/>
    <w:rsid w:val="00D716B9"/>
    <w:rsid w:val="00D973EB"/>
    <w:rsid w:val="00DA42FF"/>
    <w:rsid w:val="00DF2FDE"/>
    <w:rsid w:val="00E2457B"/>
    <w:rsid w:val="00E3013F"/>
    <w:rsid w:val="00E33C77"/>
    <w:rsid w:val="00E4766B"/>
    <w:rsid w:val="00E62E89"/>
    <w:rsid w:val="00E96A9A"/>
    <w:rsid w:val="00E97148"/>
    <w:rsid w:val="00EF0907"/>
    <w:rsid w:val="00F13DAF"/>
    <w:rsid w:val="00F15D10"/>
    <w:rsid w:val="00F5650F"/>
    <w:rsid w:val="00F6028A"/>
    <w:rsid w:val="00FA1BAE"/>
    <w:rsid w:val="00FB2CAD"/>
    <w:rsid w:val="00FB5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4648"/>
  <w15:chartTrackingRefBased/>
  <w15:docId w15:val="{F2F4F49A-A29C-4D73-95A2-4A56D704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143"/>
    <w:rPr>
      <w:rFonts w:eastAsiaTheme="majorEastAsia" w:cstheme="majorBidi"/>
      <w:color w:val="272727" w:themeColor="text1" w:themeTint="D8"/>
    </w:rPr>
  </w:style>
  <w:style w:type="paragraph" w:styleId="Title">
    <w:name w:val="Title"/>
    <w:basedOn w:val="Normal"/>
    <w:next w:val="Normal"/>
    <w:link w:val="TitleChar"/>
    <w:uiPriority w:val="10"/>
    <w:qFormat/>
    <w:rsid w:val="00353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143"/>
    <w:pPr>
      <w:spacing w:before="160"/>
      <w:jc w:val="center"/>
    </w:pPr>
    <w:rPr>
      <w:i/>
      <w:iCs/>
      <w:color w:val="404040" w:themeColor="text1" w:themeTint="BF"/>
    </w:rPr>
  </w:style>
  <w:style w:type="character" w:customStyle="1" w:styleId="QuoteChar">
    <w:name w:val="Quote Char"/>
    <w:basedOn w:val="DefaultParagraphFont"/>
    <w:link w:val="Quote"/>
    <w:uiPriority w:val="29"/>
    <w:rsid w:val="00353143"/>
    <w:rPr>
      <w:i/>
      <w:iCs/>
      <w:color w:val="404040" w:themeColor="text1" w:themeTint="BF"/>
    </w:rPr>
  </w:style>
  <w:style w:type="paragraph" w:styleId="ListParagraph">
    <w:name w:val="List Paragraph"/>
    <w:basedOn w:val="Normal"/>
    <w:uiPriority w:val="34"/>
    <w:qFormat/>
    <w:rsid w:val="00353143"/>
    <w:pPr>
      <w:ind w:left="720"/>
      <w:contextualSpacing/>
    </w:pPr>
  </w:style>
  <w:style w:type="character" w:styleId="IntenseEmphasis">
    <w:name w:val="Intense Emphasis"/>
    <w:basedOn w:val="DefaultParagraphFont"/>
    <w:uiPriority w:val="21"/>
    <w:qFormat/>
    <w:rsid w:val="00353143"/>
    <w:rPr>
      <w:i/>
      <w:iCs/>
      <w:color w:val="0F4761" w:themeColor="accent1" w:themeShade="BF"/>
    </w:rPr>
  </w:style>
  <w:style w:type="paragraph" w:styleId="IntenseQuote">
    <w:name w:val="Intense Quote"/>
    <w:basedOn w:val="Normal"/>
    <w:next w:val="Normal"/>
    <w:link w:val="IntenseQuoteChar"/>
    <w:uiPriority w:val="30"/>
    <w:qFormat/>
    <w:rsid w:val="00353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143"/>
    <w:rPr>
      <w:i/>
      <w:iCs/>
      <w:color w:val="0F4761" w:themeColor="accent1" w:themeShade="BF"/>
    </w:rPr>
  </w:style>
  <w:style w:type="character" w:styleId="IntenseReference">
    <w:name w:val="Intense Reference"/>
    <w:basedOn w:val="DefaultParagraphFont"/>
    <w:uiPriority w:val="32"/>
    <w:qFormat/>
    <w:rsid w:val="00353143"/>
    <w:rPr>
      <w:b/>
      <w:bCs/>
      <w:smallCaps/>
      <w:color w:val="0F4761" w:themeColor="accent1" w:themeShade="BF"/>
      <w:spacing w:val="5"/>
    </w:rPr>
  </w:style>
  <w:style w:type="table" w:styleId="TableGrid">
    <w:name w:val="Table Grid"/>
    <w:basedOn w:val="TableNormal"/>
    <w:uiPriority w:val="39"/>
    <w:rsid w:val="00BE2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F2FDE"/>
    <w:pPr>
      <w:spacing w:after="0" w:line="240" w:lineRule="auto"/>
    </w:pPr>
  </w:style>
  <w:style w:type="character" w:styleId="CommentReference">
    <w:name w:val="annotation reference"/>
    <w:basedOn w:val="DefaultParagraphFont"/>
    <w:uiPriority w:val="99"/>
    <w:semiHidden/>
    <w:unhideWhenUsed/>
    <w:rsid w:val="00DF2FDE"/>
    <w:rPr>
      <w:sz w:val="16"/>
      <w:szCs w:val="16"/>
    </w:rPr>
  </w:style>
  <w:style w:type="paragraph" w:styleId="CommentText">
    <w:name w:val="annotation text"/>
    <w:basedOn w:val="Normal"/>
    <w:link w:val="CommentTextChar"/>
    <w:uiPriority w:val="99"/>
    <w:unhideWhenUsed/>
    <w:rsid w:val="00DF2FDE"/>
    <w:pPr>
      <w:spacing w:line="240" w:lineRule="auto"/>
    </w:pPr>
    <w:rPr>
      <w:sz w:val="20"/>
      <w:szCs w:val="20"/>
    </w:rPr>
  </w:style>
  <w:style w:type="character" w:customStyle="1" w:styleId="CommentTextChar">
    <w:name w:val="Comment Text Char"/>
    <w:basedOn w:val="DefaultParagraphFont"/>
    <w:link w:val="CommentText"/>
    <w:uiPriority w:val="99"/>
    <w:rsid w:val="00DF2FDE"/>
    <w:rPr>
      <w:sz w:val="20"/>
      <w:szCs w:val="20"/>
    </w:rPr>
  </w:style>
  <w:style w:type="paragraph" w:styleId="CommentSubject">
    <w:name w:val="annotation subject"/>
    <w:basedOn w:val="CommentText"/>
    <w:next w:val="CommentText"/>
    <w:link w:val="CommentSubjectChar"/>
    <w:uiPriority w:val="99"/>
    <w:semiHidden/>
    <w:unhideWhenUsed/>
    <w:rsid w:val="00DF2FDE"/>
    <w:rPr>
      <w:b/>
      <w:bCs/>
    </w:rPr>
  </w:style>
  <w:style w:type="character" w:customStyle="1" w:styleId="CommentSubjectChar">
    <w:name w:val="Comment Subject Char"/>
    <w:basedOn w:val="CommentTextChar"/>
    <w:link w:val="CommentSubject"/>
    <w:uiPriority w:val="99"/>
    <w:semiHidden/>
    <w:rsid w:val="00DF2F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85764">
      <w:bodyDiv w:val="1"/>
      <w:marLeft w:val="0"/>
      <w:marRight w:val="0"/>
      <w:marTop w:val="0"/>
      <w:marBottom w:val="0"/>
      <w:divBdr>
        <w:top w:val="none" w:sz="0" w:space="0" w:color="auto"/>
        <w:left w:val="none" w:sz="0" w:space="0" w:color="auto"/>
        <w:bottom w:val="none" w:sz="0" w:space="0" w:color="auto"/>
        <w:right w:val="none" w:sz="0" w:space="0" w:color="auto"/>
      </w:divBdr>
    </w:div>
    <w:div w:id="694044520">
      <w:bodyDiv w:val="1"/>
      <w:marLeft w:val="0"/>
      <w:marRight w:val="0"/>
      <w:marTop w:val="0"/>
      <w:marBottom w:val="0"/>
      <w:divBdr>
        <w:top w:val="none" w:sz="0" w:space="0" w:color="auto"/>
        <w:left w:val="none" w:sz="0" w:space="0" w:color="auto"/>
        <w:bottom w:val="none" w:sz="0" w:space="0" w:color="auto"/>
        <w:right w:val="none" w:sz="0" w:space="0" w:color="auto"/>
      </w:divBdr>
    </w:div>
    <w:div w:id="704212655">
      <w:bodyDiv w:val="1"/>
      <w:marLeft w:val="0"/>
      <w:marRight w:val="0"/>
      <w:marTop w:val="0"/>
      <w:marBottom w:val="0"/>
      <w:divBdr>
        <w:top w:val="none" w:sz="0" w:space="0" w:color="auto"/>
        <w:left w:val="none" w:sz="0" w:space="0" w:color="auto"/>
        <w:bottom w:val="none" w:sz="0" w:space="0" w:color="auto"/>
        <w:right w:val="none" w:sz="0" w:space="0" w:color="auto"/>
      </w:divBdr>
    </w:div>
    <w:div w:id="1182890806">
      <w:bodyDiv w:val="1"/>
      <w:marLeft w:val="0"/>
      <w:marRight w:val="0"/>
      <w:marTop w:val="0"/>
      <w:marBottom w:val="0"/>
      <w:divBdr>
        <w:top w:val="none" w:sz="0" w:space="0" w:color="auto"/>
        <w:left w:val="none" w:sz="0" w:space="0" w:color="auto"/>
        <w:bottom w:val="none" w:sz="0" w:space="0" w:color="auto"/>
        <w:right w:val="none" w:sz="0" w:space="0" w:color="auto"/>
      </w:divBdr>
    </w:div>
    <w:div w:id="1934585813">
      <w:bodyDiv w:val="1"/>
      <w:marLeft w:val="0"/>
      <w:marRight w:val="0"/>
      <w:marTop w:val="0"/>
      <w:marBottom w:val="0"/>
      <w:divBdr>
        <w:top w:val="none" w:sz="0" w:space="0" w:color="auto"/>
        <w:left w:val="none" w:sz="0" w:space="0" w:color="auto"/>
        <w:bottom w:val="none" w:sz="0" w:space="0" w:color="auto"/>
        <w:right w:val="none" w:sz="0" w:space="0" w:color="auto"/>
      </w:divBdr>
    </w:div>
    <w:div w:id="2017923084">
      <w:bodyDiv w:val="1"/>
      <w:marLeft w:val="0"/>
      <w:marRight w:val="0"/>
      <w:marTop w:val="0"/>
      <w:marBottom w:val="0"/>
      <w:divBdr>
        <w:top w:val="none" w:sz="0" w:space="0" w:color="auto"/>
        <w:left w:val="none" w:sz="0" w:space="0" w:color="auto"/>
        <w:bottom w:val="none" w:sz="0" w:space="0" w:color="auto"/>
        <w:right w:val="none" w:sz="0" w:space="0" w:color="auto"/>
      </w:divBdr>
    </w:div>
    <w:div w:id="212264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Zayas,Cilia</dc:creator>
  <cp:keywords/>
  <dc:description/>
  <cp:lastModifiedBy>Zayas,Cilia</cp:lastModifiedBy>
  <cp:revision>3</cp:revision>
  <dcterms:created xsi:type="dcterms:W3CDTF">2026-02-18T07:56:00Z</dcterms:created>
  <dcterms:modified xsi:type="dcterms:W3CDTF">2026-02-18T08:02:00Z</dcterms:modified>
</cp:coreProperties>
</file>