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74263" w14:textId="10BCAB6A" w:rsidR="009E028C" w:rsidRPr="00AF15C8" w:rsidRDefault="004E7CAE" w:rsidP="004E7CAE">
      <w:pPr>
        <w:spacing w:after="0" w:line="360" w:lineRule="auto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AF15C8">
        <w:rPr>
          <w:rStyle w:val="A2"/>
          <w:rFonts w:ascii="Times New Roman" w:hAnsi="Times New Roman" w:cs="Times New Roman"/>
          <w:color w:val="auto"/>
          <w:sz w:val="21"/>
          <w:szCs w:val="21"/>
          <w:lang w:val="en-US"/>
        </w:rPr>
        <w:t>Table</w:t>
      </w:r>
      <w:r w:rsidR="00CB3982">
        <w:rPr>
          <w:rStyle w:val="A2"/>
          <w:rFonts w:ascii="Times New Roman" w:hAnsi="Times New Roman" w:cs="Times New Roman"/>
          <w:color w:val="auto"/>
          <w:sz w:val="21"/>
          <w:szCs w:val="21"/>
          <w:lang w:val="en-US"/>
        </w:rPr>
        <w:t xml:space="preserve"> S</w:t>
      </w:r>
      <w:r w:rsidRPr="00AF15C8">
        <w:rPr>
          <w:rStyle w:val="A2"/>
          <w:rFonts w:ascii="Times New Roman" w:hAnsi="Times New Roman" w:cs="Times New Roman"/>
          <w:color w:val="auto"/>
          <w:sz w:val="21"/>
          <w:szCs w:val="21"/>
          <w:lang w:val="en-US"/>
        </w:rPr>
        <w:t>1: Sociodemographic Characteristics of Breast Cancer Patients, Addis Ababa, Ethiopia, 2018.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465"/>
        <w:gridCol w:w="1413"/>
        <w:gridCol w:w="720"/>
        <w:gridCol w:w="673"/>
        <w:gridCol w:w="390"/>
        <w:gridCol w:w="1804"/>
        <w:gridCol w:w="1823"/>
      </w:tblGrid>
      <w:tr w:rsidR="004E7CAE" w:rsidRPr="00A64654" w14:paraId="26728A5A" w14:textId="77777777" w:rsidTr="005E3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14:paraId="1D1AB951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Variables </w:t>
            </w:r>
          </w:p>
        </w:tc>
        <w:tc>
          <w:tcPr>
            <w:tcW w:w="1413" w:type="dxa"/>
          </w:tcPr>
          <w:p w14:paraId="25441ABD" w14:textId="77777777" w:rsidR="004E7CAE" w:rsidRPr="00A64654" w:rsidRDefault="004E7CAE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783" w:type="dxa"/>
            <w:gridSpan w:val="3"/>
          </w:tcPr>
          <w:p w14:paraId="40C294FC" w14:textId="77777777" w:rsidR="004E7CAE" w:rsidRPr="00A64654" w:rsidRDefault="004E7CAE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04" w:type="dxa"/>
          </w:tcPr>
          <w:p w14:paraId="03DA569A" w14:textId="77777777" w:rsidR="004E7CAE" w:rsidRPr="00A64654" w:rsidRDefault="004E7CAE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>n = 428</w:t>
            </w:r>
          </w:p>
        </w:tc>
        <w:tc>
          <w:tcPr>
            <w:tcW w:w="1823" w:type="dxa"/>
          </w:tcPr>
          <w:p w14:paraId="6A38F742" w14:textId="77777777" w:rsidR="004E7CAE" w:rsidRPr="00A64654" w:rsidRDefault="004E7CAE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Percent (%) </w:t>
            </w:r>
          </w:p>
        </w:tc>
      </w:tr>
      <w:tr w:rsidR="004E7CAE" w:rsidRPr="00A64654" w14:paraId="08552770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13325D57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Categorized age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E338064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68D12F21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20-29</w:t>
            </w:r>
          </w:p>
          <w:p w14:paraId="3C09E4A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30-39</w:t>
            </w:r>
          </w:p>
          <w:p w14:paraId="62967299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40-49</w:t>
            </w:r>
          </w:p>
          <w:p w14:paraId="40B748C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50-59</w:t>
            </w:r>
          </w:p>
          <w:p w14:paraId="5270A58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≥60</w:t>
            </w: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468C248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96351F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424C96F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41</w:t>
            </w:r>
          </w:p>
          <w:p w14:paraId="0F4990C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157</w:t>
            </w:r>
          </w:p>
          <w:p w14:paraId="1444CBF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113</w:t>
            </w:r>
          </w:p>
          <w:p w14:paraId="2E524F46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61</w:t>
            </w:r>
          </w:p>
          <w:p w14:paraId="26B80A45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56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7D6ECAB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1E648E0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9.6</w:t>
            </w:r>
          </w:p>
          <w:p w14:paraId="12AA5707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36.7</w:t>
            </w:r>
          </w:p>
          <w:p w14:paraId="2BD953E7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26.4</w:t>
            </w:r>
          </w:p>
          <w:p w14:paraId="4B748CC6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14.3</w:t>
            </w:r>
          </w:p>
          <w:p w14:paraId="51496930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13.1</w:t>
            </w:r>
          </w:p>
        </w:tc>
      </w:tr>
      <w:tr w:rsidR="004E7CAE" w:rsidRPr="00A64654" w14:paraId="3B5238FF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45D6B4BA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Type of health facility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8E0108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26E6AD10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Government</w:t>
            </w:r>
          </w:p>
          <w:p w14:paraId="7A8A041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Private </w:t>
            </w: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1BCCF3C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0B0DCF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3C19574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363</w:t>
            </w:r>
          </w:p>
          <w:p w14:paraId="33371CE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65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45DCF3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DE4763B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84.8</w:t>
            </w:r>
          </w:p>
          <w:p w14:paraId="4098A72D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15.2</w:t>
            </w:r>
          </w:p>
        </w:tc>
      </w:tr>
      <w:tr w:rsidR="004E7CAE" w:rsidRPr="00A64654" w14:paraId="125C82EE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5C616BB2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06D7C6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234B6FF7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0130EB4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627DD2B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4E7CAE" w:rsidRPr="00A64654" w14:paraId="193C2990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0217A2CE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Educational level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FCD711B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Illiterate </w:t>
            </w:r>
          </w:p>
          <w:p w14:paraId="6779027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Read &amp; write </w:t>
            </w:r>
          </w:p>
          <w:p w14:paraId="286037B2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Primary </w:t>
            </w:r>
          </w:p>
          <w:p w14:paraId="0E455E71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Secondary </w:t>
            </w:r>
          </w:p>
          <w:p w14:paraId="1644C010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Tertiary</w:t>
            </w: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6688E35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C85EC3A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88</w:t>
            </w: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ab/>
            </w:r>
          </w:p>
          <w:p w14:paraId="28C43753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26</w:t>
            </w: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ab/>
            </w:r>
          </w:p>
          <w:p w14:paraId="0A8B4538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83</w:t>
            </w: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ab/>
            </w:r>
          </w:p>
          <w:p w14:paraId="1BEB358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129</w:t>
            </w: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ab/>
            </w:r>
          </w:p>
          <w:p w14:paraId="29727BFA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102</w:t>
            </w: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ab/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80AF52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20.6</w:t>
            </w:r>
          </w:p>
          <w:p w14:paraId="476C5A2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6.1</w:t>
            </w:r>
          </w:p>
          <w:p w14:paraId="22CC24E0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19.4</w:t>
            </w:r>
          </w:p>
          <w:p w14:paraId="0CAF658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30.1</w:t>
            </w:r>
          </w:p>
          <w:p w14:paraId="3FD63F03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23.8</w:t>
            </w:r>
          </w:p>
        </w:tc>
      </w:tr>
      <w:tr w:rsidR="004E7CAE" w:rsidRPr="00A64654" w14:paraId="6CEE5E21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34133A20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Religion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0A9BC0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6A9F7A03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Orthodox </w:t>
            </w:r>
          </w:p>
          <w:p w14:paraId="0318AFA4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Catholic </w:t>
            </w:r>
          </w:p>
          <w:p w14:paraId="6516E54B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Protestant </w:t>
            </w:r>
          </w:p>
          <w:p w14:paraId="3A67495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Muslim</w:t>
            </w: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27763A7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DADE495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132723E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290</w:t>
            </w:r>
          </w:p>
          <w:p w14:paraId="5F997E2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</w:t>
            </w:r>
          </w:p>
          <w:p w14:paraId="1E8A9111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55</w:t>
            </w:r>
          </w:p>
          <w:p w14:paraId="44EBF14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78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A94CC53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296F4C3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67.8</w:t>
            </w:r>
          </w:p>
          <w:p w14:paraId="2DCBBF6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1.2</w:t>
            </w:r>
          </w:p>
          <w:p w14:paraId="7C7BDCE9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12.9</w:t>
            </w:r>
          </w:p>
          <w:p w14:paraId="36D6E3C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18.2</w:t>
            </w:r>
          </w:p>
        </w:tc>
      </w:tr>
      <w:tr w:rsidR="004E7CAE" w:rsidRPr="00A64654" w14:paraId="692B2299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0F9E0157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Residence </w:t>
            </w:r>
          </w:p>
        </w:tc>
        <w:tc>
          <w:tcPr>
            <w:tcW w:w="2133" w:type="dxa"/>
            <w:gridSpan w:val="2"/>
            <w:tcBorders>
              <w:top w:val="nil"/>
              <w:bottom w:val="nil"/>
            </w:tcBorders>
          </w:tcPr>
          <w:p w14:paraId="3BA62911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0824F6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Inside Addis </w:t>
            </w:r>
          </w:p>
          <w:p w14:paraId="522E427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Outside of Addis 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 w14:paraId="53B9CEA3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A392E8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1EBA35A1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203</w:t>
            </w:r>
          </w:p>
          <w:p w14:paraId="68A81363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225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2FCBC1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04C9AE1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47.4</w:t>
            </w:r>
          </w:p>
          <w:p w14:paraId="4829082B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52.6</w:t>
            </w:r>
          </w:p>
        </w:tc>
      </w:tr>
      <w:tr w:rsidR="004E7CAE" w:rsidRPr="00A64654" w14:paraId="5A7074D4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36DB44A3" w14:textId="77777777" w:rsidR="004E7CAE" w:rsidRPr="00A64654" w:rsidRDefault="004E7CAE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Marital Status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4E50120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3068EF49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Married </w:t>
            </w:r>
          </w:p>
          <w:p w14:paraId="44B08203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Cohabitated </w:t>
            </w:r>
          </w:p>
          <w:p w14:paraId="4278734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Divorced</w:t>
            </w:r>
          </w:p>
          <w:p w14:paraId="21EC0C05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Widowed</w:t>
            </w:r>
          </w:p>
          <w:p w14:paraId="7795D462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Single  </w:t>
            </w:r>
          </w:p>
        </w:tc>
        <w:tc>
          <w:tcPr>
            <w:tcW w:w="1783" w:type="dxa"/>
            <w:gridSpan w:val="3"/>
            <w:tcBorders>
              <w:top w:val="nil"/>
              <w:bottom w:val="nil"/>
            </w:tcBorders>
          </w:tcPr>
          <w:p w14:paraId="4A01B920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3F27CE7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528ED97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242</w:t>
            </w:r>
          </w:p>
          <w:p w14:paraId="3E2FC0C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19</w:t>
            </w:r>
          </w:p>
          <w:p w14:paraId="4904578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50</w:t>
            </w:r>
          </w:p>
          <w:p w14:paraId="469FCFA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69</w:t>
            </w:r>
          </w:p>
          <w:p w14:paraId="7BEF320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48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25F455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3BF495F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56.5</w:t>
            </w:r>
          </w:p>
          <w:p w14:paraId="312AF443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4.4</w:t>
            </w:r>
          </w:p>
          <w:p w14:paraId="57E970A6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11.7</w:t>
            </w:r>
          </w:p>
          <w:p w14:paraId="319386FE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16.1</w:t>
            </w:r>
          </w:p>
          <w:p w14:paraId="03AE8D54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11.2</w:t>
            </w:r>
          </w:p>
        </w:tc>
      </w:tr>
      <w:tr w:rsidR="004E7CAE" w:rsidRPr="00A64654" w14:paraId="393AF469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273ED464" w14:textId="77777777" w:rsidR="004E7CAE" w:rsidRPr="00A64654" w:rsidRDefault="00F5723C" w:rsidP="00F5723C">
            <w:pPr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Husband’s </w:t>
            </w:r>
            <w:r w:rsidR="004E7CAE"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>occupation (n=261)</w:t>
            </w:r>
          </w:p>
        </w:tc>
        <w:tc>
          <w:tcPr>
            <w:tcW w:w="2806" w:type="dxa"/>
            <w:gridSpan w:val="3"/>
            <w:tcBorders>
              <w:top w:val="nil"/>
              <w:bottom w:val="nil"/>
            </w:tcBorders>
          </w:tcPr>
          <w:p w14:paraId="3066BEF8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0B9043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Nothing </w:t>
            </w:r>
          </w:p>
          <w:p w14:paraId="04E4715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Merchant </w:t>
            </w:r>
          </w:p>
          <w:p w14:paraId="4ADC5CF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Government employee </w:t>
            </w:r>
          </w:p>
          <w:p w14:paraId="02E8159A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Private/ NGO</w:t>
            </w:r>
          </w:p>
          <w:p w14:paraId="1C91778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Farmer </w:t>
            </w:r>
          </w:p>
          <w:p w14:paraId="13A46ECA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Others*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263AEA9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3D4666F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50E8EFD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23</w:t>
            </w:r>
          </w:p>
          <w:p w14:paraId="1345EA58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48</w:t>
            </w:r>
          </w:p>
          <w:p w14:paraId="7C3BE04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75</w:t>
            </w:r>
          </w:p>
          <w:p w14:paraId="2017C103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64</w:t>
            </w:r>
          </w:p>
          <w:p w14:paraId="4A545300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30</w:t>
            </w:r>
          </w:p>
          <w:p w14:paraId="200108B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21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2B7DC32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42875F3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8.8</w:t>
            </w:r>
          </w:p>
          <w:p w14:paraId="5E5C1D1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18.4</w:t>
            </w:r>
          </w:p>
          <w:p w14:paraId="0ED4D4F9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28.7</w:t>
            </w:r>
          </w:p>
          <w:p w14:paraId="15FB113A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24.5</w:t>
            </w:r>
          </w:p>
          <w:p w14:paraId="5BD09D7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11.5</w:t>
            </w:r>
          </w:p>
          <w:p w14:paraId="6D3584F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8.0 </w:t>
            </w:r>
          </w:p>
        </w:tc>
      </w:tr>
      <w:tr w:rsidR="004E7CAE" w:rsidRPr="00A64654" w14:paraId="05636F16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25BF4394" w14:textId="77777777" w:rsidR="004E7CAE" w:rsidRPr="00A64654" w:rsidRDefault="00F5723C" w:rsidP="00F5723C">
            <w:pPr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Husband’s </w:t>
            </w:r>
            <w:r w:rsidR="004E7CAE"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>educational level (n=261)</w:t>
            </w:r>
          </w:p>
        </w:tc>
        <w:tc>
          <w:tcPr>
            <w:tcW w:w="2806" w:type="dxa"/>
            <w:gridSpan w:val="3"/>
            <w:tcBorders>
              <w:top w:val="nil"/>
              <w:bottom w:val="nil"/>
            </w:tcBorders>
          </w:tcPr>
          <w:p w14:paraId="359039A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90111B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Illiterate </w:t>
            </w:r>
          </w:p>
          <w:p w14:paraId="3912577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Read and write </w:t>
            </w:r>
          </w:p>
          <w:p w14:paraId="0FB2B8AB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Primary </w:t>
            </w:r>
          </w:p>
          <w:p w14:paraId="56632753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Secondary </w:t>
            </w:r>
          </w:p>
          <w:p w14:paraId="34E885A0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Tertiary 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575B293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F49C207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2BA58194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35</w:t>
            </w:r>
          </w:p>
          <w:p w14:paraId="0768C7F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13</w:t>
            </w:r>
          </w:p>
          <w:p w14:paraId="59CCD162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38</w:t>
            </w:r>
          </w:p>
          <w:p w14:paraId="2189775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78</w:t>
            </w:r>
          </w:p>
          <w:p w14:paraId="31B41D2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97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5CFEF4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51B963D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13.4</w:t>
            </w:r>
          </w:p>
          <w:p w14:paraId="3E5F9061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5.0</w:t>
            </w:r>
          </w:p>
          <w:p w14:paraId="7332BA91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14.6</w:t>
            </w:r>
          </w:p>
          <w:p w14:paraId="7C2C4B00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29.9</w:t>
            </w:r>
          </w:p>
          <w:p w14:paraId="4A4648CB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37.1</w:t>
            </w:r>
          </w:p>
        </w:tc>
      </w:tr>
      <w:tr w:rsidR="004E7CAE" w:rsidRPr="00A64654" w14:paraId="14CE6A0C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  <w:bottom w:val="nil"/>
            </w:tcBorders>
          </w:tcPr>
          <w:p w14:paraId="52A96294" w14:textId="77777777" w:rsidR="004E7CAE" w:rsidRPr="00A64654" w:rsidRDefault="004E7CAE" w:rsidP="00F5723C">
            <w:pPr>
              <w:tabs>
                <w:tab w:val="right" w:pos="2264"/>
              </w:tabs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Occupation </w:t>
            </w:r>
            <w:r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ab/>
            </w:r>
          </w:p>
        </w:tc>
        <w:tc>
          <w:tcPr>
            <w:tcW w:w="2806" w:type="dxa"/>
            <w:gridSpan w:val="3"/>
            <w:tcBorders>
              <w:top w:val="nil"/>
              <w:bottom w:val="nil"/>
            </w:tcBorders>
          </w:tcPr>
          <w:p w14:paraId="47379B76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3B53D396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Housewife</w:t>
            </w:r>
          </w:p>
          <w:p w14:paraId="19E8F38B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Merchant</w:t>
            </w:r>
          </w:p>
          <w:p w14:paraId="18D3CB01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 xml:space="preserve">Government employee </w:t>
            </w:r>
          </w:p>
          <w:p w14:paraId="101F9EFD" w14:textId="77777777" w:rsidR="004E7CAE" w:rsidRPr="00B9527C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vertAlign w:val="superscript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Private /</w:t>
            </w:r>
            <w:proofErr w:type="spellStart"/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NGO</w:t>
            </w:r>
            <w:r>
              <w:rPr>
                <w:rStyle w:val="A2"/>
                <w:rFonts w:ascii="Times New Roman" w:hAnsi="Times New Roman" w:cs="Times New Roman"/>
                <w:b w:val="0"/>
                <w:color w:val="auto"/>
                <w:vertAlign w:val="superscript"/>
              </w:rPr>
              <w:t>a</w:t>
            </w:r>
            <w:proofErr w:type="spellEnd"/>
          </w:p>
          <w:p w14:paraId="2822F72D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Farmer</w:t>
            </w:r>
          </w:p>
          <w:p w14:paraId="607133B7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other</w:t>
            </w:r>
          </w:p>
        </w:tc>
        <w:tc>
          <w:tcPr>
            <w:tcW w:w="390" w:type="dxa"/>
            <w:tcBorders>
              <w:top w:val="nil"/>
              <w:bottom w:val="nil"/>
            </w:tcBorders>
          </w:tcPr>
          <w:p w14:paraId="71D9E06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E83937B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28BDC67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203</w:t>
            </w:r>
          </w:p>
          <w:p w14:paraId="137311C8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52</w:t>
            </w:r>
          </w:p>
          <w:p w14:paraId="407DDDA1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84</w:t>
            </w:r>
          </w:p>
          <w:p w14:paraId="37AC3744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50</w:t>
            </w:r>
          </w:p>
          <w:p w14:paraId="64D0F402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18</w:t>
            </w:r>
          </w:p>
          <w:p w14:paraId="3F2DD56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21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5C61BB98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2C669FDF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47.4</w:t>
            </w:r>
          </w:p>
          <w:p w14:paraId="780FE5D5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12.1</w:t>
            </w:r>
          </w:p>
          <w:p w14:paraId="14F10296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19.6</w:t>
            </w:r>
          </w:p>
          <w:p w14:paraId="7CFCDEAC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11.7</w:t>
            </w:r>
          </w:p>
          <w:p w14:paraId="0BF776CE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4.2</w:t>
            </w:r>
          </w:p>
          <w:p w14:paraId="2F957C4D" w14:textId="77777777" w:rsidR="004E7CAE" w:rsidRPr="00A64654" w:rsidRDefault="004E7CAE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4.9</w:t>
            </w:r>
          </w:p>
        </w:tc>
      </w:tr>
      <w:tr w:rsidR="004E7CAE" w:rsidRPr="00A64654" w14:paraId="212D76A8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nil"/>
            </w:tcBorders>
          </w:tcPr>
          <w:p w14:paraId="4DC6FA31" w14:textId="77777777" w:rsidR="004E7CAE" w:rsidRPr="00A64654" w:rsidRDefault="00F5723C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</w:rPr>
            </w:pPr>
            <w:r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Financial </w:t>
            </w:r>
            <w:r w:rsidR="004E7CAE" w:rsidRPr="00A64654">
              <w:rPr>
                <w:rStyle w:val="A2"/>
                <w:rFonts w:ascii="Times New Roman" w:hAnsi="Times New Roman" w:cs="Times New Roman"/>
                <w:b/>
                <w:color w:val="auto"/>
              </w:rPr>
              <w:t xml:space="preserve">crisis </w:t>
            </w:r>
          </w:p>
        </w:tc>
        <w:tc>
          <w:tcPr>
            <w:tcW w:w="2806" w:type="dxa"/>
            <w:gridSpan w:val="3"/>
            <w:tcBorders>
              <w:top w:val="nil"/>
            </w:tcBorders>
          </w:tcPr>
          <w:p w14:paraId="65790D9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700BCB0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No</w:t>
            </w:r>
          </w:p>
          <w:p w14:paraId="0F79801A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Yes</w:t>
            </w:r>
          </w:p>
        </w:tc>
        <w:tc>
          <w:tcPr>
            <w:tcW w:w="390" w:type="dxa"/>
            <w:tcBorders>
              <w:top w:val="nil"/>
            </w:tcBorders>
          </w:tcPr>
          <w:p w14:paraId="433418E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40ACE768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44365A2C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102</w:t>
            </w:r>
          </w:p>
          <w:p w14:paraId="742E1835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126</w:t>
            </w:r>
          </w:p>
        </w:tc>
        <w:tc>
          <w:tcPr>
            <w:tcW w:w="1823" w:type="dxa"/>
            <w:tcBorders>
              <w:top w:val="nil"/>
            </w:tcBorders>
          </w:tcPr>
          <w:p w14:paraId="27639B5F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</w:p>
          <w:p w14:paraId="334C5791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70.6</w:t>
            </w:r>
          </w:p>
          <w:p w14:paraId="12C8172B" w14:textId="77777777" w:rsidR="004E7CAE" w:rsidRPr="00A64654" w:rsidRDefault="004E7CAE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</w:rPr>
            </w:pPr>
            <w:r w:rsidRPr="00A64654">
              <w:rPr>
                <w:rStyle w:val="A2"/>
                <w:rFonts w:ascii="Times New Roman" w:hAnsi="Times New Roman" w:cs="Times New Roman"/>
                <w:b w:val="0"/>
                <w:color w:val="auto"/>
              </w:rPr>
              <w:t>29.4</w:t>
            </w:r>
          </w:p>
        </w:tc>
      </w:tr>
    </w:tbl>
    <w:p w14:paraId="682DE10C" w14:textId="15B95C9A" w:rsid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 xml:space="preserve">*Others include: laundry, retired, husbandry, </w:t>
      </w:r>
      <w:proofErr w:type="gramStart"/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>pension</w:t>
      </w:r>
      <w:proofErr w:type="gramEnd"/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 xml:space="preserve">. </w:t>
      </w:r>
      <w:proofErr w:type="spellStart"/>
      <w:proofErr w:type="gramStart"/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vertAlign w:val="superscript"/>
          <w:lang w:val="en-US"/>
        </w:rPr>
        <w:t>a</w:t>
      </w:r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>NGO</w:t>
      </w:r>
      <w:proofErr w:type="spellEnd"/>
      <w:proofErr w:type="gramEnd"/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 xml:space="preserve"> – </w:t>
      </w:r>
      <w:r w:rsidR="00AF15C8"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>non</w:t>
      </w:r>
      <w:r w:rsidR="00AF15C8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>g</w:t>
      </w:r>
      <w:r w:rsidR="00AF15C8"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>overnmental</w:t>
      </w:r>
      <w:r w:rsidRPr="005E30D3">
        <w:rPr>
          <w:rStyle w:val="A2"/>
          <w:rFonts w:ascii="Times New Roman" w:hAnsi="Times New Roman" w:cs="Times New Roman"/>
          <w:b w:val="0"/>
          <w:color w:val="auto"/>
          <w:szCs w:val="24"/>
          <w:lang w:val="en-US"/>
        </w:rPr>
        <w:t xml:space="preserve"> organizations</w:t>
      </w:r>
      <w:r w:rsidRPr="005E30D3">
        <w:rPr>
          <w:rFonts w:ascii="Times New Roman" w:hAnsi="Times New Roman" w:cs="Times New Roman"/>
          <w:b/>
          <w:lang w:val="en-US"/>
        </w:rPr>
        <w:t xml:space="preserve"> </w:t>
      </w:r>
    </w:p>
    <w:p w14:paraId="431F7748" w14:textId="77777777" w:rsid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636F9F0" w14:textId="3108B1C4" w:rsidR="005E30D3" w:rsidRP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5E30D3">
        <w:rPr>
          <w:rFonts w:ascii="Times New Roman" w:hAnsi="Times New Roman" w:cs="Times New Roman"/>
          <w:b/>
          <w:lang w:val="en-US"/>
        </w:rPr>
        <w:t xml:space="preserve">Table </w:t>
      </w:r>
      <w:r w:rsidR="00CB3982">
        <w:rPr>
          <w:rFonts w:ascii="Times New Roman" w:hAnsi="Times New Roman" w:cs="Times New Roman"/>
          <w:b/>
          <w:lang w:val="en-US"/>
        </w:rPr>
        <w:t>S</w:t>
      </w:r>
      <w:r w:rsidRPr="005E30D3">
        <w:rPr>
          <w:rFonts w:ascii="Times New Roman" w:hAnsi="Times New Roman" w:cs="Times New Roman"/>
          <w:b/>
          <w:lang w:val="en-US"/>
        </w:rPr>
        <w:t>2: Behavioral Characteristics of Breast Cancer Patients in Addis Ababa, Ethiopia, 2018.</w:t>
      </w:r>
    </w:p>
    <w:tbl>
      <w:tblPr>
        <w:tblStyle w:val="PlainTable21"/>
        <w:tblpPr w:leftFromText="180" w:rightFromText="180" w:vertAnchor="page" w:horzAnchor="margin" w:tblpY="1846"/>
        <w:tblW w:w="9360" w:type="dxa"/>
        <w:tblLayout w:type="fixed"/>
        <w:tblLook w:val="04A0" w:firstRow="1" w:lastRow="0" w:firstColumn="1" w:lastColumn="0" w:noHBand="0" w:noVBand="1"/>
      </w:tblPr>
      <w:tblGrid>
        <w:gridCol w:w="3385"/>
        <w:gridCol w:w="591"/>
        <w:gridCol w:w="1514"/>
        <w:gridCol w:w="262"/>
        <w:gridCol w:w="8"/>
        <w:gridCol w:w="630"/>
        <w:gridCol w:w="1153"/>
        <w:gridCol w:w="1817"/>
      </w:tblGrid>
      <w:tr w:rsidR="005E30D3" w:rsidRPr="00701564" w14:paraId="25E31BFD" w14:textId="77777777" w:rsidTr="005E3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61F473A" w14:textId="77777777" w:rsidR="005E30D3" w:rsidRPr="00701564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1564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Variables </w:t>
            </w:r>
          </w:p>
        </w:tc>
        <w:tc>
          <w:tcPr>
            <w:tcW w:w="59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8FC4A25" w14:textId="77777777" w:rsidR="005E30D3" w:rsidRPr="00701564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B5519F" w14:textId="77777777" w:rsidR="005E30D3" w:rsidRPr="00701564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40914FB" w14:textId="77777777" w:rsidR="005E30D3" w:rsidRPr="00701564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1564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  <w:t>n</w:t>
            </w:r>
          </w:p>
        </w:tc>
        <w:tc>
          <w:tcPr>
            <w:tcW w:w="181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B76C151" w14:textId="77777777" w:rsidR="005E30D3" w:rsidRPr="00701564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1564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4"/>
              </w:rPr>
              <w:t>Percent (%)</w:t>
            </w:r>
          </w:p>
        </w:tc>
      </w:tr>
      <w:tr w:rsidR="005E30D3" w:rsidRPr="00701564" w14:paraId="3645E6D0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single" w:sz="4" w:space="0" w:color="auto"/>
              <w:bottom w:val="nil"/>
            </w:tcBorders>
          </w:tcPr>
          <w:p w14:paraId="14B59167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Physical assault </w:t>
            </w:r>
          </w:p>
        </w:tc>
        <w:tc>
          <w:tcPr>
            <w:tcW w:w="591" w:type="dxa"/>
            <w:tcBorders>
              <w:top w:val="single" w:sz="4" w:space="0" w:color="auto"/>
              <w:bottom w:val="nil"/>
            </w:tcBorders>
          </w:tcPr>
          <w:p w14:paraId="1497E3C1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22091398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bottom w:val="nil"/>
            </w:tcBorders>
          </w:tcPr>
          <w:p w14:paraId="514175B3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bottom w:val="nil"/>
            </w:tcBorders>
          </w:tcPr>
          <w:p w14:paraId="574D38CE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413</w:t>
            </w:r>
          </w:p>
          <w:p w14:paraId="48891C70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817" w:type="dxa"/>
            <w:tcBorders>
              <w:top w:val="single" w:sz="4" w:space="0" w:color="auto"/>
              <w:bottom w:val="nil"/>
            </w:tcBorders>
          </w:tcPr>
          <w:p w14:paraId="4F14DA37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96.5</w:t>
            </w:r>
          </w:p>
          <w:p w14:paraId="6E044E8A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3.5</w:t>
            </w:r>
          </w:p>
        </w:tc>
      </w:tr>
      <w:tr w:rsidR="005E30D3" w:rsidRPr="00701564" w14:paraId="2D2A0BFB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32B49BF2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55CF5958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Partner violence (n=285) 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0EA37B49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0BD4BBA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690EFEDA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7F53DAB1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4EF9AEE9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BB80F2A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269</w:t>
            </w:r>
          </w:p>
          <w:p w14:paraId="3F2A9506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5FA3EE0E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2EF077FD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94.4</w:t>
            </w:r>
          </w:p>
          <w:p w14:paraId="5A37E3C6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5.6</w:t>
            </w:r>
          </w:p>
        </w:tc>
      </w:tr>
      <w:tr w:rsidR="005E30D3" w:rsidRPr="00701564" w14:paraId="72B11CE7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411A68FC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2D3A6C5B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Sexual assault 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55BAC9C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18F9B670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3ED8B164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1A1A26D7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7850D3F4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4FE02D47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419</w:t>
            </w:r>
          </w:p>
          <w:p w14:paraId="6635DD86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3B804AA0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43BBBA0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97.9</w:t>
            </w:r>
          </w:p>
          <w:p w14:paraId="13DBCF6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2.1</w:t>
            </w:r>
          </w:p>
        </w:tc>
      </w:tr>
      <w:tr w:rsidR="005E30D3" w:rsidRPr="00701564" w14:paraId="2C5F92C5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0FAEAC61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3B17AC6D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Death of family member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163EAB5D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D40D97C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3BE46DEC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4559C496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1FD77DC5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2900A8CA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284</w:t>
            </w:r>
          </w:p>
          <w:p w14:paraId="19580608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0EC20AB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DAE3010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66.4</w:t>
            </w:r>
          </w:p>
          <w:p w14:paraId="7E76BDE2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33.6</w:t>
            </w:r>
          </w:p>
        </w:tc>
      </w:tr>
      <w:tr w:rsidR="005E30D3" w:rsidRPr="00701564" w14:paraId="4A589B22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698E5938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1501A864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</w:t>
            </w: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hat</w:t>
            </w:r>
            <w:proofErr w:type="spellEnd"/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7BA5BF25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20A2DED6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234B7CE7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2203767F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79E5B209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BEC038B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386</w:t>
            </w:r>
          </w:p>
          <w:p w14:paraId="2850EA80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434105D8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08A050A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90.2</w:t>
            </w:r>
          </w:p>
          <w:p w14:paraId="39F014BE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9.8</w:t>
            </w:r>
          </w:p>
        </w:tc>
      </w:tr>
      <w:tr w:rsidR="005E30D3" w:rsidRPr="00701564" w14:paraId="3C736AAB" w14:textId="77777777" w:rsidTr="005E30D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44444696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0A54BD2A" w14:textId="77777777" w:rsidR="005E30D3" w:rsidRPr="00C40D7C" w:rsidRDefault="005E30D3" w:rsidP="00F5723C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Smoking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6FE9B179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34A5827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0624D146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4D7D1CB5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53C32105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FD6B1C7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424</w:t>
            </w:r>
          </w:p>
          <w:p w14:paraId="6A6F0DE3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41749B33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172D649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99.1</w:t>
            </w:r>
          </w:p>
          <w:p w14:paraId="1D93716F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0.9</w:t>
            </w:r>
          </w:p>
        </w:tc>
      </w:tr>
      <w:tr w:rsidR="005E30D3" w:rsidRPr="00701564" w14:paraId="46C5CF44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32CFF691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6F32E759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Alcohol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0EE236E6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1760C8E2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770749D5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6DA8785F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731EC86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EFBD76F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350</w:t>
            </w:r>
          </w:p>
          <w:p w14:paraId="1E84B570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43143C1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1013A8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81.8</w:t>
            </w:r>
          </w:p>
          <w:p w14:paraId="372FFB3B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18.2</w:t>
            </w:r>
          </w:p>
        </w:tc>
      </w:tr>
      <w:tr w:rsidR="005E30D3" w:rsidRPr="00701564" w14:paraId="0C5217EC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2DAD2C76" w14:textId="77777777" w:rsidR="005E30D3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678F6CA7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Chronic disease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04482EF1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03D9915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3626AA0C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76" w:type="dxa"/>
            <w:gridSpan w:val="2"/>
            <w:tcBorders>
              <w:top w:val="nil"/>
              <w:bottom w:val="nil"/>
            </w:tcBorders>
          </w:tcPr>
          <w:p w14:paraId="04566C06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027AD79C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DAE1C57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345</w:t>
            </w:r>
          </w:p>
          <w:p w14:paraId="5B8216F0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28B6E428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0B5BACC0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80.6</w:t>
            </w:r>
          </w:p>
          <w:p w14:paraId="56FEE989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19.4</w:t>
            </w:r>
          </w:p>
        </w:tc>
      </w:tr>
      <w:tr w:rsidR="005E30D3" w:rsidRPr="00701564" w14:paraId="51A9D62C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446C6278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14:paraId="0D0A761B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Know about their disease</w:t>
            </w:r>
          </w:p>
          <w:p w14:paraId="65619B7C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14:paraId="6C96CE4B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07502D0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Breast cancer </w:t>
            </w:r>
          </w:p>
          <w:p w14:paraId="53F9D13C" w14:textId="77777777" w:rsidR="005E30D3" w:rsidRPr="00A94170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Breast </w:t>
            </w:r>
            <w:r w:rsidRPr="00B3775B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tumor and inflammation</w:t>
            </w:r>
          </w:p>
          <w:p w14:paraId="31DCC563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Don’t know</w:t>
            </w:r>
          </w:p>
          <w:p w14:paraId="7D8D3197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bottom w:val="nil"/>
            </w:tcBorders>
          </w:tcPr>
          <w:p w14:paraId="2CB46AC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20708CE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18D9B656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354</w:t>
            </w:r>
          </w:p>
          <w:p w14:paraId="7334BAD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61</w:t>
            </w:r>
          </w:p>
          <w:p w14:paraId="48F17DE9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12</w:t>
            </w:r>
          </w:p>
          <w:p w14:paraId="73783460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57E33D2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596DD5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82.9</w:t>
            </w:r>
          </w:p>
          <w:p w14:paraId="77B5916A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14.3</w:t>
            </w:r>
          </w:p>
          <w:p w14:paraId="0B988EAA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2.8</w:t>
            </w:r>
          </w:p>
          <w:p w14:paraId="76A5CCA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5E30D3" w:rsidRPr="00701564" w14:paraId="021DD5F7" w14:textId="77777777" w:rsidTr="005E30D3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7B8A4134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History of mental illness</w:t>
            </w:r>
          </w:p>
        </w:tc>
        <w:tc>
          <w:tcPr>
            <w:tcW w:w="2375" w:type="dxa"/>
            <w:gridSpan w:val="4"/>
            <w:tcBorders>
              <w:top w:val="nil"/>
              <w:bottom w:val="nil"/>
            </w:tcBorders>
          </w:tcPr>
          <w:p w14:paraId="01F46553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17DFD754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1547183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419</w:t>
            </w:r>
          </w:p>
          <w:p w14:paraId="1F93575A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728AEA57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564CFE5B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97.9</w:t>
            </w:r>
          </w:p>
          <w:p w14:paraId="62C6DD1F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2.1</w:t>
            </w:r>
          </w:p>
        </w:tc>
      </w:tr>
      <w:tr w:rsidR="005E30D3" w:rsidRPr="00701564" w14:paraId="2B4EAF6B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4DA62731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Family history of mental illness</w:t>
            </w: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14:paraId="7A3A610F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2CAA80A0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24153D7D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62" w:type="dxa"/>
            <w:tcBorders>
              <w:top w:val="nil"/>
              <w:bottom w:val="nil"/>
            </w:tcBorders>
          </w:tcPr>
          <w:p w14:paraId="5DE4A33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2755BD9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1F57DA99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398</w:t>
            </w:r>
          </w:p>
          <w:p w14:paraId="0869D9A8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30 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5FCFACBD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D22BD08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93.0</w:t>
            </w:r>
          </w:p>
          <w:p w14:paraId="78BAA4BC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7.0</w:t>
            </w:r>
          </w:p>
        </w:tc>
      </w:tr>
      <w:tr w:rsidR="005E30D3" w:rsidRPr="00701564" w14:paraId="795F5320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04AC5DBD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Problem on social activities </w:t>
            </w: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14:paraId="6394C22C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CE9F9C2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171F7746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62" w:type="dxa"/>
            <w:tcBorders>
              <w:top w:val="nil"/>
              <w:bottom w:val="nil"/>
            </w:tcBorders>
          </w:tcPr>
          <w:p w14:paraId="2D2F6C35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0F56F470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15EC3598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382</w:t>
            </w:r>
          </w:p>
          <w:p w14:paraId="21D0D7F2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3F91C94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6CA4669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89.3</w:t>
            </w:r>
          </w:p>
          <w:p w14:paraId="78FC1284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10.7</w:t>
            </w:r>
          </w:p>
        </w:tc>
      </w:tr>
      <w:tr w:rsidR="005E30D3" w:rsidRPr="00701564" w14:paraId="3A915230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5904F885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Problem with employer(n=317)</w:t>
            </w: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14:paraId="2EBEF6EF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F1408E3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6EA5D30A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62" w:type="dxa"/>
            <w:tcBorders>
              <w:top w:val="nil"/>
              <w:bottom w:val="nil"/>
            </w:tcBorders>
          </w:tcPr>
          <w:p w14:paraId="6A9E1A18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4E5C0779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B97975B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295</w:t>
            </w:r>
          </w:p>
          <w:p w14:paraId="4196553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3F4F68E2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4777A65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93.1</w:t>
            </w:r>
          </w:p>
          <w:p w14:paraId="569F5BCB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6.9</w:t>
            </w:r>
          </w:p>
        </w:tc>
      </w:tr>
      <w:tr w:rsidR="005E30D3" w:rsidRPr="00701564" w14:paraId="6784E6F6" w14:textId="77777777" w:rsidTr="005E3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nil"/>
            </w:tcBorders>
          </w:tcPr>
          <w:p w14:paraId="740AD44D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Problem on spiritual life </w:t>
            </w: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14:paraId="5E7F7825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B310C1D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03AAAB3A" w14:textId="77777777" w:rsidR="005E30D3" w:rsidRPr="00C40D7C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62" w:type="dxa"/>
            <w:tcBorders>
              <w:top w:val="nil"/>
              <w:bottom w:val="nil"/>
            </w:tcBorders>
          </w:tcPr>
          <w:p w14:paraId="457778C2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nil"/>
            </w:tcBorders>
          </w:tcPr>
          <w:p w14:paraId="13607628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76A1A18A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396</w:t>
            </w:r>
          </w:p>
          <w:p w14:paraId="31BF1023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09DAE2DD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2D3DEB17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92.5</w:t>
            </w:r>
          </w:p>
          <w:p w14:paraId="3B708AAD" w14:textId="77777777" w:rsidR="005E30D3" w:rsidRPr="00C40D7C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7.5</w:t>
            </w:r>
          </w:p>
        </w:tc>
      </w:tr>
      <w:tr w:rsidR="005E30D3" w:rsidRPr="00701564" w14:paraId="276C5F25" w14:textId="77777777" w:rsidTr="005E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tcBorders>
              <w:top w:val="nil"/>
              <w:bottom w:val="single" w:sz="4" w:space="0" w:color="auto"/>
            </w:tcBorders>
          </w:tcPr>
          <w:p w14:paraId="709D5C95" w14:textId="77777777" w:rsidR="005E30D3" w:rsidRPr="00C40D7C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40D7C">
              <w:rPr>
                <w:rFonts w:ascii="Times New Roman" w:hAnsi="Times New Roman" w:cs="Times New Roman"/>
                <w:color w:val="010205"/>
              </w:rPr>
              <w:t xml:space="preserve">Problem with family  </w:t>
            </w:r>
          </w:p>
        </w:tc>
        <w:tc>
          <w:tcPr>
            <w:tcW w:w="2105" w:type="dxa"/>
            <w:gridSpan w:val="2"/>
            <w:tcBorders>
              <w:top w:val="nil"/>
              <w:bottom w:val="single" w:sz="4" w:space="0" w:color="auto"/>
            </w:tcBorders>
          </w:tcPr>
          <w:p w14:paraId="5FF5AB93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No</w:t>
            </w:r>
          </w:p>
          <w:p w14:paraId="6EC41285" w14:textId="77777777" w:rsidR="005E30D3" w:rsidRPr="00C40D7C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62" w:type="dxa"/>
            <w:tcBorders>
              <w:top w:val="nil"/>
              <w:bottom w:val="single" w:sz="4" w:space="0" w:color="auto"/>
            </w:tcBorders>
          </w:tcPr>
          <w:p w14:paraId="73077CA3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91" w:type="dxa"/>
            <w:gridSpan w:val="3"/>
            <w:tcBorders>
              <w:top w:val="nil"/>
              <w:bottom w:val="single" w:sz="4" w:space="0" w:color="auto"/>
            </w:tcBorders>
          </w:tcPr>
          <w:p w14:paraId="01457108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401</w:t>
            </w:r>
          </w:p>
          <w:p w14:paraId="600DDE1A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817" w:type="dxa"/>
            <w:tcBorders>
              <w:top w:val="nil"/>
              <w:bottom w:val="single" w:sz="4" w:space="0" w:color="auto"/>
            </w:tcBorders>
          </w:tcPr>
          <w:p w14:paraId="0F0E6D02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93.7</w:t>
            </w:r>
          </w:p>
          <w:p w14:paraId="37789156" w14:textId="77777777" w:rsidR="005E30D3" w:rsidRPr="00C40D7C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40D7C">
              <w:rPr>
                <w:rStyle w:val="A2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6.3</w:t>
            </w:r>
          </w:p>
        </w:tc>
      </w:tr>
    </w:tbl>
    <w:p w14:paraId="038ACC30" w14:textId="77777777" w:rsid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Style w:val="A2"/>
          <w:rFonts w:ascii="Times New Roman" w:hAnsi="Times New Roman" w:cs="Times New Roman"/>
          <w:b w:val="0"/>
          <w:i/>
          <w:color w:val="auto"/>
          <w:szCs w:val="22"/>
          <w:u w:val="single"/>
          <w:lang w:val="en-US"/>
        </w:rPr>
      </w:pPr>
    </w:p>
    <w:p w14:paraId="7EC7F452" w14:textId="77777777" w:rsidR="005E30D3" w:rsidRP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Style w:val="A2"/>
          <w:rFonts w:ascii="Times New Roman" w:hAnsi="Times New Roman" w:cs="Times New Roman"/>
          <w:b w:val="0"/>
          <w:i/>
          <w:color w:val="auto"/>
          <w:szCs w:val="22"/>
          <w:u w:val="single"/>
          <w:lang w:val="en-US"/>
        </w:rPr>
      </w:pPr>
      <w:r w:rsidRPr="005E30D3">
        <w:rPr>
          <w:rStyle w:val="A2"/>
          <w:rFonts w:ascii="Times New Roman" w:hAnsi="Times New Roman" w:cs="Times New Roman"/>
          <w:b w:val="0"/>
          <w:i/>
          <w:color w:val="auto"/>
          <w:szCs w:val="22"/>
          <w:u w:val="single"/>
          <w:lang w:val="en-US"/>
        </w:rPr>
        <w:t>Table 1 will be cited after sociodemographic characteristics subsection of the result.</w:t>
      </w:r>
    </w:p>
    <w:p w14:paraId="57F4F868" w14:textId="77777777" w:rsidR="005E30D3" w:rsidRP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Style w:val="A2"/>
          <w:rFonts w:ascii="Times New Roman" w:hAnsi="Times New Roman" w:cs="Times New Roman"/>
          <w:b w:val="0"/>
          <w:i/>
          <w:color w:val="auto"/>
          <w:szCs w:val="22"/>
          <w:u w:val="single"/>
          <w:lang w:val="en-US"/>
        </w:rPr>
      </w:pPr>
      <w:r w:rsidRPr="005E30D3">
        <w:rPr>
          <w:rStyle w:val="A2"/>
          <w:rFonts w:ascii="Times New Roman" w:hAnsi="Times New Roman" w:cs="Times New Roman"/>
          <w:b w:val="0"/>
          <w:i/>
          <w:color w:val="auto"/>
          <w:szCs w:val="22"/>
          <w:u w:val="single"/>
          <w:lang w:val="en-US"/>
        </w:rPr>
        <w:t xml:space="preserve">Table 2 &amp;3 will be cited immediately after description of behavioral and clinical characteristics of participants </w:t>
      </w:r>
    </w:p>
    <w:p w14:paraId="6BEA891E" w14:textId="77777777" w:rsidR="004E7CAE" w:rsidRDefault="004E7CAE">
      <w:pPr>
        <w:rPr>
          <w:lang w:val="en-US"/>
        </w:rPr>
      </w:pPr>
    </w:p>
    <w:p w14:paraId="1F9B2DD9" w14:textId="77777777" w:rsidR="005E30D3" w:rsidRDefault="005E30D3">
      <w:pPr>
        <w:rPr>
          <w:lang w:val="en-US"/>
        </w:rPr>
      </w:pPr>
    </w:p>
    <w:p w14:paraId="1F3AB1AE" w14:textId="35986A48" w:rsidR="005E30D3" w:rsidRPr="005E30D3" w:rsidRDefault="005E30D3" w:rsidP="005E3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E30D3">
        <w:rPr>
          <w:rStyle w:val="A2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Table </w:t>
      </w:r>
      <w:r w:rsidR="00CB3982">
        <w:rPr>
          <w:rStyle w:val="A2"/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Pr="005E30D3">
        <w:rPr>
          <w:rStyle w:val="A2"/>
          <w:rFonts w:ascii="Times New Roman" w:hAnsi="Times New Roman" w:cs="Times New Roman"/>
          <w:color w:val="auto"/>
          <w:sz w:val="22"/>
          <w:szCs w:val="22"/>
          <w:lang w:val="en-US"/>
        </w:rPr>
        <w:t>3: Clinical Characteristics of Breast cancer patients in Addis Ababa, Ethiopia, 2018.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2628"/>
        <w:gridCol w:w="72"/>
        <w:gridCol w:w="90"/>
        <w:gridCol w:w="2700"/>
        <w:gridCol w:w="18"/>
        <w:gridCol w:w="244"/>
        <w:gridCol w:w="1791"/>
        <w:gridCol w:w="1817"/>
      </w:tblGrid>
      <w:tr w:rsidR="005E30D3" w:rsidRPr="007C2695" w14:paraId="73AAABAF" w14:textId="77777777" w:rsidTr="00F572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9BF1D81" w14:textId="77777777" w:rsidR="005E30D3" w:rsidRPr="007C2695" w:rsidRDefault="005E30D3" w:rsidP="00F5723C">
            <w:pPr>
              <w:tabs>
                <w:tab w:val="right" w:pos="3169"/>
              </w:tabs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Variables 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3DBA7AB" w14:textId="77777777" w:rsidR="005E30D3" w:rsidRPr="007C2695" w:rsidRDefault="005E30D3" w:rsidP="00F572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CBC21BD" w14:textId="77777777" w:rsidR="005E30D3" w:rsidRPr="007C2695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867289A" w14:textId="77777777" w:rsidR="005E30D3" w:rsidRPr="007C2695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</w:t>
            </w:r>
          </w:p>
        </w:tc>
        <w:tc>
          <w:tcPr>
            <w:tcW w:w="181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88D66B9" w14:textId="77777777" w:rsidR="005E30D3" w:rsidRPr="007C2695" w:rsidRDefault="005E30D3" w:rsidP="00F5723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Percent (%)</w:t>
            </w:r>
          </w:p>
        </w:tc>
      </w:tr>
      <w:tr w:rsidR="005E30D3" w:rsidRPr="007C2695" w14:paraId="53024F03" w14:textId="77777777" w:rsidTr="00F57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3"/>
            <w:tcBorders>
              <w:top w:val="single" w:sz="4" w:space="0" w:color="auto"/>
              <w:bottom w:val="nil"/>
            </w:tcBorders>
          </w:tcPr>
          <w:p w14:paraId="758948AA" w14:textId="77777777" w:rsidR="005E30D3" w:rsidRPr="007C2695" w:rsidRDefault="005E30D3" w:rsidP="00F5723C">
            <w:pPr>
              <w:tabs>
                <w:tab w:val="right" w:pos="3169"/>
              </w:tabs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Severity of pain</w:t>
            </w: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ab/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2EB597C5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078C3DB5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None </w:t>
            </w:r>
          </w:p>
          <w:p w14:paraId="2A27F3C4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Mild </w:t>
            </w:r>
          </w:p>
          <w:p w14:paraId="59BF63B8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Moderate</w:t>
            </w:r>
          </w:p>
          <w:p w14:paraId="1E61688E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Severe 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bottom w:val="nil"/>
            </w:tcBorders>
          </w:tcPr>
          <w:p w14:paraId="19F4D9D8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</w:tcPr>
          <w:p w14:paraId="6155E72B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7924333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76</w:t>
            </w:r>
          </w:p>
          <w:p w14:paraId="0128C88F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212</w:t>
            </w:r>
          </w:p>
          <w:p w14:paraId="14A2BEF0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114</w:t>
            </w:r>
          </w:p>
          <w:p w14:paraId="4283BE60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25</w:t>
            </w:r>
          </w:p>
        </w:tc>
        <w:tc>
          <w:tcPr>
            <w:tcW w:w="1817" w:type="dxa"/>
            <w:tcBorders>
              <w:top w:val="single" w:sz="4" w:space="0" w:color="auto"/>
              <w:bottom w:val="nil"/>
            </w:tcBorders>
          </w:tcPr>
          <w:p w14:paraId="532B4F43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F8CB287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17.8</w:t>
            </w:r>
          </w:p>
          <w:p w14:paraId="13A9C22F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49.5</w:t>
            </w:r>
          </w:p>
          <w:p w14:paraId="728B3015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26.6</w:t>
            </w:r>
          </w:p>
          <w:p w14:paraId="60C07982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5.8</w:t>
            </w:r>
          </w:p>
        </w:tc>
      </w:tr>
      <w:tr w:rsidR="005E30D3" w:rsidRPr="007C2695" w14:paraId="79C31582" w14:textId="77777777" w:rsidTr="00F57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  <w:bottom w:val="nil"/>
            </w:tcBorders>
          </w:tcPr>
          <w:p w14:paraId="1A9DF751" w14:textId="77777777" w:rsidR="005E30D3" w:rsidRPr="007C2695" w:rsidRDefault="005E30D3" w:rsidP="00F5723C">
            <w:pPr>
              <w:tabs>
                <w:tab w:val="right" w:pos="3169"/>
              </w:tabs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Stage of cancer(n=417)</w:t>
            </w: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ab/>
            </w:r>
          </w:p>
        </w:tc>
        <w:tc>
          <w:tcPr>
            <w:tcW w:w="2790" w:type="dxa"/>
            <w:gridSpan w:val="2"/>
            <w:tcBorders>
              <w:top w:val="nil"/>
              <w:bottom w:val="nil"/>
            </w:tcBorders>
          </w:tcPr>
          <w:p w14:paraId="39258E02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70C5A350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Stage I</w:t>
            </w:r>
          </w:p>
          <w:p w14:paraId="691723EE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Stage II</w:t>
            </w:r>
          </w:p>
          <w:p w14:paraId="37CA42A5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Stage III</w:t>
            </w:r>
          </w:p>
          <w:p w14:paraId="656B7DF8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Stage IV</w:t>
            </w:r>
          </w:p>
        </w:tc>
        <w:tc>
          <w:tcPr>
            <w:tcW w:w="262" w:type="dxa"/>
            <w:gridSpan w:val="2"/>
            <w:tcBorders>
              <w:top w:val="nil"/>
              <w:bottom w:val="nil"/>
            </w:tcBorders>
          </w:tcPr>
          <w:p w14:paraId="67CC7E9D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2B223FFA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5BFD25B9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32</w:t>
            </w:r>
          </w:p>
          <w:p w14:paraId="199D0420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163</w:t>
            </w:r>
          </w:p>
          <w:p w14:paraId="37B3F1E7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184</w:t>
            </w:r>
          </w:p>
          <w:p w14:paraId="0D540031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38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6A980009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644647DD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7.5</w:t>
            </w:r>
          </w:p>
          <w:p w14:paraId="773FC704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38.1</w:t>
            </w:r>
          </w:p>
          <w:p w14:paraId="64C2ED92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43.0</w:t>
            </w:r>
          </w:p>
          <w:p w14:paraId="2520E377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8.9</w:t>
            </w:r>
          </w:p>
        </w:tc>
      </w:tr>
      <w:tr w:rsidR="005E30D3" w:rsidRPr="007C2695" w14:paraId="3333F71A" w14:textId="77777777" w:rsidTr="00F57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tcBorders>
              <w:top w:val="nil"/>
              <w:bottom w:val="nil"/>
            </w:tcBorders>
          </w:tcPr>
          <w:p w14:paraId="4C1D0ECB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Duration of treatment since diagnosis (n=381) </w:t>
            </w:r>
          </w:p>
        </w:tc>
        <w:tc>
          <w:tcPr>
            <w:tcW w:w="2880" w:type="dxa"/>
            <w:gridSpan w:val="4"/>
            <w:tcBorders>
              <w:top w:val="nil"/>
              <w:bottom w:val="nil"/>
            </w:tcBorders>
          </w:tcPr>
          <w:p w14:paraId="11CD5140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0CB2AD04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DA41EBC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&lt;=1 year </w:t>
            </w:r>
          </w:p>
          <w:p w14:paraId="5C3BF98C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2-3 years </w:t>
            </w:r>
          </w:p>
          <w:p w14:paraId="03E1553E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4-5 years </w:t>
            </w:r>
          </w:p>
          <w:p w14:paraId="768FD5C8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&gt;5 years 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7094495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0998C367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448CED88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6D814D33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240</w:t>
            </w:r>
          </w:p>
          <w:p w14:paraId="147B92B8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67</w:t>
            </w:r>
          </w:p>
          <w:p w14:paraId="63B8539D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</w:t>
            </w:r>
          </w:p>
          <w:p w14:paraId="316CA5C6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62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30205A72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643AA61F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903E3E1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56.1</w:t>
            </w:r>
          </w:p>
          <w:p w14:paraId="654A08CD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15.7</w:t>
            </w:r>
          </w:p>
          <w:p w14:paraId="6440870C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2.8</w:t>
            </w:r>
          </w:p>
          <w:p w14:paraId="1A89CAC0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14.5</w:t>
            </w:r>
          </w:p>
        </w:tc>
      </w:tr>
      <w:tr w:rsidR="005E30D3" w:rsidRPr="007C2695" w14:paraId="3BDEB74D" w14:textId="77777777" w:rsidTr="00F57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  <w:bottom w:val="nil"/>
            </w:tcBorders>
          </w:tcPr>
          <w:p w14:paraId="6B9B61A1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Type of breast cancer </w:t>
            </w:r>
          </w:p>
        </w:tc>
        <w:tc>
          <w:tcPr>
            <w:tcW w:w="2790" w:type="dxa"/>
            <w:gridSpan w:val="2"/>
            <w:tcBorders>
              <w:top w:val="nil"/>
              <w:bottom w:val="nil"/>
            </w:tcBorders>
          </w:tcPr>
          <w:p w14:paraId="42FD5EBD" w14:textId="77777777" w:rsidR="005E30D3" w:rsidRPr="005F1436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</w:p>
          <w:p w14:paraId="0D285F3E" w14:textId="77777777" w:rsidR="005E30D3" w:rsidRPr="005F1436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5F1436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ER-ve</w:t>
            </w:r>
          </w:p>
          <w:p w14:paraId="60DA742F" w14:textId="77777777" w:rsidR="005E30D3" w:rsidRPr="005F1436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5F1436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ER+ve</w:t>
            </w:r>
          </w:p>
          <w:p w14:paraId="37A824CA" w14:textId="77777777" w:rsidR="005E30D3" w:rsidRPr="005F1436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5F1436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NA</w:t>
            </w:r>
          </w:p>
        </w:tc>
        <w:tc>
          <w:tcPr>
            <w:tcW w:w="262" w:type="dxa"/>
            <w:gridSpan w:val="2"/>
            <w:tcBorders>
              <w:top w:val="nil"/>
              <w:bottom w:val="nil"/>
            </w:tcBorders>
          </w:tcPr>
          <w:p w14:paraId="48981A92" w14:textId="77777777" w:rsidR="005E30D3" w:rsidRPr="005F1436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0E402DEE" w14:textId="77777777" w:rsidR="005E30D3" w:rsidRPr="005F1436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</w:p>
          <w:p w14:paraId="4F2EC399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47</w:t>
            </w:r>
          </w:p>
          <w:p w14:paraId="5012B101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36</w:t>
            </w:r>
          </w:p>
          <w:p w14:paraId="781D46D5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345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1633408F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47406612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11.0</w:t>
            </w:r>
          </w:p>
          <w:p w14:paraId="0C989C41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8.4</w:t>
            </w:r>
          </w:p>
          <w:p w14:paraId="55AF29AD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80.6</w:t>
            </w:r>
          </w:p>
        </w:tc>
      </w:tr>
      <w:tr w:rsidR="005E30D3" w:rsidRPr="007C2695" w14:paraId="498B104D" w14:textId="77777777" w:rsidTr="00F57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  <w:bottom w:val="nil"/>
            </w:tcBorders>
          </w:tcPr>
          <w:p w14:paraId="6A2ADC90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Chemotherapy </w:t>
            </w:r>
          </w:p>
        </w:tc>
        <w:tc>
          <w:tcPr>
            <w:tcW w:w="2790" w:type="dxa"/>
            <w:gridSpan w:val="2"/>
            <w:tcBorders>
              <w:top w:val="nil"/>
              <w:bottom w:val="nil"/>
            </w:tcBorders>
          </w:tcPr>
          <w:p w14:paraId="095C671E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8ECA578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No</w:t>
            </w:r>
          </w:p>
          <w:p w14:paraId="6994AF94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262" w:type="dxa"/>
            <w:gridSpan w:val="2"/>
            <w:tcBorders>
              <w:top w:val="nil"/>
              <w:bottom w:val="nil"/>
            </w:tcBorders>
          </w:tcPr>
          <w:p w14:paraId="0820A972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6811245F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74AD45EC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63</w:t>
            </w:r>
          </w:p>
          <w:p w14:paraId="366060C7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359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2A6D7774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448C69B8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14.7</w:t>
            </w:r>
          </w:p>
          <w:p w14:paraId="59C083BF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83.9</w:t>
            </w:r>
          </w:p>
        </w:tc>
      </w:tr>
      <w:tr w:rsidR="005E30D3" w:rsidRPr="007C2695" w14:paraId="10CE1BA9" w14:textId="77777777" w:rsidTr="00F57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  <w:bottom w:val="nil"/>
            </w:tcBorders>
          </w:tcPr>
          <w:p w14:paraId="76FD329C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Surgery </w:t>
            </w:r>
          </w:p>
        </w:tc>
        <w:tc>
          <w:tcPr>
            <w:tcW w:w="2790" w:type="dxa"/>
            <w:gridSpan w:val="2"/>
            <w:tcBorders>
              <w:top w:val="nil"/>
              <w:bottom w:val="nil"/>
            </w:tcBorders>
          </w:tcPr>
          <w:p w14:paraId="6A8B864D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05AC2D17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No</w:t>
            </w:r>
          </w:p>
          <w:p w14:paraId="394A7B29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262" w:type="dxa"/>
            <w:gridSpan w:val="2"/>
            <w:tcBorders>
              <w:top w:val="nil"/>
              <w:bottom w:val="nil"/>
            </w:tcBorders>
          </w:tcPr>
          <w:p w14:paraId="7963A962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7F661E77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0BABC3D4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45</w:t>
            </w:r>
          </w:p>
          <w:p w14:paraId="57845496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377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0AADDDA8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4B1D1D5E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10.5</w:t>
            </w:r>
          </w:p>
          <w:p w14:paraId="36FC86DA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88.1</w:t>
            </w:r>
          </w:p>
        </w:tc>
      </w:tr>
      <w:tr w:rsidR="005E30D3" w:rsidRPr="007C2695" w14:paraId="4A6657C2" w14:textId="77777777" w:rsidTr="00F57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  <w:bottom w:val="nil"/>
            </w:tcBorders>
          </w:tcPr>
          <w:p w14:paraId="4E07DA4A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Radiotherapy </w:t>
            </w:r>
          </w:p>
        </w:tc>
        <w:tc>
          <w:tcPr>
            <w:tcW w:w="2790" w:type="dxa"/>
            <w:gridSpan w:val="2"/>
            <w:tcBorders>
              <w:top w:val="nil"/>
              <w:bottom w:val="nil"/>
            </w:tcBorders>
          </w:tcPr>
          <w:p w14:paraId="1E4E360E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397C8383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No</w:t>
            </w:r>
          </w:p>
          <w:p w14:paraId="78CE1CEA" w14:textId="77777777" w:rsidR="005E30D3" w:rsidRPr="007C2695" w:rsidRDefault="005E30D3" w:rsidP="00F57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262" w:type="dxa"/>
            <w:gridSpan w:val="2"/>
            <w:tcBorders>
              <w:top w:val="nil"/>
              <w:bottom w:val="nil"/>
            </w:tcBorders>
          </w:tcPr>
          <w:p w14:paraId="16384588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14:paraId="07D02416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570523E0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388</w:t>
            </w:r>
          </w:p>
          <w:p w14:paraId="7B3E37F1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34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14:paraId="1CF50426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7EACF959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90.7</w:t>
            </w:r>
          </w:p>
          <w:p w14:paraId="4CE6B97A" w14:textId="77777777" w:rsidR="005E30D3" w:rsidRPr="007C2695" w:rsidRDefault="005E30D3" w:rsidP="00F572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7.9</w:t>
            </w:r>
          </w:p>
        </w:tc>
      </w:tr>
      <w:tr w:rsidR="005E30D3" w:rsidRPr="007C2695" w14:paraId="47502715" w14:textId="77777777" w:rsidTr="00F57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  <w:tcBorders>
              <w:top w:val="nil"/>
            </w:tcBorders>
          </w:tcPr>
          <w:p w14:paraId="53419088" w14:textId="77777777" w:rsidR="005E30D3" w:rsidRPr="007C2695" w:rsidRDefault="005E30D3" w:rsidP="00F5723C">
            <w:pPr>
              <w:jc w:val="both"/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Hormonal therapy</w:t>
            </w:r>
          </w:p>
        </w:tc>
        <w:tc>
          <w:tcPr>
            <w:tcW w:w="2790" w:type="dxa"/>
            <w:gridSpan w:val="2"/>
            <w:tcBorders>
              <w:top w:val="nil"/>
            </w:tcBorders>
          </w:tcPr>
          <w:p w14:paraId="15529032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1B727907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No</w:t>
            </w:r>
          </w:p>
          <w:p w14:paraId="1199B120" w14:textId="77777777" w:rsidR="005E30D3" w:rsidRPr="007C2695" w:rsidRDefault="005E30D3" w:rsidP="00F57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Yes</w:t>
            </w:r>
          </w:p>
        </w:tc>
        <w:tc>
          <w:tcPr>
            <w:tcW w:w="262" w:type="dxa"/>
            <w:gridSpan w:val="2"/>
            <w:tcBorders>
              <w:top w:val="nil"/>
            </w:tcBorders>
          </w:tcPr>
          <w:p w14:paraId="502CD936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14:paraId="6395DC7C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07386228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372</w:t>
            </w:r>
          </w:p>
          <w:p w14:paraId="191A5B98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49</w:t>
            </w:r>
          </w:p>
        </w:tc>
        <w:tc>
          <w:tcPr>
            <w:tcW w:w="1817" w:type="dxa"/>
            <w:tcBorders>
              <w:top w:val="nil"/>
            </w:tcBorders>
          </w:tcPr>
          <w:p w14:paraId="23389F80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14:paraId="4E4BBDB4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86.9</w:t>
            </w:r>
          </w:p>
          <w:p w14:paraId="4AB971D0" w14:textId="77777777" w:rsidR="005E30D3" w:rsidRPr="007C2695" w:rsidRDefault="005E30D3" w:rsidP="00F57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C2695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11.4</w:t>
            </w:r>
          </w:p>
        </w:tc>
      </w:tr>
    </w:tbl>
    <w:p w14:paraId="68F82765" w14:textId="77777777" w:rsidR="005E30D3" w:rsidRDefault="005E30D3">
      <w:pPr>
        <w:rPr>
          <w:lang w:val="en-US"/>
        </w:rPr>
      </w:pPr>
      <w:bookmarkStart w:id="0" w:name="_GoBack"/>
      <w:bookmarkEnd w:id="0"/>
    </w:p>
    <w:sectPr w:rsidR="005E30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110C9A"/>
    <w:rsid w:val="00110C9A"/>
    <w:rsid w:val="001472B2"/>
    <w:rsid w:val="001C69DE"/>
    <w:rsid w:val="004E7CAE"/>
    <w:rsid w:val="005E30D3"/>
    <w:rsid w:val="0062655D"/>
    <w:rsid w:val="009E028C"/>
    <w:rsid w:val="00AF15C8"/>
    <w:rsid w:val="00CB3982"/>
    <w:rsid w:val="00D85E98"/>
    <w:rsid w:val="00DE78AA"/>
    <w:rsid w:val="00F5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7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4E7CAE"/>
    <w:rPr>
      <w:b/>
      <w:bCs/>
      <w:color w:val="000000"/>
      <w:sz w:val="20"/>
      <w:szCs w:val="20"/>
    </w:rPr>
  </w:style>
  <w:style w:type="table" w:customStyle="1" w:styleId="PlainTable21">
    <w:name w:val="Plain Table 21"/>
    <w:basedOn w:val="TableNormal"/>
    <w:uiPriority w:val="42"/>
    <w:rsid w:val="004E7CA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E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4E7CAE"/>
    <w:rPr>
      <w:b/>
      <w:bCs/>
      <w:color w:val="000000"/>
      <w:sz w:val="20"/>
      <w:szCs w:val="20"/>
    </w:rPr>
  </w:style>
  <w:style w:type="table" w:customStyle="1" w:styleId="PlainTable21">
    <w:name w:val="Plain Table 21"/>
    <w:basedOn w:val="TableNormal"/>
    <w:uiPriority w:val="42"/>
    <w:rsid w:val="004E7CA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E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IMEBI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Gast110</dc:creator>
  <cp:keywords/>
  <dc:description/>
  <cp:lastModifiedBy>Dindo  Abarito</cp:lastModifiedBy>
  <cp:revision>9</cp:revision>
  <dcterms:created xsi:type="dcterms:W3CDTF">2019-07-31T08:54:00Z</dcterms:created>
  <dcterms:modified xsi:type="dcterms:W3CDTF">2019-08-25T23:45:00Z</dcterms:modified>
</cp:coreProperties>
</file>