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9A3" w:rsidRPr="000E19A3" w:rsidRDefault="000E19A3" w:rsidP="000E19A3">
      <w:pPr>
        <w:rPr>
          <w:rFonts w:ascii="Times New Roman" w:eastAsia="宋体" w:hAnsi="Times New Roman" w:cs="Times New Roman"/>
          <w:sz w:val="16"/>
        </w:rPr>
      </w:pPr>
      <w:r w:rsidRPr="000E19A3">
        <w:rPr>
          <w:rFonts w:ascii="Times New Roman" w:eastAsia="宋体" w:hAnsi="Times New Roman" w:cs="Times New Roman"/>
          <w:sz w:val="16"/>
        </w:rPr>
        <w:t xml:space="preserve">The final </w:t>
      </w:r>
      <w:r w:rsidR="00807FDC">
        <w:rPr>
          <w:rFonts w:ascii="Times New Roman" w:eastAsia="宋体" w:hAnsi="Times New Roman" w:cs="Times New Roman"/>
          <w:sz w:val="16"/>
        </w:rPr>
        <w:t xml:space="preserve">equations </w:t>
      </w:r>
      <w:r w:rsidRPr="000E19A3">
        <w:rPr>
          <w:rFonts w:ascii="Times New Roman" w:eastAsia="宋体" w:hAnsi="Times New Roman" w:cs="Times New Roman"/>
          <w:sz w:val="16"/>
        </w:rPr>
        <w:t xml:space="preserve">of </w:t>
      </w:r>
      <w:proofErr w:type="spellStart"/>
      <w:r w:rsidRPr="000E19A3">
        <w:rPr>
          <w:rFonts w:ascii="Times New Roman" w:eastAsia="宋体" w:hAnsi="Times New Roman" w:cs="Times New Roman"/>
          <w:sz w:val="16"/>
        </w:rPr>
        <w:t>radscore</w:t>
      </w:r>
      <w:proofErr w:type="spellEnd"/>
      <w:r w:rsidRPr="000E19A3">
        <w:rPr>
          <w:rFonts w:ascii="Times New Roman" w:eastAsia="宋体" w:hAnsi="Times New Roman" w:cs="Times New Roman"/>
          <w:sz w:val="16"/>
        </w:rPr>
        <w:t xml:space="preserve"> is</w:t>
      </w:r>
      <w:bookmarkStart w:id="0" w:name="_GoBack"/>
      <w:bookmarkEnd w:id="0"/>
    </w:p>
    <w:p w:rsidR="000E19A3" w:rsidRPr="000E19A3" w:rsidRDefault="000E19A3" w:rsidP="000E19A3">
      <w:pPr>
        <w:rPr>
          <w:rFonts w:ascii="Times New Roman" w:eastAsia="宋体" w:hAnsi="Times New Roman" w:cs="Times New Roman"/>
          <w:sz w:val="16"/>
        </w:rPr>
      </w:pPr>
      <w:r w:rsidRPr="000E19A3">
        <w:rPr>
          <w:rFonts w:ascii="Times New Roman" w:eastAsia="宋体" w:hAnsi="Times New Roman" w:cs="Times New Roman"/>
          <w:sz w:val="16"/>
        </w:rPr>
        <w:t xml:space="preserve">Radscore=-0.663*wavelet_HHL_glcm_Correlation+-0.049*wavelet_HLH_firstorder_Median+0.052*wavelet_HHL_glcm_Imc2+-0.256*wavelet_LHL_firstorder_Kurtosis+0.02*original_shape_Elongation+0.327*wavelet_HHH_glrlm_GrayLevelVariance+-0.083*wavelet_HLH_glszm_SmallAreaLowGrayLevelEmphasis+-0.071*wavelet_HLH_glcm_Correlation+0.234*wavelet_HLL_firstorder_Median+0.054*wavelet_LHH_gldm_DependenceEntropy+-0.182*log_sigma_5_0_mm_3D_firstorder_Skewness + -1.271"  </w:t>
      </w:r>
      <w:r w:rsidRPr="000E19A3">
        <w:rPr>
          <w:rFonts w:ascii="Times New Roman" w:eastAsia="宋体" w:hAnsi="Times New Roman" w:cs="Times New Roman"/>
          <w:b/>
          <w:sz w:val="18"/>
        </w:rPr>
        <w:t>（</w:t>
      </w:r>
      <w:r w:rsidRPr="000E19A3">
        <w:rPr>
          <w:rFonts w:ascii="Times New Roman" w:eastAsia="宋体" w:hAnsi="Times New Roman" w:cs="Times New Roman"/>
          <w:b/>
          <w:sz w:val="18"/>
        </w:rPr>
        <w:t>T2WI</w:t>
      </w:r>
      <w:r w:rsidRPr="000E19A3">
        <w:rPr>
          <w:rFonts w:ascii="Times New Roman" w:eastAsia="宋体" w:hAnsi="Times New Roman" w:cs="Times New Roman"/>
          <w:b/>
          <w:sz w:val="18"/>
        </w:rPr>
        <w:t>）</w:t>
      </w:r>
    </w:p>
    <w:p w:rsidR="000E19A3" w:rsidRPr="000E19A3" w:rsidRDefault="000E19A3" w:rsidP="000E19A3">
      <w:pPr>
        <w:rPr>
          <w:rFonts w:ascii="Times New Roman" w:eastAsia="宋体" w:hAnsi="Times New Roman" w:cs="Times New Roman"/>
          <w:sz w:val="16"/>
        </w:rPr>
      </w:pPr>
      <w:r w:rsidRPr="000E19A3">
        <w:rPr>
          <w:rFonts w:ascii="Times New Roman" w:eastAsia="宋体" w:hAnsi="Times New Roman" w:cs="Times New Roman"/>
          <w:sz w:val="16"/>
        </w:rPr>
        <w:t xml:space="preserve">  </w:t>
      </w:r>
    </w:p>
    <w:p w:rsidR="000E19A3" w:rsidRPr="000E19A3" w:rsidRDefault="000E19A3" w:rsidP="000E19A3">
      <w:pPr>
        <w:rPr>
          <w:rFonts w:ascii="Times New Roman" w:eastAsia="宋体" w:hAnsi="Times New Roman" w:cs="Times New Roman"/>
          <w:sz w:val="16"/>
        </w:rPr>
      </w:pPr>
      <w:r w:rsidRPr="000E19A3">
        <w:rPr>
          <w:rFonts w:ascii="Times New Roman" w:eastAsia="宋体" w:hAnsi="Times New Roman" w:cs="Times New Roman"/>
          <w:sz w:val="16"/>
        </w:rPr>
        <w:t>Radscore=0.442*wavelet_LHL_firstorder_RootMeanSquared+0.48*log_sigma_2_0_mm_3D_firstorder_90Percentile+0.304*wavelet_HHH_glszm_HighGrayLevelZoneEmphasis+0.125*original_glrlm_LowGrayLevelRunEmphasis+-0.273*wavelet_HHH_glcm_ClusterShade+0.082*wavelet_HLH_glcm_ClusterShade+-0.35*wavelet_HHL_glcm_Correlation+0.637*wavelet_HHH_glszm_LowGrayLevelZoneEmphasis+-0.073*wavelet_HHL_glrlm_LongRunLowGrayLevelEmphasis+-0.654*wavelet_HHL_glszm_LowGrayLevelZoneEmphasis+-0.005*wavelet_HHL_firstorder_Mean+-0.043*wavelet_LHH_glcm_Imc2+0.416*log_sigma_4_0_mm_3D_firstorder_90Percentile+-0.429*log_sigma_4_0_mm_3D_firstorder_Kurtosis + -2.114"</w:t>
      </w:r>
      <w:r w:rsidRPr="000E19A3">
        <w:rPr>
          <w:rFonts w:ascii="Times New Roman" w:eastAsia="宋体" w:hAnsi="Times New Roman" w:cs="Times New Roman"/>
          <w:b/>
          <w:sz w:val="18"/>
        </w:rPr>
        <w:t>(DWI)</w:t>
      </w:r>
    </w:p>
    <w:p w:rsidR="000E19A3" w:rsidRPr="000E19A3" w:rsidRDefault="000E19A3" w:rsidP="000E19A3">
      <w:pPr>
        <w:rPr>
          <w:rFonts w:ascii="Times New Roman" w:eastAsia="宋体" w:hAnsi="Times New Roman" w:cs="Times New Roman"/>
          <w:sz w:val="16"/>
        </w:rPr>
      </w:pPr>
    </w:p>
    <w:p w:rsidR="000E19A3" w:rsidRPr="000E19A3" w:rsidRDefault="000E19A3" w:rsidP="000E19A3">
      <w:pPr>
        <w:rPr>
          <w:rFonts w:ascii="Times New Roman" w:eastAsia="宋体" w:hAnsi="Times New Roman" w:cs="Times New Roman"/>
          <w:b/>
          <w:sz w:val="18"/>
        </w:rPr>
      </w:pPr>
      <w:r w:rsidRPr="000E19A3">
        <w:rPr>
          <w:rFonts w:ascii="Times New Roman" w:eastAsia="宋体" w:hAnsi="Times New Roman" w:cs="Times New Roman"/>
          <w:sz w:val="16"/>
        </w:rPr>
        <w:t xml:space="preserve">Radscore=0.059*wavelet_LHL_firstorder_RootMeanSquared.y+-0.547*wavelet_HHL_glszm_LowGrayLevelZoneEmphasis.y+0.13*log_sigma_5_0_mm_3D_firstorder_90Percentile.y+0.644*original_shape_Sphericity.x+-0.658*wavelet_LHH_glcm_MaximumProbability.y+0.48*log_sigma_5_0_mm_3D_glszm_GrayLevelNonUniformityNormalized.x+0.226*original_glrlm_LowGrayLevelRunEmphasis.y+-0.46*log_sigma_5_0_mm_3D_firstorder_Skewness.x+-0.323*wavelet_HHH_glcm_ClusterShade.y+-0.401*wavelet_LHH_firstorder_Median.x+0.895*log_sigma_3_0_mm_3D_firstorder_90Percentile.y+-0.14*log_sigma_3_0_mm_3D_glszm_LargeAreaLowGrayLevelEmphasis.x+-0.137*wavelet_LHL_firstorder_Kurtosis.x+0.022*wavelet_LHL_firstorder_Median.y + -2.229" </w:t>
      </w:r>
      <w:r w:rsidRPr="000E19A3">
        <w:rPr>
          <w:rFonts w:ascii="Times New Roman" w:eastAsia="宋体" w:hAnsi="Times New Roman" w:cs="Times New Roman"/>
          <w:b/>
          <w:sz w:val="18"/>
        </w:rPr>
        <w:t>（</w:t>
      </w:r>
      <w:r w:rsidRPr="000E19A3">
        <w:rPr>
          <w:rFonts w:ascii="Times New Roman" w:eastAsia="宋体" w:hAnsi="Times New Roman" w:cs="Times New Roman"/>
          <w:b/>
          <w:sz w:val="18"/>
        </w:rPr>
        <w:t>combined</w:t>
      </w:r>
      <w:r w:rsidRPr="000E19A3">
        <w:rPr>
          <w:rFonts w:ascii="Times New Roman" w:eastAsia="宋体" w:hAnsi="Times New Roman" w:cs="Times New Roman"/>
          <w:b/>
          <w:sz w:val="18"/>
        </w:rPr>
        <w:t>）</w:t>
      </w:r>
    </w:p>
    <w:p w:rsidR="00F15983" w:rsidRPr="000E19A3" w:rsidRDefault="00F15983"/>
    <w:sectPr w:rsidR="00F15983" w:rsidRPr="000E19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C5B" w:rsidRDefault="00AA1C5B" w:rsidP="00807FDC">
      <w:r>
        <w:separator/>
      </w:r>
    </w:p>
  </w:endnote>
  <w:endnote w:type="continuationSeparator" w:id="0">
    <w:p w:rsidR="00AA1C5B" w:rsidRDefault="00AA1C5B" w:rsidP="00807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C5B" w:rsidRDefault="00AA1C5B" w:rsidP="00807FDC">
      <w:r>
        <w:separator/>
      </w:r>
    </w:p>
  </w:footnote>
  <w:footnote w:type="continuationSeparator" w:id="0">
    <w:p w:rsidR="00AA1C5B" w:rsidRDefault="00AA1C5B" w:rsidP="00807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A3"/>
    <w:rsid w:val="000E19A3"/>
    <w:rsid w:val="00807FDC"/>
    <w:rsid w:val="00AA1C5B"/>
    <w:rsid w:val="00F1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20FC08"/>
  <w15:chartTrackingRefBased/>
  <w15:docId w15:val="{8FFE3DC9-5BED-4F57-A271-27EAE7B3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F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7F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7F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7F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TPF</dc:creator>
  <cp:keywords/>
  <dc:description/>
  <cp:lastModifiedBy>TPF</cp:lastModifiedBy>
  <cp:revision>2</cp:revision>
  <dcterms:created xsi:type="dcterms:W3CDTF">2022-07-18T15:25:00Z</dcterms:created>
  <dcterms:modified xsi:type="dcterms:W3CDTF">2022-10-04T13:32:00Z</dcterms:modified>
</cp:coreProperties>
</file>