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43C0D" w14:textId="15DF4F18" w:rsidR="003B5408" w:rsidRPr="00C14CDE" w:rsidRDefault="00442E67" w:rsidP="003B5408">
      <w:pPr>
        <w:spacing w:after="0"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ADDITIONAL FILE 1</w:t>
      </w:r>
    </w:p>
    <w:p w14:paraId="08B0F4AE" w14:textId="0EDF0A91" w:rsidR="00EB7957" w:rsidRPr="00605469" w:rsidRDefault="00493316" w:rsidP="00D77F0E">
      <w:pPr>
        <w:spacing w:after="0" w:line="480" w:lineRule="auto"/>
        <w:jc w:val="both"/>
        <w:rPr>
          <w:rFonts w:ascii="Arial" w:hAnsi="Arial" w:cs="Arial"/>
          <w:b/>
          <w:bCs/>
        </w:rPr>
      </w:pPr>
      <w:r w:rsidRPr="00605469">
        <w:rPr>
          <w:rFonts w:ascii="Arial" w:eastAsia="Calibri" w:hAnsi="Arial" w:cs="Arial"/>
          <w:b/>
          <w:bCs/>
        </w:rPr>
        <w:t xml:space="preserve">Table </w:t>
      </w:r>
      <w:r w:rsidR="001C34FB" w:rsidRPr="00605469">
        <w:rPr>
          <w:rFonts w:ascii="Arial" w:eastAsia="Calibri" w:hAnsi="Arial" w:cs="Arial"/>
          <w:b/>
          <w:bCs/>
        </w:rPr>
        <w:t>1.</w:t>
      </w:r>
      <w:r w:rsidRPr="00605469">
        <w:rPr>
          <w:rFonts w:ascii="Arial" w:eastAsia="Calibri" w:hAnsi="Arial" w:cs="Arial"/>
          <w:b/>
          <w:bCs/>
        </w:rPr>
        <w:t xml:space="preserve"> </w:t>
      </w:r>
      <w:r w:rsidR="00EA7D4D" w:rsidRPr="00605469">
        <w:rPr>
          <w:rFonts w:ascii="Arial" w:eastAsia="Calibri" w:hAnsi="Arial" w:cs="Arial"/>
          <w:b/>
          <w:bCs/>
        </w:rPr>
        <w:tab/>
      </w:r>
      <w:r w:rsidRPr="00605469">
        <w:rPr>
          <w:rFonts w:ascii="Arial" w:eastAsia="Calibri" w:hAnsi="Arial" w:cs="Arial"/>
          <w:b/>
          <w:bCs/>
        </w:rPr>
        <w:t xml:space="preserve">presents </w:t>
      </w:r>
      <w:r w:rsidR="005238D3" w:rsidRPr="00605469">
        <w:rPr>
          <w:rFonts w:ascii="Arial" w:hAnsi="Arial" w:cs="Arial"/>
          <w:b/>
          <w:bCs/>
        </w:rPr>
        <w:t xml:space="preserve">rates of attrition and mortality </w:t>
      </w:r>
      <w:r w:rsidR="00960AA0" w:rsidRPr="00605469">
        <w:rPr>
          <w:rFonts w:ascii="Arial" w:hAnsi="Arial" w:cs="Arial"/>
          <w:b/>
          <w:bCs/>
        </w:rPr>
        <w:t>in adults aged ≥50 years from the</w:t>
      </w:r>
      <w:r w:rsidR="005238D3" w:rsidRPr="00605469">
        <w:rPr>
          <w:rFonts w:ascii="Arial" w:hAnsi="Arial" w:cs="Arial"/>
          <w:b/>
          <w:bCs/>
        </w:rPr>
        <w:t xml:space="preserve"> ELSA</w:t>
      </w:r>
      <w:r w:rsidR="00960AA0" w:rsidRPr="00605469">
        <w:rPr>
          <w:rFonts w:ascii="Arial" w:hAnsi="Arial" w:cs="Arial"/>
          <w:b/>
          <w:bCs/>
        </w:rPr>
        <w:t xml:space="preserve"> study</w:t>
      </w:r>
      <w:r w:rsidR="005238D3" w:rsidRPr="00605469">
        <w:rPr>
          <w:rFonts w:ascii="Arial" w:hAnsi="Arial" w:cs="Arial"/>
          <w:b/>
          <w:bCs/>
        </w:rPr>
        <w:t xml:space="preserve"> </w:t>
      </w:r>
      <w:r w:rsidR="00EA7D4D" w:rsidRPr="00605469">
        <w:rPr>
          <w:rFonts w:ascii="Arial" w:hAnsi="Arial" w:cs="Arial"/>
          <w:b/>
          <w:bCs/>
        </w:rPr>
        <w:t>during a 10-year follow-up period</w:t>
      </w:r>
    </w:p>
    <w:tbl>
      <w:tblPr>
        <w:tblStyle w:val="TableGrid"/>
        <w:tblW w:w="1076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564"/>
        <w:gridCol w:w="1701"/>
        <w:gridCol w:w="1689"/>
        <w:gridCol w:w="1701"/>
        <w:gridCol w:w="1701"/>
      </w:tblGrid>
      <w:tr w:rsidR="001C34FB" w:rsidRPr="00605469" w14:paraId="6267F1A5" w14:textId="77777777" w:rsidTr="00822DBF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3916B90A" w14:textId="77777777" w:rsidR="00486960" w:rsidRPr="00605469" w:rsidRDefault="00486960" w:rsidP="009529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0936B864" w14:textId="77777777" w:rsidR="00486960" w:rsidRPr="00605469" w:rsidRDefault="00486960" w:rsidP="00596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Baseline</w:t>
            </w:r>
          </w:p>
          <w:p w14:paraId="67BE4450" w14:textId="77777777" w:rsidR="00BD6D68" w:rsidRPr="00605469" w:rsidRDefault="00BD6D68" w:rsidP="00596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N=6784</w:t>
            </w:r>
          </w:p>
          <w:p w14:paraId="12489AF2" w14:textId="27A7A902" w:rsidR="003315FF" w:rsidRPr="00605469" w:rsidRDefault="003315FF" w:rsidP="00596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(2006-2009)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32CAA" w14:textId="77777777" w:rsidR="00486960" w:rsidRPr="00605469" w:rsidRDefault="00486960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Wave 5</w:t>
            </w:r>
          </w:p>
          <w:p w14:paraId="066CE8CB" w14:textId="447542DC" w:rsidR="00AB57E9" w:rsidRPr="00605469" w:rsidRDefault="00AB57E9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bCs/>
                <w:sz w:val="20"/>
                <w:szCs w:val="20"/>
              </w:rPr>
              <w:t>(2010-2011)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D0808" w14:textId="77777777" w:rsidR="00486960" w:rsidRPr="00605469" w:rsidRDefault="00486960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Wave 6</w:t>
            </w:r>
          </w:p>
          <w:p w14:paraId="1B2B740A" w14:textId="758E525E" w:rsidR="0059686F" w:rsidRPr="00605469" w:rsidRDefault="0059686F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bCs/>
                <w:sz w:val="20"/>
                <w:szCs w:val="20"/>
              </w:rPr>
              <w:t>(2012-2013)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0AB07" w14:textId="77777777" w:rsidR="00486960" w:rsidRPr="00605469" w:rsidRDefault="00486960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Wave 7</w:t>
            </w:r>
          </w:p>
          <w:p w14:paraId="6D0F5143" w14:textId="0E7E7453" w:rsidR="0059686F" w:rsidRPr="00605469" w:rsidRDefault="0059686F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bCs/>
                <w:sz w:val="20"/>
                <w:szCs w:val="20"/>
              </w:rPr>
              <w:t>(2014-2015)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BE212" w14:textId="77777777" w:rsidR="00486960" w:rsidRPr="00605469" w:rsidRDefault="00486960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Wave 8</w:t>
            </w:r>
          </w:p>
          <w:p w14:paraId="7FAD68ED" w14:textId="4CE6EF95" w:rsidR="0059686F" w:rsidRPr="00605469" w:rsidRDefault="0059686F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bCs/>
                <w:sz w:val="20"/>
                <w:szCs w:val="20"/>
              </w:rPr>
              <w:t>(2016-2017)</w:t>
            </w:r>
          </w:p>
        </w:tc>
      </w:tr>
      <w:tr w:rsidR="001C34FB" w:rsidRPr="00605469" w14:paraId="287731B2" w14:textId="77777777" w:rsidTr="00822DBF">
        <w:tc>
          <w:tcPr>
            <w:tcW w:w="2405" w:type="dxa"/>
            <w:tcBorders>
              <w:top w:val="single" w:sz="4" w:space="0" w:color="auto"/>
            </w:tcBorders>
          </w:tcPr>
          <w:p w14:paraId="50B09E3D" w14:textId="77777777" w:rsidR="00BD6D68" w:rsidRPr="00605469" w:rsidRDefault="00BD6D68" w:rsidP="009529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</w:tcBorders>
          </w:tcPr>
          <w:p w14:paraId="22B3650D" w14:textId="77777777" w:rsidR="00BD6D68" w:rsidRPr="00605469" w:rsidRDefault="00BD6D68" w:rsidP="00596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73863DC" w14:textId="3A350FEC" w:rsidR="00BD6D68" w:rsidRPr="00605469" w:rsidRDefault="001C34FB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center"/>
          </w:tcPr>
          <w:p w14:paraId="295BDB58" w14:textId="59D420AF" w:rsidR="00BD6D68" w:rsidRPr="00605469" w:rsidRDefault="001C34FB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3FA9270" w14:textId="39F6CC24" w:rsidR="00BD6D68" w:rsidRPr="00605469" w:rsidRDefault="001C34FB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ED0B9DC" w14:textId="4C025080" w:rsidR="00BD6D68" w:rsidRPr="00605469" w:rsidRDefault="001C34FB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N (%)</w:t>
            </w:r>
          </w:p>
        </w:tc>
      </w:tr>
      <w:tr w:rsidR="001C34FB" w:rsidRPr="00605469" w14:paraId="51F640F0" w14:textId="77777777" w:rsidTr="00822DBF">
        <w:tc>
          <w:tcPr>
            <w:tcW w:w="2405" w:type="dxa"/>
          </w:tcPr>
          <w:p w14:paraId="499AB415" w14:textId="1419EDEC" w:rsidR="00486960" w:rsidRPr="00605469" w:rsidRDefault="00486960" w:rsidP="009529B4">
            <w:pPr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Followed-up</w:t>
            </w:r>
          </w:p>
        </w:tc>
        <w:tc>
          <w:tcPr>
            <w:tcW w:w="1564" w:type="dxa"/>
          </w:tcPr>
          <w:p w14:paraId="48AE311D" w14:textId="56A5DFD4" w:rsidR="00486960" w:rsidRPr="00605469" w:rsidRDefault="00FD00AA" w:rsidP="00596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5D9F0E22" w14:textId="6A16DCEF" w:rsidR="00486960" w:rsidRPr="00605469" w:rsidRDefault="00486960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52</w:t>
            </w:r>
            <w:r w:rsidR="001C34FB" w:rsidRPr="00605469">
              <w:rPr>
                <w:rFonts w:ascii="Arial" w:hAnsi="Arial" w:cs="Arial"/>
                <w:sz w:val="20"/>
                <w:szCs w:val="20"/>
              </w:rPr>
              <w:t>74 (77.7)</w:t>
            </w:r>
          </w:p>
        </w:tc>
        <w:tc>
          <w:tcPr>
            <w:tcW w:w="1689" w:type="dxa"/>
            <w:vAlign w:val="center"/>
          </w:tcPr>
          <w:p w14:paraId="39EE1E12" w14:textId="1454EF44" w:rsidR="00486960" w:rsidRPr="00605469" w:rsidRDefault="00486960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4</w:t>
            </w:r>
            <w:r w:rsidR="001C34FB" w:rsidRPr="00605469">
              <w:rPr>
                <w:rFonts w:ascii="Arial" w:hAnsi="Arial" w:cs="Arial"/>
                <w:sz w:val="20"/>
                <w:szCs w:val="20"/>
              </w:rPr>
              <w:t>939</w:t>
            </w:r>
            <w:r w:rsidRPr="00605469">
              <w:rPr>
                <w:rFonts w:ascii="Arial" w:hAnsi="Arial" w:cs="Arial"/>
                <w:sz w:val="20"/>
                <w:szCs w:val="20"/>
              </w:rPr>
              <w:t xml:space="preserve"> (72.</w:t>
            </w:r>
            <w:r w:rsidR="001C34FB" w:rsidRPr="00605469">
              <w:rPr>
                <w:rFonts w:ascii="Arial" w:hAnsi="Arial" w:cs="Arial"/>
                <w:sz w:val="20"/>
                <w:szCs w:val="20"/>
              </w:rPr>
              <w:t>8</w:t>
            </w:r>
            <w:r w:rsidRPr="0060546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7F046BB5" w14:textId="23DA93B9" w:rsidR="00486960" w:rsidRPr="00605469" w:rsidRDefault="001C34FB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4413</w:t>
            </w:r>
            <w:r w:rsidR="00486960" w:rsidRPr="00605469">
              <w:rPr>
                <w:rFonts w:ascii="Arial" w:hAnsi="Arial" w:cs="Arial"/>
                <w:sz w:val="20"/>
                <w:szCs w:val="20"/>
              </w:rPr>
              <w:t xml:space="preserve"> (6</w:t>
            </w:r>
            <w:r w:rsidRPr="00605469">
              <w:rPr>
                <w:rFonts w:ascii="Arial" w:hAnsi="Arial" w:cs="Arial"/>
                <w:sz w:val="20"/>
                <w:szCs w:val="20"/>
              </w:rPr>
              <w:t>5.1</w:t>
            </w:r>
            <w:r w:rsidR="00486960" w:rsidRPr="0060546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67A4F06B" w14:textId="31D959C0" w:rsidR="00486960" w:rsidRPr="00605469" w:rsidRDefault="00BD6D68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3851 (56.7)</w:t>
            </w:r>
          </w:p>
        </w:tc>
      </w:tr>
      <w:tr w:rsidR="001C34FB" w:rsidRPr="00605469" w14:paraId="472B351A" w14:textId="77777777" w:rsidTr="00822DBF">
        <w:tc>
          <w:tcPr>
            <w:tcW w:w="2405" w:type="dxa"/>
          </w:tcPr>
          <w:p w14:paraId="76B157FD" w14:textId="2AF5E376" w:rsidR="009529B4" w:rsidRPr="00605469" w:rsidRDefault="009529B4" w:rsidP="009529B4">
            <w:pPr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Developed dementia</w:t>
            </w:r>
          </w:p>
        </w:tc>
        <w:tc>
          <w:tcPr>
            <w:tcW w:w="1564" w:type="dxa"/>
          </w:tcPr>
          <w:p w14:paraId="0C896ABE" w14:textId="3488A693" w:rsidR="009529B4" w:rsidRPr="00605469" w:rsidRDefault="00FD00AA" w:rsidP="00596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0ED0A8CF" w14:textId="36D59959" w:rsidR="009529B4" w:rsidRPr="00605469" w:rsidRDefault="001C34FB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89 (1.7)</w:t>
            </w:r>
          </w:p>
        </w:tc>
        <w:tc>
          <w:tcPr>
            <w:tcW w:w="1689" w:type="dxa"/>
            <w:vAlign w:val="center"/>
          </w:tcPr>
          <w:p w14:paraId="75E8BFFF" w14:textId="3C8163F4" w:rsidR="009529B4" w:rsidRPr="00605469" w:rsidRDefault="001C34FB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141 (2.8)</w:t>
            </w:r>
          </w:p>
        </w:tc>
        <w:tc>
          <w:tcPr>
            <w:tcW w:w="1701" w:type="dxa"/>
            <w:vAlign w:val="center"/>
          </w:tcPr>
          <w:p w14:paraId="7D1A9FAE" w14:textId="358B08B2" w:rsidR="009529B4" w:rsidRPr="00605469" w:rsidRDefault="001C34FB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201 (4.5)</w:t>
            </w:r>
          </w:p>
        </w:tc>
        <w:tc>
          <w:tcPr>
            <w:tcW w:w="1701" w:type="dxa"/>
            <w:vAlign w:val="center"/>
          </w:tcPr>
          <w:p w14:paraId="016CD4C5" w14:textId="7A54E05B" w:rsidR="009529B4" w:rsidRPr="00605469" w:rsidRDefault="001C34FB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271 (7.0)</w:t>
            </w:r>
          </w:p>
        </w:tc>
      </w:tr>
      <w:tr w:rsidR="001C34FB" w:rsidRPr="00605469" w14:paraId="776A985B" w14:textId="77777777" w:rsidTr="00822DBF">
        <w:tc>
          <w:tcPr>
            <w:tcW w:w="2405" w:type="dxa"/>
          </w:tcPr>
          <w:p w14:paraId="75B25D96" w14:textId="41C924F7" w:rsidR="009529B4" w:rsidRPr="00605469" w:rsidRDefault="009529B4" w:rsidP="009529B4">
            <w:pPr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Lost to follow-up</w:t>
            </w:r>
          </w:p>
        </w:tc>
        <w:tc>
          <w:tcPr>
            <w:tcW w:w="1564" w:type="dxa"/>
          </w:tcPr>
          <w:p w14:paraId="6F262268" w14:textId="796B3814" w:rsidR="009529B4" w:rsidRPr="00605469" w:rsidRDefault="00FD00AA" w:rsidP="00596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2502ED37" w14:textId="34E111B3" w:rsidR="009529B4" w:rsidRPr="00605469" w:rsidRDefault="009529B4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1522 (23.3)</w:t>
            </w:r>
          </w:p>
        </w:tc>
        <w:tc>
          <w:tcPr>
            <w:tcW w:w="1689" w:type="dxa"/>
            <w:vAlign w:val="center"/>
          </w:tcPr>
          <w:p w14:paraId="7C530D26" w14:textId="392728C5" w:rsidR="009529B4" w:rsidRPr="00605469" w:rsidRDefault="009529B4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1888 (27.8)</w:t>
            </w:r>
          </w:p>
        </w:tc>
        <w:tc>
          <w:tcPr>
            <w:tcW w:w="1701" w:type="dxa"/>
            <w:vAlign w:val="center"/>
          </w:tcPr>
          <w:p w14:paraId="192C7786" w14:textId="2E53E89B" w:rsidR="009529B4" w:rsidRPr="00605469" w:rsidRDefault="009529B4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2455 (36.2)</w:t>
            </w:r>
          </w:p>
        </w:tc>
        <w:tc>
          <w:tcPr>
            <w:tcW w:w="1701" w:type="dxa"/>
            <w:vAlign w:val="center"/>
          </w:tcPr>
          <w:p w14:paraId="59F207F3" w14:textId="252FF972" w:rsidR="009529B4" w:rsidRPr="00605469" w:rsidRDefault="009529B4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2933 (43.3)</w:t>
            </w:r>
          </w:p>
        </w:tc>
      </w:tr>
      <w:tr w:rsidR="001C34FB" w:rsidRPr="001C34FB" w14:paraId="29C7D498" w14:textId="77777777" w:rsidTr="00822DBF">
        <w:tc>
          <w:tcPr>
            <w:tcW w:w="2405" w:type="dxa"/>
            <w:tcBorders>
              <w:bottom w:val="single" w:sz="4" w:space="0" w:color="auto"/>
            </w:tcBorders>
          </w:tcPr>
          <w:p w14:paraId="111D1EDF" w14:textId="75F6B5B3" w:rsidR="009529B4" w:rsidRPr="00605469" w:rsidRDefault="009529B4" w:rsidP="009529B4">
            <w:pPr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 xml:space="preserve">Died 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14:paraId="4F63D1F8" w14:textId="21535FF0" w:rsidR="009529B4" w:rsidRPr="00605469" w:rsidRDefault="00FD00AA" w:rsidP="00596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37AFB20" w14:textId="583C76FD" w:rsidR="009529B4" w:rsidRPr="00605469" w:rsidRDefault="00336BC7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731</w:t>
            </w:r>
            <w:r w:rsidR="004E0F29" w:rsidRPr="00605469">
              <w:rPr>
                <w:rFonts w:ascii="Arial" w:hAnsi="Arial" w:cs="Arial"/>
                <w:sz w:val="20"/>
                <w:szCs w:val="20"/>
              </w:rPr>
              <w:t xml:space="preserve"> (10.8)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vAlign w:val="center"/>
          </w:tcPr>
          <w:p w14:paraId="6000C0E8" w14:textId="32FF94F3" w:rsidR="009529B4" w:rsidRPr="00605469" w:rsidRDefault="00336BC7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949</w:t>
            </w:r>
            <w:r w:rsidR="006C0B13" w:rsidRPr="00605469">
              <w:rPr>
                <w:rFonts w:ascii="Arial" w:hAnsi="Arial" w:cs="Arial"/>
                <w:sz w:val="20"/>
                <w:szCs w:val="20"/>
              </w:rPr>
              <w:t xml:space="preserve"> (14.0)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7F56CA9" w14:textId="1B1AA97E" w:rsidR="009529B4" w:rsidRPr="00605469" w:rsidRDefault="001D2DC8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1212</w:t>
            </w:r>
            <w:r w:rsidR="006C0B13" w:rsidRPr="00605469">
              <w:rPr>
                <w:rFonts w:ascii="Arial" w:hAnsi="Arial" w:cs="Arial"/>
                <w:sz w:val="20"/>
                <w:szCs w:val="20"/>
              </w:rPr>
              <w:t xml:space="preserve"> (17.9)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D5643D8" w14:textId="672754D2" w:rsidR="009529B4" w:rsidRPr="001C34FB" w:rsidRDefault="006B25FE" w:rsidP="00822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5469">
              <w:rPr>
                <w:rFonts w:ascii="Arial" w:hAnsi="Arial" w:cs="Arial"/>
                <w:sz w:val="20"/>
                <w:szCs w:val="20"/>
              </w:rPr>
              <w:t>1457</w:t>
            </w:r>
            <w:r w:rsidR="00493316" w:rsidRPr="00605469">
              <w:rPr>
                <w:rFonts w:ascii="Arial" w:hAnsi="Arial" w:cs="Arial"/>
                <w:sz w:val="20"/>
                <w:szCs w:val="20"/>
              </w:rPr>
              <w:t xml:space="preserve"> (21.5)</w:t>
            </w:r>
          </w:p>
        </w:tc>
      </w:tr>
    </w:tbl>
    <w:p w14:paraId="3A255119" w14:textId="77777777" w:rsidR="00EB7957" w:rsidRPr="00EB7957" w:rsidRDefault="00EB7957" w:rsidP="00D77F0E">
      <w:pPr>
        <w:spacing w:after="0" w:line="480" w:lineRule="auto"/>
        <w:jc w:val="both"/>
        <w:rPr>
          <w:rFonts w:ascii="Arial" w:hAnsi="Arial" w:cs="Arial"/>
        </w:rPr>
      </w:pPr>
    </w:p>
    <w:p w14:paraId="06E462D0" w14:textId="77777777" w:rsidR="00EB7957" w:rsidRPr="00EB7957" w:rsidRDefault="00EB7957" w:rsidP="00D77F0E">
      <w:pPr>
        <w:spacing w:after="0" w:line="480" w:lineRule="auto"/>
        <w:jc w:val="both"/>
        <w:rPr>
          <w:rFonts w:ascii="Arial" w:hAnsi="Arial" w:cs="Arial"/>
        </w:rPr>
      </w:pPr>
    </w:p>
    <w:p w14:paraId="1E3F6347" w14:textId="77777777" w:rsidR="00EB7957" w:rsidRPr="00EB7957" w:rsidRDefault="00EB7957" w:rsidP="00D77F0E">
      <w:pPr>
        <w:spacing w:after="0" w:line="480" w:lineRule="auto"/>
        <w:jc w:val="both"/>
        <w:rPr>
          <w:rFonts w:ascii="Arial" w:hAnsi="Arial" w:cs="Arial"/>
        </w:rPr>
      </w:pPr>
    </w:p>
    <w:p w14:paraId="0856BDDD" w14:textId="02AF6842" w:rsidR="00EB7957" w:rsidRDefault="00EB7957" w:rsidP="00D77F0E">
      <w:pPr>
        <w:spacing w:after="0" w:line="480" w:lineRule="auto"/>
        <w:jc w:val="both"/>
        <w:rPr>
          <w:rFonts w:ascii="Arial" w:hAnsi="Arial" w:cs="Arial"/>
          <w:b/>
          <w:bCs/>
        </w:rPr>
        <w:sectPr w:rsidR="00EB7957" w:rsidSect="006606C2">
          <w:footerReference w:type="even" r:id="rId11"/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42BC12E" w14:textId="411DC799" w:rsidR="001C34FB" w:rsidRPr="00605469" w:rsidRDefault="001C34FB" w:rsidP="001C34FB">
      <w:pPr>
        <w:jc w:val="both"/>
        <w:rPr>
          <w:rFonts w:ascii="Arial" w:eastAsia="Calibri" w:hAnsi="Arial" w:cs="Arial"/>
          <w:b/>
          <w:bCs/>
        </w:rPr>
      </w:pPr>
      <w:r w:rsidRPr="00605469">
        <w:rPr>
          <w:rFonts w:ascii="Arial" w:eastAsia="Calibri" w:hAnsi="Arial" w:cs="Arial"/>
          <w:b/>
          <w:bCs/>
        </w:rPr>
        <w:lastRenderedPageBreak/>
        <w:t>Table 2.</w:t>
      </w:r>
      <w:r w:rsidRPr="00605469">
        <w:rPr>
          <w:rFonts w:ascii="Arial" w:eastAsia="Calibri" w:hAnsi="Arial" w:cs="Arial"/>
          <w:b/>
          <w:bCs/>
        </w:rPr>
        <w:tab/>
        <w:t xml:space="preserve">An overview of the summary of full QC procedure employed in the ELSA study and how many variants and/or participants were lost at each step. </w:t>
      </w:r>
    </w:p>
    <w:p w14:paraId="2B9B711D" w14:textId="77777777" w:rsidR="001C34FB" w:rsidRPr="00605469" w:rsidRDefault="001C34FB" w:rsidP="001C34FB">
      <w:pPr>
        <w:jc w:val="both"/>
        <w:rPr>
          <w:rFonts w:ascii="Arial" w:eastAsia="Calibri" w:hAnsi="Arial" w:cs="Arial"/>
          <w:b/>
          <w:bCs/>
        </w:rPr>
      </w:pPr>
    </w:p>
    <w:tbl>
      <w:tblPr>
        <w:tblStyle w:val="LightShading1"/>
        <w:tblW w:w="7655" w:type="dxa"/>
        <w:tblLook w:val="04A0" w:firstRow="1" w:lastRow="0" w:firstColumn="1" w:lastColumn="0" w:noHBand="0" w:noVBand="1"/>
      </w:tblPr>
      <w:tblGrid>
        <w:gridCol w:w="426"/>
        <w:gridCol w:w="3685"/>
        <w:gridCol w:w="1073"/>
        <w:gridCol w:w="2471"/>
      </w:tblGrid>
      <w:tr w:rsidR="001C34FB" w:rsidRPr="00605469" w14:paraId="0E712EE7" w14:textId="77777777" w:rsidTr="001C34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4" w:type="dxa"/>
            <w:gridSpan w:val="4"/>
            <w:shd w:val="clear" w:color="auto" w:fill="auto"/>
            <w:noWrap/>
          </w:tcPr>
          <w:p w14:paraId="3D9EC17A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Quality Control steps in ELSA</w:t>
            </w:r>
          </w:p>
        </w:tc>
      </w:tr>
      <w:tr w:rsidR="001C34FB" w:rsidRPr="00605469" w14:paraId="2E7BCF1A" w14:textId="77777777" w:rsidTr="001C3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gridSpan w:val="2"/>
            <w:shd w:val="clear" w:color="auto" w:fill="auto"/>
            <w:noWrap/>
            <w:hideMark/>
          </w:tcPr>
          <w:p w14:paraId="272115A2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lang w:eastAsia="en-GB"/>
              </w:rPr>
              <w:t>Lost due to SNP-based QC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3B47A6CB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lang w:eastAsia="en-GB"/>
              </w:rPr>
              <w:t>n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46D68367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%</w:t>
            </w:r>
          </w:p>
        </w:tc>
      </w:tr>
      <w:tr w:rsidR="001C34FB" w:rsidRPr="00605469" w14:paraId="4A1D3088" w14:textId="77777777" w:rsidTr="001C34F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5EC4D343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3FE9A1BC" w14:textId="77777777" w:rsidR="001C34FB" w:rsidRPr="00605469" w:rsidRDefault="001C34FB" w:rsidP="001C34FB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Missing SNPs (0.02)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00EE6E76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41614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56104B14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1.87</w:t>
            </w:r>
          </w:p>
        </w:tc>
      </w:tr>
      <w:tr w:rsidR="001C34FB" w:rsidRPr="00605469" w14:paraId="3DB5E4D4" w14:textId="77777777" w:rsidTr="001C3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5CDBB6C8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74000DA4" w14:textId="77777777" w:rsidR="001C34FB" w:rsidRPr="00605469" w:rsidRDefault="001C34FB" w:rsidP="001C34FB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Autosomal SNPs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41183780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48578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59160B21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2.18</w:t>
            </w:r>
          </w:p>
        </w:tc>
      </w:tr>
      <w:tr w:rsidR="001C34FB" w:rsidRPr="00605469" w14:paraId="5253FBAD" w14:textId="77777777" w:rsidTr="001C34F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06186BD1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71ECD962" w14:textId="77777777" w:rsidR="001C34FB" w:rsidRPr="00605469" w:rsidRDefault="001C34FB" w:rsidP="001C34FB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MAF 0.01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265C881A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759972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46DE1EE4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34.07</w:t>
            </w:r>
          </w:p>
        </w:tc>
      </w:tr>
      <w:tr w:rsidR="001C34FB" w:rsidRPr="00605469" w14:paraId="53491D13" w14:textId="77777777" w:rsidTr="001C3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7AEAF66F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22FCF151" w14:textId="77777777" w:rsidR="001C34FB" w:rsidRPr="00605469" w:rsidRDefault="001C34FB" w:rsidP="001C34FB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 xml:space="preserve">Update </w:t>
            </w:r>
            <w:proofErr w:type="spellStart"/>
            <w:r w:rsidRPr="00605469">
              <w:rPr>
                <w:rFonts w:ascii="Arial" w:eastAsia="Times New Roman" w:hAnsi="Arial" w:cs="Arial"/>
                <w:lang w:eastAsia="en-GB"/>
              </w:rPr>
              <w:t>rsids</w:t>
            </w:r>
            <w:proofErr w:type="spellEnd"/>
          </w:p>
        </w:tc>
        <w:tc>
          <w:tcPr>
            <w:tcW w:w="0" w:type="dxa"/>
            <w:shd w:val="clear" w:color="auto" w:fill="auto"/>
            <w:noWrap/>
            <w:hideMark/>
          </w:tcPr>
          <w:p w14:paraId="5CC286F7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2284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2DC0AA11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0.10</w:t>
            </w:r>
          </w:p>
        </w:tc>
      </w:tr>
      <w:tr w:rsidR="001C34FB" w:rsidRPr="00605469" w14:paraId="1DDEC85F" w14:textId="77777777" w:rsidTr="001C34F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36ED4602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47A387FA" w14:textId="77777777" w:rsidR="001C34FB" w:rsidRPr="00605469" w:rsidRDefault="001C34FB" w:rsidP="001C34FB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HWE (0.0001)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67A46613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6079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28ECC218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0.27</w:t>
            </w:r>
          </w:p>
        </w:tc>
      </w:tr>
      <w:tr w:rsidR="001C34FB" w:rsidRPr="00605469" w14:paraId="39B7BD95" w14:textId="77777777" w:rsidTr="001C3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</w:tcPr>
          <w:p w14:paraId="06B99A17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685" w:type="dxa"/>
            <w:shd w:val="clear" w:color="auto" w:fill="auto"/>
            <w:noWrap/>
          </w:tcPr>
          <w:p w14:paraId="195912F7" w14:textId="77777777" w:rsidR="001C34FB" w:rsidRPr="00605469" w:rsidRDefault="001C34FB" w:rsidP="001C34FB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0" w:type="dxa"/>
            <w:shd w:val="clear" w:color="auto" w:fill="auto"/>
            <w:noWrap/>
          </w:tcPr>
          <w:p w14:paraId="09394076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0" w:type="dxa"/>
            <w:shd w:val="clear" w:color="auto" w:fill="auto"/>
            <w:noWrap/>
          </w:tcPr>
          <w:p w14:paraId="746AA137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1C34FB" w:rsidRPr="00605469" w14:paraId="7645F7E3" w14:textId="77777777" w:rsidTr="001C34F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58F0C7AE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28295426" w14:textId="77777777" w:rsidR="001C34FB" w:rsidRPr="00605469" w:rsidRDefault="001C34FB" w:rsidP="001C34FB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iCs/>
                <w:lang w:eastAsia="en-GB"/>
              </w:rPr>
              <w:t>Total removed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548E0BE5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iCs/>
                <w:lang w:eastAsia="en-GB"/>
              </w:rPr>
              <w:t>858527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686B4514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iCs/>
                <w:lang w:eastAsia="en-GB"/>
              </w:rPr>
              <w:t>38.49</w:t>
            </w:r>
          </w:p>
        </w:tc>
      </w:tr>
      <w:tr w:rsidR="001C34FB" w:rsidRPr="00605469" w14:paraId="2BBAA515" w14:textId="77777777" w:rsidTr="001C3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7543C7AE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4450671B" w14:textId="77777777" w:rsidR="001C34FB" w:rsidRPr="00605469" w:rsidRDefault="001C34FB" w:rsidP="001C34FB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iCs/>
                <w:lang w:eastAsia="en-GB"/>
              </w:rPr>
              <w:t>Total remaining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5B904B40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iCs/>
                <w:lang w:eastAsia="en-GB"/>
              </w:rPr>
              <w:t>1372240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49A3CB4A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iCs/>
                <w:lang w:eastAsia="en-GB"/>
              </w:rPr>
              <w:t>61.51</w:t>
            </w:r>
          </w:p>
        </w:tc>
      </w:tr>
      <w:tr w:rsidR="001C34FB" w:rsidRPr="00605469" w14:paraId="6ED9BD55" w14:textId="77777777" w:rsidTr="001C34F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gridSpan w:val="2"/>
            <w:shd w:val="clear" w:color="auto" w:fill="auto"/>
            <w:noWrap/>
            <w:hideMark/>
          </w:tcPr>
          <w:p w14:paraId="325BF03F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i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lang w:eastAsia="en-GB"/>
              </w:rPr>
              <w:t>Lost due to Individual-based QC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0C1C5DA8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0" w:type="dxa"/>
            <w:shd w:val="clear" w:color="auto" w:fill="auto"/>
            <w:noWrap/>
            <w:hideMark/>
          </w:tcPr>
          <w:p w14:paraId="3741B56C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1C34FB" w:rsidRPr="00605469" w14:paraId="05638E81" w14:textId="77777777" w:rsidTr="001C3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32416290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116EEB62" w14:textId="77777777" w:rsidR="001C34FB" w:rsidRPr="00605469" w:rsidRDefault="001C34FB" w:rsidP="001C34FB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Missingness (0.02)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6748C380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39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6D80E87A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0.53</w:t>
            </w:r>
          </w:p>
        </w:tc>
      </w:tr>
      <w:tr w:rsidR="001C34FB" w:rsidRPr="00605469" w14:paraId="16F61A97" w14:textId="77777777" w:rsidTr="001C34F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575E99D8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6340C909" w14:textId="77777777" w:rsidR="001C34FB" w:rsidRPr="00605469" w:rsidRDefault="001C34FB" w:rsidP="001C34FB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 xml:space="preserve">Heterogeneity 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476D48BE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76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468C7F22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1.03</w:t>
            </w:r>
          </w:p>
        </w:tc>
      </w:tr>
      <w:tr w:rsidR="001C34FB" w:rsidRPr="00605469" w14:paraId="7A14CA85" w14:textId="77777777" w:rsidTr="001C3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7A66C128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530D2579" w14:textId="77777777" w:rsidR="001C34FB" w:rsidRPr="00605469" w:rsidRDefault="001C34FB" w:rsidP="001C34FB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Sex discordance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3A637C3B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5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15A1C525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0.07</w:t>
            </w:r>
          </w:p>
        </w:tc>
      </w:tr>
      <w:tr w:rsidR="001C34FB" w:rsidRPr="00605469" w14:paraId="51E0D4C7" w14:textId="77777777" w:rsidTr="001C34F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0AAA455C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41338368" w14:textId="77777777" w:rsidR="001C34FB" w:rsidRPr="00605469" w:rsidRDefault="001C34FB" w:rsidP="001C34FB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Ancestry outliers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70451454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64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2529DBC5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0.86</w:t>
            </w:r>
          </w:p>
        </w:tc>
      </w:tr>
      <w:tr w:rsidR="001C34FB" w:rsidRPr="00605469" w14:paraId="13BFA949" w14:textId="77777777" w:rsidTr="001C3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394FC9AF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44F90DEC" w14:textId="77777777" w:rsidR="001C34FB" w:rsidRPr="00605469" w:rsidRDefault="001C34FB" w:rsidP="001C34FB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Relatedness/Duplicates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2197FE4A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5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5F031168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0.07</w:t>
            </w:r>
          </w:p>
        </w:tc>
      </w:tr>
      <w:tr w:rsidR="001C34FB" w:rsidRPr="00605469" w14:paraId="7B58E364" w14:textId="77777777" w:rsidTr="001C34F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</w:tcPr>
          <w:p w14:paraId="3ACE1B94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685" w:type="dxa"/>
            <w:shd w:val="clear" w:color="auto" w:fill="auto"/>
            <w:noWrap/>
          </w:tcPr>
          <w:p w14:paraId="1004D03D" w14:textId="77777777" w:rsidR="001C34FB" w:rsidRPr="00605469" w:rsidRDefault="001C34FB" w:rsidP="001C34FB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 xml:space="preserve">Unique IDs are not present </w:t>
            </w:r>
          </w:p>
        </w:tc>
        <w:tc>
          <w:tcPr>
            <w:tcW w:w="0" w:type="dxa"/>
            <w:shd w:val="clear" w:color="auto" w:fill="auto"/>
            <w:noWrap/>
          </w:tcPr>
          <w:p w14:paraId="23B574FA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41</w:t>
            </w:r>
          </w:p>
        </w:tc>
        <w:tc>
          <w:tcPr>
            <w:tcW w:w="0" w:type="dxa"/>
            <w:shd w:val="clear" w:color="auto" w:fill="auto"/>
            <w:noWrap/>
          </w:tcPr>
          <w:p w14:paraId="035552DF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0.50</w:t>
            </w:r>
          </w:p>
        </w:tc>
      </w:tr>
      <w:tr w:rsidR="001C34FB" w:rsidRPr="00605469" w14:paraId="5803B58A" w14:textId="77777777" w:rsidTr="001C3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</w:tcPr>
          <w:p w14:paraId="1C185DE2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685" w:type="dxa"/>
            <w:shd w:val="clear" w:color="auto" w:fill="auto"/>
            <w:noWrap/>
          </w:tcPr>
          <w:p w14:paraId="6DD65687" w14:textId="77777777" w:rsidR="001C34FB" w:rsidRPr="00605469" w:rsidRDefault="001C34FB" w:rsidP="001C34FB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0" w:type="dxa"/>
            <w:shd w:val="clear" w:color="auto" w:fill="auto"/>
            <w:noWrap/>
          </w:tcPr>
          <w:p w14:paraId="52C2786C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0" w:type="dxa"/>
            <w:shd w:val="clear" w:color="auto" w:fill="auto"/>
            <w:noWrap/>
          </w:tcPr>
          <w:p w14:paraId="099298FC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1C34FB" w:rsidRPr="00605469" w14:paraId="2422226C" w14:textId="77777777" w:rsidTr="001C34F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21585F9A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56586312" w14:textId="77777777" w:rsidR="001C34FB" w:rsidRPr="00605469" w:rsidRDefault="001C34FB" w:rsidP="001C34FB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iCs/>
                <w:lang w:eastAsia="en-GB"/>
              </w:rPr>
              <w:t xml:space="preserve">Total removed 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17DD985C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iCs/>
                <w:lang w:eastAsia="en-GB"/>
              </w:rPr>
              <w:t>229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2B2ACDB3" w14:textId="77777777" w:rsidR="001C34FB" w:rsidRPr="00605469" w:rsidRDefault="001C34FB" w:rsidP="001C34FB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iCs/>
                <w:lang w:eastAsia="en-GB"/>
              </w:rPr>
              <w:t>3.09</w:t>
            </w:r>
          </w:p>
        </w:tc>
      </w:tr>
      <w:tr w:rsidR="001C34FB" w:rsidRPr="00605469" w14:paraId="7D4C05D4" w14:textId="77777777" w:rsidTr="001C3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shd w:val="clear" w:color="auto" w:fill="auto"/>
            <w:noWrap/>
            <w:hideMark/>
          </w:tcPr>
          <w:p w14:paraId="4C8F4D45" w14:textId="77777777" w:rsidR="001C34FB" w:rsidRPr="00605469" w:rsidRDefault="001C34FB" w:rsidP="001C34FB">
            <w:pPr>
              <w:spacing w:after="100" w:afterAutospacing="1"/>
              <w:rPr>
                <w:rFonts w:ascii="Arial" w:eastAsia="Times New Roman" w:hAnsi="Arial" w:cs="Arial"/>
                <w:lang w:eastAsia="en-GB"/>
              </w:rPr>
            </w:pPr>
            <w:r w:rsidRPr="0060546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30942736" w14:textId="77777777" w:rsidR="001C34FB" w:rsidRPr="00605469" w:rsidRDefault="001C34FB" w:rsidP="001C34FB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iCs/>
                <w:lang w:eastAsia="en-GB"/>
              </w:rPr>
              <w:t>Total remaining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3EB0FF9C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iCs/>
                <w:lang w:eastAsia="en-GB"/>
              </w:rPr>
              <w:t>7183</w:t>
            </w:r>
          </w:p>
        </w:tc>
        <w:tc>
          <w:tcPr>
            <w:tcW w:w="0" w:type="dxa"/>
            <w:shd w:val="clear" w:color="auto" w:fill="auto"/>
            <w:noWrap/>
            <w:hideMark/>
          </w:tcPr>
          <w:p w14:paraId="274AD7F8" w14:textId="77777777" w:rsidR="001C34FB" w:rsidRPr="00605469" w:rsidRDefault="001C34FB" w:rsidP="001C34FB">
            <w:pPr>
              <w:spacing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iCs/>
                <w:lang w:eastAsia="en-GB"/>
              </w:rPr>
            </w:pPr>
            <w:r w:rsidRPr="00605469">
              <w:rPr>
                <w:rFonts w:ascii="Arial" w:eastAsia="Times New Roman" w:hAnsi="Arial" w:cs="Arial"/>
                <w:i/>
                <w:iCs/>
                <w:lang w:eastAsia="en-GB"/>
              </w:rPr>
              <w:t>96.91</w:t>
            </w:r>
          </w:p>
        </w:tc>
      </w:tr>
    </w:tbl>
    <w:p w14:paraId="688893D1" w14:textId="77777777" w:rsidR="001C34FB" w:rsidRPr="0022550B" w:rsidRDefault="001C34FB" w:rsidP="001C34FB">
      <w:pPr>
        <w:spacing w:line="240" w:lineRule="auto"/>
        <w:rPr>
          <w:rFonts w:ascii="Arial" w:eastAsia="Calibri" w:hAnsi="Arial" w:cs="Arial"/>
        </w:rPr>
      </w:pPr>
      <w:r w:rsidRPr="00605469">
        <w:rPr>
          <w:rFonts w:ascii="Arial" w:eastAsia="Calibri" w:hAnsi="Arial" w:cs="Arial"/>
        </w:rPr>
        <w:t>HWE, Hardy-Weinberg equilibrium; MAF, minor allele frequency; SNP, single nucleotide polymorphisms</w:t>
      </w:r>
    </w:p>
    <w:p w14:paraId="029E3135" w14:textId="77777777" w:rsidR="001C34FB" w:rsidRDefault="001C34FB" w:rsidP="00D77F0E">
      <w:pPr>
        <w:spacing w:after="0" w:line="480" w:lineRule="auto"/>
        <w:jc w:val="both"/>
        <w:rPr>
          <w:rFonts w:ascii="Arial" w:hAnsi="Arial" w:cs="Arial"/>
          <w:b/>
          <w:bCs/>
        </w:rPr>
      </w:pPr>
    </w:p>
    <w:p w14:paraId="6817537A" w14:textId="77777777" w:rsidR="001C34FB" w:rsidRDefault="001C34FB" w:rsidP="00D77F0E">
      <w:pPr>
        <w:spacing w:after="0" w:line="480" w:lineRule="auto"/>
        <w:jc w:val="both"/>
        <w:rPr>
          <w:rFonts w:ascii="Arial" w:hAnsi="Arial" w:cs="Arial"/>
          <w:b/>
          <w:bCs/>
        </w:rPr>
      </w:pPr>
    </w:p>
    <w:p w14:paraId="796EA137" w14:textId="77777777" w:rsidR="001C34FB" w:rsidRDefault="001C34FB" w:rsidP="00D77F0E">
      <w:pPr>
        <w:spacing w:after="0" w:line="480" w:lineRule="auto"/>
        <w:jc w:val="both"/>
        <w:rPr>
          <w:rFonts w:ascii="Arial" w:hAnsi="Arial" w:cs="Arial"/>
          <w:b/>
          <w:bCs/>
        </w:rPr>
      </w:pPr>
    </w:p>
    <w:p w14:paraId="5AE2362D" w14:textId="61EA6D43" w:rsidR="001C34FB" w:rsidRDefault="001C34FB" w:rsidP="00D77F0E">
      <w:pPr>
        <w:spacing w:after="0" w:line="480" w:lineRule="auto"/>
        <w:jc w:val="both"/>
        <w:rPr>
          <w:rFonts w:ascii="Arial" w:hAnsi="Arial" w:cs="Arial"/>
          <w:b/>
          <w:bCs/>
        </w:rPr>
        <w:sectPr w:rsidR="001C34FB" w:rsidSect="006606C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DEE5778" w14:textId="2E7F163E" w:rsidR="00D77F0E" w:rsidRPr="00D77F0E" w:rsidRDefault="00D77F0E" w:rsidP="00D77F0E">
      <w:pPr>
        <w:spacing w:after="0" w:line="480" w:lineRule="auto"/>
        <w:jc w:val="both"/>
        <w:rPr>
          <w:rFonts w:ascii="Arial" w:hAnsi="Arial" w:cs="Arial"/>
          <w:b/>
        </w:rPr>
      </w:pPr>
      <w:r w:rsidRPr="00D77F0E">
        <w:rPr>
          <w:rFonts w:ascii="Arial" w:hAnsi="Arial" w:cs="Arial"/>
          <w:b/>
        </w:rPr>
        <w:lastRenderedPageBreak/>
        <w:t xml:space="preserve">Table </w:t>
      </w:r>
      <w:r w:rsidR="009244EA">
        <w:rPr>
          <w:rFonts w:ascii="Arial" w:hAnsi="Arial" w:cs="Arial"/>
          <w:b/>
        </w:rPr>
        <w:t>3</w:t>
      </w:r>
      <w:r w:rsidRPr="00D77F0E">
        <w:rPr>
          <w:rFonts w:ascii="Arial" w:hAnsi="Arial" w:cs="Arial"/>
          <w:b/>
        </w:rPr>
        <w:t xml:space="preserve">. </w:t>
      </w:r>
      <w:r w:rsidR="00B814A3">
        <w:rPr>
          <w:rFonts w:ascii="Arial" w:hAnsi="Arial" w:cs="Arial"/>
          <w:b/>
        </w:rPr>
        <w:tab/>
      </w:r>
      <w:r w:rsidRPr="00D77F0E">
        <w:rPr>
          <w:rFonts w:ascii="Arial" w:hAnsi="Arial" w:cs="Arial"/>
          <w:b/>
        </w:rPr>
        <w:t>Distribution of missing and observed variables at baseline and follow-up in ELSA</w:t>
      </w:r>
    </w:p>
    <w:tbl>
      <w:tblPr>
        <w:tblStyle w:val="TableGrid"/>
        <w:tblW w:w="9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"/>
        <w:gridCol w:w="3891"/>
        <w:gridCol w:w="1200"/>
        <w:gridCol w:w="1441"/>
        <w:gridCol w:w="1145"/>
        <w:gridCol w:w="1727"/>
      </w:tblGrid>
      <w:tr w:rsidR="006C7691" w:rsidRPr="0039105C" w14:paraId="0CEDE4E9" w14:textId="77777777" w:rsidTr="000D52F1">
        <w:trPr>
          <w:trHeight w:val="414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C514F" w14:textId="5627B548" w:rsidR="006C7691" w:rsidRPr="0039105C" w:rsidRDefault="006C7691" w:rsidP="006606C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9105C">
              <w:rPr>
                <w:rFonts w:ascii="Arial" w:hAnsi="Arial" w:cs="Arial"/>
                <w:b/>
                <w:sz w:val="18"/>
                <w:szCs w:val="18"/>
              </w:rPr>
              <w:t>Variables at baseline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8378B" w14:textId="002F7FE9" w:rsidR="006C7691" w:rsidRPr="0039105C" w:rsidRDefault="007B5715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B5715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6C7691" w:rsidRPr="0039105C">
              <w:rPr>
                <w:rFonts w:ascii="Arial" w:hAnsi="Arial" w:cs="Arial"/>
                <w:b/>
                <w:sz w:val="18"/>
                <w:szCs w:val="18"/>
              </w:rPr>
              <w:t xml:space="preserve"> observed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77C14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9105C">
              <w:rPr>
                <w:rFonts w:ascii="Arial" w:hAnsi="Arial" w:cs="Arial"/>
                <w:b/>
                <w:sz w:val="18"/>
                <w:szCs w:val="18"/>
              </w:rPr>
              <w:t>% observed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FE806" w14:textId="5C718DC6" w:rsidR="006C7691" w:rsidRPr="0039105C" w:rsidRDefault="007B5715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B5715">
              <w:rPr>
                <w:rFonts w:ascii="Arial" w:hAnsi="Arial" w:cs="Arial"/>
                <w:b/>
                <w:sz w:val="18"/>
                <w:szCs w:val="18"/>
              </w:rPr>
              <w:t xml:space="preserve">N </w:t>
            </w:r>
            <w:r w:rsidR="006C7691" w:rsidRPr="0039105C">
              <w:rPr>
                <w:rFonts w:ascii="Arial" w:hAnsi="Arial" w:cs="Arial"/>
                <w:b/>
                <w:sz w:val="18"/>
                <w:szCs w:val="18"/>
              </w:rPr>
              <w:t>missing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37FE3" w14:textId="77A48395" w:rsidR="006C7691" w:rsidRPr="0039105C" w:rsidRDefault="006C7691" w:rsidP="00FC6F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9105C">
              <w:rPr>
                <w:rFonts w:ascii="Arial" w:hAnsi="Arial" w:cs="Arial"/>
                <w:b/>
                <w:sz w:val="18"/>
                <w:szCs w:val="18"/>
              </w:rPr>
              <w:t>% missing</w:t>
            </w:r>
          </w:p>
        </w:tc>
      </w:tr>
      <w:tr w:rsidR="006C7691" w:rsidRPr="0039105C" w14:paraId="5C347836" w14:textId="77777777" w:rsidTr="000D52F1">
        <w:trPr>
          <w:trHeight w:val="414"/>
        </w:trPr>
        <w:tc>
          <w:tcPr>
            <w:tcW w:w="4253" w:type="dxa"/>
            <w:gridSpan w:val="2"/>
            <w:tcBorders>
              <w:top w:val="single" w:sz="4" w:space="0" w:color="auto"/>
            </w:tcBorders>
            <w:vAlign w:val="center"/>
          </w:tcPr>
          <w:p w14:paraId="1D737006" w14:textId="77777777" w:rsidR="006C7691" w:rsidRPr="0039105C" w:rsidRDefault="006C7691" w:rsidP="006606C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709D648D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vAlign w:val="center"/>
          </w:tcPr>
          <w:p w14:paraId="61277546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  <w:vAlign w:val="center"/>
          </w:tcPr>
          <w:p w14:paraId="41CAE89A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27" w:type="dxa"/>
            <w:tcBorders>
              <w:top w:val="single" w:sz="4" w:space="0" w:color="auto"/>
            </w:tcBorders>
            <w:vAlign w:val="center"/>
          </w:tcPr>
          <w:p w14:paraId="204A448C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5653D" w:rsidRPr="0039105C" w14:paraId="23760615" w14:textId="77777777" w:rsidTr="000D52F1">
        <w:trPr>
          <w:trHeight w:val="414"/>
        </w:trPr>
        <w:tc>
          <w:tcPr>
            <w:tcW w:w="362" w:type="dxa"/>
            <w:vAlign w:val="center"/>
          </w:tcPr>
          <w:p w14:paraId="63F4A926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1" w:type="dxa"/>
            <w:vAlign w:val="center"/>
          </w:tcPr>
          <w:p w14:paraId="3C0A0879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Age (years)</w:t>
            </w:r>
          </w:p>
        </w:tc>
        <w:tc>
          <w:tcPr>
            <w:tcW w:w="1200" w:type="dxa"/>
            <w:vAlign w:val="center"/>
          </w:tcPr>
          <w:p w14:paraId="67F3D27C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6784</w:t>
            </w:r>
          </w:p>
        </w:tc>
        <w:tc>
          <w:tcPr>
            <w:tcW w:w="1441" w:type="dxa"/>
            <w:vAlign w:val="center"/>
          </w:tcPr>
          <w:p w14:paraId="0FDED8A9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45" w:type="dxa"/>
            <w:vAlign w:val="center"/>
          </w:tcPr>
          <w:p w14:paraId="732A774D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727" w:type="dxa"/>
            <w:vAlign w:val="center"/>
          </w:tcPr>
          <w:p w14:paraId="3F2FAFBF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25653D" w:rsidRPr="0039105C" w14:paraId="00E3DEB9" w14:textId="77777777" w:rsidTr="000D52F1">
        <w:trPr>
          <w:trHeight w:val="414"/>
        </w:trPr>
        <w:tc>
          <w:tcPr>
            <w:tcW w:w="362" w:type="dxa"/>
            <w:vAlign w:val="center"/>
          </w:tcPr>
          <w:p w14:paraId="01D4295A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1" w:type="dxa"/>
            <w:vAlign w:val="center"/>
          </w:tcPr>
          <w:p w14:paraId="43430D61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 xml:space="preserve">Male gender </w:t>
            </w:r>
          </w:p>
        </w:tc>
        <w:tc>
          <w:tcPr>
            <w:tcW w:w="1200" w:type="dxa"/>
            <w:vAlign w:val="center"/>
          </w:tcPr>
          <w:p w14:paraId="7E65181B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6784</w:t>
            </w:r>
          </w:p>
        </w:tc>
        <w:tc>
          <w:tcPr>
            <w:tcW w:w="1441" w:type="dxa"/>
            <w:vAlign w:val="center"/>
          </w:tcPr>
          <w:p w14:paraId="075ABACC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45" w:type="dxa"/>
            <w:vAlign w:val="center"/>
          </w:tcPr>
          <w:p w14:paraId="3EBCE8AB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727" w:type="dxa"/>
            <w:vAlign w:val="center"/>
          </w:tcPr>
          <w:p w14:paraId="7036C9AD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25653D" w:rsidRPr="0039105C" w14:paraId="2B3E3CED" w14:textId="77777777" w:rsidTr="000D52F1">
        <w:trPr>
          <w:trHeight w:val="414"/>
        </w:trPr>
        <w:tc>
          <w:tcPr>
            <w:tcW w:w="362" w:type="dxa"/>
            <w:vAlign w:val="center"/>
          </w:tcPr>
          <w:p w14:paraId="40E40FD6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3891" w:type="dxa"/>
            <w:vAlign w:val="center"/>
          </w:tcPr>
          <w:p w14:paraId="08405A2A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i/>
                <w:sz w:val="18"/>
                <w:szCs w:val="18"/>
              </w:rPr>
              <w:t>APOE-ε4</w:t>
            </w:r>
            <w:r w:rsidRPr="0039105C">
              <w:rPr>
                <w:rFonts w:ascii="Arial" w:hAnsi="Arial" w:cs="Arial"/>
                <w:sz w:val="18"/>
                <w:szCs w:val="18"/>
              </w:rPr>
              <w:t xml:space="preserve"> present </w:t>
            </w:r>
          </w:p>
        </w:tc>
        <w:tc>
          <w:tcPr>
            <w:tcW w:w="1200" w:type="dxa"/>
            <w:vAlign w:val="center"/>
          </w:tcPr>
          <w:p w14:paraId="27CFBEE6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6784</w:t>
            </w:r>
          </w:p>
        </w:tc>
        <w:tc>
          <w:tcPr>
            <w:tcW w:w="1441" w:type="dxa"/>
            <w:vAlign w:val="center"/>
          </w:tcPr>
          <w:p w14:paraId="67DB3586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45" w:type="dxa"/>
            <w:vAlign w:val="center"/>
          </w:tcPr>
          <w:p w14:paraId="5FA149D1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727" w:type="dxa"/>
            <w:vAlign w:val="center"/>
          </w:tcPr>
          <w:p w14:paraId="4999C598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25653D" w:rsidRPr="0039105C" w14:paraId="09DDDB7D" w14:textId="77777777" w:rsidTr="000D52F1">
        <w:trPr>
          <w:trHeight w:val="414"/>
        </w:trPr>
        <w:tc>
          <w:tcPr>
            <w:tcW w:w="362" w:type="dxa"/>
            <w:vAlign w:val="center"/>
          </w:tcPr>
          <w:p w14:paraId="0DB4085F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1" w:type="dxa"/>
            <w:vAlign w:val="center"/>
          </w:tcPr>
          <w:p w14:paraId="4EB1E7CC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Not married</w:t>
            </w:r>
          </w:p>
        </w:tc>
        <w:tc>
          <w:tcPr>
            <w:tcW w:w="1200" w:type="dxa"/>
            <w:vAlign w:val="center"/>
          </w:tcPr>
          <w:p w14:paraId="1A165B4C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6784</w:t>
            </w:r>
          </w:p>
        </w:tc>
        <w:tc>
          <w:tcPr>
            <w:tcW w:w="1441" w:type="dxa"/>
            <w:vAlign w:val="center"/>
          </w:tcPr>
          <w:p w14:paraId="66B93272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45" w:type="dxa"/>
            <w:vAlign w:val="center"/>
          </w:tcPr>
          <w:p w14:paraId="69D13653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727" w:type="dxa"/>
            <w:vAlign w:val="center"/>
          </w:tcPr>
          <w:p w14:paraId="1A1DF21C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25653D" w:rsidRPr="0039105C" w14:paraId="58E329DF" w14:textId="77777777" w:rsidTr="000D52F1">
        <w:trPr>
          <w:trHeight w:val="414"/>
        </w:trPr>
        <w:tc>
          <w:tcPr>
            <w:tcW w:w="362" w:type="dxa"/>
            <w:vAlign w:val="center"/>
          </w:tcPr>
          <w:p w14:paraId="1F3A108C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1" w:type="dxa"/>
            <w:vAlign w:val="center"/>
          </w:tcPr>
          <w:p w14:paraId="11997EF0" w14:textId="53F613E8" w:rsidR="006C7691" w:rsidRPr="0039105C" w:rsidRDefault="00007D00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Currently a smoker</w:t>
            </w:r>
            <w:r w:rsidR="006C7691" w:rsidRPr="0039105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00" w:type="dxa"/>
            <w:vAlign w:val="center"/>
          </w:tcPr>
          <w:p w14:paraId="48A779E1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6390</w:t>
            </w:r>
          </w:p>
        </w:tc>
        <w:tc>
          <w:tcPr>
            <w:tcW w:w="1441" w:type="dxa"/>
            <w:vAlign w:val="center"/>
          </w:tcPr>
          <w:p w14:paraId="5BFB8B85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64019">
              <w:rPr>
                <w:rFonts w:ascii="Arial" w:hAnsi="Arial" w:cs="Arial"/>
                <w:sz w:val="18"/>
                <w:szCs w:val="18"/>
              </w:rPr>
              <w:t>94.19</w:t>
            </w:r>
          </w:p>
        </w:tc>
        <w:tc>
          <w:tcPr>
            <w:tcW w:w="1145" w:type="dxa"/>
            <w:vAlign w:val="center"/>
          </w:tcPr>
          <w:p w14:paraId="5C2464E7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394</w:t>
            </w:r>
          </w:p>
        </w:tc>
        <w:tc>
          <w:tcPr>
            <w:tcW w:w="1727" w:type="dxa"/>
            <w:vAlign w:val="center"/>
          </w:tcPr>
          <w:p w14:paraId="7B3FC7DC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5.81</w:t>
            </w:r>
          </w:p>
        </w:tc>
      </w:tr>
      <w:tr w:rsidR="0025653D" w:rsidRPr="0039105C" w14:paraId="0E65265A" w14:textId="77777777" w:rsidTr="000D52F1">
        <w:trPr>
          <w:trHeight w:val="414"/>
        </w:trPr>
        <w:tc>
          <w:tcPr>
            <w:tcW w:w="362" w:type="dxa"/>
            <w:vAlign w:val="center"/>
          </w:tcPr>
          <w:p w14:paraId="1DCA4008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1" w:type="dxa"/>
            <w:vAlign w:val="center"/>
          </w:tcPr>
          <w:p w14:paraId="73073B95" w14:textId="5479649B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Presence of any lifelong limiting</w:t>
            </w:r>
            <w:r w:rsidR="000D52F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9105C">
              <w:rPr>
                <w:rFonts w:ascii="Arial" w:hAnsi="Arial" w:cs="Arial"/>
                <w:sz w:val="18"/>
                <w:szCs w:val="18"/>
              </w:rPr>
              <w:t>conditions</w:t>
            </w:r>
          </w:p>
        </w:tc>
        <w:tc>
          <w:tcPr>
            <w:tcW w:w="1200" w:type="dxa"/>
            <w:vAlign w:val="center"/>
          </w:tcPr>
          <w:p w14:paraId="7785CAAC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6783</w:t>
            </w:r>
          </w:p>
        </w:tc>
        <w:tc>
          <w:tcPr>
            <w:tcW w:w="1441" w:type="dxa"/>
            <w:vAlign w:val="center"/>
          </w:tcPr>
          <w:p w14:paraId="62BD18F3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99.99</w:t>
            </w:r>
          </w:p>
        </w:tc>
        <w:tc>
          <w:tcPr>
            <w:tcW w:w="1145" w:type="dxa"/>
            <w:vAlign w:val="center"/>
          </w:tcPr>
          <w:p w14:paraId="0B7314D9" w14:textId="40752ADB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27" w:type="dxa"/>
            <w:vAlign w:val="center"/>
          </w:tcPr>
          <w:p w14:paraId="58F371E4" w14:textId="69F9DC3D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</w:tr>
      <w:tr w:rsidR="0025653D" w:rsidRPr="002010A4" w14:paraId="5E14D435" w14:textId="77777777" w:rsidTr="000D52F1">
        <w:trPr>
          <w:trHeight w:val="414"/>
        </w:trPr>
        <w:tc>
          <w:tcPr>
            <w:tcW w:w="362" w:type="dxa"/>
            <w:vAlign w:val="center"/>
          </w:tcPr>
          <w:p w14:paraId="597CFB19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1" w:type="dxa"/>
            <w:vAlign w:val="center"/>
          </w:tcPr>
          <w:p w14:paraId="2AB9D4F6" w14:textId="75C394C5" w:rsidR="006C7691" w:rsidRPr="002010A4" w:rsidRDefault="00140775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2010A4">
              <w:rPr>
                <w:rFonts w:ascii="Arial" w:hAnsi="Arial" w:cs="Arial"/>
                <w:sz w:val="18"/>
                <w:szCs w:val="18"/>
              </w:rPr>
              <w:t>Fruit and vegetable daily intake</w:t>
            </w:r>
          </w:p>
        </w:tc>
        <w:tc>
          <w:tcPr>
            <w:tcW w:w="1200" w:type="dxa"/>
            <w:vAlign w:val="center"/>
          </w:tcPr>
          <w:p w14:paraId="362BA3E8" w14:textId="57BB6BB5" w:rsidR="006C7691" w:rsidRPr="002010A4" w:rsidRDefault="00AC3BD7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0A4">
              <w:rPr>
                <w:rFonts w:ascii="Arial" w:hAnsi="Arial" w:cs="Arial"/>
                <w:sz w:val="18"/>
                <w:szCs w:val="18"/>
              </w:rPr>
              <w:t>3966</w:t>
            </w:r>
          </w:p>
        </w:tc>
        <w:tc>
          <w:tcPr>
            <w:tcW w:w="1441" w:type="dxa"/>
            <w:vAlign w:val="center"/>
          </w:tcPr>
          <w:p w14:paraId="433BBA25" w14:textId="28AD1DB2" w:rsidR="006C7691" w:rsidRPr="002010A4" w:rsidRDefault="002961B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0A4">
              <w:rPr>
                <w:rFonts w:ascii="Arial" w:hAnsi="Arial" w:cs="Arial"/>
                <w:sz w:val="18"/>
                <w:szCs w:val="18"/>
              </w:rPr>
              <w:t>58.</w:t>
            </w:r>
            <w:r w:rsidR="00B830FF" w:rsidRPr="002010A4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1145" w:type="dxa"/>
            <w:vAlign w:val="center"/>
          </w:tcPr>
          <w:p w14:paraId="6561067D" w14:textId="08236FFF" w:rsidR="006C7691" w:rsidRPr="002010A4" w:rsidRDefault="00870463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0A4">
              <w:rPr>
                <w:rFonts w:ascii="Arial" w:hAnsi="Arial" w:cs="Arial"/>
                <w:sz w:val="18"/>
                <w:szCs w:val="18"/>
              </w:rPr>
              <w:t>2817</w:t>
            </w:r>
          </w:p>
        </w:tc>
        <w:tc>
          <w:tcPr>
            <w:tcW w:w="1727" w:type="dxa"/>
            <w:vAlign w:val="center"/>
          </w:tcPr>
          <w:p w14:paraId="5642DC93" w14:textId="7A0320C6" w:rsidR="006C7691" w:rsidRPr="002010A4" w:rsidRDefault="00D00BB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0A4">
              <w:rPr>
                <w:rFonts w:ascii="Arial" w:hAnsi="Arial" w:cs="Arial"/>
                <w:sz w:val="18"/>
                <w:szCs w:val="18"/>
              </w:rPr>
              <w:t>41.54</w:t>
            </w:r>
          </w:p>
        </w:tc>
      </w:tr>
      <w:tr w:rsidR="0025653D" w:rsidRPr="0039105C" w14:paraId="7ABEC559" w14:textId="77777777" w:rsidTr="000D52F1">
        <w:trPr>
          <w:trHeight w:val="414"/>
        </w:trPr>
        <w:tc>
          <w:tcPr>
            <w:tcW w:w="362" w:type="dxa"/>
            <w:vAlign w:val="center"/>
          </w:tcPr>
          <w:p w14:paraId="633A7B22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1" w:type="dxa"/>
            <w:vAlign w:val="center"/>
          </w:tcPr>
          <w:p w14:paraId="5592A6CF" w14:textId="115556F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AD</w:t>
            </w:r>
          </w:p>
        </w:tc>
        <w:tc>
          <w:tcPr>
            <w:tcW w:w="1200" w:type="dxa"/>
            <w:vAlign w:val="center"/>
          </w:tcPr>
          <w:p w14:paraId="76163CC5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6580</w:t>
            </w:r>
          </w:p>
        </w:tc>
        <w:tc>
          <w:tcPr>
            <w:tcW w:w="1441" w:type="dxa"/>
            <w:vAlign w:val="center"/>
          </w:tcPr>
          <w:p w14:paraId="4E264F25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8A7">
              <w:rPr>
                <w:rFonts w:ascii="Arial" w:hAnsi="Arial" w:cs="Arial"/>
                <w:sz w:val="18"/>
                <w:szCs w:val="18"/>
              </w:rPr>
              <w:t>96.99</w:t>
            </w:r>
          </w:p>
        </w:tc>
        <w:tc>
          <w:tcPr>
            <w:tcW w:w="1145" w:type="dxa"/>
            <w:vAlign w:val="center"/>
          </w:tcPr>
          <w:p w14:paraId="2EB728C4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8A7">
              <w:rPr>
                <w:rFonts w:ascii="Arial" w:hAnsi="Arial" w:cs="Arial"/>
                <w:sz w:val="18"/>
                <w:szCs w:val="18"/>
              </w:rPr>
              <w:t>204</w:t>
            </w:r>
          </w:p>
        </w:tc>
        <w:tc>
          <w:tcPr>
            <w:tcW w:w="1727" w:type="dxa"/>
            <w:vAlign w:val="center"/>
          </w:tcPr>
          <w:p w14:paraId="43A3B760" w14:textId="3182F158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3.01</w:t>
            </w:r>
          </w:p>
        </w:tc>
      </w:tr>
      <w:tr w:rsidR="0025653D" w:rsidRPr="0039105C" w14:paraId="4DEBA86C" w14:textId="77777777" w:rsidTr="000D52F1">
        <w:trPr>
          <w:trHeight w:val="414"/>
        </w:trPr>
        <w:tc>
          <w:tcPr>
            <w:tcW w:w="362" w:type="dxa"/>
            <w:tcBorders>
              <w:bottom w:val="single" w:sz="4" w:space="0" w:color="auto"/>
            </w:tcBorders>
            <w:vAlign w:val="center"/>
          </w:tcPr>
          <w:p w14:paraId="03A5E19E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1" w:type="dxa"/>
            <w:tcBorders>
              <w:bottom w:val="single" w:sz="4" w:space="0" w:color="auto"/>
            </w:tcBorders>
            <w:vAlign w:val="center"/>
          </w:tcPr>
          <w:p w14:paraId="0DCD2EA9" w14:textId="77777777" w:rsidR="006C7691" w:rsidRPr="0039105C" w:rsidRDefault="006C7691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Dementia all cases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14:paraId="1383CF15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6784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14:paraId="42AC0942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vAlign w:val="center"/>
          </w:tcPr>
          <w:p w14:paraId="5CEBFE65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727" w:type="dxa"/>
            <w:tcBorders>
              <w:bottom w:val="single" w:sz="4" w:space="0" w:color="auto"/>
            </w:tcBorders>
            <w:vAlign w:val="center"/>
          </w:tcPr>
          <w:p w14:paraId="648B453A" w14:textId="77777777" w:rsidR="006C7691" w:rsidRPr="0039105C" w:rsidRDefault="006C7691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10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14:paraId="64A915B8" w14:textId="77777777" w:rsidR="006C7691" w:rsidRDefault="006C7691" w:rsidP="006C7691">
      <w:pPr>
        <w:rPr>
          <w:rFonts w:ascii="Arial" w:hAnsi="Arial" w:cs="Arial"/>
          <w:sz w:val="20"/>
        </w:rPr>
      </w:pPr>
    </w:p>
    <w:p w14:paraId="45B30F8E" w14:textId="77777777" w:rsidR="006C7691" w:rsidRDefault="006C7691" w:rsidP="006C7691">
      <w:r w:rsidRPr="00432F8D">
        <w:rPr>
          <w:rFonts w:ascii="Arial" w:hAnsi="Arial" w:cs="Arial"/>
          <w:sz w:val="20"/>
        </w:rPr>
        <w:t>Abbreviations: AD,</w:t>
      </w:r>
      <w:r>
        <w:rPr>
          <w:rFonts w:ascii="Arial" w:hAnsi="Arial" w:cs="Arial"/>
          <w:sz w:val="20"/>
        </w:rPr>
        <w:t xml:space="preserve"> Alzheimer’s disease; </w:t>
      </w:r>
      <w:r w:rsidRPr="00462271">
        <w:rPr>
          <w:rFonts w:ascii="Arial" w:hAnsi="Arial" w:cs="Arial"/>
          <w:sz w:val="20"/>
        </w:rPr>
        <w:t>APOE-ε4, two ε4 alleles of the Apolipoprotein</w:t>
      </w:r>
      <w:r>
        <w:rPr>
          <w:rFonts w:ascii="Arial" w:hAnsi="Arial" w:cs="Arial"/>
          <w:sz w:val="20"/>
        </w:rPr>
        <w:t xml:space="preserve"> E gene.</w:t>
      </w:r>
    </w:p>
    <w:p w14:paraId="030157C8" w14:textId="77777777" w:rsidR="004728C1" w:rsidRPr="00D77F0E" w:rsidRDefault="004728C1" w:rsidP="00D77F0E">
      <w:pPr>
        <w:spacing w:after="0" w:line="480" w:lineRule="auto"/>
        <w:jc w:val="both"/>
        <w:rPr>
          <w:rFonts w:ascii="Arial" w:hAnsi="Arial" w:cs="Arial"/>
        </w:rPr>
      </w:pPr>
    </w:p>
    <w:p w14:paraId="12936752" w14:textId="77777777" w:rsidR="00432A9F" w:rsidRDefault="00432A9F" w:rsidP="00C14CDE">
      <w:pPr>
        <w:spacing w:after="0" w:line="480" w:lineRule="auto"/>
        <w:jc w:val="both"/>
        <w:rPr>
          <w:rFonts w:ascii="Arial" w:hAnsi="Arial" w:cs="Arial"/>
        </w:rPr>
      </w:pPr>
    </w:p>
    <w:p w14:paraId="26B5D47D" w14:textId="65914F13" w:rsidR="00432A9F" w:rsidRDefault="00432A9F" w:rsidP="00C14CDE">
      <w:pPr>
        <w:spacing w:after="0" w:line="480" w:lineRule="auto"/>
        <w:jc w:val="both"/>
        <w:rPr>
          <w:rFonts w:ascii="Arial" w:hAnsi="Arial" w:cs="Arial"/>
        </w:rPr>
        <w:sectPr w:rsidR="00432A9F" w:rsidSect="006606C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18EAB87" w14:textId="5C85244F" w:rsidR="000D2D18" w:rsidRDefault="00B814A3" w:rsidP="00FA1EC9">
      <w:pPr>
        <w:spacing w:after="0" w:line="480" w:lineRule="auto"/>
        <w:jc w:val="both"/>
        <w:rPr>
          <w:rFonts w:ascii="Arial" w:hAnsi="Arial" w:cs="Arial"/>
          <w:bCs/>
          <w:sz w:val="20"/>
          <w:szCs w:val="20"/>
          <w:bdr w:val="none" w:sz="0" w:space="0" w:color="auto" w:frame="1"/>
        </w:rPr>
      </w:pPr>
      <w:r w:rsidRPr="00D77F0E">
        <w:rPr>
          <w:rFonts w:ascii="Arial" w:hAnsi="Arial" w:cs="Arial"/>
          <w:b/>
        </w:rPr>
        <w:lastRenderedPageBreak/>
        <w:t xml:space="preserve">Table </w:t>
      </w:r>
      <w:r w:rsidR="009244EA">
        <w:rPr>
          <w:rFonts w:ascii="Arial" w:hAnsi="Arial" w:cs="Arial"/>
          <w:b/>
        </w:rPr>
        <w:t>4</w:t>
      </w:r>
      <w:r w:rsidRPr="00D77F0E">
        <w:rPr>
          <w:rFonts w:ascii="Arial" w:hAnsi="Arial" w:cs="Arial"/>
          <w:b/>
        </w:rPr>
        <w:t>.</w:t>
      </w:r>
      <w:r w:rsidRPr="00B814A3">
        <w:rPr>
          <w:rFonts w:ascii="Arial" w:hAnsi="Arial" w:cs="Arial"/>
          <w:b/>
        </w:rPr>
        <w:tab/>
        <w:t xml:space="preserve">Distribution of the variables before and after imputation </w:t>
      </w:r>
    </w:p>
    <w:tbl>
      <w:tblPr>
        <w:tblStyle w:val="TableGrid"/>
        <w:tblW w:w="96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"/>
        <w:gridCol w:w="3845"/>
        <w:gridCol w:w="2835"/>
        <w:gridCol w:w="2658"/>
      </w:tblGrid>
      <w:tr w:rsidR="000D2D18" w:rsidRPr="008F05FF" w14:paraId="756F3181" w14:textId="77777777" w:rsidTr="006606C2">
        <w:tc>
          <w:tcPr>
            <w:tcW w:w="411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9574AE3" w14:textId="77777777" w:rsidR="000D2D18" w:rsidRPr="008F05FF" w:rsidRDefault="000D2D18" w:rsidP="006606C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5FF">
              <w:rPr>
                <w:rFonts w:ascii="Arial" w:hAnsi="Arial" w:cs="Arial"/>
                <w:b/>
                <w:sz w:val="18"/>
                <w:szCs w:val="18"/>
              </w:rPr>
              <w:t>Variables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4E0AF12" w14:textId="77777777" w:rsidR="000D2D18" w:rsidRDefault="000D2D18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5FF">
              <w:rPr>
                <w:rFonts w:ascii="Arial" w:hAnsi="Arial" w:cs="Arial"/>
                <w:b/>
                <w:sz w:val="18"/>
                <w:szCs w:val="18"/>
              </w:rPr>
              <w:t>Variables before imputation</w:t>
            </w:r>
          </w:p>
          <w:p w14:paraId="1AA91FC1" w14:textId="4F48ABD3" w:rsidR="000D2D18" w:rsidRPr="008F05FF" w:rsidRDefault="00C573FA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A1EC9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N</w:t>
            </w:r>
            <w:r w:rsidR="000D2D18">
              <w:rPr>
                <w:rFonts w:ascii="Arial" w:hAnsi="Arial" w:cs="Arial"/>
                <w:b/>
                <w:sz w:val="18"/>
                <w:szCs w:val="18"/>
              </w:rPr>
              <w:t>=6784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vAlign w:val="center"/>
          </w:tcPr>
          <w:p w14:paraId="6533FD43" w14:textId="77777777" w:rsidR="000D2D18" w:rsidRDefault="000D2D18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5FF">
              <w:rPr>
                <w:rFonts w:ascii="Arial" w:hAnsi="Arial" w:cs="Arial"/>
                <w:b/>
                <w:sz w:val="18"/>
                <w:szCs w:val="18"/>
              </w:rPr>
              <w:t>Variables after imputation</w:t>
            </w:r>
          </w:p>
          <w:p w14:paraId="1687DE7D" w14:textId="1098209C" w:rsidR="000D2D18" w:rsidRPr="008F05FF" w:rsidRDefault="00C573FA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A1EC9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N</w:t>
            </w:r>
            <w:r w:rsidR="000D2D18" w:rsidRPr="008F05FF">
              <w:rPr>
                <w:rFonts w:ascii="Arial" w:hAnsi="Arial" w:cs="Arial"/>
                <w:b/>
                <w:sz w:val="18"/>
                <w:szCs w:val="18"/>
              </w:rPr>
              <w:t>=</w:t>
            </w:r>
            <w:r w:rsidR="000D2D18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0D2D18" w:rsidRPr="00A943C1">
              <w:rPr>
                <w:rFonts w:ascii="Arial" w:hAnsi="Arial" w:cs="Arial"/>
                <w:b/>
                <w:sz w:val="18"/>
                <w:szCs w:val="18"/>
              </w:rPr>
              <w:t>784</w:t>
            </w:r>
          </w:p>
        </w:tc>
      </w:tr>
      <w:tr w:rsidR="000D2D18" w:rsidRPr="008F05FF" w14:paraId="1162F9A8" w14:textId="77777777" w:rsidTr="006606C2">
        <w:tc>
          <w:tcPr>
            <w:tcW w:w="411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5CB28BC" w14:textId="77777777" w:rsidR="000D2D18" w:rsidRPr="008F05FF" w:rsidRDefault="000D2D18" w:rsidP="006606C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DE68C57" w14:textId="77777777" w:rsidR="000D2D18" w:rsidRDefault="000D2D18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0A2A97E" w14:textId="2B820132" w:rsidR="000D2D18" w:rsidRPr="008F05FF" w:rsidRDefault="007B5715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B5715">
              <w:rPr>
                <w:rFonts w:ascii="Arial" w:hAnsi="Arial" w:cs="Arial"/>
                <w:b/>
                <w:sz w:val="18"/>
                <w:szCs w:val="18"/>
              </w:rPr>
              <w:t xml:space="preserve">N </w:t>
            </w:r>
            <w:r w:rsidR="000D2D18" w:rsidRPr="008F05FF">
              <w:rPr>
                <w:rFonts w:ascii="Arial" w:hAnsi="Arial" w:cs="Arial"/>
                <w:b/>
                <w:sz w:val="18"/>
                <w:szCs w:val="18"/>
              </w:rPr>
              <w:t>(%) / mean (SD)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vAlign w:val="center"/>
          </w:tcPr>
          <w:p w14:paraId="6B4D0FFA" w14:textId="77777777" w:rsidR="000D2D18" w:rsidRDefault="000D2D18" w:rsidP="006606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B8A3D6A" w14:textId="58820556" w:rsidR="000D2D18" w:rsidRPr="008F05FF" w:rsidRDefault="007B5715" w:rsidP="00FC6F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B5715">
              <w:rPr>
                <w:rFonts w:ascii="Arial" w:hAnsi="Arial" w:cs="Arial"/>
                <w:b/>
                <w:sz w:val="18"/>
                <w:szCs w:val="18"/>
              </w:rPr>
              <w:t xml:space="preserve">N </w:t>
            </w:r>
            <w:r w:rsidR="000D2D18" w:rsidRPr="008F05FF">
              <w:rPr>
                <w:rFonts w:ascii="Arial" w:hAnsi="Arial" w:cs="Arial"/>
                <w:b/>
                <w:sz w:val="18"/>
                <w:szCs w:val="18"/>
              </w:rPr>
              <w:t>(%) / mean (SD)</w:t>
            </w:r>
          </w:p>
        </w:tc>
      </w:tr>
      <w:tr w:rsidR="000D2D18" w:rsidRPr="008F05FF" w14:paraId="291A1002" w14:textId="77777777" w:rsidTr="006606C2">
        <w:tc>
          <w:tcPr>
            <w:tcW w:w="266" w:type="dxa"/>
            <w:tcBorders>
              <w:top w:val="single" w:sz="4" w:space="0" w:color="auto"/>
            </w:tcBorders>
          </w:tcPr>
          <w:p w14:paraId="1D1055F6" w14:textId="77777777" w:rsidR="000D2D18" w:rsidRPr="008F05FF" w:rsidRDefault="000D2D18" w:rsidP="001C34FB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5" w:type="dxa"/>
            <w:tcBorders>
              <w:top w:val="single" w:sz="4" w:space="0" w:color="auto"/>
            </w:tcBorders>
            <w:vAlign w:val="center"/>
          </w:tcPr>
          <w:p w14:paraId="16BE6D20" w14:textId="77777777" w:rsidR="000D2D18" w:rsidRDefault="000D2D18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  <w:p w14:paraId="226D254A" w14:textId="77777777" w:rsidR="000D2D18" w:rsidRPr="008F05FF" w:rsidRDefault="000D2D18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8F05FF">
              <w:rPr>
                <w:rFonts w:ascii="Arial" w:hAnsi="Arial" w:cs="Arial"/>
                <w:sz w:val="18"/>
                <w:szCs w:val="18"/>
              </w:rPr>
              <w:t>Age (years)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503C585B" w14:textId="77777777" w:rsidR="000D2D18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616780C" w14:textId="77777777" w:rsidR="000D2D18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70827CC" w14:textId="5ADA67A5" w:rsidR="000D2D18" w:rsidRPr="008F05FF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64.53</w:t>
            </w:r>
            <w:r w:rsidRPr="00815A5F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(9.3</w:t>
            </w:r>
            <w:r w:rsidRPr="008F05F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vAlign w:val="center"/>
          </w:tcPr>
          <w:p w14:paraId="2EEB82DE" w14:textId="77777777" w:rsidR="000D2D18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C085C9C" w14:textId="77777777" w:rsidR="000D2D18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7D59DF9" w14:textId="2B08E328" w:rsidR="000D2D18" w:rsidRPr="008F05FF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64.53</w:t>
            </w:r>
            <w:r w:rsidRPr="008F05FF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9.3</w:t>
            </w:r>
            <w:r w:rsidRPr="008F05FF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0D2D18" w:rsidRPr="008F05FF" w14:paraId="1DCC296F" w14:textId="77777777" w:rsidTr="006606C2">
        <w:tc>
          <w:tcPr>
            <w:tcW w:w="266" w:type="dxa"/>
          </w:tcPr>
          <w:p w14:paraId="67E4D931" w14:textId="77777777" w:rsidR="000D2D18" w:rsidRPr="008F05FF" w:rsidRDefault="000D2D18" w:rsidP="001C34FB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5" w:type="dxa"/>
            <w:vAlign w:val="center"/>
          </w:tcPr>
          <w:p w14:paraId="516D1D0B" w14:textId="77777777" w:rsidR="000D2D18" w:rsidRPr="008F05FF" w:rsidRDefault="000D2D18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8F05FF">
              <w:rPr>
                <w:rFonts w:ascii="Arial" w:hAnsi="Arial" w:cs="Arial"/>
                <w:sz w:val="18"/>
                <w:szCs w:val="18"/>
              </w:rPr>
              <w:t xml:space="preserve">Male gender </w:t>
            </w:r>
          </w:p>
        </w:tc>
        <w:tc>
          <w:tcPr>
            <w:tcW w:w="2835" w:type="dxa"/>
            <w:vAlign w:val="center"/>
          </w:tcPr>
          <w:p w14:paraId="62000C94" w14:textId="3510A6C3" w:rsidR="000D2D18" w:rsidRPr="008F05FF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623568">
              <w:rPr>
                <w:rFonts w:ascii="Arial" w:hAnsi="Arial" w:cs="Arial"/>
                <w:sz w:val="18"/>
                <w:szCs w:val="18"/>
              </w:rPr>
              <w:t>135</w:t>
            </w:r>
            <w:r w:rsidRPr="00815A5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F05FF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46.2</w:t>
            </w:r>
            <w:r w:rsidRPr="008F05F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58" w:type="dxa"/>
            <w:vAlign w:val="center"/>
          </w:tcPr>
          <w:p w14:paraId="36EF84F3" w14:textId="0EFF2F4E" w:rsidR="000D2D18" w:rsidRPr="008F05FF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883A27">
              <w:rPr>
                <w:rFonts w:ascii="Arial" w:hAnsi="Arial" w:cs="Arial"/>
                <w:sz w:val="18"/>
                <w:szCs w:val="18"/>
              </w:rPr>
              <w:t>135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883A27">
              <w:rPr>
                <w:rFonts w:ascii="Arial" w:hAnsi="Arial" w:cs="Arial"/>
                <w:sz w:val="18"/>
                <w:szCs w:val="18"/>
              </w:rPr>
              <w:t>46.2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0D2D18" w:rsidRPr="008F05FF" w14:paraId="40BAB71E" w14:textId="77777777" w:rsidTr="006606C2">
        <w:tc>
          <w:tcPr>
            <w:tcW w:w="266" w:type="dxa"/>
          </w:tcPr>
          <w:p w14:paraId="3C5E41EB" w14:textId="77777777" w:rsidR="000D2D18" w:rsidRPr="008F05FF" w:rsidRDefault="000D2D18" w:rsidP="001C34FB">
            <w:pPr>
              <w:spacing w:line="480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3845" w:type="dxa"/>
            <w:vAlign w:val="center"/>
          </w:tcPr>
          <w:p w14:paraId="0713AFDD" w14:textId="77777777" w:rsidR="000D2D18" w:rsidRPr="008F05FF" w:rsidRDefault="000D2D18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8F05FF">
              <w:rPr>
                <w:rFonts w:ascii="Arial" w:hAnsi="Arial" w:cs="Arial"/>
                <w:i/>
                <w:sz w:val="18"/>
                <w:szCs w:val="18"/>
              </w:rPr>
              <w:t>APOE-ε4</w:t>
            </w:r>
            <w:r w:rsidRPr="008F05FF">
              <w:rPr>
                <w:rFonts w:ascii="Arial" w:hAnsi="Arial" w:cs="Arial"/>
                <w:sz w:val="18"/>
                <w:szCs w:val="18"/>
              </w:rPr>
              <w:t xml:space="preserve"> present </w:t>
            </w:r>
          </w:p>
        </w:tc>
        <w:tc>
          <w:tcPr>
            <w:tcW w:w="2835" w:type="dxa"/>
            <w:vAlign w:val="center"/>
          </w:tcPr>
          <w:p w14:paraId="194E5C72" w14:textId="68643746" w:rsidR="000D2D18" w:rsidRPr="008F05FF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565BBE">
              <w:rPr>
                <w:rFonts w:ascii="Arial" w:hAnsi="Arial" w:cs="Arial"/>
                <w:sz w:val="18"/>
                <w:szCs w:val="18"/>
              </w:rPr>
              <w:t>710</w:t>
            </w:r>
            <w:r w:rsidRPr="00411FC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F05FF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25.2</w:t>
            </w:r>
            <w:r w:rsidRPr="008F05F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58" w:type="dxa"/>
            <w:vAlign w:val="center"/>
          </w:tcPr>
          <w:p w14:paraId="6E3D4CDD" w14:textId="6EC68F89" w:rsidR="000D2D18" w:rsidRPr="008F05FF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1710 (</w:t>
            </w:r>
            <w:r w:rsidRPr="00B679A1">
              <w:rPr>
                <w:rFonts w:ascii="Arial" w:hAnsi="Arial" w:cs="Arial"/>
                <w:sz w:val="18"/>
                <w:szCs w:val="18"/>
              </w:rPr>
              <w:t>25.2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0D2D18" w:rsidRPr="008F05FF" w14:paraId="3C6C52AD" w14:textId="77777777" w:rsidTr="006606C2">
        <w:tc>
          <w:tcPr>
            <w:tcW w:w="266" w:type="dxa"/>
          </w:tcPr>
          <w:p w14:paraId="560FC50D" w14:textId="77777777" w:rsidR="000D2D18" w:rsidRPr="008F05FF" w:rsidRDefault="000D2D18" w:rsidP="001C34FB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5" w:type="dxa"/>
            <w:vAlign w:val="center"/>
          </w:tcPr>
          <w:p w14:paraId="360764AE" w14:textId="77777777" w:rsidR="000D2D18" w:rsidRPr="001E35E4" w:rsidRDefault="000D2D18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1E35E4">
              <w:rPr>
                <w:rFonts w:ascii="Arial" w:hAnsi="Arial" w:cs="Arial"/>
                <w:sz w:val="18"/>
                <w:szCs w:val="18"/>
              </w:rPr>
              <w:t>Not married</w:t>
            </w:r>
          </w:p>
        </w:tc>
        <w:tc>
          <w:tcPr>
            <w:tcW w:w="2835" w:type="dxa"/>
            <w:vAlign w:val="center"/>
          </w:tcPr>
          <w:p w14:paraId="54AE42B3" w14:textId="2A786916" w:rsidR="000D2D18" w:rsidRPr="001E35E4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5E4">
              <w:rPr>
                <w:rFonts w:ascii="Arial" w:hAnsi="Arial" w:cs="Arial"/>
                <w:sz w:val="18"/>
                <w:szCs w:val="18"/>
              </w:rPr>
              <w:t>4685 (69.1)</w:t>
            </w:r>
          </w:p>
        </w:tc>
        <w:tc>
          <w:tcPr>
            <w:tcW w:w="2658" w:type="dxa"/>
            <w:vAlign w:val="center"/>
          </w:tcPr>
          <w:p w14:paraId="3C419E8D" w14:textId="77777777" w:rsidR="000D2D18" w:rsidRPr="001E35E4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5E4">
              <w:rPr>
                <w:rFonts w:ascii="Arial" w:hAnsi="Arial" w:cs="Arial"/>
                <w:sz w:val="18"/>
                <w:szCs w:val="18"/>
              </w:rPr>
              <w:t>4685 (69.1)</w:t>
            </w:r>
          </w:p>
        </w:tc>
      </w:tr>
      <w:tr w:rsidR="000D2D18" w:rsidRPr="008F05FF" w14:paraId="212762DC" w14:textId="77777777" w:rsidTr="006606C2">
        <w:tc>
          <w:tcPr>
            <w:tcW w:w="266" w:type="dxa"/>
          </w:tcPr>
          <w:p w14:paraId="22AC8D51" w14:textId="77777777" w:rsidR="000D2D18" w:rsidRPr="008F05FF" w:rsidRDefault="000D2D18" w:rsidP="001C34FB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5" w:type="dxa"/>
            <w:vAlign w:val="center"/>
          </w:tcPr>
          <w:p w14:paraId="50B6276E" w14:textId="093EC175" w:rsidR="000D2D18" w:rsidRPr="008F05FF" w:rsidRDefault="0025653D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25653D">
              <w:rPr>
                <w:rFonts w:ascii="Arial" w:hAnsi="Arial" w:cs="Arial"/>
                <w:sz w:val="18"/>
                <w:szCs w:val="18"/>
              </w:rPr>
              <w:t>Currently a smoker</w:t>
            </w:r>
          </w:p>
        </w:tc>
        <w:tc>
          <w:tcPr>
            <w:tcW w:w="2835" w:type="dxa"/>
            <w:vAlign w:val="center"/>
          </w:tcPr>
          <w:p w14:paraId="771379FA" w14:textId="21C48AD6" w:rsidR="000D2D18" w:rsidRPr="008F05FF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971 (</w:t>
            </w:r>
            <w:r w:rsidRPr="003071CC">
              <w:rPr>
                <w:rFonts w:ascii="Arial" w:hAnsi="Arial" w:cs="Arial"/>
                <w:sz w:val="18"/>
                <w:szCs w:val="18"/>
              </w:rPr>
              <w:t>14.3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58" w:type="dxa"/>
            <w:vAlign w:val="center"/>
          </w:tcPr>
          <w:p w14:paraId="413B75EA" w14:textId="527D708E" w:rsidR="000D2D18" w:rsidRPr="008F05FF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1068 (</w:t>
            </w:r>
            <w:r w:rsidRPr="00ED5630">
              <w:rPr>
                <w:rFonts w:ascii="Arial" w:hAnsi="Arial" w:cs="Arial"/>
                <w:sz w:val="18"/>
                <w:szCs w:val="18"/>
              </w:rPr>
              <w:t>15.7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0D2D18" w:rsidRPr="008F05FF" w14:paraId="66E615E3" w14:textId="77777777" w:rsidTr="006606C2">
        <w:tc>
          <w:tcPr>
            <w:tcW w:w="266" w:type="dxa"/>
          </w:tcPr>
          <w:p w14:paraId="7F084505" w14:textId="77777777" w:rsidR="000D2D18" w:rsidRPr="002010A4" w:rsidRDefault="000D2D18" w:rsidP="001C34FB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5" w:type="dxa"/>
            <w:vAlign w:val="center"/>
          </w:tcPr>
          <w:p w14:paraId="7B4CCC5F" w14:textId="77777777" w:rsidR="000D2D18" w:rsidRPr="002010A4" w:rsidRDefault="000D2D18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2010A4">
              <w:rPr>
                <w:rFonts w:ascii="Arial" w:hAnsi="Arial" w:cs="Arial"/>
                <w:sz w:val="18"/>
                <w:szCs w:val="18"/>
              </w:rPr>
              <w:t>Presence of any lifelong limiting conditions</w:t>
            </w:r>
          </w:p>
        </w:tc>
        <w:tc>
          <w:tcPr>
            <w:tcW w:w="2835" w:type="dxa"/>
            <w:vAlign w:val="center"/>
          </w:tcPr>
          <w:p w14:paraId="4C494695" w14:textId="7004E1D1" w:rsidR="000D2D18" w:rsidRPr="002010A4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0A4">
              <w:rPr>
                <w:rFonts w:ascii="Arial" w:hAnsi="Arial" w:cs="Arial"/>
                <w:sz w:val="18"/>
                <w:szCs w:val="18"/>
              </w:rPr>
              <w:t>2115 (31.</w:t>
            </w:r>
            <w:r w:rsidR="007D584D" w:rsidRPr="002010A4">
              <w:rPr>
                <w:rFonts w:ascii="Arial" w:hAnsi="Arial" w:cs="Arial"/>
                <w:sz w:val="18"/>
                <w:szCs w:val="18"/>
              </w:rPr>
              <w:t>2</w:t>
            </w:r>
            <w:r w:rsidRPr="002010A4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58" w:type="dxa"/>
            <w:vAlign w:val="center"/>
          </w:tcPr>
          <w:p w14:paraId="32259586" w14:textId="7AAF7093" w:rsidR="000D2D18" w:rsidRPr="002010A4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0A4">
              <w:rPr>
                <w:rFonts w:ascii="Arial" w:hAnsi="Arial" w:cs="Arial"/>
                <w:sz w:val="18"/>
                <w:szCs w:val="18"/>
              </w:rPr>
              <w:t>2114 (31.</w:t>
            </w:r>
            <w:r w:rsidR="007D584D" w:rsidRPr="002010A4">
              <w:rPr>
                <w:rFonts w:ascii="Arial" w:hAnsi="Arial" w:cs="Arial"/>
                <w:sz w:val="18"/>
                <w:szCs w:val="18"/>
              </w:rPr>
              <w:t>2</w:t>
            </w:r>
            <w:r w:rsidRPr="002010A4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0D2D18" w:rsidRPr="008F05FF" w14:paraId="6F18362E" w14:textId="77777777" w:rsidTr="006606C2">
        <w:tc>
          <w:tcPr>
            <w:tcW w:w="266" w:type="dxa"/>
          </w:tcPr>
          <w:p w14:paraId="23E287FF" w14:textId="77777777" w:rsidR="000D2D18" w:rsidRPr="002010A4" w:rsidRDefault="000D2D18" w:rsidP="001C34FB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5" w:type="dxa"/>
            <w:vAlign w:val="center"/>
          </w:tcPr>
          <w:p w14:paraId="44881602" w14:textId="533B929A" w:rsidR="000D2D18" w:rsidRPr="002010A4" w:rsidRDefault="00140775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2010A4">
              <w:rPr>
                <w:rFonts w:ascii="Arial" w:hAnsi="Arial" w:cs="Arial"/>
                <w:sz w:val="18"/>
                <w:szCs w:val="18"/>
              </w:rPr>
              <w:t>Fruit and vegetable daily intake</w:t>
            </w:r>
          </w:p>
        </w:tc>
        <w:tc>
          <w:tcPr>
            <w:tcW w:w="2835" w:type="dxa"/>
            <w:vAlign w:val="center"/>
          </w:tcPr>
          <w:p w14:paraId="33C1126F" w14:textId="4B2D18CB" w:rsidR="000D2D18" w:rsidRPr="002010A4" w:rsidRDefault="004743B4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0A4">
              <w:rPr>
                <w:rFonts w:ascii="Arial" w:hAnsi="Arial" w:cs="Arial"/>
                <w:sz w:val="18"/>
                <w:szCs w:val="18"/>
              </w:rPr>
              <w:t xml:space="preserve">3493 </w:t>
            </w:r>
            <w:r w:rsidR="00CA6E3F" w:rsidRPr="002010A4">
              <w:rPr>
                <w:rFonts w:ascii="Arial" w:hAnsi="Arial" w:cs="Arial"/>
                <w:sz w:val="18"/>
                <w:szCs w:val="18"/>
              </w:rPr>
              <w:t>(51.</w:t>
            </w:r>
            <w:r w:rsidRPr="002010A4">
              <w:rPr>
                <w:rFonts w:ascii="Arial" w:hAnsi="Arial" w:cs="Arial"/>
                <w:sz w:val="18"/>
                <w:szCs w:val="18"/>
              </w:rPr>
              <w:t>5</w:t>
            </w:r>
            <w:r w:rsidR="00CA6E3F" w:rsidRPr="002010A4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58" w:type="dxa"/>
            <w:vAlign w:val="center"/>
          </w:tcPr>
          <w:p w14:paraId="10ECFFA6" w14:textId="6CC6020E" w:rsidR="000D2D18" w:rsidRPr="002010A4" w:rsidRDefault="00CA6E3F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010A4">
              <w:rPr>
                <w:rFonts w:ascii="Arial" w:hAnsi="Arial" w:cs="Arial"/>
                <w:bCs/>
                <w:sz w:val="18"/>
                <w:szCs w:val="18"/>
              </w:rPr>
              <w:t>3452 (53.0)</w:t>
            </w:r>
          </w:p>
        </w:tc>
      </w:tr>
      <w:tr w:rsidR="000D2D18" w:rsidRPr="008F05FF" w14:paraId="5F709E6A" w14:textId="77777777" w:rsidTr="006606C2">
        <w:tc>
          <w:tcPr>
            <w:tcW w:w="266" w:type="dxa"/>
          </w:tcPr>
          <w:p w14:paraId="3C368F48" w14:textId="77777777" w:rsidR="000D2D18" w:rsidRPr="008F05FF" w:rsidRDefault="000D2D18" w:rsidP="001C34FB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5" w:type="dxa"/>
            <w:vAlign w:val="center"/>
          </w:tcPr>
          <w:p w14:paraId="1423823E" w14:textId="77777777" w:rsidR="000D2D18" w:rsidRPr="008F05FF" w:rsidRDefault="000D2D18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8F05FF">
              <w:rPr>
                <w:rFonts w:ascii="Arial" w:hAnsi="Arial" w:cs="Arial"/>
                <w:sz w:val="18"/>
                <w:szCs w:val="18"/>
              </w:rPr>
              <w:t>Alzheimer’s disease (AD) cases</w:t>
            </w:r>
          </w:p>
        </w:tc>
        <w:tc>
          <w:tcPr>
            <w:tcW w:w="2835" w:type="dxa"/>
            <w:vAlign w:val="center"/>
          </w:tcPr>
          <w:p w14:paraId="31484A22" w14:textId="6B607041" w:rsidR="000D2D18" w:rsidRPr="008F05FF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6A19">
              <w:rPr>
                <w:rFonts w:ascii="Arial" w:hAnsi="Arial" w:cs="Arial"/>
                <w:sz w:val="18"/>
                <w:szCs w:val="18"/>
              </w:rPr>
              <w:t>67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7D584D">
              <w:rPr>
                <w:rFonts w:ascii="Arial" w:hAnsi="Arial" w:cs="Arial"/>
                <w:sz w:val="18"/>
                <w:szCs w:val="18"/>
              </w:rPr>
              <w:t>1.00</w:t>
            </w:r>
            <w:r w:rsidRPr="008F05F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58" w:type="dxa"/>
            <w:vAlign w:val="center"/>
          </w:tcPr>
          <w:p w14:paraId="3D50CA60" w14:textId="6DBF6E0A" w:rsidR="000D2D18" w:rsidRPr="008F05FF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 (</w:t>
            </w:r>
            <w:r w:rsidRPr="009B4830">
              <w:rPr>
                <w:rFonts w:ascii="Arial" w:hAnsi="Arial" w:cs="Arial"/>
                <w:sz w:val="18"/>
                <w:szCs w:val="18"/>
              </w:rPr>
              <w:t>1.0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0D2D18" w:rsidRPr="008F05FF" w14:paraId="113CA6B1" w14:textId="77777777" w:rsidTr="006606C2">
        <w:tc>
          <w:tcPr>
            <w:tcW w:w="266" w:type="dxa"/>
          </w:tcPr>
          <w:p w14:paraId="7E7A24AB" w14:textId="77777777" w:rsidR="000D2D18" w:rsidRPr="008F05FF" w:rsidRDefault="000D2D18" w:rsidP="001C34FB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5" w:type="dxa"/>
            <w:tcBorders>
              <w:bottom w:val="single" w:sz="4" w:space="0" w:color="auto"/>
            </w:tcBorders>
            <w:vAlign w:val="center"/>
          </w:tcPr>
          <w:p w14:paraId="2EDD9DFF" w14:textId="77777777" w:rsidR="000D2D18" w:rsidRPr="008F05FF" w:rsidRDefault="000D2D18" w:rsidP="006606C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8F05FF">
              <w:rPr>
                <w:rFonts w:ascii="Arial" w:hAnsi="Arial" w:cs="Arial"/>
                <w:sz w:val="18"/>
                <w:szCs w:val="18"/>
              </w:rPr>
              <w:t>Dementia all cases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7030C71" w14:textId="022D9DBC" w:rsidR="000D2D18" w:rsidRPr="008F05FF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271 (</w:t>
            </w:r>
            <w:r w:rsidR="007D584D">
              <w:rPr>
                <w:rFonts w:ascii="Arial" w:hAnsi="Arial" w:cs="Arial"/>
                <w:sz w:val="18"/>
                <w:szCs w:val="18"/>
              </w:rPr>
              <w:t>4.0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vAlign w:val="center"/>
          </w:tcPr>
          <w:p w14:paraId="1B01057F" w14:textId="02E36224" w:rsidR="000D2D18" w:rsidRPr="008F05FF" w:rsidRDefault="000D2D18" w:rsidP="00660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271 (</w:t>
            </w:r>
            <w:r w:rsidR="007D584D">
              <w:rPr>
                <w:rFonts w:ascii="Arial" w:hAnsi="Arial" w:cs="Arial"/>
                <w:sz w:val="18"/>
                <w:szCs w:val="18"/>
              </w:rPr>
              <w:t>4.0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</w:tbl>
    <w:p w14:paraId="5ED387B3" w14:textId="77777777" w:rsidR="000D2D18" w:rsidRDefault="000D2D18" w:rsidP="000D2D18"/>
    <w:p w14:paraId="7409CF17" w14:textId="39C778F0" w:rsidR="000D2D18" w:rsidRPr="004544D1" w:rsidRDefault="0025653D" w:rsidP="000D2D18">
      <w:pPr>
        <w:rPr>
          <w:rFonts w:ascii="Arial" w:hAnsi="Arial" w:cs="Arial"/>
          <w:sz w:val="20"/>
        </w:rPr>
      </w:pPr>
      <w:r w:rsidRPr="0025653D">
        <w:rPr>
          <w:rFonts w:ascii="Arial" w:hAnsi="Arial" w:cs="Arial"/>
          <w:sz w:val="20"/>
        </w:rPr>
        <w:t xml:space="preserve">Abbreviations: </w:t>
      </w:r>
      <w:r w:rsidR="000D2D18" w:rsidRPr="00462271">
        <w:rPr>
          <w:rFonts w:ascii="Arial" w:hAnsi="Arial" w:cs="Arial"/>
          <w:sz w:val="20"/>
        </w:rPr>
        <w:t>APOE-ε4, two ε4 alleles of the Apolipoprotein</w:t>
      </w:r>
      <w:r w:rsidR="000D2D18">
        <w:rPr>
          <w:rFonts w:ascii="Arial" w:hAnsi="Arial" w:cs="Arial"/>
          <w:sz w:val="20"/>
        </w:rPr>
        <w:t xml:space="preserve"> E gene; SD, standard deviation</w:t>
      </w:r>
    </w:p>
    <w:p w14:paraId="644ED216" w14:textId="77777777" w:rsidR="007F1C4A" w:rsidRDefault="007F1C4A" w:rsidP="00C14CDE">
      <w:pPr>
        <w:spacing w:after="0" w:line="480" w:lineRule="auto"/>
        <w:jc w:val="both"/>
        <w:rPr>
          <w:rFonts w:ascii="Arial" w:hAnsi="Arial" w:cs="Arial"/>
        </w:rPr>
        <w:sectPr w:rsidR="007F1C4A" w:rsidSect="006606C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5DAD1B5" w14:textId="7450D9C5" w:rsidR="00BF58D3" w:rsidRPr="002010A4" w:rsidRDefault="00BF58D3" w:rsidP="00BF58D3">
      <w:pPr>
        <w:spacing w:line="480" w:lineRule="auto"/>
        <w:jc w:val="both"/>
        <w:rPr>
          <w:rFonts w:ascii="Arial" w:hAnsi="Arial" w:cs="Arial"/>
        </w:rPr>
      </w:pPr>
      <w:r w:rsidRPr="002010A4">
        <w:rPr>
          <w:rFonts w:ascii="Arial" w:hAnsi="Arial" w:cs="Arial"/>
          <w:b/>
          <w:bCs/>
        </w:rPr>
        <w:lastRenderedPageBreak/>
        <w:t>Table 5</w:t>
      </w:r>
      <w:r w:rsidRPr="002010A4">
        <w:rPr>
          <w:rFonts w:ascii="Arial" w:hAnsi="Arial" w:cs="Arial"/>
        </w:rPr>
        <w:t>.</w:t>
      </w:r>
      <w:r w:rsidRPr="002010A4">
        <w:rPr>
          <w:rFonts w:ascii="Arial" w:hAnsi="Arial" w:cs="Arial"/>
        </w:rPr>
        <w:tab/>
        <w:t xml:space="preserve">Correlations between polygenic scores 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7"/>
        <w:gridCol w:w="396"/>
        <w:gridCol w:w="2066"/>
        <w:gridCol w:w="1979"/>
        <w:gridCol w:w="1885"/>
        <w:gridCol w:w="1885"/>
        <w:gridCol w:w="1885"/>
        <w:gridCol w:w="1885"/>
      </w:tblGrid>
      <w:tr w:rsidR="00BF58D3" w:rsidRPr="002010A4" w14:paraId="7A1DDF84" w14:textId="77777777" w:rsidTr="00BF58D3">
        <w:trPr>
          <w:trHeight w:val="393"/>
        </w:trPr>
        <w:tc>
          <w:tcPr>
            <w:tcW w:w="1967" w:type="dxa"/>
            <w:tcBorders>
              <w:top w:val="single" w:sz="4" w:space="0" w:color="auto"/>
              <w:bottom w:val="single" w:sz="4" w:space="0" w:color="auto"/>
            </w:tcBorders>
          </w:tcPr>
          <w:p w14:paraId="2019A832" w14:textId="77777777" w:rsidR="00BF58D3" w:rsidRPr="002010A4" w:rsidRDefault="00BF58D3" w:rsidP="00BF58D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14:paraId="135639B8" w14:textId="77777777" w:rsidR="00BF58D3" w:rsidRPr="002010A4" w:rsidRDefault="00BF58D3" w:rsidP="00BF58D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0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B84C88" w14:textId="3FAD67D7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AD-PGS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10F0B4" w14:textId="25724C11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SZ-PGS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F549D2" w14:textId="522D0C1E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GC-PGS</w:t>
            </w:r>
          </w:p>
        </w:tc>
      </w:tr>
      <w:tr w:rsidR="00BF58D3" w:rsidRPr="002010A4" w14:paraId="688996AB" w14:textId="11199FEB" w:rsidTr="00BF58D3">
        <w:trPr>
          <w:trHeight w:val="393"/>
        </w:trPr>
        <w:tc>
          <w:tcPr>
            <w:tcW w:w="1967" w:type="dxa"/>
            <w:tcBorders>
              <w:top w:val="single" w:sz="4" w:space="0" w:color="auto"/>
            </w:tcBorders>
          </w:tcPr>
          <w:p w14:paraId="64857EC8" w14:textId="77777777" w:rsidR="00BF58D3" w:rsidRPr="002010A4" w:rsidRDefault="00BF58D3" w:rsidP="00BF58D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</w:tcPr>
          <w:p w14:paraId="705DB351" w14:textId="77777777" w:rsidR="00BF58D3" w:rsidRPr="002010A4" w:rsidRDefault="00BF58D3" w:rsidP="00BF58D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66" w:type="dxa"/>
            <w:tcBorders>
              <w:top w:val="single" w:sz="4" w:space="0" w:color="auto"/>
            </w:tcBorders>
          </w:tcPr>
          <w:p w14:paraId="55B52382" w14:textId="77777777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Corelation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21202073" w14:textId="77777777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P-value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14:paraId="392524BD" w14:textId="3ABF6207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Corelation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14:paraId="60FF3DCD" w14:textId="5B207C56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P-value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14:paraId="1F18A9F4" w14:textId="77C4AAC8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Corelation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14:paraId="103CB63B" w14:textId="4ED8A97A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P-value</w:t>
            </w:r>
          </w:p>
        </w:tc>
      </w:tr>
      <w:tr w:rsidR="00BF58D3" w:rsidRPr="002010A4" w14:paraId="0A5AFC23" w14:textId="0427BEF1" w:rsidTr="00BF58D3">
        <w:tc>
          <w:tcPr>
            <w:tcW w:w="1967" w:type="dxa"/>
          </w:tcPr>
          <w:p w14:paraId="0166157C" w14:textId="526AD0AB" w:rsidR="00BF58D3" w:rsidRPr="002010A4" w:rsidRDefault="00BF58D3" w:rsidP="00BF58D3">
            <w:pPr>
              <w:spacing w:line="360" w:lineRule="auto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AD-PGS</w:t>
            </w:r>
          </w:p>
        </w:tc>
        <w:tc>
          <w:tcPr>
            <w:tcW w:w="396" w:type="dxa"/>
          </w:tcPr>
          <w:p w14:paraId="4452F716" w14:textId="77777777" w:rsidR="00BF58D3" w:rsidRPr="002010A4" w:rsidRDefault="00BF58D3" w:rsidP="00BF58D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66" w:type="dxa"/>
          </w:tcPr>
          <w:p w14:paraId="3DDDD3F2" w14:textId="2F90681A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1.0000</w:t>
            </w:r>
          </w:p>
        </w:tc>
        <w:tc>
          <w:tcPr>
            <w:tcW w:w="1979" w:type="dxa"/>
          </w:tcPr>
          <w:p w14:paraId="0218BEC3" w14:textId="6E8DC744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-</w:t>
            </w:r>
          </w:p>
        </w:tc>
        <w:tc>
          <w:tcPr>
            <w:tcW w:w="1885" w:type="dxa"/>
          </w:tcPr>
          <w:p w14:paraId="0E75CD50" w14:textId="77777777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85" w:type="dxa"/>
          </w:tcPr>
          <w:p w14:paraId="585236CD" w14:textId="77777777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85" w:type="dxa"/>
          </w:tcPr>
          <w:p w14:paraId="03D4DE4C" w14:textId="77777777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85" w:type="dxa"/>
          </w:tcPr>
          <w:p w14:paraId="1860CCAC" w14:textId="77777777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F58D3" w:rsidRPr="002010A4" w14:paraId="08A43F41" w14:textId="5498ABC3" w:rsidTr="00BF58D3">
        <w:tc>
          <w:tcPr>
            <w:tcW w:w="1967" w:type="dxa"/>
          </w:tcPr>
          <w:p w14:paraId="5F876E28" w14:textId="0F8BD66C" w:rsidR="00BF58D3" w:rsidRPr="002010A4" w:rsidRDefault="00BF58D3" w:rsidP="00BF58D3">
            <w:pPr>
              <w:spacing w:line="360" w:lineRule="auto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SZ-PGS</w:t>
            </w:r>
          </w:p>
        </w:tc>
        <w:tc>
          <w:tcPr>
            <w:tcW w:w="396" w:type="dxa"/>
          </w:tcPr>
          <w:p w14:paraId="6999E224" w14:textId="77777777" w:rsidR="00BF58D3" w:rsidRPr="002010A4" w:rsidRDefault="00BF58D3" w:rsidP="00BF58D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66" w:type="dxa"/>
          </w:tcPr>
          <w:p w14:paraId="4F856607" w14:textId="77E89198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-0.0052</w:t>
            </w:r>
          </w:p>
        </w:tc>
        <w:tc>
          <w:tcPr>
            <w:tcW w:w="1979" w:type="dxa"/>
          </w:tcPr>
          <w:p w14:paraId="4BA80A69" w14:textId="1C682D82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0.6699</w:t>
            </w:r>
          </w:p>
        </w:tc>
        <w:tc>
          <w:tcPr>
            <w:tcW w:w="1885" w:type="dxa"/>
          </w:tcPr>
          <w:p w14:paraId="45A742DF" w14:textId="427EFCE2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1.0000</w:t>
            </w:r>
          </w:p>
        </w:tc>
        <w:tc>
          <w:tcPr>
            <w:tcW w:w="1885" w:type="dxa"/>
          </w:tcPr>
          <w:p w14:paraId="3CBD4F30" w14:textId="78CD1439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-</w:t>
            </w:r>
          </w:p>
        </w:tc>
        <w:tc>
          <w:tcPr>
            <w:tcW w:w="1885" w:type="dxa"/>
          </w:tcPr>
          <w:p w14:paraId="00024A69" w14:textId="77777777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85" w:type="dxa"/>
          </w:tcPr>
          <w:p w14:paraId="72ED4734" w14:textId="77777777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F58D3" w:rsidRPr="002010A4" w14:paraId="6E88333A" w14:textId="13D1846A" w:rsidTr="00BF58D3">
        <w:tc>
          <w:tcPr>
            <w:tcW w:w="1967" w:type="dxa"/>
            <w:tcBorders>
              <w:bottom w:val="single" w:sz="4" w:space="0" w:color="auto"/>
            </w:tcBorders>
          </w:tcPr>
          <w:p w14:paraId="201B63AD" w14:textId="48230D35" w:rsidR="00BF58D3" w:rsidRPr="002010A4" w:rsidRDefault="00BF58D3" w:rsidP="00BF58D3">
            <w:pPr>
              <w:spacing w:line="360" w:lineRule="auto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GC-PGS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55CBAD20" w14:textId="77777777" w:rsidR="00BF58D3" w:rsidRPr="002010A4" w:rsidRDefault="00BF58D3" w:rsidP="00BF58D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</w:tcPr>
          <w:p w14:paraId="01BD9732" w14:textId="782BBC04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-0.0397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615E0239" w14:textId="1C15BACA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0.0011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4C6E0434" w14:textId="145563A6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-0.1583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33A41210" w14:textId="1B453AF7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&lt;0.001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67D194C5" w14:textId="13AB7E58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1.0000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6E454798" w14:textId="0B87EE49" w:rsidR="00BF58D3" w:rsidRPr="002010A4" w:rsidRDefault="00BF58D3" w:rsidP="00BF58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10A4">
              <w:rPr>
                <w:rFonts w:ascii="Arial" w:hAnsi="Arial" w:cs="Arial"/>
              </w:rPr>
              <w:t>-</w:t>
            </w:r>
          </w:p>
        </w:tc>
      </w:tr>
    </w:tbl>
    <w:p w14:paraId="08111013" w14:textId="34B4F0A2" w:rsidR="00BF58D3" w:rsidRPr="002010A4" w:rsidRDefault="00BF58D3" w:rsidP="003975FE">
      <w:pPr>
        <w:spacing w:line="480" w:lineRule="auto"/>
        <w:jc w:val="both"/>
        <w:rPr>
          <w:rFonts w:ascii="Arial" w:hAnsi="Arial" w:cs="Arial"/>
          <w:b/>
        </w:rPr>
      </w:pPr>
      <w:r w:rsidRPr="002010A4">
        <w:rPr>
          <w:rFonts w:ascii="Arial" w:hAnsi="Arial" w:cs="Arial"/>
          <w:sz w:val="21"/>
          <w:szCs w:val="21"/>
        </w:rPr>
        <w:t>Abbreviations: PGS, polygenic score; AD-PGS, polygenic score for Alzheimer’s disease; SZ-PGS, polygenic score for schizophrenia; GC-PGS, polygenic score for general cognition</w:t>
      </w:r>
    </w:p>
    <w:p w14:paraId="213378BA" w14:textId="6A062046" w:rsidR="00BF58D3" w:rsidRDefault="00BF58D3" w:rsidP="003975FE">
      <w:pPr>
        <w:spacing w:line="480" w:lineRule="auto"/>
        <w:jc w:val="both"/>
        <w:rPr>
          <w:rFonts w:ascii="Arial" w:hAnsi="Arial" w:cs="Arial"/>
          <w:b/>
          <w:highlight w:val="yellow"/>
        </w:rPr>
        <w:sectPr w:rsidR="00BF58D3" w:rsidSect="00BF58D3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C039F91" w14:textId="1C28C03A" w:rsidR="003975FE" w:rsidRPr="003975FE" w:rsidRDefault="004728C1" w:rsidP="001C24EA">
      <w:pPr>
        <w:spacing w:line="360" w:lineRule="auto"/>
        <w:jc w:val="both"/>
        <w:rPr>
          <w:rFonts w:ascii="Arial" w:hAnsi="Arial" w:cs="Arial"/>
          <w:b/>
        </w:rPr>
      </w:pPr>
      <w:r w:rsidRPr="005E25E3">
        <w:rPr>
          <w:rFonts w:ascii="Arial" w:hAnsi="Arial" w:cs="Arial"/>
          <w:b/>
        </w:rPr>
        <w:lastRenderedPageBreak/>
        <w:t xml:space="preserve">Table </w:t>
      </w:r>
      <w:r w:rsidR="00BF58D3" w:rsidRPr="005E25E3">
        <w:rPr>
          <w:rFonts w:ascii="Arial" w:hAnsi="Arial" w:cs="Arial"/>
          <w:b/>
        </w:rPr>
        <w:t>6</w:t>
      </w:r>
      <w:r w:rsidRPr="005E25E3">
        <w:rPr>
          <w:rFonts w:ascii="Arial" w:hAnsi="Arial" w:cs="Arial"/>
          <w:b/>
        </w:rPr>
        <w:t>.</w:t>
      </w:r>
      <w:r w:rsidRPr="0095454A">
        <w:rPr>
          <w:rFonts w:ascii="Arial" w:hAnsi="Arial" w:cs="Arial"/>
          <w:b/>
        </w:rPr>
        <w:t xml:space="preserve"> </w:t>
      </w:r>
      <w:r w:rsidRPr="0095454A">
        <w:rPr>
          <w:rFonts w:ascii="Arial" w:hAnsi="Arial" w:cs="Arial"/>
          <w:b/>
        </w:rPr>
        <w:tab/>
      </w:r>
      <w:r w:rsidR="00B74EDD" w:rsidRPr="001C24EA">
        <w:rPr>
          <w:rFonts w:ascii="Arial" w:hAnsi="Arial" w:cs="Arial"/>
          <w:b/>
        </w:rPr>
        <w:t xml:space="preserve">Present additive interactions </w:t>
      </w:r>
      <w:r w:rsidR="00AB2374" w:rsidRPr="001C24EA">
        <w:rPr>
          <w:rFonts w:ascii="Arial" w:hAnsi="Arial" w:cs="Arial"/>
          <w:b/>
        </w:rPr>
        <w:t xml:space="preserve">from </w:t>
      </w:r>
      <w:r w:rsidRPr="001C24EA">
        <w:rPr>
          <w:rFonts w:ascii="Arial" w:hAnsi="Arial" w:cs="Arial"/>
          <w:b/>
        </w:rPr>
        <w:t>Multivariate Accelerated Failure Time model</w:t>
      </w:r>
      <w:r w:rsidR="00AB2374" w:rsidRPr="001C24EA">
        <w:rPr>
          <w:rFonts w:ascii="Arial" w:hAnsi="Arial" w:cs="Arial"/>
          <w:b/>
        </w:rPr>
        <w:t>, which</w:t>
      </w:r>
      <w:r w:rsidRPr="001C24EA">
        <w:rPr>
          <w:rFonts w:ascii="Arial" w:hAnsi="Arial" w:cs="Arial"/>
          <w:b/>
        </w:rPr>
        <w:t xml:space="preserve"> estimat</w:t>
      </w:r>
      <w:r w:rsidR="00AB2374" w:rsidRPr="001C24EA">
        <w:rPr>
          <w:rFonts w:ascii="Arial" w:hAnsi="Arial" w:cs="Arial"/>
          <w:b/>
        </w:rPr>
        <w:t>ed</w:t>
      </w:r>
      <w:r w:rsidRPr="001C24EA">
        <w:rPr>
          <w:rFonts w:ascii="Arial" w:hAnsi="Arial" w:cs="Arial"/>
          <w:b/>
        </w:rPr>
        <w:t xml:space="preserve"> </w:t>
      </w:r>
      <w:r w:rsidR="003975FE" w:rsidRPr="001C24EA">
        <w:rPr>
          <w:rFonts w:ascii="Arial" w:hAnsi="Arial" w:cs="Arial"/>
          <w:b/>
        </w:rPr>
        <w:t xml:space="preserve">associations of PGSs for age-related traits and risk for dementia diagnosis in older adults during the </w:t>
      </w:r>
      <w:r w:rsidR="00C93D43" w:rsidRPr="001C24EA">
        <w:rPr>
          <w:rFonts w:ascii="Arial" w:hAnsi="Arial" w:cs="Arial"/>
          <w:b/>
        </w:rPr>
        <w:t>10</w:t>
      </w:r>
      <w:r w:rsidR="003975FE" w:rsidRPr="001C24EA">
        <w:rPr>
          <w:rFonts w:ascii="Arial" w:hAnsi="Arial" w:cs="Arial"/>
          <w:b/>
        </w:rPr>
        <w:t>-year follow-up</w:t>
      </w:r>
      <w:r w:rsidR="00F468DE" w:rsidRPr="001C24EA">
        <w:rPr>
          <w:rFonts w:ascii="Arial" w:hAnsi="Arial" w:cs="Arial"/>
          <w:b/>
        </w:rPr>
        <w:t xml:space="preserve">; in these analyses the </w:t>
      </w:r>
      <w:r w:rsidR="001C24EA" w:rsidRPr="001C24EA">
        <w:rPr>
          <w:rFonts w:ascii="Arial" w:hAnsi="Arial" w:cs="Arial"/>
          <w:b/>
        </w:rPr>
        <w:t xml:space="preserve">total number of fruit and vegetable eaten during 1 day was categorised into a binary variable measuring whether participants consumed the recommended a minimum of 5 daily servings of fruit and vegetables a day (&lt;5 </w:t>
      </w:r>
      <w:r w:rsidR="001C24EA" w:rsidRPr="001C24EA">
        <w:rPr>
          <w:rFonts w:ascii="Arial" w:hAnsi="Arial" w:cs="Arial"/>
          <w:b/>
          <w:i/>
          <w:iCs/>
        </w:rPr>
        <w:t>vs</w:t>
      </w:r>
      <w:r w:rsidR="001C24EA" w:rsidRPr="001C24EA">
        <w:rPr>
          <w:rFonts w:ascii="Arial" w:hAnsi="Arial" w:cs="Arial"/>
          <w:b/>
        </w:rPr>
        <w:t>. ≥5 portions) to lower risk of serious long-term conditions</w:t>
      </w:r>
    </w:p>
    <w:tbl>
      <w:tblPr>
        <w:tblStyle w:val="TableGridLight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3402"/>
        <w:gridCol w:w="272"/>
        <w:gridCol w:w="1996"/>
        <w:gridCol w:w="237"/>
        <w:gridCol w:w="2172"/>
        <w:gridCol w:w="233"/>
        <w:gridCol w:w="2177"/>
      </w:tblGrid>
      <w:tr w:rsidR="009F01C6" w:rsidRPr="0095454A" w14:paraId="2BA125AB" w14:textId="77777777" w:rsidTr="00FA3B10">
        <w:trPr>
          <w:trHeight w:val="189"/>
        </w:trPr>
        <w:tc>
          <w:tcPr>
            <w:tcW w:w="382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C724634" w14:textId="2B856D75" w:rsidR="009F01C6" w:rsidRPr="0095454A" w:rsidRDefault="009F01C6" w:rsidP="009F01C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5454A">
              <w:rPr>
                <w:rFonts w:ascii="Arial" w:hAnsi="Arial" w:cs="Arial"/>
                <w:sz w:val="18"/>
                <w:szCs w:val="18"/>
              </w:rPr>
              <w:t>PGS</w:t>
            </w:r>
            <w:r>
              <w:rPr>
                <w:rFonts w:ascii="Arial" w:hAnsi="Arial" w:cs="Arial"/>
                <w:sz w:val="18"/>
                <w:szCs w:val="18"/>
              </w:rPr>
              <w:t xml:space="preserve">s and interactions with </w:t>
            </w:r>
            <w:r w:rsidRPr="0095454A">
              <w:rPr>
                <w:rFonts w:ascii="Arial" w:hAnsi="Arial" w:cs="Arial"/>
                <w:sz w:val="18"/>
                <w:szCs w:val="18"/>
              </w:rPr>
              <w:t>&lt;5 portions fruits &amp; vegetables</w:t>
            </w: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36FC0757" w14:textId="77777777" w:rsidR="009F01C6" w:rsidRPr="0095454A" w:rsidRDefault="009F01C6" w:rsidP="009F01C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27542" w14:textId="08F23114" w:rsidR="009F01C6" w:rsidRPr="00A0243E" w:rsidRDefault="009F01C6" w:rsidP="009F01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750EC0">
              <w:rPr>
                <w:rFonts w:ascii="Arial" w:hAnsi="Arial" w:cs="Arial"/>
                <w:b/>
                <w:bCs/>
                <w:sz w:val="20"/>
                <w:szCs w:val="20"/>
              </w:rPr>
              <w:t>Total sample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42497151" w14:textId="77777777" w:rsidR="009F01C6" w:rsidRPr="0095454A" w:rsidRDefault="009F01C6" w:rsidP="009F01C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D1283" w14:textId="2234512C" w:rsidR="009F01C6" w:rsidRPr="00A0243E" w:rsidRDefault="009F01C6" w:rsidP="009F01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EC0">
              <w:rPr>
                <w:rFonts w:ascii="Arial" w:hAnsi="Arial" w:cs="Arial"/>
                <w:b/>
                <w:sz w:val="20"/>
                <w:szCs w:val="20"/>
              </w:rPr>
              <w:t>Alzheimer’s diagnosis</w:t>
            </w:r>
          </w:p>
        </w:tc>
        <w:tc>
          <w:tcPr>
            <w:tcW w:w="233" w:type="dxa"/>
            <w:tcBorders>
              <w:top w:val="single" w:sz="4" w:space="0" w:color="auto"/>
            </w:tcBorders>
            <w:vAlign w:val="center"/>
          </w:tcPr>
          <w:p w14:paraId="0A23503E" w14:textId="77777777" w:rsidR="009F01C6" w:rsidRPr="0095454A" w:rsidRDefault="009F01C6" w:rsidP="009F01C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A053C" w14:textId="4C1AB90F" w:rsidR="009F01C6" w:rsidRPr="00A0243E" w:rsidRDefault="009F01C6" w:rsidP="009F01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EC0">
              <w:rPr>
                <w:rFonts w:ascii="Arial" w:hAnsi="Arial" w:cs="Arial"/>
                <w:b/>
                <w:bCs/>
                <w:sz w:val="20"/>
                <w:szCs w:val="20"/>
              </w:rPr>
              <w:t>non-AD cases</w:t>
            </w:r>
          </w:p>
        </w:tc>
      </w:tr>
      <w:tr w:rsidR="009F01C6" w:rsidRPr="0095454A" w14:paraId="3DD78917" w14:textId="77777777" w:rsidTr="00FA3B10">
        <w:trPr>
          <w:trHeight w:val="189"/>
        </w:trPr>
        <w:tc>
          <w:tcPr>
            <w:tcW w:w="382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BA16164" w14:textId="77777777" w:rsidR="009F01C6" w:rsidRPr="0095454A" w:rsidRDefault="009F01C6" w:rsidP="009F01C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14:paraId="69220C1F" w14:textId="77777777" w:rsidR="009F01C6" w:rsidRPr="0095454A" w:rsidRDefault="009F01C6" w:rsidP="009F01C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1204A419" w14:textId="4F20F66A" w:rsidR="009F01C6" w:rsidRDefault="009F01C6" w:rsidP="009F01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A0243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RERI (</w:t>
            </w:r>
            <w:r w:rsidRPr="00A0243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95% CI</w:t>
            </w:r>
            <w:r w:rsidRPr="00A0243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/</w:t>
            </w:r>
          </w:p>
          <w:p w14:paraId="5A3801F3" w14:textId="3161DA68" w:rsidR="009F01C6" w:rsidRPr="0095454A" w:rsidRDefault="009F01C6" w:rsidP="009F01C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243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AP (</w:t>
            </w:r>
            <w:r w:rsidRPr="00A0243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95% CI</w:t>
            </w:r>
            <w:r w:rsidRPr="00A0243E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31AFB307" w14:textId="77777777" w:rsidR="009F01C6" w:rsidRPr="0095454A" w:rsidRDefault="009F01C6" w:rsidP="009F01C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2" w:type="dxa"/>
            <w:tcBorders>
              <w:top w:val="single" w:sz="4" w:space="0" w:color="auto"/>
              <w:bottom w:val="single" w:sz="4" w:space="0" w:color="auto"/>
            </w:tcBorders>
          </w:tcPr>
          <w:p w14:paraId="4E7E7C1B" w14:textId="65B3B673" w:rsidR="009F01C6" w:rsidRDefault="009F01C6" w:rsidP="009F01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43E">
              <w:rPr>
                <w:rFonts w:ascii="Arial" w:hAnsi="Arial" w:cs="Arial"/>
                <w:b/>
                <w:bCs/>
                <w:sz w:val="18"/>
                <w:szCs w:val="18"/>
              </w:rPr>
              <w:t>RERI (</w:t>
            </w:r>
            <w:r w:rsidRPr="00A0243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95% CI</w:t>
            </w:r>
            <w:r w:rsidRPr="00A0243E">
              <w:rPr>
                <w:rFonts w:ascii="Arial" w:hAnsi="Arial" w:cs="Arial"/>
                <w:b/>
                <w:bCs/>
                <w:sz w:val="18"/>
                <w:szCs w:val="18"/>
              </w:rPr>
              <w:t>) /</w:t>
            </w:r>
          </w:p>
          <w:p w14:paraId="3C73CEA9" w14:textId="5717FE2A" w:rsidR="009F01C6" w:rsidRPr="0095454A" w:rsidRDefault="009F01C6" w:rsidP="009F01C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243E">
              <w:rPr>
                <w:rFonts w:ascii="Arial" w:hAnsi="Arial" w:cs="Arial"/>
                <w:b/>
                <w:bCs/>
                <w:sz w:val="18"/>
                <w:szCs w:val="18"/>
              </w:rPr>
              <w:t>AP (</w:t>
            </w:r>
            <w:r w:rsidRPr="00A0243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95% CI</w:t>
            </w:r>
            <w:r w:rsidRPr="00A0243E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33" w:type="dxa"/>
            <w:tcBorders>
              <w:bottom w:val="single" w:sz="4" w:space="0" w:color="auto"/>
            </w:tcBorders>
          </w:tcPr>
          <w:p w14:paraId="4C73B1A6" w14:textId="77777777" w:rsidR="009F01C6" w:rsidRPr="0095454A" w:rsidRDefault="009F01C6" w:rsidP="009F01C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</w:tcPr>
          <w:p w14:paraId="1C2AF9BC" w14:textId="420BF381" w:rsidR="009F01C6" w:rsidRDefault="009F01C6" w:rsidP="009F01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243E">
              <w:rPr>
                <w:rFonts w:ascii="Arial" w:hAnsi="Arial" w:cs="Arial"/>
                <w:b/>
                <w:bCs/>
                <w:sz w:val="18"/>
                <w:szCs w:val="18"/>
              </w:rPr>
              <w:t>RERI (</w:t>
            </w:r>
            <w:r w:rsidRPr="00A0243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95% CI</w:t>
            </w:r>
            <w:r w:rsidRPr="00A0243E">
              <w:rPr>
                <w:rFonts w:ascii="Arial" w:hAnsi="Arial" w:cs="Arial"/>
                <w:b/>
                <w:bCs/>
                <w:sz w:val="18"/>
                <w:szCs w:val="18"/>
              </w:rPr>
              <w:t>) /</w:t>
            </w:r>
          </w:p>
          <w:p w14:paraId="0D72FB62" w14:textId="41B01BE5" w:rsidR="009F01C6" w:rsidRPr="0095454A" w:rsidRDefault="009F01C6" w:rsidP="009F01C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0243E">
              <w:rPr>
                <w:rFonts w:ascii="Arial" w:hAnsi="Arial" w:cs="Arial"/>
                <w:b/>
                <w:bCs/>
                <w:sz w:val="18"/>
                <w:szCs w:val="18"/>
              </w:rPr>
              <w:t>AP (</w:t>
            </w:r>
            <w:r w:rsidRPr="00A0243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95% CI</w:t>
            </w:r>
            <w:r w:rsidRPr="00A0243E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9F01C6" w:rsidRPr="0095454A" w14:paraId="1ED1CBCA" w14:textId="77777777" w:rsidTr="009F01C6">
        <w:tc>
          <w:tcPr>
            <w:tcW w:w="3823" w:type="dxa"/>
            <w:gridSpan w:val="2"/>
            <w:tcBorders>
              <w:top w:val="single" w:sz="4" w:space="0" w:color="auto"/>
            </w:tcBorders>
            <w:vAlign w:val="center"/>
          </w:tcPr>
          <w:p w14:paraId="10B3177E" w14:textId="77777777" w:rsidR="009F01C6" w:rsidRPr="0095454A" w:rsidRDefault="009F01C6" w:rsidP="009F01C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5454A">
              <w:rPr>
                <w:rFonts w:ascii="Arial" w:hAnsi="Arial" w:cs="Arial"/>
                <w:i/>
                <w:iCs/>
                <w:sz w:val="18"/>
                <w:szCs w:val="18"/>
              </w:rPr>
              <w:t>AD-PGS</w:t>
            </w: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4198F1F9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</w:tcPr>
          <w:p w14:paraId="2387B5F3" w14:textId="77777777" w:rsidR="009F01C6" w:rsidRPr="0095454A" w:rsidRDefault="009F01C6" w:rsidP="009F01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285BF29C" w14:textId="77777777" w:rsidR="009F01C6" w:rsidRPr="0095454A" w:rsidRDefault="009F01C6" w:rsidP="009F01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2" w:type="dxa"/>
            <w:tcBorders>
              <w:top w:val="single" w:sz="4" w:space="0" w:color="auto"/>
            </w:tcBorders>
          </w:tcPr>
          <w:p w14:paraId="6A772183" w14:textId="77777777" w:rsidR="009F01C6" w:rsidRPr="0095454A" w:rsidRDefault="009F01C6" w:rsidP="009F01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4" w:space="0" w:color="auto"/>
            </w:tcBorders>
          </w:tcPr>
          <w:p w14:paraId="7511631A" w14:textId="77777777" w:rsidR="009F01C6" w:rsidRPr="0095454A" w:rsidRDefault="009F01C6" w:rsidP="009F01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4" w:space="0" w:color="auto"/>
            </w:tcBorders>
          </w:tcPr>
          <w:p w14:paraId="3713C220" w14:textId="77777777" w:rsidR="009F01C6" w:rsidRPr="0095454A" w:rsidRDefault="009F01C6" w:rsidP="009F01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1C6" w:rsidRPr="0095454A" w14:paraId="7F983297" w14:textId="77777777" w:rsidTr="009F01C6">
        <w:tc>
          <w:tcPr>
            <w:tcW w:w="421" w:type="dxa"/>
            <w:vAlign w:val="center"/>
          </w:tcPr>
          <w:p w14:paraId="7183BCF3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65F4BBCC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  <w:r w:rsidRPr="0095454A">
              <w:rPr>
                <w:rFonts w:ascii="Arial" w:hAnsi="Arial" w:cs="Arial"/>
                <w:sz w:val="18"/>
                <w:szCs w:val="18"/>
              </w:rPr>
              <w:t>PGS</w:t>
            </w:r>
          </w:p>
        </w:tc>
        <w:tc>
          <w:tcPr>
            <w:tcW w:w="272" w:type="dxa"/>
          </w:tcPr>
          <w:p w14:paraId="78D57552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</w:tcPr>
          <w:p w14:paraId="3002C06E" w14:textId="602020ED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237" w:type="dxa"/>
          </w:tcPr>
          <w:p w14:paraId="749CF654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2" w:type="dxa"/>
          </w:tcPr>
          <w:p w14:paraId="44A2E176" w14:textId="6ABD7EF1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233" w:type="dxa"/>
          </w:tcPr>
          <w:p w14:paraId="010FFB30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7" w:type="dxa"/>
          </w:tcPr>
          <w:p w14:paraId="5D2412DD" w14:textId="7157904B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9F01C6" w:rsidRPr="0095454A" w14:paraId="622DD2F9" w14:textId="77777777" w:rsidTr="009F01C6">
        <w:tc>
          <w:tcPr>
            <w:tcW w:w="421" w:type="dxa"/>
            <w:vAlign w:val="center"/>
          </w:tcPr>
          <w:p w14:paraId="0CD9D88C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1C5538EB" w14:textId="27369A64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  <w:r w:rsidRPr="0095454A">
              <w:rPr>
                <w:rFonts w:ascii="Arial" w:hAnsi="Arial" w:cs="Arial"/>
                <w:sz w:val="18"/>
                <w:szCs w:val="18"/>
              </w:rPr>
              <w:t xml:space="preserve">&lt;5 portions of fruit and vegetables </w:t>
            </w:r>
          </w:p>
        </w:tc>
        <w:tc>
          <w:tcPr>
            <w:tcW w:w="272" w:type="dxa"/>
          </w:tcPr>
          <w:p w14:paraId="0C7562D8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</w:tcPr>
          <w:p w14:paraId="0E5DB949" w14:textId="3C78153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237" w:type="dxa"/>
          </w:tcPr>
          <w:p w14:paraId="3C99DD91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2" w:type="dxa"/>
          </w:tcPr>
          <w:p w14:paraId="75D5D86B" w14:textId="79883E09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233" w:type="dxa"/>
          </w:tcPr>
          <w:p w14:paraId="4E11CD19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7" w:type="dxa"/>
          </w:tcPr>
          <w:p w14:paraId="1BF62122" w14:textId="7FBB11C2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9F01C6" w:rsidRPr="00403210" w14:paraId="1B5F2026" w14:textId="77777777" w:rsidTr="009F01C6">
        <w:tc>
          <w:tcPr>
            <w:tcW w:w="421" w:type="dxa"/>
            <w:vAlign w:val="center"/>
          </w:tcPr>
          <w:p w14:paraId="13038E60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0A79AC48" w14:textId="2D36E59E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  <w:r w:rsidRPr="0095454A">
              <w:rPr>
                <w:rFonts w:ascii="Arial" w:hAnsi="Arial" w:cs="Arial"/>
                <w:sz w:val="18"/>
                <w:szCs w:val="18"/>
              </w:rPr>
              <w:t xml:space="preserve">PGS </w:t>
            </w:r>
            <w:r>
              <w:rPr>
                <w:rFonts w:ascii="Arial" w:hAnsi="Arial" w:cs="Arial"/>
                <w:sz w:val="18"/>
                <w:szCs w:val="18"/>
              </w:rPr>
              <w:t>×</w:t>
            </w:r>
            <w:r w:rsidRPr="0095454A">
              <w:rPr>
                <w:rFonts w:ascii="Arial" w:hAnsi="Arial" w:cs="Arial"/>
                <w:sz w:val="18"/>
                <w:szCs w:val="18"/>
              </w:rPr>
              <w:t xml:space="preserve"> &lt;5 portions fruits &amp; vegetables</w:t>
            </w:r>
          </w:p>
        </w:tc>
        <w:tc>
          <w:tcPr>
            <w:tcW w:w="272" w:type="dxa"/>
          </w:tcPr>
          <w:p w14:paraId="78D2EA7E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</w:tcPr>
          <w:p w14:paraId="5EC96A45" w14:textId="6A0E15CF" w:rsidR="009F01C6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0.16 (-0.18 to 0.41) /</w:t>
            </w:r>
          </w:p>
          <w:p w14:paraId="4E7AE7A6" w14:textId="469CF1F4" w:rsidR="009F01C6" w:rsidRPr="00403210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0.09 (-0.20 to 0.35)</w:t>
            </w:r>
          </w:p>
        </w:tc>
        <w:tc>
          <w:tcPr>
            <w:tcW w:w="237" w:type="dxa"/>
          </w:tcPr>
          <w:p w14:paraId="5C159927" w14:textId="77777777" w:rsidR="009F01C6" w:rsidRPr="00403210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2" w:type="dxa"/>
          </w:tcPr>
          <w:p w14:paraId="5EF2EFC1" w14:textId="69498805" w:rsidR="009F01C6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0.04 (-0.36 to 4.30) /</w:t>
            </w:r>
          </w:p>
          <w:p w14:paraId="43A162CE" w14:textId="7AFFD9D0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0.02 (-0.72 to 0.53)</w:t>
            </w:r>
          </w:p>
        </w:tc>
        <w:tc>
          <w:tcPr>
            <w:tcW w:w="233" w:type="dxa"/>
          </w:tcPr>
          <w:p w14:paraId="556B3CE1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7" w:type="dxa"/>
          </w:tcPr>
          <w:p w14:paraId="256312EA" w14:textId="2F4574BA" w:rsidR="009F01C6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0.20 (-0.14 to 1.49) /</w:t>
            </w:r>
          </w:p>
          <w:p w14:paraId="0E0B69DE" w14:textId="0AF3206D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0.12 (-0.19 to 0.40) </w:t>
            </w:r>
          </w:p>
        </w:tc>
      </w:tr>
      <w:tr w:rsidR="009F01C6" w:rsidRPr="0095454A" w14:paraId="47E1FF4F" w14:textId="77777777" w:rsidTr="009F01C6">
        <w:tc>
          <w:tcPr>
            <w:tcW w:w="421" w:type="dxa"/>
            <w:vAlign w:val="center"/>
          </w:tcPr>
          <w:p w14:paraId="2B6110BF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45CC390B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" w:type="dxa"/>
          </w:tcPr>
          <w:p w14:paraId="46B523AD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</w:tcPr>
          <w:p w14:paraId="2E268508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7" w:type="dxa"/>
          </w:tcPr>
          <w:p w14:paraId="16CA4DF0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2" w:type="dxa"/>
          </w:tcPr>
          <w:p w14:paraId="6A1CB558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3" w:type="dxa"/>
          </w:tcPr>
          <w:p w14:paraId="61E52D8C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7" w:type="dxa"/>
          </w:tcPr>
          <w:p w14:paraId="30112DC6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F01C6" w:rsidRPr="0095454A" w14:paraId="2F613FC0" w14:textId="77777777" w:rsidTr="009F01C6">
        <w:tc>
          <w:tcPr>
            <w:tcW w:w="3823" w:type="dxa"/>
            <w:gridSpan w:val="2"/>
            <w:vAlign w:val="center"/>
          </w:tcPr>
          <w:p w14:paraId="440C484D" w14:textId="77777777" w:rsidR="009F01C6" w:rsidRPr="0095454A" w:rsidRDefault="009F01C6" w:rsidP="009F01C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5454A">
              <w:rPr>
                <w:rFonts w:ascii="Arial" w:hAnsi="Arial" w:cs="Arial"/>
                <w:i/>
                <w:iCs/>
                <w:sz w:val="18"/>
                <w:szCs w:val="18"/>
              </w:rPr>
              <w:t>SZ-PGS</w:t>
            </w:r>
          </w:p>
        </w:tc>
        <w:tc>
          <w:tcPr>
            <w:tcW w:w="272" w:type="dxa"/>
          </w:tcPr>
          <w:p w14:paraId="263E7A35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</w:tcPr>
          <w:p w14:paraId="45E2FAA0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7" w:type="dxa"/>
          </w:tcPr>
          <w:p w14:paraId="2FB5AEE2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2" w:type="dxa"/>
          </w:tcPr>
          <w:p w14:paraId="6802D703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3" w:type="dxa"/>
          </w:tcPr>
          <w:p w14:paraId="1570B98E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7" w:type="dxa"/>
          </w:tcPr>
          <w:p w14:paraId="208B4B43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F01C6" w:rsidRPr="0095454A" w14:paraId="19F12B92" w14:textId="77777777" w:rsidTr="009F01C6">
        <w:tc>
          <w:tcPr>
            <w:tcW w:w="421" w:type="dxa"/>
            <w:vAlign w:val="center"/>
          </w:tcPr>
          <w:p w14:paraId="40D76584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225E5EB5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  <w:r w:rsidRPr="0095454A">
              <w:rPr>
                <w:rFonts w:ascii="Arial" w:hAnsi="Arial" w:cs="Arial"/>
                <w:sz w:val="18"/>
                <w:szCs w:val="18"/>
              </w:rPr>
              <w:t>PGS</w:t>
            </w:r>
          </w:p>
        </w:tc>
        <w:tc>
          <w:tcPr>
            <w:tcW w:w="272" w:type="dxa"/>
          </w:tcPr>
          <w:p w14:paraId="196412DC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</w:tcPr>
          <w:p w14:paraId="2F3431E1" w14:textId="7BF10509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237" w:type="dxa"/>
          </w:tcPr>
          <w:p w14:paraId="006A41CF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2" w:type="dxa"/>
          </w:tcPr>
          <w:p w14:paraId="076B571A" w14:textId="4AB2110A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7557A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233" w:type="dxa"/>
          </w:tcPr>
          <w:p w14:paraId="63A87221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7" w:type="dxa"/>
          </w:tcPr>
          <w:p w14:paraId="502F3FF1" w14:textId="6F0FCACF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7557A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9F01C6" w:rsidRPr="0095454A" w14:paraId="1EB07EF8" w14:textId="77777777" w:rsidTr="009F01C6">
        <w:tc>
          <w:tcPr>
            <w:tcW w:w="421" w:type="dxa"/>
            <w:vAlign w:val="center"/>
          </w:tcPr>
          <w:p w14:paraId="5421341D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18D91F98" w14:textId="74CDA879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  <w:r w:rsidRPr="0095454A">
              <w:rPr>
                <w:rFonts w:ascii="Arial" w:hAnsi="Arial" w:cs="Arial"/>
                <w:sz w:val="18"/>
                <w:szCs w:val="18"/>
              </w:rPr>
              <w:t xml:space="preserve">&lt;5 portions of fruit and vegetables </w:t>
            </w:r>
          </w:p>
        </w:tc>
        <w:tc>
          <w:tcPr>
            <w:tcW w:w="272" w:type="dxa"/>
          </w:tcPr>
          <w:p w14:paraId="5C9DC2A3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</w:tcPr>
          <w:p w14:paraId="2B40DECD" w14:textId="4229C596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237" w:type="dxa"/>
          </w:tcPr>
          <w:p w14:paraId="72B0346A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2" w:type="dxa"/>
          </w:tcPr>
          <w:p w14:paraId="6CD7AD75" w14:textId="2F870E16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7557A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233" w:type="dxa"/>
          </w:tcPr>
          <w:p w14:paraId="3E124A6F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7" w:type="dxa"/>
          </w:tcPr>
          <w:p w14:paraId="5EBE6C79" w14:textId="10009488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7557A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9F01C6" w:rsidRPr="0095454A" w14:paraId="2D92E516" w14:textId="77777777" w:rsidTr="009F01C6">
        <w:tc>
          <w:tcPr>
            <w:tcW w:w="421" w:type="dxa"/>
            <w:vAlign w:val="center"/>
          </w:tcPr>
          <w:p w14:paraId="7403B925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4DE2C477" w14:textId="40FDE278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  <w:r w:rsidRPr="0095454A">
              <w:rPr>
                <w:rFonts w:ascii="Arial" w:hAnsi="Arial" w:cs="Arial"/>
                <w:sz w:val="18"/>
                <w:szCs w:val="18"/>
              </w:rPr>
              <w:t xml:space="preserve">PGS </w:t>
            </w:r>
            <w:r>
              <w:rPr>
                <w:rFonts w:ascii="Arial" w:hAnsi="Arial" w:cs="Arial"/>
                <w:sz w:val="18"/>
                <w:szCs w:val="18"/>
              </w:rPr>
              <w:t>×</w:t>
            </w:r>
            <w:r w:rsidRPr="0095454A">
              <w:rPr>
                <w:rFonts w:ascii="Arial" w:hAnsi="Arial" w:cs="Arial"/>
                <w:sz w:val="18"/>
                <w:szCs w:val="18"/>
              </w:rPr>
              <w:t xml:space="preserve"> &lt;5 portions fruits &amp; vegetables</w:t>
            </w:r>
          </w:p>
        </w:tc>
        <w:tc>
          <w:tcPr>
            <w:tcW w:w="272" w:type="dxa"/>
          </w:tcPr>
          <w:p w14:paraId="0F97E52C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</w:tcPr>
          <w:p w14:paraId="254CBE45" w14:textId="5367A5FB" w:rsidR="009F01C6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-0.07 (-0.20 to 0.50) /</w:t>
            </w:r>
          </w:p>
          <w:p w14:paraId="513F7797" w14:textId="6C98A92C" w:rsidR="009F01C6" w:rsidRPr="00403210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-0.06 (-0.33 to 0.21)</w:t>
            </w:r>
          </w:p>
        </w:tc>
        <w:tc>
          <w:tcPr>
            <w:tcW w:w="237" w:type="dxa"/>
          </w:tcPr>
          <w:p w14:paraId="0ADBB4F3" w14:textId="77777777" w:rsidR="009F01C6" w:rsidRPr="00403210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2" w:type="dxa"/>
          </w:tcPr>
          <w:p w14:paraId="48E0C8CD" w14:textId="2432288E" w:rsidR="009F01C6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-0.27 (-0.39 to 2.68) /</w:t>
            </w:r>
          </w:p>
          <w:p w14:paraId="29B980A1" w14:textId="346ED730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-0.18 (-1.05 to 0.44)</w:t>
            </w:r>
          </w:p>
        </w:tc>
        <w:tc>
          <w:tcPr>
            <w:tcW w:w="233" w:type="dxa"/>
          </w:tcPr>
          <w:p w14:paraId="2B25B60D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7" w:type="dxa"/>
          </w:tcPr>
          <w:p w14:paraId="3F9CF0D2" w14:textId="381EE3ED" w:rsidR="009F01C6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-0.04 (-0.15 to 0.61) /</w:t>
            </w:r>
          </w:p>
          <w:p w14:paraId="60C5D954" w14:textId="3E4519B5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-0.04 (-0.29 to 0.25) </w:t>
            </w:r>
          </w:p>
        </w:tc>
      </w:tr>
      <w:tr w:rsidR="009F01C6" w:rsidRPr="0095454A" w14:paraId="65F48D2D" w14:textId="77777777" w:rsidTr="009F01C6">
        <w:tc>
          <w:tcPr>
            <w:tcW w:w="421" w:type="dxa"/>
            <w:vAlign w:val="center"/>
          </w:tcPr>
          <w:p w14:paraId="776B41C6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68C73F64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" w:type="dxa"/>
          </w:tcPr>
          <w:p w14:paraId="3ED7BFE9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</w:tcPr>
          <w:p w14:paraId="75EA2CA7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7" w:type="dxa"/>
          </w:tcPr>
          <w:p w14:paraId="33BFE8CC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2" w:type="dxa"/>
          </w:tcPr>
          <w:p w14:paraId="6452A3C3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3" w:type="dxa"/>
          </w:tcPr>
          <w:p w14:paraId="1F81E549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7" w:type="dxa"/>
          </w:tcPr>
          <w:p w14:paraId="5545EB8C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F01C6" w:rsidRPr="0095454A" w14:paraId="19FE4EE6" w14:textId="77777777" w:rsidTr="009F01C6">
        <w:tc>
          <w:tcPr>
            <w:tcW w:w="3823" w:type="dxa"/>
            <w:gridSpan w:val="2"/>
            <w:vAlign w:val="center"/>
          </w:tcPr>
          <w:p w14:paraId="71D8E9C3" w14:textId="77777777" w:rsidR="009F01C6" w:rsidRPr="0095454A" w:rsidRDefault="009F01C6" w:rsidP="009F01C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5454A">
              <w:rPr>
                <w:rFonts w:ascii="Arial" w:hAnsi="Arial" w:cs="Arial"/>
                <w:i/>
                <w:iCs/>
                <w:sz w:val="18"/>
                <w:szCs w:val="18"/>
              </w:rPr>
              <w:t>GC-PGS</w:t>
            </w:r>
          </w:p>
        </w:tc>
        <w:tc>
          <w:tcPr>
            <w:tcW w:w="272" w:type="dxa"/>
          </w:tcPr>
          <w:p w14:paraId="298CC5B1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</w:tcPr>
          <w:p w14:paraId="1888E7DA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7" w:type="dxa"/>
          </w:tcPr>
          <w:p w14:paraId="573353C9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2" w:type="dxa"/>
          </w:tcPr>
          <w:p w14:paraId="67222BB2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3" w:type="dxa"/>
          </w:tcPr>
          <w:p w14:paraId="21BE5756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7" w:type="dxa"/>
          </w:tcPr>
          <w:p w14:paraId="1E293AF0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F01C6" w:rsidRPr="0095454A" w14:paraId="0EA623A2" w14:textId="77777777" w:rsidTr="009F01C6">
        <w:tc>
          <w:tcPr>
            <w:tcW w:w="421" w:type="dxa"/>
            <w:vAlign w:val="center"/>
          </w:tcPr>
          <w:p w14:paraId="4C257D22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553E684D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  <w:r w:rsidRPr="0095454A">
              <w:rPr>
                <w:rFonts w:ascii="Arial" w:hAnsi="Arial" w:cs="Arial"/>
                <w:sz w:val="18"/>
                <w:szCs w:val="18"/>
              </w:rPr>
              <w:t>PGS</w:t>
            </w:r>
          </w:p>
        </w:tc>
        <w:tc>
          <w:tcPr>
            <w:tcW w:w="272" w:type="dxa"/>
          </w:tcPr>
          <w:p w14:paraId="563441D7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</w:tcPr>
          <w:p w14:paraId="2DCEB637" w14:textId="02554C3D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237" w:type="dxa"/>
          </w:tcPr>
          <w:p w14:paraId="6E311F0A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2" w:type="dxa"/>
          </w:tcPr>
          <w:p w14:paraId="6D80B246" w14:textId="63DEBF60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7557A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233" w:type="dxa"/>
          </w:tcPr>
          <w:p w14:paraId="38ABDAE1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7" w:type="dxa"/>
          </w:tcPr>
          <w:p w14:paraId="33F8B0B2" w14:textId="48942A86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7557A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9F01C6" w:rsidRPr="0095454A" w14:paraId="3FA337CA" w14:textId="77777777" w:rsidTr="009F01C6">
        <w:tc>
          <w:tcPr>
            <w:tcW w:w="421" w:type="dxa"/>
            <w:vAlign w:val="center"/>
          </w:tcPr>
          <w:p w14:paraId="16B1BA65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3B48858A" w14:textId="5001029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  <w:r w:rsidRPr="0095454A">
              <w:rPr>
                <w:rFonts w:ascii="Arial" w:hAnsi="Arial" w:cs="Arial"/>
                <w:sz w:val="18"/>
                <w:szCs w:val="18"/>
              </w:rPr>
              <w:t xml:space="preserve">&lt;5 portions of fruit and vegetables </w:t>
            </w:r>
          </w:p>
        </w:tc>
        <w:tc>
          <w:tcPr>
            <w:tcW w:w="272" w:type="dxa"/>
          </w:tcPr>
          <w:p w14:paraId="6837D898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</w:tcPr>
          <w:p w14:paraId="417D3AC7" w14:textId="6AA911AE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237" w:type="dxa"/>
          </w:tcPr>
          <w:p w14:paraId="7C44ABEC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2" w:type="dxa"/>
          </w:tcPr>
          <w:p w14:paraId="71846F72" w14:textId="7CECD98E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7557A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233" w:type="dxa"/>
          </w:tcPr>
          <w:p w14:paraId="24A840F1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7" w:type="dxa"/>
          </w:tcPr>
          <w:p w14:paraId="65D0118D" w14:textId="148439A3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7557A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</w:tr>
      <w:tr w:rsidR="009F01C6" w:rsidRPr="0095454A" w14:paraId="06EF207B" w14:textId="77777777" w:rsidTr="009F01C6">
        <w:trPr>
          <w:trHeight w:val="214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14:paraId="73A0284E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2373610" w14:textId="1C72FA45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  <w:r w:rsidRPr="0095454A">
              <w:rPr>
                <w:rFonts w:ascii="Arial" w:hAnsi="Arial" w:cs="Arial"/>
                <w:sz w:val="18"/>
                <w:szCs w:val="18"/>
              </w:rPr>
              <w:t xml:space="preserve">PGS </w:t>
            </w:r>
            <w:r>
              <w:rPr>
                <w:rFonts w:ascii="Arial" w:hAnsi="Arial" w:cs="Arial"/>
                <w:sz w:val="18"/>
                <w:szCs w:val="18"/>
              </w:rPr>
              <w:t>×</w:t>
            </w:r>
            <w:r w:rsidRPr="0095454A">
              <w:rPr>
                <w:rFonts w:ascii="Arial" w:hAnsi="Arial" w:cs="Arial"/>
                <w:sz w:val="18"/>
                <w:szCs w:val="18"/>
              </w:rPr>
              <w:t xml:space="preserve"> &lt;5 portions fruits &amp; vegetables</w:t>
            </w: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14:paraId="7B21FC38" w14:textId="77777777" w:rsidR="009F01C6" w:rsidRPr="0095454A" w:rsidRDefault="009F01C6" w:rsidP="009F01C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14:paraId="59286E89" w14:textId="33ED1C2C" w:rsidR="009F01C6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0.21 (-0.12 to 1.24) /</w:t>
            </w:r>
          </w:p>
          <w:p w14:paraId="61D5EC93" w14:textId="2FF16E2E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0.13 (-0.14 to 0.38)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66E1A389" w14:textId="77777777" w:rsidR="009F01C6" w:rsidRPr="00CA3AE9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2" w:type="dxa"/>
            <w:tcBorders>
              <w:bottom w:val="single" w:sz="4" w:space="0" w:color="auto"/>
            </w:tcBorders>
          </w:tcPr>
          <w:p w14:paraId="3A61E713" w14:textId="63B7F29D" w:rsidR="009F01C6" w:rsidRPr="00CF7DAD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F7DAD">
              <w:rPr>
                <w:rFonts w:ascii="Arial" w:hAnsi="Arial" w:cs="Arial"/>
                <w:bCs/>
                <w:sz w:val="18"/>
                <w:szCs w:val="18"/>
              </w:rPr>
              <w:t>0.70 (0.09 to 4.82) /</w:t>
            </w:r>
          </w:p>
          <w:p w14:paraId="794B9A54" w14:textId="237CD740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F7DAD">
              <w:rPr>
                <w:rFonts w:ascii="Arial" w:hAnsi="Arial" w:cs="Arial"/>
                <w:bCs/>
                <w:sz w:val="18"/>
                <w:szCs w:val="18"/>
              </w:rPr>
              <w:t>0.36 (0.17 to 0.66)</w:t>
            </w:r>
          </w:p>
        </w:tc>
        <w:tc>
          <w:tcPr>
            <w:tcW w:w="233" w:type="dxa"/>
            <w:tcBorders>
              <w:bottom w:val="single" w:sz="4" w:space="0" w:color="auto"/>
            </w:tcBorders>
          </w:tcPr>
          <w:p w14:paraId="32920EEB" w14:textId="77777777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77" w:type="dxa"/>
            <w:tcBorders>
              <w:bottom w:val="single" w:sz="4" w:space="0" w:color="auto"/>
            </w:tcBorders>
          </w:tcPr>
          <w:p w14:paraId="2B97A7B7" w14:textId="760E3D38" w:rsidR="009F01C6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0.03 (-0.26 to 1.25) /</w:t>
            </w:r>
          </w:p>
          <w:p w14:paraId="28532B2F" w14:textId="51A2038C" w:rsidR="009F01C6" w:rsidRPr="0007557A" w:rsidRDefault="009F01C6" w:rsidP="009F01C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0.02 (-0.37 to 0.35) </w:t>
            </w:r>
          </w:p>
        </w:tc>
      </w:tr>
    </w:tbl>
    <w:p w14:paraId="201E9EE8" w14:textId="23EEF155" w:rsidR="002444FC" w:rsidRPr="00FA1EC9" w:rsidRDefault="00E97C23" w:rsidP="001C24E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97C23">
        <w:rPr>
          <w:rFonts w:ascii="Arial" w:hAnsi="Arial" w:cs="Arial"/>
          <w:sz w:val="21"/>
          <w:szCs w:val="21"/>
        </w:rPr>
        <w:t xml:space="preserve">Abbreviations: </w:t>
      </w:r>
      <w:r w:rsidR="002444FC" w:rsidRPr="00FA1EC9">
        <w:rPr>
          <w:rFonts w:ascii="Arial" w:hAnsi="Arial" w:cs="Arial"/>
          <w:sz w:val="21"/>
          <w:szCs w:val="21"/>
        </w:rPr>
        <w:t xml:space="preserve">PGS, polygenic score; AD-PGS, polygenic score for Alzheimer’s disease; SZ-PGS, polygenic score for schizophrenia; GC-PGS, polygenic score for general cognition; HR, hazard ratio; CI, confidence interval; APOE-ε4, </w:t>
      </w:r>
      <w:r w:rsidR="002444FC" w:rsidRPr="00FA1EC9">
        <w:rPr>
          <w:rFonts w:ascii="Arial" w:hAnsi="Arial" w:cs="Arial"/>
          <w:bCs/>
          <w:iCs/>
          <w:sz w:val="21"/>
          <w:szCs w:val="21"/>
        </w:rPr>
        <w:t>the ε4 allele of the apolipoprotein E gene</w:t>
      </w:r>
      <w:r w:rsidR="00F33DCB" w:rsidRPr="00FA1EC9">
        <w:rPr>
          <w:rFonts w:ascii="Arial" w:hAnsi="Arial" w:cs="Arial"/>
          <w:bCs/>
          <w:iCs/>
          <w:sz w:val="21"/>
          <w:szCs w:val="21"/>
        </w:rPr>
        <w:t>;</w:t>
      </w:r>
      <w:r w:rsidR="00F33DCB" w:rsidRPr="00FA1EC9">
        <w:rPr>
          <w:rFonts w:ascii="Arial" w:hAnsi="Arial" w:cs="Arial"/>
          <w:sz w:val="21"/>
          <w:szCs w:val="21"/>
        </w:rPr>
        <w:t xml:space="preserve"> RERI, relative excess risk due to interaction; AP, attributable proportion; RERI=0; AP=0: no interaction or exactly equal to additivity of the individual effects of the two risk factors; RERI&gt;0; AP&gt;0: positive interaction or more than additivity of the individual effects of the two risk factors; RERI&lt;0; AP&lt;0: negative interaction or less than additivity of the individual effects of the two risk factors.</w:t>
      </w:r>
    </w:p>
    <w:p w14:paraId="51C2EE2A" w14:textId="1D24F460" w:rsidR="002444FC" w:rsidRDefault="002444FC" w:rsidP="001C24E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bookmarkStart w:id="0" w:name="_Hlk38967650"/>
      <w:r w:rsidRPr="00FA1EC9">
        <w:rPr>
          <w:rFonts w:ascii="Arial" w:hAnsi="Arial" w:cs="Arial"/>
          <w:sz w:val="21"/>
          <w:szCs w:val="21"/>
        </w:rPr>
        <w:t>× represents an interaction between the two factors; interactions are presented based on multiplicative interaction model</w:t>
      </w:r>
    </w:p>
    <w:bookmarkEnd w:id="0"/>
    <w:p w14:paraId="6B45BB8B" w14:textId="155CCA98" w:rsidR="008D2699" w:rsidRDefault="008D2699" w:rsidP="003F6D53">
      <w:pPr>
        <w:spacing w:after="0" w:line="480" w:lineRule="auto"/>
        <w:jc w:val="both"/>
        <w:rPr>
          <w:rFonts w:ascii="Arial" w:hAnsi="Arial" w:cs="Arial"/>
        </w:rPr>
        <w:sectPr w:rsidR="008D2699" w:rsidSect="00C14CD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D39528F" w14:textId="1EC1682B" w:rsidR="001360DB" w:rsidRPr="002010A4" w:rsidRDefault="001360DB" w:rsidP="001360DB">
      <w:pPr>
        <w:spacing w:line="480" w:lineRule="auto"/>
        <w:jc w:val="both"/>
        <w:rPr>
          <w:rFonts w:ascii="Arial" w:hAnsi="Arial" w:cs="Arial"/>
          <w:b/>
        </w:rPr>
      </w:pPr>
      <w:r w:rsidRPr="002010A4">
        <w:rPr>
          <w:rFonts w:ascii="Arial" w:hAnsi="Arial" w:cs="Arial"/>
          <w:b/>
        </w:rPr>
        <w:lastRenderedPageBreak/>
        <w:t xml:space="preserve">Table </w:t>
      </w:r>
      <w:r w:rsidR="00BF58D3" w:rsidRPr="002010A4">
        <w:rPr>
          <w:rFonts w:ascii="Arial" w:hAnsi="Arial" w:cs="Arial"/>
          <w:b/>
        </w:rPr>
        <w:t>7</w:t>
      </w:r>
      <w:r w:rsidRPr="002010A4">
        <w:rPr>
          <w:rFonts w:ascii="Arial" w:hAnsi="Arial" w:cs="Arial"/>
          <w:b/>
        </w:rPr>
        <w:t xml:space="preserve">. </w:t>
      </w:r>
      <w:r w:rsidRPr="002010A4">
        <w:rPr>
          <w:rFonts w:ascii="Arial" w:hAnsi="Arial" w:cs="Arial"/>
          <w:b/>
        </w:rPr>
        <w:tab/>
        <w:t xml:space="preserve">Multivariate AFT model estimating associations of PGSs for age-related traits and risk for dementia diagnosis </w:t>
      </w:r>
    </w:p>
    <w:tbl>
      <w:tblPr>
        <w:tblStyle w:val="TableGridLight"/>
        <w:tblW w:w="1091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3549"/>
        <w:gridCol w:w="272"/>
        <w:gridCol w:w="2138"/>
        <w:gridCol w:w="237"/>
        <w:gridCol w:w="2033"/>
        <w:gridCol w:w="233"/>
        <w:gridCol w:w="2033"/>
      </w:tblGrid>
      <w:tr w:rsidR="009F01C6" w:rsidRPr="002010A4" w14:paraId="26F2EA66" w14:textId="77777777" w:rsidTr="009F01C6">
        <w:trPr>
          <w:trHeight w:val="170"/>
        </w:trPr>
        <w:tc>
          <w:tcPr>
            <w:tcW w:w="3969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5434C4C2" w14:textId="0199F713" w:rsidR="009F01C6" w:rsidRPr="002010A4" w:rsidRDefault="009F01C6" w:rsidP="009F01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sz w:val="18"/>
                <w:szCs w:val="18"/>
              </w:rPr>
              <w:t>PGSs and interactions with &lt;5 portions fruits &amp; vegetables</w:t>
            </w: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076D34C6" w14:textId="77777777" w:rsidR="009F01C6" w:rsidRPr="002010A4" w:rsidRDefault="009F01C6" w:rsidP="00750EC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E51CC" w14:textId="77777777" w:rsidR="009F01C6" w:rsidRPr="002010A4" w:rsidRDefault="009F01C6" w:rsidP="00750E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sz w:val="20"/>
                <w:szCs w:val="20"/>
              </w:rPr>
              <w:t>Total sample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05E4A5A0" w14:textId="77777777" w:rsidR="009F01C6" w:rsidRPr="002010A4" w:rsidRDefault="009F01C6" w:rsidP="00750E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2AC8A" w14:textId="77777777" w:rsidR="009F01C6" w:rsidRPr="002010A4" w:rsidRDefault="009F01C6" w:rsidP="00750E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sz w:val="20"/>
                <w:szCs w:val="20"/>
              </w:rPr>
              <w:t>Alzheimer’s diagnosis</w:t>
            </w:r>
          </w:p>
        </w:tc>
        <w:tc>
          <w:tcPr>
            <w:tcW w:w="233" w:type="dxa"/>
            <w:tcBorders>
              <w:top w:val="single" w:sz="4" w:space="0" w:color="auto"/>
            </w:tcBorders>
            <w:vAlign w:val="center"/>
          </w:tcPr>
          <w:p w14:paraId="7491F38F" w14:textId="77777777" w:rsidR="009F01C6" w:rsidRPr="002010A4" w:rsidRDefault="009F01C6" w:rsidP="00750E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9B574" w14:textId="77777777" w:rsidR="009F01C6" w:rsidRPr="002010A4" w:rsidRDefault="009F01C6" w:rsidP="00750E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sz w:val="20"/>
                <w:szCs w:val="20"/>
              </w:rPr>
              <w:t>non-AD cases</w:t>
            </w:r>
          </w:p>
        </w:tc>
      </w:tr>
      <w:tr w:rsidR="009F01C6" w:rsidRPr="002010A4" w14:paraId="3A13CD56" w14:textId="77777777" w:rsidTr="00D64EAE">
        <w:trPr>
          <w:trHeight w:val="276"/>
        </w:trPr>
        <w:tc>
          <w:tcPr>
            <w:tcW w:w="39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170E811" w14:textId="77777777" w:rsidR="009F01C6" w:rsidRPr="002010A4" w:rsidRDefault="009F01C6" w:rsidP="009F01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14:paraId="03839238" w14:textId="77777777" w:rsidR="009F01C6" w:rsidRPr="002010A4" w:rsidRDefault="009F01C6" w:rsidP="00750EC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D311A" w14:textId="77777777" w:rsidR="009F01C6" w:rsidRPr="002010A4" w:rsidRDefault="009F01C6" w:rsidP="00750E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HR (</w:t>
            </w:r>
            <w:r w:rsidRPr="00201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95% CI</w:t>
            </w:r>
            <w:r w:rsidRPr="002010A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vAlign w:val="center"/>
          </w:tcPr>
          <w:p w14:paraId="68A1AC94" w14:textId="77777777" w:rsidR="009F01C6" w:rsidRPr="002010A4" w:rsidRDefault="009F01C6" w:rsidP="00750E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68674" w14:textId="77777777" w:rsidR="009F01C6" w:rsidRPr="002010A4" w:rsidRDefault="009F01C6" w:rsidP="00750E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sz w:val="20"/>
                <w:szCs w:val="20"/>
              </w:rPr>
              <w:t>HR (</w:t>
            </w:r>
            <w:r w:rsidRPr="002010A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95% CI</w:t>
            </w:r>
            <w:r w:rsidRPr="002010A4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3" w:type="dxa"/>
            <w:tcBorders>
              <w:bottom w:val="single" w:sz="4" w:space="0" w:color="auto"/>
            </w:tcBorders>
            <w:vAlign w:val="center"/>
          </w:tcPr>
          <w:p w14:paraId="0140DE12" w14:textId="77777777" w:rsidR="009F01C6" w:rsidRPr="002010A4" w:rsidRDefault="009F01C6" w:rsidP="00750E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4086B" w14:textId="77777777" w:rsidR="009F01C6" w:rsidRPr="002010A4" w:rsidRDefault="009F01C6" w:rsidP="00750E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sz w:val="20"/>
                <w:szCs w:val="20"/>
              </w:rPr>
              <w:t>HR (</w:t>
            </w:r>
            <w:r w:rsidRPr="002010A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95% CI</w:t>
            </w:r>
            <w:r w:rsidRPr="002010A4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1360DB" w:rsidRPr="002010A4" w14:paraId="0591A2F5" w14:textId="77777777" w:rsidTr="009F01C6"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14:paraId="24B920C4" w14:textId="77777777" w:rsidR="001360DB" w:rsidRPr="002010A4" w:rsidRDefault="001360DB" w:rsidP="009F01C6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AD-PGS</w:t>
            </w: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6D2ACA21" w14:textId="77777777" w:rsidR="001360DB" w:rsidRPr="002010A4" w:rsidRDefault="001360DB" w:rsidP="00750E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single" w:sz="4" w:space="0" w:color="auto"/>
            </w:tcBorders>
            <w:vAlign w:val="center"/>
          </w:tcPr>
          <w:p w14:paraId="1D994668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1C2EC559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auto"/>
            </w:tcBorders>
            <w:vAlign w:val="center"/>
          </w:tcPr>
          <w:p w14:paraId="49559856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dxa"/>
            <w:tcBorders>
              <w:top w:val="single" w:sz="4" w:space="0" w:color="auto"/>
            </w:tcBorders>
            <w:vAlign w:val="center"/>
          </w:tcPr>
          <w:p w14:paraId="73C1ED23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auto"/>
            </w:tcBorders>
            <w:vAlign w:val="center"/>
          </w:tcPr>
          <w:p w14:paraId="71B34602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0DB" w:rsidRPr="002010A4" w14:paraId="6B9B388D" w14:textId="77777777" w:rsidTr="009F01C6">
        <w:tc>
          <w:tcPr>
            <w:tcW w:w="420" w:type="dxa"/>
            <w:vAlign w:val="center"/>
          </w:tcPr>
          <w:p w14:paraId="3F253798" w14:textId="77777777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9" w:type="dxa"/>
            <w:vAlign w:val="center"/>
          </w:tcPr>
          <w:p w14:paraId="11D28A9A" w14:textId="77777777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PGS</w:t>
            </w:r>
          </w:p>
        </w:tc>
        <w:tc>
          <w:tcPr>
            <w:tcW w:w="272" w:type="dxa"/>
          </w:tcPr>
          <w:p w14:paraId="551BFB41" w14:textId="77777777" w:rsidR="001360DB" w:rsidRPr="002010A4" w:rsidRDefault="001360DB" w:rsidP="00750E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vAlign w:val="center"/>
          </w:tcPr>
          <w:p w14:paraId="2D82C721" w14:textId="3670E73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1.2</w:t>
            </w:r>
            <w:r w:rsidR="002C7150" w:rsidRPr="002010A4">
              <w:rPr>
                <w:rFonts w:ascii="Arial" w:hAnsi="Arial" w:cs="Arial"/>
                <w:sz w:val="20"/>
                <w:szCs w:val="20"/>
              </w:rPr>
              <w:t>5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 (1.0</w:t>
            </w:r>
            <w:r w:rsidR="002C7150" w:rsidRPr="002010A4">
              <w:rPr>
                <w:rFonts w:ascii="Arial" w:hAnsi="Arial" w:cs="Arial"/>
                <w:sz w:val="20"/>
                <w:szCs w:val="20"/>
              </w:rPr>
              <w:t>2</w:t>
            </w:r>
            <w:r w:rsidRPr="002010A4">
              <w:rPr>
                <w:rFonts w:ascii="Arial" w:hAnsi="Arial" w:cs="Arial"/>
                <w:sz w:val="20"/>
                <w:szCs w:val="20"/>
              </w:rPr>
              <w:t>-1.5</w:t>
            </w:r>
            <w:r w:rsidR="002C7150" w:rsidRPr="002010A4">
              <w:rPr>
                <w:rFonts w:ascii="Arial" w:hAnsi="Arial" w:cs="Arial"/>
                <w:sz w:val="20"/>
                <w:szCs w:val="20"/>
              </w:rPr>
              <w:t>4</w:t>
            </w:r>
            <w:r w:rsidRPr="002010A4">
              <w:rPr>
                <w:rFonts w:ascii="Arial" w:hAnsi="Arial" w:cs="Arial"/>
                <w:sz w:val="20"/>
                <w:szCs w:val="20"/>
              </w:rPr>
              <w:t>) *</w:t>
            </w:r>
          </w:p>
        </w:tc>
        <w:tc>
          <w:tcPr>
            <w:tcW w:w="237" w:type="dxa"/>
            <w:vAlign w:val="center"/>
          </w:tcPr>
          <w:p w14:paraId="0D1E00A7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530BBAF8" w14:textId="15C50454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1.47 (1.00-2.1</w:t>
            </w:r>
            <w:r w:rsidR="00965EF2" w:rsidRPr="002010A4">
              <w:rPr>
                <w:rFonts w:ascii="Arial" w:hAnsi="Arial" w:cs="Arial"/>
                <w:sz w:val="20"/>
                <w:szCs w:val="20"/>
              </w:rPr>
              <w:t>4</w:t>
            </w:r>
            <w:r w:rsidRPr="002010A4">
              <w:rPr>
                <w:rFonts w:ascii="Arial" w:hAnsi="Arial" w:cs="Arial"/>
                <w:sz w:val="20"/>
                <w:szCs w:val="20"/>
              </w:rPr>
              <w:t>) *</w:t>
            </w:r>
          </w:p>
        </w:tc>
        <w:tc>
          <w:tcPr>
            <w:tcW w:w="233" w:type="dxa"/>
            <w:vAlign w:val="center"/>
          </w:tcPr>
          <w:p w14:paraId="04108DB2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0A1891BA" w14:textId="444E6FC9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1.1</w:t>
            </w:r>
            <w:r w:rsidR="009A3DB0" w:rsidRPr="002010A4">
              <w:rPr>
                <w:rFonts w:ascii="Arial" w:hAnsi="Arial" w:cs="Arial"/>
                <w:sz w:val="20"/>
                <w:szCs w:val="20"/>
              </w:rPr>
              <w:t>7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 (0.92-1.4</w:t>
            </w:r>
            <w:r w:rsidR="009A3DB0" w:rsidRPr="002010A4">
              <w:rPr>
                <w:rFonts w:ascii="Arial" w:hAnsi="Arial" w:cs="Arial"/>
                <w:sz w:val="20"/>
                <w:szCs w:val="20"/>
              </w:rPr>
              <w:t>9</w:t>
            </w:r>
            <w:r w:rsidRPr="002010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360DB" w:rsidRPr="002010A4" w14:paraId="70BB34D6" w14:textId="77777777" w:rsidTr="009F01C6">
        <w:tc>
          <w:tcPr>
            <w:tcW w:w="420" w:type="dxa"/>
            <w:vAlign w:val="center"/>
          </w:tcPr>
          <w:p w14:paraId="3CD56AF7" w14:textId="77777777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9" w:type="dxa"/>
            <w:vAlign w:val="center"/>
          </w:tcPr>
          <w:p w14:paraId="62755561" w14:textId="64260FC9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Portions of fruit and vegetables </w:t>
            </w:r>
          </w:p>
        </w:tc>
        <w:tc>
          <w:tcPr>
            <w:tcW w:w="272" w:type="dxa"/>
          </w:tcPr>
          <w:p w14:paraId="4A59474D" w14:textId="77777777" w:rsidR="001360DB" w:rsidRPr="002010A4" w:rsidRDefault="001360DB" w:rsidP="00750E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vAlign w:val="center"/>
          </w:tcPr>
          <w:p w14:paraId="5E111F60" w14:textId="321A759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</w:t>
            </w:r>
            <w:r w:rsidR="002C7150" w:rsidRPr="002010A4">
              <w:rPr>
                <w:rFonts w:ascii="Arial" w:hAnsi="Arial" w:cs="Arial"/>
                <w:sz w:val="20"/>
                <w:szCs w:val="20"/>
              </w:rPr>
              <w:t>12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="00695A70" w:rsidRPr="002010A4">
              <w:rPr>
                <w:rFonts w:ascii="Arial" w:hAnsi="Arial" w:cs="Arial"/>
                <w:sz w:val="20"/>
                <w:szCs w:val="20"/>
              </w:rPr>
              <w:t>.92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="00695A70" w:rsidRPr="002010A4">
              <w:rPr>
                <w:rFonts w:ascii="Arial" w:hAnsi="Arial" w:cs="Arial"/>
                <w:sz w:val="20"/>
                <w:szCs w:val="20"/>
              </w:rPr>
              <w:t xml:space="preserve"> 1.36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237" w:type="dxa"/>
            <w:vAlign w:val="center"/>
          </w:tcPr>
          <w:p w14:paraId="51ED8DE0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2168A8B6" w14:textId="76DB3B3D" w:rsidR="001360DB" w:rsidRPr="002010A4" w:rsidRDefault="00965EF2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1.11</w:t>
            </w:r>
            <w:r w:rsidR="001360DB" w:rsidRPr="002010A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="00EF4216" w:rsidRPr="002010A4">
              <w:rPr>
                <w:rFonts w:ascii="Arial" w:hAnsi="Arial" w:cs="Arial"/>
                <w:sz w:val="20"/>
                <w:szCs w:val="20"/>
              </w:rPr>
              <w:t xml:space="preserve">.75 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EF4216" w:rsidRPr="002010A4">
              <w:rPr>
                <w:rFonts w:ascii="Arial" w:hAnsi="Arial" w:cs="Arial"/>
                <w:sz w:val="20"/>
                <w:szCs w:val="20"/>
              </w:rPr>
              <w:t>1.63</w:t>
            </w:r>
            <w:r w:rsidR="001360DB" w:rsidRPr="002010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3" w:type="dxa"/>
            <w:vAlign w:val="center"/>
          </w:tcPr>
          <w:p w14:paraId="471D1BE5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42C3E87F" w14:textId="34F501D6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</w:t>
            </w:r>
            <w:r w:rsidR="009A3DB0" w:rsidRPr="002010A4">
              <w:rPr>
                <w:rFonts w:ascii="Arial" w:hAnsi="Arial" w:cs="Arial"/>
                <w:sz w:val="20"/>
                <w:szCs w:val="20"/>
              </w:rPr>
              <w:t>12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 (0.9</w:t>
            </w:r>
            <w:r w:rsidR="009A3DB0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Pr="002010A4">
              <w:rPr>
                <w:rFonts w:ascii="Arial" w:hAnsi="Arial" w:cs="Arial"/>
                <w:sz w:val="20"/>
                <w:szCs w:val="20"/>
              </w:rPr>
              <w:t>-1.</w:t>
            </w:r>
            <w:r w:rsidR="009A3DB0" w:rsidRPr="002010A4">
              <w:rPr>
                <w:rFonts w:ascii="Arial" w:hAnsi="Arial" w:cs="Arial"/>
                <w:sz w:val="20"/>
                <w:szCs w:val="20"/>
              </w:rPr>
              <w:t>42</w:t>
            </w:r>
            <w:r w:rsidRPr="002010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360DB" w:rsidRPr="002010A4" w14:paraId="6EDB98F8" w14:textId="77777777" w:rsidTr="009F01C6">
        <w:tc>
          <w:tcPr>
            <w:tcW w:w="420" w:type="dxa"/>
            <w:vAlign w:val="center"/>
          </w:tcPr>
          <w:p w14:paraId="58E6FABD" w14:textId="77777777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9" w:type="dxa"/>
            <w:vAlign w:val="center"/>
          </w:tcPr>
          <w:p w14:paraId="302E0E63" w14:textId="40678E17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PGS × portions fruits &amp; vegetables</w:t>
            </w:r>
          </w:p>
        </w:tc>
        <w:tc>
          <w:tcPr>
            <w:tcW w:w="272" w:type="dxa"/>
          </w:tcPr>
          <w:p w14:paraId="71EAAAC1" w14:textId="77777777" w:rsidR="001360DB" w:rsidRPr="002010A4" w:rsidRDefault="001360DB" w:rsidP="00750E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vAlign w:val="center"/>
          </w:tcPr>
          <w:p w14:paraId="52A59032" w14:textId="07016462" w:rsidR="001360DB" w:rsidRPr="002010A4" w:rsidRDefault="00695A70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0.98</w:t>
            </w:r>
            <w:r w:rsidR="001360DB" w:rsidRPr="002010A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Pr="002010A4">
              <w:rPr>
                <w:rFonts w:ascii="Arial" w:hAnsi="Arial" w:cs="Arial"/>
                <w:sz w:val="20"/>
                <w:szCs w:val="20"/>
              </w:rPr>
              <w:t>.84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 1.1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>5</w:t>
            </w:r>
            <w:r w:rsidR="001360DB" w:rsidRPr="002010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7" w:type="dxa"/>
            <w:vAlign w:val="center"/>
          </w:tcPr>
          <w:p w14:paraId="34999F2A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047BCF4D" w14:textId="091FBC16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</w:t>
            </w:r>
            <w:r w:rsidR="00EF4216" w:rsidRPr="002010A4">
              <w:rPr>
                <w:rFonts w:ascii="Arial" w:hAnsi="Arial" w:cs="Arial"/>
                <w:sz w:val="20"/>
                <w:szCs w:val="20"/>
              </w:rPr>
              <w:t>8</w:t>
            </w:r>
            <w:r w:rsidRPr="002010A4">
              <w:rPr>
                <w:rFonts w:ascii="Arial" w:hAnsi="Arial" w:cs="Arial"/>
                <w:sz w:val="20"/>
                <w:szCs w:val="20"/>
              </w:rPr>
              <w:t>1 (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="00EF4216" w:rsidRPr="002010A4">
              <w:rPr>
                <w:rFonts w:ascii="Arial" w:hAnsi="Arial" w:cs="Arial"/>
                <w:sz w:val="20"/>
                <w:szCs w:val="20"/>
              </w:rPr>
              <w:t>.6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1 -</w:t>
            </w:r>
            <w:r w:rsidR="00EF4216" w:rsidRPr="002010A4">
              <w:rPr>
                <w:rFonts w:ascii="Arial" w:hAnsi="Arial" w:cs="Arial"/>
                <w:sz w:val="20"/>
                <w:szCs w:val="20"/>
              </w:rPr>
              <w:t xml:space="preserve"> 1.09</w:t>
            </w:r>
            <w:r w:rsidRPr="002010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3" w:type="dxa"/>
            <w:vAlign w:val="center"/>
          </w:tcPr>
          <w:p w14:paraId="1CCC6390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681453B1" w14:textId="1189A296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</w:t>
            </w:r>
            <w:r w:rsidR="009A3DB0" w:rsidRPr="002010A4">
              <w:rPr>
                <w:rFonts w:ascii="Arial" w:hAnsi="Arial" w:cs="Arial"/>
                <w:sz w:val="20"/>
                <w:szCs w:val="20"/>
              </w:rPr>
              <w:t>06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 (0.8</w:t>
            </w:r>
            <w:r w:rsidR="009A3DB0" w:rsidRPr="002010A4">
              <w:rPr>
                <w:rFonts w:ascii="Arial" w:hAnsi="Arial" w:cs="Arial"/>
                <w:sz w:val="20"/>
                <w:szCs w:val="20"/>
              </w:rPr>
              <w:t>8</w:t>
            </w:r>
            <w:r w:rsidRPr="002010A4">
              <w:rPr>
                <w:rFonts w:ascii="Arial" w:hAnsi="Arial" w:cs="Arial"/>
                <w:sz w:val="20"/>
                <w:szCs w:val="20"/>
              </w:rPr>
              <w:t>-1.</w:t>
            </w:r>
            <w:r w:rsidR="009A3DB0" w:rsidRPr="002010A4">
              <w:rPr>
                <w:rFonts w:ascii="Arial" w:hAnsi="Arial" w:cs="Arial"/>
                <w:sz w:val="20"/>
                <w:szCs w:val="20"/>
              </w:rPr>
              <w:t>26</w:t>
            </w:r>
            <w:r w:rsidRPr="002010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360DB" w:rsidRPr="002010A4" w14:paraId="10B9CB80" w14:textId="77777777" w:rsidTr="009F01C6">
        <w:tc>
          <w:tcPr>
            <w:tcW w:w="420" w:type="dxa"/>
            <w:vAlign w:val="center"/>
          </w:tcPr>
          <w:p w14:paraId="798862F8" w14:textId="77777777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9" w:type="dxa"/>
            <w:vAlign w:val="center"/>
          </w:tcPr>
          <w:p w14:paraId="0049AE1F" w14:textId="77777777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</w:tcPr>
          <w:p w14:paraId="25A98FA3" w14:textId="77777777" w:rsidR="001360DB" w:rsidRPr="002010A4" w:rsidRDefault="001360DB" w:rsidP="00750E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vAlign w:val="center"/>
          </w:tcPr>
          <w:p w14:paraId="74F838C7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dxa"/>
            <w:vAlign w:val="center"/>
          </w:tcPr>
          <w:p w14:paraId="71A72D57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358356F8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dxa"/>
            <w:vAlign w:val="center"/>
          </w:tcPr>
          <w:p w14:paraId="0AAC4562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0DEE798D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0DB" w:rsidRPr="002010A4" w14:paraId="268F04EE" w14:textId="77777777" w:rsidTr="009F01C6">
        <w:tc>
          <w:tcPr>
            <w:tcW w:w="3969" w:type="dxa"/>
            <w:gridSpan w:val="2"/>
            <w:vAlign w:val="center"/>
          </w:tcPr>
          <w:p w14:paraId="42C0A698" w14:textId="77777777" w:rsidR="001360DB" w:rsidRPr="002010A4" w:rsidRDefault="001360DB" w:rsidP="009F01C6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SZ-PGS</w:t>
            </w:r>
          </w:p>
        </w:tc>
        <w:tc>
          <w:tcPr>
            <w:tcW w:w="272" w:type="dxa"/>
          </w:tcPr>
          <w:p w14:paraId="73C3FECA" w14:textId="77777777" w:rsidR="001360DB" w:rsidRPr="002010A4" w:rsidRDefault="001360DB" w:rsidP="00750E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vAlign w:val="center"/>
          </w:tcPr>
          <w:p w14:paraId="411288F6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dxa"/>
            <w:vAlign w:val="center"/>
          </w:tcPr>
          <w:p w14:paraId="7F1D2FB0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1DBB697A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dxa"/>
            <w:vAlign w:val="center"/>
          </w:tcPr>
          <w:p w14:paraId="39CA2E95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1C69EBFD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0DB" w:rsidRPr="002010A4" w14:paraId="13D01E75" w14:textId="77777777" w:rsidTr="009F01C6">
        <w:tc>
          <w:tcPr>
            <w:tcW w:w="420" w:type="dxa"/>
            <w:vAlign w:val="center"/>
          </w:tcPr>
          <w:p w14:paraId="57BCE4E4" w14:textId="77777777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9" w:type="dxa"/>
            <w:vAlign w:val="center"/>
          </w:tcPr>
          <w:p w14:paraId="04A5F525" w14:textId="77777777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PGS</w:t>
            </w:r>
          </w:p>
        </w:tc>
        <w:tc>
          <w:tcPr>
            <w:tcW w:w="272" w:type="dxa"/>
          </w:tcPr>
          <w:p w14:paraId="6DBA38A6" w14:textId="77777777" w:rsidR="001360DB" w:rsidRPr="002010A4" w:rsidRDefault="001360DB" w:rsidP="00750E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vAlign w:val="center"/>
          </w:tcPr>
          <w:p w14:paraId="1C1C1897" w14:textId="03A52B45" w:rsidR="001360DB" w:rsidRPr="002010A4" w:rsidRDefault="00205DA3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1.24 (</w:t>
            </w:r>
            <w:r w:rsidR="009D7CDB" w:rsidRPr="002010A4">
              <w:rPr>
                <w:rFonts w:ascii="Arial" w:hAnsi="Arial" w:cs="Arial"/>
                <w:sz w:val="20"/>
                <w:szCs w:val="20"/>
              </w:rPr>
              <w:t>1.0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>4</w:t>
            </w:r>
            <w:r w:rsidR="009D7CDB" w:rsidRPr="002010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>-</w:t>
            </w:r>
            <w:r w:rsidR="009D7CDB" w:rsidRPr="002010A4">
              <w:rPr>
                <w:rFonts w:ascii="Arial" w:hAnsi="Arial" w:cs="Arial"/>
                <w:sz w:val="20"/>
                <w:szCs w:val="20"/>
              </w:rPr>
              <w:t xml:space="preserve"> 1.49</w:t>
            </w:r>
            <w:r w:rsidRPr="002010A4">
              <w:rPr>
                <w:rFonts w:ascii="Arial" w:hAnsi="Arial" w:cs="Arial"/>
                <w:sz w:val="20"/>
                <w:szCs w:val="20"/>
              </w:rPr>
              <w:t>) **</w:t>
            </w:r>
          </w:p>
        </w:tc>
        <w:tc>
          <w:tcPr>
            <w:tcW w:w="237" w:type="dxa"/>
            <w:vAlign w:val="center"/>
          </w:tcPr>
          <w:p w14:paraId="7CE81C10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6F898F64" w14:textId="2F8EFB04" w:rsidR="001360DB" w:rsidRPr="002010A4" w:rsidRDefault="00CB50D7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1.31</w:t>
            </w:r>
            <w:r w:rsidR="001360DB" w:rsidRPr="002010A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Pr="002010A4">
              <w:rPr>
                <w:rFonts w:ascii="Arial" w:hAnsi="Arial" w:cs="Arial"/>
                <w:sz w:val="20"/>
                <w:szCs w:val="20"/>
              </w:rPr>
              <w:t>.9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3 -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 1.862</w:t>
            </w:r>
            <w:r w:rsidR="001360DB" w:rsidRPr="002010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3" w:type="dxa"/>
            <w:vAlign w:val="center"/>
          </w:tcPr>
          <w:p w14:paraId="0B4ED9A8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6B00ABEA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1.23 (0.97-1.55)</w:t>
            </w:r>
          </w:p>
        </w:tc>
      </w:tr>
      <w:tr w:rsidR="001360DB" w:rsidRPr="002010A4" w14:paraId="36784DEA" w14:textId="77777777" w:rsidTr="009F01C6">
        <w:tc>
          <w:tcPr>
            <w:tcW w:w="420" w:type="dxa"/>
            <w:vAlign w:val="center"/>
          </w:tcPr>
          <w:p w14:paraId="322D1817" w14:textId="77777777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9" w:type="dxa"/>
            <w:vAlign w:val="center"/>
          </w:tcPr>
          <w:p w14:paraId="0701FCEE" w14:textId="4BF2231B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Portions of fruit and vegetables </w:t>
            </w:r>
          </w:p>
        </w:tc>
        <w:tc>
          <w:tcPr>
            <w:tcW w:w="272" w:type="dxa"/>
          </w:tcPr>
          <w:p w14:paraId="7250F061" w14:textId="77777777" w:rsidR="001360DB" w:rsidRPr="002010A4" w:rsidRDefault="001360DB" w:rsidP="00750E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vAlign w:val="center"/>
          </w:tcPr>
          <w:p w14:paraId="2622A2BD" w14:textId="12FECBE0" w:rsidR="001360DB" w:rsidRPr="002010A4" w:rsidRDefault="009D7C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1.11 (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Pr="002010A4">
              <w:rPr>
                <w:rFonts w:ascii="Arial" w:hAnsi="Arial" w:cs="Arial"/>
                <w:sz w:val="20"/>
                <w:szCs w:val="20"/>
              </w:rPr>
              <w:t>.92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2010A4">
              <w:rPr>
                <w:rFonts w:ascii="Arial" w:hAnsi="Arial" w:cs="Arial"/>
                <w:sz w:val="20"/>
                <w:szCs w:val="20"/>
              </w:rPr>
              <w:t>1.34)</w:t>
            </w:r>
          </w:p>
        </w:tc>
        <w:tc>
          <w:tcPr>
            <w:tcW w:w="237" w:type="dxa"/>
            <w:vAlign w:val="center"/>
          </w:tcPr>
          <w:p w14:paraId="19C9FCE9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74F83EB9" w14:textId="243D4BC1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</w:t>
            </w:r>
            <w:r w:rsidR="00CB50D7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Pr="002010A4">
              <w:rPr>
                <w:rFonts w:ascii="Arial" w:hAnsi="Arial" w:cs="Arial"/>
                <w:sz w:val="20"/>
                <w:szCs w:val="20"/>
              </w:rPr>
              <w:t>1 (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="00DA25C9" w:rsidRPr="002010A4">
              <w:rPr>
                <w:rFonts w:ascii="Arial" w:hAnsi="Arial" w:cs="Arial"/>
                <w:sz w:val="20"/>
                <w:szCs w:val="20"/>
              </w:rPr>
              <w:t>.7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1</w:t>
            </w:r>
            <w:r w:rsidR="00DA25C9" w:rsidRPr="002010A4">
              <w:rPr>
                <w:rFonts w:ascii="Arial" w:hAnsi="Arial" w:cs="Arial"/>
                <w:sz w:val="20"/>
                <w:szCs w:val="20"/>
              </w:rPr>
              <w:t xml:space="preserve"> 1.44</w:t>
            </w:r>
            <w:r w:rsidRPr="002010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3" w:type="dxa"/>
            <w:vAlign w:val="center"/>
          </w:tcPr>
          <w:p w14:paraId="728B355E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618B4238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1.33 (0.99-1.78)</w:t>
            </w:r>
          </w:p>
        </w:tc>
      </w:tr>
      <w:tr w:rsidR="001360DB" w:rsidRPr="002010A4" w14:paraId="4B704D7E" w14:textId="77777777" w:rsidTr="009F01C6">
        <w:tc>
          <w:tcPr>
            <w:tcW w:w="420" w:type="dxa"/>
            <w:vAlign w:val="center"/>
          </w:tcPr>
          <w:p w14:paraId="4051CF3E" w14:textId="77777777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9" w:type="dxa"/>
            <w:vAlign w:val="center"/>
          </w:tcPr>
          <w:p w14:paraId="1D885112" w14:textId="67E15E41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PGS × portions fruits &amp; vegetables</w:t>
            </w:r>
          </w:p>
        </w:tc>
        <w:tc>
          <w:tcPr>
            <w:tcW w:w="272" w:type="dxa"/>
          </w:tcPr>
          <w:p w14:paraId="119AE753" w14:textId="77777777" w:rsidR="001360DB" w:rsidRPr="002010A4" w:rsidRDefault="001360DB" w:rsidP="00750E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vAlign w:val="center"/>
          </w:tcPr>
          <w:p w14:paraId="7EA90F13" w14:textId="33437A0F" w:rsidR="001360DB" w:rsidRPr="002010A4" w:rsidRDefault="009D7C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0.84 (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="00762334" w:rsidRPr="002010A4">
              <w:rPr>
                <w:rFonts w:ascii="Arial" w:hAnsi="Arial" w:cs="Arial"/>
                <w:sz w:val="20"/>
                <w:szCs w:val="20"/>
              </w:rPr>
              <w:t xml:space="preserve">.71 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-</w:t>
            </w:r>
            <w:r w:rsidR="00762334" w:rsidRPr="002010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="00762334" w:rsidRPr="002010A4">
              <w:rPr>
                <w:rFonts w:ascii="Arial" w:hAnsi="Arial" w:cs="Arial"/>
                <w:sz w:val="20"/>
                <w:szCs w:val="20"/>
              </w:rPr>
              <w:t>.99</w:t>
            </w:r>
            <w:r w:rsidRPr="002010A4">
              <w:rPr>
                <w:rFonts w:ascii="Arial" w:hAnsi="Arial" w:cs="Arial"/>
                <w:sz w:val="20"/>
                <w:szCs w:val="20"/>
              </w:rPr>
              <w:t>) *</w:t>
            </w:r>
          </w:p>
        </w:tc>
        <w:tc>
          <w:tcPr>
            <w:tcW w:w="237" w:type="dxa"/>
            <w:vAlign w:val="center"/>
          </w:tcPr>
          <w:p w14:paraId="36B44763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3D2361A1" w14:textId="014A75AD" w:rsidR="001360DB" w:rsidRPr="002010A4" w:rsidRDefault="00DA25C9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0.64</w:t>
            </w:r>
            <w:r w:rsidR="001360DB" w:rsidRPr="002010A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="009A3DB0" w:rsidRPr="002010A4">
              <w:rPr>
                <w:rFonts w:ascii="Arial" w:hAnsi="Arial" w:cs="Arial"/>
                <w:sz w:val="20"/>
                <w:szCs w:val="20"/>
              </w:rPr>
              <w:t xml:space="preserve">.47 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- 0</w:t>
            </w:r>
            <w:r w:rsidR="009A3DB0" w:rsidRPr="002010A4">
              <w:rPr>
                <w:rFonts w:ascii="Arial" w:hAnsi="Arial" w:cs="Arial"/>
                <w:sz w:val="20"/>
                <w:szCs w:val="20"/>
              </w:rPr>
              <w:t>.8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8</w:t>
            </w:r>
            <w:r w:rsidR="001360DB" w:rsidRPr="002010A4">
              <w:rPr>
                <w:rFonts w:ascii="Arial" w:hAnsi="Arial" w:cs="Arial"/>
                <w:sz w:val="20"/>
                <w:szCs w:val="20"/>
              </w:rPr>
              <w:t>) *</w:t>
            </w:r>
            <w:r w:rsidRPr="002010A4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33" w:type="dxa"/>
            <w:vAlign w:val="center"/>
          </w:tcPr>
          <w:p w14:paraId="11652DF7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71A1135A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0.97 (0.73-1.30)</w:t>
            </w:r>
          </w:p>
        </w:tc>
      </w:tr>
      <w:tr w:rsidR="001360DB" w:rsidRPr="002010A4" w14:paraId="2786AD9E" w14:textId="77777777" w:rsidTr="009F01C6">
        <w:tc>
          <w:tcPr>
            <w:tcW w:w="420" w:type="dxa"/>
            <w:vAlign w:val="center"/>
          </w:tcPr>
          <w:p w14:paraId="2E59C6E5" w14:textId="77777777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9" w:type="dxa"/>
            <w:vAlign w:val="center"/>
          </w:tcPr>
          <w:p w14:paraId="45301D27" w14:textId="77777777" w:rsidR="001360DB" w:rsidRPr="002010A4" w:rsidRDefault="001360DB" w:rsidP="009F01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</w:tcPr>
          <w:p w14:paraId="61DB3277" w14:textId="77777777" w:rsidR="001360DB" w:rsidRPr="002010A4" w:rsidRDefault="001360DB" w:rsidP="00750E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vAlign w:val="center"/>
          </w:tcPr>
          <w:p w14:paraId="312BDC25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dxa"/>
            <w:vAlign w:val="center"/>
          </w:tcPr>
          <w:p w14:paraId="7AA933E8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48393B86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dxa"/>
            <w:vAlign w:val="center"/>
          </w:tcPr>
          <w:p w14:paraId="56AD616A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547F0243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60DB" w:rsidRPr="002010A4" w14:paraId="58E8DD04" w14:textId="77777777" w:rsidTr="009F01C6">
        <w:tc>
          <w:tcPr>
            <w:tcW w:w="3969" w:type="dxa"/>
            <w:gridSpan w:val="2"/>
            <w:vAlign w:val="center"/>
          </w:tcPr>
          <w:p w14:paraId="74BF41BD" w14:textId="77777777" w:rsidR="001360DB" w:rsidRPr="002010A4" w:rsidRDefault="001360DB" w:rsidP="009F01C6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GC-PGS</w:t>
            </w:r>
          </w:p>
        </w:tc>
        <w:tc>
          <w:tcPr>
            <w:tcW w:w="272" w:type="dxa"/>
          </w:tcPr>
          <w:p w14:paraId="6849EA77" w14:textId="77777777" w:rsidR="001360DB" w:rsidRPr="002010A4" w:rsidRDefault="001360DB" w:rsidP="00750E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vAlign w:val="center"/>
          </w:tcPr>
          <w:p w14:paraId="76B4CC57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" w:type="dxa"/>
            <w:vAlign w:val="center"/>
          </w:tcPr>
          <w:p w14:paraId="11102224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32FA6E5C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dxa"/>
            <w:vAlign w:val="center"/>
          </w:tcPr>
          <w:p w14:paraId="4C688A80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61962A7D" w14:textId="77777777" w:rsidR="001360DB" w:rsidRPr="002010A4" w:rsidRDefault="001360DB" w:rsidP="00750E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5DA3" w:rsidRPr="002010A4" w14:paraId="09EFC00D" w14:textId="77777777" w:rsidTr="009F01C6">
        <w:tc>
          <w:tcPr>
            <w:tcW w:w="420" w:type="dxa"/>
            <w:vAlign w:val="center"/>
          </w:tcPr>
          <w:p w14:paraId="7873D9F6" w14:textId="77777777" w:rsidR="00205DA3" w:rsidRPr="002010A4" w:rsidRDefault="00205DA3" w:rsidP="009F01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9" w:type="dxa"/>
            <w:vAlign w:val="center"/>
          </w:tcPr>
          <w:p w14:paraId="0F7DA7B5" w14:textId="77777777" w:rsidR="00205DA3" w:rsidRPr="002010A4" w:rsidRDefault="00205DA3" w:rsidP="009F01C6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PGS</w:t>
            </w:r>
          </w:p>
        </w:tc>
        <w:tc>
          <w:tcPr>
            <w:tcW w:w="272" w:type="dxa"/>
          </w:tcPr>
          <w:p w14:paraId="62978F9C" w14:textId="77777777" w:rsidR="00205DA3" w:rsidRPr="002010A4" w:rsidRDefault="00205DA3" w:rsidP="00205DA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vAlign w:val="center"/>
          </w:tcPr>
          <w:p w14:paraId="6B6D5119" w14:textId="765CD677" w:rsidR="00205DA3" w:rsidRPr="002010A4" w:rsidRDefault="00205DA3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0.92 (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Pr="002010A4">
              <w:rPr>
                <w:rFonts w:ascii="Arial" w:hAnsi="Arial" w:cs="Arial"/>
                <w:sz w:val="20"/>
                <w:szCs w:val="20"/>
              </w:rPr>
              <w:t>.7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 xml:space="preserve">7 - </w:t>
            </w:r>
            <w:r w:rsidRPr="002010A4">
              <w:rPr>
                <w:rFonts w:ascii="Arial" w:hAnsi="Arial" w:cs="Arial"/>
                <w:sz w:val="20"/>
                <w:szCs w:val="20"/>
              </w:rPr>
              <w:t>1.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10</w:t>
            </w:r>
            <w:r w:rsidRPr="002010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7" w:type="dxa"/>
            <w:vAlign w:val="center"/>
          </w:tcPr>
          <w:p w14:paraId="5BCD2ED5" w14:textId="77777777" w:rsidR="00205DA3" w:rsidRPr="002010A4" w:rsidRDefault="00205DA3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698A79DE" w14:textId="314000F3" w:rsidR="00205DA3" w:rsidRPr="002010A4" w:rsidRDefault="00205DA3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1.0</w:t>
            </w:r>
            <w:r w:rsidR="00EF4216" w:rsidRPr="002010A4">
              <w:rPr>
                <w:rFonts w:ascii="Arial" w:hAnsi="Arial" w:cs="Arial"/>
                <w:sz w:val="20"/>
                <w:szCs w:val="20"/>
              </w:rPr>
              <w:t>7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="00C51AFA" w:rsidRPr="002010A4">
              <w:rPr>
                <w:rFonts w:ascii="Arial" w:hAnsi="Arial" w:cs="Arial"/>
                <w:sz w:val="20"/>
                <w:szCs w:val="20"/>
              </w:rPr>
              <w:t>.7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6 -</w:t>
            </w:r>
            <w:r w:rsidR="00C51AFA" w:rsidRPr="002010A4">
              <w:rPr>
                <w:rFonts w:ascii="Arial" w:hAnsi="Arial" w:cs="Arial"/>
                <w:sz w:val="20"/>
                <w:szCs w:val="20"/>
              </w:rPr>
              <w:t xml:space="preserve"> 1.5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2</w:t>
            </w:r>
            <w:r w:rsidRPr="002010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3" w:type="dxa"/>
            <w:vAlign w:val="center"/>
          </w:tcPr>
          <w:p w14:paraId="00722759" w14:textId="77777777" w:rsidR="00205DA3" w:rsidRPr="002010A4" w:rsidRDefault="00205DA3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365C31D0" w14:textId="7BCC71AF" w:rsidR="00205DA3" w:rsidRPr="002010A4" w:rsidRDefault="003258EC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1.21</w:t>
            </w:r>
            <w:r w:rsidR="00205DA3" w:rsidRPr="002010A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4377B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>.9</w:t>
            </w:r>
            <w:r w:rsidR="00D4377B" w:rsidRPr="002010A4">
              <w:rPr>
                <w:rFonts w:ascii="Arial" w:hAnsi="Arial" w:cs="Arial"/>
                <w:sz w:val="20"/>
                <w:szCs w:val="20"/>
              </w:rPr>
              <w:t>8 -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 xml:space="preserve"> 1.</w:t>
            </w:r>
            <w:r w:rsidR="00D4377B" w:rsidRPr="002010A4">
              <w:rPr>
                <w:rFonts w:ascii="Arial" w:hAnsi="Arial" w:cs="Arial"/>
                <w:sz w:val="20"/>
                <w:szCs w:val="20"/>
              </w:rPr>
              <w:t>50</w:t>
            </w:r>
            <w:r w:rsidR="00205DA3" w:rsidRPr="002010A4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</w:tr>
      <w:tr w:rsidR="00205DA3" w:rsidRPr="002010A4" w14:paraId="71FCDF8F" w14:textId="77777777" w:rsidTr="009F01C6">
        <w:trPr>
          <w:trHeight w:val="295"/>
        </w:trPr>
        <w:tc>
          <w:tcPr>
            <w:tcW w:w="420" w:type="dxa"/>
            <w:vAlign w:val="center"/>
          </w:tcPr>
          <w:p w14:paraId="4DA7563D" w14:textId="77777777" w:rsidR="00205DA3" w:rsidRPr="002010A4" w:rsidRDefault="00205DA3" w:rsidP="009F01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9" w:type="dxa"/>
            <w:vAlign w:val="center"/>
          </w:tcPr>
          <w:p w14:paraId="27A43FBF" w14:textId="5058B5B8" w:rsidR="00205DA3" w:rsidRPr="002010A4" w:rsidRDefault="00205DA3" w:rsidP="009F01C6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Portions of fruit and vegetables </w:t>
            </w:r>
          </w:p>
        </w:tc>
        <w:tc>
          <w:tcPr>
            <w:tcW w:w="272" w:type="dxa"/>
          </w:tcPr>
          <w:p w14:paraId="632E5734" w14:textId="77777777" w:rsidR="00205DA3" w:rsidRPr="002010A4" w:rsidRDefault="00205DA3" w:rsidP="00205DA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vAlign w:val="center"/>
          </w:tcPr>
          <w:p w14:paraId="03D45769" w14:textId="55EBB436" w:rsidR="00205DA3" w:rsidRPr="002010A4" w:rsidRDefault="00205DA3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1.11 (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Pr="002010A4">
              <w:rPr>
                <w:rFonts w:ascii="Arial" w:hAnsi="Arial" w:cs="Arial"/>
                <w:sz w:val="20"/>
                <w:szCs w:val="20"/>
              </w:rPr>
              <w:t>.9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2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-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 1.33) </w:t>
            </w:r>
          </w:p>
        </w:tc>
        <w:tc>
          <w:tcPr>
            <w:tcW w:w="237" w:type="dxa"/>
            <w:vAlign w:val="center"/>
          </w:tcPr>
          <w:p w14:paraId="042A11BE" w14:textId="77777777" w:rsidR="00205DA3" w:rsidRPr="002010A4" w:rsidRDefault="00205DA3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5CF75B25" w14:textId="229DF31B" w:rsidR="00205DA3" w:rsidRPr="002010A4" w:rsidRDefault="00393C02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0.98 (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Pr="002010A4">
              <w:rPr>
                <w:rFonts w:ascii="Arial" w:hAnsi="Arial" w:cs="Arial"/>
                <w:sz w:val="20"/>
                <w:szCs w:val="20"/>
              </w:rPr>
              <w:t>.6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9 -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 1.4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1</w:t>
            </w:r>
            <w:r w:rsidRPr="002010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3" w:type="dxa"/>
            <w:vAlign w:val="center"/>
          </w:tcPr>
          <w:p w14:paraId="18709254" w14:textId="77777777" w:rsidR="00205DA3" w:rsidRPr="002010A4" w:rsidRDefault="00205DA3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31AA6BF8" w14:textId="4ED6326B" w:rsidR="00205DA3" w:rsidRPr="002010A4" w:rsidRDefault="00205DA3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</w:t>
            </w:r>
            <w:r w:rsidR="00BE2D33" w:rsidRPr="002010A4">
              <w:rPr>
                <w:rFonts w:ascii="Arial" w:hAnsi="Arial" w:cs="Arial"/>
                <w:sz w:val="20"/>
                <w:szCs w:val="20"/>
              </w:rPr>
              <w:t xml:space="preserve">15 </w:t>
            </w:r>
            <w:r w:rsidRPr="002010A4">
              <w:rPr>
                <w:rFonts w:ascii="Arial" w:hAnsi="Arial" w:cs="Arial"/>
                <w:sz w:val="20"/>
                <w:szCs w:val="20"/>
              </w:rPr>
              <w:t>(</w:t>
            </w:r>
            <w:r w:rsidR="00D4377B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 xml:space="preserve">.92 </w:t>
            </w:r>
            <w:r w:rsidR="00D4377B" w:rsidRPr="002010A4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E81597" w:rsidRPr="002010A4">
              <w:rPr>
                <w:rFonts w:ascii="Arial" w:hAnsi="Arial" w:cs="Arial"/>
                <w:sz w:val="20"/>
                <w:szCs w:val="20"/>
              </w:rPr>
              <w:t>1.43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</w:tr>
      <w:tr w:rsidR="00205DA3" w:rsidRPr="002010A4" w14:paraId="2BE16750" w14:textId="77777777" w:rsidTr="009F01C6">
        <w:trPr>
          <w:trHeight w:val="144"/>
        </w:trPr>
        <w:tc>
          <w:tcPr>
            <w:tcW w:w="420" w:type="dxa"/>
            <w:tcBorders>
              <w:bottom w:val="single" w:sz="4" w:space="0" w:color="auto"/>
            </w:tcBorders>
            <w:vAlign w:val="center"/>
          </w:tcPr>
          <w:p w14:paraId="0D196252" w14:textId="77777777" w:rsidR="00205DA3" w:rsidRPr="002010A4" w:rsidRDefault="00205DA3" w:rsidP="009F01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9" w:type="dxa"/>
            <w:tcBorders>
              <w:bottom w:val="single" w:sz="4" w:space="0" w:color="auto"/>
            </w:tcBorders>
            <w:vAlign w:val="center"/>
          </w:tcPr>
          <w:p w14:paraId="21DD9086" w14:textId="18984D7C" w:rsidR="00205DA3" w:rsidRPr="002010A4" w:rsidRDefault="00205DA3" w:rsidP="009F01C6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PGS × portions fruits &amp; vegetables</w:t>
            </w: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14:paraId="4BFE2904" w14:textId="77777777" w:rsidR="00205DA3" w:rsidRPr="002010A4" w:rsidRDefault="00205DA3" w:rsidP="00205DA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  <w:vAlign w:val="center"/>
          </w:tcPr>
          <w:p w14:paraId="70784B1A" w14:textId="0226BB06" w:rsidR="00205DA3" w:rsidRPr="002010A4" w:rsidRDefault="00205DA3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1.04 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(0</w:t>
            </w:r>
            <w:r w:rsidRPr="002010A4">
              <w:rPr>
                <w:rFonts w:ascii="Arial" w:hAnsi="Arial" w:cs="Arial"/>
                <w:sz w:val="20"/>
                <w:szCs w:val="20"/>
              </w:rPr>
              <w:t>.89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 1.22)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vAlign w:val="center"/>
          </w:tcPr>
          <w:p w14:paraId="51E61DAE" w14:textId="77777777" w:rsidR="00205DA3" w:rsidRPr="002010A4" w:rsidRDefault="00205DA3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tcBorders>
              <w:bottom w:val="single" w:sz="4" w:space="0" w:color="auto"/>
            </w:tcBorders>
            <w:vAlign w:val="center"/>
          </w:tcPr>
          <w:p w14:paraId="040D7228" w14:textId="5743A6AF" w:rsidR="00205DA3" w:rsidRPr="002010A4" w:rsidRDefault="00393C02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1.12 (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Pr="002010A4">
              <w:rPr>
                <w:rFonts w:ascii="Arial" w:hAnsi="Arial" w:cs="Arial"/>
                <w:sz w:val="20"/>
                <w:szCs w:val="20"/>
              </w:rPr>
              <w:t>.82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2010A4">
              <w:rPr>
                <w:rFonts w:ascii="Arial" w:hAnsi="Arial" w:cs="Arial"/>
                <w:sz w:val="20"/>
                <w:szCs w:val="20"/>
              </w:rPr>
              <w:t>1.5</w:t>
            </w:r>
            <w:r w:rsidR="00EF604C" w:rsidRPr="002010A4">
              <w:rPr>
                <w:rFonts w:ascii="Arial" w:hAnsi="Arial" w:cs="Arial"/>
                <w:sz w:val="20"/>
                <w:szCs w:val="20"/>
              </w:rPr>
              <w:t>2</w:t>
            </w:r>
            <w:r w:rsidRPr="002010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3" w:type="dxa"/>
            <w:tcBorders>
              <w:bottom w:val="single" w:sz="4" w:space="0" w:color="auto"/>
            </w:tcBorders>
            <w:vAlign w:val="center"/>
          </w:tcPr>
          <w:p w14:paraId="12E1291F" w14:textId="77777777" w:rsidR="00205DA3" w:rsidRPr="002010A4" w:rsidRDefault="00205DA3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3" w:type="dxa"/>
            <w:tcBorders>
              <w:bottom w:val="single" w:sz="4" w:space="0" w:color="auto"/>
            </w:tcBorders>
            <w:vAlign w:val="center"/>
          </w:tcPr>
          <w:p w14:paraId="62F353C4" w14:textId="1044D6A7" w:rsidR="00205DA3" w:rsidRPr="002010A4" w:rsidRDefault="00E81597" w:rsidP="00205D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0.93</w:t>
            </w:r>
            <w:r w:rsidR="00205DA3" w:rsidRPr="002010A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4377B" w:rsidRPr="002010A4">
              <w:rPr>
                <w:rFonts w:ascii="Arial" w:hAnsi="Arial" w:cs="Arial"/>
                <w:sz w:val="20"/>
                <w:szCs w:val="20"/>
              </w:rPr>
              <w:t>0</w:t>
            </w:r>
            <w:r w:rsidRPr="002010A4">
              <w:rPr>
                <w:rFonts w:ascii="Arial" w:hAnsi="Arial" w:cs="Arial"/>
                <w:sz w:val="20"/>
                <w:szCs w:val="20"/>
              </w:rPr>
              <w:t>.7</w:t>
            </w:r>
            <w:r w:rsidR="00D4377B" w:rsidRPr="002010A4">
              <w:rPr>
                <w:rFonts w:ascii="Arial" w:hAnsi="Arial" w:cs="Arial"/>
                <w:sz w:val="20"/>
                <w:szCs w:val="20"/>
              </w:rPr>
              <w:t>7 -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 1.12</w:t>
            </w:r>
            <w:r w:rsidR="00205DA3" w:rsidRPr="002010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01452B21" w14:textId="77777777" w:rsidR="001360DB" w:rsidRPr="002010A4" w:rsidRDefault="001360DB" w:rsidP="001360DB">
      <w:pPr>
        <w:rPr>
          <w:rFonts w:ascii="Arial" w:hAnsi="Arial" w:cs="Arial"/>
        </w:rPr>
      </w:pPr>
    </w:p>
    <w:p w14:paraId="559433E7" w14:textId="77777777" w:rsidR="001360DB" w:rsidRPr="002010A4" w:rsidRDefault="001360DB" w:rsidP="001360DB">
      <w:pPr>
        <w:spacing w:line="480" w:lineRule="auto"/>
        <w:rPr>
          <w:rFonts w:ascii="Arial" w:hAnsi="Arial" w:cs="Arial"/>
        </w:rPr>
      </w:pPr>
      <w:r w:rsidRPr="002010A4">
        <w:rPr>
          <w:rFonts w:ascii="Arial" w:hAnsi="Arial" w:cs="Arial"/>
        </w:rPr>
        <w:t xml:space="preserve">Abbreviations: AFT, </w:t>
      </w:r>
      <w:r w:rsidRPr="002010A4">
        <w:rPr>
          <w:rFonts w:ascii="Arial" w:hAnsi="Arial" w:cs="Arial"/>
          <w:bCs/>
        </w:rPr>
        <w:t>Accelerated Failure Time;</w:t>
      </w:r>
      <w:r w:rsidRPr="002010A4">
        <w:rPr>
          <w:rFonts w:ascii="Arial" w:hAnsi="Arial" w:cs="Arial"/>
          <w:b/>
        </w:rPr>
        <w:t xml:space="preserve"> </w:t>
      </w:r>
      <w:r w:rsidRPr="002010A4">
        <w:rPr>
          <w:rFonts w:ascii="Arial" w:hAnsi="Arial" w:cs="Arial"/>
        </w:rPr>
        <w:t xml:space="preserve">PGS, polygenic score; AD-PGS, polygenic score for Alzheimer’s disease; SZ-PGS, polygenic score for schizophrenia; GC-PGS, polygenic score for general cognition; HR, hazard ratio; CI, confidence interval; APOE-ε4, </w:t>
      </w:r>
      <w:r w:rsidRPr="002010A4">
        <w:rPr>
          <w:rFonts w:ascii="Arial" w:hAnsi="Arial" w:cs="Arial"/>
          <w:bCs/>
          <w:iCs/>
        </w:rPr>
        <w:t>the ε4 allele of the apolipoprotein E gene</w:t>
      </w:r>
    </w:p>
    <w:p w14:paraId="3198177C" w14:textId="77777777" w:rsidR="001360DB" w:rsidRPr="002010A4" w:rsidRDefault="001360DB" w:rsidP="001360DB">
      <w:pPr>
        <w:spacing w:line="480" w:lineRule="auto"/>
        <w:rPr>
          <w:rFonts w:ascii="Arial" w:hAnsi="Arial" w:cs="Arial"/>
        </w:rPr>
      </w:pPr>
      <w:r w:rsidRPr="002010A4">
        <w:rPr>
          <w:rFonts w:ascii="Arial" w:hAnsi="Arial" w:cs="Arial"/>
        </w:rPr>
        <w:t>× represents an interaction between the two factors; interactions are presented based on multiplicative interaction model</w:t>
      </w:r>
    </w:p>
    <w:p w14:paraId="32C9CAF0" w14:textId="77777777" w:rsidR="001360DB" w:rsidRPr="002010A4" w:rsidRDefault="001360DB" w:rsidP="001360DB">
      <w:pPr>
        <w:spacing w:line="480" w:lineRule="auto"/>
        <w:rPr>
          <w:rFonts w:ascii="Arial" w:hAnsi="Arial" w:cs="Arial"/>
          <w:iCs/>
        </w:rPr>
      </w:pPr>
      <w:r w:rsidRPr="002010A4">
        <w:rPr>
          <w:rFonts w:ascii="Arial" w:hAnsi="Arial" w:cs="Arial"/>
        </w:rPr>
        <w:t>*</w:t>
      </w:r>
      <w:r w:rsidRPr="002010A4">
        <w:rPr>
          <w:rFonts w:ascii="Arial" w:hAnsi="Arial" w:cs="Arial"/>
          <w:iCs/>
        </w:rPr>
        <w:t xml:space="preserve"> </w:t>
      </w:r>
      <w:r w:rsidRPr="002010A4">
        <w:rPr>
          <w:rFonts w:ascii="Arial" w:hAnsi="Arial" w:cs="Arial"/>
          <w:i/>
        </w:rPr>
        <w:t>p</w:t>
      </w:r>
      <w:r w:rsidRPr="002010A4">
        <w:rPr>
          <w:rFonts w:ascii="Arial" w:hAnsi="Arial" w:cs="Arial"/>
          <w:iCs/>
        </w:rPr>
        <w:t xml:space="preserve">-value ≤ .05; </w:t>
      </w:r>
      <w:r w:rsidRPr="002010A4">
        <w:rPr>
          <w:rFonts w:ascii="Arial" w:hAnsi="Arial" w:cs="Arial"/>
        </w:rPr>
        <w:t>**</w:t>
      </w:r>
      <w:r w:rsidRPr="002010A4">
        <w:rPr>
          <w:rFonts w:ascii="Arial" w:hAnsi="Arial" w:cs="Arial"/>
          <w:iCs/>
        </w:rPr>
        <w:t xml:space="preserve"> </w:t>
      </w:r>
      <w:r w:rsidRPr="002010A4">
        <w:rPr>
          <w:rFonts w:ascii="Arial" w:hAnsi="Arial" w:cs="Arial"/>
          <w:i/>
        </w:rPr>
        <w:t>p</w:t>
      </w:r>
      <w:r w:rsidRPr="002010A4">
        <w:rPr>
          <w:rFonts w:ascii="Arial" w:hAnsi="Arial" w:cs="Arial"/>
          <w:iCs/>
        </w:rPr>
        <w:t xml:space="preserve">-value ≤ .01; </w:t>
      </w:r>
      <w:r w:rsidRPr="002010A4">
        <w:rPr>
          <w:rFonts w:ascii="Arial" w:hAnsi="Arial" w:cs="Arial"/>
        </w:rPr>
        <w:t xml:space="preserve">*** </w:t>
      </w:r>
      <w:r w:rsidRPr="002010A4">
        <w:rPr>
          <w:rFonts w:ascii="Arial" w:hAnsi="Arial" w:cs="Arial"/>
          <w:i/>
        </w:rPr>
        <w:t>p</w:t>
      </w:r>
      <w:r w:rsidRPr="002010A4">
        <w:rPr>
          <w:rFonts w:ascii="Arial" w:hAnsi="Arial" w:cs="Arial"/>
          <w:iCs/>
        </w:rPr>
        <w:t>-value</w:t>
      </w:r>
      <w:r w:rsidRPr="002010A4">
        <w:rPr>
          <w:rFonts w:ascii="Arial" w:hAnsi="Arial" w:cs="Arial"/>
        </w:rPr>
        <w:t xml:space="preserve"> ≤ .001</w:t>
      </w:r>
    </w:p>
    <w:p w14:paraId="027B1955" w14:textId="77777777" w:rsidR="001360DB" w:rsidRPr="00CB3A67" w:rsidRDefault="001360DB" w:rsidP="001360DB">
      <w:pPr>
        <w:spacing w:line="480" w:lineRule="auto"/>
        <w:jc w:val="both"/>
        <w:rPr>
          <w:rFonts w:ascii="Arial" w:hAnsi="Arial" w:cs="Arial"/>
          <w:iCs/>
          <w:highlight w:val="yellow"/>
        </w:rPr>
      </w:pPr>
    </w:p>
    <w:p w14:paraId="446E68DD" w14:textId="26438AE3" w:rsidR="001360DB" w:rsidRPr="002010A4" w:rsidRDefault="001360DB" w:rsidP="001360DB">
      <w:pPr>
        <w:spacing w:line="480" w:lineRule="auto"/>
        <w:jc w:val="both"/>
        <w:rPr>
          <w:rFonts w:ascii="Arial" w:hAnsi="Arial" w:cs="Arial"/>
          <w:b/>
        </w:rPr>
      </w:pPr>
      <w:r w:rsidRPr="002010A4">
        <w:rPr>
          <w:rFonts w:ascii="Arial" w:hAnsi="Arial" w:cs="Arial"/>
          <w:b/>
        </w:rPr>
        <w:lastRenderedPageBreak/>
        <w:t xml:space="preserve">Table </w:t>
      </w:r>
      <w:r w:rsidR="00BF58D3" w:rsidRPr="002010A4">
        <w:rPr>
          <w:rFonts w:ascii="Arial" w:hAnsi="Arial" w:cs="Arial"/>
          <w:b/>
        </w:rPr>
        <w:t>8</w:t>
      </w:r>
      <w:r w:rsidRPr="002010A4">
        <w:rPr>
          <w:rFonts w:ascii="Arial" w:hAnsi="Arial" w:cs="Arial"/>
          <w:b/>
        </w:rPr>
        <w:t xml:space="preserve">. </w:t>
      </w:r>
      <w:r w:rsidRPr="002010A4">
        <w:rPr>
          <w:rFonts w:ascii="Arial" w:hAnsi="Arial" w:cs="Arial"/>
          <w:b/>
        </w:rPr>
        <w:tab/>
        <w:t>Multivariate AFT model estimating associations of PGSs for age-related traits and risk for dementia diagnosis</w:t>
      </w:r>
      <w:r w:rsidR="001C24EA" w:rsidRPr="002010A4">
        <w:rPr>
          <w:rFonts w:ascii="Arial" w:hAnsi="Arial" w:cs="Arial"/>
          <w:b/>
        </w:rPr>
        <w:t>; in these analyses the total number of fruit and vegetable eaten was used as a continuous variable.</w:t>
      </w:r>
    </w:p>
    <w:tbl>
      <w:tblPr>
        <w:tblStyle w:val="TableGridLight"/>
        <w:tblW w:w="1176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3819"/>
        <w:gridCol w:w="272"/>
        <w:gridCol w:w="2204"/>
        <w:gridCol w:w="380"/>
        <w:gridCol w:w="2238"/>
        <w:gridCol w:w="233"/>
        <w:gridCol w:w="2200"/>
      </w:tblGrid>
      <w:tr w:rsidR="00D64EAE" w:rsidRPr="002010A4" w14:paraId="4E8AE9A5" w14:textId="77777777" w:rsidTr="00D64EAE">
        <w:trPr>
          <w:trHeight w:val="637"/>
        </w:trPr>
        <w:tc>
          <w:tcPr>
            <w:tcW w:w="4239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487CC3A" w14:textId="1D08203F" w:rsidR="00D64EAE" w:rsidRPr="002010A4" w:rsidRDefault="00D64EAE" w:rsidP="00D64EA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sz w:val="18"/>
                <w:szCs w:val="18"/>
              </w:rPr>
              <w:t>PGSs and interactions with portions fruits &amp; vegetables</w:t>
            </w: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08B29F92" w14:textId="77777777" w:rsidR="00D64EAE" w:rsidRPr="002010A4" w:rsidRDefault="00D64EAE" w:rsidP="00750EC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056FD" w14:textId="77777777" w:rsidR="00D64EAE" w:rsidRPr="002010A4" w:rsidRDefault="00D64EAE" w:rsidP="00F90F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sz w:val="20"/>
                <w:szCs w:val="20"/>
              </w:rPr>
              <w:t>Total sample</w:t>
            </w:r>
          </w:p>
        </w:tc>
        <w:tc>
          <w:tcPr>
            <w:tcW w:w="380" w:type="dxa"/>
            <w:tcBorders>
              <w:top w:val="single" w:sz="4" w:space="0" w:color="auto"/>
            </w:tcBorders>
            <w:vAlign w:val="center"/>
          </w:tcPr>
          <w:p w14:paraId="6D361587" w14:textId="77777777" w:rsidR="00D64EAE" w:rsidRPr="002010A4" w:rsidRDefault="00D64EAE" w:rsidP="00F90F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4D247" w14:textId="77777777" w:rsidR="00D64EAE" w:rsidRPr="002010A4" w:rsidRDefault="00D64EAE" w:rsidP="00F90F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sz w:val="20"/>
                <w:szCs w:val="20"/>
              </w:rPr>
              <w:t>Alzheimer’s diagnosis</w:t>
            </w:r>
          </w:p>
        </w:tc>
        <w:tc>
          <w:tcPr>
            <w:tcW w:w="233" w:type="dxa"/>
            <w:tcBorders>
              <w:top w:val="single" w:sz="4" w:space="0" w:color="auto"/>
            </w:tcBorders>
            <w:vAlign w:val="center"/>
          </w:tcPr>
          <w:p w14:paraId="3B63DFE9" w14:textId="77777777" w:rsidR="00D64EAE" w:rsidRPr="002010A4" w:rsidRDefault="00D64EAE" w:rsidP="00F90F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1B9A0" w14:textId="77777777" w:rsidR="00D64EAE" w:rsidRPr="002010A4" w:rsidRDefault="00D64EAE" w:rsidP="00F90F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sz w:val="20"/>
                <w:szCs w:val="20"/>
              </w:rPr>
              <w:t>non-AD cases</w:t>
            </w:r>
          </w:p>
        </w:tc>
      </w:tr>
      <w:tr w:rsidR="00D64EAE" w:rsidRPr="002010A4" w14:paraId="7FABD7F1" w14:textId="77777777" w:rsidTr="00D64EAE">
        <w:tc>
          <w:tcPr>
            <w:tcW w:w="423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AED16FA" w14:textId="77777777" w:rsidR="00D64EAE" w:rsidRPr="002010A4" w:rsidRDefault="00D64EAE" w:rsidP="00D64EA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14:paraId="149737E2" w14:textId="77777777" w:rsidR="00D64EAE" w:rsidRPr="002010A4" w:rsidRDefault="00D64EAE" w:rsidP="001360D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48F65" w14:textId="77777777" w:rsidR="00D64EAE" w:rsidRPr="002010A4" w:rsidRDefault="00D64EAE" w:rsidP="00F90FE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010A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RERI (</w:t>
            </w:r>
            <w:r w:rsidRPr="002010A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95% CI</w:t>
            </w:r>
            <w:r w:rsidRPr="002010A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) /</w:t>
            </w:r>
          </w:p>
          <w:p w14:paraId="0847A263" w14:textId="2B1DD828" w:rsidR="00D64EAE" w:rsidRPr="002010A4" w:rsidRDefault="00D64EAE" w:rsidP="00F90F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AP (</w:t>
            </w:r>
            <w:r w:rsidRPr="002010A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95% CI</w:t>
            </w:r>
            <w:r w:rsidRPr="002010A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14:paraId="3F2D55CE" w14:textId="77777777" w:rsidR="00D64EAE" w:rsidRPr="002010A4" w:rsidRDefault="00D64EAE" w:rsidP="00F90F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90B1A" w14:textId="77777777" w:rsidR="00D64EAE" w:rsidRPr="002010A4" w:rsidRDefault="00D64EAE" w:rsidP="00F90FE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010A4">
              <w:rPr>
                <w:rFonts w:ascii="Arial" w:hAnsi="Arial" w:cs="Arial"/>
                <w:b/>
                <w:bCs/>
                <w:sz w:val="18"/>
                <w:szCs w:val="18"/>
              </w:rPr>
              <w:t>RERI (</w:t>
            </w:r>
            <w:r w:rsidRPr="002010A4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95% CI</w:t>
            </w:r>
            <w:r w:rsidRPr="002010A4">
              <w:rPr>
                <w:rFonts w:ascii="Arial" w:hAnsi="Arial" w:cs="Arial"/>
                <w:b/>
                <w:bCs/>
                <w:sz w:val="18"/>
                <w:szCs w:val="18"/>
              </w:rPr>
              <w:t>) /</w:t>
            </w:r>
          </w:p>
          <w:p w14:paraId="49418F42" w14:textId="04BBBC57" w:rsidR="00D64EAE" w:rsidRPr="002010A4" w:rsidRDefault="00D64EAE" w:rsidP="00F90F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sz w:val="18"/>
                <w:szCs w:val="18"/>
              </w:rPr>
              <w:t>AP (</w:t>
            </w:r>
            <w:r w:rsidRPr="002010A4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95% CI</w:t>
            </w:r>
            <w:r w:rsidRPr="002010A4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33" w:type="dxa"/>
            <w:tcBorders>
              <w:bottom w:val="single" w:sz="4" w:space="0" w:color="auto"/>
            </w:tcBorders>
            <w:vAlign w:val="center"/>
          </w:tcPr>
          <w:p w14:paraId="7321C57E" w14:textId="77777777" w:rsidR="00D64EAE" w:rsidRPr="002010A4" w:rsidRDefault="00D64EAE" w:rsidP="00F90F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91808" w14:textId="77777777" w:rsidR="00D64EAE" w:rsidRPr="002010A4" w:rsidRDefault="00D64EAE" w:rsidP="00F90FE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010A4">
              <w:rPr>
                <w:rFonts w:ascii="Arial" w:hAnsi="Arial" w:cs="Arial"/>
                <w:b/>
                <w:bCs/>
                <w:sz w:val="18"/>
                <w:szCs w:val="18"/>
              </w:rPr>
              <w:t>RERI (</w:t>
            </w:r>
            <w:r w:rsidRPr="002010A4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95% CI</w:t>
            </w:r>
            <w:r w:rsidRPr="002010A4">
              <w:rPr>
                <w:rFonts w:ascii="Arial" w:hAnsi="Arial" w:cs="Arial"/>
                <w:b/>
                <w:bCs/>
                <w:sz w:val="18"/>
                <w:szCs w:val="18"/>
              </w:rPr>
              <w:t>) /</w:t>
            </w:r>
          </w:p>
          <w:p w14:paraId="71A26FE7" w14:textId="06EBD5C2" w:rsidR="00D64EAE" w:rsidRPr="002010A4" w:rsidRDefault="00D64EAE" w:rsidP="00F90FE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sz w:val="18"/>
                <w:szCs w:val="18"/>
              </w:rPr>
              <w:t>AP (</w:t>
            </w:r>
            <w:r w:rsidRPr="002010A4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95% CI</w:t>
            </w:r>
            <w:r w:rsidRPr="002010A4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F468DE" w:rsidRPr="002010A4" w14:paraId="7C9C453C" w14:textId="77777777" w:rsidTr="00D64EAE">
        <w:tc>
          <w:tcPr>
            <w:tcW w:w="4239" w:type="dxa"/>
            <w:gridSpan w:val="2"/>
            <w:tcBorders>
              <w:top w:val="single" w:sz="4" w:space="0" w:color="auto"/>
            </w:tcBorders>
            <w:vAlign w:val="center"/>
          </w:tcPr>
          <w:p w14:paraId="7E882F75" w14:textId="77777777" w:rsidR="001360DB" w:rsidRPr="002010A4" w:rsidRDefault="001360DB" w:rsidP="00D64EAE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AD-PGS</w:t>
            </w: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4991A5E5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  <w:vAlign w:val="center"/>
          </w:tcPr>
          <w:p w14:paraId="73962EE9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auto"/>
            </w:tcBorders>
            <w:vAlign w:val="center"/>
          </w:tcPr>
          <w:p w14:paraId="63928FFC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single" w:sz="4" w:space="0" w:color="auto"/>
            </w:tcBorders>
            <w:vAlign w:val="center"/>
          </w:tcPr>
          <w:p w14:paraId="08AAB3C1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dxa"/>
            <w:tcBorders>
              <w:top w:val="single" w:sz="4" w:space="0" w:color="auto"/>
            </w:tcBorders>
            <w:vAlign w:val="center"/>
          </w:tcPr>
          <w:p w14:paraId="17BEBA99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sz="4" w:space="0" w:color="auto"/>
            </w:tcBorders>
            <w:vAlign w:val="center"/>
          </w:tcPr>
          <w:p w14:paraId="0B093E00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68DE" w:rsidRPr="002010A4" w14:paraId="55C1C02D" w14:textId="77777777" w:rsidTr="00D64EAE">
        <w:tc>
          <w:tcPr>
            <w:tcW w:w="420" w:type="dxa"/>
            <w:vAlign w:val="center"/>
          </w:tcPr>
          <w:p w14:paraId="12191AB1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9" w:type="dxa"/>
            <w:vAlign w:val="center"/>
          </w:tcPr>
          <w:p w14:paraId="6821B092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PGS</w:t>
            </w:r>
          </w:p>
        </w:tc>
        <w:tc>
          <w:tcPr>
            <w:tcW w:w="272" w:type="dxa"/>
          </w:tcPr>
          <w:p w14:paraId="6F7FBAAF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1229D020" w14:textId="586BFB0E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80" w:type="dxa"/>
            <w:vAlign w:val="center"/>
          </w:tcPr>
          <w:p w14:paraId="69221B89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14:paraId="5C8754A6" w14:textId="12E0646B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3" w:type="dxa"/>
            <w:vAlign w:val="center"/>
          </w:tcPr>
          <w:p w14:paraId="4EC74423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Align w:val="center"/>
          </w:tcPr>
          <w:p w14:paraId="4D8DD8C4" w14:textId="50D3D3BC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468DE" w:rsidRPr="002010A4" w14:paraId="485DCD4C" w14:textId="77777777" w:rsidTr="00D64EAE">
        <w:tc>
          <w:tcPr>
            <w:tcW w:w="420" w:type="dxa"/>
            <w:vAlign w:val="center"/>
          </w:tcPr>
          <w:p w14:paraId="04F66A8C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9" w:type="dxa"/>
            <w:vAlign w:val="center"/>
          </w:tcPr>
          <w:p w14:paraId="7C623B6C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Portions of fruit and vegetables </w:t>
            </w:r>
          </w:p>
        </w:tc>
        <w:tc>
          <w:tcPr>
            <w:tcW w:w="272" w:type="dxa"/>
          </w:tcPr>
          <w:p w14:paraId="5F8E91C6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7B7B365D" w14:textId="418B2A3E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80" w:type="dxa"/>
            <w:vAlign w:val="center"/>
          </w:tcPr>
          <w:p w14:paraId="40E17B08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14:paraId="2539B574" w14:textId="457912D2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3" w:type="dxa"/>
            <w:vAlign w:val="center"/>
          </w:tcPr>
          <w:p w14:paraId="31F2EAEC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Align w:val="center"/>
          </w:tcPr>
          <w:p w14:paraId="4F2B3A06" w14:textId="696EBE24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468DE" w:rsidRPr="002010A4" w14:paraId="690D5AF2" w14:textId="77777777" w:rsidTr="00D64EAE">
        <w:tc>
          <w:tcPr>
            <w:tcW w:w="420" w:type="dxa"/>
            <w:vAlign w:val="center"/>
          </w:tcPr>
          <w:p w14:paraId="5199C3A3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9" w:type="dxa"/>
            <w:vAlign w:val="center"/>
          </w:tcPr>
          <w:p w14:paraId="12F314B1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PGS × portions fruits &amp; vegetables</w:t>
            </w:r>
          </w:p>
        </w:tc>
        <w:tc>
          <w:tcPr>
            <w:tcW w:w="272" w:type="dxa"/>
          </w:tcPr>
          <w:p w14:paraId="126D80ED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637E272C" w14:textId="62C165E7" w:rsidR="00FF0A9E" w:rsidRPr="002010A4" w:rsidRDefault="00F90FE5" w:rsidP="00F90FE5">
            <w:pPr>
              <w:pStyle w:val="ListParagraph"/>
              <w:ind w:left="6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0.01</w:t>
            </w:r>
            <w:r w:rsidR="00FF0A9E" w:rsidRPr="002010A4">
              <w:rPr>
                <w:rFonts w:ascii="Arial" w:hAnsi="Arial" w:cs="Arial"/>
                <w:sz w:val="20"/>
                <w:szCs w:val="20"/>
              </w:rPr>
              <w:t>(</w:t>
            </w:r>
            <w:r w:rsidRPr="002010A4">
              <w:rPr>
                <w:rFonts w:ascii="Arial" w:hAnsi="Arial" w:cs="Arial"/>
                <w:sz w:val="20"/>
                <w:szCs w:val="20"/>
              </w:rPr>
              <w:t>-0.15 to 0.50</w:t>
            </w:r>
            <w:r w:rsidR="00FF0A9E" w:rsidRPr="002010A4">
              <w:rPr>
                <w:rFonts w:ascii="Arial" w:hAnsi="Arial" w:cs="Arial"/>
                <w:sz w:val="20"/>
                <w:szCs w:val="20"/>
              </w:rPr>
              <w:t>) /</w:t>
            </w:r>
          </w:p>
          <w:p w14:paraId="0DF7C789" w14:textId="5DDF5354" w:rsidR="00FF0A9E" w:rsidRPr="002010A4" w:rsidRDefault="00F90FE5" w:rsidP="00F90FE5">
            <w:pPr>
              <w:pStyle w:val="ListParagraph"/>
              <w:ind w:left="6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0.004 (-0.19 to 0.21)</w:t>
            </w:r>
          </w:p>
        </w:tc>
        <w:tc>
          <w:tcPr>
            <w:tcW w:w="380" w:type="dxa"/>
            <w:vAlign w:val="center"/>
          </w:tcPr>
          <w:p w14:paraId="75AE9886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14:paraId="72BC24E9" w14:textId="5415535F" w:rsidR="001360DB" w:rsidRPr="002010A4" w:rsidRDefault="00F90FE5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-0.25 (</w:t>
            </w:r>
            <w:r w:rsidR="006B60E9" w:rsidRPr="002010A4">
              <w:rPr>
                <w:rFonts w:ascii="Arial" w:hAnsi="Arial" w:cs="Arial"/>
                <w:sz w:val="20"/>
                <w:szCs w:val="20"/>
              </w:rPr>
              <w:t>-0.29 to 1.05</w:t>
            </w:r>
            <w:r w:rsidRPr="002010A4">
              <w:rPr>
                <w:rFonts w:ascii="Arial" w:hAnsi="Arial" w:cs="Arial"/>
                <w:sz w:val="20"/>
                <w:szCs w:val="20"/>
              </w:rPr>
              <w:t>)</w:t>
            </w:r>
            <w:r w:rsidR="006B60E9" w:rsidRPr="002010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10A4"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461E5101" w14:textId="4D2B073E" w:rsidR="00F90FE5" w:rsidRPr="002010A4" w:rsidRDefault="006B60E9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-0.19 (-0.64 to 0.27) </w:t>
            </w:r>
          </w:p>
        </w:tc>
        <w:tc>
          <w:tcPr>
            <w:tcW w:w="233" w:type="dxa"/>
            <w:vAlign w:val="center"/>
          </w:tcPr>
          <w:p w14:paraId="141664D0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Align w:val="center"/>
          </w:tcPr>
          <w:p w14:paraId="2B379964" w14:textId="25FF29FD" w:rsidR="001360DB" w:rsidRPr="002010A4" w:rsidRDefault="006B60E9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0.10 (-0.09 to 0.76) / </w:t>
            </w:r>
          </w:p>
          <w:p w14:paraId="3A26440C" w14:textId="48137F5B" w:rsidR="006B60E9" w:rsidRPr="002010A4" w:rsidRDefault="006B60E9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0.07 (-0.21 to </w:t>
            </w:r>
            <w:r w:rsidR="00F468DE" w:rsidRPr="002010A4">
              <w:rPr>
                <w:rFonts w:ascii="Arial" w:hAnsi="Arial" w:cs="Arial"/>
                <w:sz w:val="20"/>
                <w:szCs w:val="20"/>
              </w:rPr>
              <w:t>0.29</w:t>
            </w:r>
            <w:r w:rsidRPr="002010A4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</w:tr>
      <w:tr w:rsidR="00F468DE" w:rsidRPr="002010A4" w14:paraId="32AB1CA1" w14:textId="77777777" w:rsidTr="00D64EAE">
        <w:tc>
          <w:tcPr>
            <w:tcW w:w="420" w:type="dxa"/>
            <w:vAlign w:val="center"/>
          </w:tcPr>
          <w:p w14:paraId="4066E6E8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9" w:type="dxa"/>
            <w:vAlign w:val="center"/>
          </w:tcPr>
          <w:p w14:paraId="46B528D3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</w:tcPr>
          <w:p w14:paraId="2EEBF8A0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2DADE107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14:paraId="029E874A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14:paraId="16B8C8C6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dxa"/>
            <w:vAlign w:val="center"/>
          </w:tcPr>
          <w:p w14:paraId="49FB11D3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Align w:val="center"/>
          </w:tcPr>
          <w:p w14:paraId="3FE7977B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68DE" w:rsidRPr="002010A4" w14:paraId="03D8964D" w14:textId="77777777" w:rsidTr="00D64EAE">
        <w:tc>
          <w:tcPr>
            <w:tcW w:w="4239" w:type="dxa"/>
            <w:gridSpan w:val="2"/>
            <w:vAlign w:val="center"/>
          </w:tcPr>
          <w:p w14:paraId="6976293F" w14:textId="77777777" w:rsidR="001360DB" w:rsidRPr="002010A4" w:rsidRDefault="001360DB" w:rsidP="00D64EAE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SZ-PGS</w:t>
            </w:r>
          </w:p>
        </w:tc>
        <w:tc>
          <w:tcPr>
            <w:tcW w:w="272" w:type="dxa"/>
          </w:tcPr>
          <w:p w14:paraId="75195124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674ACA90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14:paraId="3B49D326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14:paraId="1A3634AB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dxa"/>
            <w:vAlign w:val="center"/>
          </w:tcPr>
          <w:p w14:paraId="2C8F521F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Align w:val="center"/>
          </w:tcPr>
          <w:p w14:paraId="114E4C7A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68DE" w:rsidRPr="002010A4" w14:paraId="269999C7" w14:textId="77777777" w:rsidTr="00D64EAE">
        <w:tc>
          <w:tcPr>
            <w:tcW w:w="420" w:type="dxa"/>
            <w:vAlign w:val="center"/>
          </w:tcPr>
          <w:p w14:paraId="270AC15F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9" w:type="dxa"/>
            <w:vAlign w:val="center"/>
          </w:tcPr>
          <w:p w14:paraId="62A9123B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PGS</w:t>
            </w:r>
          </w:p>
        </w:tc>
        <w:tc>
          <w:tcPr>
            <w:tcW w:w="272" w:type="dxa"/>
          </w:tcPr>
          <w:p w14:paraId="0B2D4E88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642A7CDD" w14:textId="2C2FB3B5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80" w:type="dxa"/>
            <w:vAlign w:val="center"/>
          </w:tcPr>
          <w:p w14:paraId="4D0512BC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14:paraId="56AC9814" w14:textId="7BC6262E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3" w:type="dxa"/>
            <w:vAlign w:val="center"/>
          </w:tcPr>
          <w:p w14:paraId="365312AE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Align w:val="center"/>
          </w:tcPr>
          <w:p w14:paraId="2C0067C4" w14:textId="7BB39C0F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468DE" w:rsidRPr="002010A4" w14:paraId="09354303" w14:textId="77777777" w:rsidTr="00D64EAE">
        <w:tc>
          <w:tcPr>
            <w:tcW w:w="420" w:type="dxa"/>
            <w:vAlign w:val="center"/>
          </w:tcPr>
          <w:p w14:paraId="6DAD3D62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9" w:type="dxa"/>
            <w:vAlign w:val="center"/>
          </w:tcPr>
          <w:p w14:paraId="2A18CD7E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Portions of fruit and vegetables </w:t>
            </w:r>
          </w:p>
        </w:tc>
        <w:tc>
          <w:tcPr>
            <w:tcW w:w="272" w:type="dxa"/>
          </w:tcPr>
          <w:p w14:paraId="14901C0A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7790671F" w14:textId="3476D446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80" w:type="dxa"/>
            <w:vAlign w:val="center"/>
          </w:tcPr>
          <w:p w14:paraId="79D11901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14:paraId="65B9283B" w14:textId="4DBA5FC4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3" w:type="dxa"/>
            <w:vAlign w:val="center"/>
          </w:tcPr>
          <w:p w14:paraId="0B495CCB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Align w:val="center"/>
          </w:tcPr>
          <w:p w14:paraId="187986CE" w14:textId="01F8AFFC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468DE" w:rsidRPr="002010A4" w14:paraId="25A6FCDB" w14:textId="77777777" w:rsidTr="00D64EAE">
        <w:tc>
          <w:tcPr>
            <w:tcW w:w="420" w:type="dxa"/>
            <w:vAlign w:val="center"/>
          </w:tcPr>
          <w:p w14:paraId="5B588A14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9" w:type="dxa"/>
            <w:vAlign w:val="center"/>
          </w:tcPr>
          <w:p w14:paraId="6EB5FFBF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PGS × portions fruits &amp; vegetables</w:t>
            </w:r>
          </w:p>
        </w:tc>
        <w:tc>
          <w:tcPr>
            <w:tcW w:w="272" w:type="dxa"/>
          </w:tcPr>
          <w:p w14:paraId="57214476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4877FEFF" w14:textId="3C7663DC" w:rsidR="001360DB" w:rsidRPr="002010A4" w:rsidRDefault="00F90FE5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0.04 (-0.06 to 0.36) /</w:t>
            </w:r>
          </w:p>
          <w:p w14:paraId="324C494C" w14:textId="5248FC21" w:rsidR="00F90FE5" w:rsidRPr="002010A4" w:rsidRDefault="00F90FE5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0.04 (-0.09 to 0.20) </w:t>
            </w:r>
          </w:p>
        </w:tc>
        <w:tc>
          <w:tcPr>
            <w:tcW w:w="380" w:type="dxa"/>
            <w:vAlign w:val="center"/>
          </w:tcPr>
          <w:p w14:paraId="33A4A7B3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14:paraId="1A55B512" w14:textId="06A8CCB6" w:rsidR="001360DB" w:rsidRPr="002010A4" w:rsidRDefault="006B60E9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0.12 (-0.02 to 1.32) /</w:t>
            </w:r>
          </w:p>
          <w:p w14:paraId="4EC2559E" w14:textId="3DC1EE2B" w:rsidR="006B60E9" w:rsidRPr="002010A4" w:rsidRDefault="006B60E9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0.10 (-0.04 to 0.41)</w:t>
            </w:r>
          </w:p>
        </w:tc>
        <w:tc>
          <w:tcPr>
            <w:tcW w:w="233" w:type="dxa"/>
            <w:vAlign w:val="center"/>
          </w:tcPr>
          <w:p w14:paraId="105B7534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Align w:val="center"/>
          </w:tcPr>
          <w:p w14:paraId="6B593B37" w14:textId="3E684E84" w:rsidR="001360DB" w:rsidRPr="002010A4" w:rsidRDefault="00F468DE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0.01 (-0.07 to 0.39) /</w:t>
            </w:r>
          </w:p>
          <w:p w14:paraId="1FAC0776" w14:textId="3BDA3D23" w:rsidR="00F468DE" w:rsidRPr="002010A4" w:rsidRDefault="00F468DE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0.01 (-0.13 to 0.21) </w:t>
            </w:r>
          </w:p>
        </w:tc>
      </w:tr>
      <w:tr w:rsidR="00F468DE" w:rsidRPr="002010A4" w14:paraId="7C5B1F41" w14:textId="77777777" w:rsidTr="00D64EAE">
        <w:tc>
          <w:tcPr>
            <w:tcW w:w="420" w:type="dxa"/>
            <w:vAlign w:val="center"/>
          </w:tcPr>
          <w:p w14:paraId="123F1FE0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9" w:type="dxa"/>
            <w:vAlign w:val="center"/>
          </w:tcPr>
          <w:p w14:paraId="1AB67E56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</w:tcPr>
          <w:p w14:paraId="6619784A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7A28A0EC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14:paraId="03B2691C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14:paraId="6E7715E2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dxa"/>
            <w:vAlign w:val="center"/>
          </w:tcPr>
          <w:p w14:paraId="698F8093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Align w:val="center"/>
          </w:tcPr>
          <w:p w14:paraId="414482CF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68DE" w:rsidRPr="002010A4" w14:paraId="28B2E8BE" w14:textId="77777777" w:rsidTr="00D64EAE">
        <w:tc>
          <w:tcPr>
            <w:tcW w:w="4239" w:type="dxa"/>
            <w:gridSpan w:val="2"/>
            <w:vAlign w:val="center"/>
          </w:tcPr>
          <w:p w14:paraId="4ECAFB92" w14:textId="77777777" w:rsidR="001360DB" w:rsidRPr="002010A4" w:rsidRDefault="001360DB" w:rsidP="00D64EAE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2010A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GC-PGS</w:t>
            </w:r>
          </w:p>
        </w:tc>
        <w:tc>
          <w:tcPr>
            <w:tcW w:w="272" w:type="dxa"/>
          </w:tcPr>
          <w:p w14:paraId="5C21ECB9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1C836980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14:paraId="78730360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14:paraId="6F557CB2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dxa"/>
            <w:vAlign w:val="center"/>
          </w:tcPr>
          <w:p w14:paraId="3D9DBE90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Align w:val="center"/>
          </w:tcPr>
          <w:p w14:paraId="67A46490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68DE" w:rsidRPr="002010A4" w14:paraId="77CA826C" w14:textId="77777777" w:rsidTr="00D64EAE">
        <w:tc>
          <w:tcPr>
            <w:tcW w:w="420" w:type="dxa"/>
            <w:vAlign w:val="center"/>
          </w:tcPr>
          <w:p w14:paraId="7297813C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9" w:type="dxa"/>
            <w:vAlign w:val="center"/>
          </w:tcPr>
          <w:p w14:paraId="3945CE30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PGS</w:t>
            </w:r>
          </w:p>
        </w:tc>
        <w:tc>
          <w:tcPr>
            <w:tcW w:w="272" w:type="dxa"/>
          </w:tcPr>
          <w:p w14:paraId="4603D6C9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1C53C493" w14:textId="5BFDF285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80" w:type="dxa"/>
            <w:vAlign w:val="center"/>
          </w:tcPr>
          <w:p w14:paraId="54A8EFED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14:paraId="70093D99" w14:textId="7B4917A6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3" w:type="dxa"/>
            <w:vAlign w:val="center"/>
          </w:tcPr>
          <w:p w14:paraId="2D8D0301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Align w:val="center"/>
          </w:tcPr>
          <w:p w14:paraId="15B910E9" w14:textId="3E1D4805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468DE" w:rsidRPr="002010A4" w14:paraId="57AAA392" w14:textId="77777777" w:rsidTr="00D64EAE">
        <w:tc>
          <w:tcPr>
            <w:tcW w:w="420" w:type="dxa"/>
            <w:vAlign w:val="center"/>
          </w:tcPr>
          <w:p w14:paraId="2EFA69E3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9" w:type="dxa"/>
            <w:vAlign w:val="center"/>
          </w:tcPr>
          <w:p w14:paraId="57BCFEA8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Portions of fruit and vegetables </w:t>
            </w:r>
          </w:p>
        </w:tc>
        <w:tc>
          <w:tcPr>
            <w:tcW w:w="272" w:type="dxa"/>
          </w:tcPr>
          <w:p w14:paraId="08826108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vAlign w:val="center"/>
          </w:tcPr>
          <w:p w14:paraId="0CD115E6" w14:textId="0460C674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80" w:type="dxa"/>
            <w:vAlign w:val="center"/>
          </w:tcPr>
          <w:p w14:paraId="4C41CF8D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14:paraId="13C43A81" w14:textId="0FAA136E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33" w:type="dxa"/>
            <w:vAlign w:val="center"/>
          </w:tcPr>
          <w:p w14:paraId="6A051804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Align w:val="center"/>
          </w:tcPr>
          <w:p w14:paraId="60773149" w14:textId="0AB81AC9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468DE" w:rsidRPr="002010A4" w14:paraId="2A71BCD4" w14:textId="77777777" w:rsidTr="00D64EAE">
        <w:tc>
          <w:tcPr>
            <w:tcW w:w="420" w:type="dxa"/>
            <w:tcBorders>
              <w:bottom w:val="single" w:sz="4" w:space="0" w:color="auto"/>
            </w:tcBorders>
            <w:vAlign w:val="center"/>
          </w:tcPr>
          <w:p w14:paraId="48520103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9" w:type="dxa"/>
            <w:tcBorders>
              <w:bottom w:val="single" w:sz="4" w:space="0" w:color="auto"/>
            </w:tcBorders>
            <w:vAlign w:val="center"/>
          </w:tcPr>
          <w:p w14:paraId="0CFDBC4A" w14:textId="77777777" w:rsidR="001360DB" w:rsidRPr="002010A4" w:rsidRDefault="001360DB" w:rsidP="00D64EAE">
            <w:pPr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PGS × portions fruits &amp; vegetables</w:t>
            </w: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14:paraId="7D2D2172" w14:textId="77777777" w:rsidR="001360DB" w:rsidRPr="002010A4" w:rsidRDefault="001360DB" w:rsidP="00136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  <w:vAlign w:val="center"/>
          </w:tcPr>
          <w:p w14:paraId="750DD59A" w14:textId="284BCD24" w:rsidR="001360DB" w:rsidRPr="002010A4" w:rsidRDefault="00F90FE5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-0.19 (-0.28 to 0.16) /</w:t>
            </w:r>
          </w:p>
          <w:p w14:paraId="476905F4" w14:textId="08A47C69" w:rsidR="00F90FE5" w:rsidRPr="002010A4" w:rsidRDefault="00F90FE5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-0.16 (-0.40 to 0.08)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14:paraId="23163F14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  <w:vAlign w:val="center"/>
          </w:tcPr>
          <w:p w14:paraId="76CF0E83" w14:textId="67442DC8" w:rsidR="001360DB" w:rsidRPr="002010A4" w:rsidRDefault="006B60E9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-0.47 (-0.32 to 0.06) /</w:t>
            </w:r>
          </w:p>
          <w:p w14:paraId="277EA926" w14:textId="20D180F1" w:rsidR="006B60E9" w:rsidRPr="002010A4" w:rsidRDefault="006B60E9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-0.54 (-1.04 to 0.02) </w:t>
            </w:r>
          </w:p>
        </w:tc>
        <w:tc>
          <w:tcPr>
            <w:tcW w:w="233" w:type="dxa"/>
            <w:tcBorders>
              <w:bottom w:val="single" w:sz="4" w:space="0" w:color="auto"/>
            </w:tcBorders>
            <w:vAlign w:val="center"/>
          </w:tcPr>
          <w:p w14:paraId="412BEA33" w14:textId="77777777" w:rsidR="001360DB" w:rsidRPr="002010A4" w:rsidRDefault="001360DB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bottom w:val="single" w:sz="4" w:space="0" w:color="auto"/>
            </w:tcBorders>
            <w:vAlign w:val="center"/>
          </w:tcPr>
          <w:p w14:paraId="39CC2DE8" w14:textId="656FD1B0" w:rsidR="001360DB" w:rsidRPr="002010A4" w:rsidRDefault="00F468DE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>-0.07 (-0.21 to 0.48) /</w:t>
            </w:r>
          </w:p>
          <w:p w14:paraId="4CC486BC" w14:textId="0CC3A6FC" w:rsidR="00F468DE" w:rsidRPr="002010A4" w:rsidRDefault="00F468DE" w:rsidP="00F90F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0A4">
              <w:rPr>
                <w:rFonts w:ascii="Arial" w:hAnsi="Arial" w:cs="Arial"/>
                <w:sz w:val="20"/>
                <w:szCs w:val="20"/>
              </w:rPr>
              <w:t xml:space="preserve">-0.05 (-0.30 to 0.20) </w:t>
            </w:r>
          </w:p>
        </w:tc>
      </w:tr>
    </w:tbl>
    <w:p w14:paraId="6865E562" w14:textId="77777777" w:rsidR="001360DB" w:rsidRPr="002010A4" w:rsidRDefault="001360DB" w:rsidP="001360DB">
      <w:pPr>
        <w:rPr>
          <w:rFonts w:ascii="Arial" w:hAnsi="Arial" w:cs="Arial"/>
        </w:rPr>
      </w:pPr>
    </w:p>
    <w:p w14:paraId="20D490A0" w14:textId="77777777" w:rsidR="005E25E3" w:rsidRPr="002010A4" w:rsidRDefault="005E25E3" w:rsidP="001C24E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2010A4">
        <w:rPr>
          <w:rFonts w:ascii="Arial" w:hAnsi="Arial" w:cs="Arial"/>
          <w:sz w:val="21"/>
          <w:szCs w:val="21"/>
        </w:rPr>
        <w:t xml:space="preserve">Abbreviations: PGS, polygenic score; AD-PGS, polygenic score for Alzheimer’s disease; SZ-PGS, polygenic score for schizophrenia; GC-PGS, polygenic score for general cognition; HR, hazard ratio; CI, confidence interval; APOE-ε4, </w:t>
      </w:r>
      <w:r w:rsidRPr="002010A4">
        <w:rPr>
          <w:rFonts w:ascii="Arial" w:hAnsi="Arial" w:cs="Arial"/>
          <w:bCs/>
          <w:iCs/>
          <w:sz w:val="21"/>
          <w:szCs w:val="21"/>
        </w:rPr>
        <w:t>the ε4 allele of the apolipoprotein E gene;</w:t>
      </w:r>
      <w:r w:rsidRPr="002010A4">
        <w:rPr>
          <w:rFonts w:ascii="Arial" w:hAnsi="Arial" w:cs="Arial"/>
          <w:sz w:val="21"/>
          <w:szCs w:val="21"/>
        </w:rPr>
        <w:t xml:space="preserve"> RERI, relative excess risk due to interaction; AP, attributable proportion; RERI=0; AP=0: no interaction or exactly equal to additivity of the individual effects of the two risk factors; RERI&gt;0; AP&gt;0: positive interaction or more than additivity of the individual effects of the two risk factors; RERI&lt;0; AP&lt;0: negative interaction or less than additivity of the individual effects of the two risk factors.</w:t>
      </w:r>
    </w:p>
    <w:p w14:paraId="6770DD66" w14:textId="48E9C459" w:rsidR="00A93CCD" w:rsidRPr="002010A4" w:rsidRDefault="005E25E3" w:rsidP="001C24E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2010A4">
        <w:rPr>
          <w:rFonts w:ascii="Arial" w:hAnsi="Arial" w:cs="Arial"/>
          <w:sz w:val="21"/>
          <w:szCs w:val="21"/>
        </w:rPr>
        <w:t>× represents an interaction between the two factors; interactions are presented based on multiplicative interaction model</w:t>
      </w:r>
    </w:p>
    <w:p w14:paraId="77C65A1C" w14:textId="676D4EB1" w:rsidR="00A93CCD" w:rsidRPr="002010A4" w:rsidRDefault="00A93CCD" w:rsidP="00FA1EC9">
      <w:pPr>
        <w:spacing w:line="480" w:lineRule="auto"/>
        <w:jc w:val="both"/>
        <w:rPr>
          <w:rFonts w:ascii="Arial" w:hAnsi="Arial" w:cs="Arial"/>
          <w:sz w:val="21"/>
          <w:szCs w:val="21"/>
        </w:rPr>
        <w:sectPr w:rsidR="00A93CCD" w:rsidRPr="002010A4" w:rsidSect="00C14CD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971CD47" w14:textId="7402A71D" w:rsidR="00E9548A" w:rsidRPr="001E1C10" w:rsidRDefault="00E9548A" w:rsidP="00E9548A">
      <w:pPr>
        <w:spacing w:line="480" w:lineRule="auto"/>
        <w:jc w:val="both"/>
        <w:rPr>
          <w:rFonts w:ascii="Arial" w:hAnsi="Arial" w:cs="Arial"/>
          <w:b/>
          <w:bCs/>
        </w:rPr>
      </w:pPr>
      <w:r w:rsidRPr="002010A4">
        <w:rPr>
          <w:rFonts w:ascii="Arial" w:hAnsi="Arial" w:cs="Arial"/>
          <w:b/>
          <w:bCs/>
        </w:rPr>
        <w:lastRenderedPageBreak/>
        <w:t xml:space="preserve">Figure 1. </w:t>
      </w:r>
      <w:r w:rsidRPr="002010A4">
        <w:rPr>
          <w:rFonts w:ascii="Arial" w:hAnsi="Arial" w:cs="Arial"/>
          <w:b/>
          <w:bCs/>
        </w:rPr>
        <w:tab/>
        <w:t>Distribution of portions fruits &amp; vegetables post log-transformation</w:t>
      </w:r>
      <w:r w:rsidRPr="001E1C10">
        <w:rPr>
          <w:rFonts w:ascii="Arial" w:hAnsi="Arial" w:cs="Arial"/>
          <w:b/>
          <w:bCs/>
        </w:rPr>
        <w:t xml:space="preserve"> </w:t>
      </w:r>
    </w:p>
    <w:p w14:paraId="7857DBA6" w14:textId="5D48A7C8" w:rsidR="000400F4" w:rsidRDefault="00500749" w:rsidP="00FA1EC9">
      <w:pPr>
        <w:spacing w:line="48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4759988B" wp14:editId="50C57168">
            <wp:extent cx="5943600" cy="3270250"/>
            <wp:effectExtent l="0" t="0" r="0" b="6350"/>
            <wp:docPr id="4" name="Picture 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histogram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C686E" w14:textId="554F4AFB" w:rsidR="001360DB" w:rsidRDefault="001360DB" w:rsidP="00FA1EC9">
      <w:pPr>
        <w:spacing w:line="480" w:lineRule="auto"/>
        <w:jc w:val="both"/>
        <w:rPr>
          <w:rFonts w:ascii="Arial" w:hAnsi="Arial" w:cs="Arial"/>
          <w:b/>
          <w:bCs/>
        </w:rPr>
      </w:pPr>
    </w:p>
    <w:p w14:paraId="5DFC654F" w14:textId="24E6FD28" w:rsidR="001360DB" w:rsidRPr="00C14CDE" w:rsidRDefault="001360DB" w:rsidP="00FA1EC9">
      <w:pPr>
        <w:spacing w:line="480" w:lineRule="auto"/>
        <w:jc w:val="both"/>
        <w:rPr>
          <w:rFonts w:ascii="Arial" w:hAnsi="Arial" w:cs="Arial"/>
        </w:rPr>
      </w:pPr>
    </w:p>
    <w:sectPr w:rsidR="001360DB" w:rsidRPr="00C14CDE" w:rsidSect="000400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06890" w14:textId="77777777" w:rsidR="00961825" w:rsidRDefault="00961825" w:rsidP="001C5F97">
      <w:pPr>
        <w:spacing w:after="0" w:line="240" w:lineRule="auto"/>
      </w:pPr>
      <w:r>
        <w:separator/>
      </w:r>
    </w:p>
  </w:endnote>
  <w:endnote w:type="continuationSeparator" w:id="0">
    <w:p w14:paraId="3DE8F5F0" w14:textId="77777777" w:rsidR="00961825" w:rsidRDefault="00961825" w:rsidP="001C5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Mono">
    <w:altName w:val="Courier New"/>
    <w:panose1 w:val="020B0604020202020204"/>
    <w:charset w:val="01"/>
    <w:family w:val="modern"/>
    <w:pitch w:val="fixed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810892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A4865E2" w14:textId="3ECC487B" w:rsidR="001C34FB" w:rsidRDefault="001C34FB" w:rsidP="001C34F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F245DC2" w14:textId="77777777" w:rsidR="001C34FB" w:rsidRDefault="001C34FB" w:rsidP="00FA1E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2944838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08CE3C" w14:textId="3C684732" w:rsidR="001C34FB" w:rsidRDefault="001C34FB" w:rsidP="001C34F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F21F229" w14:textId="3F32F2DA" w:rsidR="001C34FB" w:rsidRDefault="001C34FB" w:rsidP="00FA1EC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F3D79" w14:textId="77777777" w:rsidR="00961825" w:rsidRDefault="00961825" w:rsidP="001C5F97">
      <w:pPr>
        <w:spacing w:after="0" w:line="240" w:lineRule="auto"/>
      </w:pPr>
      <w:r>
        <w:separator/>
      </w:r>
    </w:p>
  </w:footnote>
  <w:footnote w:type="continuationSeparator" w:id="0">
    <w:p w14:paraId="78FA907F" w14:textId="77777777" w:rsidR="00961825" w:rsidRDefault="00961825" w:rsidP="001C5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4235E"/>
    <w:multiLevelType w:val="multilevel"/>
    <w:tmpl w:val="EAEAB2D4"/>
    <w:lvl w:ilvl="0"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52D3731"/>
    <w:multiLevelType w:val="multilevel"/>
    <w:tmpl w:val="2A26796E"/>
    <w:lvl w:ilvl="0"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Psychological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C14CDE"/>
    <w:rsid w:val="00003A61"/>
    <w:rsid w:val="00004F28"/>
    <w:rsid w:val="00007D00"/>
    <w:rsid w:val="0001101B"/>
    <w:rsid w:val="0002228C"/>
    <w:rsid w:val="000244E6"/>
    <w:rsid w:val="000252B9"/>
    <w:rsid w:val="00027E8A"/>
    <w:rsid w:val="00033B6B"/>
    <w:rsid w:val="000400F4"/>
    <w:rsid w:val="000415CB"/>
    <w:rsid w:val="0004206A"/>
    <w:rsid w:val="0004240A"/>
    <w:rsid w:val="00042FC7"/>
    <w:rsid w:val="00045471"/>
    <w:rsid w:val="00046038"/>
    <w:rsid w:val="00052597"/>
    <w:rsid w:val="00060BD0"/>
    <w:rsid w:val="00066F4F"/>
    <w:rsid w:val="00072AD0"/>
    <w:rsid w:val="0007557A"/>
    <w:rsid w:val="00080ACF"/>
    <w:rsid w:val="00082C45"/>
    <w:rsid w:val="000A34CC"/>
    <w:rsid w:val="000B1BE2"/>
    <w:rsid w:val="000B6002"/>
    <w:rsid w:val="000B63FA"/>
    <w:rsid w:val="000C40D1"/>
    <w:rsid w:val="000D2D18"/>
    <w:rsid w:val="000D39D8"/>
    <w:rsid w:val="000D52F1"/>
    <w:rsid w:val="000D64F5"/>
    <w:rsid w:val="000D7401"/>
    <w:rsid w:val="000E2D74"/>
    <w:rsid w:val="00113F61"/>
    <w:rsid w:val="00134DB6"/>
    <w:rsid w:val="001354EB"/>
    <w:rsid w:val="001360DB"/>
    <w:rsid w:val="00140775"/>
    <w:rsid w:val="00145AA2"/>
    <w:rsid w:val="00171864"/>
    <w:rsid w:val="001840BB"/>
    <w:rsid w:val="001A1D9D"/>
    <w:rsid w:val="001B2849"/>
    <w:rsid w:val="001B6AA4"/>
    <w:rsid w:val="001B73C1"/>
    <w:rsid w:val="001C1297"/>
    <w:rsid w:val="001C24EA"/>
    <w:rsid w:val="001C34FB"/>
    <w:rsid w:val="001C38BA"/>
    <w:rsid w:val="001C5CF6"/>
    <w:rsid w:val="001C5F97"/>
    <w:rsid w:val="001D2DC8"/>
    <w:rsid w:val="001D52AC"/>
    <w:rsid w:val="001F1E40"/>
    <w:rsid w:val="001F3279"/>
    <w:rsid w:val="001F3B77"/>
    <w:rsid w:val="002010A4"/>
    <w:rsid w:val="00205DA3"/>
    <w:rsid w:val="002153A0"/>
    <w:rsid w:val="00217788"/>
    <w:rsid w:val="00220593"/>
    <w:rsid w:val="00221843"/>
    <w:rsid w:val="0023103F"/>
    <w:rsid w:val="002444FC"/>
    <w:rsid w:val="0025135D"/>
    <w:rsid w:val="00251E5E"/>
    <w:rsid w:val="002533D6"/>
    <w:rsid w:val="0025653D"/>
    <w:rsid w:val="00270D26"/>
    <w:rsid w:val="00280B89"/>
    <w:rsid w:val="00287CA4"/>
    <w:rsid w:val="00293AD1"/>
    <w:rsid w:val="00294D54"/>
    <w:rsid w:val="002956DB"/>
    <w:rsid w:val="002961B8"/>
    <w:rsid w:val="002A50F6"/>
    <w:rsid w:val="002B6778"/>
    <w:rsid w:val="002C7150"/>
    <w:rsid w:val="002D0AEC"/>
    <w:rsid w:val="002E28B9"/>
    <w:rsid w:val="002F6103"/>
    <w:rsid w:val="0031105B"/>
    <w:rsid w:val="00315FFC"/>
    <w:rsid w:val="003258EC"/>
    <w:rsid w:val="003315FF"/>
    <w:rsid w:val="00336BC7"/>
    <w:rsid w:val="00343A8D"/>
    <w:rsid w:val="0034528A"/>
    <w:rsid w:val="003603FE"/>
    <w:rsid w:val="0036437C"/>
    <w:rsid w:val="00380716"/>
    <w:rsid w:val="00384EAA"/>
    <w:rsid w:val="00390732"/>
    <w:rsid w:val="00392545"/>
    <w:rsid w:val="00393C02"/>
    <w:rsid w:val="003975FE"/>
    <w:rsid w:val="003A239D"/>
    <w:rsid w:val="003B5408"/>
    <w:rsid w:val="003C0510"/>
    <w:rsid w:val="003C3B03"/>
    <w:rsid w:val="003F6D53"/>
    <w:rsid w:val="00401E77"/>
    <w:rsid w:val="00403210"/>
    <w:rsid w:val="004053E6"/>
    <w:rsid w:val="00406397"/>
    <w:rsid w:val="0040640C"/>
    <w:rsid w:val="00411559"/>
    <w:rsid w:val="004212D8"/>
    <w:rsid w:val="00425EAB"/>
    <w:rsid w:val="004311E2"/>
    <w:rsid w:val="004313C1"/>
    <w:rsid w:val="00432A9F"/>
    <w:rsid w:val="004418C8"/>
    <w:rsid w:val="00442E67"/>
    <w:rsid w:val="004506A5"/>
    <w:rsid w:val="004600BF"/>
    <w:rsid w:val="004673E3"/>
    <w:rsid w:val="004728C1"/>
    <w:rsid w:val="0047326B"/>
    <w:rsid w:val="004743B4"/>
    <w:rsid w:val="00474B0F"/>
    <w:rsid w:val="004820B3"/>
    <w:rsid w:val="00485857"/>
    <w:rsid w:val="004865D9"/>
    <w:rsid w:val="00486960"/>
    <w:rsid w:val="00493316"/>
    <w:rsid w:val="004972D0"/>
    <w:rsid w:val="004A1040"/>
    <w:rsid w:val="004C3CB3"/>
    <w:rsid w:val="004D4108"/>
    <w:rsid w:val="004D6888"/>
    <w:rsid w:val="004E0907"/>
    <w:rsid w:val="004E0B3D"/>
    <w:rsid w:val="004E0F29"/>
    <w:rsid w:val="004E2AB5"/>
    <w:rsid w:val="004F1C18"/>
    <w:rsid w:val="00500749"/>
    <w:rsid w:val="00504E8D"/>
    <w:rsid w:val="00514837"/>
    <w:rsid w:val="005238D3"/>
    <w:rsid w:val="005252E6"/>
    <w:rsid w:val="00533FB3"/>
    <w:rsid w:val="00536AA3"/>
    <w:rsid w:val="0053759C"/>
    <w:rsid w:val="0056025A"/>
    <w:rsid w:val="0059686F"/>
    <w:rsid w:val="005A0A5B"/>
    <w:rsid w:val="005B5618"/>
    <w:rsid w:val="005C11D6"/>
    <w:rsid w:val="005D307C"/>
    <w:rsid w:val="005E25E3"/>
    <w:rsid w:val="005E7CF4"/>
    <w:rsid w:val="0060375B"/>
    <w:rsid w:val="00605469"/>
    <w:rsid w:val="006060C0"/>
    <w:rsid w:val="00614395"/>
    <w:rsid w:val="0062038D"/>
    <w:rsid w:val="00636B59"/>
    <w:rsid w:val="0064227D"/>
    <w:rsid w:val="00644F9F"/>
    <w:rsid w:val="00645569"/>
    <w:rsid w:val="00650B8B"/>
    <w:rsid w:val="00654C85"/>
    <w:rsid w:val="006606C2"/>
    <w:rsid w:val="00667D7E"/>
    <w:rsid w:val="006823B7"/>
    <w:rsid w:val="00685ED8"/>
    <w:rsid w:val="00693AFE"/>
    <w:rsid w:val="00695A70"/>
    <w:rsid w:val="006A35D0"/>
    <w:rsid w:val="006B25FE"/>
    <w:rsid w:val="006B60E9"/>
    <w:rsid w:val="006C0B13"/>
    <w:rsid w:val="006C121D"/>
    <w:rsid w:val="006C1F17"/>
    <w:rsid w:val="006C7691"/>
    <w:rsid w:val="006E678B"/>
    <w:rsid w:val="006F1D3B"/>
    <w:rsid w:val="006F3D3B"/>
    <w:rsid w:val="006F46DC"/>
    <w:rsid w:val="006F6FB0"/>
    <w:rsid w:val="007217C1"/>
    <w:rsid w:val="00733BF2"/>
    <w:rsid w:val="00735ACB"/>
    <w:rsid w:val="0075305F"/>
    <w:rsid w:val="00755904"/>
    <w:rsid w:val="00755DCE"/>
    <w:rsid w:val="00760190"/>
    <w:rsid w:val="00762334"/>
    <w:rsid w:val="00762863"/>
    <w:rsid w:val="0077615C"/>
    <w:rsid w:val="0078288F"/>
    <w:rsid w:val="007955F6"/>
    <w:rsid w:val="007B2AD8"/>
    <w:rsid w:val="007B2F15"/>
    <w:rsid w:val="007B562E"/>
    <w:rsid w:val="007B5715"/>
    <w:rsid w:val="007C47A9"/>
    <w:rsid w:val="007C70D8"/>
    <w:rsid w:val="007D3C25"/>
    <w:rsid w:val="007D584D"/>
    <w:rsid w:val="007E0881"/>
    <w:rsid w:val="007F1C4A"/>
    <w:rsid w:val="007F2677"/>
    <w:rsid w:val="007F43E0"/>
    <w:rsid w:val="00801DE1"/>
    <w:rsid w:val="00806A03"/>
    <w:rsid w:val="00811C94"/>
    <w:rsid w:val="0081353A"/>
    <w:rsid w:val="00813BE3"/>
    <w:rsid w:val="0081597C"/>
    <w:rsid w:val="00822DBF"/>
    <w:rsid w:val="00826D6E"/>
    <w:rsid w:val="0083491D"/>
    <w:rsid w:val="00834BD3"/>
    <w:rsid w:val="008356A0"/>
    <w:rsid w:val="00841C08"/>
    <w:rsid w:val="008544CE"/>
    <w:rsid w:val="008574D3"/>
    <w:rsid w:val="00860F5E"/>
    <w:rsid w:val="00870463"/>
    <w:rsid w:val="008732FA"/>
    <w:rsid w:val="00884B45"/>
    <w:rsid w:val="00893522"/>
    <w:rsid w:val="008A0BE4"/>
    <w:rsid w:val="008A6A14"/>
    <w:rsid w:val="008C666F"/>
    <w:rsid w:val="008D2699"/>
    <w:rsid w:val="008D3CE2"/>
    <w:rsid w:val="008D6B35"/>
    <w:rsid w:val="008E19D1"/>
    <w:rsid w:val="008E3151"/>
    <w:rsid w:val="008E61C1"/>
    <w:rsid w:val="008F00AC"/>
    <w:rsid w:val="008F1DDE"/>
    <w:rsid w:val="0090137B"/>
    <w:rsid w:val="00916764"/>
    <w:rsid w:val="00917B0D"/>
    <w:rsid w:val="00924061"/>
    <w:rsid w:val="009240D7"/>
    <w:rsid w:val="009244EA"/>
    <w:rsid w:val="00944073"/>
    <w:rsid w:val="00944CA3"/>
    <w:rsid w:val="009529B4"/>
    <w:rsid w:val="00960AA0"/>
    <w:rsid w:val="00961825"/>
    <w:rsid w:val="0096319C"/>
    <w:rsid w:val="00965EF2"/>
    <w:rsid w:val="009811C1"/>
    <w:rsid w:val="00993F12"/>
    <w:rsid w:val="009950DB"/>
    <w:rsid w:val="009A3DB0"/>
    <w:rsid w:val="009A5F63"/>
    <w:rsid w:val="009B54AD"/>
    <w:rsid w:val="009B5FA0"/>
    <w:rsid w:val="009B632D"/>
    <w:rsid w:val="009C1474"/>
    <w:rsid w:val="009C3893"/>
    <w:rsid w:val="009C4041"/>
    <w:rsid w:val="009D4339"/>
    <w:rsid w:val="009D7CDB"/>
    <w:rsid w:val="009E048F"/>
    <w:rsid w:val="009F01C6"/>
    <w:rsid w:val="00A008C3"/>
    <w:rsid w:val="00A0243E"/>
    <w:rsid w:val="00A14A8F"/>
    <w:rsid w:val="00A17DDC"/>
    <w:rsid w:val="00A44529"/>
    <w:rsid w:val="00A4782A"/>
    <w:rsid w:val="00A52C14"/>
    <w:rsid w:val="00A547F1"/>
    <w:rsid w:val="00A57DC8"/>
    <w:rsid w:val="00A61F91"/>
    <w:rsid w:val="00A63F5D"/>
    <w:rsid w:val="00A66947"/>
    <w:rsid w:val="00A93CCD"/>
    <w:rsid w:val="00AA30CF"/>
    <w:rsid w:val="00AA4169"/>
    <w:rsid w:val="00AB1EDA"/>
    <w:rsid w:val="00AB2374"/>
    <w:rsid w:val="00AB57E9"/>
    <w:rsid w:val="00AC3BD7"/>
    <w:rsid w:val="00AC7DEE"/>
    <w:rsid w:val="00AF1F15"/>
    <w:rsid w:val="00B20F1C"/>
    <w:rsid w:val="00B26A2F"/>
    <w:rsid w:val="00B32D4E"/>
    <w:rsid w:val="00B47BCF"/>
    <w:rsid w:val="00B564F5"/>
    <w:rsid w:val="00B61D57"/>
    <w:rsid w:val="00B702D1"/>
    <w:rsid w:val="00B72665"/>
    <w:rsid w:val="00B74EDD"/>
    <w:rsid w:val="00B75E18"/>
    <w:rsid w:val="00B814A3"/>
    <w:rsid w:val="00B830FF"/>
    <w:rsid w:val="00B94D78"/>
    <w:rsid w:val="00BA4634"/>
    <w:rsid w:val="00BA6CEF"/>
    <w:rsid w:val="00BA7C32"/>
    <w:rsid w:val="00BB1B47"/>
    <w:rsid w:val="00BB58AA"/>
    <w:rsid w:val="00BD2651"/>
    <w:rsid w:val="00BD3C86"/>
    <w:rsid w:val="00BD6D68"/>
    <w:rsid w:val="00BE2D33"/>
    <w:rsid w:val="00BF58D3"/>
    <w:rsid w:val="00C07A7E"/>
    <w:rsid w:val="00C11E73"/>
    <w:rsid w:val="00C1353E"/>
    <w:rsid w:val="00C14CDE"/>
    <w:rsid w:val="00C2199E"/>
    <w:rsid w:val="00C51AFA"/>
    <w:rsid w:val="00C573FA"/>
    <w:rsid w:val="00C64558"/>
    <w:rsid w:val="00C77ADD"/>
    <w:rsid w:val="00C8695F"/>
    <w:rsid w:val="00C93BBC"/>
    <w:rsid w:val="00C93D43"/>
    <w:rsid w:val="00CA209E"/>
    <w:rsid w:val="00CA3AE9"/>
    <w:rsid w:val="00CA6E3F"/>
    <w:rsid w:val="00CB0B97"/>
    <w:rsid w:val="00CB2D1C"/>
    <w:rsid w:val="00CB3A67"/>
    <w:rsid w:val="00CB3BF3"/>
    <w:rsid w:val="00CB50D7"/>
    <w:rsid w:val="00CC778C"/>
    <w:rsid w:val="00CD3668"/>
    <w:rsid w:val="00CD3FC1"/>
    <w:rsid w:val="00CE0011"/>
    <w:rsid w:val="00CE781A"/>
    <w:rsid w:val="00CF7DAD"/>
    <w:rsid w:val="00D00BB8"/>
    <w:rsid w:val="00D00F5F"/>
    <w:rsid w:val="00D04A2C"/>
    <w:rsid w:val="00D25F13"/>
    <w:rsid w:val="00D312A1"/>
    <w:rsid w:val="00D34629"/>
    <w:rsid w:val="00D4377B"/>
    <w:rsid w:val="00D52B92"/>
    <w:rsid w:val="00D57C47"/>
    <w:rsid w:val="00D6285F"/>
    <w:rsid w:val="00D64EAE"/>
    <w:rsid w:val="00D67203"/>
    <w:rsid w:val="00D67716"/>
    <w:rsid w:val="00D72B26"/>
    <w:rsid w:val="00D766FC"/>
    <w:rsid w:val="00D77F0E"/>
    <w:rsid w:val="00D8595C"/>
    <w:rsid w:val="00DA25C9"/>
    <w:rsid w:val="00DB5C71"/>
    <w:rsid w:val="00DC7A7B"/>
    <w:rsid w:val="00DD65BB"/>
    <w:rsid w:val="00DE1703"/>
    <w:rsid w:val="00DE5863"/>
    <w:rsid w:val="00E02CC3"/>
    <w:rsid w:val="00E048F3"/>
    <w:rsid w:val="00E07B14"/>
    <w:rsid w:val="00E10AB7"/>
    <w:rsid w:val="00E20C63"/>
    <w:rsid w:val="00E41F0A"/>
    <w:rsid w:val="00E56297"/>
    <w:rsid w:val="00E7409A"/>
    <w:rsid w:val="00E745BD"/>
    <w:rsid w:val="00E81597"/>
    <w:rsid w:val="00E81BE0"/>
    <w:rsid w:val="00E86B5D"/>
    <w:rsid w:val="00E94F23"/>
    <w:rsid w:val="00E9548A"/>
    <w:rsid w:val="00E97C23"/>
    <w:rsid w:val="00EA3D86"/>
    <w:rsid w:val="00EA49B2"/>
    <w:rsid w:val="00EA7D4D"/>
    <w:rsid w:val="00EB1D4E"/>
    <w:rsid w:val="00EB7957"/>
    <w:rsid w:val="00EC40DB"/>
    <w:rsid w:val="00ED5B2C"/>
    <w:rsid w:val="00EE75F8"/>
    <w:rsid w:val="00EF09C1"/>
    <w:rsid w:val="00EF4216"/>
    <w:rsid w:val="00EF604C"/>
    <w:rsid w:val="00F035F6"/>
    <w:rsid w:val="00F16BBF"/>
    <w:rsid w:val="00F33DCB"/>
    <w:rsid w:val="00F341F2"/>
    <w:rsid w:val="00F44679"/>
    <w:rsid w:val="00F45546"/>
    <w:rsid w:val="00F468DE"/>
    <w:rsid w:val="00F5231D"/>
    <w:rsid w:val="00F52371"/>
    <w:rsid w:val="00F53EF5"/>
    <w:rsid w:val="00F5478D"/>
    <w:rsid w:val="00F57E01"/>
    <w:rsid w:val="00F60A85"/>
    <w:rsid w:val="00F76DD4"/>
    <w:rsid w:val="00F90A0B"/>
    <w:rsid w:val="00F90FE5"/>
    <w:rsid w:val="00F92696"/>
    <w:rsid w:val="00FA0A00"/>
    <w:rsid w:val="00FA1EC9"/>
    <w:rsid w:val="00FA2D75"/>
    <w:rsid w:val="00FB0C07"/>
    <w:rsid w:val="00FB32D3"/>
    <w:rsid w:val="00FC6F17"/>
    <w:rsid w:val="00FD00AA"/>
    <w:rsid w:val="00FD14F5"/>
    <w:rsid w:val="00FD5E80"/>
    <w:rsid w:val="00FD652E"/>
    <w:rsid w:val="00FF098A"/>
    <w:rsid w:val="00FF0A9E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02217"/>
  <w15:chartTrackingRefBased/>
  <w15:docId w15:val="{97093144-512D-4A50-AE9A-39189E9F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C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4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CDE"/>
    <w:rPr>
      <w:rFonts w:ascii="Segoe UI" w:hAnsi="Segoe UI" w:cs="Segoe UI"/>
      <w:sz w:val="18"/>
      <w:szCs w:val="18"/>
    </w:rPr>
  </w:style>
  <w:style w:type="paragraph" w:customStyle="1" w:styleId="PreformattedText">
    <w:name w:val="Preformatted Text"/>
    <w:basedOn w:val="Normal"/>
    <w:qFormat/>
    <w:rsid w:val="00C14CDE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paragraph">
    <w:name w:val="paragraph"/>
    <w:basedOn w:val="Normal"/>
    <w:rsid w:val="00C14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14CDE"/>
  </w:style>
  <w:style w:type="character" w:customStyle="1" w:styleId="eop">
    <w:name w:val="eop"/>
    <w:basedOn w:val="DefaultParagraphFont"/>
    <w:rsid w:val="00C14CDE"/>
  </w:style>
  <w:style w:type="table" w:styleId="TableGrid">
    <w:name w:val="Table Grid"/>
    <w:basedOn w:val="TableNormal"/>
    <w:uiPriority w:val="39"/>
    <w:rsid w:val="00C14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14C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14CD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CD3FC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13F6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C5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F97"/>
  </w:style>
  <w:style w:type="paragraph" w:styleId="Footer">
    <w:name w:val="footer"/>
    <w:basedOn w:val="Normal"/>
    <w:link w:val="FooterChar"/>
    <w:uiPriority w:val="99"/>
    <w:unhideWhenUsed/>
    <w:rsid w:val="001C5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F97"/>
  </w:style>
  <w:style w:type="character" w:styleId="PageNumber">
    <w:name w:val="page number"/>
    <w:basedOn w:val="DefaultParagraphFont"/>
    <w:uiPriority w:val="99"/>
    <w:semiHidden/>
    <w:unhideWhenUsed/>
    <w:rsid w:val="001C5F97"/>
  </w:style>
  <w:style w:type="paragraph" w:styleId="Revision">
    <w:name w:val="Revision"/>
    <w:hidden/>
    <w:uiPriority w:val="99"/>
    <w:semiHidden/>
    <w:rsid w:val="003C3B03"/>
    <w:pPr>
      <w:spacing w:after="0" w:line="240" w:lineRule="auto"/>
    </w:pPr>
  </w:style>
  <w:style w:type="table" w:customStyle="1" w:styleId="LightShading1">
    <w:name w:val="Light Shading1"/>
    <w:basedOn w:val="TableNormal"/>
    <w:next w:val="LightShading"/>
    <w:uiPriority w:val="60"/>
    <w:rsid w:val="00E56297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">
    <w:name w:val="Light Shading"/>
    <w:basedOn w:val="TableNormal"/>
    <w:uiPriority w:val="60"/>
    <w:semiHidden/>
    <w:unhideWhenUsed/>
    <w:rsid w:val="00E5629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C667D1C66E974D977DCDAAFD98A4DB" ma:contentTypeVersion="11" ma:contentTypeDescription="Create a new document." ma:contentTypeScope="" ma:versionID="dd18bb2af00c610effe85db20552f925">
  <xsd:schema xmlns:xsd="http://www.w3.org/2001/XMLSchema" xmlns:xs="http://www.w3.org/2001/XMLSchema" xmlns:p="http://schemas.microsoft.com/office/2006/metadata/properties" xmlns:ns3="451d90e9-c4be-4d8e-a35b-457f79040843" xmlns:ns4="5f816233-7af3-4e92-961f-069352da8317" targetNamespace="http://schemas.microsoft.com/office/2006/metadata/properties" ma:root="true" ma:fieldsID="0be358485098cd51daaefa7c8d5def5f" ns3:_="" ns4:_="">
    <xsd:import namespace="451d90e9-c4be-4d8e-a35b-457f79040843"/>
    <xsd:import namespace="5f816233-7af3-4e92-961f-069352da831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d90e9-c4be-4d8e-a35b-457f790408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16233-7af3-4e92-961f-069352da83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E6104-1794-45B2-B58F-A243556BD9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178B4A-14C8-4BDE-B1E9-577CEC7DDF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1d90e9-c4be-4d8e-a35b-457f79040843"/>
    <ds:schemaRef ds:uri="5f816233-7af3-4e92-961f-069352da83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4E1B42-AD7D-4BDE-9CC3-35216FB082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5A5EABB-833D-4551-9352-BEF475306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9</Pages>
  <Words>1348</Words>
  <Characters>7686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Ajnakina, Olesya</dc:creator>
  <cp:keywords/>
  <dc:description/>
  <cp:lastModifiedBy>Ajnakina, Olesya</cp:lastModifiedBy>
  <cp:revision>53</cp:revision>
  <dcterms:created xsi:type="dcterms:W3CDTF">2021-03-09T10:34:00Z</dcterms:created>
  <dcterms:modified xsi:type="dcterms:W3CDTF">2022-01-07T09:23:00Z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0x01010063C667D1C66E974D977DCDAAFD98A4DB</vt:lpwstr>
  </property>
</Properties>
</file>