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C9" w:rsidRPr="000A16FA" w:rsidRDefault="00AD44C9" w:rsidP="00AD44C9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t>PubMed/Medline</w:t>
      </w:r>
    </w:p>
    <w:p w:rsidR="004402EB" w:rsidRPr="000A16FA" w:rsidRDefault="00F2750F" w:rsidP="000A16F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t>Concept 1</w:t>
      </w:r>
      <w:r w:rsidR="00385364" w:rsidRPr="000A16FA">
        <w:rPr>
          <w:rFonts w:ascii="Times New Roman" w:hAnsi="Times New Roman" w:cs="Times New Roman"/>
          <w:b/>
          <w:sz w:val="20"/>
          <w:szCs w:val="20"/>
        </w:rPr>
        <w:t>:</w:t>
      </w:r>
      <w:r w:rsidR="00385364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4402EB" w:rsidRPr="000A16FA">
        <w:rPr>
          <w:rFonts w:ascii="Times New Roman" w:hAnsi="Times New Roman" w:cs="Times New Roman"/>
          <w:b/>
          <w:sz w:val="20"/>
          <w:szCs w:val="20"/>
        </w:rPr>
        <w:t>Pharmacotherapy</w:t>
      </w:r>
    </w:p>
    <w:p w:rsidR="004402EB" w:rsidRPr="000A16FA" w:rsidRDefault="004402EB" w:rsidP="000A16FA">
      <w:pPr>
        <w:spacing w:line="36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0A16FA">
        <w:rPr>
          <w:rFonts w:ascii="Times New Roman" w:hAnsi="Times New Roman" w:cs="Times New Roman"/>
          <w:sz w:val="20"/>
          <w:szCs w:val="20"/>
        </w:rPr>
        <w:t>"Psychotropic Drugs"[Mesh]</w:t>
      </w:r>
      <w:r w:rsidR="00E8512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8C2932" w:rsidRPr="000A16FA">
        <w:rPr>
          <w:rFonts w:ascii="Times New Roman" w:hAnsi="Times New Roman" w:cs="Times New Roman"/>
          <w:sz w:val="20"/>
          <w:szCs w:val="20"/>
        </w:rPr>
        <w:t>OR</w:t>
      </w:r>
      <w:r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60766E" w:rsidRPr="000A16FA">
        <w:rPr>
          <w:rFonts w:ascii="Times New Roman" w:hAnsi="Times New Roman" w:cs="Times New Roman"/>
          <w:sz w:val="20"/>
          <w:szCs w:val="20"/>
        </w:rPr>
        <w:t xml:space="preserve">"Antipsychotic Agents"[Mesh] 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="008C2932" w:rsidRPr="000A16FA">
        <w:rPr>
          <w:rFonts w:ascii="Times New Roman" w:hAnsi="Times New Roman" w:cs="Times New Roman"/>
          <w:sz w:val="20"/>
          <w:szCs w:val="20"/>
        </w:rPr>
        <w:t xml:space="preserve">"Anti-Anxiety Agents"[Mesh] 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="00DA66F4" w:rsidRPr="000A16FA">
        <w:rPr>
          <w:rFonts w:ascii="Times New Roman" w:hAnsi="Times New Roman" w:cs="Times New Roman"/>
          <w:sz w:val="20"/>
          <w:szCs w:val="20"/>
        </w:rPr>
        <w:t xml:space="preserve">"Antidepressive Agents"[Mesh] 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="00DA66F4" w:rsidRPr="000A16FA">
        <w:rPr>
          <w:rFonts w:ascii="Times New Roman" w:hAnsi="Times New Roman" w:cs="Times New Roman"/>
          <w:sz w:val="20"/>
          <w:szCs w:val="20"/>
        </w:rPr>
        <w:t>"Antimanic Agents"[Mesh]</w:t>
      </w:r>
    </w:p>
    <w:p w:rsidR="00352D63" w:rsidRPr="000A16FA" w:rsidRDefault="00352D63" w:rsidP="00352D6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2EB" w:rsidRPr="000A16FA" w:rsidRDefault="00F2750F" w:rsidP="000A16F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t>Concept 2</w:t>
      </w:r>
      <w:r w:rsidR="00385364" w:rsidRPr="000A16FA">
        <w:rPr>
          <w:rFonts w:ascii="Times New Roman" w:hAnsi="Times New Roman" w:cs="Times New Roman"/>
          <w:b/>
          <w:sz w:val="20"/>
          <w:szCs w:val="20"/>
        </w:rPr>
        <w:t>:</w:t>
      </w:r>
      <w:r w:rsidR="00385364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4402EB" w:rsidRPr="000A16FA">
        <w:rPr>
          <w:rFonts w:ascii="Times New Roman" w:hAnsi="Times New Roman" w:cs="Times New Roman"/>
          <w:b/>
          <w:sz w:val="20"/>
          <w:szCs w:val="20"/>
        </w:rPr>
        <w:t>Adherence</w:t>
      </w:r>
    </w:p>
    <w:p w:rsidR="004402EB" w:rsidRPr="000A16FA" w:rsidRDefault="004402EB" w:rsidP="000A16FA">
      <w:pPr>
        <w:spacing w:line="360" w:lineRule="auto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0A16FA">
        <w:rPr>
          <w:rFonts w:ascii="Times New Roman" w:hAnsi="Times New Roman" w:cs="Times New Roman"/>
          <w:sz w:val="20"/>
          <w:szCs w:val="20"/>
        </w:rPr>
        <w:t xml:space="preserve">"Medication Adherence"[Mesh] OR "Treatment Adherence and Compliance"[Mesh] 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sz w:val="20"/>
          <w:szCs w:val="20"/>
        </w:rPr>
        <w:t>“Attrition rate”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[tw]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Pr="000A16FA">
        <w:rPr>
          <w:rFonts w:ascii="Times New Roman" w:hAnsi="Times New Roman" w:cs="Times New Roman"/>
          <w:bCs/>
          <w:sz w:val="20"/>
          <w:szCs w:val="20"/>
        </w:rPr>
        <w:t>“medication *adherence”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“medication *compliance”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>“treatment attrition”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 “treatment barrier*</w:t>
      </w:r>
      <w:r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125E61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“adherence barriers”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>“treatment dropout”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125E61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“treatment *adherence”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“medication discontinuation”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125E61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Pr="000A16FA">
        <w:rPr>
          <w:rFonts w:ascii="Times New Roman" w:hAnsi="Times New Roman" w:cs="Times New Roman"/>
          <w:bCs/>
          <w:sz w:val="20"/>
          <w:szCs w:val="20"/>
        </w:rPr>
        <w:t>therapeutic maintenance level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25E61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>“maintenance level of treatment”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“maintenance level of pharmacotherap</w:t>
      </w:r>
      <w:r w:rsidRPr="000A16FA">
        <w:rPr>
          <w:rFonts w:ascii="Times New Roman" w:hAnsi="Times New Roman" w:cs="Times New Roman"/>
          <w:bCs/>
          <w:sz w:val="20"/>
          <w:szCs w:val="20"/>
          <w:lang w:val="en-GB"/>
        </w:rPr>
        <w:t>*</w:t>
      </w:r>
      <w:r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“medication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*</w:t>
      </w:r>
      <w:r w:rsidRPr="000A16FA">
        <w:rPr>
          <w:rFonts w:ascii="Times New Roman" w:hAnsi="Times New Roman" w:cs="Times New Roman"/>
          <w:bCs/>
          <w:sz w:val="20"/>
          <w:szCs w:val="20"/>
        </w:rPr>
        <w:t>persistence”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Pr="000A16FA">
        <w:rPr>
          <w:rFonts w:ascii="Times New Roman" w:hAnsi="Times New Roman" w:cs="Times New Roman"/>
          <w:bCs/>
          <w:sz w:val="20"/>
          <w:szCs w:val="20"/>
        </w:rPr>
        <w:t>Drug compliance”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125E61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Pr="000A16FA">
        <w:rPr>
          <w:rFonts w:ascii="Times New Roman" w:hAnsi="Times New Roman" w:cs="Times New Roman"/>
          <w:bCs/>
          <w:sz w:val="20"/>
          <w:szCs w:val="20"/>
        </w:rPr>
        <w:t>complian* level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 “</w:t>
      </w:r>
      <w:r w:rsidRPr="000A16FA">
        <w:rPr>
          <w:rFonts w:ascii="Times New Roman" w:hAnsi="Times New Roman" w:cs="Times New Roman"/>
          <w:bCs/>
          <w:sz w:val="20"/>
          <w:szCs w:val="20"/>
        </w:rPr>
        <w:t>medicat* refusal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Pr="000A16FA">
        <w:rPr>
          <w:rFonts w:ascii="Times New Roman" w:hAnsi="Times New Roman" w:cs="Times New Roman"/>
          <w:bCs/>
          <w:sz w:val="20"/>
          <w:szCs w:val="20"/>
        </w:rPr>
        <w:t>patient dropout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Pr="000A16FA">
        <w:rPr>
          <w:rFonts w:ascii="Times New Roman" w:hAnsi="Times New Roman" w:cs="Times New Roman"/>
          <w:bCs/>
          <w:sz w:val="20"/>
          <w:szCs w:val="20"/>
        </w:rPr>
        <w:t>treatment refusal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9E203A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9E203A" w:rsidRPr="000A16FA">
        <w:rPr>
          <w:rFonts w:ascii="Times New Roman" w:hAnsi="Times New Roman" w:cs="Times New Roman"/>
          <w:bCs/>
          <w:sz w:val="20"/>
          <w:szCs w:val="20"/>
        </w:rPr>
        <w:t>[tw]</w:t>
      </w:r>
      <w:proofErr w:type="gramEnd"/>
    </w:p>
    <w:p w:rsidR="00352D63" w:rsidRPr="000A16FA" w:rsidRDefault="00352D63" w:rsidP="00352D6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1938" w:rsidRPr="000A16FA" w:rsidRDefault="00971938" w:rsidP="000A16F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t xml:space="preserve">Concept 3: </w:t>
      </w:r>
      <w:r w:rsidR="00BE7C2B" w:rsidRPr="000A16FA">
        <w:rPr>
          <w:rFonts w:ascii="Times New Roman" w:hAnsi="Times New Roman" w:cs="Times New Roman"/>
          <w:b/>
          <w:sz w:val="20"/>
          <w:szCs w:val="20"/>
        </w:rPr>
        <w:t>Predictor variables</w:t>
      </w:r>
    </w:p>
    <w:p w:rsidR="007E0A1C" w:rsidRPr="000A16FA" w:rsidRDefault="007E0A1C" w:rsidP="000A16FA">
      <w:pPr>
        <w:spacing w:line="360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A16FA">
        <w:rPr>
          <w:rFonts w:ascii="Times New Roman" w:hAnsi="Times New Roman" w:cs="Times New Roman"/>
          <w:bCs/>
          <w:sz w:val="20"/>
          <w:szCs w:val="20"/>
        </w:rPr>
        <w:t>“</w:t>
      </w:r>
      <w:r w:rsidR="00D70D96" w:rsidRPr="000A16FA">
        <w:rPr>
          <w:rFonts w:ascii="Times New Roman" w:hAnsi="Times New Roman" w:cs="Times New Roman"/>
          <w:bCs/>
          <w:sz w:val="20"/>
          <w:szCs w:val="20"/>
        </w:rPr>
        <w:t>Risk factor*</w:t>
      </w:r>
      <w:proofErr w:type="gramStart"/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[</w:t>
      </w:r>
      <w:proofErr w:type="gramEnd"/>
      <w:r w:rsidR="002D7A35" w:rsidRPr="000A16FA">
        <w:rPr>
          <w:rFonts w:ascii="Times New Roman" w:hAnsi="Times New Roman" w:cs="Times New Roman"/>
          <w:bCs/>
          <w:sz w:val="20"/>
          <w:szCs w:val="20"/>
        </w:rPr>
        <w:t>tw]</w:t>
      </w:r>
      <w:r w:rsidR="00D70D96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="00D70D96" w:rsidRPr="000A16FA">
        <w:rPr>
          <w:rFonts w:ascii="Times New Roman" w:hAnsi="Times New Roman" w:cs="Times New Roman"/>
          <w:bCs/>
          <w:sz w:val="20"/>
          <w:szCs w:val="20"/>
        </w:rPr>
        <w:t>predict</w:t>
      </w:r>
      <w:r w:rsidR="00971938" w:rsidRPr="000A16FA">
        <w:rPr>
          <w:rFonts w:ascii="Times New Roman" w:hAnsi="Times New Roman" w:cs="Times New Roman"/>
          <w:bCs/>
          <w:sz w:val="20"/>
          <w:szCs w:val="20"/>
        </w:rPr>
        <w:t>*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971938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 “</w:t>
      </w:r>
      <w:r w:rsidR="00971938" w:rsidRPr="000A16FA">
        <w:rPr>
          <w:rFonts w:ascii="Times New Roman" w:hAnsi="Times New Roman" w:cs="Times New Roman"/>
          <w:bCs/>
          <w:sz w:val="20"/>
          <w:szCs w:val="20"/>
        </w:rPr>
        <w:t>associated factor*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971938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</w:t>
      </w:r>
      <w:r w:rsidR="00E73DFC" w:rsidRPr="000A16FA">
        <w:rPr>
          <w:rFonts w:ascii="Times New Roman" w:hAnsi="Times New Roman" w:cs="Times New Roman"/>
          <w:sz w:val="20"/>
          <w:szCs w:val="20"/>
        </w:rPr>
        <w:t xml:space="preserve"> “</w:t>
      </w:r>
      <w:r w:rsidR="00D70D96" w:rsidRPr="000A16FA">
        <w:rPr>
          <w:rFonts w:ascii="Times New Roman" w:hAnsi="Times New Roman" w:cs="Times New Roman"/>
          <w:sz w:val="20"/>
          <w:szCs w:val="20"/>
        </w:rPr>
        <w:t>predictive factor</w:t>
      </w:r>
      <w:r w:rsidR="002D7A35" w:rsidRPr="000A16FA">
        <w:rPr>
          <w:rFonts w:ascii="Times New Roman" w:hAnsi="Times New Roman" w:cs="Times New Roman"/>
          <w:sz w:val="20"/>
          <w:szCs w:val="20"/>
        </w:rPr>
        <w:t>*</w:t>
      </w:r>
      <w:r w:rsidR="00E73DFC" w:rsidRPr="000A16FA">
        <w:rPr>
          <w:rFonts w:ascii="Times New Roman" w:hAnsi="Times New Roman" w:cs="Times New Roman"/>
          <w:sz w:val="20"/>
          <w:szCs w:val="20"/>
        </w:rPr>
        <w:t>”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 xml:space="preserve"> [tw]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D70D96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sz w:val="20"/>
          <w:szCs w:val="20"/>
        </w:rPr>
        <w:t>“</w:t>
      </w:r>
      <w:r w:rsidR="00BE7C2B" w:rsidRPr="000A16FA">
        <w:rPr>
          <w:rFonts w:ascii="Times New Roman" w:hAnsi="Times New Roman" w:cs="Times New Roman"/>
          <w:sz w:val="20"/>
          <w:szCs w:val="20"/>
        </w:rPr>
        <w:t>correlate*</w:t>
      </w:r>
      <w:r w:rsidR="002D7A35" w:rsidRPr="000A16FA">
        <w:rPr>
          <w:rFonts w:ascii="Times New Roman" w:hAnsi="Times New Roman" w:cs="Times New Roman"/>
          <w:sz w:val="20"/>
          <w:szCs w:val="20"/>
        </w:rPr>
        <w:t xml:space="preserve"> factor*</w:t>
      </w:r>
      <w:r w:rsidR="00E73DFC" w:rsidRPr="000A16FA">
        <w:rPr>
          <w:rFonts w:ascii="Times New Roman" w:hAnsi="Times New Roman" w:cs="Times New Roman"/>
          <w:sz w:val="20"/>
          <w:szCs w:val="20"/>
        </w:rPr>
        <w:t>”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BE7C2B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E73DFC" w:rsidRPr="000A16FA">
        <w:rPr>
          <w:rFonts w:ascii="Times New Roman" w:hAnsi="Times New Roman" w:cs="Times New Roman"/>
          <w:sz w:val="20"/>
          <w:szCs w:val="20"/>
        </w:rPr>
        <w:t>“</w:t>
      </w:r>
      <w:r w:rsidR="00D70D96" w:rsidRPr="000A16FA">
        <w:rPr>
          <w:rFonts w:ascii="Times New Roman" w:hAnsi="Times New Roman" w:cs="Times New Roman"/>
          <w:bCs/>
          <w:sz w:val="20"/>
          <w:szCs w:val="20"/>
        </w:rPr>
        <w:t>determin</w:t>
      </w:r>
      <w:r w:rsidR="00971938" w:rsidRPr="000A16FA">
        <w:rPr>
          <w:rFonts w:ascii="Times New Roman" w:hAnsi="Times New Roman" w:cs="Times New Roman"/>
          <w:bCs/>
          <w:sz w:val="20"/>
          <w:szCs w:val="20"/>
        </w:rPr>
        <w:t>*</w:t>
      </w:r>
      <w:r w:rsidR="00D70D96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factor*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2D7A35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971938"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352D63" w:rsidRPr="000A16FA" w:rsidRDefault="00352D63" w:rsidP="000A16F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402EB" w:rsidRPr="000A16FA" w:rsidRDefault="007E0A1C" w:rsidP="000A16F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16FA">
        <w:rPr>
          <w:rFonts w:ascii="Times New Roman" w:hAnsi="Times New Roman" w:cs="Times New Roman"/>
          <w:b/>
          <w:bCs/>
          <w:sz w:val="20"/>
          <w:szCs w:val="20"/>
        </w:rPr>
        <w:t xml:space="preserve">Concept 4: </w:t>
      </w:r>
      <w:r w:rsidR="004402EB" w:rsidRPr="000A16FA">
        <w:rPr>
          <w:rFonts w:ascii="Times New Roman" w:hAnsi="Times New Roman" w:cs="Times New Roman"/>
          <w:b/>
          <w:bCs/>
          <w:sz w:val="20"/>
          <w:szCs w:val="20"/>
        </w:rPr>
        <w:t>Sever mental disorders</w:t>
      </w:r>
    </w:p>
    <w:p w:rsidR="00352D63" w:rsidRPr="000A16FA" w:rsidRDefault="004402EB" w:rsidP="000A16FA">
      <w:pPr>
        <w:spacing w:line="360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A16FA">
        <w:rPr>
          <w:rFonts w:ascii="Times New Roman" w:hAnsi="Times New Roman" w:cs="Times New Roman"/>
          <w:bCs/>
          <w:sz w:val="20"/>
          <w:szCs w:val="20"/>
        </w:rPr>
        <w:t>"Psychotic Disorders"[Mesh] OR "Schizophrenia Spectrum and Other Psychotic Disorders"[Mesh] OR "Schizophrenia, Paranoid"[Mesh]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23E0" w:rsidRPr="000A16FA">
        <w:rPr>
          <w:rFonts w:ascii="Times New Roman" w:hAnsi="Times New Roman" w:cs="Times New Roman"/>
          <w:bCs/>
          <w:sz w:val="20"/>
          <w:szCs w:val="20"/>
        </w:rPr>
        <w:t>"Depressive Disorder,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 Major"[Mesh]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"Bipolar Disorder"[Mesh]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OR </w:t>
      </w:r>
      <w:r w:rsidRPr="000A16FA">
        <w:rPr>
          <w:rFonts w:ascii="Times New Roman" w:hAnsi="Times New Roman" w:cs="Times New Roman"/>
          <w:bCs/>
          <w:sz w:val="20"/>
          <w:szCs w:val="20"/>
        </w:rPr>
        <w:t xml:space="preserve">"Mental Disorders"[Mesh]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</w:t>
      </w:r>
      <w:r w:rsidR="00E73DFC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0A16FA">
        <w:rPr>
          <w:rFonts w:ascii="Times New Roman" w:hAnsi="Times New Roman" w:cs="Times New Roman"/>
          <w:bCs/>
          <w:sz w:val="20"/>
          <w:szCs w:val="20"/>
          <w:lang w:val="en-GB"/>
        </w:rPr>
        <w:t>"schizotypal personality d</w:t>
      </w:r>
      <w:r w:rsidR="009023E0" w:rsidRPr="000A16FA">
        <w:rPr>
          <w:rFonts w:ascii="Times New Roman" w:hAnsi="Times New Roman" w:cs="Times New Roman"/>
          <w:bCs/>
          <w:sz w:val="20"/>
          <w:szCs w:val="20"/>
          <w:lang w:val="en-GB"/>
        </w:rPr>
        <w:t>isorder*"</w:t>
      </w:r>
      <w:r w:rsidR="00E36592" w:rsidRPr="000A16FA">
        <w:rPr>
          <w:rFonts w:ascii="Times New Roman" w:hAnsi="Times New Roman" w:cs="Times New Roman"/>
          <w:bCs/>
          <w:sz w:val="20"/>
          <w:szCs w:val="20"/>
        </w:rPr>
        <w:t>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8C2932" w:rsidRPr="000A16FA">
        <w:rPr>
          <w:rFonts w:ascii="Times New Roman" w:hAnsi="Times New Roman" w:cs="Times New Roman"/>
          <w:bCs/>
          <w:sz w:val="20"/>
          <w:szCs w:val="20"/>
          <w:lang w:val="en-GB"/>
        </w:rPr>
        <w:t>"Anxiety Disorders"[Mesh]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8C2932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"Panic Disorder"[Mesh] 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OR “</w:t>
      </w:r>
      <w:r w:rsidR="00E36592" w:rsidRPr="000A16FA">
        <w:rPr>
          <w:rFonts w:ascii="Times New Roman" w:hAnsi="Times New Roman" w:cs="Times New Roman"/>
          <w:bCs/>
          <w:sz w:val="20"/>
          <w:szCs w:val="20"/>
        </w:rPr>
        <w:t>affective disorder*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E36592" w:rsidRPr="000A16FA">
        <w:rPr>
          <w:rFonts w:ascii="Times New Roman" w:hAnsi="Times New Roman" w:cs="Times New Roman"/>
          <w:bCs/>
          <w:sz w:val="20"/>
          <w:szCs w:val="20"/>
        </w:rPr>
        <w:t xml:space="preserve"> [tw]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 xml:space="preserve"> OR “</w:t>
      </w:r>
      <w:r w:rsidRPr="000A16FA">
        <w:rPr>
          <w:rFonts w:ascii="Times New Roman" w:hAnsi="Times New Roman" w:cs="Times New Roman"/>
          <w:bCs/>
          <w:sz w:val="20"/>
          <w:szCs w:val="20"/>
        </w:rPr>
        <w:t>dysthymic disorder</w:t>
      </w:r>
      <w:r w:rsidR="00E36592" w:rsidRPr="000A16FA">
        <w:rPr>
          <w:rFonts w:ascii="Times New Roman" w:hAnsi="Times New Roman" w:cs="Times New Roman"/>
          <w:bCs/>
          <w:sz w:val="20"/>
          <w:szCs w:val="20"/>
        </w:rPr>
        <w:t>*</w:t>
      </w:r>
      <w:r w:rsidR="00E73DFC" w:rsidRPr="000A16FA">
        <w:rPr>
          <w:rFonts w:ascii="Times New Roman" w:hAnsi="Times New Roman" w:cs="Times New Roman"/>
          <w:bCs/>
          <w:sz w:val="20"/>
          <w:szCs w:val="20"/>
        </w:rPr>
        <w:t>”</w:t>
      </w:r>
      <w:r w:rsidR="00E36592" w:rsidRPr="000A16FA">
        <w:rPr>
          <w:rFonts w:ascii="Times New Roman" w:hAnsi="Times New Roman" w:cs="Times New Roman"/>
          <w:bCs/>
          <w:sz w:val="20"/>
          <w:szCs w:val="20"/>
        </w:rPr>
        <w:t xml:space="preserve"> [tw]</w:t>
      </w:r>
    </w:p>
    <w:p w:rsidR="00352D63" w:rsidRDefault="00352D63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P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0069" w:rsidRPr="000A16FA" w:rsidRDefault="00970069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lastRenderedPageBreak/>
        <w:t>PubMed Search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67"/>
        <w:gridCol w:w="8708"/>
      </w:tblGrid>
      <w:tr w:rsidR="00970069" w:rsidRPr="000A16FA" w:rsidTr="000A16FA">
        <w:tc>
          <w:tcPr>
            <w:tcW w:w="467" w:type="dxa"/>
          </w:tcPr>
          <w:p w:rsidR="00970069" w:rsidRPr="000A16FA" w:rsidRDefault="00970069" w:rsidP="00352D6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8708" w:type="dxa"/>
          </w:tcPr>
          <w:p w:rsidR="00970069" w:rsidRPr="000A16FA" w:rsidRDefault="00CB15B3" w:rsidP="00352D6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"Psychotropic Drugs"[Mesh] OR "Antipsychotic Agents"[Mesh] OR "Anti-Anxiety Agents"[Mesh] OR "Antidepressive Agents"[Mesh] OR "Antimanic Agents"[Mesh]</w:t>
            </w:r>
          </w:p>
        </w:tc>
      </w:tr>
      <w:tr w:rsidR="00970069" w:rsidRPr="000A16FA" w:rsidTr="000A16FA">
        <w:tc>
          <w:tcPr>
            <w:tcW w:w="467" w:type="dxa"/>
          </w:tcPr>
          <w:p w:rsidR="00970069" w:rsidRPr="000A16FA" w:rsidRDefault="00970069" w:rsidP="00352D6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708" w:type="dxa"/>
          </w:tcPr>
          <w:p w:rsidR="00970069" w:rsidRPr="000A16FA" w:rsidRDefault="00CB15B3" w:rsidP="00352D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"Medication Adherence"[Mesh] OR "Treatment Adherence and Compliance"[Mesh] OR “Attrition rate” [tw] OR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“medication *adherence”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OR “medication *compliance”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 OR “treatment attrition”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 OR “treatment barrier*”[tw]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OR “adherence barriers”[tw] OR “treatment dropout”[tw] OR “treatment *adherence”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 OR “medication discontinuation”[tw] OR “therapeutic maintenance level”[tw] OR “maintenance level of treatment”[tw] OR “maintenance level of pharmacotherap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  <w:r w:rsidR="004E7D4F"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”[tw] OR “medication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*persistence”[tw] OR “Drug compliance”[tw] OR “complian* level”[tw] OR “medicat* refusal”[tw] OR “patient dropout”[tw] OR “treatment refusal”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</w:t>
            </w:r>
            <w:r w:rsidR="004E7D4F"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 “treatment non adheren*” [tw]</w:t>
            </w:r>
          </w:p>
        </w:tc>
      </w:tr>
      <w:tr w:rsidR="00970069" w:rsidRPr="000A16FA" w:rsidTr="000A16FA">
        <w:tc>
          <w:tcPr>
            <w:tcW w:w="467" w:type="dxa"/>
          </w:tcPr>
          <w:p w:rsidR="00970069" w:rsidRPr="000A16FA" w:rsidRDefault="00970069" w:rsidP="00352D6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708" w:type="dxa"/>
          </w:tcPr>
          <w:p w:rsidR="00970069" w:rsidRPr="000A16FA" w:rsidRDefault="00CB15B3" w:rsidP="00352D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“Risk factor*”[tw] OR predict*[tw] OR “associated factor*”[tw]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“predictive factor*”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[tw]  OR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“correlate* factor*”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 OR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determin*</w:t>
            </w: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factor*”[tw] </w:t>
            </w:r>
          </w:p>
        </w:tc>
      </w:tr>
      <w:tr w:rsidR="00970069" w:rsidRPr="000A16FA" w:rsidTr="000A16FA">
        <w:tc>
          <w:tcPr>
            <w:tcW w:w="467" w:type="dxa"/>
          </w:tcPr>
          <w:p w:rsidR="00970069" w:rsidRPr="000A16FA" w:rsidRDefault="00970069" w:rsidP="00352D6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8708" w:type="dxa"/>
          </w:tcPr>
          <w:p w:rsidR="00970069" w:rsidRPr="000A16FA" w:rsidRDefault="00CB15B3" w:rsidP="00352D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"Psychotic Disorders"[Mesh] OR "Schizophrenia Spectrum and Other Psychotic Disorders"[Mesh] OR "Schizophrenia, Paranoid"[Mesh] OR "Depressive Disorder, Major"[Mesh] OR "Bipolar Disorder"[Mesh] OR "Mental Disorders"[Mesh] OR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"schizotypal personality disorder*"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[tw] OR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"Anxiety Disorders"[Mesh]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"Panic Disorder"[Mesh] </w:t>
            </w:r>
            <w:r w:rsidRPr="000A16FA">
              <w:rPr>
                <w:rFonts w:ascii="Times New Roman" w:hAnsi="Times New Roman" w:cs="Times New Roman"/>
                <w:bCs/>
                <w:sz w:val="20"/>
                <w:szCs w:val="20"/>
              </w:rPr>
              <w:t>OR “affective disorder*” [tw] OR “dysthymic disorder*” [tw]</w:t>
            </w:r>
          </w:p>
        </w:tc>
      </w:tr>
      <w:tr w:rsidR="00970069" w:rsidRPr="000A16FA" w:rsidTr="000A16FA">
        <w:trPr>
          <w:trHeight w:val="350"/>
        </w:trPr>
        <w:tc>
          <w:tcPr>
            <w:tcW w:w="467" w:type="dxa"/>
          </w:tcPr>
          <w:p w:rsidR="00970069" w:rsidRPr="000A16FA" w:rsidRDefault="00970069" w:rsidP="00B92FF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8708" w:type="dxa"/>
          </w:tcPr>
          <w:p w:rsidR="00970069" w:rsidRPr="000A16FA" w:rsidRDefault="00970069" w:rsidP="00B92FF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6FA">
              <w:rPr>
                <w:rFonts w:ascii="Times New Roman" w:hAnsi="Times New Roman" w:cs="Times New Roman"/>
                <w:sz w:val="20"/>
                <w:szCs w:val="20"/>
              </w:rPr>
              <w:t>#1 AND #2 AND #3 AND #4</w:t>
            </w:r>
          </w:p>
        </w:tc>
      </w:tr>
    </w:tbl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0510" w:rsidRPr="000A16FA" w:rsidRDefault="004A0510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t>EMBASE</w:t>
      </w:r>
    </w:p>
    <w:p w:rsidR="00B92FF8" w:rsidRPr="000A16FA" w:rsidRDefault="004A0510" w:rsidP="000A16FA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A16FA">
        <w:rPr>
          <w:rFonts w:ascii="Times New Roman" w:hAnsi="Times New Roman" w:cs="Times New Roman"/>
          <w:sz w:val="20"/>
          <w:szCs w:val="20"/>
        </w:rPr>
        <w:t xml:space="preserve">('medication adherence'/exp OR </w:t>
      </w:r>
      <w:r w:rsidR="00C5541C" w:rsidRPr="000A16FA">
        <w:rPr>
          <w:rFonts w:ascii="Times New Roman" w:hAnsi="Times New Roman" w:cs="Times New Roman"/>
          <w:sz w:val="20"/>
          <w:szCs w:val="20"/>
        </w:rPr>
        <w:t xml:space="preserve">‘medication adherence’:ab,ti,kw OR </w:t>
      </w:r>
      <w:r w:rsidRPr="000A16FA">
        <w:rPr>
          <w:rFonts w:ascii="Times New Roman" w:hAnsi="Times New Roman" w:cs="Times New Roman"/>
          <w:sz w:val="20"/>
          <w:szCs w:val="20"/>
        </w:rPr>
        <w:t>'drug adherence'</w:t>
      </w:r>
      <w:r w:rsidR="00C5541C" w:rsidRPr="000A16FA">
        <w:rPr>
          <w:rFonts w:ascii="Times New Roman" w:hAnsi="Times New Roman" w:cs="Times New Roman"/>
          <w:sz w:val="20"/>
          <w:szCs w:val="20"/>
        </w:rPr>
        <w:t xml:space="preserve">:ab,ti,kw </w:t>
      </w:r>
      <w:r w:rsidRPr="000A16FA">
        <w:rPr>
          <w:rFonts w:ascii="Times New Roman" w:hAnsi="Times New Roman" w:cs="Times New Roman"/>
          <w:sz w:val="20"/>
          <w:szCs w:val="20"/>
        </w:rPr>
        <w:t>OR 'treatmen</w:t>
      </w:r>
      <w:r w:rsidR="00C5541C" w:rsidRPr="000A16FA">
        <w:rPr>
          <w:rFonts w:ascii="Times New Roman" w:hAnsi="Times New Roman" w:cs="Times New Roman"/>
          <w:sz w:val="20"/>
          <w:szCs w:val="20"/>
        </w:rPr>
        <w:t xml:space="preserve">t adheren*' OR 'non adheren*':ab,ti,kw OR complian*:ab,ti,kw OR noncomplian*:ab,ti,kw OR non-complian*:ab,ti,kw OR 'non complian*':ab,ti,kw OR 'therapy </w:t>
      </w:r>
      <w:r w:rsidRPr="000A16FA">
        <w:rPr>
          <w:rFonts w:ascii="Times New Roman" w:hAnsi="Times New Roman" w:cs="Times New Roman"/>
          <w:sz w:val="20"/>
          <w:szCs w:val="20"/>
        </w:rPr>
        <w:t>persistence'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 OR adheren*:ab,ti,kw OR nonadheren*: ab,ti,kw OR non-adheren*:ab,ti,kw)</w:t>
      </w:r>
      <w:proofErr w:type="gramEnd"/>
      <w:r w:rsidRPr="000A16FA">
        <w:rPr>
          <w:rFonts w:ascii="Times New Roman" w:hAnsi="Times New Roman" w:cs="Times New Roman"/>
          <w:sz w:val="20"/>
          <w:szCs w:val="20"/>
        </w:rPr>
        <w:t xml:space="preserve"> AND ('predictor variable'/exp OR 'predictor</w:t>
      </w:r>
      <w:r w:rsidR="00C5541C" w:rsidRPr="000A16FA">
        <w:rPr>
          <w:rFonts w:ascii="Times New Roman" w:hAnsi="Times New Roman" w:cs="Times New Roman"/>
          <w:sz w:val="20"/>
          <w:szCs w:val="20"/>
        </w:rPr>
        <w:t>*</w:t>
      </w:r>
      <w:r w:rsidRPr="000A16FA">
        <w:rPr>
          <w:rFonts w:ascii="Times New Roman" w:hAnsi="Times New Roman" w:cs="Times New Roman"/>
          <w:sz w:val="20"/>
          <w:szCs w:val="20"/>
        </w:rPr>
        <w:t>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C5541C" w:rsidRPr="000A16FA">
        <w:rPr>
          <w:rFonts w:ascii="Times New Roman" w:hAnsi="Times New Roman" w:cs="Times New Roman"/>
          <w:sz w:val="20"/>
          <w:szCs w:val="20"/>
        </w:rPr>
        <w:t>OR 'predictive factor*</w:t>
      </w:r>
      <w:r w:rsidRPr="000A16FA">
        <w:rPr>
          <w:rFonts w:ascii="Times New Roman" w:hAnsi="Times New Roman" w:cs="Times New Roman"/>
          <w:sz w:val="20"/>
          <w:szCs w:val="20"/>
        </w:rPr>
        <w:t>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 OR 'determinant*</w:t>
      </w:r>
      <w:r w:rsidRPr="000A16FA">
        <w:rPr>
          <w:rFonts w:ascii="Times New Roman" w:hAnsi="Times New Roman" w:cs="Times New Roman"/>
          <w:sz w:val="20"/>
          <w:szCs w:val="20"/>
        </w:rPr>
        <w:t>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>) AND ('severe mental disorder'/exp OR 'severe mental illness</w:t>
      </w:r>
      <w:r w:rsidR="00C5541C" w:rsidRPr="000A16FA">
        <w:rPr>
          <w:rFonts w:ascii="Times New Roman" w:hAnsi="Times New Roman" w:cs="Times New Roman"/>
          <w:sz w:val="20"/>
          <w:szCs w:val="20"/>
        </w:rPr>
        <w:t>*</w:t>
      </w:r>
      <w:r w:rsidRPr="000A16FA">
        <w:rPr>
          <w:rFonts w:ascii="Times New Roman" w:hAnsi="Times New Roman" w:cs="Times New Roman"/>
          <w:sz w:val="20"/>
          <w:szCs w:val="20"/>
        </w:rPr>
        <w:t xml:space="preserve">' </w:t>
      </w:r>
      <w:r w:rsidR="00C5541C" w:rsidRPr="000A16FA">
        <w:rPr>
          <w:rFonts w:ascii="Times New Roman" w:hAnsi="Times New Roman" w:cs="Times New Roman"/>
          <w:sz w:val="20"/>
          <w:szCs w:val="20"/>
        </w:rPr>
        <w:t xml:space="preserve">:ab,ti,kw </w:t>
      </w:r>
      <w:r w:rsidRPr="000A16FA">
        <w:rPr>
          <w:rFonts w:ascii="Times New Roman" w:hAnsi="Times New Roman" w:cs="Times New Roman"/>
          <w:sz w:val="20"/>
          <w:szCs w:val="20"/>
        </w:rPr>
        <w:t>OR 'schizophrenia'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'bipolar disorder</w:t>
      </w:r>
      <w:r w:rsidR="00C5541C" w:rsidRPr="000A16FA">
        <w:rPr>
          <w:rFonts w:ascii="Times New Roman" w:hAnsi="Times New Roman" w:cs="Times New Roman"/>
          <w:sz w:val="20"/>
          <w:szCs w:val="20"/>
        </w:rPr>
        <w:t>*</w:t>
      </w:r>
      <w:r w:rsidRPr="000A16FA">
        <w:rPr>
          <w:rFonts w:ascii="Times New Roman" w:hAnsi="Times New Roman" w:cs="Times New Roman"/>
          <w:sz w:val="20"/>
          <w:szCs w:val="20"/>
        </w:rPr>
        <w:t>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'psychotic disorder</w:t>
      </w:r>
      <w:r w:rsidR="00C5541C" w:rsidRPr="000A16FA">
        <w:rPr>
          <w:rFonts w:ascii="Times New Roman" w:hAnsi="Times New Roman" w:cs="Times New Roman"/>
          <w:sz w:val="20"/>
          <w:szCs w:val="20"/>
        </w:rPr>
        <w:t>*</w:t>
      </w:r>
      <w:r w:rsidRPr="000A16FA">
        <w:rPr>
          <w:rFonts w:ascii="Times New Roman" w:hAnsi="Times New Roman" w:cs="Times New Roman"/>
          <w:sz w:val="20"/>
          <w:szCs w:val="20"/>
        </w:rPr>
        <w:t>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'major depressive disorder'</w:t>
      </w:r>
      <w:r w:rsidR="00C5541C" w:rsidRPr="000A16FA">
        <w:rPr>
          <w:rFonts w:ascii="Times New Roman" w:hAnsi="Times New Roman" w:cs="Times New Roman"/>
          <w:sz w:val="20"/>
          <w:szCs w:val="20"/>
        </w:rPr>
        <w:t>:ab,ti,kw</w:t>
      </w:r>
      <w:r w:rsidRPr="000A16FA">
        <w:rPr>
          <w:rFonts w:ascii="Times New Roman" w:hAnsi="Times New Roman" w:cs="Times New Roman"/>
          <w:sz w:val="20"/>
          <w:szCs w:val="20"/>
        </w:rPr>
        <w:t>)</w:t>
      </w: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57369" w:rsidRPr="000A16FA" w:rsidRDefault="00657369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b/>
          <w:sz w:val="20"/>
          <w:szCs w:val="20"/>
        </w:rPr>
        <w:lastRenderedPageBreak/>
        <w:t>CINAHL</w:t>
      </w:r>
    </w:p>
    <w:p w:rsidR="006B0D87" w:rsidRPr="000A16FA" w:rsidRDefault="002B34F2" w:rsidP="003E74EC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16FA">
        <w:rPr>
          <w:rFonts w:ascii="Times New Roman" w:hAnsi="Times New Roman" w:cs="Times New Roman"/>
          <w:sz w:val="20"/>
          <w:szCs w:val="20"/>
        </w:rPr>
        <w:t xml:space="preserve">(MH "medication compliance") </w:t>
      </w:r>
      <w:proofErr w:type="gramStart"/>
      <w:r w:rsidR="00363BA4" w:rsidRPr="000A16FA">
        <w:rPr>
          <w:rFonts w:ascii="Times New Roman" w:hAnsi="Times New Roman" w:cs="Times New Roman"/>
          <w:sz w:val="20"/>
          <w:szCs w:val="20"/>
        </w:rPr>
        <w:t xml:space="preserve">OR SU ("treatment adherence") </w:t>
      </w:r>
      <w:r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="00363BA4" w:rsidRPr="000A16FA">
        <w:rPr>
          <w:rFonts w:ascii="Times New Roman" w:hAnsi="Times New Roman" w:cs="Times New Roman"/>
          <w:sz w:val="20"/>
          <w:szCs w:val="20"/>
        </w:rPr>
        <w:t xml:space="preserve">TI ("medication adherence") OR </w:t>
      </w:r>
      <w:r w:rsidRPr="000A16FA">
        <w:rPr>
          <w:rFonts w:ascii="Times New Roman" w:hAnsi="Times New Roman" w:cs="Times New Roman"/>
          <w:sz w:val="20"/>
          <w:szCs w:val="20"/>
        </w:rPr>
        <w:t>TI (</w:t>
      </w:r>
      <w:r w:rsidR="00363BA4" w:rsidRPr="000A16FA">
        <w:rPr>
          <w:rFonts w:ascii="Times New Roman" w:hAnsi="Times New Roman" w:cs="Times New Roman"/>
          <w:sz w:val="20"/>
          <w:szCs w:val="20"/>
        </w:rPr>
        <w:t>"adheren*</w:t>
      </w:r>
      <w:r w:rsidRPr="000A16FA">
        <w:rPr>
          <w:rFonts w:ascii="Times New Roman" w:hAnsi="Times New Roman" w:cs="Times New Roman"/>
          <w:sz w:val="20"/>
          <w:szCs w:val="20"/>
        </w:rPr>
        <w:t>") OR</w:t>
      </w:r>
      <w:r w:rsidR="00363BA4" w:rsidRPr="000A16FA">
        <w:rPr>
          <w:rFonts w:ascii="Times New Roman" w:hAnsi="Times New Roman" w:cs="Times New Roman"/>
          <w:sz w:val="20"/>
          <w:szCs w:val="20"/>
        </w:rPr>
        <w:t xml:space="preserve"> TI ("nonadheren*") OR TI ("non adheren*") OR TI ("non-adheren*") OR</w:t>
      </w:r>
      <w:r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363BA4" w:rsidRPr="000A16FA">
        <w:rPr>
          <w:rFonts w:ascii="Times New Roman" w:hAnsi="Times New Roman" w:cs="Times New Roman"/>
          <w:sz w:val="20"/>
          <w:szCs w:val="20"/>
        </w:rPr>
        <w:t>TI (*complian*) OR TI (noncomplian*) OR TI (</w:t>
      </w:r>
      <w:r w:rsidR="006B0D87" w:rsidRPr="000A16FA">
        <w:rPr>
          <w:rFonts w:ascii="Times New Roman" w:hAnsi="Times New Roman" w:cs="Times New Roman"/>
          <w:sz w:val="20"/>
          <w:szCs w:val="20"/>
        </w:rPr>
        <w:t>“</w:t>
      </w:r>
      <w:r w:rsidR="00363BA4" w:rsidRPr="000A16FA">
        <w:rPr>
          <w:rFonts w:ascii="Times New Roman" w:hAnsi="Times New Roman" w:cs="Times New Roman"/>
          <w:sz w:val="20"/>
          <w:szCs w:val="20"/>
        </w:rPr>
        <w:t>non complian*</w:t>
      </w:r>
      <w:r w:rsidR="006B0D87" w:rsidRPr="000A16FA">
        <w:rPr>
          <w:rFonts w:ascii="Times New Roman" w:hAnsi="Times New Roman" w:cs="Times New Roman"/>
          <w:sz w:val="20"/>
          <w:szCs w:val="20"/>
        </w:rPr>
        <w:t>”</w:t>
      </w:r>
      <w:r w:rsidR="00363BA4" w:rsidRPr="000A16FA">
        <w:rPr>
          <w:rFonts w:ascii="Times New Roman" w:hAnsi="Times New Roman" w:cs="Times New Roman"/>
          <w:sz w:val="20"/>
          <w:szCs w:val="20"/>
        </w:rPr>
        <w:t xml:space="preserve">) OR TI (non-complian*) </w:t>
      </w:r>
      <w:r w:rsidR="006B0D87" w:rsidRPr="000A16FA">
        <w:rPr>
          <w:rFonts w:ascii="Times New Roman" w:hAnsi="Times New Roman" w:cs="Times New Roman"/>
          <w:sz w:val="20"/>
          <w:szCs w:val="20"/>
        </w:rPr>
        <w:t>AB ("medication adherence") OR AB (adheren*) OR AB (nonadheren*) OR AB (non-adheren*) OR AB ("non adheren*") OR AB (complian*)</w:t>
      </w:r>
      <w:r w:rsidR="006B0D87" w:rsidRPr="000A16FA">
        <w:rPr>
          <w:sz w:val="20"/>
          <w:szCs w:val="20"/>
        </w:rPr>
        <w:t xml:space="preserve"> </w:t>
      </w:r>
      <w:r w:rsidR="006B0D87" w:rsidRPr="000A16FA">
        <w:rPr>
          <w:rFonts w:ascii="Times New Roman" w:hAnsi="Times New Roman" w:cs="Times New Roman"/>
          <w:sz w:val="20"/>
          <w:szCs w:val="20"/>
        </w:rPr>
        <w:t>OR AB (noncomplian*) OR AB (non-complian*) OR AB ("non complian*")</w:t>
      </w:r>
      <w:r w:rsidR="00194FCF"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AND </w:t>
      </w:r>
      <w:r w:rsidR="006B0D87" w:rsidRPr="000A16FA">
        <w:rPr>
          <w:rFonts w:ascii="Times New Roman" w:hAnsi="Times New Roman" w:cs="Times New Roman"/>
          <w:sz w:val="20"/>
          <w:szCs w:val="20"/>
        </w:rPr>
        <w:t xml:space="preserve">TI </w:t>
      </w:r>
      <w:r w:rsidR="00657369" w:rsidRPr="000A16FA">
        <w:rPr>
          <w:rFonts w:ascii="Times New Roman" w:hAnsi="Times New Roman" w:cs="Times New Roman"/>
          <w:sz w:val="20"/>
          <w:szCs w:val="20"/>
        </w:rPr>
        <w:t>(predictor*</w:t>
      </w:r>
      <w:r w:rsidR="006B0D87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6B0D87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determinant*</w:t>
      </w:r>
      <w:r w:rsidR="006B0D87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6B0D87" w:rsidRPr="000A16FA">
        <w:rPr>
          <w:rFonts w:ascii="Times New Roman" w:hAnsi="Times New Roman" w:cs="Times New Roman"/>
          <w:sz w:val="20"/>
          <w:szCs w:val="20"/>
        </w:rPr>
        <w:t xml:space="preserve">TI (risk </w:t>
      </w:r>
      <w:r w:rsidR="00657369" w:rsidRPr="000A16FA">
        <w:rPr>
          <w:rFonts w:ascii="Times New Roman" w:hAnsi="Times New Roman" w:cs="Times New Roman"/>
          <w:sz w:val="20"/>
          <w:szCs w:val="20"/>
        </w:rPr>
        <w:t>factor*)</w:t>
      </w:r>
      <w:r w:rsidR="006B0D87" w:rsidRPr="000A16FA">
        <w:rPr>
          <w:rFonts w:ascii="Times New Roman" w:hAnsi="Times New Roman" w:cs="Times New Roman"/>
          <w:sz w:val="20"/>
          <w:szCs w:val="20"/>
        </w:rPr>
        <w:t xml:space="preserve"> OR AB (predictor*) OR AB (determinant*) OR AB (risk factor*)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AND </w:t>
      </w:r>
      <w:r w:rsidR="00194FCF" w:rsidRPr="000A16FA">
        <w:rPr>
          <w:rFonts w:ascii="Times New Roman" w:hAnsi="Times New Roman" w:cs="Times New Roman"/>
          <w:sz w:val="20"/>
          <w:szCs w:val="20"/>
        </w:rPr>
        <w:t xml:space="preserve">TI </w:t>
      </w:r>
      <w:r w:rsidR="00657369" w:rsidRPr="000A16FA">
        <w:rPr>
          <w:rFonts w:ascii="Times New Roman" w:hAnsi="Times New Roman" w:cs="Times New Roman"/>
          <w:sz w:val="20"/>
          <w:szCs w:val="20"/>
        </w:rPr>
        <w:t>(severe mental disorder*</w:t>
      </w:r>
      <w:r w:rsidR="00194FCF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194FCF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schizophrenia</w:t>
      </w:r>
      <w:r w:rsidR="00194FCF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194FCF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bipolar disorder</w:t>
      </w:r>
      <w:r w:rsidR="00194FCF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194FCF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major depressive disorder</w:t>
      </w:r>
      <w:r w:rsidR="00194FCF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194FCF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psychosis</w:t>
      </w:r>
      <w:r w:rsidR="00194FCF" w:rsidRPr="000A16FA">
        <w:rPr>
          <w:rFonts w:ascii="Times New Roman" w:hAnsi="Times New Roman" w:cs="Times New Roman"/>
          <w:sz w:val="20"/>
          <w:szCs w:val="20"/>
        </w:rPr>
        <w:t>)</w:t>
      </w:r>
      <w:r w:rsidR="00657369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194FCF" w:rsidRPr="000A16FA">
        <w:rPr>
          <w:rFonts w:ascii="Times New Roman" w:hAnsi="Times New Roman" w:cs="Times New Roman"/>
          <w:sz w:val="20"/>
          <w:szCs w:val="20"/>
        </w:rPr>
        <w:t>TI (</w:t>
      </w:r>
      <w:r w:rsidR="00657369" w:rsidRPr="000A16FA">
        <w:rPr>
          <w:rFonts w:ascii="Times New Roman" w:hAnsi="Times New Roman" w:cs="Times New Roman"/>
          <w:sz w:val="20"/>
          <w:szCs w:val="20"/>
        </w:rPr>
        <w:t>psychiatric disorder)</w:t>
      </w:r>
      <w:r w:rsidR="00194FCF" w:rsidRPr="000A16FA">
        <w:rPr>
          <w:rFonts w:ascii="Times New Roman" w:hAnsi="Times New Roman" w:cs="Times New Roman"/>
          <w:sz w:val="20"/>
          <w:szCs w:val="20"/>
        </w:rPr>
        <w:t xml:space="preserve"> OR</w:t>
      </w:r>
      <w:r w:rsidR="001201DF" w:rsidRPr="000A16FA">
        <w:rPr>
          <w:rFonts w:ascii="Times New Roman" w:hAnsi="Times New Roman" w:cs="Times New Roman"/>
          <w:sz w:val="20"/>
          <w:szCs w:val="20"/>
        </w:rPr>
        <w:t xml:space="preserve"> TI </w:t>
      </w:r>
      <w:r w:rsidR="001201DF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(Anxiety Disorder*) AND </w:t>
      </w:r>
      <w:r w:rsidR="006B0D87" w:rsidRPr="000A16FA">
        <w:rPr>
          <w:rFonts w:ascii="Times New Roman" w:hAnsi="Times New Roman" w:cs="Times New Roman"/>
          <w:sz w:val="20"/>
          <w:szCs w:val="20"/>
        </w:rPr>
        <w:t xml:space="preserve">AB ("severe mental disorder*") </w:t>
      </w:r>
      <w:r w:rsidR="001201DF" w:rsidRPr="000A16FA">
        <w:rPr>
          <w:rFonts w:ascii="Times New Roman" w:hAnsi="Times New Roman" w:cs="Times New Roman"/>
          <w:sz w:val="20"/>
          <w:szCs w:val="20"/>
        </w:rPr>
        <w:t>OR AB (</w:t>
      </w:r>
      <w:r w:rsidR="006B0D87" w:rsidRPr="000A16FA">
        <w:rPr>
          <w:rFonts w:ascii="Times New Roman" w:hAnsi="Times New Roman" w:cs="Times New Roman"/>
          <w:bCs/>
          <w:sz w:val="20"/>
          <w:szCs w:val="20"/>
          <w:lang w:val="en-GB"/>
        </w:rPr>
        <w:t>sc</w:t>
      </w:r>
      <w:r w:rsidR="001201DF" w:rsidRPr="000A16FA">
        <w:rPr>
          <w:rFonts w:ascii="Times New Roman" w:hAnsi="Times New Roman" w:cs="Times New Roman"/>
          <w:bCs/>
          <w:sz w:val="20"/>
          <w:szCs w:val="20"/>
          <w:lang w:val="en-GB"/>
        </w:rPr>
        <w:t>hizotypal personality disorder*)</w:t>
      </w:r>
      <w:r w:rsidR="006B0D87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6B0D87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1201DF" w:rsidRPr="000A16FA">
        <w:rPr>
          <w:rFonts w:ascii="Times New Roman" w:hAnsi="Times New Roman" w:cs="Times New Roman"/>
          <w:bCs/>
          <w:sz w:val="20"/>
          <w:szCs w:val="20"/>
          <w:lang w:val="en-GB"/>
        </w:rPr>
        <w:t>AB (Anxiety Disorder*)</w:t>
      </w:r>
      <w:r w:rsidR="006B0D87" w:rsidRPr="000A16FA">
        <w:rPr>
          <w:rFonts w:ascii="Times New Roman" w:hAnsi="Times New Roman" w:cs="Times New Roman"/>
          <w:bCs/>
          <w:sz w:val="20"/>
          <w:szCs w:val="20"/>
        </w:rPr>
        <w:t xml:space="preserve"> OR</w:t>
      </w:r>
      <w:r w:rsidR="001201DF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AB (Panic Disorder*)</w:t>
      </w:r>
      <w:r w:rsidR="006B0D87" w:rsidRPr="000A16F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1201DF" w:rsidRPr="000A16FA">
        <w:rPr>
          <w:rFonts w:ascii="Times New Roman" w:hAnsi="Times New Roman" w:cs="Times New Roman"/>
          <w:bCs/>
          <w:sz w:val="20"/>
          <w:szCs w:val="20"/>
        </w:rPr>
        <w:t>OR AB (</w:t>
      </w:r>
      <w:r w:rsidR="006B0D87" w:rsidRPr="000A16FA">
        <w:rPr>
          <w:rFonts w:ascii="Times New Roman" w:hAnsi="Times New Roman" w:cs="Times New Roman"/>
          <w:bCs/>
          <w:sz w:val="20"/>
          <w:szCs w:val="20"/>
        </w:rPr>
        <w:t>affective disorder*</w:t>
      </w:r>
      <w:r w:rsidR="001201DF" w:rsidRPr="000A16FA">
        <w:rPr>
          <w:rFonts w:ascii="Times New Roman" w:hAnsi="Times New Roman" w:cs="Times New Roman"/>
          <w:bCs/>
          <w:sz w:val="20"/>
          <w:szCs w:val="20"/>
        </w:rPr>
        <w:t>)</w:t>
      </w:r>
      <w:proofErr w:type="gramEnd"/>
    </w:p>
    <w:p w:rsidR="000A16FA" w:rsidRDefault="000A16FA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52D63" w:rsidRPr="000A16FA" w:rsidRDefault="00352D63" w:rsidP="00352D6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0A16FA">
        <w:rPr>
          <w:rFonts w:ascii="Times New Roman" w:hAnsi="Times New Roman" w:cs="Times New Roman"/>
          <w:b/>
          <w:sz w:val="20"/>
          <w:szCs w:val="20"/>
        </w:rPr>
        <w:t>PsychINFO</w:t>
      </w:r>
    </w:p>
    <w:p w:rsidR="008D3E16" w:rsidRPr="000A16FA" w:rsidRDefault="00505D70" w:rsidP="008D3E1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6FA">
        <w:rPr>
          <w:rFonts w:ascii="Times New Roman" w:hAnsi="Times New Roman" w:cs="Times New Roman"/>
          <w:sz w:val="20"/>
          <w:szCs w:val="20"/>
        </w:rPr>
        <w:t>((Medication adherence).ab,ti,kw OR (treatment a</w:t>
      </w:r>
      <w:r w:rsidR="008D3E16" w:rsidRPr="000A16FA">
        <w:rPr>
          <w:rFonts w:ascii="Times New Roman" w:hAnsi="Times New Roman" w:cs="Times New Roman"/>
          <w:sz w:val="20"/>
          <w:szCs w:val="20"/>
        </w:rPr>
        <w:t>dheren</w:t>
      </w:r>
      <w:r w:rsidRPr="000A16FA">
        <w:rPr>
          <w:rFonts w:ascii="Times New Roman" w:hAnsi="Times New Roman" w:cs="Times New Roman"/>
          <w:sz w:val="20"/>
          <w:szCs w:val="20"/>
        </w:rPr>
        <w:t xml:space="preserve">ce).ab,ti,kw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</w:t>
      </w:r>
      <w:r w:rsidR="00472BA3" w:rsidRPr="000A16FA">
        <w:rPr>
          <w:rFonts w:ascii="Times New Roman" w:hAnsi="Times New Roman" w:cs="Times New Roman"/>
          <w:sz w:val="20"/>
          <w:szCs w:val="20"/>
        </w:rPr>
        <w:t xml:space="preserve">treatment </w:t>
      </w:r>
      <w:r w:rsidRPr="000A16FA">
        <w:rPr>
          <w:rFonts w:ascii="Times New Roman" w:hAnsi="Times New Roman" w:cs="Times New Roman"/>
          <w:sz w:val="20"/>
          <w:szCs w:val="20"/>
        </w:rPr>
        <w:t>compliance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472BA3" w:rsidRPr="000A16FA">
        <w:rPr>
          <w:rFonts w:ascii="Times New Roman" w:hAnsi="Times New Roman" w:cs="Times New Roman"/>
          <w:sz w:val="20"/>
          <w:szCs w:val="20"/>
        </w:rPr>
        <w:t xml:space="preserve">OR (adheren*).ab,ti,kw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</w:t>
      </w:r>
      <w:r w:rsidRPr="000A16FA">
        <w:rPr>
          <w:rFonts w:ascii="Times New Roman" w:hAnsi="Times New Roman" w:cs="Times New Roman"/>
          <w:sz w:val="20"/>
          <w:szCs w:val="20"/>
        </w:rPr>
        <w:t>nonadheren*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A120B2" w:rsidRPr="000A16FA">
        <w:rPr>
          <w:rFonts w:ascii="Times New Roman" w:hAnsi="Times New Roman" w:cs="Times New Roman"/>
          <w:sz w:val="20"/>
          <w:szCs w:val="20"/>
        </w:rPr>
        <w:t>(</w:t>
      </w:r>
      <w:r w:rsidR="00472BA3" w:rsidRPr="000A16FA">
        <w:rPr>
          <w:rFonts w:ascii="Times New Roman" w:hAnsi="Times New Roman" w:cs="Times New Roman"/>
          <w:sz w:val="20"/>
          <w:szCs w:val="20"/>
        </w:rPr>
        <w:t xml:space="preserve">non </w:t>
      </w:r>
      <w:r w:rsidR="00A120B2" w:rsidRPr="000A16FA">
        <w:rPr>
          <w:rFonts w:ascii="Times New Roman" w:hAnsi="Times New Roman" w:cs="Times New Roman"/>
          <w:sz w:val="20"/>
          <w:szCs w:val="20"/>
        </w:rPr>
        <w:t xml:space="preserve">adheren*).ab,ti,kw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</w:t>
      </w:r>
      <w:r w:rsidRPr="000A16FA">
        <w:rPr>
          <w:rFonts w:ascii="Times New Roman" w:hAnsi="Times New Roman" w:cs="Times New Roman"/>
          <w:sz w:val="20"/>
          <w:szCs w:val="20"/>
        </w:rPr>
        <w:t>n</w:t>
      </w:r>
      <w:r w:rsidR="00FD2F30" w:rsidRPr="000A16FA">
        <w:rPr>
          <w:rFonts w:ascii="Times New Roman" w:hAnsi="Times New Roman" w:cs="Times New Roman"/>
          <w:sz w:val="20"/>
          <w:szCs w:val="20"/>
        </w:rPr>
        <w:t>on-adheren*</w:t>
      </w:r>
      <w:r w:rsidR="00F03DFF" w:rsidRPr="000A16FA">
        <w:rPr>
          <w:rFonts w:ascii="Times New Roman" w:hAnsi="Times New Roman" w:cs="Times New Roman"/>
          <w:sz w:val="20"/>
          <w:szCs w:val="20"/>
        </w:rPr>
        <w:t xml:space="preserve">).ab,ti,kw </w:t>
      </w:r>
      <w:r w:rsidRPr="000A16FA">
        <w:rPr>
          <w:rFonts w:ascii="Times New Roman" w:hAnsi="Times New Roman" w:cs="Times New Roman"/>
          <w:sz w:val="20"/>
          <w:szCs w:val="20"/>
        </w:rPr>
        <w:t xml:space="preserve">OR </w:t>
      </w:r>
      <w:r w:rsidR="00472BA3" w:rsidRPr="000A16FA">
        <w:rPr>
          <w:rFonts w:ascii="Times New Roman" w:hAnsi="Times New Roman" w:cs="Times New Roman"/>
          <w:sz w:val="20"/>
          <w:szCs w:val="20"/>
        </w:rPr>
        <w:t xml:space="preserve">(complian*).ab,ti,kw OR (noncomplian*).ab,ti,kw OR (non-complian*).ab,ti,kw OR </w:t>
      </w:r>
      <w:r w:rsidRPr="000A16FA">
        <w:rPr>
          <w:rFonts w:ascii="Times New Roman" w:hAnsi="Times New Roman" w:cs="Times New Roman"/>
          <w:sz w:val="20"/>
          <w:szCs w:val="20"/>
        </w:rPr>
        <w:t>(non complian*).ab,ti</w:t>
      </w:r>
      <w:r w:rsidR="00F03DFF" w:rsidRPr="000A16FA">
        <w:rPr>
          <w:rFonts w:ascii="Times New Roman" w:hAnsi="Times New Roman" w:cs="Times New Roman"/>
          <w:sz w:val="20"/>
          <w:szCs w:val="20"/>
        </w:rPr>
        <w:t>,kw)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D3E16" w:rsidRPr="000A16FA">
        <w:rPr>
          <w:rFonts w:ascii="Times New Roman" w:hAnsi="Times New Roman" w:cs="Times New Roman"/>
          <w:sz w:val="20"/>
          <w:szCs w:val="20"/>
        </w:rPr>
        <w:t>AND (</w:t>
      </w:r>
      <w:r w:rsidR="00F03DFF" w:rsidRPr="000A16FA">
        <w:rPr>
          <w:rFonts w:ascii="Times New Roman" w:hAnsi="Times New Roman" w:cs="Times New Roman"/>
          <w:sz w:val="20"/>
          <w:szCs w:val="20"/>
        </w:rPr>
        <w:t>(medication t</w:t>
      </w:r>
      <w:r w:rsidR="008D3E16" w:rsidRPr="000A16FA">
        <w:rPr>
          <w:rFonts w:ascii="Times New Roman" w:hAnsi="Times New Roman" w:cs="Times New Roman"/>
          <w:sz w:val="20"/>
          <w:szCs w:val="20"/>
        </w:rPr>
        <w:t>herapy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(p</w:t>
      </w:r>
      <w:r w:rsidR="008D3E16" w:rsidRPr="000A16FA">
        <w:rPr>
          <w:rFonts w:ascii="Times New Roman" w:hAnsi="Times New Roman" w:cs="Times New Roman"/>
          <w:sz w:val="20"/>
          <w:szCs w:val="20"/>
        </w:rPr>
        <w:t>harmacotherapy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(antipsychotic t</w:t>
      </w:r>
      <w:r w:rsidR="008D3E16" w:rsidRPr="000A16FA">
        <w:rPr>
          <w:rFonts w:ascii="Times New Roman" w:hAnsi="Times New Roman" w:cs="Times New Roman"/>
          <w:sz w:val="20"/>
          <w:szCs w:val="20"/>
        </w:rPr>
        <w:t>reatment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) AND </w:t>
      </w:r>
      <w:r w:rsidR="00F03DFF" w:rsidRPr="000A16FA">
        <w:rPr>
          <w:rFonts w:ascii="Times New Roman" w:hAnsi="Times New Roman" w:cs="Times New Roman"/>
          <w:sz w:val="20"/>
          <w:szCs w:val="20"/>
        </w:rPr>
        <w:t>((p</w:t>
      </w:r>
      <w:r w:rsidR="008D3E16" w:rsidRPr="000A16FA">
        <w:rPr>
          <w:rFonts w:ascii="Times New Roman" w:hAnsi="Times New Roman" w:cs="Times New Roman"/>
          <w:sz w:val="20"/>
          <w:szCs w:val="20"/>
        </w:rPr>
        <w:t>redi</w:t>
      </w:r>
      <w:r w:rsidR="00FD2F30" w:rsidRPr="000A16FA">
        <w:rPr>
          <w:rFonts w:ascii="Times New Roman" w:hAnsi="Times New Roman" w:cs="Times New Roman"/>
          <w:sz w:val="20"/>
          <w:szCs w:val="20"/>
        </w:rPr>
        <w:t>ctor*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FD2F30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(f</w:t>
      </w:r>
      <w:r w:rsidR="00FD2F30" w:rsidRPr="000A16FA">
        <w:rPr>
          <w:rFonts w:ascii="Times New Roman" w:hAnsi="Times New Roman" w:cs="Times New Roman"/>
          <w:sz w:val="20"/>
          <w:szCs w:val="20"/>
        </w:rPr>
        <w:t>actor*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FD2F30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(d</w:t>
      </w:r>
      <w:r w:rsidR="00FD2F30" w:rsidRPr="000A16FA">
        <w:rPr>
          <w:rFonts w:ascii="Times New Roman" w:hAnsi="Times New Roman" w:cs="Times New Roman"/>
          <w:sz w:val="20"/>
          <w:szCs w:val="20"/>
        </w:rPr>
        <w:t>eterminant*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(barrier*).ab,ti,kw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) AND </w:t>
      </w:r>
      <w:r w:rsidR="00F03DFF" w:rsidRPr="000A16FA">
        <w:rPr>
          <w:rFonts w:ascii="Times New Roman" w:hAnsi="Times New Roman" w:cs="Times New Roman"/>
          <w:sz w:val="20"/>
          <w:szCs w:val="20"/>
        </w:rPr>
        <w:t>((severe m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ental </w:t>
      </w:r>
      <w:r w:rsidR="00F03DFF" w:rsidRPr="000A16FA">
        <w:rPr>
          <w:rFonts w:ascii="Times New Roman" w:hAnsi="Times New Roman" w:cs="Times New Roman"/>
          <w:sz w:val="20"/>
          <w:szCs w:val="20"/>
        </w:rPr>
        <w:t>d</w:t>
      </w:r>
      <w:r w:rsidR="008D3E16" w:rsidRPr="000A16FA">
        <w:rPr>
          <w:rFonts w:ascii="Times New Roman" w:hAnsi="Times New Roman" w:cs="Times New Roman"/>
          <w:sz w:val="20"/>
          <w:szCs w:val="20"/>
        </w:rPr>
        <w:t>isorder</w:t>
      </w:r>
      <w:r w:rsidRPr="000A16FA">
        <w:rPr>
          <w:rFonts w:ascii="Times New Roman" w:hAnsi="Times New Roman" w:cs="Times New Roman"/>
          <w:sz w:val="20"/>
          <w:szCs w:val="20"/>
        </w:rPr>
        <w:t>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(s</w:t>
      </w:r>
      <w:r w:rsidR="008D3E16" w:rsidRPr="000A16FA">
        <w:rPr>
          <w:rFonts w:ascii="Times New Roman" w:hAnsi="Times New Roman" w:cs="Times New Roman"/>
          <w:sz w:val="20"/>
          <w:szCs w:val="20"/>
        </w:rPr>
        <w:t>chizophrenia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(b</w:t>
      </w:r>
      <w:r w:rsidR="008D3E16" w:rsidRPr="000A16FA">
        <w:rPr>
          <w:rFonts w:ascii="Times New Roman" w:hAnsi="Times New Roman" w:cs="Times New Roman"/>
          <w:sz w:val="20"/>
          <w:szCs w:val="20"/>
        </w:rPr>
        <w:t>ipolar</w:t>
      </w:r>
      <w:r w:rsidRPr="000A16FA">
        <w:rPr>
          <w:rFonts w:ascii="Times New Roman" w:hAnsi="Times New Roman" w:cs="Times New Roman"/>
          <w:sz w:val="20"/>
          <w:szCs w:val="20"/>
        </w:rPr>
        <w:t xml:space="preserve"> </w:t>
      </w:r>
      <w:r w:rsidR="00F03DFF" w:rsidRPr="000A16FA">
        <w:rPr>
          <w:rFonts w:ascii="Times New Roman" w:hAnsi="Times New Roman" w:cs="Times New Roman"/>
          <w:sz w:val="20"/>
          <w:szCs w:val="20"/>
        </w:rPr>
        <w:t>d</w:t>
      </w:r>
      <w:r w:rsidRPr="000A16FA">
        <w:rPr>
          <w:rFonts w:ascii="Times New Roman" w:hAnsi="Times New Roman" w:cs="Times New Roman"/>
          <w:sz w:val="20"/>
          <w:szCs w:val="20"/>
        </w:rPr>
        <w:t>isorder*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(p</w:t>
      </w:r>
      <w:r w:rsidRPr="000A16FA">
        <w:rPr>
          <w:rFonts w:ascii="Times New Roman" w:hAnsi="Times New Roman" w:cs="Times New Roman"/>
          <w:sz w:val="20"/>
          <w:szCs w:val="20"/>
        </w:rPr>
        <w:t xml:space="preserve">sychotic </w:t>
      </w:r>
      <w:r w:rsidR="00F03DFF" w:rsidRPr="000A16FA">
        <w:rPr>
          <w:rFonts w:ascii="Times New Roman" w:hAnsi="Times New Roman" w:cs="Times New Roman"/>
          <w:sz w:val="20"/>
          <w:szCs w:val="20"/>
        </w:rPr>
        <w:t>d</w:t>
      </w:r>
      <w:r w:rsidRPr="000A16FA">
        <w:rPr>
          <w:rFonts w:ascii="Times New Roman" w:hAnsi="Times New Roman" w:cs="Times New Roman"/>
          <w:sz w:val="20"/>
          <w:szCs w:val="20"/>
        </w:rPr>
        <w:t>isorder*</w:t>
      </w:r>
      <w:r w:rsidR="00F03DFF" w:rsidRPr="000A16FA">
        <w:rPr>
          <w:rFonts w:ascii="Times New Roman" w:hAnsi="Times New Roman" w:cs="Times New Roman"/>
          <w:sz w:val="20"/>
          <w:szCs w:val="20"/>
        </w:rPr>
        <w:t>)).ab,ti,kw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 OR </w:t>
      </w:r>
      <w:r w:rsidR="00F03DFF" w:rsidRPr="000A16FA">
        <w:rPr>
          <w:rFonts w:ascii="Times New Roman" w:hAnsi="Times New Roman" w:cs="Times New Roman"/>
          <w:sz w:val="20"/>
          <w:szCs w:val="20"/>
        </w:rPr>
        <w:t>(m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ajor </w:t>
      </w:r>
      <w:r w:rsidR="00F03DFF" w:rsidRPr="000A16FA">
        <w:rPr>
          <w:rFonts w:ascii="Times New Roman" w:hAnsi="Times New Roman" w:cs="Times New Roman"/>
          <w:sz w:val="20"/>
          <w:szCs w:val="20"/>
        </w:rPr>
        <w:t>d</w:t>
      </w:r>
      <w:r w:rsidR="008D3E16" w:rsidRPr="000A16FA">
        <w:rPr>
          <w:rFonts w:ascii="Times New Roman" w:hAnsi="Times New Roman" w:cs="Times New Roman"/>
          <w:sz w:val="20"/>
          <w:szCs w:val="20"/>
        </w:rPr>
        <w:t xml:space="preserve">epressive </w:t>
      </w:r>
      <w:r w:rsidR="00F03DFF" w:rsidRPr="000A16FA">
        <w:rPr>
          <w:rFonts w:ascii="Times New Roman" w:hAnsi="Times New Roman" w:cs="Times New Roman"/>
          <w:sz w:val="20"/>
          <w:szCs w:val="20"/>
        </w:rPr>
        <w:t>d</w:t>
      </w:r>
      <w:r w:rsidR="008D3E16" w:rsidRPr="000A16FA">
        <w:rPr>
          <w:rFonts w:ascii="Times New Roman" w:hAnsi="Times New Roman" w:cs="Times New Roman"/>
          <w:sz w:val="20"/>
          <w:szCs w:val="20"/>
        </w:rPr>
        <w:t>isorder</w:t>
      </w:r>
      <w:r w:rsidRPr="000A16FA">
        <w:rPr>
          <w:rFonts w:ascii="Times New Roman" w:hAnsi="Times New Roman" w:cs="Times New Roman"/>
          <w:sz w:val="20"/>
          <w:szCs w:val="20"/>
        </w:rPr>
        <w:t>*</w:t>
      </w:r>
      <w:r w:rsidR="00F03DFF" w:rsidRPr="000A16FA">
        <w:rPr>
          <w:rFonts w:ascii="Times New Roman" w:hAnsi="Times New Roman" w:cs="Times New Roman"/>
          <w:sz w:val="20"/>
          <w:szCs w:val="20"/>
        </w:rPr>
        <w:t>).ab,ti,kw</w:t>
      </w:r>
      <w:r w:rsidR="008D3E16" w:rsidRPr="000A16FA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D96CEF" w:rsidRPr="000A16FA" w:rsidRDefault="00D96CEF" w:rsidP="008D3E1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96CEF" w:rsidRPr="000A1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67"/>
    <w:rsid w:val="00027577"/>
    <w:rsid w:val="00066F81"/>
    <w:rsid w:val="000A16FA"/>
    <w:rsid w:val="000E078E"/>
    <w:rsid w:val="001201DF"/>
    <w:rsid w:val="00125E61"/>
    <w:rsid w:val="00136667"/>
    <w:rsid w:val="00157984"/>
    <w:rsid w:val="00194FCF"/>
    <w:rsid w:val="002279BC"/>
    <w:rsid w:val="002B34F2"/>
    <w:rsid w:val="002C6351"/>
    <w:rsid w:val="002D7A35"/>
    <w:rsid w:val="00352D63"/>
    <w:rsid w:val="00363BA4"/>
    <w:rsid w:val="00385364"/>
    <w:rsid w:val="003864FF"/>
    <w:rsid w:val="003E74EC"/>
    <w:rsid w:val="00414A11"/>
    <w:rsid w:val="004402EB"/>
    <w:rsid w:val="00472BA3"/>
    <w:rsid w:val="004A0510"/>
    <w:rsid w:val="004E7D4F"/>
    <w:rsid w:val="00505D70"/>
    <w:rsid w:val="00535042"/>
    <w:rsid w:val="005C3788"/>
    <w:rsid w:val="0060766E"/>
    <w:rsid w:val="00636E73"/>
    <w:rsid w:val="00657369"/>
    <w:rsid w:val="006B0D87"/>
    <w:rsid w:val="006C7E4A"/>
    <w:rsid w:val="007B7373"/>
    <w:rsid w:val="007E0A1C"/>
    <w:rsid w:val="007F29AF"/>
    <w:rsid w:val="007F7BDE"/>
    <w:rsid w:val="00840159"/>
    <w:rsid w:val="008C2932"/>
    <w:rsid w:val="008D3E16"/>
    <w:rsid w:val="008D5BCB"/>
    <w:rsid w:val="008F53B9"/>
    <w:rsid w:val="009023E0"/>
    <w:rsid w:val="00970069"/>
    <w:rsid w:val="00971938"/>
    <w:rsid w:val="00976630"/>
    <w:rsid w:val="009E203A"/>
    <w:rsid w:val="00A120B2"/>
    <w:rsid w:val="00A603D0"/>
    <w:rsid w:val="00A657FB"/>
    <w:rsid w:val="00AD44C9"/>
    <w:rsid w:val="00B92FF8"/>
    <w:rsid w:val="00BE7C2B"/>
    <w:rsid w:val="00C5541C"/>
    <w:rsid w:val="00C96270"/>
    <w:rsid w:val="00CB15B3"/>
    <w:rsid w:val="00CC319B"/>
    <w:rsid w:val="00D11472"/>
    <w:rsid w:val="00D70D96"/>
    <w:rsid w:val="00D96CEF"/>
    <w:rsid w:val="00DA2C3D"/>
    <w:rsid w:val="00DA66F4"/>
    <w:rsid w:val="00DB02DF"/>
    <w:rsid w:val="00E34571"/>
    <w:rsid w:val="00E36592"/>
    <w:rsid w:val="00E73DFC"/>
    <w:rsid w:val="00E8512A"/>
    <w:rsid w:val="00F03DFF"/>
    <w:rsid w:val="00F2750F"/>
    <w:rsid w:val="00FD2F30"/>
    <w:rsid w:val="00FD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8023"/>
  <w15:chartTrackingRefBased/>
  <w15:docId w15:val="{848D5992-BDFC-4606-91F4-85E5E60A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2024-08-04T11:25:00Z</dcterms:created>
  <dcterms:modified xsi:type="dcterms:W3CDTF">2024-10-20T07:29:00Z</dcterms:modified>
</cp:coreProperties>
</file>