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464" w:rsidRPr="00062119" w:rsidRDefault="00062119" w:rsidP="0006211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Additional file</w:t>
      </w:r>
      <w:bookmarkStart w:id="0" w:name="_GoBack"/>
      <w:bookmarkEnd w:id="0"/>
    </w:p>
    <w:p w:rsidR="002C2C4C" w:rsidRPr="00062119" w:rsidRDefault="002C2C4C">
      <w:pPr>
        <w:rPr>
          <w:rFonts w:ascii="Times New Roman" w:hAnsi="Times New Roman"/>
          <w:b/>
          <w:sz w:val="24"/>
          <w:szCs w:val="24"/>
        </w:rPr>
      </w:pPr>
    </w:p>
    <w:p w:rsidR="002C2C4C" w:rsidRPr="002C2C4C" w:rsidRDefault="002C2C4C" w:rsidP="002C2C4C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GuardianSansGR-Regular" w:hAnsi="Times New Roman" w:cs="Times New Roman"/>
          <w:b/>
          <w:color w:val="000000"/>
          <w:kern w:val="0"/>
          <w:sz w:val="36"/>
          <w:szCs w:val="36"/>
        </w:rPr>
      </w:pPr>
      <w:r w:rsidRPr="002C2C4C">
        <w:rPr>
          <w:rFonts w:ascii="Times New Roman" w:eastAsia="GuardianSansGR-Regular" w:hAnsi="Times New Roman" w:cs="Times New Roman"/>
          <w:b/>
          <w:color w:val="000000"/>
          <w:kern w:val="0"/>
          <w:sz w:val="36"/>
          <w:szCs w:val="36"/>
        </w:rPr>
        <w:t xml:space="preserve">The prevalence </w:t>
      </w:r>
      <w:r w:rsidRPr="002C2C4C">
        <w:rPr>
          <w:rFonts w:ascii="Times New Roman" w:eastAsia="GuardianSansGR-Regular" w:hAnsi="Times New Roman" w:cs="Times New Roman" w:hint="eastAsia"/>
          <w:b/>
          <w:color w:val="000000"/>
          <w:kern w:val="0"/>
          <w:sz w:val="36"/>
          <w:szCs w:val="36"/>
        </w:rPr>
        <w:t>and correlates</w:t>
      </w:r>
      <w:r w:rsidRPr="002C2C4C">
        <w:rPr>
          <w:rFonts w:ascii="Times New Roman" w:eastAsia="GuardianSansGR-Regular" w:hAnsi="Times New Roman" w:cs="Times New Roman"/>
          <w:b/>
          <w:color w:val="000000"/>
          <w:kern w:val="0"/>
          <w:sz w:val="36"/>
          <w:szCs w:val="36"/>
        </w:rPr>
        <w:t xml:space="preserve"> of burnout </w:t>
      </w:r>
      <w:r w:rsidRPr="002C2C4C">
        <w:rPr>
          <w:rFonts w:ascii="Times New Roman" w:eastAsia="GuardianSansGR-Regular" w:hAnsi="Times New Roman" w:cs="Times New Roman" w:hint="eastAsia"/>
          <w:b/>
          <w:color w:val="000000"/>
          <w:kern w:val="0"/>
          <w:sz w:val="36"/>
          <w:szCs w:val="36"/>
        </w:rPr>
        <w:t xml:space="preserve">among </w:t>
      </w:r>
      <w:r w:rsidRPr="002C2C4C">
        <w:rPr>
          <w:rFonts w:ascii="Times New Roman" w:eastAsia="GuardianSansGR-Regular" w:hAnsi="Times New Roman" w:cs="Times New Roman"/>
          <w:b/>
          <w:color w:val="000000"/>
          <w:kern w:val="0"/>
          <w:sz w:val="36"/>
          <w:szCs w:val="36"/>
        </w:rPr>
        <w:t>Chinese preschool teacher</w:t>
      </w:r>
      <w:r w:rsidRPr="002C2C4C">
        <w:rPr>
          <w:rFonts w:ascii="Times New Roman" w:eastAsia="GuardianSansGR-Regular" w:hAnsi="Times New Roman" w:cs="Times New Roman" w:hint="eastAsia"/>
          <w:b/>
          <w:color w:val="000000"/>
          <w:kern w:val="0"/>
          <w:sz w:val="36"/>
          <w:szCs w:val="36"/>
        </w:rPr>
        <w:t>s</w:t>
      </w:r>
    </w:p>
    <w:p w:rsidR="002C2C4C" w:rsidRDefault="002C2C4C" w:rsidP="002C2C4C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GuardianSansGR-Regular" w:hAnsi="Times New Roman" w:cs="Times New Roman"/>
          <w:b/>
          <w:color w:val="000000"/>
          <w:kern w:val="0"/>
          <w:sz w:val="36"/>
          <w:szCs w:val="36"/>
        </w:rPr>
      </w:pPr>
    </w:p>
    <w:p w:rsidR="002C2C4C" w:rsidRDefault="002C2C4C" w:rsidP="002C2C4C">
      <w:pPr>
        <w:rPr>
          <w:rFonts w:ascii="Times New Roman" w:eastAsia="SimSun" w:hAnsi="Times New Roman" w:cs="Times New Roman"/>
          <w:sz w:val="24"/>
          <w:vertAlign w:val="superscript"/>
        </w:rPr>
      </w:pPr>
      <w:r w:rsidRPr="007E553E">
        <w:rPr>
          <w:rFonts w:ascii="Times New Roman" w:eastAsia="SimSun" w:hAnsi="Times New Roman" w:cs="Times New Roman"/>
          <w:sz w:val="24"/>
        </w:rPr>
        <w:t xml:space="preserve">Shen </w:t>
      </w:r>
      <w:proofErr w:type="spellStart"/>
      <w:r w:rsidRPr="007E553E">
        <w:rPr>
          <w:rFonts w:ascii="Times New Roman" w:eastAsia="SimSun" w:hAnsi="Times New Roman" w:cs="Times New Roman"/>
          <w:sz w:val="24"/>
        </w:rPr>
        <w:t>Li</w:t>
      </w:r>
      <w:bookmarkStart w:id="1" w:name="OLE_LINK548"/>
      <w:bookmarkStart w:id="2" w:name="OLE_LINK554"/>
      <w:r>
        <w:rPr>
          <w:rFonts w:ascii="Times New Roman" w:eastAsia="SimSun" w:hAnsi="Times New Roman" w:cs="Times New Roman" w:hint="eastAsia"/>
          <w:sz w:val="24"/>
          <w:vertAlign w:val="superscript"/>
        </w:rPr>
        <w:t>a</w:t>
      </w:r>
      <w:r w:rsidRPr="007E553E">
        <w:rPr>
          <w:rFonts w:ascii="Times New Roman" w:eastAsia="SimSun" w:hAnsi="Times New Roman" w:cs="Times New Roman"/>
          <w:sz w:val="24"/>
          <w:vertAlign w:val="superscript"/>
        </w:rPr>
        <w:t>,</w:t>
      </w:r>
      <w:bookmarkStart w:id="3" w:name="OLE_LINK18"/>
      <w:bookmarkStart w:id="4" w:name="OLE_LINK19"/>
      <w:r>
        <w:rPr>
          <w:rFonts w:ascii="Times New Roman" w:eastAsia="SimSun" w:hAnsi="Times New Roman" w:cs="Times New Roman" w:hint="eastAsia"/>
          <w:sz w:val="24"/>
          <w:vertAlign w:val="superscript"/>
        </w:rPr>
        <w:t>b</w:t>
      </w:r>
      <w:proofErr w:type="spellEnd"/>
      <w:r w:rsidRPr="007E553E">
        <w:rPr>
          <w:rFonts w:ascii="Times New Roman" w:eastAsia="SimSun" w:hAnsi="Times New Roman" w:cs="Times New Roman"/>
          <w:sz w:val="24"/>
          <w:vertAlign w:val="superscript"/>
        </w:rPr>
        <w:t>*</w:t>
      </w:r>
      <w:bookmarkEnd w:id="3"/>
      <w:bookmarkEnd w:id="4"/>
      <w:r w:rsidRPr="007E553E">
        <w:rPr>
          <w:rFonts w:ascii="Times New Roman" w:eastAsia="SimSun" w:hAnsi="Times New Roman" w:cs="Times New Roman"/>
          <w:sz w:val="24"/>
        </w:rPr>
        <w:t>,</w:t>
      </w:r>
      <w:bookmarkEnd w:id="1"/>
      <w:bookmarkEnd w:id="2"/>
      <w:r w:rsidRPr="007E553E">
        <w:rPr>
          <w:rFonts w:ascii="Times New Roman" w:eastAsia="SimSu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</w:rPr>
        <w:t>Yibo</w:t>
      </w:r>
      <w:proofErr w:type="spellEnd"/>
      <w:r>
        <w:rPr>
          <w:rFonts w:ascii="Times New Roman" w:eastAsia="SimSun" w:hAnsi="Times New Roman" w:cs="Times New Roman" w:hint="eastAsia"/>
          <w:sz w:val="24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</w:rPr>
        <w:t>Li</w:t>
      </w:r>
      <w:r>
        <w:rPr>
          <w:rFonts w:ascii="Times New Roman" w:eastAsia="SimSun" w:hAnsi="Times New Roman" w:cs="Times New Roman" w:hint="eastAsia"/>
          <w:sz w:val="24"/>
          <w:vertAlign w:val="superscript"/>
        </w:rPr>
        <w:t>a</w:t>
      </w:r>
      <w:r w:rsidRPr="007E553E">
        <w:rPr>
          <w:rFonts w:ascii="Times New Roman" w:eastAsia="SimSun" w:hAnsi="Times New Roman" w:cs="Times New Roman"/>
          <w:sz w:val="24"/>
          <w:vertAlign w:val="superscript"/>
        </w:rPr>
        <w:t>,</w:t>
      </w:r>
      <w:r>
        <w:rPr>
          <w:rFonts w:ascii="Times New Roman" w:eastAsia="SimSun" w:hAnsi="Times New Roman" w:cs="Times New Roman" w:hint="eastAsia"/>
          <w:sz w:val="24"/>
          <w:vertAlign w:val="superscript"/>
        </w:rPr>
        <w:t>c</w:t>
      </w:r>
      <w:proofErr w:type="spellEnd"/>
      <w:r w:rsidRPr="007E553E">
        <w:rPr>
          <w:rFonts w:ascii="Times New Roman" w:eastAsia="SimSun" w:hAnsi="Times New Roman" w:cs="Times New Roman"/>
          <w:sz w:val="24"/>
          <w:vertAlign w:val="superscript"/>
        </w:rPr>
        <w:t>*</w:t>
      </w:r>
      <w:r w:rsidRPr="007E553E">
        <w:rPr>
          <w:rFonts w:ascii="Times New Roman" w:eastAsia="SimSun" w:hAnsi="Times New Roman" w:cs="Times New Roman"/>
          <w:sz w:val="24"/>
        </w:rPr>
        <w:t xml:space="preserve">, </w:t>
      </w:r>
      <w:bookmarkStart w:id="5" w:name="OLE_LINK12"/>
      <w:bookmarkStart w:id="6" w:name="OLE_LINK13"/>
      <w:proofErr w:type="spellStart"/>
      <w:r>
        <w:rPr>
          <w:rFonts w:ascii="Times New Roman" w:eastAsia="SimSun" w:hAnsi="Times New Roman" w:cs="Times New Roman" w:hint="eastAsia"/>
          <w:sz w:val="24"/>
        </w:rPr>
        <w:t>Hao</w:t>
      </w:r>
      <w:proofErr w:type="spellEnd"/>
      <w:r>
        <w:rPr>
          <w:rFonts w:ascii="Times New Roman" w:eastAsia="SimSun" w:hAnsi="Times New Roman" w:cs="Times New Roman" w:hint="eastAsia"/>
          <w:sz w:val="24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</w:rPr>
        <w:t>Lv</w:t>
      </w:r>
      <w:r>
        <w:rPr>
          <w:rFonts w:ascii="Times New Roman" w:eastAsia="SimSun" w:hAnsi="Times New Roman" w:cs="Times New Roman" w:hint="eastAsia"/>
          <w:sz w:val="24"/>
          <w:vertAlign w:val="superscript"/>
        </w:rPr>
        <w:t>b</w:t>
      </w:r>
      <w:proofErr w:type="spellEnd"/>
      <w:r w:rsidRPr="007E553E">
        <w:rPr>
          <w:rFonts w:ascii="Times New Roman" w:eastAsia="SimSun" w:hAnsi="Times New Roman" w:cs="Times New Roman"/>
          <w:sz w:val="24"/>
          <w:vertAlign w:val="superscript"/>
        </w:rPr>
        <w:t>*</w:t>
      </w:r>
      <w:r>
        <w:rPr>
          <w:rFonts w:ascii="Times New Roman" w:eastAsia="SimSun" w:hAnsi="Times New Roman" w:cs="Times New Roman" w:hint="eastAsia"/>
          <w:sz w:val="24"/>
        </w:rPr>
        <w:t xml:space="preserve">, </w:t>
      </w:r>
      <w:proofErr w:type="spellStart"/>
      <w:r w:rsidRPr="007E553E">
        <w:rPr>
          <w:rFonts w:ascii="Times New Roman" w:eastAsia="SimSun" w:hAnsi="Times New Roman" w:cs="Times New Roman"/>
          <w:sz w:val="24"/>
        </w:rPr>
        <w:t>Rui</w:t>
      </w:r>
      <w:proofErr w:type="spellEnd"/>
      <w:r w:rsidRPr="007E553E">
        <w:rPr>
          <w:rFonts w:ascii="Times New Roman" w:eastAsia="SimSun" w:hAnsi="Times New Roman" w:cs="Times New Roman"/>
          <w:sz w:val="24"/>
        </w:rPr>
        <w:t xml:space="preserve"> </w:t>
      </w:r>
      <w:proofErr w:type="spellStart"/>
      <w:r w:rsidRPr="007E553E">
        <w:rPr>
          <w:rFonts w:ascii="Times New Roman" w:eastAsia="SimSun" w:hAnsi="Times New Roman" w:cs="Times New Roman"/>
          <w:sz w:val="24"/>
        </w:rPr>
        <w:t>Jiang</w:t>
      </w:r>
      <w:r>
        <w:rPr>
          <w:rFonts w:ascii="Times New Roman" w:eastAsia="SimSun" w:hAnsi="Times New Roman" w:cs="Times New Roman" w:hint="eastAsia"/>
          <w:kern w:val="0"/>
          <w:sz w:val="24"/>
          <w:vertAlign w:val="superscript"/>
        </w:rPr>
        <w:t>a</w:t>
      </w:r>
      <w:r w:rsidRPr="007E553E">
        <w:rPr>
          <w:rFonts w:ascii="Times New Roman" w:eastAsia="SimSun" w:hAnsi="Times New Roman" w:cs="Times New Roman"/>
          <w:kern w:val="0"/>
          <w:sz w:val="24"/>
          <w:vertAlign w:val="superscript"/>
        </w:rPr>
        <w:t>,</w:t>
      </w:r>
      <w:r>
        <w:rPr>
          <w:rFonts w:ascii="Times New Roman" w:eastAsia="SimSun" w:hAnsi="Times New Roman" w:cs="Times New Roman" w:hint="eastAsia"/>
          <w:kern w:val="0"/>
          <w:sz w:val="24"/>
          <w:vertAlign w:val="superscript"/>
        </w:rPr>
        <w:t>b</w:t>
      </w:r>
      <w:proofErr w:type="spellEnd"/>
      <w:r w:rsidRPr="007E553E">
        <w:rPr>
          <w:rFonts w:ascii="Times New Roman" w:eastAsia="SimSun" w:hAnsi="Times New Roman" w:cs="Times New Roman"/>
          <w:sz w:val="24"/>
        </w:rPr>
        <w:t xml:space="preserve">, </w:t>
      </w:r>
      <w:bookmarkEnd w:id="5"/>
      <w:bookmarkEnd w:id="6"/>
      <w:r>
        <w:rPr>
          <w:rFonts w:ascii="Times New Roman" w:eastAsia="SimSun" w:hAnsi="Times New Roman" w:cs="Times New Roman" w:hint="eastAsia"/>
          <w:sz w:val="24"/>
        </w:rPr>
        <w:t xml:space="preserve">Peng </w:t>
      </w:r>
      <w:proofErr w:type="spellStart"/>
      <w:r>
        <w:rPr>
          <w:rFonts w:ascii="Times New Roman" w:eastAsia="SimSun" w:hAnsi="Times New Roman" w:cs="Times New Roman" w:hint="eastAsia"/>
          <w:sz w:val="24"/>
        </w:rPr>
        <w:t>Zhao</w:t>
      </w:r>
      <w:r>
        <w:rPr>
          <w:rFonts w:ascii="Times New Roman" w:eastAsia="SimSun" w:hAnsi="Times New Roman" w:cs="Times New Roman" w:hint="eastAsia"/>
          <w:sz w:val="24"/>
          <w:vertAlign w:val="superscript"/>
        </w:rPr>
        <w:t>a</w:t>
      </w:r>
      <w:proofErr w:type="spellEnd"/>
      <w:r w:rsidRPr="007E553E">
        <w:rPr>
          <w:rFonts w:ascii="Times New Roman" w:eastAsia="SimSun" w:hAnsi="Times New Roman" w:cs="Times New Roman"/>
          <w:sz w:val="24"/>
        </w:rPr>
        <w:t>,</w:t>
      </w:r>
      <w:r>
        <w:rPr>
          <w:rFonts w:ascii="Times New Roman" w:eastAsia="SimSun" w:hAnsi="Times New Roman" w:cs="Times New Roman" w:hint="eastAsia"/>
          <w:sz w:val="24"/>
        </w:rPr>
        <w:t xml:space="preserve"> Xin </w:t>
      </w:r>
      <w:proofErr w:type="spellStart"/>
      <w:r>
        <w:rPr>
          <w:rFonts w:ascii="Times New Roman" w:eastAsia="SimSun" w:hAnsi="Times New Roman" w:cs="Times New Roman" w:hint="eastAsia"/>
          <w:sz w:val="24"/>
        </w:rPr>
        <w:t>Zheng</w:t>
      </w:r>
      <w:r>
        <w:rPr>
          <w:rFonts w:ascii="Times New Roman" w:eastAsia="SimSun" w:hAnsi="Times New Roman" w:cs="Times New Roman" w:hint="eastAsia"/>
          <w:sz w:val="24"/>
          <w:vertAlign w:val="superscript"/>
        </w:rPr>
        <w:t>b</w:t>
      </w:r>
      <w:proofErr w:type="spellEnd"/>
      <w:r>
        <w:rPr>
          <w:rFonts w:ascii="Times New Roman" w:eastAsia="SimSun" w:hAnsi="Times New Roman" w:cs="Times New Roman" w:hint="eastAsia"/>
          <w:sz w:val="24"/>
        </w:rPr>
        <w:t>,</w:t>
      </w:r>
      <w:r w:rsidRPr="007E553E">
        <w:rPr>
          <w:rFonts w:ascii="Times New Roman" w:eastAsia="SimSun" w:hAnsi="Times New Roman" w:cs="Times New Roman"/>
          <w:sz w:val="24"/>
        </w:rPr>
        <w:t xml:space="preserve"> </w:t>
      </w:r>
      <w:r>
        <w:rPr>
          <w:rFonts w:ascii="Times New Roman" w:eastAsia="SimSun" w:hAnsi="Times New Roman" w:cs="Times New Roman" w:hint="eastAsia"/>
          <w:sz w:val="24"/>
        </w:rPr>
        <w:t xml:space="preserve">Lili </w:t>
      </w:r>
      <w:proofErr w:type="spellStart"/>
      <w:r>
        <w:rPr>
          <w:rFonts w:ascii="Times New Roman" w:eastAsia="SimSun" w:hAnsi="Times New Roman" w:cs="Times New Roman" w:hint="eastAsia"/>
          <w:sz w:val="24"/>
        </w:rPr>
        <w:t>Wang</w:t>
      </w:r>
      <w:r>
        <w:rPr>
          <w:rFonts w:ascii="Times New Roman" w:eastAsia="SimSun" w:hAnsi="Times New Roman" w:cs="Times New Roman" w:hint="eastAsia"/>
          <w:kern w:val="0"/>
          <w:sz w:val="24"/>
          <w:vertAlign w:val="superscript"/>
        </w:rPr>
        <w:t>b</w:t>
      </w:r>
      <w:proofErr w:type="spellEnd"/>
      <w:r>
        <w:rPr>
          <w:rFonts w:ascii="Times New Roman" w:eastAsia="SimSun" w:hAnsi="Times New Roman" w:cs="Times New Roman" w:hint="eastAsia"/>
          <w:sz w:val="24"/>
        </w:rPr>
        <w:t xml:space="preserve">, </w:t>
      </w:r>
      <w:proofErr w:type="spellStart"/>
      <w:r w:rsidRPr="007E553E">
        <w:rPr>
          <w:rFonts w:ascii="Times New Roman" w:eastAsia="SimSun" w:hAnsi="Times New Roman" w:cs="Times New Roman"/>
          <w:sz w:val="24"/>
        </w:rPr>
        <w:t>Jie</w:t>
      </w:r>
      <w:proofErr w:type="spellEnd"/>
      <w:r w:rsidRPr="007E553E">
        <w:rPr>
          <w:rFonts w:ascii="Times New Roman" w:eastAsia="SimSun" w:hAnsi="Times New Roman" w:cs="Times New Roman"/>
          <w:sz w:val="24"/>
        </w:rPr>
        <w:t xml:space="preserve"> Li</w:t>
      </w:r>
      <w:bookmarkStart w:id="7" w:name="OLE_LINK342"/>
      <w:bookmarkStart w:id="8" w:name="OLE_LINK343"/>
      <w:r>
        <w:rPr>
          <w:rFonts w:ascii="Times New Roman" w:eastAsia="SimSun" w:hAnsi="Times New Roman" w:cs="Times New Roman" w:hint="eastAsia"/>
          <w:kern w:val="0"/>
          <w:sz w:val="24"/>
          <w:vertAlign w:val="superscript"/>
        </w:rPr>
        <w:t>b</w:t>
      </w:r>
      <w:r w:rsidRPr="007E553E">
        <w:rPr>
          <w:rFonts w:ascii="Times New Roman" w:eastAsia="SimSun" w:hAnsi="Times New Roman" w:cs="Times New Roman"/>
          <w:sz w:val="24"/>
          <w:vertAlign w:val="superscript"/>
        </w:rPr>
        <w:t>#</w:t>
      </w:r>
      <w:bookmarkEnd w:id="7"/>
      <w:bookmarkEnd w:id="8"/>
      <w:r w:rsidRPr="007E553E">
        <w:rPr>
          <w:rFonts w:ascii="Times New Roman" w:eastAsia="SimSun" w:hAnsi="Times New Roman" w:cs="Times New Roman"/>
          <w:sz w:val="24"/>
        </w:rPr>
        <w:t>,</w:t>
      </w:r>
      <w:r w:rsidRPr="00B118D6">
        <w:rPr>
          <w:rFonts w:ascii="Times New Roman" w:eastAsia="SimSun" w:hAnsi="Times New Roman" w:cs="Times New Roman"/>
          <w:sz w:val="24"/>
        </w:rPr>
        <w:t xml:space="preserve"> </w:t>
      </w:r>
      <w:proofErr w:type="spellStart"/>
      <w:r w:rsidRPr="007E553E">
        <w:rPr>
          <w:rFonts w:ascii="Times New Roman" w:eastAsia="SimSun" w:hAnsi="Times New Roman" w:cs="Times New Roman"/>
          <w:sz w:val="24"/>
        </w:rPr>
        <w:t>Fuqiang</w:t>
      </w:r>
      <w:proofErr w:type="spellEnd"/>
      <w:r w:rsidRPr="007E553E">
        <w:rPr>
          <w:rFonts w:ascii="Times New Roman" w:eastAsia="SimSun" w:hAnsi="Times New Roman" w:cs="Times New Roman"/>
          <w:sz w:val="24"/>
        </w:rPr>
        <w:t xml:space="preserve"> </w:t>
      </w:r>
      <w:proofErr w:type="spellStart"/>
      <w:r w:rsidRPr="007E553E">
        <w:rPr>
          <w:rFonts w:ascii="Times New Roman" w:eastAsia="SimSun" w:hAnsi="Times New Roman" w:cs="Times New Roman"/>
          <w:sz w:val="24"/>
        </w:rPr>
        <w:t>Mao</w:t>
      </w:r>
      <w:r>
        <w:rPr>
          <w:rFonts w:ascii="Times New Roman" w:eastAsia="SimSun" w:hAnsi="Times New Roman" w:cs="Times New Roman" w:hint="eastAsia"/>
          <w:sz w:val="24"/>
          <w:vertAlign w:val="superscript"/>
        </w:rPr>
        <w:t>a</w:t>
      </w:r>
      <w:r w:rsidRPr="007E553E">
        <w:rPr>
          <w:rFonts w:ascii="Times New Roman" w:eastAsia="SimSun" w:hAnsi="Times New Roman" w:cs="Times New Roman"/>
          <w:sz w:val="24"/>
          <w:vertAlign w:val="superscript"/>
        </w:rPr>
        <w:t>,</w:t>
      </w:r>
      <w:r>
        <w:rPr>
          <w:rFonts w:ascii="Times New Roman" w:eastAsia="SimSun" w:hAnsi="Times New Roman" w:cs="Times New Roman" w:hint="eastAsia"/>
          <w:sz w:val="24"/>
          <w:vertAlign w:val="superscript"/>
        </w:rPr>
        <w:t>c</w:t>
      </w:r>
      <w:proofErr w:type="spellEnd"/>
      <w:r w:rsidRPr="007E553E">
        <w:rPr>
          <w:rFonts w:ascii="Times New Roman" w:eastAsia="SimSun" w:hAnsi="Times New Roman" w:cs="Times New Roman"/>
          <w:sz w:val="24"/>
          <w:vertAlign w:val="superscript"/>
        </w:rPr>
        <w:t>#</w:t>
      </w:r>
    </w:p>
    <w:p w:rsidR="00C332D5" w:rsidRDefault="00C332D5" w:rsidP="002C2C4C">
      <w:pPr>
        <w:rPr>
          <w:rFonts w:ascii="Times New Roman" w:eastAsia="SimSun" w:hAnsi="Times New Roman" w:cs="Times New Roman"/>
          <w:sz w:val="24"/>
          <w:vertAlign w:val="superscript"/>
        </w:rPr>
      </w:pPr>
    </w:p>
    <w:p w:rsidR="00C332D5" w:rsidRDefault="00C332D5" w:rsidP="002C2C4C">
      <w:pPr>
        <w:rPr>
          <w:rFonts w:ascii="Times New Roman" w:eastAsia="SimSun" w:hAnsi="Times New Roman" w:cs="Times New Roman"/>
          <w:sz w:val="24"/>
          <w:vertAlign w:val="superscript"/>
        </w:rPr>
      </w:pPr>
    </w:p>
    <w:p w:rsidR="00F34F02" w:rsidRPr="00654B9D" w:rsidRDefault="00F34F02" w:rsidP="00F34F02">
      <w:pPr>
        <w:spacing w:line="480" w:lineRule="auto"/>
        <w:rPr>
          <w:rFonts w:ascii="Times New Roman" w:hAnsi="Times New Roman"/>
          <w:sz w:val="24"/>
          <w:szCs w:val="24"/>
        </w:rPr>
      </w:pPr>
      <w:bookmarkStart w:id="9" w:name="OLE_LINK1"/>
      <w:bookmarkStart w:id="10" w:name="OLE_LINK255"/>
      <w:r w:rsidRPr="00D66463">
        <w:rPr>
          <w:rFonts w:ascii="Times New Roman" w:hAnsi="Times New Roman"/>
          <w:b/>
          <w:kern w:val="0"/>
          <w:sz w:val="24"/>
          <w:szCs w:val="24"/>
        </w:rPr>
        <w:t xml:space="preserve">Table </w:t>
      </w:r>
      <w:r w:rsidR="005D6FEF">
        <w:rPr>
          <w:rFonts w:ascii="Times New Roman" w:hAnsi="Times New Roman"/>
          <w:b/>
          <w:kern w:val="0"/>
          <w:sz w:val="24"/>
          <w:szCs w:val="24"/>
        </w:rPr>
        <w:t>S</w:t>
      </w:r>
      <w:r w:rsidRPr="00D66463">
        <w:rPr>
          <w:rFonts w:ascii="Times New Roman" w:hAnsi="Times New Roman"/>
          <w:b/>
          <w:kern w:val="0"/>
          <w:sz w:val="24"/>
          <w:szCs w:val="24"/>
        </w:rPr>
        <w:t>1</w:t>
      </w:r>
      <w:r w:rsidRPr="00D66463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654B9D">
        <w:rPr>
          <w:rFonts w:ascii="Times New Roman" w:hAnsi="Times New Roman"/>
          <w:sz w:val="24"/>
          <w:szCs w:val="24"/>
        </w:rPr>
        <w:t>Descriptive statistics of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654B9D">
        <w:rPr>
          <w:rFonts w:ascii="Times New Roman" w:hAnsi="Times New Roman"/>
          <w:sz w:val="24"/>
          <w:szCs w:val="24"/>
        </w:rPr>
        <w:t>MBI-GS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654B9D">
        <w:rPr>
          <w:rFonts w:ascii="Times New Roman" w:hAnsi="Times New Roman"/>
          <w:sz w:val="24"/>
          <w:szCs w:val="24"/>
        </w:rPr>
        <w:t>subscale scores</w:t>
      </w:r>
      <w:r>
        <w:rPr>
          <w:rFonts w:ascii="Times New Roman" w:hAnsi="Times New Roman" w:hint="eastAsia"/>
          <w:sz w:val="24"/>
          <w:szCs w:val="24"/>
        </w:rPr>
        <w:t xml:space="preserve"> among Chinese preschool teachers</w:t>
      </w:r>
      <w:r w:rsidRPr="00654B9D">
        <w:rPr>
          <w:rFonts w:ascii="Times New Roman" w:hAnsi="Times New Roman"/>
          <w:sz w:val="24"/>
          <w:szCs w:val="24"/>
        </w:rPr>
        <w:t xml:space="preserve"> (</w:t>
      </w:r>
      <w:r w:rsidRPr="004C438B">
        <w:rPr>
          <w:rFonts w:ascii="Times New Roman" w:hAnsi="Times New Roman" w:hint="eastAsia"/>
          <w:i/>
          <w:sz w:val="24"/>
          <w:szCs w:val="24"/>
        </w:rPr>
        <w:t>N</w:t>
      </w:r>
      <w:r w:rsidRPr="00654B9D">
        <w:rPr>
          <w:rFonts w:ascii="Times New Roman" w:hAnsi="Times New Roman"/>
          <w:sz w:val="24"/>
          <w:szCs w:val="24"/>
        </w:rPr>
        <w:t>=1741)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834"/>
        <w:gridCol w:w="2835"/>
        <w:gridCol w:w="2835"/>
        <w:gridCol w:w="2835"/>
        <w:gridCol w:w="2835"/>
      </w:tblGrid>
      <w:tr w:rsidR="00F34F02" w:rsidRPr="00BD1972" w:rsidTr="00F314FF">
        <w:tc>
          <w:tcPr>
            <w:tcW w:w="100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34F02" w:rsidRPr="00DC6586" w:rsidRDefault="00F34F02" w:rsidP="00F314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586">
              <w:rPr>
                <w:rFonts w:ascii="Times New Roman" w:eastAsia="Elena" w:hAnsi="Times New Roman"/>
                <w:sz w:val="24"/>
                <w:szCs w:val="24"/>
              </w:rPr>
              <w:t>Subscale</w:t>
            </w:r>
          </w:p>
        </w:tc>
        <w:tc>
          <w:tcPr>
            <w:tcW w:w="100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34F02" w:rsidRPr="00DC6586" w:rsidRDefault="00F34F02" w:rsidP="00F314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586">
              <w:rPr>
                <w:rFonts w:ascii="Times New Roman" w:eastAsia="Elena" w:hAnsi="Times New Roman"/>
                <w:sz w:val="24"/>
                <w:szCs w:val="24"/>
              </w:rPr>
              <w:t>Mean total score</w:t>
            </w:r>
          </w:p>
        </w:tc>
        <w:tc>
          <w:tcPr>
            <w:tcW w:w="100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34F02" w:rsidRPr="00DC6586" w:rsidRDefault="00F34F02" w:rsidP="00F314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586">
              <w:rPr>
                <w:rFonts w:ascii="Times New Roman" w:eastAsia="Elena" w:hAnsi="Times New Roman"/>
                <w:sz w:val="24"/>
                <w:szCs w:val="24"/>
              </w:rPr>
              <w:t>SD</w:t>
            </w:r>
          </w:p>
        </w:tc>
        <w:tc>
          <w:tcPr>
            <w:tcW w:w="100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34F02" w:rsidRPr="00DC6586" w:rsidRDefault="00F34F02" w:rsidP="00F314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586">
              <w:rPr>
                <w:rFonts w:ascii="Times New Roman" w:eastAsia="Elena" w:hAnsi="Times New Roman"/>
                <w:sz w:val="24"/>
                <w:szCs w:val="24"/>
              </w:rPr>
              <w:t>Mean item score</w:t>
            </w:r>
          </w:p>
        </w:tc>
        <w:tc>
          <w:tcPr>
            <w:tcW w:w="100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34F02" w:rsidRPr="00DC6586" w:rsidRDefault="00F34F02" w:rsidP="00F314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586">
              <w:rPr>
                <w:rFonts w:ascii="Times New Roman" w:eastAsia="Elena" w:hAnsi="Times New Roman"/>
                <w:sz w:val="24"/>
                <w:szCs w:val="24"/>
              </w:rPr>
              <w:t>SD</w:t>
            </w:r>
          </w:p>
        </w:tc>
      </w:tr>
      <w:tr w:rsidR="00F34F02" w:rsidRPr="00BD1972" w:rsidTr="00F314FF"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34F02" w:rsidRPr="00DC6586" w:rsidRDefault="00F34F02" w:rsidP="00F314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586">
              <w:rPr>
                <w:rFonts w:ascii="Times New Roman" w:eastAsia="Elena" w:hAnsi="Times New Roman"/>
                <w:sz w:val="24"/>
                <w:szCs w:val="24"/>
              </w:rPr>
              <w:t>EE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34F02" w:rsidRPr="00DC6586" w:rsidRDefault="00F34F02" w:rsidP="00F314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586">
              <w:rPr>
                <w:rFonts w:ascii="Times New Roman" w:eastAsia="Elena" w:hAnsi="Times New Roman"/>
                <w:sz w:val="24"/>
                <w:szCs w:val="24"/>
              </w:rPr>
              <w:t>13.18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34F02" w:rsidRPr="00DC6586" w:rsidRDefault="00F34F02" w:rsidP="00F314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586">
              <w:rPr>
                <w:rFonts w:ascii="Times New Roman" w:eastAsia="Elena" w:hAnsi="Times New Roman"/>
                <w:sz w:val="24"/>
                <w:szCs w:val="24"/>
              </w:rPr>
              <w:t>8.28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34F02" w:rsidRPr="00DC6586" w:rsidRDefault="00F34F02" w:rsidP="00F314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586">
              <w:rPr>
                <w:rFonts w:ascii="Times New Roman" w:eastAsia="Elena" w:hAnsi="Times New Roman"/>
                <w:sz w:val="24"/>
                <w:szCs w:val="24"/>
              </w:rPr>
              <w:t>2.64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34F02" w:rsidRPr="00DC6586" w:rsidRDefault="00F34F02" w:rsidP="00F314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586">
              <w:rPr>
                <w:rFonts w:ascii="Times New Roman" w:eastAsia="Elena" w:hAnsi="Times New Roman"/>
                <w:sz w:val="24"/>
                <w:szCs w:val="24"/>
              </w:rPr>
              <w:t>1.66</w:t>
            </w:r>
          </w:p>
        </w:tc>
      </w:tr>
      <w:tr w:rsidR="00F34F02" w:rsidRPr="00BD1972" w:rsidTr="00F314FF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34F02" w:rsidRPr="00DC6586" w:rsidRDefault="00F34F02" w:rsidP="00F314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586">
              <w:rPr>
                <w:rFonts w:ascii="Times New Roman" w:eastAsia="Elena" w:hAnsi="Times New Roman"/>
                <w:sz w:val="24"/>
                <w:szCs w:val="24"/>
              </w:rPr>
              <w:t>DP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34F02" w:rsidRPr="00DC6586" w:rsidRDefault="00F34F02" w:rsidP="00F314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586">
              <w:rPr>
                <w:rFonts w:ascii="Times New Roman" w:eastAsia="Elena" w:hAnsi="Times New Roman"/>
                <w:sz w:val="24"/>
                <w:szCs w:val="24"/>
              </w:rPr>
              <w:t>7.50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34F02" w:rsidRPr="00DC6586" w:rsidRDefault="00F34F02" w:rsidP="00F314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586">
              <w:rPr>
                <w:rFonts w:ascii="Times New Roman" w:eastAsia="Elena" w:hAnsi="Times New Roman"/>
                <w:sz w:val="24"/>
                <w:szCs w:val="24"/>
              </w:rPr>
              <w:t>6.30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34F02" w:rsidRPr="00DC6586" w:rsidRDefault="00F34F02" w:rsidP="00F314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586">
              <w:rPr>
                <w:rFonts w:ascii="Times New Roman" w:eastAsia="Elena" w:hAnsi="Times New Roman"/>
                <w:sz w:val="24"/>
                <w:szCs w:val="24"/>
              </w:rPr>
              <w:t>1.87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34F02" w:rsidRPr="00DC6586" w:rsidRDefault="00F34F02" w:rsidP="00F314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586">
              <w:rPr>
                <w:rFonts w:ascii="Times New Roman" w:eastAsia="Elena" w:hAnsi="Times New Roman"/>
                <w:sz w:val="24"/>
                <w:szCs w:val="24"/>
              </w:rPr>
              <w:t>1.58</w:t>
            </w:r>
          </w:p>
        </w:tc>
      </w:tr>
      <w:tr w:rsidR="00F34F02" w:rsidRPr="00BD1972" w:rsidTr="00F314FF">
        <w:tc>
          <w:tcPr>
            <w:tcW w:w="1000" w:type="pc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F34F02" w:rsidRPr="00DC6586" w:rsidRDefault="00F34F02" w:rsidP="00F314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586">
              <w:rPr>
                <w:rFonts w:ascii="Times New Roman" w:eastAsia="Elena" w:hAnsi="Times New Roman"/>
                <w:sz w:val="24"/>
                <w:szCs w:val="24"/>
              </w:rPr>
              <w:t>PA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F34F02" w:rsidRPr="00DC6586" w:rsidRDefault="00F34F02" w:rsidP="00F314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586">
              <w:rPr>
                <w:rFonts w:ascii="Times New Roman" w:eastAsia="Elena" w:hAnsi="Times New Roman"/>
                <w:sz w:val="24"/>
                <w:szCs w:val="24"/>
              </w:rPr>
              <w:t>25.82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F34F02" w:rsidRPr="00DC6586" w:rsidRDefault="00F34F02" w:rsidP="00F314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586">
              <w:rPr>
                <w:rFonts w:ascii="Times New Roman" w:eastAsia="Elena" w:hAnsi="Times New Roman"/>
                <w:sz w:val="24"/>
                <w:szCs w:val="24"/>
              </w:rPr>
              <w:t>8.01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F34F02" w:rsidRPr="00DC6586" w:rsidRDefault="00F34F02" w:rsidP="00F314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586">
              <w:rPr>
                <w:rFonts w:ascii="Times New Roman" w:eastAsia="Elena" w:hAnsi="Times New Roman"/>
                <w:sz w:val="24"/>
                <w:szCs w:val="24"/>
              </w:rPr>
              <w:t>4.30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F34F02" w:rsidRPr="00DC6586" w:rsidRDefault="00F34F02" w:rsidP="00F314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586">
              <w:rPr>
                <w:rFonts w:ascii="Times New Roman" w:eastAsia="Elena" w:hAnsi="Times New Roman"/>
                <w:sz w:val="24"/>
                <w:szCs w:val="24"/>
              </w:rPr>
              <w:t>1.33</w:t>
            </w:r>
          </w:p>
        </w:tc>
      </w:tr>
    </w:tbl>
    <w:p w:rsidR="00F34F02" w:rsidRPr="00C332D5" w:rsidRDefault="00F34F02" w:rsidP="00F34F02">
      <w:pPr>
        <w:spacing w:line="480" w:lineRule="auto"/>
      </w:pPr>
      <w:r w:rsidRPr="00640ACB">
        <w:rPr>
          <w:rFonts w:ascii="Times New Roman" w:hAnsi="Times New Roman"/>
          <w:sz w:val="24"/>
          <w:szCs w:val="24"/>
        </w:rPr>
        <w:t>Abbreviations: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DC6586">
        <w:rPr>
          <w:rFonts w:ascii="Times New Roman" w:eastAsia="Elena" w:hAnsi="Times New Roman"/>
          <w:sz w:val="24"/>
          <w:szCs w:val="24"/>
        </w:rPr>
        <w:t>EE</w:t>
      </w:r>
      <w:r>
        <w:rPr>
          <w:rFonts w:ascii="Times New Roman" w:eastAsia="Elena" w:hAnsi="Times New Roman" w:hint="eastAsia"/>
          <w:sz w:val="24"/>
          <w:szCs w:val="24"/>
        </w:rPr>
        <w:t>,</w:t>
      </w:r>
      <w:r w:rsidRPr="00D0229E">
        <w:rPr>
          <w:rFonts w:ascii="Times New Roman" w:eastAsia="CGJMJ G+ Gulliver RM" w:hAnsi="Times New Roman"/>
          <w:color w:val="000000"/>
          <w:sz w:val="24"/>
          <w:szCs w:val="24"/>
        </w:rPr>
        <w:t xml:space="preserve"> </w:t>
      </w:r>
      <w:r w:rsidRPr="00654B9D">
        <w:rPr>
          <w:rFonts w:ascii="Times New Roman" w:eastAsia="CGJMJ G+ Gulliver RM" w:hAnsi="Times New Roman"/>
          <w:color w:val="000000"/>
          <w:sz w:val="24"/>
          <w:szCs w:val="24"/>
        </w:rPr>
        <w:t>emotional exhaustion</w:t>
      </w:r>
      <w:r>
        <w:rPr>
          <w:rFonts w:ascii="Times New Roman" w:eastAsia="CGJMJ G+ Gulliver RM" w:hAnsi="Times New Roman" w:hint="eastAsia"/>
          <w:color w:val="000000"/>
          <w:sz w:val="24"/>
          <w:szCs w:val="24"/>
        </w:rPr>
        <w:t xml:space="preserve">; </w:t>
      </w:r>
      <w:r w:rsidRPr="00DC6586">
        <w:rPr>
          <w:rFonts w:ascii="Times New Roman" w:eastAsia="Elena" w:hAnsi="Times New Roman"/>
          <w:sz w:val="24"/>
          <w:szCs w:val="24"/>
        </w:rPr>
        <w:t>DP</w:t>
      </w:r>
      <w:r>
        <w:rPr>
          <w:rFonts w:ascii="Times New Roman" w:eastAsia="Elena" w:hAnsi="Times New Roman" w:hint="eastAsia"/>
          <w:sz w:val="24"/>
          <w:szCs w:val="24"/>
        </w:rPr>
        <w:t xml:space="preserve">, </w:t>
      </w:r>
      <w:r w:rsidRPr="00654B9D">
        <w:rPr>
          <w:rFonts w:ascii="Times New Roman" w:eastAsia="CGJMJ G+ Gulliver RM" w:hAnsi="Times New Roman"/>
          <w:color w:val="000000"/>
          <w:sz w:val="24"/>
          <w:szCs w:val="24"/>
        </w:rPr>
        <w:t>depersonalization</w:t>
      </w:r>
      <w:r>
        <w:rPr>
          <w:rFonts w:ascii="Times New Roman" w:eastAsia="CGJMJ G+ Gulliver RM" w:hAnsi="Times New Roman" w:hint="eastAsia"/>
          <w:color w:val="000000"/>
          <w:sz w:val="24"/>
          <w:szCs w:val="24"/>
        </w:rPr>
        <w:t xml:space="preserve">; </w:t>
      </w:r>
      <w:r w:rsidRPr="00DC6586">
        <w:rPr>
          <w:rFonts w:ascii="Times New Roman" w:eastAsia="Elena" w:hAnsi="Times New Roman"/>
          <w:sz w:val="24"/>
          <w:szCs w:val="24"/>
        </w:rPr>
        <w:t>PA</w:t>
      </w:r>
      <w:r>
        <w:rPr>
          <w:rFonts w:ascii="Times New Roman" w:eastAsia="Elena" w:hAnsi="Times New Roman" w:hint="eastAsia"/>
          <w:sz w:val="24"/>
          <w:szCs w:val="24"/>
        </w:rPr>
        <w:t xml:space="preserve">, </w:t>
      </w:r>
      <w:r w:rsidRPr="00654B9D">
        <w:rPr>
          <w:rFonts w:ascii="Times New Roman" w:eastAsia="CGJMJ G+ Gulliver RM" w:hAnsi="Times New Roman"/>
          <w:color w:val="000000"/>
          <w:sz w:val="24"/>
          <w:szCs w:val="24"/>
        </w:rPr>
        <w:t>professional accomplishment</w:t>
      </w:r>
      <w:r>
        <w:rPr>
          <w:rFonts w:ascii="Times New Roman" w:eastAsia="CGJMJ G+ Gulliver RM" w:hAnsi="Times New Roman" w:hint="eastAsia"/>
          <w:color w:val="000000"/>
          <w:sz w:val="24"/>
          <w:szCs w:val="24"/>
        </w:rPr>
        <w:t xml:space="preserve">; SD, </w:t>
      </w:r>
      <w:r w:rsidRPr="00FD38C8">
        <w:rPr>
          <w:rFonts w:ascii="Times New Roman" w:hAnsi="Times New Roman"/>
          <w:color w:val="000000"/>
          <w:sz w:val="24"/>
          <w:szCs w:val="24"/>
        </w:rPr>
        <w:t>standard deviation</w:t>
      </w:r>
      <w:r>
        <w:rPr>
          <w:rFonts w:ascii="Times New Roman" w:hAnsi="Times New Roman" w:hint="eastAsia"/>
          <w:color w:val="000000"/>
          <w:sz w:val="24"/>
          <w:szCs w:val="24"/>
        </w:rPr>
        <w:t>.</w:t>
      </w:r>
    </w:p>
    <w:p w:rsidR="00F34F02" w:rsidRPr="00F34F02" w:rsidRDefault="00F34F02" w:rsidP="00C332D5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:rsidR="00D66463" w:rsidRDefault="00D66463">
      <w:pPr>
        <w:widowControl/>
        <w:jc w:val="left"/>
        <w:rPr>
          <w:rFonts w:ascii="Times New Roman" w:hAnsi="Times New Roman"/>
          <w:b/>
          <w:kern w:val="0"/>
          <w:sz w:val="24"/>
          <w:szCs w:val="24"/>
        </w:rPr>
      </w:pPr>
      <w:bookmarkStart w:id="11" w:name="OLE_LINK5"/>
      <w:bookmarkStart w:id="12" w:name="OLE_LINK6"/>
      <w:r>
        <w:rPr>
          <w:rFonts w:ascii="Times New Roman" w:hAnsi="Times New Roman"/>
          <w:b/>
          <w:kern w:val="0"/>
          <w:sz w:val="24"/>
          <w:szCs w:val="24"/>
        </w:rPr>
        <w:br w:type="page"/>
      </w:r>
    </w:p>
    <w:p w:rsidR="00931ED3" w:rsidRPr="00BE3943" w:rsidRDefault="00C332D5" w:rsidP="00C332D5">
      <w:pPr>
        <w:spacing w:line="480" w:lineRule="auto"/>
        <w:rPr>
          <w:rFonts w:ascii="Times New Roman" w:hAnsi="Times New Roman"/>
          <w:sz w:val="24"/>
          <w:szCs w:val="24"/>
        </w:rPr>
      </w:pPr>
      <w:r w:rsidRPr="00D66463">
        <w:rPr>
          <w:rFonts w:ascii="Times New Roman" w:hAnsi="Times New Roman"/>
          <w:b/>
          <w:kern w:val="0"/>
          <w:sz w:val="24"/>
          <w:szCs w:val="24"/>
        </w:rPr>
        <w:lastRenderedPageBreak/>
        <w:t xml:space="preserve">Table </w:t>
      </w:r>
      <w:bookmarkEnd w:id="9"/>
      <w:bookmarkEnd w:id="10"/>
      <w:r w:rsidR="005D6FEF">
        <w:rPr>
          <w:rFonts w:ascii="Times New Roman" w:hAnsi="Times New Roman"/>
          <w:b/>
          <w:kern w:val="0"/>
          <w:sz w:val="24"/>
          <w:szCs w:val="24"/>
        </w:rPr>
        <w:t>S</w:t>
      </w:r>
      <w:r w:rsidR="00BE3943" w:rsidRPr="00D66463">
        <w:rPr>
          <w:rFonts w:ascii="Times New Roman" w:hAnsi="Times New Roman" w:hint="eastAsia"/>
          <w:b/>
          <w:kern w:val="0"/>
          <w:sz w:val="24"/>
          <w:szCs w:val="24"/>
        </w:rPr>
        <w:t>2</w:t>
      </w:r>
      <w:r w:rsidRPr="00D66463">
        <w:rPr>
          <w:rFonts w:ascii="Times New Roman" w:hAnsi="Times New Roman"/>
          <w:b/>
          <w:sz w:val="24"/>
          <w:szCs w:val="24"/>
        </w:rPr>
        <w:t>.</w:t>
      </w:r>
      <w:bookmarkEnd w:id="11"/>
      <w:bookmarkEnd w:id="12"/>
      <w:r w:rsidRPr="00BE3943">
        <w:rPr>
          <w:rFonts w:ascii="Times New Roman" w:hAnsi="Times New Roman"/>
          <w:sz w:val="24"/>
          <w:szCs w:val="24"/>
        </w:rPr>
        <w:t xml:space="preserve"> </w:t>
      </w:r>
      <w:r w:rsidR="00931ED3" w:rsidRPr="00BE3943">
        <w:rPr>
          <w:rFonts w:ascii="Times New Roman" w:hAnsi="Times New Roman" w:cs="Times New Roman"/>
          <w:color w:val="000000"/>
          <w:sz w:val="24"/>
          <w:szCs w:val="24"/>
        </w:rPr>
        <w:t xml:space="preserve">Characteristics of female </w:t>
      </w:r>
      <w:hyperlink r:id="rId7" w:history="1">
        <w:r w:rsidR="00931ED3" w:rsidRPr="00BE3943">
          <w:rPr>
            <w:rFonts w:ascii="Times New Roman" w:hAnsi="Times New Roman" w:cs="Times New Roman"/>
            <w:color w:val="000000"/>
            <w:sz w:val="24"/>
            <w:szCs w:val="24"/>
          </w:rPr>
          <w:t>subject</w:t>
        </w:r>
      </w:hyperlink>
      <w:r w:rsidR="00931ED3" w:rsidRPr="00BE3943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931ED3" w:rsidRPr="00BE3943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 w:rsidR="00931ED3" w:rsidRPr="00BE3943">
        <w:rPr>
          <w:rFonts w:ascii="Times New Roman" w:hAnsi="Times New Roman" w:cs="Times New Roman"/>
          <w:color w:val="000000"/>
          <w:sz w:val="24"/>
          <w:szCs w:val="24"/>
        </w:rPr>
        <w:t>with or without burnout</w:t>
      </w:r>
    </w:p>
    <w:tbl>
      <w:tblPr>
        <w:tblW w:w="12299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126"/>
        <w:gridCol w:w="1985"/>
        <w:gridCol w:w="2410"/>
        <w:gridCol w:w="1417"/>
        <w:gridCol w:w="1276"/>
      </w:tblGrid>
      <w:tr w:rsidR="00931ED3" w:rsidRPr="00FB62F7" w:rsidTr="00F314FF">
        <w:tc>
          <w:tcPr>
            <w:tcW w:w="308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Characteristics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All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 female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 xml:space="preserve"> teachers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Female t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eachers without burnout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31ED3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Female t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 xml:space="preserve">eachers </w:t>
            </w:r>
          </w:p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with burnout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i/>
                <w:sz w:val="24"/>
                <w:szCs w:val="24"/>
              </w:rPr>
              <w:t>t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 xml:space="preserve"> or </w:t>
            </w:r>
            <w:r w:rsidRPr="00E77B1D">
              <w:rPr>
                <w:rFonts w:ascii="Times New Roman" w:hAnsi="Times New Roman"/>
                <w:i/>
                <w:sz w:val="24"/>
                <w:szCs w:val="24"/>
              </w:rPr>
              <w:sym w:font="Symbol" w:char="F063"/>
            </w:r>
            <w:r w:rsidRPr="00E77B1D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 xml:space="preserve"> value</w:t>
            </w:r>
          </w:p>
        </w:tc>
      </w:tr>
      <w:tr w:rsidR="00931ED3" w:rsidRPr="00FB62F7" w:rsidTr="00F314FF">
        <w:tc>
          <w:tcPr>
            <w:tcW w:w="308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(N=</w:t>
            </w:r>
            <w:r>
              <w:rPr>
                <w:rFonts w:ascii="Times New Roman" w:hAnsi="Times New Roman" w:hint="eastAsia"/>
                <w:sz w:val="24"/>
                <w:szCs w:val="24"/>
              </w:rPr>
              <w:t>1607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(N=</w:t>
            </w:r>
            <w:r>
              <w:rPr>
                <w:rFonts w:ascii="Times New Roman" w:hAnsi="Times New Roman" w:hint="eastAsia"/>
                <w:sz w:val="24"/>
                <w:szCs w:val="24"/>
              </w:rPr>
              <w:t>756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(N=</w:t>
            </w:r>
            <w:r>
              <w:rPr>
                <w:rFonts w:ascii="Times New Roman" w:hAnsi="Times New Roman" w:hint="eastAsia"/>
                <w:sz w:val="24"/>
                <w:szCs w:val="24"/>
              </w:rPr>
              <w:t>851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Education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hint="eastAsia"/>
                <w:sz w:val="24"/>
                <w:szCs w:val="24"/>
              </w:rPr>
              <w:t>92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0.1</w:t>
            </w:r>
            <w:r>
              <w:rPr>
                <w:rFonts w:ascii="Times New Roman" w:hAnsi="Times New Roman" w:hint="eastAsia"/>
                <w:sz w:val="24"/>
                <w:szCs w:val="24"/>
              </w:rPr>
              <w:t>41</w:t>
            </w: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College or above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860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1607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(53.</w:t>
            </w:r>
            <w:r>
              <w:rPr>
                <w:rFonts w:ascii="Times New Roman" w:hAnsi="Times New Roman" w:hint="eastAsia"/>
                <w:sz w:val="24"/>
                <w:szCs w:val="24"/>
              </w:rPr>
              <w:t>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396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756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52.4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464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851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54.5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Junior college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497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1607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30.9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756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33.2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246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851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28.9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Senior high school or less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hint="eastAsia"/>
                <w:sz w:val="24"/>
                <w:szCs w:val="24"/>
              </w:rPr>
              <w:t>50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1607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15.6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hint="eastAsia"/>
                <w:sz w:val="24"/>
                <w:szCs w:val="24"/>
              </w:rPr>
              <w:t>09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756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14.4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141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851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16.6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Marital status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8.72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24"/>
                <w:szCs w:val="24"/>
              </w:rPr>
              <w:t>0.013</w:t>
            </w: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autoSpaceDE w:val="0"/>
              <w:autoSpaceDN w:val="0"/>
              <w:adjustRightInd w:val="0"/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Never married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hint="eastAsia"/>
                <w:sz w:val="24"/>
                <w:szCs w:val="24"/>
              </w:rPr>
              <w:t>29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1607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(20.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756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(17.</w:t>
            </w:r>
            <w:r>
              <w:rPr>
                <w:rFonts w:ascii="Times New Roman" w:hAnsi="Times New Roman" w:hint="eastAsia"/>
                <w:sz w:val="24"/>
                <w:szCs w:val="24"/>
              </w:rPr>
              <w:t>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197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851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(2</w:t>
            </w:r>
            <w:r>
              <w:rPr>
                <w:rFonts w:ascii="Times New Roman" w:hAnsi="Times New Roman" w:hint="eastAsia"/>
                <w:sz w:val="24"/>
                <w:szCs w:val="24"/>
              </w:rPr>
              <w:t>3.1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autoSpaceDE w:val="0"/>
              <w:autoSpaceDN w:val="0"/>
              <w:adjustRightInd w:val="0"/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Married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1218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1607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(75.</w:t>
            </w:r>
            <w:r>
              <w:rPr>
                <w:rFonts w:ascii="Times New Roman" w:hAnsi="Times New Roman" w:hint="eastAsia"/>
                <w:sz w:val="24"/>
                <w:szCs w:val="24"/>
              </w:rPr>
              <w:t>8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59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8/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756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(79.</w:t>
            </w:r>
            <w:r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hint="eastAsia"/>
                <w:sz w:val="24"/>
                <w:szCs w:val="24"/>
              </w:rPr>
              <w:t>20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851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(7</w:t>
            </w:r>
            <w:r>
              <w:rPr>
                <w:rFonts w:ascii="Times New Roman" w:hAnsi="Times New Roman" w:hint="eastAsia"/>
                <w:sz w:val="24"/>
                <w:szCs w:val="24"/>
              </w:rPr>
              <w:t>2.9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Divorced or Widowed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60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1607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(3.</w:t>
            </w:r>
            <w:r>
              <w:rPr>
                <w:rFonts w:ascii="Times New Roman" w:hAnsi="Times New Roman" w:hint="eastAsia"/>
                <w:sz w:val="24"/>
                <w:szCs w:val="24"/>
              </w:rPr>
              <w:t>7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hint="eastAsia"/>
                <w:sz w:val="24"/>
                <w:szCs w:val="24"/>
              </w:rPr>
              <w:t>6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756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(3.4%)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34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851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(4.</w:t>
            </w:r>
            <w:r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bookmarkStart w:id="13" w:name="OLE_LINK15"/>
            <w:bookmarkStart w:id="14" w:name="OLE_LINK16"/>
            <w:r w:rsidRPr="00E77B1D">
              <w:rPr>
                <w:rFonts w:ascii="Times New Roman" w:hAnsi="Times New Roman"/>
                <w:sz w:val="24"/>
                <w:szCs w:val="24"/>
              </w:rPr>
              <w:t>The type of school</w:t>
            </w:r>
            <w:bookmarkEnd w:id="13"/>
            <w:bookmarkEnd w:id="14"/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3.39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0.066</w:t>
            </w: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autoSpaceDE w:val="0"/>
              <w:autoSpaceDN w:val="0"/>
              <w:adjustRightInd w:val="0"/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Private school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hint="eastAsia"/>
                <w:sz w:val="24"/>
                <w:szCs w:val="24"/>
              </w:rPr>
              <w:t>37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1607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33.4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hint="eastAsia"/>
                <w:sz w:val="24"/>
                <w:szCs w:val="24"/>
              </w:rPr>
              <w:t>70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756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35.7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hint="eastAsia"/>
                <w:sz w:val="24"/>
                <w:szCs w:val="24"/>
              </w:rPr>
              <w:t>67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851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(31.</w:t>
            </w:r>
            <w:r>
              <w:rPr>
                <w:rFonts w:ascii="Times New Roman" w:hAnsi="Times New Roman" w:hint="eastAsia"/>
                <w:sz w:val="24"/>
                <w:szCs w:val="24"/>
              </w:rPr>
              <w:t>4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autoSpaceDE w:val="0"/>
              <w:autoSpaceDN w:val="0"/>
              <w:adjustRightInd w:val="0"/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Public school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hint="eastAsia"/>
                <w:sz w:val="24"/>
                <w:szCs w:val="24"/>
              </w:rPr>
              <w:t>070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1607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66.6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486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756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64.3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584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851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(6</w:t>
            </w:r>
            <w:r>
              <w:rPr>
                <w:rFonts w:ascii="Times New Roman" w:hAnsi="Times New Roman" w:hint="eastAsia"/>
                <w:sz w:val="24"/>
                <w:szCs w:val="24"/>
              </w:rPr>
              <w:t>8.6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ED3" w:rsidRPr="00F12BF3" w:rsidTr="00F314FF">
        <w:trPr>
          <w:trHeight w:val="548"/>
        </w:trPr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Income satisfaction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42.11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&lt;0.001</w:t>
            </w: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999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1607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62.2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hint="eastAsia"/>
                <w:sz w:val="24"/>
                <w:szCs w:val="24"/>
              </w:rPr>
              <w:t>07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756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(53.</w:t>
            </w:r>
            <w:r>
              <w:rPr>
                <w:rFonts w:ascii="Times New Roman" w:hAnsi="Times New Roman" w:hint="eastAsia"/>
                <w:sz w:val="24"/>
                <w:szCs w:val="24"/>
              </w:rPr>
              <w:t>8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592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851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(69.</w:t>
            </w:r>
            <w:r>
              <w:rPr>
                <w:rFonts w:ascii="Times New Roman" w:hAnsi="Times New Roman" w:hint="eastAsia"/>
                <w:sz w:val="24"/>
                <w:szCs w:val="24"/>
              </w:rPr>
              <w:t>6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hint="eastAsia"/>
                <w:sz w:val="24"/>
                <w:szCs w:val="24"/>
              </w:rPr>
              <w:t>08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1607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(3</w:t>
            </w:r>
            <w:r>
              <w:rPr>
                <w:rFonts w:ascii="Times New Roman" w:hAnsi="Times New Roman" w:hint="eastAsia"/>
                <w:sz w:val="24"/>
                <w:szCs w:val="24"/>
              </w:rPr>
              <w:t>7.8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349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756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(46.</w:t>
            </w: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259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851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30.4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BMI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16.25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24"/>
                <w:szCs w:val="24"/>
              </w:rPr>
              <w:t>0.001</w:t>
            </w: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autoSpaceDE w:val="0"/>
              <w:autoSpaceDN w:val="0"/>
              <w:adjustRightInd w:val="0"/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Normal weight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775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/1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607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(4</w:t>
            </w:r>
            <w:r>
              <w:rPr>
                <w:rFonts w:ascii="Times New Roman" w:hAnsi="Times New Roman" w:hint="eastAsia"/>
                <w:sz w:val="24"/>
                <w:szCs w:val="24"/>
              </w:rPr>
              <w:t>8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.2%)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352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756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(4</w:t>
            </w:r>
            <w:r>
              <w:rPr>
                <w:rFonts w:ascii="Times New Roman" w:hAnsi="Times New Roman" w:hint="eastAsia"/>
                <w:sz w:val="24"/>
                <w:szCs w:val="24"/>
              </w:rPr>
              <w:t>6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.5%)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hint="eastAsia"/>
                <w:sz w:val="24"/>
                <w:szCs w:val="24"/>
              </w:rPr>
              <w:t>23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851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(4</w:t>
            </w:r>
            <w:r>
              <w:rPr>
                <w:rFonts w:ascii="Times New Roman" w:hAnsi="Times New Roman" w:hint="eastAsia"/>
                <w:sz w:val="24"/>
                <w:szCs w:val="24"/>
              </w:rPr>
              <w:t>9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.7%)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autoSpaceDE w:val="0"/>
              <w:autoSpaceDN w:val="0"/>
              <w:adjustRightInd w:val="0"/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Underweight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hint="eastAsia"/>
                <w:sz w:val="24"/>
                <w:szCs w:val="24"/>
              </w:rPr>
              <w:t>25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1607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(7.</w:t>
            </w:r>
            <w:r>
              <w:rPr>
                <w:rFonts w:ascii="Times New Roman" w:hAnsi="Times New Roman" w:hint="eastAsia"/>
                <w:sz w:val="24"/>
                <w:szCs w:val="24"/>
              </w:rPr>
              <w:t>8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44/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756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(5.</w:t>
            </w:r>
            <w:r>
              <w:rPr>
                <w:rFonts w:ascii="Times New Roman" w:hAnsi="Times New Roman" w:hint="eastAsia"/>
                <w:sz w:val="24"/>
                <w:szCs w:val="24"/>
              </w:rPr>
              <w:t>8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851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(9.</w:t>
            </w:r>
            <w:r>
              <w:rPr>
                <w:rFonts w:ascii="Times New Roman" w:hAnsi="Times New Roman" w:hint="eastAsia"/>
                <w:sz w:val="24"/>
                <w:szCs w:val="24"/>
              </w:rPr>
              <w:t>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autoSpaceDE w:val="0"/>
              <w:autoSpaceDN w:val="0"/>
              <w:adjustRightInd w:val="0"/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lastRenderedPageBreak/>
              <w:t>Overweight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294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1607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(1</w:t>
            </w:r>
            <w:r>
              <w:rPr>
                <w:rFonts w:ascii="Times New Roman" w:hAnsi="Times New Roman" w:hint="eastAsia"/>
                <w:sz w:val="24"/>
                <w:szCs w:val="24"/>
              </w:rPr>
              <w:t>8.3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hint="eastAsia"/>
                <w:sz w:val="24"/>
                <w:szCs w:val="24"/>
              </w:rPr>
              <w:t>63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756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(2</w:t>
            </w:r>
            <w:r>
              <w:rPr>
                <w:rFonts w:ascii="Times New Roman" w:hAnsi="Times New Roman" w:hint="eastAsia"/>
                <w:sz w:val="24"/>
                <w:szCs w:val="24"/>
              </w:rPr>
              <w:t>1.6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131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851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(1</w:t>
            </w:r>
            <w:r>
              <w:rPr>
                <w:rFonts w:ascii="Times New Roman" w:hAnsi="Times New Roman" w:hint="eastAsia"/>
                <w:sz w:val="24"/>
                <w:szCs w:val="24"/>
              </w:rPr>
              <w:t>5.4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autoSpaceDE w:val="0"/>
              <w:autoSpaceDN w:val="0"/>
              <w:adjustRightInd w:val="0"/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Obesity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hint="eastAsia"/>
                <w:sz w:val="24"/>
                <w:szCs w:val="24"/>
              </w:rPr>
              <w:t>13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1607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(25.</w:t>
            </w:r>
            <w:r>
              <w:rPr>
                <w:rFonts w:ascii="Times New Roman" w:hAnsi="Times New Roman" w:hint="eastAsia"/>
                <w:sz w:val="24"/>
                <w:szCs w:val="24"/>
              </w:rPr>
              <w:t>7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197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756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(26.</w:t>
            </w:r>
            <w:r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hint="eastAsia"/>
                <w:sz w:val="24"/>
                <w:szCs w:val="24"/>
              </w:rPr>
              <w:t>16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851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(25.</w:t>
            </w:r>
            <w:r>
              <w:rPr>
                <w:rFonts w:ascii="Times New Roman" w:hAnsi="Times New Roman" w:hint="eastAsia"/>
                <w:sz w:val="24"/>
                <w:szCs w:val="24"/>
              </w:rPr>
              <w:t>4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Depression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340.38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&lt;0.001</w:t>
            </w: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975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1607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(60.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7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hint="eastAsia"/>
                <w:sz w:val="24"/>
                <w:szCs w:val="24"/>
              </w:rPr>
              <w:t>39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756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(8</w:t>
            </w:r>
            <w:r>
              <w:rPr>
                <w:rFonts w:ascii="Times New Roman" w:hAnsi="Times New Roman" w:hint="eastAsia"/>
                <w:sz w:val="24"/>
                <w:szCs w:val="24"/>
              </w:rPr>
              <w:t>4.5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hint="eastAsia"/>
                <w:sz w:val="24"/>
                <w:szCs w:val="24"/>
              </w:rPr>
              <w:t>36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851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(39.</w:t>
            </w:r>
            <w:r>
              <w:rPr>
                <w:rFonts w:ascii="Times New Roman" w:hAnsi="Times New Roman" w:hint="eastAsia"/>
                <w:sz w:val="24"/>
                <w:szCs w:val="24"/>
              </w:rPr>
              <w:t>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hint="eastAsia"/>
                <w:sz w:val="24"/>
                <w:szCs w:val="24"/>
              </w:rPr>
              <w:t>32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1607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(39.</w:t>
            </w:r>
            <w:r>
              <w:rPr>
                <w:rFonts w:ascii="Times New Roman" w:hAnsi="Times New Roman" w:hint="eastAsia"/>
                <w:sz w:val="24"/>
                <w:szCs w:val="24"/>
              </w:rPr>
              <w:t>3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hint="eastAsia"/>
                <w:sz w:val="24"/>
                <w:szCs w:val="24"/>
              </w:rPr>
              <w:t>17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756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(1</w:t>
            </w:r>
            <w:r>
              <w:rPr>
                <w:rFonts w:ascii="Times New Roman" w:hAnsi="Times New Roman" w:hint="eastAsia"/>
                <w:sz w:val="24"/>
                <w:szCs w:val="24"/>
              </w:rPr>
              <w:t>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hint="eastAsia"/>
                <w:sz w:val="24"/>
                <w:szCs w:val="24"/>
              </w:rPr>
              <w:t>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hint="eastAsia"/>
                <w:sz w:val="24"/>
                <w:szCs w:val="24"/>
              </w:rPr>
              <w:t>15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851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(60.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31ED3" w:rsidRPr="00F12BF3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Age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34.6</w:t>
            </w:r>
            <w:r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±8.8</w:t>
            </w:r>
            <w:r>
              <w:rPr>
                <w:rFonts w:ascii="Times New Roman" w:hAnsi="Times New Roman" w:hint="eastAsia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35.</w:t>
            </w:r>
            <w:r>
              <w:rPr>
                <w:rFonts w:ascii="Times New Roman" w:hAnsi="Times New Roman" w:hint="eastAsia"/>
                <w:sz w:val="24"/>
                <w:szCs w:val="24"/>
              </w:rPr>
              <w:t>35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±8.8</w:t>
            </w:r>
            <w:r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33.</w:t>
            </w:r>
            <w:r>
              <w:rPr>
                <w:rFonts w:ascii="Times New Roman" w:hAnsi="Times New Roman" w:hint="eastAsia"/>
                <w:sz w:val="24"/>
                <w:szCs w:val="24"/>
              </w:rPr>
              <w:t>95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±8.8</w:t>
            </w:r>
            <w:r>
              <w:rPr>
                <w:rFonts w:ascii="Times New Roman" w:hAnsi="Times New Roman" w:hint="eastAsia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hint="eastAsia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24"/>
                <w:szCs w:val="24"/>
              </w:rPr>
              <w:t>0.001</w:t>
            </w:r>
          </w:p>
        </w:tc>
      </w:tr>
      <w:tr w:rsidR="00931ED3" w:rsidRPr="00F12BF3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Years of teaching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hint="eastAsia"/>
                <w:sz w:val="24"/>
                <w:szCs w:val="24"/>
              </w:rPr>
              <w:t>42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±10.9</w:t>
            </w:r>
            <w:r>
              <w:rPr>
                <w:rFonts w:ascii="Times New Roman" w:hAnsi="Times New Roman" w:hint="eastAsia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 w:hint="eastAsia"/>
                <w:sz w:val="24"/>
                <w:szCs w:val="24"/>
              </w:rPr>
              <w:t>10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±11.</w:t>
            </w:r>
            <w:r>
              <w:rPr>
                <w:rFonts w:ascii="Times New Roman" w:hAnsi="Times New Roman" w:hint="eastAsia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12.81±10.7</w:t>
            </w:r>
            <w:r>
              <w:rPr>
                <w:rFonts w:ascii="Times New Roman" w:hAnsi="Times New Roman" w:hint="eastAsia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hint="eastAsia"/>
                <w:sz w:val="24"/>
                <w:szCs w:val="24"/>
              </w:rPr>
              <w:t>35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0.0</w:t>
            </w:r>
            <w:r>
              <w:rPr>
                <w:rFonts w:ascii="Times New Roman" w:hAnsi="Times New Roman" w:hint="eastAsia"/>
                <w:b/>
                <w:color w:val="000000"/>
                <w:sz w:val="24"/>
                <w:szCs w:val="24"/>
              </w:rPr>
              <w:t>19</w:t>
            </w:r>
          </w:p>
        </w:tc>
      </w:tr>
      <w:tr w:rsidR="00931ED3" w:rsidRPr="00F12BF3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Perceived stress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23.9</w:t>
            </w:r>
            <w:r>
              <w:rPr>
                <w:rFonts w:ascii="Times New Roman" w:hAnsi="Times New Roman" w:hint="eastAsia"/>
                <w:sz w:val="24"/>
                <w:szCs w:val="24"/>
              </w:rPr>
              <w:t>3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±8.8</w:t>
            </w:r>
            <w:r>
              <w:rPr>
                <w:rFonts w:ascii="Times New Roman" w:hAnsi="Times New Roman" w:hint="eastAsia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hint="eastAsia"/>
                <w:sz w:val="24"/>
                <w:szCs w:val="24"/>
              </w:rPr>
              <w:t>8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hint="eastAsia"/>
                <w:sz w:val="24"/>
                <w:szCs w:val="24"/>
              </w:rPr>
              <w:t>99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±7.</w:t>
            </w:r>
            <w:r>
              <w:rPr>
                <w:rFonts w:ascii="Times New Roman" w:hAnsi="Times New Roman" w:hint="eastAsia"/>
                <w:sz w:val="24"/>
                <w:szCs w:val="24"/>
              </w:rPr>
              <w:t>56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28.3</w:t>
            </w:r>
            <w:r>
              <w:rPr>
                <w:rFonts w:ascii="Times New Roman" w:hAnsi="Times New Roman" w:hint="eastAsia"/>
                <w:sz w:val="24"/>
                <w:szCs w:val="24"/>
              </w:rPr>
              <w:t>3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±7.4</w:t>
            </w:r>
            <w:r>
              <w:rPr>
                <w:rFonts w:ascii="Times New Roman" w:hAnsi="Times New Roman" w:hint="eastAsia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hint="eastAsia"/>
                <w:sz w:val="24"/>
                <w:szCs w:val="24"/>
              </w:rPr>
              <w:t>4.92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&lt;0.001</w:t>
            </w:r>
          </w:p>
        </w:tc>
      </w:tr>
    </w:tbl>
    <w:p w:rsidR="00931ED3" w:rsidRDefault="00931ED3" w:rsidP="00C332D5">
      <w:pPr>
        <w:spacing w:line="480" w:lineRule="auto"/>
        <w:rPr>
          <w:rFonts w:ascii="Times New Roman" w:hAnsi="Times New Roman"/>
          <w:sz w:val="24"/>
          <w:szCs w:val="24"/>
        </w:rPr>
      </w:pPr>
      <w:r w:rsidRPr="00DC6586">
        <w:rPr>
          <w:rFonts w:ascii="Times New Roman" w:hAnsi="Times New Roman"/>
          <w:sz w:val="24"/>
          <w:szCs w:val="24"/>
        </w:rPr>
        <w:t xml:space="preserve">Boldface indicates significant at </w:t>
      </w:r>
      <w:r w:rsidRPr="003D3875">
        <w:rPr>
          <w:rFonts w:ascii="Times New Roman" w:hAnsi="Times New Roman"/>
          <w:i/>
          <w:sz w:val="24"/>
          <w:szCs w:val="24"/>
        </w:rPr>
        <w:t>P</w:t>
      </w:r>
      <w:r w:rsidRPr="00DC6586"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/>
          <w:sz w:val="24"/>
          <w:szCs w:val="24"/>
        </w:rPr>
        <w:t xml:space="preserve"> 0.05</w:t>
      </w:r>
      <w:r>
        <w:rPr>
          <w:rFonts w:ascii="Times New Roman" w:hAnsi="Times New Roman" w:hint="eastAsia"/>
          <w:sz w:val="24"/>
          <w:szCs w:val="24"/>
        </w:rPr>
        <w:t xml:space="preserve">; BMI: </w:t>
      </w:r>
      <w:r>
        <w:rPr>
          <w:rFonts w:ascii="Times New Roman" w:hAnsi="Times New Roman"/>
          <w:sz w:val="24"/>
          <w:szCs w:val="24"/>
        </w:rPr>
        <w:t>Body</w:t>
      </w:r>
      <w:r>
        <w:rPr>
          <w:rFonts w:ascii="Times New Roman" w:hAnsi="Times New Roman" w:hint="eastAsia"/>
          <w:sz w:val="24"/>
          <w:szCs w:val="24"/>
        </w:rPr>
        <w:t xml:space="preserve"> mass index.</w:t>
      </w:r>
    </w:p>
    <w:p w:rsidR="00D66463" w:rsidRDefault="00D66463">
      <w:pPr>
        <w:widowControl/>
        <w:jc w:val="left"/>
        <w:rPr>
          <w:rFonts w:ascii="Times New Roman" w:hAnsi="Times New Roman"/>
          <w:b/>
          <w:kern w:val="0"/>
          <w:sz w:val="24"/>
          <w:szCs w:val="24"/>
        </w:rPr>
      </w:pPr>
      <w:r>
        <w:rPr>
          <w:rFonts w:ascii="Times New Roman" w:hAnsi="Times New Roman"/>
          <w:b/>
          <w:kern w:val="0"/>
          <w:sz w:val="24"/>
          <w:szCs w:val="24"/>
        </w:rPr>
        <w:br w:type="page"/>
      </w:r>
    </w:p>
    <w:p w:rsidR="00931ED3" w:rsidRPr="00654B9D" w:rsidRDefault="00931ED3" w:rsidP="00931ED3">
      <w:pPr>
        <w:spacing w:line="480" w:lineRule="auto"/>
        <w:rPr>
          <w:rFonts w:ascii="Times New Roman" w:hAnsi="Times New Roman"/>
          <w:sz w:val="24"/>
          <w:szCs w:val="24"/>
        </w:rPr>
      </w:pPr>
      <w:r w:rsidRPr="00D66463">
        <w:rPr>
          <w:rFonts w:ascii="Times New Roman" w:hAnsi="Times New Roman"/>
          <w:b/>
          <w:kern w:val="0"/>
          <w:sz w:val="24"/>
          <w:szCs w:val="24"/>
        </w:rPr>
        <w:lastRenderedPageBreak/>
        <w:t xml:space="preserve">Table </w:t>
      </w:r>
      <w:r w:rsidR="005D6FEF">
        <w:rPr>
          <w:rFonts w:ascii="Times New Roman" w:hAnsi="Times New Roman"/>
          <w:b/>
          <w:kern w:val="0"/>
          <w:sz w:val="24"/>
          <w:szCs w:val="24"/>
        </w:rPr>
        <w:t>S</w:t>
      </w:r>
      <w:r w:rsidR="00BE3943" w:rsidRPr="00D66463">
        <w:rPr>
          <w:rFonts w:ascii="Times New Roman" w:hAnsi="Times New Roman" w:hint="eastAsia"/>
          <w:b/>
          <w:kern w:val="0"/>
          <w:sz w:val="24"/>
          <w:szCs w:val="24"/>
        </w:rPr>
        <w:t>3</w:t>
      </w:r>
      <w:r w:rsidRPr="00D66463">
        <w:rPr>
          <w:rFonts w:ascii="Times New Roman" w:hAnsi="Times New Roman"/>
          <w:b/>
          <w:sz w:val="24"/>
          <w:szCs w:val="24"/>
        </w:rPr>
        <w:t>.</w:t>
      </w:r>
      <w:r w:rsidRPr="00654B9D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654B9D">
        <w:rPr>
          <w:rFonts w:ascii="Times New Roman" w:hAnsi="Times New Roman"/>
          <w:sz w:val="24"/>
          <w:szCs w:val="24"/>
        </w:rPr>
        <w:t xml:space="preserve">Characteristics of </w:t>
      </w:r>
      <w:r>
        <w:rPr>
          <w:rFonts w:ascii="Times New Roman" w:hAnsi="Times New Roman" w:hint="eastAsia"/>
          <w:sz w:val="24"/>
          <w:szCs w:val="24"/>
        </w:rPr>
        <w:t xml:space="preserve">male </w:t>
      </w:r>
      <w:hyperlink r:id="rId8" w:history="1">
        <w:r w:rsidRPr="006A3E78">
          <w:rPr>
            <w:rFonts w:ascii="Times New Roman" w:hAnsi="Times New Roman"/>
            <w:color w:val="000000"/>
            <w:sz w:val="24"/>
            <w:szCs w:val="24"/>
          </w:rPr>
          <w:t>subject</w:t>
        </w:r>
      </w:hyperlink>
      <w:r w:rsidRPr="006A3E78">
        <w:rPr>
          <w:rFonts w:ascii="Times New Roman" w:hAnsi="Times New Roman"/>
          <w:color w:val="000000"/>
          <w:sz w:val="24"/>
          <w:szCs w:val="24"/>
        </w:rPr>
        <w:t>s</w:t>
      </w:r>
      <w:r w:rsidRPr="006A3E78">
        <w:rPr>
          <w:rFonts w:ascii="Times New Roman" w:hAnsi="Times New Roman" w:hint="eastAsia"/>
          <w:color w:val="000000"/>
        </w:rPr>
        <w:t xml:space="preserve"> </w:t>
      </w:r>
      <w:r w:rsidRPr="00654B9D">
        <w:rPr>
          <w:rFonts w:ascii="Times New Roman" w:hAnsi="Times New Roman"/>
          <w:sz w:val="24"/>
          <w:szCs w:val="24"/>
        </w:rPr>
        <w:t>with or without burnout.</w:t>
      </w:r>
      <w:proofErr w:type="gramEnd"/>
    </w:p>
    <w:tbl>
      <w:tblPr>
        <w:tblW w:w="12299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126"/>
        <w:gridCol w:w="1985"/>
        <w:gridCol w:w="2410"/>
        <w:gridCol w:w="1417"/>
        <w:gridCol w:w="1276"/>
      </w:tblGrid>
      <w:tr w:rsidR="00931ED3" w:rsidRPr="00FB62F7" w:rsidTr="00F314FF">
        <w:tc>
          <w:tcPr>
            <w:tcW w:w="308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Characteristics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 xml:space="preserve">All 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Male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teachers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Male t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eachers without burnout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31ED3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Male t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 xml:space="preserve">eachers </w:t>
            </w:r>
          </w:p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with burnout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i/>
                <w:sz w:val="24"/>
                <w:szCs w:val="24"/>
              </w:rPr>
              <w:t>t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 xml:space="preserve"> or </w:t>
            </w:r>
            <w:r w:rsidRPr="00E77B1D">
              <w:rPr>
                <w:rFonts w:ascii="Times New Roman" w:hAnsi="Times New Roman"/>
                <w:i/>
                <w:sz w:val="24"/>
                <w:szCs w:val="24"/>
              </w:rPr>
              <w:sym w:font="Symbol" w:char="F063"/>
            </w:r>
            <w:r w:rsidRPr="00E77B1D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 xml:space="preserve"> value</w:t>
            </w:r>
          </w:p>
        </w:tc>
      </w:tr>
      <w:tr w:rsidR="00931ED3" w:rsidRPr="00FB62F7" w:rsidTr="00F314FF">
        <w:tc>
          <w:tcPr>
            <w:tcW w:w="308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(N=</w:t>
            </w:r>
            <w:r>
              <w:rPr>
                <w:rFonts w:ascii="Times New Roman" w:hAnsi="Times New Roman" w:hint="eastAsia"/>
                <w:sz w:val="24"/>
                <w:szCs w:val="24"/>
              </w:rPr>
              <w:t>134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(N=</w:t>
            </w:r>
            <w:r>
              <w:rPr>
                <w:rFonts w:ascii="Times New Roman" w:hAnsi="Times New Roman" w:hint="eastAsia"/>
                <w:sz w:val="24"/>
                <w:szCs w:val="24"/>
              </w:rPr>
              <w:t>59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(N=</w:t>
            </w:r>
            <w:r>
              <w:rPr>
                <w:rFonts w:ascii="Times New Roman" w:hAnsi="Times New Roman" w:hint="eastAsia"/>
                <w:sz w:val="24"/>
                <w:szCs w:val="24"/>
              </w:rPr>
              <w:t>75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Education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5.32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0.070</w:t>
            </w: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College or above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79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134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59.0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41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59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69.5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38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50.7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Junior college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19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134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14.1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59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8.5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14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18.6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bookmarkStart w:id="15" w:name="OLE_LINK2"/>
            <w:r w:rsidRPr="00E77B1D">
              <w:rPr>
                <w:rFonts w:ascii="Times New Roman" w:hAnsi="Times New Roman"/>
                <w:sz w:val="24"/>
                <w:szCs w:val="24"/>
              </w:rPr>
              <w:t>Senior high school or less</w:t>
            </w:r>
            <w:bookmarkEnd w:id="15"/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36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134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26.9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13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59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22.0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23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30.7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Marital status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9.91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24"/>
                <w:szCs w:val="24"/>
              </w:rPr>
              <w:t>0.007</w:t>
            </w: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autoSpaceDE w:val="0"/>
              <w:autoSpaceDN w:val="0"/>
              <w:adjustRightInd w:val="0"/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Never married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32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134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(2</w:t>
            </w:r>
            <w:r>
              <w:rPr>
                <w:rFonts w:ascii="Times New Roman" w:hAnsi="Times New Roman" w:hint="eastAsia"/>
                <w:sz w:val="24"/>
                <w:szCs w:val="24"/>
              </w:rPr>
              <w:t>3.9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7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59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11.9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33.3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autoSpaceDE w:val="0"/>
              <w:autoSpaceDN w:val="0"/>
              <w:adjustRightInd w:val="0"/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Married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95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134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(7</w:t>
            </w:r>
            <w:r>
              <w:rPr>
                <w:rFonts w:ascii="Times New Roman" w:hAnsi="Times New Roman" w:hint="eastAsia"/>
                <w:sz w:val="24"/>
                <w:szCs w:val="24"/>
              </w:rPr>
              <w:t>0.9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50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59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84.7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60.0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Divorced or Widowed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7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134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5.2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59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(3.4%)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6.7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The type of school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0.38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0.537</w:t>
            </w: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autoSpaceDE w:val="0"/>
              <w:autoSpaceDN w:val="0"/>
              <w:adjustRightInd w:val="0"/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Private school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33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134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24.6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13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59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22.0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20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26.7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autoSpaceDE w:val="0"/>
              <w:autoSpaceDN w:val="0"/>
              <w:adjustRightInd w:val="0"/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Public school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101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134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75.4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46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59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78.0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73.3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ED3" w:rsidRPr="00F12BF3" w:rsidTr="00F314FF">
        <w:trPr>
          <w:trHeight w:val="548"/>
        </w:trPr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Income satisfaction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8.67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24"/>
                <w:szCs w:val="24"/>
              </w:rPr>
              <w:t>0.003</w:t>
            </w: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78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134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58.2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26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59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44.1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52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(69.</w:t>
            </w:r>
            <w:r>
              <w:rPr>
                <w:rFonts w:ascii="Times New Roman" w:hAnsi="Times New Roman" w:hint="eastAsia"/>
                <w:sz w:val="24"/>
                <w:szCs w:val="24"/>
              </w:rPr>
              <w:t>3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56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134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41.8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33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59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55.9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23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30.7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BMI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0.38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666EF8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0.537</w:t>
            </w: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autoSpaceDE w:val="0"/>
              <w:autoSpaceDN w:val="0"/>
              <w:adjustRightInd w:val="0"/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Normal weight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47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134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35.1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19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59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32.2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28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37.3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Default="00931ED3" w:rsidP="00F314FF">
            <w:pPr>
              <w:autoSpaceDE w:val="0"/>
              <w:autoSpaceDN w:val="0"/>
              <w:adjustRightInd w:val="0"/>
              <w:spacing w:line="276" w:lineRule="auto"/>
              <w:ind w:leftChars="100" w:left="21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Underweight</w:t>
            </w:r>
            <w:r>
              <w:rPr>
                <w:rFonts w:ascii="Times New Roman" w:hAnsi="Times New Roman" w:hint="eastAsia"/>
                <w:sz w:val="24"/>
                <w:szCs w:val="24"/>
              </w:rPr>
              <w:t>/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 xml:space="preserve"> Overweight</w:t>
            </w:r>
          </w:p>
          <w:p w:rsidR="00931ED3" w:rsidRPr="00E77B1D" w:rsidRDefault="00931ED3" w:rsidP="00F314FF">
            <w:pPr>
              <w:autoSpaceDE w:val="0"/>
              <w:autoSpaceDN w:val="0"/>
              <w:adjustRightInd w:val="0"/>
              <w:spacing w:line="276" w:lineRule="auto"/>
              <w:ind w:leftChars="100" w:left="21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lastRenderedPageBreak/>
              <w:t>/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 xml:space="preserve"> Obesity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lastRenderedPageBreak/>
              <w:t>87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134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64.9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40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59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67.8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47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62.7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lastRenderedPageBreak/>
              <w:t>Depression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19.73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&lt;0.001</w:t>
            </w: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71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134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53.0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44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59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74.6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27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53.0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31ED3" w:rsidRPr="00FB62F7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63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134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47.0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59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25.4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48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75 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47.0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31ED3" w:rsidRPr="00F12BF3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Age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hint="eastAsia"/>
                <w:sz w:val="24"/>
                <w:szCs w:val="24"/>
              </w:rPr>
              <w:t>5.24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9.13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hint="eastAsia"/>
                <w:sz w:val="24"/>
                <w:szCs w:val="24"/>
              </w:rPr>
              <w:t>7.81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±8.</w:t>
            </w:r>
            <w:r>
              <w:rPr>
                <w:rFonts w:ascii="Times New Roman" w:hAnsi="Times New Roman" w:hint="eastAsia"/>
                <w:sz w:val="24"/>
                <w:szCs w:val="24"/>
              </w:rPr>
              <w:t>96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33.</w:t>
            </w:r>
            <w:r>
              <w:rPr>
                <w:rFonts w:ascii="Times New Roman" w:hAnsi="Times New Roman" w:hint="eastAsia"/>
                <w:sz w:val="24"/>
                <w:szCs w:val="24"/>
              </w:rPr>
              <w:t>21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±8.8</w:t>
            </w:r>
            <w:r>
              <w:rPr>
                <w:rFonts w:ascii="Times New Roman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2.98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24"/>
                <w:szCs w:val="24"/>
              </w:rPr>
              <w:t>0.003</w:t>
            </w:r>
          </w:p>
        </w:tc>
      </w:tr>
      <w:tr w:rsidR="00931ED3" w:rsidRPr="00F12BF3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Years of teaching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hint="eastAsia"/>
                <w:sz w:val="24"/>
                <w:szCs w:val="24"/>
              </w:rPr>
              <w:t>5.05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11.27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hint="eastAsia"/>
                <w:sz w:val="24"/>
                <w:szCs w:val="24"/>
              </w:rPr>
              <w:t>7.85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±1</w:t>
            </w:r>
            <w:r>
              <w:rPr>
                <w:rFonts w:ascii="Times New Roman" w:hAnsi="Times New Roman" w:hint="eastAsia"/>
                <w:sz w:val="24"/>
                <w:szCs w:val="24"/>
              </w:rPr>
              <w:t>2.29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12.8</w:t>
            </w:r>
            <w:r>
              <w:rPr>
                <w:rFonts w:ascii="Times New Roman" w:hAnsi="Times New Roman" w:hint="eastAsia"/>
                <w:sz w:val="24"/>
                <w:szCs w:val="24"/>
              </w:rPr>
              <w:t>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9.94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hint="eastAsia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0.0</w:t>
            </w:r>
            <w:r>
              <w:rPr>
                <w:rFonts w:ascii="Times New Roman" w:hAnsi="Times New Roman" w:hint="eastAsia"/>
                <w:b/>
                <w:color w:val="000000"/>
                <w:sz w:val="24"/>
                <w:szCs w:val="24"/>
              </w:rPr>
              <w:t>10</w:t>
            </w:r>
          </w:p>
        </w:tc>
      </w:tr>
      <w:tr w:rsidR="00931ED3" w:rsidRPr="00F12BF3" w:rsidTr="00F314FF">
        <w:tc>
          <w:tcPr>
            <w:tcW w:w="30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Perceived stress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hint="eastAsia"/>
                <w:sz w:val="24"/>
                <w:szCs w:val="24"/>
              </w:rPr>
              <w:t>4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hint="eastAsia"/>
                <w:sz w:val="24"/>
                <w:szCs w:val="24"/>
              </w:rPr>
              <w:t>55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9.15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hint="eastAsia"/>
                <w:sz w:val="24"/>
                <w:szCs w:val="24"/>
              </w:rPr>
              <w:t>9.86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8.23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28.</w:t>
            </w:r>
            <w:r>
              <w:rPr>
                <w:rFonts w:ascii="Times New Roman" w:hAnsi="Times New Roman" w:hint="eastAsia"/>
                <w:sz w:val="24"/>
                <w:szCs w:val="24"/>
              </w:rPr>
              <w:t>24</w:t>
            </w:r>
            <w:r w:rsidRPr="00E77B1D"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8.13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hint="eastAsia"/>
                <w:sz w:val="24"/>
                <w:szCs w:val="24"/>
              </w:rPr>
              <w:t>5.89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931ED3" w:rsidRPr="00E77B1D" w:rsidRDefault="00931ED3" w:rsidP="00F314FF">
            <w:pPr>
              <w:spacing w:line="276" w:lineRule="auto"/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77B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&lt;0.001</w:t>
            </w:r>
          </w:p>
        </w:tc>
      </w:tr>
    </w:tbl>
    <w:p w:rsidR="00931ED3" w:rsidRDefault="00931ED3" w:rsidP="00C332D5">
      <w:pPr>
        <w:spacing w:line="480" w:lineRule="auto"/>
        <w:rPr>
          <w:rFonts w:ascii="Times New Roman" w:hAnsi="Times New Roman"/>
          <w:sz w:val="24"/>
          <w:szCs w:val="24"/>
        </w:rPr>
      </w:pPr>
      <w:r w:rsidRPr="00DC6586">
        <w:rPr>
          <w:rFonts w:ascii="Times New Roman" w:hAnsi="Times New Roman"/>
          <w:sz w:val="24"/>
          <w:szCs w:val="24"/>
        </w:rPr>
        <w:t xml:space="preserve">Boldface indicates significant at </w:t>
      </w:r>
      <w:r w:rsidRPr="00C04004">
        <w:rPr>
          <w:rFonts w:ascii="Times New Roman" w:hAnsi="Times New Roman"/>
          <w:i/>
          <w:sz w:val="24"/>
          <w:szCs w:val="24"/>
        </w:rPr>
        <w:t>P</w:t>
      </w:r>
      <w:r w:rsidRPr="00DC6586"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/>
          <w:sz w:val="24"/>
          <w:szCs w:val="24"/>
        </w:rPr>
        <w:t xml:space="preserve"> 0.05</w:t>
      </w:r>
      <w:r>
        <w:rPr>
          <w:rFonts w:ascii="Times New Roman" w:hAnsi="Times New Roman" w:hint="eastAsia"/>
          <w:sz w:val="24"/>
          <w:szCs w:val="24"/>
        </w:rPr>
        <w:t>; BMI: body mass index.</w:t>
      </w:r>
    </w:p>
    <w:p w:rsidR="00D66463" w:rsidRDefault="00D66463">
      <w:pPr>
        <w:widowControl/>
        <w:jc w:val="left"/>
        <w:rPr>
          <w:rFonts w:ascii="Times New Roman" w:hAnsi="Times New Roman"/>
          <w:b/>
          <w:kern w:val="0"/>
          <w:sz w:val="24"/>
          <w:szCs w:val="24"/>
        </w:rPr>
      </w:pPr>
      <w:r>
        <w:rPr>
          <w:rFonts w:ascii="Times New Roman" w:hAnsi="Times New Roman"/>
          <w:b/>
          <w:kern w:val="0"/>
          <w:sz w:val="24"/>
          <w:szCs w:val="24"/>
        </w:rPr>
        <w:br w:type="page"/>
      </w:r>
    </w:p>
    <w:p w:rsidR="00BE3943" w:rsidRPr="000528E1" w:rsidRDefault="00BE3943" w:rsidP="00D66463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D66463">
        <w:rPr>
          <w:rFonts w:ascii="Times New Roman" w:hAnsi="Times New Roman"/>
          <w:b/>
          <w:kern w:val="0"/>
          <w:sz w:val="24"/>
          <w:szCs w:val="24"/>
        </w:rPr>
        <w:lastRenderedPageBreak/>
        <w:t xml:space="preserve">Table </w:t>
      </w:r>
      <w:r w:rsidR="005D6FEF">
        <w:rPr>
          <w:rFonts w:ascii="Times New Roman" w:hAnsi="Times New Roman"/>
          <w:b/>
          <w:kern w:val="0"/>
          <w:sz w:val="24"/>
          <w:szCs w:val="24"/>
        </w:rPr>
        <w:t>S</w:t>
      </w:r>
      <w:r w:rsidRPr="00D66463">
        <w:rPr>
          <w:rFonts w:ascii="Times New Roman" w:hAnsi="Times New Roman" w:hint="eastAsia"/>
          <w:b/>
          <w:kern w:val="0"/>
          <w:sz w:val="24"/>
          <w:szCs w:val="24"/>
        </w:rPr>
        <w:t>4</w:t>
      </w:r>
      <w:r w:rsidRPr="00D66463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 w:hint="eastAsia"/>
          <w:b/>
          <w:sz w:val="24"/>
          <w:szCs w:val="24"/>
        </w:rPr>
        <w:t xml:space="preserve"> </w:t>
      </w:r>
      <w:proofErr w:type="gramStart"/>
      <w:r w:rsidRPr="0007693E">
        <w:rPr>
          <w:rFonts w:ascii="Times New Roman" w:hAnsi="Times New Roman" w:hint="eastAsia"/>
          <w:sz w:val="24"/>
          <w:szCs w:val="24"/>
        </w:rPr>
        <w:t>Crude and independent correlates of burnout</w:t>
      </w:r>
      <w:r>
        <w:rPr>
          <w:rFonts w:ascii="Times New Roman" w:hAnsi="Times New Roman" w:hint="eastAsia"/>
          <w:sz w:val="24"/>
          <w:szCs w:val="24"/>
        </w:rPr>
        <w:t xml:space="preserve"> in male </w:t>
      </w:r>
      <w:hyperlink r:id="rId9" w:history="1">
        <w:r w:rsidRPr="006A3E78">
          <w:rPr>
            <w:rFonts w:ascii="Times New Roman" w:hAnsi="Times New Roman"/>
            <w:color w:val="000000"/>
            <w:sz w:val="24"/>
            <w:szCs w:val="24"/>
          </w:rPr>
          <w:t>subject</w:t>
        </w:r>
      </w:hyperlink>
      <w:r w:rsidRPr="006A3E78">
        <w:rPr>
          <w:rFonts w:ascii="Times New Roman" w:hAnsi="Times New Roman"/>
          <w:color w:val="000000"/>
          <w:sz w:val="24"/>
          <w:szCs w:val="24"/>
        </w:rPr>
        <w:t>s</w:t>
      </w:r>
      <w:r w:rsidRPr="0007693E">
        <w:rPr>
          <w:rFonts w:ascii="Times New Roman" w:hAnsi="Times New Roman" w:hint="eastAsia"/>
          <w:sz w:val="24"/>
          <w:szCs w:val="24"/>
        </w:rPr>
        <w:t>.</w:t>
      </w:r>
      <w:proofErr w:type="gramEnd"/>
    </w:p>
    <w:tbl>
      <w:tblPr>
        <w:tblW w:w="4971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4"/>
        <w:gridCol w:w="2830"/>
        <w:gridCol w:w="1178"/>
        <w:gridCol w:w="950"/>
        <w:gridCol w:w="1418"/>
        <w:gridCol w:w="1418"/>
        <w:gridCol w:w="1012"/>
        <w:gridCol w:w="710"/>
        <w:gridCol w:w="1344"/>
        <w:gridCol w:w="1158"/>
      </w:tblGrid>
      <w:tr w:rsidR="00BE3943" w:rsidRPr="0007693E" w:rsidTr="00F314FF">
        <w:tc>
          <w:tcPr>
            <w:tcW w:w="736" w:type="pct"/>
            <w:tcBorders>
              <w:top w:val="single" w:sz="4" w:space="0" w:color="auto"/>
              <w:bottom w:val="nil"/>
            </w:tcBorders>
            <w:vAlign w:val="center"/>
          </w:tcPr>
          <w:p w:rsidR="00BE3943" w:rsidRPr="00E97659" w:rsidRDefault="00BE3943" w:rsidP="00F314F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Factor</w:t>
            </w:r>
          </w:p>
        </w:tc>
        <w:tc>
          <w:tcPr>
            <w:tcW w:w="1004" w:type="pct"/>
            <w:tcBorders>
              <w:top w:val="single" w:sz="4" w:space="0" w:color="auto"/>
              <w:bottom w:val="nil"/>
            </w:tcBorders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L</w:t>
            </w:r>
            <w:r w:rsidRPr="00E97659">
              <w:rPr>
                <w:rFonts w:ascii="Times New Roman" w:hAnsi="Times New Roman"/>
                <w:sz w:val="24"/>
                <w:szCs w:val="24"/>
              </w:rPr>
              <w:t>evel</w:t>
            </w:r>
          </w:p>
        </w:tc>
        <w:tc>
          <w:tcPr>
            <w:tcW w:w="1761" w:type="pct"/>
            <w:gridSpan w:val="4"/>
            <w:tcBorders>
              <w:top w:val="single" w:sz="4" w:space="0" w:color="auto"/>
              <w:bottom w:val="nil"/>
            </w:tcBorders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Univariate regression analysis</w:t>
            </w:r>
          </w:p>
        </w:tc>
        <w:tc>
          <w:tcPr>
            <w:tcW w:w="1499" w:type="pct"/>
            <w:gridSpan w:val="4"/>
            <w:tcBorders>
              <w:top w:val="single" w:sz="4" w:space="0" w:color="auto"/>
              <w:bottom w:val="nil"/>
            </w:tcBorders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Multivariate factor regression analysis</w:t>
            </w:r>
            <w:r w:rsidRPr="00E97659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#</w:t>
            </w:r>
          </w:p>
        </w:tc>
      </w:tr>
      <w:tr w:rsidR="00BE3943" w:rsidRPr="0007693E" w:rsidTr="00F314FF">
        <w:tc>
          <w:tcPr>
            <w:tcW w:w="736" w:type="pct"/>
            <w:tcBorders>
              <w:top w:val="nil"/>
              <w:bottom w:val="single" w:sz="4" w:space="0" w:color="auto"/>
            </w:tcBorders>
            <w:vAlign w:val="center"/>
          </w:tcPr>
          <w:p w:rsidR="00BE3943" w:rsidRPr="00E97659" w:rsidRDefault="00BE3943" w:rsidP="00F314F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pct"/>
            <w:tcBorders>
              <w:top w:val="nil"/>
              <w:bottom w:val="single" w:sz="4" w:space="0" w:color="auto"/>
            </w:tcBorders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bottom w:val="single" w:sz="4" w:space="0" w:color="auto"/>
            </w:tcBorders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 xml:space="preserve">Wald </w:t>
            </w:r>
            <w:r w:rsidRPr="00E97659">
              <w:rPr>
                <w:rFonts w:ascii="Times New Roman" w:hAnsi="Times New Roman"/>
                <w:i/>
                <w:sz w:val="24"/>
                <w:szCs w:val="24"/>
              </w:rPr>
              <w:sym w:font="Symbol" w:char="F063"/>
            </w:r>
            <w:r w:rsidRPr="00E97659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37" w:type="pct"/>
            <w:tcBorders>
              <w:top w:val="nil"/>
              <w:bottom w:val="single" w:sz="4" w:space="0" w:color="auto"/>
            </w:tcBorders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OR</w:t>
            </w:r>
          </w:p>
        </w:tc>
        <w:tc>
          <w:tcPr>
            <w:tcW w:w="503" w:type="pct"/>
            <w:tcBorders>
              <w:top w:val="nil"/>
              <w:bottom w:val="single" w:sz="4" w:space="0" w:color="auto"/>
            </w:tcBorders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95%CI</w:t>
            </w:r>
          </w:p>
        </w:tc>
        <w:tc>
          <w:tcPr>
            <w:tcW w:w="503" w:type="pct"/>
            <w:tcBorders>
              <w:top w:val="nil"/>
              <w:bottom w:val="single" w:sz="4" w:space="0" w:color="auto"/>
            </w:tcBorders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i/>
                <w:sz w:val="24"/>
                <w:szCs w:val="24"/>
              </w:rPr>
            </w:pPr>
            <w:r w:rsidRPr="00E97659">
              <w:rPr>
                <w:rFonts w:ascii="Times New Roman" w:hAnsi="Times New Roman"/>
                <w:i/>
                <w:sz w:val="24"/>
                <w:szCs w:val="24"/>
              </w:rPr>
              <w:t>P value</w:t>
            </w:r>
          </w:p>
        </w:tc>
        <w:tc>
          <w:tcPr>
            <w:tcW w:w="359" w:type="pct"/>
            <w:tcBorders>
              <w:top w:val="nil"/>
              <w:bottom w:val="single" w:sz="4" w:space="0" w:color="auto"/>
            </w:tcBorders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 xml:space="preserve">Wald </w:t>
            </w:r>
            <w:r w:rsidRPr="00E97659">
              <w:rPr>
                <w:rFonts w:ascii="Times New Roman" w:hAnsi="Times New Roman"/>
                <w:i/>
                <w:sz w:val="24"/>
                <w:szCs w:val="24"/>
              </w:rPr>
              <w:sym w:font="Symbol" w:char="F063"/>
            </w:r>
            <w:r w:rsidRPr="00E97659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2" w:type="pct"/>
            <w:tcBorders>
              <w:top w:val="nil"/>
              <w:bottom w:val="single" w:sz="4" w:space="0" w:color="auto"/>
            </w:tcBorders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OR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95%CI</w:t>
            </w:r>
          </w:p>
        </w:tc>
        <w:tc>
          <w:tcPr>
            <w:tcW w:w="411" w:type="pct"/>
            <w:tcBorders>
              <w:top w:val="nil"/>
              <w:bottom w:val="single" w:sz="4" w:space="0" w:color="auto"/>
            </w:tcBorders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i/>
                <w:sz w:val="24"/>
                <w:szCs w:val="24"/>
              </w:rPr>
            </w:pPr>
            <w:r w:rsidRPr="00E97659">
              <w:rPr>
                <w:rFonts w:ascii="Times New Roman" w:hAnsi="Times New Roman"/>
                <w:i/>
                <w:sz w:val="24"/>
                <w:szCs w:val="24"/>
              </w:rPr>
              <w:t>P value</w:t>
            </w:r>
          </w:p>
        </w:tc>
      </w:tr>
      <w:tr w:rsidR="00BE3943" w:rsidRPr="0007693E" w:rsidTr="00F314FF">
        <w:tc>
          <w:tcPr>
            <w:tcW w:w="736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Education</w:t>
            </w:r>
          </w:p>
        </w:tc>
        <w:tc>
          <w:tcPr>
            <w:tcW w:w="1004" w:type="pct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5.16</w:t>
            </w:r>
          </w:p>
        </w:tc>
        <w:tc>
          <w:tcPr>
            <w:tcW w:w="337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076</w:t>
            </w:r>
          </w:p>
        </w:tc>
        <w:tc>
          <w:tcPr>
            <w:tcW w:w="359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3.61</w:t>
            </w:r>
          </w:p>
        </w:tc>
        <w:tc>
          <w:tcPr>
            <w:tcW w:w="252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7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" w:type="pct"/>
            <w:vAlign w:val="center"/>
          </w:tcPr>
          <w:p w:rsidR="00BE3943" w:rsidRPr="009E50AB" w:rsidRDefault="00BE3943" w:rsidP="00F314FF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E50AB"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  <w:r w:rsidRPr="009E50AB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164</w:t>
            </w:r>
          </w:p>
        </w:tc>
      </w:tr>
      <w:tr w:rsidR="00BE3943" w:rsidRPr="0007693E" w:rsidTr="00F314FF">
        <w:tc>
          <w:tcPr>
            <w:tcW w:w="736" w:type="pct"/>
            <w:vAlign w:val="center"/>
          </w:tcPr>
          <w:p w:rsidR="00BE3943" w:rsidRPr="00E97659" w:rsidRDefault="00BE3943" w:rsidP="00F314FF">
            <w:pPr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Senior high school or less</w:t>
            </w:r>
          </w:p>
        </w:tc>
        <w:tc>
          <w:tcPr>
            <w:tcW w:w="418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7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1.00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2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1.00</w:t>
            </w:r>
          </w:p>
        </w:tc>
        <w:tc>
          <w:tcPr>
            <w:tcW w:w="477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11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BE3943" w:rsidRPr="0007693E" w:rsidTr="00F314FF">
        <w:tc>
          <w:tcPr>
            <w:tcW w:w="736" w:type="pct"/>
            <w:vAlign w:val="center"/>
          </w:tcPr>
          <w:p w:rsidR="00BE3943" w:rsidRPr="00E97659" w:rsidRDefault="00BE3943" w:rsidP="00F314FF">
            <w:pPr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Junior college</w:t>
            </w:r>
          </w:p>
        </w:tc>
        <w:tc>
          <w:tcPr>
            <w:tcW w:w="418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0.54</w:t>
            </w:r>
          </w:p>
        </w:tc>
        <w:tc>
          <w:tcPr>
            <w:tcW w:w="337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1.58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46</w:t>
            </w:r>
            <w:r w:rsidRPr="00E9765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hint="eastAsia"/>
                <w:sz w:val="24"/>
                <w:szCs w:val="24"/>
              </w:rPr>
              <w:t>5.40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463</w:t>
            </w:r>
          </w:p>
        </w:tc>
        <w:tc>
          <w:tcPr>
            <w:tcW w:w="359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1.57</w:t>
            </w:r>
          </w:p>
        </w:tc>
        <w:tc>
          <w:tcPr>
            <w:tcW w:w="252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2.58</w:t>
            </w:r>
          </w:p>
        </w:tc>
        <w:tc>
          <w:tcPr>
            <w:tcW w:w="477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59</w:t>
            </w: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hint="eastAsia"/>
                <w:sz w:val="24"/>
                <w:szCs w:val="24"/>
              </w:rPr>
              <w:t>11</w:t>
            </w:r>
            <w:r w:rsidRPr="0077040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hint="eastAsia"/>
                <w:sz w:val="24"/>
                <w:szCs w:val="24"/>
              </w:rPr>
              <w:t>32</w:t>
            </w:r>
          </w:p>
        </w:tc>
        <w:tc>
          <w:tcPr>
            <w:tcW w:w="411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210</w:t>
            </w:r>
          </w:p>
        </w:tc>
      </w:tr>
      <w:tr w:rsidR="00BE3943" w:rsidRPr="0007693E" w:rsidTr="00F314FF">
        <w:tc>
          <w:tcPr>
            <w:tcW w:w="736" w:type="pct"/>
            <w:vAlign w:val="center"/>
          </w:tcPr>
          <w:p w:rsidR="00BE3943" w:rsidRPr="00E97659" w:rsidRDefault="00BE3943" w:rsidP="00F314FF">
            <w:pPr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College or above</w:t>
            </w:r>
          </w:p>
        </w:tc>
        <w:tc>
          <w:tcPr>
            <w:tcW w:w="418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2.44</w:t>
            </w:r>
          </w:p>
        </w:tc>
        <w:tc>
          <w:tcPr>
            <w:tcW w:w="337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52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23</w:t>
            </w:r>
            <w:r w:rsidRPr="00E97659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hint="eastAsia"/>
                <w:sz w:val="24"/>
                <w:szCs w:val="24"/>
              </w:rPr>
              <w:t>18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118</w:t>
            </w:r>
          </w:p>
        </w:tc>
        <w:tc>
          <w:tcPr>
            <w:tcW w:w="359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47</w:t>
            </w:r>
          </w:p>
        </w:tc>
        <w:tc>
          <w:tcPr>
            <w:tcW w:w="252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71</w:t>
            </w:r>
          </w:p>
        </w:tc>
        <w:tc>
          <w:tcPr>
            <w:tcW w:w="477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26</w:t>
            </w:r>
            <w:r w:rsidRPr="0077040C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hint="eastAsia"/>
                <w:sz w:val="24"/>
                <w:szCs w:val="24"/>
              </w:rPr>
              <w:t>90</w:t>
            </w:r>
          </w:p>
        </w:tc>
        <w:tc>
          <w:tcPr>
            <w:tcW w:w="411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495</w:t>
            </w:r>
          </w:p>
        </w:tc>
      </w:tr>
      <w:tr w:rsidR="00BE3943" w:rsidRPr="0007693E" w:rsidTr="00F314FF">
        <w:tc>
          <w:tcPr>
            <w:tcW w:w="736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Marital status</w:t>
            </w:r>
          </w:p>
        </w:tc>
        <w:tc>
          <w:tcPr>
            <w:tcW w:w="1004" w:type="pct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9.23</w:t>
            </w:r>
          </w:p>
        </w:tc>
        <w:tc>
          <w:tcPr>
            <w:tcW w:w="337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0.0</w:t>
            </w:r>
            <w:r>
              <w:rPr>
                <w:rFonts w:ascii="Times New Roman" w:hAnsi="Times New Roman" w:hint="eastAsia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9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3.56</w:t>
            </w:r>
          </w:p>
        </w:tc>
        <w:tc>
          <w:tcPr>
            <w:tcW w:w="252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7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169</w:t>
            </w:r>
          </w:p>
        </w:tc>
      </w:tr>
      <w:tr w:rsidR="00BE3943" w:rsidRPr="0007693E" w:rsidTr="00F314FF">
        <w:tc>
          <w:tcPr>
            <w:tcW w:w="736" w:type="pct"/>
            <w:vAlign w:val="center"/>
          </w:tcPr>
          <w:p w:rsidR="00BE3943" w:rsidRPr="00E97659" w:rsidRDefault="00BE3943" w:rsidP="00F314FF">
            <w:pPr>
              <w:autoSpaceDE w:val="0"/>
              <w:autoSpaceDN w:val="0"/>
              <w:adjustRightInd w:val="0"/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pct"/>
            <w:vAlign w:val="center"/>
          </w:tcPr>
          <w:p w:rsidR="00BE3943" w:rsidRPr="00E97659" w:rsidRDefault="00BE3943" w:rsidP="00F314F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Never married</w:t>
            </w:r>
          </w:p>
        </w:tc>
        <w:tc>
          <w:tcPr>
            <w:tcW w:w="418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7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1.00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2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1.00</w:t>
            </w:r>
          </w:p>
        </w:tc>
        <w:tc>
          <w:tcPr>
            <w:tcW w:w="477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11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BE3943" w:rsidRPr="0007693E" w:rsidTr="00F314FF">
        <w:tc>
          <w:tcPr>
            <w:tcW w:w="736" w:type="pct"/>
            <w:vAlign w:val="center"/>
          </w:tcPr>
          <w:p w:rsidR="00BE3943" w:rsidRPr="00E97659" w:rsidRDefault="00BE3943" w:rsidP="00F314FF">
            <w:pPr>
              <w:autoSpaceDE w:val="0"/>
              <w:autoSpaceDN w:val="0"/>
              <w:adjustRightInd w:val="0"/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pct"/>
            <w:vAlign w:val="center"/>
          </w:tcPr>
          <w:p w:rsidR="00BE3943" w:rsidRPr="00E97659" w:rsidRDefault="00BE3943" w:rsidP="00F314F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Married</w:t>
            </w:r>
          </w:p>
        </w:tc>
        <w:tc>
          <w:tcPr>
            <w:tcW w:w="418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8.44</w:t>
            </w:r>
          </w:p>
        </w:tc>
        <w:tc>
          <w:tcPr>
            <w:tcW w:w="337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25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10</w:t>
            </w:r>
            <w:r w:rsidRPr="00E97659">
              <w:rPr>
                <w:rFonts w:ascii="Times New Roman" w:hAnsi="Times New Roman"/>
                <w:sz w:val="24"/>
                <w:szCs w:val="24"/>
              </w:rPr>
              <w:t>-0.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64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359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2.74</w:t>
            </w:r>
          </w:p>
        </w:tc>
        <w:tc>
          <w:tcPr>
            <w:tcW w:w="252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0.34</w:t>
            </w:r>
          </w:p>
        </w:tc>
        <w:tc>
          <w:tcPr>
            <w:tcW w:w="477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09</w:t>
            </w:r>
            <w:r w:rsidRPr="0077040C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hint="eastAsia"/>
                <w:sz w:val="24"/>
                <w:szCs w:val="24"/>
              </w:rPr>
              <w:t>22</w:t>
            </w:r>
          </w:p>
        </w:tc>
        <w:tc>
          <w:tcPr>
            <w:tcW w:w="411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098</w:t>
            </w:r>
          </w:p>
        </w:tc>
      </w:tr>
      <w:tr w:rsidR="00BE3943" w:rsidRPr="0007693E" w:rsidTr="00F314FF">
        <w:tc>
          <w:tcPr>
            <w:tcW w:w="736" w:type="pct"/>
            <w:vAlign w:val="center"/>
          </w:tcPr>
          <w:p w:rsidR="00BE3943" w:rsidRPr="00E97659" w:rsidRDefault="00BE3943" w:rsidP="00F314FF">
            <w:pPr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Divorced or Widowed</w:t>
            </w:r>
          </w:p>
        </w:tc>
        <w:tc>
          <w:tcPr>
            <w:tcW w:w="418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14</w:t>
            </w:r>
          </w:p>
        </w:tc>
        <w:tc>
          <w:tcPr>
            <w:tcW w:w="337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70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11</w:t>
            </w:r>
            <w:r w:rsidRPr="00E9765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hint="eastAsia"/>
                <w:sz w:val="24"/>
                <w:szCs w:val="24"/>
              </w:rPr>
              <w:t>4</w:t>
            </w:r>
            <w:r w:rsidRPr="00E9765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hint="eastAsia"/>
                <w:sz w:val="24"/>
                <w:szCs w:val="24"/>
              </w:rPr>
              <w:t>42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704</w:t>
            </w:r>
          </w:p>
        </w:tc>
        <w:tc>
          <w:tcPr>
            <w:tcW w:w="359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</w:t>
            </w:r>
          </w:p>
        </w:tc>
        <w:tc>
          <w:tcPr>
            <w:tcW w:w="252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99</w:t>
            </w:r>
          </w:p>
        </w:tc>
        <w:tc>
          <w:tcPr>
            <w:tcW w:w="477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10</w:t>
            </w: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hint="eastAsia"/>
                <w:sz w:val="24"/>
                <w:szCs w:val="24"/>
              </w:rPr>
              <w:t>9.70</w:t>
            </w:r>
          </w:p>
        </w:tc>
        <w:tc>
          <w:tcPr>
            <w:tcW w:w="411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998</w:t>
            </w:r>
          </w:p>
        </w:tc>
      </w:tr>
      <w:tr w:rsidR="00BE3943" w:rsidRPr="0007693E" w:rsidTr="00F314FF">
        <w:tc>
          <w:tcPr>
            <w:tcW w:w="736" w:type="pct"/>
            <w:vAlign w:val="center"/>
          </w:tcPr>
          <w:p w:rsidR="00BE3943" w:rsidRPr="00E97659" w:rsidRDefault="00BE3943" w:rsidP="00F314F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The type of school</w:t>
            </w:r>
          </w:p>
        </w:tc>
        <w:tc>
          <w:tcPr>
            <w:tcW w:w="1004" w:type="pct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59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7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BE3943" w:rsidRPr="0007693E" w:rsidTr="00F314FF">
        <w:tc>
          <w:tcPr>
            <w:tcW w:w="736" w:type="pct"/>
            <w:vAlign w:val="center"/>
          </w:tcPr>
          <w:p w:rsidR="00BE3943" w:rsidRPr="00E97659" w:rsidRDefault="00BE3943" w:rsidP="00F314FF">
            <w:pPr>
              <w:autoSpaceDE w:val="0"/>
              <w:autoSpaceDN w:val="0"/>
              <w:adjustRightInd w:val="0"/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pct"/>
            <w:vAlign w:val="center"/>
          </w:tcPr>
          <w:p w:rsidR="00BE3943" w:rsidRPr="00E97659" w:rsidRDefault="00BE3943" w:rsidP="00F314F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Private school</w:t>
            </w:r>
          </w:p>
        </w:tc>
        <w:tc>
          <w:tcPr>
            <w:tcW w:w="418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7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1.00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2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7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11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BE3943" w:rsidRPr="0007693E" w:rsidTr="00F314FF">
        <w:tc>
          <w:tcPr>
            <w:tcW w:w="736" w:type="pct"/>
            <w:vAlign w:val="center"/>
          </w:tcPr>
          <w:p w:rsidR="00BE3943" w:rsidRPr="00E97659" w:rsidRDefault="00BE3943" w:rsidP="00F314FF">
            <w:pPr>
              <w:autoSpaceDE w:val="0"/>
              <w:autoSpaceDN w:val="0"/>
              <w:adjustRightInd w:val="0"/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pct"/>
            <w:vAlign w:val="center"/>
          </w:tcPr>
          <w:p w:rsidR="00BE3943" w:rsidRPr="00E97659" w:rsidRDefault="00BE3943" w:rsidP="00F314F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Public school</w:t>
            </w:r>
          </w:p>
        </w:tc>
        <w:tc>
          <w:tcPr>
            <w:tcW w:w="418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0.38</w:t>
            </w:r>
          </w:p>
        </w:tc>
        <w:tc>
          <w:tcPr>
            <w:tcW w:w="337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0.78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35</w:t>
            </w:r>
            <w:r w:rsidRPr="00E97659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hint="eastAsia"/>
                <w:sz w:val="24"/>
                <w:szCs w:val="24"/>
              </w:rPr>
              <w:t>73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537</w:t>
            </w:r>
          </w:p>
        </w:tc>
        <w:tc>
          <w:tcPr>
            <w:tcW w:w="359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2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7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11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E3943" w:rsidRPr="0007693E" w:rsidTr="00F314FF">
        <w:tc>
          <w:tcPr>
            <w:tcW w:w="736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Income satisfaction</w:t>
            </w:r>
          </w:p>
        </w:tc>
        <w:tc>
          <w:tcPr>
            <w:tcW w:w="1004" w:type="pct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59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7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BE3943" w:rsidRPr="0007693E" w:rsidTr="00F314FF">
        <w:tc>
          <w:tcPr>
            <w:tcW w:w="736" w:type="pct"/>
            <w:vAlign w:val="center"/>
          </w:tcPr>
          <w:p w:rsidR="00BE3943" w:rsidRPr="00E97659" w:rsidRDefault="00BE3943" w:rsidP="00F314FF">
            <w:pPr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418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7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1.00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2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1.00</w:t>
            </w:r>
          </w:p>
        </w:tc>
        <w:tc>
          <w:tcPr>
            <w:tcW w:w="477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11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E3943" w:rsidRPr="0007693E" w:rsidTr="00F314FF">
        <w:tc>
          <w:tcPr>
            <w:tcW w:w="736" w:type="pct"/>
            <w:vAlign w:val="center"/>
          </w:tcPr>
          <w:p w:rsidR="00BE3943" w:rsidRPr="00E97659" w:rsidRDefault="00BE3943" w:rsidP="00F314FF">
            <w:pPr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418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8.45</w:t>
            </w:r>
          </w:p>
        </w:tc>
        <w:tc>
          <w:tcPr>
            <w:tcW w:w="337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35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17</w:t>
            </w:r>
            <w:r w:rsidRPr="00E97659">
              <w:rPr>
                <w:rFonts w:ascii="Times New Roman" w:hAnsi="Times New Roman"/>
                <w:sz w:val="24"/>
                <w:szCs w:val="24"/>
              </w:rPr>
              <w:t>-0.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71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359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4.02</w:t>
            </w:r>
          </w:p>
        </w:tc>
        <w:tc>
          <w:tcPr>
            <w:tcW w:w="252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4</w:t>
            </w:r>
            <w:r w:rsidRPr="0077040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7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16</w:t>
            </w:r>
            <w:r w:rsidRPr="0077040C">
              <w:rPr>
                <w:rFonts w:ascii="Times New Roman" w:hAnsi="Times New Roman"/>
                <w:sz w:val="24"/>
                <w:szCs w:val="24"/>
              </w:rPr>
              <w:t>-0.9</w:t>
            </w:r>
            <w:r>
              <w:rPr>
                <w:rFonts w:ascii="Times New Roman" w:hAnsi="Times New Roman" w:hint="eastAsia"/>
                <w:sz w:val="24"/>
                <w:szCs w:val="24"/>
              </w:rPr>
              <w:t>8</w:t>
            </w:r>
          </w:p>
        </w:tc>
        <w:tc>
          <w:tcPr>
            <w:tcW w:w="411" w:type="pct"/>
            <w:vAlign w:val="center"/>
          </w:tcPr>
          <w:p w:rsidR="00BE3943" w:rsidRPr="009E50AB" w:rsidRDefault="00BE3943" w:rsidP="00F314FF">
            <w:pPr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E50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0.0</w:t>
            </w:r>
            <w:r w:rsidRPr="009E50AB">
              <w:rPr>
                <w:rFonts w:ascii="Times New Roman" w:hAnsi="Times New Roman" w:hint="eastAsia"/>
                <w:b/>
                <w:color w:val="000000"/>
                <w:sz w:val="24"/>
                <w:szCs w:val="24"/>
              </w:rPr>
              <w:t>45</w:t>
            </w:r>
          </w:p>
        </w:tc>
      </w:tr>
      <w:tr w:rsidR="00BE3943" w:rsidRPr="00137973" w:rsidTr="00F314FF">
        <w:tc>
          <w:tcPr>
            <w:tcW w:w="736" w:type="pct"/>
            <w:vAlign w:val="center"/>
          </w:tcPr>
          <w:p w:rsidR="00BE3943" w:rsidRPr="00E97659" w:rsidRDefault="00BE3943" w:rsidP="00F314F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BMI</w:t>
            </w:r>
          </w:p>
        </w:tc>
        <w:tc>
          <w:tcPr>
            <w:tcW w:w="1004" w:type="pct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" w:type="pct"/>
            <w:vAlign w:val="center"/>
          </w:tcPr>
          <w:p w:rsidR="00BE3943" w:rsidRPr="009E50AB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59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7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BE3943" w:rsidRPr="0007693E" w:rsidTr="00F314FF">
        <w:tc>
          <w:tcPr>
            <w:tcW w:w="736" w:type="pct"/>
            <w:vAlign w:val="center"/>
          </w:tcPr>
          <w:p w:rsidR="00BE3943" w:rsidRPr="00E97659" w:rsidRDefault="00BE3943" w:rsidP="00F314FF">
            <w:pPr>
              <w:autoSpaceDE w:val="0"/>
              <w:autoSpaceDN w:val="0"/>
              <w:adjustRightInd w:val="0"/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pct"/>
            <w:vAlign w:val="center"/>
          </w:tcPr>
          <w:p w:rsidR="00BE3943" w:rsidRPr="00E97659" w:rsidRDefault="00BE3943" w:rsidP="00F314F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Normal weight</w:t>
            </w:r>
          </w:p>
        </w:tc>
        <w:tc>
          <w:tcPr>
            <w:tcW w:w="418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7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1.00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2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7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11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BE3943" w:rsidRPr="0007693E" w:rsidTr="00F314FF">
        <w:tc>
          <w:tcPr>
            <w:tcW w:w="736" w:type="pct"/>
            <w:vAlign w:val="center"/>
          </w:tcPr>
          <w:p w:rsidR="00BE3943" w:rsidRPr="00E97659" w:rsidRDefault="00BE3943" w:rsidP="00F314FF">
            <w:pPr>
              <w:autoSpaceDE w:val="0"/>
              <w:autoSpaceDN w:val="0"/>
              <w:adjustRightInd w:val="0"/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pct"/>
            <w:vAlign w:val="center"/>
          </w:tcPr>
          <w:p w:rsidR="00BE3943" w:rsidRPr="00E97659" w:rsidRDefault="00BE3943" w:rsidP="00F314F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Under</w:t>
            </w:r>
            <w:r w:rsidRPr="00E97659">
              <w:rPr>
                <w:rFonts w:ascii="Times New Roman" w:hAnsi="Times New Roman"/>
                <w:sz w:val="24"/>
                <w:szCs w:val="24"/>
              </w:rPr>
              <w:t xml:space="preserve">weight </w:t>
            </w:r>
            <w:r>
              <w:rPr>
                <w:rFonts w:ascii="Times New Roman" w:hAnsi="Times New Roman" w:hint="eastAsia"/>
                <w:sz w:val="24"/>
                <w:szCs w:val="24"/>
              </w:rPr>
              <w:t>/</w:t>
            </w:r>
            <w:r w:rsidRPr="00E97659">
              <w:rPr>
                <w:rFonts w:ascii="Times New Roman" w:hAnsi="Times New Roman"/>
                <w:sz w:val="24"/>
                <w:szCs w:val="24"/>
              </w:rPr>
              <w:t xml:space="preserve">Overweight </w:t>
            </w:r>
            <w:r>
              <w:rPr>
                <w:rFonts w:ascii="Times New Roman" w:hAnsi="Times New Roman" w:hint="eastAsia"/>
                <w:sz w:val="24"/>
                <w:szCs w:val="24"/>
              </w:rPr>
              <w:t>/</w:t>
            </w:r>
            <w:r w:rsidRPr="00E97659">
              <w:rPr>
                <w:rFonts w:ascii="Times New Roman" w:hAnsi="Times New Roman"/>
                <w:sz w:val="24"/>
                <w:szCs w:val="24"/>
              </w:rPr>
              <w:t>Obesity</w:t>
            </w:r>
          </w:p>
        </w:tc>
        <w:tc>
          <w:tcPr>
            <w:tcW w:w="418" w:type="pct"/>
            <w:vAlign w:val="center"/>
          </w:tcPr>
          <w:p w:rsidR="00BE3943" w:rsidRPr="00E65D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5D59">
              <w:rPr>
                <w:rFonts w:ascii="Times New Roman" w:hAnsi="Times New Roman" w:hint="eastAsia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337" w:type="pct"/>
            <w:vAlign w:val="center"/>
          </w:tcPr>
          <w:p w:rsidR="00BE3943" w:rsidRPr="00E65D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5D59">
              <w:rPr>
                <w:rFonts w:ascii="Times New Roman" w:hAnsi="Times New Roman" w:hint="eastAsia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503" w:type="pct"/>
            <w:vAlign w:val="center"/>
          </w:tcPr>
          <w:p w:rsidR="00BE3943" w:rsidRPr="00E65D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5D59">
              <w:rPr>
                <w:rFonts w:ascii="Times New Roman" w:hAnsi="Times New Roman" w:hint="eastAsia"/>
                <w:color w:val="000000"/>
                <w:sz w:val="24"/>
                <w:szCs w:val="24"/>
              </w:rPr>
              <w:t>0.39-1.64</w:t>
            </w:r>
          </w:p>
        </w:tc>
        <w:tc>
          <w:tcPr>
            <w:tcW w:w="503" w:type="pct"/>
            <w:vAlign w:val="center"/>
          </w:tcPr>
          <w:p w:rsidR="00BE3943" w:rsidRPr="00E65D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5D59"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  <w:r w:rsidRPr="00E65D59">
              <w:rPr>
                <w:rFonts w:ascii="Times New Roman" w:hAnsi="Times New Roman" w:hint="eastAsia"/>
                <w:color w:val="000000"/>
                <w:sz w:val="24"/>
                <w:szCs w:val="24"/>
              </w:rPr>
              <w:t>537</w:t>
            </w:r>
          </w:p>
        </w:tc>
        <w:tc>
          <w:tcPr>
            <w:tcW w:w="359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2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7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11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E3943" w:rsidRPr="0007693E" w:rsidTr="00F314FF">
        <w:tc>
          <w:tcPr>
            <w:tcW w:w="736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lastRenderedPageBreak/>
              <w:t>Depression</w:t>
            </w:r>
          </w:p>
        </w:tc>
        <w:tc>
          <w:tcPr>
            <w:tcW w:w="1004" w:type="pct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7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3943" w:rsidRPr="0007693E" w:rsidTr="00F314FF">
        <w:tc>
          <w:tcPr>
            <w:tcW w:w="736" w:type="pct"/>
            <w:vAlign w:val="center"/>
          </w:tcPr>
          <w:p w:rsidR="00BE3943" w:rsidRPr="00E97659" w:rsidRDefault="00BE3943" w:rsidP="00F314FF">
            <w:pPr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418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7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1.00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2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1.00</w:t>
            </w:r>
          </w:p>
        </w:tc>
        <w:tc>
          <w:tcPr>
            <w:tcW w:w="477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11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E3943" w:rsidRPr="0007693E" w:rsidTr="00F314FF">
        <w:tc>
          <w:tcPr>
            <w:tcW w:w="736" w:type="pct"/>
            <w:vAlign w:val="center"/>
          </w:tcPr>
          <w:p w:rsidR="00BE3943" w:rsidRPr="00E97659" w:rsidRDefault="00BE3943" w:rsidP="00F314FF">
            <w:pPr>
              <w:spacing w:line="276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418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18.52</w:t>
            </w:r>
          </w:p>
        </w:tc>
        <w:tc>
          <w:tcPr>
            <w:tcW w:w="337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5.22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2.46</w:t>
            </w:r>
            <w:r w:rsidRPr="00E97659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hint="eastAsia"/>
                <w:sz w:val="24"/>
                <w:szCs w:val="24"/>
              </w:rPr>
              <w:t>1.06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359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3.11</w:t>
            </w:r>
          </w:p>
        </w:tc>
        <w:tc>
          <w:tcPr>
            <w:tcW w:w="252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  <w:r w:rsidRPr="0077040C">
              <w:rPr>
                <w:rFonts w:ascii="Times New Roman" w:hAnsi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hint="eastAsia"/>
                <w:sz w:val="24"/>
                <w:szCs w:val="24"/>
              </w:rPr>
              <w:t>3</w:t>
            </w:r>
            <w:r w:rsidRPr="0077040C">
              <w:rPr>
                <w:rFonts w:ascii="Times New Roman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477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77040C">
              <w:rPr>
                <w:rFonts w:ascii="Times New Roman" w:hAnsi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hint="eastAsia"/>
                <w:sz w:val="24"/>
                <w:szCs w:val="24"/>
              </w:rPr>
              <w:t>9</w:t>
            </w:r>
            <w:r w:rsidRPr="0077040C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hint="eastAsia"/>
                <w:sz w:val="24"/>
                <w:szCs w:val="24"/>
              </w:rPr>
              <w:t>5</w:t>
            </w:r>
            <w:r w:rsidRPr="0077040C">
              <w:rPr>
                <w:rFonts w:ascii="Times New Roman" w:hAnsi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hint="eastAsia"/>
                <w:sz w:val="24"/>
                <w:szCs w:val="24"/>
              </w:rPr>
              <w:t>92</w:t>
            </w:r>
          </w:p>
        </w:tc>
        <w:tc>
          <w:tcPr>
            <w:tcW w:w="411" w:type="pct"/>
            <w:vAlign w:val="center"/>
          </w:tcPr>
          <w:p w:rsidR="00BE3943" w:rsidRPr="009E50AB" w:rsidRDefault="00BE3943" w:rsidP="00F314FF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E50AB">
              <w:rPr>
                <w:rFonts w:ascii="Times New Roman" w:hAnsi="Times New Roman" w:hint="eastAsia"/>
                <w:color w:val="000000"/>
                <w:sz w:val="24"/>
                <w:szCs w:val="24"/>
              </w:rPr>
              <w:t>0.078</w:t>
            </w:r>
          </w:p>
        </w:tc>
      </w:tr>
      <w:tr w:rsidR="00BE3943" w:rsidRPr="0007693E" w:rsidTr="00F314FF">
        <w:tc>
          <w:tcPr>
            <w:tcW w:w="736" w:type="pct"/>
            <w:vAlign w:val="center"/>
          </w:tcPr>
          <w:p w:rsidR="00BE3943" w:rsidRPr="00E97659" w:rsidRDefault="00BE3943" w:rsidP="00F314F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Age(years)</w:t>
            </w:r>
          </w:p>
        </w:tc>
        <w:tc>
          <w:tcPr>
            <w:tcW w:w="1004" w:type="pct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8.12</w:t>
            </w:r>
          </w:p>
        </w:tc>
        <w:tc>
          <w:tcPr>
            <w:tcW w:w="337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0.9</w:t>
            </w:r>
            <w:r>
              <w:rPr>
                <w:rFonts w:ascii="Times New Roman" w:hAnsi="Times New Roman" w:hint="eastAsia"/>
                <w:sz w:val="24"/>
                <w:szCs w:val="24"/>
              </w:rPr>
              <w:t>4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0.9</w:t>
            </w:r>
            <w:r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E97659">
              <w:rPr>
                <w:rFonts w:ascii="Times New Roman" w:hAnsi="Times New Roman"/>
                <w:sz w:val="24"/>
                <w:szCs w:val="24"/>
              </w:rPr>
              <w:t>-0.9</w:t>
            </w:r>
            <w:r>
              <w:rPr>
                <w:rFonts w:ascii="Times New Roman" w:hAnsi="Times New Roman" w:hint="eastAsia"/>
                <w:sz w:val="24"/>
                <w:szCs w:val="24"/>
              </w:rPr>
              <w:t>8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359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 w:hint="eastAsia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04</w:t>
            </w:r>
          </w:p>
        </w:tc>
        <w:tc>
          <w:tcPr>
            <w:tcW w:w="252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 w:hint="eastAsia"/>
                <w:sz w:val="24"/>
                <w:szCs w:val="24"/>
              </w:rPr>
              <w:t>1.01</w:t>
            </w:r>
          </w:p>
        </w:tc>
        <w:tc>
          <w:tcPr>
            <w:tcW w:w="477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0.9</w:t>
            </w:r>
            <w:r>
              <w:rPr>
                <w:rFonts w:ascii="Times New Roman" w:hAnsi="Times New Roman" w:hint="eastAsia"/>
                <w:sz w:val="24"/>
                <w:szCs w:val="24"/>
              </w:rPr>
              <w:t>3</w:t>
            </w:r>
            <w:r w:rsidRPr="0077040C">
              <w:rPr>
                <w:rFonts w:ascii="Times New Roman" w:hAnsi="Times New Roman"/>
                <w:sz w:val="24"/>
                <w:szCs w:val="24"/>
              </w:rPr>
              <w:t>-</w:t>
            </w:r>
            <w:r w:rsidRPr="0077040C">
              <w:rPr>
                <w:rFonts w:ascii="Times New Roman" w:hAnsi="Times New Roman" w:hint="eastAsia"/>
                <w:sz w:val="24"/>
                <w:szCs w:val="24"/>
              </w:rPr>
              <w:t>1.0</w:t>
            </w:r>
            <w:r>
              <w:rPr>
                <w:rFonts w:ascii="Times New Roman" w:hAnsi="Times New Roman" w:hint="eastAsia"/>
                <w:sz w:val="24"/>
                <w:szCs w:val="24"/>
              </w:rPr>
              <w:t>9</w:t>
            </w:r>
          </w:p>
        </w:tc>
        <w:tc>
          <w:tcPr>
            <w:tcW w:w="411" w:type="pct"/>
            <w:vAlign w:val="center"/>
          </w:tcPr>
          <w:p w:rsidR="00BE3943" w:rsidRPr="009E50AB" w:rsidRDefault="00BE3943" w:rsidP="00F314FF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E50AB">
              <w:rPr>
                <w:rFonts w:ascii="Times New Roman" w:hAnsi="Times New Roman" w:hint="eastAsia"/>
                <w:color w:val="000000"/>
                <w:sz w:val="24"/>
                <w:szCs w:val="24"/>
              </w:rPr>
              <w:t>0.834</w:t>
            </w:r>
          </w:p>
        </w:tc>
      </w:tr>
      <w:tr w:rsidR="00BE3943" w:rsidRPr="0007693E" w:rsidTr="00F314FF">
        <w:tc>
          <w:tcPr>
            <w:tcW w:w="736" w:type="pct"/>
            <w:vAlign w:val="center"/>
          </w:tcPr>
          <w:p w:rsidR="00BE3943" w:rsidRPr="00E97659" w:rsidRDefault="00BE3943" w:rsidP="00F314F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Years of teaching</w:t>
            </w:r>
          </w:p>
        </w:tc>
        <w:tc>
          <w:tcPr>
            <w:tcW w:w="1004" w:type="pct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6.30</w:t>
            </w:r>
          </w:p>
        </w:tc>
        <w:tc>
          <w:tcPr>
            <w:tcW w:w="337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0.9</w:t>
            </w:r>
            <w:r>
              <w:rPr>
                <w:rFonts w:ascii="Times New Roman" w:hAnsi="Times New Roman" w:hint="eastAsia"/>
                <w:sz w:val="24"/>
                <w:szCs w:val="24"/>
              </w:rPr>
              <w:t>6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0.9</w:t>
            </w:r>
            <w:r>
              <w:rPr>
                <w:rFonts w:ascii="Times New Roman" w:hAnsi="Times New Roman" w:hint="eastAsia"/>
                <w:sz w:val="24"/>
                <w:szCs w:val="24"/>
              </w:rPr>
              <w:t>3</w:t>
            </w:r>
            <w:r w:rsidRPr="00E9765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hint="eastAsia"/>
                <w:sz w:val="24"/>
                <w:szCs w:val="24"/>
              </w:rPr>
              <w:t>0.99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0.0</w:t>
            </w:r>
            <w:r>
              <w:rPr>
                <w:rFonts w:ascii="Times New Roman" w:hAnsi="Times New Roman" w:hint="eastAsia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9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 w:hint="eastAsia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sz w:val="24"/>
                <w:szCs w:val="24"/>
              </w:rPr>
              <w:t>07</w:t>
            </w:r>
          </w:p>
        </w:tc>
        <w:tc>
          <w:tcPr>
            <w:tcW w:w="252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 w:hint="eastAsia"/>
                <w:sz w:val="24"/>
                <w:szCs w:val="24"/>
              </w:rPr>
              <w:t>1.01</w:t>
            </w:r>
          </w:p>
        </w:tc>
        <w:tc>
          <w:tcPr>
            <w:tcW w:w="477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/>
                <w:sz w:val="24"/>
                <w:szCs w:val="24"/>
              </w:rPr>
              <w:t>0.9</w:t>
            </w:r>
            <w:r>
              <w:rPr>
                <w:rFonts w:ascii="Times New Roman" w:hAnsi="Times New Roman" w:hint="eastAsia"/>
                <w:sz w:val="24"/>
                <w:szCs w:val="24"/>
              </w:rPr>
              <w:t>5</w:t>
            </w:r>
            <w:r w:rsidRPr="0077040C">
              <w:rPr>
                <w:rFonts w:ascii="Times New Roman" w:hAnsi="Times New Roman"/>
                <w:sz w:val="24"/>
                <w:szCs w:val="24"/>
              </w:rPr>
              <w:t>-1.0</w:t>
            </w:r>
            <w:r>
              <w:rPr>
                <w:rFonts w:ascii="Times New Roman" w:hAnsi="Times New Roman" w:hint="eastAsia"/>
                <w:sz w:val="24"/>
                <w:szCs w:val="24"/>
              </w:rPr>
              <w:t>7</w:t>
            </w:r>
          </w:p>
        </w:tc>
        <w:tc>
          <w:tcPr>
            <w:tcW w:w="411" w:type="pct"/>
            <w:vAlign w:val="center"/>
          </w:tcPr>
          <w:p w:rsidR="00BE3943" w:rsidRPr="009E50AB" w:rsidRDefault="00BE3943" w:rsidP="00F314FF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E50AB">
              <w:rPr>
                <w:rFonts w:ascii="Times New Roman" w:hAnsi="Times New Roman" w:hint="eastAsia"/>
                <w:color w:val="000000"/>
                <w:sz w:val="24"/>
                <w:szCs w:val="24"/>
              </w:rPr>
              <w:t>0.788</w:t>
            </w:r>
          </w:p>
        </w:tc>
      </w:tr>
      <w:tr w:rsidR="00BE3943" w:rsidRPr="00137973" w:rsidTr="00F314FF">
        <w:tc>
          <w:tcPr>
            <w:tcW w:w="736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Perceived stress</w:t>
            </w:r>
          </w:p>
        </w:tc>
        <w:tc>
          <w:tcPr>
            <w:tcW w:w="1004" w:type="pct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21.28</w:t>
            </w:r>
          </w:p>
        </w:tc>
        <w:tc>
          <w:tcPr>
            <w:tcW w:w="337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hint="eastAsia"/>
                <w:sz w:val="24"/>
                <w:szCs w:val="24"/>
              </w:rPr>
              <w:t>5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hint="eastAsia"/>
                <w:sz w:val="24"/>
                <w:szCs w:val="24"/>
              </w:rPr>
              <w:t>08</w:t>
            </w:r>
            <w:r w:rsidRPr="00E97659">
              <w:rPr>
                <w:rFonts w:ascii="Times New Roman" w:hAnsi="Times New Roman"/>
                <w:sz w:val="24"/>
                <w:szCs w:val="24"/>
              </w:rPr>
              <w:t>-1.2</w:t>
            </w: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503" w:type="pct"/>
            <w:vAlign w:val="center"/>
          </w:tcPr>
          <w:p w:rsidR="00BE3943" w:rsidRPr="00E97659" w:rsidRDefault="00BE3943" w:rsidP="00F314FF">
            <w:pPr>
              <w:spacing w:line="276" w:lineRule="auto"/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76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359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9.56</w:t>
            </w:r>
          </w:p>
        </w:tc>
        <w:tc>
          <w:tcPr>
            <w:tcW w:w="252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 w:hint="eastAsia"/>
                <w:sz w:val="24"/>
                <w:szCs w:val="24"/>
              </w:rPr>
              <w:t>1.1</w:t>
            </w:r>
            <w:r>
              <w:rPr>
                <w:rFonts w:ascii="Times New Roman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477" w:type="pct"/>
            <w:vAlign w:val="center"/>
          </w:tcPr>
          <w:p w:rsidR="00BE3943" w:rsidRPr="0077040C" w:rsidRDefault="00BE3943" w:rsidP="00F314F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40C">
              <w:rPr>
                <w:rFonts w:ascii="Times New Roman" w:hAnsi="Times New Roman" w:hint="eastAsia"/>
                <w:sz w:val="24"/>
                <w:szCs w:val="24"/>
              </w:rPr>
              <w:t>1.</w:t>
            </w:r>
            <w:r>
              <w:rPr>
                <w:rFonts w:ascii="Times New Roman" w:hAnsi="Times New Roman" w:hint="eastAsia"/>
                <w:sz w:val="24"/>
                <w:szCs w:val="24"/>
              </w:rPr>
              <w:t>04</w:t>
            </w:r>
            <w:r w:rsidRPr="0077040C">
              <w:rPr>
                <w:rFonts w:ascii="Times New Roman" w:hAnsi="Times New Roman"/>
                <w:sz w:val="24"/>
                <w:szCs w:val="24"/>
              </w:rPr>
              <w:t>-1.</w:t>
            </w:r>
            <w:r w:rsidRPr="0077040C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hint="eastAsia"/>
                <w:sz w:val="24"/>
                <w:szCs w:val="24"/>
              </w:rPr>
              <w:t>9</w:t>
            </w:r>
          </w:p>
        </w:tc>
        <w:tc>
          <w:tcPr>
            <w:tcW w:w="411" w:type="pct"/>
            <w:vAlign w:val="center"/>
          </w:tcPr>
          <w:p w:rsidR="00BE3943" w:rsidRPr="009E50AB" w:rsidRDefault="00BE3943" w:rsidP="00F314FF">
            <w:pPr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E50AB">
              <w:rPr>
                <w:rFonts w:ascii="Times New Roman" w:hAnsi="Times New Roman" w:hint="eastAsia"/>
                <w:b/>
                <w:color w:val="000000"/>
                <w:sz w:val="24"/>
                <w:szCs w:val="24"/>
              </w:rPr>
              <w:t>0.002</w:t>
            </w:r>
          </w:p>
        </w:tc>
      </w:tr>
    </w:tbl>
    <w:p w:rsidR="005C0D21" w:rsidRDefault="00BE3943" w:rsidP="00C332D5">
      <w:pPr>
        <w:spacing w:line="480" w:lineRule="auto"/>
        <w:rPr>
          <w:rFonts w:ascii="Times New Roman" w:hAnsi="Times New Roman"/>
          <w:sz w:val="24"/>
          <w:szCs w:val="24"/>
        </w:rPr>
      </w:pPr>
      <w:r w:rsidRPr="00137973">
        <w:rPr>
          <w:rFonts w:ascii="Times New Roman" w:hAnsi="Times New Roman" w:hint="eastAsia"/>
          <w:sz w:val="24"/>
          <w:szCs w:val="24"/>
          <w:vertAlign w:val="superscript"/>
        </w:rPr>
        <w:t>#</w:t>
      </w:r>
      <w:r w:rsidRPr="00DC658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C6586">
        <w:rPr>
          <w:rFonts w:ascii="Times New Roman" w:hAnsi="Times New Roman" w:hint="eastAsia"/>
          <w:sz w:val="24"/>
          <w:szCs w:val="24"/>
        </w:rPr>
        <w:t>This</w:t>
      </w:r>
      <w:proofErr w:type="gramEnd"/>
      <w:r w:rsidRPr="00DC6586">
        <w:rPr>
          <w:rFonts w:ascii="Times New Roman" w:hAnsi="Times New Roman" w:hint="eastAsia"/>
          <w:sz w:val="24"/>
          <w:szCs w:val="24"/>
        </w:rPr>
        <w:t xml:space="preserve"> m</w:t>
      </w:r>
      <w:r w:rsidRPr="00DC6586">
        <w:rPr>
          <w:rFonts w:ascii="Times New Roman" w:hAnsi="Times New Roman"/>
          <w:sz w:val="24"/>
          <w:szCs w:val="24"/>
        </w:rPr>
        <w:t>ultivariate factor regression analysis</w:t>
      </w:r>
      <w:r w:rsidRPr="00DC6586">
        <w:rPr>
          <w:rFonts w:ascii="Times New Roman" w:hAnsi="Times New Roman" w:hint="eastAsia"/>
          <w:sz w:val="24"/>
          <w:szCs w:val="24"/>
        </w:rPr>
        <w:t xml:space="preserve"> was based on n=</w:t>
      </w:r>
      <w:r>
        <w:rPr>
          <w:rFonts w:ascii="Times New Roman" w:hAnsi="Times New Roman" w:hint="eastAsia"/>
          <w:sz w:val="24"/>
          <w:szCs w:val="24"/>
        </w:rPr>
        <w:t>134</w:t>
      </w:r>
      <w:r w:rsidRPr="00DC6586">
        <w:rPr>
          <w:rFonts w:ascii="Times New Roman" w:hAnsi="Times New Roman" w:hint="eastAsia"/>
          <w:sz w:val="24"/>
          <w:szCs w:val="24"/>
        </w:rPr>
        <w:t xml:space="preserve"> and adjustment for all variables with </w:t>
      </w:r>
      <w:r w:rsidRPr="00DC6586">
        <w:rPr>
          <w:rFonts w:ascii="Times New Roman" w:hAnsi="Times New Roman"/>
          <w:sz w:val="24"/>
          <w:szCs w:val="24"/>
        </w:rPr>
        <w:t xml:space="preserve">the </w:t>
      </w:r>
      <w:r w:rsidRPr="00DC6586">
        <w:rPr>
          <w:rFonts w:ascii="Times New Roman" w:hAnsi="Times New Roman" w:hint="eastAsia"/>
          <w:sz w:val="24"/>
          <w:szCs w:val="24"/>
        </w:rPr>
        <w:t xml:space="preserve">exception of </w:t>
      </w:r>
      <w:r>
        <w:rPr>
          <w:rFonts w:ascii="Times New Roman" w:hAnsi="Times New Roman" w:hint="eastAsia"/>
          <w:sz w:val="24"/>
          <w:szCs w:val="24"/>
        </w:rPr>
        <w:t>t</w:t>
      </w:r>
      <w:r w:rsidRPr="00E97659">
        <w:rPr>
          <w:rFonts w:ascii="Times New Roman" w:hAnsi="Times New Roman"/>
          <w:sz w:val="24"/>
          <w:szCs w:val="24"/>
        </w:rPr>
        <w:t>he type of school</w:t>
      </w:r>
      <w:r>
        <w:rPr>
          <w:rFonts w:ascii="Times New Roman" w:hAnsi="Times New Roman" w:hint="eastAsia"/>
          <w:sz w:val="24"/>
          <w:szCs w:val="24"/>
        </w:rPr>
        <w:t xml:space="preserve"> and BMI; </w:t>
      </w:r>
    </w:p>
    <w:p w:rsidR="00BE3943" w:rsidRDefault="00BE3943" w:rsidP="00C332D5">
      <w:pPr>
        <w:spacing w:line="480" w:lineRule="auto"/>
        <w:rPr>
          <w:rFonts w:ascii="Times New Roman" w:hAnsi="Times New Roman"/>
          <w:sz w:val="24"/>
          <w:szCs w:val="24"/>
        </w:rPr>
      </w:pPr>
      <w:r w:rsidRPr="00DC6586">
        <w:rPr>
          <w:rFonts w:ascii="Times New Roman" w:hAnsi="Times New Roman"/>
          <w:sz w:val="24"/>
          <w:szCs w:val="24"/>
        </w:rPr>
        <w:t xml:space="preserve">Boldface indicates significant at </w:t>
      </w:r>
      <w:r w:rsidRPr="005C0D21">
        <w:rPr>
          <w:rFonts w:ascii="Times New Roman" w:hAnsi="Times New Roman"/>
          <w:i/>
          <w:sz w:val="24"/>
          <w:szCs w:val="24"/>
        </w:rPr>
        <w:t>P</w:t>
      </w:r>
      <w:r w:rsidRPr="00DC6586">
        <w:rPr>
          <w:rFonts w:ascii="Times New Roman" w:hAnsi="Times New Roman"/>
          <w:sz w:val="24"/>
          <w:szCs w:val="24"/>
        </w:rPr>
        <w:t>&lt;0.0</w:t>
      </w:r>
      <w:r>
        <w:rPr>
          <w:rFonts w:ascii="Times New Roman" w:hAnsi="Times New Roman" w:hint="eastAsia"/>
          <w:sz w:val="24"/>
          <w:szCs w:val="24"/>
        </w:rPr>
        <w:t>5; BMI: body mass index</w:t>
      </w:r>
      <w:r w:rsidRPr="00DC6586">
        <w:rPr>
          <w:rFonts w:ascii="Times New Roman" w:hAnsi="Times New Roman"/>
          <w:sz w:val="24"/>
          <w:szCs w:val="24"/>
        </w:rPr>
        <w:t>.</w:t>
      </w:r>
    </w:p>
    <w:sectPr w:rsidR="00BE3943" w:rsidSect="00931ED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F31" w:rsidRDefault="00746F31" w:rsidP="002C2C4C">
      <w:r>
        <w:separator/>
      </w:r>
    </w:p>
  </w:endnote>
  <w:endnote w:type="continuationSeparator" w:id="0">
    <w:p w:rsidR="00746F31" w:rsidRDefault="00746F31" w:rsidP="002C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ardianSansGR-Regular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Elena">
    <w:altName w:val="SimSun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GJMJ G+ Gulliver RM">
    <w:altName w:val="SimSun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F31" w:rsidRDefault="00746F31" w:rsidP="002C2C4C">
      <w:r>
        <w:separator/>
      </w:r>
    </w:p>
  </w:footnote>
  <w:footnote w:type="continuationSeparator" w:id="0">
    <w:p w:rsidR="00746F31" w:rsidRDefault="00746F31" w:rsidP="002C2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20"/>
  </w:docVars>
  <w:rsids>
    <w:rsidRoot w:val="002C2C4C"/>
    <w:rsid w:val="00062119"/>
    <w:rsid w:val="002C2C4C"/>
    <w:rsid w:val="00411464"/>
    <w:rsid w:val="005C0D21"/>
    <w:rsid w:val="005D6FEF"/>
    <w:rsid w:val="00710694"/>
    <w:rsid w:val="00746F31"/>
    <w:rsid w:val="008E278C"/>
    <w:rsid w:val="00931ED3"/>
    <w:rsid w:val="00BE3943"/>
    <w:rsid w:val="00C332D5"/>
    <w:rsid w:val="00D66463"/>
    <w:rsid w:val="00DE6112"/>
    <w:rsid w:val="00F3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464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C2C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C2C4C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2C2C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C2C4C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C332D5"/>
  </w:style>
  <w:style w:type="paragraph" w:styleId="BalloonText">
    <w:name w:val="Balloon Text"/>
    <w:basedOn w:val="Normal"/>
    <w:link w:val="BalloonTextChar"/>
    <w:uiPriority w:val="99"/>
    <w:semiHidden/>
    <w:unhideWhenUsed/>
    <w:rsid w:val="000621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1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;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;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792</Words>
  <Characters>4481</Characters>
  <Application>Microsoft Office Word</Application>
  <DocSecurity>0</DocSecurity>
  <Lines>746</Lines>
  <Paragraphs>527</Paragraphs>
  <ScaleCrop>false</ScaleCrop>
  <Company/>
  <LinksUpToDate>false</LinksUpToDate>
  <CharactersWithSpaces>4746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</dc:creator>
  <cp:keywords/>
  <dc:description/>
  <cp:lastModifiedBy>S3G_Reference_Citation_Sequence</cp:lastModifiedBy>
  <cp:revision>13</cp:revision>
  <dcterms:created xsi:type="dcterms:W3CDTF">2019-08-27T15:02:00Z</dcterms:created>
  <dcterms:modified xsi:type="dcterms:W3CDTF">2020-01-29T13:50:00Z</dcterms:modified>
</cp:coreProperties>
</file>