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98" w:rsidRDefault="00884D98" w:rsidP="00503F64">
      <w:pPr>
        <w:pStyle w:val="root-block-node"/>
        <w:spacing w:line="360" w:lineRule="auto"/>
        <w:ind w:right="288"/>
        <w:jc w:val="both"/>
        <w:rPr>
          <w:b/>
          <w:bCs/>
          <w:sz w:val="22"/>
          <w:szCs w:val="22"/>
        </w:rPr>
      </w:pPr>
    </w:p>
    <w:p w:rsidR="00884D98" w:rsidRDefault="00503F64" w:rsidP="00503F64">
      <w:pPr>
        <w:pStyle w:val="root-block-node"/>
        <w:spacing w:line="360" w:lineRule="auto"/>
        <w:ind w:right="288"/>
        <w:jc w:val="both"/>
        <w:rPr>
          <w:sz w:val="22"/>
          <w:szCs w:val="22"/>
        </w:rPr>
      </w:pPr>
      <w:r w:rsidRPr="00DF2F28">
        <w:rPr>
          <w:b/>
          <w:bCs/>
          <w:sz w:val="22"/>
          <w:szCs w:val="22"/>
        </w:rPr>
        <w:t>Annex 1</w:t>
      </w:r>
      <w:r w:rsidRPr="00DF2F28">
        <w:rPr>
          <w:sz w:val="22"/>
          <w:szCs w:val="22"/>
        </w:rPr>
        <w:t xml:space="preserve"> </w:t>
      </w:r>
    </w:p>
    <w:p w:rsidR="00884D98" w:rsidRPr="00884D98" w:rsidRDefault="00884D98" w:rsidP="00884D98">
      <w:pPr>
        <w:spacing w:line="480" w:lineRule="auto"/>
        <w:ind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 </w:t>
      </w:r>
      <w:r>
        <w:rPr>
          <w:rFonts w:ascii="Times New Roman" w:hAnsi="Times New Roman" w:cs="Times New Roman"/>
          <w:i/>
          <w:iCs/>
          <w:sz w:val="24"/>
          <w:szCs w:val="24"/>
        </w:rPr>
        <w:t>Adapted Nepali items based on the HLS-Child-Q15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688"/>
        <w:gridCol w:w="4144"/>
        <w:gridCol w:w="1005"/>
        <w:gridCol w:w="998"/>
        <w:gridCol w:w="720"/>
        <w:gridCol w:w="900"/>
        <w:gridCol w:w="895"/>
      </w:tblGrid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S.N. 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050">
              <w:rPr>
                <w:rFonts w:ascii="Times New Roman" w:hAnsi="Times New Roman" w:cs="Times New Roman"/>
                <w:b/>
                <w:sz w:val="24"/>
                <w:szCs w:val="24"/>
              </w:rPr>
              <w:t>How easy or difficult is it for you to…</w:t>
            </w:r>
          </w:p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Very difficult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difficult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Easy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Very easy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find out how to recover quickly when you have a cold?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find out what you can do so that you don’t get too fat or too thin?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find out how you can best relax?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find out which food is healthy for you?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understand when and how you should take your medicine when you are ill?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understand what your doctor says to you?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understand why you sometimes need to see the doctor even though you are not ill?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understand why you need vaccinations?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understand what your parents tell you about your health?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understand why you need to relax sometimes?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judge what helps a lot for you to stay healthy and what does not help much?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do what your parents tell you to do so that you can get well again?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take your medicine in the way you’re told to?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stick to what you have learned in road safety lessons?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have a healthy diet?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judge what helps or does not help to get rid of a cold?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judge the truth of what the doctor tells you in order for you to get well again?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judge whether you can trust the media when they warn you about risks to your health?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judge whether what may happen to you later if you start smoking is true?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 xml:space="preserve">judge how where you live (neighborhood, district, street) is connected to your health?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judge how your behavior (exercise and diet) is connected to your health?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0" w:rsidRPr="00895050" w:rsidTr="0089505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050">
              <w:rPr>
                <w:rFonts w:ascii="Times New Roman" w:hAnsi="Times New Roman" w:cs="Times New Roman"/>
                <w:sz w:val="24"/>
                <w:szCs w:val="24"/>
              </w:rPr>
              <w:t>Decide when you need to wash your hands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98" w:rsidRPr="00895050" w:rsidRDefault="0088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D98" w:rsidRDefault="00884D98" w:rsidP="00503F64">
      <w:pPr>
        <w:pStyle w:val="root-block-node"/>
        <w:spacing w:line="360" w:lineRule="auto"/>
        <w:ind w:right="288"/>
        <w:jc w:val="both"/>
        <w:rPr>
          <w:sz w:val="22"/>
          <w:szCs w:val="22"/>
        </w:rPr>
      </w:pPr>
      <w:bookmarkStart w:id="0" w:name="_GoBack"/>
      <w:bookmarkEnd w:id="0"/>
    </w:p>
    <w:sectPr w:rsidR="00884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EA"/>
    <w:rsid w:val="00186FDA"/>
    <w:rsid w:val="00244B7B"/>
    <w:rsid w:val="003C69B6"/>
    <w:rsid w:val="00503F64"/>
    <w:rsid w:val="0052620E"/>
    <w:rsid w:val="00796F7F"/>
    <w:rsid w:val="007E596C"/>
    <w:rsid w:val="008771D5"/>
    <w:rsid w:val="00884D98"/>
    <w:rsid w:val="00893676"/>
    <w:rsid w:val="00895050"/>
    <w:rsid w:val="00AF4649"/>
    <w:rsid w:val="00BE24EA"/>
    <w:rsid w:val="00BE33CA"/>
    <w:rsid w:val="00C72044"/>
    <w:rsid w:val="00C728B4"/>
    <w:rsid w:val="00CF78D0"/>
    <w:rsid w:val="00E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6DAED"/>
  <w15:chartTrackingRefBased/>
  <w15:docId w15:val="{FA644D50-29CF-4D79-8992-BA2F8424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ot-block-node">
    <w:name w:val="root-block-node"/>
    <w:basedOn w:val="Normal"/>
    <w:link w:val="root-block-nodeChar"/>
    <w:rsid w:val="0050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ot-block-nodeChar">
    <w:name w:val="root-block-node Char"/>
    <w:basedOn w:val="DefaultParagraphFont"/>
    <w:link w:val="root-block-node"/>
    <w:rsid w:val="00503F6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84D98"/>
    <w:pPr>
      <w:spacing w:after="0" w:line="240" w:lineRule="auto"/>
    </w:pPr>
    <w:rPr>
      <w:rFonts w:eastAsiaTheme="minorEastAsia"/>
      <w:sz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dcterms:created xsi:type="dcterms:W3CDTF">2023-08-01T06:14:00Z</dcterms:created>
  <dcterms:modified xsi:type="dcterms:W3CDTF">2024-03-05T14:00:00Z</dcterms:modified>
</cp:coreProperties>
</file>