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25113" w14:textId="77777777" w:rsidR="00F233A8" w:rsidRDefault="00506D76">
      <w:pPr>
        <w:jc w:val="center"/>
        <w:rPr>
          <w:rFonts w:ascii="Arial" w:hAnsi="Arial" w:cs="Arial"/>
          <w:b/>
          <w:bCs/>
          <w:sz w:val="18"/>
          <w:szCs w:val="18"/>
        </w:rPr>
      </w:pPr>
      <w:r>
        <w:rPr>
          <w:rFonts w:ascii="Arial" w:hAnsi="Arial" w:cs="Arial"/>
          <w:b/>
          <w:bCs/>
          <w:sz w:val="18"/>
          <w:szCs w:val="18"/>
        </w:rPr>
        <w:t xml:space="preserve">Table S1. </w:t>
      </w:r>
      <w:r w:rsidRPr="00F233A8">
        <w:rPr>
          <w:rFonts w:ascii="Arial" w:hAnsi="Arial" w:cs="Arial" w:hint="eastAsia"/>
          <w:b/>
          <w:bCs/>
          <w:sz w:val="18"/>
          <w:szCs w:val="18"/>
        </w:rPr>
        <w:t>D</w:t>
      </w:r>
      <w:r w:rsidRPr="00F233A8">
        <w:rPr>
          <w:rFonts w:ascii="Arial" w:hAnsi="Arial" w:cs="Arial"/>
          <w:b/>
          <w:bCs/>
          <w:sz w:val="18"/>
          <w:szCs w:val="18"/>
        </w:rPr>
        <w:t xml:space="preserve">etailed definitions </w:t>
      </w:r>
      <w:r w:rsidRPr="00F233A8">
        <w:rPr>
          <w:rFonts w:ascii="Arial" w:hAnsi="Arial" w:cs="Arial" w:hint="eastAsia"/>
          <w:b/>
          <w:bCs/>
          <w:sz w:val="18"/>
          <w:szCs w:val="18"/>
        </w:rPr>
        <w:t xml:space="preserve">and encodings </w:t>
      </w:r>
      <w:r w:rsidRPr="00F233A8">
        <w:rPr>
          <w:rFonts w:ascii="Arial" w:hAnsi="Arial" w:cs="Arial"/>
          <w:b/>
          <w:bCs/>
          <w:sz w:val="18"/>
          <w:szCs w:val="18"/>
        </w:rPr>
        <w:t>of</w:t>
      </w:r>
      <w:r w:rsidRPr="00F233A8">
        <w:rPr>
          <w:rFonts w:ascii="Arial" w:hAnsi="Arial" w:cs="Arial" w:hint="eastAsia"/>
          <w:b/>
          <w:bCs/>
          <w:sz w:val="18"/>
          <w:szCs w:val="18"/>
        </w:rPr>
        <w:t xml:space="preserve"> covariates</w:t>
      </w:r>
    </w:p>
    <w:tbl>
      <w:tblPr>
        <w:tblStyle w:val="a9"/>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1"/>
        <w:gridCol w:w="2766"/>
      </w:tblGrid>
      <w:tr w:rsidR="00F233A8" w14:paraId="39817927" w14:textId="77777777" w:rsidTr="00862243">
        <w:tc>
          <w:tcPr>
            <w:tcW w:w="3119" w:type="dxa"/>
            <w:tcBorders>
              <w:top w:val="single" w:sz="8" w:space="0" w:color="auto"/>
              <w:bottom w:val="single" w:sz="6" w:space="0" w:color="auto"/>
            </w:tcBorders>
          </w:tcPr>
          <w:p w14:paraId="1ED3BEF5" w14:textId="75EEF9EC" w:rsidR="00F233A8" w:rsidRDefault="00F233A8">
            <w:pPr>
              <w:jc w:val="center"/>
              <w:rPr>
                <w:rFonts w:ascii="Arial" w:hAnsi="Arial" w:cs="Arial"/>
                <w:b/>
                <w:bCs/>
                <w:sz w:val="18"/>
                <w:szCs w:val="18"/>
              </w:rPr>
            </w:pPr>
            <w:r>
              <w:rPr>
                <w:rFonts w:ascii="Arial" w:hAnsi="Arial" w:cs="Arial" w:hint="eastAsia"/>
                <w:b/>
                <w:bCs/>
                <w:sz w:val="18"/>
                <w:szCs w:val="18"/>
              </w:rPr>
              <w:t>Covariates</w:t>
            </w:r>
          </w:p>
        </w:tc>
        <w:tc>
          <w:tcPr>
            <w:tcW w:w="2411" w:type="dxa"/>
            <w:tcBorders>
              <w:top w:val="single" w:sz="8" w:space="0" w:color="auto"/>
              <w:bottom w:val="single" w:sz="6" w:space="0" w:color="auto"/>
            </w:tcBorders>
          </w:tcPr>
          <w:p w14:paraId="3C518E27" w14:textId="1D725763" w:rsidR="00F233A8" w:rsidRDefault="00F233A8">
            <w:pPr>
              <w:jc w:val="center"/>
              <w:rPr>
                <w:rFonts w:ascii="Arial" w:hAnsi="Arial" w:cs="Arial"/>
                <w:b/>
                <w:bCs/>
                <w:sz w:val="18"/>
                <w:szCs w:val="18"/>
              </w:rPr>
            </w:pPr>
            <w:r>
              <w:rPr>
                <w:rFonts w:ascii="Arial" w:hAnsi="Arial" w:cs="Arial" w:hint="eastAsia"/>
                <w:b/>
                <w:bCs/>
                <w:sz w:val="18"/>
                <w:szCs w:val="18"/>
              </w:rPr>
              <w:t>Categories</w:t>
            </w:r>
          </w:p>
        </w:tc>
        <w:tc>
          <w:tcPr>
            <w:tcW w:w="2766" w:type="dxa"/>
            <w:tcBorders>
              <w:top w:val="single" w:sz="8" w:space="0" w:color="auto"/>
              <w:bottom w:val="single" w:sz="6" w:space="0" w:color="auto"/>
            </w:tcBorders>
          </w:tcPr>
          <w:p w14:paraId="1FC73D25" w14:textId="54871A39" w:rsidR="00F233A8" w:rsidRDefault="00F233A8">
            <w:pPr>
              <w:jc w:val="center"/>
              <w:rPr>
                <w:rFonts w:ascii="Arial" w:hAnsi="Arial" w:cs="Arial"/>
                <w:b/>
                <w:bCs/>
                <w:sz w:val="18"/>
                <w:szCs w:val="18"/>
              </w:rPr>
            </w:pPr>
            <w:r>
              <w:rPr>
                <w:rFonts w:ascii="Arial" w:hAnsi="Arial" w:cs="Arial" w:hint="eastAsia"/>
                <w:b/>
                <w:bCs/>
                <w:sz w:val="18"/>
                <w:szCs w:val="18"/>
              </w:rPr>
              <w:t>Encodings</w:t>
            </w:r>
          </w:p>
        </w:tc>
      </w:tr>
      <w:tr w:rsidR="00F233A8" w14:paraId="132B316D" w14:textId="77777777" w:rsidTr="00862243">
        <w:tc>
          <w:tcPr>
            <w:tcW w:w="3119" w:type="dxa"/>
            <w:tcBorders>
              <w:top w:val="single" w:sz="6" w:space="0" w:color="auto"/>
            </w:tcBorders>
          </w:tcPr>
          <w:p w14:paraId="3711964D" w14:textId="2D5FBB33" w:rsidR="00F233A8" w:rsidRDefault="00E52EB4" w:rsidP="00862243">
            <w:pPr>
              <w:jc w:val="left"/>
              <w:rPr>
                <w:rFonts w:ascii="Arial" w:hAnsi="Arial" w:cs="Arial"/>
                <w:b/>
                <w:bCs/>
                <w:sz w:val="18"/>
                <w:szCs w:val="18"/>
              </w:rPr>
            </w:pPr>
            <w:r>
              <w:rPr>
                <w:rFonts w:ascii="Arial" w:hAnsi="Arial" w:cs="Arial" w:hint="eastAsia"/>
                <w:b/>
                <w:bCs/>
                <w:sz w:val="18"/>
                <w:szCs w:val="18"/>
              </w:rPr>
              <w:t>Age</w:t>
            </w:r>
          </w:p>
        </w:tc>
        <w:tc>
          <w:tcPr>
            <w:tcW w:w="2411" w:type="dxa"/>
            <w:tcBorders>
              <w:top w:val="single" w:sz="6" w:space="0" w:color="auto"/>
            </w:tcBorders>
          </w:tcPr>
          <w:p w14:paraId="38BFC63D" w14:textId="5A0FB33B" w:rsidR="00F233A8" w:rsidRPr="00E52EB4" w:rsidRDefault="00E52EB4" w:rsidP="00C204CE">
            <w:pPr>
              <w:jc w:val="left"/>
              <w:rPr>
                <w:rFonts w:ascii="Arial" w:hAnsi="Arial" w:cs="Arial"/>
                <w:sz w:val="18"/>
                <w:szCs w:val="18"/>
              </w:rPr>
            </w:pPr>
            <w:r w:rsidRPr="00E52EB4">
              <w:rPr>
                <w:rFonts w:ascii="Arial" w:hAnsi="Arial" w:cs="Arial" w:hint="eastAsia"/>
                <w:sz w:val="18"/>
                <w:szCs w:val="18"/>
              </w:rPr>
              <w:t>years</w:t>
            </w:r>
          </w:p>
        </w:tc>
        <w:tc>
          <w:tcPr>
            <w:tcW w:w="2766" w:type="dxa"/>
            <w:tcBorders>
              <w:top w:val="single" w:sz="6" w:space="0" w:color="auto"/>
            </w:tcBorders>
          </w:tcPr>
          <w:p w14:paraId="3024E9D4" w14:textId="2FDAC48A" w:rsidR="00F233A8" w:rsidRPr="005D25B2" w:rsidRDefault="002E702A">
            <w:pPr>
              <w:jc w:val="center"/>
              <w:rPr>
                <w:rFonts w:ascii="Arial" w:hAnsi="Arial" w:cs="Arial"/>
                <w:sz w:val="18"/>
                <w:szCs w:val="18"/>
              </w:rPr>
            </w:pPr>
            <w:r w:rsidRPr="005D25B2">
              <w:rPr>
                <w:rFonts w:ascii="Arial" w:hAnsi="Arial" w:cs="Arial" w:hint="eastAsia"/>
                <w:sz w:val="18"/>
                <w:szCs w:val="18"/>
              </w:rPr>
              <w:t>-</w:t>
            </w:r>
          </w:p>
        </w:tc>
      </w:tr>
      <w:tr w:rsidR="00F233A8" w14:paraId="4147BC97" w14:textId="77777777" w:rsidTr="00862243">
        <w:tc>
          <w:tcPr>
            <w:tcW w:w="3119" w:type="dxa"/>
          </w:tcPr>
          <w:p w14:paraId="7B13DA0B" w14:textId="11175D0A" w:rsidR="00F233A8" w:rsidRDefault="00E52EB4" w:rsidP="00862243">
            <w:pPr>
              <w:jc w:val="left"/>
              <w:rPr>
                <w:rFonts w:ascii="Arial" w:hAnsi="Arial" w:cs="Arial"/>
                <w:b/>
                <w:bCs/>
                <w:sz w:val="18"/>
                <w:szCs w:val="18"/>
              </w:rPr>
            </w:pPr>
            <w:r>
              <w:rPr>
                <w:rFonts w:ascii="Arial" w:hAnsi="Arial" w:cs="Arial" w:hint="eastAsia"/>
                <w:b/>
                <w:bCs/>
                <w:sz w:val="18"/>
                <w:szCs w:val="18"/>
              </w:rPr>
              <w:t>Sex</w:t>
            </w:r>
          </w:p>
        </w:tc>
        <w:tc>
          <w:tcPr>
            <w:tcW w:w="2411" w:type="dxa"/>
          </w:tcPr>
          <w:p w14:paraId="43A0C1B8" w14:textId="1B215331" w:rsidR="00F233A8" w:rsidRPr="00E52EB4" w:rsidRDefault="00E52EB4" w:rsidP="00C204CE">
            <w:pPr>
              <w:jc w:val="left"/>
              <w:rPr>
                <w:rFonts w:ascii="Arial" w:hAnsi="Arial" w:cs="Arial"/>
                <w:sz w:val="18"/>
                <w:szCs w:val="18"/>
              </w:rPr>
            </w:pPr>
            <w:r w:rsidRPr="00E52EB4">
              <w:rPr>
                <w:rFonts w:ascii="Arial" w:hAnsi="Arial" w:cs="Arial"/>
                <w:sz w:val="18"/>
                <w:szCs w:val="18"/>
              </w:rPr>
              <w:t>M</w:t>
            </w:r>
            <w:r w:rsidRPr="00E52EB4">
              <w:rPr>
                <w:rFonts w:ascii="Arial" w:hAnsi="Arial" w:cs="Arial" w:hint="eastAsia"/>
                <w:sz w:val="18"/>
                <w:szCs w:val="18"/>
              </w:rPr>
              <w:t>ale</w:t>
            </w:r>
          </w:p>
        </w:tc>
        <w:tc>
          <w:tcPr>
            <w:tcW w:w="2766" w:type="dxa"/>
          </w:tcPr>
          <w:p w14:paraId="09349513" w14:textId="3E69D917" w:rsidR="00F233A8" w:rsidRPr="00FC569F" w:rsidRDefault="002E702A">
            <w:pPr>
              <w:jc w:val="center"/>
              <w:rPr>
                <w:rFonts w:ascii="Arial" w:hAnsi="Arial" w:cs="Arial"/>
                <w:sz w:val="18"/>
                <w:szCs w:val="18"/>
              </w:rPr>
            </w:pPr>
            <w:r w:rsidRPr="00FC569F">
              <w:rPr>
                <w:rFonts w:ascii="Arial" w:hAnsi="Arial" w:cs="Arial" w:hint="eastAsia"/>
                <w:sz w:val="18"/>
                <w:szCs w:val="18"/>
              </w:rPr>
              <w:t>1</w:t>
            </w:r>
          </w:p>
        </w:tc>
      </w:tr>
      <w:tr w:rsidR="004E2ED4" w14:paraId="74D499E8" w14:textId="77777777" w:rsidTr="00862243">
        <w:tc>
          <w:tcPr>
            <w:tcW w:w="3119" w:type="dxa"/>
          </w:tcPr>
          <w:p w14:paraId="2F075D3D" w14:textId="77777777" w:rsidR="004E2ED4" w:rsidRDefault="004E2ED4" w:rsidP="00862243">
            <w:pPr>
              <w:jc w:val="left"/>
              <w:rPr>
                <w:rFonts w:ascii="Arial" w:hAnsi="Arial" w:cs="Arial"/>
                <w:b/>
                <w:bCs/>
                <w:sz w:val="18"/>
                <w:szCs w:val="18"/>
              </w:rPr>
            </w:pPr>
          </w:p>
        </w:tc>
        <w:tc>
          <w:tcPr>
            <w:tcW w:w="2411" w:type="dxa"/>
          </w:tcPr>
          <w:p w14:paraId="4890B10C" w14:textId="088652EA" w:rsidR="004E2ED4" w:rsidRPr="00E52EB4" w:rsidRDefault="004E2ED4" w:rsidP="00C204CE">
            <w:pPr>
              <w:jc w:val="left"/>
              <w:rPr>
                <w:rFonts w:ascii="Arial" w:hAnsi="Arial" w:cs="Arial"/>
                <w:sz w:val="18"/>
                <w:szCs w:val="18"/>
              </w:rPr>
            </w:pPr>
            <w:r>
              <w:rPr>
                <w:rFonts w:ascii="Arial" w:hAnsi="Arial" w:cs="Arial" w:hint="eastAsia"/>
                <w:sz w:val="18"/>
                <w:szCs w:val="18"/>
              </w:rPr>
              <w:t>Female</w:t>
            </w:r>
          </w:p>
        </w:tc>
        <w:tc>
          <w:tcPr>
            <w:tcW w:w="2766" w:type="dxa"/>
          </w:tcPr>
          <w:p w14:paraId="71E4E290" w14:textId="7DBA283C" w:rsidR="004E2ED4" w:rsidRPr="00FC569F" w:rsidRDefault="002E702A">
            <w:pPr>
              <w:jc w:val="center"/>
              <w:rPr>
                <w:rFonts w:ascii="Arial" w:hAnsi="Arial" w:cs="Arial"/>
                <w:sz w:val="18"/>
                <w:szCs w:val="18"/>
              </w:rPr>
            </w:pPr>
            <w:r w:rsidRPr="00FC569F">
              <w:rPr>
                <w:rFonts w:ascii="Arial" w:hAnsi="Arial" w:cs="Arial" w:hint="eastAsia"/>
                <w:sz w:val="18"/>
                <w:szCs w:val="18"/>
              </w:rPr>
              <w:t>2</w:t>
            </w:r>
          </w:p>
        </w:tc>
      </w:tr>
      <w:tr w:rsidR="00C204CE" w14:paraId="78C5A9CB" w14:textId="77777777" w:rsidTr="00862243">
        <w:tc>
          <w:tcPr>
            <w:tcW w:w="3119" w:type="dxa"/>
          </w:tcPr>
          <w:p w14:paraId="781AB9A7" w14:textId="51DAAB5A" w:rsidR="00C204CE" w:rsidRDefault="00C204CE" w:rsidP="00862243">
            <w:pPr>
              <w:jc w:val="left"/>
              <w:rPr>
                <w:rFonts w:ascii="Arial" w:hAnsi="Arial" w:cs="Arial"/>
                <w:b/>
                <w:bCs/>
                <w:sz w:val="18"/>
                <w:szCs w:val="18"/>
              </w:rPr>
            </w:pPr>
            <w:r>
              <w:rPr>
                <w:rFonts w:ascii="Arial" w:hAnsi="Arial" w:cs="Arial" w:hint="eastAsia"/>
                <w:b/>
                <w:bCs/>
                <w:sz w:val="18"/>
                <w:szCs w:val="18"/>
              </w:rPr>
              <w:t>Race</w:t>
            </w:r>
          </w:p>
        </w:tc>
        <w:tc>
          <w:tcPr>
            <w:tcW w:w="2411" w:type="dxa"/>
            <w:vAlign w:val="center"/>
          </w:tcPr>
          <w:p w14:paraId="345142D7" w14:textId="614D945C" w:rsidR="00C204CE" w:rsidRPr="00C204CE" w:rsidRDefault="00C204CE" w:rsidP="00C204CE">
            <w:pPr>
              <w:jc w:val="left"/>
              <w:rPr>
                <w:rFonts w:ascii="Arial" w:hAnsi="Arial" w:cs="Arial"/>
                <w:sz w:val="18"/>
                <w:szCs w:val="18"/>
              </w:rPr>
            </w:pPr>
            <w:r w:rsidRPr="00C204CE">
              <w:rPr>
                <w:rFonts w:ascii="Arial" w:hAnsi="Arial" w:cs="Arial"/>
                <w:sz w:val="18"/>
                <w:szCs w:val="18"/>
              </w:rPr>
              <w:t>Mexican American</w:t>
            </w:r>
          </w:p>
        </w:tc>
        <w:tc>
          <w:tcPr>
            <w:tcW w:w="2766" w:type="dxa"/>
          </w:tcPr>
          <w:p w14:paraId="2C7DFFA8" w14:textId="616A8D71" w:rsidR="00C204CE" w:rsidRPr="00FC569F" w:rsidRDefault="005D25B2" w:rsidP="00C204CE">
            <w:pPr>
              <w:jc w:val="center"/>
              <w:rPr>
                <w:rFonts w:ascii="Arial" w:hAnsi="Arial" w:cs="Arial"/>
                <w:sz w:val="18"/>
                <w:szCs w:val="18"/>
              </w:rPr>
            </w:pPr>
            <w:r w:rsidRPr="00FC569F">
              <w:rPr>
                <w:rFonts w:ascii="Arial" w:hAnsi="Arial" w:cs="Arial" w:hint="eastAsia"/>
                <w:sz w:val="18"/>
                <w:szCs w:val="18"/>
              </w:rPr>
              <w:t>1</w:t>
            </w:r>
          </w:p>
        </w:tc>
      </w:tr>
      <w:tr w:rsidR="00C204CE" w14:paraId="3C124947" w14:textId="77777777" w:rsidTr="00862243">
        <w:tc>
          <w:tcPr>
            <w:tcW w:w="3119" w:type="dxa"/>
          </w:tcPr>
          <w:p w14:paraId="520FC1D0" w14:textId="77777777" w:rsidR="00C204CE" w:rsidRDefault="00C204CE" w:rsidP="00862243">
            <w:pPr>
              <w:jc w:val="left"/>
              <w:rPr>
                <w:rFonts w:ascii="Arial" w:hAnsi="Arial" w:cs="Arial"/>
                <w:b/>
                <w:bCs/>
                <w:sz w:val="18"/>
                <w:szCs w:val="18"/>
              </w:rPr>
            </w:pPr>
          </w:p>
        </w:tc>
        <w:tc>
          <w:tcPr>
            <w:tcW w:w="2411" w:type="dxa"/>
            <w:vAlign w:val="center"/>
          </w:tcPr>
          <w:p w14:paraId="418B2626" w14:textId="05368C8F" w:rsidR="00C204CE" w:rsidRPr="00C204CE" w:rsidRDefault="00C204CE" w:rsidP="00C204CE">
            <w:pPr>
              <w:jc w:val="left"/>
              <w:rPr>
                <w:rFonts w:ascii="Arial" w:hAnsi="Arial" w:cs="Arial"/>
                <w:sz w:val="18"/>
                <w:szCs w:val="18"/>
              </w:rPr>
            </w:pPr>
            <w:r w:rsidRPr="00C204CE">
              <w:rPr>
                <w:rFonts w:ascii="Arial" w:hAnsi="Arial" w:cs="Arial"/>
                <w:sz w:val="18"/>
                <w:szCs w:val="18"/>
              </w:rPr>
              <w:t>Other Hispanic</w:t>
            </w:r>
          </w:p>
        </w:tc>
        <w:tc>
          <w:tcPr>
            <w:tcW w:w="2766" w:type="dxa"/>
          </w:tcPr>
          <w:p w14:paraId="124354A0" w14:textId="4FC1039D" w:rsidR="00C204CE" w:rsidRPr="00FC569F" w:rsidRDefault="005D25B2" w:rsidP="00C204CE">
            <w:pPr>
              <w:jc w:val="center"/>
              <w:rPr>
                <w:rFonts w:ascii="Arial" w:hAnsi="Arial" w:cs="Arial"/>
                <w:sz w:val="18"/>
                <w:szCs w:val="18"/>
              </w:rPr>
            </w:pPr>
            <w:r w:rsidRPr="00FC569F">
              <w:rPr>
                <w:rFonts w:ascii="Arial" w:hAnsi="Arial" w:cs="Arial" w:hint="eastAsia"/>
                <w:sz w:val="18"/>
                <w:szCs w:val="18"/>
              </w:rPr>
              <w:t>2</w:t>
            </w:r>
          </w:p>
        </w:tc>
      </w:tr>
      <w:tr w:rsidR="00C204CE" w14:paraId="1BED9C08" w14:textId="77777777" w:rsidTr="00862243">
        <w:tc>
          <w:tcPr>
            <w:tcW w:w="3119" w:type="dxa"/>
          </w:tcPr>
          <w:p w14:paraId="249209C1" w14:textId="77777777" w:rsidR="00C204CE" w:rsidRDefault="00C204CE" w:rsidP="00862243">
            <w:pPr>
              <w:jc w:val="left"/>
              <w:rPr>
                <w:rFonts w:ascii="Arial" w:hAnsi="Arial" w:cs="Arial"/>
                <w:b/>
                <w:bCs/>
                <w:sz w:val="18"/>
                <w:szCs w:val="18"/>
              </w:rPr>
            </w:pPr>
          </w:p>
        </w:tc>
        <w:tc>
          <w:tcPr>
            <w:tcW w:w="2411" w:type="dxa"/>
            <w:vAlign w:val="center"/>
          </w:tcPr>
          <w:p w14:paraId="118CE63E" w14:textId="5B1CF34D" w:rsidR="00C204CE" w:rsidRPr="00C204CE" w:rsidRDefault="00C204CE" w:rsidP="00C204CE">
            <w:pPr>
              <w:jc w:val="left"/>
              <w:rPr>
                <w:rFonts w:ascii="Arial" w:hAnsi="Arial" w:cs="Arial"/>
                <w:sz w:val="18"/>
                <w:szCs w:val="18"/>
              </w:rPr>
            </w:pPr>
            <w:r w:rsidRPr="00C204CE">
              <w:rPr>
                <w:rFonts w:ascii="Arial" w:hAnsi="Arial" w:cs="Arial"/>
                <w:sz w:val="18"/>
                <w:szCs w:val="18"/>
              </w:rPr>
              <w:t>Non-Hispanic White</w:t>
            </w:r>
          </w:p>
        </w:tc>
        <w:tc>
          <w:tcPr>
            <w:tcW w:w="2766" w:type="dxa"/>
          </w:tcPr>
          <w:p w14:paraId="656983AE" w14:textId="3AB47687" w:rsidR="00C204CE" w:rsidRPr="00FC569F" w:rsidRDefault="005D25B2" w:rsidP="00C204CE">
            <w:pPr>
              <w:jc w:val="center"/>
              <w:rPr>
                <w:rFonts w:ascii="Arial" w:hAnsi="Arial" w:cs="Arial"/>
                <w:sz w:val="18"/>
                <w:szCs w:val="18"/>
              </w:rPr>
            </w:pPr>
            <w:r w:rsidRPr="00FC569F">
              <w:rPr>
                <w:rFonts w:ascii="Arial" w:hAnsi="Arial" w:cs="Arial" w:hint="eastAsia"/>
                <w:sz w:val="18"/>
                <w:szCs w:val="18"/>
              </w:rPr>
              <w:t>3</w:t>
            </w:r>
          </w:p>
        </w:tc>
      </w:tr>
      <w:tr w:rsidR="00C204CE" w14:paraId="068B8E65" w14:textId="77777777" w:rsidTr="00862243">
        <w:tc>
          <w:tcPr>
            <w:tcW w:w="3119" w:type="dxa"/>
          </w:tcPr>
          <w:p w14:paraId="05878F04" w14:textId="77777777" w:rsidR="00C204CE" w:rsidRDefault="00C204CE" w:rsidP="00862243">
            <w:pPr>
              <w:jc w:val="left"/>
              <w:rPr>
                <w:rFonts w:ascii="Arial" w:hAnsi="Arial" w:cs="Arial"/>
                <w:b/>
                <w:bCs/>
                <w:sz w:val="18"/>
                <w:szCs w:val="18"/>
              </w:rPr>
            </w:pPr>
          </w:p>
        </w:tc>
        <w:tc>
          <w:tcPr>
            <w:tcW w:w="2411" w:type="dxa"/>
            <w:vAlign w:val="center"/>
          </w:tcPr>
          <w:p w14:paraId="3C863118" w14:textId="476E8426" w:rsidR="00C204CE" w:rsidRPr="00C204CE" w:rsidRDefault="00C204CE" w:rsidP="00C204CE">
            <w:pPr>
              <w:jc w:val="left"/>
              <w:rPr>
                <w:rFonts w:ascii="Arial" w:hAnsi="Arial" w:cs="Arial"/>
                <w:sz w:val="18"/>
                <w:szCs w:val="18"/>
              </w:rPr>
            </w:pPr>
            <w:r w:rsidRPr="00C204CE">
              <w:rPr>
                <w:rFonts w:ascii="Arial" w:hAnsi="Arial" w:cs="Arial"/>
                <w:sz w:val="18"/>
                <w:szCs w:val="18"/>
              </w:rPr>
              <w:t>Non-Hispanic Black</w:t>
            </w:r>
          </w:p>
        </w:tc>
        <w:tc>
          <w:tcPr>
            <w:tcW w:w="2766" w:type="dxa"/>
          </w:tcPr>
          <w:p w14:paraId="031638BE" w14:textId="3833E060" w:rsidR="00C204CE" w:rsidRPr="00FC569F" w:rsidRDefault="005D25B2" w:rsidP="00C204CE">
            <w:pPr>
              <w:jc w:val="center"/>
              <w:rPr>
                <w:rFonts w:ascii="Arial" w:hAnsi="Arial" w:cs="Arial"/>
                <w:sz w:val="18"/>
                <w:szCs w:val="18"/>
              </w:rPr>
            </w:pPr>
            <w:r w:rsidRPr="00FC569F">
              <w:rPr>
                <w:rFonts w:ascii="Arial" w:hAnsi="Arial" w:cs="Arial" w:hint="eastAsia"/>
                <w:sz w:val="18"/>
                <w:szCs w:val="18"/>
              </w:rPr>
              <w:t>4</w:t>
            </w:r>
          </w:p>
        </w:tc>
      </w:tr>
      <w:tr w:rsidR="00C204CE" w14:paraId="071E1F9C" w14:textId="77777777" w:rsidTr="00862243">
        <w:tc>
          <w:tcPr>
            <w:tcW w:w="3119" w:type="dxa"/>
          </w:tcPr>
          <w:p w14:paraId="0B6D63BF" w14:textId="77777777" w:rsidR="00C204CE" w:rsidRDefault="00C204CE" w:rsidP="00862243">
            <w:pPr>
              <w:jc w:val="left"/>
              <w:rPr>
                <w:rFonts w:ascii="Arial" w:hAnsi="Arial" w:cs="Arial"/>
                <w:b/>
                <w:bCs/>
                <w:sz w:val="18"/>
                <w:szCs w:val="18"/>
              </w:rPr>
            </w:pPr>
          </w:p>
        </w:tc>
        <w:tc>
          <w:tcPr>
            <w:tcW w:w="2411" w:type="dxa"/>
            <w:vAlign w:val="center"/>
          </w:tcPr>
          <w:p w14:paraId="7E9847C3" w14:textId="75D08257" w:rsidR="00C204CE" w:rsidRPr="00C204CE" w:rsidRDefault="00C204CE" w:rsidP="00C204CE">
            <w:pPr>
              <w:jc w:val="left"/>
              <w:rPr>
                <w:rFonts w:ascii="Arial" w:hAnsi="Arial" w:cs="Arial"/>
                <w:sz w:val="18"/>
                <w:szCs w:val="18"/>
              </w:rPr>
            </w:pPr>
            <w:r w:rsidRPr="00C204CE">
              <w:rPr>
                <w:rFonts w:ascii="Arial" w:hAnsi="Arial" w:cs="Arial"/>
                <w:sz w:val="18"/>
                <w:szCs w:val="18"/>
              </w:rPr>
              <w:t>Other Race - Including Multi-Racial</w:t>
            </w:r>
          </w:p>
        </w:tc>
        <w:tc>
          <w:tcPr>
            <w:tcW w:w="2766" w:type="dxa"/>
          </w:tcPr>
          <w:p w14:paraId="3305F894" w14:textId="393399B8" w:rsidR="00C204CE" w:rsidRPr="00FC569F" w:rsidRDefault="005D25B2" w:rsidP="00C204CE">
            <w:pPr>
              <w:jc w:val="center"/>
              <w:rPr>
                <w:rFonts w:ascii="Arial" w:hAnsi="Arial" w:cs="Arial"/>
                <w:sz w:val="18"/>
                <w:szCs w:val="18"/>
              </w:rPr>
            </w:pPr>
            <w:r w:rsidRPr="00FC569F">
              <w:rPr>
                <w:rFonts w:ascii="Arial" w:hAnsi="Arial" w:cs="Arial" w:hint="eastAsia"/>
                <w:sz w:val="18"/>
                <w:szCs w:val="18"/>
              </w:rPr>
              <w:t>5</w:t>
            </w:r>
          </w:p>
        </w:tc>
      </w:tr>
      <w:tr w:rsidR="00DE1055" w14:paraId="5783793D" w14:textId="77777777" w:rsidTr="00862243">
        <w:tc>
          <w:tcPr>
            <w:tcW w:w="3119" w:type="dxa"/>
          </w:tcPr>
          <w:p w14:paraId="29AF4EFB" w14:textId="7C5DB9AD" w:rsidR="00DE1055" w:rsidRDefault="00DE1055" w:rsidP="00DE1055">
            <w:pPr>
              <w:jc w:val="left"/>
              <w:rPr>
                <w:rFonts w:ascii="Arial" w:hAnsi="Arial" w:cs="Arial"/>
                <w:b/>
                <w:bCs/>
                <w:sz w:val="18"/>
                <w:szCs w:val="18"/>
              </w:rPr>
            </w:pPr>
            <w:r>
              <w:rPr>
                <w:rFonts w:ascii="Arial" w:hAnsi="Arial" w:cs="Arial" w:hint="eastAsia"/>
                <w:b/>
                <w:bCs/>
                <w:sz w:val="18"/>
                <w:szCs w:val="18"/>
              </w:rPr>
              <w:t>Education</w:t>
            </w:r>
          </w:p>
        </w:tc>
        <w:tc>
          <w:tcPr>
            <w:tcW w:w="2411" w:type="dxa"/>
            <w:vAlign w:val="center"/>
          </w:tcPr>
          <w:p w14:paraId="4575CC93" w14:textId="41D867C5" w:rsidR="00DE1055" w:rsidRPr="00C9051B" w:rsidRDefault="00DE1055" w:rsidP="00DE1055">
            <w:pPr>
              <w:jc w:val="left"/>
              <w:rPr>
                <w:rFonts w:ascii="Arial" w:hAnsi="Arial" w:cs="Arial"/>
                <w:szCs w:val="21"/>
              </w:rPr>
            </w:pPr>
            <w:r w:rsidRPr="00C204CE">
              <w:rPr>
                <w:rFonts w:ascii="Arial" w:hAnsi="Arial" w:cs="Arial"/>
                <w:sz w:val="18"/>
                <w:szCs w:val="18"/>
              </w:rPr>
              <w:t>Less than 9th grade</w:t>
            </w:r>
          </w:p>
        </w:tc>
        <w:tc>
          <w:tcPr>
            <w:tcW w:w="2766" w:type="dxa"/>
          </w:tcPr>
          <w:p w14:paraId="5335F1A0" w14:textId="5727F009"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1</w:t>
            </w:r>
          </w:p>
        </w:tc>
      </w:tr>
      <w:tr w:rsidR="00DE1055" w14:paraId="148A6CE8" w14:textId="77777777" w:rsidTr="00862243">
        <w:tc>
          <w:tcPr>
            <w:tcW w:w="3119" w:type="dxa"/>
          </w:tcPr>
          <w:p w14:paraId="69CF0B80" w14:textId="77777777" w:rsidR="00DE1055" w:rsidRDefault="00DE1055" w:rsidP="00DE1055">
            <w:pPr>
              <w:jc w:val="left"/>
              <w:rPr>
                <w:rFonts w:ascii="Arial" w:hAnsi="Arial" w:cs="Arial"/>
                <w:b/>
                <w:bCs/>
                <w:sz w:val="18"/>
                <w:szCs w:val="18"/>
              </w:rPr>
            </w:pPr>
          </w:p>
        </w:tc>
        <w:tc>
          <w:tcPr>
            <w:tcW w:w="2411" w:type="dxa"/>
            <w:vAlign w:val="center"/>
          </w:tcPr>
          <w:p w14:paraId="46F90E62" w14:textId="2611CC35" w:rsidR="00DE1055" w:rsidRPr="00C204CE" w:rsidRDefault="00DE1055" w:rsidP="00DE1055">
            <w:pPr>
              <w:jc w:val="left"/>
              <w:rPr>
                <w:rFonts w:ascii="Arial" w:hAnsi="Arial" w:cs="Arial"/>
                <w:sz w:val="18"/>
                <w:szCs w:val="18"/>
              </w:rPr>
            </w:pPr>
            <w:r w:rsidRPr="00C204CE">
              <w:rPr>
                <w:rFonts w:ascii="Arial" w:hAnsi="Arial" w:cs="Arial"/>
                <w:sz w:val="18"/>
                <w:szCs w:val="18"/>
              </w:rPr>
              <w:t>9-11th grade (Includes 12th grade with no diploma)</w:t>
            </w:r>
          </w:p>
        </w:tc>
        <w:tc>
          <w:tcPr>
            <w:tcW w:w="2766" w:type="dxa"/>
          </w:tcPr>
          <w:p w14:paraId="5BA99A1F" w14:textId="32306E6D"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2</w:t>
            </w:r>
          </w:p>
        </w:tc>
      </w:tr>
      <w:tr w:rsidR="00DE1055" w14:paraId="45ECFE43" w14:textId="77777777" w:rsidTr="00862243">
        <w:tc>
          <w:tcPr>
            <w:tcW w:w="3119" w:type="dxa"/>
          </w:tcPr>
          <w:p w14:paraId="1D80CB5D" w14:textId="77777777" w:rsidR="00DE1055" w:rsidRDefault="00DE1055" w:rsidP="00DE1055">
            <w:pPr>
              <w:jc w:val="left"/>
              <w:rPr>
                <w:rFonts w:ascii="Arial" w:hAnsi="Arial" w:cs="Arial"/>
                <w:b/>
                <w:bCs/>
                <w:sz w:val="18"/>
                <w:szCs w:val="18"/>
              </w:rPr>
            </w:pPr>
          </w:p>
        </w:tc>
        <w:tc>
          <w:tcPr>
            <w:tcW w:w="2411" w:type="dxa"/>
            <w:vAlign w:val="center"/>
          </w:tcPr>
          <w:p w14:paraId="71066268" w14:textId="13D3C65A" w:rsidR="00DE1055" w:rsidRPr="00C204CE" w:rsidRDefault="00DE1055" w:rsidP="00DE1055">
            <w:pPr>
              <w:jc w:val="left"/>
              <w:rPr>
                <w:rFonts w:ascii="Arial" w:hAnsi="Arial" w:cs="Arial"/>
                <w:sz w:val="18"/>
                <w:szCs w:val="18"/>
              </w:rPr>
            </w:pPr>
            <w:r w:rsidRPr="00C204CE">
              <w:rPr>
                <w:rFonts w:ascii="Arial" w:hAnsi="Arial" w:cs="Arial"/>
                <w:sz w:val="18"/>
                <w:szCs w:val="18"/>
              </w:rPr>
              <w:t>High school graduate/GED or equivalent</w:t>
            </w:r>
          </w:p>
        </w:tc>
        <w:tc>
          <w:tcPr>
            <w:tcW w:w="2766" w:type="dxa"/>
          </w:tcPr>
          <w:p w14:paraId="1CFA35C1" w14:textId="07090752"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3</w:t>
            </w:r>
          </w:p>
        </w:tc>
      </w:tr>
      <w:tr w:rsidR="00DE1055" w14:paraId="466CB057" w14:textId="77777777" w:rsidTr="00862243">
        <w:tc>
          <w:tcPr>
            <w:tcW w:w="3119" w:type="dxa"/>
          </w:tcPr>
          <w:p w14:paraId="4C419119" w14:textId="77777777" w:rsidR="00DE1055" w:rsidRDefault="00DE1055" w:rsidP="00DE1055">
            <w:pPr>
              <w:jc w:val="left"/>
              <w:rPr>
                <w:rFonts w:ascii="Arial" w:hAnsi="Arial" w:cs="Arial"/>
                <w:b/>
                <w:bCs/>
                <w:sz w:val="18"/>
                <w:szCs w:val="18"/>
              </w:rPr>
            </w:pPr>
          </w:p>
        </w:tc>
        <w:tc>
          <w:tcPr>
            <w:tcW w:w="2411" w:type="dxa"/>
            <w:vAlign w:val="center"/>
          </w:tcPr>
          <w:p w14:paraId="0A6843C0" w14:textId="3E6D2DE8" w:rsidR="00DE1055" w:rsidRPr="00C204CE" w:rsidRDefault="00DE1055" w:rsidP="00DE1055">
            <w:pPr>
              <w:jc w:val="left"/>
              <w:rPr>
                <w:rFonts w:ascii="Arial" w:hAnsi="Arial" w:cs="Arial"/>
                <w:sz w:val="18"/>
                <w:szCs w:val="18"/>
              </w:rPr>
            </w:pPr>
            <w:r w:rsidRPr="00C204CE">
              <w:rPr>
                <w:rFonts w:ascii="Arial" w:hAnsi="Arial" w:cs="Arial"/>
                <w:sz w:val="18"/>
                <w:szCs w:val="18"/>
              </w:rPr>
              <w:t>Some college or AA degree</w:t>
            </w:r>
          </w:p>
        </w:tc>
        <w:tc>
          <w:tcPr>
            <w:tcW w:w="2766" w:type="dxa"/>
          </w:tcPr>
          <w:p w14:paraId="5CFBE428" w14:textId="006A7F5A"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4</w:t>
            </w:r>
          </w:p>
        </w:tc>
      </w:tr>
      <w:tr w:rsidR="00DE1055" w14:paraId="5B13D7D0" w14:textId="77777777" w:rsidTr="00862243">
        <w:tc>
          <w:tcPr>
            <w:tcW w:w="3119" w:type="dxa"/>
          </w:tcPr>
          <w:p w14:paraId="52B5E354" w14:textId="77777777" w:rsidR="00DE1055" w:rsidRDefault="00DE1055" w:rsidP="00DE1055">
            <w:pPr>
              <w:jc w:val="left"/>
              <w:rPr>
                <w:rFonts w:ascii="Arial" w:hAnsi="Arial" w:cs="Arial"/>
                <w:b/>
                <w:bCs/>
                <w:sz w:val="18"/>
                <w:szCs w:val="18"/>
              </w:rPr>
            </w:pPr>
          </w:p>
        </w:tc>
        <w:tc>
          <w:tcPr>
            <w:tcW w:w="2411" w:type="dxa"/>
            <w:vAlign w:val="center"/>
          </w:tcPr>
          <w:p w14:paraId="26DEF2AC" w14:textId="7D86F47F" w:rsidR="00DE1055" w:rsidRPr="00C204CE" w:rsidRDefault="00DE1055" w:rsidP="00DE1055">
            <w:pPr>
              <w:jc w:val="left"/>
              <w:rPr>
                <w:rFonts w:ascii="Arial" w:hAnsi="Arial" w:cs="Arial"/>
                <w:sz w:val="18"/>
                <w:szCs w:val="18"/>
              </w:rPr>
            </w:pPr>
            <w:r w:rsidRPr="00C204CE">
              <w:rPr>
                <w:rFonts w:ascii="Arial" w:hAnsi="Arial" w:cs="Arial"/>
                <w:sz w:val="18"/>
                <w:szCs w:val="18"/>
              </w:rPr>
              <w:t>College graduate or above</w:t>
            </w:r>
          </w:p>
        </w:tc>
        <w:tc>
          <w:tcPr>
            <w:tcW w:w="2766" w:type="dxa"/>
          </w:tcPr>
          <w:p w14:paraId="52106C34" w14:textId="10A459C5"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5</w:t>
            </w:r>
          </w:p>
        </w:tc>
      </w:tr>
      <w:tr w:rsidR="00DE1055" w14:paraId="652512CD" w14:textId="77777777" w:rsidTr="00862243">
        <w:tc>
          <w:tcPr>
            <w:tcW w:w="3119" w:type="dxa"/>
          </w:tcPr>
          <w:p w14:paraId="08B9F6E9" w14:textId="0650AB01" w:rsidR="00DE1055" w:rsidRDefault="00DE1055" w:rsidP="00DE1055">
            <w:pPr>
              <w:jc w:val="left"/>
              <w:rPr>
                <w:rFonts w:ascii="Arial" w:hAnsi="Arial" w:cs="Arial"/>
                <w:b/>
                <w:bCs/>
                <w:sz w:val="18"/>
                <w:szCs w:val="18"/>
              </w:rPr>
            </w:pPr>
            <w:r w:rsidRPr="00FF6F63">
              <w:rPr>
                <w:rFonts w:ascii="Arial" w:hAnsi="Arial" w:cs="Arial"/>
                <w:b/>
                <w:bCs/>
                <w:sz w:val="18"/>
                <w:szCs w:val="18"/>
              </w:rPr>
              <w:t>Marital status</w:t>
            </w:r>
          </w:p>
        </w:tc>
        <w:tc>
          <w:tcPr>
            <w:tcW w:w="2411" w:type="dxa"/>
            <w:vAlign w:val="center"/>
          </w:tcPr>
          <w:p w14:paraId="6141EF61" w14:textId="1B107C23" w:rsidR="00DE1055" w:rsidRPr="00C204CE" w:rsidRDefault="00DE1055" w:rsidP="00DE1055">
            <w:pPr>
              <w:jc w:val="left"/>
              <w:rPr>
                <w:rFonts w:ascii="Arial" w:hAnsi="Arial" w:cs="Arial"/>
                <w:sz w:val="18"/>
                <w:szCs w:val="18"/>
              </w:rPr>
            </w:pPr>
            <w:r w:rsidRPr="00862243">
              <w:rPr>
                <w:rFonts w:ascii="Arial" w:hAnsi="Arial" w:cs="Arial"/>
                <w:sz w:val="18"/>
                <w:szCs w:val="18"/>
              </w:rPr>
              <w:t>Married</w:t>
            </w:r>
          </w:p>
        </w:tc>
        <w:tc>
          <w:tcPr>
            <w:tcW w:w="2766" w:type="dxa"/>
          </w:tcPr>
          <w:p w14:paraId="398958EB" w14:textId="0C148548"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1</w:t>
            </w:r>
          </w:p>
        </w:tc>
      </w:tr>
      <w:tr w:rsidR="00DE1055" w14:paraId="3C713D04" w14:textId="77777777" w:rsidTr="00862243">
        <w:tc>
          <w:tcPr>
            <w:tcW w:w="3119" w:type="dxa"/>
          </w:tcPr>
          <w:p w14:paraId="5A4F1DBC" w14:textId="77777777" w:rsidR="00DE1055" w:rsidRDefault="00DE1055" w:rsidP="00DE1055">
            <w:pPr>
              <w:jc w:val="left"/>
              <w:rPr>
                <w:rFonts w:ascii="Arial" w:hAnsi="Arial" w:cs="Arial"/>
                <w:b/>
                <w:bCs/>
                <w:sz w:val="18"/>
                <w:szCs w:val="18"/>
              </w:rPr>
            </w:pPr>
          </w:p>
        </w:tc>
        <w:tc>
          <w:tcPr>
            <w:tcW w:w="2411" w:type="dxa"/>
            <w:vAlign w:val="center"/>
          </w:tcPr>
          <w:p w14:paraId="28349847" w14:textId="62770349" w:rsidR="00DE1055" w:rsidRPr="00C204CE" w:rsidRDefault="00DE1055" w:rsidP="00DE1055">
            <w:pPr>
              <w:jc w:val="left"/>
              <w:rPr>
                <w:rFonts w:ascii="Arial" w:hAnsi="Arial" w:cs="Arial"/>
                <w:sz w:val="18"/>
                <w:szCs w:val="18"/>
              </w:rPr>
            </w:pPr>
            <w:r w:rsidRPr="00862243">
              <w:rPr>
                <w:rFonts w:ascii="Arial" w:hAnsi="Arial" w:cs="Arial"/>
                <w:sz w:val="18"/>
                <w:szCs w:val="18"/>
              </w:rPr>
              <w:t>Widowed</w:t>
            </w:r>
          </w:p>
        </w:tc>
        <w:tc>
          <w:tcPr>
            <w:tcW w:w="2766" w:type="dxa"/>
          </w:tcPr>
          <w:p w14:paraId="04C2B39D" w14:textId="0A49C84E"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2</w:t>
            </w:r>
          </w:p>
        </w:tc>
      </w:tr>
      <w:tr w:rsidR="00DE1055" w14:paraId="36540582" w14:textId="77777777" w:rsidTr="00862243">
        <w:tc>
          <w:tcPr>
            <w:tcW w:w="3119" w:type="dxa"/>
          </w:tcPr>
          <w:p w14:paraId="5F3E9805" w14:textId="77777777" w:rsidR="00DE1055" w:rsidRDefault="00DE1055" w:rsidP="00DE1055">
            <w:pPr>
              <w:jc w:val="left"/>
              <w:rPr>
                <w:rFonts w:ascii="Arial" w:hAnsi="Arial" w:cs="Arial"/>
                <w:b/>
                <w:bCs/>
                <w:sz w:val="18"/>
                <w:szCs w:val="18"/>
              </w:rPr>
            </w:pPr>
          </w:p>
        </w:tc>
        <w:tc>
          <w:tcPr>
            <w:tcW w:w="2411" w:type="dxa"/>
            <w:vAlign w:val="center"/>
          </w:tcPr>
          <w:p w14:paraId="7F5AE249" w14:textId="0AC5E6AF" w:rsidR="00DE1055" w:rsidRPr="00C204CE" w:rsidRDefault="00DE1055" w:rsidP="00DE1055">
            <w:pPr>
              <w:jc w:val="left"/>
              <w:rPr>
                <w:rFonts w:ascii="Arial" w:hAnsi="Arial" w:cs="Arial"/>
                <w:sz w:val="18"/>
                <w:szCs w:val="18"/>
              </w:rPr>
            </w:pPr>
            <w:r w:rsidRPr="00862243">
              <w:rPr>
                <w:rFonts w:ascii="Arial" w:hAnsi="Arial" w:cs="Arial"/>
                <w:sz w:val="18"/>
                <w:szCs w:val="18"/>
              </w:rPr>
              <w:t>Divorced</w:t>
            </w:r>
          </w:p>
        </w:tc>
        <w:tc>
          <w:tcPr>
            <w:tcW w:w="2766" w:type="dxa"/>
          </w:tcPr>
          <w:p w14:paraId="5CA80EFE" w14:textId="4B960973"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3</w:t>
            </w:r>
          </w:p>
        </w:tc>
      </w:tr>
      <w:tr w:rsidR="00DE1055" w14:paraId="6E50A3F0" w14:textId="77777777" w:rsidTr="00862243">
        <w:tc>
          <w:tcPr>
            <w:tcW w:w="3119" w:type="dxa"/>
          </w:tcPr>
          <w:p w14:paraId="506420E5" w14:textId="77777777" w:rsidR="00DE1055" w:rsidRDefault="00DE1055" w:rsidP="00DE1055">
            <w:pPr>
              <w:jc w:val="left"/>
              <w:rPr>
                <w:rFonts w:ascii="Arial" w:hAnsi="Arial" w:cs="Arial"/>
                <w:b/>
                <w:bCs/>
                <w:sz w:val="18"/>
                <w:szCs w:val="18"/>
              </w:rPr>
            </w:pPr>
          </w:p>
        </w:tc>
        <w:tc>
          <w:tcPr>
            <w:tcW w:w="2411" w:type="dxa"/>
            <w:vAlign w:val="center"/>
          </w:tcPr>
          <w:p w14:paraId="2C4ED4C6" w14:textId="652F6EE9" w:rsidR="00DE1055" w:rsidRPr="00C204CE" w:rsidRDefault="00DE1055" w:rsidP="00DE1055">
            <w:pPr>
              <w:jc w:val="left"/>
              <w:rPr>
                <w:rFonts w:ascii="Arial" w:hAnsi="Arial" w:cs="Arial"/>
                <w:sz w:val="18"/>
                <w:szCs w:val="18"/>
              </w:rPr>
            </w:pPr>
            <w:r w:rsidRPr="00862243">
              <w:rPr>
                <w:rFonts w:ascii="Arial" w:hAnsi="Arial" w:cs="Arial"/>
                <w:sz w:val="18"/>
                <w:szCs w:val="18"/>
              </w:rPr>
              <w:t>Separated</w:t>
            </w:r>
          </w:p>
        </w:tc>
        <w:tc>
          <w:tcPr>
            <w:tcW w:w="2766" w:type="dxa"/>
          </w:tcPr>
          <w:p w14:paraId="674572C3" w14:textId="55F5704F"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4</w:t>
            </w:r>
          </w:p>
        </w:tc>
      </w:tr>
      <w:tr w:rsidR="00DE1055" w14:paraId="3CB9C3E4" w14:textId="77777777" w:rsidTr="00862243">
        <w:tc>
          <w:tcPr>
            <w:tcW w:w="3119" w:type="dxa"/>
          </w:tcPr>
          <w:p w14:paraId="26AE2D1E" w14:textId="77777777" w:rsidR="00DE1055" w:rsidRDefault="00DE1055" w:rsidP="00DE1055">
            <w:pPr>
              <w:jc w:val="left"/>
              <w:rPr>
                <w:rFonts w:ascii="Arial" w:hAnsi="Arial" w:cs="Arial"/>
                <w:b/>
                <w:bCs/>
                <w:sz w:val="18"/>
                <w:szCs w:val="18"/>
              </w:rPr>
            </w:pPr>
          </w:p>
        </w:tc>
        <w:tc>
          <w:tcPr>
            <w:tcW w:w="2411" w:type="dxa"/>
            <w:vAlign w:val="center"/>
          </w:tcPr>
          <w:p w14:paraId="0305A65A" w14:textId="67BEC858" w:rsidR="00DE1055" w:rsidRPr="00C204CE" w:rsidRDefault="00DE1055" w:rsidP="00DE1055">
            <w:pPr>
              <w:jc w:val="left"/>
              <w:rPr>
                <w:rFonts w:ascii="Arial" w:hAnsi="Arial" w:cs="Arial"/>
                <w:sz w:val="18"/>
                <w:szCs w:val="18"/>
              </w:rPr>
            </w:pPr>
            <w:r w:rsidRPr="00862243">
              <w:rPr>
                <w:rFonts w:ascii="Arial" w:hAnsi="Arial" w:cs="Arial"/>
                <w:sz w:val="18"/>
                <w:szCs w:val="18"/>
              </w:rPr>
              <w:t>Never married</w:t>
            </w:r>
          </w:p>
        </w:tc>
        <w:tc>
          <w:tcPr>
            <w:tcW w:w="2766" w:type="dxa"/>
          </w:tcPr>
          <w:p w14:paraId="0ACB84FE" w14:textId="43E25BAB"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5</w:t>
            </w:r>
          </w:p>
        </w:tc>
      </w:tr>
      <w:tr w:rsidR="00DE1055" w14:paraId="14284BE2" w14:textId="77777777" w:rsidTr="00862243">
        <w:tc>
          <w:tcPr>
            <w:tcW w:w="3119" w:type="dxa"/>
          </w:tcPr>
          <w:p w14:paraId="716A18BD" w14:textId="77777777" w:rsidR="00DE1055" w:rsidRDefault="00DE1055" w:rsidP="00DE1055">
            <w:pPr>
              <w:jc w:val="left"/>
              <w:rPr>
                <w:rFonts w:ascii="Arial" w:hAnsi="Arial" w:cs="Arial"/>
                <w:b/>
                <w:bCs/>
                <w:sz w:val="18"/>
                <w:szCs w:val="18"/>
              </w:rPr>
            </w:pPr>
          </w:p>
        </w:tc>
        <w:tc>
          <w:tcPr>
            <w:tcW w:w="2411" w:type="dxa"/>
            <w:vAlign w:val="center"/>
          </w:tcPr>
          <w:p w14:paraId="0E43F5E3" w14:textId="1D18C0CC" w:rsidR="00DE1055" w:rsidRPr="00C204CE" w:rsidRDefault="00DE1055" w:rsidP="00DE1055">
            <w:pPr>
              <w:jc w:val="left"/>
              <w:rPr>
                <w:rFonts w:ascii="Arial" w:hAnsi="Arial" w:cs="Arial"/>
                <w:sz w:val="18"/>
                <w:szCs w:val="18"/>
              </w:rPr>
            </w:pPr>
            <w:r w:rsidRPr="00862243">
              <w:rPr>
                <w:rFonts w:ascii="Arial" w:hAnsi="Arial" w:cs="Arial"/>
                <w:sz w:val="18"/>
                <w:szCs w:val="18"/>
              </w:rPr>
              <w:t>Living with partner</w:t>
            </w:r>
          </w:p>
        </w:tc>
        <w:tc>
          <w:tcPr>
            <w:tcW w:w="2766" w:type="dxa"/>
          </w:tcPr>
          <w:p w14:paraId="603CB63E" w14:textId="5DE38836"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6</w:t>
            </w:r>
          </w:p>
        </w:tc>
      </w:tr>
      <w:tr w:rsidR="00DE1055" w14:paraId="43D0BF90" w14:textId="77777777" w:rsidTr="00862243">
        <w:tc>
          <w:tcPr>
            <w:tcW w:w="3119" w:type="dxa"/>
          </w:tcPr>
          <w:p w14:paraId="68F3CB08" w14:textId="2107CFDB" w:rsidR="00DE1055" w:rsidRDefault="00DE1055" w:rsidP="00DE1055">
            <w:pPr>
              <w:jc w:val="left"/>
              <w:rPr>
                <w:rFonts w:ascii="Arial" w:hAnsi="Arial" w:cs="Arial"/>
                <w:b/>
                <w:bCs/>
                <w:sz w:val="18"/>
                <w:szCs w:val="18"/>
              </w:rPr>
            </w:pPr>
            <w:r w:rsidRPr="00FF6F63">
              <w:rPr>
                <w:rFonts w:ascii="Arial" w:hAnsi="Arial" w:cs="Arial"/>
                <w:b/>
                <w:bCs/>
                <w:sz w:val="18"/>
                <w:szCs w:val="18"/>
              </w:rPr>
              <w:t>Ratio of family income to poverty</w:t>
            </w:r>
          </w:p>
        </w:tc>
        <w:tc>
          <w:tcPr>
            <w:tcW w:w="2411" w:type="dxa"/>
            <w:vAlign w:val="center"/>
          </w:tcPr>
          <w:p w14:paraId="6BC0D901" w14:textId="043CE99C" w:rsidR="00DE1055" w:rsidRPr="00C204CE" w:rsidRDefault="00DE1055" w:rsidP="00DE1055">
            <w:pPr>
              <w:jc w:val="left"/>
              <w:rPr>
                <w:rFonts w:ascii="Arial" w:hAnsi="Arial" w:cs="Arial"/>
                <w:sz w:val="18"/>
                <w:szCs w:val="18"/>
              </w:rPr>
            </w:pPr>
            <w:r>
              <w:rPr>
                <w:rFonts w:ascii="Arial" w:hAnsi="Arial" w:cs="Arial" w:hint="eastAsia"/>
                <w:sz w:val="18"/>
                <w:szCs w:val="18"/>
              </w:rPr>
              <w:t>ratio</w:t>
            </w:r>
          </w:p>
        </w:tc>
        <w:tc>
          <w:tcPr>
            <w:tcW w:w="2766" w:type="dxa"/>
          </w:tcPr>
          <w:p w14:paraId="6051F92B" w14:textId="7CED5854"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w:t>
            </w:r>
          </w:p>
        </w:tc>
      </w:tr>
      <w:tr w:rsidR="00DE1055" w14:paraId="0566D09C" w14:textId="77777777" w:rsidTr="00862243">
        <w:tc>
          <w:tcPr>
            <w:tcW w:w="3119" w:type="dxa"/>
          </w:tcPr>
          <w:p w14:paraId="3A51C217" w14:textId="3E0B4EEF" w:rsidR="00DE1055" w:rsidRDefault="00DE1055" w:rsidP="00DE1055">
            <w:pPr>
              <w:jc w:val="left"/>
              <w:rPr>
                <w:rFonts w:ascii="Arial" w:hAnsi="Arial" w:cs="Arial"/>
                <w:b/>
                <w:bCs/>
                <w:sz w:val="18"/>
                <w:szCs w:val="18"/>
              </w:rPr>
            </w:pPr>
            <w:r w:rsidRPr="00FF6F63">
              <w:rPr>
                <w:rFonts w:ascii="Arial" w:hAnsi="Arial" w:cs="Arial"/>
                <w:b/>
                <w:bCs/>
                <w:sz w:val="18"/>
                <w:szCs w:val="18"/>
              </w:rPr>
              <w:t>Smok</w:t>
            </w:r>
            <w:r w:rsidRPr="00FF6F63">
              <w:rPr>
                <w:rFonts w:ascii="Arial" w:hAnsi="Arial" w:cs="Arial" w:hint="eastAsia"/>
                <w:b/>
                <w:bCs/>
                <w:sz w:val="18"/>
                <w:szCs w:val="18"/>
              </w:rPr>
              <w:t>ing</w:t>
            </w:r>
            <w:r w:rsidRPr="00FF6F63">
              <w:rPr>
                <w:rFonts w:ascii="Arial" w:hAnsi="Arial" w:cs="Arial"/>
                <w:b/>
                <w:bCs/>
                <w:sz w:val="18"/>
                <w:szCs w:val="18"/>
              </w:rPr>
              <w:t xml:space="preserve"> status</w:t>
            </w:r>
          </w:p>
        </w:tc>
        <w:tc>
          <w:tcPr>
            <w:tcW w:w="2411" w:type="dxa"/>
            <w:vAlign w:val="center"/>
          </w:tcPr>
          <w:p w14:paraId="6D8FD0D5" w14:textId="151B0832" w:rsidR="00DE1055" w:rsidRPr="00C204CE" w:rsidRDefault="00FC569F" w:rsidP="00DE1055">
            <w:pPr>
              <w:jc w:val="left"/>
              <w:rPr>
                <w:rFonts w:ascii="Arial" w:hAnsi="Arial" w:cs="Arial"/>
                <w:sz w:val="18"/>
                <w:szCs w:val="18"/>
              </w:rPr>
            </w:pPr>
            <w:r>
              <w:rPr>
                <w:rFonts w:ascii="Arial" w:hAnsi="Arial" w:cs="Arial" w:hint="eastAsia"/>
                <w:sz w:val="18"/>
                <w:szCs w:val="18"/>
              </w:rPr>
              <w:t>Current</w:t>
            </w:r>
          </w:p>
        </w:tc>
        <w:tc>
          <w:tcPr>
            <w:tcW w:w="2766" w:type="dxa"/>
          </w:tcPr>
          <w:p w14:paraId="414B6B79" w14:textId="701F50BE"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0</w:t>
            </w:r>
          </w:p>
        </w:tc>
      </w:tr>
      <w:tr w:rsidR="00DE1055" w14:paraId="45629910" w14:textId="77777777" w:rsidTr="00862243">
        <w:tc>
          <w:tcPr>
            <w:tcW w:w="3119" w:type="dxa"/>
          </w:tcPr>
          <w:p w14:paraId="545DA75E" w14:textId="77777777" w:rsidR="00DE1055" w:rsidRDefault="00DE1055" w:rsidP="00DE1055">
            <w:pPr>
              <w:jc w:val="left"/>
              <w:rPr>
                <w:rFonts w:ascii="Arial" w:hAnsi="Arial" w:cs="Arial"/>
                <w:b/>
                <w:bCs/>
                <w:sz w:val="18"/>
                <w:szCs w:val="18"/>
              </w:rPr>
            </w:pPr>
          </w:p>
        </w:tc>
        <w:tc>
          <w:tcPr>
            <w:tcW w:w="2411" w:type="dxa"/>
            <w:vAlign w:val="center"/>
          </w:tcPr>
          <w:p w14:paraId="27EAB1EB" w14:textId="25AD7F61" w:rsidR="00DE1055" w:rsidRPr="00C204CE" w:rsidRDefault="00DE1055" w:rsidP="00DE1055">
            <w:pPr>
              <w:jc w:val="left"/>
              <w:rPr>
                <w:rFonts w:ascii="Arial" w:hAnsi="Arial" w:cs="Arial"/>
                <w:sz w:val="18"/>
                <w:szCs w:val="18"/>
              </w:rPr>
            </w:pPr>
            <w:r w:rsidRPr="00862243">
              <w:rPr>
                <w:rFonts w:ascii="Arial" w:hAnsi="Arial" w:cs="Arial"/>
                <w:sz w:val="18"/>
                <w:szCs w:val="18"/>
              </w:rPr>
              <w:t>Previous</w:t>
            </w:r>
          </w:p>
        </w:tc>
        <w:tc>
          <w:tcPr>
            <w:tcW w:w="2766" w:type="dxa"/>
          </w:tcPr>
          <w:p w14:paraId="71B84601" w14:textId="7C697824"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1</w:t>
            </w:r>
          </w:p>
        </w:tc>
      </w:tr>
      <w:tr w:rsidR="00DE1055" w14:paraId="733A7A28" w14:textId="77777777" w:rsidTr="00862243">
        <w:tc>
          <w:tcPr>
            <w:tcW w:w="3119" w:type="dxa"/>
          </w:tcPr>
          <w:p w14:paraId="7296C8A9" w14:textId="77777777" w:rsidR="00DE1055" w:rsidRDefault="00DE1055" w:rsidP="00DE1055">
            <w:pPr>
              <w:jc w:val="left"/>
              <w:rPr>
                <w:rFonts w:ascii="Arial" w:hAnsi="Arial" w:cs="Arial"/>
                <w:b/>
                <w:bCs/>
                <w:sz w:val="18"/>
                <w:szCs w:val="18"/>
              </w:rPr>
            </w:pPr>
          </w:p>
        </w:tc>
        <w:tc>
          <w:tcPr>
            <w:tcW w:w="2411" w:type="dxa"/>
            <w:vAlign w:val="center"/>
          </w:tcPr>
          <w:p w14:paraId="1D9CF109" w14:textId="3CBB14F2" w:rsidR="00DE1055" w:rsidRPr="00C204CE" w:rsidRDefault="00FC569F" w:rsidP="00DE1055">
            <w:pPr>
              <w:jc w:val="left"/>
              <w:rPr>
                <w:rFonts w:ascii="Arial" w:hAnsi="Arial" w:cs="Arial"/>
                <w:sz w:val="18"/>
                <w:szCs w:val="18"/>
              </w:rPr>
            </w:pPr>
            <w:r>
              <w:rPr>
                <w:rFonts w:ascii="Arial" w:hAnsi="Arial" w:cs="Arial" w:hint="eastAsia"/>
                <w:sz w:val="18"/>
                <w:szCs w:val="18"/>
              </w:rPr>
              <w:t>Never</w:t>
            </w:r>
          </w:p>
        </w:tc>
        <w:tc>
          <w:tcPr>
            <w:tcW w:w="2766" w:type="dxa"/>
          </w:tcPr>
          <w:p w14:paraId="28D7A0A4" w14:textId="7532E54D" w:rsidR="00DE1055" w:rsidRPr="00FC569F" w:rsidRDefault="00FC569F" w:rsidP="00DE1055">
            <w:pPr>
              <w:jc w:val="center"/>
              <w:rPr>
                <w:rFonts w:ascii="Arial" w:hAnsi="Arial" w:cs="Arial"/>
                <w:sz w:val="18"/>
                <w:szCs w:val="18"/>
              </w:rPr>
            </w:pPr>
            <w:r w:rsidRPr="00FC569F">
              <w:rPr>
                <w:rFonts w:ascii="Arial" w:hAnsi="Arial" w:cs="Arial" w:hint="eastAsia"/>
                <w:sz w:val="18"/>
                <w:szCs w:val="18"/>
              </w:rPr>
              <w:t>2</w:t>
            </w:r>
          </w:p>
        </w:tc>
      </w:tr>
      <w:tr w:rsidR="00DE1055" w14:paraId="25913598" w14:textId="77777777" w:rsidTr="00862243">
        <w:tc>
          <w:tcPr>
            <w:tcW w:w="3119" w:type="dxa"/>
          </w:tcPr>
          <w:p w14:paraId="73B6041C" w14:textId="1734CE74" w:rsidR="00DE1055" w:rsidRDefault="00DE1055" w:rsidP="00DE1055">
            <w:pPr>
              <w:jc w:val="left"/>
              <w:rPr>
                <w:rFonts w:ascii="Arial" w:hAnsi="Arial" w:cs="Arial"/>
                <w:b/>
                <w:bCs/>
                <w:sz w:val="18"/>
                <w:szCs w:val="18"/>
              </w:rPr>
            </w:pPr>
            <w:r w:rsidRPr="00FF6F63">
              <w:rPr>
                <w:rFonts w:ascii="Arial" w:hAnsi="Arial" w:cs="Arial"/>
                <w:b/>
                <w:bCs/>
                <w:sz w:val="18"/>
                <w:szCs w:val="18"/>
              </w:rPr>
              <w:t>Alcohol consumption</w:t>
            </w:r>
          </w:p>
        </w:tc>
        <w:tc>
          <w:tcPr>
            <w:tcW w:w="2411" w:type="dxa"/>
            <w:vAlign w:val="center"/>
          </w:tcPr>
          <w:p w14:paraId="28C89A50" w14:textId="6B3F8DF3" w:rsidR="00DE1055" w:rsidRPr="00C204CE" w:rsidRDefault="00DE1055" w:rsidP="00DE1055">
            <w:pPr>
              <w:jc w:val="left"/>
              <w:rPr>
                <w:rFonts w:ascii="Arial" w:hAnsi="Arial" w:cs="Arial"/>
                <w:sz w:val="18"/>
                <w:szCs w:val="18"/>
              </w:rPr>
            </w:pPr>
            <w:r>
              <w:rPr>
                <w:rFonts w:ascii="Arial" w:hAnsi="Arial" w:cs="Arial" w:hint="eastAsia"/>
                <w:sz w:val="18"/>
                <w:szCs w:val="18"/>
              </w:rPr>
              <w:t>Yes</w:t>
            </w:r>
          </w:p>
        </w:tc>
        <w:tc>
          <w:tcPr>
            <w:tcW w:w="2766" w:type="dxa"/>
          </w:tcPr>
          <w:p w14:paraId="32D4B785" w14:textId="64DEABFC" w:rsidR="00DE1055" w:rsidRPr="005D1F57" w:rsidRDefault="005D1F57" w:rsidP="00DE1055">
            <w:pPr>
              <w:jc w:val="center"/>
              <w:rPr>
                <w:rFonts w:ascii="Arial" w:hAnsi="Arial" w:cs="Arial"/>
                <w:sz w:val="18"/>
                <w:szCs w:val="18"/>
              </w:rPr>
            </w:pPr>
            <w:r w:rsidRPr="005D1F57">
              <w:rPr>
                <w:rFonts w:ascii="Arial" w:hAnsi="Arial" w:cs="Arial" w:hint="eastAsia"/>
                <w:sz w:val="18"/>
                <w:szCs w:val="18"/>
              </w:rPr>
              <w:t>1</w:t>
            </w:r>
          </w:p>
        </w:tc>
      </w:tr>
      <w:tr w:rsidR="00DE1055" w14:paraId="4738F4A4" w14:textId="77777777" w:rsidTr="00862243">
        <w:tc>
          <w:tcPr>
            <w:tcW w:w="3119" w:type="dxa"/>
          </w:tcPr>
          <w:p w14:paraId="4EC1DE9C" w14:textId="77777777" w:rsidR="00DE1055" w:rsidRDefault="00DE1055" w:rsidP="00DE1055">
            <w:pPr>
              <w:jc w:val="left"/>
              <w:rPr>
                <w:rFonts w:ascii="Arial" w:hAnsi="Arial" w:cs="Arial"/>
                <w:b/>
                <w:bCs/>
                <w:sz w:val="18"/>
                <w:szCs w:val="18"/>
              </w:rPr>
            </w:pPr>
          </w:p>
        </w:tc>
        <w:tc>
          <w:tcPr>
            <w:tcW w:w="2411" w:type="dxa"/>
            <w:vAlign w:val="center"/>
          </w:tcPr>
          <w:p w14:paraId="7E85F111" w14:textId="6746BF49" w:rsidR="00DE1055" w:rsidRPr="00C204CE" w:rsidRDefault="00DE1055" w:rsidP="00DE1055">
            <w:pPr>
              <w:jc w:val="left"/>
              <w:rPr>
                <w:rFonts w:ascii="Arial" w:hAnsi="Arial" w:cs="Arial"/>
                <w:sz w:val="18"/>
                <w:szCs w:val="18"/>
              </w:rPr>
            </w:pPr>
            <w:r>
              <w:rPr>
                <w:rFonts w:ascii="Arial" w:hAnsi="Arial" w:cs="Arial" w:hint="eastAsia"/>
                <w:sz w:val="18"/>
                <w:szCs w:val="18"/>
              </w:rPr>
              <w:t>No</w:t>
            </w:r>
          </w:p>
        </w:tc>
        <w:tc>
          <w:tcPr>
            <w:tcW w:w="2766" w:type="dxa"/>
          </w:tcPr>
          <w:p w14:paraId="737E16AE" w14:textId="3C10882E" w:rsidR="00DE1055" w:rsidRPr="005D1F57" w:rsidRDefault="00CC2A3D" w:rsidP="00DE1055">
            <w:pPr>
              <w:jc w:val="center"/>
              <w:rPr>
                <w:rFonts w:ascii="Arial" w:hAnsi="Arial" w:cs="Arial"/>
                <w:sz w:val="18"/>
                <w:szCs w:val="18"/>
              </w:rPr>
            </w:pPr>
            <w:r>
              <w:rPr>
                <w:rFonts w:ascii="Arial" w:hAnsi="Arial" w:cs="Arial" w:hint="eastAsia"/>
                <w:sz w:val="18"/>
                <w:szCs w:val="18"/>
              </w:rPr>
              <w:t>2</w:t>
            </w:r>
          </w:p>
        </w:tc>
      </w:tr>
      <w:tr w:rsidR="00DE1055" w14:paraId="203C2E7D" w14:textId="77777777" w:rsidTr="00862243">
        <w:tc>
          <w:tcPr>
            <w:tcW w:w="3119" w:type="dxa"/>
          </w:tcPr>
          <w:p w14:paraId="6F0E12EA" w14:textId="0D3C54A4" w:rsidR="00DE1055" w:rsidRDefault="00DE1055" w:rsidP="00DE1055">
            <w:pPr>
              <w:jc w:val="left"/>
              <w:rPr>
                <w:rFonts w:ascii="Arial" w:hAnsi="Arial" w:cs="Arial"/>
                <w:b/>
                <w:bCs/>
                <w:sz w:val="18"/>
                <w:szCs w:val="18"/>
              </w:rPr>
            </w:pPr>
            <w:r w:rsidRPr="00FF6F63">
              <w:rPr>
                <w:rFonts w:ascii="Arial" w:hAnsi="Arial" w:cs="Arial"/>
                <w:b/>
                <w:bCs/>
                <w:sz w:val="18"/>
                <w:szCs w:val="18"/>
              </w:rPr>
              <w:t>Waist Circumference</w:t>
            </w:r>
          </w:p>
        </w:tc>
        <w:tc>
          <w:tcPr>
            <w:tcW w:w="2411" w:type="dxa"/>
            <w:vAlign w:val="center"/>
          </w:tcPr>
          <w:p w14:paraId="09F884F6" w14:textId="1D402A56" w:rsidR="00DE1055" w:rsidRPr="00C204CE" w:rsidRDefault="00DE1055" w:rsidP="00DE1055">
            <w:pPr>
              <w:jc w:val="left"/>
              <w:rPr>
                <w:rFonts w:ascii="Arial" w:hAnsi="Arial" w:cs="Arial"/>
                <w:sz w:val="18"/>
                <w:szCs w:val="18"/>
              </w:rPr>
            </w:pPr>
            <w:r>
              <w:rPr>
                <w:rFonts w:ascii="Arial" w:hAnsi="Arial" w:cs="Arial" w:hint="eastAsia"/>
                <w:sz w:val="18"/>
                <w:szCs w:val="18"/>
              </w:rPr>
              <w:t>cm</w:t>
            </w:r>
          </w:p>
        </w:tc>
        <w:tc>
          <w:tcPr>
            <w:tcW w:w="2766" w:type="dxa"/>
          </w:tcPr>
          <w:p w14:paraId="1E117EDA" w14:textId="5FF35D25" w:rsidR="00DE1055" w:rsidRDefault="005D1F57" w:rsidP="00DE1055">
            <w:pPr>
              <w:jc w:val="center"/>
              <w:rPr>
                <w:rFonts w:ascii="Arial" w:hAnsi="Arial" w:cs="Arial"/>
                <w:b/>
                <w:bCs/>
                <w:sz w:val="18"/>
                <w:szCs w:val="18"/>
              </w:rPr>
            </w:pPr>
            <w:r>
              <w:rPr>
                <w:rFonts w:ascii="Arial" w:hAnsi="Arial" w:cs="Arial" w:hint="eastAsia"/>
                <w:b/>
                <w:bCs/>
                <w:sz w:val="18"/>
                <w:szCs w:val="18"/>
              </w:rPr>
              <w:t>-</w:t>
            </w:r>
          </w:p>
        </w:tc>
      </w:tr>
      <w:tr w:rsidR="00DE1055" w14:paraId="13FDA876" w14:textId="77777777" w:rsidTr="00862243">
        <w:tc>
          <w:tcPr>
            <w:tcW w:w="3119" w:type="dxa"/>
          </w:tcPr>
          <w:p w14:paraId="3FD03B37" w14:textId="735025CA" w:rsidR="00DE1055" w:rsidRDefault="00DE1055" w:rsidP="00DE1055">
            <w:pPr>
              <w:jc w:val="left"/>
              <w:rPr>
                <w:rFonts w:ascii="Arial" w:hAnsi="Arial" w:cs="Arial"/>
                <w:b/>
                <w:bCs/>
                <w:sz w:val="18"/>
                <w:szCs w:val="18"/>
              </w:rPr>
            </w:pPr>
            <w:r w:rsidRPr="00FF6F63">
              <w:rPr>
                <w:rFonts w:ascii="Arial" w:hAnsi="Arial" w:cs="Arial"/>
                <w:b/>
                <w:bCs/>
                <w:sz w:val="18"/>
                <w:szCs w:val="18"/>
              </w:rPr>
              <w:t>Sleep duration</w:t>
            </w:r>
          </w:p>
        </w:tc>
        <w:tc>
          <w:tcPr>
            <w:tcW w:w="2411" w:type="dxa"/>
            <w:vAlign w:val="center"/>
          </w:tcPr>
          <w:p w14:paraId="327C8399" w14:textId="691909AF" w:rsidR="00DE1055" w:rsidRPr="00C204CE" w:rsidRDefault="00DE1055" w:rsidP="00DE1055">
            <w:pPr>
              <w:jc w:val="left"/>
              <w:rPr>
                <w:rFonts w:ascii="Arial" w:hAnsi="Arial" w:cs="Arial"/>
                <w:sz w:val="18"/>
                <w:szCs w:val="18"/>
              </w:rPr>
            </w:pPr>
            <w:r>
              <w:rPr>
                <w:rFonts w:ascii="Arial" w:hAnsi="Arial" w:cs="Arial" w:hint="eastAsia"/>
                <w:sz w:val="18"/>
                <w:szCs w:val="18"/>
              </w:rPr>
              <w:t>Hours</w:t>
            </w:r>
          </w:p>
        </w:tc>
        <w:tc>
          <w:tcPr>
            <w:tcW w:w="2766" w:type="dxa"/>
          </w:tcPr>
          <w:p w14:paraId="6DD15D85" w14:textId="16494729" w:rsidR="00DE1055" w:rsidRDefault="005D1F57" w:rsidP="00DE1055">
            <w:pPr>
              <w:jc w:val="center"/>
              <w:rPr>
                <w:rFonts w:ascii="Arial" w:hAnsi="Arial" w:cs="Arial"/>
                <w:b/>
                <w:bCs/>
                <w:sz w:val="18"/>
                <w:szCs w:val="18"/>
              </w:rPr>
            </w:pPr>
            <w:r>
              <w:rPr>
                <w:rFonts w:ascii="Arial" w:hAnsi="Arial" w:cs="Arial" w:hint="eastAsia"/>
                <w:b/>
                <w:bCs/>
                <w:sz w:val="18"/>
                <w:szCs w:val="18"/>
              </w:rPr>
              <w:t>-</w:t>
            </w:r>
          </w:p>
        </w:tc>
      </w:tr>
      <w:tr w:rsidR="00DE1055" w14:paraId="04BD2C85" w14:textId="77777777" w:rsidTr="00862243">
        <w:tc>
          <w:tcPr>
            <w:tcW w:w="3119" w:type="dxa"/>
          </w:tcPr>
          <w:p w14:paraId="05347523" w14:textId="1DD09025" w:rsidR="00DE1055" w:rsidRDefault="00DE1055" w:rsidP="00DE1055">
            <w:pPr>
              <w:jc w:val="left"/>
              <w:rPr>
                <w:rFonts w:ascii="Arial" w:hAnsi="Arial" w:cs="Arial"/>
                <w:b/>
                <w:bCs/>
                <w:sz w:val="18"/>
                <w:szCs w:val="18"/>
              </w:rPr>
            </w:pPr>
            <w:r w:rsidRPr="00FF6F63">
              <w:rPr>
                <w:rFonts w:ascii="Arial" w:hAnsi="Arial" w:cs="Arial"/>
                <w:b/>
                <w:bCs/>
                <w:sz w:val="18"/>
                <w:szCs w:val="18"/>
              </w:rPr>
              <w:t>Physical activity</w:t>
            </w:r>
          </w:p>
        </w:tc>
        <w:tc>
          <w:tcPr>
            <w:tcW w:w="2411" w:type="dxa"/>
            <w:vAlign w:val="center"/>
          </w:tcPr>
          <w:p w14:paraId="487E7104" w14:textId="3909B015" w:rsidR="00DE1055" w:rsidRPr="00C204CE" w:rsidRDefault="00DE1055" w:rsidP="00DE1055">
            <w:pPr>
              <w:jc w:val="left"/>
              <w:rPr>
                <w:rFonts w:ascii="Arial" w:hAnsi="Arial" w:cs="Arial"/>
                <w:sz w:val="18"/>
                <w:szCs w:val="18"/>
              </w:rPr>
            </w:pPr>
            <w:r>
              <w:rPr>
                <w:rFonts w:ascii="Arial" w:hAnsi="Arial" w:cs="Arial" w:hint="eastAsia"/>
                <w:sz w:val="18"/>
                <w:szCs w:val="18"/>
              </w:rPr>
              <w:t>METs</w:t>
            </w:r>
          </w:p>
        </w:tc>
        <w:tc>
          <w:tcPr>
            <w:tcW w:w="2766" w:type="dxa"/>
          </w:tcPr>
          <w:p w14:paraId="35C29439" w14:textId="143BA6E5" w:rsidR="00DE1055" w:rsidRDefault="005D1F57" w:rsidP="00DE1055">
            <w:pPr>
              <w:jc w:val="center"/>
              <w:rPr>
                <w:rFonts w:ascii="Arial" w:hAnsi="Arial" w:cs="Arial"/>
                <w:b/>
                <w:bCs/>
                <w:sz w:val="18"/>
                <w:szCs w:val="18"/>
              </w:rPr>
            </w:pPr>
            <w:r>
              <w:rPr>
                <w:rFonts w:ascii="Arial" w:hAnsi="Arial" w:cs="Arial" w:hint="eastAsia"/>
                <w:b/>
                <w:bCs/>
                <w:sz w:val="18"/>
                <w:szCs w:val="18"/>
              </w:rPr>
              <w:t>-</w:t>
            </w:r>
          </w:p>
        </w:tc>
      </w:tr>
      <w:tr w:rsidR="00DE1055" w14:paraId="6DFD1016" w14:textId="77777777" w:rsidTr="00862243">
        <w:tc>
          <w:tcPr>
            <w:tcW w:w="3119" w:type="dxa"/>
            <w:vAlign w:val="center"/>
          </w:tcPr>
          <w:p w14:paraId="5A5D3C42" w14:textId="598194ED" w:rsidR="00DE1055" w:rsidRDefault="00DE1055" w:rsidP="00DE1055">
            <w:pPr>
              <w:jc w:val="left"/>
              <w:rPr>
                <w:rFonts w:ascii="Arial" w:hAnsi="Arial" w:cs="Arial"/>
                <w:b/>
                <w:bCs/>
                <w:sz w:val="18"/>
                <w:szCs w:val="18"/>
              </w:rPr>
            </w:pPr>
            <w:r w:rsidRPr="00FF6F63">
              <w:rPr>
                <w:rFonts w:ascii="Arial" w:hAnsi="Arial" w:cs="Arial"/>
                <w:b/>
                <w:bCs/>
                <w:sz w:val="18"/>
                <w:szCs w:val="18"/>
              </w:rPr>
              <w:t>HEI-2015 index</w:t>
            </w:r>
          </w:p>
        </w:tc>
        <w:tc>
          <w:tcPr>
            <w:tcW w:w="2411" w:type="dxa"/>
            <w:vAlign w:val="center"/>
          </w:tcPr>
          <w:p w14:paraId="45DD9820" w14:textId="74F9C172" w:rsidR="00DE1055" w:rsidRPr="005D1F57" w:rsidRDefault="00DE1055" w:rsidP="00DE1055">
            <w:pPr>
              <w:rPr>
                <w:rFonts w:ascii="Arial" w:hAnsi="Arial" w:cs="Arial"/>
                <w:sz w:val="18"/>
                <w:szCs w:val="18"/>
              </w:rPr>
            </w:pPr>
            <w:r w:rsidRPr="005D1F57">
              <w:rPr>
                <w:rFonts w:ascii="Arial" w:hAnsi="Arial" w:cs="Arial" w:hint="eastAsia"/>
                <w:sz w:val="18"/>
                <w:szCs w:val="18"/>
              </w:rPr>
              <w:t>score</w:t>
            </w:r>
          </w:p>
        </w:tc>
        <w:tc>
          <w:tcPr>
            <w:tcW w:w="2766" w:type="dxa"/>
          </w:tcPr>
          <w:p w14:paraId="6121EFE5" w14:textId="4F7E5F1B" w:rsidR="00DE1055" w:rsidRDefault="005D1F57" w:rsidP="00DE1055">
            <w:pPr>
              <w:jc w:val="center"/>
              <w:rPr>
                <w:rFonts w:ascii="Arial" w:hAnsi="Arial" w:cs="Arial"/>
                <w:b/>
                <w:bCs/>
                <w:sz w:val="18"/>
                <w:szCs w:val="18"/>
              </w:rPr>
            </w:pPr>
            <w:r>
              <w:rPr>
                <w:rFonts w:ascii="Arial" w:hAnsi="Arial" w:cs="Arial" w:hint="eastAsia"/>
                <w:b/>
                <w:bCs/>
                <w:sz w:val="18"/>
                <w:szCs w:val="18"/>
              </w:rPr>
              <w:t>-</w:t>
            </w:r>
          </w:p>
        </w:tc>
      </w:tr>
      <w:tr w:rsidR="00DE1055" w14:paraId="63CCC72F" w14:textId="77777777" w:rsidTr="00862243">
        <w:tc>
          <w:tcPr>
            <w:tcW w:w="3119" w:type="dxa"/>
            <w:vAlign w:val="center"/>
          </w:tcPr>
          <w:p w14:paraId="57BAF4EB" w14:textId="5B3B2203" w:rsidR="00DE1055" w:rsidRDefault="00DE1055" w:rsidP="00DE1055">
            <w:pPr>
              <w:jc w:val="left"/>
              <w:rPr>
                <w:rFonts w:ascii="Arial" w:hAnsi="Arial" w:cs="Arial"/>
                <w:b/>
                <w:bCs/>
                <w:sz w:val="18"/>
                <w:szCs w:val="18"/>
              </w:rPr>
            </w:pPr>
            <w:r w:rsidRPr="00FF6F63">
              <w:rPr>
                <w:rFonts w:ascii="Arial" w:hAnsi="Arial" w:cs="Arial"/>
                <w:b/>
                <w:bCs/>
                <w:sz w:val="18"/>
                <w:szCs w:val="18"/>
              </w:rPr>
              <w:t>MED index</w:t>
            </w:r>
          </w:p>
        </w:tc>
        <w:tc>
          <w:tcPr>
            <w:tcW w:w="2411" w:type="dxa"/>
            <w:vAlign w:val="center"/>
          </w:tcPr>
          <w:p w14:paraId="3A52BF8D" w14:textId="5E59AAF8" w:rsidR="00DE1055" w:rsidRPr="005D1F57" w:rsidRDefault="00DE1055" w:rsidP="00DE1055">
            <w:pPr>
              <w:rPr>
                <w:rFonts w:ascii="Arial" w:hAnsi="Arial" w:cs="Arial"/>
                <w:sz w:val="18"/>
                <w:szCs w:val="18"/>
              </w:rPr>
            </w:pPr>
            <w:r w:rsidRPr="005D1F57">
              <w:rPr>
                <w:rFonts w:ascii="Arial" w:hAnsi="Arial" w:cs="Arial" w:hint="eastAsia"/>
                <w:sz w:val="18"/>
                <w:szCs w:val="18"/>
              </w:rPr>
              <w:t>score</w:t>
            </w:r>
          </w:p>
        </w:tc>
        <w:tc>
          <w:tcPr>
            <w:tcW w:w="2766" w:type="dxa"/>
          </w:tcPr>
          <w:p w14:paraId="138B5872" w14:textId="3E136653" w:rsidR="00DE1055" w:rsidRDefault="005D1F57" w:rsidP="00DE1055">
            <w:pPr>
              <w:jc w:val="center"/>
              <w:rPr>
                <w:rFonts w:ascii="Arial" w:hAnsi="Arial" w:cs="Arial"/>
                <w:b/>
                <w:bCs/>
                <w:sz w:val="18"/>
                <w:szCs w:val="18"/>
              </w:rPr>
            </w:pPr>
            <w:r>
              <w:rPr>
                <w:rFonts w:ascii="Arial" w:hAnsi="Arial" w:cs="Arial" w:hint="eastAsia"/>
                <w:b/>
                <w:bCs/>
                <w:sz w:val="18"/>
                <w:szCs w:val="18"/>
              </w:rPr>
              <w:t>-</w:t>
            </w:r>
          </w:p>
        </w:tc>
      </w:tr>
      <w:tr w:rsidR="00DE1055" w14:paraId="522055D6" w14:textId="77777777" w:rsidTr="00862243">
        <w:tc>
          <w:tcPr>
            <w:tcW w:w="3119" w:type="dxa"/>
            <w:vAlign w:val="center"/>
          </w:tcPr>
          <w:p w14:paraId="17602FD6" w14:textId="0694A5BC" w:rsidR="00DE1055" w:rsidRDefault="00DE1055" w:rsidP="00DE1055">
            <w:pPr>
              <w:jc w:val="left"/>
              <w:rPr>
                <w:rFonts w:ascii="Arial" w:hAnsi="Arial" w:cs="Arial"/>
                <w:b/>
                <w:bCs/>
                <w:sz w:val="18"/>
                <w:szCs w:val="18"/>
              </w:rPr>
            </w:pPr>
            <w:r w:rsidRPr="00FF6F63">
              <w:rPr>
                <w:rFonts w:ascii="Arial" w:hAnsi="Arial" w:cs="Arial"/>
                <w:b/>
                <w:bCs/>
                <w:sz w:val="18"/>
                <w:szCs w:val="18"/>
              </w:rPr>
              <w:t>DASH diet index</w:t>
            </w:r>
          </w:p>
        </w:tc>
        <w:tc>
          <w:tcPr>
            <w:tcW w:w="2411" w:type="dxa"/>
            <w:vAlign w:val="center"/>
          </w:tcPr>
          <w:p w14:paraId="6017EC39" w14:textId="09200C2F" w:rsidR="00DE1055" w:rsidRPr="005D1F57" w:rsidRDefault="00DE1055" w:rsidP="00DE1055">
            <w:pPr>
              <w:rPr>
                <w:rFonts w:ascii="Arial" w:hAnsi="Arial" w:cs="Arial"/>
                <w:sz w:val="18"/>
                <w:szCs w:val="18"/>
              </w:rPr>
            </w:pPr>
            <w:r w:rsidRPr="005D1F57">
              <w:rPr>
                <w:rFonts w:ascii="Arial" w:hAnsi="Arial" w:cs="Arial" w:hint="eastAsia"/>
                <w:sz w:val="18"/>
                <w:szCs w:val="18"/>
              </w:rPr>
              <w:t>score</w:t>
            </w:r>
          </w:p>
        </w:tc>
        <w:tc>
          <w:tcPr>
            <w:tcW w:w="2766" w:type="dxa"/>
          </w:tcPr>
          <w:p w14:paraId="10CE36FE" w14:textId="09495DFD" w:rsidR="00DE1055" w:rsidRDefault="005D1F57" w:rsidP="00DE1055">
            <w:pPr>
              <w:jc w:val="center"/>
              <w:rPr>
                <w:rFonts w:ascii="Arial" w:hAnsi="Arial" w:cs="Arial"/>
                <w:b/>
                <w:bCs/>
                <w:sz w:val="18"/>
                <w:szCs w:val="18"/>
              </w:rPr>
            </w:pPr>
            <w:r>
              <w:rPr>
                <w:rFonts w:ascii="Arial" w:hAnsi="Arial" w:cs="Arial" w:hint="eastAsia"/>
                <w:b/>
                <w:bCs/>
                <w:sz w:val="18"/>
                <w:szCs w:val="18"/>
              </w:rPr>
              <w:t>-</w:t>
            </w:r>
          </w:p>
        </w:tc>
      </w:tr>
      <w:tr w:rsidR="00DE1055" w14:paraId="16060B63" w14:textId="77777777" w:rsidTr="00862243">
        <w:tc>
          <w:tcPr>
            <w:tcW w:w="3119" w:type="dxa"/>
            <w:vAlign w:val="center"/>
          </w:tcPr>
          <w:p w14:paraId="2E3298C7" w14:textId="0FA6CC35" w:rsidR="00DE1055" w:rsidRDefault="00DE1055" w:rsidP="00DE1055">
            <w:pPr>
              <w:jc w:val="left"/>
              <w:rPr>
                <w:rFonts w:ascii="Arial" w:hAnsi="Arial" w:cs="Arial"/>
                <w:b/>
                <w:bCs/>
                <w:sz w:val="18"/>
                <w:szCs w:val="18"/>
              </w:rPr>
            </w:pPr>
            <w:r w:rsidRPr="00FF6F63">
              <w:rPr>
                <w:rFonts w:ascii="Arial" w:hAnsi="Arial" w:cs="Arial"/>
                <w:b/>
                <w:bCs/>
                <w:sz w:val="18"/>
                <w:szCs w:val="18"/>
              </w:rPr>
              <w:t>PHQ-9 score</w:t>
            </w:r>
          </w:p>
        </w:tc>
        <w:tc>
          <w:tcPr>
            <w:tcW w:w="2411" w:type="dxa"/>
            <w:vAlign w:val="center"/>
          </w:tcPr>
          <w:p w14:paraId="661BE5A1" w14:textId="2D80274A" w:rsidR="00DE1055" w:rsidRPr="005D1F57" w:rsidRDefault="00DE1055" w:rsidP="00DE1055">
            <w:pPr>
              <w:rPr>
                <w:rFonts w:ascii="Arial" w:hAnsi="Arial" w:cs="Arial"/>
                <w:sz w:val="18"/>
                <w:szCs w:val="18"/>
              </w:rPr>
            </w:pPr>
            <w:r w:rsidRPr="005D1F57">
              <w:rPr>
                <w:rFonts w:ascii="Arial" w:hAnsi="Arial" w:cs="Arial" w:hint="eastAsia"/>
                <w:sz w:val="18"/>
                <w:szCs w:val="18"/>
              </w:rPr>
              <w:t>score</w:t>
            </w:r>
          </w:p>
        </w:tc>
        <w:tc>
          <w:tcPr>
            <w:tcW w:w="2766" w:type="dxa"/>
          </w:tcPr>
          <w:p w14:paraId="57453B70" w14:textId="5EA77299" w:rsidR="00DE1055" w:rsidRDefault="005D1F57" w:rsidP="00DE1055">
            <w:pPr>
              <w:jc w:val="center"/>
              <w:rPr>
                <w:rFonts w:ascii="Arial" w:hAnsi="Arial" w:cs="Arial"/>
                <w:b/>
                <w:bCs/>
                <w:sz w:val="18"/>
                <w:szCs w:val="18"/>
              </w:rPr>
            </w:pPr>
            <w:r>
              <w:rPr>
                <w:rFonts w:ascii="Arial" w:hAnsi="Arial" w:cs="Arial" w:hint="eastAsia"/>
                <w:b/>
                <w:bCs/>
                <w:sz w:val="18"/>
                <w:szCs w:val="18"/>
              </w:rPr>
              <w:t>-</w:t>
            </w:r>
          </w:p>
        </w:tc>
      </w:tr>
    </w:tbl>
    <w:p w14:paraId="4333B55B" w14:textId="0CD4C9E7" w:rsidR="00506D76" w:rsidRDefault="00506D76">
      <w:pPr>
        <w:jc w:val="center"/>
        <w:rPr>
          <w:rFonts w:ascii="Arial" w:hAnsi="Arial" w:cs="Arial"/>
          <w:b/>
          <w:bCs/>
          <w:sz w:val="18"/>
          <w:szCs w:val="18"/>
        </w:rPr>
      </w:pPr>
    </w:p>
    <w:p w14:paraId="27B7D676" w14:textId="77777777" w:rsidR="00506D76" w:rsidRDefault="00506D76">
      <w:pPr>
        <w:jc w:val="center"/>
        <w:rPr>
          <w:rFonts w:ascii="Arial" w:hAnsi="Arial" w:cs="Arial"/>
          <w:b/>
          <w:bCs/>
          <w:sz w:val="18"/>
          <w:szCs w:val="18"/>
        </w:rPr>
      </w:pPr>
    </w:p>
    <w:p w14:paraId="5FF73520" w14:textId="77777777" w:rsidR="00506D76" w:rsidRDefault="00506D76">
      <w:pPr>
        <w:widowControl/>
        <w:jc w:val="left"/>
        <w:rPr>
          <w:rFonts w:ascii="Arial" w:hAnsi="Arial" w:cs="Arial"/>
          <w:b/>
          <w:bCs/>
          <w:sz w:val="18"/>
          <w:szCs w:val="18"/>
        </w:rPr>
      </w:pPr>
      <w:r>
        <w:rPr>
          <w:rFonts w:ascii="Arial" w:hAnsi="Arial" w:cs="Arial"/>
          <w:b/>
          <w:bCs/>
          <w:sz w:val="18"/>
          <w:szCs w:val="18"/>
        </w:rPr>
        <w:br w:type="page"/>
      </w:r>
    </w:p>
    <w:p w14:paraId="62A2EBE5" w14:textId="530CD9D5" w:rsidR="00FE14D3" w:rsidRDefault="00000000">
      <w:pPr>
        <w:jc w:val="center"/>
        <w:rPr>
          <w:rFonts w:ascii="Arial" w:hAnsi="Arial" w:cs="Arial"/>
          <w:b/>
          <w:bCs/>
          <w:sz w:val="18"/>
          <w:szCs w:val="18"/>
        </w:rPr>
      </w:pPr>
      <w:r>
        <w:rPr>
          <w:rFonts w:ascii="Arial" w:hAnsi="Arial" w:cs="Arial"/>
          <w:b/>
          <w:bCs/>
          <w:sz w:val="18"/>
          <w:szCs w:val="18"/>
        </w:rPr>
        <w:lastRenderedPageBreak/>
        <w:t>Table S</w:t>
      </w:r>
      <w:r w:rsidR="00DE5D98">
        <w:rPr>
          <w:rFonts w:ascii="Arial" w:hAnsi="Arial" w:cs="Arial" w:hint="eastAsia"/>
          <w:b/>
          <w:bCs/>
          <w:sz w:val="18"/>
          <w:szCs w:val="18"/>
        </w:rPr>
        <w:t>2</w:t>
      </w:r>
      <w:r>
        <w:rPr>
          <w:rFonts w:ascii="Arial" w:hAnsi="Arial" w:cs="Arial"/>
          <w:b/>
          <w:bCs/>
          <w:sz w:val="18"/>
          <w:szCs w:val="18"/>
        </w:rPr>
        <w:t>. Health 2015 eating index components and criteria for scoring</w:t>
      </w:r>
    </w:p>
    <w:tbl>
      <w:tblPr>
        <w:tblStyle w:val="a9"/>
        <w:tblW w:w="4998" w:type="pct"/>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1382"/>
        <w:gridCol w:w="2587"/>
        <w:gridCol w:w="1277"/>
        <w:gridCol w:w="852"/>
        <w:gridCol w:w="1418"/>
        <w:gridCol w:w="787"/>
      </w:tblGrid>
      <w:tr w:rsidR="00FE14D3" w14:paraId="5B7C9A7F" w14:textId="77777777">
        <w:tc>
          <w:tcPr>
            <w:tcW w:w="832" w:type="pct"/>
            <w:tcBorders>
              <w:top w:val="single" w:sz="6" w:space="0" w:color="auto"/>
              <w:bottom w:val="single" w:sz="4" w:space="0" w:color="auto"/>
            </w:tcBorders>
          </w:tcPr>
          <w:p w14:paraId="1F4089A8" w14:textId="77777777" w:rsidR="00FE14D3" w:rsidRDefault="00000000">
            <w:pPr>
              <w:rPr>
                <w:rFonts w:ascii="Arial" w:hAnsi="Arial" w:cs="Arial"/>
                <w:b/>
                <w:bCs/>
                <w:sz w:val="18"/>
                <w:szCs w:val="18"/>
              </w:rPr>
            </w:pPr>
            <w:r>
              <w:rPr>
                <w:rFonts w:ascii="Arial" w:hAnsi="Arial" w:cs="Arial"/>
                <w:b/>
                <w:bCs/>
                <w:sz w:val="18"/>
                <w:szCs w:val="18"/>
              </w:rPr>
              <w:t>Component</w:t>
            </w:r>
          </w:p>
        </w:tc>
        <w:tc>
          <w:tcPr>
            <w:tcW w:w="1556" w:type="pct"/>
            <w:tcBorders>
              <w:top w:val="single" w:sz="6" w:space="0" w:color="auto"/>
              <w:bottom w:val="single" w:sz="4" w:space="0" w:color="auto"/>
            </w:tcBorders>
          </w:tcPr>
          <w:p w14:paraId="09EDC73A" w14:textId="77777777" w:rsidR="00FE14D3" w:rsidRDefault="00000000">
            <w:pPr>
              <w:rPr>
                <w:rFonts w:ascii="Arial" w:hAnsi="Arial" w:cs="Arial"/>
                <w:b/>
                <w:bCs/>
                <w:sz w:val="18"/>
                <w:szCs w:val="18"/>
              </w:rPr>
            </w:pPr>
            <w:r>
              <w:rPr>
                <w:rFonts w:ascii="Arial" w:hAnsi="Arial" w:cs="Arial"/>
                <w:b/>
                <w:bCs/>
                <w:sz w:val="18"/>
                <w:szCs w:val="18"/>
              </w:rPr>
              <w:t>Dietary Constituents</w:t>
            </w:r>
          </w:p>
        </w:tc>
        <w:tc>
          <w:tcPr>
            <w:tcW w:w="768" w:type="pct"/>
            <w:tcBorders>
              <w:top w:val="single" w:sz="6" w:space="0" w:color="auto"/>
              <w:bottom w:val="single" w:sz="4" w:space="0" w:color="auto"/>
            </w:tcBorders>
          </w:tcPr>
          <w:p w14:paraId="0200C3B5" w14:textId="77777777" w:rsidR="00FE14D3" w:rsidRDefault="00000000">
            <w:pPr>
              <w:rPr>
                <w:rFonts w:ascii="Arial" w:hAnsi="Arial" w:cs="Arial"/>
                <w:b/>
                <w:bCs/>
                <w:sz w:val="18"/>
                <w:szCs w:val="18"/>
              </w:rPr>
            </w:pPr>
            <w:r>
              <w:rPr>
                <w:rFonts w:ascii="Arial" w:hAnsi="Arial" w:cs="Arial"/>
                <w:b/>
                <w:bCs/>
                <w:sz w:val="18"/>
                <w:szCs w:val="18"/>
              </w:rPr>
              <w:t>Standard for Minimum</w:t>
            </w:r>
          </w:p>
        </w:tc>
        <w:tc>
          <w:tcPr>
            <w:tcW w:w="512" w:type="pct"/>
            <w:tcBorders>
              <w:top w:val="single" w:sz="6" w:space="0" w:color="auto"/>
              <w:bottom w:val="single" w:sz="4" w:space="0" w:color="auto"/>
            </w:tcBorders>
          </w:tcPr>
          <w:p w14:paraId="72609CBD" w14:textId="77777777" w:rsidR="00FE14D3" w:rsidRDefault="00000000">
            <w:pPr>
              <w:rPr>
                <w:rFonts w:ascii="Arial" w:hAnsi="Arial" w:cs="Arial"/>
                <w:b/>
                <w:bCs/>
                <w:sz w:val="18"/>
                <w:szCs w:val="18"/>
              </w:rPr>
            </w:pPr>
            <w:r>
              <w:rPr>
                <w:rFonts w:ascii="Arial" w:hAnsi="Arial" w:cs="Arial"/>
                <w:b/>
                <w:bCs/>
                <w:sz w:val="18"/>
                <w:szCs w:val="18"/>
              </w:rPr>
              <w:t>Min Score</w:t>
            </w:r>
          </w:p>
        </w:tc>
        <w:tc>
          <w:tcPr>
            <w:tcW w:w="853" w:type="pct"/>
            <w:tcBorders>
              <w:top w:val="single" w:sz="6" w:space="0" w:color="auto"/>
              <w:bottom w:val="single" w:sz="4" w:space="0" w:color="auto"/>
            </w:tcBorders>
          </w:tcPr>
          <w:p w14:paraId="7F6A0262" w14:textId="77777777" w:rsidR="00FE14D3" w:rsidRDefault="00000000">
            <w:pPr>
              <w:rPr>
                <w:rFonts w:ascii="Arial" w:hAnsi="Arial" w:cs="Arial"/>
                <w:b/>
                <w:bCs/>
                <w:sz w:val="18"/>
                <w:szCs w:val="18"/>
              </w:rPr>
            </w:pPr>
            <w:r>
              <w:rPr>
                <w:rFonts w:ascii="Arial" w:hAnsi="Arial" w:cs="Arial"/>
                <w:b/>
                <w:bCs/>
                <w:sz w:val="18"/>
                <w:szCs w:val="18"/>
              </w:rPr>
              <w:t>Standard for Max</w:t>
            </w:r>
          </w:p>
        </w:tc>
        <w:tc>
          <w:tcPr>
            <w:tcW w:w="474" w:type="pct"/>
            <w:tcBorders>
              <w:top w:val="single" w:sz="6" w:space="0" w:color="auto"/>
              <w:bottom w:val="single" w:sz="4" w:space="0" w:color="auto"/>
            </w:tcBorders>
          </w:tcPr>
          <w:p w14:paraId="20EA66F5" w14:textId="77777777" w:rsidR="00FE14D3" w:rsidRDefault="00000000">
            <w:pPr>
              <w:rPr>
                <w:rFonts w:ascii="Arial" w:hAnsi="Arial" w:cs="Arial"/>
                <w:b/>
                <w:bCs/>
                <w:sz w:val="18"/>
                <w:szCs w:val="18"/>
              </w:rPr>
            </w:pPr>
            <w:r>
              <w:rPr>
                <w:rFonts w:ascii="Arial" w:hAnsi="Arial" w:cs="Arial"/>
                <w:b/>
                <w:bCs/>
                <w:sz w:val="18"/>
                <w:szCs w:val="18"/>
              </w:rPr>
              <w:t>Max Score</w:t>
            </w:r>
          </w:p>
        </w:tc>
      </w:tr>
      <w:tr w:rsidR="00FE14D3" w14:paraId="593F0FCE" w14:textId="77777777">
        <w:tc>
          <w:tcPr>
            <w:tcW w:w="832" w:type="pct"/>
            <w:tcBorders>
              <w:top w:val="single" w:sz="4" w:space="0" w:color="auto"/>
            </w:tcBorders>
          </w:tcPr>
          <w:p w14:paraId="563FDDA4" w14:textId="77777777" w:rsidR="00FE14D3" w:rsidRDefault="00000000">
            <w:pPr>
              <w:rPr>
                <w:rFonts w:ascii="Arial" w:hAnsi="Arial" w:cs="Arial"/>
                <w:sz w:val="18"/>
                <w:szCs w:val="18"/>
              </w:rPr>
            </w:pPr>
            <w:r>
              <w:rPr>
                <w:rFonts w:ascii="Arial" w:hAnsi="Arial" w:cs="Arial"/>
                <w:sz w:val="18"/>
                <w:szCs w:val="18"/>
              </w:rPr>
              <w:t>Total Fruits</w:t>
            </w:r>
          </w:p>
        </w:tc>
        <w:tc>
          <w:tcPr>
            <w:tcW w:w="1556" w:type="pct"/>
            <w:tcBorders>
              <w:top w:val="single" w:sz="4" w:space="0" w:color="auto"/>
            </w:tcBorders>
          </w:tcPr>
          <w:p w14:paraId="6B26BECF" w14:textId="77777777" w:rsidR="00FE14D3" w:rsidRDefault="00000000">
            <w:pPr>
              <w:rPr>
                <w:rFonts w:ascii="Arial" w:hAnsi="Arial" w:cs="Arial"/>
                <w:sz w:val="18"/>
                <w:szCs w:val="18"/>
              </w:rPr>
            </w:pPr>
            <w:r>
              <w:rPr>
                <w:rFonts w:ascii="Arial" w:hAnsi="Arial" w:cs="Arial"/>
                <w:sz w:val="18"/>
                <w:szCs w:val="18"/>
              </w:rPr>
              <w:t>Total Fruit</w:t>
            </w:r>
          </w:p>
        </w:tc>
        <w:tc>
          <w:tcPr>
            <w:tcW w:w="768" w:type="pct"/>
            <w:tcBorders>
              <w:top w:val="single" w:sz="4" w:space="0" w:color="auto"/>
            </w:tcBorders>
          </w:tcPr>
          <w:p w14:paraId="4872EA0F" w14:textId="77777777" w:rsidR="00FE14D3" w:rsidRDefault="00000000">
            <w:pPr>
              <w:rPr>
                <w:rFonts w:ascii="Arial" w:hAnsi="Arial" w:cs="Arial"/>
                <w:sz w:val="18"/>
                <w:szCs w:val="18"/>
              </w:rPr>
            </w:pPr>
            <w:r>
              <w:rPr>
                <w:rFonts w:ascii="Arial" w:hAnsi="Arial" w:cs="Arial"/>
                <w:sz w:val="18"/>
                <w:szCs w:val="18"/>
              </w:rPr>
              <w:t>No Fruit</w:t>
            </w:r>
          </w:p>
        </w:tc>
        <w:tc>
          <w:tcPr>
            <w:tcW w:w="512" w:type="pct"/>
            <w:tcBorders>
              <w:top w:val="single" w:sz="4" w:space="0" w:color="auto"/>
            </w:tcBorders>
          </w:tcPr>
          <w:p w14:paraId="7B8A19C9" w14:textId="77777777" w:rsidR="00FE14D3" w:rsidRDefault="00000000">
            <w:pPr>
              <w:rPr>
                <w:rFonts w:ascii="Arial" w:hAnsi="Arial" w:cs="Arial"/>
                <w:sz w:val="18"/>
                <w:szCs w:val="18"/>
              </w:rPr>
            </w:pPr>
            <w:r>
              <w:rPr>
                <w:rFonts w:ascii="Arial" w:hAnsi="Arial" w:cs="Arial"/>
                <w:sz w:val="18"/>
                <w:szCs w:val="18"/>
              </w:rPr>
              <w:t>0</w:t>
            </w:r>
          </w:p>
        </w:tc>
        <w:tc>
          <w:tcPr>
            <w:tcW w:w="853" w:type="pct"/>
            <w:tcBorders>
              <w:top w:val="single" w:sz="4" w:space="0" w:color="auto"/>
            </w:tcBorders>
          </w:tcPr>
          <w:p w14:paraId="7C0C3A23" w14:textId="77777777" w:rsidR="00FE14D3" w:rsidRDefault="00000000">
            <w:pPr>
              <w:rPr>
                <w:rFonts w:ascii="Arial" w:hAnsi="Arial" w:cs="Arial"/>
                <w:sz w:val="18"/>
                <w:szCs w:val="18"/>
              </w:rPr>
            </w:pPr>
            <w:r>
              <w:rPr>
                <w:rFonts w:ascii="Arial" w:hAnsi="Arial" w:cs="Arial"/>
                <w:sz w:val="18"/>
                <w:szCs w:val="18"/>
              </w:rPr>
              <w:t>≥0.8 cup eq. per 1000 kcal</w:t>
            </w:r>
          </w:p>
        </w:tc>
        <w:tc>
          <w:tcPr>
            <w:tcW w:w="474" w:type="pct"/>
            <w:tcBorders>
              <w:top w:val="single" w:sz="4" w:space="0" w:color="auto"/>
            </w:tcBorders>
          </w:tcPr>
          <w:p w14:paraId="7C1F564F" w14:textId="77777777" w:rsidR="00FE14D3" w:rsidRDefault="00000000">
            <w:pPr>
              <w:rPr>
                <w:rFonts w:ascii="Arial" w:hAnsi="Arial" w:cs="Arial"/>
                <w:sz w:val="18"/>
                <w:szCs w:val="18"/>
              </w:rPr>
            </w:pPr>
            <w:r>
              <w:rPr>
                <w:rFonts w:ascii="Arial" w:hAnsi="Arial" w:cs="Arial"/>
                <w:sz w:val="18"/>
                <w:szCs w:val="18"/>
              </w:rPr>
              <w:t>5</w:t>
            </w:r>
          </w:p>
        </w:tc>
      </w:tr>
      <w:tr w:rsidR="00FE14D3" w14:paraId="20FAFEE4" w14:textId="77777777">
        <w:tc>
          <w:tcPr>
            <w:tcW w:w="832" w:type="pct"/>
          </w:tcPr>
          <w:p w14:paraId="634E3C75" w14:textId="77777777" w:rsidR="00FE14D3" w:rsidRDefault="00000000">
            <w:pPr>
              <w:rPr>
                <w:rFonts w:ascii="Arial" w:hAnsi="Arial" w:cs="Arial"/>
                <w:sz w:val="18"/>
                <w:szCs w:val="18"/>
              </w:rPr>
            </w:pPr>
            <w:r>
              <w:rPr>
                <w:rFonts w:ascii="Arial" w:hAnsi="Arial" w:cs="Arial"/>
                <w:sz w:val="18"/>
                <w:szCs w:val="18"/>
              </w:rPr>
              <w:t>Whole Fruits</w:t>
            </w:r>
          </w:p>
        </w:tc>
        <w:tc>
          <w:tcPr>
            <w:tcW w:w="1556" w:type="pct"/>
          </w:tcPr>
          <w:p w14:paraId="4B72408D" w14:textId="77777777" w:rsidR="00FE14D3" w:rsidRDefault="00000000">
            <w:pPr>
              <w:rPr>
                <w:rFonts w:ascii="Arial" w:hAnsi="Arial" w:cs="Arial"/>
                <w:sz w:val="18"/>
                <w:szCs w:val="18"/>
              </w:rPr>
            </w:pPr>
            <w:r>
              <w:rPr>
                <w:rFonts w:ascii="Arial" w:hAnsi="Arial" w:cs="Arial"/>
                <w:sz w:val="18"/>
                <w:szCs w:val="18"/>
              </w:rPr>
              <w:t>Citrus, Melons, Berries + Other Intact Fruits</w:t>
            </w:r>
          </w:p>
        </w:tc>
        <w:tc>
          <w:tcPr>
            <w:tcW w:w="768" w:type="pct"/>
          </w:tcPr>
          <w:p w14:paraId="79233836" w14:textId="77777777" w:rsidR="00FE14D3" w:rsidRDefault="00000000">
            <w:pPr>
              <w:rPr>
                <w:rFonts w:ascii="Arial" w:hAnsi="Arial" w:cs="Arial"/>
                <w:sz w:val="18"/>
                <w:szCs w:val="18"/>
              </w:rPr>
            </w:pPr>
            <w:r>
              <w:rPr>
                <w:rFonts w:ascii="Arial" w:hAnsi="Arial" w:cs="Arial"/>
                <w:sz w:val="18"/>
                <w:szCs w:val="18"/>
              </w:rPr>
              <w:t>No Whole Fruit</w:t>
            </w:r>
          </w:p>
        </w:tc>
        <w:tc>
          <w:tcPr>
            <w:tcW w:w="512" w:type="pct"/>
          </w:tcPr>
          <w:p w14:paraId="57306B66" w14:textId="77777777" w:rsidR="00FE14D3" w:rsidRDefault="00000000">
            <w:pPr>
              <w:rPr>
                <w:rFonts w:ascii="Arial" w:hAnsi="Arial" w:cs="Arial"/>
                <w:sz w:val="18"/>
                <w:szCs w:val="18"/>
              </w:rPr>
            </w:pPr>
            <w:r>
              <w:rPr>
                <w:rFonts w:ascii="Arial" w:hAnsi="Arial" w:cs="Arial"/>
                <w:sz w:val="18"/>
                <w:szCs w:val="18"/>
              </w:rPr>
              <w:t>0</w:t>
            </w:r>
          </w:p>
        </w:tc>
        <w:tc>
          <w:tcPr>
            <w:tcW w:w="853" w:type="pct"/>
          </w:tcPr>
          <w:p w14:paraId="77950497" w14:textId="77777777" w:rsidR="00FE14D3" w:rsidRDefault="00000000">
            <w:pPr>
              <w:rPr>
                <w:rFonts w:ascii="Arial" w:hAnsi="Arial" w:cs="Arial"/>
                <w:sz w:val="18"/>
                <w:szCs w:val="18"/>
              </w:rPr>
            </w:pPr>
            <w:r>
              <w:rPr>
                <w:rFonts w:ascii="Arial" w:hAnsi="Arial" w:cs="Arial"/>
                <w:sz w:val="18"/>
                <w:szCs w:val="18"/>
              </w:rPr>
              <w:t>≥0.4 cup eq. per 1000 kcal</w:t>
            </w:r>
          </w:p>
        </w:tc>
        <w:tc>
          <w:tcPr>
            <w:tcW w:w="474" w:type="pct"/>
          </w:tcPr>
          <w:p w14:paraId="2ADDFB36" w14:textId="77777777" w:rsidR="00FE14D3" w:rsidRDefault="00000000">
            <w:pPr>
              <w:rPr>
                <w:rFonts w:ascii="Arial" w:hAnsi="Arial" w:cs="Arial"/>
                <w:sz w:val="18"/>
                <w:szCs w:val="18"/>
              </w:rPr>
            </w:pPr>
            <w:r>
              <w:rPr>
                <w:rFonts w:ascii="Arial" w:hAnsi="Arial" w:cs="Arial"/>
                <w:sz w:val="18"/>
                <w:szCs w:val="18"/>
              </w:rPr>
              <w:t>5</w:t>
            </w:r>
          </w:p>
        </w:tc>
      </w:tr>
      <w:tr w:rsidR="00FE14D3" w14:paraId="299F5474" w14:textId="77777777">
        <w:tc>
          <w:tcPr>
            <w:tcW w:w="832" w:type="pct"/>
          </w:tcPr>
          <w:p w14:paraId="5811341D" w14:textId="77777777" w:rsidR="00FE14D3" w:rsidRDefault="00000000">
            <w:pPr>
              <w:rPr>
                <w:rFonts w:ascii="Arial" w:hAnsi="Arial" w:cs="Arial"/>
                <w:sz w:val="18"/>
                <w:szCs w:val="18"/>
              </w:rPr>
            </w:pPr>
            <w:r>
              <w:rPr>
                <w:rFonts w:ascii="Arial" w:hAnsi="Arial" w:cs="Arial"/>
                <w:sz w:val="18"/>
                <w:szCs w:val="18"/>
              </w:rPr>
              <w:t>Total Vegetable</w:t>
            </w:r>
          </w:p>
        </w:tc>
        <w:tc>
          <w:tcPr>
            <w:tcW w:w="1556" w:type="pct"/>
          </w:tcPr>
          <w:p w14:paraId="27091AB9" w14:textId="77777777" w:rsidR="00FE14D3" w:rsidRDefault="00000000">
            <w:pPr>
              <w:rPr>
                <w:rFonts w:ascii="Arial" w:hAnsi="Arial" w:cs="Arial"/>
                <w:sz w:val="18"/>
                <w:szCs w:val="18"/>
              </w:rPr>
            </w:pPr>
            <w:r>
              <w:rPr>
                <w:rFonts w:ascii="Arial" w:hAnsi="Arial" w:cs="Arial"/>
                <w:sz w:val="18"/>
                <w:szCs w:val="18"/>
              </w:rPr>
              <w:t>Total Vegetables + Legumes (Beans and Peas) in cup equivalents</w:t>
            </w:r>
          </w:p>
        </w:tc>
        <w:tc>
          <w:tcPr>
            <w:tcW w:w="768" w:type="pct"/>
          </w:tcPr>
          <w:p w14:paraId="2352EB0C" w14:textId="77777777" w:rsidR="00FE14D3" w:rsidRDefault="00000000">
            <w:pPr>
              <w:rPr>
                <w:rFonts w:ascii="Arial" w:hAnsi="Arial" w:cs="Arial"/>
                <w:sz w:val="18"/>
                <w:szCs w:val="18"/>
              </w:rPr>
            </w:pPr>
            <w:r>
              <w:rPr>
                <w:rFonts w:ascii="Arial" w:hAnsi="Arial" w:cs="Arial"/>
                <w:sz w:val="18"/>
                <w:szCs w:val="18"/>
              </w:rPr>
              <w:t>No Vegetables</w:t>
            </w:r>
          </w:p>
        </w:tc>
        <w:tc>
          <w:tcPr>
            <w:tcW w:w="512" w:type="pct"/>
          </w:tcPr>
          <w:p w14:paraId="3F0FFBE8" w14:textId="77777777" w:rsidR="00FE14D3" w:rsidRDefault="00000000">
            <w:pPr>
              <w:rPr>
                <w:rFonts w:ascii="Arial" w:hAnsi="Arial" w:cs="Arial"/>
                <w:sz w:val="18"/>
                <w:szCs w:val="18"/>
              </w:rPr>
            </w:pPr>
            <w:r>
              <w:rPr>
                <w:rFonts w:ascii="Arial" w:hAnsi="Arial" w:cs="Arial"/>
                <w:sz w:val="18"/>
                <w:szCs w:val="18"/>
              </w:rPr>
              <w:t>0</w:t>
            </w:r>
          </w:p>
        </w:tc>
        <w:tc>
          <w:tcPr>
            <w:tcW w:w="853" w:type="pct"/>
          </w:tcPr>
          <w:p w14:paraId="633FD73C" w14:textId="77777777" w:rsidR="00FE14D3" w:rsidRDefault="00000000">
            <w:pPr>
              <w:rPr>
                <w:rFonts w:ascii="Arial" w:hAnsi="Arial" w:cs="Arial"/>
                <w:sz w:val="18"/>
                <w:szCs w:val="18"/>
              </w:rPr>
            </w:pPr>
            <w:r>
              <w:rPr>
                <w:rFonts w:ascii="Arial" w:hAnsi="Arial" w:cs="Arial"/>
                <w:sz w:val="18"/>
                <w:szCs w:val="18"/>
              </w:rPr>
              <w:t>≥1.1 cup eq. per 1000 kcal</w:t>
            </w:r>
          </w:p>
        </w:tc>
        <w:tc>
          <w:tcPr>
            <w:tcW w:w="474" w:type="pct"/>
          </w:tcPr>
          <w:p w14:paraId="2330FE7A" w14:textId="77777777" w:rsidR="00FE14D3" w:rsidRDefault="00000000">
            <w:pPr>
              <w:rPr>
                <w:rFonts w:ascii="Arial" w:hAnsi="Arial" w:cs="Arial"/>
                <w:sz w:val="18"/>
                <w:szCs w:val="18"/>
              </w:rPr>
            </w:pPr>
            <w:r>
              <w:rPr>
                <w:rFonts w:ascii="Arial" w:hAnsi="Arial" w:cs="Arial"/>
                <w:sz w:val="18"/>
                <w:szCs w:val="18"/>
              </w:rPr>
              <w:t>5</w:t>
            </w:r>
          </w:p>
        </w:tc>
      </w:tr>
      <w:tr w:rsidR="00FE14D3" w14:paraId="00DA0933" w14:textId="77777777">
        <w:tc>
          <w:tcPr>
            <w:tcW w:w="832" w:type="pct"/>
          </w:tcPr>
          <w:p w14:paraId="6077C094" w14:textId="77777777" w:rsidR="00FE14D3" w:rsidRDefault="00000000">
            <w:pPr>
              <w:rPr>
                <w:rFonts w:ascii="Arial" w:hAnsi="Arial" w:cs="Arial"/>
                <w:sz w:val="18"/>
                <w:szCs w:val="18"/>
              </w:rPr>
            </w:pPr>
            <w:r>
              <w:rPr>
                <w:rFonts w:ascii="Arial" w:hAnsi="Arial" w:cs="Arial"/>
                <w:sz w:val="18"/>
                <w:szCs w:val="18"/>
              </w:rPr>
              <w:t>Greens and Beans</w:t>
            </w:r>
          </w:p>
        </w:tc>
        <w:tc>
          <w:tcPr>
            <w:tcW w:w="1556" w:type="pct"/>
          </w:tcPr>
          <w:p w14:paraId="6D23D0D2" w14:textId="77777777" w:rsidR="00FE14D3" w:rsidRDefault="00000000">
            <w:pPr>
              <w:rPr>
                <w:rFonts w:ascii="Arial" w:hAnsi="Arial" w:cs="Arial"/>
                <w:sz w:val="18"/>
                <w:szCs w:val="18"/>
              </w:rPr>
            </w:pPr>
            <w:r>
              <w:rPr>
                <w:rFonts w:ascii="Arial" w:hAnsi="Arial" w:cs="Arial"/>
                <w:sz w:val="18"/>
                <w:szCs w:val="18"/>
              </w:rPr>
              <w:t>Dark Green Vegetables + Legumes (Beans and Peas) in cup equivalents</w:t>
            </w:r>
          </w:p>
        </w:tc>
        <w:tc>
          <w:tcPr>
            <w:tcW w:w="768" w:type="pct"/>
          </w:tcPr>
          <w:p w14:paraId="120EE714" w14:textId="77777777" w:rsidR="00FE14D3" w:rsidRDefault="00000000">
            <w:pPr>
              <w:rPr>
                <w:rFonts w:ascii="Arial" w:hAnsi="Arial" w:cs="Arial"/>
                <w:sz w:val="18"/>
                <w:szCs w:val="18"/>
              </w:rPr>
            </w:pPr>
            <w:r>
              <w:rPr>
                <w:rFonts w:ascii="Arial" w:hAnsi="Arial" w:cs="Arial"/>
                <w:sz w:val="18"/>
                <w:szCs w:val="18"/>
              </w:rPr>
              <w:t>No Dark-Green Vege or Legumes</w:t>
            </w:r>
          </w:p>
        </w:tc>
        <w:tc>
          <w:tcPr>
            <w:tcW w:w="512" w:type="pct"/>
          </w:tcPr>
          <w:p w14:paraId="60C39533" w14:textId="77777777" w:rsidR="00FE14D3" w:rsidRDefault="00000000">
            <w:pPr>
              <w:rPr>
                <w:rFonts w:ascii="Arial" w:hAnsi="Arial" w:cs="Arial"/>
                <w:sz w:val="18"/>
                <w:szCs w:val="18"/>
              </w:rPr>
            </w:pPr>
            <w:r>
              <w:rPr>
                <w:rFonts w:ascii="Arial" w:hAnsi="Arial" w:cs="Arial"/>
                <w:sz w:val="18"/>
                <w:szCs w:val="18"/>
              </w:rPr>
              <w:t>0</w:t>
            </w:r>
          </w:p>
        </w:tc>
        <w:tc>
          <w:tcPr>
            <w:tcW w:w="853" w:type="pct"/>
          </w:tcPr>
          <w:p w14:paraId="4A3FA270" w14:textId="77777777" w:rsidR="00FE14D3" w:rsidRDefault="00000000">
            <w:pPr>
              <w:rPr>
                <w:rFonts w:ascii="Arial" w:hAnsi="Arial" w:cs="Arial"/>
                <w:sz w:val="18"/>
                <w:szCs w:val="18"/>
              </w:rPr>
            </w:pPr>
            <w:r>
              <w:rPr>
                <w:rFonts w:ascii="Arial" w:hAnsi="Arial" w:cs="Arial"/>
                <w:sz w:val="18"/>
                <w:szCs w:val="18"/>
              </w:rPr>
              <w:t>≥0.2 cup eq. per 1000 kcal</w:t>
            </w:r>
          </w:p>
        </w:tc>
        <w:tc>
          <w:tcPr>
            <w:tcW w:w="474" w:type="pct"/>
          </w:tcPr>
          <w:p w14:paraId="06478586" w14:textId="77777777" w:rsidR="00FE14D3" w:rsidRDefault="00000000">
            <w:pPr>
              <w:rPr>
                <w:rFonts w:ascii="Arial" w:hAnsi="Arial" w:cs="Arial"/>
                <w:sz w:val="18"/>
                <w:szCs w:val="18"/>
              </w:rPr>
            </w:pPr>
            <w:r>
              <w:rPr>
                <w:rFonts w:ascii="Arial" w:hAnsi="Arial" w:cs="Arial"/>
                <w:sz w:val="18"/>
                <w:szCs w:val="18"/>
              </w:rPr>
              <w:t>5</w:t>
            </w:r>
          </w:p>
        </w:tc>
      </w:tr>
      <w:tr w:rsidR="00FE14D3" w14:paraId="37AD6C86" w14:textId="77777777">
        <w:tc>
          <w:tcPr>
            <w:tcW w:w="832" w:type="pct"/>
          </w:tcPr>
          <w:p w14:paraId="479FA0C0" w14:textId="77777777" w:rsidR="00FE14D3" w:rsidRDefault="00000000">
            <w:pPr>
              <w:rPr>
                <w:rFonts w:ascii="Arial" w:hAnsi="Arial" w:cs="Arial"/>
                <w:sz w:val="18"/>
                <w:szCs w:val="18"/>
              </w:rPr>
            </w:pPr>
            <w:r>
              <w:rPr>
                <w:rFonts w:ascii="Arial" w:hAnsi="Arial" w:cs="Arial"/>
                <w:sz w:val="18"/>
                <w:szCs w:val="18"/>
              </w:rPr>
              <w:t>Total Protein Foods</w:t>
            </w:r>
          </w:p>
        </w:tc>
        <w:tc>
          <w:tcPr>
            <w:tcW w:w="1556" w:type="pct"/>
          </w:tcPr>
          <w:p w14:paraId="51E6BA92" w14:textId="77777777" w:rsidR="00FE14D3" w:rsidRDefault="00000000">
            <w:pPr>
              <w:rPr>
                <w:rFonts w:ascii="Arial" w:hAnsi="Arial" w:cs="Arial"/>
                <w:sz w:val="18"/>
                <w:szCs w:val="18"/>
              </w:rPr>
            </w:pPr>
            <w:r>
              <w:rPr>
                <w:rFonts w:ascii="Arial" w:hAnsi="Arial" w:cs="Arial"/>
                <w:sz w:val="18"/>
                <w:szCs w:val="18"/>
              </w:rPr>
              <w:t>Total Meat, Poultry, and Seafood (including organ meats and cured meats) + Eggs + Nuts and Seeds + Soy + Legumes (Beans and Peas) in oz equivalents</w:t>
            </w:r>
          </w:p>
        </w:tc>
        <w:tc>
          <w:tcPr>
            <w:tcW w:w="768" w:type="pct"/>
          </w:tcPr>
          <w:p w14:paraId="1B9049A9" w14:textId="77777777" w:rsidR="00FE14D3" w:rsidRDefault="00000000">
            <w:pPr>
              <w:rPr>
                <w:rFonts w:ascii="Arial" w:hAnsi="Arial" w:cs="Arial"/>
                <w:sz w:val="18"/>
                <w:szCs w:val="18"/>
              </w:rPr>
            </w:pPr>
            <w:r>
              <w:rPr>
                <w:rFonts w:ascii="Arial" w:hAnsi="Arial" w:cs="Arial"/>
                <w:sz w:val="18"/>
                <w:szCs w:val="18"/>
              </w:rPr>
              <w:t>No Protein Foods</w:t>
            </w:r>
          </w:p>
        </w:tc>
        <w:tc>
          <w:tcPr>
            <w:tcW w:w="512" w:type="pct"/>
          </w:tcPr>
          <w:p w14:paraId="09668AFA" w14:textId="77777777" w:rsidR="00FE14D3" w:rsidRDefault="00000000">
            <w:pPr>
              <w:rPr>
                <w:rFonts w:ascii="Arial" w:hAnsi="Arial" w:cs="Arial"/>
                <w:sz w:val="18"/>
                <w:szCs w:val="18"/>
              </w:rPr>
            </w:pPr>
            <w:r>
              <w:rPr>
                <w:rFonts w:ascii="Arial" w:hAnsi="Arial" w:cs="Arial"/>
                <w:sz w:val="18"/>
                <w:szCs w:val="18"/>
              </w:rPr>
              <w:t>0</w:t>
            </w:r>
          </w:p>
        </w:tc>
        <w:tc>
          <w:tcPr>
            <w:tcW w:w="853" w:type="pct"/>
          </w:tcPr>
          <w:p w14:paraId="3DEE3D3C" w14:textId="77777777" w:rsidR="00FE14D3" w:rsidRDefault="00000000">
            <w:pPr>
              <w:rPr>
                <w:rFonts w:ascii="Arial" w:hAnsi="Arial" w:cs="Arial"/>
                <w:sz w:val="18"/>
                <w:szCs w:val="18"/>
              </w:rPr>
            </w:pPr>
            <w:r>
              <w:rPr>
                <w:rFonts w:ascii="Arial" w:hAnsi="Arial" w:cs="Arial"/>
                <w:sz w:val="18"/>
                <w:szCs w:val="18"/>
              </w:rPr>
              <w:t>≥2.5 oz eq. per 1000 kcal</w:t>
            </w:r>
          </w:p>
        </w:tc>
        <w:tc>
          <w:tcPr>
            <w:tcW w:w="474" w:type="pct"/>
          </w:tcPr>
          <w:p w14:paraId="77B00B46" w14:textId="77777777" w:rsidR="00FE14D3" w:rsidRDefault="00000000">
            <w:pPr>
              <w:rPr>
                <w:rFonts w:ascii="Arial" w:hAnsi="Arial" w:cs="Arial"/>
                <w:sz w:val="18"/>
                <w:szCs w:val="18"/>
              </w:rPr>
            </w:pPr>
            <w:r>
              <w:rPr>
                <w:rFonts w:ascii="Arial" w:hAnsi="Arial" w:cs="Arial"/>
                <w:sz w:val="18"/>
                <w:szCs w:val="18"/>
              </w:rPr>
              <w:t>5</w:t>
            </w:r>
          </w:p>
        </w:tc>
      </w:tr>
      <w:tr w:rsidR="00FE14D3" w14:paraId="30E9A287" w14:textId="77777777">
        <w:tc>
          <w:tcPr>
            <w:tcW w:w="832" w:type="pct"/>
          </w:tcPr>
          <w:p w14:paraId="13292055" w14:textId="77777777" w:rsidR="00FE14D3" w:rsidRDefault="00000000">
            <w:pPr>
              <w:rPr>
                <w:rFonts w:ascii="Arial" w:hAnsi="Arial" w:cs="Arial"/>
                <w:sz w:val="18"/>
                <w:szCs w:val="18"/>
              </w:rPr>
            </w:pPr>
            <w:r>
              <w:rPr>
                <w:rFonts w:ascii="Arial" w:hAnsi="Arial" w:cs="Arial"/>
                <w:sz w:val="18"/>
                <w:szCs w:val="18"/>
              </w:rPr>
              <w:t>Seafood and Plant Proteins</w:t>
            </w:r>
          </w:p>
        </w:tc>
        <w:tc>
          <w:tcPr>
            <w:tcW w:w="1556" w:type="pct"/>
          </w:tcPr>
          <w:p w14:paraId="2BCA1394" w14:textId="77777777" w:rsidR="00FE14D3" w:rsidRDefault="00000000">
            <w:pPr>
              <w:rPr>
                <w:rFonts w:ascii="Arial" w:hAnsi="Arial" w:cs="Arial"/>
                <w:sz w:val="18"/>
                <w:szCs w:val="18"/>
              </w:rPr>
            </w:pPr>
            <w:r>
              <w:rPr>
                <w:rFonts w:ascii="Arial" w:hAnsi="Arial" w:cs="Arial"/>
                <w:sz w:val="18"/>
                <w:szCs w:val="18"/>
              </w:rPr>
              <w:t>Seafood (high in n-3) + Seafood (low in n-3) + Soy + Nuts and Seeds + Legumes (Beans and Peas) in oz equivalents</w:t>
            </w:r>
          </w:p>
        </w:tc>
        <w:tc>
          <w:tcPr>
            <w:tcW w:w="768" w:type="pct"/>
          </w:tcPr>
          <w:p w14:paraId="025DDF2C" w14:textId="77777777" w:rsidR="00FE14D3" w:rsidRDefault="00000000">
            <w:pPr>
              <w:rPr>
                <w:rFonts w:ascii="Arial" w:hAnsi="Arial" w:cs="Arial"/>
                <w:sz w:val="18"/>
                <w:szCs w:val="18"/>
              </w:rPr>
            </w:pPr>
            <w:r>
              <w:rPr>
                <w:rFonts w:ascii="Arial" w:hAnsi="Arial" w:cs="Arial"/>
                <w:sz w:val="18"/>
                <w:szCs w:val="18"/>
              </w:rPr>
              <w:t>No Seafood or Plant Proteins</w:t>
            </w:r>
          </w:p>
        </w:tc>
        <w:tc>
          <w:tcPr>
            <w:tcW w:w="512" w:type="pct"/>
          </w:tcPr>
          <w:p w14:paraId="66475C9F" w14:textId="77777777" w:rsidR="00FE14D3" w:rsidRDefault="00000000">
            <w:pPr>
              <w:rPr>
                <w:rFonts w:ascii="Arial" w:hAnsi="Arial" w:cs="Arial"/>
                <w:sz w:val="18"/>
                <w:szCs w:val="18"/>
              </w:rPr>
            </w:pPr>
            <w:r>
              <w:rPr>
                <w:rFonts w:ascii="Arial" w:hAnsi="Arial" w:cs="Arial"/>
                <w:sz w:val="18"/>
                <w:szCs w:val="18"/>
              </w:rPr>
              <w:t>0</w:t>
            </w:r>
          </w:p>
        </w:tc>
        <w:tc>
          <w:tcPr>
            <w:tcW w:w="853" w:type="pct"/>
          </w:tcPr>
          <w:p w14:paraId="5AB91E19" w14:textId="77777777" w:rsidR="00FE14D3" w:rsidRDefault="00000000">
            <w:pPr>
              <w:rPr>
                <w:rFonts w:ascii="Arial" w:hAnsi="Arial" w:cs="Arial"/>
                <w:sz w:val="18"/>
                <w:szCs w:val="18"/>
              </w:rPr>
            </w:pPr>
            <w:r>
              <w:rPr>
                <w:rFonts w:ascii="Arial" w:hAnsi="Arial" w:cs="Arial"/>
                <w:sz w:val="18"/>
                <w:szCs w:val="18"/>
              </w:rPr>
              <w:t>≥0.8 oz eq. per 1000 kcal</w:t>
            </w:r>
          </w:p>
        </w:tc>
        <w:tc>
          <w:tcPr>
            <w:tcW w:w="474" w:type="pct"/>
          </w:tcPr>
          <w:p w14:paraId="0AC489DD" w14:textId="77777777" w:rsidR="00FE14D3" w:rsidRDefault="00000000">
            <w:pPr>
              <w:rPr>
                <w:rFonts w:ascii="Arial" w:hAnsi="Arial" w:cs="Arial"/>
                <w:sz w:val="18"/>
                <w:szCs w:val="18"/>
              </w:rPr>
            </w:pPr>
            <w:r>
              <w:rPr>
                <w:rFonts w:ascii="Arial" w:hAnsi="Arial" w:cs="Arial"/>
                <w:sz w:val="18"/>
                <w:szCs w:val="18"/>
              </w:rPr>
              <w:t>5</w:t>
            </w:r>
          </w:p>
        </w:tc>
      </w:tr>
      <w:tr w:rsidR="00FE14D3" w14:paraId="17BCC555" w14:textId="77777777">
        <w:tc>
          <w:tcPr>
            <w:tcW w:w="832" w:type="pct"/>
          </w:tcPr>
          <w:p w14:paraId="0E0CD436" w14:textId="77777777" w:rsidR="00FE14D3" w:rsidRDefault="00000000">
            <w:pPr>
              <w:rPr>
                <w:rFonts w:ascii="Arial" w:hAnsi="Arial" w:cs="Arial"/>
                <w:sz w:val="18"/>
                <w:szCs w:val="18"/>
              </w:rPr>
            </w:pPr>
            <w:r>
              <w:rPr>
                <w:rFonts w:ascii="Arial" w:hAnsi="Arial" w:cs="Arial"/>
                <w:sz w:val="18"/>
                <w:szCs w:val="18"/>
              </w:rPr>
              <w:t>Whole Grains</w:t>
            </w:r>
          </w:p>
        </w:tc>
        <w:tc>
          <w:tcPr>
            <w:tcW w:w="1556" w:type="pct"/>
          </w:tcPr>
          <w:p w14:paraId="1D35D3D1" w14:textId="77777777" w:rsidR="00FE14D3" w:rsidRDefault="00000000">
            <w:pPr>
              <w:rPr>
                <w:rFonts w:ascii="Arial" w:hAnsi="Arial" w:cs="Arial"/>
                <w:sz w:val="18"/>
                <w:szCs w:val="18"/>
              </w:rPr>
            </w:pPr>
            <w:r>
              <w:rPr>
                <w:rFonts w:ascii="Arial" w:hAnsi="Arial" w:cs="Arial"/>
                <w:sz w:val="18"/>
                <w:szCs w:val="18"/>
              </w:rPr>
              <w:t>Whole Grains</w:t>
            </w:r>
          </w:p>
        </w:tc>
        <w:tc>
          <w:tcPr>
            <w:tcW w:w="768" w:type="pct"/>
          </w:tcPr>
          <w:p w14:paraId="350BB53E" w14:textId="77777777" w:rsidR="00FE14D3" w:rsidRDefault="00000000">
            <w:pPr>
              <w:rPr>
                <w:rFonts w:ascii="Arial" w:hAnsi="Arial" w:cs="Arial"/>
                <w:sz w:val="18"/>
                <w:szCs w:val="18"/>
              </w:rPr>
            </w:pPr>
            <w:r>
              <w:rPr>
                <w:rFonts w:ascii="Arial" w:hAnsi="Arial" w:cs="Arial"/>
                <w:sz w:val="18"/>
                <w:szCs w:val="18"/>
              </w:rPr>
              <w:t>No Whole Grains</w:t>
            </w:r>
          </w:p>
        </w:tc>
        <w:tc>
          <w:tcPr>
            <w:tcW w:w="512" w:type="pct"/>
          </w:tcPr>
          <w:p w14:paraId="1D34EDD5" w14:textId="77777777" w:rsidR="00FE14D3" w:rsidRDefault="00000000">
            <w:pPr>
              <w:rPr>
                <w:rFonts w:ascii="Arial" w:hAnsi="Arial" w:cs="Arial"/>
                <w:sz w:val="18"/>
                <w:szCs w:val="18"/>
              </w:rPr>
            </w:pPr>
            <w:r>
              <w:rPr>
                <w:rFonts w:ascii="Arial" w:hAnsi="Arial" w:cs="Arial"/>
                <w:sz w:val="18"/>
                <w:szCs w:val="18"/>
              </w:rPr>
              <w:t>0</w:t>
            </w:r>
          </w:p>
        </w:tc>
        <w:tc>
          <w:tcPr>
            <w:tcW w:w="853" w:type="pct"/>
          </w:tcPr>
          <w:p w14:paraId="1294C3D9" w14:textId="77777777" w:rsidR="00FE14D3" w:rsidRDefault="00000000">
            <w:pPr>
              <w:rPr>
                <w:rFonts w:ascii="Arial" w:hAnsi="Arial" w:cs="Arial"/>
                <w:sz w:val="18"/>
                <w:szCs w:val="18"/>
              </w:rPr>
            </w:pPr>
            <w:r>
              <w:rPr>
                <w:rFonts w:ascii="Arial" w:hAnsi="Arial" w:cs="Arial"/>
                <w:sz w:val="18"/>
                <w:szCs w:val="18"/>
              </w:rPr>
              <w:t>≥1.5 oz eq. per 1000 kcal</w:t>
            </w:r>
          </w:p>
        </w:tc>
        <w:tc>
          <w:tcPr>
            <w:tcW w:w="474" w:type="pct"/>
          </w:tcPr>
          <w:p w14:paraId="702A0989" w14:textId="77777777" w:rsidR="00FE14D3" w:rsidRDefault="00000000">
            <w:pPr>
              <w:rPr>
                <w:rFonts w:ascii="Arial" w:hAnsi="Arial" w:cs="Arial"/>
                <w:sz w:val="18"/>
                <w:szCs w:val="18"/>
              </w:rPr>
            </w:pPr>
            <w:r>
              <w:rPr>
                <w:rFonts w:ascii="Arial" w:hAnsi="Arial" w:cs="Arial"/>
                <w:sz w:val="18"/>
                <w:szCs w:val="18"/>
              </w:rPr>
              <w:t>10</w:t>
            </w:r>
          </w:p>
        </w:tc>
      </w:tr>
      <w:tr w:rsidR="00FE14D3" w14:paraId="0003AED5" w14:textId="77777777">
        <w:tc>
          <w:tcPr>
            <w:tcW w:w="832" w:type="pct"/>
          </w:tcPr>
          <w:p w14:paraId="3FEB0B65" w14:textId="77777777" w:rsidR="00FE14D3" w:rsidRDefault="00000000">
            <w:pPr>
              <w:rPr>
                <w:rFonts w:ascii="Arial" w:hAnsi="Arial" w:cs="Arial"/>
                <w:sz w:val="18"/>
                <w:szCs w:val="18"/>
              </w:rPr>
            </w:pPr>
            <w:r>
              <w:rPr>
                <w:rFonts w:ascii="Arial" w:hAnsi="Arial" w:cs="Arial"/>
                <w:sz w:val="18"/>
                <w:szCs w:val="18"/>
              </w:rPr>
              <w:t>Dairy</w:t>
            </w:r>
          </w:p>
        </w:tc>
        <w:tc>
          <w:tcPr>
            <w:tcW w:w="1556" w:type="pct"/>
          </w:tcPr>
          <w:p w14:paraId="37210067" w14:textId="77777777" w:rsidR="00FE14D3" w:rsidRDefault="00000000">
            <w:pPr>
              <w:rPr>
                <w:rFonts w:ascii="Arial" w:hAnsi="Arial" w:cs="Arial"/>
                <w:sz w:val="18"/>
                <w:szCs w:val="18"/>
              </w:rPr>
            </w:pPr>
            <w:r>
              <w:rPr>
                <w:rFonts w:ascii="Arial" w:hAnsi="Arial" w:cs="Arial"/>
                <w:sz w:val="18"/>
                <w:szCs w:val="18"/>
              </w:rPr>
              <w:t>Total Dairy</w:t>
            </w:r>
          </w:p>
        </w:tc>
        <w:tc>
          <w:tcPr>
            <w:tcW w:w="768" w:type="pct"/>
          </w:tcPr>
          <w:p w14:paraId="081939AD" w14:textId="77777777" w:rsidR="00FE14D3" w:rsidRDefault="00000000">
            <w:pPr>
              <w:rPr>
                <w:rFonts w:ascii="Arial" w:hAnsi="Arial" w:cs="Arial"/>
                <w:sz w:val="18"/>
                <w:szCs w:val="18"/>
              </w:rPr>
            </w:pPr>
            <w:r>
              <w:rPr>
                <w:rFonts w:ascii="Arial" w:hAnsi="Arial" w:cs="Arial"/>
                <w:sz w:val="18"/>
                <w:szCs w:val="18"/>
              </w:rPr>
              <w:t>No Dairy</w:t>
            </w:r>
          </w:p>
        </w:tc>
        <w:tc>
          <w:tcPr>
            <w:tcW w:w="512" w:type="pct"/>
          </w:tcPr>
          <w:p w14:paraId="4AC6558C" w14:textId="77777777" w:rsidR="00FE14D3" w:rsidRDefault="00000000">
            <w:pPr>
              <w:rPr>
                <w:rFonts w:ascii="Arial" w:hAnsi="Arial" w:cs="Arial"/>
                <w:sz w:val="18"/>
                <w:szCs w:val="18"/>
              </w:rPr>
            </w:pPr>
            <w:r>
              <w:rPr>
                <w:rFonts w:ascii="Arial" w:hAnsi="Arial" w:cs="Arial"/>
                <w:sz w:val="18"/>
                <w:szCs w:val="18"/>
              </w:rPr>
              <w:t>0</w:t>
            </w:r>
          </w:p>
        </w:tc>
        <w:tc>
          <w:tcPr>
            <w:tcW w:w="853" w:type="pct"/>
          </w:tcPr>
          <w:p w14:paraId="35CCC270" w14:textId="77777777" w:rsidR="00FE14D3" w:rsidRDefault="00000000">
            <w:pPr>
              <w:rPr>
                <w:rFonts w:ascii="Arial" w:hAnsi="Arial" w:cs="Arial"/>
                <w:sz w:val="18"/>
                <w:szCs w:val="18"/>
              </w:rPr>
            </w:pPr>
            <w:r>
              <w:rPr>
                <w:rFonts w:ascii="Arial" w:hAnsi="Arial" w:cs="Arial"/>
                <w:sz w:val="18"/>
                <w:szCs w:val="18"/>
              </w:rPr>
              <w:t>≥1.3 cup eq. per 1000 kcal</w:t>
            </w:r>
          </w:p>
        </w:tc>
        <w:tc>
          <w:tcPr>
            <w:tcW w:w="474" w:type="pct"/>
          </w:tcPr>
          <w:p w14:paraId="0B4C0FB8" w14:textId="77777777" w:rsidR="00FE14D3" w:rsidRDefault="00000000">
            <w:pPr>
              <w:rPr>
                <w:rFonts w:ascii="Arial" w:hAnsi="Arial" w:cs="Arial"/>
                <w:sz w:val="18"/>
                <w:szCs w:val="18"/>
              </w:rPr>
            </w:pPr>
            <w:r>
              <w:rPr>
                <w:rFonts w:ascii="Arial" w:hAnsi="Arial" w:cs="Arial"/>
                <w:sz w:val="18"/>
                <w:szCs w:val="18"/>
              </w:rPr>
              <w:t>10</w:t>
            </w:r>
          </w:p>
        </w:tc>
      </w:tr>
      <w:tr w:rsidR="00FE14D3" w14:paraId="05C75572" w14:textId="77777777">
        <w:tc>
          <w:tcPr>
            <w:tcW w:w="832" w:type="pct"/>
          </w:tcPr>
          <w:p w14:paraId="2856E291" w14:textId="77777777" w:rsidR="00FE14D3" w:rsidRDefault="00000000">
            <w:pPr>
              <w:rPr>
                <w:rFonts w:ascii="Arial" w:hAnsi="Arial" w:cs="Arial"/>
                <w:sz w:val="18"/>
                <w:szCs w:val="18"/>
              </w:rPr>
            </w:pPr>
            <w:r>
              <w:rPr>
                <w:rFonts w:ascii="Arial" w:hAnsi="Arial" w:cs="Arial"/>
                <w:sz w:val="18"/>
                <w:szCs w:val="18"/>
              </w:rPr>
              <w:t>Fatty Acids</w:t>
            </w:r>
          </w:p>
        </w:tc>
        <w:tc>
          <w:tcPr>
            <w:tcW w:w="1556" w:type="pct"/>
          </w:tcPr>
          <w:p w14:paraId="283EAF91" w14:textId="77777777" w:rsidR="00FE14D3" w:rsidRDefault="00000000">
            <w:pPr>
              <w:rPr>
                <w:rFonts w:ascii="Arial" w:hAnsi="Arial" w:cs="Arial"/>
                <w:sz w:val="18"/>
                <w:szCs w:val="18"/>
              </w:rPr>
            </w:pPr>
            <w:r>
              <w:rPr>
                <w:rFonts w:ascii="Arial" w:hAnsi="Arial" w:cs="Arial"/>
                <w:sz w:val="18"/>
                <w:szCs w:val="18"/>
              </w:rPr>
              <w:t>(Total Monounsaturated Fatty Acids + Total Polyunsaturated Fatty Acids)/Total Saturated Fatty Acids</w:t>
            </w:r>
          </w:p>
        </w:tc>
        <w:tc>
          <w:tcPr>
            <w:tcW w:w="768" w:type="pct"/>
          </w:tcPr>
          <w:p w14:paraId="07E21BA4" w14:textId="77777777" w:rsidR="00FE14D3" w:rsidRDefault="00000000">
            <w:pPr>
              <w:rPr>
                <w:rFonts w:ascii="Arial" w:hAnsi="Arial" w:cs="Arial"/>
                <w:sz w:val="18"/>
                <w:szCs w:val="18"/>
              </w:rPr>
            </w:pPr>
            <w:r>
              <w:rPr>
                <w:rFonts w:ascii="Arial" w:hAnsi="Arial" w:cs="Arial"/>
                <w:sz w:val="18"/>
                <w:szCs w:val="18"/>
              </w:rPr>
              <w:t>≤ 1.2</w:t>
            </w:r>
          </w:p>
        </w:tc>
        <w:tc>
          <w:tcPr>
            <w:tcW w:w="512" w:type="pct"/>
          </w:tcPr>
          <w:p w14:paraId="084B2920" w14:textId="77777777" w:rsidR="00FE14D3" w:rsidRDefault="00000000">
            <w:pPr>
              <w:rPr>
                <w:rFonts w:ascii="Arial" w:hAnsi="Arial" w:cs="Arial"/>
                <w:sz w:val="18"/>
                <w:szCs w:val="18"/>
              </w:rPr>
            </w:pPr>
            <w:r>
              <w:rPr>
                <w:rFonts w:ascii="Arial" w:hAnsi="Arial" w:cs="Arial"/>
                <w:sz w:val="18"/>
                <w:szCs w:val="18"/>
              </w:rPr>
              <w:t>0</w:t>
            </w:r>
          </w:p>
        </w:tc>
        <w:tc>
          <w:tcPr>
            <w:tcW w:w="853" w:type="pct"/>
          </w:tcPr>
          <w:p w14:paraId="467577D8" w14:textId="77777777" w:rsidR="00FE14D3" w:rsidRDefault="00000000">
            <w:pPr>
              <w:rPr>
                <w:rFonts w:ascii="Arial" w:hAnsi="Arial" w:cs="Arial"/>
                <w:sz w:val="18"/>
                <w:szCs w:val="18"/>
              </w:rPr>
            </w:pPr>
            <w:r>
              <w:rPr>
                <w:rFonts w:ascii="Arial" w:hAnsi="Arial" w:cs="Arial"/>
                <w:sz w:val="18"/>
                <w:szCs w:val="18"/>
              </w:rPr>
              <w:t>≥2.5</w:t>
            </w:r>
          </w:p>
        </w:tc>
        <w:tc>
          <w:tcPr>
            <w:tcW w:w="474" w:type="pct"/>
          </w:tcPr>
          <w:p w14:paraId="2383790B" w14:textId="77777777" w:rsidR="00FE14D3" w:rsidRDefault="00000000">
            <w:pPr>
              <w:rPr>
                <w:rFonts w:ascii="Arial" w:hAnsi="Arial" w:cs="Arial"/>
                <w:sz w:val="18"/>
                <w:szCs w:val="18"/>
              </w:rPr>
            </w:pPr>
            <w:r>
              <w:rPr>
                <w:rFonts w:ascii="Arial" w:hAnsi="Arial" w:cs="Arial"/>
                <w:sz w:val="18"/>
                <w:szCs w:val="18"/>
              </w:rPr>
              <w:t>10</w:t>
            </w:r>
          </w:p>
        </w:tc>
      </w:tr>
      <w:tr w:rsidR="00FE14D3" w14:paraId="39FF1675" w14:textId="77777777">
        <w:tc>
          <w:tcPr>
            <w:tcW w:w="832" w:type="pct"/>
          </w:tcPr>
          <w:p w14:paraId="4B259D9A" w14:textId="77777777" w:rsidR="00FE14D3" w:rsidRDefault="00000000">
            <w:pPr>
              <w:rPr>
                <w:rFonts w:ascii="Arial" w:hAnsi="Arial" w:cs="Arial"/>
                <w:sz w:val="18"/>
                <w:szCs w:val="18"/>
              </w:rPr>
            </w:pPr>
            <w:r>
              <w:rPr>
                <w:rFonts w:ascii="Arial" w:hAnsi="Arial" w:cs="Arial"/>
                <w:sz w:val="18"/>
                <w:szCs w:val="18"/>
              </w:rPr>
              <w:t>Moderation</w:t>
            </w:r>
          </w:p>
        </w:tc>
        <w:tc>
          <w:tcPr>
            <w:tcW w:w="1556" w:type="pct"/>
          </w:tcPr>
          <w:p w14:paraId="7D1BF6B5" w14:textId="77777777" w:rsidR="00FE14D3" w:rsidRDefault="00FE14D3">
            <w:pPr>
              <w:rPr>
                <w:rFonts w:ascii="Arial" w:hAnsi="Arial" w:cs="Arial"/>
                <w:sz w:val="18"/>
                <w:szCs w:val="18"/>
              </w:rPr>
            </w:pPr>
          </w:p>
        </w:tc>
        <w:tc>
          <w:tcPr>
            <w:tcW w:w="768" w:type="pct"/>
          </w:tcPr>
          <w:p w14:paraId="34D46ED2" w14:textId="77777777" w:rsidR="00FE14D3" w:rsidRDefault="00FE14D3">
            <w:pPr>
              <w:rPr>
                <w:rFonts w:ascii="Arial" w:hAnsi="Arial" w:cs="Arial"/>
                <w:sz w:val="18"/>
                <w:szCs w:val="18"/>
              </w:rPr>
            </w:pPr>
          </w:p>
        </w:tc>
        <w:tc>
          <w:tcPr>
            <w:tcW w:w="512" w:type="pct"/>
          </w:tcPr>
          <w:p w14:paraId="54AC4BE0" w14:textId="77777777" w:rsidR="00FE14D3" w:rsidRDefault="00FE14D3">
            <w:pPr>
              <w:rPr>
                <w:rFonts w:ascii="Arial" w:hAnsi="Arial" w:cs="Arial"/>
                <w:sz w:val="18"/>
                <w:szCs w:val="18"/>
              </w:rPr>
            </w:pPr>
          </w:p>
        </w:tc>
        <w:tc>
          <w:tcPr>
            <w:tcW w:w="853" w:type="pct"/>
          </w:tcPr>
          <w:p w14:paraId="70E7A531" w14:textId="77777777" w:rsidR="00FE14D3" w:rsidRDefault="00FE14D3">
            <w:pPr>
              <w:rPr>
                <w:rFonts w:ascii="Arial" w:hAnsi="Arial" w:cs="Arial"/>
                <w:sz w:val="18"/>
                <w:szCs w:val="18"/>
              </w:rPr>
            </w:pPr>
          </w:p>
        </w:tc>
        <w:tc>
          <w:tcPr>
            <w:tcW w:w="474" w:type="pct"/>
          </w:tcPr>
          <w:p w14:paraId="01B93A52" w14:textId="77777777" w:rsidR="00FE14D3" w:rsidRDefault="00FE14D3">
            <w:pPr>
              <w:rPr>
                <w:rFonts w:ascii="Arial" w:hAnsi="Arial" w:cs="Arial"/>
                <w:sz w:val="18"/>
                <w:szCs w:val="18"/>
              </w:rPr>
            </w:pPr>
          </w:p>
        </w:tc>
      </w:tr>
      <w:tr w:rsidR="00FE14D3" w14:paraId="50157EE1" w14:textId="77777777">
        <w:tc>
          <w:tcPr>
            <w:tcW w:w="832" w:type="pct"/>
          </w:tcPr>
          <w:p w14:paraId="0A0D68F7" w14:textId="77777777" w:rsidR="00FE14D3" w:rsidRDefault="00000000">
            <w:pPr>
              <w:rPr>
                <w:rFonts w:ascii="Arial" w:hAnsi="Arial" w:cs="Arial"/>
                <w:sz w:val="18"/>
                <w:szCs w:val="18"/>
              </w:rPr>
            </w:pPr>
            <w:r>
              <w:rPr>
                <w:rFonts w:ascii="Arial" w:hAnsi="Arial" w:cs="Arial"/>
                <w:sz w:val="18"/>
                <w:szCs w:val="18"/>
              </w:rPr>
              <w:t>Refined Grains</w:t>
            </w:r>
          </w:p>
        </w:tc>
        <w:tc>
          <w:tcPr>
            <w:tcW w:w="1556" w:type="pct"/>
          </w:tcPr>
          <w:p w14:paraId="3F8089C5" w14:textId="77777777" w:rsidR="00FE14D3" w:rsidRDefault="00000000">
            <w:pPr>
              <w:rPr>
                <w:rFonts w:ascii="Arial" w:hAnsi="Arial" w:cs="Arial"/>
                <w:sz w:val="18"/>
                <w:szCs w:val="18"/>
              </w:rPr>
            </w:pPr>
            <w:r>
              <w:rPr>
                <w:rFonts w:ascii="Arial" w:hAnsi="Arial" w:cs="Arial"/>
                <w:sz w:val="18"/>
                <w:szCs w:val="18"/>
              </w:rPr>
              <w:t>Refined Grains</w:t>
            </w:r>
          </w:p>
        </w:tc>
        <w:tc>
          <w:tcPr>
            <w:tcW w:w="768" w:type="pct"/>
          </w:tcPr>
          <w:p w14:paraId="413233B1" w14:textId="77777777" w:rsidR="00FE14D3" w:rsidRDefault="00000000">
            <w:pPr>
              <w:rPr>
                <w:rFonts w:ascii="Arial" w:hAnsi="Arial" w:cs="Arial"/>
                <w:sz w:val="18"/>
                <w:szCs w:val="18"/>
              </w:rPr>
            </w:pPr>
            <w:r>
              <w:rPr>
                <w:rFonts w:ascii="Arial" w:hAnsi="Arial" w:cs="Arial"/>
                <w:sz w:val="18"/>
                <w:szCs w:val="18"/>
              </w:rPr>
              <w:t>≥4.3 oz eq. per 1,000 kcal</w:t>
            </w:r>
          </w:p>
        </w:tc>
        <w:tc>
          <w:tcPr>
            <w:tcW w:w="512" w:type="pct"/>
          </w:tcPr>
          <w:p w14:paraId="3DF5E112" w14:textId="77777777" w:rsidR="00FE14D3" w:rsidRDefault="00000000">
            <w:pPr>
              <w:rPr>
                <w:rFonts w:ascii="Arial" w:hAnsi="Arial" w:cs="Arial"/>
                <w:sz w:val="18"/>
                <w:szCs w:val="18"/>
              </w:rPr>
            </w:pPr>
            <w:r>
              <w:rPr>
                <w:rFonts w:ascii="Arial" w:hAnsi="Arial" w:cs="Arial"/>
                <w:sz w:val="18"/>
                <w:szCs w:val="18"/>
              </w:rPr>
              <w:t>0</w:t>
            </w:r>
          </w:p>
        </w:tc>
        <w:tc>
          <w:tcPr>
            <w:tcW w:w="853" w:type="pct"/>
          </w:tcPr>
          <w:p w14:paraId="1CC84C3A" w14:textId="77777777" w:rsidR="00FE14D3" w:rsidRDefault="00000000">
            <w:pPr>
              <w:rPr>
                <w:rFonts w:ascii="Arial" w:hAnsi="Arial" w:cs="Arial"/>
                <w:sz w:val="18"/>
                <w:szCs w:val="18"/>
              </w:rPr>
            </w:pPr>
            <w:r>
              <w:rPr>
                <w:rFonts w:ascii="Arial" w:hAnsi="Arial" w:cs="Arial"/>
                <w:sz w:val="18"/>
                <w:szCs w:val="18"/>
              </w:rPr>
              <w:t>≤1.8 oz eq. per 1000 kcal</w:t>
            </w:r>
          </w:p>
        </w:tc>
        <w:tc>
          <w:tcPr>
            <w:tcW w:w="474" w:type="pct"/>
          </w:tcPr>
          <w:p w14:paraId="4B211AFF" w14:textId="77777777" w:rsidR="00FE14D3" w:rsidRDefault="00000000">
            <w:pPr>
              <w:rPr>
                <w:rFonts w:ascii="Arial" w:hAnsi="Arial" w:cs="Arial"/>
                <w:sz w:val="18"/>
                <w:szCs w:val="18"/>
              </w:rPr>
            </w:pPr>
            <w:r>
              <w:rPr>
                <w:rFonts w:ascii="Arial" w:hAnsi="Arial" w:cs="Arial"/>
                <w:sz w:val="18"/>
                <w:szCs w:val="18"/>
              </w:rPr>
              <w:t>10</w:t>
            </w:r>
          </w:p>
        </w:tc>
      </w:tr>
      <w:tr w:rsidR="00FE14D3" w14:paraId="43071B1B" w14:textId="77777777">
        <w:tc>
          <w:tcPr>
            <w:tcW w:w="832" w:type="pct"/>
          </w:tcPr>
          <w:p w14:paraId="63B15A33" w14:textId="77777777" w:rsidR="00FE14D3" w:rsidRDefault="00000000">
            <w:pPr>
              <w:rPr>
                <w:rFonts w:ascii="Arial" w:hAnsi="Arial" w:cs="Arial"/>
                <w:sz w:val="18"/>
                <w:szCs w:val="18"/>
              </w:rPr>
            </w:pPr>
            <w:r>
              <w:rPr>
                <w:rFonts w:ascii="Arial" w:hAnsi="Arial" w:cs="Arial"/>
                <w:sz w:val="18"/>
                <w:szCs w:val="18"/>
              </w:rPr>
              <w:t>Sodium</w:t>
            </w:r>
          </w:p>
        </w:tc>
        <w:tc>
          <w:tcPr>
            <w:tcW w:w="1556" w:type="pct"/>
          </w:tcPr>
          <w:p w14:paraId="25DE35EA" w14:textId="77777777" w:rsidR="00FE14D3" w:rsidRDefault="00000000">
            <w:pPr>
              <w:rPr>
                <w:rFonts w:ascii="Arial" w:hAnsi="Arial" w:cs="Arial"/>
                <w:sz w:val="18"/>
                <w:szCs w:val="18"/>
              </w:rPr>
            </w:pPr>
            <w:r>
              <w:rPr>
                <w:rFonts w:ascii="Arial" w:hAnsi="Arial" w:cs="Arial"/>
                <w:sz w:val="18"/>
                <w:szCs w:val="18"/>
              </w:rPr>
              <w:t>Sodium</w:t>
            </w:r>
          </w:p>
        </w:tc>
        <w:tc>
          <w:tcPr>
            <w:tcW w:w="768" w:type="pct"/>
          </w:tcPr>
          <w:p w14:paraId="58C70E40" w14:textId="77777777" w:rsidR="00FE14D3" w:rsidRDefault="00000000">
            <w:pPr>
              <w:rPr>
                <w:rFonts w:ascii="Arial" w:hAnsi="Arial" w:cs="Arial"/>
                <w:sz w:val="18"/>
                <w:szCs w:val="18"/>
              </w:rPr>
            </w:pPr>
            <w:r>
              <w:rPr>
                <w:rFonts w:ascii="Arial" w:hAnsi="Arial" w:cs="Arial"/>
                <w:sz w:val="18"/>
                <w:szCs w:val="18"/>
              </w:rPr>
              <w:t>≥2.0 g per 1,000 kcal</w:t>
            </w:r>
          </w:p>
        </w:tc>
        <w:tc>
          <w:tcPr>
            <w:tcW w:w="512" w:type="pct"/>
          </w:tcPr>
          <w:p w14:paraId="677A8896" w14:textId="77777777" w:rsidR="00FE14D3" w:rsidRDefault="00000000">
            <w:pPr>
              <w:rPr>
                <w:rFonts w:ascii="Arial" w:hAnsi="Arial" w:cs="Arial"/>
                <w:sz w:val="18"/>
                <w:szCs w:val="18"/>
              </w:rPr>
            </w:pPr>
            <w:r>
              <w:rPr>
                <w:rFonts w:ascii="Arial" w:hAnsi="Arial" w:cs="Arial"/>
                <w:sz w:val="18"/>
                <w:szCs w:val="18"/>
              </w:rPr>
              <w:t>0</w:t>
            </w:r>
          </w:p>
        </w:tc>
        <w:tc>
          <w:tcPr>
            <w:tcW w:w="853" w:type="pct"/>
          </w:tcPr>
          <w:p w14:paraId="62D6CC70" w14:textId="77777777" w:rsidR="00FE14D3" w:rsidRDefault="00000000">
            <w:pPr>
              <w:rPr>
                <w:rFonts w:ascii="Arial" w:hAnsi="Arial" w:cs="Arial"/>
                <w:sz w:val="18"/>
                <w:szCs w:val="18"/>
              </w:rPr>
            </w:pPr>
            <w:r>
              <w:rPr>
                <w:rFonts w:ascii="Arial" w:hAnsi="Arial" w:cs="Arial"/>
                <w:sz w:val="18"/>
                <w:szCs w:val="18"/>
              </w:rPr>
              <w:t>≤1.1 g per 1000 kcal</w:t>
            </w:r>
          </w:p>
        </w:tc>
        <w:tc>
          <w:tcPr>
            <w:tcW w:w="474" w:type="pct"/>
          </w:tcPr>
          <w:p w14:paraId="656DDEBE" w14:textId="77777777" w:rsidR="00FE14D3" w:rsidRDefault="00000000">
            <w:pPr>
              <w:rPr>
                <w:rFonts w:ascii="Arial" w:hAnsi="Arial" w:cs="Arial"/>
                <w:sz w:val="18"/>
                <w:szCs w:val="18"/>
              </w:rPr>
            </w:pPr>
            <w:r>
              <w:rPr>
                <w:rFonts w:ascii="Arial" w:hAnsi="Arial" w:cs="Arial"/>
                <w:sz w:val="18"/>
                <w:szCs w:val="18"/>
              </w:rPr>
              <w:t>10</w:t>
            </w:r>
          </w:p>
        </w:tc>
      </w:tr>
      <w:tr w:rsidR="00FE14D3" w14:paraId="35951489" w14:textId="77777777">
        <w:tc>
          <w:tcPr>
            <w:tcW w:w="832" w:type="pct"/>
          </w:tcPr>
          <w:p w14:paraId="02A7ACDC" w14:textId="77777777" w:rsidR="00FE14D3" w:rsidRDefault="00000000">
            <w:pPr>
              <w:rPr>
                <w:rFonts w:ascii="Arial" w:hAnsi="Arial" w:cs="Arial"/>
                <w:sz w:val="18"/>
                <w:szCs w:val="18"/>
              </w:rPr>
            </w:pPr>
            <w:r>
              <w:rPr>
                <w:rFonts w:ascii="Arial" w:hAnsi="Arial" w:cs="Arial"/>
                <w:sz w:val="18"/>
                <w:szCs w:val="18"/>
              </w:rPr>
              <w:t>Added Sugars</w:t>
            </w:r>
          </w:p>
        </w:tc>
        <w:tc>
          <w:tcPr>
            <w:tcW w:w="1556" w:type="pct"/>
          </w:tcPr>
          <w:p w14:paraId="759F236C" w14:textId="77777777" w:rsidR="00FE14D3" w:rsidRDefault="00000000">
            <w:pPr>
              <w:rPr>
                <w:rFonts w:ascii="Arial" w:hAnsi="Arial" w:cs="Arial"/>
                <w:sz w:val="18"/>
                <w:szCs w:val="18"/>
              </w:rPr>
            </w:pPr>
            <w:r>
              <w:rPr>
                <w:rFonts w:ascii="Arial" w:hAnsi="Arial" w:cs="Arial"/>
                <w:sz w:val="18"/>
                <w:szCs w:val="18"/>
              </w:rPr>
              <w:t>Added Sugars</w:t>
            </w:r>
          </w:p>
        </w:tc>
        <w:tc>
          <w:tcPr>
            <w:tcW w:w="768" w:type="pct"/>
          </w:tcPr>
          <w:p w14:paraId="751EEC95" w14:textId="77777777" w:rsidR="00FE14D3" w:rsidRDefault="00000000">
            <w:pPr>
              <w:rPr>
                <w:rFonts w:ascii="Arial" w:hAnsi="Arial" w:cs="Arial"/>
                <w:sz w:val="18"/>
                <w:szCs w:val="18"/>
              </w:rPr>
            </w:pPr>
            <w:r>
              <w:rPr>
                <w:rFonts w:ascii="Arial" w:hAnsi="Arial" w:cs="Arial"/>
                <w:sz w:val="18"/>
                <w:szCs w:val="18"/>
              </w:rPr>
              <w:t>≥26% of energy</w:t>
            </w:r>
          </w:p>
        </w:tc>
        <w:tc>
          <w:tcPr>
            <w:tcW w:w="512" w:type="pct"/>
          </w:tcPr>
          <w:p w14:paraId="3E66F4C2" w14:textId="77777777" w:rsidR="00FE14D3" w:rsidRDefault="00000000">
            <w:pPr>
              <w:rPr>
                <w:rFonts w:ascii="Arial" w:hAnsi="Arial" w:cs="Arial"/>
                <w:sz w:val="18"/>
                <w:szCs w:val="18"/>
              </w:rPr>
            </w:pPr>
            <w:r>
              <w:rPr>
                <w:rFonts w:ascii="Arial" w:hAnsi="Arial" w:cs="Arial"/>
                <w:sz w:val="18"/>
                <w:szCs w:val="18"/>
              </w:rPr>
              <w:t>0</w:t>
            </w:r>
          </w:p>
        </w:tc>
        <w:tc>
          <w:tcPr>
            <w:tcW w:w="853" w:type="pct"/>
          </w:tcPr>
          <w:p w14:paraId="0EC88E39" w14:textId="77777777" w:rsidR="00FE14D3" w:rsidRDefault="00000000">
            <w:pPr>
              <w:rPr>
                <w:rFonts w:ascii="Arial" w:hAnsi="Arial" w:cs="Arial"/>
                <w:sz w:val="18"/>
                <w:szCs w:val="18"/>
              </w:rPr>
            </w:pPr>
            <w:r>
              <w:rPr>
                <w:rFonts w:ascii="Arial" w:hAnsi="Arial" w:cs="Arial"/>
                <w:sz w:val="18"/>
                <w:szCs w:val="18"/>
              </w:rPr>
              <w:t>≤6.5% of energy</w:t>
            </w:r>
          </w:p>
        </w:tc>
        <w:tc>
          <w:tcPr>
            <w:tcW w:w="474" w:type="pct"/>
          </w:tcPr>
          <w:p w14:paraId="3F04C8B8" w14:textId="77777777" w:rsidR="00FE14D3" w:rsidRDefault="00000000">
            <w:pPr>
              <w:rPr>
                <w:rFonts w:ascii="Arial" w:hAnsi="Arial" w:cs="Arial"/>
                <w:sz w:val="18"/>
                <w:szCs w:val="18"/>
              </w:rPr>
            </w:pPr>
            <w:r>
              <w:rPr>
                <w:rFonts w:ascii="Arial" w:hAnsi="Arial" w:cs="Arial"/>
                <w:sz w:val="18"/>
                <w:szCs w:val="18"/>
              </w:rPr>
              <w:t>10</w:t>
            </w:r>
          </w:p>
        </w:tc>
      </w:tr>
      <w:tr w:rsidR="00FE14D3" w14:paraId="0F862753" w14:textId="77777777">
        <w:tc>
          <w:tcPr>
            <w:tcW w:w="832" w:type="pct"/>
          </w:tcPr>
          <w:p w14:paraId="33418F81" w14:textId="77777777" w:rsidR="00FE14D3" w:rsidRDefault="00000000">
            <w:pPr>
              <w:rPr>
                <w:rFonts w:ascii="Arial" w:hAnsi="Arial" w:cs="Arial"/>
                <w:sz w:val="18"/>
                <w:szCs w:val="18"/>
              </w:rPr>
            </w:pPr>
            <w:r>
              <w:rPr>
                <w:rFonts w:ascii="Arial" w:hAnsi="Arial" w:cs="Arial"/>
                <w:sz w:val="18"/>
                <w:szCs w:val="18"/>
              </w:rPr>
              <w:t>Saturated Fats</w:t>
            </w:r>
          </w:p>
        </w:tc>
        <w:tc>
          <w:tcPr>
            <w:tcW w:w="1556" w:type="pct"/>
          </w:tcPr>
          <w:p w14:paraId="752B297E" w14:textId="77777777" w:rsidR="00FE14D3" w:rsidRDefault="00000000">
            <w:pPr>
              <w:rPr>
                <w:rFonts w:ascii="Arial" w:hAnsi="Arial" w:cs="Arial"/>
                <w:sz w:val="18"/>
                <w:szCs w:val="18"/>
              </w:rPr>
            </w:pPr>
            <w:r>
              <w:rPr>
                <w:rFonts w:ascii="Arial" w:hAnsi="Arial" w:cs="Arial"/>
                <w:sz w:val="18"/>
                <w:szCs w:val="18"/>
              </w:rPr>
              <w:t>Total Saturated Fatty Acids</w:t>
            </w:r>
          </w:p>
        </w:tc>
        <w:tc>
          <w:tcPr>
            <w:tcW w:w="768" w:type="pct"/>
          </w:tcPr>
          <w:p w14:paraId="13E3BA9E" w14:textId="77777777" w:rsidR="00FE14D3" w:rsidRDefault="00000000">
            <w:pPr>
              <w:rPr>
                <w:rFonts w:ascii="Arial" w:hAnsi="Arial" w:cs="Arial"/>
                <w:sz w:val="18"/>
                <w:szCs w:val="18"/>
              </w:rPr>
            </w:pPr>
            <w:r>
              <w:rPr>
                <w:rFonts w:ascii="Arial" w:hAnsi="Arial" w:cs="Arial"/>
                <w:sz w:val="18"/>
                <w:szCs w:val="18"/>
              </w:rPr>
              <w:t>≥16% of energy</w:t>
            </w:r>
          </w:p>
        </w:tc>
        <w:tc>
          <w:tcPr>
            <w:tcW w:w="512" w:type="pct"/>
          </w:tcPr>
          <w:p w14:paraId="227AEBFC" w14:textId="77777777" w:rsidR="00FE14D3" w:rsidRDefault="00000000">
            <w:pPr>
              <w:rPr>
                <w:rFonts w:ascii="Arial" w:hAnsi="Arial" w:cs="Arial"/>
                <w:sz w:val="18"/>
                <w:szCs w:val="18"/>
              </w:rPr>
            </w:pPr>
            <w:r>
              <w:rPr>
                <w:rFonts w:ascii="Arial" w:hAnsi="Arial" w:cs="Arial"/>
                <w:sz w:val="18"/>
                <w:szCs w:val="18"/>
              </w:rPr>
              <w:t>0</w:t>
            </w:r>
          </w:p>
        </w:tc>
        <w:tc>
          <w:tcPr>
            <w:tcW w:w="853" w:type="pct"/>
          </w:tcPr>
          <w:p w14:paraId="60BBD8F1" w14:textId="77777777" w:rsidR="00FE14D3" w:rsidRDefault="00000000">
            <w:pPr>
              <w:rPr>
                <w:rFonts w:ascii="Arial" w:hAnsi="Arial" w:cs="Arial"/>
                <w:sz w:val="18"/>
                <w:szCs w:val="18"/>
              </w:rPr>
            </w:pPr>
            <w:r>
              <w:rPr>
                <w:rFonts w:ascii="Arial" w:hAnsi="Arial" w:cs="Arial"/>
                <w:sz w:val="18"/>
                <w:szCs w:val="18"/>
              </w:rPr>
              <w:t>≤8% of energy</w:t>
            </w:r>
          </w:p>
        </w:tc>
        <w:tc>
          <w:tcPr>
            <w:tcW w:w="474" w:type="pct"/>
          </w:tcPr>
          <w:p w14:paraId="217E90CF" w14:textId="77777777" w:rsidR="00FE14D3" w:rsidRDefault="00000000">
            <w:pPr>
              <w:rPr>
                <w:rFonts w:ascii="Arial" w:hAnsi="Arial" w:cs="Arial"/>
                <w:sz w:val="18"/>
                <w:szCs w:val="18"/>
              </w:rPr>
            </w:pPr>
            <w:r>
              <w:rPr>
                <w:rFonts w:ascii="Arial" w:hAnsi="Arial" w:cs="Arial"/>
                <w:sz w:val="18"/>
                <w:szCs w:val="18"/>
              </w:rPr>
              <w:t>10</w:t>
            </w:r>
          </w:p>
        </w:tc>
      </w:tr>
      <w:tr w:rsidR="00FE14D3" w14:paraId="329E4853" w14:textId="77777777">
        <w:tc>
          <w:tcPr>
            <w:tcW w:w="832" w:type="pct"/>
          </w:tcPr>
          <w:p w14:paraId="289F51A1" w14:textId="77777777" w:rsidR="00FE14D3" w:rsidRDefault="00000000">
            <w:pPr>
              <w:rPr>
                <w:rFonts w:ascii="Arial" w:hAnsi="Arial" w:cs="Arial"/>
                <w:sz w:val="18"/>
                <w:szCs w:val="18"/>
              </w:rPr>
            </w:pPr>
            <w:r>
              <w:rPr>
                <w:rFonts w:ascii="Arial" w:hAnsi="Arial" w:cs="Arial"/>
                <w:sz w:val="18"/>
                <w:szCs w:val="18"/>
              </w:rPr>
              <w:t>Total</w:t>
            </w:r>
          </w:p>
        </w:tc>
        <w:tc>
          <w:tcPr>
            <w:tcW w:w="1556" w:type="pct"/>
          </w:tcPr>
          <w:p w14:paraId="030B42FE" w14:textId="77777777" w:rsidR="00FE14D3" w:rsidRDefault="00FE14D3">
            <w:pPr>
              <w:rPr>
                <w:rFonts w:ascii="Arial" w:hAnsi="Arial" w:cs="Arial"/>
                <w:sz w:val="18"/>
                <w:szCs w:val="18"/>
              </w:rPr>
            </w:pPr>
          </w:p>
        </w:tc>
        <w:tc>
          <w:tcPr>
            <w:tcW w:w="768" w:type="pct"/>
          </w:tcPr>
          <w:p w14:paraId="6215B1E9" w14:textId="77777777" w:rsidR="00FE14D3" w:rsidRDefault="00FE14D3">
            <w:pPr>
              <w:rPr>
                <w:rFonts w:ascii="Arial" w:hAnsi="Arial" w:cs="Arial"/>
                <w:sz w:val="18"/>
                <w:szCs w:val="18"/>
              </w:rPr>
            </w:pPr>
          </w:p>
        </w:tc>
        <w:tc>
          <w:tcPr>
            <w:tcW w:w="512" w:type="pct"/>
          </w:tcPr>
          <w:p w14:paraId="755714DB" w14:textId="77777777" w:rsidR="00FE14D3" w:rsidRDefault="00000000">
            <w:pPr>
              <w:rPr>
                <w:rFonts w:ascii="Arial" w:hAnsi="Arial" w:cs="Arial"/>
                <w:sz w:val="18"/>
                <w:szCs w:val="18"/>
              </w:rPr>
            </w:pPr>
            <w:r>
              <w:rPr>
                <w:rFonts w:ascii="Arial" w:hAnsi="Arial" w:cs="Arial"/>
                <w:sz w:val="18"/>
                <w:szCs w:val="18"/>
              </w:rPr>
              <w:t>0</w:t>
            </w:r>
          </w:p>
        </w:tc>
        <w:tc>
          <w:tcPr>
            <w:tcW w:w="853" w:type="pct"/>
          </w:tcPr>
          <w:p w14:paraId="28C804E7" w14:textId="77777777" w:rsidR="00FE14D3" w:rsidRDefault="00FE14D3">
            <w:pPr>
              <w:rPr>
                <w:rFonts w:ascii="Arial" w:hAnsi="Arial" w:cs="Arial"/>
                <w:sz w:val="18"/>
                <w:szCs w:val="18"/>
              </w:rPr>
            </w:pPr>
          </w:p>
        </w:tc>
        <w:tc>
          <w:tcPr>
            <w:tcW w:w="474" w:type="pct"/>
          </w:tcPr>
          <w:p w14:paraId="1C70E8C3" w14:textId="77777777" w:rsidR="00FE14D3" w:rsidRDefault="00000000">
            <w:pPr>
              <w:rPr>
                <w:rFonts w:ascii="Arial" w:hAnsi="Arial" w:cs="Arial"/>
                <w:sz w:val="18"/>
                <w:szCs w:val="18"/>
              </w:rPr>
            </w:pPr>
            <w:r>
              <w:rPr>
                <w:rFonts w:ascii="Arial" w:hAnsi="Arial" w:cs="Arial"/>
                <w:sz w:val="18"/>
                <w:szCs w:val="18"/>
              </w:rPr>
              <w:t>100</w:t>
            </w:r>
          </w:p>
        </w:tc>
      </w:tr>
    </w:tbl>
    <w:p w14:paraId="7D495690" w14:textId="77777777" w:rsidR="00FE14D3" w:rsidRDefault="00000000">
      <w:pPr>
        <w:rPr>
          <w:rFonts w:ascii="Arial" w:hAnsi="Arial" w:cs="Arial"/>
          <w:sz w:val="18"/>
          <w:szCs w:val="18"/>
        </w:rPr>
      </w:pPr>
      <w:r>
        <w:rPr>
          <w:rFonts w:ascii="Arial" w:hAnsi="Arial" w:cs="Arial"/>
          <w:sz w:val="18"/>
          <w:szCs w:val="18"/>
        </w:rPr>
        <w:t xml:space="preserve">HEI, Healthy Eating Index; Note: If the intake of one component meets the recommended minimum value, </w:t>
      </w:r>
      <w:r>
        <w:rPr>
          <w:rFonts w:ascii="Arial" w:hAnsi="Arial" w:cs="Arial"/>
          <w:sz w:val="18"/>
          <w:szCs w:val="18"/>
        </w:rPr>
        <w:lastRenderedPageBreak/>
        <w:t>the score for that component is 0. If the intake meets the recommended maximum value, the score for that component is either 5 or 10 points. If the intake falls between the minimum and maximum values, the score is calculated using a linear interpolation formula.</w:t>
      </w:r>
    </w:p>
    <w:p w14:paraId="018ADE48" w14:textId="77777777" w:rsidR="00FE14D3" w:rsidRDefault="00000000">
      <w:pPr>
        <w:rPr>
          <w:rFonts w:ascii="Arial" w:hAnsi="Arial" w:cs="Arial"/>
          <w:b/>
          <w:bCs/>
          <w:sz w:val="18"/>
          <w:szCs w:val="18"/>
        </w:rPr>
      </w:pPr>
      <w:r>
        <w:rPr>
          <w:rFonts w:ascii="Arial" w:hAnsi="Arial" w:cs="Arial"/>
          <w:b/>
          <w:bCs/>
          <w:sz w:val="18"/>
          <w:szCs w:val="18"/>
        </w:rPr>
        <w:br w:type="page"/>
      </w:r>
    </w:p>
    <w:p w14:paraId="477E2F52" w14:textId="3A9F8876" w:rsidR="00FE14D3" w:rsidRDefault="00000000">
      <w:pPr>
        <w:jc w:val="center"/>
        <w:rPr>
          <w:rFonts w:ascii="Arial" w:hAnsi="Arial" w:cs="Arial"/>
          <w:b/>
          <w:bCs/>
          <w:sz w:val="18"/>
          <w:szCs w:val="18"/>
        </w:rPr>
      </w:pPr>
      <w:r>
        <w:rPr>
          <w:rFonts w:ascii="Arial" w:hAnsi="Arial" w:cs="Arial"/>
          <w:b/>
          <w:bCs/>
          <w:sz w:val="18"/>
          <w:szCs w:val="18"/>
        </w:rPr>
        <w:lastRenderedPageBreak/>
        <w:t>Table S</w:t>
      </w:r>
      <w:r w:rsidR="00DE5D98">
        <w:rPr>
          <w:rFonts w:ascii="Arial" w:hAnsi="Arial" w:cs="Arial" w:hint="eastAsia"/>
          <w:b/>
          <w:bCs/>
          <w:sz w:val="18"/>
          <w:szCs w:val="18"/>
        </w:rPr>
        <w:t>3</w:t>
      </w:r>
      <w:r>
        <w:rPr>
          <w:rFonts w:ascii="Arial" w:hAnsi="Arial" w:cs="Arial"/>
          <w:b/>
          <w:bCs/>
          <w:sz w:val="18"/>
          <w:szCs w:val="18"/>
        </w:rPr>
        <w:t>. aMED index components and criteria for scoring</w:t>
      </w:r>
    </w:p>
    <w:tbl>
      <w:tblPr>
        <w:tblStyle w:val="a9"/>
        <w:tblW w:w="8786" w:type="dxa"/>
        <w:jc w:val="center"/>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3276"/>
        <w:gridCol w:w="2678"/>
        <w:gridCol w:w="2832"/>
      </w:tblGrid>
      <w:tr w:rsidR="00FE14D3" w14:paraId="25FE1ACB" w14:textId="77777777">
        <w:trPr>
          <w:jc w:val="center"/>
        </w:trPr>
        <w:tc>
          <w:tcPr>
            <w:tcW w:w="3276" w:type="dxa"/>
            <w:tcBorders>
              <w:top w:val="single" w:sz="6" w:space="0" w:color="auto"/>
              <w:bottom w:val="single" w:sz="4" w:space="0" w:color="auto"/>
            </w:tcBorders>
          </w:tcPr>
          <w:p w14:paraId="4EEA3B59" w14:textId="77777777" w:rsidR="00FE14D3" w:rsidRDefault="00000000">
            <w:pPr>
              <w:rPr>
                <w:rFonts w:ascii="Arial" w:hAnsi="Arial" w:cs="Arial"/>
                <w:b/>
                <w:bCs/>
                <w:sz w:val="18"/>
                <w:szCs w:val="18"/>
              </w:rPr>
            </w:pPr>
            <w:r>
              <w:rPr>
                <w:rFonts w:ascii="Arial" w:hAnsi="Arial" w:cs="Arial"/>
                <w:b/>
                <w:bCs/>
                <w:sz w:val="18"/>
                <w:szCs w:val="18"/>
              </w:rPr>
              <w:t>Food Types</w:t>
            </w:r>
          </w:p>
        </w:tc>
        <w:tc>
          <w:tcPr>
            <w:tcW w:w="2678" w:type="dxa"/>
            <w:tcBorders>
              <w:top w:val="single" w:sz="6" w:space="0" w:color="auto"/>
              <w:bottom w:val="single" w:sz="4" w:space="0" w:color="auto"/>
            </w:tcBorders>
          </w:tcPr>
          <w:p w14:paraId="0AF3B37B" w14:textId="77777777" w:rsidR="00FE14D3" w:rsidRDefault="00000000">
            <w:pPr>
              <w:rPr>
                <w:rFonts w:ascii="Arial" w:hAnsi="Arial" w:cs="Arial"/>
                <w:b/>
                <w:bCs/>
                <w:sz w:val="18"/>
                <w:szCs w:val="18"/>
              </w:rPr>
            </w:pPr>
            <w:r>
              <w:rPr>
                <w:rFonts w:ascii="Arial" w:hAnsi="Arial" w:cs="Arial"/>
                <w:b/>
                <w:bCs/>
                <w:sz w:val="18"/>
                <w:szCs w:val="18"/>
              </w:rPr>
              <w:t>Criteria for minimum score of 0</w:t>
            </w:r>
          </w:p>
        </w:tc>
        <w:tc>
          <w:tcPr>
            <w:tcW w:w="2832" w:type="dxa"/>
            <w:tcBorders>
              <w:top w:val="single" w:sz="6" w:space="0" w:color="auto"/>
              <w:bottom w:val="single" w:sz="4" w:space="0" w:color="auto"/>
            </w:tcBorders>
          </w:tcPr>
          <w:p w14:paraId="4239299C" w14:textId="77777777" w:rsidR="00FE14D3" w:rsidRDefault="00000000">
            <w:pPr>
              <w:rPr>
                <w:rFonts w:ascii="Arial" w:hAnsi="Arial" w:cs="Arial"/>
                <w:b/>
                <w:bCs/>
                <w:sz w:val="18"/>
                <w:szCs w:val="18"/>
              </w:rPr>
            </w:pPr>
            <w:r>
              <w:rPr>
                <w:rFonts w:ascii="Arial" w:hAnsi="Arial" w:cs="Arial"/>
                <w:b/>
                <w:bCs/>
                <w:sz w:val="18"/>
                <w:szCs w:val="18"/>
              </w:rPr>
              <w:t>Criteria for maximum score of 1</w:t>
            </w:r>
          </w:p>
        </w:tc>
      </w:tr>
      <w:tr w:rsidR="00FE14D3" w14:paraId="3BC4BD67" w14:textId="77777777">
        <w:trPr>
          <w:jc w:val="center"/>
        </w:trPr>
        <w:tc>
          <w:tcPr>
            <w:tcW w:w="3276" w:type="dxa"/>
          </w:tcPr>
          <w:p w14:paraId="20569E69" w14:textId="77777777" w:rsidR="00FE14D3" w:rsidRDefault="00000000">
            <w:pPr>
              <w:rPr>
                <w:rFonts w:ascii="Arial" w:hAnsi="Arial" w:cs="Arial"/>
                <w:sz w:val="18"/>
                <w:szCs w:val="18"/>
              </w:rPr>
            </w:pPr>
            <w:r>
              <w:rPr>
                <w:rFonts w:ascii="Arial" w:hAnsi="Arial" w:cs="Arial"/>
                <w:sz w:val="18"/>
                <w:szCs w:val="18"/>
              </w:rPr>
              <w:t>Whole Fruits</w:t>
            </w:r>
          </w:p>
        </w:tc>
        <w:tc>
          <w:tcPr>
            <w:tcW w:w="2678" w:type="dxa"/>
          </w:tcPr>
          <w:p w14:paraId="3607F29E" w14:textId="77777777" w:rsidR="00FE14D3" w:rsidRDefault="00000000">
            <w:pPr>
              <w:jc w:val="center"/>
              <w:rPr>
                <w:rFonts w:ascii="Arial" w:hAnsi="Arial" w:cs="Arial"/>
                <w:sz w:val="18"/>
                <w:szCs w:val="18"/>
              </w:rPr>
            </w:pPr>
            <w:r>
              <w:rPr>
                <w:rFonts w:ascii="Arial" w:hAnsi="Arial" w:cs="Arial"/>
                <w:sz w:val="18"/>
                <w:szCs w:val="18"/>
              </w:rPr>
              <w:t>&lt; Median</w:t>
            </w:r>
          </w:p>
        </w:tc>
        <w:tc>
          <w:tcPr>
            <w:tcW w:w="2832" w:type="dxa"/>
          </w:tcPr>
          <w:p w14:paraId="69F37462" w14:textId="77777777" w:rsidR="00FE14D3" w:rsidRDefault="00000000">
            <w:pPr>
              <w:jc w:val="center"/>
              <w:rPr>
                <w:rFonts w:ascii="Arial" w:hAnsi="Arial" w:cs="Arial"/>
                <w:sz w:val="18"/>
                <w:szCs w:val="18"/>
              </w:rPr>
            </w:pPr>
            <w:r>
              <w:rPr>
                <w:rFonts w:ascii="Arial" w:hAnsi="Arial" w:cs="Arial"/>
                <w:sz w:val="18"/>
                <w:szCs w:val="18"/>
              </w:rPr>
              <w:t>≥ Median</w:t>
            </w:r>
          </w:p>
        </w:tc>
      </w:tr>
      <w:tr w:rsidR="00FE14D3" w14:paraId="1021908D" w14:textId="77777777">
        <w:trPr>
          <w:jc w:val="center"/>
        </w:trPr>
        <w:tc>
          <w:tcPr>
            <w:tcW w:w="3276" w:type="dxa"/>
          </w:tcPr>
          <w:p w14:paraId="05A2DE2E" w14:textId="77777777" w:rsidR="00FE14D3" w:rsidRDefault="00000000">
            <w:pPr>
              <w:rPr>
                <w:rFonts w:ascii="Arial" w:hAnsi="Arial" w:cs="Arial"/>
                <w:sz w:val="18"/>
                <w:szCs w:val="18"/>
              </w:rPr>
            </w:pPr>
            <w:r>
              <w:rPr>
                <w:rFonts w:ascii="Arial" w:hAnsi="Arial" w:cs="Arial"/>
                <w:sz w:val="18"/>
                <w:szCs w:val="18"/>
              </w:rPr>
              <w:t>Vegetables</w:t>
            </w:r>
          </w:p>
        </w:tc>
        <w:tc>
          <w:tcPr>
            <w:tcW w:w="2678" w:type="dxa"/>
          </w:tcPr>
          <w:p w14:paraId="5432424F" w14:textId="77777777" w:rsidR="00FE14D3" w:rsidRDefault="00000000">
            <w:pPr>
              <w:jc w:val="center"/>
              <w:rPr>
                <w:rFonts w:ascii="Arial" w:hAnsi="Arial" w:cs="Arial"/>
                <w:sz w:val="18"/>
                <w:szCs w:val="18"/>
              </w:rPr>
            </w:pPr>
            <w:r>
              <w:rPr>
                <w:rFonts w:ascii="Arial" w:hAnsi="Arial" w:cs="Arial"/>
                <w:sz w:val="18"/>
                <w:szCs w:val="18"/>
              </w:rPr>
              <w:t>&lt; Median</w:t>
            </w:r>
          </w:p>
        </w:tc>
        <w:tc>
          <w:tcPr>
            <w:tcW w:w="2832" w:type="dxa"/>
          </w:tcPr>
          <w:p w14:paraId="2726A200" w14:textId="77777777" w:rsidR="00FE14D3" w:rsidRDefault="00000000">
            <w:pPr>
              <w:jc w:val="center"/>
              <w:rPr>
                <w:rFonts w:ascii="Arial" w:hAnsi="Arial" w:cs="Arial"/>
                <w:sz w:val="18"/>
                <w:szCs w:val="18"/>
              </w:rPr>
            </w:pPr>
            <w:r>
              <w:rPr>
                <w:rFonts w:ascii="Arial" w:hAnsi="Arial" w:cs="Arial"/>
                <w:sz w:val="18"/>
                <w:szCs w:val="18"/>
              </w:rPr>
              <w:t>≥ Median</w:t>
            </w:r>
          </w:p>
        </w:tc>
      </w:tr>
      <w:tr w:rsidR="00FE14D3" w14:paraId="37AD232C" w14:textId="77777777">
        <w:trPr>
          <w:jc w:val="center"/>
        </w:trPr>
        <w:tc>
          <w:tcPr>
            <w:tcW w:w="3276" w:type="dxa"/>
          </w:tcPr>
          <w:p w14:paraId="72B32DB0" w14:textId="77777777" w:rsidR="00FE14D3" w:rsidRDefault="00000000">
            <w:pPr>
              <w:rPr>
                <w:rFonts w:ascii="Arial" w:hAnsi="Arial" w:cs="Arial"/>
                <w:sz w:val="18"/>
                <w:szCs w:val="18"/>
              </w:rPr>
            </w:pPr>
            <w:r>
              <w:rPr>
                <w:rFonts w:ascii="Arial" w:hAnsi="Arial" w:cs="Arial"/>
                <w:sz w:val="18"/>
                <w:szCs w:val="18"/>
              </w:rPr>
              <w:t>Whole Grains</w:t>
            </w:r>
          </w:p>
        </w:tc>
        <w:tc>
          <w:tcPr>
            <w:tcW w:w="2678" w:type="dxa"/>
          </w:tcPr>
          <w:p w14:paraId="5EECA92E" w14:textId="77777777" w:rsidR="00FE14D3" w:rsidRDefault="00000000">
            <w:pPr>
              <w:jc w:val="center"/>
              <w:rPr>
                <w:rFonts w:ascii="Arial" w:hAnsi="Arial" w:cs="Arial"/>
                <w:sz w:val="18"/>
                <w:szCs w:val="18"/>
              </w:rPr>
            </w:pPr>
            <w:r>
              <w:rPr>
                <w:rFonts w:ascii="Arial" w:hAnsi="Arial" w:cs="Arial"/>
                <w:sz w:val="18"/>
                <w:szCs w:val="18"/>
              </w:rPr>
              <w:t>&lt; Median</w:t>
            </w:r>
          </w:p>
        </w:tc>
        <w:tc>
          <w:tcPr>
            <w:tcW w:w="2832" w:type="dxa"/>
          </w:tcPr>
          <w:p w14:paraId="38232772" w14:textId="77777777" w:rsidR="00FE14D3" w:rsidRDefault="00000000">
            <w:pPr>
              <w:jc w:val="center"/>
              <w:rPr>
                <w:rFonts w:ascii="Arial" w:hAnsi="Arial" w:cs="Arial"/>
                <w:sz w:val="18"/>
                <w:szCs w:val="18"/>
              </w:rPr>
            </w:pPr>
            <w:r>
              <w:rPr>
                <w:rFonts w:ascii="Arial" w:hAnsi="Arial" w:cs="Arial"/>
                <w:sz w:val="18"/>
                <w:szCs w:val="18"/>
              </w:rPr>
              <w:t>≥ Median</w:t>
            </w:r>
          </w:p>
        </w:tc>
      </w:tr>
      <w:tr w:rsidR="00FE14D3" w14:paraId="4F9B01C0" w14:textId="77777777">
        <w:trPr>
          <w:jc w:val="center"/>
        </w:trPr>
        <w:tc>
          <w:tcPr>
            <w:tcW w:w="3276" w:type="dxa"/>
          </w:tcPr>
          <w:p w14:paraId="082B11E6" w14:textId="77777777" w:rsidR="00FE14D3" w:rsidRDefault="00000000">
            <w:pPr>
              <w:rPr>
                <w:rFonts w:ascii="Arial" w:hAnsi="Arial" w:cs="Arial"/>
                <w:sz w:val="18"/>
                <w:szCs w:val="18"/>
              </w:rPr>
            </w:pPr>
            <w:r>
              <w:rPr>
                <w:rFonts w:ascii="Arial" w:hAnsi="Arial" w:cs="Arial"/>
                <w:sz w:val="18"/>
                <w:szCs w:val="18"/>
              </w:rPr>
              <w:t>Legumes</w:t>
            </w:r>
          </w:p>
        </w:tc>
        <w:tc>
          <w:tcPr>
            <w:tcW w:w="2678" w:type="dxa"/>
          </w:tcPr>
          <w:p w14:paraId="775A5FE5" w14:textId="77777777" w:rsidR="00FE14D3" w:rsidRDefault="00000000">
            <w:pPr>
              <w:jc w:val="center"/>
              <w:rPr>
                <w:rFonts w:ascii="Arial" w:hAnsi="Arial" w:cs="Arial"/>
                <w:sz w:val="18"/>
                <w:szCs w:val="18"/>
              </w:rPr>
            </w:pPr>
            <w:r>
              <w:rPr>
                <w:rFonts w:ascii="Arial" w:hAnsi="Arial" w:cs="Arial"/>
                <w:sz w:val="18"/>
                <w:szCs w:val="18"/>
              </w:rPr>
              <w:t>&lt; Median</w:t>
            </w:r>
          </w:p>
        </w:tc>
        <w:tc>
          <w:tcPr>
            <w:tcW w:w="2832" w:type="dxa"/>
          </w:tcPr>
          <w:p w14:paraId="611DCEFF" w14:textId="77777777" w:rsidR="00FE14D3" w:rsidRDefault="00000000">
            <w:pPr>
              <w:jc w:val="center"/>
              <w:rPr>
                <w:rFonts w:ascii="Arial" w:hAnsi="Arial" w:cs="Arial"/>
                <w:sz w:val="18"/>
                <w:szCs w:val="18"/>
              </w:rPr>
            </w:pPr>
            <w:r>
              <w:rPr>
                <w:rFonts w:ascii="Arial" w:hAnsi="Arial" w:cs="Arial"/>
                <w:sz w:val="18"/>
                <w:szCs w:val="18"/>
              </w:rPr>
              <w:t>≥ Median</w:t>
            </w:r>
          </w:p>
        </w:tc>
      </w:tr>
      <w:tr w:rsidR="00FE14D3" w14:paraId="5977C89D" w14:textId="77777777">
        <w:trPr>
          <w:jc w:val="center"/>
        </w:trPr>
        <w:tc>
          <w:tcPr>
            <w:tcW w:w="3276" w:type="dxa"/>
          </w:tcPr>
          <w:p w14:paraId="089EF8EC" w14:textId="77777777" w:rsidR="00FE14D3" w:rsidRDefault="00000000">
            <w:pPr>
              <w:rPr>
                <w:rFonts w:ascii="Arial" w:hAnsi="Arial" w:cs="Arial"/>
                <w:sz w:val="18"/>
                <w:szCs w:val="18"/>
              </w:rPr>
            </w:pPr>
            <w:r>
              <w:rPr>
                <w:rFonts w:ascii="Arial" w:hAnsi="Arial" w:cs="Arial"/>
                <w:sz w:val="18"/>
                <w:szCs w:val="18"/>
              </w:rPr>
              <w:t>Nuts</w:t>
            </w:r>
          </w:p>
        </w:tc>
        <w:tc>
          <w:tcPr>
            <w:tcW w:w="2678" w:type="dxa"/>
          </w:tcPr>
          <w:p w14:paraId="55C024DD" w14:textId="77777777" w:rsidR="00FE14D3" w:rsidRDefault="00000000">
            <w:pPr>
              <w:jc w:val="center"/>
              <w:rPr>
                <w:rFonts w:ascii="Arial" w:hAnsi="Arial" w:cs="Arial"/>
                <w:sz w:val="18"/>
                <w:szCs w:val="18"/>
              </w:rPr>
            </w:pPr>
            <w:r>
              <w:rPr>
                <w:rFonts w:ascii="Arial" w:hAnsi="Arial" w:cs="Arial"/>
                <w:sz w:val="18"/>
                <w:szCs w:val="18"/>
              </w:rPr>
              <w:t>&lt; Median</w:t>
            </w:r>
          </w:p>
        </w:tc>
        <w:tc>
          <w:tcPr>
            <w:tcW w:w="2832" w:type="dxa"/>
          </w:tcPr>
          <w:p w14:paraId="475315CA" w14:textId="77777777" w:rsidR="00FE14D3" w:rsidRDefault="00000000">
            <w:pPr>
              <w:jc w:val="center"/>
              <w:rPr>
                <w:rFonts w:ascii="Arial" w:hAnsi="Arial" w:cs="Arial"/>
                <w:sz w:val="18"/>
                <w:szCs w:val="18"/>
              </w:rPr>
            </w:pPr>
            <w:r>
              <w:rPr>
                <w:rFonts w:ascii="Arial" w:hAnsi="Arial" w:cs="Arial"/>
                <w:sz w:val="18"/>
                <w:szCs w:val="18"/>
              </w:rPr>
              <w:t>≥ Median</w:t>
            </w:r>
          </w:p>
        </w:tc>
      </w:tr>
      <w:tr w:rsidR="00FE14D3" w14:paraId="3B6D6590" w14:textId="77777777">
        <w:trPr>
          <w:jc w:val="center"/>
        </w:trPr>
        <w:tc>
          <w:tcPr>
            <w:tcW w:w="3276" w:type="dxa"/>
          </w:tcPr>
          <w:p w14:paraId="63580DE4" w14:textId="77777777" w:rsidR="00FE14D3" w:rsidRDefault="00000000">
            <w:pPr>
              <w:rPr>
                <w:rFonts w:ascii="Arial" w:hAnsi="Arial" w:cs="Arial"/>
                <w:sz w:val="18"/>
                <w:szCs w:val="18"/>
              </w:rPr>
            </w:pPr>
            <w:r>
              <w:rPr>
                <w:rFonts w:ascii="Arial" w:hAnsi="Arial" w:cs="Arial"/>
                <w:sz w:val="18"/>
                <w:szCs w:val="18"/>
              </w:rPr>
              <w:t>Fish</w:t>
            </w:r>
          </w:p>
        </w:tc>
        <w:tc>
          <w:tcPr>
            <w:tcW w:w="2678" w:type="dxa"/>
          </w:tcPr>
          <w:p w14:paraId="4419E262" w14:textId="77777777" w:rsidR="00FE14D3" w:rsidRDefault="00000000">
            <w:pPr>
              <w:jc w:val="center"/>
              <w:rPr>
                <w:rFonts w:ascii="Arial" w:hAnsi="Arial" w:cs="Arial"/>
                <w:sz w:val="18"/>
                <w:szCs w:val="18"/>
              </w:rPr>
            </w:pPr>
            <w:r>
              <w:rPr>
                <w:rFonts w:ascii="Arial" w:hAnsi="Arial" w:cs="Arial"/>
                <w:sz w:val="18"/>
                <w:szCs w:val="18"/>
              </w:rPr>
              <w:t>&lt; Median</w:t>
            </w:r>
          </w:p>
        </w:tc>
        <w:tc>
          <w:tcPr>
            <w:tcW w:w="2832" w:type="dxa"/>
          </w:tcPr>
          <w:p w14:paraId="300E9B6D" w14:textId="77777777" w:rsidR="00FE14D3" w:rsidRDefault="00000000">
            <w:pPr>
              <w:jc w:val="center"/>
              <w:rPr>
                <w:rFonts w:ascii="Arial" w:hAnsi="Arial" w:cs="Arial"/>
                <w:sz w:val="18"/>
                <w:szCs w:val="18"/>
              </w:rPr>
            </w:pPr>
            <w:r>
              <w:rPr>
                <w:rFonts w:ascii="Arial" w:hAnsi="Arial" w:cs="Arial"/>
                <w:sz w:val="18"/>
                <w:szCs w:val="18"/>
              </w:rPr>
              <w:t>≥ Median</w:t>
            </w:r>
          </w:p>
        </w:tc>
      </w:tr>
      <w:tr w:rsidR="00FE14D3" w14:paraId="20032980" w14:textId="77777777">
        <w:trPr>
          <w:jc w:val="center"/>
        </w:trPr>
        <w:tc>
          <w:tcPr>
            <w:tcW w:w="3276" w:type="dxa"/>
          </w:tcPr>
          <w:p w14:paraId="6EDE0B4B" w14:textId="77777777" w:rsidR="00FE14D3" w:rsidRDefault="00000000">
            <w:pPr>
              <w:rPr>
                <w:rFonts w:ascii="Arial" w:hAnsi="Arial" w:cs="Arial"/>
                <w:sz w:val="18"/>
                <w:szCs w:val="18"/>
              </w:rPr>
            </w:pPr>
            <w:r>
              <w:rPr>
                <w:rFonts w:ascii="Arial" w:hAnsi="Arial" w:cs="Arial"/>
                <w:sz w:val="18"/>
                <w:szCs w:val="18"/>
              </w:rPr>
              <w:t>Red and processed meat</w:t>
            </w:r>
          </w:p>
        </w:tc>
        <w:tc>
          <w:tcPr>
            <w:tcW w:w="2678" w:type="dxa"/>
          </w:tcPr>
          <w:p w14:paraId="57642F1C" w14:textId="77777777" w:rsidR="00FE14D3" w:rsidRDefault="00000000">
            <w:pPr>
              <w:jc w:val="center"/>
              <w:rPr>
                <w:rFonts w:ascii="Arial" w:hAnsi="Arial" w:cs="Arial"/>
                <w:sz w:val="18"/>
                <w:szCs w:val="18"/>
              </w:rPr>
            </w:pPr>
            <w:r>
              <w:rPr>
                <w:rFonts w:ascii="Arial" w:hAnsi="Arial" w:cs="Arial"/>
                <w:sz w:val="18"/>
                <w:szCs w:val="18"/>
              </w:rPr>
              <w:t>≥ Median</w:t>
            </w:r>
          </w:p>
        </w:tc>
        <w:tc>
          <w:tcPr>
            <w:tcW w:w="2832" w:type="dxa"/>
          </w:tcPr>
          <w:p w14:paraId="3970308B" w14:textId="77777777" w:rsidR="00FE14D3" w:rsidRDefault="00000000">
            <w:pPr>
              <w:jc w:val="center"/>
              <w:rPr>
                <w:rFonts w:ascii="Arial" w:hAnsi="Arial" w:cs="Arial"/>
                <w:sz w:val="18"/>
                <w:szCs w:val="18"/>
              </w:rPr>
            </w:pPr>
            <w:r>
              <w:rPr>
                <w:rFonts w:ascii="Arial" w:hAnsi="Arial" w:cs="Arial"/>
                <w:sz w:val="18"/>
                <w:szCs w:val="18"/>
              </w:rPr>
              <w:t>&lt; Median</w:t>
            </w:r>
          </w:p>
        </w:tc>
      </w:tr>
      <w:tr w:rsidR="00FE14D3" w14:paraId="657206E3" w14:textId="77777777">
        <w:trPr>
          <w:jc w:val="center"/>
        </w:trPr>
        <w:tc>
          <w:tcPr>
            <w:tcW w:w="3276" w:type="dxa"/>
          </w:tcPr>
          <w:p w14:paraId="345BE7A5" w14:textId="77777777" w:rsidR="00FE14D3" w:rsidRDefault="00000000">
            <w:pPr>
              <w:rPr>
                <w:rFonts w:ascii="Arial" w:hAnsi="Arial" w:cs="Arial"/>
                <w:sz w:val="18"/>
                <w:szCs w:val="18"/>
              </w:rPr>
            </w:pPr>
            <w:r>
              <w:rPr>
                <w:rFonts w:ascii="Arial" w:hAnsi="Arial" w:cs="Arial"/>
                <w:sz w:val="18"/>
                <w:szCs w:val="18"/>
              </w:rPr>
              <w:t>Ratio of monounsaturated to saturated fat</w:t>
            </w:r>
          </w:p>
        </w:tc>
        <w:tc>
          <w:tcPr>
            <w:tcW w:w="2678" w:type="dxa"/>
          </w:tcPr>
          <w:p w14:paraId="44D27E1B" w14:textId="77777777" w:rsidR="00FE14D3" w:rsidRDefault="00000000">
            <w:pPr>
              <w:jc w:val="center"/>
              <w:rPr>
                <w:rFonts w:ascii="Arial" w:hAnsi="Arial" w:cs="Arial"/>
                <w:sz w:val="18"/>
                <w:szCs w:val="18"/>
              </w:rPr>
            </w:pPr>
            <w:r>
              <w:rPr>
                <w:rFonts w:ascii="Arial" w:hAnsi="Arial" w:cs="Arial"/>
                <w:sz w:val="18"/>
                <w:szCs w:val="18"/>
              </w:rPr>
              <w:t>&lt; Median</w:t>
            </w:r>
          </w:p>
        </w:tc>
        <w:tc>
          <w:tcPr>
            <w:tcW w:w="2832" w:type="dxa"/>
          </w:tcPr>
          <w:p w14:paraId="5A3CB17E" w14:textId="77777777" w:rsidR="00FE14D3" w:rsidRDefault="00000000">
            <w:pPr>
              <w:jc w:val="center"/>
              <w:rPr>
                <w:rFonts w:ascii="Arial" w:hAnsi="Arial" w:cs="Arial"/>
                <w:sz w:val="18"/>
                <w:szCs w:val="18"/>
              </w:rPr>
            </w:pPr>
            <w:r>
              <w:rPr>
                <w:rFonts w:ascii="Arial" w:hAnsi="Arial" w:cs="Arial"/>
                <w:sz w:val="18"/>
                <w:szCs w:val="18"/>
              </w:rPr>
              <w:t>≥ Median</w:t>
            </w:r>
          </w:p>
        </w:tc>
      </w:tr>
      <w:tr w:rsidR="00FE14D3" w14:paraId="41A92C06" w14:textId="77777777">
        <w:trPr>
          <w:jc w:val="center"/>
        </w:trPr>
        <w:tc>
          <w:tcPr>
            <w:tcW w:w="3276" w:type="dxa"/>
          </w:tcPr>
          <w:p w14:paraId="627F23AE" w14:textId="77777777" w:rsidR="00FE14D3" w:rsidRDefault="00000000">
            <w:pPr>
              <w:rPr>
                <w:rFonts w:ascii="Arial" w:hAnsi="Arial" w:cs="Arial"/>
                <w:sz w:val="18"/>
                <w:szCs w:val="18"/>
              </w:rPr>
            </w:pPr>
            <w:r>
              <w:rPr>
                <w:rFonts w:ascii="Arial" w:hAnsi="Arial" w:cs="Arial"/>
                <w:sz w:val="18"/>
                <w:szCs w:val="18"/>
              </w:rPr>
              <w:t>Alcohol</w:t>
            </w:r>
          </w:p>
        </w:tc>
        <w:tc>
          <w:tcPr>
            <w:tcW w:w="2678" w:type="dxa"/>
          </w:tcPr>
          <w:p w14:paraId="4288B5A9" w14:textId="77777777" w:rsidR="00FE14D3" w:rsidRDefault="00000000">
            <w:pPr>
              <w:jc w:val="center"/>
              <w:rPr>
                <w:rFonts w:ascii="Arial" w:hAnsi="Arial" w:cs="Arial"/>
                <w:sz w:val="18"/>
                <w:szCs w:val="18"/>
              </w:rPr>
            </w:pPr>
            <w:r>
              <w:rPr>
                <w:rFonts w:ascii="Arial" w:hAnsi="Arial" w:cs="Arial"/>
                <w:sz w:val="18"/>
                <w:szCs w:val="18"/>
              </w:rPr>
              <w:t>&lt; 5 or &gt;15 g/d for female;</w:t>
            </w:r>
          </w:p>
          <w:p w14:paraId="11ADDA02" w14:textId="77777777" w:rsidR="00FE14D3" w:rsidRDefault="00000000">
            <w:pPr>
              <w:jc w:val="center"/>
              <w:rPr>
                <w:rFonts w:ascii="Arial" w:hAnsi="Arial" w:cs="Arial"/>
                <w:sz w:val="18"/>
                <w:szCs w:val="18"/>
              </w:rPr>
            </w:pPr>
            <w:r>
              <w:rPr>
                <w:rFonts w:ascii="Arial" w:hAnsi="Arial" w:cs="Arial"/>
                <w:sz w:val="18"/>
                <w:szCs w:val="18"/>
              </w:rPr>
              <w:t>&lt; 5 or &gt;25 g/d for male</w:t>
            </w:r>
          </w:p>
        </w:tc>
        <w:tc>
          <w:tcPr>
            <w:tcW w:w="2832" w:type="dxa"/>
          </w:tcPr>
          <w:p w14:paraId="55912863" w14:textId="77777777" w:rsidR="00FE14D3" w:rsidRDefault="00000000">
            <w:pPr>
              <w:jc w:val="center"/>
              <w:rPr>
                <w:rFonts w:ascii="Arial" w:hAnsi="Arial" w:cs="Arial"/>
                <w:sz w:val="18"/>
                <w:szCs w:val="18"/>
              </w:rPr>
            </w:pPr>
            <w:r>
              <w:rPr>
                <w:rFonts w:ascii="Arial" w:hAnsi="Arial" w:cs="Arial"/>
                <w:sz w:val="18"/>
                <w:szCs w:val="18"/>
              </w:rPr>
              <w:t>5-15 g/day for female;</w:t>
            </w:r>
          </w:p>
          <w:p w14:paraId="3CC73781" w14:textId="77777777" w:rsidR="00FE14D3" w:rsidRDefault="00000000">
            <w:pPr>
              <w:jc w:val="center"/>
              <w:rPr>
                <w:rFonts w:ascii="Arial" w:hAnsi="Arial" w:cs="Arial"/>
                <w:sz w:val="18"/>
                <w:szCs w:val="18"/>
              </w:rPr>
            </w:pPr>
            <w:r>
              <w:rPr>
                <w:rFonts w:ascii="Arial" w:hAnsi="Arial" w:cs="Arial"/>
                <w:sz w:val="18"/>
                <w:szCs w:val="18"/>
              </w:rPr>
              <w:t>5-25 g/day for male</w:t>
            </w:r>
          </w:p>
        </w:tc>
      </w:tr>
      <w:tr w:rsidR="00FE14D3" w14:paraId="0930DB18" w14:textId="77777777">
        <w:trPr>
          <w:jc w:val="center"/>
        </w:trPr>
        <w:tc>
          <w:tcPr>
            <w:tcW w:w="3276" w:type="dxa"/>
          </w:tcPr>
          <w:p w14:paraId="120ACC0E" w14:textId="77777777" w:rsidR="00FE14D3" w:rsidRDefault="00000000">
            <w:pPr>
              <w:rPr>
                <w:rFonts w:ascii="Arial" w:hAnsi="Arial" w:cs="Arial"/>
                <w:sz w:val="18"/>
                <w:szCs w:val="18"/>
              </w:rPr>
            </w:pPr>
            <w:r>
              <w:rPr>
                <w:rFonts w:ascii="Arial" w:hAnsi="Arial" w:cs="Arial"/>
                <w:sz w:val="18"/>
                <w:szCs w:val="18"/>
              </w:rPr>
              <w:t>Total</w:t>
            </w:r>
          </w:p>
        </w:tc>
        <w:tc>
          <w:tcPr>
            <w:tcW w:w="2678" w:type="dxa"/>
          </w:tcPr>
          <w:p w14:paraId="434301D0" w14:textId="77777777" w:rsidR="00FE14D3" w:rsidRDefault="00000000">
            <w:pPr>
              <w:jc w:val="center"/>
              <w:rPr>
                <w:rFonts w:ascii="Arial" w:hAnsi="Arial" w:cs="Arial"/>
                <w:sz w:val="18"/>
                <w:szCs w:val="18"/>
              </w:rPr>
            </w:pPr>
            <w:r>
              <w:rPr>
                <w:rFonts w:ascii="Arial" w:hAnsi="Arial" w:cs="Arial"/>
                <w:sz w:val="18"/>
                <w:szCs w:val="18"/>
              </w:rPr>
              <w:t>0</w:t>
            </w:r>
          </w:p>
        </w:tc>
        <w:tc>
          <w:tcPr>
            <w:tcW w:w="2832" w:type="dxa"/>
          </w:tcPr>
          <w:p w14:paraId="7CA96266" w14:textId="77777777" w:rsidR="00FE14D3" w:rsidRDefault="00000000">
            <w:pPr>
              <w:jc w:val="center"/>
              <w:rPr>
                <w:rFonts w:ascii="Arial" w:hAnsi="Arial" w:cs="Arial"/>
                <w:sz w:val="18"/>
                <w:szCs w:val="18"/>
              </w:rPr>
            </w:pPr>
            <w:r>
              <w:rPr>
                <w:rFonts w:ascii="Arial" w:hAnsi="Arial" w:cs="Arial"/>
                <w:sz w:val="18"/>
                <w:szCs w:val="18"/>
              </w:rPr>
              <w:t>9</w:t>
            </w:r>
          </w:p>
        </w:tc>
      </w:tr>
    </w:tbl>
    <w:p w14:paraId="3251DAE5" w14:textId="77777777" w:rsidR="00FE14D3" w:rsidRDefault="00000000">
      <w:pPr>
        <w:rPr>
          <w:rFonts w:ascii="Arial" w:hAnsi="Arial" w:cs="Arial"/>
          <w:sz w:val="18"/>
          <w:szCs w:val="18"/>
        </w:rPr>
        <w:sectPr w:rsidR="00FE14D3" w:rsidSect="005A6968">
          <w:pgSz w:w="11906" w:h="16838"/>
          <w:pgMar w:top="1440" w:right="1800" w:bottom="1440" w:left="1800" w:header="851" w:footer="992" w:gutter="0"/>
          <w:cols w:space="425"/>
          <w:docGrid w:type="lines" w:linePitch="312"/>
        </w:sectPr>
      </w:pPr>
      <w:r>
        <w:rPr>
          <w:rFonts w:ascii="Arial" w:hAnsi="Arial" w:cs="Arial"/>
          <w:sz w:val="18"/>
          <w:szCs w:val="18"/>
        </w:rPr>
        <w:t>aMED, alternate Mediterranean diet</w:t>
      </w:r>
    </w:p>
    <w:p w14:paraId="09475F5B" w14:textId="42D1702B" w:rsidR="00FE14D3" w:rsidRDefault="00000000">
      <w:pPr>
        <w:jc w:val="center"/>
        <w:rPr>
          <w:rFonts w:ascii="Arial" w:hAnsi="Arial" w:cs="Arial"/>
          <w:b/>
          <w:bCs/>
          <w:sz w:val="18"/>
          <w:szCs w:val="18"/>
        </w:rPr>
      </w:pPr>
      <w:r>
        <w:rPr>
          <w:rFonts w:ascii="Arial" w:hAnsi="Arial" w:cs="Arial"/>
          <w:b/>
          <w:bCs/>
          <w:sz w:val="18"/>
          <w:szCs w:val="18"/>
        </w:rPr>
        <w:lastRenderedPageBreak/>
        <w:t>Table S</w:t>
      </w:r>
      <w:r w:rsidR="00DE5D98">
        <w:rPr>
          <w:rFonts w:ascii="Arial" w:hAnsi="Arial" w:cs="Arial" w:hint="eastAsia"/>
          <w:b/>
          <w:bCs/>
          <w:sz w:val="18"/>
          <w:szCs w:val="18"/>
        </w:rPr>
        <w:t>4</w:t>
      </w:r>
      <w:r>
        <w:rPr>
          <w:rFonts w:ascii="Arial" w:hAnsi="Arial" w:cs="Arial"/>
          <w:b/>
          <w:bCs/>
          <w:sz w:val="18"/>
          <w:szCs w:val="18"/>
        </w:rPr>
        <w:t>. DASH index components and criteria for scoring</w:t>
      </w:r>
    </w:p>
    <w:tbl>
      <w:tblPr>
        <w:tblStyle w:val="a9"/>
        <w:tblW w:w="9612" w:type="dxa"/>
        <w:jc w:val="center"/>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3276"/>
        <w:gridCol w:w="2950"/>
        <w:gridCol w:w="3386"/>
      </w:tblGrid>
      <w:tr w:rsidR="00FE14D3" w14:paraId="1C7F8EAC" w14:textId="77777777">
        <w:trPr>
          <w:jc w:val="center"/>
        </w:trPr>
        <w:tc>
          <w:tcPr>
            <w:tcW w:w="3276" w:type="dxa"/>
            <w:tcBorders>
              <w:top w:val="single" w:sz="6" w:space="0" w:color="auto"/>
              <w:bottom w:val="single" w:sz="4" w:space="0" w:color="auto"/>
            </w:tcBorders>
          </w:tcPr>
          <w:p w14:paraId="1221E992" w14:textId="77777777" w:rsidR="00FE14D3" w:rsidRDefault="00000000">
            <w:pPr>
              <w:widowControl/>
              <w:rPr>
                <w:rFonts w:ascii="Arial" w:hAnsi="Arial" w:cs="Arial"/>
                <w:b/>
                <w:bCs/>
                <w:sz w:val="18"/>
                <w:szCs w:val="18"/>
              </w:rPr>
            </w:pPr>
            <w:r>
              <w:rPr>
                <w:rFonts w:ascii="Arial" w:hAnsi="Arial" w:cs="Arial"/>
                <w:b/>
                <w:bCs/>
                <w:sz w:val="18"/>
                <w:szCs w:val="18"/>
              </w:rPr>
              <w:t>Nutrient</w:t>
            </w:r>
          </w:p>
        </w:tc>
        <w:tc>
          <w:tcPr>
            <w:tcW w:w="2950" w:type="dxa"/>
            <w:tcBorders>
              <w:top w:val="single" w:sz="6" w:space="0" w:color="auto"/>
              <w:bottom w:val="single" w:sz="4" w:space="0" w:color="auto"/>
            </w:tcBorders>
          </w:tcPr>
          <w:p w14:paraId="3A0A52C4" w14:textId="77777777" w:rsidR="00FE14D3" w:rsidRDefault="00000000">
            <w:pPr>
              <w:widowControl/>
              <w:rPr>
                <w:rFonts w:ascii="Arial" w:hAnsi="Arial" w:cs="Arial"/>
                <w:b/>
                <w:bCs/>
                <w:sz w:val="18"/>
                <w:szCs w:val="18"/>
              </w:rPr>
            </w:pPr>
            <w:r>
              <w:rPr>
                <w:rFonts w:ascii="Arial" w:hAnsi="Arial" w:cs="Arial"/>
                <w:b/>
                <w:bCs/>
                <w:sz w:val="18"/>
                <w:szCs w:val="18"/>
              </w:rPr>
              <w:t>DASH score target values (1 point)</w:t>
            </w:r>
          </w:p>
        </w:tc>
        <w:tc>
          <w:tcPr>
            <w:tcW w:w="3386" w:type="dxa"/>
            <w:tcBorders>
              <w:top w:val="single" w:sz="6" w:space="0" w:color="auto"/>
              <w:bottom w:val="single" w:sz="4" w:space="0" w:color="auto"/>
            </w:tcBorders>
          </w:tcPr>
          <w:p w14:paraId="3916030B" w14:textId="77777777" w:rsidR="00FE14D3" w:rsidRDefault="00000000">
            <w:pPr>
              <w:rPr>
                <w:rFonts w:ascii="Arial" w:hAnsi="Arial" w:cs="Arial"/>
                <w:b/>
                <w:bCs/>
                <w:sz w:val="18"/>
                <w:szCs w:val="18"/>
              </w:rPr>
            </w:pPr>
            <w:r>
              <w:rPr>
                <w:rFonts w:ascii="Arial" w:hAnsi="Arial" w:cs="Arial"/>
                <w:b/>
                <w:bCs/>
                <w:sz w:val="18"/>
                <w:szCs w:val="18"/>
              </w:rPr>
              <w:t>Intermediate target values (0.5 points)</w:t>
            </w:r>
          </w:p>
        </w:tc>
      </w:tr>
      <w:tr w:rsidR="00FE14D3" w14:paraId="3D72DA30" w14:textId="77777777">
        <w:trPr>
          <w:jc w:val="center"/>
        </w:trPr>
        <w:tc>
          <w:tcPr>
            <w:tcW w:w="3276" w:type="dxa"/>
          </w:tcPr>
          <w:p w14:paraId="64910F82" w14:textId="77777777" w:rsidR="00FE14D3" w:rsidRDefault="00000000">
            <w:pPr>
              <w:rPr>
                <w:rFonts w:ascii="Arial" w:hAnsi="Arial" w:cs="Arial"/>
                <w:sz w:val="18"/>
                <w:szCs w:val="18"/>
              </w:rPr>
            </w:pPr>
            <w:r>
              <w:rPr>
                <w:rFonts w:ascii="Arial" w:hAnsi="Arial" w:cs="Arial"/>
                <w:sz w:val="18"/>
                <w:szCs w:val="18"/>
              </w:rPr>
              <w:t>Sodium (mg/day)</w:t>
            </w:r>
          </w:p>
        </w:tc>
        <w:tc>
          <w:tcPr>
            <w:tcW w:w="2950" w:type="dxa"/>
          </w:tcPr>
          <w:p w14:paraId="2C0CE2D1" w14:textId="77777777" w:rsidR="00FE14D3" w:rsidRDefault="00000000">
            <w:pPr>
              <w:jc w:val="center"/>
              <w:rPr>
                <w:rFonts w:ascii="Arial" w:hAnsi="Arial" w:cs="Arial"/>
                <w:sz w:val="18"/>
                <w:szCs w:val="18"/>
              </w:rPr>
            </w:pPr>
            <w:r>
              <w:rPr>
                <w:rFonts w:ascii="Arial" w:hAnsi="Arial" w:cs="Arial"/>
                <w:sz w:val="18"/>
                <w:szCs w:val="18"/>
              </w:rPr>
              <w:t>&lt; 2300.0</w:t>
            </w:r>
          </w:p>
        </w:tc>
        <w:tc>
          <w:tcPr>
            <w:tcW w:w="3386" w:type="dxa"/>
          </w:tcPr>
          <w:p w14:paraId="056637AF" w14:textId="77777777" w:rsidR="00FE14D3" w:rsidRDefault="00000000">
            <w:pPr>
              <w:jc w:val="center"/>
              <w:rPr>
                <w:rFonts w:ascii="Arial" w:hAnsi="Arial" w:cs="Arial"/>
                <w:sz w:val="18"/>
                <w:szCs w:val="18"/>
              </w:rPr>
            </w:pPr>
            <w:r>
              <w:rPr>
                <w:rFonts w:ascii="Arial" w:hAnsi="Arial" w:cs="Arial"/>
                <w:sz w:val="18"/>
                <w:szCs w:val="18"/>
              </w:rPr>
              <w:t>2300–2650</w:t>
            </w:r>
          </w:p>
        </w:tc>
      </w:tr>
      <w:tr w:rsidR="00FE14D3" w14:paraId="7C65590B" w14:textId="77777777">
        <w:trPr>
          <w:jc w:val="center"/>
        </w:trPr>
        <w:tc>
          <w:tcPr>
            <w:tcW w:w="3276" w:type="dxa"/>
          </w:tcPr>
          <w:p w14:paraId="7A294451" w14:textId="77777777" w:rsidR="00FE14D3" w:rsidRDefault="00000000">
            <w:pPr>
              <w:rPr>
                <w:rFonts w:ascii="Arial" w:hAnsi="Arial" w:cs="Arial"/>
                <w:sz w:val="18"/>
                <w:szCs w:val="18"/>
              </w:rPr>
            </w:pPr>
            <w:r>
              <w:rPr>
                <w:rFonts w:ascii="Arial" w:hAnsi="Arial" w:cs="Arial"/>
                <w:sz w:val="18"/>
                <w:szCs w:val="18"/>
              </w:rPr>
              <w:t>Cholesterol (mg/day)</w:t>
            </w:r>
          </w:p>
        </w:tc>
        <w:tc>
          <w:tcPr>
            <w:tcW w:w="2950" w:type="dxa"/>
          </w:tcPr>
          <w:p w14:paraId="1C2ED250" w14:textId="77777777" w:rsidR="00FE14D3" w:rsidRDefault="00000000">
            <w:pPr>
              <w:widowControl/>
              <w:jc w:val="center"/>
              <w:rPr>
                <w:rFonts w:ascii="Arial" w:hAnsi="Arial" w:cs="Arial"/>
                <w:sz w:val="18"/>
                <w:szCs w:val="18"/>
              </w:rPr>
            </w:pPr>
            <w:r>
              <w:rPr>
                <w:rFonts w:ascii="Arial" w:hAnsi="Arial" w:cs="Arial"/>
                <w:sz w:val="18"/>
                <w:szCs w:val="18"/>
              </w:rPr>
              <w:t>&lt; 149.1</w:t>
            </w:r>
          </w:p>
        </w:tc>
        <w:tc>
          <w:tcPr>
            <w:tcW w:w="3386" w:type="dxa"/>
          </w:tcPr>
          <w:p w14:paraId="4B46F658" w14:textId="77777777" w:rsidR="00FE14D3" w:rsidRDefault="00000000">
            <w:pPr>
              <w:jc w:val="center"/>
              <w:rPr>
                <w:rFonts w:ascii="Arial" w:hAnsi="Arial" w:cs="Arial"/>
                <w:sz w:val="18"/>
                <w:szCs w:val="18"/>
              </w:rPr>
            </w:pPr>
            <w:r>
              <w:rPr>
                <w:rFonts w:ascii="Arial" w:hAnsi="Arial" w:cs="Arial"/>
                <w:sz w:val="18"/>
                <w:szCs w:val="18"/>
              </w:rPr>
              <w:t>149.1–224.7</w:t>
            </w:r>
          </w:p>
        </w:tc>
      </w:tr>
      <w:tr w:rsidR="00FE14D3" w14:paraId="19C305E5" w14:textId="77777777">
        <w:trPr>
          <w:jc w:val="center"/>
        </w:trPr>
        <w:tc>
          <w:tcPr>
            <w:tcW w:w="3276" w:type="dxa"/>
          </w:tcPr>
          <w:p w14:paraId="5715FB59" w14:textId="77777777" w:rsidR="00FE14D3" w:rsidRDefault="00000000">
            <w:pPr>
              <w:rPr>
                <w:rFonts w:ascii="Arial" w:hAnsi="Arial" w:cs="Arial"/>
                <w:sz w:val="18"/>
                <w:szCs w:val="18"/>
              </w:rPr>
            </w:pPr>
            <w:r>
              <w:rPr>
                <w:rFonts w:ascii="Arial" w:hAnsi="Arial" w:cs="Arial"/>
                <w:sz w:val="18"/>
                <w:szCs w:val="18"/>
              </w:rPr>
              <w:t>Saturated fat (% of Kcal/day)</w:t>
            </w:r>
          </w:p>
        </w:tc>
        <w:tc>
          <w:tcPr>
            <w:tcW w:w="2950" w:type="dxa"/>
          </w:tcPr>
          <w:p w14:paraId="01586505" w14:textId="77777777" w:rsidR="00FE14D3" w:rsidRDefault="00000000">
            <w:pPr>
              <w:jc w:val="center"/>
              <w:rPr>
                <w:rFonts w:ascii="Arial" w:hAnsi="Arial" w:cs="Arial"/>
                <w:sz w:val="18"/>
                <w:szCs w:val="18"/>
              </w:rPr>
            </w:pPr>
            <w:r>
              <w:rPr>
                <w:rFonts w:ascii="Arial" w:hAnsi="Arial" w:cs="Arial"/>
                <w:sz w:val="18"/>
                <w:szCs w:val="18"/>
              </w:rPr>
              <w:t>&lt; 6.0</w:t>
            </w:r>
          </w:p>
        </w:tc>
        <w:tc>
          <w:tcPr>
            <w:tcW w:w="3386" w:type="dxa"/>
          </w:tcPr>
          <w:p w14:paraId="37282292" w14:textId="77777777" w:rsidR="00FE14D3" w:rsidRDefault="00000000">
            <w:pPr>
              <w:widowControl/>
              <w:jc w:val="center"/>
              <w:rPr>
                <w:rFonts w:ascii="Arial" w:hAnsi="Arial" w:cs="Arial"/>
                <w:sz w:val="18"/>
                <w:szCs w:val="18"/>
              </w:rPr>
            </w:pPr>
            <w:r>
              <w:rPr>
                <w:rFonts w:ascii="Arial" w:hAnsi="Arial" w:cs="Arial"/>
                <w:sz w:val="18"/>
                <w:szCs w:val="18"/>
              </w:rPr>
              <w:t>6–11</w:t>
            </w:r>
          </w:p>
        </w:tc>
      </w:tr>
      <w:tr w:rsidR="00FE14D3" w14:paraId="15928E9E" w14:textId="77777777">
        <w:trPr>
          <w:jc w:val="center"/>
        </w:trPr>
        <w:tc>
          <w:tcPr>
            <w:tcW w:w="3276" w:type="dxa"/>
          </w:tcPr>
          <w:p w14:paraId="69C5F2BD" w14:textId="77777777" w:rsidR="00FE14D3" w:rsidRDefault="00000000">
            <w:pPr>
              <w:rPr>
                <w:rFonts w:ascii="Arial" w:hAnsi="Arial" w:cs="Arial"/>
                <w:sz w:val="18"/>
                <w:szCs w:val="18"/>
              </w:rPr>
            </w:pPr>
            <w:r>
              <w:rPr>
                <w:rFonts w:ascii="Arial" w:hAnsi="Arial" w:cs="Arial"/>
                <w:sz w:val="18"/>
                <w:szCs w:val="18"/>
              </w:rPr>
              <w:t>Total fat (% of Kcal/day)</w:t>
            </w:r>
          </w:p>
        </w:tc>
        <w:tc>
          <w:tcPr>
            <w:tcW w:w="2950" w:type="dxa"/>
          </w:tcPr>
          <w:p w14:paraId="69FE209D" w14:textId="77777777" w:rsidR="00FE14D3" w:rsidRDefault="00000000">
            <w:pPr>
              <w:jc w:val="center"/>
              <w:rPr>
                <w:rFonts w:ascii="Arial" w:hAnsi="Arial" w:cs="Arial"/>
                <w:sz w:val="18"/>
                <w:szCs w:val="18"/>
              </w:rPr>
            </w:pPr>
            <w:r>
              <w:rPr>
                <w:rFonts w:ascii="Arial" w:hAnsi="Arial" w:cs="Arial"/>
                <w:sz w:val="18"/>
                <w:szCs w:val="18"/>
              </w:rPr>
              <w:t>&lt; 27.0</w:t>
            </w:r>
          </w:p>
        </w:tc>
        <w:tc>
          <w:tcPr>
            <w:tcW w:w="3386" w:type="dxa"/>
          </w:tcPr>
          <w:p w14:paraId="55360CB6" w14:textId="77777777" w:rsidR="00FE14D3" w:rsidRDefault="00000000">
            <w:pPr>
              <w:jc w:val="center"/>
              <w:rPr>
                <w:rFonts w:ascii="Arial" w:hAnsi="Arial" w:cs="Arial"/>
                <w:sz w:val="18"/>
                <w:szCs w:val="18"/>
              </w:rPr>
            </w:pPr>
            <w:r>
              <w:rPr>
                <w:rFonts w:ascii="Arial" w:hAnsi="Arial" w:cs="Arial"/>
                <w:sz w:val="18"/>
                <w:szCs w:val="18"/>
              </w:rPr>
              <w:t>27–32</w:t>
            </w:r>
          </w:p>
        </w:tc>
      </w:tr>
      <w:tr w:rsidR="00FE14D3" w14:paraId="105C8FAD" w14:textId="77777777">
        <w:trPr>
          <w:jc w:val="center"/>
        </w:trPr>
        <w:tc>
          <w:tcPr>
            <w:tcW w:w="3276" w:type="dxa"/>
          </w:tcPr>
          <w:p w14:paraId="3275F77A" w14:textId="77777777" w:rsidR="00FE14D3" w:rsidRDefault="00000000">
            <w:pPr>
              <w:rPr>
                <w:rFonts w:ascii="Arial" w:hAnsi="Arial" w:cs="Arial"/>
                <w:sz w:val="18"/>
                <w:szCs w:val="18"/>
              </w:rPr>
            </w:pPr>
            <w:r>
              <w:rPr>
                <w:rFonts w:ascii="Arial" w:hAnsi="Arial" w:cs="Arial"/>
                <w:sz w:val="18"/>
                <w:szCs w:val="18"/>
              </w:rPr>
              <w:t>Protein (% of Kcal/day)</w:t>
            </w:r>
          </w:p>
        </w:tc>
        <w:tc>
          <w:tcPr>
            <w:tcW w:w="2950" w:type="dxa"/>
          </w:tcPr>
          <w:p w14:paraId="72A3C002" w14:textId="77777777" w:rsidR="00FE14D3" w:rsidRDefault="00000000">
            <w:pPr>
              <w:widowControl/>
              <w:jc w:val="center"/>
              <w:rPr>
                <w:rFonts w:ascii="Arial" w:hAnsi="Arial" w:cs="Arial"/>
                <w:sz w:val="18"/>
                <w:szCs w:val="18"/>
              </w:rPr>
            </w:pPr>
            <w:r>
              <w:rPr>
                <w:rFonts w:ascii="Arial" w:hAnsi="Arial" w:cs="Arial"/>
                <w:sz w:val="18"/>
                <w:szCs w:val="18"/>
              </w:rPr>
              <w:t>&gt; 18.0</w:t>
            </w:r>
          </w:p>
        </w:tc>
        <w:tc>
          <w:tcPr>
            <w:tcW w:w="3386" w:type="dxa"/>
          </w:tcPr>
          <w:p w14:paraId="0F0A11E1" w14:textId="77777777" w:rsidR="00FE14D3" w:rsidRDefault="00000000">
            <w:pPr>
              <w:jc w:val="center"/>
              <w:rPr>
                <w:rFonts w:ascii="Arial" w:hAnsi="Arial" w:cs="Arial"/>
                <w:sz w:val="18"/>
                <w:szCs w:val="18"/>
              </w:rPr>
            </w:pPr>
            <w:r>
              <w:rPr>
                <w:rFonts w:ascii="Arial" w:hAnsi="Arial" w:cs="Arial"/>
                <w:sz w:val="18"/>
                <w:szCs w:val="18"/>
              </w:rPr>
              <w:t>16.5–18.0</w:t>
            </w:r>
          </w:p>
        </w:tc>
      </w:tr>
      <w:tr w:rsidR="00FE14D3" w14:paraId="13EACC8A" w14:textId="77777777">
        <w:trPr>
          <w:jc w:val="center"/>
        </w:trPr>
        <w:tc>
          <w:tcPr>
            <w:tcW w:w="3276" w:type="dxa"/>
          </w:tcPr>
          <w:p w14:paraId="4A009665" w14:textId="77777777" w:rsidR="00FE14D3" w:rsidRDefault="00000000">
            <w:pPr>
              <w:rPr>
                <w:rFonts w:ascii="Arial" w:hAnsi="Arial" w:cs="Arial"/>
                <w:sz w:val="18"/>
                <w:szCs w:val="18"/>
              </w:rPr>
            </w:pPr>
            <w:r>
              <w:rPr>
                <w:rFonts w:ascii="Arial" w:hAnsi="Arial" w:cs="Arial"/>
                <w:sz w:val="18"/>
                <w:szCs w:val="18"/>
              </w:rPr>
              <w:t>Calcium (mg/day)</w:t>
            </w:r>
          </w:p>
        </w:tc>
        <w:tc>
          <w:tcPr>
            <w:tcW w:w="2950" w:type="dxa"/>
          </w:tcPr>
          <w:p w14:paraId="13968386" w14:textId="77777777" w:rsidR="00FE14D3" w:rsidRDefault="00000000">
            <w:pPr>
              <w:jc w:val="center"/>
              <w:rPr>
                <w:rFonts w:ascii="Arial" w:hAnsi="Arial" w:cs="Arial"/>
                <w:sz w:val="18"/>
                <w:szCs w:val="18"/>
              </w:rPr>
            </w:pPr>
            <w:r>
              <w:rPr>
                <w:rFonts w:ascii="Arial" w:hAnsi="Arial" w:cs="Arial"/>
                <w:sz w:val="18"/>
                <w:szCs w:val="18"/>
              </w:rPr>
              <w:t>&gt; 1240.0</w:t>
            </w:r>
          </w:p>
        </w:tc>
        <w:tc>
          <w:tcPr>
            <w:tcW w:w="3386" w:type="dxa"/>
          </w:tcPr>
          <w:p w14:paraId="10407590" w14:textId="77777777" w:rsidR="00FE14D3" w:rsidRDefault="00000000">
            <w:pPr>
              <w:jc w:val="center"/>
              <w:rPr>
                <w:rFonts w:ascii="Arial" w:hAnsi="Arial" w:cs="Arial"/>
                <w:sz w:val="18"/>
                <w:szCs w:val="18"/>
              </w:rPr>
            </w:pPr>
            <w:r>
              <w:rPr>
                <w:rFonts w:ascii="Arial" w:hAnsi="Arial" w:cs="Arial"/>
                <w:sz w:val="18"/>
                <w:szCs w:val="18"/>
              </w:rPr>
              <w:t>842.3–1240.0</w:t>
            </w:r>
          </w:p>
        </w:tc>
      </w:tr>
      <w:tr w:rsidR="00FE14D3" w14:paraId="13759211" w14:textId="77777777">
        <w:trPr>
          <w:jc w:val="center"/>
        </w:trPr>
        <w:tc>
          <w:tcPr>
            <w:tcW w:w="3276" w:type="dxa"/>
          </w:tcPr>
          <w:p w14:paraId="31B57897" w14:textId="77777777" w:rsidR="00FE14D3" w:rsidRDefault="00000000">
            <w:pPr>
              <w:rPr>
                <w:rFonts w:ascii="Arial" w:hAnsi="Arial" w:cs="Arial"/>
                <w:sz w:val="18"/>
                <w:szCs w:val="18"/>
              </w:rPr>
            </w:pPr>
            <w:r>
              <w:rPr>
                <w:rFonts w:ascii="Arial" w:hAnsi="Arial" w:cs="Arial"/>
                <w:sz w:val="18"/>
                <w:szCs w:val="18"/>
              </w:rPr>
              <w:t>Magnesium (mg/day)</w:t>
            </w:r>
          </w:p>
        </w:tc>
        <w:tc>
          <w:tcPr>
            <w:tcW w:w="2950" w:type="dxa"/>
          </w:tcPr>
          <w:p w14:paraId="19E00403" w14:textId="77777777" w:rsidR="00FE14D3" w:rsidRDefault="00000000">
            <w:pPr>
              <w:jc w:val="center"/>
              <w:rPr>
                <w:rFonts w:ascii="Arial" w:hAnsi="Arial" w:cs="Arial"/>
                <w:sz w:val="18"/>
                <w:szCs w:val="18"/>
              </w:rPr>
            </w:pPr>
            <w:r>
              <w:rPr>
                <w:rFonts w:ascii="Arial" w:hAnsi="Arial" w:cs="Arial"/>
                <w:sz w:val="18"/>
                <w:szCs w:val="18"/>
              </w:rPr>
              <w:t>&gt; 496.7</w:t>
            </w:r>
          </w:p>
        </w:tc>
        <w:tc>
          <w:tcPr>
            <w:tcW w:w="3386" w:type="dxa"/>
          </w:tcPr>
          <w:p w14:paraId="4206A1AF" w14:textId="77777777" w:rsidR="00FE14D3" w:rsidRDefault="00000000">
            <w:pPr>
              <w:jc w:val="center"/>
              <w:rPr>
                <w:rFonts w:ascii="Arial" w:hAnsi="Arial" w:cs="Arial"/>
                <w:sz w:val="18"/>
                <w:szCs w:val="18"/>
              </w:rPr>
            </w:pPr>
            <w:r>
              <w:rPr>
                <w:rFonts w:ascii="Arial" w:hAnsi="Arial" w:cs="Arial"/>
                <w:sz w:val="18"/>
                <w:szCs w:val="18"/>
              </w:rPr>
              <w:t>330.3–496.7</w:t>
            </w:r>
          </w:p>
        </w:tc>
      </w:tr>
      <w:tr w:rsidR="00FE14D3" w14:paraId="147C5D5C" w14:textId="77777777">
        <w:trPr>
          <w:jc w:val="center"/>
        </w:trPr>
        <w:tc>
          <w:tcPr>
            <w:tcW w:w="3276" w:type="dxa"/>
          </w:tcPr>
          <w:p w14:paraId="20714156" w14:textId="77777777" w:rsidR="00FE14D3" w:rsidRDefault="00000000">
            <w:pPr>
              <w:rPr>
                <w:rFonts w:ascii="Arial" w:hAnsi="Arial" w:cs="Arial"/>
                <w:sz w:val="18"/>
                <w:szCs w:val="18"/>
              </w:rPr>
            </w:pPr>
            <w:r>
              <w:rPr>
                <w:rFonts w:ascii="Arial" w:hAnsi="Arial" w:cs="Arial"/>
                <w:sz w:val="18"/>
                <w:szCs w:val="18"/>
              </w:rPr>
              <w:t>Potassium (mg/day)</w:t>
            </w:r>
          </w:p>
        </w:tc>
        <w:tc>
          <w:tcPr>
            <w:tcW w:w="2950" w:type="dxa"/>
          </w:tcPr>
          <w:p w14:paraId="33E44BB2" w14:textId="77777777" w:rsidR="00FE14D3" w:rsidRDefault="00000000">
            <w:pPr>
              <w:jc w:val="center"/>
              <w:rPr>
                <w:rFonts w:ascii="Arial" w:hAnsi="Arial" w:cs="Arial"/>
                <w:sz w:val="18"/>
                <w:szCs w:val="18"/>
              </w:rPr>
            </w:pPr>
            <w:r>
              <w:rPr>
                <w:rFonts w:ascii="Arial" w:hAnsi="Arial" w:cs="Arial"/>
                <w:sz w:val="18"/>
                <w:szCs w:val="18"/>
              </w:rPr>
              <w:t>&gt; 4673.3</w:t>
            </w:r>
          </w:p>
        </w:tc>
        <w:tc>
          <w:tcPr>
            <w:tcW w:w="3386" w:type="dxa"/>
          </w:tcPr>
          <w:p w14:paraId="5838C221" w14:textId="77777777" w:rsidR="00FE14D3" w:rsidRDefault="00000000">
            <w:pPr>
              <w:jc w:val="center"/>
              <w:rPr>
                <w:rFonts w:ascii="Arial" w:hAnsi="Arial" w:cs="Arial"/>
                <w:sz w:val="18"/>
                <w:szCs w:val="18"/>
              </w:rPr>
            </w:pPr>
            <w:r>
              <w:rPr>
                <w:rFonts w:ascii="Arial" w:hAnsi="Arial" w:cs="Arial"/>
                <w:sz w:val="18"/>
                <w:szCs w:val="18"/>
              </w:rPr>
              <w:t>3198.3–4673.3</w:t>
            </w:r>
          </w:p>
        </w:tc>
      </w:tr>
      <w:tr w:rsidR="00FE14D3" w14:paraId="7FA9DDA4" w14:textId="77777777">
        <w:trPr>
          <w:jc w:val="center"/>
        </w:trPr>
        <w:tc>
          <w:tcPr>
            <w:tcW w:w="3276" w:type="dxa"/>
          </w:tcPr>
          <w:p w14:paraId="02163F15" w14:textId="77777777" w:rsidR="00FE14D3" w:rsidRDefault="00000000">
            <w:pPr>
              <w:rPr>
                <w:rFonts w:ascii="Arial" w:hAnsi="Arial" w:cs="Arial"/>
                <w:sz w:val="18"/>
                <w:szCs w:val="18"/>
              </w:rPr>
            </w:pPr>
            <w:r>
              <w:rPr>
                <w:rFonts w:ascii="Arial" w:hAnsi="Arial" w:cs="Arial"/>
                <w:sz w:val="18"/>
                <w:szCs w:val="18"/>
              </w:rPr>
              <w:t>Fiber (g/day)</w:t>
            </w:r>
          </w:p>
        </w:tc>
        <w:tc>
          <w:tcPr>
            <w:tcW w:w="2950" w:type="dxa"/>
          </w:tcPr>
          <w:p w14:paraId="2A7EC5FF" w14:textId="77777777" w:rsidR="00FE14D3" w:rsidRDefault="00000000">
            <w:pPr>
              <w:jc w:val="center"/>
              <w:rPr>
                <w:rFonts w:ascii="Arial" w:hAnsi="Arial" w:cs="Arial"/>
                <w:sz w:val="18"/>
                <w:szCs w:val="18"/>
              </w:rPr>
            </w:pPr>
            <w:r>
              <w:rPr>
                <w:rFonts w:ascii="Arial" w:hAnsi="Arial" w:cs="Arial"/>
                <w:sz w:val="18"/>
                <w:szCs w:val="18"/>
              </w:rPr>
              <w:t>&gt; 30.0</w:t>
            </w:r>
          </w:p>
        </w:tc>
        <w:tc>
          <w:tcPr>
            <w:tcW w:w="3386" w:type="dxa"/>
          </w:tcPr>
          <w:p w14:paraId="5C7E9869" w14:textId="77777777" w:rsidR="00FE14D3" w:rsidRDefault="00000000">
            <w:pPr>
              <w:jc w:val="center"/>
              <w:rPr>
                <w:rFonts w:ascii="Arial" w:hAnsi="Arial" w:cs="Arial"/>
                <w:sz w:val="18"/>
                <w:szCs w:val="18"/>
              </w:rPr>
            </w:pPr>
            <w:r>
              <w:rPr>
                <w:rFonts w:ascii="Arial" w:hAnsi="Arial" w:cs="Arial"/>
                <w:sz w:val="18"/>
                <w:szCs w:val="18"/>
              </w:rPr>
              <w:t>19.5–30.0</w:t>
            </w:r>
          </w:p>
        </w:tc>
      </w:tr>
      <w:tr w:rsidR="00FE14D3" w14:paraId="60EC1B71" w14:textId="77777777">
        <w:trPr>
          <w:jc w:val="center"/>
        </w:trPr>
        <w:tc>
          <w:tcPr>
            <w:tcW w:w="3276" w:type="dxa"/>
          </w:tcPr>
          <w:p w14:paraId="32A8D331" w14:textId="77777777" w:rsidR="00FE14D3" w:rsidRDefault="00000000">
            <w:pPr>
              <w:rPr>
                <w:rFonts w:ascii="Arial" w:hAnsi="Arial" w:cs="Arial"/>
                <w:sz w:val="18"/>
                <w:szCs w:val="18"/>
              </w:rPr>
            </w:pPr>
            <w:r>
              <w:rPr>
                <w:rFonts w:ascii="Arial" w:hAnsi="Arial" w:cs="Arial"/>
                <w:sz w:val="18"/>
                <w:szCs w:val="18"/>
              </w:rPr>
              <w:t>Total</w:t>
            </w:r>
          </w:p>
        </w:tc>
        <w:tc>
          <w:tcPr>
            <w:tcW w:w="2950" w:type="dxa"/>
          </w:tcPr>
          <w:p w14:paraId="11BAC6F6" w14:textId="77777777" w:rsidR="00FE14D3" w:rsidRDefault="00000000">
            <w:pPr>
              <w:jc w:val="center"/>
              <w:rPr>
                <w:rFonts w:ascii="Arial" w:hAnsi="Arial" w:cs="Arial"/>
                <w:sz w:val="18"/>
                <w:szCs w:val="18"/>
              </w:rPr>
            </w:pPr>
            <w:r>
              <w:rPr>
                <w:rFonts w:ascii="Arial" w:hAnsi="Arial" w:cs="Arial"/>
                <w:sz w:val="18"/>
                <w:szCs w:val="18"/>
              </w:rPr>
              <w:t>0</w:t>
            </w:r>
          </w:p>
        </w:tc>
        <w:tc>
          <w:tcPr>
            <w:tcW w:w="3386" w:type="dxa"/>
          </w:tcPr>
          <w:p w14:paraId="456F7BC5" w14:textId="77777777" w:rsidR="00FE14D3" w:rsidRDefault="00000000">
            <w:pPr>
              <w:jc w:val="center"/>
              <w:rPr>
                <w:rFonts w:ascii="Arial" w:hAnsi="Arial" w:cs="Arial"/>
                <w:sz w:val="18"/>
                <w:szCs w:val="18"/>
              </w:rPr>
            </w:pPr>
            <w:r>
              <w:rPr>
                <w:rFonts w:ascii="Arial" w:hAnsi="Arial" w:cs="Arial"/>
                <w:sz w:val="18"/>
                <w:szCs w:val="18"/>
              </w:rPr>
              <w:t>10</w:t>
            </w:r>
          </w:p>
        </w:tc>
      </w:tr>
    </w:tbl>
    <w:p w14:paraId="5CE5A6F3" w14:textId="77777777" w:rsidR="00FE14D3" w:rsidRDefault="00000000">
      <w:pPr>
        <w:rPr>
          <w:rFonts w:ascii="Arial" w:hAnsi="Arial" w:cs="Arial"/>
          <w:sz w:val="18"/>
          <w:szCs w:val="18"/>
        </w:rPr>
      </w:pPr>
      <w:r>
        <w:rPr>
          <w:rFonts w:ascii="Arial" w:hAnsi="Arial" w:cs="Arial"/>
          <w:sz w:val="18"/>
          <w:szCs w:val="18"/>
        </w:rPr>
        <w:t>DASH score targets are based on a 2100 Kcal/day diet and the linear index model introduced by </w:t>
      </w:r>
      <w:hyperlink r:id="rId8" w:anchor="bb0120" w:history="1">
        <w:r w:rsidR="00FE14D3">
          <w:rPr>
            <w:rFonts w:ascii="Arial" w:hAnsi="Arial" w:cs="Arial"/>
            <w:sz w:val="18"/>
            <w:szCs w:val="18"/>
          </w:rPr>
          <w:t>Lin et al. (1999)</w:t>
        </w:r>
      </w:hyperlink>
      <w:r>
        <w:rPr>
          <w:rFonts w:ascii="Arial" w:hAnsi="Arial" w:cs="Arial"/>
          <w:sz w:val="18"/>
          <w:szCs w:val="18"/>
        </w:rPr>
        <w:t>. If the DASH nutrient intake does not meet either target, it is scored as 0.</w:t>
      </w:r>
    </w:p>
    <w:p w14:paraId="71429D81" w14:textId="77777777" w:rsidR="00FE14D3" w:rsidRDefault="00FE14D3">
      <w:pPr>
        <w:rPr>
          <w:rFonts w:ascii="Arial" w:hAnsi="Arial" w:cs="Arial"/>
          <w:sz w:val="18"/>
          <w:szCs w:val="18"/>
        </w:rPr>
      </w:pPr>
    </w:p>
    <w:p w14:paraId="23A146EA" w14:textId="77777777" w:rsidR="00FE14D3" w:rsidRDefault="00000000">
      <w:pPr>
        <w:rPr>
          <w:rFonts w:ascii="Arial" w:hAnsi="Arial" w:cs="Arial"/>
          <w:b/>
          <w:bCs/>
          <w:sz w:val="18"/>
          <w:szCs w:val="18"/>
        </w:rPr>
      </w:pPr>
      <w:r>
        <w:rPr>
          <w:rFonts w:ascii="Arial" w:hAnsi="Arial" w:cs="Arial" w:hint="eastAsia"/>
          <w:b/>
          <w:bCs/>
          <w:sz w:val="18"/>
          <w:szCs w:val="18"/>
        </w:rPr>
        <w:t>Reference</w:t>
      </w:r>
    </w:p>
    <w:p w14:paraId="7D2A4BF5" w14:textId="77777777" w:rsidR="00FE14D3" w:rsidRDefault="00000000">
      <w:pPr>
        <w:ind w:left="180" w:hangingChars="100" w:hanging="180"/>
        <w:rPr>
          <w:rFonts w:ascii="Arial" w:hAnsi="Arial" w:cs="Arial"/>
          <w:sz w:val="18"/>
          <w:szCs w:val="18"/>
        </w:rPr>
      </w:pPr>
      <w:r>
        <w:rPr>
          <w:rFonts w:ascii="Arial" w:hAnsi="Arial" w:cs="Arial" w:hint="eastAsia"/>
          <w:sz w:val="18"/>
          <w:szCs w:val="18"/>
        </w:rPr>
        <w:t>1.</w:t>
      </w:r>
      <w:r>
        <w:rPr>
          <w:rFonts w:ascii="Arial" w:hAnsi="Arial" w:cs="Arial"/>
          <w:sz w:val="18"/>
          <w:szCs w:val="18"/>
        </w:rPr>
        <w:t xml:space="preserve">Lin P.-H., Windhauser M.M., Plaisted C.S., Hoben K.P., McCULLOUGH M.L., Obarzanek E. The linear index model for establishing nutrient goals in the dietary approaches to stop hypertension trial. J. </w:t>
      </w:r>
      <w:r>
        <w:rPr>
          <w:rFonts w:ascii="Arial" w:hAnsi="Arial" w:cs="Arial" w:hint="eastAsia"/>
          <w:sz w:val="18"/>
          <w:szCs w:val="18"/>
        </w:rPr>
        <w:tab/>
      </w:r>
      <w:r>
        <w:rPr>
          <w:rFonts w:ascii="Arial" w:hAnsi="Arial" w:cs="Arial"/>
          <w:sz w:val="18"/>
          <w:szCs w:val="18"/>
        </w:rPr>
        <w:t>Am. Diet. Assoc. 1999;99(8):S40–S44.</w:t>
      </w:r>
    </w:p>
    <w:p w14:paraId="5AB0E4BF" w14:textId="77777777" w:rsidR="00FE14D3" w:rsidRDefault="00000000">
      <w:pPr>
        <w:rPr>
          <w:rFonts w:ascii="Arial" w:hAnsi="Arial" w:cs="Arial"/>
          <w:color w:val="212121"/>
          <w:sz w:val="26"/>
          <w:szCs w:val="26"/>
          <w:shd w:val="clear" w:color="auto" w:fill="FFFFFF"/>
        </w:rPr>
      </w:pPr>
      <w:r>
        <w:rPr>
          <w:rFonts w:ascii="Arial" w:hAnsi="Arial" w:cs="Arial"/>
          <w:color w:val="212121"/>
          <w:sz w:val="26"/>
          <w:szCs w:val="26"/>
          <w:shd w:val="clear" w:color="auto" w:fill="FFFFFF"/>
        </w:rPr>
        <w:br w:type="page"/>
      </w:r>
    </w:p>
    <w:p w14:paraId="4F445F35" w14:textId="6053BD8D" w:rsidR="00FE14D3" w:rsidRDefault="00000000">
      <w:pPr>
        <w:pStyle w:val="1"/>
        <w:spacing w:before="0"/>
        <w:jc w:val="center"/>
        <w:rPr>
          <w:rFonts w:ascii="Arial" w:eastAsia="等线" w:hAnsi="Arial" w:cs="Arial"/>
          <w:color w:val="auto"/>
          <w:sz w:val="18"/>
          <w:szCs w:val="18"/>
        </w:rPr>
      </w:pPr>
      <w:r>
        <w:rPr>
          <w:rFonts w:ascii="Arial" w:eastAsia="等线" w:hAnsi="Arial" w:cs="Arial"/>
          <w:color w:val="auto"/>
          <w:sz w:val="18"/>
          <w:szCs w:val="18"/>
        </w:rPr>
        <w:lastRenderedPageBreak/>
        <w:t xml:space="preserve">Table </w:t>
      </w:r>
      <w:r w:rsidR="00DE5D98">
        <w:rPr>
          <w:rFonts w:ascii="Arial" w:eastAsia="等线" w:hAnsi="Arial" w:cs="Arial" w:hint="eastAsia"/>
          <w:color w:val="auto"/>
          <w:sz w:val="18"/>
          <w:szCs w:val="18"/>
        </w:rPr>
        <w:t>S5</w:t>
      </w:r>
      <w:r>
        <w:rPr>
          <w:rFonts w:ascii="Arial" w:eastAsia="等线" w:hAnsi="Arial" w:cs="Arial"/>
          <w:color w:val="auto"/>
          <w:sz w:val="18"/>
          <w:szCs w:val="18"/>
        </w:rPr>
        <w:t>. Characteristics of study population according to missing value</w:t>
      </w:r>
    </w:p>
    <w:tbl>
      <w:tblPr>
        <w:tblStyle w:val="Table2"/>
        <w:tblW w:w="0" w:type="auto"/>
        <w:jc w:val="center"/>
        <w:tblBorders>
          <w:top w:val="single" w:sz="12" w:space="0" w:color="auto"/>
          <w:left w:val="none" w:sz="6" w:space="0" w:color="auto"/>
          <w:bottom w:val="single" w:sz="12" w:space="0" w:color="auto"/>
          <w:right w:val="none" w:sz="6" w:space="0" w:color="auto"/>
          <w:insideH w:val="outset" w:sz="6" w:space="0" w:color="auto"/>
          <w:insideV w:val="outset" w:sz="6" w:space="0" w:color="auto"/>
        </w:tblBorders>
        <w:tblLook w:val="04A0" w:firstRow="1" w:lastRow="0" w:firstColumn="1" w:lastColumn="0" w:noHBand="0" w:noVBand="1"/>
      </w:tblPr>
      <w:tblGrid>
        <w:gridCol w:w="4276"/>
        <w:gridCol w:w="1390"/>
        <w:gridCol w:w="1487"/>
      </w:tblGrid>
      <w:tr w:rsidR="00FE14D3" w14:paraId="22D3D7FB" w14:textId="77777777" w:rsidTr="008C0FD4">
        <w:trPr>
          <w:cnfStyle w:val="100000000000" w:firstRow="1" w:lastRow="0" w:firstColumn="0" w:lastColumn="0" w:oddVBand="0" w:evenVBand="0" w:oddHBand="0" w:evenHBand="0" w:firstRowFirstColumn="0" w:firstRowLastColumn="0" w:lastRowFirstColumn="0" w:lastRowLastColumn="0"/>
          <w:jc w:val="center"/>
        </w:trPr>
        <w:tc>
          <w:tcPr>
            <w:tcW w:w="0" w:type="auto"/>
            <w:tcBorders>
              <w:top w:val="single" w:sz="8" w:space="0" w:color="auto"/>
              <w:left w:val="nil"/>
              <w:bottom w:val="single" w:sz="4" w:space="0" w:color="auto"/>
              <w:right w:val="nil"/>
            </w:tcBorders>
            <w:shd w:val="clear" w:color="auto" w:fill="auto"/>
            <w:vAlign w:val="center"/>
          </w:tcPr>
          <w:p w14:paraId="0D055CB5" w14:textId="77777777" w:rsidR="00FE14D3" w:rsidRDefault="00000000">
            <w:pPr>
              <w:spacing w:line="276" w:lineRule="auto"/>
              <w:ind w:firstLineChars="50" w:firstLine="90"/>
              <w:jc w:val="center"/>
              <w:rPr>
                <w:rFonts w:ascii="Arial" w:eastAsia="等线" w:hAnsi="Arial" w:cs="Arial"/>
                <w:sz w:val="18"/>
                <w:szCs w:val="18"/>
              </w:rPr>
            </w:pPr>
            <w:r>
              <w:rPr>
                <w:rFonts w:ascii="Arial" w:eastAsia="等线" w:hAnsi="Arial" w:cs="Arial"/>
                <w:b/>
                <w:bCs/>
                <w:sz w:val="18"/>
                <w:szCs w:val="18"/>
                <w:lang w:bidi="ar"/>
              </w:rPr>
              <w:t>Variables</w:t>
            </w:r>
          </w:p>
        </w:tc>
        <w:tc>
          <w:tcPr>
            <w:tcW w:w="0" w:type="auto"/>
            <w:tcBorders>
              <w:top w:val="single" w:sz="8" w:space="0" w:color="auto"/>
              <w:left w:val="nil"/>
              <w:bottom w:val="single" w:sz="4" w:space="0" w:color="auto"/>
              <w:right w:val="nil"/>
            </w:tcBorders>
            <w:shd w:val="clear" w:color="auto" w:fill="auto"/>
            <w:vAlign w:val="center"/>
          </w:tcPr>
          <w:p w14:paraId="21C2472D" w14:textId="77777777" w:rsidR="00FE14D3" w:rsidRDefault="00000000">
            <w:pPr>
              <w:spacing w:line="276" w:lineRule="auto"/>
              <w:ind w:firstLineChars="50" w:firstLine="90"/>
              <w:jc w:val="center"/>
              <w:rPr>
                <w:rFonts w:ascii="Arial" w:eastAsia="等线" w:hAnsi="Arial" w:cs="Arial"/>
                <w:b/>
                <w:bCs/>
                <w:sz w:val="18"/>
                <w:szCs w:val="18"/>
              </w:rPr>
            </w:pPr>
            <w:r>
              <w:rPr>
                <w:rFonts w:ascii="Arial" w:eastAsia="等线" w:hAnsi="Arial" w:cs="Arial"/>
                <w:b/>
                <w:bCs/>
                <w:sz w:val="18"/>
                <w:szCs w:val="18"/>
              </w:rPr>
              <w:t>Missing</w:t>
            </w:r>
          </w:p>
          <w:p w14:paraId="35313E66" w14:textId="77777777" w:rsidR="00FE14D3" w:rsidRDefault="00000000">
            <w:pPr>
              <w:spacing w:line="276" w:lineRule="auto"/>
              <w:ind w:firstLineChars="50" w:firstLine="90"/>
              <w:jc w:val="center"/>
              <w:rPr>
                <w:rFonts w:ascii="Arial" w:eastAsia="等线" w:hAnsi="Arial" w:cs="Arial"/>
                <w:b/>
                <w:bCs/>
                <w:sz w:val="18"/>
                <w:szCs w:val="18"/>
              </w:rPr>
            </w:pPr>
            <w:r>
              <w:rPr>
                <w:rFonts w:ascii="Arial" w:eastAsia="等线" w:hAnsi="Arial" w:cs="Arial"/>
                <w:b/>
                <w:bCs/>
                <w:sz w:val="18"/>
                <w:szCs w:val="18"/>
                <w:lang w:bidi="ar"/>
              </w:rPr>
              <w:t>(</w:t>
            </w:r>
            <w:r>
              <w:rPr>
                <w:rFonts w:ascii="Arial" w:eastAsia="等线" w:hAnsi="Arial" w:cs="Arial"/>
                <w:b/>
                <w:bCs/>
                <w:i/>
                <w:iCs/>
                <w:sz w:val="18"/>
                <w:szCs w:val="18"/>
                <w:lang w:bidi="ar"/>
              </w:rPr>
              <w:t xml:space="preserve">N </w:t>
            </w:r>
            <w:r>
              <w:rPr>
                <w:rFonts w:ascii="Arial" w:eastAsia="等线" w:hAnsi="Arial" w:cs="Arial"/>
                <w:b/>
                <w:bCs/>
                <w:sz w:val="18"/>
                <w:szCs w:val="18"/>
                <w:lang w:bidi="ar"/>
              </w:rPr>
              <w:t xml:space="preserve">= </w:t>
            </w:r>
            <w:r>
              <w:rPr>
                <w:rFonts w:ascii="Arial" w:eastAsia="宋体" w:hAnsi="Arial" w:cs="Arial"/>
                <w:b/>
                <w:bCs/>
                <w:color w:val="333333"/>
                <w:sz w:val="18"/>
                <w:szCs w:val="18"/>
                <w:shd w:val="clear" w:color="auto" w:fill="FFFFFF"/>
                <w:lang w:bidi="ar"/>
              </w:rPr>
              <w:t>10,950</w:t>
            </w:r>
            <w:r>
              <w:rPr>
                <w:rFonts w:ascii="Arial" w:eastAsia="等线" w:hAnsi="Arial" w:cs="Arial"/>
                <w:b/>
                <w:bCs/>
                <w:sz w:val="18"/>
                <w:szCs w:val="18"/>
                <w:lang w:bidi="ar"/>
              </w:rPr>
              <w:t>)</w:t>
            </w:r>
          </w:p>
        </w:tc>
        <w:tc>
          <w:tcPr>
            <w:tcW w:w="0" w:type="auto"/>
            <w:tcBorders>
              <w:top w:val="single" w:sz="8" w:space="0" w:color="auto"/>
              <w:left w:val="nil"/>
              <w:bottom w:val="single" w:sz="4" w:space="0" w:color="auto"/>
              <w:right w:val="nil"/>
            </w:tcBorders>
            <w:shd w:val="clear" w:color="auto" w:fill="auto"/>
            <w:vAlign w:val="center"/>
          </w:tcPr>
          <w:p w14:paraId="3D33999C" w14:textId="77777777" w:rsidR="00FE14D3" w:rsidRDefault="00000000">
            <w:pPr>
              <w:pStyle w:val="Compact"/>
              <w:spacing w:before="0" w:after="0" w:line="276" w:lineRule="auto"/>
              <w:ind w:firstLine="105"/>
              <w:jc w:val="center"/>
              <w:rPr>
                <w:rFonts w:ascii="Arial" w:eastAsia="等线" w:hAnsi="Arial" w:cs="Arial"/>
                <w:b/>
                <w:bCs/>
                <w:sz w:val="18"/>
                <w:szCs w:val="18"/>
              </w:rPr>
            </w:pPr>
            <w:r>
              <w:rPr>
                <w:rFonts w:ascii="Arial" w:eastAsia="等线" w:hAnsi="Arial" w:cs="Arial"/>
                <w:b/>
                <w:bCs/>
                <w:sz w:val="18"/>
                <w:szCs w:val="18"/>
              </w:rPr>
              <w:t>Non-missing</w:t>
            </w:r>
          </w:p>
          <w:p w14:paraId="7F98C53E" w14:textId="77777777" w:rsidR="00FE14D3" w:rsidRDefault="00000000">
            <w:pPr>
              <w:spacing w:line="276" w:lineRule="auto"/>
              <w:ind w:firstLineChars="50" w:firstLine="90"/>
              <w:jc w:val="center"/>
              <w:rPr>
                <w:rFonts w:ascii="Arial" w:eastAsia="等线" w:hAnsi="Arial" w:cs="Arial"/>
                <w:b/>
                <w:bCs/>
                <w:sz w:val="18"/>
                <w:szCs w:val="18"/>
              </w:rPr>
            </w:pPr>
            <w:r>
              <w:rPr>
                <w:rFonts w:ascii="Arial" w:eastAsia="等线" w:hAnsi="Arial" w:cs="Arial"/>
                <w:b/>
                <w:bCs/>
                <w:i/>
                <w:iCs/>
                <w:sz w:val="18"/>
                <w:szCs w:val="18"/>
                <w:lang w:bidi="ar"/>
              </w:rPr>
              <w:t>(N</w:t>
            </w:r>
            <w:r>
              <w:rPr>
                <w:rFonts w:ascii="Arial" w:eastAsia="等线" w:hAnsi="Arial" w:cs="Arial"/>
                <w:b/>
                <w:bCs/>
                <w:sz w:val="18"/>
                <w:szCs w:val="18"/>
                <w:lang w:bidi="ar"/>
              </w:rPr>
              <w:t xml:space="preserve"> = </w:t>
            </w:r>
            <w:r>
              <w:rPr>
                <w:rFonts w:ascii="Arial" w:eastAsia="宋体" w:hAnsi="Arial" w:cs="Arial"/>
                <w:b/>
                <w:bCs/>
                <w:color w:val="333333"/>
                <w:sz w:val="18"/>
                <w:szCs w:val="18"/>
                <w:shd w:val="clear" w:color="auto" w:fill="FFFFFF"/>
                <w:lang w:bidi="ar"/>
              </w:rPr>
              <w:t>19,021</w:t>
            </w:r>
            <w:r>
              <w:rPr>
                <w:rFonts w:ascii="Arial" w:eastAsia="等线" w:hAnsi="Arial" w:cs="Arial"/>
                <w:b/>
                <w:bCs/>
                <w:sz w:val="18"/>
                <w:szCs w:val="18"/>
                <w:lang w:bidi="ar"/>
              </w:rPr>
              <w:t>)</w:t>
            </w:r>
          </w:p>
        </w:tc>
      </w:tr>
      <w:tr w:rsidR="00FE14D3" w14:paraId="48D4C74D" w14:textId="77777777" w:rsidTr="00FE14D3">
        <w:trPr>
          <w:jc w:val="center"/>
        </w:trPr>
        <w:tc>
          <w:tcPr>
            <w:tcW w:w="0" w:type="auto"/>
            <w:tcBorders>
              <w:top w:val="single" w:sz="4" w:space="0" w:color="auto"/>
              <w:left w:val="nil"/>
              <w:bottom w:val="nil"/>
              <w:right w:val="nil"/>
            </w:tcBorders>
            <w:shd w:val="clear" w:color="auto" w:fill="auto"/>
            <w:vAlign w:val="center"/>
          </w:tcPr>
          <w:p w14:paraId="341186C9" w14:textId="77777777" w:rsidR="00FE14D3" w:rsidRDefault="00000000">
            <w:pPr>
              <w:spacing w:line="276" w:lineRule="auto"/>
              <w:ind w:firstLine="105"/>
              <w:rPr>
                <w:rFonts w:ascii="Arial" w:eastAsia="等线" w:hAnsi="Arial" w:cs="Arial"/>
                <w:sz w:val="18"/>
                <w:szCs w:val="18"/>
              </w:rPr>
            </w:pPr>
            <w:r>
              <w:rPr>
                <w:rFonts w:ascii="Arial" w:eastAsia="等线" w:hAnsi="Arial" w:cs="Arial"/>
                <w:b/>
                <w:bCs/>
                <w:sz w:val="18"/>
                <w:szCs w:val="18"/>
                <w:lang w:bidi="ar"/>
              </w:rPr>
              <w:t>Age</w:t>
            </w:r>
            <w:r>
              <w:rPr>
                <w:rFonts w:ascii="Arial" w:eastAsia="等线" w:hAnsi="Arial" w:cs="Arial"/>
                <w:sz w:val="18"/>
                <w:szCs w:val="18"/>
                <w:lang w:bidi="ar"/>
              </w:rPr>
              <w:t xml:space="preserve"> (years)</w:t>
            </w:r>
          </w:p>
        </w:tc>
        <w:tc>
          <w:tcPr>
            <w:tcW w:w="0" w:type="auto"/>
            <w:tcBorders>
              <w:top w:val="single" w:sz="4" w:space="0" w:color="auto"/>
              <w:left w:val="nil"/>
              <w:bottom w:val="nil"/>
              <w:right w:val="nil"/>
            </w:tcBorders>
            <w:shd w:val="clear" w:color="auto" w:fill="auto"/>
            <w:vAlign w:val="center"/>
          </w:tcPr>
          <w:p w14:paraId="1F6C9541" w14:textId="77777777" w:rsidR="00FE14D3" w:rsidRDefault="00000000">
            <w:pPr>
              <w:jc w:val="center"/>
              <w:rPr>
                <w:rFonts w:ascii="Arial" w:eastAsia="宋体" w:hAnsi="Arial" w:cs="Arial"/>
                <w:sz w:val="18"/>
                <w:szCs w:val="18"/>
              </w:rPr>
            </w:pPr>
            <w:r>
              <w:rPr>
                <w:rFonts w:ascii="Arial" w:eastAsia="宋体" w:hAnsi="Arial" w:cs="Arial"/>
                <w:color w:val="333333"/>
                <w:sz w:val="18"/>
                <w:szCs w:val="18"/>
                <w:shd w:val="clear" w:color="auto" w:fill="FFFFFF"/>
                <w:lang w:bidi="ar"/>
              </w:rPr>
              <w:t>50.54 ± 17.98</w:t>
            </w:r>
          </w:p>
        </w:tc>
        <w:tc>
          <w:tcPr>
            <w:tcW w:w="0" w:type="auto"/>
            <w:tcBorders>
              <w:top w:val="single" w:sz="4" w:space="0" w:color="auto"/>
              <w:left w:val="nil"/>
              <w:bottom w:val="nil"/>
              <w:right w:val="nil"/>
            </w:tcBorders>
            <w:shd w:val="clear" w:color="auto" w:fill="auto"/>
            <w:vAlign w:val="center"/>
          </w:tcPr>
          <w:p w14:paraId="23A695FD" w14:textId="77777777" w:rsidR="00FE14D3" w:rsidRDefault="00000000">
            <w:pPr>
              <w:jc w:val="center"/>
              <w:rPr>
                <w:rFonts w:ascii="Arial" w:eastAsia="宋体" w:hAnsi="Arial" w:cs="Arial"/>
                <w:sz w:val="18"/>
                <w:szCs w:val="18"/>
              </w:rPr>
            </w:pPr>
            <w:r>
              <w:rPr>
                <w:rFonts w:ascii="Arial" w:eastAsia="宋体" w:hAnsi="Arial" w:cs="Arial"/>
                <w:color w:val="333333"/>
                <w:sz w:val="18"/>
                <w:szCs w:val="18"/>
                <w:shd w:val="clear" w:color="auto" w:fill="FFFFFF"/>
                <w:lang w:bidi="ar"/>
              </w:rPr>
              <w:t>49.56 ± 17.52</w:t>
            </w:r>
          </w:p>
        </w:tc>
      </w:tr>
      <w:tr w:rsidR="00FE14D3" w14:paraId="0941AF70" w14:textId="77777777" w:rsidTr="00FE14D3">
        <w:trPr>
          <w:jc w:val="center"/>
        </w:trPr>
        <w:tc>
          <w:tcPr>
            <w:tcW w:w="0" w:type="auto"/>
            <w:tcBorders>
              <w:top w:val="nil"/>
              <w:left w:val="nil"/>
              <w:bottom w:val="nil"/>
              <w:right w:val="nil"/>
            </w:tcBorders>
            <w:shd w:val="clear" w:color="auto" w:fill="auto"/>
            <w:vAlign w:val="center"/>
          </w:tcPr>
          <w:p w14:paraId="25EEBE40" w14:textId="77777777" w:rsidR="00FE14D3" w:rsidRDefault="00000000">
            <w:pPr>
              <w:spacing w:line="276" w:lineRule="auto"/>
              <w:ind w:firstLine="105"/>
              <w:rPr>
                <w:rFonts w:ascii="Arial" w:eastAsia="等线" w:hAnsi="Arial" w:cs="Arial"/>
                <w:sz w:val="18"/>
                <w:szCs w:val="18"/>
              </w:rPr>
            </w:pPr>
            <w:r>
              <w:rPr>
                <w:rFonts w:ascii="Arial" w:eastAsia="等线" w:hAnsi="Arial" w:cs="Arial"/>
                <w:b/>
                <w:bCs/>
                <w:sz w:val="18"/>
                <w:szCs w:val="18"/>
                <w:lang w:bidi="ar"/>
              </w:rPr>
              <w:t>Gender</w:t>
            </w:r>
          </w:p>
        </w:tc>
        <w:tc>
          <w:tcPr>
            <w:tcW w:w="0" w:type="auto"/>
            <w:tcBorders>
              <w:top w:val="nil"/>
              <w:left w:val="nil"/>
              <w:bottom w:val="nil"/>
              <w:right w:val="nil"/>
            </w:tcBorders>
            <w:shd w:val="clear" w:color="auto" w:fill="auto"/>
            <w:vAlign w:val="center"/>
          </w:tcPr>
          <w:p w14:paraId="53055898" w14:textId="77777777" w:rsidR="00FE14D3" w:rsidRDefault="00FE14D3">
            <w:pPr>
              <w:jc w:val="center"/>
              <w:rPr>
                <w:rFonts w:ascii="Arial" w:eastAsia="等线" w:hAnsi="Arial" w:cs="Arial"/>
                <w:sz w:val="18"/>
                <w:szCs w:val="18"/>
              </w:rPr>
            </w:pPr>
          </w:p>
        </w:tc>
        <w:tc>
          <w:tcPr>
            <w:tcW w:w="0" w:type="auto"/>
            <w:tcBorders>
              <w:top w:val="nil"/>
              <w:left w:val="nil"/>
              <w:bottom w:val="nil"/>
              <w:right w:val="nil"/>
            </w:tcBorders>
            <w:shd w:val="clear" w:color="auto" w:fill="auto"/>
            <w:vAlign w:val="center"/>
          </w:tcPr>
          <w:p w14:paraId="0F2493AB" w14:textId="77777777" w:rsidR="00FE14D3" w:rsidRDefault="00FE14D3">
            <w:pPr>
              <w:jc w:val="center"/>
              <w:rPr>
                <w:rFonts w:ascii="Arial" w:eastAsia="等线" w:hAnsi="Arial" w:cs="Arial"/>
                <w:sz w:val="18"/>
                <w:szCs w:val="18"/>
              </w:rPr>
            </w:pPr>
          </w:p>
        </w:tc>
      </w:tr>
      <w:tr w:rsidR="00FE14D3" w14:paraId="3D13DAA1" w14:textId="77777777" w:rsidTr="00FE14D3">
        <w:trPr>
          <w:jc w:val="center"/>
        </w:trPr>
        <w:tc>
          <w:tcPr>
            <w:tcW w:w="0" w:type="auto"/>
            <w:tcBorders>
              <w:top w:val="nil"/>
              <w:left w:val="nil"/>
              <w:bottom w:val="nil"/>
              <w:right w:val="nil"/>
            </w:tcBorders>
            <w:shd w:val="clear" w:color="auto" w:fill="auto"/>
            <w:vAlign w:val="center"/>
          </w:tcPr>
          <w:p w14:paraId="37F40486" w14:textId="77777777" w:rsidR="00FE14D3" w:rsidRDefault="00000000">
            <w:pPr>
              <w:spacing w:line="276" w:lineRule="auto"/>
              <w:ind w:firstLineChars="50" w:firstLine="90"/>
              <w:jc w:val="center"/>
              <w:rPr>
                <w:rFonts w:ascii="Arial" w:eastAsia="等线" w:hAnsi="Arial" w:cs="Arial"/>
                <w:sz w:val="18"/>
                <w:szCs w:val="18"/>
              </w:rPr>
            </w:pPr>
            <w:r>
              <w:rPr>
                <w:rFonts w:ascii="Arial" w:eastAsia="等线" w:hAnsi="Arial" w:cs="Arial"/>
                <w:sz w:val="18"/>
                <w:szCs w:val="18"/>
                <w:lang w:bidi="ar"/>
              </w:rPr>
              <w:t>Male</w:t>
            </w:r>
          </w:p>
        </w:tc>
        <w:tc>
          <w:tcPr>
            <w:tcW w:w="0" w:type="auto"/>
            <w:tcBorders>
              <w:top w:val="nil"/>
              <w:left w:val="nil"/>
              <w:bottom w:val="nil"/>
              <w:right w:val="nil"/>
            </w:tcBorders>
            <w:shd w:val="clear" w:color="auto" w:fill="auto"/>
            <w:vAlign w:val="center"/>
          </w:tcPr>
          <w:p w14:paraId="275E624C"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5,511 (50.3)</w:t>
            </w:r>
          </w:p>
        </w:tc>
        <w:tc>
          <w:tcPr>
            <w:tcW w:w="0" w:type="auto"/>
            <w:tcBorders>
              <w:top w:val="nil"/>
              <w:left w:val="nil"/>
              <w:bottom w:val="nil"/>
              <w:right w:val="nil"/>
            </w:tcBorders>
            <w:shd w:val="clear" w:color="auto" w:fill="auto"/>
            <w:vAlign w:val="center"/>
          </w:tcPr>
          <w:p w14:paraId="6AEDBA60"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9,234 (48.5)</w:t>
            </w:r>
          </w:p>
        </w:tc>
      </w:tr>
      <w:tr w:rsidR="00FE14D3" w14:paraId="748A172C" w14:textId="77777777" w:rsidTr="00FE14D3">
        <w:trPr>
          <w:jc w:val="center"/>
        </w:trPr>
        <w:tc>
          <w:tcPr>
            <w:tcW w:w="0" w:type="auto"/>
            <w:tcBorders>
              <w:top w:val="nil"/>
              <w:left w:val="nil"/>
              <w:bottom w:val="nil"/>
              <w:right w:val="nil"/>
            </w:tcBorders>
            <w:shd w:val="clear" w:color="auto" w:fill="auto"/>
            <w:vAlign w:val="center"/>
          </w:tcPr>
          <w:p w14:paraId="3DB71FBD" w14:textId="77777777" w:rsidR="00FE14D3" w:rsidRDefault="00000000">
            <w:pPr>
              <w:spacing w:line="276" w:lineRule="auto"/>
              <w:ind w:firstLineChars="50" w:firstLine="90"/>
              <w:jc w:val="center"/>
              <w:rPr>
                <w:rFonts w:ascii="Arial" w:eastAsia="等线" w:hAnsi="Arial" w:cs="Arial"/>
                <w:sz w:val="18"/>
                <w:szCs w:val="18"/>
              </w:rPr>
            </w:pPr>
            <w:r>
              <w:rPr>
                <w:rFonts w:ascii="Arial" w:eastAsia="等线" w:hAnsi="Arial" w:cs="Arial"/>
                <w:sz w:val="18"/>
                <w:szCs w:val="18"/>
                <w:lang w:bidi="ar"/>
              </w:rPr>
              <w:t>Female</w:t>
            </w:r>
          </w:p>
        </w:tc>
        <w:tc>
          <w:tcPr>
            <w:tcW w:w="0" w:type="auto"/>
            <w:tcBorders>
              <w:top w:val="nil"/>
              <w:left w:val="nil"/>
              <w:bottom w:val="nil"/>
              <w:right w:val="nil"/>
            </w:tcBorders>
            <w:shd w:val="clear" w:color="auto" w:fill="auto"/>
            <w:vAlign w:val="center"/>
          </w:tcPr>
          <w:p w14:paraId="354979EA"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5,439 (49.7)</w:t>
            </w:r>
          </w:p>
        </w:tc>
        <w:tc>
          <w:tcPr>
            <w:tcW w:w="0" w:type="auto"/>
            <w:tcBorders>
              <w:top w:val="nil"/>
              <w:left w:val="nil"/>
              <w:bottom w:val="nil"/>
              <w:right w:val="nil"/>
            </w:tcBorders>
            <w:shd w:val="clear" w:color="auto" w:fill="auto"/>
            <w:vAlign w:val="center"/>
          </w:tcPr>
          <w:p w14:paraId="5ED6E132" w14:textId="77777777" w:rsidR="00FE14D3" w:rsidRDefault="00000000">
            <w:pPr>
              <w:widowControl/>
              <w:ind w:left="150" w:right="150"/>
              <w:jc w:val="center"/>
              <w:rPr>
                <w:rFonts w:ascii="Arial" w:eastAsia="等线" w:hAnsi="Arial" w:cs="Arial"/>
                <w:sz w:val="18"/>
                <w:szCs w:val="18"/>
              </w:rPr>
            </w:pPr>
            <w:r>
              <w:rPr>
                <w:rFonts w:ascii="Arial" w:eastAsia="宋体" w:hAnsi="Arial" w:cs="Arial"/>
                <w:color w:val="333333"/>
                <w:sz w:val="18"/>
                <w:szCs w:val="18"/>
                <w:lang w:bidi="ar"/>
              </w:rPr>
              <w:t>9,790 (51.5)</w:t>
            </w:r>
          </w:p>
        </w:tc>
      </w:tr>
      <w:tr w:rsidR="00FE14D3" w14:paraId="3AA48B0D" w14:textId="77777777" w:rsidTr="00FE14D3">
        <w:trPr>
          <w:jc w:val="center"/>
        </w:trPr>
        <w:tc>
          <w:tcPr>
            <w:tcW w:w="0" w:type="auto"/>
            <w:tcBorders>
              <w:top w:val="nil"/>
              <w:left w:val="nil"/>
              <w:bottom w:val="nil"/>
              <w:right w:val="nil"/>
            </w:tcBorders>
            <w:shd w:val="clear" w:color="auto" w:fill="auto"/>
            <w:vAlign w:val="center"/>
          </w:tcPr>
          <w:p w14:paraId="70A7F548" w14:textId="77777777" w:rsidR="00FE14D3" w:rsidRDefault="00000000">
            <w:pPr>
              <w:spacing w:line="276" w:lineRule="auto"/>
              <w:jc w:val="left"/>
              <w:rPr>
                <w:rFonts w:ascii="Arial" w:eastAsia="等线" w:hAnsi="Arial" w:cs="Arial"/>
                <w:sz w:val="18"/>
                <w:szCs w:val="18"/>
              </w:rPr>
            </w:pPr>
            <w:r>
              <w:rPr>
                <w:rFonts w:ascii="Arial" w:eastAsia="等线" w:hAnsi="Arial" w:cs="Arial"/>
                <w:b/>
                <w:bCs/>
                <w:sz w:val="18"/>
                <w:szCs w:val="18"/>
                <w:lang w:bidi="ar"/>
              </w:rPr>
              <w:t>Race</w:t>
            </w:r>
          </w:p>
        </w:tc>
        <w:tc>
          <w:tcPr>
            <w:tcW w:w="0" w:type="auto"/>
            <w:tcBorders>
              <w:top w:val="nil"/>
              <w:left w:val="nil"/>
              <w:bottom w:val="nil"/>
              <w:right w:val="nil"/>
            </w:tcBorders>
            <w:shd w:val="clear" w:color="auto" w:fill="auto"/>
            <w:vAlign w:val="center"/>
          </w:tcPr>
          <w:p w14:paraId="7679C68F" w14:textId="77777777" w:rsidR="00FE14D3" w:rsidRDefault="00FE14D3">
            <w:pPr>
              <w:jc w:val="center"/>
              <w:rPr>
                <w:rFonts w:ascii="Arial" w:eastAsia="等线" w:hAnsi="Arial" w:cs="Arial"/>
                <w:sz w:val="18"/>
                <w:szCs w:val="18"/>
              </w:rPr>
            </w:pPr>
          </w:p>
        </w:tc>
        <w:tc>
          <w:tcPr>
            <w:tcW w:w="0" w:type="auto"/>
            <w:tcBorders>
              <w:top w:val="nil"/>
              <w:left w:val="nil"/>
              <w:bottom w:val="nil"/>
              <w:right w:val="nil"/>
            </w:tcBorders>
            <w:shd w:val="clear" w:color="auto" w:fill="auto"/>
            <w:vAlign w:val="center"/>
          </w:tcPr>
          <w:p w14:paraId="38C36272" w14:textId="77777777" w:rsidR="00FE14D3" w:rsidRDefault="00FE14D3">
            <w:pPr>
              <w:widowControl/>
              <w:ind w:left="150" w:right="150"/>
              <w:jc w:val="center"/>
              <w:rPr>
                <w:rFonts w:ascii="Arial" w:eastAsia="等线" w:hAnsi="Arial" w:cs="Arial"/>
                <w:sz w:val="18"/>
                <w:szCs w:val="18"/>
              </w:rPr>
            </w:pPr>
          </w:p>
        </w:tc>
      </w:tr>
      <w:tr w:rsidR="00FE14D3" w14:paraId="3395B49F" w14:textId="77777777" w:rsidTr="00FE14D3">
        <w:trPr>
          <w:jc w:val="center"/>
        </w:trPr>
        <w:tc>
          <w:tcPr>
            <w:tcW w:w="0" w:type="auto"/>
            <w:tcBorders>
              <w:top w:val="nil"/>
              <w:left w:val="nil"/>
              <w:bottom w:val="nil"/>
              <w:right w:val="nil"/>
            </w:tcBorders>
            <w:shd w:val="clear" w:color="auto" w:fill="auto"/>
            <w:vAlign w:val="center"/>
          </w:tcPr>
          <w:p w14:paraId="5577512E" w14:textId="77777777" w:rsidR="00FE14D3" w:rsidRDefault="00000000">
            <w:pPr>
              <w:spacing w:line="276" w:lineRule="auto"/>
              <w:ind w:firstLineChars="50" w:firstLine="90"/>
              <w:jc w:val="center"/>
              <w:rPr>
                <w:rFonts w:ascii="Arial" w:eastAsia="等线" w:hAnsi="Arial" w:cs="Arial"/>
                <w:sz w:val="18"/>
                <w:szCs w:val="18"/>
              </w:rPr>
            </w:pPr>
            <w:r>
              <w:rPr>
                <w:rFonts w:ascii="Arial" w:eastAsia="宋体" w:hAnsi="Arial" w:cs="Arial"/>
                <w:color w:val="000000"/>
                <w:sz w:val="18"/>
                <w:szCs w:val="18"/>
                <w:lang w:bidi="ar"/>
              </w:rPr>
              <w:t>Mexican American</w:t>
            </w:r>
          </w:p>
        </w:tc>
        <w:tc>
          <w:tcPr>
            <w:tcW w:w="0" w:type="auto"/>
            <w:tcBorders>
              <w:top w:val="nil"/>
              <w:left w:val="nil"/>
              <w:bottom w:val="nil"/>
              <w:right w:val="nil"/>
            </w:tcBorders>
            <w:shd w:val="clear" w:color="auto" w:fill="auto"/>
            <w:vAlign w:val="center"/>
          </w:tcPr>
          <w:p w14:paraId="5D723B49"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1,777 (16.2)</w:t>
            </w:r>
          </w:p>
        </w:tc>
        <w:tc>
          <w:tcPr>
            <w:tcW w:w="0" w:type="auto"/>
            <w:tcBorders>
              <w:top w:val="nil"/>
              <w:left w:val="nil"/>
              <w:bottom w:val="nil"/>
              <w:right w:val="nil"/>
            </w:tcBorders>
            <w:shd w:val="clear" w:color="auto" w:fill="auto"/>
            <w:vAlign w:val="center"/>
          </w:tcPr>
          <w:p w14:paraId="025936BD" w14:textId="77777777" w:rsidR="00FE14D3" w:rsidRDefault="00000000">
            <w:pPr>
              <w:widowControl/>
              <w:ind w:left="150" w:right="150"/>
              <w:jc w:val="center"/>
              <w:rPr>
                <w:rFonts w:ascii="Arial" w:eastAsia="等线" w:hAnsi="Arial" w:cs="Arial"/>
                <w:sz w:val="18"/>
                <w:szCs w:val="18"/>
              </w:rPr>
            </w:pPr>
            <w:r>
              <w:rPr>
                <w:rFonts w:ascii="Arial" w:eastAsia="宋体" w:hAnsi="Arial" w:cs="Arial"/>
                <w:color w:val="333333"/>
                <w:sz w:val="18"/>
                <w:szCs w:val="18"/>
                <w:shd w:val="clear" w:color="auto" w:fill="FFFFFF"/>
                <w:lang w:bidi="ar"/>
              </w:rPr>
              <w:t>2,724 (14.3)</w:t>
            </w:r>
          </w:p>
        </w:tc>
      </w:tr>
      <w:tr w:rsidR="00FE14D3" w14:paraId="411375E3" w14:textId="77777777" w:rsidTr="00FE14D3">
        <w:trPr>
          <w:jc w:val="center"/>
        </w:trPr>
        <w:tc>
          <w:tcPr>
            <w:tcW w:w="0" w:type="auto"/>
            <w:tcBorders>
              <w:top w:val="nil"/>
              <w:left w:val="nil"/>
              <w:bottom w:val="nil"/>
              <w:right w:val="nil"/>
            </w:tcBorders>
            <w:shd w:val="clear" w:color="auto" w:fill="auto"/>
            <w:vAlign w:val="center"/>
          </w:tcPr>
          <w:p w14:paraId="113F07F1" w14:textId="77777777" w:rsidR="00FE14D3" w:rsidRDefault="00000000">
            <w:pPr>
              <w:widowControl/>
              <w:jc w:val="center"/>
              <w:rPr>
                <w:rFonts w:ascii="Arial" w:hAnsi="Arial" w:cs="Arial"/>
                <w:color w:val="000000"/>
                <w:kern w:val="0"/>
                <w:sz w:val="18"/>
                <w:szCs w:val="18"/>
              </w:rPr>
            </w:pPr>
            <w:r>
              <w:rPr>
                <w:rFonts w:ascii="Arial" w:eastAsia="宋体" w:hAnsi="Arial" w:cs="Arial"/>
                <w:color w:val="000000"/>
                <w:sz w:val="18"/>
                <w:szCs w:val="18"/>
                <w:lang w:bidi="ar"/>
              </w:rPr>
              <w:t>Other Hispanic</w:t>
            </w:r>
          </w:p>
        </w:tc>
        <w:tc>
          <w:tcPr>
            <w:tcW w:w="0" w:type="auto"/>
            <w:tcBorders>
              <w:top w:val="nil"/>
              <w:left w:val="nil"/>
              <w:bottom w:val="nil"/>
              <w:right w:val="nil"/>
            </w:tcBorders>
            <w:shd w:val="clear" w:color="auto" w:fill="auto"/>
            <w:vAlign w:val="center"/>
          </w:tcPr>
          <w:p w14:paraId="3A205A4E"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1,226 (11.2)</w:t>
            </w:r>
          </w:p>
        </w:tc>
        <w:tc>
          <w:tcPr>
            <w:tcW w:w="0" w:type="auto"/>
            <w:tcBorders>
              <w:top w:val="nil"/>
              <w:left w:val="nil"/>
              <w:bottom w:val="nil"/>
              <w:right w:val="nil"/>
            </w:tcBorders>
            <w:shd w:val="clear" w:color="auto" w:fill="auto"/>
            <w:vAlign w:val="center"/>
          </w:tcPr>
          <w:p w14:paraId="06352D31" w14:textId="77777777" w:rsidR="00FE14D3" w:rsidRDefault="00000000">
            <w:pPr>
              <w:widowControl/>
              <w:ind w:left="150" w:right="150"/>
              <w:jc w:val="center"/>
              <w:rPr>
                <w:rFonts w:ascii="Arial" w:eastAsia="等线" w:hAnsi="Arial" w:cs="Arial"/>
                <w:sz w:val="18"/>
                <w:szCs w:val="18"/>
              </w:rPr>
            </w:pPr>
            <w:r>
              <w:rPr>
                <w:rFonts w:ascii="Arial" w:eastAsia="宋体" w:hAnsi="Arial" w:cs="Arial"/>
                <w:color w:val="333333"/>
                <w:sz w:val="18"/>
                <w:szCs w:val="18"/>
                <w:lang w:bidi="ar"/>
              </w:rPr>
              <w:t>1,893 (10.0)</w:t>
            </w:r>
          </w:p>
        </w:tc>
      </w:tr>
      <w:tr w:rsidR="00FE14D3" w14:paraId="78877160" w14:textId="77777777" w:rsidTr="00FE14D3">
        <w:trPr>
          <w:jc w:val="center"/>
        </w:trPr>
        <w:tc>
          <w:tcPr>
            <w:tcW w:w="0" w:type="auto"/>
            <w:tcBorders>
              <w:top w:val="nil"/>
              <w:left w:val="nil"/>
              <w:bottom w:val="nil"/>
              <w:right w:val="nil"/>
            </w:tcBorders>
            <w:shd w:val="clear" w:color="auto" w:fill="auto"/>
            <w:vAlign w:val="center"/>
          </w:tcPr>
          <w:p w14:paraId="229E4B13" w14:textId="77777777" w:rsidR="00FE14D3" w:rsidRDefault="00000000">
            <w:pPr>
              <w:spacing w:line="276" w:lineRule="auto"/>
              <w:ind w:firstLineChars="50" w:firstLine="90"/>
              <w:jc w:val="center"/>
              <w:rPr>
                <w:rFonts w:ascii="Arial" w:eastAsia="等线" w:hAnsi="Arial" w:cs="Arial"/>
                <w:sz w:val="18"/>
                <w:szCs w:val="18"/>
              </w:rPr>
            </w:pPr>
            <w:r>
              <w:rPr>
                <w:rFonts w:ascii="Arial" w:eastAsia="宋体" w:hAnsi="Arial" w:cs="Arial"/>
                <w:color w:val="000000"/>
                <w:sz w:val="18"/>
                <w:szCs w:val="18"/>
                <w:lang w:bidi="ar"/>
              </w:rPr>
              <w:t>Non-Hispanic White</w:t>
            </w:r>
          </w:p>
        </w:tc>
        <w:tc>
          <w:tcPr>
            <w:tcW w:w="0" w:type="auto"/>
            <w:tcBorders>
              <w:top w:val="nil"/>
              <w:left w:val="nil"/>
              <w:bottom w:val="nil"/>
              <w:right w:val="nil"/>
            </w:tcBorders>
            <w:shd w:val="clear" w:color="auto" w:fill="auto"/>
            <w:vAlign w:val="center"/>
          </w:tcPr>
          <w:p w14:paraId="2DB2E7ED"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3,731 (34.1)</w:t>
            </w:r>
          </w:p>
        </w:tc>
        <w:tc>
          <w:tcPr>
            <w:tcW w:w="0" w:type="auto"/>
            <w:tcBorders>
              <w:top w:val="nil"/>
              <w:left w:val="nil"/>
              <w:bottom w:val="nil"/>
              <w:right w:val="nil"/>
            </w:tcBorders>
            <w:shd w:val="clear" w:color="auto" w:fill="auto"/>
            <w:vAlign w:val="center"/>
          </w:tcPr>
          <w:p w14:paraId="437848A3" w14:textId="77777777" w:rsidR="00FE14D3" w:rsidRDefault="00000000">
            <w:pPr>
              <w:widowControl/>
              <w:ind w:left="150" w:right="150"/>
              <w:jc w:val="center"/>
              <w:rPr>
                <w:rFonts w:ascii="Arial" w:eastAsia="等线" w:hAnsi="Arial" w:cs="Arial"/>
                <w:sz w:val="18"/>
                <w:szCs w:val="18"/>
              </w:rPr>
            </w:pPr>
            <w:r>
              <w:rPr>
                <w:rFonts w:ascii="Arial" w:eastAsia="宋体" w:hAnsi="Arial" w:cs="Arial"/>
                <w:color w:val="333333"/>
                <w:sz w:val="18"/>
                <w:szCs w:val="18"/>
                <w:shd w:val="clear" w:color="auto" w:fill="FFFFFF"/>
                <w:lang w:bidi="ar"/>
              </w:rPr>
              <w:t>8,728 (45.9)</w:t>
            </w:r>
          </w:p>
        </w:tc>
      </w:tr>
      <w:tr w:rsidR="00FE14D3" w14:paraId="7917F966" w14:textId="77777777" w:rsidTr="00FE14D3">
        <w:trPr>
          <w:jc w:val="center"/>
        </w:trPr>
        <w:tc>
          <w:tcPr>
            <w:tcW w:w="0" w:type="auto"/>
            <w:tcBorders>
              <w:top w:val="nil"/>
              <w:left w:val="nil"/>
              <w:bottom w:val="nil"/>
              <w:right w:val="nil"/>
            </w:tcBorders>
            <w:shd w:val="clear" w:color="auto" w:fill="auto"/>
            <w:vAlign w:val="center"/>
          </w:tcPr>
          <w:p w14:paraId="7F1559BF" w14:textId="77777777" w:rsidR="00FE14D3" w:rsidRDefault="00000000">
            <w:pPr>
              <w:spacing w:line="276" w:lineRule="auto"/>
              <w:ind w:firstLineChars="50" w:firstLine="90"/>
              <w:jc w:val="center"/>
              <w:rPr>
                <w:rFonts w:ascii="Arial" w:eastAsia="等线" w:hAnsi="Arial" w:cs="Arial"/>
                <w:sz w:val="18"/>
                <w:szCs w:val="18"/>
              </w:rPr>
            </w:pPr>
            <w:r>
              <w:rPr>
                <w:rFonts w:ascii="Arial" w:eastAsia="宋体" w:hAnsi="Arial" w:cs="Arial"/>
                <w:color w:val="000000"/>
                <w:sz w:val="18"/>
                <w:szCs w:val="18"/>
                <w:lang w:bidi="ar"/>
              </w:rPr>
              <w:t>Non-Hispanic Black</w:t>
            </w:r>
          </w:p>
        </w:tc>
        <w:tc>
          <w:tcPr>
            <w:tcW w:w="0" w:type="auto"/>
            <w:tcBorders>
              <w:top w:val="nil"/>
              <w:left w:val="nil"/>
              <w:bottom w:val="nil"/>
              <w:right w:val="nil"/>
            </w:tcBorders>
            <w:shd w:val="clear" w:color="auto" w:fill="auto"/>
            <w:vAlign w:val="center"/>
          </w:tcPr>
          <w:p w14:paraId="7120E78D"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2,532 (23.1)</w:t>
            </w:r>
          </w:p>
        </w:tc>
        <w:tc>
          <w:tcPr>
            <w:tcW w:w="0" w:type="auto"/>
            <w:tcBorders>
              <w:top w:val="nil"/>
              <w:left w:val="nil"/>
              <w:bottom w:val="nil"/>
              <w:right w:val="nil"/>
            </w:tcBorders>
            <w:shd w:val="clear" w:color="auto" w:fill="auto"/>
            <w:vAlign w:val="center"/>
          </w:tcPr>
          <w:p w14:paraId="165FED1C" w14:textId="77777777" w:rsidR="00FE14D3" w:rsidRDefault="00000000">
            <w:pPr>
              <w:widowControl/>
              <w:ind w:left="150" w:right="150"/>
              <w:jc w:val="center"/>
              <w:rPr>
                <w:rFonts w:ascii="Arial" w:eastAsia="等线" w:hAnsi="Arial" w:cs="Arial"/>
                <w:sz w:val="18"/>
                <w:szCs w:val="18"/>
              </w:rPr>
            </w:pPr>
            <w:r>
              <w:rPr>
                <w:rFonts w:ascii="Arial" w:eastAsia="宋体" w:hAnsi="Arial" w:cs="Arial"/>
                <w:color w:val="333333"/>
                <w:sz w:val="18"/>
                <w:szCs w:val="18"/>
                <w:shd w:val="clear" w:color="auto" w:fill="FFFFFF"/>
                <w:lang w:bidi="ar"/>
              </w:rPr>
              <w:t>3,886 (20.4)</w:t>
            </w:r>
          </w:p>
        </w:tc>
      </w:tr>
      <w:tr w:rsidR="00FE14D3" w14:paraId="0C251A65" w14:textId="77777777" w:rsidTr="00FE14D3">
        <w:trPr>
          <w:jc w:val="center"/>
        </w:trPr>
        <w:tc>
          <w:tcPr>
            <w:tcW w:w="0" w:type="auto"/>
            <w:tcBorders>
              <w:top w:val="nil"/>
              <w:left w:val="nil"/>
              <w:bottom w:val="nil"/>
              <w:right w:val="nil"/>
            </w:tcBorders>
            <w:shd w:val="clear" w:color="auto" w:fill="auto"/>
            <w:vAlign w:val="center"/>
          </w:tcPr>
          <w:p w14:paraId="27C7C108" w14:textId="77777777" w:rsidR="00FE14D3" w:rsidRDefault="00000000">
            <w:pPr>
              <w:widowControl/>
              <w:jc w:val="center"/>
              <w:rPr>
                <w:rFonts w:ascii="Arial" w:hAnsi="Arial" w:cs="Arial"/>
                <w:color w:val="000000"/>
                <w:kern w:val="0"/>
                <w:sz w:val="18"/>
                <w:szCs w:val="18"/>
              </w:rPr>
            </w:pPr>
            <w:r>
              <w:rPr>
                <w:rFonts w:ascii="Arial" w:eastAsia="宋体" w:hAnsi="Arial" w:cs="Arial"/>
                <w:color w:val="000000"/>
                <w:sz w:val="18"/>
                <w:szCs w:val="18"/>
                <w:lang w:bidi="ar"/>
              </w:rPr>
              <w:t>Other Race - Including Multi-Racial</w:t>
            </w:r>
          </w:p>
        </w:tc>
        <w:tc>
          <w:tcPr>
            <w:tcW w:w="0" w:type="auto"/>
            <w:tcBorders>
              <w:top w:val="nil"/>
              <w:left w:val="nil"/>
              <w:bottom w:val="nil"/>
              <w:right w:val="nil"/>
            </w:tcBorders>
            <w:shd w:val="clear" w:color="auto" w:fill="auto"/>
            <w:vAlign w:val="center"/>
          </w:tcPr>
          <w:p w14:paraId="354516DD"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1,684 (15.4)</w:t>
            </w:r>
          </w:p>
        </w:tc>
        <w:tc>
          <w:tcPr>
            <w:tcW w:w="0" w:type="auto"/>
            <w:tcBorders>
              <w:top w:val="nil"/>
              <w:left w:val="nil"/>
              <w:bottom w:val="nil"/>
              <w:right w:val="nil"/>
            </w:tcBorders>
            <w:shd w:val="clear" w:color="auto" w:fill="auto"/>
            <w:vAlign w:val="center"/>
          </w:tcPr>
          <w:p w14:paraId="368AF6A6" w14:textId="77777777" w:rsidR="00FE14D3" w:rsidRDefault="00000000">
            <w:pPr>
              <w:widowControl/>
              <w:ind w:left="150" w:right="150"/>
              <w:jc w:val="center"/>
              <w:rPr>
                <w:rFonts w:ascii="Arial" w:eastAsia="等线" w:hAnsi="Arial" w:cs="Arial"/>
                <w:sz w:val="18"/>
                <w:szCs w:val="18"/>
              </w:rPr>
            </w:pPr>
            <w:r>
              <w:rPr>
                <w:rFonts w:ascii="Arial" w:eastAsia="宋体" w:hAnsi="Arial" w:cs="Arial"/>
                <w:color w:val="333333"/>
                <w:sz w:val="18"/>
                <w:szCs w:val="18"/>
                <w:shd w:val="clear" w:color="auto" w:fill="FFFFFF"/>
                <w:lang w:bidi="ar"/>
              </w:rPr>
              <w:t>1,790 (9.4)</w:t>
            </w:r>
          </w:p>
        </w:tc>
      </w:tr>
      <w:tr w:rsidR="00FE14D3" w14:paraId="4D4D24F9" w14:textId="77777777" w:rsidTr="00FE14D3">
        <w:trPr>
          <w:jc w:val="center"/>
        </w:trPr>
        <w:tc>
          <w:tcPr>
            <w:tcW w:w="0" w:type="auto"/>
            <w:tcBorders>
              <w:top w:val="nil"/>
              <w:left w:val="nil"/>
              <w:bottom w:val="nil"/>
              <w:right w:val="nil"/>
            </w:tcBorders>
            <w:shd w:val="clear" w:color="auto" w:fill="auto"/>
            <w:vAlign w:val="center"/>
          </w:tcPr>
          <w:p w14:paraId="0672513D" w14:textId="77777777" w:rsidR="00FE14D3" w:rsidRDefault="00000000">
            <w:pPr>
              <w:spacing w:line="276" w:lineRule="auto"/>
              <w:ind w:firstLineChars="50" w:firstLine="90"/>
              <w:jc w:val="left"/>
              <w:rPr>
                <w:rFonts w:ascii="Arial" w:eastAsia="等线" w:hAnsi="Arial" w:cs="Arial"/>
                <w:sz w:val="18"/>
                <w:szCs w:val="18"/>
              </w:rPr>
            </w:pPr>
            <w:r>
              <w:rPr>
                <w:rFonts w:ascii="Arial" w:eastAsia="等线" w:hAnsi="Arial" w:cs="Arial"/>
                <w:b/>
                <w:bCs/>
                <w:sz w:val="18"/>
                <w:szCs w:val="18"/>
                <w:lang w:bidi="ar"/>
              </w:rPr>
              <w:t>Education</w:t>
            </w:r>
          </w:p>
        </w:tc>
        <w:tc>
          <w:tcPr>
            <w:tcW w:w="0" w:type="auto"/>
            <w:tcBorders>
              <w:top w:val="nil"/>
              <w:left w:val="nil"/>
              <w:bottom w:val="nil"/>
              <w:right w:val="nil"/>
            </w:tcBorders>
            <w:shd w:val="clear" w:color="auto" w:fill="auto"/>
            <w:vAlign w:val="center"/>
          </w:tcPr>
          <w:p w14:paraId="6AA33BA4" w14:textId="77777777" w:rsidR="00FE14D3" w:rsidRDefault="00FE14D3">
            <w:pPr>
              <w:jc w:val="center"/>
              <w:rPr>
                <w:rFonts w:ascii="Arial" w:eastAsia="等线" w:hAnsi="Arial" w:cs="Arial"/>
                <w:sz w:val="18"/>
                <w:szCs w:val="18"/>
              </w:rPr>
            </w:pPr>
          </w:p>
        </w:tc>
        <w:tc>
          <w:tcPr>
            <w:tcW w:w="0" w:type="auto"/>
            <w:tcBorders>
              <w:top w:val="nil"/>
              <w:left w:val="nil"/>
              <w:bottom w:val="nil"/>
              <w:right w:val="nil"/>
            </w:tcBorders>
            <w:shd w:val="clear" w:color="auto" w:fill="auto"/>
            <w:vAlign w:val="center"/>
          </w:tcPr>
          <w:p w14:paraId="13340269" w14:textId="77777777" w:rsidR="00FE14D3" w:rsidRDefault="00FE14D3">
            <w:pPr>
              <w:widowControl/>
              <w:ind w:left="150" w:right="150"/>
              <w:jc w:val="center"/>
              <w:rPr>
                <w:rFonts w:ascii="Arial" w:eastAsia="等线" w:hAnsi="Arial" w:cs="Arial"/>
                <w:sz w:val="18"/>
                <w:szCs w:val="18"/>
              </w:rPr>
            </w:pPr>
          </w:p>
        </w:tc>
      </w:tr>
      <w:tr w:rsidR="00FE14D3" w14:paraId="187E19C8" w14:textId="77777777" w:rsidTr="00FE14D3">
        <w:trPr>
          <w:jc w:val="center"/>
        </w:trPr>
        <w:tc>
          <w:tcPr>
            <w:tcW w:w="0" w:type="auto"/>
            <w:tcBorders>
              <w:top w:val="nil"/>
              <w:left w:val="nil"/>
              <w:bottom w:val="nil"/>
              <w:right w:val="nil"/>
            </w:tcBorders>
            <w:shd w:val="clear" w:color="auto" w:fill="auto"/>
            <w:vAlign w:val="center"/>
          </w:tcPr>
          <w:p w14:paraId="23905274" w14:textId="77777777" w:rsidR="00FE14D3" w:rsidRDefault="00000000">
            <w:pPr>
              <w:widowControl/>
              <w:jc w:val="center"/>
              <w:rPr>
                <w:rFonts w:ascii="Arial" w:hAnsi="Arial" w:cs="Arial"/>
                <w:color w:val="000000"/>
                <w:kern w:val="0"/>
                <w:sz w:val="18"/>
                <w:szCs w:val="18"/>
              </w:rPr>
            </w:pPr>
            <w:r>
              <w:rPr>
                <w:rFonts w:ascii="Arial" w:eastAsia="宋体" w:hAnsi="Arial" w:cs="Arial"/>
                <w:color w:val="000000"/>
                <w:sz w:val="18"/>
                <w:szCs w:val="18"/>
                <w:lang w:bidi="ar"/>
              </w:rPr>
              <w:t>Less than 9th grade</w:t>
            </w:r>
          </w:p>
        </w:tc>
        <w:tc>
          <w:tcPr>
            <w:tcW w:w="0" w:type="auto"/>
            <w:tcBorders>
              <w:top w:val="nil"/>
              <w:left w:val="nil"/>
              <w:bottom w:val="nil"/>
              <w:right w:val="nil"/>
            </w:tcBorders>
            <w:shd w:val="clear" w:color="auto" w:fill="auto"/>
            <w:vAlign w:val="center"/>
          </w:tcPr>
          <w:p w14:paraId="72B7F87D"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1,351 (12.4)</w:t>
            </w:r>
          </w:p>
        </w:tc>
        <w:tc>
          <w:tcPr>
            <w:tcW w:w="0" w:type="auto"/>
            <w:tcBorders>
              <w:top w:val="nil"/>
              <w:left w:val="nil"/>
              <w:bottom w:val="nil"/>
              <w:right w:val="nil"/>
            </w:tcBorders>
            <w:shd w:val="clear" w:color="auto" w:fill="auto"/>
            <w:vAlign w:val="center"/>
          </w:tcPr>
          <w:p w14:paraId="16C4D723" w14:textId="77777777" w:rsidR="00FE14D3" w:rsidRDefault="00000000">
            <w:pPr>
              <w:widowControl/>
              <w:ind w:left="150" w:right="150"/>
              <w:jc w:val="center"/>
              <w:rPr>
                <w:rFonts w:ascii="Arial" w:eastAsia="等线" w:hAnsi="Arial" w:cs="Arial"/>
                <w:sz w:val="18"/>
                <w:szCs w:val="18"/>
              </w:rPr>
            </w:pPr>
            <w:r>
              <w:rPr>
                <w:rFonts w:ascii="Arial" w:eastAsia="宋体" w:hAnsi="Arial" w:cs="Arial"/>
                <w:color w:val="333333"/>
                <w:sz w:val="18"/>
                <w:szCs w:val="18"/>
                <w:shd w:val="clear" w:color="auto" w:fill="FFFFFF"/>
                <w:lang w:bidi="ar"/>
              </w:rPr>
              <w:t>1,628 (8.6)</w:t>
            </w:r>
          </w:p>
        </w:tc>
      </w:tr>
      <w:tr w:rsidR="00FE14D3" w14:paraId="06B920B2" w14:textId="77777777" w:rsidTr="00FE14D3">
        <w:trPr>
          <w:jc w:val="center"/>
        </w:trPr>
        <w:tc>
          <w:tcPr>
            <w:tcW w:w="0" w:type="auto"/>
            <w:tcBorders>
              <w:top w:val="nil"/>
              <w:left w:val="nil"/>
              <w:bottom w:val="nil"/>
              <w:right w:val="nil"/>
            </w:tcBorders>
            <w:shd w:val="clear" w:color="auto" w:fill="auto"/>
            <w:vAlign w:val="center"/>
          </w:tcPr>
          <w:p w14:paraId="38AFCCBF" w14:textId="77777777" w:rsidR="00FE14D3" w:rsidRDefault="00000000">
            <w:pPr>
              <w:widowControl/>
              <w:jc w:val="center"/>
              <w:rPr>
                <w:rFonts w:ascii="Arial" w:hAnsi="Arial" w:cs="Arial"/>
                <w:color w:val="000000"/>
                <w:kern w:val="0"/>
                <w:sz w:val="18"/>
                <w:szCs w:val="18"/>
              </w:rPr>
            </w:pPr>
            <w:r>
              <w:rPr>
                <w:rFonts w:ascii="Arial" w:eastAsia="宋体" w:hAnsi="Arial" w:cs="Arial"/>
                <w:color w:val="000000"/>
                <w:sz w:val="18"/>
                <w:szCs w:val="18"/>
                <w:lang w:bidi="ar"/>
              </w:rPr>
              <w:t>9-11th grade (Includes 12th grade with no diploma)</w:t>
            </w:r>
          </w:p>
        </w:tc>
        <w:tc>
          <w:tcPr>
            <w:tcW w:w="0" w:type="auto"/>
            <w:tcBorders>
              <w:top w:val="nil"/>
              <w:left w:val="nil"/>
              <w:bottom w:val="nil"/>
              <w:right w:val="nil"/>
            </w:tcBorders>
            <w:shd w:val="clear" w:color="auto" w:fill="auto"/>
            <w:vAlign w:val="center"/>
          </w:tcPr>
          <w:p w14:paraId="4B4E92FA"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1,592 (14.6)</w:t>
            </w:r>
          </w:p>
        </w:tc>
        <w:tc>
          <w:tcPr>
            <w:tcW w:w="0" w:type="auto"/>
            <w:tcBorders>
              <w:top w:val="nil"/>
              <w:left w:val="nil"/>
              <w:bottom w:val="nil"/>
              <w:right w:val="nil"/>
            </w:tcBorders>
            <w:shd w:val="clear" w:color="auto" w:fill="auto"/>
            <w:vAlign w:val="center"/>
          </w:tcPr>
          <w:p w14:paraId="206967A0" w14:textId="77777777" w:rsidR="00FE14D3" w:rsidRDefault="00000000">
            <w:pPr>
              <w:widowControl/>
              <w:ind w:left="150" w:right="150"/>
              <w:jc w:val="center"/>
              <w:rPr>
                <w:rFonts w:ascii="Arial" w:eastAsia="等线" w:hAnsi="Arial" w:cs="Arial"/>
                <w:sz w:val="18"/>
                <w:szCs w:val="18"/>
              </w:rPr>
            </w:pPr>
            <w:r>
              <w:rPr>
                <w:rFonts w:ascii="Arial" w:eastAsia="宋体" w:hAnsi="Arial" w:cs="Arial"/>
                <w:color w:val="333333"/>
                <w:sz w:val="18"/>
                <w:szCs w:val="18"/>
                <w:shd w:val="clear" w:color="auto" w:fill="FFFFFF"/>
                <w:lang w:bidi="ar"/>
              </w:rPr>
              <w:t>2,610 (13.7)</w:t>
            </w:r>
          </w:p>
        </w:tc>
      </w:tr>
      <w:tr w:rsidR="00FE14D3" w14:paraId="32723647" w14:textId="77777777" w:rsidTr="00FE14D3">
        <w:trPr>
          <w:jc w:val="center"/>
        </w:trPr>
        <w:tc>
          <w:tcPr>
            <w:tcW w:w="0" w:type="auto"/>
            <w:tcBorders>
              <w:top w:val="nil"/>
              <w:left w:val="nil"/>
              <w:bottom w:val="nil"/>
              <w:right w:val="nil"/>
            </w:tcBorders>
            <w:shd w:val="clear" w:color="auto" w:fill="auto"/>
            <w:vAlign w:val="center"/>
          </w:tcPr>
          <w:p w14:paraId="07280FA7" w14:textId="77777777" w:rsidR="00FE14D3" w:rsidRDefault="00000000">
            <w:pPr>
              <w:widowControl/>
              <w:jc w:val="center"/>
              <w:rPr>
                <w:rFonts w:ascii="Arial" w:hAnsi="Arial" w:cs="Arial"/>
                <w:color w:val="000000"/>
                <w:kern w:val="0"/>
                <w:sz w:val="18"/>
                <w:szCs w:val="18"/>
              </w:rPr>
            </w:pPr>
            <w:r>
              <w:rPr>
                <w:rFonts w:ascii="Arial" w:eastAsia="宋体" w:hAnsi="Arial" w:cs="Arial"/>
                <w:color w:val="000000"/>
                <w:sz w:val="18"/>
                <w:szCs w:val="18"/>
                <w:lang w:bidi="ar"/>
              </w:rPr>
              <w:t>High school graduate/GED or equivalent</w:t>
            </w:r>
          </w:p>
        </w:tc>
        <w:tc>
          <w:tcPr>
            <w:tcW w:w="0" w:type="auto"/>
            <w:tcBorders>
              <w:top w:val="nil"/>
              <w:left w:val="nil"/>
              <w:bottom w:val="nil"/>
              <w:right w:val="nil"/>
            </w:tcBorders>
            <w:shd w:val="clear" w:color="auto" w:fill="auto"/>
            <w:vAlign w:val="center"/>
          </w:tcPr>
          <w:p w14:paraId="26ED3BFB"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2,546 (23.3)</w:t>
            </w:r>
          </w:p>
        </w:tc>
        <w:tc>
          <w:tcPr>
            <w:tcW w:w="0" w:type="auto"/>
            <w:tcBorders>
              <w:top w:val="nil"/>
              <w:left w:val="nil"/>
              <w:bottom w:val="nil"/>
              <w:right w:val="nil"/>
            </w:tcBorders>
            <w:shd w:val="clear" w:color="auto" w:fill="auto"/>
            <w:vAlign w:val="center"/>
          </w:tcPr>
          <w:p w14:paraId="7622DC81" w14:textId="77777777" w:rsidR="00FE14D3" w:rsidRDefault="00000000">
            <w:pPr>
              <w:widowControl/>
              <w:ind w:left="150" w:right="150"/>
              <w:jc w:val="center"/>
              <w:rPr>
                <w:rFonts w:ascii="Arial" w:eastAsia="等线" w:hAnsi="Arial" w:cs="Arial"/>
                <w:sz w:val="18"/>
                <w:szCs w:val="18"/>
              </w:rPr>
            </w:pPr>
            <w:r>
              <w:rPr>
                <w:rFonts w:ascii="Arial" w:eastAsia="宋体" w:hAnsi="Arial" w:cs="Arial"/>
                <w:color w:val="333333"/>
                <w:sz w:val="18"/>
                <w:szCs w:val="18"/>
                <w:shd w:val="clear" w:color="auto" w:fill="FFFFFF"/>
                <w:lang w:bidi="ar"/>
              </w:rPr>
              <w:t>4,338 (22.8)</w:t>
            </w:r>
          </w:p>
        </w:tc>
      </w:tr>
      <w:tr w:rsidR="00FE14D3" w14:paraId="533C6FA5" w14:textId="77777777" w:rsidTr="00FE14D3">
        <w:trPr>
          <w:jc w:val="center"/>
        </w:trPr>
        <w:tc>
          <w:tcPr>
            <w:tcW w:w="0" w:type="auto"/>
            <w:tcBorders>
              <w:top w:val="nil"/>
              <w:left w:val="nil"/>
              <w:bottom w:val="nil"/>
              <w:right w:val="nil"/>
            </w:tcBorders>
            <w:shd w:val="clear" w:color="auto" w:fill="auto"/>
            <w:vAlign w:val="center"/>
          </w:tcPr>
          <w:p w14:paraId="62990D8B" w14:textId="77777777" w:rsidR="00FE14D3" w:rsidRDefault="00000000">
            <w:pPr>
              <w:widowControl/>
              <w:jc w:val="center"/>
              <w:rPr>
                <w:rFonts w:ascii="Arial" w:hAnsi="Arial" w:cs="Arial"/>
                <w:color w:val="000000"/>
                <w:kern w:val="0"/>
                <w:sz w:val="18"/>
                <w:szCs w:val="18"/>
              </w:rPr>
            </w:pPr>
            <w:r>
              <w:rPr>
                <w:rFonts w:ascii="Arial" w:eastAsia="宋体" w:hAnsi="Arial" w:cs="Arial"/>
                <w:color w:val="000000"/>
                <w:sz w:val="18"/>
                <w:szCs w:val="18"/>
                <w:lang w:bidi="ar"/>
              </w:rPr>
              <w:t>Some college or AA degree</w:t>
            </w:r>
          </w:p>
        </w:tc>
        <w:tc>
          <w:tcPr>
            <w:tcW w:w="0" w:type="auto"/>
            <w:tcBorders>
              <w:top w:val="nil"/>
              <w:left w:val="nil"/>
              <w:bottom w:val="nil"/>
              <w:right w:val="nil"/>
            </w:tcBorders>
            <w:shd w:val="clear" w:color="auto" w:fill="auto"/>
            <w:vAlign w:val="center"/>
          </w:tcPr>
          <w:p w14:paraId="24A97FD7"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3,225 (29.5)</w:t>
            </w:r>
          </w:p>
        </w:tc>
        <w:tc>
          <w:tcPr>
            <w:tcW w:w="0" w:type="auto"/>
            <w:tcBorders>
              <w:top w:val="nil"/>
              <w:left w:val="nil"/>
              <w:bottom w:val="nil"/>
              <w:right w:val="nil"/>
            </w:tcBorders>
            <w:shd w:val="clear" w:color="auto" w:fill="auto"/>
            <w:vAlign w:val="center"/>
          </w:tcPr>
          <w:p w14:paraId="159A15A1" w14:textId="77777777" w:rsidR="00FE14D3" w:rsidRDefault="00000000">
            <w:pPr>
              <w:widowControl/>
              <w:ind w:left="150" w:right="150"/>
              <w:jc w:val="center"/>
              <w:rPr>
                <w:rFonts w:ascii="Arial" w:eastAsia="等线" w:hAnsi="Arial" w:cs="Arial"/>
                <w:sz w:val="18"/>
                <w:szCs w:val="18"/>
              </w:rPr>
            </w:pPr>
            <w:r>
              <w:rPr>
                <w:rFonts w:ascii="Arial" w:eastAsia="宋体" w:hAnsi="Arial" w:cs="Arial"/>
                <w:color w:val="333333"/>
                <w:sz w:val="18"/>
                <w:szCs w:val="18"/>
                <w:shd w:val="clear" w:color="auto" w:fill="FFFFFF"/>
                <w:lang w:bidi="ar"/>
              </w:rPr>
              <w:t>5,705 (30.0)</w:t>
            </w:r>
          </w:p>
        </w:tc>
      </w:tr>
      <w:tr w:rsidR="00FE14D3" w14:paraId="53837227" w14:textId="77777777" w:rsidTr="00FE14D3">
        <w:trPr>
          <w:jc w:val="center"/>
        </w:trPr>
        <w:tc>
          <w:tcPr>
            <w:tcW w:w="0" w:type="auto"/>
            <w:tcBorders>
              <w:top w:val="nil"/>
              <w:left w:val="nil"/>
              <w:bottom w:val="nil"/>
              <w:right w:val="nil"/>
            </w:tcBorders>
            <w:shd w:val="clear" w:color="auto" w:fill="auto"/>
            <w:vAlign w:val="center"/>
          </w:tcPr>
          <w:p w14:paraId="5093E295" w14:textId="77777777" w:rsidR="00FE14D3" w:rsidRDefault="00000000">
            <w:pPr>
              <w:spacing w:line="276" w:lineRule="auto"/>
              <w:ind w:firstLineChars="50" w:firstLine="90"/>
              <w:jc w:val="center"/>
              <w:rPr>
                <w:rFonts w:ascii="Arial" w:eastAsia="等线" w:hAnsi="Arial" w:cs="Arial"/>
                <w:sz w:val="18"/>
                <w:szCs w:val="18"/>
              </w:rPr>
            </w:pPr>
            <w:r>
              <w:rPr>
                <w:rFonts w:ascii="Arial" w:eastAsia="宋体" w:hAnsi="Arial" w:cs="Arial"/>
                <w:color w:val="000000"/>
                <w:sz w:val="18"/>
                <w:szCs w:val="18"/>
                <w:lang w:bidi="ar"/>
              </w:rPr>
              <w:t>College graduate or above</w:t>
            </w:r>
          </w:p>
        </w:tc>
        <w:tc>
          <w:tcPr>
            <w:tcW w:w="0" w:type="auto"/>
            <w:tcBorders>
              <w:top w:val="nil"/>
              <w:left w:val="nil"/>
              <w:bottom w:val="nil"/>
              <w:right w:val="nil"/>
            </w:tcBorders>
            <w:shd w:val="clear" w:color="auto" w:fill="auto"/>
            <w:vAlign w:val="center"/>
          </w:tcPr>
          <w:p w14:paraId="54685F92"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2,212 (20.2)</w:t>
            </w:r>
          </w:p>
        </w:tc>
        <w:tc>
          <w:tcPr>
            <w:tcW w:w="0" w:type="auto"/>
            <w:tcBorders>
              <w:top w:val="nil"/>
              <w:left w:val="nil"/>
              <w:bottom w:val="nil"/>
              <w:right w:val="nil"/>
            </w:tcBorders>
            <w:shd w:val="clear" w:color="auto" w:fill="auto"/>
            <w:vAlign w:val="center"/>
          </w:tcPr>
          <w:p w14:paraId="43273E07" w14:textId="77777777" w:rsidR="00FE14D3" w:rsidRDefault="00000000">
            <w:pPr>
              <w:widowControl/>
              <w:ind w:left="150" w:right="150"/>
              <w:jc w:val="center"/>
              <w:rPr>
                <w:rFonts w:ascii="Arial" w:eastAsia="等线" w:hAnsi="Arial" w:cs="Arial"/>
                <w:sz w:val="18"/>
                <w:szCs w:val="18"/>
              </w:rPr>
            </w:pPr>
            <w:r>
              <w:rPr>
                <w:rFonts w:ascii="Arial" w:eastAsia="宋体" w:hAnsi="Arial" w:cs="Arial"/>
                <w:color w:val="333333"/>
                <w:sz w:val="18"/>
                <w:szCs w:val="18"/>
                <w:shd w:val="clear" w:color="auto" w:fill="FFFFFF"/>
                <w:lang w:bidi="ar"/>
              </w:rPr>
              <w:t>4,740 (24.9)</w:t>
            </w:r>
          </w:p>
        </w:tc>
      </w:tr>
      <w:tr w:rsidR="00FE14D3" w14:paraId="1AE1BFDD" w14:textId="77777777" w:rsidTr="00FE14D3">
        <w:trPr>
          <w:jc w:val="center"/>
        </w:trPr>
        <w:tc>
          <w:tcPr>
            <w:tcW w:w="0" w:type="auto"/>
            <w:tcBorders>
              <w:top w:val="nil"/>
              <w:left w:val="nil"/>
              <w:bottom w:val="nil"/>
              <w:right w:val="nil"/>
            </w:tcBorders>
            <w:shd w:val="clear" w:color="auto" w:fill="auto"/>
            <w:vAlign w:val="center"/>
          </w:tcPr>
          <w:p w14:paraId="74BF1350" w14:textId="77777777" w:rsidR="00FE14D3" w:rsidRDefault="00000000">
            <w:pPr>
              <w:spacing w:line="276" w:lineRule="auto"/>
              <w:ind w:firstLine="105"/>
              <w:jc w:val="left"/>
              <w:rPr>
                <w:rFonts w:ascii="Arial" w:eastAsia="等线" w:hAnsi="Arial" w:cs="Arial"/>
                <w:sz w:val="18"/>
                <w:szCs w:val="18"/>
              </w:rPr>
            </w:pPr>
            <w:r>
              <w:rPr>
                <w:rFonts w:ascii="Arial" w:eastAsia="等线" w:hAnsi="Arial" w:cs="Arial"/>
                <w:b/>
                <w:bCs/>
                <w:sz w:val="18"/>
                <w:szCs w:val="18"/>
                <w:lang w:bidi="ar"/>
              </w:rPr>
              <w:t>Marital status</w:t>
            </w:r>
          </w:p>
        </w:tc>
        <w:tc>
          <w:tcPr>
            <w:tcW w:w="0" w:type="auto"/>
            <w:tcBorders>
              <w:top w:val="nil"/>
              <w:left w:val="nil"/>
              <w:bottom w:val="nil"/>
              <w:right w:val="nil"/>
            </w:tcBorders>
            <w:shd w:val="clear" w:color="auto" w:fill="auto"/>
            <w:vAlign w:val="center"/>
          </w:tcPr>
          <w:p w14:paraId="6154D966" w14:textId="77777777" w:rsidR="00FE14D3" w:rsidRDefault="00FE14D3">
            <w:pPr>
              <w:jc w:val="center"/>
              <w:rPr>
                <w:rFonts w:ascii="Arial" w:eastAsia="等线" w:hAnsi="Arial" w:cs="Arial"/>
                <w:sz w:val="18"/>
                <w:szCs w:val="18"/>
              </w:rPr>
            </w:pPr>
          </w:p>
        </w:tc>
        <w:tc>
          <w:tcPr>
            <w:tcW w:w="0" w:type="auto"/>
            <w:tcBorders>
              <w:top w:val="nil"/>
              <w:left w:val="nil"/>
              <w:bottom w:val="nil"/>
              <w:right w:val="nil"/>
            </w:tcBorders>
            <w:shd w:val="clear" w:color="auto" w:fill="auto"/>
            <w:vAlign w:val="center"/>
          </w:tcPr>
          <w:p w14:paraId="0F250948" w14:textId="77777777" w:rsidR="00FE14D3" w:rsidRDefault="00FE14D3">
            <w:pPr>
              <w:jc w:val="center"/>
              <w:rPr>
                <w:rFonts w:ascii="Arial" w:eastAsia="等线" w:hAnsi="Arial" w:cs="Arial"/>
                <w:sz w:val="18"/>
                <w:szCs w:val="18"/>
              </w:rPr>
            </w:pPr>
          </w:p>
        </w:tc>
      </w:tr>
      <w:tr w:rsidR="00FE14D3" w14:paraId="47F4424D" w14:textId="77777777" w:rsidTr="00FE14D3">
        <w:trPr>
          <w:jc w:val="center"/>
        </w:trPr>
        <w:tc>
          <w:tcPr>
            <w:tcW w:w="0" w:type="auto"/>
            <w:tcBorders>
              <w:top w:val="nil"/>
              <w:left w:val="nil"/>
              <w:bottom w:val="nil"/>
              <w:right w:val="nil"/>
            </w:tcBorders>
            <w:shd w:val="clear" w:color="auto" w:fill="auto"/>
            <w:vAlign w:val="center"/>
          </w:tcPr>
          <w:p w14:paraId="618A374F" w14:textId="77777777" w:rsidR="00FE14D3" w:rsidRDefault="00000000">
            <w:pPr>
              <w:spacing w:line="276" w:lineRule="auto"/>
              <w:ind w:firstLineChars="50" w:firstLine="90"/>
              <w:jc w:val="center"/>
              <w:rPr>
                <w:rFonts w:ascii="Arial" w:eastAsia="等线" w:hAnsi="Arial" w:cs="Arial"/>
                <w:sz w:val="18"/>
                <w:szCs w:val="18"/>
              </w:rPr>
            </w:pPr>
            <w:r>
              <w:rPr>
                <w:rFonts w:ascii="Arial" w:eastAsia="宋体" w:hAnsi="Arial" w:cs="Arial"/>
                <w:color w:val="000000"/>
                <w:sz w:val="18"/>
                <w:szCs w:val="18"/>
                <w:lang w:bidi="ar"/>
              </w:rPr>
              <w:t>Married</w:t>
            </w:r>
          </w:p>
        </w:tc>
        <w:tc>
          <w:tcPr>
            <w:tcW w:w="0" w:type="auto"/>
            <w:tcBorders>
              <w:top w:val="nil"/>
              <w:left w:val="nil"/>
              <w:bottom w:val="nil"/>
              <w:right w:val="nil"/>
            </w:tcBorders>
            <w:shd w:val="clear" w:color="auto" w:fill="auto"/>
            <w:vAlign w:val="center"/>
          </w:tcPr>
          <w:p w14:paraId="0E78AA1E"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5,239 (47.9)</w:t>
            </w:r>
          </w:p>
        </w:tc>
        <w:tc>
          <w:tcPr>
            <w:tcW w:w="0" w:type="auto"/>
            <w:tcBorders>
              <w:top w:val="nil"/>
              <w:left w:val="nil"/>
              <w:bottom w:val="nil"/>
              <w:right w:val="nil"/>
            </w:tcBorders>
            <w:shd w:val="clear" w:color="auto" w:fill="auto"/>
            <w:vAlign w:val="center"/>
          </w:tcPr>
          <w:p w14:paraId="46230143"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10,007 (52.6)</w:t>
            </w:r>
          </w:p>
        </w:tc>
      </w:tr>
      <w:tr w:rsidR="00FE14D3" w14:paraId="1523B14B" w14:textId="77777777" w:rsidTr="00FE14D3">
        <w:trPr>
          <w:jc w:val="center"/>
        </w:trPr>
        <w:tc>
          <w:tcPr>
            <w:tcW w:w="0" w:type="auto"/>
            <w:tcBorders>
              <w:top w:val="nil"/>
              <w:left w:val="nil"/>
              <w:bottom w:val="nil"/>
              <w:right w:val="nil"/>
            </w:tcBorders>
            <w:shd w:val="clear" w:color="auto" w:fill="auto"/>
            <w:vAlign w:val="center"/>
          </w:tcPr>
          <w:p w14:paraId="00A07172" w14:textId="77777777" w:rsidR="00FE14D3" w:rsidRDefault="00000000">
            <w:pPr>
              <w:spacing w:line="276" w:lineRule="auto"/>
              <w:ind w:firstLineChars="50" w:firstLine="90"/>
              <w:jc w:val="center"/>
              <w:rPr>
                <w:rFonts w:ascii="Arial" w:eastAsia="等线" w:hAnsi="Arial" w:cs="Arial"/>
                <w:sz w:val="18"/>
                <w:szCs w:val="18"/>
              </w:rPr>
            </w:pPr>
            <w:r>
              <w:rPr>
                <w:rFonts w:ascii="Arial" w:eastAsia="宋体" w:hAnsi="Arial" w:cs="Arial"/>
                <w:color w:val="000000"/>
                <w:sz w:val="18"/>
                <w:szCs w:val="18"/>
                <w:lang w:bidi="ar"/>
              </w:rPr>
              <w:t>Widowed</w:t>
            </w:r>
          </w:p>
        </w:tc>
        <w:tc>
          <w:tcPr>
            <w:tcW w:w="0" w:type="auto"/>
            <w:tcBorders>
              <w:top w:val="nil"/>
              <w:left w:val="nil"/>
              <w:bottom w:val="nil"/>
              <w:right w:val="nil"/>
            </w:tcBorders>
            <w:shd w:val="clear" w:color="auto" w:fill="auto"/>
            <w:vAlign w:val="center"/>
          </w:tcPr>
          <w:p w14:paraId="262CE45A"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972 (8.9)</w:t>
            </w:r>
          </w:p>
        </w:tc>
        <w:tc>
          <w:tcPr>
            <w:tcW w:w="0" w:type="auto"/>
            <w:tcBorders>
              <w:top w:val="nil"/>
              <w:left w:val="nil"/>
              <w:bottom w:val="nil"/>
              <w:right w:val="nil"/>
            </w:tcBorders>
            <w:shd w:val="clear" w:color="auto" w:fill="auto"/>
            <w:vAlign w:val="center"/>
          </w:tcPr>
          <w:p w14:paraId="2341248B"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1,395 (7.3)</w:t>
            </w:r>
          </w:p>
        </w:tc>
      </w:tr>
      <w:tr w:rsidR="00FE14D3" w14:paraId="67872C76" w14:textId="77777777" w:rsidTr="00FE14D3">
        <w:trPr>
          <w:jc w:val="center"/>
        </w:trPr>
        <w:tc>
          <w:tcPr>
            <w:tcW w:w="0" w:type="auto"/>
            <w:tcBorders>
              <w:top w:val="nil"/>
              <w:left w:val="nil"/>
              <w:bottom w:val="nil"/>
              <w:right w:val="nil"/>
            </w:tcBorders>
            <w:shd w:val="clear" w:color="auto" w:fill="auto"/>
            <w:vAlign w:val="center"/>
          </w:tcPr>
          <w:p w14:paraId="15553C57" w14:textId="77777777" w:rsidR="00FE14D3" w:rsidRDefault="00000000">
            <w:pPr>
              <w:spacing w:line="276" w:lineRule="auto"/>
              <w:ind w:firstLineChars="50" w:firstLine="90"/>
              <w:jc w:val="center"/>
              <w:rPr>
                <w:rFonts w:ascii="Arial" w:eastAsia="等线" w:hAnsi="Arial" w:cs="Arial"/>
                <w:sz w:val="18"/>
                <w:szCs w:val="18"/>
              </w:rPr>
            </w:pPr>
            <w:r>
              <w:rPr>
                <w:rFonts w:ascii="Arial" w:eastAsia="宋体" w:hAnsi="Arial" w:cs="Arial"/>
                <w:color w:val="000000"/>
                <w:sz w:val="18"/>
                <w:szCs w:val="18"/>
                <w:lang w:bidi="ar"/>
              </w:rPr>
              <w:t>Divorced</w:t>
            </w:r>
          </w:p>
        </w:tc>
        <w:tc>
          <w:tcPr>
            <w:tcW w:w="0" w:type="auto"/>
            <w:tcBorders>
              <w:top w:val="nil"/>
              <w:left w:val="nil"/>
              <w:bottom w:val="nil"/>
              <w:right w:val="nil"/>
            </w:tcBorders>
            <w:shd w:val="clear" w:color="auto" w:fill="auto"/>
            <w:vAlign w:val="center"/>
          </w:tcPr>
          <w:p w14:paraId="01F88647"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1,231 (11.3)</w:t>
            </w:r>
          </w:p>
        </w:tc>
        <w:tc>
          <w:tcPr>
            <w:tcW w:w="0" w:type="auto"/>
            <w:tcBorders>
              <w:top w:val="nil"/>
              <w:left w:val="nil"/>
              <w:bottom w:val="nil"/>
              <w:right w:val="nil"/>
            </w:tcBorders>
            <w:shd w:val="clear" w:color="auto" w:fill="auto"/>
            <w:vAlign w:val="center"/>
          </w:tcPr>
          <w:p w14:paraId="3643F127"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2,118 (11.1)</w:t>
            </w:r>
          </w:p>
        </w:tc>
      </w:tr>
      <w:tr w:rsidR="00FE14D3" w14:paraId="6BB65BBA" w14:textId="77777777" w:rsidTr="00FE14D3">
        <w:trPr>
          <w:jc w:val="center"/>
        </w:trPr>
        <w:tc>
          <w:tcPr>
            <w:tcW w:w="0" w:type="auto"/>
            <w:tcBorders>
              <w:top w:val="nil"/>
              <w:left w:val="nil"/>
              <w:bottom w:val="nil"/>
              <w:right w:val="nil"/>
            </w:tcBorders>
            <w:shd w:val="clear" w:color="auto" w:fill="auto"/>
            <w:vAlign w:val="center"/>
          </w:tcPr>
          <w:p w14:paraId="47C1A85F" w14:textId="77777777" w:rsidR="00FE14D3" w:rsidRDefault="00000000">
            <w:pPr>
              <w:spacing w:line="276" w:lineRule="auto"/>
              <w:ind w:firstLineChars="50" w:firstLine="90"/>
              <w:jc w:val="center"/>
              <w:rPr>
                <w:rFonts w:ascii="Arial" w:eastAsia="等线" w:hAnsi="Arial" w:cs="Arial"/>
                <w:sz w:val="18"/>
                <w:szCs w:val="18"/>
              </w:rPr>
            </w:pPr>
            <w:r>
              <w:rPr>
                <w:rFonts w:ascii="Arial" w:eastAsia="宋体" w:hAnsi="Arial" w:cs="Arial"/>
                <w:color w:val="000000"/>
                <w:sz w:val="18"/>
                <w:szCs w:val="18"/>
                <w:lang w:bidi="ar"/>
              </w:rPr>
              <w:t>Separated</w:t>
            </w:r>
          </w:p>
        </w:tc>
        <w:tc>
          <w:tcPr>
            <w:tcW w:w="0" w:type="auto"/>
            <w:tcBorders>
              <w:top w:val="nil"/>
              <w:left w:val="nil"/>
              <w:bottom w:val="nil"/>
              <w:right w:val="nil"/>
            </w:tcBorders>
            <w:shd w:val="clear" w:color="auto" w:fill="auto"/>
            <w:vAlign w:val="center"/>
          </w:tcPr>
          <w:p w14:paraId="6B6527DD"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428 (3.9)</w:t>
            </w:r>
          </w:p>
        </w:tc>
        <w:tc>
          <w:tcPr>
            <w:tcW w:w="0" w:type="auto"/>
            <w:tcBorders>
              <w:top w:val="nil"/>
              <w:left w:val="nil"/>
              <w:bottom w:val="nil"/>
              <w:right w:val="nil"/>
            </w:tcBorders>
            <w:shd w:val="clear" w:color="auto" w:fill="auto"/>
            <w:vAlign w:val="center"/>
          </w:tcPr>
          <w:p w14:paraId="22B743F2"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600 (3.2)</w:t>
            </w:r>
          </w:p>
        </w:tc>
      </w:tr>
      <w:tr w:rsidR="00FE14D3" w14:paraId="640A4A05" w14:textId="77777777" w:rsidTr="00FE14D3">
        <w:trPr>
          <w:jc w:val="center"/>
        </w:trPr>
        <w:tc>
          <w:tcPr>
            <w:tcW w:w="0" w:type="auto"/>
            <w:tcBorders>
              <w:top w:val="nil"/>
              <w:left w:val="nil"/>
              <w:bottom w:val="nil"/>
              <w:right w:val="nil"/>
            </w:tcBorders>
            <w:shd w:val="clear" w:color="auto" w:fill="auto"/>
            <w:vAlign w:val="center"/>
          </w:tcPr>
          <w:p w14:paraId="4DE9CCFB" w14:textId="77777777" w:rsidR="00FE14D3" w:rsidRDefault="00000000">
            <w:pPr>
              <w:spacing w:line="276" w:lineRule="auto"/>
              <w:ind w:firstLineChars="50" w:firstLine="90"/>
              <w:jc w:val="center"/>
              <w:rPr>
                <w:rFonts w:ascii="Arial" w:eastAsia="等线" w:hAnsi="Arial" w:cs="Arial"/>
                <w:sz w:val="18"/>
                <w:szCs w:val="18"/>
              </w:rPr>
            </w:pPr>
            <w:r>
              <w:rPr>
                <w:rFonts w:ascii="Arial" w:eastAsia="宋体" w:hAnsi="Arial" w:cs="Arial"/>
                <w:color w:val="000000"/>
                <w:sz w:val="18"/>
                <w:szCs w:val="18"/>
                <w:lang w:bidi="ar"/>
              </w:rPr>
              <w:t>Never married</w:t>
            </w:r>
          </w:p>
        </w:tc>
        <w:tc>
          <w:tcPr>
            <w:tcW w:w="0" w:type="auto"/>
            <w:tcBorders>
              <w:top w:val="nil"/>
              <w:left w:val="nil"/>
              <w:bottom w:val="nil"/>
              <w:right w:val="nil"/>
            </w:tcBorders>
            <w:shd w:val="clear" w:color="auto" w:fill="auto"/>
            <w:vAlign w:val="center"/>
          </w:tcPr>
          <w:p w14:paraId="1D698DEE"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2,100 (19.2)</w:t>
            </w:r>
          </w:p>
        </w:tc>
        <w:tc>
          <w:tcPr>
            <w:tcW w:w="0" w:type="auto"/>
            <w:tcBorders>
              <w:top w:val="nil"/>
              <w:left w:val="nil"/>
              <w:bottom w:val="nil"/>
              <w:right w:val="nil"/>
            </w:tcBorders>
            <w:shd w:val="clear" w:color="auto" w:fill="auto"/>
            <w:vAlign w:val="center"/>
          </w:tcPr>
          <w:p w14:paraId="7576A7A5"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3,413 (17.9)</w:t>
            </w:r>
          </w:p>
        </w:tc>
      </w:tr>
      <w:tr w:rsidR="00FE14D3" w14:paraId="4E7E8988" w14:textId="77777777" w:rsidTr="00FE14D3">
        <w:trPr>
          <w:jc w:val="center"/>
        </w:trPr>
        <w:tc>
          <w:tcPr>
            <w:tcW w:w="0" w:type="auto"/>
            <w:tcBorders>
              <w:top w:val="nil"/>
              <w:left w:val="nil"/>
              <w:bottom w:val="nil"/>
              <w:right w:val="nil"/>
            </w:tcBorders>
            <w:shd w:val="clear" w:color="auto" w:fill="auto"/>
            <w:vAlign w:val="center"/>
          </w:tcPr>
          <w:p w14:paraId="79C67D00" w14:textId="77777777" w:rsidR="00FE14D3" w:rsidRDefault="00000000">
            <w:pPr>
              <w:widowControl/>
              <w:jc w:val="center"/>
              <w:rPr>
                <w:rFonts w:ascii="Arial" w:hAnsi="Arial" w:cs="Arial"/>
                <w:color w:val="000000"/>
                <w:kern w:val="0"/>
                <w:sz w:val="18"/>
                <w:szCs w:val="18"/>
              </w:rPr>
            </w:pPr>
            <w:r>
              <w:rPr>
                <w:rFonts w:ascii="Arial" w:eastAsia="宋体" w:hAnsi="Arial" w:cs="Arial"/>
                <w:color w:val="000000"/>
                <w:sz w:val="18"/>
                <w:szCs w:val="18"/>
                <w:lang w:bidi="ar"/>
              </w:rPr>
              <w:lastRenderedPageBreak/>
              <w:t>Living with partner</w:t>
            </w:r>
          </w:p>
        </w:tc>
        <w:tc>
          <w:tcPr>
            <w:tcW w:w="0" w:type="auto"/>
            <w:tcBorders>
              <w:top w:val="nil"/>
              <w:left w:val="nil"/>
              <w:bottom w:val="nil"/>
              <w:right w:val="nil"/>
            </w:tcBorders>
            <w:shd w:val="clear" w:color="auto" w:fill="auto"/>
            <w:vAlign w:val="center"/>
          </w:tcPr>
          <w:p w14:paraId="4EB66B60"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962 (8.8)</w:t>
            </w:r>
          </w:p>
        </w:tc>
        <w:tc>
          <w:tcPr>
            <w:tcW w:w="0" w:type="auto"/>
            <w:tcBorders>
              <w:top w:val="nil"/>
              <w:left w:val="nil"/>
              <w:bottom w:val="nil"/>
              <w:right w:val="nil"/>
            </w:tcBorders>
            <w:shd w:val="clear" w:color="auto" w:fill="auto"/>
            <w:vAlign w:val="center"/>
          </w:tcPr>
          <w:p w14:paraId="47421DD0"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1,488 (7.8)</w:t>
            </w:r>
          </w:p>
        </w:tc>
      </w:tr>
      <w:tr w:rsidR="00FE14D3" w14:paraId="1A7B52CE" w14:textId="77777777" w:rsidTr="00FE14D3">
        <w:trPr>
          <w:jc w:val="center"/>
        </w:trPr>
        <w:tc>
          <w:tcPr>
            <w:tcW w:w="0" w:type="auto"/>
            <w:tcBorders>
              <w:top w:val="nil"/>
              <w:left w:val="nil"/>
              <w:bottom w:val="nil"/>
              <w:right w:val="nil"/>
            </w:tcBorders>
            <w:shd w:val="clear" w:color="auto" w:fill="auto"/>
            <w:vAlign w:val="center"/>
          </w:tcPr>
          <w:p w14:paraId="676EFF7E" w14:textId="77777777" w:rsidR="00FE14D3" w:rsidRDefault="00000000">
            <w:pPr>
              <w:spacing w:line="276" w:lineRule="auto"/>
              <w:jc w:val="left"/>
              <w:rPr>
                <w:rFonts w:ascii="Arial" w:eastAsia="等线" w:hAnsi="Arial" w:cs="Arial"/>
                <w:sz w:val="18"/>
                <w:szCs w:val="18"/>
                <w:lang w:eastAsia="zh-CN"/>
              </w:rPr>
            </w:pPr>
            <w:r>
              <w:rPr>
                <w:rFonts w:ascii="Arial" w:eastAsia="等线" w:hAnsi="Arial" w:cs="Arial"/>
                <w:b/>
                <w:bCs/>
                <w:sz w:val="18"/>
                <w:szCs w:val="18"/>
                <w:lang w:bidi="ar"/>
              </w:rPr>
              <w:t>Ratio of family income to poverty</w:t>
            </w:r>
          </w:p>
        </w:tc>
        <w:tc>
          <w:tcPr>
            <w:tcW w:w="0" w:type="auto"/>
            <w:tcBorders>
              <w:top w:val="nil"/>
              <w:left w:val="nil"/>
              <w:bottom w:val="nil"/>
              <w:right w:val="nil"/>
            </w:tcBorders>
            <w:shd w:val="clear" w:color="auto" w:fill="auto"/>
            <w:vAlign w:val="center"/>
          </w:tcPr>
          <w:p w14:paraId="284C83DB" w14:textId="77777777" w:rsidR="00FE14D3" w:rsidRDefault="00000000">
            <w:pPr>
              <w:jc w:val="center"/>
              <w:rPr>
                <w:rFonts w:ascii="Arial" w:eastAsia="宋体" w:hAnsi="Arial" w:cs="Arial"/>
                <w:sz w:val="18"/>
                <w:szCs w:val="18"/>
              </w:rPr>
            </w:pPr>
            <w:r>
              <w:rPr>
                <w:rFonts w:ascii="Arial" w:eastAsia="宋体" w:hAnsi="Arial" w:cs="Arial"/>
                <w:color w:val="333333"/>
                <w:sz w:val="18"/>
                <w:szCs w:val="18"/>
                <w:lang w:bidi="ar"/>
              </w:rPr>
              <w:t>2.39 ± 1.60</w:t>
            </w:r>
          </w:p>
        </w:tc>
        <w:tc>
          <w:tcPr>
            <w:tcW w:w="0" w:type="auto"/>
            <w:tcBorders>
              <w:top w:val="nil"/>
              <w:left w:val="nil"/>
              <w:bottom w:val="nil"/>
              <w:right w:val="nil"/>
            </w:tcBorders>
            <w:shd w:val="clear" w:color="auto" w:fill="auto"/>
            <w:vAlign w:val="center"/>
          </w:tcPr>
          <w:p w14:paraId="1A6B1E6F"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2.55 ± 1.63</w:t>
            </w:r>
          </w:p>
        </w:tc>
      </w:tr>
      <w:tr w:rsidR="00FE14D3" w14:paraId="5F01E26B" w14:textId="77777777" w:rsidTr="00FE14D3">
        <w:trPr>
          <w:jc w:val="center"/>
        </w:trPr>
        <w:tc>
          <w:tcPr>
            <w:tcW w:w="0" w:type="auto"/>
            <w:tcBorders>
              <w:top w:val="nil"/>
              <w:left w:val="nil"/>
              <w:bottom w:val="nil"/>
              <w:right w:val="nil"/>
            </w:tcBorders>
            <w:shd w:val="clear" w:color="auto" w:fill="auto"/>
            <w:vAlign w:val="center"/>
          </w:tcPr>
          <w:p w14:paraId="08247172" w14:textId="77777777" w:rsidR="00FE14D3" w:rsidRDefault="00000000">
            <w:pPr>
              <w:spacing w:line="276" w:lineRule="auto"/>
              <w:jc w:val="left"/>
              <w:rPr>
                <w:rFonts w:ascii="Arial" w:eastAsia="等线" w:hAnsi="Arial" w:cs="Arial"/>
                <w:b/>
                <w:bCs/>
                <w:sz w:val="18"/>
                <w:szCs w:val="18"/>
              </w:rPr>
            </w:pPr>
            <w:r>
              <w:rPr>
                <w:rFonts w:ascii="Arial" w:eastAsia="等线" w:hAnsi="Arial" w:cs="Arial"/>
                <w:b/>
                <w:bCs/>
                <w:sz w:val="18"/>
                <w:szCs w:val="18"/>
                <w:lang w:bidi="ar"/>
              </w:rPr>
              <w:t>Smoke status</w:t>
            </w:r>
          </w:p>
        </w:tc>
        <w:tc>
          <w:tcPr>
            <w:tcW w:w="0" w:type="auto"/>
            <w:tcBorders>
              <w:top w:val="nil"/>
              <w:left w:val="nil"/>
              <w:bottom w:val="nil"/>
              <w:right w:val="nil"/>
            </w:tcBorders>
            <w:shd w:val="clear" w:color="auto" w:fill="auto"/>
            <w:vAlign w:val="center"/>
          </w:tcPr>
          <w:p w14:paraId="7920D643" w14:textId="77777777" w:rsidR="00FE14D3" w:rsidRDefault="00FE14D3">
            <w:pPr>
              <w:jc w:val="center"/>
              <w:rPr>
                <w:rFonts w:ascii="Arial" w:eastAsia="等线" w:hAnsi="Arial" w:cs="Arial"/>
                <w:sz w:val="18"/>
                <w:szCs w:val="18"/>
              </w:rPr>
            </w:pPr>
          </w:p>
        </w:tc>
        <w:tc>
          <w:tcPr>
            <w:tcW w:w="0" w:type="auto"/>
            <w:tcBorders>
              <w:top w:val="nil"/>
              <w:left w:val="nil"/>
              <w:bottom w:val="nil"/>
              <w:right w:val="nil"/>
            </w:tcBorders>
            <w:shd w:val="clear" w:color="auto" w:fill="auto"/>
            <w:vAlign w:val="center"/>
          </w:tcPr>
          <w:p w14:paraId="7BC8BCDA" w14:textId="77777777" w:rsidR="00FE14D3" w:rsidRDefault="00FE14D3">
            <w:pPr>
              <w:jc w:val="center"/>
              <w:rPr>
                <w:rFonts w:ascii="Arial" w:eastAsia="等线" w:hAnsi="Arial" w:cs="Arial"/>
                <w:sz w:val="18"/>
                <w:szCs w:val="18"/>
              </w:rPr>
            </w:pPr>
          </w:p>
        </w:tc>
      </w:tr>
      <w:tr w:rsidR="00FE14D3" w14:paraId="6E9A13DA" w14:textId="77777777" w:rsidTr="00FE14D3">
        <w:trPr>
          <w:jc w:val="center"/>
        </w:trPr>
        <w:tc>
          <w:tcPr>
            <w:tcW w:w="0" w:type="auto"/>
            <w:tcBorders>
              <w:top w:val="nil"/>
              <w:left w:val="nil"/>
              <w:bottom w:val="nil"/>
              <w:right w:val="nil"/>
            </w:tcBorders>
            <w:shd w:val="clear" w:color="auto" w:fill="auto"/>
            <w:vAlign w:val="center"/>
          </w:tcPr>
          <w:p w14:paraId="6657FA03" w14:textId="77777777" w:rsidR="00FE14D3" w:rsidRDefault="00000000">
            <w:pPr>
              <w:spacing w:line="276" w:lineRule="auto"/>
              <w:jc w:val="center"/>
              <w:rPr>
                <w:rFonts w:ascii="Arial" w:eastAsia="等线" w:hAnsi="Arial" w:cs="Arial"/>
                <w:b/>
                <w:bCs/>
                <w:sz w:val="18"/>
                <w:szCs w:val="18"/>
              </w:rPr>
            </w:pPr>
            <w:r>
              <w:rPr>
                <w:rFonts w:ascii="Arial" w:eastAsia="等线" w:hAnsi="Arial" w:cs="Arial"/>
                <w:sz w:val="18"/>
                <w:szCs w:val="18"/>
                <w:lang w:bidi="ar"/>
              </w:rPr>
              <w:t>Never</w:t>
            </w:r>
          </w:p>
        </w:tc>
        <w:tc>
          <w:tcPr>
            <w:tcW w:w="0" w:type="auto"/>
            <w:tcBorders>
              <w:top w:val="nil"/>
              <w:left w:val="nil"/>
              <w:bottom w:val="nil"/>
              <w:right w:val="nil"/>
            </w:tcBorders>
            <w:shd w:val="clear" w:color="auto" w:fill="auto"/>
            <w:vAlign w:val="center"/>
          </w:tcPr>
          <w:p w14:paraId="581F2872"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6,078 (55.6)</w:t>
            </w:r>
          </w:p>
        </w:tc>
        <w:tc>
          <w:tcPr>
            <w:tcW w:w="0" w:type="auto"/>
            <w:tcBorders>
              <w:top w:val="nil"/>
              <w:left w:val="nil"/>
              <w:bottom w:val="nil"/>
              <w:right w:val="nil"/>
            </w:tcBorders>
            <w:shd w:val="clear" w:color="auto" w:fill="auto"/>
            <w:vAlign w:val="center"/>
          </w:tcPr>
          <w:p w14:paraId="3E5F71B5"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10,480 (55.1)</w:t>
            </w:r>
          </w:p>
        </w:tc>
      </w:tr>
      <w:tr w:rsidR="00FE14D3" w14:paraId="47362AFF" w14:textId="77777777" w:rsidTr="00FE14D3">
        <w:trPr>
          <w:jc w:val="center"/>
        </w:trPr>
        <w:tc>
          <w:tcPr>
            <w:tcW w:w="0" w:type="auto"/>
            <w:tcBorders>
              <w:top w:val="nil"/>
              <w:left w:val="nil"/>
              <w:bottom w:val="nil"/>
              <w:right w:val="nil"/>
            </w:tcBorders>
            <w:shd w:val="clear" w:color="auto" w:fill="auto"/>
            <w:vAlign w:val="center"/>
          </w:tcPr>
          <w:p w14:paraId="27F89000" w14:textId="77777777" w:rsidR="00FE14D3" w:rsidRDefault="00000000">
            <w:pPr>
              <w:spacing w:line="276" w:lineRule="auto"/>
              <w:jc w:val="center"/>
              <w:rPr>
                <w:rFonts w:ascii="Arial" w:eastAsia="等线" w:hAnsi="Arial" w:cs="Arial"/>
                <w:b/>
                <w:bCs/>
                <w:sz w:val="18"/>
                <w:szCs w:val="18"/>
              </w:rPr>
            </w:pPr>
            <w:r>
              <w:rPr>
                <w:rFonts w:ascii="Arial" w:eastAsia="等线" w:hAnsi="Arial" w:cs="Arial"/>
                <w:sz w:val="18"/>
                <w:szCs w:val="18"/>
                <w:lang w:bidi="ar"/>
              </w:rPr>
              <w:t>Previous</w:t>
            </w:r>
          </w:p>
        </w:tc>
        <w:tc>
          <w:tcPr>
            <w:tcW w:w="0" w:type="auto"/>
            <w:tcBorders>
              <w:top w:val="nil"/>
              <w:left w:val="nil"/>
              <w:bottom w:val="nil"/>
              <w:right w:val="nil"/>
            </w:tcBorders>
            <w:shd w:val="clear" w:color="auto" w:fill="auto"/>
            <w:vAlign w:val="center"/>
          </w:tcPr>
          <w:p w14:paraId="05B928F2"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2,529 (23.1)</w:t>
            </w:r>
          </w:p>
        </w:tc>
        <w:tc>
          <w:tcPr>
            <w:tcW w:w="0" w:type="auto"/>
            <w:tcBorders>
              <w:top w:val="nil"/>
              <w:left w:val="nil"/>
              <w:bottom w:val="nil"/>
              <w:right w:val="nil"/>
            </w:tcBorders>
            <w:shd w:val="clear" w:color="auto" w:fill="auto"/>
            <w:vAlign w:val="center"/>
          </w:tcPr>
          <w:p w14:paraId="2B647055"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4,744 (24.9)</w:t>
            </w:r>
          </w:p>
        </w:tc>
      </w:tr>
      <w:tr w:rsidR="00FE14D3" w14:paraId="78A0CC63" w14:textId="77777777" w:rsidTr="00FE14D3">
        <w:trPr>
          <w:jc w:val="center"/>
        </w:trPr>
        <w:tc>
          <w:tcPr>
            <w:tcW w:w="0" w:type="auto"/>
            <w:tcBorders>
              <w:top w:val="nil"/>
              <w:left w:val="nil"/>
              <w:bottom w:val="nil"/>
              <w:right w:val="nil"/>
            </w:tcBorders>
            <w:shd w:val="clear" w:color="auto" w:fill="auto"/>
            <w:vAlign w:val="center"/>
          </w:tcPr>
          <w:p w14:paraId="041C425F" w14:textId="77777777" w:rsidR="00FE14D3" w:rsidRDefault="00000000">
            <w:pPr>
              <w:spacing w:line="276" w:lineRule="auto"/>
              <w:jc w:val="center"/>
              <w:rPr>
                <w:rFonts w:ascii="Arial" w:eastAsia="等线" w:hAnsi="Arial" w:cs="Arial"/>
                <w:b/>
                <w:bCs/>
                <w:sz w:val="18"/>
                <w:szCs w:val="18"/>
              </w:rPr>
            </w:pPr>
            <w:r>
              <w:rPr>
                <w:rFonts w:ascii="Arial" w:eastAsia="等线" w:hAnsi="Arial" w:cs="Arial"/>
                <w:sz w:val="18"/>
                <w:szCs w:val="18"/>
                <w:lang w:bidi="ar"/>
              </w:rPr>
              <w:t>Current</w:t>
            </w:r>
          </w:p>
        </w:tc>
        <w:tc>
          <w:tcPr>
            <w:tcW w:w="0" w:type="auto"/>
            <w:tcBorders>
              <w:top w:val="nil"/>
              <w:left w:val="nil"/>
              <w:bottom w:val="nil"/>
              <w:right w:val="nil"/>
            </w:tcBorders>
            <w:shd w:val="clear" w:color="auto" w:fill="auto"/>
            <w:vAlign w:val="center"/>
          </w:tcPr>
          <w:p w14:paraId="4B2ADFCC"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2,325 (21.3)</w:t>
            </w:r>
          </w:p>
        </w:tc>
        <w:tc>
          <w:tcPr>
            <w:tcW w:w="0" w:type="auto"/>
            <w:tcBorders>
              <w:top w:val="nil"/>
              <w:left w:val="nil"/>
              <w:bottom w:val="nil"/>
              <w:right w:val="nil"/>
            </w:tcBorders>
            <w:shd w:val="clear" w:color="auto" w:fill="auto"/>
            <w:vAlign w:val="center"/>
          </w:tcPr>
          <w:p w14:paraId="46D8722C"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3,797 (20.0)</w:t>
            </w:r>
          </w:p>
        </w:tc>
      </w:tr>
      <w:tr w:rsidR="00FE14D3" w14:paraId="2A8C5CF3" w14:textId="77777777" w:rsidTr="00FE14D3">
        <w:trPr>
          <w:jc w:val="center"/>
        </w:trPr>
        <w:tc>
          <w:tcPr>
            <w:tcW w:w="0" w:type="auto"/>
            <w:tcBorders>
              <w:top w:val="nil"/>
              <w:left w:val="nil"/>
              <w:bottom w:val="nil"/>
              <w:right w:val="nil"/>
            </w:tcBorders>
            <w:shd w:val="clear" w:color="auto" w:fill="auto"/>
            <w:vAlign w:val="center"/>
          </w:tcPr>
          <w:p w14:paraId="4BCDD9F7" w14:textId="77777777" w:rsidR="00FE14D3" w:rsidRDefault="00000000">
            <w:pPr>
              <w:spacing w:line="276" w:lineRule="auto"/>
              <w:jc w:val="left"/>
              <w:rPr>
                <w:rFonts w:ascii="Arial" w:eastAsia="等线" w:hAnsi="Arial" w:cs="Arial"/>
                <w:sz w:val="18"/>
                <w:szCs w:val="18"/>
              </w:rPr>
            </w:pPr>
            <w:r>
              <w:rPr>
                <w:rFonts w:ascii="Arial" w:eastAsia="等线" w:hAnsi="Arial" w:cs="Arial"/>
                <w:b/>
                <w:bCs/>
                <w:sz w:val="18"/>
                <w:szCs w:val="18"/>
                <w:lang w:bidi="ar"/>
              </w:rPr>
              <w:t>Alcohol consumption</w:t>
            </w:r>
          </w:p>
        </w:tc>
        <w:tc>
          <w:tcPr>
            <w:tcW w:w="0" w:type="auto"/>
            <w:tcBorders>
              <w:top w:val="nil"/>
              <w:left w:val="nil"/>
              <w:bottom w:val="nil"/>
              <w:right w:val="nil"/>
            </w:tcBorders>
            <w:shd w:val="clear" w:color="auto" w:fill="auto"/>
            <w:vAlign w:val="center"/>
          </w:tcPr>
          <w:p w14:paraId="332FB711" w14:textId="77777777" w:rsidR="00FE14D3" w:rsidRDefault="00FE14D3">
            <w:pPr>
              <w:jc w:val="center"/>
              <w:rPr>
                <w:rFonts w:ascii="Arial" w:eastAsia="等线" w:hAnsi="Arial" w:cs="Arial"/>
                <w:sz w:val="18"/>
                <w:szCs w:val="18"/>
              </w:rPr>
            </w:pPr>
          </w:p>
        </w:tc>
        <w:tc>
          <w:tcPr>
            <w:tcW w:w="0" w:type="auto"/>
            <w:tcBorders>
              <w:top w:val="nil"/>
              <w:left w:val="nil"/>
              <w:bottom w:val="nil"/>
              <w:right w:val="nil"/>
            </w:tcBorders>
            <w:shd w:val="clear" w:color="auto" w:fill="auto"/>
            <w:vAlign w:val="center"/>
          </w:tcPr>
          <w:p w14:paraId="488ED4F3" w14:textId="77777777" w:rsidR="00FE14D3" w:rsidRDefault="00FE14D3">
            <w:pPr>
              <w:jc w:val="center"/>
              <w:rPr>
                <w:rFonts w:ascii="Arial" w:eastAsia="等线" w:hAnsi="Arial" w:cs="Arial"/>
                <w:sz w:val="18"/>
                <w:szCs w:val="18"/>
              </w:rPr>
            </w:pPr>
          </w:p>
        </w:tc>
      </w:tr>
      <w:tr w:rsidR="00FE14D3" w14:paraId="634921EB" w14:textId="77777777" w:rsidTr="00FE14D3">
        <w:trPr>
          <w:jc w:val="center"/>
        </w:trPr>
        <w:tc>
          <w:tcPr>
            <w:tcW w:w="0" w:type="auto"/>
            <w:tcBorders>
              <w:top w:val="nil"/>
              <w:left w:val="nil"/>
              <w:bottom w:val="nil"/>
              <w:right w:val="nil"/>
            </w:tcBorders>
            <w:shd w:val="clear" w:color="auto" w:fill="auto"/>
            <w:vAlign w:val="center"/>
          </w:tcPr>
          <w:p w14:paraId="65D6949E" w14:textId="77777777" w:rsidR="00FE14D3" w:rsidRDefault="00000000">
            <w:pPr>
              <w:spacing w:line="276" w:lineRule="auto"/>
              <w:ind w:firstLineChars="50" w:firstLine="90"/>
              <w:jc w:val="center"/>
              <w:rPr>
                <w:rFonts w:ascii="Arial" w:eastAsia="等线" w:hAnsi="Arial" w:cs="Arial"/>
                <w:sz w:val="18"/>
                <w:szCs w:val="18"/>
              </w:rPr>
            </w:pPr>
            <w:r>
              <w:rPr>
                <w:rFonts w:ascii="Arial" w:eastAsia="等线" w:hAnsi="Arial" w:cs="Arial"/>
                <w:sz w:val="18"/>
                <w:szCs w:val="18"/>
                <w:lang w:bidi="ar"/>
              </w:rPr>
              <w:t>Yes</w:t>
            </w:r>
            <w:r>
              <w:rPr>
                <w:rFonts w:ascii="Arial" w:eastAsia="等线" w:hAnsi="Arial" w:cs="Arial"/>
                <w:sz w:val="18"/>
                <w:szCs w:val="18"/>
                <w:vertAlign w:val="superscript"/>
                <w:lang w:bidi="ar"/>
              </w:rPr>
              <w:t>a</w:t>
            </w:r>
          </w:p>
        </w:tc>
        <w:tc>
          <w:tcPr>
            <w:tcW w:w="0" w:type="auto"/>
            <w:tcBorders>
              <w:top w:val="nil"/>
              <w:left w:val="nil"/>
              <w:bottom w:val="nil"/>
              <w:right w:val="nil"/>
            </w:tcBorders>
            <w:shd w:val="clear" w:color="auto" w:fill="auto"/>
            <w:vAlign w:val="center"/>
          </w:tcPr>
          <w:p w14:paraId="74105008"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7,259 (69.7)</w:t>
            </w:r>
          </w:p>
        </w:tc>
        <w:tc>
          <w:tcPr>
            <w:tcW w:w="0" w:type="auto"/>
            <w:tcBorders>
              <w:top w:val="nil"/>
              <w:left w:val="nil"/>
              <w:bottom w:val="nil"/>
              <w:right w:val="nil"/>
            </w:tcBorders>
            <w:shd w:val="clear" w:color="auto" w:fill="auto"/>
            <w:vAlign w:val="center"/>
          </w:tcPr>
          <w:p w14:paraId="30DB2C8E"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13,813 (72.6)</w:t>
            </w:r>
          </w:p>
        </w:tc>
      </w:tr>
      <w:tr w:rsidR="00FE14D3" w14:paraId="43AEA9D3" w14:textId="77777777" w:rsidTr="00FE14D3">
        <w:trPr>
          <w:jc w:val="center"/>
        </w:trPr>
        <w:tc>
          <w:tcPr>
            <w:tcW w:w="0" w:type="auto"/>
            <w:tcBorders>
              <w:top w:val="nil"/>
              <w:left w:val="nil"/>
              <w:bottom w:val="nil"/>
              <w:right w:val="nil"/>
            </w:tcBorders>
            <w:shd w:val="clear" w:color="auto" w:fill="auto"/>
            <w:vAlign w:val="center"/>
          </w:tcPr>
          <w:p w14:paraId="07A72884" w14:textId="77777777" w:rsidR="00FE14D3" w:rsidRDefault="00000000">
            <w:pPr>
              <w:spacing w:line="276" w:lineRule="auto"/>
              <w:ind w:firstLineChars="50" w:firstLine="90"/>
              <w:jc w:val="center"/>
              <w:rPr>
                <w:rFonts w:ascii="Arial" w:eastAsia="等线" w:hAnsi="Arial" w:cs="Arial"/>
                <w:sz w:val="18"/>
                <w:szCs w:val="18"/>
              </w:rPr>
            </w:pPr>
            <w:r>
              <w:rPr>
                <w:rFonts w:ascii="Arial" w:eastAsia="等线" w:hAnsi="Arial" w:cs="Arial"/>
                <w:sz w:val="18"/>
                <w:szCs w:val="18"/>
                <w:lang w:bidi="ar"/>
              </w:rPr>
              <w:t>No</w:t>
            </w:r>
          </w:p>
        </w:tc>
        <w:tc>
          <w:tcPr>
            <w:tcW w:w="0" w:type="auto"/>
            <w:tcBorders>
              <w:top w:val="nil"/>
              <w:left w:val="nil"/>
              <w:bottom w:val="nil"/>
              <w:right w:val="nil"/>
            </w:tcBorders>
            <w:shd w:val="clear" w:color="auto" w:fill="auto"/>
            <w:vAlign w:val="center"/>
          </w:tcPr>
          <w:p w14:paraId="32C9F1E6"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lang w:bidi="ar"/>
              </w:rPr>
              <w:t>3,514 (30.3)</w:t>
            </w:r>
          </w:p>
        </w:tc>
        <w:tc>
          <w:tcPr>
            <w:tcW w:w="0" w:type="auto"/>
            <w:tcBorders>
              <w:top w:val="nil"/>
              <w:left w:val="nil"/>
              <w:bottom w:val="nil"/>
              <w:right w:val="nil"/>
            </w:tcBorders>
            <w:shd w:val="clear" w:color="auto" w:fill="auto"/>
            <w:vAlign w:val="center"/>
          </w:tcPr>
          <w:p w14:paraId="0851C2E6"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5,208 (27.4)</w:t>
            </w:r>
          </w:p>
        </w:tc>
      </w:tr>
      <w:tr w:rsidR="00FE14D3" w14:paraId="338519D9" w14:textId="77777777" w:rsidTr="00FE14D3">
        <w:trPr>
          <w:jc w:val="center"/>
        </w:trPr>
        <w:tc>
          <w:tcPr>
            <w:tcW w:w="0" w:type="auto"/>
            <w:tcBorders>
              <w:top w:val="nil"/>
              <w:left w:val="nil"/>
              <w:bottom w:val="nil"/>
              <w:right w:val="nil"/>
            </w:tcBorders>
            <w:shd w:val="clear" w:color="auto" w:fill="auto"/>
            <w:vAlign w:val="center"/>
          </w:tcPr>
          <w:p w14:paraId="1EB5ED4E" w14:textId="77777777" w:rsidR="00FE14D3" w:rsidRDefault="00000000">
            <w:pPr>
              <w:spacing w:line="276" w:lineRule="auto"/>
              <w:jc w:val="left"/>
              <w:rPr>
                <w:rFonts w:ascii="Arial" w:eastAsia="等线" w:hAnsi="Arial" w:cs="Arial"/>
                <w:sz w:val="18"/>
                <w:szCs w:val="18"/>
              </w:rPr>
            </w:pPr>
            <w:r>
              <w:rPr>
                <w:rFonts w:ascii="Arial" w:eastAsia="等线" w:hAnsi="Arial" w:cs="Arial"/>
                <w:b/>
                <w:bCs/>
                <w:sz w:val="18"/>
                <w:szCs w:val="18"/>
                <w:lang w:bidi="ar"/>
              </w:rPr>
              <w:t>Waist Circumference</w:t>
            </w:r>
            <w:r>
              <w:rPr>
                <w:rFonts w:ascii="Arial" w:eastAsia="等线" w:hAnsi="Arial" w:cs="Arial"/>
                <w:sz w:val="18"/>
                <w:szCs w:val="18"/>
                <w:lang w:bidi="ar"/>
              </w:rPr>
              <w:t xml:space="preserve"> (cm)</w:t>
            </w:r>
          </w:p>
        </w:tc>
        <w:tc>
          <w:tcPr>
            <w:tcW w:w="0" w:type="auto"/>
            <w:tcBorders>
              <w:top w:val="nil"/>
              <w:left w:val="nil"/>
              <w:bottom w:val="nil"/>
              <w:right w:val="nil"/>
            </w:tcBorders>
            <w:shd w:val="clear" w:color="auto" w:fill="auto"/>
            <w:vAlign w:val="center"/>
          </w:tcPr>
          <w:p w14:paraId="445D8128" w14:textId="77777777" w:rsidR="00FE14D3" w:rsidRDefault="00000000">
            <w:pPr>
              <w:jc w:val="center"/>
              <w:rPr>
                <w:rFonts w:ascii="Arial" w:eastAsia="宋体" w:hAnsi="Arial" w:cs="Arial"/>
                <w:sz w:val="18"/>
                <w:szCs w:val="18"/>
              </w:rPr>
            </w:pPr>
            <w:r>
              <w:rPr>
                <w:rFonts w:ascii="Arial" w:eastAsia="宋体" w:hAnsi="Arial" w:cs="Arial"/>
                <w:color w:val="333333"/>
                <w:sz w:val="18"/>
                <w:szCs w:val="18"/>
                <w:lang w:bidi="ar"/>
              </w:rPr>
              <w:t>99.37 ± 16.46</w:t>
            </w:r>
          </w:p>
        </w:tc>
        <w:tc>
          <w:tcPr>
            <w:tcW w:w="0" w:type="auto"/>
            <w:tcBorders>
              <w:top w:val="nil"/>
              <w:left w:val="nil"/>
              <w:bottom w:val="nil"/>
              <w:right w:val="nil"/>
            </w:tcBorders>
            <w:shd w:val="clear" w:color="auto" w:fill="auto"/>
            <w:vAlign w:val="center"/>
          </w:tcPr>
          <w:p w14:paraId="5230C1BC"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99.85 ± 16.46</w:t>
            </w:r>
          </w:p>
        </w:tc>
      </w:tr>
      <w:tr w:rsidR="00FE14D3" w14:paraId="4920C184" w14:textId="77777777" w:rsidTr="00FE14D3">
        <w:trPr>
          <w:jc w:val="center"/>
        </w:trPr>
        <w:tc>
          <w:tcPr>
            <w:tcW w:w="0" w:type="auto"/>
            <w:tcBorders>
              <w:top w:val="nil"/>
              <w:left w:val="nil"/>
              <w:bottom w:val="nil"/>
              <w:right w:val="nil"/>
            </w:tcBorders>
            <w:shd w:val="clear" w:color="auto" w:fill="auto"/>
            <w:vAlign w:val="center"/>
          </w:tcPr>
          <w:p w14:paraId="143D576D" w14:textId="77777777" w:rsidR="00FE14D3" w:rsidRDefault="00000000">
            <w:pPr>
              <w:spacing w:line="276" w:lineRule="auto"/>
              <w:jc w:val="left"/>
              <w:rPr>
                <w:rFonts w:ascii="Arial" w:eastAsia="等线" w:hAnsi="Arial" w:cs="Arial"/>
                <w:b/>
                <w:bCs/>
                <w:sz w:val="18"/>
                <w:szCs w:val="18"/>
              </w:rPr>
            </w:pPr>
            <w:r>
              <w:rPr>
                <w:rFonts w:ascii="Arial" w:eastAsia="等线" w:hAnsi="Arial" w:cs="Arial"/>
                <w:b/>
                <w:bCs/>
                <w:sz w:val="18"/>
                <w:szCs w:val="18"/>
                <w:lang w:bidi="ar"/>
              </w:rPr>
              <w:t>Sleep duration</w:t>
            </w:r>
            <w:r>
              <w:rPr>
                <w:rFonts w:ascii="Arial" w:eastAsia="等线" w:hAnsi="Arial" w:cs="Arial"/>
                <w:sz w:val="18"/>
                <w:szCs w:val="18"/>
                <w:lang w:bidi="ar"/>
              </w:rPr>
              <w:t xml:space="preserve"> (hours)</w:t>
            </w:r>
          </w:p>
        </w:tc>
        <w:tc>
          <w:tcPr>
            <w:tcW w:w="0" w:type="auto"/>
            <w:tcBorders>
              <w:top w:val="nil"/>
              <w:left w:val="nil"/>
              <w:bottom w:val="nil"/>
              <w:right w:val="nil"/>
            </w:tcBorders>
            <w:shd w:val="clear" w:color="auto" w:fill="auto"/>
            <w:vAlign w:val="center"/>
          </w:tcPr>
          <w:p w14:paraId="104FAFEA" w14:textId="77777777" w:rsidR="00FE14D3" w:rsidRDefault="00000000">
            <w:pPr>
              <w:jc w:val="center"/>
              <w:rPr>
                <w:rFonts w:ascii="Arial" w:eastAsia="宋体" w:hAnsi="Arial" w:cs="Arial"/>
                <w:sz w:val="18"/>
                <w:szCs w:val="18"/>
              </w:rPr>
            </w:pPr>
            <w:r>
              <w:rPr>
                <w:rFonts w:ascii="Arial" w:eastAsia="宋体" w:hAnsi="Arial" w:cs="Arial"/>
                <w:color w:val="333333"/>
                <w:sz w:val="18"/>
                <w:szCs w:val="18"/>
                <w:lang w:bidi="ar"/>
              </w:rPr>
              <w:t>7.26 ± 1.63</w:t>
            </w:r>
          </w:p>
        </w:tc>
        <w:tc>
          <w:tcPr>
            <w:tcW w:w="0" w:type="auto"/>
            <w:tcBorders>
              <w:top w:val="nil"/>
              <w:left w:val="nil"/>
              <w:bottom w:val="nil"/>
              <w:right w:val="nil"/>
            </w:tcBorders>
            <w:shd w:val="clear" w:color="auto" w:fill="auto"/>
            <w:vAlign w:val="center"/>
          </w:tcPr>
          <w:p w14:paraId="5C1C6A24"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7.00 ± 1.47</w:t>
            </w:r>
          </w:p>
        </w:tc>
      </w:tr>
      <w:tr w:rsidR="00FE14D3" w14:paraId="51971681" w14:textId="77777777" w:rsidTr="00FE14D3">
        <w:trPr>
          <w:jc w:val="center"/>
        </w:trPr>
        <w:tc>
          <w:tcPr>
            <w:tcW w:w="0" w:type="auto"/>
            <w:tcBorders>
              <w:top w:val="nil"/>
              <w:left w:val="nil"/>
              <w:bottom w:val="nil"/>
              <w:right w:val="nil"/>
            </w:tcBorders>
            <w:shd w:val="clear" w:color="auto" w:fill="auto"/>
            <w:vAlign w:val="center"/>
          </w:tcPr>
          <w:p w14:paraId="08ACC803" w14:textId="77777777" w:rsidR="00FE14D3" w:rsidRDefault="00000000">
            <w:pPr>
              <w:spacing w:line="276" w:lineRule="auto"/>
              <w:jc w:val="left"/>
              <w:rPr>
                <w:rFonts w:ascii="Arial" w:eastAsia="等线" w:hAnsi="Arial" w:cs="Arial"/>
                <w:b/>
                <w:bCs/>
                <w:sz w:val="18"/>
                <w:szCs w:val="18"/>
              </w:rPr>
            </w:pPr>
            <w:r>
              <w:rPr>
                <w:rFonts w:ascii="Arial" w:eastAsia="等线" w:hAnsi="Arial" w:cs="Arial"/>
                <w:b/>
                <w:bCs/>
                <w:sz w:val="18"/>
                <w:szCs w:val="18"/>
                <w:lang w:bidi="ar"/>
              </w:rPr>
              <w:t>Physical activity</w:t>
            </w:r>
            <w:r>
              <w:rPr>
                <w:rFonts w:ascii="Arial" w:eastAsia="等线" w:hAnsi="Arial" w:cs="Arial"/>
                <w:sz w:val="18"/>
                <w:szCs w:val="18"/>
                <w:lang w:bidi="ar"/>
              </w:rPr>
              <w:t xml:space="preserve"> (METs)</w:t>
            </w:r>
          </w:p>
        </w:tc>
        <w:tc>
          <w:tcPr>
            <w:tcW w:w="0" w:type="auto"/>
            <w:tcBorders>
              <w:top w:val="nil"/>
              <w:left w:val="nil"/>
              <w:bottom w:val="nil"/>
              <w:right w:val="nil"/>
            </w:tcBorders>
            <w:shd w:val="clear" w:color="auto" w:fill="auto"/>
            <w:vAlign w:val="center"/>
          </w:tcPr>
          <w:p w14:paraId="6781D382" w14:textId="77777777" w:rsidR="00FE14D3" w:rsidRDefault="00000000">
            <w:pPr>
              <w:jc w:val="center"/>
              <w:rPr>
                <w:rFonts w:ascii="Arial" w:eastAsia="宋体" w:hAnsi="Arial" w:cs="Arial"/>
                <w:sz w:val="18"/>
                <w:szCs w:val="18"/>
              </w:rPr>
            </w:pPr>
            <w:r>
              <w:rPr>
                <w:rFonts w:ascii="Arial" w:eastAsia="宋体" w:hAnsi="Arial" w:cs="Arial"/>
                <w:color w:val="333333"/>
                <w:sz w:val="18"/>
                <w:szCs w:val="18"/>
                <w:lang w:bidi="ar"/>
              </w:rPr>
              <w:t>63.76 ± 111.40</w:t>
            </w:r>
          </w:p>
        </w:tc>
        <w:tc>
          <w:tcPr>
            <w:tcW w:w="0" w:type="auto"/>
            <w:tcBorders>
              <w:top w:val="nil"/>
              <w:left w:val="nil"/>
              <w:bottom w:val="nil"/>
              <w:right w:val="nil"/>
            </w:tcBorders>
            <w:shd w:val="clear" w:color="auto" w:fill="auto"/>
            <w:vAlign w:val="center"/>
          </w:tcPr>
          <w:p w14:paraId="7A9C19CF"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57.15 ± 96.78</w:t>
            </w:r>
          </w:p>
        </w:tc>
      </w:tr>
      <w:tr w:rsidR="00FE14D3" w14:paraId="5B50DECD" w14:textId="77777777" w:rsidTr="00FE14D3">
        <w:trPr>
          <w:jc w:val="center"/>
        </w:trPr>
        <w:tc>
          <w:tcPr>
            <w:tcW w:w="0" w:type="auto"/>
            <w:tcBorders>
              <w:top w:val="nil"/>
              <w:left w:val="nil"/>
              <w:bottom w:val="nil"/>
              <w:right w:val="nil"/>
            </w:tcBorders>
            <w:shd w:val="clear" w:color="auto" w:fill="auto"/>
            <w:vAlign w:val="center"/>
          </w:tcPr>
          <w:p w14:paraId="2C4739E4" w14:textId="77777777" w:rsidR="00FE14D3" w:rsidRDefault="00000000">
            <w:pPr>
              <w:spacing w:line="276" w:lineRule="auto"/>
              <w:jc w:val="left"/>
              <w:rPr>
                <w:rFonts w:ascii="Arial" w:eastAsia="等线" w:hAnsi="Arial" w:cs="Arial"/>
                <w:b/>
                <w:bCs/>
                <w:sz w:val="18"/>
                <w:szCs w:val="18"/>
              </w:rPr>
            </w:pPr>
            <w:r>
              <w:rPr>
                <w:rFonts w:ascii="Arial" w:eastAsia="等线" w:hAnsi="Arial" w:cs="Arial"/>
                <w:b/>
                <w:bCs/>
                <w:sz w:val="18"/>
                <w:szCs w:val="18"/>
                <w:lang w:bidi="ar"/>
              </w:rPr>
              <w:t>HEI-2015 index</w:t>
            </w:r>
          </w:p>
        </w:tc>
        <w:tc>
          <w:tcPr>
            <w:tcW w:w="0" w:type="auto"/>
            <w:tcBorders>
              <w:top w:val="nil"/>
              <w:left w:val="nil"/>
              <w:bottom w:val="nil"/>
              <w:right w:val="nil"/>
            </w:tcBorders>
            <w:shd w:val="clear" w:color="auto" w:fill="auto"/>
            <w:vAlign w:val="center"/>
          </w:tcPr>
          <w:p w14:paraId="4384B04D" w14:textId="77777777" w:rsidR="00FE14D3" w:rsidRDefault="00000000">
            <w:pPr>
              <w:jc w:val="center"/>
              <w:rPr>
                <w:rFonts w:ascii="Arial" w:eastAsia="宋体" w:hAnsi="Arial" w:cs="Arial"/>
                <w:sz w:val="18"/>
                <w:szCs w:val="18"/>
              </w:rPr>
            </w:pPr>
            <w:r>
              <w:rPr>
                <w:rFonts w:ascii="Arial" w:eastAsia="宋体" w:hAnsi="Arial" w:cs="Arial"/>
                <w:color w:val="333333"/>
                <w:sz w:val="18"/>
                <w:szCs w:val="18"/>
                <w:shd w:val="clear" w:color="auto" w:fill="FFFFFF"/>
                <w:lang w:bidi="ar"/>
              </w:rPr>
              <w:t>52.63</w:t>
            </w:r>
            <w:r>
              <w:rPr>
                <w:rFonts w:ascii="Arial" w:eastAsia="Segoe UI" w:hAnsi="Arial" w:cs="Arial"/>
                <w:color w:val="333333"/>
                <w:sz w:val="18"/>
                <w:szCs w:val="18"/>
                <w:shd w:val="clear" w:color="auto" w:fill="FFFFFF"/>
                <w:lang w:bidi="ar"/>
              </w:rPr>
              <w:t xml:space="preserve"> ± 11.9</w:t>
            </w:r>
            <w:r>
              <w:rPr>
                <w:rFonts w:ascii="Arial" w:eastAsia="宋体" w:hAnsi="Arial" w:cs="Arial"/>
                <w:color w:val="333333"/>
                <w:sz w:val="18"/>
                <w:szCs w:val="18"/>
                <w:shd w:val="clear" w:color="auto" w:fill="FFFFFF"/>
                <w:lang w:bidi="ar"/>
              </w:rPr>
              <w:t>1</w:t>
            </w:r>
          </w:p>
        </w:tc>
        <w:tc>
          <w:tcPr>
            <w:tcW w:w="0" w:type="auto"/>
            <w:tcBorders>
              <w:top w:val="nil"/>
              <w:left w:val="nil"/>
              <w:bottom w:val="nil"/>
              <w:right w:val="nil"/>
            </w:tcBorders>
            <w:shd w:val="clear" w:color="auto" w:fill="auto"/>
            <w:vAlign w:val="center"/>
          </w:tcPr>
          <w:p w14:paraId="546C56F5"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51.64 ± 12.02</w:t>
            </w:r>
          </w:p>
        </w:tc>
      </w:tr>
      <w:tr w:rsidR="00FE14D3" w14:paraId="3B5946B7" w14:textId="77777777" w:rsidTr="00FE14D3">
        <w:trPr>
          <w:jc w:val="center"/>
        </w:trPr>
        <w:tc>
          <w:tcPr>
            <w:tcW w:w="0" w:type="auto"/>
            <w:tcBorders>
              <w:top w:val="nil"/>
              <w:left w:val="nil"/>
              <w:bottom w:val="nil"/>
              <w:right w:val="nil"/>
            </w:tcBorders>
            <w:shd w:val="clear" w:color="auto" w:fill="auto"/>
            <w:vAlign w:val="center"/>
          </w:tcPr>
          <w:p w14:paraId="48804A98" w14:textId="77777777" w:rsidR="00FE14D3" w:rsidRDefault="00000000">
            <w:pPr>
              <w:spacing w:line="276" w:lineRule="auto"/>
              <w:jc w:val="left"/>
              <w:rPr>
                <w:rFonts w:ascii="Arial" w:eastAsia="等线" w:hAnsi="Arial" w:cs="Arial"/>
                <w:b/>
                <w:bCs/>
                <w:sz w:val="18"/>
                <w:szCs w:val="18"/>
              </w:rPr>
            </w:pPr>
            <w:r>
              <w:rPr>
                <w:rFonts w:ascii="Arial" w:eastAsia="等线" w:hAnsi="Arial" w:cs="Arial"/>
                <w:b/>
                <w:bCs/>
                <w:sz w:val="18"/>
                <w:szCs w:val="18"/>
                <w:lang w:bidi="ar"/>
              </w:rPr>
              <w:t>MED index</w:t>
            </w:r>
          </w:p>
        </w:tc>
        <w:tc>
          <w:tcPr>
            <w:tcW w:w="0" w:type="auto"/>
            <w:tcBorders>
              <w:top w:val="nil"/>
              <w:left w:val="nil"/>
              <w:bottom w:val="nil"/>
              <w:right w:val="nil"/>
            </w:tcBorders>
            <w:shd w:val="clear" w:color="auto" w:fill="auto"/>
            <w:vAlign w:val="center"/>
          </w:tcPr>
          <w:p w14:paraId="7CBA872D" w14:textId="77777777" w:rsidR="00FE14D3" w:rsidRDefault="00000000">
            <w:pPr>
              <w:jc w:val="center"/>
              <w:rPr>
                <w:rFonts w:ascii="Arial" w:eastAsia="宋体" w:hAnsi="Arial" w:cs="Arial"/>
                <w:sz w:val="18"/>
                <w:szCs w:val="18"/>
              </w:rPr>
            </w:pPr>
            <w:r>
              <w:rPr>
                <w:rFonts w:ascii="Arial" w:eastAsia="宋体" w:hAnsi="Arial" w:cs="Arial"/>
                <w:color w:val="333333"/>
                <w:sz w:val="18"/>
                <w:szCs w:val="18"/>
                <w:lang w:bidi="ar"/>
              </w:rPr>
              <w:t>3.61 ± 1.03</w:t>
            </w:r>
          </w:p>
        </w:tc>
        <w:tc>
          <w:tcPr>
            <w:tcW w:w="0" w:type="auto"/>
            <w:tcBorders>
              <w:top w:val="nil"/>
              <w:left w:val="nil"/>
              <w:bottom w:val="nil"/>
              <w:right w:val="nil"/>
            </w:tcBorders>
            <w:shd w:val="clear" w:color="auto" w:fill="auto"/>
            <w:vAlign w:val="center"/>
          </w:tcPr>
          <w:p w14:paraId="1AE0C103"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3.57 ± 1.05</w:t>
            </w:r>
          </w:p>
        </w:tc>
      </w:tr>
      <w:tr w:rsidR="00FE14D3" w14:paraId="676A0471" w14:textId="77777777" w:rsidTr="008C0FD4">
        <w:trPr>
          <w:jc w:val="center"/>
        </w:trPr>
        <w:tc>
          <w:tcPr>
            <w:tcW w:w="0" w:type="auto"/>
            <w:tcBorders>
              <w:top w:val="nil"/>
              <w:left w:val="nil"/>
              <w:bottom w:val="nil"/>
              <w:right w:val="nil"/>
            </w:tcBorders>
            <w:shd w:val="clear" w:color="auto" w:fill="auto"/>
            <w:vAlign w:val="center"/>
          </w:tcPr>
          <w:p w14:paraId="6AFA9DEA" w14:textId="77777777" w:rsidR="00FE14D3" w:rsidRDefault="00000000">
            <w:pPr>
              <w:spacing w:line="276" w:lineRule="auto"/>
              <w:jc w:val="left"/>
              <w:rPr>
                <w:rFonts w:ascii="Arial" w:eastAsia="等线" w:hAnsi="Arial" w:cs="Arial"/>
                <w:b/>
                <w:bCs/>
                <w:sz w:val="18"/>
                <w:szCs w:val="18"/>
              </w:rPr>
            </w:pPr>
            <w:r>
              <w:rPr>
                <w:rFonts w:ascii="Arial" w:eastAsia="等线" w:hAnsi="Arial" w:cs="Arial"/>
                <w:b/>
                <w:bCs/>
                <w:sz w:val="18"/>
                <w:szCs w:val="18"/>
                <w:lang w:bidi="ar"/>
              </w:rPr>
              <w:t>DASH diet index</w:t>
            </w:r>
          </w:p>
        </w:tc>
        <w:tc>
          <w:tcPr>
            <w:tcW w:w="0" w:type="auto"/>
            <w:tcBorders>
              <w:top w:val="nil"/>
              <w:left w:val="nil"/>
              <w:bottom w:val="nil"/>
              <w:right w:val="nil"/>
            </w:tcBorders>
            <w:shd w:val="clear" w:color="auto" w:fill="auto"/>
            <w:vAlign w:val="center"/>
          </w:tcPr>
          <w:p w14:paraId="2B890622" w14:textId="77777777" w:rsidR="00FE14D3" w:rsidRDefault="00000000">
            <w:pPr>
              <w:jc w:val="center"/>
              <w:rPr>
                <w:rFonts w:ascii="Arial" w:eastAsia="宋体" w:hAnsi="Arial" w:cs="Arial"/>
                <w:sz w:val="18"/>
                <w:szCs w:val="18"/>
              </w:rPr>
            </w:pPr>
            <w:r>
              <w:rPr>
                <w:rFonts w:ascii="Arial" w:eastAsia="宋体" w:hAnsi="Arial" w:cs="Arial"/>
                <w:color w:val="333333"/>
                <w:sz w:val="18"/>
                <w:szCs w:val="18"/>
                <w:lang w:bidi="ar"/>
              </w:rPr>
              <w:t>26.76 ± 3.00</w:t>
            </w:r>
          </w:p>
        </w:tc>
        <w:tc>
          <w:tcPr>
            <w:tcW w:w="0" w:type="auto"/>
            <w:tcBorders>
              <w:top w:val="nil"/>
              <w:left w:val="nil"/>
              <w:bottom w:val="nil"/>
              <w:right w:val="nil"/>
            </w:tcBorders>
            <w:shd w:val="clear" w:color="auto" w:fill="auto"/>
            <w:vAlign w:val="center"/>
          </w:tcPr>
          <w:p w14:paraId="42BCFE06"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26.74 ± 2.99</w:t>
            </w:r>
          </w:p>
        </w:tc>
      </w:tr>
      <w:tr w:rsidR="00FE14D3" w14:paraId="663D9107" w14:textId="77777777" w:rsidTr="008C0FD4">
        <w:trPr>
          <w:jc w:val="center"/>
        </w:trPr>
        <w:tc>
          <w:tcPr>
            <w:tcW w:w="0" w:type="auto"/>
            <w:tcBorders>
              <w:top w:val="nil"/>
              <w:left w:val="nil"/>
              <w:bottom w:val="single" w:sz="8" w:space="0" w:color="auto"/>
              <w:right w:val="nil"/>
            </w:tcBorders>
            <w:shd w:val="clear" w:color="auto" w:fill="auto"/>
            <w:vAlign w:val="center"/>
          </w:tcPr>
          <w:p w14:paraId="69396234" w14:textId="77777777" w:rsidR="00FE14D3" w:rsidRDefault="00000000">
            <w:pPr>
              <w:spacing w:line="276" w:lineRule="auto"/>
              <w:jc w:val="left"/>
              <w:rPr>
                <w:rFonts w:ascii="Arial" w:eastAsia="等线" w:hAnsi="Arial" w:cs="Arial"/>
                <w:b/>
                <w:bCs/>
                <w:sz w:val="18"/>
                <w:szCs w:val="18"/>
              </w:rPr>
            </w:pPr>
            <w:r>
              <w:rPr>
                <w:rFonts w:ascii="Arial" w:eastAsia="等线" w:hAnsi="Arial" w:cs="Arial"/>
                <w:b/>
                <w:bCs/>
                <w:sz w:val="18"/>
                <w:szCs w:val="18"/>
                <w:lang w:bidi="ar"/>
              </w:rPr>
              <w:t>PHQ-9 score</w:t>
            </w:r>
          </w:p>
        </w:tc>
        <w:tc>
          <w:tcPr>
            <w:tcW w:w="0" w:type="auto"/>
            <w:tcBorders>
              <w:top w:val="nil"/>
              <w:left w:val="nil"/>
              <w:bottom w:val="single" w:sz="8" w:space="0" w:color="auto"/>
              <w:right w:val="nil"/>
            </w:tcBorders>
            <w:shd w:val="clear" w:color="auto" w:fill="auto"/>
            <w:vAlign w:val="center"/>
          </w:tcPr>
          <w:p w14:paraId="59794818" w14:textId="77777777" w:rsidR="00FE14D3" w:rsidRDefault="00000000">
            <w:pPr>
              <w:jc w:val="center"/>
              <w:rPr>
                <w:rFonts w:ascii="Arial" w:eastAsia="宋体" w:hAnsi="Arial" w:cs="Arial"/>
                <w:sz w:val="18"/>
                <w:szCs w:val="18"/>
              </w:rPr>
            </w:pPr>
            <w:r>
              <w:rPr>
                <w:rFonts w:ascii="Arial" w:eastAsia="宋体" w:hAnsi="Arial" w:cs="Arial"/>
                <w:color w:val="333333"/>
                <w:sz w:val="18"/>
                <w:szCs w:val="18"/>
                <w:shd w:val="clear" w:color="auto" w:fill="FFFFFF"/>
                <w:lang w:bidi="ar"/>
              </w:rPr>
              <w:t>3.53 ± 5.17</w:t>
            </w:r>
          </w:p>
        </w:tc>
        <w:tc>
          <w:tcPr>
            <w:tcW w:w="0" w:type="auto"/>
            <w:tcBorders>
              <w:top w:val="nil"/>
              <w:left w:val="nil"/>
              <w:bottom w:val="single" w:sz="8" w:space="0" w:color="auto"/>
              <w:right w:val="nil"/>
            </w:tcBorders>
            <w:shd w:val="clear" w:color="auto" w:fill="auto"/>
            <w:vAlign w:val="center"/>
          </w:tcPr>
          <w:p w14:paraId="1CCFAD71" w14:textId="77777777" w:rsidR="00FE14D3" w:rsidRDefault="00000000">
            <w:pPr>
              <w:jc w:val="center"/>
              <w:rPr>
                <w:rFonts w:ascii="Arial" w:eastAsia="等线" w:hAnsi="Arial" w:cs="Arial"/>
                <w:sz w:val="18"/>
                <w:szCs w:val="18"/>
              </w:rPr>
            </w:pPr>
            <w:r>
              <w:rPr>
                <w:rFonts w:ascii="Arial" w:eastAsia="宋体" w:hAnsi="Arial" w:cs="Arial"/>
                <w:color w:val="333333"/>
                <w:sz w:val="18"/>
                <w:szCs w:val="18"/>
                <w:shd w:val="clear" w:color="auto" w:fill="FFFFFF"/>
                <w:lang w:bidi="ar"/>
              </w:rPr>
              <w:t>3.27 ± 4.44</w:t>
            </w:r>
          </w:p>
        </w:tc>
      </w:tr>
    </w:tbl>
    <w:p w14:paraId="62F1B699" w14:textId="77777777" w:rsidR="00FE14D3" w:rsidRDefault="00000000">
      <w:pPr>
        <w:pStyle w:val="a0"/>
        <w:spacing w:before="0" w:after="0" w:line="276" w:lineRule="auto"/>
        <w:ind w:firstLine="90"/>
        <w:jc w:val="both"/>
        <w:rPr>
          <w:rFonts w:ascii="Arial" w:eastAsia="等线" w:hAnsi="Arial" w:cs="Arial"/>
          <w:sz w:val="18"/>
          <w:szCs w:val="18"/>
        </w:rPr>
      </w:pPr>
      <w:r>
        <w:rPr>
          <w:rFonts w:ascii="Arial" w:eastAsia="等线" w:hAnsi="Arial" w:cs="Arial"/>
          <w:sz w:val="18"/>
          <w:szCs w:val="18"/>
        </w:rPr>
        <w:t>HEI-2015: Healthy Eating Index 2015; MED: mediterranean diet; DASH: Dietary Approaches to Stop Hypertension</w:t>
      </w:r>
    </w:p>
    <w:p w14:paraId="6DF6EB7D" w14:textId="77777777" w:rsidR="00FE14D3" w:rsidRDefault="00000000">
      <w:pPr>
        <w:pStyle w:val="a0"/>
        <w:spacing w:before="0" w:after="0" w:line="276" w:lineRule="auto"/>
        <w:ind w:firstLine="120"/>
        <w:jc w:val="both"/>
        <w:rPr>
          <w:rFonts w:ascii="Arial" w:eastAsia="等线" w:hAnsi="Arial" w:cs="Arial"/>
          <w:sz w:val="18"/>
          <w:szCs w:val="18"/>
        </w:rPr>
      </w:pPr>
      <w:r>
        <w:rPr>
          <w:rFonts w:ascii="Arial" w:eastAsia="等线" w:hAnsi="Arial" w:cs="Arial"/>
          <w:sz w:val="18"/>
          <w:szCs w:val="18"/>
          <w:vertAlign w:val="superscript"/>
        </w:rPr>
        <w:t xml:space="preserve">a </w:t>
      </w:r>
      <w:r>
        <w:rPr>
          <w:rFonts w:ascii="Arial" w:eastAsia="等线" w:hAnsi="Arial" w:cs="Arial"/>
          <w:sz w:val="18"/>
          <w:szCs w:val="18"/>
        </w:rPr>
        <w:t>indicating had at least 12 alcohol drinks/1 year</w:t>
      </w:r>
    </w:p>
    <w:p w14:paraId="34B5076F" w14:textId="14487F59" w:rsidR="006D1880" w:rsidRDefault="006D1880">
      <w:pPr>
        <w:widowControl/>
        <w:jc w:val="left"/>
        <w:rPr>
          <w:rFonts w:ascii="Arial" w:hAnsi="Arial" w:cs="Arial"/>
          <w:color w:val="212121"/>
          <w:sz w:val="18"/>
          <w:szCs w:val="18"/>
          <w:shd w:val="clear" w:color="auto" w:fill="FFFFFF"/>
        </w:rPr>
      </w:pPr>
      <w:r>
        <w:rPr>
          <w:rFonts w:ascii="Arial" w:hAnsi="Arial" w:cs="Arial"/>
          <w:color w:val="212121"/>
          <w:sz w:val="18"/>
          <w:szCs w:val="18"/>
          <w:shd w:val="clear" w:color="auto" w:fill="FFFFFF"/>
        </w:rPr>
        <w:br w:type="page"/>
      </w:r>
    </w:p>
    <w:p w14:paraId="3C4A2670" w14:textId="2019D051" w:rsidR="00FE14D3" w:rsidRPr="00592110" w:rsidRDefault="006D1880">
      <w:pPr>
        <w:rPr>
          <w:rFonts w:ascii="Arial" w:eastAsia="等线" w:hAnsi="Arial" w:cs="Arial"/>
          <w:b/>
          <w:bCs/>
          <w:kern w:val="0"/>
          <w:sz w:val="18"/>
          <w:szCs w:val="18"/>
        </w:rPr>
      </w:pPr>
      <w:r w:rsidRPr="00592110">
        <w:rPr>
          <w:rFonts w:ascii="Arial" w:eastAsia="等线" w:hAnsi="Arial" w:cs="Arial" w:hint="eastAsia"/>
          <w:b/>
          <w:bCs/>
          <w:kern w:val="0"/>
          <w:sz w:val="18"/>
          <w:szCs w:val="18"/>
        </w:rPr>
        <w:lastRenderedPageBreak/>
        <w:t xml:space="preserve">Table </w:t>
      </w:r>
      <w:r w:rsidR="00DE5D98">
        <w:rPr>
          <w:rFonts w:ascii="Arial" w:eastAsia="等线" w:hAnsi="Arial" w:cs="Arial" w:hint="eastAsia"/>
          <w:b/>
          <w:bCs/>
          <w:kern w:val="0"/>
          <w:sz w:val="18"/>
          <w:szCs w:val="18"/>
        </w:rPr>
        <w:t>S6</w:t>
      </w:r>
      <w:r w:rsidR="00592110">
        <w:rPr>
          <w:rFonts w:ascii="Arial" w:eastAsia="等线" w:hAnsi="Arial" w:cs="Arial" w:hint="eastAsia"/>
          <w:b/>
          <w:bCs/>
          <w:kern w:val="0"/>
          <w:sz w:val="18"/>
          <w:szCs w:val="18"/>
        </w:rPr>
        <w:t>.</w:t>
      </w:r>
      <w:r w:rsidR="00650BDB" w:rsidRPr="00592110">
        <w:rPr>
          <w:rFonts w:ascii="Arial" w:eastAsia="等线" w:hAnsi="Arial" w:cs="Arial"/>
          <w:b/>
          <w:bCs/>
          <w:kern w:val="0"/>
          <w:sz w:val="18"/>
          <w:szCs w:val="18"/>
        </w:rPr>
        <w:t xml:space="preserve"> Standardized</w:t>
      </w:r>
      <w:r w:rsidR="00382116" w:rsidRPr="00592110">
        <w:rPr>
          <w:rFonts w:ascii="Arial" w:eastAsia="等线" w:hAnsi="Arial" w:cs="Arial"/>
          <w:b/>
          <w:bCs/>
          <w:kern w:val="0"/>
          <w:sz w:val="18"/>
          <w:szCs w:val="18"/>
        </w:rPr>
        <w:t xml:space="preserve"> mean difference</w:t>
      </w:r>
      <w:r w:rsidR="00382116" w:rsidRPr="00592110">
        <w:rPr>
          <w:rFonts w:ascii="Arial" w:eastAsia="等线" w:hAnsi="Arial" w:cs="Arial" w:hint="eastAsia"/>
          <w:b/>
          <w:bCs/>
          <w:kern w:val="0"/>
          <w:sz w:val="18"/>
          <w:szCs w:val="18"/>
        </w:rPr>
        <w:t xml:space="preserve"> or </w:t>
      </w:r>
      <w:r w:rsidR="00382116" w:rsidRPr="00592110">
        <w:rPr>
          <w:rFonts w:ascii="Arial" w:eastAsia="等线" w:hAnsi="Arial" w:cs="Arial"/>
          <w:b/>
          <w:bCs/>
          <w:kern w:val="0"/>
          <w:sz w:val="18"/>
          <w:szCs w:val="18"/>
        </w:rPr>
        <w:t>absolute correlation</w:t>
      </w:r>
      <w:r w:rsidR="00382116" w:rsidRPr="00592110">
        <w:rPr>
          <w:rFonts w:ascii="Arial" w:eastAsia="等线" w:hAnsi="Arial" w:cs="Arial" w:hint="eastAsia"/>
          <w:b/>
          <w:bCs/>
          <w:kern w:val="0"/>
          <w:sz w:val="18"/>
          <w:szCs w:val="18"/>
        </w:rPr>
        <w:t xml:space="preserve"> </w:t>
      </w:r>
      <w:r w:rsidR="00650BDB" w:rsidRPr="00592110">
        <w:rPr>
          <w:rFonts w:ascii="Arial" w:eastAsia="等线" w:hAnsi="Arial" w:cs="Arial" w:hint="eastAsia"/>
          <w:b/>
          <w:bCs/>
          <w:kern w:val="0"/>
          <w:sz w:val="18"/>
          <w:szCs w:val="18"/>
        </w:rPr>
        <w:t xml:space="preserve">of covariates across groups </w:t>
      </w:r>
      <w:r w:rsidR="00382116" w:rsidRPr="00592110">
        <w:rPr>
          <w:rFonts w:ascii="Arial" w:eastAsia="等线" w:hAnsi="Arial" w:cs="Arial" w:hint="eastAsia"/>
          <w:b/>
          <w:bCs/>
          <w:kern w:val="0"/>
          <w:sz w:val="18"/>
          <w:szCs w:val="18"/>
        </w:rPr>
        <w:t>after inverse probability weighting</w:t>
      </w:r>
    </w:p>
    <w:tbl>
      <w:tblPr>
        <w:tblStyle w:val="a9"/>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1659"/>
        <w:gridCol w:w="1671"/>
        <w:gridCol w:w="1797"/>
      </w:tblGrid>
      <w:tr w:rsidR="005B2D2E" w14:paraId="5546139C" w14:textId="77777777" w:rsidTr="00421D67">
        <w:trPr>
          <w:jc w:val="center"/>
        </w:trPr>
        <w:tc>
          <w:tcPr>
            <w:tcW w:w="1697" w:type="dxa"/>
            <w:tcBorders>
              <w:top w:val="single" w:sz="8" w:space="0" w:color="auto"/>
              <w:bottom w:val="single" w:sz="6" w:space="0" w:color="auto"/>
            </w:tcBorders>
          </w:tcPr>
          <w:p w14:paraId="38672554" w14:textId="37008DE9" w:rsidR="005B2D2E" w:rsidRPr="00592110" w:rsidRDefault="005B2D2E" w:rsidP="00592110">
            <w:pPr>
              <w:jc w:val="center"/>
              <w:rPr>
                <w:rFonts w:ascii="Arial" w:hAnsi="Arial" w:cs="Arial"/>
                <w:b/>
                <w:bCs/>
                <w:color w:val="212121"/>
                <w:sz w:val="18"/>
                <w:szCs w:val="18"/>
                <w:shd w:val="clear" w:color="auto" w:fill="FFFFFF"/>
              </w:rPr>
            </w:pPr>
            <w:r w:rsidRPr="00592110">
              <w:rPr>
                <w:rFonts w:ascii="Arial" w:hAnsi="Arial" w:cs="Arial" w:hint="eastAsia"/>
                <w:b/>
                <w:bCs/>
                <w:color w:val="212121"/>
                <w:sz w:val="18"/>
                <w:szCs w:val="18"/>
                <w:shd w:val="clear" w:color="auto" w:fill="FFFFFF"/>
              </w:rPr>
              <w:t>Variables</w:t>
            </w:r>
          </w:p>
        </w:tc>
        <w:tc>
          <w:tcPr>
            <w:tcW w:w="1659" w:type="dxa"/>
            <w:tcBorders>
              <w:top w:val="single" w:sz="8" w:space="0" w:color="auto"/>
              <w:bottom w:val="single" w:sz="6" w:space="0" w:color="auto"/>
            </w:tcBorders>
          </w:tcPr>
          <w:p w14:paraId="680FDFDB" w14:textId="3093668B" w:rsidR="005B2D2E" w:rsidRPr="00592110" w:rsidRDefault="005B2D2E" w:rsidP="00592110">
            <w:pPr>
              <w:jc w:val="center"/>
              <w:rPr>
                <w:rFonts w:ascii="Arial" w:hAnsi="Arial" w:cs="Arial"/>
                <w:b/>
                <w:bCs/>
                <w:color w:val="212121"/>
                <w:sz w:val="18"/>
                <w:szCs w:val="18"/>
                <w:shd w:val="clear" w:color="auto" w:fill="FFFFFF"/>
              </w:rPr>
            </w:pPr>
            <w:r w:rsidRPr="00592110">
              <w:rPr>
                <w:rFonts w:ascii="Arial" w:hAnsi="Arial" w:cs="Arial" w:hint="eastAsia"/>
                <w:b/>
                <w:bCs/>
                <w:color w:val="212121"/>
                <w:sz w:val="18"/>
                <w:szCs w:val="18"/>
                <w:shd w:val="clear" w:color="auto" w:fill="FFFFFF"/>
              </w:rPr>
              <w:t>Type</w:t>
            </w:r>
          </w:p>
        </w:tc>
        <w:tc>
          <w:tcPr>
            <w:tcW w:w="1671" w:type="dxa"/>
            <w:tcBorders>
              <w:top w:val="single" w:sz="8" w:space="0" w:color="auto"/>
              <w:bottom w:val="single" w:sz="6" w:space="0" w:color="auto"/>
            </w:tcBorders>
          </w:tcPr>
          <w:p w14:paraId="440BB451" w14:textId="53609F38" w:rsidR="005B2D2E" w:rsidRPr="00592110" w:rsidRDefault="005B2D2E" w:rsidP="00592110">
            <w:pPr>
              <w:jc w:val="center"/>
              <w:rPr>
                <w:rFonts w:ascii="Arial" w:hAnsi="Arial" w:cs="Arial"/>
                <w:b/>
                <w:bCs/>
                <w:color w:val="212121"/>
                <w:sz w:val="18"/>
                <w:szCs w:val="18"/>
                <w:shd w:val="clear" w:color="auto" w:fill="FFFFFF"/>
              </w:rPr>
            </w:pPr>
            <w:r w:rsidRPr="00592110">
              <w:rPr>
                <w:rFonts w:ascii="Arial" w:hAnsi="Arial" w:cs="Arial" w:hint="eastAsia"/>
                <w:b/>
                <w:bCs/>
                <w:color w:val="212121"/>
                <w:sz w:val="18"/>
                <w:szCs w:val="18"/>
                <w:shd w:val="clear" w:color="auto" w:fill="FFFFFF"/>
              </w:rPr>
              <w:t>Un</w:t>
            </w:r>
            <w:r w:rsidR="0092372A">
              <w:rPr>
                <w:rFonts w:ascii="Arial" w:hAnsi="Arial" w:cs="Arial" w:hint="eastAsia"/>
                <w:b/>
                <w:bCs/>
                <w:color w:val="212121"/>
                <w:sz w:val="18"/>
                <w:szCs w:val="18"/>
                <w:shd w:val="clear" w:color="auto" w:fill="FFFFFF"/>
              </w:rPr>
              <w:t>adjusted</w:t>
            </w:r>
          </w:p>
        </w:tc>
        <w:tc>
          <w:tcPr>
            <w:tcW w:w="1797" w:type="dxa"/>
            <w:tcBorders>
              <w:top w:val="single" w:sz="8" w:space="0" w:color="auto"/>
              <w:bottom w:val="single" w:sz="6" w:space="0" w:color="auto"/>
            </w:tcBorders>
          </w:tcPr>
          <w:p w14:paraId="10116683" w14:textId="222BF6C4" w:rsidR="005B2D2E" w:rsidRPr="00592110" w:rsidRDefault="0092372A" w:rsidP="00592110">
            <w:pPr>
              <w:jc w:val="center"/>
              <w:rPr>
                <w:rFonts w:ascii="Arial" w:hAnsi="Arial" w:cs="Arial"/>
                <w:b/>
                <w:bCs/>
                <w:color w:val="212121"/>
                <w:sz w:val="18"/>
                <w:szCs w:val="18"/>
                <w:shd w:val="clear" w:color="auto" w:fill="FFFFFF"/>
              </w:rPr>
            </w:pPr>
            <w:r>
              <w:rPr>
                <w:rFonts w:ascii="Arial" w:hAnsi="Arial" w:cs="Arial" w:hint="eastAsia"/>
                <w:b/>
                <w:bCs/>
                <w:color w:val="212121"/>
                <w:sz w:val="18"/>
                <w:szCs w:val="18"/>
                <w:shd w:val="clear" w:color="auto" w:fill="FFFFFF"/>
              </w:rPr>
              <w:t>Adjusted</w:t>
            </w:r>
          </w:p>
        </w:tc>
      </w:tr>
      <w:tr w:rsidR="004958C8" w14:paraId="6C61763D" w14:textId="77777777" w:rsidTr="00421D67">
        <w:trPr>
          <w:jc w:val="center"/>
        </w:trPr>
        <w:tc>
          <w:tcPr>
            <w:tcW w:w="6824" w:type="dxa"/>
            <w:gridSpan w:val="4"/>
            <w:tcBorders>
              <w:top w:val="single" w:sz="6" w:space="0" w:color="auto"/>
            </w:tcBorders>
            <w:shd w:val="clear" w:color="auto" w:fill="BFBFBF" w:themeFill="background1" w:themeFillShade="BF"/>
          </w:tcPr>
          <w:p w14:paraId="3C903292" w14:textId="6857F960" w:rsidR="004958C8" w:rsidRDefault="004958C8">
            <w:pPr>
              <w:rPr>
                <w:rFonts w:ascii="Arial" w:hAnsi="Arial" w:cs="Arial"/>
                <w:color w:val="212121"/>
                <w:sz w:val="18"/>
                <w:szCs w:val="18"/>
                <w:shd w:val="clear" w:color="auto" w:fill="FFFFFF"/>
              </w:rPr>
            </w:pPr>
            <w:r w:rsidRPr="00E743CE">
              <w:rPr>
                <w:rFonts w:ascii="Arial" w:eastAsia="等线" w:hAnsi="Arial" w:cs="Arial"/>
                <w:b/>
                <w:bCs/>
                <w:sz w:val="20"/>
                <w:szCs w:val="20"/>
              </w:rPr>
              <w:t>HEI-2015 index</w:t>
            </w:r>
          </w:p>
        </w:tc>
      </w:tr>
      <w:tr w:rsidR="00045640" w14:paraId="1241481D" w14:textId="77777777" w:rsidTr="00421D67">
        <w:trPr>
          <w:jc w:val="center"/>
        </w:trPr>
        <w:tc>
          <w:tcPr>
            <w:tcW w:w="1697" w:type="dxa"/>
          </w:tcPr>
          <w:p w14:paraId="7201F387" w14:textId="6555CE03"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Age</w:t>
            </w:r>
          </w:p>
        </w:tc>
        <w:tc>
          <w:tcPr>
            <w:tcW w:w="1659" w:type="dxa"/>
          </w:tcPr>
          <w:p w14:paraId="4FE86C11" w14:textId="51DDD8EE" w:rsidR="00045640" w:rsidRDefault="00045640" w:rsidP="00045640">
            <w:pPr>
              <w:rPr>
                <w:rFonts w:ascii="Arial" w:hAnsi="Arial" w:cs="Arial"/>
                <w:color w:val="212121"/>
                <w:sz w:val="18"/>
                <w:szCs w:val="18"/>
                <w:shd w:val="clear" w:color="auto" w:fill="FFFFFF"/>
              </w:rPr>
            </w:pPr>
            <w:r>
              <w:rPr>
                <w:rFonts w:ascii="Arial" w:hAnsi="Arial" w:cs="Arial"/>
                <w:color w:val="212121"/>
                <w:sz w:val="18"/>
                <w:szCs w:val="18"/>
                <w:shd w:val="clear" w:color="auto" w:fill="FFFFFF"/>
              </w:rPr>
              <w:t>Continuous</w:t>
            </w:r>
          </w:p>
        </w:tc>
        <w:tc>
          <w:tcPr>
            <w:tcW w:w="1671" w:type="dxa"/>
            <w:vAlign w:val="center"/>
          </w:tcPr>
          <w:p w14:paraId="2286A2EB" w14:textId="49627CC2"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0.207</w:t>
            </w:r>
          </w:p>
        </w:tc>
        <w:tc>
          <w:tcPr>
            <w:tcW w:w="1797" w:type="dxa"/>
            <w:vAlign w:val="center"/>
          </w:tcPr>
          <w:p w14:paraId="2224C393" w14:textId="09BF72AA"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-0.003</w:t>
            </w:r>
          </w:p>
        </w:tc>
      </w:tr>
      <w:tr w:rsidR="00045640" w14:paraId="0C2006BE" w14:textId="77777777" w:rsidTr="00421D67">
        <w:trPr>
          <w:jc w:val="center"/>
        </w:trPr>
        <w:tc>
          <w:tcPr>
            <w:tcW w:w="1697" w:type="dxa"/>
          </w:tcPr>
          <w:p w14:paraId="6D784864" w14:textId="27CD313E"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Sex_2</w:t>
            </w:r>
          </w:p>
        </w:tc>
        <w:tc>
          <w:tcPr>
            <w:tcW w:w="1659" w:type="dxa"/>
          </w:tcPr>
          <w:p w14:paraId="3A7E0596" w14:textId="75CF64D8"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0FA91CA5" w14:textId="2CDAE477"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0.087</w:t>
            </w:r>
          </w:p>
        </w:tc>
        <w:tc>
          <w:tcPr>
            <w:tcW w:w="1797" w:type="dxa"/>
            <w:vAlign w:val="center"/>
          </w:tcPr>
          <w:p w14:paraId="65BC8E8D" w14:textId="6EF61703"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0.002</w:t>
            </w:r>
          </w:p>
        </w:tc>
      </w:tr>
      <w:tr w:rsidR="00045640" w14:paraId="09AE6009" w14:textId="77777777" w:rsidTr="00421D67">
        <w:trPr>
          <w:jc w:val="center"/>
        </w:trPr>
        <w:tc>
          <w:tcPr>
            <w:tcW w:w="1697" w:type="dxa"/>
          </w:tcPr>
          <w:p w14:paraId="43AF654A" w14:textId="266E022A"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Race_1</w:t>
            </w:r>
          </w:p>
        </w:tc>
        <w:tc>
          <w:tcPr>
            <w:tcW w:w="1659" w:type="dxa"/>
          </w:tcPr>
          <w:p w14:paraId="3ACD9F8D" w14:textId="051484F3"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D6EABA0" w14:textId="65BB7F81"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-0.011</w:t>
            </w:r>
          </w:p>
        </w:tc>
        <w:tc>
          <w:tcPr>
            <w:tcW w:w="1797" w:type="dxa"/>
            <w:vAlign w:val="center"/>
          </w:tcPr>
          <w:p w14:paraId="19BB1D4D" w14:textId="4EDF076F"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0.008</w:t>
            </w:r>
          </w:p>
        </w:tc>
      </w:tr>
      <w:tr w:rsidR="00045640" w14:paraId="3DB6FF45" w14:textId="77777777" w:rsidTr="00421D67">
        <w:trPr>
          <w:jc w:val="center"/>
        </w:trPr>
        <w:tc>
          <w:tcPr>
            <w:tcW w:w="1697" w:type="dxa"/>
          </w:tcPr>
          <w:p w14:paraId="17D60ED3" w14:textId="3F9DF6D1"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Race_2</w:t>
            </w:r>
          </w:p>
        </w:tc>
        <w:tc>
          <w:tcPr>
            <w:tcW w:w="1659" w:type="dxa"/>
          </w:tcPr>
          <w:p w14:paraId="0A036356" w14:textId="7F3D17BE"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F0693F0" w14:textId="26E8405C"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0.052</w:t>
            </w:r>
          </w:p>
        </w:tc>
        <w:tc>
          <w:tcPr>
            <w:tcW w:w="1797" w:type="dxa"/>
            <w:vAlign w:val="center"/>
          </w:tcPr>
          <w:p w14:paraId="7A6632C7" w14:textId="267D0D78"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-0.001</w:t>
            </w:r>
          </w:p>
        </w:tc>
      </w:tr>
      <w:tr w:rsidR="00045640" w14:paraId="354AA61E" w14:textId="77777777" w:rsidTr="00421D67">
        <w:trPr>
          <w:jc w:val="center"/>
        </w:trPr>
        <w:tc>
          <w:tcPr>
            <w:tcW w:w="1697" w:type="dxa"/>
          </w:tcPr>
          <w:p w14:paraId="306BC106" w14:textId="645869A1"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Race_3</w:t>
            </w:r>
          </w:p>
        </w:tc>
        <w:tc>
          <w:tcPr>
            <w:tcW w:w="1659" w:type="dxa"/>
          </w:tcPr>
          <w:p w14:paraId="30D8DD8B" w14:textId="65C4E070"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0AB7F996" w14:textId="44166842"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-0.016</w:t>
            </w:r>
          </w:p>
        </w:tc>
        <w:tc>
          <w:tcPr>
            <w:tcW w:w="1797" w:type="dxa"/>
            <w:vAlign w:val="center"/>
          </w:tcPr>
          <w:p w14:paraId="4EEEAC09" w14:textId="6B946C52"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0.011</w:t>
            </w:r>
          </w:p>
        </w:tc>
      </w:tr>
      <w:tr w:rsidR="00045640" w14:paraId="3D314527" w14:textId="77777777" w:rsidTr="00421D67">
        <w:trPr>
          <w:jc w:val="center"/>
        </w:trPr>
        <w:tc>
          <w:tcPr>
            <w:tcW w:w="1697" w:type="dxa"/>
          </w:tcPr>
          <w:p w14:paraId="0BD3A65E" w14:textId="67201F42"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Race_4</w:t>
            </w:r>
          </w:p>
        </w:tc>
        <w:tc>
          <w:tcPr>
            <w:tcW w:w="1659" w:type="dxa"/>
          </w:tcPr>
          <w:p w14:paraId="51A212FA" w14:textId="4CE311D0"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1BEEED0" w14:textId="4E642DBC"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-0.080</w:t>
            </w:r>
          </w:p>
        </w:tc>
        <w:tc>
          <w:tcPr>
            <w:tcW w:w="1797" w:type="dxa"/>
            <w:vAlign w:val="center"/>
          </w:tcPr>
          <w:p w14:paraId="24DC9448" w14:textId="24647766"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-0.002</w:t>
            </w:r>
          </w:p>
        </w:tc>
      </w:tr>
      <w:tr w:rsidR="00045640" w14:paraId="00F6FAFF" w14:textId="77777777" w:rsidTr="00421D67">
        <w:trPr>
          <w:jc w:val="center"/>
        </w:trPr>
        <w:tc>
          <w:tcPr>
            <w:tcW w:w="1697" w:type="dxa"/>
          </w:tcPr>
          <w:p w14:paraId="390AF896" w14:textId="366D8ECD"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Race_5</w:t>
            </w:r>
          </w:p>
        </w:tc>
        <w:tc>
          <w:tcPr>
            <w:tcW w:w="1659" w:type="dxa"/>
          </w:tcPr>
          <w:p w14:paraId="74EF5853" w14:textId="3E2F2C55"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D1C4D15" w14:textId="254798DF"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0.098</w:t>
            </w:r>
          </w:p>
        </w:tc>
        <w:tc>
          <w:tcPr>
            <w:tcW w:w="1797" w:type="dxa"/>
            <w:vAlign w:val="center"/>
          </w:tcPr>
          <w:p w14:paraId="61C5EBE1" w14:textId="5DE4F282"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-0.025</w:t>
            </w:r>
          </w:p>
        </w:tc>
      </w:tr>
      <w:tr w:rsidR="00045640" w14:paraId="21FC3032" w14:textId="77777777" w:rsidTr="00421D67">
        <w:trPr>
          <w:jc w:val="center"/>
        </w:trPr>
        <w:tc>
          <w:tcPr>
            <w:tcW w:w="1697" w:type="dxa"/>
          </w:tcPr>
          <w:p w14:paraId="1E07BD77" w14:textId="14CA43E1" w:rsidR="00045640"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Marital_status_1</w:t>
            </w:r>
          </w:p>
        </w:tc>
        <w:tc>
          <w:tcPr>
            <w:tcW w:w="1659" w:type="dxa"/>
          </w:tcPr>
          <w:p w14:paraId="29FC33E2" w14:textId="32C49591"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B5F262D" w14:textId="132B1A92"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0.107</w:t>
            </w:r>
          </w:p>
        </w:tc>
        <w:tc>
          <w:tcPr>
            <w:tcW w:w="1797" w:type="dxa"/>
            <w:vAlign w:val="center"/>
          </w:tcPr>
          <w:p w14:paraId="1C486FF8" w14:textId="5ECB7AF3"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-0.005</w:t>
            </w:r>
          </w:p>
        </w:tc>
      </w:tr>
      <w:tr w:rsidR="00045640" w14:paraId="32BCD5A3" w14:textId="77777777" w:rsidTr="00421D67">
        <w:trPr>
          <w:jc w:val="center"/>
        </w:trPr>
        <w:tc>
          <w:tcPr>
            <w:tcW w:w="1697" w:type="dxa"/>
          </w:tcPr>
          <w:p w14:paraId="62D1C35B" w14:textId="603CE142" w:rsidR="00045640"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2</w:t>
            </w:r>
          </w:p>
        </w:tc>
        <w:tc>
          <w:tcPr>
            <w:tcW w:w="1659" w:type="dxa"/>
          </w:tcPr>
          <w:p w14:paraId="2440680E" w14:textId="3AAAA99A"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5E4AD70" w14:textId="7B8A300C"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0.057</w:t>
            </w:r>
          </w:p>
        </w:tc>
        <w:tc>
          <w:tcPr>
            <w:tcW w:w="1797" w:type="dxa"/>
            <w:vAlign w:val="center"/>
          </w:tcPr>
          <w:p w14:paraId="40DE7F0C" w14:textId="74A38A1C"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0.006</w:t>
            </w:r>
          </w:p>
        </w:tc>
      </w:tr>
      <w:tr w:rsidR="00045640" w14:paraId="32C0313D" w14:textId="77777777" w:rsidTr="00421D67">
        <w:trPr>
          <w:jc w:val="center"/>
        </w:trPr>
        <w:tc>
          <w:tcPr>
            <w:tcW w:w="1697" w:type="dxa"/>
          </w:tcPr>
          <w:p w14:paraId="1FDD0FB1" w14:textId="6669B9E5" w:rsidR="00045640"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3</w:t>
            </w:r>
          </w:p>
        </w:tc>
        <w:tc>
          <w:tcPr>
            <w:tcW w:w="1659" w:type="dxa"/>
          </w:tcPr>
          <w:p w14:paraId="7EAFB7DD" w14:textId="40394F30"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62D8CD3" w14:textId="45EFEE89"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-0.016</w:t>
            </w:r>
          </w:p>
        </w:tc>
        <w:tc>
          <w:tcPr>
            <w:tcW w:w="1797" w:type="dxa"/>
            <w:vAlign w:val="center"/>
          </w:tcPr>
          <w:p w14:paraId="0C805817" w14:textId="078EBB2F"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0.010</w:t>
            </w:r>
          </w:p>
        </w:tc>
      </w:tr>
      <w:tr w:rsidR="00045640" w14:paraId="0A5BBB6F" w14:textId="77777777" w:rsidTr="00421D67">
        <w:trPr>
          <w:jc w:val="center"/>
        </w:trPr>
        <w:tc>
          <w:tcPr>
            <w:tcW w:w="1697" w:type="dxa"/>
          </w:tcPr>
          <w:p w14:paraId="122DC48F" w14:textId="744BA6C2" w:rsidR="00045640"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4</w:t>
            </w:r>
          </w:p>
        </w:tc>
        <w:tc>
          <w:tcPr>
            <w:tcW w:w="1659" w:type="dxa"/>
          </w:tcPr>
          <w:p w14:paraId="00DA5BCC" w14:textId="719FC0E5"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4005D47" w14:textId="3667CBF4"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-0.014</w:t>
            </w:r>
          </w:p>
        </w:tc>
        <w:tc>
          <w:tcPr>
            <w:tcW w:w="1797" w:type="dxa"/>
            <w:vAlign w:val="center"/>
          </w:tcPr>
          <w:p w14:paraId="2D07412A" w14:textId="1C0A2971"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0.001</w:t>
            </w:r>
          </w:p>
        </w:tc>
      </w:tr>
      <w:tr w:rsidR="00045640" w14:paraId="7149BF79" w14:textId="77777777" w:rsidTr="00421D67">
        <w:trPr>
          <w:jc w:val="center"/>
        </w:trPr>
        <w:tc>
          <w:tcPr>
            <w:tcW w:w="1697" w:type="dxa"/>
          </w:tcPr>
          <w:p w14:paraId="7C323643" w14:textId="22A7F3EB" w:rsidR="00045640"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5</w:t>
            </w:r>
          </w:p>
        </w:tc>
        <w:tc>
          <w:tcPr>
            <w:tcW w:w="1659" w:type="dxa"/>
          </w:tcPr>
          <w:p w14:paraId="2D58973C" w14:textId="18B816F1"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AAEAC0B" w14:textId="75F3BA6D"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-0.100</w:t>
            </w:r>
          </w:p>
        </w:tc>
        <w:tc>
          <w:tcPr>
            <w:tcW w:w="1797" w:type="dxa"/>
            <w:vAlign w:val="center"/>
          </w:tcPr>
          <w:p w14:paraId="5A0AF444" w14:textId="2387C4FB"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0.002</w:t>
            </w:r>
          </w:p>
        </w:tc>
      </w:tr>
      <w:tr w:rsidR="00045640" w14:paraId="52CB1FCD" w14:textId="77777777" w:rsidTr="00421D67">
        <w:trPr>
          <w:jc w:val="center"/>
        </w:trPr>
        <w:tc>
          <w:tcPr>
            <w:tcW w:w="1697" w:type="dxa"/>
          </w:tcPr>
          <w:p w14:paraId="32877049" w14:textId="3B50F35F" w:rsidR="00045640"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6</w:t>
            </w:r>
          </w:p>
        </w:tc>
        <w:tc>
          <w:tcPr>
            <w:tcW w:w="1659" w:type="dxa"/>
          </w:tcPr>
          <w:p w14:paraId="10EB7A83" w14:textId="6954D7DE"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4C7ACD6" w14:textId="54D313F3"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-0.083</w:t>
            </w:r>
          </w:p>
        </w:tc>
        <w:tc>
          <w:tcPr>
            <w:tcW w:w="1797" w:type="dxa"/>
            <w:vAlign w:val="center"/>
          </w:tcPr>
          <w:p w14:paraId="6B3E5EE3" w14:textId="68B8C518"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-0.011</w:t>
            </w:r>
          </w:p>
        </w:tc>
      </w:tr>
      <w:tr w:rsidR="00045640" w14:paraId="2D57D29E" w14:textId="77777777" w:rsidTr="00421D67">
        <w:trPr>
          <w:jc w:val="center"/>
        </w:trPr>
        <w:tc>
          <w:tcPr>
            <w:tcW w:w="1697" w:type="dxa"/>
          </w:tcPr>
          <w:p w14:paraId="558FE6B2" w14:textId="5151EFE0" w:rsidR="00045640"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Education_1</w:t>
            </w:r>
          </w:p>
        </w:tc>
        <w:tc>
          <w:tcPr>
            <w:tcW w:w="1659" w:type="dxa"/>
          </w:tcPr>
          <w:p w14:paraId="0C9211BC" w14:textId="76EA41F4"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ABF0F52" w14:textId="647C0ACB" w:rsidR="00045640" w:rsidRDefault="0071544E" w:rsidP="00045640">
            <w:pPr>
              <w:jc w:val="center"/>
              <w:rPr>
                <w:rFonts w:ascii="Arial" w:hAnsi="Arial" w:cs="Arial"/>
                <w:color w:val="212121"/>
                <w:sz w:val="18"/>
                <w:szCs w:val="18"/>
                <w:shd w:val="clear" w:color="auto" w:fill="FFFFFF"/>
              </w:rPr>
            </w:pPr>
            <w:r>
              <w:rPr>
                <w:rFonts w:ascii="Arial" w:eastAsia="等线" w:hAnsi="Arial" w:cs="Arial" w:hint="eastAsia"/>
                <w:color w:val="212121"/>
                <w:sz w:val="18"/>
                <w:szCs w:val="18"/>
              </w:rPr>
              <w:t>&lt;</w:t>
            </w:r>
            <w:r w:rsidR="00045640">
              <w:rPr>
                <w:rFonts w:ascii="Arial" w:eastAsia="等线" w:hAnsi="Arial" w:cs="Arial"/>
                <w:color w:val="212121"/>
                <w:sz w:val="18"/>
                <w:szCs w:val="18"/>
              </w:rPr>
              <w:t>0.00</w:t>
            </w:r>
            <w:r>
              <w:rPr>
                <w:rFonts w:ascii="Arial" w:eastAsia="等线" w:hAnsi="Arial" w:cs="Arial" w:hint="eastAsia"/>
                <w:color w:val="212121"/>
                <w:sz w:val="18"/>
                <w:szCs w:val="18"/>
              </w:rPr>
              <w:t>1</w:t>
            </w:r>
          </w:p>
        </w:tc>
        <w:tc>
          <w:tcPr>
            <w:tcW w:w="1797" w:type="dxa"/>
            <w:vAlign w:val="center"/>
          </w:tcPr>
          <w:p w14:paraId="6EBB9534" w14:textId="31CA1334"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0.008</w:t>
            </w:r>
          </w:p>
        </w:tc>
      </w:tr>
      <w:tr w:rsidR="00045640" w14:paraId="58432DE7" w14:textId="77777777" w:rsidTr="00421D67">
        <w:trPr>
          <w:jc w:val="center"/>
        </w:trPr>
        <w:tc>
          <w:tcPr>
            <w:tcW w:w="1697" w:type="dxa"/>
          </w:tcPr>
          <w:p w14:paraId="1D37D270" w14:textId="120CD565" w:rsidR="00045640"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2</w:t>
            </w:r>
          </w:p>
        </w:tc>
        <w:tc>
          <w:tcPr>
            <w:tcW w:w="1659" w:type="dxa"/>
          </w:tcPr>
          <w:p w14:paraId="0190E0C4" w14:textId="13F11379"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E0B7D05" w14:textId="73E3DEDB"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-0.108</w:t>
            </w:r>
          </w:p>
        </w:tc>
        <w:tc>
          <w:tcPr>
            <w:tcW w:w="1797" w:type="dxa"/>
            <w:vAlign w:val="center"/>
          </w:tcPr>
          <w:p w14:paraId="09C7FD0A" w14:textId="218A9243"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-0.006</w:t>
            </w:r>
          </w:p>
        </w:tc>
      </w:tr>
      <w:tr w:rsidR="00045640" w14:paraId="29112C4B" w14:textId="77777777" w:rsidTr="00421D67">
        <w:trPr>
          <w:jc w:val="center"/>
        </w:trPr>
        <w:tc>
          <w:tcPr>
            <w:tcW w:w="1697" w:type="dxa"/>
          </w:tcPr>
          <w:p w14:paraId="7C628091" w14:textId="65CED7A5" w:rsidR="00045640"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3</w:t>
            </w:r>
          </w:p>
        </w:tc>
        <w:tc>
          <w:tcPr>
            <w:tcW w:w="1659" w:type="dxa"/>
          </w:tcPr>
          <w:p w14:paraId="69EB2C31" w14:textId="2284B6BE"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E0B34D4" w14:textId="6815A06D"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-0.113</w:t>
            </w:r>
          </w:p>
        </w:tc>
        <w:tc>
          <w:tcPr>
            <w:tcW w:w="1797" w:type="dxa"/>
            <w:vAlign w:val="center"/>
          </w:tcPr>
          <w:p w14:paraId="0EF6B1D7" w14:textId="5D784311"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0.009</w:t>
            </w:r>
          </w:p>
        </w:tc>
      </w:tr>
      <w:tr w:rsidR="00045640" w14:paraId="709DE64A" w14:textId="77777777" w:rsidTr="00421D67">
        <w:trPr>
          <w:jc w:val="center"/>
        </w:trPr>
        <w:tc>
          <w:tcPr>
            <w:tcW w:w="1697" w:type="dxa"/>
          </w:tcPr>
          <w:p w14:paraId="12DD1303" w14:textId="0F633FE3" w:rsidR="00045640"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4</w:t>
            </w:r>
          </w:p>
        </w:tc>
        <w:tc>
          <w:tcPr>
            <w:tcW w:w="1659" w:type="dxa"/>
          </w:tcPr>
          <w:p w14:paraId="462F24CB" w14:textId="586349D3"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9A35D42" w14:textId="67A0BB17"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-0.036</w:t>
            </w:r>
          </w:p>
        </w:tc>
        <w:tc>
          <w:tcPr>
            <w:tcW w:w="1797" w:type="dxa"/>
            <w:vAlign w:val="center"/>
          </w:tcPr>
          <w:p w14:paraId="2B3D7AD4" w14:textId="6B133619"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0.024</w:t>
            </w:r>
          </w:p>
        </w:tc>
      </w:tr>
      <w:tr w:rsidR="00045640" w14:paraId="7D8EA408" w14:textId="77777777" w:rsidTr="00421D67">
        <w:trPr>
          <w:jc w:val="center"/>
        </w:trPr>
        <w:tc>
          <w:tcPr>
            <w:tcW w:w="1697" w:type="dxa"/>
          </w:tcPr>
          <w:p w14:paraId="74988576" w14:textId="260490D8" w:rsidR="00045640"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5</w:t>
            </w:r>
          </w:p>
        </w:tc>
        <w:tc>
          <w:tcPr>
            <w:tcW w:w="1659" w:type="dxa"/>
          </w:tcPr>
          <w:p w14:paraId="1A450551" w14:textId="74140355"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4E9BB3B" w14:textId="72982372"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0.233</w:t>
            </w:r>
          </w:p>
        </w:tc>
        <w:tc>
          <w:tcPr>
            <w:tcW w:w="1797" w:type="dxa"/>
            <w:vAlign w:val="center"/>
          </w:tcPr>
          <w:p w14:paraId="75C0B939" w14:textId="52D9CDF9"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-0.034</w:t>
            </w:r>
          </w:p>
        </w:tc>
      </w:tr>
      <w:tr w:rsidR="00045640" w14:paraId="1E6D94AD" w14:textId="77777777" w:rsidTr="00421D67">
        <w:trPr>
          <w:jc w:val="center"/>
        </w:trPr>
        <w:tc>
          <w:tcPr>
            <w:tcW w:w="1697" w:type="dxa"/>
          </w:tcPr>
          <w:p w14:paraId="0EEBAFBB" w14:textId="33E92B13" w:rsidR="00045640" w:rsidRPr="00CC2A3D"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Ratio of family income to poverty</w:t>
            </w:r>
          </w:p>
        </w:tc>
        <w:tc>
          <w:tcPr>
            <w:tcW w:w="1659" w:type="dxa"/>
          </w:tcPr>
          <w:p w14:paraId="02C16298" w14:textId="4FA025E9"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Continuous</w:t>
            </w:r>
          </w:p>
        </w:tc>
        <w:tc>
          <w:tcPr>
            <w:tcW w:w="1671" w:type="dxa"/>
            <w:vAlign w:val="center"/>
          </w:tcPr>
          <w:p w14:paraId="4FF00389" w14:textId="3A7E1111"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0.201</w:t>
            </w:r>
          </w:p>
        </w:tc>
        <w:tc>
          <w:tcPr>
            <w:tcW w:w="1797" w:type="dxa"/>
            <w:vAlign w:val="center"/>
          </w:tcPr>
          <w:p w14:paraId="45C47FF4" w14:textId="671B3495"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-0.005</w:t>
            </w:r>
          </w:p>
        </w:tc>
      </w:tr>
      <w:tr w:rsidR="00045640" w14:paraId="75EAA4A7" w14:textId="77777777" w:rsidTr="00421D67">
        <w:trPr>
          <w:jc w:val="center"/>
        </w:trPr>
        <w:tc>
          <w:tcPr>
            <w:tcW w:w="1697" w:type="dxa"/>
          </w:tcPr>
          <w:p w14:paraId="6CED6CF0" w14:textId="7491289E" w:rsidR="00045640" w:rsidRPr="00CC2A3D"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Smoking_status_0</w:t>
            </w:r>
          </w:p>
        </w:tc>
        <w:tc>
          <w:tcPr>
            <w:tcW w:w="1659" w:type="dxa"/>
          </w:tcPr>
          <w:p w14:paraId="6B7926F3" w14:textId="4ACC5173"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1D82A8C" w14:textId="059246D4"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-0.239</w:t>
            </w:r>
          </w:p>
        </w:tc>
        <w:tc>
          <w:tcPr>
            <w:tcW w:w="1797" w:type="dxa"/>
            <w:vAlign w:val="center"/>
          </w:tcPr>
          <w:p w14:paraId="7CE4F07B" w14:textId="2DC9087D"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-0.044</w:t>
            </w:r>
          </w:p>
        </w:tc>
      </w:tr>
      <w:tr w:rsidR="00045640" w14:paraId="3F983128" w14:textId="77777777" w:rsidTr="00421D67">
        <w:trPr>
          <w:jc w:val="center"/>
        </w:trPr>
        <w:tc>
          <w:tcPr>
            <w:tcW w:w="1697" w:type="dxa"/>
          </w:tcPr>
          <w:p w14:paraId="45BB922E" w14:textId="683E9165" w:rsidR="00045640" w:rsidRPr="00CC2A3D"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Smoking_status_1</w:t>
            </w:r>
          </w:p>
        </w:tc>
        <w:tc>
          <w:tcPr>
            <w:tcW w:w="1659" w:type="dxa"/>
          </w:tcPr>
          <w:p w14:paraId="47E3BDC3" w14:textId="1B5D9533"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06F3AD85" w14:textId="7725A331"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0.068</w:t>
            </w:r>
          </w:p>
        </w:tc>
        <w:tc>
          <w:tcPr>
            <w:tcW w:w="1797" w:type="dxa"/>
            <w:vAlign w:val="center"/>
          </w:tcPr>
          <w:p w14:paraId="4D548C53" w14:textId="68E95098"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0.025</w:t>
            </w:r>
          </w:p>
        </w:tc>
      </w:tr>
      <w:tr w:rsidR="00045640" w14:paraId="6D469A36" w14:textId="77777777" w:rsidTr="00421D67">
        <w:trPr>
          <w:jc w:val="center"/>
        </w:trPr>
        <w:tc>
          <w:tcPr>
            <w:tcW w:w="1697" w:type="dxa"/>
          </w:tcPr>
          <w:p w14:paraId="4CA29FAD" w14:textId="0DF21D5D" w:rsidR="00045640" w:rsidRPr="00CC2A3D" w:rsidRDefault="00045640" w:rsidP="00045640">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Smoking_status_2</w:t>
            </w:r>
          </w:p>
        </w:tc>
        <w:tc>
          <w:tcPr>
            <w:tcW w:w="1659" w:type="dxa"/>
          </w:tcPr>
          <w:p w14:paraId="15D48904" w14:textId="703198FF"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59917C7" w14:textId="13A735C6"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0.133</w:t>
            </w:r>
          </w:p>
        </w:tc>
        <w:tc>
          <w:tcPr>
            <w:tcW w:w="1797" w:type="dxa"/>
            <w:vAlign w:val="center"/>
          </w:tcPr>
          <w:p w14:paraId="2D31DF0C" w14:textId="31BC2828"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0.014</w:t>
            </w:r>
          </w:p>
        </w:tc>
      </w:tr>
      <w:tr w:rsidR="00045640" w14:paraId="56666869" w14:textId="77777777" w:rsidTr="00421D67">
        <w:trPr>
          <w:jc w:val="center"/>
        </w:trPr>
        <w:tc>
          <w:tcPr>
            <w:tcW w:w="1697" w:type="dxa"/>
          </w:tcPr>
          <w:p w14:paraId="4896F510" w14:textId="7EFE3517" w:rsidR="00045640" w:rsidRPr="00CC2A3D"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Alcohol_2</w:t>
            </w:r>
          </w:p>
        </w:tc>
        <w:tc>
          <w:tcPr>
            <w:tcW w:w="1659" w:type="dxa"/>
          </w:tcPr>
          <w:p w14:paraId="624452EF" w14:textId="2F33EB0C" w:rsidR="00045640" w:rsidRDefault="00045640" w:rsidP="00045640">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22E78C8" w14:textId="0B3B6EB4"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0.045</w:t>
            </w:r>
          </w:p>
        </w:tc>
        <w:tc>
          <w:tcPr>
            <w:tcW w:w="1797" w:type="dxa"/>
            <w:vAlign w:val="center"/>
          </w:tcPr>
          <w:p w14:paraId="7BDC8850" w14:textId="226614A6" w:rsidR="00045640" w:rsidRDefault="00045640" w:rsidP="00045640">
            <w:pPr>
              <w:jc w:val="center"/>
              <w:rPr>
                <w:rFonts w:ascii="Arial" w:hAnsi="Arial" w:cs="Arial"/>
                <w:color w:val="212121"/>
                <w:sz w:val="18"/>
                <w:szCs w:val="18"/>
                <w:shd w:val="clear" w:color="auto" w:fill="FFFFFF"/>
              </w:rPr>
            </w:pPr>
            <w:r>
              <w:rPr>
                <w:rFonts w:ascii="Arial" w:eastAsia="等线" w:hAnsi="Arial" w:cs="Arial"/>
                <w:color w:val="212121"/>
                <w:sz w:val="18"/>
                <w:szCs w:val="18"/>
              </w:rPr>
              <w:t>0.001</w:t>
            </w:r>
          </w:p>
        </w:tc>
      </w:tr>
      <w:tr w:rsidR="004958C8" w14:paraId="159698A6" w14:textId="77777777" w:rsidTr="00421D67">
        <w:trPr>
          <w:jc w:val="center"/>
        </w:trPr>
        <w:tc>
          <w:tcPr>
            <w:tcW w:w="6824" w:type="dxa"/>
            <w:gridSpan w:val="4"/>
            <w:shd w:val="clear" w:color="auto" w:fill="BFBFBF" w:themeFill="background1" w:themeFillShade="BF"/>
          </w:tcPr>
          <w:p w14:paraId="64D3349F" w14:textId="290712BC" w:rsidR="004958C8" w:rsidRDefault="004958C8" w:rsidP="00D85FDF">
            <w:pPr>
              <w:rPr>
                <w:rFonts w:ascii="Arial" w:hAnsi="Arial" w:cs="Arial"/>
                <w:color w:val="212121"/>
                <w:sz w:val="18"/>
                <w:szCs w:val="18"/>
                <w:shd w:val="clear" w:color="auto" w:fill="FFFFFF"/>
              </w:rPr>
            </w:pPr>
            <w:r>
              <w:rPr>
                <w:rFonts w:ascii="Arial" w:eastAsia="等线" w:hAnsi="Arial" w:cs="Arial" w:hint="eastAsia"/>
                <w:b/>
                <w:bCs/>
                <w:sz w:val="20"/>
                <w:szCs w:val="20"/>
              </w:rPr>
              <w:t>MED</w:t>
            </w:r>
            <w:r w:rsidRPr="00E743CE">
              <w:rPr>
                <w:rFonts w:ascii="Arial" w:eastAsia="等线" w:hAnsi="Arial" w:cs="Arial"/>
                <w:b/>
                <w:bCs/>
                <w:sz w:val="20"/>
                <w:szCs w:val="20"/>
              </w:rPr>
              <w:t xml:space="preserve"> index</w:t>
            </w:r>
          </w:p>
        </w:tc>
      </w:tr>
      <w:tr w:rsidR="00D85FDF" w14:paraId="12E669C9" w14:textId="77777777" w:rsidTr="00421D67">
        <w:trPr>
          <w:jc w:val="center"/>
        </w:trPr>
        <w:tc>
          <w:tcPr>
            <w:tcW w:w="1697" w:type="dxa"/>
          </w:tcPr>
          <w:p w14:paraId="4D6AC676" w14:textId="4F96B5A7" w:rsidR="00D85FDF" w:rsidRPr="00CC2A3D"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Age</w:t>
            </w:r>
          </w:p>
        </w:tc>
        <w:tc>
          <w:tcPr>
            <w:tcW w:w="1659" w:type="dxa"/>
          </w:tcPr>
          <w:p w14:paraId="144C7283" w14:textId="63C3A9D2" w:rsidR="00D85FDF" w:rsidRDefault="00D85FDF" w:rsidP="00D85FDF">
            <w:pPr>
              <w:rPr>
                <w:rFonts w:ascii="Arial" w:hAnsi="Arial" w:cs="Arial"/>
                <w:color w:val="212121"/>
                <w:sz w:val="18"/>
                <w:szCs w:val="18"/>
                <w:shd w:val="clear" w:color="auto" w:fill="FFFFFF"/>
              </w:rPr>
            </w:pPr>
            <w:r>
              <w:rPr>
                <w:rFonts w:ascii="Arial" w:hAnsi="Arial" w:cs="Arial"/>
                <w:color w:val="212121"/>
                <w:sz w:val="18"/>
                <w:szCs w:val="18"/>
                <w:shd w:val="clear" w:color="auto" w:fill="FFFFFF"/>
              </w:rPr>
              <w:t>Continuous</w:t>
            </w:r>
          </w:p>
        </w:tc>
        <w:tc>
          <w:tcPr>
            <w:tcW w:w="1671" w:type="dxa"/>
            <w:vAlign w:val="center"/>
          </w:tcPr>
          <w:p w14:paraId="53D1D6AB" w14:textId="27403BD2"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0.086</w:t>
            </w:r>
          </w:p>
        </w:tc>
        <w:tc>
          <w:tcPr>
            <w:tcW w:w="1797" w:type="dxa"/>
            <w:vAlign w:val="center"/>
          </w:tcPr>
          <w:p w14:paraId="3425381C" w14:textId="4AC8E08C"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-0.001</w:t>
            </w:r>
          </w:p>
        </w:tc>
      </w:tr>
      <w:tr w:rsidR="00D85FDF" w14:paraId="11E4DF95" w14:textId="77777777" w:rsidTr="00421D67">
        <w:trPr>
          <w:jc w:val="center"/>
        </w:trPr>
        <w:tc>
          <w:tcPr>
            <w:tcW w:w="1697" w:type="dxa"/>
          </w:tcPr>
          <w:p w14:paraId="2C74EECE" w14:textId="6456DB8B" w:rsidR="00D85FDF" w:rsidRPr="00CC2A3D"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Sex_2</w:t>
            </w:r>
          </w:p>
        </w:tc>
        <w:tc>
          <w:tcPr>
            <w:tcW w:w="1659" w:type="dxa"/>
          </w:tcPr>
          <w:p w14:paraId="1CFA23D0" w14:textId="73313FCE"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33CA746" w14:textId="21520515"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0.018</w:t>
            </w:r>
          </w:p>
        </w:tc>
        <w:tc>
          <w:tcPr>
            <w:tcW w:w="1797" w:type="dxa"/>
            <w:vAlign w:val="center"/>
          </w:tcPr>
          <w:p w14:paraId="08E9F190" w14:textId="3C02E0C6"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0.007</w:t>
            </w:r>
          </w:p>
        </w:tc>
      </w:tr>
      <w:tr w:rsidR="00D85FDF" w14:paraId="1F4AEE8B" w14:textId="77777777" w:rsidTr="00421D67">
        <w:trPr>
          <w:jc w:val="center"/>
        </w:trPr>
        <w:tc>
          <w:tcPr>
            <w:tcW w:w="1697" w:type="dxa"/>
          </w:tcPr>
          <w:p w14:paraId="1462086F" w14:textId="4369B9A5" w:rsidR="00D85FDF" w:rsidRPr="00CC2A3D"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Race_1</w:t>
            </w:r>
          </w:p>
        </w:tc>
        <w:tc>
          <w:tcPr>
            <w:tcW w:w="1659" w:type="dxa"/>
          </w:tcPr>
          <w:p w14:paraId="0FEA51BC" w14:textId="4A03D9DD"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B4E50BF" w14:textId="2758841A"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0.029</w:t>
            </w:r>
          </w:p>
        </w:tc>
        <w:tc>
          <w:tcPr>
            <w:tcW w:w="1797" w:type="dxa"/>
            <w:vAlign w:val="center"/>
          </w:tcPr>
          <w:p w14:paraId="767C72BF" w14:textId="23E5A6F0"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0.010</w:t>
            </w:r>
          </w:p>
        </w:tc>
      </w:tr>
      <w:tr w:rsidR="00D85FDF" w14:paraId="418E0F50" w14:textId="77777777" w:rsidTr="00421D67">
        <w:trPr>
          <w:jc w:val="center"/>
        </w:trPr>
        <w:tc>
          <w:tcPr>
            <w:tcW w:w="1697" w:type="dxa"/>
          </w:tcPr>
          <w:p w14:paraId="18AE065E" w14:textId="10C9D4D8" w:rsidR="00D85FDF" w:rsidRPr="00CC2A3D"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Race_2</w:t>
            </w:r>
          </w:p>
        </w:tc>
        <w:tc>
          <w:tcPr>
            <w:tcW w:w="1659" w:type="dxa"/>
          </w:tcPr>
          <w:p w14:paraId="6736FCA4" w14:textId="29F728FA"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3871E22" w14:textId="4DECB564"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0.029</w:t>
            </w:r>
          </w:p>
        </w:tc>
        <w:tc>
          <w:tcPr>
            <w:tcW w:w="1797" w:type="dxa"/>
            <w:vAlign w:val="center"/>
          </w:tcPr>
          <w:p w14:paraId="319BD02D" w14:textId="0FF96F1C"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0.003</w:t>
            </w:r>
          </w:p>
        </w:tc>
      </w:tr>
      <w:tr w:rsidR="00D85FDF" w14:paraId="1C4EB024" w14:textId="77777777" w:rsidTr="00421D67">
        <w:trPr>
          <w:jc w:val="center"/>
        </w:trPr>
        <w:tc>
          <w:tcPr>
            <w:tcW w:w="1697" w:type="dxa"/>
          </w:tcPr>
          <w:p w14:paraId="5DBD6DF9" w14:textId="09EBD5BE" w:rsidR="00D85FDF" w:rsidRPr="00CC2A3D"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Race_3</w:t>
            </w:r>
          </w:p>
        </w:tc>
        <w:tc>
          <w:tcPr>
            <w:tcW w:w="1659" w:type="dxa"/>
          </w:tcPr>
          <w:p w14:paraId="4730C4CB" w14:textId="3773821C"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4FA89B2" w14:textId="74CD0D14"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-0.033</w:t>
            </w:r>
          </w:p>
        </w:tc>
        <w:tc>
          <w:tcPr>
            <w:tcW w:w="1797" w:type="dxa"/>
            <w:vAlign w:val="center"/>
          </w:tcPr>
          <w:p w14:paraId="0A81455D" w14:textId="17E841CC"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0.008</w:t>
            </w:r>
          </w:p>
        </w:tc>
      </w:tr>
      <w:tr w:rsidR="00D85FDF" w14:paraId="592BAB2D" w14:textId="77777777" w:rsidTr="00421D67">
        <w:trPr>
          <w:jc w:val="center"/>
        </w:trPr>
        <w:tc>
          <w:tcPr>
            <w:tcW w:w="1697" w:type="dxa"/>
          </w:tcPr>
          <w:p w14:paraId="11C82721" w14:textId="65534CD4" w:rsidR="00D85FDF" w:rsidRPr="00CC2A3D"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Race_4</w:t>
            </w:r>
          </w:p>
        </w:tc>
        <w:tc>
          <w:tcPr>
            <w:tcW w:w="1659" w:type="dxa"/>
          </w:tcPr>
          <w:p w14:paraId="4691CC7E" w14:textId="47B746FE"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25EDDC1" w14:textId="2151F319"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-0.105</w:t>
            </w:r>
          </w:p>
        </w:tc>
        <w:tc>
          <w:tcPr>
            <w:tcW w:w="1797" w:type="dxa"/>
            <w:vAlign w:val="center"/>
          </w:tcPr>
          <w:p w14:paraId="6C6E291A" w14:textId="5BF98440"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-0.012</w:t>
            </w:r>
          </w:p>
        </w:tc>
      </w:tr>
      <w:tr w:rsidR="00D85FDF" w14:paraId="11F45F22" w14:textId="77777777" w:rsidTr="00421D67">
        <w:trPr>
          <w:jc w:val="center"/>
        </w:trPr>
        <w:tc>
          <w:tcPr>
            <w:tcW w:w="1697" w:type="dxa"/>
          </w:tcPr>
          <w:p w14:paraId="7B52CA5D" w14:textId="5D2B6047" w:rsidR="00D85FDF" w:rsidRPr="00CC2A3D"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Race_5</w:t>
            </w:r>
          </w:p>
        </w:tc>
        <w:tc>
          <w:tcPr>
            <w:tcW w:w="1659" w:type="dxa"/>
          </w:tcPr>
          <w:p w14:paraId="322A5D01" w14:textId="6419741C"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E3EB5B9" w14:textId="3505BF3B"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0.136</w:t>
            </w:r>
          </w:p>
        </w:tc>
        <w:tc>
          <w:tcPr>
            <w:tcW w:w="1797" w:type="dxa"/>
            <w:vAlign w:val="center"/>
          </w:tcPr>
          <w:p w14:paraId="66CE432F" w14:textId="06BF8167"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-0.012</w:t>
            </w:r>
          </w:p>
        </w:tc>
      </w:tr>
      <w:tr w:rsidR="00D85FDF" w14:paraId="6747DA67" w14:textId="77777777" w:rsidTr="00421D67">
        <w:trPr>
          <w:jc w:val="center"/>
        </w:trPr>
        <w:tc>
          <w:tcPr>
            <w:tcW w:w="1697" w:type="dxa"/>
          </w:tcPr>
          <w:p w14:paraId="66F254E5" w14:textId="3F883ABA"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Marital_status_1</w:t>
            </w:r>
          </w:p>
        </w:tc>
        <w:tc>
          <w:tcPr>
            <w:tcW w:w="1659" w:type="dxa"/>
          </w:tcPr>
          <w:p w14:paraId="79AFC235" w14:textId="6841C244"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6BA7678" w14:textId="119C2861"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0.071</w:t>
            </w:r>
          </w:p>
        </w:tc>
        <w:tc>
          <w:tcPr>
            <w:tcW w:w="1797" w:type="dxa"/>
            <w:vAlign w:val="center"/>
          </w:tcPr>
          <w:p w14:paraId="1A5FC651" w14:textId="550F58A3" w:rsidR="00D85FDF" w:rsidRPr="00D85FDF" w:rsidRDefault="0071544E" w:rsidP="00D85FDF">
            <w:pPr>
              <w:jc w:val="center"/>
              <w:rPr>
                <w:rFonts w:ascii="Arial" w:eastAsia="等线" w:hAnsi="Arial" w:cs="Arial"/>
                <w:color w:val="212121"/>
                <w:sz w:val="18"/>
                <w:szCs w:val="18"/>
              </w:rPr>
            </w:pPr>
            <w:r>
              <w:rPr>
                <w:rFonts w:ascii="Arial" w:eastAsia="等线" w:hAnsi="Arial" w:cs="Arial" w:hint="eastAsia"/>
                <w:color w:val="212121"/>
                <w:sz w:val="18"/>
                <w:szCs w:val="18"/>
              </w:rPr>
              <w:t>&lt;</w:t>
            </w:r>
            <w:r w:rsidR="00D85FDF" w:rsidRPr="00D85FDF">
              <w:rPr>
                <w:rFonts w:ascii="Arial" w:eastAsia="等线" w:hAnsi="Arial" w:cs="Arial"/>
                <w:color w:val="212121"/>
                <w:sz w:val="18"/>
                <w:szCs w:val="18"/>
              </w:rPr>
              <w:t>0.00</w:t>
            </w:r>
            <w:r>
              <w:rPr>
                <w:rFonts w:ascii="Arial" w:eastAsia="等线" w:hAnsi="Arial" w:cs="Arial" w:hint="eastAsia"/>
                <w:color w:val="212121"/>
                <w:sz w:val="18"/>
                <w:szCs w:val="18"/>
              </w:rPr>
              <w:t>1</w:t>
            </w:r>
          </w:p>
        </w:tc>
      </w:tr>
      <w:tr w:rsidR="00D85FDF" w14:paraId="4DA8C139" w14:textId="77777777" w:rsidTr="00421D67">
        <w:trPr>
          <w:jc w:val="center"/>
        </w:trPr>
        <w:tc>
          <w:tcPr>
            <w:tcW w:w="1697" w:type="dxa"/>
          </w:tcPr>
          <w:p w14:paraId="5610C4E1" w14:textId="3DC69C98"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2</w:t>
            </w:r>
          </w:p>
        </w:tc>
        <w:tc>
          <w:tcPr>
            <w:tcW w:w="1659" w:type="dxa"/>
          </w:tcPr>
          <w:p w14:paraId="5C5DC92C" w14:textId="077250A8"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4FB8A3C" w14:textId="44DE3F28"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-0.003</w:t>
            </w:r>
          </w:p>
        </w:tc>
        <w:tc>
          <w:tcPr>
            <w:tcW w:w="1797" w:type="dxa"/>
            <w:vAlign w:val="center"/>
          </w:tcPr>
          <w:p w14:paraId="10F2CCD5" w14:textId="66D4C85C"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0.002</w:t>
            </w:r>
          </w:p>
        </w:tc>
      </w:tr>
      <w:tr w:rsidR="00D85FDF" w14:paraId="5197FCCC" w14:textId="77777777" w:rsidTr="00421D67">
        <w:trPr>
          <w:jc w:val="center"/>
        </w:trPr>
        <w:tc>
          <w:tcPr>
            <w:tcW w:w="1697" w:type="dxa"/>
          </w:tcPr>
          <w:p w14:paraId="5E098A3C" w14:textId="478D03EA"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3</w:t>
            </w:r>
          </w:p>
        </w:tc>
        <w:tc>
          <w:tcPr>
            <w:tcW w:w="1659" w:type="dxa"/>
          </w:tcPr>
          <w:p w14:paraId="2F091A88" w14:textId="07DBFB68"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0B4B9B1E" w14:textId="78AB8D19"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-0.006</w:t>
            </w:r>
          </w:p>
        </w:tc>
        <w:tc>
          <w:tcPr>
            <w:tcW w:w="1797" w:type="dxa"/>
            <w:vAlign w:val="center"/>
          </w:tcPr>
          <w:p w14:paraId="6E8A7ADA" w14:textId="047A43E5"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-0.002</w:t>
            </w:r>
          </w:p>
        </w:tc>
      </w:tr>
      <w:tr w:rsidR="00D85FDF" w14:paraId="69EB348D" w14:textId="77777777" w:rsidTr="00421D67">
        <w:trPr>
          <w:jc w:val="center"/>
        </w:trPr>
        <w:tc>
          <w:tcPr>
            <w:tcW w:w="1697" w:type="dxa"/>
          </w:tcPr>
          <w:p w14:paraId="4ECA04D6" w14:textId="1D487EA1"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4</w:t>
            </w:r>
          </w:p>
        </w:tc>
        <w:tc>
          <w:tcPr>
            <w:tcW w:w="1659" w:type="dxa"/>
          </w:tcPr>
          <w:p w14:paraId="372860B5" w14:textId="012EA2A9"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312C6DD" w14:textId="3A8A9DD2"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-0.025</w:t>
            </w:r>
          </w:p>
        </w:tc>
        <w:tc>
          <w:tcPr>
            <w:tcW w:w="1797" w:type="dxa"/>
            <w:vAlign w:val="center"/>
          </w:tcPr>
          <w:p w14:paraId="2263CE39" w14:textId="7B4FD29A"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0.002</w:t>
            </w:r>
          </w:p>
        </w:tc>
      </w:tr>
      <w:tr w:rsidR="00D85FDF" w14:paraId="509979FD" w14:textId="77777777" w:rsidTr="00421D67">
        <w:trPr>
          <w:jc w:val="center"/>
        </w:trPr>
        <w:tc>
          <w:tcPr>
            <w:tcW w:w="1697" w:type="dxa"/>
          </w:tcPr>
          <w:p w14:paraId="7F4BE8E0" w14:textId="7522DB66"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5</w:t>
            </w:r>
          </w:p>
        </w:tc>
        <w:tc>
          <w:tcPr>
            <w:tcW w:w="1659" w:type="dxa"/>
          </w:tcPr>
          <w:p w14:paraId="1E31C98C" w14:textId="5547C620"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70DB02F" w14:textId="3D1E491C"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-0.052</w:t>
            </w:r>
          </w:p>
        </w:tc>
        <w:tc>
          <w:tcPr>
            <w:tcW w:w="1797" w:type="dxa"/>
            <w:vAlign w:val="center"/>
          </w:tcPr>
          <w:p w14:paraId="632D0158" w14:textId="4423BAC2"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-0.004</w:t>
            </w:r>
          </w:p>
        </w:tc>
      </w:tr>
      <w:tr w:rsidR="00D85FDF" w14:paraId="0F357AEC" w14:textId="77777777" w:rsidTr="00421D67">
        <w:trPr>
          <w:jc w:val="center"/>
        </w:trPr>
        <w:tc>
          <w:tcPr>
            <w:tcW w:w="1697" w:type="dxa"/>
          </w:tcPr>
          <w:p w14:paraId="78D50EC3" w14:textId="3D88988F"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6</w:t>
            </w:r>
          </w:p>
        </w:tc>
        <w:tc>
          <w:tcPr>
            <w:tcW w:w="1659" w:type="dxa"/>
          </w:tcPr>
          <w:p w14:paraId="20A449F3" w14:textId="3C51851C"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9B5B389" w14:textId="58F71861"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-0.033</w:t>
            </w:r>
          </w:p>
        </w:tc>
        <w:tc>
          <w:tcPr>
            <w:tcW w:w="1797" w:type="dxa"/>
            <w:vAlign w:val="center"/>
          </w:tcPr>
          <w:p w14:paraId="2AB57AD1" w14:textId="37A48F71"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0.006</w:t>
            </w:r>
          </w:p>
        </w:tc>
      </w:tr>
      <w:tr w:rsidR="00D85FDF" w14:paraId="3A476504" w14:textId="77777777" w:rsidTr="00421D67">
        <w:trPr>
          <w:jc w:val="center"/>
        </w:trPr>
        <w:tc>
          <w:tcPr>
            <w:tcW w:w="1697" w:type="dxa"/>
          </w:tcPr>
          <w:p w14:paraId="11B95ECB" w14:textId="1E6C50E0"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Education_1</w:t>
            </w:r>
          </w:p>
        </w:tc>
        <w:tc>
          <w:tcPr>
            <w:tcW w:w="1659" w:type="dxa"/>
          </w:tcPr>
          <w:p w14:paraId="0F7647EC" w14:textId="3C6762B7"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7B1E8B9" w14:textId="3DC5DF07"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0.019</w:t>
            </w:r>
          </w:p>
        </w:tc>
        <w:tc>
          <w:tcPr>
            <w:tcW w:w="1797" w:type="dxa"/>
            <w:vAlign w:val="center"/>
          </w:tcPr>
          <w:p w14:paraId="0F39DFB2" w14:textId="777EB86F"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0.009</w:t>
            </w:r>
          </w:p>
        </w:tc>
      </w:tr>
      <w:tr w:rsidR="00D85FDF" w14:paraId="56B5B5FE" w14:textId="77777777" w:rsidTr="00421D67">
        <w:trPr>
          <w:jc w:val="center"/>
        </w:trPr>
        <w:tc>
          <w:tcPr>
            <w:tcW w:w="1697" w:type="dxa"/>
          </w:tcPr>
          <w:p w14:paraId="5FFB0A84" w14:textId="6542C8F1"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2</w:t>
            </w:r>
          </w:p>
        </w:tc>
        <w:tc>
          <w:tcPr>
            <w:tcW w:w="1659" w:type="dxa"/>
          </w:tcPr>
          <w:p w14:paraId="3CCF4F68" w14:textId="4E23A3CF"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826205F" w14:textId="0061C029"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-0.078</w:t>
            </w:r>
          </w:p>
        </w:tc>
        <w:tc>
          <w:tcPr>
            <w:tcW w:w="1797" w:type="dxa"/>
            <w:vAlign w:val="center"/>
          </w:tcPr>
          <w:p w14:paraId="69B4C350" w14:textId="73D9ADD0"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-0.002</w:t>
            </w:r>
          </w:p>
        </w:tc>
      </w:tr>
      <w:tr w:rsidR="00D85FDF" w14:paraId="7469D1C1" w14:textId="77777777" w:rsidTr="00421D67">
        <w:trPr>
          <w:jc w:val="center"/>
        </w:trPr>
        <w:tc>
          <w:tcPr>
            <w:tcW w:w="1697" w:type="dxa"/>
          </w:tcPr>
          <w:p w14:paraId="1413BAA0" w14:textId="4850295F"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lastRenderedPageBreak/>
              <w:t>Education_</w:t>
            </w:r>
            <w:r>
              <w:rPr>
                <w:rFonts w:ascii="Arial" w:hAnsi="Arial" w:cs="Arial" w:hint="eastAsia"/>
                <w:color w:val="212121"/>
                <w:sz w:val="18"/>
                <w:szCs w:val="18"/>
                <w:shd w:val="clear" w:color="auto" w:fill="FFFFFF"/>
              </w:rPr>
              <w:t>3</w:t>
            </w:r>
          </w:p>
        </w:tc>
        <w:tc>
          <w:tcPr>
            <w:tcW w:w="1659" w:type="dxa"/>
          </w:tcPr>
          <w:p w14:paraId="53EB4E70" w14:textId="464FEDF0"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052CEF04" w14:textId="4481D8D0"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-0.114</w:t>
            </w:r>
          </w:p>
        </w:tc>
        <w:tc>
          <w:tcPr>
            <w:tcW w:w="1797" w:type="dxa"/>
            <w:vAlign w:val="center"/>
          </w:tcPr>
          <w:p w14:paraId="27DA1524" w14:textId="500963A6"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0.003</w:t>
            </w:r>
          </w:p>
        </w:tc>
      </w:tr>
      <w:tr w:rsidR="00D85FDF" w14:paraId="1D87C0DD" w14:textId="77777777" w:rsidTr="00421D67">
        <w:trPr>
          <w:jc w:val="center"/>
        </w:trPr>
        <w:tc>
          <w:tcPr>
            <w:tcW w:w="1697" w:type="dxa"/>
          </w:tcPr>
          <w:p w14:paraId="5057C086" w14:textId="0367F485"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4</w:t>
            </w:r>
          </w:p>
        </w:tc>
        <w:tc>
          <w:tcPr>
            <w:tcW w:w="1659" w:type="dxa"/>
          </w:tcPr>
          <w:p w14:paraId="5181B03E" w14:textId="461C4E1C"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7531303" w14:textId="36A749C8"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-0.049</w:t>
            </w:r>
          </w:p>
        </w:tc>
        <w:tc>
          <w:tcPr>
            <w:tcW w:w="1797" w:type="dxa"/>
            <w:vAlign w:val="center"/>
          </w:tcPr>
          <w:p w14:paraId="490D47C9" w14:textId="36DAEC04"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0.007</w:t>
            </w:r>
          </w:p>
        </w:tc>
      </w:tr>
      <w:tr w:rsidR="00D85FDF" w14:paraId="01B8AD2F" w14:textId="77777777" w:rsidTr="00421D67">
        <w:trPr>
          <w:jc w:val="center"/>
        </w:trPr>
        <w:tc>
          <w:tcPr>
            <w:tcW w:w="1697" w:type="dxa"/>
          </w:tcPr>
          <w:p w14:paraId="7BFEA5C3" w14:textId="46ED6010"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5</w:t>
            </w:r>
          </w:p>
        </w:tc>
        <w:tc>
          <w:tcPr>
            <w:tcW w:w="1659" w:type="dxa"/>
          </w:tcPr>
          <w:p w14:paraId="732A34FB" w14:textId="1B8B2220"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53F66DD" w14:textId="325A76DF"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0.212</w:t>
            </w:r>
          </w:p>
        </w:tc>
        <w:tc>
          <w:tcPr>
            <w:tcW w:w="1797" w:type="dxa"/>
            <w:vAlign w:val="center"/>
          </w:tcPr>
          <w:p w14:paraId="5C59F27E" w14:textId="31B7FF38"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-0.014</w:t>
            </w:r>
          </w:p>
        </w:tc>
      </w:tr>
      <w:tr w:rsidR="00D85FDF" w14:paraId="4B6BF556" w14:textId="77777777" w:rsidTr="00421D67">
        <w:trPr>
          <w:jc w:val="center"/>
        </w:trPr>
        <w:tc>
          <w:tcPr>
            <w:tcW w:w="1697" w:type="dxa"/>
          </w:tcPr>
          <w:p w14:paraId="24D89CA6" w14:textId="43A8F712"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Ratio of family income to poverty</w:t>
            </w:r>
          </w:p>
        </w:tc>
        <w:tc>
          <w:tcPr>
            <w:tcW w:w="1659" w:type="dxa"/>
          </w:tcPr>
          <w:p w14:paraId="24FE451B" w14:textId="441B5863"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Continuous</w:t>
            </w:r>
          </w:p>
        </w:tc>
        <w:tc>
          <w:tcPr>
            <w:tcW w:w="1671" w:type="dxa"/>
            <w:vAlign w:val="center"/>
          </w:tcPr>
          <w:p w14:paraId="49ADDB26" w14:textId="37DF7A98"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0.165</w:t>
            </w:r>
          </w:p>
        </w:tc>
        <w:tc>
          <w:tcPr>
            <w:tcW w:w="1797" w:type="dxa"/>
            <w:vAlign w:val="center"/>
          </w:tcPr>
          <w:p w14:paraId="2DBD1F71" w14:textId="2401C604"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-0.008</w:t>
            </w:r>
          </w:p>
        </w:tc>
      </w:tr>
      <w:tr w:rsidR="00D85FDF" w14:paraId="61DC9C1D" w14:textId="77777777" w:rsidTr="00421D67">
        <w:trPr>
          <w:jc w:val="center"/>
        </w:trPr>
        <w:tc>
          <w:tcPr>
            <w:tcW w:w="1697" w:type="dxa"/>
          </w:tcPr>
          <w:p w14:paraId="07AFC26E" w14:textId="681AA88D"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Smoking_status_0</w:t>
            </w:r>
          </w:p>
        </w:tc>
        <w:tc>
          <w:tcPr>
            <w:tcW w:w="1659" w:type="dxa"/>
          </w:tcPr>
          <w:p w14:paraId="7CC2B5CC" w14:textId="61C11A36"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4C54A05" w14:textId="3C548F48"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-0.142</w:t>
            </w:r>
          </w:p>
        </w:tc>
        <w:tc>
          <w:tcPr>
            <w:tcW w:w="1797" w:type="dxa"/>
            <w:vAlign w:val="center"/>
          </w:tcPr>
          <w:p w14:paraId="2FB585D9" w14:textId="70B094CA"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-0.003</w:t>
            </w:r>
          </w:p>
        </w:tc>
      </w:tr>
      <w:tr w:rsidR="00D85FDF" w14:paraId="0CC713C9" w14:textId="77777777" w:rsidTr="00421D67">
        <w:trPr>
          <w:jc w:val="center"/>
        </w:trPr>
        <w:tc>
          <w:tcPr>
            <w:tcW w:w="1697" w:type="dxa"/>
          </w:tcPr>
          <w:p w14:paraId="4A52B0A8" w14:textId="48178686"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Smoking_status_1</w:t>
            </w:r>
          </w:p>
        </w:tc>
        <w:tc>
          <w:tcPr>
            <w:tcW w:w="1659" w:type="dxa"/>
          </w:tcPr>
          <w:p w14:paraId="615007CD" w14:textId="499094A7"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6483D74" w14:textId="2A1E4FF3"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0.061</w:t>
            </w:r>
          </w:p>
        </w:tc>
        <w:tc>
          <w:tcPr>
            <w:tcW w:w="1797" w:type="dxa"/>
            <w:vAlign w:val="center"/>
          </w:tcPr>
          <w:p w14:paraId="2C6A8041" w14:textId="29FB2773"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0.005</w:t>
            </w:r>
          </w:p>
        </w:tc>
      </w:tr>
      <w:tr w:rsidR="00D85FDF" w14:paraId="702B23FB" w14:textId="77777777" w:rsidTr="00421D67">
        <w:trPr>
          <w:jc w:val="center"/>
        </w:trPr>
        <w:tc>
          <w:tcPr>
            <w:tcW w:w="1697" w:type="dxa"/>
          </w:tcPr>
          <w:p w14:paraId="4C4EB526" w14:textId="4AA39991" w:rsidR="00D85FDF" w:rsidRPr="00CC2A3D" w:rsidRDefault="00D85FDF" w:rsidP="00D85FD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Smoking_status_2</w:t>
            </w:r>
          </w:p>
        </w:tc>
        <w:tc>
          <w:tcPr>
            <w:tcW w:w="1659" w:type="dxa"/>
          </w:tcPr>
          <w:p w14:paraId="02885650" w14:textId="014733C9"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363F6EE" w14:textId="6597714E"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0.060</w:t>
            </w:r>
          </w:p>
        </w:tc>
        <w:tc>
          <w:tcPr>
            <w:tcW w:w="1797" w:type="dxa"/>
            <w:vAlign w:val="center"/>
          </w:tcPr>
          <w:p w14:paraId="6D04E752" w14:textId="7994C218"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-0.003</w:t>
            </w:r>
          </w:p>
        </w:tc>
      </w:tr>
      <w:tr w:rsidR="00D85FDF" w14:paraId="438988AB" w14:textId="77777777" w:rsidTr="00421D67">
        <w:trPr>
          <w:jc w:val="center"/>
        </w:trPr>
        <w:tc>
          <w:tcPr>
            <w:tcW w:w="1697" w:type="dxa"/>
          </w:tcPr>
          <w:p w14:paraId="4210434D" w14:textId="239A4CE9" w:rsidR="00D85FDF" w:rsidRPr="00CC2A3D"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Alcohol_2</w:t>
            </w:r>
          </w:p>
        </w:tc>
        <w:tc>
          <w:tcPr>
            <w:tcW w:w="1659" w:type="dxa"/>
          </w:tcPr>
          <w:p w14:paraId="04F2C934" w14:textId="71854489" w:rsidR="00D85FDF" w:rsidRDefault="00D85FDF" w:rsidP="00D85FD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11D7667" w14:textId="5AE702BC" w:rsidR="00D85FDF" w:rsidRPr="00D85FDF" w:rsidRDefault="00D85FDF" w:rsidP="00D85FDF">
            <w:pPr>
              <w:jc w:val="center"/>
              <w:rPr>
                <w:rFonts w:ascii="Arial" w:eastAsia="等线" w:hAnsi="Arial" w:cs="Arial"/>
                <w:color w:val="212121"/>
                <w:sz w:val="18"/>
                <w:szCs w:val="18"/>
              </w:rPr>
            </w:pPr>
            <w:r w:rsidRPr="00D85FDF">
              <w:rPr>
                <w:rFonts w:ascii="Arial" w:eastAsia="等线" w:hAnsi="Arial" w:cs="Arial"/>
                <w:color w:val="212121"/>
                <w:sz w:val="18"/>
                <w:szCs w:val="18"/>
              </w:rPr>
              <w:t>-0.037</w:t>
            </w:r>
          </w:p>
        </w:tc>
        <w:tc>
          <w:tcPr>
            <w:tcW w:w="1797" w:type="dxa"/>
            <w:vAlign w:val="center"/>
          </w:tcPr>
          <w:p w14:paraId="12543532" w14:textId="1F3F9CBE" w:rsidR="00D85FDF" w:rsidRPr="00D85FDF" w:rsidRDefault="0071544E" w:rsidP="00D85FDF">
            <w:pPr>
              <w:jc w:val="center"/>
              <w:rPr>
                <w:rFonts w:ascii="Arial" w:eastAsia="等线" w:hAnsi="Arial" w:cs="Arial"/>
                <w:color w:val="212121"/>
                <w:sz w:val="18"/>
                <w:szCs w:val="18"/>
              </w:rPr>
            </w:pPr>
            <w:r>
              <w:rPr>
                <w:rFonts w:ascii="Arial" w:eastAsia="等线" w:hAnsi="Arial" w:cs="Arial" w:hint="eastAsia"/>
                <w:color w:val="212121"/>
                <w:sz w:val="18"/>
                <w:szCs w:val="18"/>
              </w:rPr>
              <w:t>&lt;</w:t>
            </w:r>
            <w:r w:rsidR="00D85FDF" w:rsidRPr="00D85FDF">
              <w:rPr>
                <w:rFonts w:ascii="Arial" w:eastAsia="等线" w:hAnsi="Arial" w:cs="Arial"/>
                <w:color w:val="212121"/>
                <w:sz w:val="18"/>
                <w:szCs w:val="18"/>
              </w:rPr>
              <w:t>0.00</w:t>
            </w:r>
            <w:r>
              <w:rPr>
                <w:rFonts w:ascii="Arial" w:eastAsia="等线" w:hAnsi="Arial" w:cs="Arial" w:hint="eastAsia"/>
                <w:color w:val="212121"/>
                <w:sz w:val="18"/>
                <w:szCs w:val="18"/>
              </w:rPr>
              <w:t>1</w:t>
            </w:r>
          </w:p>
        </w:tc>
      </w:tr>
      <w:tr w:rsidR="004958C8" w14:paraId="620422ED" w14:textId="77777777" w:rsidTr="00421D67">
        <w:trPr>
          <w:jc w:val="center"/>
        </w:trPr>
        <w:tc>
          <w:tcPr>
            <w:tcW w:w="6824" w:type="dxa"/>
            <w:gridSpan w:val="4"/>
            <w:shd w:val="clear" w:color="auto" w:fill="BFBFBF" w:themeFill="background1" w:themeFillShade="BF"/>
          </w:tcPr>
          <w:p w14:paraId="4B5048C2" w14:textId="5FE3332F" w:rsidR="004958C8" w:rsidRPr="00D85FDF" w:rsidRDefault="004958C8" w:rsidP="004958C8">
            <w:pPr>
              <w:jc w:val="left"/>
              <w:rPr>
                <w:rFonts w:ascii="Arial" w:eastAsia="等线" w:hAnsi="Arial" w:cs="Arial"/>
                <w:color w:val="212121"/>
                <w:sz w:val="18"/>
                <w:szCs w:val="18"/>
              </w:rPr>
            </w:pPr>
            <w:r>
              <w:rPr>
                <w:rFonts w:ascii="Arial" w:eastAsia="等线" w:hAnsi="Arial" w:cs="Arial" w:hint="eastAsia"/>
                <w:b/>
                <w:bCs/>
                <w:sz w:val="20"/>
                <w:szCs w:val="20"/>
              </w:rPr>
              <w:t>DASH</w:t>
            </w:r>
            <w:r w:rsidRPr="00E743CE">
              <w:rPr>
                <w:rFonts w:ascii="Arial" w:eastAsia="等线" w:hAnsi="Arial" w:cs="Arial"/>
                <w:b/>
                <w:bCs/>
                <w:sz w:val="20"/>
                <w:szCs w:val="20"/>
              </w:rPr>
              <w:t xml:space="preserve"> index</w:t>
            </w:r>
          </w:p>
        </w:tc>
      </w:tr>
      <w:tr w:rsidR="004958C8" w14:paraId="200136E7" w14:textId="77777777" w:rsidTr="00421D67">
        <w:trPr>
          <w:jc w:val="center"/>
        </w:trPr>
        <w:tc>
          <w:tcPr>
            <w:tcW w:w="1697" w:type="dxa"/>
          </w:tcPr>
          <w:p w14:paraId="53BCBFE1" w14:textId="30CC6BFB"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Age</w:t>
            </w:r>
          </w:p>
        </w:tc>
        <w:tc>
          <w:tcPr>
            <w:tcW w:w="1659" w:type="dxa"/>
          </w:tcPr>
          <w:p w14:paraId="0B19F628" w14:textId="2D57502E" w:rsidR="004958C8" w:rsidRDefault="004958C8" w:rsidP="004958C8">
            <w:pPr>
              <w:rPr>
                <w:rFonts w:ascii="Arial" w:hAnsi="Arial" w:cs="Arial"/>
                <w:color w:val="212121"/>
                <w:sz w:val="18"/>
                <w:szCs w:val="18"/>
                <w:shd w:val="clear" w:color="auto" w:fill="FFFFFF"/>
              </w:rPr>
            </w:pPr>
            <w:r>
              <w:rPr>
                <w:rFonts w:ascii="Arial" w:hAnsi="Arial" w:cs="Arial"/>
                <w:color w:val="212121"/>
                <w:sz w:val="18"/>
                <w:szCs w:val="18"/>
                <w:shd w:val="clear" w:color="auto" w:fill="FFFFFF"/>
              </w:rPr>
              <w:t>Continuous</w:t>
            </w:r>
          </w:p>
        </w:tc>
        <w:tc>
          <w:tcPr>
            <w:tcW w:w="1671" w:type="dxa"/>
            <w:vAlign w:val="center"/>
          </w:tcPr>
          <w:p w14:paraId="7E0500B8" w14:textId="7F104A22"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0.183</w:t>
            </w:r>
          </w:p>
        </w:tc>
        <w:tc>
          <w:tcPr>
            <w:tcW w:w="1797" w:type="dxa"/>
            <w:vAlign w:val="center"/>
          </w:tcPr>
          <w:p w14:paraId="20F988C8" w14:textId="1ECE0110"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0.028</w:t>
            </w:r>
          </w:p>
        </w:tc>
      </w:tr>
      <w:tr w:rsidR="004958C8" w14:paraId="5399D525" w14:textId="77777777" w:rsidTr="00421D67">
        <w:trPr>
          <w:jc w:val="center"/>
        </w:trPr>
        <w:tc>
          <w:tcPr>
            <w:tcW w:w="1697" w:type="dxa"/>
          </w:tcPr>
          <w:p w14:paraId="69A3F204" w14:textId="09ABBFF1"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Sex_2</w:t>
            </w:r>
          </w:p>
        </w:tc>
        <w:tc>
          <w:tcPr>
            <w:tcW w:w="1659" w:type="dxa"/>
          </w:tcPr>
          <w:p w14:paraId="518862D6" w14:textId="1CEF421E"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8448E58" w14:textId="3404D833"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0.097</w:t>
            </w:r>
          </w:p>
        </w:tc>
        <w:tc>
          <w:tcPr>
            <w:tcW w:w="1797" w:type="dxa"/>
            <w:vAlign w:val="center"/>
          </w:tcPr>
          <w:p w14:paraId="7915C7AB" w14:textId="0FE5218E"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0.005</w:t>
            </w:r>
          </w:p>
        </w:tc>
      </w:tr>
      <w:tr w:rsidR="004958C8" w14:paraId="21793FE9" w14:textId="77777777" w:rsidTr="00421D67">
        <w:trPr>
          <w:jc w:val="center"/>
        </w:trPr>
        <w:tc>
          <w:tcPr>
            <w:tcW w:w="1697" w:type="dxa"/>
          </w:tcPr>
          <w:p w14:paraId="4F92C72E" w14:textId="21C829E7"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Race_1</w:t>
            </w:r>
          </w:p>
        </w:tc>
        <w:tc>
          <w:tcPr>
            <w:tcW w:w="1659" w:type="dxa"/>
          </w:tcPr>
          <w:p w14:paraId="4CF00847" w14:textId="16FC54D1"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F7A5A18" w14:textId="4779D221"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0.029</w:t>
            </w:r>
          </w:p>
        </w:tc>
        <w:tc>
          <w:tcPr>
            <w:tcW w:w="1797" w:type="dxa"/>
            <w:vAlign w:val="center"/>
          </w:tcPr>
          <w:p w14:paraId="03DF1D72" w14:textId="4F2DB1F1"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0.005</w:t>
            </w:r>
          </w:p>
        </w:tc>
      </w:tr>
      <w:tr w:rsidR="004958C8" w14:paraId="1FE97B8A" w14:textId="77777777" w:rsidTr="00421D67">
        <w:trPr>
          <w:jc w:val="center"/>
        </w:trPr>
        <w:tc>
          <w:tcPr>
            <w:tcW w:w="1697" w:type="dxa"/>
          </w:tcPr>
          <w:p w14:paraId="4395888A" w14:textId="694E9DDB"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Race_2</w:t>
            </w:r>
          </w:p>
        </w:tc>
        <w:tc>
          <w:tcPr>
            <w:tcW w:w="1659" w:type="dxa"/>
          </w:tcPr>
          <w:p w14:paraId="5AA3E721" w14:textId="080AC2CA"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CE6C463" w14:textId="34EEAF95"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0.030</w:t>
            </w:r>
          </w:p>
        </w:tc>
        <w:tc>
          <w:tcPr>
            <w:tcW w:w="1797" w:type="dxa"/>
            <w:vAlign w:val="center"/>
          </w:tcPr>
          <w:p w14:paraId="1C08FD48" w14:textId="030BCC44"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-0.025</w:t>
            </w:r>
          </w:p>
        </w:tc>
      </w:tr>
      <w:tr w:rsidR="004958C8" w14:paraId="1B5DDBE1" w14:textId="77777777" w:rsidTr="00421D67">
        <w:trPr>
          <w:jc w:val="center"/>
        </w:trPr>
        <w:tc>
          <w:tcPr>
            <w:tcW w:w="1697" w:type="dxa"/>
          </w:tcPr>
          <w:p w14:paraId="5B352271" w14:textId="1FDF65E6"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Race_3</w:t>
            </w:r>
          </w:p>
        </w:tc>
        <w:tc>
          <w:tcPr>
            <w:tcW w:w="1659" w:type="dxa"/>
          </w:tcPr>
          <w:p w14:paraId="20772391" w14:textId="5854E9F7"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59C3557" w14:textId="27AB4469"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0.023</w:t>
            </w:r>
          </w:p>
        </w:tc>
        <w:tc>
          <w:tcPr>
            <w:tcW w:w="1797" w:type="dxa"/>
            <w:vAlign w:val="center"/>
          </w:tcPr>
          <w:p w14:paraId="24B6FEE8" w14:textId="036530FC"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0.026</w:t>
            </w:r>
          </w:p>
        </w:tc>
      </w:tr>
      <w:tr w:rsidR="004958C8" w14:paraId="653693E2" w14:textId="77777777" w:rsidTr="00421D67">
        <w:trPr>
          <w:jc w:val="center"/>
        </w:trPr>
        <w:tc>
          <w:tcPr>
            <w:tcW w:w="1697" w:type="dxa"/>
          </w:tcPr>
          <w:p w14:paraId="7AC91928" w14:textId="4CA09886"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Race_4</w:t>
            </w:r>
          </w:p>
        </w:tc>
        <w:tc>
          <w:tcPr>
            <w:tcW w:w="1659" w:type="dxa"/>
          </w:tcPr>
          <w:p w14:paraId="0FD70C3E" w14:textId="480826D1"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7FD71FA" w14:textId="285A2994"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-0.129</w:t>
            </w:r>
          </w:p>
        </w:tc>
        <w:tc>
          <w:tcPr>
            <w:tcW w:w="1797" w:type="dxa"/>
            <w:vAlign w:val="center"/>
          </w:tcPr>
          <w:p w14:paraId="610A5A49" w14:textId="7D84242C"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-0.017</w:t>
            </w:r>
          </w:p>
        </w:tc>
      </w:tr>
      <w:tr w:rsidR="004958C8" w14:paraId="325D20B1" w14:textId="77777777" w:rsidTr="00421D67">
        <w:trPr>
          <w:jc w:val="center"/>
        </w:trPr>
        <w:tc>
          <w:tcPr>
            <w:tcW w:w="1697" w:type="dxa"/>
          </w:tcPr>
          <w:p w14:paraId="79D43E7B" w14:textId="7BC60D78"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Race_5</w:t>
            </w:r>
          </w:p>
        </w:tc>
        <w:tc>
          <w:tcPr>
            <w:tcW w:w="1659" w:type="dxa"/>
          </w:tcPr>
          <w:p w14:paraId="5E6DFEC6" w14:textId="77FFA3DC"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CD3E924" w14:textId="4DACA680"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0.073</w:t>
            </w:r>
          </w:p>
        </w:tc>
        <w:tc>
          <w:tcPr>
            <w:tcW w:w="1797" w:type="dxa"/>
            <w:vAlign w:val="center"/>
          </w:tcPr>
          <w:p w14:paraId="28A3E38B" w14:textId="030944CB"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-0.001</w:t>
            </w:r>
          </w:p>
        </w:tc>
      </w:tr>
      <w:tr w:rsidR="004958C8" w14:paraId="12B8392B" w14:textId="77777777" w:rsidTr="00421D67">
        <w:trPr>
          <w:jc w:val="center"/>
        </w:trPr>
        <w:tc>
          <w:tcPr>
            <w:tcW w:w="1697" w:type="dxa"/>
          </w:tcPr>
          <w:p w14:paraId="39BBEDEF" w14:textId="253E2516"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Marital_status_1</w:t>
            </w:r>
          </w:p>
        </w:tc>
        <w:tc>
          <w:tcPr>
            <w:tcW w:w="1659" w:type="dxa"/>
          </w:tcPr>
          <w:p w14:paraId="79A3B62C" w14:textId="5C2181B3"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890B9B6" w14:textId="533EE120"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0.108</w:t>
            </w:r>
          </w:p>
        </w:tc>
        <w:tc>
          <w:tcPr>
            <w:tcW w:w="1797" w:type="dxa"/>
            <w:vAlign w:val="center"/>
          </w:tcPr>
          <w:p w14:paraId="03313B2F" w14:textId="38334D60"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-0.002</w:t>
            </w:r>
          </w:p>
        </w:tc>
      </w:tr>
      <w:tr w:rsidR="004958C8" w14:paraId="00965D4B" w14:textId="77777777" w:rsidTr="00421D67">
        <w:trPr>
          <w:jc w:val="center"/>
        </w:trPr>
        <w:tc>
          <w:tcPr>
            <w:tcW w:w="1697" w:type="dxa"/>
          </w:tcPr>
          <w:p w14:paraId="4075D7DA" w14:textId="0C799F86"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2</w:t>
            </w:r>
          </w:p>
        </w:tc>
        <w:tc>
          <w:tcPr>
            <w:tcW w:w="1659" w:type="dxa"/>
          </w:tcPr>
          <w:p w14:paraId="03E69DA4" w14:textId="30E995F2"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13A4F14" w14:textId="70BF6E8A"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0.048</w:t>
            </w:r>
          </w:p>
        </w:tc>
        <w:tc>
          <w:tcPr>
            <w:tcW w:w="1797" w:type="dxa"/>
            <w:vAlign w:val="center"/>
          </w:tcPr>
          <w:p w14:paraId="74F89C70" w14:textId="615CF831"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0.017</w:t>
            </w:r>
          </w:p>
        </w:tc>
      </w:tr>
      <w:tr w:rsidR="004958C8" w14:paraId="46DB36B5" w14:textId="77777777" w:rsidTr="00421D67">
        <w:trPr>
          <w:jc w:val="center"/>
        </w:trPr>
        <w:tc>
          <w:tcPr>
            <w:tcW w:w="1697" w:type="dxa"/>
          </w:tcPr>
          <w:p w14:paraId="2385A93D" w14:textId="0C2A3C95"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3</w:t>
            </w:r>
          </w:p>
        </w:tc>
        <w:tc>
          <w:tcPr>
            <w:tcW w:w="1659" w:type="dxa"/>
          </w:tcPr>
          <w:p w14:paraId="59BA5C55" w14:textId="4B62E789"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D74FFAF" w14:textId="1324AD36"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-0.013</w:t>
            </w:r>
          </w:p>
        </w:tc>
        <w:tc>
          <w:tcPr>
            <w:tcW w:w="1797" w:type="dxa"/>
            <w:vAlign w:val="center"/>
          </w:tcPr>
          <w:p w14:paraId="6C81B3CA" w14:textId="37E8AB83"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0.003</w:t>
            </w:r>
          </w:p>
        </w:tc>
      </w:tr>
      <w:tr w:rsidR="004958C8" w14:paraId="18908A90" w14:textId="77777777" w:rsidTr="00421D67">
        <w:trPr>
          <w:jc w:val="center"/>
        </w:trPr>
        <w:tc>
          <w:tcPr>
            <w:tcW w:w="1697" w:type="dxa"/>
          </w:tcPr>
          <w:p w14:paraId="62CE8E00" w14:textId="2C595095"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4</w:t>
            </w:r>
          </w:p>
        </w:tc>
        <w:tc>
          <w:tcPr>
            <w:tcW w:w="1659" w:type="dxa"/>
          </w:tcPr>
          <w:p w14:paraId="292A8472" w14:textId="7975277C"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F27D936" w14:textId="0519F924"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-0.019</w:t>
            </w:r>
          </w:p>
        </w:tc>
        <w:tc>
          <w:tcPr>
            <w:tcW w:w="1797" w:type="dxa"/>
            <w:vAlign w:val="center"/>
          </w:tcPr>
          <w:p w14:paraId="16C4D79E" w14:textId="15A0D0B5"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-0.006</w:t>
            </w:r>
          </w:p>
        </w:tc>
      </w:tr>
      <w:tr w:rsidR="004958C8" w14:paraId="24E8C6EF" w14:textId="77777777" w:rsidTr="00421D67">
        <w:trPr>
          <w:jc w:val="center"/>
        </w:trPr>
        <w:tc>
          <w:tcPr>
            <w:tcW w:w="1697" w:type="dxa"/>
          </w:tcPr>
          <w:p w14:paraId="7C2078B2" w14:textId="1E78CB91"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5</w:t>
            </w:r>
          </w:p>
        </w:tc>
        <w:tc>
          <w:tcPr>
            <w:tcW w:w="1659" w:type="dxa"/>
          </w:tcPr>
          <w:p w14:paraId="04C34253" w14:textId="1B26358C"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1D40ECB" w14:textId="4AB7B1CE"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-0.098</w:t>
            </w:r>
          </w:p>
        </w:tc>
        <w:tc>
          <w:tcPr>
            <w:tcW w:w="1797" w:type="dxa"/>
            <w:vAlign w:val="center"/>
          </w:tcPr>
          <w:p w14:paraId="4F4854C4" w14:textId="514D6C58"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-0.007</w:t>
            </w:r>
          </w:p>
        </w:tc>
      </w:tr>
      <w:tr w:rsidR="004958C8" w14:paraId="10DB8BD7" w14:textId="77777777" w:rsidTr="00421D67">
        <w:trPr>
          <w:jc w:val="center"/>
        </w:trPr>
        <w:tc>
          <w:tcPr>
            <w:tcW w:w="1697" w:type="dxa"/>
          </w:tcPr>
          <w:p w14:paraId="11248F9A" w14:textId="23E0F45B"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6</w:t>
            </w:r>
          </w:p>
        </w:tc>
        <w:tc>
          <w:tcPr>
            <w:tcW w:w="1659" w:type="dxa"/>
          </w:tcPr>
          <w:p w14:paraId="42A5B314" w14:textId="080B1F41"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9D3DF94" w14:textId="6229B721"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-0.079</w:t>
            </w:r>
          </w:p>
        </w:tc>
        <w:tc>
          <w:tcPr>
            <w:tcW w:w="1797" w:type="dxa"/>
            <w:vAlign w:val="center"/>
          </w:tcPr>
          <w:p w14:paraId="00351E64" w14:textId="007258B9"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-0.001</w:t>
            </w:r>
          </w:p>
        </w:tc>
      </w:tr>
      <w:tr w:rsidR="004958C8" w14:paraId="3186D783" w14:textId="77777777" w:rsidTr="00421D67">
        <w:trPr>
          <w:jc w:val="center"/>
        </w:trPr>
        <w:tc>
          <w:tcPr>
            <w:tcW w:w="1697" w:type="dxa"/>
          </w:tcPr>
          <w:p w14:paraId="519082B5" w14:textId="2DBAAC13"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Education_1</w:t>
            </w:r>
          </w:p>
        </w:tc>
        <w:tc>
          <w:tcPr>
            <w:tcW w:w="1659" w:type="dxa"/>
          </w:tcPr>
          <w:p w14:paraId="2FF34C87" w14:textId="6D6815DD"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3CB9CE1" w14:textId="628F826C"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0.002</w:t>
            </w:r>
          </w:p>
        </w:tc>
        <w:tc>
          <w:tcPr>
            <w:tcW w:w="1797" w:type="dxa"/>
            <w:vAlign w:val="center"/>
          </w:tcPr>
          <w:p w14:paraId="554E224D" w14:textId="1A818015"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0.009</w:t>
            </w:r>
          </w:p>
        </w:tc>
      </w:tr>
      <w:tr w:rsidR="004958C8" w14:paraId="7EE21379" w14:textId="77777777" w:rsidTr="00421D67">
        <w:trPr>
          <w:jc w:val="center"/>
        </w:trPr>
        <w:tc>
          <w:tcPr>
            <w:tcW w:w="1697" w:type="dxa"/>
          </w:tcPr>
          <w:p w14:paraId="1D0699E1" w14:textId="4D1BABA2"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2</w:t>
            </w:r>
          </w:p>
        </w:tc>
        <w:tc>
          <w:tcPr>
            <w:tcW w:w="1659" w:type="dxa"/>
          </w:tcPr>
          <w:p w14:paraId="214A05B0" w14:textId="39943281"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FC8E636" w14:textId="362A877D"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-0.121</w:t>
            </w:r>
          </w:p>
        </w:tc>
        <w:tc>
          <w:tcPr>
            <w:tcW w:w="1797" w:type="dxa"/>
            <w:vAlign w:val="center"/>
          </w:tcPr>
          <w:p w14:paraId="49348513" w14:textId="4AED923C"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-0.011</w:t>
            </w:r>
          </w:p>
        </w:tc>
      </w:tr>
      <w:tr w:rsidR="004958C8" w14:paraId="7C5FD641" w14:textId="77777777" w:rsidTr="00421D67">
        <w:trPr>
          <w:jc w:val="center"/>
        </w:trPr>
        <w:tc>
          <w:tcPr>
            <w:tcW w:w="1697" w:type="dxa"/>
          </w:tcPr>
          <w:p w14:paraId="42120689" w14:textId="056251BD"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3</w:t>
            </w:r>
          </w:p>
        </w:tc>
        <w:tc>
          <w:tcPr>
            <w:tcW w:w="1659" w:type="dxa"/>
          </w:tcPr>
          <w:p w14:paraId="4891A018" w14:textId="27E66F17"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5B788E5" w14:textId="55B7CE40"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-0.129</w:t>
            </w:r>
          </w:p>
        </w:tc>
        <w:tc>
          <w:tcPr>
            <w:tcW w:w="1797" w:type="dxa"/>
            <w:vAlign w:val="center"/>
          </w:tcPr>
          <w:p w14:paraId="3D0B7A4E" w14:textId="7AC87EFD"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-0.002</w:t>
            </w:r>
          </w:p>
        </w:tc>
      </w:tr>
      <w:tr w:rsidR="004958C8" w14:paraId="271F8143" w14:textId="77777777" w:rsidTr="00421D67">
        <w:trPr>
          <w:jc w:val="center"/>
        </w:trPr>
        <w:tc>
          <w:tcPr>
            <w:tcW w:w="1697" w:type="dxa"/>
          </w:tcPr>
          <w:p w14:paraId="03AB663E" w14:textId="4E409E5F"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4</w:t>
            </w:r>
          </w:p>
        </w:tc>
        <w:tc>
          <w:tcPr>
            <w:tcW w:w="1659" w:type="dxa"/>
          </w:tcPr>
          <w:p w14:paraId="617DF7EB" w14:textId="20087443"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89CD055" w14:textId="77D47044"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-0.038</w:t>
            </w:r>
          </w:p>
        </w:tc>
        <w:tc>
          <w:tcPr>
            <w:tcW w:w="1797" w:type="dxa"/>
            <w:vAlign w:val="center"/>
          </w:tcPr>
          <w:p w14:paraId="72F11E2C" w14:textId="5CF65B88"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0.022</w:t>
            </w:r>
          </w:p>
        </w:tc>
      </w:tr>
      <w:tr w:rsidR="004958C8" w14:paraId="1FBC928A" w14:textId="77777777" w:rsidTr="00421D67">
        <w:trPr>
          <w:jc w:val="center"/>
        </w:trPr>
        <w:tc>
          <w:tcPr>
            <w:tcW w:w="1697" w:type="dxa"/>
          </w:tcPr>
          <w:p w14:paraId="7EAEA3CE" w14:textId="7F60E855"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5</w:t>
            </w:r>
          </w:p>
        </w:tc>
        <w:tc>
          <w:tcPr>
            <w:tcW w:w="1659" w:type="dxa"/>
          </w:tcPr>
          <w:p w14:paraId="0CCF0615" w14:textId="43BDF559"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D290AFF" w14:textId="2A616F39"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0.260</w:t>
            </w:r>
          </w:p>
        </w:tc>
        <w:tc>
          <w:tcPr>
            <w:tcW w:w="1797" w:type="dxa"/>
            <w:vAlign w:val="center"/>
          </w:tcPr>
          <w:p w14:paraId="2A97E1C2" w14:textId="20F97829"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-0.019</w:t>
            </w:r>
          </w:p>
        </w:tc>
      </w:tr>
      <w:tr w:rsidR="004958C8" w14:paraId="77FABD6F" w14:textId="77777777" w:rsidTr="00421D67">
        <w:trPr>
          <w:jc w:val="center"/>
        </w:trPr>
        <w:tc>
          <w:tcPr>
            <w:tcW w:w="1697" w:type="dxa"/>
          </w:tcPr>
          <w:p w14:paraId="204E816A" w14:textId="697A2388"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Ratio of family income to poverty</w:t>
            </w:r>
          </w:p>
        </w:tc>
        <w:tc>
          <w:tcPr>
            <w:tcW w:w="1659" w:type="dxa"/>
          </w:tcPr>
          <w:p w14:paraId="7EC78BB5" w14:textId="0DB20E32"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Continuous</w:t>
            </w:r>
          </w:p>
        </w:tc>
        <w:tc>
          <w:tcPr>
            <w:tcW w:w="1671" w:type="dxa"/>
            <w:vAlign w:val="center"/>
          </w:tcPr>
          <w:p w14:paraId="4847948A" w14:textId="58AE24D6"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0.218</w:t>
            </w:r>
          </w:p>
        </w:tc>
        <w:tc>
          <w:tcPr>
            <w:tcW w:w="1797" w:type="dxa"/>
            <w:vAlign w:val="center"/>
          </w:tcPr>
          <w:p w14:paraId="7D1A60A6" w14:textId="59CDCBB3" w:rsidR="004958C8" w:rsidRPr="004958C8" w:rsidRDefault="0071544E" w:rsidP="004958C8">
            <w:pPr>
              <w:jc w:val="cente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&lt;</w:t>
            </w:r>
            <w:r w:rsidR="004958C8" w:rsidRPr="004958C8">
              <w:rPr>
                <w:rFonts w:ascii="Arial" w:hAnsi="Arial" w:cs="Arial"/>
                <w:color w:val="212121"/>
                <w:sz w:val="18"/>
                <w:szCs w:val="18"/>
                <w:shd w:val="clear" w:color="auto" w:fill="FFFFFF"/>
              </w:rPr>
              <w:t>0.00</w:t>
            </w:r>
            <w:r>
              <w:rPr>
                <w:rFonts w:ascii="Arial" w:hAnsi="Arial" w:cs="Arial" w:hint="eastAsia"/>
                <w:color w:val="212121"/>
                <w:sz w:val="18"/>
                <w:szCs w:val="18"/>
                <w:shd w:val="clear" w:color="auto" w:fill="FFFFFF"/>
              </w:rPr>
              <w:t>1</w:t>
            </w:r>
          </w:p>
        </w:tc>
      </w:tr>
      <w:tr w:rsidR="004958C8" w14:paraId="6868ED21" w14:textId="77777777" w:rsidTr="00421D67">
        <w:trPr>
          <w:jc w:val="center"/>
        </w:trPr>
        <w:tc>
          <w:tcPr>
            <w:tcW w:w="1697" w:type="dxa"/>
          </w:tcPr>
          <w:p w14:paraId="69423259" w14:textId="02D75C53"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Smoking_status_0</w:t>
            </w:r>
          </w:p>
        </w:tc>
        <w:tc>
          <w:tcPr>
            <w:tcW w:w="1659" w:type="dxa"/>
          </w:tcPr>
          <w:p w14:paraId="2B92773F" w14:textId="1AFD8C8F"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CF5697B" w14:textId="246DFA9E"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-0.242</w:t>
            </w:r>
          </w:p>
        </w:tc>
        <w:tc>
          <w:tcPr>
            <w:tcW w:w="1797" w:type="dxa"/>
            <w:vAlign w:val="center"/>
          </w:tcPr>
          <w:p w14:paraId="5DDC52FF" w14:textId="33E61B21"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-0.033</w:t>
            </w:r>
          </w:p>
        </w:tc>
      </w:tr>
      <w:tr w:rsidR="004958C8" w14:paraId="6B42E3A7" w14:textId="77777777" w:rsidTr="00421D67">
        <w:trPr>
          <w:jc w:val="center"/>
        </w:trPr>
        <w:tc>
          <w:tcPr>
            <w:tcW w:w="1697" w:type="dxa"/>
          </w:tcPr>
          <w:p w14:paraId="1C5E0BCB" w14:textId="0C060A78"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Smoking_status_1</w:t>
            </w:r>
          </w:p>
        </w:tc>
        <w:tc>
          <w:tcPr>
            <w:tcW w:w="1659" w:type="dxa"/>
          </w:tcPr>
          <w:p w14:paraId="5EF72770" w14:textId="5ECC50C5"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AB0D279" w14:textId="58A2283E"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0.057</w:t>
            </w:r>
          </w:p>
        </w:tc>
        <w:tc>
          <w:tcPr>
            <w:tcW w:w="1797" w:type="dxa"/>
            <w:vAlign w:val="center"/>
          </w:tcPr>
          <w:p w14:paraId="7C873D2D" w14:textId="637C7044"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0.022</w:t>
            </w:r>
          </w:p>
        </w:tc>
      </w:tr>
      <w:tr w:rsidR="004958C8" w14:paraId="527C9E32" w14:textId="77777777" w:rsidTr="00421D67">
        <w:trPr>
          <w:jc w:val="center"/>
        </w:trPr>
        <w:tc>
          <w:tcPr>
            <w:tcW w:w="1697" w:type="dxa"/>
          </w:tcPr>
          <w:p w14:paraId="002464B3" w14:textId="5F4371BA"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Smoking_status_2</w:t>
            </w:r>
          </w:p>
        </w:tc>
        <w:tc>
          <w:tcPr>
            <w:tcW w:w="1659" w:type="dxa"/>
          </w:tcPr>
          <w:p w14:paraId="0F37D137" w14:textId="396ED672"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B61E892" w14:textId="698E3619"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0.145</w:t>
            </w:r>
          </w:p>
        </w:tc>
        <w:tc>
          <w:tcPr>
            <w:tcW w:w="1797" w:type="dxa"/>
            <w:vAlign w:val="center"/>
          </w:tcPr>
          <w:p w14:paraId="26241D16" w14:textId="10DA7B90"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0.007</w:t>
            </w:r>
          </w:p>
        </w:tc>
      </w:tr>
      <w:tr w:rsidR="004958C8" w14:paraId="62604307" w14:textId="77777777" w:rsidTr="00421D67">
        <w:trPr>
          <w:jc w:val="center"/>
        </w:trPr>
        <w:tc>
          <w:tcPr>
            <w:tcW w:w="1697" w:type="dxa"/>
          </w:tcPr>
          <w:p w14:paraId="6C4636F7" w14:textId="6C25A023"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Alcohol_2</w:t>
            </w:r>
          </w:p>
        </w:tc>
        <w:tc>
          <w:tcPr>
            <w:tcW w:w="1659" w:type="dxa"/>
          </w:tcPr>
          <w:p w14:paraId="5CB788C1" w14:textId="7A7D5EEA"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08064B07" w14:textId="5B73EA31"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0.046</w:t>
            </w:r>
          </w:p>
        </w:tc>
        <w:tc>
          <w:tcPr>
            <w:tcW w:w="1797" w:type="dxa"/>
            <w:vAlign w:val="center"/>
          </w:tcPr>
          <w:p w14:paraId="74790922" w14:textId="68522E93"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-0.003</w:t>
            </w:r>
          </w:p>
        </w:tc>
      </w:tr>
      <w:tr w:rsidR="004958C8" w14:paraId="43032BF4" w14:textId="77777777" w:rsidTr="00421D67">
        <w:trPr>
          <w:jc w:val="center"/>
        </w:trPr>
        <w:tc>
          <w:tcPr>
            <w:tcW w:w="6824" w:type="dxa"/>
            <w:gridSpan w:val="4"/>
            <w:shd w:val="clear" w:color="auto" w:fill="BFBFBF" w:themeFill="background1" w:themeFillShade="BF"/>
          </w:tcPr>
          <w:p w14:paraId="58475134" w14:textId="46ACFE58" w:rsidR="004958C8" w:rsidRPr="00D85FDF" w:rsidRDefault="004958C8" w:rsidP="004958C8">
            <w:pPr>
              <w:jc w:val="left"/>
              <w:rPr>
                <w:rFonts w:ascii="Arial" w:eastAsia="等线" w:hAnsi="Arial" w:cs="Arial"/>
                <w:color w:val="212121"/>
                <w:sz w:val="18"/>
                <w:szCs w:val="18"/>
              </w:rPr>
            </w:pPr>
            <w:r w:rsidRPr="004958C8">
              <w:rPr>
                <w:rFonts w:ascii="Arial" w:eastAsia="等线" w:hAnsi="Arial" w:cs="Arial"/>
                <w:b/>
                <w:bCs/>
                <w:sz w:val="20"/>
                <w:szCs w:val="20"/>
              </w:rPr>
              <w:t>Physical activity</w:t>
            </w:r>
          </w:p>
        </w:tc>
      </w:tr>
      <w:tr w:rsidR="004958C8" w14:paraId="1A68966C" w14:textId="77777777" w:rsidTr="00421D67">
        <w:trPr>
          <w:jc w:val="center"/>
        </w:trPr>
        <w:tc>
          <w:tcPr>
            <w:tcW w:w="1697" w:type="dxa"/>
          </w:tcPr>
          <w:p w14:paraId="6BBA1757" w14:textId="3EDB2B40"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Age</w:t>
            </w:r>
          </w:p>
        </w:tc>
        <w:tc>
          <w:tcPr>
            <w:tcW w:w="1659" w:type="dxa"/>
          </w:tcPr>
          <w:p w14:paraId="5D1E4D6E" w14:textId="79171F25" w:rsidR="004958C8" w:rsidRDefault="004958C8" w:rsidP="004958C8">
            <w:pPr>
              <w:rPr>
                <w:rFonts w:ascii="Arial" w:hAnsi="Arial" w:cs="Arial"/>
                <w:color w:val="212121"/>
                <w:sz w:val="18"/>
                <w:szCs w:val="18"/>
                <w:shd w:val="clear" w:color="auto" w:fill="FFFFFF"/>
              </w:rPr>
            </w:pPr>
            <w:r>
              <w:rPr>
                <w:rFonts w:ascii="Arial" w:hAnsi="Arial" w:cs="Arial"/>
                <w:color w:val="212121"/>
                <w:sz w:val="18"/>
                <w:szCs w:val="18"/>
                <w:shd w:val="clear" w:color="auto" w:fill="FFFFFF"/>
              </w:rPr>
              <w:t>Continuous</w:t>
            </w:r>
          </w:p>
        </w:tc>
        <w:tc>
          <w:tcPr>
            <w:tcW w:w="1671" w:type="dxa"/>
            <w:vAlign w:val="center"/>
          </w:tcPr>
          <w:p w14:paraId="6E8D534B" w14:textId="5C170191"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-0.204</w:t>
            </w:r>
          </w:p>
        </w:tc>
        <w:tc>
          <w:tcPr>
            <w:tcW w:w="1797" w:type="dxa"/>
            <w:vAlign w:val="center"/>
          </w:tcPr>
          <w:p w14:paraId="3EC15863" w14:textId="23BF8C3F"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0.022</w:t>
            </w:r>
          </w:p>
        </w:tc>
      </w:tr>
      <w:tr w:rsidR="004958C8" w14:paraId="6AD1F46B" w14:textId="77777777" w:rsidTr="00421D67">
        <w:trPr>
          <w:jc w:val="center"/>
        </w:trPr>
        <w:tc>
          <w:tcPr>
            <w:tcW w:w="1697" w:type="dxa"/>
          </w:tcPr>
          <w:p w14:paraId="395F7983" w14:textId="0712DA09"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Sex_2</w:t>
            </w:r>
          </w:p>
        </w:tc>
        <w:tc>
          <w:tcPr>
            <w:tcW w:w="1659" w:type="dxa"/>
          </w:tcPr>
          <w:p w14:paraId="1EC56CFC" w14:textId="79434E07"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6F2C396" w14:textId="2BB1BC49"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-0.181</w:t>
            </w:r>
          </w:p>
        </w:tc>
        <w:tc>
          <w:tcPr>
            <w:tcW w:w="1797" w:type="dxa"/>
            <w:vAlign w:val="center"/>
          </w:tcPr>
          <w:p w14:paraId="7A460244" w14:textId="434D6D87"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0.019</w:t>
            </w:r>
          </w:p>
        </w:tc>
      </w:tr>
      <w:tr w:rsidR="004958C8" w14:paraId="772DFDD7" w14:textId="77777777" w:rsidTr="00421D67">
        <w:trPr>
          <w:jc w:val="center"/>
        </w:trPr>
        <w:tc>
          <w:tcPr>
            <w:tcW w:w="1697" w:type="dxa"/>
          </w:tcPr>
          <w:p w14:paraId="139AA7AE" w14:textId="26155CAE"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Race_1</w:t>
            </w:r>
          </w:p>
        </w:tc>
        <w:tc>
          <w:tcPr>
            <w:tcW w:w="1659" w:type="dxa"/>
          </w:tcPr>
          <w:p w14:paraId="2F1F8CF6" w14:textId="1C9135B0"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86F8F88" w14:textId="33350B5C"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0.026</w:t>
            </w:r>
          </w:p>
        </w:tc>
        <w:tc>
          <w:tcPr>
            <w:tcW w:w="1797" w:type="dxa"/>
            <w:vAlign w:val="center"/>
          </w:tcPr>
          <w:p w14:paraId="1AE25044" w14:textId="7B83ECF5"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0.002</w:t>
            </w:r>
          </w:p>
        </w:tc>
      </w:tr>
      <w:tr w:rsidR="004958C8" w14:paraId="16569278" w14:textId="77777777" w:rsidTr="00421D67">
        <w:trPr>
          <w:jc w:val="center"/>
        </w:trPr>
        <w:tc>
          <w:tcPr>
            <w:tcW w:w="1697" w:type="dxa"/>
          </w:tcPr>
          <w:p w14:paraId="3A7029B3" w14:textId="09C55671"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Race_2</w:t>
            </w:r>
          </w:p>
        </w:tc>
        <w:tc>
          <w:tcPr>
            <w:tcW w:w="1659" w:type="dxa"/>
          </w:tcPr>
          <w:p w14:paraId="7BFC96F5" w14:textId="7291D4AF"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4383A87" w14:textId="4E10AD2D"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0.007</w:t>
            </w:r>
          </w:p>
        </w:tc>
        <w:tc>
          <w:tcPr>
            <w:tcW w:w="1797" w:type="dxa"/>
            <w:vAlign w:val="center"/>
          </w:tcPr>
          <w:p w14:paraId="1C2A1AE5" w14:textId="09CF1661"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-0.002</w:t>
            </w:r>
          </w:p>
        </w:tc>
      </w:tr>
      <w:tr w:rsidR="004958C8" w14:paraId="09FA5BC2" w14:textId="77777777" w:rsidTr="00421D67">
        <w:trPr>
          <w:jc w:val="center"/>
        </w:trPr>
        <w:tc>
          <w:tcPr>
            <w:tcW w:w="1697" w:type="dxa"/>
          </w:tcPr>
          <w:p w14:paraId="123DBFD1" w14:textId="5F994126"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Race_3</w:t>
            </w:r>
          </w:p>
        </w:tc>
        <w:tc>
          <w:tcPr>
            <w:tcW w:w="1659" w:type="dxa"/>
          </w:tcPr>
          <w:p w14:paraId="65F46D92" w14:textId="15652726"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D1C602A" w14:textId="7D9229C1"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-0.002</w:t>
            </w:r>
          </w:p>
        </w:tc>
        <w:tc>
          <w:tcPr>
            <w:tcW w:w="1797" w:type="dxa"/>
            <w:vAlign w:val="center"/>
          </w:tcPr>
          <w:p w14:paraId="74A21B33" w14:textId="4ADE511A"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0.003</w:t>
            </w:r>
          </w:p>
        </w:tc>
      </w:tr>
      <w:tr w:rsidR="004958C8" w14:paraId="321DA26F" w14:textId="77777777" w:rsidTr="00421D67">
        <w:trPr>
          <w:jc w:val="center"/>
        </w:trPr>
        <w:tc>
          <w:tcPr>
            <w:tcW w:w="1697" w:type="dxa"/>
          </w:tcPr>
          <w:p w14:paraId="649EC810" w14:textId="649B9633"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Race_4</w:t>
            </w:r>
          </w:p>
        </w:tc>
        <w:tc>
          <w:tcPr>
            <w:tcW w:w="1659" w:type="dxa"/>
          </w:tcPr>
          <w:p w14:paraId="3A6DFC8F" w14:textId="3FDE019D"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87EBF42" w14:textId="45D63EB5"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0.006</w:t>
            </w:r>
          </w:p>
        </w:tc>
        <w:tc>
          <w:tcPr>
            <w:tcW w:w="1797" w:type="dxa"/>
            <w:vAlign w:val="center"/>
          </w:tcPr>
          <w:p w14:paraId="217C217E" w14:textId="2D02E037"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-0.011</w:t>
            </w:r>
          </w:p>
        </w:tc>
      </w:tr>
      <w:tr w:rsidR="004958C8" w14:paraId="37EBCE0C" w14:textId="77777777" w:rsidTr="00421D67">
        <w:trPr>
          <w:jc w:val="center"/>
        </w:trPr>
        <w:tc>
          <w:tcPr>
            <w:tcW w:w="1697" w:type="dxa"/>
          </w:tcPr>
          <w:p w14:paraId="35ED56FD" w14:textId="42F0AAC5"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Race_5</w:t>
            </w:r>
          </w:p>
        </w:tc>
        <w:tc>
          <w:tcPr>
            <w:tcW w:w="1659" w:type="dxa"/>
          </w:tcPr>
          <w:p w14:paraId="6D2EF981" w14:textId="25D40D07"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E26C2A6" w14:textId="29E184F6"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-0.043</w:t>
            </w:r>
          </w:p>
        </w:tc>
        <w:tc>
          <w:tcPr>
            <w:tcW w:w="1797" w:type="dxa"/>
            <w:vAlign w:val="center"/>
          </w:tcPr>
          <w:p w14:paraId="70062CA6" w14:textId="39C1A2B4"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0.010</w:t>
            </w:r>
          </w:p>
        </w:tc>
      </w:tr>
      <w:tr w:rsidR="004958C8" w14:paraId="0FB8A2F0" w14:textId="77777777" w:rsidTr="00421D67">
        <w:trPr>
          <w:jc w:val="center"/>
        </w:trPr>
        <w:tc>
          <w:tcPr>
            <w:tcW w:w="1697" w:type="dxa"/>
          </w:tcPr>
          <w:p w14:paraId="6C4C7201" w14:textId="530487A1"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Marital_status_1</w:t>
            </w:r>
          </w:p>
        </w:tc>
        <w:tc>
          <w:tcPr>
            <w:tcW w:w="1659" w:type="dxa"/>
          </w:tcPr>
          <w:p w14:paraId="4BBE93CA" w14:textId="6FD40D44"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93876EF" w14:textId="0B651A6C"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-0.044</w:t>
            </w:r>
          </w:p>
        </w:tc>
        <w:tc>
          <w:tcPr>
            <w:tcW w:w="1797" w:type="dxa"/>
            <w:vAlign w:val="center"/>
          </w:tcPr>
          <w:p w14:paraId="3637A4C3" w14:textId="3BD3CFA2"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0.036</w:t>
            </w:r>
          </w:p>
        </w:tc>
      </w:tr>
      <w:tr w:rsidR="004958C8" w14:paraId="5A00FAC4" w14:textId="77777777" w:rsidTr="00421D67">
        <w:trPr>
          <w:jc w:val="center"/>
        </w:trPr>
        <w:tc>
          <w:tcPr>
            <w:tcW w:w="1697" w:type="dxa"/>
          </w:tcPr>
          <w:p w14:paraId="394F795A" w14:textId="350DEB7B"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2</w:t>
            </w:r>
          </w:p>
        </w:tc>
        <w:tc>
          <w:tcPr>
            <w:tcW w:w="1659" w:type="dxa"/>
          </w:tcPr>
          <w:p w14:paraId="38EF32F5" w14:textId="720F983C"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B82C2DC" w14:textId="43E38637"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-0.083</w:t>
            </w:r>
          </w:p>
        </w:tc>
        <w:tc>
          <w:tcPr>
            <w:tcW w:w="1797" w:type="dxa"/>
            <w:vAlign w:val="center"/>
          </w:tcPr>
          <w:p w14:paraId="727A544D" w14:textId="54D79AB4"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-0.009</w:t>
            </w:r>
          </w:p>
        </w:tc>
      </w:tr>
      <w:tr w:rsidR="004958C8" w14:paraId="236C43AE" w14:textId="77777777" w:rsidTr="00421D67">
        <w:trPr>
          <w:jc w:val="center"/>
        </w:trPr>
        <w:tc>
          <w:tcPr>
            <w:tcW w:w="1697" w:type="dxa"/>
          </w:tcPr>
          <w:p w14:paraId="72A12783" w14:textId="5B502BBC"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lastRenderedPageBreak/>
              <w:t>Marital_status_</w:t>
            </w:r>
            <w:r>
              <w:rPr>
                <w:rFonts w:ascii="Arial" w:hAnsi="Arial" w:cs="Arial" w:hint="eastAsia"/>
                <w:color w:val="212121"/>
                <w:sz w:val="18"/>
                <w:szCs w:val="18"/>
                <w:shd w:val="clear" w:color="auto" w:fill="FFFFFF"/>
              </w:rPr>
              <w:t>3</w:t>
            </w:r>
          </w:p>
        </w:tc>
        <w:tc>
          <w:tcPr>
            <w:tcW w:w="1659" w:type="dxa"/>
          </w:tcPr>
          <w:p w14:paraId="2B75C587" w14:textId="2DAAA18A"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027861C" w14:textId="108BC91C"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-0.016</w:t>
            </w:r>
          </w:p>
        </w:tc>
        <w:tc>
          <w:tcPr>
            <w:tcW w:w="1797" w:type="dxa"/>
            <w:vAlign w:val="center"/>
          </w:tcPr>
          <w:p w14:paraId="6750D79B" w14:textId="1D0795FA"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0.002</w:t>
            </w:r>
          </w:p>
        </w:tc>
      </w:tr>
      <w:tr w:rsidR="004958C8" w14:paraId="4A70DF4A" w14:textId="77777777" w:rsidTr="00421D67">
        <w:trPr>
          <w:jc w:val="center"/>
        </w:trPr>
        <w:tc>
          <w:tcPr>
            <w:tcW w:w="1697" w:type="dxa"/>
          </w:tcPr>
          <w:p w14:paraId="0B6D330B" w14:textId="06040799"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4</w:t>
            </w:r>
          </w:p>
        </w:tc>
        <w:tc>
          <w:tcPr>
            <w:tcW w:w="1659" w:type="dxa"/>
          </w:tcPr>
          <w:p w14:paraId="774BF5C0" w14:textId="63A4319A"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81FAEE7" w14:textId="7DE42FE1"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-0.003</w:t>
            </w:r>
          </w:p>
        </w:tc>
        <w:tc>
          <w:tcPr>
            <w:tcW w:w="1797" w:type="dxa"/>
            <w:vAlign w:val="center"/>
          </w:tcPr>
          <w:p w14:paraId="328599FA" w14:textId="4C1DBB0E"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0.004</w:t>
            </w:r>
          </w:p>
        </w:tc>
      </w:tr>
      <w:tr w:rsidR="004958C8" w14:paraId="2872776A" w14:textId="77777777" w:rsidTr="00421D67">
        <w:trPr>
          <w:jc w:val="center"/>
        </w:trPr>
        <w:tc>
          <w:tcPr>
            <w:tcW w:w="1697" w:type="dxa"/>
          </w:tcPr>
          <w:p w14:paraId="6733010F" w14:textId="2D0FC38D"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5</w:t>
            </w:r>
          </w:p>
        </w:tc>
        <w:tc>
          <w:tcPr>
            <w:tcW w:w="1659" w:type="dxa"/>
          </w:tcPr>
          <w:p w14:paraId="2ABC7ADC" w14:textId="50CDD38F"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BC21EAB" w14:textId="612DC712"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0.068</w:t>
            </w:r>
          </w:p>
        </w:tc>
        <w:tc>
          <w:tcPr>
            <w:tcW w:w="1797" w:type="dxa"/>
            <w:vAlign w:val="center"/>
          </w:tcPr>
          <w:p w14:paraId="011F4A4F" w14:textId="554D9D65"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0.013</w:t>
            </w:r>
          </w:p>
        </w:tc>
      </w:tr>
      <w:tr w:rsidR="004958C8" w14:paraId="27A1A6B4" w14:textId="77777777" w:rsidTr="00421D67">
        <w:trPr>
          <w:jc w:val="center"/>
        </w:trPr>
        <w:tc>
          <w:tcPr>
            <w:tcW w:w="1697" w:type="dxa"/>
          </w:tcPr>
          <w:p w14:paraId="4A5BF89F" w14:textId="0339FEE7"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6</w:t>
            </w:r>
          </w:p>
        </w:tc>
        <w:tc>
          <w:tcPr>
            <w:tcW w:w="1659" w:type="dxa"/>
          </w:tcPr>
          <w:p w14:paraId="455DCC4F" w14:textId="62F4913F"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A73BB15" w14:textId="05CF211C"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0.087</w:t>
            </w:r>
          </w:p>
        </w:tc>
        <w:tc>
          <w:tcPr>
            <w:tcW w:w="1797" w:type="dxa"/>
            <w:vAlign w:val="center"/>
          </w:tcPr>
          <w:p w14:paraId="04DCD9F1" w14:textId="097ECBEC"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-0.083</w:t>
            </w:r>
          </w:p>
        </w:tc>
      </w:tr>
      <w:tr w:rsidR="004958C8" w14:paraId="4BD6FB6D" w14:textId="77777777" w:rsidTr="00421D67">
        <w:trPr>
          <w:jc w:val="center"/>
        </w:trPr>
        <w:tc>
          <w:tcPr>
            <w:tcW w:w="1697" w:type="dxa"/>
          </w:tcPr>
          <w:p w14:paraId="7F850B0C" w14:textId="5B7519F8"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Education_1</w:t>
            </w:r>
          </w:p>
        </w:tc>
        <w:tc>
          <w:tcPr>
            <w:tcW w:w="1659" w:type="dxa"/>
          </w:tcPr>
          <w:p w14:paraId="2E05CC63" w14:textId="36722825"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F7EC3B7" w14:textId="267FD6A2"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-0.018</w:t>
            </w:r>
          </w:p>
        </w:tc>
        <w:tc>
          <w:tcPr>
            <w:tcW w:w="1797" w:type="dxa"/>
            <w:vAlign w:val="center"/>
          </w:tcPr>
          <w:p w14:paraId="2D26FD7A" w14:textId="3B2672FF"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0.002</w:t>
            </w:r>
          </w:p>
        </w:tc>
      </w:tr>
      <w:tr w:rsidR="004958C8" w14:paraId="1A9E839D" w14:textId="77777777" w:rsidTr="00421D67">
        <w:trPr>
          <w:jc w:val="center"/>
        </w:trPr>
        <w:tc>
          <w:tcPr>
            <w:tcW w:w="1697" w:type="dxa"/>
          </w:tcPr>
          <w:p w14:paraId="117850BA" w14:textId="547AE03E"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2</w:t>
            </w:r>
          </w:p>
        </w:tc>
        <w:tc>
          <w:tcPr>
            <w:tcW w:w="1659" w:type="dxa"/>
          </w:tcPr>
          <w:p w14:paraId="4FBDB806" w14:textId="08F98B56"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C49B0D2" w14:textId="729369EC"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0.025</w:t>
            </w:r>
          </w:p>
        </w:tc>
        <w:tc>
          <w:tcPr>
            <w:tcW w:w="1797" w:type="dxa"/>
            <w:vAlign w:val="center"/>
          </w:tcPr>
          <w:p w14:paraId="72113EAE" w14:textId="469FF34D"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-0.016</w:t>
            </w:r>
          </w:p>
        </w:tc>
      </w:tr>
      <w:tr w:rsidR="004958C8" w14:paraId="5EA7D1E7" w14:textId="77777777" w:rsidTr="00421D67">
        <w:trPr>
          <w:jc w:val="center"/>
        </w:trPr>
        <w:tc>
          <w:tcPr>
            <w:tcW w:w="1697" w:type="dxa"/>
          </w:tcPr>
          <w:p w14:paraId="4E2BCED0" w14:textId="6863096D"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3</w:t>
            </w:r>
          </w:p>
        </w:tc>
        <w:tc>
          <w:tcPr>
            <w:tcW w:w="1659" w:type="dxa"/>
          </w:tcPr>
          <w:p w14:paraId="01A9E4EC" w14:textId="3A6D9ABA"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DBFDFAA" w14:textId="6AB38857"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0.058</w:t>
            </w:r>
          </w:p>
        </w:tc>
        <w:tc>
          <w:tcPr>
            <w:tcW w:w="1797" w:type="dxa"/>
            <w:vAlign w:val="center"/>
          </w:tcPr>
          <w:p w14:paraId="74F463DB" w14:textId="1B2F9105"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-0.040</w:t>
            </w:r>
          </w:p>
        </w:tc>
      </w:tr>
      <w:tr w:rsidR="004958C8" w14:paraId="3506BF7D" w14:textId="77777777" w:rsidTr="00421D67">
        <w:trPr>
          <w:jc w:val="center"/>
        </w:trPr>
        <w:tc>
          <w:tcPr>
            <w:tcW w:w="1697" w:type="dxa"/>
          </w:tcPr>
          <w:p w14:paraId="672C62CF" w14:textId="19D59C47"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4</w:t>
            </w:r>
          </w:p>
        </w:tc>
        <w:tc>
          <w:tcPr>
            <w:tcW w:w="1659" w:type="dxa"/>
          </w:tcPr>
          <w:p w14:paraId="2CD77B83" w14:textId="32D906F1"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1AA2209" w14:textId="14756348"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0.025</w:t>
            </w:r>
          </w:p>
        </w:tc>
        <w:tc>
          <w:tcPr>
            <w:tcW w:w="1797" w:type="dxa"/>
            <w:vAlign w:val="center"/>
          </w:tcPr>
          <w:p w14:paraId="56E89E1E" w14:textId="0854A751"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0.025</w:t>
            </w:r>
          </w:p>
        </w:tc>
      </w:tr>
      <w:tr w:rsidR="004958C8" w14:paraId="5E21F30A" w14:textId="77777777" w:rsidTr="00421D67">
        <w:trPr>
          <w:jc w:val="center"/>
        </w:trPr>
        <w:tc>
          <w:tcPr>
            <w:tcW w:w="1697" w:type="dxa"/>
          </w:tcPr>
          <w:p w14:paraId="5EECE90A" w14:textId="4AEC1967"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5</w:t>
            </w:r>
          </w:p>
        </w:tc>
        <w:tc>
          <w:tcPr>
            <w:tcW w:w="1659" w:type="dxa"/>
          </w:tcPr>
          <w:p w14:paraId="41B4FB2D" w14:textId="5E9753B1"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714BF51" w14:textId="47E333C2"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-0.091</w:t>
            </w:r>
          </w:p>
        </w:tc>
        <w:tc>
          <w:tcPr>
            <w:tcW w:w="1797" w:type="dxa"/>
            <w:vAlign w:val="center"/>
          </w:tcPr>
          <w:p w14:paraId="51FC7BB0" w14:textId="6F7C640A"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0.023</w:t>
            </w:r>
          </w:p>
        </w:tc>
      </w:tr>
      <w:tr w:rsidR="004958C8" w14:paraId="66AE676A" w14:textId="77777777" w:rsidTr="00421D67">
        <w:trPr>
          <w:jc w:val="center"/>
        </w:trPr>
        <w:tc>
          <w:tcPr>
            <w:tcW w:w="1697" w:type="dxa"/>
          </w:tcPr>
          <w:p w14:paraId="5775BA3F" w14:textId="6E728DE1"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Ratio of family income to poverty</w:t>
            </w:r>
          </w:p>
        </w:tc>
        <w:tc>
          <w:tcPr>
            <w:tcW w:w="1659" w:type="dxa"/>
          </w:tcPr>
          <w:p w14:paraId="5A76E724" w14:textId="3BB9F61C"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Continuous</w:t>
            </w:r>
          </w:p>
        </w:tc>
        <w:tc>
          <w:tcPr>
            <w:tcW w:w="1671" w:type="dxa"/>
            <w:vAlign w:val="center"/>
          </w:tcPr>
          <w:p w14:paraId="1E8E2B45" w14:textId="10D509FA"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-0.059</w:t>
            </w:r>
          </w:p>
        </w:tc>
        <w:tc>
          <w:tcPr>
            <w:tcW w:w="1797" w:type="dxa"/>
            <w:vAlign w:val="center"/>
          </w:tcPr>
          <w:p w14:paraId="4F1EABB7" w14:textId="22F8397C"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0.038</w:t>
            </w:r>
          </w:p>
        </w:tc>
      </w:tr>
      <w:tr w:rsidR="004958C8" w14:paraId="1A234B4D" w14:textId="77777777" w:rsidTr="00421D67">
        <w:trPr>
          <w:jc w:val="center"/>
        </w:trPr>
        <w:tc>
          <w:tcPr>
            <w:tcW w:w="1697" w:type="dxa"/>
          </w:tcPr>
          <w:p w14:paraId="4BC248D7" w14:textId="6823764C"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Smoking_status_0</w:t>
            </w:r>
          </w:p>
        </w:tc>
        <w:tc>
          <w:tcPr>
            <w:tcW w:w="1659" w:type="dxa"/>
          </w:tcPr>
          <w:p w14:paraId="77713931" w14:textId="337E318E"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DAC0BE1" w14:textId="59BD1D1E"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0.104</w:t>
            </w:r>
          </w:p>
        </w:tc>
        <w:tc>
          <w:tcPr>
            <w:tcW w:w="1797" w:type="dxa"/>
            <w:vAlign w:val="center"/>
          </w:tcPr>
          <w:p w14:paraId="5C5092F9" w14:textId="39820BCF"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-0.054</w:t>
            </w:r>
          </w:p>
        </w:tc>
      </w:tr>
      <w:tr w:rsidR="004958C8" w14:paraId="14A56BCB" w14:textId="77777777" w:rsidTr="00421D67">
        <w:trPr>
          <w:jc w:val="center"/>
        </w:trPr>
        <w:tc>
          <w:tcPr>
            <w:tcW w:w="1697" w:type="dxa"/>
          </w:tcPr>
          <w:p w14:paraId="570C9194" w14:textId="0B3FD64D"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Smoking_status_1</w:t>
            </w:r>
          </w:p>
        </w:tc>
        <w:tc>
          <w:tcPr>
            <w:tcW w:w="1659" w:type="dxa"/>
          </w:tcPr>
          <w:p w14:paraId="1839B4FB" w14:textId="2B0D06EA"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8E0CF55" w14:textId="5988EBDE"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-0.031</w:t>
            </w:r>
          </w:p>
        </w:tc>
        <w:tc>
          <w:tcPr>
            <w:tcW w:w="1797" w:type="dxa"/>
            <w:vAlign w:val="center"/>
          </w:tcPr>
          <w:p w14:paraId="637EDB06" w14:textId="0AB8918F"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0.018</w:t>
            </w:r>
          </w:p>
        </w:tc>
      </w:tr>
      <w:tr w:rsidR="004958C8" w14:paraId="67B10290" w14:textId="77777777" w:rsidTr="00421D67">
        <w:trPr>
          <w:jc w:val="center"/>
        </w:trPr>
        <w:tc>
          <w:tcPr>
            <w:tcW w:w="1697" w:type="dxa"/>
          </w:tcPr>
          <w:p w14:paraId="743824B4" w14:textId="2DCF08AA" w:rsidR="004958C8" w:rsidRDefault="004958C8" w:rsidP="004958C8">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Smoking_status_2</w:t>
            </w:r>
          </w:p>
        </w:tc>
        <w:tc>
          <w:tcPr>
            <w:tcW w:w="1659" w:type="dxa"/>
          </w:tcPr>
          <w:p w14:paraId="28E50B0C" w14:textId="7A8C2A6F"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5E5965C" w14:textId="65B32E02"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-0.057</w:t>
            </w:r>
          </w:p>
        </w:tc>
        <w:tc>
          <w:tcPr>
            <w:tcW w:w="1797" w:type="dxa"/>
            <w:vAlign w:val="center"/>
          </w:tcPr>
          <w:p w14:paraId="03C640CF" w14:textId="58FE63A7"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0.027</w:t>
            </w:r>
          </w:p>
        </w:tc>
      </w:tr>
      <w:tr w:rsidR="004958C8" w14:paraId="1A21B8D1" w14:textId="77777777" w:rsidTr="00421D67">
        <w:trPr>
          <w:jc w:val="center"/>
        </w:trPr>
        <w:tc>
          <w:tcPr>
            <w:tcW w:w="1697" w:type="dxa"/>
          </w:tcPr>
          <w:p w14:paraId="0CBC4574" w14:textId="6E44EBDE"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Alcohol_2</w:t>
            </w:r>
          </w:p>
        </w:tc>
        <w:tc>
          <w:tcPr>
            <w:tcW w:w="1659" w:type="dxa"/>
          </w:tcPr>
          <w:p w14:paraId="2DC11F46" w14:textId="6519941D" w:rsidR="004958C8" w:rsidRDefault="004958C8" w:rsidP="004958C8">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4D999BE" w14:textId="278FF2E0"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-0.084</w:t>
            </w:r>
          </w:p>
        </w:tc>
        <w:tc>
          <w:tcPr>
            <w:tcW w:w="1797" w:type="dxa"/>
            <w:vAlign w:val="center"/>
          </w:tcPr>
          <w:p w14:paraId="0AEBFBA6" w14:textId="42327446" w:rsidR="004958C8" w:rsidRPr="004958C8" w:rsidRDefault="004958C8" w:rsidP="004958C8">
            <w:pPr>
              <w:jc w:val="center"/>
              <w:rPr>
                <w:rFonts w:ascii="Arial" w:hAnsi="Arial" w:cs="Arial"/>
                <w:color w:val="212121"/>
                <w:sz w:val="18"/>
                <w:szCs w:val="18"/>
                <w:shd w:val="clear" w:color="auto" w:fill="FFFFFF"/>
              </w:rPr>
            </w:pPr>
            <w:r w:rsidRPr="004958C8">
              <w:rPr>
                <w:rFonts w:ascii="Arial" w:hAnsi="Arial" w:cs="Arial"/>
                <w:color w:val="212121"/>
                <w:sz w:val="18"/>
                <w:szCs w:val="18"/>
                <w:shd w:val="clear" w:color="auto" w:fill="FFFFFF"/>
              </w:rPr>
              <w:t>0.003</w:t>
            </w:r>
          </w:p>
        </w:tc>
      </w:tr>
      <w:tr w:rsidR="00452540" w14:paraId="687765C1" w14:textId="77777777" w:rsidTr="00421D67">
        <w:trPr>
          <w:jc w:val="center"/>
        </w:trPr>
        <w:tc>
          <w:tcPr>
            <w:tcW w:w="6824" w:type="dxa"/>
            <w:gridSpan w:val="4"/>
            <w:shd w:val="clear" w:color="auto" w:fill="BFBFBF" w:themeFill="background1" w:themeFillShade="BF"/>
          </w:tcPr>
          <w:p w14:paraId="16B2E7E8" w14:textId="0187C58B" w:rsidR="00452540" w:rsidRPr="00D85FDF" w:rsidRDefault="00452540" w:rsidP="00452540">
            <w:pPr>
              <w:jc w:val="left"/>
              <w:rPr>
                <w:rFonts w:ascii="Arial" w:eastAsia="等线" w:hAnsi="Arial" w:cs="Arial"/>
                <w:color w:val="212121"/>
                <w:sz w:val="18"/>
                <w:szCs w:val="18"/>
              </w:rPr>
            </w:pPr>
            <w:r>
              <w:rPr>
                <w:rFonts w:ascii="Arial" w:eastAsia="等线" w:hAnsi="Arial" w:cs="Arial" w:hint="eastAsia"/>
                <w:b/>
                <w:bCs/>
                <w:sz w:val="20"/>
                <w:szCs w:val="20"/>
              </w:rPr>
              <w:t>Waist Circumference</w:t>
            </w:r>
          </w:p>
        </w:tc>
      </w:tr>
      <w:tr w:rsidR="0071544E" w14:paraId="723F4EDC" w14:textId="77777777" w:rsidTr="00421D67">
        <w:trPr>
          <w:jc w:val="center"/>
        </w:trPr>
        <w:tc>
          <w:tcPr>
            <w:tcW w:w="1697" w:type="dxa"/>
          </w:tcPr>
          <w:p w14:paraId="478778FA" w14:textId="7AA35199"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Age</w:t>
            </w:r>
          </w:p>
        </w:tc>
        <w:tc>
          <w:tcPr>
            <w:tcW w:w="1659" w:type="dxa"/>
          </w:tcPr>
          <w:p w14:paraId="3338DCD2" w14:textId="667E4534" w:rsidR="0071544E" w:rsidRDefault="0071544E" w:rsidP="0071544E">
            <w:pPr>
              <w:rPr>
                <w:rFonts w:ascii="Arial" w:hAnsi="Arial" w:cs="Arial"/>
                <w:color w:val="212121"/>
                <w:sz w:val="18"/>
                <w:szCs w:val="18"/>
                <w:shd w:val="clear" w:color="auto" w:fill="FFFFFF"/>
              </w:rPr>
            </w:pPr>
            <w:r>
              <w:rPr>
                <w:rFonts w:ascii="Arial" w:hAnsi="Arial" w:cs="Arial"/>
                <w:color w:val="212121"/>
                <w:sz w:val="18"/>
                <w:szCs w:val="18"/>
                <w:shd w:val="clear" w:color="auto" w:fill="FFFFFF"/>
              </w:rPr>
              <w:t>Continuous</w:t>
            </w:r>
          </w:p>
        </w:tc>
        <w:tc>
          <w:tcPr>
            <w:tcW w:w="1671" w:type="dxa"/>
            <w:vAlign w:val="center"/>
          </w:tcPr>
          <w:p w14:paraId="277C4180" w14:textId="240031E5"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0.187</w:t>
            </w:r>
          </w:p>
        </w:tc>
        <w:tc>
          <w:tcPr>
            <w:tcW w:w="1797" w:type="dxa"/>
            <w:vAlign w:val="center"/>
          </w:tcPr>
          <w:p w14:paraId="64E9A3D7" w14:textId="126FAEA4"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hint="eastAsia"/>
                <w:color w:val="212121"/>
                <w:sz w:val="18"/>
                <w:szCs w:val="18"/>
                <w:shd w:val="clear" w:color="auto" w:fill="FFFFFF"/>
              </w:rPr>
              <w:t>&lt;</w:t>
            </w:r>
            <w:r w:rsidRPr="0071544E">
              <w:rPr>
                <w:rFonts w:ascii="Arial" w:hAnsi="Arial" w:cs="Arial"/>
                <w:color w:val="212121"/>
                <w:sz w:val="18"/>
                <w:szCs w:val="18"/>
                <w:shd w:val="clear" w:color="auto" w:fill="FFFFFF"/>
              </w:rPr>
              <w:t>0.00</w:t>
            </w:r>
            <w:r w:rsidRPr="0071544E">
              <w:rPr>
                <w:rFonts w:ascii="Arial" w:hAnsi="Arial" w:cs="Arial" w:hint="eastAsia"/>
                <w:color w:val="212121"/>
                <w:sz w:val="18"/>
                <w:szCs w:val="18"/>
                <w:shd w:val="clear" w:color="auto" w:fill="FFFFFF"/>
              </w:rPr>
              <w:t>1</w:t>
            </w:r>
          </w:p>
        </w:tc>
      </w:tr>
      <w:tr w:rsidR="0071544E" w14:paraId="0050831A" w14:textId="77777777" w:rsidTr="00421D67">
        <w:trPr>
          <w:jc w:val="center"/>
        </w:trPr>
        <w:tc>
          <w:tcPr>
            <w:tcW w:w="1697" w:type="dxa"/>
          </w:tcPr>
          <w:p w14:paraId="01C15360" w14:textId="1531C804"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Sex_2</w:t>
            </w:r>
          </w:p>
        </w:tc>
        <w:tc>
          <w:tcPr>
            <w:tcW w:w="1659" w:type="dxa"/>
          </w:tcPr>
          <w:p w14:paraId="70A82A51" w14:textId="31D2F90D"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E6C5837" w14:textId="1E400C76"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-0.114</w:t>
            </w:r>
          </w:p>
        </w:tc>
        <w:tc>
          <w:tcPr>
            <w:tcW w:w="1797" w:type="dxa"/>
            <w:vAlign w:val="center"/>
          </w:tcPr>
          <w:p w14:paraId="1D813164" w14:textId="758FDF3B"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-0.024</w:t>
            </w:r>
          </w:p>
        </w:tc>
      </w:tr>
      <w:tr w:rsidR="0071544E" w14:paraId="5BE826DD" w14:textId="77777777" w:rsidTr="00421D67">
        <w:trPr>
          <w:jc w:val="center"/>
        </w:trPr>
        <w:tc>
          <w:tcPr>
            <w:tcW w:w="1697" w:type="dxa"/>
          </w:tcPr>
          <w:p w14:paraId="2BC231A5" w14:textId="05A93906"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Race_1</w:t>
            </w:r>
          </w:p>
        </w:tc>
        <w:tc>
          <w:tcPr>
            <w:tcW w:w="1659" w:type="dxa"/>
          </w:tcPr>
          <w:p w14:paraId="53F75F6F" w14:textId="47FD51BA"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414FB0B" w14:textId="16A010A7"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0.027</w:t>
            </w:r>
          </w:p>
        </w:tc>
        <w:tc>
          <w:tcPr>
            <w:tcW w:w="1797" w:type="dxa"/>
            <w:vAlign w:val="center"/>
          </w:tcPr>
          <w:p w14:paraId="43EFA70B" w14:textId="710A9D2C"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0.027</w:t>
            </w:r>
          </w:p>
        </w:tc>
      </w:tr>
      <w:tr w:rsidR="0071544E" w14:paraId="6908EB14" w14:textId="77777777" w:rsidTr="00421D67">
        <w:trPr>
          <w:jc w:val="center"/>
        </w:trPr>
        <w:tc>
          <w:tcPr>
            <w:tcW w:w="1697" w:type="dxa"/>
          </w:tcPr>
          <w:p w14:paraId="7427CC44" w14:textId="5C352F66"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Race_2</w:t>
            </w:r>
          </w:p>
        </w:tc>
        <w:tc>
          <w:tcPr>
            <w:tcW w:w="1659" w:type="dxa"/>
          </w:tcPr>
          <w:p w14:paraId="35D440B1" w14:textId="7F684C4B"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AC2A709" w14:textId="106B895E"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-0.020</w:t>
            </w:r>
          </w:p>
        </w:tc>
        <w:tc>
          <w:tcPr>
            <w:tcW w:w="1797" w:type="dxa"/>
            <w:vAlign w:val="center"/>
          </w:tcPr>
          <w:p w14:paraId="088ECADB" w14:textId="6EC1F0DA"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0.001</w:t>
            </w:r>
          </w:p>
        </w:tc>
      </w:tr>
      <w:tr w:rsidR="0071544E" w14:paraId="3AF49149" w14:textId="77777777" w:rsidTr="00421D67">
        <w:trPr>
          <w:jc w:val="center"/>
        </w:trPr>
        <w:tc>
          <w:tcPr>
            <w:tcW w:w="1697" w:type="dxa"/>
          </w:tcPr>
          <w:p w14:paraId="162F4EF6" w14:textId="5F43DD31"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Race_3</w:t>
            </w:r>
          </w:p>
        </w:tc>
        <w:tc>
          <w:tcPr>
            <w:tcW w:w="1659" w:type="dxa"/>
          </w:tcPr>
          <w:p w14:paraId="2FF4EE0A" w14:textId="49899C0F"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25CB1B9" w14:textId="760F0F49"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0.049</w:t>
            </w:r>
          </w:p>
        </w:tc>
        <w:tc>
          <w:tcPr>
            <w:tcW w:w="1797" w:type="dxa"/>
            <w:vAlign w:val="center"/>
          </w:tcPr>
          <w:p w14:paraId="191AF9F9" w14:textId="7F1EBC05"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0.015</w:t>
            </w:r>
          </w:p>
        </w:tc>
      </w:tr>
      <w:tr w:rsidR="0071544E" w14:paraId="45C475DA" w14:textId="77777777" w:rsidTr="00421D67">
        <w:trPr>
          <w:jc w:val="center"/>
        </w:trPr>
        <w:tc>
          <w:tcPr>
            <w:tcW w:w="1697" w:type="dxa"/>
          </w:tcPr>
          <w:p w14:paraId="53767077" w14:textId="3F34BD92"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Race_4</w:t>
            </w:r>
          </w:p>
        </w:tc>
        <w:tc>
          <w:tcPr>
            <w:tcW w:w="1659" w:type="dxa"/>
          </w:tcPr>
          <w:p w14:paraId="01C561FF" w14:textId="655966E0"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0C4D222C" w14:textId="3D269164"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0.048</w:t>
            </w:r>
          </w:p>
        </w:tc>
        <w:tc>
          <w:tcPr>
            <w:tcW w:w="1797" w:type="dxa"/>
            <w:vAlign w:val="center"/>
          </w:tcPr>
          <w:p w14:paraId="06249DC0" w14:textId="3E381D99"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-0.020</w:t>
            </w:r>
          </w:p>
        </w:tc>
      </w:tr>
      <w:tr w:rsidR="0071544E" w14:paraId="7ECABECC" w14:textId="77777777" w:rsidTr="00421D67">
        <w:trPr>
          <w:jc w:val="center"/>
        </w:trPr>
        <w:tc>
          <w:tcPr>
            <w:tcW w:w="1697" w:type="dxa"/>
          </w:tcPr>
          <w:p w14:paraId="1CEA1619" w14:textId="31CC7B3D"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Race_5</w:t>
            </w:r>
          </w:p>
        </w:tc>
        <w:tc>
          <w:tcPr>
            <w:tcW w:w="1659" w:type="dxa"/>
          </w:tcPr>
          <w:p w14:paraId="5B5E913A" w14:textId="0CA0A12A"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5F6373C" w14:textId="32ECDC16"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-0.162</w:t>
            </w:r>
          </w:p>
        </w:tc>
        <w:tc>
          <w:tcPr>
            <w:tcW w:w="1797" w:type="dxa"/>
            <w:vAlign w:val="center"/>
          </w:tcPr>
          <w:p w14:paraId="61B1D87B" w14:textId="52299E5B"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-0.030</w:t>
            </w:r>
          </w:p>
        </w:tc>
      </w:tr>
      <w:tr w:rsidR="0071544E" w14:paraId="07A8A629" w14:textId="77777777" w:rsidTr="00421D67">
        <w:trPr>
          <w:jc w:val="center"/>
        </w:trPr>
        <w:tc>
          <w:tcPr>
            <w:tcW w:w="1697" w:type="dxa"/>
          </w:tcPr>
          <w:p w14:paraId="43068953" w14:textId="09537F1C"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Marital_status_1</w:t>
            </w:r>
          </w:p>
        </w:tc>
        <w:tc>
          <w:tcPr>
            <w:tcW w:w="1659" w:type="dxa"/>
          </w:tcPr>
          <w:p w14:paraId="6CCF20AC" w14:textId="63400726"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125596C" w14:textId="7FB1CCEC"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0.058</w:t>
            </w:r>
          </w:p>
        </w:tc>
        <w:tc>
          <w:tcPr>
            <w:tcW w:w="1797" w:type="dxa"/>
            <w:vAlign w:val="center"/>
          </w:tcPr>
          <w:p w14:paraId="70E476A6" w14:textId="6407DB08"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0.018</w:t>
            </w:r>
          </w:p>
        </w:tc>
      </w:tr>
      <w:tr w:rsidR="0071544E" w14:paraId="5ED35D48" w14:textId="77777777" w:rsidTr="00421D67">
        <w:trPr>
          <w:jc w:val="center"/>
        </w:trPr>
        <w:tc>
          <w:tcPr>
            <w:tcW w:w="1697" w:type="dxa"/>
          </w:tcPr>
          <w:p w14:paraId="6BFB1D14" w14:textId="2A5F1C91"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2</w:t>
            </w:r>
          </w:p>
        </w:tc>
        <w:tc>
          <w:tcPr>
            <w:tcW w:w="1659" w:type="dxa"/>
          </w:tcPr>
          <w:p w14:paraId="1B976C39" w14:textId="1DD79F66"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B1F862D" w14:textId="45F625BC"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0.028</w:t>
            </w:r>
          </w:p>
        </w:tc>
        <w:tc>
          <w:tcPr>
            <w:tcW w:w="1797" w:type="dxa"/>
            <w:vAlign w:val="center"/>
          </w:tcPr>
          <w:p w14:paraId="236B1A0E" w14:textId="4FCDC9C7"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-0.009</w:t>
            </w:r>
          </w:p>
        </w:tc>
      </w:tr>
      <w:tr w:rsidR="0071544E" w14:paraId="40CC31D9" w14:textId="77777777" w:rsidTr="00421D67">
        <w:trPr>
          <w:jc w:val="center"/>
        </w:trPr>
        <w:tc>
          <w:tcPr>
            <w:tcW w:w="1697" w:type="dxa"/>
          </w:tcPr>
          <w:p w14:paraId="6DAE76F5" w14:textId="740AD2C9"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3</w:t>
            </w:r>
          </w:p>
        </w:tc>
        <w:tc>
          <w:tcPr>
            <w:tcW w:w="1659" w:type="dxa"/>
          </w:tcPr>
          <w:p w14:paraId="5916931B" w14:textId="5E4554D7"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216679F" w14:textId="5D6847A2"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0.037</w:t>
            </w:r>
          </w:p>
        </w:tc>
        <w:tc>
          <w:tcPr>
            <w:tcW w:w="1797" w:type="dxa"/>
            <w:vAlign w:val="center"/>
          </w:tcPr>
          <w:p w14:paraId="40921F6B" w14:textId="47DC8965"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-0.015</w:t>
            </w:r>
          </w:p>
        </w:tc>
      </w:tr>
      <w:tr w:rsidR="0071544E" w14:paraId="5CBD473B" w14:textId="77777777" w:rsidTr="00421D67">
        <w:trPr>
          <w:jc w:val="center"/>
        </w:trPr>
        <w:tc>
          <w:tcPr>
            <w:tcW w:w="1697" w:type="dxa"/>
          </w:tcPr>
          <w:p w14:paraId="74A133D6" w14:textId="24D4A4A2"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4</w:t>
            </w:r>
          </w:p>
        </w:tc>
        <w:tc>
          <w:tcPr>
            <w:tcW w:w="1659" w:type="dxa"/>
          </w:tcPr>
          <w:p w14:paraId="674E890F" w14:textId="0CBC9D3E"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AECE914" w14:textId="0E54035A"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0.004</w:t>
            </w:r>
          </w:p>
        </w:tc>
        <w:tc>
          <w:tcPr>
            <w:tcW w:w="1797" w:type="dxa"/>
            <w:vAlign w:val="center"/>
          </w:tcPr>
          <w:p w14:paraId="7DB67BEE" w14:textId="59DE74EA"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-0.007</w:t>
            </w:r>
          </w:p>
        </w:tc>
      </w:tr>
      <w:tr w:rsidR="0071544E" w14:paraId="56695BC5" w14:textId="77777777" w:rsidTr="00421D67">
        <w:trPr>
          <w:jc w:val="center"/>
        </w:trPr>
        <w:tc>
          <w:tcPr>
            <w:tcW w:w="1697" w:type="dxa"/>
          </w:tcPr>
          <w:p w14:paraId="64628051" w14:textId="3AE90474"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5</w:t>
            </w:r>
          </w:p>
        </w:tc>
        <w:tc>
          <w:tcPr>
            <w:tcW w:w="1659" w:type="dxa"/>
          </w:tcPr>
          <w:p w14:paraId="31E1941E" w14:textId="185CA112"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5FC23EE" w14:textId="70C95F0D"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-0.103</w:t>
            </w:r>
          </w:p>
        </w:tc>
        <w:tc>
          <w:tcPr>
            <w:tcW w:w="1797" w:type="dxa"/>
            <w:vAlign w:val="center"/>
          </w:tcPr>
          <w:p w14:paraId="24FB43EB" w14:textId="40BAA300"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0.008</w:t>
            </w:r>
          </w:p>
        </w:tc>
      </w:tr>
      <w:tr w:rsidR="0071544E" w14:paraId="5DDDB487" w14:textId="77777777" w:rsidTr="00421D67">
        <w:trPr>
          <w:jc w:val="center"/>
        </w:trPr>
        <w:tc>
          <w:tcPr>
            <w:tcW w:w="1697" w:type="dxa"/>
          </w:tcPr>
          <w:p w14:paraId="22F286C2" w14:textId="349BFB98"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6</w:t>
            </w:r>
          </w:p>
        </w:tc>
        <w:tc>
          <w:tcPr>
            <w:tcW w:w="1659" w:type="dxa"/>
          </w:tcPr>
          <w:p w14:paraId="4D28936C" w14:textId="5F0FB7B4"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8AC72FF" w14:textId="127B87EF"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-0.034</w:t>
            </w:r>
          </w:p>
        </w:tc>
        <w:tc>
          <w:tcPr>
            <w:tcW w:w="1797" w:type="dxa"/>
            <w:vAlign w:val="center"/>
          </w:tcPr>
          <w:p w14:paraId="7AC47587" w14:textId="1EE9C3C9"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-0.014</w:t>
            </w:r>
          </w:p>
        </w:tc>
      </w:tr>
      <w:tr w:rsidR="0071544E" w14:paraId="6A8E93F7" w14:textId="77777777" w:rsidTr="00421D67">
        <w:trPr>
          <w:jc w:val="center"/>
        </w:trPr>
        <w:tc>
          <w:tcPr>
            <w:tcW w:w="1697" w:type="dxa"/>
          </w:tcPr>
          <w:p w14:paraId="1D637BE2" w14:textId="79076B26"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Education_1</w:t>
            </w:r>
          </w:p>
        </w:tc>
        <w:tc>
          <w:tcPr>
            <w:tcW w:w="1659" w:type="dxa"/>
          </w:tcPr>
          <w:p w14:paraId="0C94429B" w14:textId="2CA68D30"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ECBDBF2" w14:textId="2C278123"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0.031</w:t>
            </w:r>
          </w:p>
        </w:tc>
        <w:tc>
          <w:tcPr>
            <w:tcW w:w="1797" w:type="dxa"/>
            <w:vAlign w:val="center"/>
          </w:tcPr>
          <w:p w14:paraId="5DC1B020" w14:textId="34131F6F"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0.007</w:t>
            </w:r>
          </w:p>
        </w:tc>
      </w:tr>
      <w:tr w:rsidR="0071544E" w14:paraId="4D4DC7CE" w14:textId="77777777" w:rsidTr="00421D67">
        <w:trPr>
          <w:jc w:val="center"/>
        </w:trPr>
        <w:tc>
          <w:tcPr>
            <w:tcW w:w="1697" w:type="dxa"/>
          </w:tcPr>
          <w:p w14:paraId="7ACF4A7C" w14:textId="0C8331FF"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2</w:t>
            </w:r>
          </w:p>
        </w:tc>
        <w:tc>
          <w:tcPr>
            <w:tcW w:w="1659" w:type="dxa"/>
          </w:tcPr>
          <w:p w14:paraId="7D697C7E" w14:textId="2021C906"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2D9DAF1" w14:textId="72FB8643"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0.027</w:t>
            </w:r>
          </w:p>
        </w:tc>
        <w:tc>
          <w:tcPr>
            <w:tcW w:w="1797" w:type="dxa"/>
            <w:vAlign w:val="center"/>
          </w:tcPr>
          <w:p w14:paraId="0AB1426B" w14:textId="51CB19CA"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-0.010</w:t>
            </w:r>
          </w:p>
        </w:tc>
      </w:tr>
      <w:tr w:rsidR="0071544E" w14:paraId="6EC80699" w14:textId="77777777" w:rsidTr="00421D67">
        <w:trPr>
          <w:jc w:val="center"/>
        </w:trPr>
        <w:tc>
          <w:tcPr>
            <w:tcW w:w="1697" w:type="dxa"/>
          </w:tcPr>
          <w:p w14:paraId="3BF707DF" w14:textId="4B29A64C"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3</w:t>
            </w:r>
          </w:p>
        </w:tc>
        <w:tc>
          <w:tcPr>
            <w:tcW w:w="1659" w:type="dxa"/>
          </w:tcPr>
          <w:p w14:paraId="0EF5CE48" w14:textId="17DD9784"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06F75296" w14:textId="34AC3932"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0.047</w:t>
            </w:r>
          </w:p>
        </w:tc>
        <w:tc>
          <w:tcPr>
            <w:tcW w:w="1797" w:type="dxa"/>
            <w:vAlign w:val="center"/>
          </w:tcPr>
          <w:p w14:paraId="59280155" w14:textId="7B989605"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0.017</w:t>
            </w:r>
          </w:p>
        </w:tc>
      </w:tr>
      <w:tr w:rsidR="0071544E" w14:paraId="6DCBF2FE" w14:textId="77777777" w:rsidTr="00421D67">
        <w:trPr>
          <w:jc w:val="center"/>
        </w:trPr>
        <w:tc>
          <w:tcPr>
            <w:tcW w:w="1697" w:type="dxa"/>
          </w:tcPr>
          <w:p w14:paraId="0AB20AEE" w14:textId="2B0A57A1"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4</w:t>
            </w:r>
          </w:p>
        </w:tc>
        <w:tc>
          <w:tcPr>
            <w:tcW w:w="1659" w:type="dxa"/>
          </w:tcPr>
          <w:p w14:paraId="6B59FCF0" w14:textId="46D08990"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6497108" w14:textId="136EAAB5"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0.033</w:t>
            </w:r>
          </w:p>
        </w:tc>
        <w:tc>
          <w:tcPr>
            <w:tcW w:w="1797" w:type="dxa"/>
            <w:vAlign w:val="center"/>
          </w:tcPr>
          <w:p w14:paraId="7A8224D5" w14:textId="2DA96595"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0.009</w:t>
            </w:r>
          </w:p>
        </w:tc>
      </w:tr>
      <w:tr w:rsidR="0071544E" w14:paraId="66003D3C" w14:textId="77777777" w:rsidTr="00421D67">
        <w:trPr>
          <w:jc w:val="center"/>
        </w:trPr>
        <w:tc>
          <w:tcPr>
            <w:tcW w:w="1697" w:type="dxa"/>
          </w:tcPr>
          <w:p w14:paraId="4435DE9A" w14:textId="493A3D7E"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5</w:t>
            </w:r>
          </w:p>
        </w:tc>
        <w:tc>
          <w:tcPr>
            <w:tcW w:w="1659" w:type="dxa"/>
          </w:tcPr>
          <w:p w14:paraId="61A99C2D" w14:textId="5A55DEFE"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2D94935" w14:textId="6FC934D9"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-0.122</w:t>
            </w:r>
          </w:p>
        </w:tc>
        <w:tc>
          <w:tcPr>
            <w:tcW w:w="1797" w:type="dxa"/>
            <w:vAlign w:val="center"/>
          </w:tcPr>
          <w:p w14:paraId="24DA4E72" w14:textId="555D9680"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-0.023</w:t>
            </w:r>
          </w:p>
        </w:tc>
      </w:tr>
      <w:tr w:rsidR="0071544E" w14:paraId="4EEAB710" w14:textId="77777777" w:rsidTr="00421D67">
        <w:trPr>
          <w:jc w:val="center"/>
        </w:trPr>
        <w:tc>
          <w:tcPr>
            <w:tcW w:w="1697" w:type="dxa"/>
          </w:tcPr>
          <w:p w14:paraId="323A0E20" w14:textId="2B589668"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Ratio of family income to poverty</w:t>
            </w:r>
          </w:p>
        </w:tc>
        <w:tc>
          <w:tcPr>
            <w:tcW w:w="1659" w:type="dxa"/>
          </w:tcPr>
          <w:p w14:paraId="783CA79B" w14:textId="008EEF59"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Continuous</w:t>
            </w:r>
          </w:p>
        </w:tc>
        <w:tc>
          <w:tcPr>
            <w:tcW w:w="1671" w:type="dxa"/>
            <w:vAlign w:val="center"/>
          </w:tcPr>
          <w:p w14:paraId="49F6D82C" w14:textId="409E1856"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-0.050</w:t>
            </w:r>
          </w:p>
        </w:tc>
        <w:tc>
          <w:tcPr>
            <w:tcW w:w="1797" w:type="dxa"/>
            <w:vAlign w:val="center"/>
          </w:tcPr>
          <w:p w14:paraId="1DCFFB5C" w14:textId="20D4F4DE"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-0.007</w:t>
            </w:r>
          </w:p>
        </w:tc>
      </w:tr>
      <w:tr w:rsidR="0071544E" w14:paraId="22B5D1DE" w14:textId="77777777" w:rsidTr="00421D67">
        <w:trPr>
          <w:jc w:val="center"/>
        </w:trPr>
        <w:tc>
          <w:tcPr>
            <w:tcW w:w="1697" w:type="dxa"/>
          </w:tcPr>
          <w:p w14:paraId="1D7DB4F6" w14:textId="0680DB77"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Smoking_status_0</w:t>
            </w:r>
          </w:p>
        </w:tc>
        <w:tc>
          <w:tcPr>
            <w:tcW w:w="1659" w:type="dxa"/>
          </w:tcPr>
          <w:p w14:paraId="7A93F42A" w14:textId="18700534"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90AF54F" w14:textId="5B0E70B9"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-0.040</w:t>
            </w:r>
          </w:p>
        </w:tc>
        <w:tc>
          <w:tcPr>
            <w:tcW w:w="1797" w:type="dxa"/>
            <w:vAlign w:val="center"/>
          </w:tcPr>
          <w:p w14:paraId="54718987" w14:textId="38F6CEC0"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-0.024</w:t>
            </w:r>
          </w:p>
        </w:tc>
      </w:tr>
      <w:tr w:rsidR="0071544E" w14:paraId="359F7129" w14:textId="77777777" w:rsidTr="00421D67">
        <w:trPr>
          <w:jc w:val="center"/>
        </w:trPr>
        <w:tc>
          <w:tcPr>
            <w:tcW w:w="1697" w:type="dxa"/>
          </w:tcPr>
          <w:p w14:paraId="4296AC3E" w14:textId="1C8457DE"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Smoking_status_1</w:t>
            </w:r>
          </w:p>
        </w:tc>
        <w:tc>
          <w:tcPr>
            <w:tcW w:w="1659" w:type="dxa"/>
          </w:tcPr>
          <w:p w14:paraId="295A9ECA" w14:textId="1C2BAE28"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48A842D" w14:textId="49D3A6DA"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0.127</w:t>
            </w:r>
          </w:p>
        </w:tc>
        <w:tc>
          <w:tcPr>
            <w:tcW w:w="1797" w:type="dxa"/>
            <w:vAlign w:val="center"/>
          </w:tcPr>
          <w:p w14:paraId="20FD6F31" w14:textId="51B7336B"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0.019</w:t>
            </w:r>
          </w:p>
        </w:tc>
      </w:tr>
      <w:tr w:rsidR="0071544E" w14:paraId="6B0E3D28" w14:textId="77777777" w:rsidTr="00421D67">
        <w:trPr>
          <w:jc w:val="center"/>
        </w:trPr>
        <w:tc>
          <w:tcPr>
            <w:tcW w:w="1697" w:type="dxa"/>
          </w:tcPr>
          <w:p w14:paraId="40C4FAE0" w14:textId="52C4FDA9" w:rsidR="0071544E" w:rsidRDefault="0071544E" w:rsidP="0071544E">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Smoking_status_2</w:t>
            </w:r>
          </w:p>
        </w:tc>
        <w:tc>
          <w:tcPr>
            <w:tcW w:w="1659" w:type="dxa"/>
          </w:tcPr>
          <w:p w14:paraId="5FD93A11" w14:textId="6A442105"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B957E16" w14:textId="385952A1"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-0.078</w:t>
            </w:r>
          </w:p>
        </w:tc>
        <w:tc>
          <w:tcPr>
            <w:tcW w:w="1797" w:type="dxa"/>
            <w:vAlign w:val="center"/>
          </w:tcPr>
          <w:p w14:paraId="2112D8A7" w14:textId="52219E42"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0.003</w:t>
            </w:r>
          </w:p>
        </w:tc>
      </w:tr>
      <w:tr w:rsidR="0071544E" w14:paraId="767E48C8" w14:textId="77777777" w:rsidTr="00421D67">
        <w:trPr>
          <w:jc w:val="center"/>
        </w:trPr>
        <w:tc>
          <w:tcPr>
            <w:tcW w:w="1697" w:type="dxa"/>
          </w:tcPr>
          <w:p w14:paraId="1C4D141B" w14:textId="52B3BAD8"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Alcohol_2</w:t>
            </w:r>
          </w:p>
        </w:tc>
        <w:tc>
          <w:tcPr>
            <w:tcW w:w="1659" w:type="dxa"/>
          </w:tcPr>
          <w:p w14:paraId="54090AED" w14:textId="5413DE3D" w:rsidR="0071544E" w:rsidRDefault="0071544E" w:rsidP="0071544E">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9F50BFF" w14:textId="07BFDDBF" w:rsidR="0071544E" w:rsidRPr="0071544E" w:rsidRDefault="0071544E" w:rsidP="0071544E">
            <w:pPr>
              <w:jc w:val="cente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&lt;</w:t>
            </w:r>
            <w:r w:rsidRPr="0071544E">
              <w:rPr>
                <w:rFonts w:ascii="Arial" w:hAnsi="Arial" w:cs="Arial"/>
                <w:color w:val="212121"/>
                <w:sz w:val="18"/>
                <w:szCs w:val="18"/>
                <w:shd w:val="clear" w:color="auto" w:fill="FFFFFF"/>
              </w:rPr>
              <w:t>0.00</w:t>
            </w:r>
            <w:r>
              <w:rPr>
                <w:rFonts w:ascii="Arial" w:hAnsi="Arial" w:cs="Arial" w:hint="eastAsia"/>
                <w:color w:val="212121"/>
                <w:sz w:val="18"/>
                <w:szCs w:val="18"/>
                <w:shd w:val="clear" w:color="auto" w:fill="FFFFFF"/>
              </w:rPr>
              <w:t>1</w:t>
            </w:r>
          </w:p>
        </w:tc>
        <w:tc>
          <w:tcPr>
            <w:tcW w:w="1797" w:type="dxa"/>
            <w:vAlign w:val="center"/>
          </w:tcPr>
          <w:p w14:paraId="48DA370A" w14:textId="467A3845" w:rsidR="0071544E" w:rsidRPr="0071544E" w:rsidRDefault="0071544E" w:rsidP="0071544E">
            <w:pPr>
              <w:jc w:val="center"/>
              <w:rPr>
                <w:rFonts w:ascii="Arial" w:hAnsi="Arial" w:cs="Arial"/>
                <w:color w:val="212121"/>
                <w:sz w:val="18"/>
                <w:szCs w:val="18"/>
                <w:shd w:val="clear" w:color="auto" w:fill="FFFFFF"/>
              </w:rPr>
            </w:pPr>
            <w:r w:rsidRPr="0071544E">
              <w:rPr>
                <w:rFonts w:ascii="Arial" w:hAnsi="Arial" w:cs="Arial"/>
                <w:color w:val="212121"/>
                <w:sz w:val="18"/>
                <w:szCs w:val="18"/>
                <w:shd w:val="clear" w:color="auto" w:fill="FFFFFF"/>
              </w:rPr>
              <w:t>0.001</w:t>
            </w:r>
          </w:p>
        </w:tc>
      </w:tr>
      <w:tr w:rsidR="00DC211E" w14:paraId="61DEE006" w14:textId="77777777" w:rsidTr="00421D67">
        <w:trPr>
          <w:jc w:val="center"/>
        </w:trPr>
        <w:tc>
          <w:tcPr>
            <w:tcW w:w="6824" w:type="dxa"/>
            <w:gridSpan w:val="4"/>
            <w:shd w:val="clear" w:color="auto" w:fill="BFBFBF" w:themeFill="background1" w:themeFillShade="BF"/>
          </w:tcPr>
          <w:p w14:paraId="279D8AB4" w14:textId="57AF2319" w:rsidR="00DC211E" w:rsidRPr="00D85FDF" w:rsidRDefault="00DC211E" w:rsidP="00DC211E">
            <w:pPr>
              <w:jc w:val="left"/>
              <w:rPr>
                <w:rFonts w:ascii="Arial" w:eastAsia="等线" w:hAnsi="Arial" w:cs="Arial"/>
                <w:color w:val="212121"/>
                <w:sz w:val="18"/>
                <w:szCs w:val="18"/>
              </w:rPr>
            </w:pPr>
            <w:r w:rsidRPr="00DC211E">
              <w:rPr>
                <w:rFonts w:ascii="Arial" w:eastAsia="等线" w:hAnsi="Arial" w:cs="Arial" w:hint="eastAsia"/>
                <w:b/>
                <w:bCs/>
                <w:sz w:val="20"/>
                <w:szCs w:val="20"/>
              </w:rPr>
              <w:t>Smoking status</w:t>
            </w:r>
          </w:p>
        </w:tc>
      </w:tr>
      <w:tr w:rsidR="00F75DA3" w14:paraId="54ED39F9" w14:textId="77777777" w:rsidTr="00421D67">
        <w:trPr>
          <w:jc w:val="center"/>
        </w:trPr>
        <w:tc>
          <w:tcPr>
            <w:tcW w:w="1697" w:type="dxa"/>
          </w:tcPr>
          <w:p w14:paraId="3E452EB5" w14:textId="1740BD1F"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Age</w:t>
            </w:r>
          </w:p>
        </w:tc>
        <w:tc>
          <w:tcPr>
            <w:tcW w:w="1659" w:type="dxa"/>
          </w:tcPr>
          <w:p w14:paraId="7F1D9823" w14:textId="4A5EE04A" w:rsidR="00F75DA3" w:rsidRDefault="00F75DA3" w:rsidP="00F75DA3">
            <w:pPr>
              <w:rPr>
                <w:rFonts w:ascii="Arial" w:hAnsi="Arial" w:cs="Arial"/>
                <w:color w:val="212121"/>
                <w:sz w:val="18"/>
                <w:szCs w:val="18"/>
                <w:shd w:val="clear" w:color="auto" w:fill="FFFFFF"/>
              </w:rPr>
            </w:pPr>
            <w:r>
              <w:rPr>
                <w:rFonts w:ascii="Arial" w:hAnsi="Arial" w:cs="Arial"/>
                <w:color w:val="212121"/>
                <w:sz w:val="18"/>
                <w:szCs w:val="18"/>
                <w:shd w:val="clear" w:color="auto" w:fill="FFFFFF"/>
              </w:rPr>
              <w:t>Continuous</w:t>
            </w:r>
          </w:p>
        </w:tc>
        <w:tc>
          <w:tcPr>
            <w:tcW w:w="1671" w:type="dxa"/>
            <w:vAlign w:val="center"/>
          </w:tcPr>
          <w:p w14:paraId="2D62745F" w14:textId="4468C48D" w:rsidR="00F75DA3" w:rsidRPr="00BE2554" w:rsidRDefault="00BE2554" w:rsidP="00BE255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center"/>
              <w:rPr>
                <w:rFonts w:ascii="Arial" w:hAnsi="Arial" w:cs="Arial"/>
                <w:color w:val="212121"/>
                <w:sz w:val="18"/>
                <w:szCs w:val="18"/>
                <w:shd w:val="clear" w:color="auto" w:fill="FFFFFF"/>
              </w:rPr>
            </w:pPr>
            <w:r w:rsidRPr="00BE2554">
              <w:rPr>
                <w:rFonts w:ascii="Arial" w:hAnsi="Arial" w:cs="Arial"/>
                <w:color w:val="212121"/>
                <w:sz w:val="18"/>
                <w:szCs w:val="18"/>
                <w:shd w:val="clear" w:color="auto" w:fill="FFFFFF"/>
              </w:rPr>
              <w:t>0.7939</w:t>
            </w:r>
          </w:p>
        </w:tc>
        <w:tc>
          <w:tcPr>
            <w:tcW w:w="1797" w:type="dxa"/>
            <w:vAlign w:val="center"/>
          </w:tcPr>
          <w:p w14:paraId="35172B84" w14:textId="530C81FD"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0.0144</w:t>
            </w:r>
          </w:p>
        </w:tc>
      </w:tr>
      <w:tr w:rsidR="00F75DA3" w14:paraId="11363C75" w14:textId="77777777" w:rsidTr="00421D67">
        <w:trPr>
          <w:jc w:val="center"/>
        </w:trPr>
        <w:tc>
          <w:tcPr>
            <w:tcW w:w="1697" w:type="dxa"/>
          </w:tcPr>
          <w:p w14:paraId="2BD5E930" w14:textId="29A3FA06"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Sex_2</w:t>
            </w:r>
          </w:p>
        </w:tc>
        <w:tc>
          <w:tcPr>
            <w:tcW w:w="1659" w:type="dxa"/>
          </w:tcPr>
          <w:p w14:paraId="485FA736" w14:textId="34CF591D"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89E951E" w14:textId="0BD43ECB"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0.1858</w:t>
            </w:r>
          </w:p>
        </w:tc>
        <w:tc>
          <w:tcPr>
            <w:tcW w:w="1797" w:type="dxa"/>
            <w:vAlign w:val="center"/>
          </w:tcPr>
          <w:p w14:paraId="16CB52DA" w14:textId="32869C7B"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0.0225</w:t>
            </w:r>
          </w:p>
        </w:tc>
      </w:tr>
      <w:tr w:rsidR="00F75DA3" w14:paraId="0CBAEB9E" w14:textId="77777777" w:rsidTr="00421D67">
        <w:trPr>
          <w:jc w:val="center"/>
        </w:trPr>
        <w:tc>
          <w:tcPr>
            <w:tcW w:w="1697" w:type="dxa"/>
          </w:tcPr>
          <w:p w14:paraId="68B9FE03" w14:textId="12BB6EA8"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Race_1</w:t>
            </w:r>
          </w:p>
        </w:tc>
        <w:tc>
          <w:tcPr>
            <w:tcW w:w="1659" w:type="dxa"/>
          </w:tcPr>
          <w:p w14:paraId="4252AB0E" w14:textId="119A8C66"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8791C7D" w14:textId="2B237F38"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0.0652</w:t>
            </w:r>
          </w:p>
        </w:tc>
        <w:tc>
          <w:tcPr>
            <w:tcW w:w="1797" w:type="dxa"/>
            <w:vAlign w:val="center"/>
          </w:tcPr>
          <w:p w14:paraId="5946D089" w14:textId="22715F21"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0.0255</w:t>
            </w:r>
          </w:p>
        </w:tc>
      </w:tr>
      <w:tr w:rsidR="00F75DA3" w14:paraId="1235B3CE" w14:textId="77777777" w:rsidTr="00421D67">
        <w:trPr>
          <w:jc w:val="center"/>
        </w:trPr>
        <w:tc>
          <w:tcPr>
            <w:tcW w:w="1697" w:type="dxa"/>
          </w:tcPr>
          <w:p w14:paraId="79EDC9B0" w14:textId="3B90D888"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lastRenderedPageBreak/>
              <w:t>Race_2</w:t>
            </w:r>
          </w:p>
        </w:tc>
        <w:tc>
          <w:tcPr>
            <w:tcW w:w="1659" w:type="dxa"/>
          </w:tcPr>
          <w:p w14:paraId="325F551B" w14:textId="7108D6E1"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0E50C381" w14:textId="01E92EF2"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0.0294</w:t>
            </w:r>
          </w:p>
        </w:tc>
        <w:tc>
          <w:tcPr>
            <w:tcW w:w="1797" w:type="dxa"/>
            <w:vAlign w:val="center"/>
          </w:tcPr>
          <w:p w14:paraId="4B68E568" w14:textId="6AF7B354"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0.0287</w:t>
            </w:r>
          </w:p>
        </w:tc>
      </w:tr>
      <w:tr w:rsidR="00F75DA3" w14:paraId="0C4B5442" w14:textId="77777777" w:rsidTr="00421D67">
        <w:trPr>
          <w:jc w:val="center"/>
        </w:trPr>
        <w:tc>
          <w:tcPr>
            <w:tcW w:w="1697" w:type="dxa"/>
          </w:tcPr>
          <w:p w14:paraId="313FA454" w14:textId="3ECFA768"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Race_3</w:t>
            </w:r>
          </w:p>
        </w:tc>
        <w:tc>
          <w:tcPr>
            <w:tcW w:w="1659" w:type="dxa"/>
          </w:tcPr>
          <w:p w14:paraId="718FF0B9" w14:textId="7B286DEC"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A12CA9D" w14:textId="078BC162"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0.1565</w:t>
            </w:r>
          </w:p>
        </w:tc>
        <w:tc>
          <w:tcPr>
            <w:tcW w:w="1797" w:type="dxa"/>
            <w:vAlign w:val="center"/>
          </w:tcPr>
          <w:p w14:paraId="7DF3C7F7" w14:textId="44162F2B"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0.0626</w:t>
            </w:r>
          </w:p>
        </w:tc>
      </w:tr>
      <w:tr w:rsidR="00F75DA3" w14:paraId="041BC95E" w14:textId="77777777" w:rsidTr="00421D67">
        <w:trPr>
          <w:jc w:val="center"/>
        </w:trPr>
        <w:tc>
          <w:tcPr>
            <w:tcW w:w="1697" w:type="dxa"/>
          </w:tcPr>
          <w:p w14:paraId="40EC0F77" w14:textId="3F561DFE"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Race_4</w:t>
            </w:r>
          </w:p>
        </w:tc>
        <w:tc>
          <w:tcPr>
            <w:tcW w:w="1659" w:type="dxa"/>
          </w:tcPr>
          <w:p w14:paraId="3B1A1781" w14:textId="590DDE0F"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3049071" w14:textId="6463D724"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0.0919</w:t>
            </w:r>
          </w:p>
        </w:tc>
        <w:tc>
          <w:tcPr>
            <w:tcW w:w="1797" w:type="dxa"/>
            <w:vAlign w:val="center"/>
          </w:tcPr>
          <w:p w14:paraId="1126446D" w14:textId="38F3B5F3"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0.0080</w:t>
            </w:r>
          </w:p>
        </w:tc>
      </w:tr>
      <w:tr w:rsidR="00F75DA3" w14:paraId="4150D053" w14:textId="77777777" w:rsidTr="00421D67">
        <w:trPr>
          <w:jc w:val="center"/>
        </w:trPr>
        <w:tc>
          <w:tcPr>
            <w:tcW w:w="1697" w:type="dxa"/>
          </w:tcPr>
          <w:p w14:paraId="3908BE5E" w14:textId="65C9719D"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Race_5</w:t>
            </w:r>
          </w:p>
        </w:tc>
        <w:tc>
          <w:tcPr>
            <w:tcW w:w="1659" w:type="dxa"/>
          </w:tcPr>
          <w:p w14:paraId="1F7BDDDD" w14:textId="040CD1E0"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DFB2639" w14:textId="186B2B58"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0.0516</w:t>
            </w:r>
          </w:p>
        </w:tc>
        <w:tc>
          <w:tcPr>
            <w:tcW w:w="1797" w:type="dxa"/>
            <w:vAlign w:val="center"/>
          </w:tcPr>
          <w:p w14:paraId="56F648B9" w14:textId="235ACC70"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0.0055</w:t>
            </w:r>
          </w:p>
        </w:tc>
      </w:tr>
      <w:tr w:rsidR="00F75DA3" w14:paraId="1E10288C" w14:textId="77777777" w:rsidTr="00421D67">
        <w:trPr>
          <w:jc w:val="center"/>
        </w:trPr>
        <w:tc>
          <w:tcPr>
            <w:tcW w:w="1697" w:type="dxa"/>
          </w:tcPr>
          <w:p w14:paraId="5454E84D" w14:textId="7C1873CA" w:rsidR="00F75DA3" w:rsidRDefault="00F75DA3" w:rsidP="00F75DA3">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Marital_status_1</w:t>
            </w:r>
          </w:p>
        </w:tc>
        <w:tc>
          <w:tcPr>
            <w:tcW w:w="1659" w:type="dxa"/>
          </w:tcPr>
          <w:p w14:paraId="5860BE3E" w14:textId="7ADC2B7B"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26F3C6C" w14:textId="23581136"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0.2141</w:t>
            </w:r>
          </w:p>
        </w:tc>
        <w:tc>
          <w:tcPr>
            <w:tcW w:w="1797" w:type="dxa"/>
            <w:vAlign w:val="center"/>
          </w:tcPr>
          <w:p w14:paraId="506DC44A" w14:textId="2DD9FF8D"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0.0149</w:t>
            </w:r>
          </w:p>
        </w:tc>
      </w:tr>
      <w:tr w:rsidR="00F75DA3" w14:paraId="68632480" w14:textId="77777777" w:rsidTr="00421D67">
        <w:trPr>
          <w:jc w:val="center"/>
        </w:trPr>
        <w:tc>
          <w:tcPr>
            <w:tcW w:w="1697" w:type="dxa"/>
          </w:tcPr>
          <w:p w14:paraId="6CF03848" w14:textId="511F11D4" w:rsidR="00F75DA3" w:rsidRDefault="00F75DA3" w:rsidP="00F75DA3">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2</w:t>
            </w:r>
          </w:p>
        </w:tc>
        <w:tc>
          <w:tcPr>
            <w:tcW w:w="1659" w:type="dxa"/>
          </w:tcPr>
          <w:p w14:paraId="56AC0F8D" w14:textId="6B7CF4DC"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1DD758F" w14:textId="5F417751"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0.0450</w:t>
            </w:r>
          </w:p>
        </w:tc>
        <w:tc>
          <w:tcPr>
            <w:tcW w:w="1797" w:type="dxa"/>
            <w:vAlign w:val="center"/>
          </w:tcPr>
          <w:p w14:paraId="47F3A08D" w14:textId="4534BB67"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0.0079</w:t>
            </w:r>
          </w:p>
        </w:tc>
      </w:tr>
      <w:tr w:rsidR="00F75DA3" w14:paraId="6030B11A" w14:textId="77777777" w:rsidTr="00421D67">
        <w:trPr>
          <w:jc w:val="center"/>
        </w:trPr>
        <w:tc>
          <w:tcPr>
            <w:tcW w:w="1697" w:type="dxa"/>
          </w:tcPr>
          <w:p w14:paraId="3E7C3631" w14:textId="2FFBDF30" w:rsidR="00F75DA3" w:rsidRDefault="00F75DA3" w:rsidP="00F75DA3">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3</w:t>
            </w:r>
          </w:p>
        </w:tc>
        <w:tc>
          <w:tcPr>
            <w:tcW w:w="1659" w:type="dxa"/>
          </w:tcPr>
          <w:p w14:paraId="3E37BAA9" w14:textId="33CA7A68"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B00BC75" w14:textId="7C794E3C"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0.0689</w:t>
            </w:r>
          </w:p>
        </w:tc>
        <w:tc>
          <w:tcPr>
            <w:tcW w:w="1797" w:type="dxa"/>
            <w:vAlign w:val="center"/>
          </w:tcPr>
          <w:p w14:paraId="664AD740" w14:textId="4CCC608A"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0.0038</w:t>
            </w:r>
          </w:p>
        </w:tc>
      </w:tr>
      <w:tr w:rsidR="00F75DA3" w14:paraId="552B65D2" w14:textId="77777777" w:rsidTr="00421D67">
        <w:trPr>
          <w:jc w:val="center"/>
        </w:trPr>
        <w:tc>
          <w:tcPr>
            <w:tcW w:w="1697" w:type="dxa"/>
          </w:tcPr>
          <w:p w14:paraId="47072024" w14:textId="6CAE00DD" w:rsidR="00F75DA3" w:rsidRDefault="00F75DA3" w:rsidP="00F75DA3">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4</w:t>
            </w:r>
          </w:p>
        </w:tc>
        <w:tc>
          <w:tcPr>
            <w:tcW w:w="1659" w:type="dxa"/>
          </w:tcPr>
          <w:p w14:paraId="7768DBEB" w14:textId="79C6C391"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0CC9B438" w14:textId="1D691CD4"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0.0689</w:t>
            </w:r>
          </w:p>
        </w:tc>
        <w:tc>
          <w:tcPr>
            <w:tcW w:w="1797" w:type="dxa"/>
            <w:vAlign w:val="center"/>
          </w:tcPr>
          <w:p w14:paraId="311386E9" w14:textId="2C56B7B1"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0.0048</w:t>
            </w:r>
          </w:p>
        </w:tc>
      </w:tr>
      <w:tr w:rsidR="00F75DA3" w14:paraId="1F6DD6C4" w14:textId="77777777" w:rsidTr="00421D67">
        <w:trPr>
          <w:jc w:val="center"/>
        </w:trPr>
        <w:tc>
          <w:tcPr>
            <w:tcW w:w="1697" w:type="dxa"/>
          </w:tcPr>
          <w:p w14:paraId="7CEE0692" w14:textId="6A64029D" w:rsidR="00F75DA3" w:rsidRDefault="00F75DA3" w:rsidP="00F75DA3">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5</w:t>
            </w:r>
          </w:p>
        </w:tc>
        <w:tc>
          <w:tcPr>
            <w:tcW w:w="1659" w:type="dxa"/>
          </w:tcPr>
          <w:p w14:paraId="527F14B6" w14:textId="59497F12"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04A65C0" w14:textId="4C9B80FB"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0.1259</w:t>
            </w:r>
          </w:p>
        </w:tc>
        <w:tc>
          <w:tcPr>
            <w:tcW w:w="1797" w:type="dxa"/>
            <w:vAlign w:val="center"/>
          </w:tcPr>
          <w:p w14:paraId="712E7C92" w14:textId="2BB67A9C"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0.0180</w:t>
            </w:r>
          </w:p>
        </w:tc>
      </w:tr>
      <w:tr w:rsidR="00F75DA3" w14:paraId="5D488ED7" w14:textId="77777777" w:rsidTr="00421D67">
        <w:trPr>
          <w:jc w:val="center"/>
        </w:trPr>
        <w:tc>
          <w:tcPr>
            <w:tcW w:w="1697" w:type="dxa"/>
          </w:tcPr>
          <w:p w14:paraId="53D4DC11" w14:textId="19C52345" w:rsidR="00F75DA3" w:rsidRDefault="00F75DA3" w:rsidP="00F75DA3">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6</w:t>
            </w:r>
          </w:p>
        </w:tc>
        <w:tc>
          <w:tcPr>
            <w:tcW w:w="1659" w:type="dxa"/>
          </w:tcPr>
          <w:p w14:paraId="280B613A" w14:textId="739CB6DE"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79DBADF" w14:textId="1678E482"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0.0817</w:t>
            </w:r>
          </w:p>
        </w:tc>
        <w:tc>
          <w:tcPr>
            <w:tcW w:w="1797" w:type="dxa"/>
            <w:vAlign w:val="center"/>
          </w:tcPr>
          <w:p w14:paraId="5916DDD1" w14:textId="1A53D7E2"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0.0057</w:t>
            </w:r>
          </w:p>
        </w:tc>
      </w:tr>
      <w:tr w:rsidR="00F75DA3" w14:paraId="7B6AF1E5" w14:textId="77777777" w:rsidTr="00421D67">
        <w:trPr>
          <w:jc w:val="center"/>
        </w:trPr>
        <w:tc>
          <w:tcPr>
            <w:tcW w:w="1697" w:type="dxa"/>
          </w:tcPr>
          <w:p w14:paraId="439CA7DF" w14:textId="3AE6C690" w:rsidR="00F75DA3" w:rsidRDefault="00F75DA3" w:rsidP="00F75DA3">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Education_1</w:t>
            </w:r>
          </w:p>
        </w:tc>
        <w:tc>
          <w:tcPr>
            <w:tcW w:w="1659" w:type="dxa"/>
          </w:tcPr>
          <w:p w14:paraId="6BE0E0B6" w14:textId="5E2060FA"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D19A9FE" w14:textId="61D9FDF6"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0.0193</w:t>
            </w:r>
          </w:p>
        </w:tc>
        <w:tc>
          <w:tcPr>
            <w:tcW w:w="1797" w:type="dxa"/>
            <w:vAlign w:val="center"/>
          </w:tcPr>
          <w:p w14:paraId="4C9B4320" w14:textId="58C188B8"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0.0053</w:t>
            </w:r>
          </w:p>
        </w:tc>
      </w:tr>
      <w:tr w:rsidR="00F75DA3" w14:paraId="23AA8992" w14:textId="77777777" w:rsidTr="00421D67">
        <w:trPr>
          <w:jc w:val="center"/>
        </w:trPr>
        <w:tc>
          <w:tcPr>
            <w:tcW w:w="1697" w:type="dxa"/>
          </w:tcPr>
          <w:p w14:paraId="50CEE523" w14:textId="425C5A81" w:rsidR="00F75DA3" w:rsidRDefault="00F75DA3" w:rsidP="00F75DA3">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2</w:t>
            </w:r>
          </w:p>
        </w:tc>
        <w:tc>
          <w:tcPr>
            <w:tcW w:w="1659" w:type="dxa"/>
          </w:tcPr>
          <w:p w14:paraId="2C394ECD" w14:textId="1B353A41"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D90D535" w14:textId="445C6030"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0.1275</w:t>
            </w:r>
          </w:p>
        </w:tc>
        <w:tc>
          <w:tcPr>
            <w:tcW w:w="1797" w:type="dxa"/>
            <w:vAlign w:val="center"/>
          </w:tcPr>
          <w:p w14:paraId="285017B7" w14:textId="081B10ED"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0.0093</w:t>
            </w:r>
          </w:p>
        </w:tc>
      </w:tr>
      <w:tr w:rsidR="00F75DA3" w14:paraId="01E6AC95" w14:textId="77777777" w:rsidTr="00421D67">
        <w:trPr>
          <w:jc w:val="center"/>
        </w:trPr>
        <w:tc>
          <w:tcPr>
            <w:tcW w:w="1697" w:type="dxa"/>
          </w:tcPr>
          <w:p w14:paraId="606C6175" w14:textId="6C08D8AF" w:rsidR="00F75DA3" w:rsidRDefault="00F75DA3" w:rsidP="00F75DA3">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3</w:t>
            </w:r>
          </w:p>
        </w:tc>
        <w:tc>
          <w:tcPr>
            <w:tcW w:w="1659" w:type="dxa"/>
          </w:tcPr>
          <w:p w14:paraId="38E3A0EB" w14:textId="64088483"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0FA121EE" w14:textId="652AE3E1"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0.1016</w:t>
            </w:r>
          </w:p>
        </w:tc>
        <w:tc>
          <w:tcPr>
            <w:tcW w:w="1797" w:type="dxa"/>
            <w:vAlign w:val="center"/>
          </w:tcPr>
          <w:p w14:paraId="339F50AC" w14:textId="2C4746C6"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0.0253</w:t>
            </w:r>
          </w:p>
        </w:tc>
      </w:tr>
      <w:tr w:rsidR="00F75DA3" w14:paraId="01822FC6" w14:textId="77777777" w:rsidTr="00421D67">
        <w:trPr>
          <w:jc w:val="center"/>
        </w:trPr>
        <w:tc>
          <w:tcPr>
            <w:tcW w:w="1697" w:type="dxa"/>
          </w:tcPr>
          <w:p w14:paraId="0977784B" w14:textId="2A6D98E7" w:rsidR="00F75DA3" w:rsidRDefault="00F75DA3" w:rsidP="00F75DA3">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4</w:t>
            </w:r>
          </w:p>
        </w:tc>
        <w:tc>
          <w:tcPr>
            <w:tcW w:w="1659" w:type="dxa"/>
          </w:tcPr>
          <w:p w14:paraId="474E9683" w14:textId="35D07892"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CF0F214" w14:textId="4F314944"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0.0044</w:t>
            </w:r>
          </w:p>
        </w:tc>
        <w:tc>
          <w:tcPr>
            <w:tcW w:w="1797" w:type="dxa"/>
            <w:vAlign w:val="center"/>
          </w:tcPr>
          <w:p w14:paraId="3283B34C" w14:textId="7F721708"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0.0131</w:t>
            </w:r>
          </w:p>
        </w:tc>
      </w:tr>
      <w:tr w:rsidR="00F75DA3" w14:paraId="5CC5C258" w14:textId="77777777" w:rsidTr="00421D67">
        <w:trPr>
          <w:jc w:val="center"/>
        </w:trPr>
        <w:tc>
          <w:tcPr>
            <w:tcW w:w="1697" w:type="dxa"/>
          </w:tcPr>
          <w:p w14:paraId="7A6F6524" w14:textId="498F9BFA" w:rsidR="00F75DA3" w:rsidRDefault="00F75DA3" w:rsidP="00F75DA3">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5</w:t>
            </w:r>
          </w:p>
        </w:tc>
        <w:tc>
          <w:tcPr>
            <w:tcW w:w="1659" w:type="dxa"/>
          </w:tcPr>
          <w:p w14:paraId="1E880859" w14:textId="19AE50DC"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3B4FD7F" w14:textId="06499322"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0.2213</w:t>
            </w:r>
          </w:p>
        </w:tc>
        <w:tc>
          <w:tcPr>
            <w:tcW w:w="1797" w:type="dxa"/>
            <w:vAlign w:val="center"/>
          </w:tcPr>
          <w:p w14:paraId="316DCFB3" w14:textId="07AF4178"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0.0268</w:t>
            </w:r>
          </w:p>
        </w:tc>
      </w:tr>
      <w:tr w:rsidR="00F75DA3" w14:paraId="2A744464" w14:textId="77777777" w:rsidTr="00421D67">
        <w:trPr>
          <w:jc w:val="center"/>
        </w:trPr>
        <w:tc>
          <w:tcPr>
            <w:tcW w:w="1697" w:type="dxa"/>
          </w:tcPr>
          <w:p w14:paraId="29BD8C47" w14:textId="255F994B" w:rsidR="00F75DA3" w:rsidRDefault="00F75DA3" w:rsidP="00F75DA3">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Ratio of family income to poverty</w:t>
            </w:r>
          </w:p>
        </w:tc>
        <w:tc>
          <w:tcPr>
            <w:tcW w:w="1659" w:type="dxa"/>
          </w:tcPr>
          <w:p w14:paraId="67BB3F41" w14:textId="4F60B6E7"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Continuous</w:t>
            </w:r>
          </w:p>
        </w:tc>
        <w:tc>
          <w:tcPr>
            <w:tcW w:w="1671" w:type="dxa"/>
            <w:vAlign w:val="center"/>
          </w:tcPr>
          <w:p w14:paraId="15769B0D" w14:textId="212C7FE9"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0.5233</w:t>
            </w:r>
          </w:p>
        </w:tc>
        <w:tc>
          <w:tcPr>
            <w:tcW w:w="1797" w:type="dxa"/>
            <w:vAlign w:val="center"/>
          </w:tcPr>
          <w:p w14:paraId="0226ED8F" w14:textId="57076085"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0.0292</w:t>
            </w:r>
          </w:p>
        </w:tc>
      </w:tr>
      <w:tr w:rsidR="00F75DA3" w14:paraId="5FAB3C7C" w14:textId="77777777" w:rsidTr="00421D67">
        <w:trPr>
          <w:jc w:val="center"/>
        </w:trPr>
        <w:tc>
          <w:tcPr>
            <w:tcW w:w="1697" w:type="dxa"/>
          </w:tcPr>
          <w:p w14:paraId="599F887D" w14:textId="0ADB244F"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Alcohol_2</w:t>
            </w:r>
          </w:p>
        </w:tc>
        <w:tc>
          <w:tcPr>
            <w:tcW w:w="1659" w:type="dxa"/>
          </w:tcPr>
          <w:p w14:paraId="58440E7B" w14:textId="09BB2C86" w:rsidR="00F75DA3" w:rsidRDefault="00F75DA3" w:rsidP="00F75DA3">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5EC742D" w14:textId="1E87709B"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0.2500</w:t>
            </w:r>
          </w:p>
        </w:tc>
        <w:tc>
          <w:tcPr>
            <w:tcW w:w="1797" w:type="dxa"/>
            <w:vAlign w:val="center"/>
          </w:tcPr>
          <w:p w14:paraId="1B31C6FB" w14:textId="2E578AB0" w:rsidR="00F75DA3" w:rsidRPr="00BE2554" w:rsidRDefault="00BE2554" w:rsidP="00BE2554">
            <w:pPr>
              <w:pStyle w:val="HTML0"/>
              <w:shd w:val="clear" w:color="auto" w:fill="FFFFFF"/>
              <w:wordWrap w:val="0"/>
              <w:jc w:val="center"/>
              <w:rPr>
                <w:rFonts w:ascii="Arial" w:eastAsiaTheme="minorEastAsia" w:hAnsi="Arial" w:cs="Arial"/>
                <w:color w:val="212121"/>
                <w:kern w:val="2"/>
                <w:sz w:val="18"/>
                <w:szCs w:val="18"/>
                <w:shd w:val="clear" w:color="auto" w:fill="FFFFFF"/>
              </w:rPr>
            </w:pPr>
            <w:r w:rsidRPr="00BE2554">
              <w:rPr>
                <w:rFonts w:ascii="Arial" w:eastAsiaTheme="minorEastAsia" w:hAnsi="Arial" w:cs="Arial"/>
                <w:color w:val="212121"/>
                <w:kern w:val="2"/>
                <w:sz w:val="18"/>
                <w:szCs w:val="18"/>
                <w:shd w:val="clear" w:color="auto" w:fill="FFFFFF"/>
              </w:rPr>
              <w:t>0.0125</w:t>
            </w:r>
          </w:p>
        </w:tc>
      </w:tr>
      <w:tr w:rsidR="00F75DA3" w14:paraId="7D345F0B" w14:textId="77777777" w:rsidTr="00421D67">
        <w:trPr>
          <w:jc w:val="center"/>
        </w:trPr>
        <w:tc>
          <w:tcPr>
            <w:tcW w:w="6824" w:type="dxa"/>
            <w:gridSpan w:val="4"/>
            <w:shd w:val="clear" w:color="auto" w:fill="BFBFBF" w:themeFill="background1" w:themeFillShade="BF"/>
          </w:tcPr>
          <w:p w14:paraId="62C0100B" w14:textId="4FB816E6" w:rsidR="00F75DA3" w:rsidRPr="00D85FDF" w:rsidRDefault="00F75DA3" w:rsidP="00F75DA3">
            <w:pPr>
              <w:jc w:val="left"/>
              <w:rPr>
                <w:rFonts w:ascii="Arial" w:eastAsia="等线" w:hAnsi="Arial" w:cs="Arial"/>
                <w:color w:val="212121"/>
                <w:sz w:val="18"/>
                <w:szCs w:val="18"/>
              </w:rPr>
            </w:pPr>
            <w:r>
              <w:rPr>
                <w:rFonts w:ascii="Arial" w:eastAsia="等线" w:hAnsi="Arial" w:cs="Arial" w:hint="eastAsia"/>
                <w:b/>
                <w:bCs/>
                <w:sz w:val="20"/>
                <w:szCs w:val="20"/>
              </w:rPr>
              <w:t>Alcohol consumption</w:t>
            </w:r>
          </w:p>
        </w:tc>
      </w:tr>
      <w:tr w:rsidR="008F1FC9" w14:paraId="277AA0F3" w14:textId="77777777" w:rsidTr="00421D67">
        <w:trPr>
          <w:jc w:val="center"/>
        </w:trPr>
        <w:tc>
          <w:tcPr>
            <w:tcW w:w="1697" w:type="dxa"/>
          </w:tcPr>
          <w:p w14:paraId="7E0CCC7D" w14:textId="7B74FEB3" w:rsidR="008F1FC9" w:rsidRDefault="00BE2554"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p</w:t>
            </w:r>
            <w:r w:rsidR="008F1FC9">
              <w:rPr>
                <w:rFonts w:ascii="Arial" w:hAnsi="Arial" w:cs="Arial" w:hint="eastAsia"/>
                <w:color w:val="212121"/>
                <w:sz w:val="18"/>
                <w:szCs w:val="18"/>
                <w:shd w:val="clear" w:color="auto" w:fill="FFFFFF"/>
              </w:rPr>
              <w:t>rop.score</w:t>
            </w:r>
          </w:p>
        </w:tc>
        <w:tc>
          <w:tcPr>
            <w:tcW w:w="1659" w:type="dxa"/>
          </w:tcPr>
          <w:p w14:paraId="4C0DD464" w14:textId="0D66C93E"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distance</w:t>
            </w:r>
          </w:p>
        </w:tc>
        <w:tc>
          <w:tcPr>
            <w:tcW w:w="1671" w:type="dxa"/>
            <w:vAlign w:val="center"/>
          </w:tcPr>
          <w:p w14:paraId="4999D945" w14:textId="3684E403"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1.003</w:t>
            </w:r>
          </w:p>
        </w:tc>
        <w:tc>
          <w:tcPr>
            <w:tcW w:w="1797" w:type="dxa"/>
            <w:vAlign w:val="center"/>
          </w:tcPr>
          <w:p w14:paraId="2E30F6D9" w14:textId="6C1B1D1C"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-0.003</w:t>
            </w:r>
          </w:p>
        </w:tc>
      </w:tr>
      <w:tr w:rsidR="008F1FC9" w14:paraId="37426455" w14:textId="77777777" w:rsidTr="00421D67">
        <w:trPr>
          <w:jc w:val="center"/>
        </w:trPr>
        <w:tc>
          <w:tcPr>
            <w:tcW w:w="1697" w:type="dxa"/>
          </w:tcPr>
          <w:p w14:paraId="5D2F1C29" w14:textId="1B4DA0F2"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Age</w:t>
            </w:r>
          </w:p>
        </w:tc>
        <w:tc>
          <w:tcPr>
            <w:tcW w:w="1659" w:type="dxa"/>
          </w:tcPr>
          <w:p w14:paraId="735831C6" w14:textId="38F885C5" w:rsidR="008F1FC9" w:rsidRDefault="008F1FC9" w:rsidP="008F1FC9">
            <w:pPr>
              <w:rPr>
                <w:rFonts w:ascii="Arial" w:hAnsi="Arial" w:cs="Arial"/>
                <w:color w:val="212121"/>
                <w:sz w:val="18"/>
                <w:szCs w:val="18"/>
                <w:shd w:val="clear" w:color="auto" w:fill="FFFFFF"/>
              </w:rPr>
            </w:pPr>
            <w:r>
              <w:rPr>
                <w:rFonts w:ascii="Arial" w:hAnsi="Arial" w:cs="Arial"/>
                <w:color w:val="212121"/>
                <w:sz w:val="18"/>
                <w:szCs w:val="18"/>
                <w:shd w:val="clear" w:color="auto" w:fill="FFFFFF"/>
              </w:rPr>
              <w:t>Continuous</w:t>
            </w:r>
          </w:p>
        </w:tc>
        <w:tc>
          <w:tcPr>
            <w:tcW w:w="1671" w:type="dxa"/>
            <w:vAlign w:val="center"/>
          </w:tcPr>
          <w:p w14:paraId="197A73D1" w14:textId="02E9ECB2"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0.208</w:t>
            </w:r>
          </w:p>
        </w:tc>
        <w:tc>
          <w:tcPr>
            <w:tcW w:w="1797" w:type="dxa"/>
            <w:vAlign w:val="center"/>
          </w:tcPr>
          <w:p w14:paraId="09B9C836" w14:textId="63D967FB"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-0.022</w:t>
            </w:r>
          </w:p>
        </w:tc>
      </w:tr>
      <w:tr w:rsidR="008F1FC9" w14:paraId="6E04A5A7" w14:textId="77777777" w:rsidTr="00421D67">
        <w:trPr>
          <w:jc w:val="center"/>
        </w:trPr>
        <w:tc>
          <w:tcPr>
            <w:tcW w:w="1697" w:type="dxa"/>
          </w:tcPr>
          <w:p w14:paraId="090FEADF" w14:textId="0C241260"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Sex_2</w:t>
            </w:r>
          </w:p>
        </w:tc>
        <w:tc>
          <w:tcPr>
            <w:tcW w:w="1659" w:type="dxa"/>
          </w:tcPr>
          <w:p w14:paraId="42B22642" w14:textId="31309F19"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7728320" w14:textId="3BCF3A93"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0.277</w:t>
            </w:r>
          </w:p>
        </w:tc>
        <w:tc>
          <w:tcPr>
            <w:tcW w:w="1797" w:type="dxa"/>
            <w:vAlign w:val="center"/>
          </w:tcPr>
          <w:p w14:paraId="0F1D319A" w14:textId="5BAEBA37"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-0.008</w:t>
            </w:r>
          </w:p>
        </w:tc>
      </w:tr>
      <w:tr w:rsidR="008F1FC9" w14:paraId="6DE0C98B" w14:textId="77777777" w:rsidTr="00421D67">
        <w:trPr>
          <w:jc w:val="center"/>
        </w:trPr>
        <w:tc>
          <w:tcPr>
            <w:tcW w:w="1697" w:type="dxa"/>
          </w:tcPr>
          <w:p w14:paraId="4353E729" w14:textId="5EE191AA"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Race_1</w:t>
            </w:r>
          </w:p>
        </w:tc>
        <w:tc>
          <w:tcPr>
            <w:tcW w:w="1659" w:type="dxa"/>
          </w:tcPr>
          <w:p w14:paraId="04D7F487" w14:textId="31545554"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6BCC9058" w14:textId="5562A7B8"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0.026</w:t>
            </w:r>
          </w:p>
        </w:tc>
        <w:tc>
          <w:tcPr>
            <w:tcW w:w="1797" w:type="dxa"/>
            <w:vAlign w:val="center"/>
          </w:tcPr>
          <w:p w14:paraId="21CA6DBE" w14:textId="7176280E"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-0.007</w:t>
            </w:r>
          </w:p>
        </w:tc>
      </w:tr>
      <w:tr w:rsidR="008F1FC9" w14:paraId="2A0EE974" w14:textId="77777777" w:rsidTr="00421D67">
        <w:trPr>
          <w:jc w:val="center"/>
        </w:trPr>
        <w:tc>
          <w:tcPr>
            <w:tcW w:w="1697" w:type="dxa"/>
          </w:tcPr>
          <w:p w14:paraId="63A0CA30" w14:textId="0E9E07B8"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Race_2</w:t>
            </w:r>
          </w:p>
        </w:tc>
        <w:tc>
          <w:tcPr>
            <w:tcW w:w="1659" w:type="dxa"/>
          </w:tcPr>
          <w:p w14:paraId="2A797479" w14:textId="0B5A49CA"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076020E" w14:textId="53AC0741"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0.024</w:t>
            </w:r>
          </w:p>
        </w:tc>
        <w:tc>
          <w:tcPr>
            <w:tcW w:w="1797" w:type="dxa"/>
            <w:vAlign w:val="center"/>
          </w:tcPr>
          <w:p w14:paraId="1A397A20" w14:textId="398C2738"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0.001</w:t>
            </w:r>
          </w:p>
        </w:tc>
      </w:tr>
      <w:tr w:rsidR="008F1FC9" w14:paraId="522192AB" w14:textId="77777777" w:rsidTr="00421D67">
        <w:trPr>
          <w:jc w:val="center"/>
        </w:trPr>
        <w:tc>
          <w:tcPr>
            <w:tcW w:w="1697" w:type="dxa"/>
          </w:tcPr>
          <w:p w14:paraId="191EDA17" w14:textId="5F9AD2F7"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Race_3</w:t>
            </w:r>
          </w:p>
        </w:tc>
        <w:tc>
          <w:tcPr>
            <w:tcW w:w="1659" w:type="dxa"/>
          </w:tcPr>
          <w:p w14:paraId="4FA15AC1" w14:textId="21CD8ECB"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C237301" w14:textId="57038235"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-0.145</w:t>
            </w:r>
          </w:p>
        </w:tc>
        <w:tc>
          <w:tcPr>
            <w:tcW w:w="1797" w:type="dxa"/>
            <w:vAlign w:val="center"/>
          </w:tcPr>
          <w:p w14:paraId="76FFE5D8" w14:textId="6E335E9F"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0.007</w:t>
            </w:r>
          </w:p>
        </w:tc>
      </w:tr>
      <w:tr w:rsidR="008F1FC9" w14:paraId="120066A6" w14:textId="77777777" w:rsidTr="00421D67">
        <w:trPr>
          <w:jc w:val="center"/>
        </w:trPr>
        <w:tc>
          <w:tcPr>
            <w:tcW w:w="1697" w:type="dxa"/>
          </w:tcPr>
          <w:p w14:paraId="6D04860E" w14:textId="519C459D"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Race_4</w:t>
            </w:r>
          </w:p>
        </w:tc>
        <w:tc>
          <w:tcPr>
            <w:tcW w:w="1659" w:type="dxa"/>
          </w:tcPr>
          <w:p w14:paraId="6197C26B" w14:textId="65EBD55D"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60A5C1D" w14:textId="01BF4001"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0.045</w:t>
            </w:r>
          </w:p>
        </w:tc>
        <w:tc>
          <w:tcPr>
            <w:tcW w:w="1797" w:type="dxa"/>
            <w:vAlign w:val="center"/>
          </w:tcPr>
          <w:p w14:paraId="267C84D3" w14:textId="280CC391"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0.000</w:t>
            </w:r>
          </w:p>
        </w:tc>
      </w:tr>
      <w:tr w:rsidR="008F1FC9" w14:paraId="03E88AF4" w14:textId="77777777" w:rsidTr="00421D67">
        <w:trPr>
          <w:jc w:val="center"/>
        </w:trPr>
        <w:tc>
          <w:tcPr>
            <w:tcW w:w="1697" w:type="dxa"/>
          </w:tcPr>
          <w:p w14:paraId="346EB989" w14:textId="732789D9"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Race_5</w:t>
            </w:r>
          </w:p>
        </w:tc>
        <w:tc>
          <w:tcPr>
            <w:tcW w:w="1659" w:type="dxa"/>
          </w:tcPr>
          <w:p w14:paraId="16D07E56" w14:textId="236545E6"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78B5A3F" w14:textId="71209597"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0.050</w:t>
            </w:r>
          </w:p>
        </w:tc>
        <w:tc>
          <w:tcPr>
            <w:tcW w:w="1797" w:type="dxa"/>
            <w:vAlign w:val="center"/>
          </w:tcPr>
          <w:p w14:paraId="1811F4C9" w14:textId="4CC747D5"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0.000</w:t>
            </w:r>
          </w:p>
        </w:tc>
      </w:tr>
      <w:tr w:rsidR="008F1FC9" w14:paraId="30F6460A" w14:textId="77777777" w:rsidTr="00421D67">
        <w:trPr>
          <w:jc w:val="center"/>
        </w:trPr>
        <w:tc>
          <w:tcPr>
            <w:tcW w:w="1697" w:type="dxa"/>
          </w:tcPr>
          <w:p w14:paraId="0B277482" w14:textId="4EE046A9" w:rsidR="008F1FC9"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Marital_status_1</w:t>
            </w:r>
          </w:p>
        </w:tc>
        <w:tc>
          <w:tcPr>
            <w:tcW w:w="1659" w:type="dxa"/>
          </w:tcPr>
          <w:p w14:paraId="03AD45BE" w14:textId="7F375EB8"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9594B70" w14:textId="02A34D0F"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0.010</w:t>
            </w:r>
          </w:p>
        </w:tc>
        <w:tc>
          <w:tcPr>
            <w:tcW w:w="1797" w:type="dxa"/>
            <w:vAlign w:val="center"/>
          </w:tcPr>
          <w:p w14:paraId="61AFD11E" w14:textId="3E1343D5"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-0.005</w:t>
            </w:r>
          </w:p>
        </w:tc>
      </w:tr>
      <w:tr w:rsidR="008F1FC9" w14:paraId="7FE6C67D" w14:textId="77777777" w:rsidTr="00421D67">
        <w:trPr>
          <w:jc w:val="center"/>
        </w:trPr>
        <w:tc>
          <w:tcPr>
            <w:tcW w:w="1697" w:type="dxa"/>
          </w:tcPr>
          <w:p w14:paraId="72E9B4D0" w14:textId="0D03B2EA" w:rsidR="008F1FC9"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2</w:t>
            </w:r>
          </w:p>
        </w:tc>
        <w:tc>
          <w:tcPr>
            <w:tcW w:w="1659" w:type="dxa"/>
          </w:tcPr>
          <w:p w14:paraId="0ACA7ED6" w14:textId="0A39B4B4"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570812E" w14:textId="0F648217"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0.061</w:t>
            </w:r>
          </w:p>
        </w:tc>
        <w:tc>
          <w:tcPr>
            <w:tcW w:w="1797" w:type="dxa"/>
            <w:vAlign w:val="center"/>
          </w:tcPr>
          <w:p w14:paraId="18188659" w14:textId="2109D669"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-0.001</w:t>
            </w:r>
          </w:p>
        </w:tc>
      </w:tr>
      <w:tr w:rsidR="008F1FC9" w14:paraId="2785FDB6" w14:textId="77777777" w:rsidTr="00421D67">
        <w:trPr>
          <w:jc w:val="center"/>
        </w:trPr>
        <w:tc>
          <w:tcPr>
            <w:tcW w:w="1697" w:type="dxa"/>
          </w:tcPr>
          <w:p w14:paraId="5359B886" w14:textId="61F3759A" w:rsidR="008F1FC9"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3</w:t>
            </w:r>
          </w:p>
        </w:tc>
        <w:tc>
          <w:tcPr>
            <w:tcW w:w="1659" w:type="dxa"/>
          </w:tcPr>
          <w:p w14:paraId="3408C41F" w14:textId="62D61A9B"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F58B220" w14:textId="0CF4640E"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-0.018</w:t>
            </w:r>
          </w:p>
        </w:tc>
        <w:tc>
          <w:tcPr>
            <w:tcW w:w="1797" w:type="dxa"/>
            <w:vAlign w:val="center"/>
          </w:tcPr>
          <w:p w14:paraId="18B65FCD" w14:textId="57EE4112"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-0.001</w:t>
            </w:r>
          </w:p>
        </w:tc>
      </w:tr>
      <w:tr w:rsidR="008F1FC9" w14:paraId="22B01C8A" w14:textId="77777777" w:rsidTr="00421D67">
        <w:trPr>
          <w:jc w:val="center"/>
        </w:trPr>
        <w:tc>
          <w:tcPr>
            <w:tcW w:w="1697" w:type="dxa"/>
          </w:tcPr>
          <w:p w14:paraId="5A62F878" w14:textId="53F3706F" w:rsidR="008F1FC9"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4</w:t>
            </w:r>
          </w:p>
        </w:tc>
        <w:tc>
          <w:tcPr>
            <w:tcW w:w="1659" w:type="dxa"/>
          </w:tcPr>
          <w:p w14:paraId="21E30D21" w14:textId="4AC79582"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E7B764B" w14:textId="2D0D461F"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0.001</w:t>
            </w:r>
          </w:p>
        </w:tc>
        <w:tc>
          <w:tcPr>
            <w:tcW w:w="1797" w:type="dxa"/>
            <w:vAlign w:val="center"/>
          </w:tcPr>
          <w:p w14:paraId="0175E3C8" w14:textId="6A74C8C2"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-0.001</w:t>
            </w:r>
          </w:p>
        </w:tc>
      </w:tr>
      <w:tr w:rsidR="008F1FC9" w14:paraId="6593BFC8" w14:textId="77777777" w:rsidTr="00421D67">
        <w:trPr>
          <w:jc w:val="center"/>
        </w:trPr>
        <w:tc>
          <w:tcPr>
            <w:tcW w:w="1697" w:type="dxa"/>
          </w:tcPr>
          <w:p w14:paraId="5943AC67" w14:textId="3D2D23D9" w:rsidR="008F1FC9"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5</w:t>
            </w:r>
          </w:p>
        </w:tc>
        <w:tc>
          <w:tcPr>
            <w:tcW w:w="1659" w:type="dxa"/>
          </w:tcPr>
          <w:p w14:paraId="1439E1B2" w14:textId="65BF76F6"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0B94259C" w14:textId="3DADF44C"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-0.022</w:t>
            </w:r>
          </w:p>
        </w:tc>
        <w:tc>
          <w:tcPr>
            <w:tcW w:w="1797" w:type="dxa"/>
            <w:vAlign w:val="center"/>
          </w:tcPr>
          <w:p w14:paraId="4D739123" w14:textId="71C7150D"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0.007</w:t>
            </w:r>
          </w:p>
        </w:tc>
      </w:tr>
      <w:tr w:rsidR="008F1FC9" w14:paraId="7A0001AB" w14:textId="77777777" w:rsidTr="00421D67">
        <w:trPr>
          <w:jc w:val="center"/>
        </w:trPr>
        <w:tc>
          <w:tcPr>
            <w:tcW w:w="1697" w:type="dxa"/>
          </w:tcPr>
          <w:p w14:paraId="70315437" w14:textId="07C5074A" w:rsidR="008F1FC9"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6</w:t>
            </w:r>
          </w:p>
        </w:tc>
        <w:tc>
          <w:tcPr>
            <w:tcW w:w="1659" w:type="dxa"/>
          </w:tcPr>
          <w:p w14:paraId="2F78A5C9" w14:textId="7D43BA4B"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427CE7C3" w14:textId="212FCA4C"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-0.032</w:t>
            </w:r>
          </w:p>
        </w:tc>
        <w:tc>
          <w:tcPr>
            <w:tcW w:w="1797" w:type="dxa"/>
            <w:vAlign w:val="center"/>
          </w:tcPr>
          <w:p w14:paraId="4CD3F237" w14:textId="14DBFBE8"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0.001</w:t>
            </w:r>
          </w:p>
        </w:tc>
      </w:tr>
      <w:tr w:rsidR="008F1FC9" w14:paraId="3CE9C07F" w14:textId="77777777" w:rsidTr="00421D67">
        <w:trPr>
          <w:jc w:val="center"/>
        </w:trPr>
        <w:tc>
          <w:tcPr>
            <w:tcW w:w="1697" w:type="dxa"/>
          </w:tcPr>
          <w:p w14:paraId="6D4CE738" w14:textId="2CB551FD" w:rsidR="008F1FC9"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Education_1</w:t>
            </w:r>
          </w:p>
        </w:tc>
        <w:tc>
          <w:tcPr>
            <w:tcW w:w="1659" w:type="dxa"/>
          </w:tcPr>
          <w:p w14:paraId="3A4F30FA" w14:textId="2A4EC3E9"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0B16B460" w14:textId="1591ECB8"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0.058</w:t>
            </w:r>
          </w:p>
        </w:tc>
        <w:tc>
          <w:tcPr>
            <w:tcW w:w="1797" w:type="dxa"/>
            <w:vAlign w:val="center"/>
          </w:tcPr>
          <w:p w14:paraId="01127A48" w14:textId="34AA35E8"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0.002</w:t>
            </w:r>
          </w:p>
        </w:tc>
      </w:tr>
      <w:tr w:rsidR="008F1FC9" w14:paraId="105349E8" w14:textId="77777777" w:rsidTr="00421D67">
        <w:trPr>
          <w:jc w:val="center"/>
        </w:trPr>
        <w:tc>
          <w:tcPr>
            <w:tcW w:w="1697" w:type="dxa"/>
          </w:tcPr>
          <w:p w14:paraId="6E8AA5A5" w14:textId="431721EA" w:rsidR="008F1FC9"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2</w:t>
            </w:r>
          </w:p>
        </w:tc>
        <w:tc>
          <w:tcPr>
            <w:tcW w:w="1659" w:type="dxa"/>
          </w:tcPr>
          <w:p w14:paraId="5801AA9E" w14:textId="2ABE9471"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52FB5D05" w14:textId="194EC8AE"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0.015</w:t>
            </w:r>
          </w:p>
        </w:tc>
        <w:tc>
          <w:tcPr>
            <w:tcW w:w="1797" w:type="dxa"/>
            <w:vAlign w:val="center"/>
          </w:tcPr>
          <w:p w14:paraId="102C58B1" w14:textId="7B7D2397"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0.004</w:t>
            </w:r>
          </w:p>
        </w:tc>
      </w:tr>
      <w:tr w:rsidR="008F1FC9" w14:paraId="7FD1561B" w14:textId="77777777" w:rsidTr="00421D67">
        <w:trPr>
          <w:jc w:val="center"/>
        </w:trPr>
        <w:tc>
          <w:tcPr>
            <w:tcW w:w="1697" w:type="dxa"/>
          </w:tcPr>
          <w:p w14:paraId="66470752" w14:textId="697CE107" w:rsidR="008F1FC9"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3</w:t>
            </w:r>
          </w:p>
        </w:tc>
        <w:tc>
          <w:tcPr>
            <w:tcW w:w="1659" w:type="dxa"/>
          </w:tcPr>
          <w:p w14:paraId="4DF0BDEA" w14:textId="6C5181DF"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7B28DC8" w14:textId="33016B99"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0.005</w:t>
            </w:r>
          </w:p>
        </w:tc>
        <w:tc>
          <w:tcPr>
            <w:tcW w:w="1797" w:type="dxa"/>
            <w:vAlign w:val="center"/>
          </w:tcPr>
          <w:p w14:paraId="07F5E7FC" w14:textId="3249BFD9"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-0.003</w:t>
            </w:r>
          </w:p>
        </w:tc>
      </w:tr>
      <w:tr w:rsidR="008F1FC9" w14:paraId="280CDEB7" w14:textId="77777777" w:rsidTr="00421D67">
        <w:trPr>
          <w:jc w:val="center"/>
        </w:trPr>
        <w:tc>
          <w:tcPr>
            <w:tcW w:w="1697" w:type="dxa"/>
          </w:tcPr>
          <w:p w14:paraId="1CE1466B" w14:textId="76D1AD45" w:rsidR="008F1FC9"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4</w:t>
            </w:r>
          </w:p>
        </w:tc>
        <w:tc>
          <w:tcPr>
            <w:tcW w:w="1659" w:type="dxa"/>
          </w:tcPr>
          <w:p w14:paraId="09572D0C" w14:textId="0DF04B84"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067E558" w14:textId="25D8D126"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-0.027</w:t>
            </w:r>
          </w:p>
        </w:tc>
        <w:tc>
          <w:tcPr>
            <w:tcW w:w="1797" w:type="dxa"/>
            <w:vAlign w:val="center"/>
          </w:tcPr>
          <w:p w14:paraId="5CD665D1" w14:textId="68161A3E"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0.007</w:t>
            </w:r>
          </w:p>
        </w:tc>
      </w:tr>
      <w:tr w:rsidR="008F1FC9" w14:paraId="0EFF1207" w14:textId="77777777" w:rsidTr="00421D67">
        <w:trPr>
          <w:jc w:val="center"/>
        </w:trPr>
        <w:tc>
          <w:tcPr>
            <w:tcW w:w="1697" w:type="dxa"/>
          </w:tcPr>
          <w:p w14:paraId="10C8D984" w14:textId="64F12733" w:rsidR="008F1FC9"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5</w:t>
            </w:r>
          </w:p>
        </w:tc>
        <w:tc>
          <w:tcPr>
            <w:tcW w:w="1659" w:type="dxa"/>
          </w:tcPr>
          <w:p w14:paraId="044D57ED" w14:textId="568DB209"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2632D0B4" w14:textId="3090AB57"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-0.051</w:t>
            </w:r>
          </w:p>
        </w:tc>
        <w:tc>
          <w:tcPr>
            <w:tcW w:w="1797" w:type="dxa"/>
            <w:vAlign w:val="center"/>
          </w:tcPr>
          <w:p w14:paraId="067D4650" w14:textId="4E4F1522" w:rsidR="008F1FC9" w:rsidRP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-0.010</w:t>
            </w:r>
          </w:p>
        </w:tc>
      </w:tr>
      <w:tr w:rsidR="008F1FC9" w14:paraId="08B45D55" w14:textId="77777777" w:rsidTr="00581F44">
        <w:trPr>
          <w:jc w:val="center"/>
        </w:trPr>
        <w:tc>
          <w:tcPr>
            <w:tcW w:w="1697" w:type="dxa"/>
          </w:tcPr>
          <w:p w14:paraId="0E4CE93B" w14:textId="1279C88A" w:rsidR="008F1FC9" w:rsidRPr="00CC2A3D"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Ratio of family income to poverty</w:t>
            </w:r>
          </w:p>
        </w:tc>
        <w:tc>
          <w:tcPr>
            <w:tcW w:w="1659" w:type="dxa"/>
          </w:tcPr>
          <w:p w14:paraId="379C3F7F" w14:textId="14F3EE1F"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Continuous</w:t>
            </w:r>
          </w:p>
        </w:tc>
        <w:tc>
          <w:tcPr>
            <w:tcW w:w="1671" w:type="dxa"/>
            <w:vAlign w:val="center"/>
          </w:tcPr>
          <w:p w14:paraId="003CB46C" w14:textId="2209C866" w:rsid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-0.241</w:t>
            </w:r>
          </w:p>
        </w:tc>
        <w:tc>
          <w:tcPr>
            <w:tcW w:w="1797" w:type="dxa"/>
            <w:vAlign w:val="center"/>
          </w:tcPr>
          <w:p w14:paraId="33E23913" w14:textId="4AFD6E0C" w:rsid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-0.016</w:t>
            </w:r>
          </w:p>
        </w:tc>
      </w:tr>
      <w:tr w:rsidR="008F1FC9" w14:paraId="6ACC1F8C" w14:textId="77777777" w:rsidTr="000D013C">
        <w:trPr>
          <w:jc w:val="center"/>
        </w:trPr>
        <w:tc>
          <w:tcPr>
            <w:tcW w:w="1697" w:type="dxa"/>
          </w:tcPr>
          <w:p w14:paraId="52CEBAC1" w14:textId="650F1705" w:rsidR="008F1FC9" w:rsidRPr="00CC2A3D"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Smoking_status_0</w:t>
            </w:r>
          </w:p>
        </w:tc>
        <w:tc>
          <w:tcPr>
            <w:tcW w:w="1659" w:type="dxa"/>
          </w:tcPr>
          <w:p w14:paraId="5FDF625E" w14:textId="6D02CF7C"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17CD8B57" w14:textId="2708BB8D" w:rsid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-0.143</w:t>
            </w:r>
          </w:p>
        </w:tc>
        <w:tc>
          <w:tcPr>
            <w:tcW w:w="1797" w:type="dxa"/>
            <w:vAlign w:val="center"/>
          </w:tcPr>
          <w:p w14:paraId="43673E41" w14:textId="19187899" w:rsid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0.004</w:t>
            </w:r>
          </w:p>
        </w:tc>
      </w:tr>
      <w:tr w:rsidR="008F1FC9" w14:paraId="0C945B42" w14:textId="77777777" w:rsidTr="003758FE">
        <w:trPr>
          <w:jc w:val="center"/>
        </w:trPr>
        <w:tc>
          <w:tcPr>
            <w:tcW w:w="1697" w:type="dxa"/>
          </w:tcPr>
          <w:p w14:paraId="33E33931" w14:textId="0EF30033" w:rsidR="008F1FC9" w:rsidRPr="00CC2A3D"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Smoking_status_1</w:t>
            </w:r>
          </w:p>
        </w:tc>
        <w:tc>
          <w:tcPr>
            <w:tcW w:w="1659" w:type="dxa"/>
          </w:tcPr>
          <w:p w14:paraId="2F15E60B" w14:textId="1FDEB90B"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7626F448" w14:textId="10106AF7" w:rsid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-0.155</w:t>
            </w:r>
          </w:p>
        </w:tc>
        <w:tc>
          <w:tcPr>
            <w:tcW w:w="1797" w:type="dxa"/>
            <w:vAlign w:val="center"/>
          </w:tcPr>
          <w:p w14:paraId="4F766883" w14:textId="30EBDB7A" w:rsid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-0.007</w:t>
            </w:r>
          </w:p>
        </w:tc>
      </w:tr>
      <w:tr w:rsidR="008F1FC9" w14:paraId="15EE4617" w14:textId="77777777" w:rsidTr="00F96CFB">
        <w:trPr>
          <w:jc w:val="center"/>
        </w:trPr>
        <w:tc>
          <w:tcPr>
            <w:tcW w:w="1697" w:type="dxa"/>
          </w:tcPr>
          <w:p w14:paraId="327DBB82" w14:textId="1B5B4ECA" w:rsidR="008F1FC9" w:rsidRPr="00CC2A3D" w:rsidRDefault="008F1FC9" w:rsidP="008F1FC9">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Smoking_status_2</w:t>
            </w:r>
          </w:p>
        </w:tc>
        <w:tc>
          <w:tcPr>
            <w:tcW w:w="1659" w:type="dxa"/>
          </w:tcPr>
          <w:p w14:paraId="1C8F3D79" w14:textId="3E6D8B2D" w:rsidR="008F1FC9" w:rsidRDefault="008F1FC9" w:rsidP="008F1FC9">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center"/>
          </w:tcPr>
          <w:p w14:paraId="3E361D3B" w14:textId="7F97AE3E" w:rsid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0.298</w:t>
            </w:r>
          </w:p>
        </w:tc>
        <w:tc>
          <w:tcPr>
            <w:tcW w:w="1797" w:type="dxa"/>
            <w:vAlign w:val="center"/>
          </w:tcPr>
          <w:p w14:paraId="3D0C24D8" w14:textId="398F5690" w:rsidR="008F1FC9" w:rsidRDefault="008F1FC9" w:rsidP="008F1FC9">
            <w:pPr>
              <w:jc w:val="center"/>
              <w:rPr>
                <w:rFonts w:ascii="Arial" w:hAnsi="Arial" w:cs="Arial"/>
                <w:color w:val="212121"/>
                <w:sz w:val="18"/>
                <w:szCs w:val="18"/>
                <w:shd w:val="clear" w:color="auto" w:fill="FFFFFF"/>
              </w:rPr>
            </w:pPr>
            <w:r w:rsidRPr="008F1FC9">
              <w:rPr>
                <w:rFonts w:ascii="Arial" w:hAnsi="Arial" w:cs="Arial"/>
                <w:color w:val="212121"/>
                <w:sz w:val="18"/>
                <w:szCs w:val="18"/>
                <w:shd w:val="clear" w:color="auto" w:fill="FFFFFF"/>
              </w:rPr>
              <w:t>0.003</w:t>
            </w:r>
          </w:p>
        </w:tc>
      </w:tr>
      <w:tr w:rsidR="00F75DA3" w14:paraId="20FFD3CF" w14:textId="77777777" w:rsidTr="00421D67">
        <w:trPr>
          <w:jc w:val="center"/>
        </w:trPr>
        <w:tc>
          <w:tcPr>
            <w:tcW w:w="6824" w:type="dxa"/>
            <w:gridSpan w:val="4"/>
            <w:shd w:val="clear" w:color="auto" w:fill="BFBFBF" w:themeFill="background1" w:themeFillShade="BF"/>
          </w:tcPr>
          <w:p w14:paraId="114862B7" w14:textId="3C229778" w:rsidR="00F75DA3" w:rsidRDefault="00F75DA3" w:rsidP="00F75DA3">
            <w:pPr>
              <w:rPr>
                <w:rFonts w:ascii="Arial" w:hAnsi="Arial" w:cs="Arial"/>
                <w:color w:val="212121"/>
                <w:sz w:val="18"/>
                <w:szCs w:val="18"/>
                <w:shd w:val="clear" w:color="auto" w:fill="FFFFFF"/>
              </w:rPr>
            </w:pPr>
            <w:r w:rsidRPr="00DC211E">
              <w:rPr>
                <w:rFonts w:ascii="Arial" w:eastAsia="等线" w:hAnsi="Arial" w:cs="Arial" w:hint="eastAsia"/>
                <w:b/>
                <w:bCs/>
                <w:sz w:val="20"/>
                <w:szCs w:val="20"/>
              </w:rPr>
              <w:t>Sleep duration</w:t>
            </w:r>
          </w:p>
        </w:tc>
      </w:tr>
      <w:tr w:rsidR="001A4CEF" w14:paraId="5B17C32C" w14:textId="77777777" w:rsidTr="00970759">
        <w:trPr>
          <w:jc w:val="center"/>
        </w:trPr>
        <w:tc>
          <w:tcPr>
            <w:tcW w:w="1697" w:type="dxa"/>
          </w:tcPr>
          <w:p w14:paraId="1E2D566D" w14:textId="5ED7B458"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lastRenderedPageBreak/>
              <w:t>prop.score</w:t>
            </w:r>
          </w:p>
        </w:tc>
        <w:tc>
          <w:tcPr>
            <w:tcW w:w="1659" w:type="dxa"/>
          </w:tcPr>
          <w:p w14:paraId="4C595768" w14:textId="142E7860"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distance</w:t>
            </w:r>
          </w:p>
        </w:tc>
        <w:tc>
          <w:tcPr>
            <w:tcW w:w="1671" w:type="dxa"/>
            <w:vAlign w:val="bottom"/>
          </w:tcPr>
          <w:p w14:paraId="1A7B1962" w14:textId="3901FF8E" w:rsidR="001A4CEF" w:rsidRP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0.317</w:t>
            </w:r>
          </w:p>
        </w:tc>
        <w:tc>
          <w:tcPr>
            <w:tcW w:w="1797" w:type="dxa"/>
            <w:vAlign w:val="bottom"/>
          </w:tcPr>
          <w:p w14:paraId="7F898DF4" w14:textId="1CB5C121" w:rsidR="001A4CEF" w:rsidRP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-0.002</w:t>
            </w:r>
          </w:p>
        </w:tc>
      </w:tr>
      <w:tr w:rsidR="001A4CEF" w14:paraId="5B7256AF" w14:textId="77777777" w:rsidTr="00970759">
        <w:trPr>
          <w:jc w:val="center"/>
        </w:trPr>
        <w:tc>
          <w:tcPr>
            <w:tcW w:w="1697" w:type="dxa"/>
          </w:tcPr>
          <w:p w14:paraId="116D7C90" w14:textId="14EFAE9E" w:rsidR="001A4CEF" w:rsidRPr="00CC2A3D"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Age</w:t>
            </w:r>
          </w:p>
        </w:tc>
        <w:tc>
          <w:tcPr>
            <w:tcW w:w="1659" w:type="dxa"/>
          </w:tcPr>
          <w:p w14:paraId="30505FAA" w14:textId="11943B6B" w:rsidR="001A4CEF" w:rsidRDefault="001A4CEF" w:rsidP="001A4CEF">
            <w:pPr>
              <w:rPr>
                <w:rFonts w:ascii="Arial" w:hAnsi="Arial" w:cs="Arial"/>
                <w:color w:val="212121"/>
                <w:sz w:val="18"/>
                <w:szCs w:val="18"/>
                <w:shd w:val="clear" w:color="auto" w:fill="FFFFFF"/>
              </w:rPr>
            </w:pPr>
            <w:r>
              <w:rPr>
                <w:rFonts w:ascii="Arial" w:hAnsi="Arial" w:cs="Arial"/>
                <w:color w:val="212121"/>
                <w:sz w:val="18"/>
                <w:szCs w:val="18"/>
                <w:shd w:val="clear" w:color="auto" w:fill="FFFFFF"/>
              </w:rPr>
              <w:t>Continuous</w:t>
            </w:r>
          </w:p>
        </w:tc>
        <w:tc>
          <w:tcPr>
            <w:tcW w:w="1671" w:type="dxa"/>
            <w:vAlign w:val="bottom"/>
          </w:tcPr>
          <w:p w14:paraId="1672D98F" w14:textId="47CA8AD4"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-0.007</w:t>
            </w:r>
          </w:p>
        </w:tc>
        <w:tc>
          <w:tcPr>
            <w:tcW w:w="1797" w:type="dxa"/>
            <w:vAlign w:val="bottom"/>
          </w:tcPr>
          <w:p w14:paraId="4F110825" w14:textId="77ADCCFC"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4750991B" w14:textId="77777777" w:rsidTr="00970759">
        <w:trPr>
          <w:jc w:val="center"/>
        </w:trPr>
        <w:tc>
          <w:tcPr>
            <w:tcW w:w="1697" w:type="dxa"/>
          </w:tcPr>
          <w:p w14:paraId="4C7454A2" w14:textId="4A0AA2DD" w:rsidR="001A4CEF" w:rsidRPr="00CC2A3D"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Sex_2</w:t>
            </w:r>
          </w:p>
        </w:tc>
        <w:tc>
          <w:tcPr>
            <w:tcW w:w="1659" w:type="dxa"/>
          </w:tcPr>
          <w:p w14:paraId="25DFBB9F" w14:textId="7EB83B74"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132D8467" w14:textId="7DCEFAD3"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-0.003</w:t>
            </w:r>
          </w:p>
        </w:tc>
        <w:tc>
          <w:tcPr>
            <w:tcW w:w="1797" w:type="dxa"/>
            <w:vAlign w:val="bottom"/>
          </w:tcPr>
          <w:p w14:paraId="543D1B63" w14:textId="3610B18D"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423A5DE0" w14:textId="77777777" w:rsidTr="00970759">
        <w:trPr>
          <w:jc w:val="center"/>
        </w:trPr>
        <w:tc>
          <w:tcPr>
            <w:tcW w:w="1697" w:type="dxa"/>
          </w:tcPr>
          <w:p w14:paraId="7A0E691C" w14:textId="1516CC5C" w:rsidR="001A4CEF" w:rsidRPr="00CC2A3D"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Race_1</w:t>
            </w:r>
          </w:p>
        </w:tc>
        <w:tc>
          <w:tcPr>
            <w:tcW w:w="1659" w:type="dxa"/>
          </w:tcPr>
          <w:p w14:paraId="15E3623E" w14:textId="7CCDCB32"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4F3C9CCB" w14:textId="54189A83"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0.013</w:t>
            </w:r>
          </w:p>
        </w:tc>
        <w:tc>
          <w:tcPr>
            <w:tcW w:w="1797" w:type="dxa"/>
            <w:vAlign w:val="bottom"/>
          </w:tcPr>
          <w:p w14:paraId="63580165" w14:textId="61B5A988"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10691FA9" w14:textId="77777777" w:rsidTr="00970759">
        <w:trPr>
          <w:jc w:val="center"/>
        </w:trPr>
        <w:tc>
          <w:tcPr>
            <w:tcW w:w="1697" w:type="dxa"/>
          </w:tcPr>
          <w:p w14:paraId="50BBE07C" w14:textId="26AA9142" w:rsidR="001A4CEF" w:rsidRPr="00CC2A3D"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Race_2</w:t>
            </w:r>
          </w:p>
        </w:tc>
        <w:tc>
          <w:tcPr>
            <w:tcW w:w="1659" w:type="dxa"/>
          </w:tcPr>
          <w:p w14:paraId="529FCF7C" w14:textId="7DF93951"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57E7AB1A" w14:textId="5605CC5F"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-0.013</w:t>
            </w:r>
          </w:p>
        </w:tc>
        <w:tc>
          <w:tcPr>
            <w:tcW w:w="1797" w:type="dxa"/>
            <w:vAlign w:val="bottom"/>
          </w:tcPr>
          <w:p w14:paraId="6D9BE33A" w14:textId="7F3ED9C9"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67ED9791" w14:textId="77777777" w:rsidTr="00970759">
        <w:trPr>
          <w:jc w:val="center"/>
        </w:trPr>
        <w:tc>
          <w:tcPr>
            <w:tcW w:w="1697" w:type="dxa"/>
          </w:tcPr>
          <w:p w14:paraId="2BF045FA" w14:textId="78934E6A" w:rsidR="001A4CEF" w:rsidRPr="00CC2A3D"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Race_3</w:t>
            </w:r>
          </w:p>
        </w:tc>
        <w:tc>
          <w:tcPr>
            <w:tcW w:w="1659" w:type="dxa"/>
          </w:tcPr>
          <w:p w14:paraId="3BB94869" w14:textId="5D18D7E1"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4E1BADA6" w14:textId="16E11548"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0.075</w:t>
            </w:r>
          </w:p>
        </w:tc>
        <w:tc>
          <w:tcPr>
            <w:tcW w:w="1797" w:type="dxa"/>
            <w:vAlign w:val="bottom"/>
          </w:tcPr>
          <w:p w14:paraId="16E19A6A" w14:textId="3D7E9E23"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407E45D8" w14:textId="77777777" w:rsidTr="00970759">
        <w:trPr>
          <w:jc w:val="center"/>
        </w:trPr>
        <w:tc>
          <w:tcPr>
            <w:tcW w:w="1697" w:type="dxa"/>
          </w:tcPr>
          <w:p w14:paraId="20DC8552" w14:textId="4634369D" w:rsidR="001A4CEF" w:rsidRPr="00CC2A3D"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Race_4</w:t>
            </w:r>
          </w:p>
        </w:tc>
        <w:tc>
          <w:tcPr>
            <w:tcW w:w="1659" w:type="dxa"/>
          </w:tcPr>
          <w:p w14:paraId="46F366FE" w14:textId="1D1EAB88"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02C2EDB4" w14:textId="4369555F"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-0.085</w:t>
            </w:r>
          </w:p>
        </w:tc>
        <w:tc>
          <w:tcPr>
            <w:tcW w:w="1797" w:type="dxa"/>
            <w:vAlign w:val="bottom"/>
          </w:tcPr>
          <w:p w14:paraId="0B25B430" w14:textId="17B811B4"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0.001</w:t>
            </w:r>
          </w:p>
        </w:tc>
      </w:tr>
      <w:tr w:rsidR="001A4CEF" w14:paraId="514E23D5" w14:textId="77777777" w:rsidTr="00970759">
        <w:trPr>
          <w:jc w:val="center"/>
        </w:trPr>
        <w:tc>
          <w:tcPr>
            <w:tcW w:w="1697" w:type="dxa"/>
          </w:tcPr>
          <w:p w14:paraId="474A46FA" w14:textId="5C1FF37C" w:rsidR="001A4CEF" w:rsidRPr="00CC2A3D"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Race_5</w:t>
            </w:r>
          </w:p>
        </w:tc>
        <w:tc>
          <w:tcPr>
            <w:tcW w:w="1659" w:type="dxa"/>
          </w:tcPr>
          <w:p w14:paraId="0791B55F" w14:textId="3CA73D40"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7BE7BB19" w14:textId="1117B578"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0.009</w:t>
            </w:r>
          </w:p>
        </w:tc>
        <w:tc>
          <w:tcPr>
            <w:tcW w:w="1797" w:type="dxa"/>
            <w:vAlign w:val="bottom"/>
          </w:tcPr>
          <w:p w14:paraId="0401BA21" w14:textId="7978DF33"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5EB9A106" w14:textId="77777777" w:rsidTr="00970759">
        <w:trPr>
          <w:jc w:val="center"/>
        </w:trPr>
        <w:tc>
          <w:tcPr>
            <w:tcW w:w="1697" w:type="dxa"/>
          </w:tcPr>
          <w:p w14:paraId="64BA38C2" w14:textId="50CCBCB4"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Marital_status_1</w:t>
            </w:r>
          </w:p>
        </w:tc>
        <w:tc>
          <w:tcPr>
            <w:tcW w:w="1659" w:type="dxa"/>
          </w:tcPr>
          <w:p w14:paraId="57205A45" w14:textId="76E5869B"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0F33FA36" w14:textId="0039DAB9"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0.063</w:t>
            </w:r>
          </w:p>
        </w:tc>
        <w:tc>
          <w:tcPr>
            <w:tcW w:w="1797" w:type="dxa"/>
            <w:vAlign w:val="bottom"/>
          </w:tcPr>
          <w:p w14:paraId="5812A7BB" w14:textId="7EFDB69F"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-0.001</w:t>
            </w:r>
          </w:p>
        </w:tc>
      </w:tr>
      <w:tr w:rsidR="001A4CEF" w14:paraId="68427585" w14:textId="77777777" w:rsidTr="00970759">
        <w:trPr>
          <w:jc w:val="center"/>
        </w:trPr>
        <w:tc>
          <w:tcPr>
            <w:tcW w:w="1697" w:type="dxa"/>
          </w:tcPr>
          <w:p w14:paraId="12635932" w14:textId="59702B5E"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2</w:t>
            </w:r>
          </w:p>
        </w:tc>
        <w:tc>
          <w:tcPr>
            <w:tcW w:w="1659" w:type="dxa"/>
          </w:tcPr>
          <w:p w14:paraId="086189DE" w14:textId="5E69D7A7"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20F2ADB1" w14:textId="3A0F6997"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-0.007</w:t>
            </w:r>
          </w:p>
        </w:tc>
        <w:tc>
          <w:tcPr>
            <w:tcW w:w="1797" w:type="dxa"/>
            <w:vAlign w:val="bottom"/>
          </w:tcPr>
          <w:p w14:paraId="18FE20F1" w14:textId="061BFFFD"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3F996ADF" w14:textId="77777777" w:rsidTr="00970759">
        <w:trPr>
          <w:jc w:val="center"/>
        </w:trPr>
        <w:tc>
          <w:tcPr>
            <w:tcW w:w="1697" w:type="dxa"/>
          </w:tcPr>
          <w:p w14:paraId="58A36374" w14:textId="3F3C9728"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3</w:t>
            </w:r>
          </w:p>
        </w:tc>
        <w:tc>
          <w:tcPr>
            <w:tcW w:w="1659" w:type="dxa"/>
          </w:tcPr>
          <w:p w14:paraId="0F2B47D0" w14:textId="1D82F883"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0A6EB4E8" w14:textId="3AA009E4"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-0.022</w:t>
            </w:r>
          </w:p>
        </w:tc>
        <w:tc>
          <w:tcPr>
            <w:tcW w:w="1797" w:type="dxa"/>
            <w:vAlign w:val="bottom"/>
          </w:tcPr>
          <w:p w14:paraId="541EE08D" w14:textId="5CBCE42B"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7E5E2813" w14:textId="77777777" w:rsidTr="00970759">
        <w:trPr>
          <w:jc w:val="center"/>
        </w:trPr>
        <w:tc>
          <w:tcPr>
            <w:tcW w:w="1697" w:type="dxa"/>
          </w:tcPr>
          <w:p w14:paraId="7BA5CB31" w14:textId="127FA37D"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4</w:t>
            </w:r>
          </w:p>
        </w:tc>
        <w:tc>
          <w:tcPr>
            <w:tcW w:w="1659" w:type="dxa"/>
          </w:tcPr>
          <w:p w14:paraId="2271235E" w14:textId="44848112"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69669DB2" w14:textId="31E26124"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-0.013</w:t>
            </w:r>
          </w:p>
        </w:tc>
        <w:tc>
          <w:tcPr>
            <w:tcW w:w="1797" w:type="dxa"/>
            <w:vAlign w:val="bottom"/>
          </w:tcPr>
          <w:p w14:paraId="20BC999F" w14:textId="4E015ED7"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6633F877" w14:textId="77777777" w:rsidTr="00970759">
        <w:trPr>
          <w:jc w:val="center"/>
        </w:trPr>
        <w:tc>
          <w:tcPr>
            <w:tcW w:w="1697" w:type="dxa"/>
          </w:tcPr>
          <w:p w14:paraId="43129ABC" w14:textId="45AFB09A"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5</w:t>
            </w:r>
          </w:p>
        </w:tc>
        <w:tc>
          <w:tcPr>
            <w:tcW w:w="1659" w:type="dxa"/>
          </w:tcPr>
          <w:p w14:paraId="3BC7028D" w14:textId="2A587452"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5CB9B669" w14:textId="0FCB425D"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-0.013</w:t>
            </w:r>
          </w:p>
        </w:tc>
        <w:tc>
          <w:tcPr>
            <w:tcW w:w="1797" w:type="dxa"/>
            <w:vAlign w:val="bottom"/>
          </w:tcPr>
          <w:p w14:paraId="5B97B628" w14:textId="1D43D9A2"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116C8A3A" w14:textId="77777777" w:rsidTr="00970759">
        <w:trPr>
          <w:jc w:val="center"/>
        </w:trPr>
        <w:tc>
          <w:tcPr>
            <w:tcW w:w="1697" w:type="dxa"/>
          </w:tcPr>
          <w:p w14:paraId="72CFE88F" w14:textId="0016D4A6"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Marital_status_</w:t>
            </w:r>
            <w:r>
              <w:rPr>
                <w:rFonts w:ascii="Arial" w:hAnsi="Arial" w:cs="Arial" w:hint="eastAsia"/>
                <w:color w:val="212121"/>
                <w:sz w:val="18"/>
                <w:szCs w:val="18"/>
                <w:shd w:val="clear" w:color="auto" w:fill="FFFFFF"/>
              </w:rPr>
              <w:t>6</w:t>
            </w:r>
          </w:p>
        </w:tc>
        <w:tc>
          <w:tcPr>
            <w:tcW w:w="1659" w:type="dxa"/>
          </w:tcPr>
          <w:p w14:paraId="2D19B567" w14:textId="1E732D08"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4E510935" w14:textId="703237C0"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-0.008</w:t>
            </w:r>
          </w:p>
        </w:tc>
        <w:tc>
          <w:tcPr>
            <w:tcW w:w="1797" w:type="dxa"/>
            <w:vAlign w:val="bottom"/>
          </w:tcPr>
          <w:p w14:paraId="15DB1976" w14:textId="5D14BFDF"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60E4EDE5" w14:textId="77777777" w:rsidTr="00970759">
        <w:trPr>
          <w:jc w:val="center"/>
        </w:trPr>
        <w:tc>
          <w:tcPr>
            <w:tcW w:w="1697" w:type="dxa"/>
          </w:tcPr>
          <w:p w14:paraId="0BFF9C0E" w14:textId="06E88979"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Education_1</w:t>
            </w:r>
          </w:p>
        </w:tc>
        <w:tc>
          <w:tcPr>
            <w:tcW w:w="1659" w:type="dxa"/>
          </w:tcPr>
          <w:p w14:paraId="6812756A" w14:textId="43934B12"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272F436B" w14:textId="442F9C07"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c>
          <w:tcPr>
            <w:tcW w:w="1797" w:type="dxa"/>
            <w:vAlign w:val="bottom"/>
          </w:tcPr>
          <w:p w14:paraId="5B3A2687" w14:textId="1064153C"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5234637A" w14:textId="77777777" w:rsidTr="00970759">
        <w:trPr>
          <w:jc w:val="center"/>
        </w:trPr>
        <w:tc>
          <w:tcPr>
            <w:tcW w:w="1697" w:type="dxa"/>
          </w:tcPr>
          <w:p w14:paraId="498756C3" w14:textId="21EE9E08"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2</w:t>
            </w:r>
          </w:p>
        </w:tc>
        <w:tc>
          <w:tcPr>
            <w:tcW w:w="1659" w:type="dxa"/>
          </w:tcPr>
          <w:p w14:paraId="6818583F" w14:textId="04B3D01A"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08FE47D3" w14:textId="1AA13315"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-0.017</w:t>
            </w:r>
          </w:p>
        </w:tc>
        <w:tc>
          <w:tcPr>
            <w:tcW w:w="1797" w:type="dxa"/>
            <w:vAlign w:val="bottom"/>
          </w:tcPr>
          <w:p w14:paraId="1E162273" w14:textId="4496A295"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76EBA91D" w14:textId="77777777" w:rsidTr="00970759">
        <w:trPr>
          <w:jc w:val="center"/>
        </w:trPr>
        <w:tc>
          <w:tcPr>
            <w:tcW w:w="1697" w:type="dxa"/>
          </w:tcPr>
          <w:p w14:paraId="11773C3A" w14:textId="49C3C7ED"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3</w:t>
            </w:r>
          </w:p>
        </w:tc>
        <w:tc>
          <w:tcPr>
            <w:tcW w:w="1659" w:type="dxa"/>
          </w:tcPr>
          <w:p w14:paraId="264E405C" w14:textId="014331C4"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2307C13F" w14:textId="1B7B5E4E"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-0.035</w:t>
            </w:r>
          </w:p>
        </w:tc>
        <w:tc>
          <w:tcPr>
            <w:tcW w:w="1797" w:type="dxa"/>
            <w:vAlign w:val="bottom"/>
          </w:tcPr>
          <w:p w14:paraId="7B8D4DB9" w14:textId="5F161E8A"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13D088EE" w14:textId="77777777" w:rsidTr="00970759">
        <w:trPr>
          <w:jc w:val="center"/>
        </w:trPr>
        <w:tc>
          <w:tcPr>
            <w:tcW w:w="1697" w:type="dxa"/>
          </w:tcPr>
          <w:p w14:paraId="33E09F68" w14:textId="4221CAE2"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4</w:t>
            </w:r>
          </w:p>
        </w:tc>
        <w:tc>
          <w:tcPr>
            <w:tcW w:w="1659" w:type="dxa"/>
          </w:tcPr>
          <w:p w14:paraId="4B501818" w14:textId="09D8E826"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5AB93D37" w14:textId="50E1E4A0"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-0.017</w:t>
            </w:r>
          </w:p>
        </w:tc>
        <w:tc>
          <w:tcPr>
            <w:tcW w:w="1797" w:type="dxa"/>
            <w:vAlign w:val="bottom"/>
          </w:tcPr>
          <w:p w14:paraId="0F6E416C" w14:textId="53496CBE"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-0.001</w:t>
            </w:r>
          </w:p>
        </w:tc>
      </w:tr>
      <w:tr w:rsidR="001A4CEF" w14:paraId="3AE9B821" w14:textId="77777777" w:rsidTr="00970759">
        <w:trPr>
          <w:jc w:val="center"/>
        </w:trPr>
        <w:tc>
          <w:tcPr>
            <w:tcW w:w="1697" w:type="dxa"/>
          </w:tcPr>
          <w:p w14:paraId="077F73C3" w14:textId="33499CDC"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Education_</w:t>
            </w:r>
            <w:r>
              <w:rPr>
                <w:rFonts w:ascii="Arial" w:hAnsi="Arial" w:cs="Arial" w:hint="eastAsia"/>
                <w:color w:val="212121"/>
                <w:sz w:val="18"/>
                <w:szCs w:val="18"/>
                <w:shd w:val="clear" w:color="auto" w:fill="FFFFFF"/>
              </w:rPr>
              <w:t>5</w:t>
            </w:r>
          </w:p>
        </w:tc>
        <w:tc>
          <w:tcPr>
            <w:tcW w:w="1659" w:type="dxa"/>
          </w:tcPr>
          <w:p w14:paraId="3F88BAA9" w14:textId="614EB945"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7B6DAF6C" w14:textId="4C8A1A3F"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0.069</w:t>
            </w:r>
          </w:p>
        </w:tc>
        <w:tc>
          <w:tcPr>
            <w:tcW w:w="1797" w:type="dxa"/>
            <w:vAlign w:val="bottom"/>
          </w:tcPr>
          <w:p w14:paraId="39EFADC2" w14:textId="33069274"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0BE83B2F" w14:textId="77777777" w:rsidTr="00970759">
        <w:trPr>
          <w:jc w:val="center"/>
        </w:trPr>
        <w:tc>
          <w:tcPr>
            <w:tcW w:w="1697" w:type="dxa"/>
          </w:tcPr>
          <w:p w14:paraId="4DCA01F9" w14:textId="67333A96"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Ratio of family income to poverty</w:t>
            </w:r>
          </w:p>
        </w:tc>
        <w:tc>
          <w:tcPr>
            <w:tcW w:w="1659" w:type="dxa"/>
          </w:tcPr>
          <w:p w14:paraId="59BA79A8" w14:textId="24266BA4"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Continuous</w:t>
            </w:r>
          </w:p>
        </w:tc>
        <w:tc>
          <w:tcPr>
            <w:tcW w:w="1671" w:type="dxa"/>
            <w:vAlign w:val="bottom"/>
          </w:tcPr>
          <w:p w14:paraId="61DA17D1" w14:textId="479DD9FB"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0.148</w:t>
            </w:r>
          </w:p>
        </w:tc>
        <w:tc>
          <w:tcPr>
            <w:tcW w:w="1797" w:type="dxa"/>
            <w:vAlign w:val="bottom"/>
          </w:tcPr>
          <w:p w14:paraId="06D09B73" w14:textId="2365688C"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46A1C637" w14:textId="77777777" w:rsidTr="00970759">
        <w:trPr>
          <w:jc w:val="center"/>
        </w:trPr>
        <w:tc>
          <w:tcPr>
            <w:tcW w:w="1697" w:type="dxa"/>
          </w:tcPr>
          <w:p w14:paraId="75882642" w14:textId="473DF82F"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Smoking_status_0</w:t>
            </w:r>
          </w:p>
        </w:tc>
        <w:tc>
          <w:tcPr>
            <w:tcW w:w="1659" w:type="dxa"/>
          </w:tcPr>
          <w:p w14:paraId="0330A5E5" w14:textId="70FC2D05"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7C58F5AA" w14:textId="37934747"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-0.060</w:t>
            </w:r>
          </w:p>
        </w:tc>
        <w:tc>
          <w:tcPr>
            <w:tcW w:w="1797" w:type="dxa"/>
            <w:vAlign w:val="bottom"/>
          </w:tcPr>
          <w:p w14:paraId="7BD572CB" w14:textId="4260ED87"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0.001</w:t>
            </w:r>
          </w:p>
        </w:tc>
      </w:tr>
      <w:tr w:rsidR="001A4CEF" w14:paraId="32BF5536" w14:textId="77777777" w:rsidTr="00970759">
        <w:trPr>
          <w:jc w:val="center"/>
        </w:trPr>
        <w:tc>
          <w:tcPr>
            <w:tcW w:w="1697" w:type="dxa"/>
          </w:tcPr>
          <w:p w14:paraId="2C15FF86" w14:textId="7134BF7F"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Smoking_status_1</w:t>
            </w:r>
          </w:p>
        </w:tc>
        <w:tc>
          <w:tcPr>
            <w:tcW w:w="1659" w:type="dxa"/>
          </w:tcPr>
          <w:p w14:paraId="62F87D83" w14:textId="15580CBC"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71F3EF84" w14:textId="61603033"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0.016</w:t>
            </w:r>
          </w:p>
        </w:tc>
        <w:tc>
          <w:tcPr>
            <w:tcW w:w="1797" w:type="dxa"/>
            <w:vAlign w:val="bottom"/>
          </w:tcPr>
          <w:p w14:paraId="36388E7E" w14:textId="4789378A"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56BE3F93" w14:textId="77777777" w:rsidTr="00970759">
        <w:trPr>
          <w:jc w:val="center"/>
        </w:trPr>
        <w:tc>
          <w:tcPr>
            <w:tcW w:w="1697" w:type="dxa"/>
          </w:tcPr>
          <w:p w14:paraId="2C92E832" w14:textId="5B99BE35" w:rsidR="001A4CEF" w:rsidRPr="00CC2A3D" w:rsidRDefault="001A4CEF" w:rsidP="001A4CEF">
            <w:pPr>
              <w:rPr>
                <w:rFonts w:ascii="Arial" w:hAnsi="Arial" w:cs="Arial"/>
                <w:color w:val="212121"/>
                <w:sz w:val="18"/>
                <w:szCs w:val="18"/>
                <w:shd w:val="clear" w:color="auto" w:fill="FFFFFF"/>
              </w:rPr>
            </w:pPr>
            <w:r w:rsidRPr="00CC2A3D">
              <w:rPr>
                <w:rFonts w:ascii="Arial" w:hAnsi="Arial" w:cs="Arial"/>
                <w:color w:val="212121"/>
                <w:sz w:val="18"/>
                <w:szCs w:val="18"/>
                <w:shd w:val="clear" w:color="auto" w:fill="FFFFFF"/>
              </w:rPr>
              <w:t>Smoking_status_2</w:t>
            </w:r>
          </w:p>
        </w:tc>
        <w:tc>
          <w:tcPr>
            <w:tcW w:w="1659" w:type="dxa"/>
          </w:tcPr>
          <w:p w14:paraId="1AE2A177" w14:textId="6DED3BC5"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03592584" w14:textId="72DB0F74"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0.044</w:t>
            </w:r>
          </w:p>
        </w:tc>
        <w:tc>
          <w:tcPr>
            <w:tcW w:w="1797" w:type="dxa"/>
            <w:vAlign w:val="bottom"/>
          </w:tcPr>
          <w:p w14:paraId="0E00FB88" w14:textId="0DA8066A"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r w:rsidR="001A4CEF" w14:paraId="13B90779" w14:textId="77777777" w:rsidTr="00970759">
        <w:trPr>
          <w:jc w:val="center"/>
        </w:trPr>
        <w:tc>
          <w:tcPr>
            <w:tcW w:w="1697" w:type="dxa"/>
          </w:tcPr>
          <w:p w14:paraId="76208C1E" w14:textId="3C605BB6" w:rsidR="001A4CEF" w:rsidRPr="00CC2A3D"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Alcohol_2</w:t>
            </w:r>
          </w:p>
        </w:tc>
        <w:tc>
          <w:tcPr>
            <w:tcW w:w="1659" w:type="dxa"/>
          </w:tcPr>
          <w:p w14:paraId="59AC4752" w14:textId="40F3A97C" w:rsidR="001A4CEF" w:rsidRDefault="001A4CEF" w:rsidP="001A4CEF">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Binary</w:t>
            </w:r>
          </w:p>
        </w:tc>
        <w:tc>
          <w:tcPr>
            <w:tcW w:w="1671" w:type="dxa"/>
            <w:vAlign w:val="bottom"/>
          </w:tcPr>
          <w:p w14:paraId="4138E856" w14:textId="7102183E"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-0.014</w:t>
            </w:r>
          </w:p>
        </w:tc>
        <w:tc>
          <w:tcPr>
            <w:tcW w:w="1797" w:type="dxa"/>
            <w:vAlign w:val="bottom"/>
          </w:tcPr>
          <w:p w14:paraId="3F35F306" w14:textId="6F7AE3BD" w:rsidR="001A4CEF" w:rsidRDefault="001A4CEF" w:rsidP="001A4CEF">
            <w:pPr>
              <w:jc w:val="center"/>
              <w:rPr>
                <w:rFonts w:ascii="Arial" w:hAnsi="Arial" w:cs="Arial"/>
                <w:color w:val="212121"/>
                <w:sz w:val="18"/>
                <w:szCs w:val="18"/>
                <w:shd w:val="clear" w:color="auto" w:fill="FFFFFF"/>
              </w:rPr>
            </w:pPr>
            <w:r w:rsidRPr="001A4CEF">
              <w:rPr>
                <w:rFonts w:ascii="Arial" w:hAnsi="Arial" w:cs="Arial" w:hint="eastAsia"/>
                <w:color w:val="212121"/>
                <w:sz w:val="18"/>
                <w:szCs w:val="18"/>
                <w:shd w:val="clear" w:color="auto" w:fill="FFFFFF"/>
              </w:rPr>
              <w:t>0.000</w:t>
            </w:r>
          </w:p>
        </w:tc>
      </w:tr>
    </w:tbl>
    <w:p w14:paraId="7B71F78B" w14:textId="238BBD17" w:rsidR="00F220A5" w:rsidRDefault="00F220A5">
      <w:pPr>
        <w:rPr>
          <w:rFonts w:ascii="Arial" w:hAnsi="Arial" w:cs="Arial"/>
          <w:color w:val="212121"/>
          <w:sz w:val="18"/>
          <w:szCs w:val="18"/>
          <w:shd w:val="clear" w:color="auto" w:fill="FFFFFF"/>
        </w:rPr>
      </w:pPr>
    </w:p>
    <w:p w14:paraId="168D49D7" w14:textId="77777777" w:rsidR="00E63664" w:rsidRDefault="00E63664" w:rsidP="007907F7">
      <w:pPr>
        <w:widowControl/>
        <w:jc w:val="left"/>
        <w:rPr>
          <w:rFonts w:ascii="Arial" w:hAnsi="Arial" w:cs="Arial"/>
          <w:color w:val="212121"/>
          <w:sz w:val="18"/>
          <w:szCs w:val="18"/>
          <w:shd w:val="clear" w:color="auto" w:fill="FFFFFF"/>
        </w:rPr>
      </w:pPr>
      <w:r>
        <w:rPr>
          <w:rFonts w:ascii="Arial" w:hAnsi="Arial" w:cs="Arial"/>
          <w:color w:val="212121"/>
          <w:sz w:val="18"/>
          <w:szCs w:val="18"/>
          <w:shd w:val="clear" w:color="auto" w:fill="FFFFFF"/>
        </w:rPr>
        <w:br w:type="page"/>
      </w:r>
    </w:p>
    <w:p w14:paraId="76CAB754" w14:textId="0FCBFCF6" w:rsidR="003A7837" w:rsidRPr="00592110" w:rsidRDefault="003A7837" w:rsidP="003A7837">
      <w:pPr>
        <w:jc w:val="center"/>
        <w:rPr>
          <w:rFonts w:ascii="Arial" w:eastAsia="等线" w:hAnsi="Arial" w:cs="Arial"/>
          <w:b/>
          <w:bCs/>
          <w:kern w:val="0"/>
          <w:sz w:val="18"/>
          <w:szCs w:val="18"/>
        </w:rPr>
      </w:pPr>
      <w:r w:rsidRPr="00592110">
        <w:rPr>
          <w:rFonts w:ascii="Arial" w:eastAsia="等线" w:hAnsi="Arial" w:cs="Arial" w:hint="eastAsia"/>
          <w:b/>
          <w:bCs/>
          <w:kern w:val="0"/>
          <w:sz w:val="18"/>
          <w:szCs w:val="18"/>
        </w:rPr>
        <w:lastRenderedPageBreak/>
        <w:t xml:space="preserve">Table </w:t>
      </w:r>
      <w:r>
        <w:rPr>
          <w:rFonts w:ascii="Arial" w:eastAsia="等线" w:hAnsi="Arial" w:cs="Arial" w:hint="eastAsia"/>
          <w:b/>
          <w:bCs/>
          <w:kern w:val="0"/>
          <w:sz w:val="18"/>
          <w:szCs w:val="18"/>
        </w:rPr>
        <w:t>S</w:t>
      </w:r>
      <w:r w:rsidR="008F4998">
        <w:rPr>
          <w:rFonts w:ascii="Arial" w:eastAsia="等线" w:hAnsi="Arial" w:cs="Arial" w:hint="eastAsia"/>
          <w:b/>
          <w:bCs/>
          <w:kern w:val="0"/>
          <w:sz w:val="18"/>
          <w:szCs w:val="18"/>
        </w:rPr>
        <w:t>7</w:t>
      </w:r>
      <w:r>
        <w:rPr>
          <w:rFonts w:ascii="Arial" w:eastAsia="等线" w:hAnsi="Arial" w:cs="Arial" w:hint="eastAsia"/>
          <w:b/>
          <w:bCs/>
          <w:kern w:val="0"/>
          <w:sz w:val="18"/>
          <w:szCs w:val="18"/>
        </w:rPr>
        <w:t>.</w:t>
      </w:r>
      <w:r w:rsidRPr="00592110">
        <w:rPr>
          <w:rFonts w:ascii="Arial" w:eastAsia="等线" w:hAnsi="Arial" w:cs="Arial"/>
          <w:b/>
          <w:bCs/>
          <w:kern w:val="0"/>
          <w:sz w:val="18"/>
          <w:szCs w:val="18"/>
        </w:rPr>
        <w:t xml:space="preserve"> </w:t>
      </w:r>
      <w:r>
        <w:rPr>
          <w:rFonts w:ascii="Arial" w:eastAsia="等线" w:hAnsi="Arial" w:cs="Arial"/>
          <w:b/>
          <w:bCs/>
          <w:kern w:val="0"/>
          <w:sz w:val="18"/>
          <w:szCs w:val="18"/>
        </w:rPr>
        <w:t>O</w:t>
      </w:r>
      <w:r>
        <w:rPr>
          <w:rFonts w:ascii="Arial" w:eastAsia="等线" w:hAnsi="Arial" w:cs="Arial" w:hint="eastAsia"/>
          <w:b/>
          <w:bCs/>
          <w:kern w:val="0"/>
          <w:sz w:val="18"/>
          <w:szCs w:val="18"/>
        </w:rPr>
        <w:t>besity-related cancer code in NHANES</w:t>
      </w:r>
    </w:p>
    <w:tbl>
      <w:tblPr>
        <w:tblStyle w:val="a9"/>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844"/>
        <w:gridCol w:w="1659"/>
        <w:gridCol w:w="2152"/>
      </w:tblGrid>
      <w:tr w:rsidR="003A7837" w14:paraId="4758821A" w14:textId="77777777" w:rsidTr="00B45331">
        <w:trPr>
          <w:jc w:val="center"/>
        </w:trPr>
        <w:tc>
          <w:tcPr>
            <w:tcW w:w="3844" w:type="dxa"/>
            <w:tcBorders>
              <w:top w:val="single" w:sz="8" w:space="0" w:color="auto"/>
              <w:bottom w:val="single" w:sz="6" w:space="0" w:color="auto"/>
            </w:tcBorders>
          </w:tcPr>
          <w:p w14:paraId="59E80760" w14:textId="77777777" w:rsidR="003A7837" w:rsidRPr="00995797" w:rsidRDefault="003A7837" w:rsidP="00B45331">
            <w:pPr>
              <w:jc w:val="center"/>
              <w:rPr>
                <w:rFonts w:ascii="Arial" w:hAnsi="Arial" w:cs="Arial"/>
                <w:b/>
                <w:bCs/>
                <w:color w:val="212121"/>
                <w:sz w:val="18"/>
                <w:szCs w:val="18"/>
                <w:shd w:val="clear" w:color="auto" w:fill="FFFFFF"/>
              </w:rPr>
            </w:pPr>
            <w:r>
              <w:rPr>
                <w:rFonts w:hint="eastAsia"/>
                <w:b/>
                <w:bCs/>
                <w:sz w:val="18"/>
                <w:szCs w:val="18"/>
              </w:rPr>
              <w:t xml:space="preserve">Obesity-related cancer defined by </w:t>
            </w:r>
            <w:r w:rsidRPr="00995797">
              <w:rPr>
                <w:b/>
                <w:bCs/>
                <w:sz w:val="18"/>
                <w:szCs w:val="18"/>
              </w:rPr>
              <w:t>the IARC Working Group</w:t>
            </w:r>
          </w:p>
        </w:tc>
        <w:tc>
          <w:tcPr>
            <w:tcW w:w="1659" w:type="dxa"/>
            <w:tcBorders>
              <w:top w:val="single" w:sz="8" w:space="0" w:color="auto"/>
              <w:bottom w:val="single" w:sz="6" w:space="0" w:color="auto"/>
            </w:tcBorders>
          </w:tcPr>
          <w:p w14:paraId="356FE370" w14:textId="77777777" w:rsidR="003A7837" w:rsidRPr="00995797" w:rsidRDefault="003A7837" w:rsidP="00B45331">
            <w:pPr>
              <w:jc w:val="center"/>
              <w:rPr>
                <w:rFonts w:ascii="Arial" w:hAnsi="Arial" w:cs="Arial"/>
                <w:b/>
                <w:bCs/>
                <w:color w:val="212121"/>
                <w:sz w:val="18"/>
                <w:szCs w:val="18"/>
                <w:shd w:val="clear" w:color="auto" w:fill="FFFFFF"/>
              </w:rPr>
            </w:pPr>
            <w:r>
              <w:rPr>
                <w:rFonts w:hint="eastAsia"/>
                <w:b/>
                <w:bCs/>
                <w:sz w:val="18"/>
                <w:szCs w:val="18"/>
              </w:rPr>
              <w:t>Value or code in NHANES</w:t>
            </w:r>
          </w:p>
        </w:tc>
        <w:tc>
          <w:tcPr>
            <w:tcW w:w="2152" w:type="dxa"/>
            <w:tcBorders>
              <w:top w:val="single" w:sz="8" w:space="0" w:color="auto"/>
              <w:bottom w:val="single" w:sz="6" w:space="0" w:color="auto"/>
            </w:tcBorders>
          </w:tcPr>
          <w:p w14:paraId="2075194E" w14:textId="77777777" w:rsidR="003A7837" w:rsidRPr="00995797" w:rsidRDefault="003A7837" w:rsidP="00B45331">
            <w:pPr>
              <w:jc w:val="center"/>
              <w:rPr>
                <w:rFonts w:ascii="Arial" w:hAnsi="Arial" w:cs="Arial"/>
                <w:b/>
                <w:bCs/>
                <w:color w:val="212121"/>
                <w:sz w:val="18"/>
                <w:szCs w:val="18"/>
                <w:shd w:val="clear" w:color="auto" w:fill="FFFFFF"/>
              </w:rPr>
            </w:pPr>
            <w:r>
              <w:rPr>
                <w:rFonts w:hint="eastAsia"/>
                <w:b/>
                <w:bCs/>
                <w:sz w:val="18"/>
                <w:szCs w:val="18"/>
              </w:rPr>
              <w:t>Obesity-related cancer in NHANES</w:t>
            </w:r>
          </w:p>
        </w:tc>
      </w:tr>
      <w:tr w:rsidR="003A7837" w14:paraId="3012F244" w14:textId="77777777" w:rsidTr="00B45331">
        <w:trPr>
          <w:jc w:val="center"/>
        </w:trPr>
        <w:tc>
          <w:tcPr>
            <w:tcW w:w="3844" w:type="dxa"/>
          </w:tcPr>
          <w:p w14:paraId="29840533" w14:textId="77777777" w:rsidR="003A7837" w:rsidRPr="00995797" w:rsidRDefault="003A7837" w:rsidP="00B45331">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E</w:t>
            </w:r>
            <w:r w:rsidRPr="00995797">
              <w:rPr>
                <w:rFonts w:ascii="Arial" w:hAnsi="Arial" w:cs="Arial"/>
                <w:color w:val="212121"/>
                <w:sz w:val="18"/>
                <w:szCs w:val="18"/>
                <w:shd w:val="clear" w:color="auto" w:fill="FFFFFF"/>
              </w:rPr>
              <w:t>sophageal adenocarcinoma</w:t>
            </w:r>
          </w:p>
        </w:tc>
        <w:tc>
          <w:tcPr>
            <w:tcW w:w="1659" w:type="dxa"/>
          </w:tcPr>
          <w:p w14:paraId="48C842A1"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17</w:t>
            </w:r>
          </w:p>
        </w:tc>
        <w:tc>
          <w:tcPr>
            <w:tcW w:w="2152" w:type="dxa"/>
          </w:tcPr>
          <w:p w14:paraId="45B0F0CE"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Esophagus (esophageal)</w:t>
            </w:r>
          </w:p>
        </w:tc>
      </w:tr>
      <w:tr w:rsidR="003A7837" w14:paraId="6FED8E2A" w14:textId="77777777" w:rsidTr="00B45331">
        <w:trPr>
          <w:jc w:val="center"/>
        </w:trPr>
        <w:tc>
          <w:tcPr>
            <w:tcW w:w="3844" w:type="dxa"/>
          </w:tcPr>
          <w:p w14:paraId="61E4F5F7" w14:textId="77777777" w:rsidR="003A7837" w:rsidRPr="00995797" w:rsidRDefault="003A7837" w:rsidP="00B45331">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G</w:t>
            </w:r>
            <w:r w:rsidRPr="00995797">
              <w:rPr>
                <w:rFonts w:ascii="Arial" w:hAnsi="Arial" w:cs="Arial"/>
                <w:color w:val="212121"/>
                <w:sz w:val="18"/>
                <w:szCs w:val="18"/>
                <w:shd w:val="clear" w:color="auto" w:fill="FFFFFF"/>
              </w:rPr>
              <w:t>astric cardia</w:t>
            </w:r>
          </w:p>
        </w:tc>
        <w:tc>
          <w:tcPr>
            <w:tcW w:w="1659" w:type="dxa"/>
          </w:tcPr>
          <w:p w14:paraId="27BCE7B6"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35</w:t>
            </w:r>
          </w:p>
        </w:tc>
        <w:tc>
          <w:tcPr>
            <w:tcW w:w="2152" w:type="dxa"/>
          </w:tcPr>
          <w:p w14:paraId="151208F0"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Stomach</w:t>
            </w:r>
          </w:p>
        </w:tc>
      </w:tr>
      <w:tr w:rsidR="003A7837" w14:paraId="0065CB23" w14:textId="77777777" w:rsidTr="00B45331">
        <w:trPr>
          <w:jc w:val="center"/>
        </w:trPr>
        <w:tc>
          <w:tcPr>
            <w:tcW w:w="3844" w:type="dxa"/>
          </w:tcPr>
          <w:p w14:paraId="0773DD31" w14:textId="77777777" w:rsidR="003A7837" w:rsidRPr="00995797" w:rsidRDefault="003A7837" w:rsidP="00B45331">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C</w:t>
            </w:r>
            <w:r w:rsidRPr="00995797">
              <w:rPr>
                <w:rFonts w:ascii="Arial" w:hAnsi="Arial" w:cs="Arial"/>
                <w:color w:val="212121"/>
                <w:sz w:val="18"/>
                <w:szCs w:val="18"/>
                <w:shd w:val="clear" w:color="auto" w:fill="FFFFFF"/>
              </w:rPr>
              <w:t>olorectal</w:t>
            </w:r>
          </w:p>
        </w:tc>
        <w:tc>
          <w:tcPr>
            <w:tcW w:w="1659" w:type="dxa"/>
          </w:tcPr>
          <w:p w14:paraId="02F96511"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16</w:t>
            </w:r>
          </w:p>
        </w:tc>
        <w:tc>
          <w:tcPr>
            <w:tcW w:w="2152" w:type="dxa"/>
          </w:tcPr>
          <w:p w14:paraId="34A6DC7F"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Colon</w:t>
            </w:r>
          </w:p>
        </w:tc>
      </w:tr>
      <w:tr w:rsidR="003A7837" w14:paraId="105D2B33" w14:textId="77777777" w:rsidTr="00B45331">
        <w:trPr>
          <w:jc w:val="center"/>
        </w:trPr>
        <w:tc>
          <w:tcPr>
            <w:tcW w:w="3844" w:type="dxa"/>
          </w:tcPr>
          <w:p w14:paraId="5C2E9D68" w14:textId="77777777" w:rsidR="003A7837" w:rsidRPr="00995797" w:rsidRDefault="003A7837" w:rsidP="00B45331">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L</w:t>
            </w:r>
            <w:r w:rsidRPr="00995797">
              <w:rPr>
                <w:rFonts w:ascii="Arial" w:hAnsi="Arial" w:cs="Arial"/>
                <w:color w:val="212121"/>
                <w:sz w:val="18"/>
                <w:szCs w:val="18"/>
                <w:shd w:val="clear" w:color="auto" w:fill="FFFFFF"/>
              </w:rPr>
              <w:t>iver</w:t>
            </w:r>
          </w:p>
        </w:tc>
        <w:tc>
          <w:tcPr>
            <w:tcW w:w="1659" w:type="dxa"/>
          </w:tcPr>
          <w:p w14:paraId="0359989F"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22</w:t>
            </w:r>
          </w:p>
        </w:tc>
        <w:tc>
          <w:tcPr>
            <w:tcW w:w="2152" w:type="dxa"/>
          </w:tcPr>
          <w:p w14:paraId="1F40B49A"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Liver</w:t>
            </w:r>
          </w:p>
        </w:tc>
      </w:tr>
      <w:tr w:rsidR="003A7837" w14:paraId="287AAFC4" w14:textId="77777777" w:rsidTr="00B45331">
        <w:trPr>
          <w:jc w:val="center"/>
        </w:trPr>
        <w:tc>
          <w:tcPr>
            <w:tcW w:w="3844" w:type="dxa"/>
          </w:tcPr>
          <w:p w14:paraId="614F004B" w14:textId="77777777" w:rsidR="003A7837" w:rsidRPr="00995797" w:rsidRDefault="003A7837" w:rsidP="00B45331">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G</w:t>
            </w:r>
            <w:r w:rsidRPr="00995797">
              <w:rPr>
                <w:rFonts w:ascii="Arial" w:hAnsi="Arial" w:cs="Arial"/>
                <w:color w:val="212121"/>
                <w:sz w:val="18"/>
                <w:szCs w:val="18"/>
                <w:shd w:val="clear" w:color="auto" w:fill="FFFFFF"/>
              </w:rPr>
              <w:t>allbladder</w:t>
            </w:r>
          </w:p>
        </w:tc>
        <w:tc>
          <w:tcPr>
            <w:tcW w:w="1659" w:type="dxa"/>
          </w:tcPr>
          <w:p w14:paraId="2ECB2300"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18</w:t>
            </w:r>
          </w:p>
        </w:tc>
        <w:tc>
          <w:tcPr>
            <w:tcW w:w="2152" w:type="dxa"/>
          </w:tcPr>
          <w:p w14:paraId="420A841A"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Gallbladder </w:t>
            </w:r>
          </w:p>
        </w:tc>
      </w:tr>
      <w:tr w:rsidR="003A7837" w14:paraId="38BB81F4" w14:textId="77777777" w:rsidTr="00B45331">
        <w:trPr>
          <w:jc w:val="center"/>
        </w:trPr>
        <w:tc>
          <w:tcPr>
            <w:tcW w:w="3844" w:type="dxa"/>
          </w:tcPr>
          <w:p w14:paraId="05B5AF46" w14:textId="77777777" w:rsidR="003A7837" w:rsidRPr="00995797" w:rsidRDefault="003A7837" w:rsidP="00B45331">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P</w:t>
            </w:r>
            <w:r w:rsidRPr="00995797">
              <w:rPr>
                <w:rFonts w:ascii="Arial" w:hAnsi="Arial" w:cs="Arial"/>
                <w:color w:val="212121"/>
                <w:sz w:val="18"/>
                <w:szCs w:val="18"/>
                <w:shd w:val="clear" w:color="auto" w:fill="FFFFFF"/>
              </w:rPr>
              <w:t>ancreas</w:t>
            </w:r>
          </w:p>
        </w:tc>
        <w:tc>
          <w:tcPr>
            <w:tcW w:w="1659" w:type="dxa"/>
          </w:tcPr>
          <w:p w14:paraId="2611C555"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29</w:t>
            </w:r>
          </w:p>
        </w:tc>
        <w:tc>
          <w:tcPr>
            <w:tcW w:w="2152" w:type="dxa"/>
          </w:tcPr>
          <w:p w14:paraId="12CC0A80"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Pancreas (pancreatic)</w:t>
            </w:r>
          </w:p>
        </w:tc>
      </w:tr>
      <w:tr w:rsidR="003A7837" w14:paraId="1CCDECD7" w14:textId="77777777" w:rsidTr="00B45331">
        <w:trPr>
          <w:jc w:val="center"/>
        </w:trPr>
        <w:tc>
          <w:tcPr>
            <w:tcW w:w="3844" w:type="dxa"/>
          </w:tcPr>
          <w:p w14:paraId="0C7542FD" w14:textId="77777777" w:rsidR="003A7837" w:rsidRPr="00995797" w:rsidRDefault="003A7837" w:rsidP="00B45331">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P</w:t>
            </w:r>
            <w:r w:rsidRPr="00995797">
              <w:rPr>
                <w:rFonts w:ascii="Arial" w:hAnsi="Arial" w:cs="Arial"/>
                <w:color w:val="212121"/>
                <w:sz w:val="18"/>
                <w:szCs w:val="18"/>
                <w:shd w:val="clear" w:color="auto" w:fill="FFFFFF"/>
              </w:rPr>
              <w:t>ostmenopausal breast</w:t>
            </w:r>
          </w:p>
        </w:tc>
        <w:tc>
          <w:tcPr>
            <w:tcW w:w="1659" w:type="dxa"/>
          </w:tcPr>
          <w:p w14:paraId="0997931E"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14</w:t>
            </w:r>
          </w:p>
        </w:tc>
        <w:tc>
          <w:tcPr>
            <w:tcW w:w="2152" w:type="dxa"/>
          </w:tcPr>
          <w:p w14:paraId="16F3AA03"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Breast</w:t>
            </w:r>
          </w:p>
        </w:tc>
      </w:tr>
      <w:tr w:rsidR="003A7837" w14:paraId="6971781B" w14:textId="77777777" w:rsidTr="00B45331">
        <w:trPr>
          <w:jc w:val="center"/>
        </w:trPr>
        <w:tc>
          <w:tcPr>
            <w:tcW w:w="3844" w:type="dxa"/>
          </w:tcPr>
          <w:p w14:paraId="2303ACFA" w14:textId="77777777" w:rsidR="003A7837" w:rsidRPr="00995797" w:rsidRDefault="003A7837" w:rsidP="00B45331">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U</w:t>
            </w:r>
            <w:r w:rsidRPr="00995797">
              <w:rPr>
                <w:rFonts w:ascii="Arial" w:hAnsi="Arial" w:cs="Arial"/>
                <w:color w:val="212121"/>
                <w:sz w:val="18"/>
                <w:szCs w:val="18"/>
                <w:shd w:val="clear" w:color="auto" w:fill="FFFFFF"/>
              </w:rPr>
              <w:t>terus (corpus uteri)</w:t>
            </w:r>
          </w:p>
        </w:tc>
        <w:tc>
          <w:tcPr>
            <w:tcW w:w="1659" w:type="dxa"/>
          </w:tcPr>
          <w:p w14:paraId="5F0FC77D"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38</w:t>
            </w:r>
          </w:p>
        </w:tc>
        <w:tc>
          <w:tcPr>
            <w:tcW w:w="2152" w:type="dxa"/>
          </w:tcPr>
          <w:p w14:paraId="7B64E9FD"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Uterus (uterine)</w:t>
            </w:r>
          </w:p>
        </w:tc>
      </w:tr>
      <w:tr w:rsidR="003A7837" w14:paraId="1DDC8A18" w14:textId="77777777" w:rsidTr="00B45331">
        <w:trPr>
          <w:jc w:val="center"/>
        </w:trPr>
        <w:tc>
          <w:tcPr>
            <w:tcW w:w="3844" w:type="dxa"/>
          </w:tcPr>
          <w:p w14:paraId="4119A4E9" w14:textId="77777777" w:rsidR="003A7837" w:rsidRPr="00995797" w:rsidRDefault="003A7837" w:rsidP="00B45331">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O</w:t>
            </w:r>
            <w:r w:rsidRPr="00995797">
              <w:rPr>
                <w:rFonts w:ascii="Arial" w:hAnsi="Arial" w:cs="Arial"/>
                <w:color w:val="212121"/>
                <w:sz w:val="18"/>
                <w:szCs w:val="18"/>
                <w:shd w:val="clear" w:color="auto" w:fill="FFFFFF"/>
              </w:rPr>
              <w:t>vary</w:t>
            </w:r>
          </w:p>
        </w:tc>
        <w:tc>
          <w:tcPr>
            <w:tcW w:w="1659" w:type="dxa"/>
          </w:tcPr>
          <w:p w14:paraId="0FD85737"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28</w:t>
            </w:r>
          </w:p>
        </w:tc>
        <w:tc>
          <w:tcPr>
            <w:tcW w:w="2152" w:type="dxa"/>
          </w:tcPr>
          <w:p w14:paraId="799680EA"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Ovary (ovarian)</w:t>
            </w:r>
          </w:p>
        </w:tc>
      </w:tr>
      <w:tr w:rsidR="003A7837" w14:paraId="1BE3A9BB" w14:textId="77777777" w:rsidTr="00B45331">
        <w:trPr>
          <w:jc w:val="center"/>
        </w:trPr>
        <w:tc>
          <w:tcPr>
            <w:tcW w:w="3844" w:type="dxa"/>
          </w:tcPr>
          <w:p w14:paraId="30AA8294" w14:textId="77777777" w:rsidR="003A7837" w:rsidRPr="00995797" w:rsidRDefault="003A7837" w:rsidP="00B45331">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K</w:t>
            </w:r>
            <w:r w:rsidRPr="00995797">
              <w:rPr>
                <w:rFonts w:ascii="Arial" w:hAnsi="Arial" w:cs="Arial"/>
                <w:color w:val="212121"/>
                <w:sz w:val="18"/>
                <w:szCs w:val="18"/>
                <w:shd w:val="clear" w:color="auto" w:fill="FFFFFF"/>
              </w:rPr>
              <w:t>idney (renal-cell)</w:t>
            </w:r>
          </w:p>
        </w:tc>
        <w:tc>
          <w:tcPr>
            <w:tcW w:w="1659" w:type="dxa"/>
          </w:tcPr>
          <w:p w14:paraId="186022A9"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19</w:t>
            </w:r>
          </w:p>
        </w:tc>
        <w:tc>
          <w:tcPr>
            <w:tcW w:w="2152" w:type="dxa"/>
          </w:tcPr>
          <w:p w14:paraId="3B1E7E65"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Kidney</w:t>
            </w:r>
          </w:p>
        </w:tc>
      </w:tr>
      <w:tr w:rsidR="003A7837" w14:paraId="4B946097" w14:textId="77777777" w:rsidTr="00B45331">
        <w:trPr>
          <w:jc w:val="center"/>
        </w:trPr>
        <w:tc>
          <w:tcPr>
            <w:tcW w:w="3844" w:type="dxa"/>
          </w:tcPr>
          <w:p w14:paraId="07F337E4" w14:textId="77777777" w:rsidR="003A7837" w:rsidRPr="00995797" w:rsidRDefault="003A7837" w:rsidP="00B45331">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M</w:t>
            </w:r>
            <w:r w:rsidRPr="00995797">
              <w:rPr>
                <w:rFonts w:ascii="Arial" w:hAnsi="Arial" w:cs="Arial"/>
                <w:color w:val="212121"/>
                <w:sz w:val="18"/>
                <w:szCs w:val="18"/>
                <w:shd w:val="clear" w:color="auto" w:fill="FFFFFF"/>
              </w:rPr>
              <w:t>eningioma</w:t>
            </w:r>
          </w:p>
        </w:tc>
        <w:tc>
          <w:tcPr>
            <w:tcW w:w="1659" w:type="dxa"/>
          </w:tcPr>
          <w:p w14:paraId="18B3C7D9"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13</w:t>
            </w:r>
          </w:p>
        </w:tc>
        <w:tc>
          <w:tcPr>
            <w:tcW w:w="2152" w:type="dxa"/>
          </w:tcPr>
          <w:p w14:paraId="44069524"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Brain</w:t>
            </w:r>
          </w:p>
        </w:tc>
      </w:tr>
      <w:tr w:rsidR="003A7837" w14:paraId="3D95BCE0" w14:textId="77777777" w:rsidTr="00B45331">
        <w:trPr>
          <w:jc w:val="center"/>
        </w:trPr>
        <w:tc>
          <w:tcPr>
            <w:tcW w:w="3844" w:type="dxa"/>
          </w:tcPr>
          <w:p w14:paraId="164A6AE2" w14:textId="77777777" w:rsidR="003A7837" w:rsidRPr="00995797" w:rsidRDefault="003A7837" w:rsidP="00B45331">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T</w:t>
            </w:r>
            <w:r w:rsidRPr="00995797">
              <w:rPr>
                <w:rFonts w:ascii="Arial" w:hAnsi="Arial" w:cs="Arial"/>
                <w:color w:val="212121"/>
                <w:sz w:val="18"/>
                <w:szCs w:val="18"/>
                <w:shd w:val="clear" w:color="auto" w:fill="FFFFFF"/>
              </w:rPr>
              <w:t>hyroid</w:t>
            </w:r>
          </w:p>
        </w:tc>
        <w:tc>
          <w:tcPr>
            <w:tcW w:w="1659" w:type="dxa"/>
          </w:tcPr>
          <w:p w14:paraId="3FF31467"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37</w:t>
            </w:r>
          </w:p>
        </w:tc>
        <w:tc>
          <w:tcPr>
            <w:tcW w:w="2152" w:type="dxa"/>
          </w:tcPr>
          <w:p w14:paraId="6B628503"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Thyroid</w:t>
            </w:r>
          </w:p>
        </w:tc>
      </w:tr>
      <w:tr w:rsidR="003A7837" w14:paraId="50407366" w14:textId="77777777" w:rsidTr="00B45331">
        <w:trPr>
          <w:jc w:val="center"/>
        </w:trPr>
        <w:tc>
          <w:tcPr>
            <w:tcW w:w="3844" w:type="dxa"/>
          </w:tcPr>
          <w:p w14:paraId="347BAFB9" w14:textId="77777777" w:rsidR="003A7837" w:rsidRPr="00995797" w:rsidRDefault="003A7837" w:rsidP="00B45331">
            <w:pPr>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M</w:t>
            </w:r>
            <w:r w:rsidRPr="00995797">
              <w:rPr>
                <w:rFonts w:ascii="Arial" w:hAnsi="Arial" w:cs="Arial"/>
                <w:color w:val="212121"/>
                <w:sz w:val="18"/>
                <w:szCs w:val="18"/>
                <w:shd w:val="clear" w:color="auto" w:fill="FFFFFF"/>
              </w:rPr>
              <w:t>ultiple myeloma cancers</w:t>
            </w:r>
          </w:p>
        </w:tc>
        <w:tc>
          <w:tcPr>
            <w:tcW w:w="1659" w:type="dxa"/>
          </w:tcPr>
          <w:p w14:paraId="08111797"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12</w:t>
            </w:r>
          </w:p>
        </w:tc>
        <w:tc>
          <w:tcPr>
            <w:tcW w:w="2152" w:type="dxa"/>
          </w:tcPr>
          <w:p w14:paraId="12C2A4FF" w14:textId="77777777" w:rsidR="003A7837" w:rsidRPr="00995797" w:rsidRDefault="003A7837" w:rsidP="00B45331">
            <w:pPr>
              <w:jc w:val="center"/>
              <w:rPr>
                <w:rFonts w:ascii="Arial" w:hAnsi="Arial" w:cs="Arial"/>
                <w:color w:val="212121"/>
                <w:sz w:val="18"/>
                <w:szCs w:val="18"/>
                <w:shd w:val="clear" w:color="auto" w:fill="FFFFFF"/>
              </w:rPr>
            </w:pPr>
            <w:r w:rsidRPr="00995797">
              <w:rPr>
                <w:rFonts w:ascii="Arial" w:hAnsi="Arial" w:cs="Arial"/>
                <w:color w:val="212121"/>
                <w:sz w:val="18"/>
                <w:szCs w:val="18"/>
                <w:shd w:val="clear" w:color="auto" w:fill="FFFFFF"/>
              </w:rPr>
              <w:t>Bone </w:t>
            </w:r>
          </w:p>
        </w:tc>
      </w:tr>
    </w:tbl>
    <w:p w14:paraId="6F153243" w14:textId="6C0CA4B2" w:rsidR="008F4998" w:rsidRDefault="003A7837" w:rsidP="003A7837">
      <w:pPr>
        <w:widowControl/>
        <w:ind w:firstLineChars="200" w:firstLine="360"/>
        <w:jc w:val="left"/>
        <w:rPr>
          <w:rFonts w:ascii="Arial" w:hAnsi="Arial" w:cs="Arial"/>
          <w:color w:val="212121"/>
          <w:sz w:val="18"/>
          <w:szCs w:val="18"/>
          <w:shd w:val="clear" w:color="auto" w:fill="FFFFFF"/>
        </w:rPr>
      </w:pPr>
      <w:r w:rsidRPr="003A7837">
        <w:rPr>
          <w:rFonts w:ascii="Arial" w:hAnsi="Arial" w:cs="Arial"/>
          <w:color w:val="212121"/>
          <w:sz w:val="18"/>
          <w:szCs w:val="18"/>
          <w:shd w:val="clear" w:color="auto" w:fill="FFFFFF"/>
        </w:rPr>
        <w:t>IARC</w:t>
      </w:r>
      <w:r w:rsidRPr="003A7837">
        <w:rPr>
          <w:rFonts w:ascii="Arial" w:hAnsi="Arial" w:cs="Arial" w:hint="eastAsia"/>
          <w:color w:val="212121"/>
          <w:sz w:val="18"/>
          <w:szCs w:val="18"/>
          <w:shd w:val="clear" w:color="auto" w:fill="FFFFFF"/>
        </w:rPr>
        <w:t xml:space="preserve">: </w:t>
      </w:r>
      <w:r w:rsidRPr="003A7837">
        <w:rPr>
          <w:rFonts w:ascii="Arial" w:hAnsi="Arial" w:cs="Arial"/>
          <w:color w:val="212121"/>
          <w:sz w:val="18"/>
          <w:szCs w:val="18"/>
          <w:shd w:val="clear" w:color="auto" w:fill="FFFFFF"/>
        </w:rPr>
        <w:t>International Agency for Research on Cancer</w:t>
      </w:r>
      <w:r w:rsidR="008F4998">
        <w:rPr>
          <w:rFonts w:ascii="Arial" w:hAnsi="Arial" w:cs="Arial"/>
          <w:color w:val="212121"/>
          <w:sz w:val="18"/>
          <w:szCs w:val="18"/>
          <w:shd w:val="clear" w:color="auto" w:fill="FFFFFF"/>
        </w:rPr>
        <w:br w:type="page"/>
      </w:r>
    </w:p>
    <w:p w14:paraId="61AAA735" w14:textId="70E34CEB" w:rsidR="008F4998" w:rsidRDefault="008F4998" w:rsidP="008F4998">
      <w:pPr>
        <w:jc w:val="center"/>
        <w:rPr>
          <w:rFonts w:ascii="Arial" w:hAnsi="Arial" w:cs="Arial"/>
          <w:b/>
          <w:bCs/>
          <w:sz w:val="18"/>
          <w:szCs w:val="18"/>
        </w:rPr>
      </w:pPr>
      <w:r>
        <w:rPr>
          <w:rFonts w:ascii="Arial" w:hAnsi="Arial" w:cs="Arial"/>
          <w:b/>
          <w:bCs/>
          <w:sz w:val="18"/>
          <w:szCs w:val="18"/>
        </w:rPr>
        <w:lastRenderedPageBreak/>
        <w:t>Table S</w:t>
      </w:r>
      <w:r>
        <w:rPr>
          <w:rFonts w:ascii="Arial" w:hAnsi="Arial" w:cs="Arial" w:hint="eastAsia"/>
          <w:b/>
          <w:bCs/>
          <w:sz w:val="18"/>
          <w:szCs w:val="18"/>
        </w:rPr>
        <w:t>8</w:t>
      </w:r>
      <w:r>
        <w:rPr>
          <w:rFonts w:ascii="Arial" w:hAnsi="Arial" w:cs="Arial"/>
          <w:b/>
          <w:bCs/>
          <w:sz w:val="18"/>
          <w:szCs w:val="18"/>
        </w:rPr>
        <w:t xml:space="preserve">. </w:t>
      </w:r>
      <w:r>
        <w:rPr>
          <w:rFonts w:ascii="Arial" w:hAnsi="Arial" w:cs="Arial" w:hint="eastAsia"/>
          <w:b/>
          <w:bCs/>
          <w:sz w:val="18"/>
          <w:szCs w:val="18"/>
        </w:rPr>
        <w:t>Sensitivity analys</w:t>
      </w:r>
      <w:r w:rsidR="00973F1E">
        <w:rPr>
          <w:rFonts w:ascii="Arial" w:hAnsi="Arial" w:cs="Arial" w:hint="eastAsia"/>
          <w:b/>
          <w:bCs/>
          <w:sz w:val="18"/>
          <w:szCs w:val="18"/>
        </w:rPr>
        <w:t>e</w:t>
      </w:r>
      <w:r>
        <w:rPr>
          <w:rFonts w:ascii="Arial" w:hAnsi="Arial" w:cs="Arial" w:hint="eastAsia"/>
          <w:b/>
          <w:bCs/>
          <w:sz w:val="18"/>
          <w:szCs w:val="18"/>
        </w:rPr>
        <w:t xml:space="preserve">s </w:t>
      </w:r>
    </w:p>
    <w:tbl>
      <w:tblPr>
        <w:tblStyle w:val="a9"/>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544"/>
      </w:tblGrid>
      <w:tr w:rsidR="008F4998" w:rsidRPr="00F26BE0" w14:paraId="0AC88840" w14:textId="77777777" w:rsidTr="005148DF">
        <w:trPr>
          <w:jc w:val="center"/>
        </w:trPr>
        <w:tc>
          <w:tcPr>
            <w:tcW w:w="3119" w:type="dxa"/>
            <w:tcBorders>
              <w:top w:val="single" w:sz="8" w:space="0" w:color="auto"/>
              <w:bottom w:val="single" w:sz="6" w:space="0" w:color="auto"/>
            </w:tcBorders>
          </w:tcPr>
          <w:p w14:paraId="6ADD7B43" w14:textId="77777777" w:rsidR="008F4998" w:rsidRDefault="008F4998" w:rsidP="005148DF">
            <w:pPr>
              <w:jc w:val="center"/>
              <w:rPr>
                <w:rFonts w:ascii="Arial" w:hAnsi="Arial" w:cs="Arial"/>
                <w:b/>
                <w:bCs/>
                <w:sz w:val="18"/>
                <w:szCs w:val="18"/>
              </w:rPr>
            </w:pPr>
            <w:r>
              <w:rPr>
                <w:rFonts w:ascii="Arial" w:hAnsi="Arial" w:cs="Arial" w:hint="eastAsia"/>
                <w:b/>
                <w:bCs/>
                <w:sz w:val="18"/>
                <w:szCs w:val="18"/>
              </w:rPr>
              <w:t>Variable</w:t>
            </w:r>
          </w:p>
        </w:tc>
        <w:tc>
          <w:tcPr>
            <w:tcW w:w="3544" w:type="dxa"/>
            <w:tcBorders>
              <w:top w:val="single" w:sz="8" w:space="0" w:color="auto"/>
              <w:bottom w:val="single" w:sz="6" w:space="0" w:color="auto"/>
            </w:tcBorders>
          </w:tcPr>
          <w:p w14:paraId="4DCE9F77" w14:textId="77777777" w:rsidR="008F4998" w:rsidRPr="00ED4BEE" w:rsidRDefault="008F4998" w:rsidP="005148DF">
            <w:pPr>
              <w:jc w:val="center"/>
              <w:rPr>
                <w:rFonts w:ascii="Arial" w:hAnsi="Arial" w:cs="Arial"/>
                <w:b/>
                <w:bCs/>
                <w:sz w:val="18"/>
                <w:szCs w:val="18"/>
                <w:lang w:val="fr-FR"/>
              </w:rPr>
            </w:pPr>
            <w:r w:rsidRPr="00E63664">
              <w:rPr>
                <w:rFonts w:ascii="Arial" w:hAnsi="Arial" w:cs="Arial"/>
                <w:b/>
                <w:bCs/>
                <w:i/>
                <w:iCs/>
                <w:sz w:val="18"/>
                <w:szCs w:val="18"/>
              </w:rPr>
              <w:t>β</w:t>
            </w:r>
            <w:r w:rsidRPr="00ED4BEE">
              <w:rPr>
                <w:rFonts w:ascii="Arial" w:hAnsi="Arial" w:cs="Arial" w:hint="eastAsia"/>
                <w:b/>
                <w:bCs/>
                <w:i/>
                <w:iCs/>
                <w:sz w:val="18"/>
                <w:szCs w:val="18"/>
                <w:lang w:val="fr-FR"/>
              </w:rPr>
              <w:t xml:space="preserve"> </w:t>
            </w:r>
            <w:r w:rsidRPr="00ED4BEE">
              <w:rPr>
                <w:rFonts w:ascii="Arial" w:hAnsi="Arial" w:cs="Arial" w:hint="eastAsia"/>
                <w:b/>
                <w:bCs/>
                <w:sz w:val="18"/>
                <w:szCs w:val="18"/>
                <w:lang w:val="fr-FR"/>
              </w:rPr>
              <w:t xml:space="preserve">(95% CI) / </w:t>
            </w:r>
            <w:r w:rsidRPr="00ED4BEE">
              <w:rPr>
                <w:rFonts w:ascii="Arial" w:hAnsi="Arial" w:cs="Arial"/>
                <w:b/>
                <w:bCs/>
                <w:sz w:val="18"/>
                <w:szCs w:val="18"/>
                <w:lang w:val="fr-FR"/>
              </w:rPr>
              <w:t>absolute</w:t>
            </w:r>
            <w:r w:rsidRPr="00ED4BEE">
              <w:rPr>
                <w:rFonts w:ascii="Arial" w:hAnsi="Arial" w:cs="Arial" w:hint="eastAsia"/>
                <w:b/>
                <w:bCs/>
                <w:sz w:val="18"/>
                <w:szCs w:val="18"/>
                <w:lang w:val="fr-FR"/>
              </w:rPr>
              <w:t xml:space="preserve"> change (95% CI)</w:t>
            </w:r>
          </w:p>
        </w:tc>
      </w:tr>
      <w:tr w:rsidR="008F4998" w14:paraId="524841F8" w14:textId="77777777" w:rsidTr="005148DF">
        <w:trPr>
          <w:jc w:val="center"/>
        </w:trPr>
        <w:tc>
          <w:tcPr>
            <w:tcW w:w="3119" w:type="dxa"/>
            <w:tcBorders>
              <w:top w:val="single" w:sz="6" w:space="0" w:color="auto"/>
            </w:tcBorders>
            <w:shd w:val="clear" w:color="auto" w:fill="BFBFBF" w:themeFill="background1" w:themeFillShade="BF"/>
          </w:tcPr>
          <w:p w14:paraId="4A1FC7EE" w14:textId="77777777" w:rsidR="008F4998" w:rsidRDefault="008F4998" w:rsidP="005148DF">
            <w:pPr>
              <w:jc w:val="left"/>
              <w:rPr>
                <w:rFonts w:ascii="Arial" w:hAnsi="Arial" w:cs="Arial"/>
                <w:b/>
                <w:bCs/>
                <w:sz w:val="18"/>
                <w:szCs w:val="18"/>
              </w:rPr>
            </w:pPr>
            <w:r>
              <w:rPr>
                <w:rFonts w:ascii="Arial" w:hAnsi="Arial" w:cs="Arial" w:hint="eastAsia"/>
                <w:b/>
                <w:bCs/>
                <w:sz w:val="18"/>
                <w:szCs w:val="18"/>
              </w:rPr>
              <w:t>Association analysis</w:t>
            </w:r>
          </w:p>
        </w:tc>
        <w:tc>
          <w:tcPr>
            <w:tcW w:w="3544" w:type="dxa"/>
            <w:tcBorders>
              <w:top w:val="single" w:sz="6" w:space="0" w:color="auto"/>
            </w:tcBorders>
            <w:shd w:val="clear" w:color="auto" w:fill="BFBFBF" w:themeFill="background1" w:themeFillShade="BF"/>
          </w:tcPr>
          <w:p w14:paraId="4045D6A5" w14:textId="77777777" w:rsidR="008F4998" w:rsidRPr="00E52EB4" w:rsidRDefault="008F4998" w:rsidP="005148DF">
            <w:pPr>
              <w:jc w:val="left"/>
              <w:rPr>
                <w:rFonts w:ascii="Arial" w:hAnsi="Arial" w:cs="Arial"/>
                <w:sz w:val="18"/>
                <w:szCs w:val="18"/>
              </w:rPr>
            </w:pPr>
          </w:p>
        </w:tc>
      </w:tr>
      <w:tr w:rsidR="008F4998" w14:paraId="016CF9BA" w14:textId="77777777" w:rsidTr="005148DF">
        <w:trPr>
          <w:jc w:val="center"/>
        </w:trPr>
        <w:tc>
          <w:tcPr>
            <w:tcW w:w="3119" w:type="dxa"/>
          </w:tcPr>
          <w:p w14:paraId="3917B29E" w14:textId="77777777" w:rsidR="008F4998" w:rsidRDefault="008F4998" w:rsidP="005148DF">
            <w:pPr>
              <w:jc w:val="left"/>
              <w:rPr>
                <w:rFonts w:ascii="Arial" w:hAnsi="Arial" w:cs="Arial"/>
                <w:b/>
                <w:bCs/>
                <w:sz w:val="18"/>
                <w:szCs w:val="18"/>
              </w:rPr>
            </w:pPr>
            <w:r>
              <w:rPr>
                <w:rFonts w:ascii="Arial" w:hAnsi="Arial" w:cs="Arial" w:hint="eastAsia"/>
                <w:b/>
                <w:bCs/>
                <w:sz w:val="18"/>
                <w:szCs w:val="18"/>
              </w:rPr>
              <w:t>Sleep duration</w:t>
            </w:r>
          </w:p>
        </w:tc>
        <w:tc>
          <w:tcPr>
            <w:tcW w:w="3544" w:type="dxa"/>
          </w:tcPr>
          <w:p w14:paraId="5D2C23F9" w14:textId="77777777" w:rsidR="008F4998" w:rsidRPr="00E52EB4" w:rsidRDefault="008F4998" w:rsidP="005148DF">
            <w:pPr>
              <w:jc w:val="left"/>
              <w:rPr>
                <w:rFonts w:ascii="Arial" w:hAnsi="Arial" w:cs="Arial"/>
                <w:sz w:val="18"/>
                <w:szCs w:val="18"/>
              </w:rPr>
            </w:pPr>
          </w:p>
        </w:tc>
      </w:tr>
      <w:tr w:rsidR="008F4998" w14:paraId="62232FA6" w14:textId="77777777" w:rsidTr="005148DF">
        <w:trPr>
          <w:jc w:val="center"/>
        </w:trPr>
        <w:tc>
          <w:tcPr>
            <w:tcW w:w="3119" w:type="dxa"/>
          </w:tcPr>
          <w:p w14:paraId="4CB5081F" w14:textId="77777777" w:rsidR="008F4998" w:rsidRDefault="008F4998" w:rsidP="005148DF">
            <w:pPr>
              <w:jc w:val="left"/>
              <w:rPr>
                <w:rFonts w:ascii="Arial" w:hAnsi="Arial" w:cs="Arial"/>
                <w:b/>
                <w:bCs/>
                <w:sz w:val="18"/>
                <w:szCs w:val="18"/>
              </w:rPr>
            </w:pPr>
            <w:r>
              <w:rPr>
                <w:rFonts w:ascii="Arial" w:hAnsi="Arial" w:cs="Arial" w:hint="eastAsia"/>
                <w:b/>
                <w:bCs/>
                <w:sz w:val="18"/>
                <w:szCs w:val="18"/>
              </w:rPr>
              <w:t xml:space="preserve">  Other durations</w:t>
            </w:r>
          </w:p>
        </w:tc>
        <w:tc>
          <w:tcPr>
            <w:tcW w:w="3544" w:type="dxa"/>
          </w:tcPr>
          <w:p w14:paraId="580565E7" w14:textId="77777777" w:rsidR="008F4998" w:rsidRPr="00E52EB4" w:rsidRDefault="008F4998" w:rsidP="005148DF">
            <w:pPr>
              <w:jc w:val="left"/>
              <w:rPr>
                <w:rFonts w:ascii="Arial" w:hAnsi="Arial" w:cs="Arial"/>
                <w:sz w:val="18"/>
                <w:szCs w:val="18"/>
              </w:rPr>
            </w:pPr>
            <w:r>
              <w:rPr>
                <w:rFonts w:ascii="Arial" w:hAnsi="Arial" w:cs="Arial" w:hint="eastAsia"/>
                <w:sz w:val="18"/>
                <w:szCs w:val="18"/>
              </w:rPr>
              <w:t>[reference]</w:t>
            </w:r>
          </w:p>
        </w:tc>
      </w:tr>
      <w:tr w:rsidR="008F4998" w14:paraId="18076A1F" w14:textId="77777777" w:rsidTr="005148DF">
        <w:trPr>
          <w:jc w:val="center"/>
        </w:trPr>
        <w:tc>
          <w:tcPr>
            <w:tcW w:w="3119" w:type="dxa"/>
          </w:tcPr>
          <w:p w14:paraId="7AE7E03F" w14:textId="77777777" w:rsidR="008F4998" w:rsidRDefault="008F4998" w:rsidP="005148DF">
            <w:pPr>
              <w:jc w:val="left"/>
              <w:rPr>
                <w:rFonts w:ascii="Arial" w:hAnsi="Arial" w:cs="Arial"/>
                <w:b/>
                <w:bCs/>
                <w:sz w:val="18"/>
                <w:szCs w:val="18"/>
              </w:rPr>
            </w:pPr>
            <w:r>
              <w:rPr>
                <w:rFonts w:ascii="Arial" w:hAnsi="Arial" w:cs="Arial" w:hint="eastAsia"/>
                <w:b/>
                <w:bCs/>
                <w:sz w:val="18"/>
                <w:szCs w:val="18"/>
              </w:rPr>
              <w:t xml:space="preserve">  7-8 hours</w:t>
            </w:r>
          </w:p>
        </w:tc>
        <w:tc>
          <w:tcPr>
            <w:tcW w:w="3544" w:type="dxa"/>
          </w:tcPr>
          <w:p w14:paraId="2C92D523" w14:textId="77777777" w:rsidR="008F4998" w:rsidRDefault="008F4998" w:rsidP="005148DF">
            <w:pPr>
              <w:jc w:val="left"/>
              <w:rPr>
                <w:rFonts w:ascii="Arial" w:hAnsi="Arial" w:cs="Arial"/>
                <w:sz w:val="18"/>
                <w:szCs w:val="18"/>
              </w:rPr>
            </w:pPr>
            <w:r>
              <w:rPr>
                <w:rFonts w:ascii="Arial" w:hAnsi="Arial" w:cs="Arial" w:hint="eastAsia"/>
                <w:sz w:val="18"/>
                <w:szCs w:val="18"/>
              </w:rPr>
              <w:t xml:space="preserve">-0.863 (-0.971, -0.755) </w:t>
            </w:r>
            <w:r w:rsidRPr="00ED4BEE">
              <w:rPr>
                <w:rFonts w:ascii="Arial" w:hAnsi="Arial" w:cs="Arial" w:hint="eastAsia"/>
                <w:sz w:val="18"/>
                <w:szCs w:val="18"/>
                <w:vertAlign w:val="superscript"/>
              </w:rPr>
              <w:t>a</w:t>
            </w:r>
          </w:p>
        </w:tc>
      </w:tr>
      <w:tr w:rsidR="008F4998" w14:paraId="55EB01AD" w14:textId="77777777" w:rsidTr="005148DF">
        <w:trPr>
          <w:jc w:val="center"/>
        </w:trPr>
        <w:tc>
          <w:tcPr>
            <w:tcW w:w="3119" w:type="dxa"/>
            <w:shd w:val="clear" w:color="auto" w:fill="BFBFBF" w:themeFill="background1" w:themeFillShade="BF"/>
          </w:tcPr>
          <w:p w14:paraId="6F7EE8E5" w14:textId="77777777" w:rsidR="008F4998" w:rsidRDefault="008F4998" w:rsidP="005148DF">
            <w:pPr>
              <w:jc w:val="left"/>
              <w:rPr>
                <w:rFonts w:ascii="Arial" w:hAnsi="Arial" w:cs="Arial"/>
                <w:b/>
                <w:bCs/>
                <w:sz w:val="18"/>
                <w:szCs w:val="18"/>
              </w:rPr>
            </w:pPr>
            <w:r>
              <w:rPr>
                <w:rFonts w:ascii="Arial" w:hAnsi="Arial" w:cs="Arial" w:hint="eastAsia"/>
                <w:b/>
                <w:bCs/>
                <w:sz w:val="18"/>
                <w:szCs w:val="18"/>
              </w:rPr>
              <w:t>Hypothetical intervention</w:t>
            </w:r>
          </w:p>
        </w:tc>
        <w:tc>
          <w:tcPr>
            <w:tcW w:w="3544" w:type="dxa"/>
            <w:shd w:val="clear" w:color="auto" w:fill="BFBFBF" w:themeFill="background1" w:themeFillShade="BF"/>
            <w:vAlign w:val="center"/>
          </w:tcPr>
          <w:p w14:paraId="72B99DE3" w14:textId="77777777" w:rsidR="008F4998" w:rsidRPr="00C204CE" w:rsidRDefault="008F4998" w:rsidP="005148DF">
            <w:pPr>
              <w:jc w:val="left"/>
              <w:rPr>
                <w:rFonts w:ascii="Arial" w:hAnsi="Arial" w:cs="Arial"/>
                <w:sz w:val="18"/>
                <w:szCs w:val="18"/>
              </w:rPr>
            </w:pPr>
          </w:p>
        </w:tc>
      </w:tr>
      <w:tr w:rsidR="008F4998" w14:paraId="4CF76163" w14:textId="77777777" w:rsidTr="005148DF">
        <w:trPr>
          <w:jc w:val="center"/>
        </w:trPr>
        <w:tc>
          <w:tcPr>
            <w:tcW w:w="3119" w:type="dxa"/>
            <w:vAlign w:val="center"/>
          </w:tcPr>
          <w:p w14:paraId="33AC3F90" w14:textId="77777777" w:rsidR="008F4998" w:rsidRDefault="008F4998" w:rsidP="005148DF">
            <w:pPr>
              <w:jc w:val="left"/>
              <w:rPr>
                <w:rFonts w:ascii="Arial" w:hAnsi="Arial" w:cs="Arial"/>
                <w:b/>
                <w:bCs/>
                <w:sz w:val="18"/>
                <w:szCs w:val="18"/>
              </w:rPr>
            </w:pPr>
            <w:r>
              <w:rPr>
                <w:rFonts w:ascii="Arial" w:hAnsi="Arial" w:cs="Arial" w:hint="eastAsia"/>
                <w:b/>
                <w:bCs/>
                <w:sz w:val="18"/>
                <w:szCs w:val="18"/>
              </w:rPr>
              <w:t xml:space="preserve">  7-8 hours</w:t>
            </w:r>
          </w:p>
        </w:tc>
        <w:tc>
          <w:tcPr>
            <w:tcW w:w="3544" w:type="dxa"/>
            <w:vAlign w:val="center"/>
          </w:tcPr>
          <w:p w14:paraId="720F387F" w14:textId="77777777" w:rsidR="008F4998" w:rsidRPr="005D1F57" w:rsidRDefault="008F4998" w:rsidP="005148DF">
            <w:pPr>
              <w:rPr>
                <w:rFonts w:ascii="Arial" w:hAnsi="Arial" w:cs="Arial"/>
                <w:sz w:val="18"/>
                <w:szCs w:val="18"/>
              </w:rPr>
            </w:pPr>
            <w:r>
              <w:rPr>
                <w:rFonts w:ascii="Arial" w:hAnsi="Arial" w:cs="Arial" w:hint="eastAsia"/>
                <w:sz w:val="18"/>
                <w:szCs w:val="18"/>
              </w:rPr>
              <w:t xml:space="preserve">0.757 (0.750, 0.764) </w:t>
            </w:r>
            <w:r w:rsidRPr="00ED4BEE">
              <w:rPr>
                <w:rFonts w:ascii="Arial" w:hAnsi="Arial" w:cs="Arial" w:hint="eastAsia"/>
                <w:sz w:val="18"/>
                <w:szCs w:val="18"/>
                <w:vertAlign w:val="superscript"/>
              </w:rPr>
              <w:t>b</w:t>
            </w:r>
          </w:p>
        </w:tc>
      </w:tr>
    </w:tbl>
    <w:p w14:paraId="495FF98B" w14:textId="77777777" w:rsidR="008F4998" w:rsidRPr="00ED4BEE" w:rsidRDefault="008F4998" w:rsidP="008F4998">
      <w:pPr>
        <w:widowControl/>
        <w:ind w:firstLineChars="500" w:firstLine="900"/>
        <w:jc w:val="left"/>
        <w:rPr>
          <w:rFonts w:ascii="Arial" w:hAnsi="Arial" w:cs="Arial"/>
          <w:sz w:val="18"/>
          <w:szCs w:val="18"/>
          <w:lang w:val="fr-FR"/>
        </w:rPr>
      </w:pPr>
      <w:r w:rsidRPr="00ED4BEE">
        <w:rPr>
          <w:rFonts w:ascii="Arial" w:hAnsi="Arial" w:cs="Arial" w:hint="eastAsia"/>
          <w:color w:val="212121"/>
          <w:sz w:val="18"/>
          <w:szCs w:val="18"/>
          <w:shd w:val="clear" w:color="auto" w:fill="FFFFFF"/>
        </w:rPr>
        <w:t xml:space="preserve">a. </w:t>
      </w:r>
      <w:r w:rsidRPr="00ED4BEE">
        <w:rPr>
          <w:rFonts w:ascii="Arial" w:hAnsi="Arial" w:cs="Arial"/>
          <w:i/>
          <w:iCs/>
          <w:sz w:val="18"/>
          <w:szCs w:val="18"/>
        </w:rPr>
        <w:t>β</w:t>
      </w:r>
      <w:r w:rsidRPr="00ED4BEE">
        <w:rPr>
          <w:rFonts w:ascii="Arial" w:hAnsi="Arial" w:cs="Arial" w:hint="eastAsia"/>
          <w:i/>
          <w:iCs/>
          <w:sz w:val="18"/>
          <w:szCs w:val="18"/>
          <w:lang w:val="fr-FR"/>
        </w:rPr>
        <w:t xml:space="preserve"> </w:t>
      </w:r>
      <w:r w:rsidRPr="00ED4BEE">
        <w:rPr>
          <w:rFonts w:ascii="Arial" w:hAnsi="Arial" w:cs="Arial" w:hint="eastAsia"/>
          <w:sz w:val="18"/>
          <w:szCs w:val="18"/>
          <w:lang w:val="fr-FR"/>
        </w:rPr>
        <w:t>(95% CI)</w:t>
      </w:r>
    </w:p>
    <w:p w14:paraId="3C173720" w14:textId="74C76DA2" w:rsidR="00465F83" w:rsidRDefault="008F4998" w:rsidP="008F4998">
      <w:pPr>
        <w:widowControl/>
        <w:ind w:firstLineChars="500" w:firstLine="900"/>
        <w:jc w:val="left"/>
        <w:rPr>
          <w:rFonts w:ascii="Arial" w:hAnsi="Arial" w:cs="Arial"/>
          <w:color w:val="212121"/>
          <w:sz w:val="18"/>
          <w:szCs w:val="18"/>
          <w:shd w:val="clear" w:color="auto" w:fill="FFFFFF"/>
        </w:rPr>
      </w:pPr>
      <w:r w:rsidRPr="00ED4BEE">
        <w:rPr>
          <w:rFonts w:ascii="Arial" w:hAnsi="Arial" w:cs="Arial" w:hint="eastAsia"/>
          <w:sz w:val="18"/>
          <w:szCs w:val="18"/>
          <w:lang w:val="fr-FR"/>
        </w:rPr>
        <w:t xml:space="preserve">b. </w:t>
      </w:r>
      <w:r w:rsidRPr="00ED4BEE">
        <w:rPr>
          <w:rFonts w:ascii="Arial" w:hAnsi="Arial" w:cs="Arial"/>
          <w:sz w:val="18"/>
          <w:szCs w:val="18"/>
          <w:lang w:val="fr-FR"/>
        </w:rPr>
        <w:t>absolute</w:t>
      </w:r>
      <w:r w:rsidRPr="00ED4BEE">
        <w:rPr>
          <w:rFonts w:ascii="Arial" w:hAnsi="Arial" w:cs="Arial" w:hint="eastAsia"/>
          <w:sz w:val="18"/>
          <w:szCs w:val="18"/>
          <w:lang w:val="fr-FR"/>
        </w:rPr>
        <w:t xml:space="preserve"> change (95% CI)</w:t>
      </w:r>
    </w:p>
    <w:p w14:paraId="32BBDECC" w14:textId="7936BECE" w:rsidR="00465F83" w:rsidRDefault="00465F83" w:rsidP="008F4998">
      <w:pPr>
        <w:widowControl/>
        <w:jc w:val="center"/>
        <w:rPr>
          <w:rFonts w:ascii="Arial" w:hAnsi="Arial" w:cs="Arial"/>
          <w:b/>
          <w:bCs/>
          <w:sz w:val="18"/>
          <w:szCs w:val="18"/>
        </w:rPr>
      </w:pPr>
      <w:r>
        <w:rPr>
          <w:rFonts w:ascii="Arial" w:hAnsi="Arial" w:cs="Arial"/>
          <w:color w:val="212121"/>
          <w:sz w:val="18"/>
          <w:szCs w:val="18"/>
          <w:shd w:val="clear" w:color="auto" w:fill="FFFFFF"/>
        </w:rPr>
        <w:br w:type="page"/>
      </w:r>
      <w:r>
        <w:rPr>
          <w:rFonts w:ascii="Arial" w:hAnsi="Arial" w:cs="Arial"/>
          <w:b/>
          <w:bCs/>
          <w:sz w:val="18"/>
          <w:szCs w:val="18"/>
        </w:rPr>
        <w:lastRenderedPageBreak/>
        <w:t>Table S</w:t>
      </w:r>
      <w:r>
        <w:rPr>
          <w:rFonts w:ascii="Arial" w:hAnsi="Arial" w:cs="Arial" w:hint="eastAsia"/>
          <w:b/>
          <w:bCs/>
          <w:sz w:val="18"/>
          <w:szCs w:val="18"/>
        </w:rPr>
        <w:t>9</w:t>
      </w:r>
      <w:r>
        <w:rPr>
          <w:rFonts w:ascii="Arial" w:hAnsi="Arial" w:cs="Arial"/>
          <w:b/>
          <w:bCs/>
          <w:sz w:val="18"/>
          <w:szCs w:val="18"/>
        </w:rPr>
        <w:t xml:space="preserve">. </w:t>
      </w:r>
      <w:r>
        <w:rPr>
          <w:rFonts w:ascii="Arial" w:hAnsi="Arial" w:cs="Arial" w:hint="eastAsia"/>
          <w:b/>
          <w:bCs/>
          <w:sz w:val="18"/>
          <w:szCs w:val="18"/>
        </w:rPr>
        <w:t>Mediation</w:t>
      </w:r>
      <w:r>
        <w:rPr>
          <w:rFonts w:ascii="Arial" w:hAnsi="Arial" w:cs="Arial" w:hint="eastAsia"/>
          <w:b/>
          <w:bCs/>
          <w:sz w:val="18"/>
          <w:szCs w:val="18"/>
        </w:rPr>
        <w:t xml:space="preserve"> analys</w:t>
      </w:r>
      <w:r w:rsidR="008F4998">
        <w:rPr>
          <w:rFonts w:ascii="Arial" w:hAnsi="Arial" w:cs="Arial" w:hint="eastAsia"/>
          <w:b/>
          <w:bCs/>
          <w:sz w:val="18"/>
          <w:szCs w:val="18"/>
        </w:rPr>
        <w:t>e</w:t>
      </w:r>
      <w:r>
        <w:rPr>
          <w:rFonts w:ascii="Arial" w:hAnsi="Arial" w:cs="Arial" w:hint="eastAsia"/>
          <w:b/>
          <w:bCs/>
          <w:sz w:val="18"/>
          <w:szCs w:val="18"/>
        </w:rPr>
        <w:t>s</w:t>
      </w:r>
    </w:p>
    <w:tbl>
      <w:tblPr>
        <w:tblStyle w:val="a9"/>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873"/>
        <w:gridCol w:w="1393"/>
      </w:tblGrid>
      <w:tr w:rsidR="008269BE" w:rsidRPr="00F26BE0" w14:paraId="7514B0E3" w14:textId="29FC523D" w:rsidTr="00840853">
        <w:trPr>
          <w:jc w:val="center"/>
        </w:trPr>
        <w:tc>
          <w:tcPr>
            <w:tcW w:w="2254" w:type="dxa"/>
            <w:tcBorders>
              <w:top w:val="single" w:sz="8" w:space="0" w:color="auto"/>
              <w:bottom w:val="single" w:sz="6" w:space="0" w:color="auto"/>
            </w:tcBorders>
          </w:tcPr>
          <w:p w14:paraId="6C5F1697" w14:textId="4E335F53" w:rsidR="008269BE" w:rsidRDefault="008269BE" w:rsidP="005148DF">
            <w:pPr>
              <w:jc w:val="center"/>
              <w:rPr>
                <w:rFonts w:ascii="Arial" w:hAnsi="Arial" w:cs="Arial"/>
                <w:b/>
                <w:bCs/>
                <w:sz w:val="18"/>
                <w:szCs w:val="18"/>
              </w:rPr>
            </w:pPr>
            <w:r>
              <w:rPr>
                <w:rFonts w:ascii="Arial" w:hAnsi="Arial" w:cs="Arial" w:hint="eastAsia"/>
                <w:b/>
                <w:bCs/>
                <w:sz w:val="18"/>
                <w:szCs w:val="18"/>
              </w:rPr>
              <w:t>Mediator</w:t>
            </w:r>
          </w:p>
        </w:tc>
        <w:tc>
          <w:tcPr>
            <w:tcW w:w="2873" w:type="dxa"/>
            <w:tcBorders>
              <w:top w:val="single" w:sz="8" w:space="0" w:color="auto"/>
              <w:bottom w:val="single" w:sz="6" w:space="0" w:color="auto"/>
            </w:tcBorders>
          </w:tcPr>
          <w:p w14:paraId="16F2A0EF" w14:textId="7A507BE8" w:rsidR="008269BE" w:rsidRPr="00ED4BEE" w:rsidRDefault="008269BE" w:rsidP="00840853">
            <w:pPr>
              <w:jc w:val="center"/>
              <w:rPr>
                <w:rFonts w:ascii="Arial" w:hAnsi="Arial" w:cs="Arial"/>
                <w:b/>
                <w:bCs/>
                <w:sz w:val="18"/>
                <w:szCs w:val="18"/>
                <w:lang w:val="fr-FR"/>
              </w:rPr>
            </w:pPr>
            <w:r w:rsidRPr="00E63664">
              <w:rPr>
                <w:rFonts w:ascii="Arial" w:hAnsi="Arial" w:cs="Arial"/>
                <w:b/>
                <w:bCs/>
                <w:i/>
                <w:iCs/>
                <w:sz w:val="18"/>
                <w:szCs w:val="18"/>
              </w:rPr>
              <w:t>β</w:t>
            </w:r>
            <w:r w:rsidRPr="00ED4BEE">
              <w:rPr>
                <w:rFonts w:ascii="Arial" w:hAnsi="Arial" w:cs="Arial" w:hint="eastAsia"/>
                <w:b/>
                <w:bCs/>
                <w:i/>
                <w:iCs/>
                <w:sz w:val="18"/>
                <w:szCs w:val="18"/>
                <w:lang w:val="fr-FR"/>
              </w:rPr>
              <w:t xml:space="preserve"> </w:t>
            </w:r>
            <w:r w:rsidRPr="00ED4BEE">
              <w:rPr>
                <w:rFonts w:ascii="Arial" w:hAnsi="Arial" w:cs="Arial" w:hint="eastAsia"/>
                <w:b/>
                <w:bCs/>
                <w:sz w:val="18"/>
                <w:szCs w:val="18"/>
                <w:lang w:val="fr-FR"/>
              </w:rPr>
              <w:t>(95% CI)</w:t>
            </w:r>
          </w:p>
        </w:tc>
        <w:tc>
          <w:tcPr>
            <w:tcW w:w="1393" w:type="dxa"/>
            <w:tcBorders>
              <w:top w:val="single" w:sz="8" w:space="0" w:color="auto"/>
              <w:bottom w:val="single" w:sz="6" w:space="0" w:color="auto"/>
            </w:tcBorders>
          </w:tcPr>
          <w:p w14:paraId="4FEBBD35" w14:textId="46E728FC" w:rsidR="008269BE" w:rsidRPr="00E63664" w:rsidRDefault="008269BE" w:rsidP="00840853">
            <w:pPr>
              <w:jc w:val="center"/>
              <w:rPr>
                <w:rFonts w:ascii="Arial" w:hAnsi="Arial" w:cs="Arial" w:hint="eastAsia"/>
                <w:b/>
                <w:bCs/>
                <w:i/>
                <w:iCs/>
                <w:sz w:val="18"/>
                <w:szCs w:val="18"/>
              </w:rPr>
            </w:pPr>
            <w:r>
              <w:rPr>
                <w:rFonts w:ascii="Arial" w:hAnsi="Arial" w:cs="Arial" w:hint="eastAsia"/>
                <w:b/>
                <w:bCs/>
                <w:i/>
                <w:iCs/>
                <w:sz w:val="18"/>
                <w:szCs w:val="18"/>
              </w:rPr>
              <w:t xml:space="preserve">P </w:t>
            </w:r>
            <w:r w:rsidRPr="008269BE">
              <w:rPr>
                <w:rFonts w:ascii="Arial" w:hAnsi="Arial" w:cs="Arial" w:hint="eastAsia"/>
                <w:b/>
                <w:bCs/>
                <w:sz w:val="18"/>
                <w:szCs w:val="18"/>
              </w:rPr>
              <w:t>value</w:t>
            </w:r>
          </w:p>
        </w:tc>
      </w:tr>
      <w:tr w:rsidR="008269BE" w14:paraId="7181FAE8" w14:textId="21C68C4C" w:rsidTr="00840853">
        <w:trPr>
          <w:jc w:val="center"/>
        </w:trPr>
        <w:tc>
          <w:tcPr>
            <w:tcW w:w="2254" w:type="dxa"/>
            <w:tcBorders>
              <w:top w:val="single" w:sz="6" w:space="0" w:color="auto"/>
            </w:tcBorders>
            <w:shd w:val="clear" w:color="auto" w:fill="BFBFBF" w:themeFill="background1" w:themeFillShade="BF"/>
          </w:tcPr>
          <w:p w14:paraId="35D2D9EB" w14:textId="60BCC155" w:rsidR="008269BE" w:rsidRDefault="008269BE" w:rsidP="005148DF">
            <w:pPr>
              <w:jc w:val="left"/>
              <w:rPr>
                <w:rFonts w:ascii="Arial" w:hAnsi="Arial" w:cs="Arial"/>
                <w:b/>
                <w:bCs/>
                <w:sz w:val="18"/>
                <w:szCs w:val="18"/>
              </w:rPr>
            </w:pPr>
            <w:r>
              <w:rPr>
                <w:rFonts w:ascii="Arial" w:hAnsi="Arial" w:cs="Arial" w:hint="eastAsia"/>
                <w:b/>
                <w:bCs/>
                <w:sz w:val="18"/>
                <w:szCs w:val="18"/>
              </w:rPr>
              <w:t>MED</w:t>
            </w:r>
          </w:p>
        </w:tc>
        <w:tc>
          <w:tcPr>
            <w:tcW w:w="2873" w:type="dxa"/>
            <w:tcBorders>
              <w:top w:val="single" w:sz="6" w:space="0" w:color="auto"/>
            </w:tcBorders>
            <w:shd w:val="clear" w:color="auto" w:fill="BFBFBF" w:themeFill="background1" w:themeFillShade="BF"/>
          </w:tcPr>
          <w:p w14:paraId="74FEE41C" w14:textId="77777777" w:rsidR="008269BE" w:rsidRPr="00E52EB4" w:rsidRDefault="008269BE" w:rsidP="00840853">
            <w:pPr>
              <w:jc w:val="center"/>
              <w:rPr>
                <w:rFonts w:ascii="Arial" w:hAnsi="Arial" w:cs="Arial"/>
                <w:sz w:val="18"/>
                <w:szCs w:val="18"/>
              </w:rPr>
            </w:pPr>
          </w:p>
        </w:tc>
        <w:tc>
          <w:tcPr>
            <w:tcW w:w="1393" w:type="dxa"/>
            <w:tcBorders>
              <w:top w:val="single" w:sz="6" w:space="0" w:color="auto"/>
            </w:tcBorders>
            <w:shd w:val="clear" w:color="auto" w:fill="BFBFBF" w:themeFill="background1" w:themeFillShade="BF"/>
          </w:tcPr>
          <w:p w14:paraId="5901049E" w14:textId="77777777" w:rsidR="008269BE" w:rsidRPr="00E52EB4" w:rsidRDefault="008269BE" w:rsidP="00840853">
            <w:pPr>
              <w:jc w:val="center"/>
              <w:rPr>
                <w:rFonts w:ascii="Arial" w:hAnsi="Arial" w:cs="Arial"/>
                <w:sz w:val="18"/>
                <w:szCs w:val="18"/>
              </w:rPr>
            </w:pPr>
          </w:p>
        </w:tc>
      </w:tr>
      <w:tr w:rsidR="008269BE" w14:paraId="47C6201B" w14:textId="171B0668" w:rsidTr="00840853">
        <w:trPr>
          <w:jc w:val="center"/>
        </w:trPr>
        <w:tc>
          <w:tcPr>
            <w:tcW w:w="2254" w:type="dxa"/>
          </w:tcPr>
          <w:p w14:paraId="2283967C" w14:textId="77B904D1" w:rsidR="008269BE" w:rsidRPr="008E2DD6" w:rsidRDefault="008269BE" w:rsidP="005148DF">
            <w:pPr>
              <w:jc w:val="left"/>
              <w:rPr>
                <w:rFonts w:ascii="Arial" w:hAnsi="Arial" w:cs="Arial"/>
                <w:sz w:val="18"/>
                <w:szCs w:val="18"/>
              </w:rPr>
            </w:pPr>
            <w:r w:rsidRPr="008E2DD6">
              <w:rPr>
                <w:rFonts w:ascii="Arial" w:hAnsi="Arial" w:cs="Arial" w:hint="eastAsia"/>
                <w:sz w:val="18"/>
                <w:szCs w:val="18"/>
              </w:rPr>
              <w:t>Hypertension</w:t>
            </w:r>
          </w:p>
        </w:tc>
        <w:tc>
          <w:tcPr>
            <w:tcW w:w="2873" w:type="dxa"/>
          </w:tcPr>
          <w:p w14:paraId="2D30E4CC" w14:textId="77777777" w:rsidR="008269BE" w:rsidRPr="00E52EB4" w:rsidRDefault="008269BE" w:rsidP="00840853">
            <w:pPr>
              <w:jc w:val="center"/>
              <w:rPr>
                <w:rFonts w:ascii="Arial" w:hAnsi="Arial" w:cs="Arial"/>
                <w:sz w:val="18"/>
                <w:szCs w:val="18"/>
              </w:rPr>
            </w:pPr>
          </w:p>
        </w:tc>
        <w:tc>
          <w:tcPr>
            <w:tcW w:w="1393" w:type="dxa"/>
          </w:tcPr>
          <w:p w14:paraId="02D17191" w14:textId="77777777" w:rsidR="008269BE" w:rsidRPr="00E52EB4" w:rsidRDefault="008269BE" w:rsidP="00840853">
            <w:pPr>
              <w:jc w:val="center"/>
              <w:rPr>
                <w:rFonts w:ascii="Arial" w:hAnsi="Arial" w:cs="Arial"/>
                <w:sz w:val="18"/>
                <w:szCs w:val="18"/>
              </w:rPr>
            </w:pPr>
          </w:p>
        </w:tc>
      </w:tr>
      <w:tr w:rsidR="008269BE" w14:paraId="157038D8" w14:textId="37FE7A7A" w:rsidTr="00840853">
        <w:trPr>
          <w:jc w:val="center"/>
        </w:trPr>
        <w:tc>
          <w:tcPr>
            <w:tcW w:w="2254" w:type="dxa"/>
          </w:tcPr>
          <w:p w14:paraId="74CEEEFD" w14:textId="442FC323" w:rsidR="008269BE" w:rsidRPr="008E2DD6" w:rsidRDefault="008269BE" w:rsidP="005148DF">
            <w:pPr>
              <w:jc w:val="left"/>
              <w:rPr>
                <w:rFonts w:ascii="Arial" w:hAnsi="Arial" w:cs="Arial" w:hint="eastAsia"/>
                <w:sz w:val="18"/>
                <w:szCs w:val="18"/>
              </w:rPr>
            </w:pPr>
            <w:r w:rsidRPr="008E2DD6">
              <w:rPr>
                <w:rFonts w:ascii="Arial" w:hAnsi="Arial" w:cs="Arial" w:hint="eastAsia"/>
                <w:sz w:val="18"/>
                <w:szCs w:val="18"/>
              </w:rPr>
              <w:t xml:space="preserve">   </w:t>
            </w:r>
            <w:r w:rsidRPr="008E2DD6">
              <w:rPr>
                <w:rFonts w:ascii="Arial" w:hAnsi="Arial" w:cs="Arial"/>
                <w:sz w:val="18"/>
                <w:szCs w:val="18"/>
              </w:rPr>
              <w:t>Direct effect</w:t>
            </w:r>
          </w:p>
        </w:tc>
        <w:tc>
          <w:tcPr>
            <w:tcW w:w="2873" w:type="dxa"/>
          </w:tcPr>
          <w:p w14:paraId="41B34523" w14:textId="79838BBF" w:rsidR="008269BE" w:rsidRPr="00E52EB4" w:rsidRDefault="008269BE" w:rsidP="00840853">
            <w:pPr>
              <w:jc w:val="center"/>
              <w:rPr>
                <w:rFonts w:ascii="Arial" w:hAnsi="Arial" w:cs="Arial" w:hint="eastAsia"/>
                <w:sz w:val="18"/>
                <w:szCs w:val="18"/>
              </w:rPr>
            </w:pPr>
            <w:r>
              <w:rPr>
                <w:rFonts w:ascii="Arial" w:hAnsi="Arial" w:cs="Arial" w:hint="eastAsia"/>
                <w:sz w:val="18"/>
                <w:szCs w:val="18"/>
              </w:rPr>
              <w:t>-0.164 (-0.221, -0.106)</w:t>
            </w:r>
          </w:p>
        </w:tc>
        <w:tc>
          <w:tcPr>
            <w:tcW w:w="1393" w:type="dxa"/>
          </w:tcPr>
          <w:p w14:paraId="38AD7A02" w14:textId="02CC6A6E" w:rsidR="008269BE" w:rsidRDefault="008269BE" w:rsidP="00840853">
            <w:pPr>
              <w:jc w:val="center"/>
              <w:rPr>
                <w:rFonts w:ascii="Arial" w:hAnsi="Arial" w:cs="Arial" w:hint="eastAsia"/>
                <w:sz w:val="18"/>
                <w:szCs w:val="18"/>
              </w:rPr>
            </w:pPr>
            <w:r>
              <w:rPr>
                <w:rFonts w:ascii="Arial" w:hAnsi="Arial" w:cs="Arial" w:hint="eastAsia"/>
                <w:sz w:val="18"/>
                <w:szCs w:val="18"/>
              </w:rPr>
              <w:t>&lt;0.001</w:t>
            </w:r>
          </w:p>
        </w:tc>
      </w:tr>
      <w:tr w:rsidR="008269BE" w14:paraId="12B80662" w14:textId="722E677B" w:rsidTr="00840853">
        <w:trPr>
          <w:jc w:val="center"/>
        </w:trPr>
        <w:tc>
          <w:tcPr>
            <w:tcW w:w="2254" w:type="dxa"/>
          </w:tcPr>
          <w:p w14:paraId="6AAEE4BC" w14:textId="22C08A64" w:rsidR="008269BE" w:rsidRPr="008E2DD6" w:rsidRDefault="008269BE" w:rsidP="005148DF">
            <w:pPr>
              <w:jc w:val="left"/>
              <w:rPr>
                <w:rFonts w:ascii="Arial" w:hAnsi="Arial" w:cs="Arial" w:hint="eastAsia"/>
                <w:sz w:val="18"/>
                <w:szCs w:val="18"/>
              </w:rPr>
            </w:pPr>
            <w:r w:rsidRPr="008E2DD6">
              <w:rPr>
                <w:rFonts w:ascii="Arial" w:hAnsi="Arial" w:cs="Arial" w:hint="eastAsia"/>
                <w:sz w:val="18"/>
                <w:szCs w:val="18"/>
              </w:rPr>
              <w:t xml:space="preserve">   Indirect effect</w:t>
            </w:r>
          </w:p>
        </w:tc>
        <w:tc>
          <w:tcPr>
            <w:tcW w:w="2873" w:type="dxa"/>
          </w:tcPr>
          <w:p w14:paraId="5289FCE7" w14:textId="43F181F7" w:rsidR="008269BE" w:rsidRPr="00E52EB4" w:rsidRDefault="008269BE" w:rsidP="00840853">
            <w:pPr>
              <w:jc w:val="center"/>
              <w:rPr>
                <w:rFonts w:ascii="Arial" w:hAnsi="Arial" w:cs="Arial" w:hint="eastAsia"/>
                <w:sz w:val="18"/>
                <w:szCs w:val="18"/>
              </w:rPr>
            </w:pPr>
            <w:r>
              <w:rPr>
                <w:rFonts w:ascii="Arial" w:hAnsi="Arial" w:cs="Arial" w:hint="eastAsia"/>
                <w:sz w:val="18"/>
                <w:szCs w:val="18"/>
              </w:rPr>
              <w:t>-0.006 (-0.011, -0.001)</w:t>
            </w:r>
          </w:p>
        </w:tc>
        <w:tc>
          <w:tcPr>
            <w:tcW w:w="1393" w:type="dxa"/>
          </w:tcPr>
          <w:p w14:paraId="7944C1D5" w14:textId="32D04FFB" w:rsidR="008269BE" w:rsidRDefault="008269BE" w:rsidP="00840853">
            <w:pPr>
              <w:jc w:val="center"/>
              <w:rPr>
                <w:rFonts w:ascii="Arial" w:hAnsi="Arial" w:cs="Arial" w:hint="eastAsia"/>
                <w:sz w:val="18"/>
                <w:szCs w:val="18"/>
              </w:rPr>
            </w:pPr>
            <w:r>
              <w:rPr>
                <w:rFonts w:ascii="Arial" w:hAnsi="Arial" w:cs="Arial" w:hint="eastAsia"/>
                <w:sz w:val="18"/>
                <w:szCs w:val="18"/>
              </w:rPr>
              <w:t>0.024</w:t>
            </w:r>
          </w:p>
        </w:tc>
      </w:tr>
      <w:tr w:rsidR="008269BE" w14:paraId="3E9A2D2C" w14:textId="5DCCF4CC" w:rsidTr="00840853">
        <w:trPr>
          <w:jc w:val="center"/>
        </w:trPr>
        <w:tc>
          <w:tcPr>
            <w:tcW w:w="2254" w:type="dxa"/>
          </w:tcPr>
          <w:p w14:paraId="16CA75EA" w14:textId="49405F15" w:rsidR="008269BE" w:rsidRPr="008E2DD6" w:rsidRDefault="008269BE" w:rsidP="005148DF">
            <w:pPr>
              <w:jc w:val="left"/>
              <w:rPr>
                <w:rFonts w:ascii="Arial" w:hAnsi="Arial" w:cs="Arial" w:hint="eastAsia"/>
                <w:sz w:val="18"/>
                <w:szCs w:val="18"/>
              </w:rPr>
            </w:pPr>
            <w:r w:rsidRPr="008E2DD6">
              <w:rPr>
                <w:rFonts w:ascii="Arial" w:hAnsi="Arial" w:cs="Arial" w:hint="eastAsia"/>
                <w:sz w:val="18"/>
                <w:szCs w:val="18"/>
              </w:rPr>
              <w:t>CVD</w:t>
            </w:r>
          </w:p>
        </w:tc>
        <w:tc>
          <w:tcPr>
            <w:tcW w:w="2873" w:type="dxa"/>
          </w:tcPr>
          <w:p w14:paraId="701A5E22" w14:textId="62794B98" w:rsidR="008269BE" w:rsidRPr="00E52EB4" w:rsidRDefault="008269BE" w:rsidP="00840853">
            <w:pPr>
              <w:jc w:val="center"/>
              <w:rPr>
                <w:rFonts w:ascii="Arial" w:hAnsi="Arial" w:cs="Arial"/>
                <w:sz w:val="18"/>
                <w:szCs w:val="18"/>
              </w:rPr>
            </w:pPr>
          </w:p>
        </w:tc>
        <w:tc>
          <w:tcPr>
            <w:tcW w:w="1393" w:type="dxa"/>
          </w:tcPr>
          <w:p w14:paraId="1AD83005" w14:textId="77777777" w:rsidR="008269BE" w:rsidRPr="00E52EB4" w:rsidRDefault="008269BE" w:rsidP="00840853">
            <w:pPr>
              <w:jc w:val="center"/>
              <w:rPr>
                <w:rFonts w:ascii="Arial" w:hAnsi="Arial" w:cs="Arial"/>
                <w:sz w:val="18"/>
                <w:szCs w:val="18"/>
              </w:rPr>
            </w:pPr>
          </w:p>
        </w:tc>
      </w:tr>
      <w:tr w:rsidR="008269BE" w14:paraId="38371F39" w14:textId="72B6F798" w:rsidTr="00840853">
        <w:trPr>
          <w:jc w:val="center"/>
        </w:trPr>
        <w:tc>
          <w:tcPr>
            <w:tcW w:w="2254" w:type="dxa"/>
          </w:tcPr>
          <w:p w14:paraId="3BC3BD56" w14:textId="01985A55" w:rsidR="008269BE" w:rsidRDefault="008269BE" w:rsidP="008269BE">
            <w:pPr>
              <w:jc w:val="left"/>
              <w:rPr>
                <w:rFonts w:ascii="Arial" w:hAnsi="Arial" w:cs="Arial"/>
                <w:b/>
                <w:bCs/>
                <w:sz w:val="18"/>
                <w:szCs w:val="18"/>
              </w:rPr>
            </w:pPr>
            <w:r w:rsidRPr="008E2DD6">
              <w:rPr>
                <w:rFonts w:ascii="Arial" w:hAnsi="Arial" w:cs="Arial" w:hint="eastAsia"/>
                <w:sz w:val="18"/>
                <w:szCs w:val="18"/>
              </w:rPr>
              <w:t xml:space="preserve">   </w:t>
            </w:r>
            <w:r w:rsidRPr="008E2DD6">
              <w:rPr>
                <w:rFonts w:ascii="Arial" w:hAnsi="Arial" w:cs="Arial"/>
                <w:sz w:val="18"/>
                <w:szCs w:val="18"/>
              </w:rPr>
              <w:t>Direct effect</w:t>
            </w:r>
          </w:p>
        </w:tc>
        <w:tc>
          <w:tcPr>
            <w:tcW w:w="2873" w:type="dxa"/>
          </w:tcPr>
          <w:p w14:paraId="5F43699A" w14:textId="6D1D8C8D" w:rsidR="008269BE" w:rsidRDefault="008269BE" w:rsidP="00840853">
            <w:pPr>
              <w:jc w:val="center"/>
              <w:rPr>
                <w:rFonts w:ascii="Arial" w:hAnsi="Arial" w:cs="Arial" w:hint="eastAsia"/>
                <w:sz w:val="18"/>
                <w:szCs w:val="18"/>
              </w:rPr>
            </w:pPr>
            <w:r>
              <w:rPr>
                <w:rFonts w:ascii="Arial" w:hAnsi="Arial" w:cs="Arial" w:hint="eastAsia"/>
                <w:sz w:val="18"/>
                <w:szCs w:val="18"/>
              </w:rPr>
              <w:t>-0.156 (-0.213, -0.099)</w:t>
            </w:r>
          </w:p>
        </w:tc>
        <w:tc>
          <w:tcPr>
            <w:tcW w:w="1393" w:type="dxa"/>
          </w:tcPr>
          <w:p w14:paraId="704582DE" w14:textId="1A6EF7FF" w:rsidR="008269BE" w:rsidRDefault="008269BE" w:rsidP="00840853">
            <w:pPr>
              <w:jc w:val="center"/>
              <w:rPr>
                <w:rFonts w:ascii="Arial" w:hAnsi="Arial" w:cs="Arial" w:hint="eastAsia"/>
                <w:sz w:val="18"/>
                <w:szCs w:val="18"/>
              </w:rPr>
            </w:pPr>
            <w:r>
              <w:rPr>
                <w:rFonts w:ascii="Arial" w:hAnsi="Arial" w:cs="Arial" w:hint="eastAsia"/>
                <w:sz w:val="18"/>
                <w:szCs w:val="18"/>
              </w:rPr>
              <w:t>&lt;0.001</w:t>
            </w:r>
          </w:p>
        </w:tc>
      </w:tr>
      <w:tr w:rsidR="008269BE" w14:paraId="0A510D56" w14:textId="35BA7A35" w:rsidTr="00840853">
        <w:trPr>
          <w:jc w:val="center"/>
        </w:trPr>
        <w:tc>
          <w:tcPr>
            <w:tcW w:w="2254" w:type="dxa"/>
          </w:tcPr>
          <w:p w14:paraId="1B09D57D" w14:textId="4CCE0E20" w:rsidR="008269BE" w:rsidRDefault="008269BE" w:rsidP="008269BE">
            <w:pPr>
              <w:jc w:val="left"/>
              <w:rPr>
                <w:rFonts w:ascii="Arial" w:hAnsi="Arial" w:cs="Arial"/>
                <w:b/>
                <w:bCs/>
                <w:sz w:val="18"/>
                <w:szCs w:val="18"/>
              </w:rPr>
            </w:pPr>
            <w:r w:rsidRPr="008E2DD6">
              <w:rPr>
                <w:rFonts w:ascii="Arial" w:hAnsi="Arial" w:cs="Arial" w:hint="eastAsia"/>
                <w:sz w:val="18"/>
                <w:szCs w:val="18"/>
              </w:rPr>
              <w:t xml:space="preserve">   Indirect effect</w:t>
            </w:r>
          </w:p>
        </w:tc>
        <w:tc>
          <w:tcPr>
            <w:tcW w:w="2873" w:type="dxa"/>
          </w:tcPr>
          <w:p w14:paraId="634FDFFE" w14:textId="269A21EF" w:rsidR="008269BE" w:rsidRDefault="008269BE" w:rsidP="00840853">
            <w:pPr>
              <w:jc w:val="center"/>
              <w:rPr>
                <w:rFonts w:ascii="Arial" w:hAnsi="Arial" w:cs="Arial" w:hint="eastAsia"/>
                <w:sz w:val="18"/>
                <w:szCs w:val="18"/>
              </w:rPr>
            </w:pPr>
            <w:r>
              <w:rPr>
                <w:rFonts w:ascii="Arial" w:hAnsi="Arial" w:cs="Arial" w:hint="eastAsia"/>
                <w:sz w:val="18"/>
                <w:szCs w:val="18"/>
              </w:rPr>
              <w:t>-0.014 (-0.021, -0.007)</w:t>
            </w:r>
          </w:p>
        </w:tc>
        <w:tc>
          <w:tcPr>
            <w:tcW w:w="1393" w:type="dxa"/>
          </w:tcPr>
          <w:p w14:paraId="4DEF0AF6" w14:textId="3F76489C" w:rsidR="008269BE" w:rsidRDefault="008269BE" w:rsidP="00840853">
            <w:pPr>
              <w:jc w:val="center"/>
              <w:rPr>
                <w:rFonts w:ascii="Arial" w:hAnsi="Arial" w:cs="Arial" w:hint="eastAsia"/>
                <w:sz w:val="18"/>
                <w:szCs w:val="18"/>
              </w:rPr>
            </w:pPr>
            <w:r>
              <w:rPr>
                <w:rFonts w:ascii="Arial" w:hAnsi="Arial" w:cs="Arial" w:hint="eastAsia"/>
                <w:sz w:val="18"/>
                <w:szCs w:val="18"/>
              </w:rPr>
              <w:t>&lt;0.001</w:t>
            </w:r>
          </w:p>
        </w:tc>
      </w:tr>
      <w:tr w:rsidR="008269BE" w14:paraId="0114A330" w14:textId="668452AF" w:rsidTr="00840853">
        <w:trPr>
          <w:jc w:val="center"/>
        </w:trPr>
        <w:tc>
          <w:tcPr>
            <w:tcW w:w="2254" w:type="dxa"/>
            <w:shd w:val="clear" w:color="auto" w:fill="BFBFBF" w:themeFill="background1" w:themeFillShade="BF"/>
          </w:tcPr>
          <w:p w14:paraId="35B5A539" w14:textId="3FF304A9" w:rsidR="008269BE" w:rsidRDefault="008269BE" w:rsidP="008269BE">
            <w:pPr>
              <w:jc w:val="left"/>
              <w:rPr>
                <w:rFonts w:ascii="Arial" w:hAnsi="Arial" w:cs="Arial" w:hint="eastAsia"/>
                <w:b/>
                <w:bCs/>
                <w:sz w:val="18"/>
                <w:szCs w:val="18"/>
              </w:rPr>
            </w:pPr>
            <w:r>
              <w:rPr>
                <w:rFonts w:ascii="Arial" w:hAnsi="Arial" w:cs="Arial" w:hint="eastAsia"/>
                <w:b/>
                <w:bCs/>
                <w:sz w:val="18"/>
                <w:szCs w:val="18"/>
              </w:rPr>
              <w:t>DASH</w:t>
            </w:r>
          </w:p>
        </w:tc>
        <w:tc>
          <w:tcPr>
            <w:tcW w:w="2873" w:type="dxa"/>
            <w:shd w:val="clear" w:color="auto" w:fill="BFBFBF" w:themeFill="background1" w:themeFillShade="BF"/>
            <w:vAlign w:val="center"/>
          </w:tcPr>
          <w:p w14:paraId="14905B8B" w14:textId="77777777" w:rsidR="008269BE" w:rsidRPr="00C204CE" w:rsidRDefault="008269BE" w:rsidP="00840853">
            <w:pPr>
              <w:jc w:val="center"/>
              <w:rPr>
                <w:rFonts w:ascii="Arial" w:hAnsi="Arial" w:cs="Arial"/>
                <w:sz w:val="18"/>
                <w:szCs w:val="18"/>
              </w:rPr>
            </w:pPr>
          </w:p>
        </w:tc>
        <w:tc>
          <w:tcPr>
            <w:tcW w:w="1393" w:type="dxa"/>
            <w:shd w:val="clear" w:color="auto" w:fill="BFBFBF" w:themeFill="background1" w:themeFillShade="BF"/>
          </w:tcPr>
          <w:p w14:paraId="7D65032C" w14:textId="77777777" w:rsidR="008269BE" w:rsidRPr="00C204CE" w:rsidRDefault="008269BE" w:rsidP="00840853">
            <w:pPr>
              <w:jc w:val="center"/>
              <w:rPr>
                <w:rFonts w:ascii="Arial" w:hAnsi="Arial" w:cs="Arial"/>
                <w:sz w:val="18"/>
                <w:szCs w:val="18"/>
              </w:rPr>
            </w:pPr>
          </w:p>
        </w:tc>
      </w:tr>
      <w:tr w:rsidR="008269BE" w14:paraId="2658D305" w14:textId="2737BC00" w:rsidTr="00840853">
        <w:trPr>
          <w:jc w:val="center"/>
        </w:trPr>
        <w:tc>
          <w:tcPr>
            <w:tcW w:w="2254" w:type="dxa"/>
          </w:tcPr>
          <w:p w14:paraId="0FC52B0D" w14:textId="36DF4A58" w:rsidR="008269BE" w:rsidRDefault="008269BE" w:rsidP="008269BE">
            <w:pPr>
              <w:jc w:val="left"/>
              <w:rPr>
                <w:rFonts w:ascii="Arial" w:hAnsi="Arial" w:cs="Arial"/>
                <w:b/>
                <w:bCs/>
                <w:sz w:val="18"/>
                <w:szCs w:val="18"/>
              </w:rPr>
            </w:pPr>
            <w:r w:rsidRPr="008E2DD6">
              <w:rPr>
                <w:rFonts w:ascii="Arial" w:hAnsi="Arial" w:cs="Arial" w:hint="eastAsia"/>
                <w:sz w:val="18"/>
                <w:szCs w:val="18"/>
              </w:rPr>
              <w:t>Hypertension</w:t>
            </w:r>
          </w:p>
        </w:tc>
        <w:tc>
          <w:tcPr>
            <w:tcW w:w="2873" w:type="dxa"/>
            <w:vAlign w:val="center"/>
          </w:tcPr>
          <w:p w14:paraId="1A11578F" w14:textId="4908BC0B" w:rsidR="008269BE" w:rsidRPr="005D1F57" w:rsidRDefault="008269BE" w:rsidP="00840853">
            <w:pPr>
              <w:jc w:val="center"/>
              <w:rPr>
                <w:rFonts w:ascii="Arial" w:hAnsi="Arial" w:cs="Arial"/>
                <w:sz w:val="18"/>
                <w:szCs w:val="18"/>
              </w:rPr>
            </w:pPr>
          </w:p>
        </w:tc>
        <w:tc>
          <w:tcPr>
            <w:tcW w:w="1393" w:type="dxa"/>
          </w:tcPr>
          <w:p w14:paraId="20342026" w14:textId="77777777" w:rsidR="008269BE" w:rsidRPr="005D1F57" w:rsidRDefault="008269BE" w:rsidP="00840853">
            <w:pPr>
              <w:jc w:val="center"/>
              <w:rPr>
                <w:rFonts w:ascii="Arial" w:hAnsi="Arial" w:cs="Arial"/>
                <w:sz w:val="18"/>
                <w:szCs w:val="18"/>
              </w:rPr>
            </w:pPr>
          </w:p>
        </w:tc>
      </w:tr>
      <w:tr w:rsidR="008269BE" w14:paraId="5CD9C729" w14:textId="0AC2049C" w:rsidTr="00840853">
        <w:trPr>
          <w:jc w:val="center"/>
        </w:trPr>
        <w:tc>
          <w:tcPr>
            <w:tcW w:w="2254" w:type="dxa"/>
          </w:tcPr>
          <w:p w14:paraId="32D559BB" w14:textId="2F33F0C1" w:rsidR="008269BE" w:rsidRDefault="008269BE" w:rsidP="008269BE">
            <w:pPr>
              <w:jc w:val="left"/>
              <w:rPr>
                <w:rFonts w:ascii="Arial" w:hAnsi="Arial" w:cs="Arial" w:hint="eastAsia"/>
                <w:b/>
                <w:bCs/>
                <w:sz w:val="18"/>
                <w:szCs w:val="18"/>
              </w:rPr>
            </w:pPr>
            <w:r w:rsidRPr="008E2DD6">
              <w:rPr>
                <w:rFonts w:ascii="Arial" w:hAnsi="Arial" w:cs="Arial" w:hint="eastAsia"/>
                <w:sz w:val="18"/>
                <w:szCs w:val="18"/>
              </w:rPr>
              <w:t xml:space="preserve">   </w:t>
            </w:r>
            <w:r w:rsidRPr="008E2DD6">
              <w:rPr>
                <w:rFonts w:ascii="Arial" w:hAnsi="Arial" w:cs="Arial"/>
                <w:sz w:val="18"/>
                <w:szCs w:val="18"/>
              </w:rPr>
              <w:t>Direct effect</w:t>
            </w:r>
          </w:p>
        </w:tc>
        <w:tc>
          <w:tcPr>
            <w:tcW w:w="2873" w:type="dxa"/>
            <w:vAlign w:val="center"/>
          </w:tcPr>
          <w:p w14:paraId="3DE0318D" w14:textId="6A24FA3B" w:rsidR="008269BE" w:rsidRDefault="008269BE" w:rsidP="00840853">
            <w:pPr>
              <w:jc w:val="center"/>
              <w:rPr>
                <w:rFonts w:ascii="Arial" w:hAnsi="Arial" w:cs="Arial" w:hint="eastAsia"/>
                <w:sz w:val="18"/>
                <w:szCs w:val="18"/>
              </w:rPr>
            </w:pPr>
            <w:r>
              <w:rPr>
                <w:rFonts w:ascii="Arial" w:hAnsi="Arial" w:cs="Arial" w:hint="eastAsia"/>
                <w:sz w:val="18"/>
                <w:szCs w:val="18"/>
              </w:rPr>
              <w:t>-0.056 (-0.078, -0.035)</w:t>
            </w:r>
          </w:p>
        </w:tc>
        <w:tc>
          <w:tcPr>
            <w:tcW w:w="1393" w:type="dxa"/>
          </w:tcPr>
          <w:p w14:paraId="50378DFE" w14:textId="52E77FF0" w:rsidR="008269BE" w:rsidRDefault="008269BE" w:rsidP="00840853">
            <w:pPr>
              <w:jc w:val="center"/>
              <w:rPr>
                <w:rFonts w:ascii="Arial" w:hAnsi="Arial" w:cs="Arial" w:hint="eastAsia"/>
                <w:sz w:val="18"/>
                <w:szCs w:val="18"/>
              </w:rPr>
            </w:pPr>
            <w:r>
              <w:rPr>
                <w:rFonts w:ascii="Arial" w:hAnsi="Arial" w:cs="Arial" w:hint="eastAsia"/>
                <w:sz w:val="18"/>
                <w:szCs w:val="18"/>
              </w:rPr>
              <w:t>&lt;0.001</w:t>
            </w:r>
          </w:p>
        </w:tc>
      </w:tr>
      <w:tr w:rsidR="008269BE" w14:paraId="67FAC8F0" w14:textId="7E4F2163" w:rsidTr="00840853">
        <w:trPr>
          <w:jc w:val="center"/>
        </w:trPr>
        <w:tc>
          <w:tcPr>
            <w:tcW w:w="2254" w:type="dxa"/>
          </w:tcPr>
          <w:p w14:paraId="4856E17B" w14:textId="76A7ED55" w:rsidR="008269BE" w:rsidRDefault="008269BE" w:rsidP="008269BE">
            <w:pPr>
              <w:jc w:val="left"/>
              <w:rPr>
                <w:rFonts w:ascii="Arial" w:hAnsi="Arial" w:cs="Arial" w:hint="eastAsia"/>
                <w:b/>
                <w:bCs/>
                <w:sz w:val="18"/>
                <w:szCs w:val="18"/>
              </w:rPr>
            </w:pPr>
            <w:r w:rsidRPr="008E2DD6">
              <w:rPr>
                <w:rFonts w:ascii="Arial" w:hAnsi="Arial" w:cs="Arial" w:hint="eastAsia"/>
                <w:sz w:val="18"/>
                <w:szCs w:val="18"/>
              </w:rPr>
              <w:t xml:space="preserve">   Indirect effect</w:t>
            </w:r>
          </w:p>
        </w:tc>
        <w:tc>
          <w:tcPr>
            <w:tcW w:w="2873" w:type="dxa"/>
            <w:vAlign w:val="center"/>
          </w:tcPr>
          <w:p w14:paraId="4814FB55" w14:textId="416E6A05" w:rsidR="008269BE" w:rsidRDefault="008269BE" w:rsidP="00840853">
            <w:pPr>
              <w:jc w:val="center"/>
              <w:rPr>
                <w:rFonts w:ascii="Arial" w:hAnsi="Arial" w:cs="Arial" w:hint="eastAsia"/>
                <w:sz w:val="18"/>
                <w:szCs w:val="18"/>
              </w:rPr>
            </w:pPr>
            <w:r>
              <w:rPr>
                <w:rFonts w:ascii="Arial" w:hAnsi="Arial" w:cs="Arial" w:hint="eastAsia"/>
                <w:sz w:val="18"/>
                <w:szCs w:val="18"/>
              </w:rPr>
              <w:t>-0.008 (-0.010, -0.005)</w:t>
            </w:r>
          </w:p>
        </w:tc>
        <w:tc>
          <w:tcPr>
            <w:tcW w:w="1393" w:type="dxa"/>
          </w:tcPr>
          <w:p w14:paraId="3CC0C42F" w14:textId="13A5345D" w:rsidR="008269BE" w:rsidRDefault="008269BE" w:rsidP="00840853">
            <w:pPr>
              <w:jc w:val="center"/>
              <w:rPr>
                <w:rFonts w:ascii="Arial" w:hAnsi="Arial" w:cs="Arial" w:hint="eastAsia"/>
                <w:sz w:val="18"/>
                <w:szCs w:val="18"/>
              </w:rPr>
            </w:pPr>
            <w:r>
              <w:rPr>
                <w:rFonts w:ascii="Arial" w:hAnsi="Arial" w:cs="Arial" w:hint="eastAsia"/>
                <w:sz w:val="18"/>
                <w:szCs w:val="18"/>
              </w:rPr>
              <w:t>&lt;0.001</w:t>
            </w:r>
          </w:p>
        </w:tc>
      </w:tr>
      <w:tr w:rsidR="008269BE" w14:paraId="0DF55D7B" w14:textId="4A33043C" w:rsidTr="00840853">
        <w:trPr>
          <w:jc w:val="center"/>
        </w:trPr>
        <w:tc>
          <w:tcPr>
            <w:tcW w:w="2254" w:type="dxa"/>
          </w:tcPr>
          <w:p w14:paraId="6D0450E9" w14:textId="2348D230" w:rsidR="008269BE" w:rsidRDefault="008269BE" w:rsidP="008269BE">
            <w:pPr>
              <w:jc w:val="left"/>
              <w:rPr>
                <w:rFonts w:ascii="Arial" w:hAnsi="Arial" w:cs="Arial" w:hint="eastAsia"/>
                <w:b/>
                <w:bCs/>
                <w:sz w:val="18"/>
                <w:szCs w:val="18"/>
              </w:rPr>
            </w:pPr>
            <w:r w:rsidRPr="008E2DD6">
              <w:rPr>
                <w:rFonts w:ascii="Arial" w:hAnsi="Arial" w:cs="Arial" w:hint="eastAsia"/>
                <w:sz w:val="18"/>
                <w:szCs w:val="18"/>
              </w:rPr>
              <w:t>CVD</w:t>
            </w:r>
          </w:p>
        </w:tc>
        <w:tc>
          <w:tcPr>
            <w:tcW w:w="2873" w:type="dxa"/>
            <w:vAlign w:val="center"/>
          </w:tcPr>
          <w:p w14:paraId="59A0EEC8" w14:textId="77777777" w:rsidR="008269BE" w:rsidRDefault="008269BE" w:rsidP="00840853">
            <w:pPr>
              <w:jc w:val="center"/>
              <w:rPr>
                <w:rFonts w:ascii="Arial" w:hAnsi="Arial" w:cs="Arial" w:hint="eastAsia"/>
                <w:sz w:val="18"/>
                <w:szCs w:val="18"/>
              </w:rPr>
            </w:pPr>
          </w:p>
        </w:tc>
        <w:tc>
          <w:tcPr>
            <w:tcW w:w="1393" w:type="dxa"/>
          </w:tcPr>
          <w:p w14:paraId="22363E60" w14:textId="77777777" w:rsidR="008269BE" w:rsidRDefault="008269BE" w:rsidP="00840853">
            <w:pPr>
              <w:jc w:val="center"/>
              <w:rPr>
                <w:rFonts w:ascii="Arial" w:hAnsi="Arial" w:cs="Arial" w:hint="eastAsia"/>
                <w:sz w:val="18"/>
                <w:szCs w:val="18"/>
              </w:rPr>
            </w:pPr>
          </w:p>
        </w:tc>
      </w:tr>
      <w:tr w:rsidR="008269BE" w14:paraId="0CBF96DC" w14:textId="1603B4C8" w:rsidTr="00840853">
        <w:trPr>
          <w:jc w:val="center"/>
        </w:trPr>
        <w:tc>
          <w:tcPr>
            <w:tcW w:w="2254" w:type="dxa"/>
          </w:tcPr>
          <w:p w14:paraId="190FDD9A" w14:textId="3BB43C1A" w:rsidR="008269BE" w:rsidRDefault="008269BE" w:rsidP="008269BE">
            <w:pPr>
              <w:jc w:val="left"/>
              <w:rPr>
                <w:rFonts w:ascii="Arial" w:hAnsi="Arial" w:cs="Arial" w:hint="eastAsia"/>
                <w:b/>
                <w:bCs/>
                <w:sz w:val="18"/>
                <w:szCs w:val="18"/>
              </w:rPr>
            </w:pPr>
            <w:r w:rsidRPr="008E2DD6">
              <w:rPr>
                <w:rFonts w:ascii="Arial" w:hAnsi="Arial" w:cs="Arial" w:hint="eastAsia"/>
                <w:sz w:val="18"/>
                <w:szCs w:val="18"/>
              </w:rPr>
              <w:t xml:space="preserve">   </w:t>
            </w:r>
            <w:r w:rsidRPr="008E2DD6">
              <w:rPr>
                <w:rFonts w:ascii="Arial" w:hAnsi="Arial" w:cs="Arial"/>
                <w:sz w:val="18"/>
                <w:szCs w:val="18"/>
              </w:rPr>
              <w:t>Direct effect</w:t>
            </w:r>
          </w:p>
        </w:tc>
        <w:tc>
          <w:tcPr>
            <w:tcW w:w="2873" w:type="dxa"/>
            <w:vAlign w:val="center"/>
          </w:tcPr>
          <w:p w14:paraId="10B50CFA" w14:textId="275C9F27" w:rsidR="008269BE" w:rsidRDefault="008269BE" w:rsidP="00840853">
            <w:pPr>
              <w:jc w:val="center"/>
              <w:rPr>
                <w:rFonts w:ascii="Arial" w:hAnsi="Arial" w:cs="Arial" w:hint="eastAsia"/>
                <w:sz w:val="18"/>
                <w:szCs w:val="18"/>
              </w:rPr>
            </w:pPr>
            <w:r>
              <w:rPr>
                <w:rFonts w:ascii="Arial" w:hAnsi="Arial" w:cs="Arial" w:hint="eastAsia"/>
                <w:sz w:val="18"/>
                <w:szCs w:val="18"/>
              </w:rPr>
              <w:t>-0.056 (-0.077, -0.035)</w:t>
            </w:r>
          </w:p>
        </w:tc>
        <w:tc>
          <w:tcPr>
            <w:tcW w:w="1393" w:type="dxa"/>
          </w:tcPr>
          <w:p w14:paraId="273B1035" w14:textId="2B8886A8" w:rsidR="008269BE" w:rsidRDefault="008269BE" w:rsidP="00840853">
            <w:pPr>
              <w:jc w:val="center"/>
              <w:rPr>
                <w:rFonts w:ascii="Arial" w:hAnsi="Arial" w:cs="Arial" w:hint="eastAsia"/>
                <w:sz w:val="18"/>
                <w:szCs w:val="18"/>
              </w:rPr>
            </w:pPr>
            <w:r>
              <w:rPr>
                <w:rFonts w:ascii="Arial" w:hAnsi="Arial" w:cs="Arial" w:hint="eastAsia"/>
                <w:sz w:val="18"/>
                <w:szCs w:val="18"/>
              </w:rPr>
              <w:t>&lt;0.001</w:t>
            </w:r>
          </w:p>
        </w:tc>
      </w:tr>
      <w:tr w:rsidR="008269BE" w14:paraId="505B77E5" w14:textId="1FE999E5" w:rsidTr="00840853">
        <w:trPr>
          <w:jc w:val="center"/>
        </w:trPr>
        <w:tc>
          <w:tcPr>
            <w:tcW w:w="2254" w:type="dxa"/>
          </w:tcPr>
          <w:p w14:paraId="2D0B26B4" w14:textId="0C7281EC" w:rsidR="008269BE" w:rsidRDefault="008269BE" w:rsidP="008269BE">
            <w:pPr>
              <w:jc w:val="left"/>
              <w:rPr>
                <w:rFonts w:ascii="Arial" w:hAnsi="Arial" w:cs="Arial" w:hint="eastAsia"/>
                <w:b/>
                <w:bCs/>
                <w:sz w:val="18"/>
                <w:szCs w:val="18"/>
              </w:rPr>
            </w:pPr>
            <w:r w:rsidRPr="008E2DD6">
              <w:rPr>
                <w:rFonts w:ascii="Arial" w:hAnsi="Arial" w:cs="Arial" w:hint="eastAsia"/>
                <w:sz w:val="18"/>
                <w:szCs w:val="18"/>
              </w:rPr>
              <w:t xml:space="preserve">   Indirect effect</w:t>
            </w:r>
          </w:p>
        </w:tc>
        <w:tc>
          <w:tcPr>
            <w:tcW w:w="2873" w:type="dxa"/>
            <w:vAlign w:val="center"/>
          </w:tcPr>
          <w:p w14:paraId="1FD88462" w14:textId="0DFEE891" w:rsidR="008269BE" w:rsidRDefault="008269BE" w:rsidP="00840853">
            <w:pPr>
              <w:jc w:val="center"/>
              <w:rPr>
                <w:rFonts w:ascii="Arial" w:hAnsi="Arial" w:cs="Arial" w:hint="eastAsia"/>
                <w:sz w:val="18"/>
                <w:szCs w:val="18"/>
              </w:rPr>
            </w:pPr>
            <w:r>
              <w:rPr>
                <w:rFonts w:ascii="Arial" w:hAnsi="Arial" w:cs="Arial" w:hint="eastAsia"/>
                <w:sz w:val="18"/>
                <w:szCs w:val="18"/>
              </w:rPr>
              <w:t>-0.007 (-0.010, -0.005)</w:t>
            </w:r>
          </w:p>
        </w:tc>
        <w:tc>
          <w:tcPr>
            <w:tcW w:w="1393" w:type="dxa"/>
          </w:tcPr>
          <w:p w14:paraId="5FC1BB75" w14:textId="0A115F3F" w:rsidR="008269BE" w:rsidRDefault="008269BE" w:rsidP="00840853">
            <w:pPr>
              <w:jc w:val="center"/>
              <w:rPr>
                <w:rFonts w:ascii="Arial" w:hAnsi="Arial" w:cs="Arial" w:hint="eastAsia"/>
                <w:sz w:val="18"/>
                <w:szCs w:val="18"/>
              </w:rPr>
            </w:pPr>
            <w:r>
              <w:rPr>
                <w:rFonts w:ascii="Arial" w:hAnsi="Arial" w:cs="Arial" w:hint="eastAsia"/>
                <w:sz w:val="18"/>
                <w:szCs w:val="18"/>
              </w:rPr>
              <w:t>&lt;0.001</w:t>
            </w:r>
          </w:p>
        </w:tc>
      </w:tr>
      <w:tr w:rsidR="008269BE" w14:paraId="786CBB8A" w14:textId="26416C78" w:rsidTr="00840853">
        <w:trPr>
          <w:jc w:val="center"/>
        </w:trPr>
        <w:tc>
          <w:tcPr>
            <w:tcW w:w="2254" w:type="dxa"/>
            <w:shd w:val="clear" w:color="auto" w:fill="BFBFBF" w:themeFill="background1" w:themeFillShade="BF"/>
            <w:vAlign w:val="center"/>
          </w:tcPr>
          <w:p w14:paraId="1E0AC7CE" w14:textId="635CFE8D" w:rsidR="008269BE" w:rsidRDefault="008269BE" w:rsidP="008269BE">
            <w:pPr>
              <w:jc w:val="left"/>
              <w:rPr>
                <w:rFonts w:ascii="Arial" w:hAnsi="Arial" w:cs="Arial" w:hint="eastAsia"/>
                <w:b/>
                <w:bCs/>
                <w:sz w:val="18"/>
                <w:szCs w:val="18"/>
              </w:rPr>
            </w:pPr>
            <w:r>
              <w:rPr>
                <w:rFonts w:ascii="Arial" w:hAnsi="Arial" w:cs="Arial" w:hint="eastAsia"/>
                <w:b/>
                <w:bCs/>
                <w:sz w:val="18"/>
                <w:szCs w:val="18"/>
              </w:rPr>
              <w:t>HEI-2015</w:t>
            </w:r>
          </w:p>
        </w:tc>
        <w:tc>
          <w:tcPr>
            <w:tcW w:w="2873" w:type="dxa"/>
            <w:shd w:val="clear" w:color="auto" w:fill="BFBFBF" w:themeFill="background1" w:themeFillShade="BF"/>
            <w:vAlign w:val="center"/>
          </w:tcPr>
          <w:p w14:paraId="1E9FEDA6" w14:textId="77777777" w:rsidR="008269BE" w:rsidRDefault="008269BE" w:rsidP="00840853">
            <w:pPr>
              <w:jc w:val="center"/>
              <w:rPr>
                <w:rFonts w:ascii="Arial" w:hAnsi="Arial" w:cs="Arial" w:hint="eastAsia"/>
                <w:sz w:val="18"/>
                <w:szCs w:val="18"/>
              </w:rPr>
            </w:pPr>
          </w:p>
        </w:tc>
        <w:tc>
          <w:tcPr>
            <w:tcW w:w="1393" w:type="dxa"/>
            <w:shd w:val="clear" w:color="auto" w:fill="BFBFBF" w:themeFill="background1" w:themeFillShade="BF"/>
          </w:tcPr>
          <w:p w14:paraId="36EAFFD3" w14:textId="77777777" w:rsidR="008269BE" w:rsidRDefault="008269BE" w:rsidP="00840853">
            <w:pPr>
              <w:jc w:val="center"/>
              <w:rPr>
                <w:rFonts w:ascii="Arial" w:hAnsi="Arial" w:cs="Arial" w:hint="eastAsia"/>
                <w:sz w:val="18"/>
                <w:szCs w:val="18"/>
              </w:rPr>
            </w:pPr>
          </w:p>
        </w:tc>
      </w:tr>
      <w:tr w:rsidR="008269BE" w14:paraId="69DD7365" w14:textId="70651F63" w:rsidTr="00840853">
        <w:trPr>
          <w:jc w:val="center"/>
        </w:trPr>
        <w:tc>
          <w:tcPr>
            <w:tcW w:w="2254" w:type="dxa"/>
          </w:tcPr>
          <w:p w14:paraId="7E638CD9" w14:textId="6729B201" w:rsidR="008269BE" w:rsidRDefault="008269BE" w:rsidP="008269BE">
            <w:pPr>
              <w:jc w:val="left"/>
              <w:rPr>
                <w:rFonts w:ascii="Arial" w:hAnsi="Arial" w:cs="Arial" w:hint="eastAsia"/>
                <w:b/>
                <w:bCs/>
                <w:sz w:val="18"/>
                <w:szCs w:val="18"/>
              </w:rPr>
            </w:pPr>
            <w:r w:rsidRPr="008E2DD6">
              <w:rPr>
                <w:rFonts w:ascii="Arial" w:hAnsi="Arial" w:cs="Arial" w:hint="eastAsia"/>
                <w:sz w:val="18"/>
                <w:szCs w:val="18"/>
              </w:rPr>
              <w:t>Hypertension</w:t>
            </w:r>
          </w:p>
        </w:tc>
        <w:tc>
          <w:tcPr>
            <w:tcW w:w="2873" w:type="dxa"/>
            <w:vAlign w:val="center"/>
          </w:tcPr>
          <w:p w14:paraId="4C1F5A71" w14:textId="77777777" w:rsidR="008269BE" w:rsidRDefault="008269BE" w:rsidP="00840853">
            <w:pPr>
              <w:jc w:val="center"/>
              <w:rPr>
                <w:rFonts w:ascii="Arial" w:hAnsi="Arial" w:cs="Arial" w:hint="eastAsia"/>
                <w:sz w:val="18"/>
                <w:szCs w:val="18"/>
              </w:rPr>
            </w:pPr>
          </w:p>
        </w:tc>
        <w:tc>
          <w:tcPr>
            <w:tcW w:w="1393" w:type="dxa"/>
          </w:tcPr>
          <w:p w14:paraId="7271FBB8" w14:textId="77777777" w:rsidR="008269BE" w:rsidRDefault="008269BE" w:rsidP="00840853">
            <w:pPr>
              <w:jc w:val="center"/>
              <w:rPr>
                <w:rFonts w:ascii="Arial" w:hAnsi="Arial" w:cs="Arial" w:hint="eastAsia"/>
                <w:sz w:val="18"/>
                <w:szCs w:val="18"/>
              </w:rPr>
            </w:pPr>
          </w:p>
        </w:tc>
      </w:tr>
      <w:tr w:rsidR="008269BE" w14:paraId="1F9F6DDB" w14:textId="19D2AB45" w:rsidTr="00840853">
        <w:trPr>
          <w:jc w:val="center"/>
        </w:trPr>
        <w:tc>
          <w:tcPr>
            <w:tcW w:w="2254" w:type="dxa"/>
          </w:tcPr>
          <w:p w14:paraId="6FA0DB6E" w14:textId="459EC09B" w:rsidR="008269BE" w:rsidRDefault="008269BE" w:rsidP="008269BE">
            <w:pPr>
              <w:jc w:val="left"/>
              <w:rPr>
                <w:rFonts w:ascii="Arial" w:hAnsi="Arial" w:cs="Arial" w:hint="eastAsia"/>
                <w:b/>
                <w:bCs/>
                <w:sz w:val="18"/>
                <w:szCs w:val="18"/>
              </w:rPr>
            </w:pPr>
            <w:r w:rsidRPr="008E2DD6">
              <w:rPr>
                <w:rFonts w:ascii="Arial" w:hAnsi="Arial" w:cs="Arial" w:hint="eastAsia"/>
                <w:sz w:val="18"/>
                <w:szCs w:val="18"/>
              </w:rPr>
              <w:t xml:space="preserve">   </w:t>
            </w:r>
            <w:r w:rsidRPr="008E2DD6">
              <w:rPr>
                <w:rFonts w:ascii="Arial" w:hAnsi="Arial" w:cs="Arial"/>
                <w:sz w:val="18"/>
                <w:szCs w:val="18"/>
              </w:rPr>
              <w:t>Direct effect</w:t>
            </w:r>
          </w:p>
        </w:tc>
        <w:tc>
          <w:tcPr>
            <w:tcW w:w="2873" w:type="dxa"/>
            <w:vAlign w:val="center"/>
          </w:tcPr>
          <w:p w14:paraId="090F00D4" w14:textId="6B7BAB60" w:rsidR="008269BE" w:rsidRDefault="008269BE" w:rsidP="00840853">
            <w:pPr>
              <w:jc w:val="center"/>
              <w:rPr>
                <w:rFonts w:ascii="Arial" w:hAnsi="Arial" w:cs="Arial" w:hint="eastAsia"/>
                <w:sz w:val="18"/>
                <w:szCs w:val="18"/>
              </w:rPr>
            </w:pPr>
            <w:r>
              <w:rPr>
                <w:rFonts w:ascii="Arial" w:hAnsi="Arial" w:cs="Arial" w:hint="eastAsia"/>
                <w:sz w:val="18"/>
                <w:szCs w:val="18"/>
              </w:rPr>
              <w:t>-0.022 (-0.027, -0.016)</w:t>
            </w:r>
          </w:p>
        </w:tc>
        <w:tc>
          <w:tcPr>
            <w:tcW w:w="1393" w:type="dxa"/>
          </w:tcPr>
          <w:p w14:paraId="42013F6C" w14:textId="43C6FA37" w:rsidR="008269BE" w:rsidRDefault="008269BE" w:rsidP="00840853">
            <w:pPr>
              <w:jc w:val="center"/>
              <w:rPr>
                <w:rFonts w:ascii="Arial" w:hAnsi="Arial" w:cs="Arial" w:hint="eastAsia"/>
                <w:sz w:val="18"/>
                <w:szCs w:val="18"/>
              </w:rPr>
            </w:pPr>
            <w:r>
              <w:rPr>
                <w:rFonts w:ascii="Arial" w:hAnsi="Arial" w:cs="Arial" w:hint="eastAsia"/>
                <w:sz w:val="18"/>
                <w:szCs w:val="18"/>
              </w:rPr>
              <w:t>&lt;0.001</w:t>
            </w:r>
          </w:p>
        </w:tc>
      </w:tr>
      <w:tr w:rsidR="008269BE" w14:paraId="6DF28944" w14:textId="44EAE568" w:rsidTr="00840853">
        <w:trPr>
          <w:jc w:val="center"/>
        </w:trPr>
        <w:tc>
          <w:tcPr>
            <w:tcW w:w="2254" w:type="dxa"/>
          </w:tcPr>
          <w:p w14:paraId="42461DCF" w14:textId="764FD7E4" w:rsidR="008269BE" w:rsidRDefault="008269BE" w:rsidP="008269BE">
            <w:pPr>
              <w:jc w:val="left"/>
              <w:rPr>
                <w:rFonts w:ascii="Arial" w:hAnsi="Arial" w:cs="Arial" w:hint="eastAsia"/>
                <w:b/>
                <w:bCs/>
                <w:sz w:val="18"/>
                <w:szCs w:val="18"/>
              </w:rPr>
            </w:pPr>
            <w:r w:rsidRPr="008E2DD6">
              <w:rPr>
                <w:rFonts w:ascii="Arial" w:hAnsi="Arial" w:cs="Arial" w:hint="eastAsia"/>
                <w:sz w:val="18"/>
                <w:szCs w:val="18"/>
              </w:rPr>
              <w:t xml:space="preserve">   Indirect effect</w:t>
            </w:r>
          </w:p>
        </w:tc>
        <w:tc>
          <w:tcPr>
            <w:tcW w:w="2873" w:type="dxa"/>
            <w:vAlign w:val="center"/>
          </w:tcPr>
          <w:p w14:paraId="16F27155" w14:textId="0F47B422" w:rsidR="008269BE" w:rsidRDefault="008269BE" w:rsidP="00840853">
            <w:pPr>
              <w:jc w:val="center"/>
              <w:rPr>
                <w:rFonts w:ascii="Arial" w:hAnsi="Arial" w:cs="Arial" w:hint="eastAsia"/>
                <w:sz w:val="18"/>
                <w:szCs w:val="18"/>
              </w:rPr>
            </w:pPr>
            <w:r>
              <w:rPr>
                <w:rFonts w:ascii="Arial" w:hAnsi="Arial" w:cs="Arial" w:hint="eastAsia"/>
                <w:sz w:val="18"/>
                <w:szCs w:val="18"/>
              </w:rPr>
              <w:t>-0.001 (-0.002, -0.001)</w:t>
            </w:r>
          </w:p>
        </w:tc>
        <w:tc>
          <w:tcPr>
            <w:tcW w:w="1393" w:type="dxa"/>
          </w:tcPr>
          <w:p w14:paraId="026F9217" w14:textId="307E1522" w:rsidR="008269BE" w:rsidRDefault="008269BE" w:rsidP="00840853">
            <w:pPr>
              <w:jc w:val="center"/>
              <w:rPr>
                <w:rFonts w:ascii="Arial" w:hAnsi="Arial" w:cs="Arial" w:hint="eastAsia"/>
                <w:sz w:val="18"/>
                <w:szCs w:val="18"/>
              </w:rPr>
            </w:pPr>
            <w:r>
              <w:rPr>
                <w:rFonts w:ascii="Arial" w:hAnsi="Arial" w:cs="Arial" w:hint="eastAsia"/>
                <w:sz w:val="18"/>
                <w:szCs w:val="18"/>
              </w:rPr>
              <w:t>&lt;0.001</w:t>
            </w:r>
          </w:p>
        </w:tc>
      </w:tr>
      <w:tr w:rsidR="008269BE" w14:paraId="1042767E" w14:textId="0D441E87" w:rsidTr="00840853">
        <w:trPr>
          <w:jc w:val="center"/>
        </w:trPr>
        <w:tc>
          <w:tcPr>
            <w:tcW w:w="2254" w:type="dxa"/>
          </w:tcPr>
          <w:p w14:paraId="0C88E92C" w14:textId="701A4102" w:rsidR="008269BE" w:rsidRDefault="008269BE" w:rsidP="008269BE">
            <w:pPr>
              <w:jc w:val="left"/>
              <w:rPr>
                <w:rFonts w:ascii="Arial" w:hAnsi="Arial" w:cs="Arial" w:hint="eastAsia"/>
                <w:b/>
                <w:bCs/>
                <w:sz w:val="18"/>
                <w:szCs w:val="18"/>
              </w:rPr>
            </w:pPr>
            <w:r w:rsidRPr="008E2DD6">
              <w:rPr>
                <w:rFonts w:ascii="Arial" w:hAnsi="Arial" w:cs="Arial" w:hint="eastAsia"/>
                <w:sz w:val="18"/>
                <w:szCs w:val="18"/>
              </w:rPr>
              <w:t>CVD</w:t>
            </w:r>
          </w:p>
        </w:tc>
        <w:tc>
          <w:tcPr>
            <w:tcW w:w="2873" w:type="dxa"/>
            <w:vAlign w:val="center"/>
          </w:tcPr>
          <w:p w14:paraId="7B65ED03" w14:textId="77777777" w:rsidR="008269BE" w:rsidRDefault="008269BE" w:rsidP="00840853">
            <w:pPr>
              <w:jc w:val="center"/>
              <w:rPr>
                <w:rFonts w:ascii="Arial" w:hAnsi="Arial" w:cs="Arial" w:hint="eastAsia"/>
                <w:sz w:val="18"/>
                <w:szCs w:val="18"/>
              </w:rPr>
            </w:pPr>
          </w:p>
        </w:tc>
        <w:tc>
          <w:tcPr>
            <w:tcW w:w="1393" w:type="dxa"/>
          </w:tcPr>
          <w:p w14:paraId="0953CDEE" w14:textId="77777777" w:rsidR="008269BE" w:rsidRDefault="008269BE" w:rsidP="00840853">
            <w:pPr>
              <w:jc w:val="center"/>
              <w:rPr>
                <w:rFonts w:ascii="Arial" w:hAnsi="Arial" w:cs="Arial" w:hint="eastAsia"/>
                <w:sz w:val="18"/>
                <w:szCs w:val="18"/>
              </w:rPr>
            </w:pPr>
          </w:p>
        </w:tc>
      </w:tr>
      <w:tr w:rsidR="008269BE" w14:paraId="0B266610" w14:textId="6F0FE65C" w:rsidTr="00840853">
        <w:trPr>
          <w:jc w:val="center"/>
        </w:trPr>
        <w:tc>
          <w:tcPr>
            <w:tcW w:w="2254" w:type="dxa"/>
          </w:tcPr>
          <w:p w14:paraId="60C8708D" w14:textId="3A3CDB3E" w:rsidR="008269BE" w:rsidRDefault="008269BE" w:rsidP="008269BE">
            <w:pPr>
              <w:jc w:val="left"/>
              <w:rPr>
                <w:rFonts w:ascii="Arial" w:hAnsi="Arial" w:cs="Arial" w:hint="eastAsia"/>
                <w:b/>
                <w:bCs/>
                <w:sz w:val="18"/>
                <w:szCs w:val="18"/>
              </w:rPr>
            </w:pPr>
            <w:r w:rsidRPr="008E2DD6">
              <w:rPr>
                <w:rFonts w:ascii="Arial" w:hAnsi="Arial" w:cs="Arial" w:hint="eastAsia"/>
                <w:sz w:val="18"/>
                <w:szCs w:val="18"/>
              </w:rPr>
              <w:t xml:space="preserve">   </w:t>
            </w:r>
            <w:r w:rsidRPr="008E2DD6">
              <w:rPr>
                <w:rFonts w:ascii="Arial" w:hAnsi="Arial" w:cs="Arial"/>
                <w:sz w:val="18"/>
                <w:szCs w:val="18"/>
              </w:rPr>
              <w:t>Direct effect</w:t>
            </w:r>
          </w:p>
        </w:tc>
        <w:tc>
          <w:tcPr>
            <w:tcW w:w="2873" w:type="dxa"/>
            <w:vAlign w:val="center"/>
          </w:tcPr>
          <w:p w14:paraId="0492B495" w14:textId="6B5049A8" w:rsidR="008269BE" w:rsidRDefault="008269BE" w:rsidP="00840853">
            <w:pPr>
              <w:jc w:val="center"/>
              <w:rPr>
                <w:rFonts w:ascii="Arial" w:hAnsi="Arial" w:cs="Arial" w:hint="eastAsia"/>
                <w:sz w:val="18"/>
                <w:szCs w:val="18"/>
              </w:rPr>
            </w:pPr>
            <w:r>
              <w:rPr>
                <w:rFonts w:ascii="Arial" w:hAnsi="Arial" w:cs="Arial" w:hint="eastAsia"/>
                <w:sz w:val="18"/>
                <w:szCs w:val="18"/>
              </w:rPr>
              <w:t>-0.021 (-0.026, -0.016)</w:t>
            </w:r>
          </w:p>
        </w:tc>
        <w:tc>
          <w:tcPr>
            <w:tcW w:w="1393" w:type="dxa"/>
          </w:tcPr>
          <w:p w14:paraId="5005503C" w14:textId="5B49A64D" w:rsidR="008269BE" w:rsidRDefault="008269BE" w:rsidP="00840853">
            <w:pPr>
              <w:jc w:val="center"/>
              <w:rPr>
                <w:rFonts w:ascii="Arial" w:hAnsi="Arial" w:cs="Arial" w:hint="eastAsia"/>
                <w:sz w:val="18"/>
                <w:szCs w:val="18"/>
              </w:rPr>
            </w:pPr>
            <w:r>
              <w:rPr>
                <w:rFonts w:ascii="Arial" w:hAnsi="Arial" w:cs="Arial" w:hint="eastAsia"/>
                <w:sz w:val="18"/>
                <w:szCs w:val="18"/>
              </w:rPr>
              <w:t>&lt;0.001</w:t>
            </w:r>
          </w:p>
        </w:tc>
      </w:tr>
      <w:tr w:rsidR="008269BE" w14:paraId="12B03EA0" w14:textId="76E3E7A2" w:rsidTr="00840853">
        <w:trPr>
          <w:jc w:val="center"/>
        </w:trPr>
        <w:tc>
          <w:tcPr>
            <w:tcW w:w="2254" w:type="dxa"/>
          </w:tcPr>
          <w:p w14:paraId="5B26348D" w14:textId="4BB3BA8E" w:rsidR="008269BE" w:rsidRDefault="008269BE" w:rsidP="008269BE">
            <w:pPr>
              <w:jc w:val="left"/>
              <w:rPr>
                <w:rFonts w:ascii="Arial" w:hAnsi="Arial" w:cs="Arial" w:hint="eastAsia"/>
                <w:b/>
                <w:bCs/>
                <w:sz w:val="18"/>
                <w:szCs w:val="18"/>
              </w:rPr>
            </w:pPr>
            <w:r w:rsidRPr="008E2DD6">
              <w:rPr>
                <w:rFonts w:ascii="Arial" w:hAnsi="Arial" w:cs="Arial" w:hint="eastAsia"/>
                <w:sz w:val="18"/>
                <w:szCs w:val="18"/>
              </w:rPr>
              <w:t xml:space="preserve">   Indirect effect</w:t>
            </w:r>
          </w:p>
        </w:tc>
        <w:tc>
          <w:tcPr>
            <w:tcW w:w="2873" w:type="dxa"/>
            <w:vAlign w:val="center"/>
          </w:tcPr>
          <w:p w14:paraId="63BADCAA" w14:textId="1A5E4359" w:rsidR="008269BE" w:rsidRDefault="008269BE" w:rsidP="00840853">
            <w:pPr>
              <w:jc w:val="center"/>
              <w:rPr>
                <w:rFonts w:ascii="Arial" w:hAnsi="Arial" w:cs="Arial" w:hint="eastAsia"/>
                <w:sz w:val="18"/>
                <w:szCs w:val="18"/>
              </w:rPr>
            </w:pPr>
            <w:r>
              <w:rPr>
                <w:rFonts w:ascii="Arial" w:hAnsi="Arial" w:cs="Arial" w:hint="eastAsia"/>
                <w:sz w:val="18"/>
                <w:szCs w:val="18"/>
              </w:rPr>
              <w:t>-0.001 (-0.002, -0.001)</w:t>
            </w:r>
          </w:p>
        </w:tc>
        <w:tc>
          <w:tcPr>
            <w:tcW w:w="1393" w:type="dxa"/>
          </w:tcPr>
          <w:p w14:paraId="203A29E4" w14:textId="6F626655" w:rsidR="008269BE" w:rsidRDefault="008269BE" w:rsidP="00840853">
            <w:pPr>
              <w:jc w:val="center"/>
              <w:rPr>
                <w:rFonts w:ascii="Arial" w:hAnsi="Arial" w:cs="Arial" w:hint="eastAsia"/>
                <w:sz w:val="18"/>
                <w:szCs w:val="18"/>
              </w:rPr>
            </w:pPr>
            <w:r>
              <w:rPr>
                <w:rFonts w:ascii="Arial" w:hAnsi="Arial" w:cs="Arial" w:hint="eastAsia"/>
                <w:sz w:val="18"/>
                <w:szCs w:val="18"/>
              </w:rPr>
              <w:t>&lt;0.001</w:t>
            </w:r>
          </w:p>
        </w:tc>
      </w:tr>
    </w:tbl>
    <w:p w14:paraId="3468A12B" w14:textId="77777777" w:rsidR="00652517" w:rsidRDefault="00465F83" w:rsidP="00652517">
      <w:pPr>
        <w:widowControl/>
        <w:ind w:leftChars="433" w:left="909"/>
        <w:jc w:val="left"/>
        <w:rPr>
          <w:rFonts w:ascii="Arial" w:hAnsi="Arial" w:cs="Arial"/>
          <w:color w:val="212121"/>
          <w:sz w:val="18"/>
          <w:szCs w:val="18"/>
          <w:shd w:val="clear" w:color="auto" w:fill="FFFFFF"/>
        </w:rPr>
      </w:pPr>
      <w:r>
        <w:rPr>
          <w:rFonts w:ascii="Arial" w:hAnsi="Arial" w:cs="Arial" w:hint="eastAsia"/>
          <w:color w:val="212121"/>
          <w:sz w:val="18"/>
          <w:szCs w:val="18"/>
          <w:shd w:val="clear" w:color="auto" w:fill="FFFFFF"/>
        </w:rPr>
        <w:t>CVD:</w:t>
      </w:r>
      <w:r w:rsidRPr="00465F83">
        <w:rPr>
          <w:rFonts w:hint="eastAsia"/>
        </w:rPr>
        <w:t xml:space="preserve"> </w:t>
      </w:r>
      <w:r w:rsidRPr="00465F83">
        <w:rPr>
          <w:rFonts w:ascii="Arial" w:hAnsi="Arial" w:cs="Arial" w:hint="eastAsia"/>
          <w:color w:val="212121"/>
          <w:sz w:val="18"/>
          <w:szCs w:val="18"/>
          <w:shd w:val="clear" w:color="auto" w:fill="FFFFFF"/>
        </w:rPr>
        <w:t>Cardiovascular disease</w:t>
      </w:r>
      <w:r>
        <w:rPr>
          <w:rFonts w:ascii="Arial" w:hAnsi="Arial" w:cs="Arial" w:hint="eastAsia"/>
          <w:color w:val="212121"/>
          <w:sz w:val="18"/>
          <w:szCs w:val="18"/>
          <w:shd w:val="clear" w:color="auto" w:fill="FFFFFF"/>
        </w:rPr>
        <w:t xml:space="preserve">; </w:t>
      </w:r>
      <w:r w:rsidR="00652517" w:rsidRPr="00652517">
        <w:rPr>
          <w:rFonts w:ascii="Arial" w:hAnsi="Arial" w:cs="Arial" w:hint="eastAsia"/>
          <w:color w:val="212121"/>
          <w:sz w:val="18"/>
          <w:szCs w:val="18"/>
          <w:shd w:val="clear" w:color="auto" w:fill="FFFFFF"/>
        </w:rPr>
        <w:t>DASH: Dietary Approaches to Stop Hypertension</w:t>
      </w:r>
      <w:r w:rsidR="00652517">
        <w:rPr>
          <w:rFonts w:ascii="Arial" w:hAnsi="Arial" w:cs="Arial" w:hint="eastAsia"/>
          <w:color w:val="212121"/>
          <w:sz w:val="18"/>
          <w:szCs w:val="18"/>
          <w:shd w:val="clear" w:color="auto" w:fill="FFFFFF"/>
        </w:rPr>
        <w:t xml:space="preserve">; </w:t>
      </w:r>
    </w:p>
    <w:p w14:paraId="77F16CC7" w14:textId="50354056" w:rsidR="00B0508A" w:rsidRPr="007907F7" w:rsidRDefault="00652517" w:rsidP="00652517">
      <w:pPr>
        <w:widowControl/>
        <w:ind w:leftChars="433" w:left="909"/>
        <w:jc w:val="left"/>
        <w:rPr>
          <w:rFonts w:ascii="Arial" w:hAnsi="Arial" w:cs="Arial"/>
          <w:color w:val="212121"/>
          <w:sz w:val="18"/>
          <w:szCs w:val="18"/>
          <w:shd w:val="clear" w:color="auto" w:fill="FFFFFF"/>
        </w:rPr>
      </w:pPr>
      <w:r w:rsidRPr="00652517">
        <w:rPr>
          <w:rFonts w:ascii="Arial" w:hAnsi="Arial" w:cs="Arial" w:hint="eastAsia"/>
          <w:color w:val="212121"/>
          <w:sz w:val="18"/>
          <w:szCs w:val="18"/>
          <w:shd w:val="clear" w:color="auto" w:fill="FFFFFF"/>
        </w:rPr>
        <w:t>HEI-2015:</w:t>
      </w:r>
      <w:r>
        <w:rPr>
          <w:rFonts w:ascii="Arial" w:hAnsi="Arial" w:cs="Arial" w:hint="eastAsia"/>
          <w:color w:val="212121"/>
          <w:sz w:val="18"/>
          <w:szCs w:val="18"/>
          <w:shd w:val="clear" w:color="auto" w:fill="FFFFFF"/>
        </w:rPr>
        <w:t xml:space="preserve"> </w:t>
      </w:r>
      <w:r w:rsidRPr="00652517">
        <w:rPr>
          <w:rFonts w:ascii="Arial" w:hAnsi="Arial" w:cs="Arial" w:hint="eastAsia"/>
          <w:color w:val="212121"/>
          <w:sz w:val="18"/>
          <w:szCs w:val="18"/>
          <w:shd w:val="clear" w:color="auto" w:fill="FFFFFF"/>
        </w:rPr>
        <w:t>Healthy Eating Index 2015; MED: mediterranean diet</w:t>
      </w:r>
      <w:r w:rsidRPr="00652517">
        <w:rPr>
          <w:rFonts w:ascii="Arial" w:hAnsi="Arial" w:cs="Arial"/>
          <w:color w:val="212121"/>
          <w:sz w:val="18"/>
          <w:szCs w:val="18"/>
          <w:shd w:val="clear" w:color="auto" w:fill="FFFFFF"/>
        </w:rPr>
        <w:t xml:space="preserve"> </w:t>
      </w:r>
      <w:r w:rsidR="00F220A5">
        <w:rPr>
          <w:rFonts w:ascii="Arial" w:hAnsi="Arial" w:cs="Arial"/>
          <w:color w:val="212121"/>
          <w:sz w:val="18"/>
          <w:szCs w:val="18"/>
          <w:shd w:val="clear" w:color="auto" w:fill="FFFFFF"/>
        </w:rPr>
        <w:br w:type="page"/>
      </w:r>
    </w:p>
    <w:p w14:paraId="26E6A171" w14:textId="0630916C" w:rsidR="00B0508A" w:rsidRPr="00B0508A" w:rsidRDefault="00B0508A" w:rsidP="00B0508A">
      <w:pPr>
        <w:pStyle w:val="ab"/>
        <w:numPr>
          <w:ilvl w:val="0"/>
          <w:numId w:val="1"/>
        </w:numPr>
        <w:ind w:firstLineChars="0"/>
        <w:rPr>
          <w:rFonts w:ascii="Arial" w:eastAsia="等线" w:hAnsi="Arial" w:cs="Arial"/>
          <w:b/>
          <w:bCs/>
          <w:kern w:val="0"/>
          <w:sz w:val="18"/>
          <w:szCs w:val="18"/>
        </w:rPr>
      </w:pPr>
      <w:r w:rsidRPr="00B0508A">
        <w:rPr>
          <w:rFonts w:ascii="Arial" w:eastAsia="等线" w:hAnsi="Arial" w:cs="Arial" w:hint="eastAsia"/>
          <w:b/>
          <w:bCs/>
          <w:kern w:val="0"/>
          <w:sz w:val="18"/>
          <w:szCs w:val="18"/>
        </w:rPr>
        <w:lastRenderedPageBreak/>
        <w:t>HEL-2015 index</w:t>
      </w:r>
    </w:p>
    <w:p w14:paraId="44DC3F29" w14:textId="1F2D50E8" w:rsidR="0071544E" w:rsidRPr="00B0508A" w:rsidRDefault="0071544E" w:rsidP="00B0508A">
      <w:pPr>
        <w:jc w:val="center"/>
        <w:rPr>
          <w:rFonts w:ascii="Arial" w:hAnsi="Arial" w:cs="Arial"/>
          <w:b/>
          <w:bCs/>
          <w:color w:val="212121"/>
          <w:sz w:val="18"/>
          <w:szCs w:val="18"/>
          <w:shd w:val="clear" w:color="auto" w:fill="FFFFFF"/>
        </w:rPr>
      </w:pPr>
      <w:r>
        <w:rPr>
          <w:noProof/>
        </w:rPr>
        <w:drawing>
          <wp:inline distT="0" distB="0" distL="0" distR="0" wp14:anchorId="25735A98" wp14:editId="69BA2DC2">
            <wp:extent cx="3240000" cy="3885972"/>
            <wp:effectExtent l="0" t="0" r="0" b="635"/>
            <wp:docPr id="14538112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0000" cy="3885972"/>
                    </a:xfrm>
                    <a:prstGeom prst="rect">
                      <a:avLst/>
                    </a:prstGeom>
                    <a:noFill/>
                    <a:ln>
                      <a:noFill/>
                    </a:ln>
                  </pic:spPr>
                </pic:pic>
              </a:graphicData>
            </a:graphic>
          </wp:inline>
        </w:drawing>
      </w:r>
    </w:p>
    <w:p w14:paraId="42663CFE" w14:textId="31834D0C" w:rsidR="00B0508A" w:rsidRPr="00B0508A" w:rsidRDefault="00B0508A" w:rsidP="00B0508A">
      <w:pPr>
        <w:pStyle w:val="ab"/>
        <w:numPr>
          <w:ilvl w:val="0"/>
          <w:numId w:val="1"/>
        </w:numPr>
        <w:ind w:firstLineChars="0"/>
        <w:rPr>
          <w:rFonts w:ascii="Arial" w:eastAsia="等线" w:hAnsi="Arial" w:cs="Arial"/>
          <w:b/>
          <w:bCs/>
          <w:kern w:val="0"/>
          <w:sz w:val="18"/>
          <w:szCs w:val="18"/>
        </w:rPr>
      </w:pPr>
      <w:r w:rsidRPr="00B0508A">
        <w:rPr>
          <w:rFonts w:ascii="Arial" w:eastAsia="等线" w:hAnsi="Arial" w:cs="Arial" w:hint="eastAsia"/>
          <w:b/>
          <w:bCs/>
          <w:kern w:val="0"/>
          <w:sz w:val="18"/>
          <w:szCs w:val="18"/>
        </w:rPr>
        <w:t>MED index</w:t>
      </w:r>
    </w:p>
    <w:p w14:paraId="74EC8A51" w14:textId="47EFA181" w:rsidR="00B0508A" w:rsidRDefault="00B0508A" w:rsidP="00B0508A">
      <w:pPr>
        <w:pStyle w:val="ab"/>
        <w:ind w:left="360" w:firstLineChars="0" w:firstLine="0"/>
        <w:jc w:val="center"/>
        <w:rPr>
          <w:rFonts w:ascii="Arial" w:eastAsia="等线" w:hAnsi="Arial" w:cs="Arial"/>
          <w:b/>
          <w:bCs/>
          <w:kern w:val="0"/>
          <w:sz w:val="18"/>
          <w:szCs w:val="18"/>
        </w:rPr>
      </w:pPr>
      <w:r>
        <w:rPr>
          <w:noProof/>
        </w:rPr>
        <w:drawing>
          <wp:inline distT="0" distB="0" distL="0" distR="0" wp14:anchorId="2576BDEB" wp14:editId="7018C281">
            <wp:extent cx="3127229" cy="3750717"/>
            <wp:effectExtent l="0" t="0" r="0" b="2540"/>
            <wp:docPr id="2246890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29053" cy="3752905"/>
                    </a:xfrm>
                    <a:prstGeom prst="rect">
                      <a:avLst/>
                    </a:prstGeom>
                    <a:noFill/>
                    <a:ln>
                      <a:noFill/>
                    </a:ln>
                  </pic:spPr>
                </pic:pic>
              </a:graphicData>
            </a:graphic>
          </wp:inline>
        </w:drawing>
      </w:r>
    </w:p>
    <w:p w14:paraId="669C3B85" w14:textId="77777777" w:rsidR="007907F7" w:rsidRDefault="007907F7" w:rsidP="00B0508A">
      <w:pPr>
        <w:pStyle w:val="ab"/>
        <w:ind w:left="360" w:firstLineChars="0" w:firstLine="0"/>
        <w:jc w:val="center"/>
        <w:rPr>
          <w:rFonts w:ascii="Arial" w:eastAsia="等线" w:hAnsi="Arial" w:cs="Arial"/>
          <w:b/>
          <w:bCs/>
          <w:kern w:val="0"/>
          <w:sz w:val="18"/>
          <w:szCs w:val="18"/>
        </w:rPr>
      </w:pPr>
    </w:p>
    <w:p w14:paraId="436E6DFA" w14:textId="77777777" w:rsidR="007907F7" w:rsidRDefault="007907F7" w:rsidP="00B0508A">
      <w:pPr>
        <w:pStyle w:val="ab"/>
        <w:ind w:left="360" w:firstLineChars="0" w:firstLine="0"/>
        <w:jc w:val="center"/>
        <w:rPr>
          <w:rFonts w:ascii="Arial" w:eastAsia="等线" w:hAnsi="Arial" w:cs="Arial"/>
          <w:b/>
          <w:bCs/>
          <w:kern w:val="0"/>
          <w:sz w:val="18"/>
          <w:szCs w:val="18"/>
        </w:rPr>
      </w:pPr>
    </w:p>
    <w:p w14:paraId="3DD05D35" w14:textId="77777777" w:rsidR="007907F7" w:rsidRPr="00B0508A" w:rsidRDefault="007907F7" w:rsidP="00B0508A">
      <w:pPr>
        <w:pStyle w:val="ab"/>
        <w:ind w:left="360" w:firstLineChars="0" w:firstLine="0"/>
        <w:jc w:val="center"/>
        <w:rPr>
          <w:rFonts w:ascii="Arial" w:eastAsia="等线" w:hAnsi="Arial" w:cs="Arial"/>
          <w:b/>
          <w:bCs/>
          <w:kern w:val="0"/>
          <w:sz w:val="18"/>
          <w:szCs w:val="18"/>
        </w:rPr>
      </w:pPr>
    </w:p>
    <w:p w14:paraId="3C90FCC9" w14:textId="53C3274C" w:rsidR="00B0508A" w:rsidRPr="00B0508A" w:rsidRDefault="00B0508A" w:rsidP="00B0508A">
      <w:pPr>
        <w:pStyle w:val="ab"/>
        <w:numPr>
          <w:ilvl w:val="0"/>
          <w:numId w:val="1"/>
        </w:numPr>
        <w:ind w:firstLineChars="0"/>
        <w:rPr>
          <w:rFonts w:ascii="Arial" w:hAnsi="Arial" w:cs="Arial"/>
          <w:b/>
          <w:bCs/>
          <w:color w:val="212121"/>
          <w:sz w:val="18"/>
          <w:szCs w:val="18"/>
          <w:shd w:val="clear" w:color="auto" w:fill="FFFFFF"/>
        </w:rPr>
      </w:pPr>
      <w:r w:rsidRPr="00B0508A">
        <w:rPr>
          <w:rFonts w:ascii="Arial" w:hAnsi="Arial" w:cs="Arial" w:hint="eastAsia"/>
          <w:b/>
          <w:bCs/>
          <w:color w:val="212121"/>
          <w:sz w:val="18"/>
          <w:szCs w:val="18"/>
          <w:shd w:val="clear" w:color="auto" w:fill="FFFFFF"/>
        </w:rPr>
        <w:lastRenderedPageBreak/>
        <w:t>DASH index</w:t>
      </w:r>
    </w:p>
    <w:p w14:paraId="0DEFB185" w14:textId="00EAB944" w:rsidR="00B0508A" w:rsidRPr="00B0508A" w:rsidRDefault="00B0508A" w:rsidP="00BE2554">
      <w:pPr>
        <w:jc w:val="center"/>
        <w:rPr>
          <w:rFonts w:ascii="Arial" w:hAnsi="Arial" w:cs="Arial"/>
          <w:b/>
          <w:bCs/>
          <w:color w:val="212121"/>
          <w:sz w:val="18"/>
          <w:szCs w:val="18"/>
          <w:shd w:val="clear" w:color="auto" w:fill="FFFFFF"/>
        </w:rPr>
      </w:pPr>
      <w:r>
        <w:rPr>
          <w:noProof/>
        </w:rPr>
        <w:drawing>
          <wp:inline distT="0" distB="0" distL="0" distR="0" wp14:anchorId="0114218B" wp14:editId="3EE03A29">
            <wp:extent cx="3240000" cy="3885972"/>
            <wp:effectExtent l="0" t="0" r="0" b="635"/>
            <wp:docPr id="14848067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40000" cy="3885972"/>
                    </a:xfrm>
                    <a:prstGeom prst="rect">
                      <a:avLst/>
                    </a:prstGeom>
                    <a:noFill/>
                    <a:ln>
                      <a:noFill/>
                    </a:ln>
                  </pic:spPr>
                </pic:pic>
              </a:graphicData>
            </a:graphic>
          </wp:inline>
        </w:drawing>
      </w:r>
    </w:p>
    <w:p w14:paraId="77223062" w14:textId="51A9BD3F" w:rsidR="00B0508A" w:rsidRPr="00B0508A" w:rsidRDefault="00B0508A" w:rsidP="00B0508A">
      <w:pPr>
        <w:pStyle w:val="ab"/>
        <w:numPr>
          <w:ilvl w:val="0"/>
          <w:numId w:val="1"/>
        </w:numPr>
        <w:ind w:firstLineChars="0"/>
        <w:rPr>
          <w:rFonts w:ascii="Arial" w:hAnsi="Arial" w:cs="Arial"/>
          <w:b/>
          <w:bCs/>
          <w:color w:val="212121"/>
          <w:sz w:val="18"/>
          <w:szCs w:val="18"/>
          <w:shd w:val="clear" w:color="auto" w:fill="FFFFFF"/>
        </w:rPr>
      </w:pPr>
      <w:r w:rsidRPr="00B0508A">
        <w:rPr>
          <w:rFonts w:ascii="Arial" w:hAnsi="Arial" w:cs="Arial" w:hint="eastAsia"/>
          <w:b/>
          <w:bCs/>
          <w:color w:val="212121"/>
          <w:sz w:val="18"/>
          <w:szCs w:val="18"/>
          <w:shd w:val="clear" w:color="auto" w:fill="FFFFFF"/>
        </w:rPr>
        <w:t>Physical activity</w:t>
      </w:r>
    </w:p>
    <w:p w14:paraId="562B2EA8" w14:textId="0216E08C" w:rsidR="00B0508A" w:rsidRPr="00B0508A" w:rsidRDefault="00B0508A" w:rsidP="00B0508A">
      <w:pPr>
        <w:jc w:val="center"/>
        <w:rPr>
          <w:rFonts w:ascii="Arial" w:hAnsi="Arial" w:cs="Arial"/>
          <w:b/>
          <w:bCs/>
          <w:color w:val="212121"/>
          <w:sz w:val="18"/>
          <w:szCs w:val="18"/>
          <w:shd w:val="clear" w:color="auto" w:fill="FFFFFF"/>
        </w:rPr>
      </w:pPr>
      <w:r>
        <w:rPr>
          <w:noProof/>
        </w:rPr>
        <w:drawing>
          <wp:inline distT="0" distB="0" distL="0" distR="0" wp14:anchorId="4F671F94" wp14:editId="39A63153">
            <wp:extent cx="3240000" cy="3885972"/>
            <wp:effectExtent l="0" t="0" r="0" b="635"/>
            <wp:docPr id="1081508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40000" cy="3885972"/>
                    </a:xfrm>
                    <a:prstGeom prst="rect">
                      <a:avLst/>
                    </a:prstGeom>
                    <a:noFill/>
                    <a:ln>
                      <a:noFill/>
                    </a:ln>
                  </pic:spPr>
                </pic:pic>
              </a:graphicData>
            </a:graphic>
          </wp:inline>
        </w:drawing>
      </w:r>
    </w:p>
    <w:p w14:paraId="61B5500A" w14:textId="77777777" w:rsidR="00BE2554" w:rsidRDefault="00BE2554" w:rsidP="00BE2554">
      <w:pPr>
        <w:pStyle w:val="ab"/>
        <w:ind w:left="360" w:firstLineChars="0" w:firstLine="0"/>
        <w:rPr>
          <w:rFonts w:ascii="Arial" w:hAnsi="Arial" w:cs="Arial"/>
          <w:b/>
          <w:bCs/>
          <w:color w:val="212121"/>
          <w:sz w:val="18"/>
          <w:szCs w:val="18"/>
          <w:shd w:val="clear" w:color="auto" w:fill="FFFFFF"/>
        </w:rPr>
      </w:pPr>
    </w:p>
    <w:p w14:paraId="54DA2E69" w14:textId="77777777" w:rsidR="00BE2554" w:rsidRDefault="00BE2554" w:rsidP="00BE2554">
      <w:pPr>
        <w:pStyle w:val="ab"/>
        <w:ind w:left="360" w:firstLineChars="0" w:firstLine="0"/>
        <w:rPr>
          <w:rFonts w:ascii="Arial" w:hAnsi="Arial" w:cs="Arial"/>
          <w:b/>
          <w:bCs/>
          <w:color w:val="212121"/>
          <w:sz w:val="18"/>
          <w:szCs w:val="18"/>
          <w:shd w:val="clear" w:color="auto" w:fill="FFFFFF"/>
        </w:rPr>
      </w:pPr>
    </w:p>
    <w:p w14:paraId="476875E9" w14:textId="47D2167B" w:rsidR="00B0508A" w:rsidRPr="00B0508A" w:rsidRDefault="00B0508A" w:rsidP="00B0508A">
      <w:pPr>
        <w:pStyle w:val="ab"/>
        <w:numPr>
          <w:ilvl w:val="0"/>
          <w:numId w:val="1"/>
        </w:numPr>
        <w:ind w:firstLineChars="0"/>
        <w:rPr>
          <w:rFonts w:ascii="Arial" w:hAnsi="Arial" w:cs="Arial"/>
          <w:b/>
          <w:bCs/>
          <w:color w:val="212121"/>
          <w:sz w:val="18"/>
          <w:szCs w:val="18"/>
          <w:shd w:val="clear" w:color="auto" w:fill="FFFFFF"/>
        </w:rPr>
      </w:pPr>
      <w:r w:rsidRPr="00B0508A">
        <w:rPr>
          <w:rFonts w:ascii="Arial" w:hAnsi="Arial" w:cs="Arial" w:hint="eastAsia"/>
          <w:b/>
          <w:bCs/>
          <w:color w:val="212121"/>
          <w:sz w:val="18"/>
          <w:szCs w:val="18"/>
          <w:shd w:val="clear" w:color="auto" w:fill="FFFFFF"/>
        </w:rPr>
        <w:lastRenderedPageBreak/>
        <w:t>Waist Circumference</w:t>
      </w:r>
    </w:p>
    <w:p w14:paraId="0A4F939B" w14:textId="7D90A24D" w:rsidR="00B0508A" w:rsidRDefault="000B1E82" w:rsidP="000B1E82">
      <w:pPr>
        <w:jc w:val="center"/>
        <w:rPr>
          <w:rFonts w:ascii="Arial" w:hAnsi="Arial" w:cs="Arial"/>
          <w:b/>
          <w:bCs/>
          <w:color w:val="212121"/>
          <w:sz w:val="18"/>
          <w:szCs w:val="18"/>
          <w:shd w:val="clear" w:color="auto" w:fill="FFFFFF"/>
        </w:rPr>
      </w:pPr>
      <w:r>
        <w:rPr>
          <w:noProof/>
        </w:rPr>
        <w:drawing>
          <wp:inline distT="0" distB="0" distL="0" distR="0" wp14:anchorId="5D6B1938" wp14:editId="02A24238">
            <wp:extent cx="3240000" cy="3885972"/>
            <wp:effectExtent l="0" t="0" r="0" b="635"/>
            <wp:docPr id="155698847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0000" cy="3885972"/>
                    </a:xfrm>
                    <a:prstGeom prst="rect">
                      <a:avLst/>
                    </a:prstGeom>
                    <a:noFill/>
                    <a:ln>
                      <a:noFill/>
                    </a:ln>
                  </pic:spPr>
                </pic:pic>
              </a:graphicData>
            </a:graphic>
          </wp:inline>
        </w:drawing>
      </w:r>
    </w:p>
    <w:p w14:paraId="2C908047" w14:textId="77777777" w:rsidR="000B1E82" w:rsidRDefault="000B1E82" w:rsidP="000B1E82">
      <w:pPr>
        <w:jc w:val="center"/>
        <w:rPr>
          <w:rFonts w:ascii="Arial" w:hAnsi="Arial" w:cs="Arial"/>
          <w:b/>
          <w:bCs/>
          <w:color w:val="212121"/>
          <w:sz w:val="18"/>
          <w:szCs w:val="18"/>
          <w:shd w:val="clear" w:color="auto" w:fill="FFFFFF"/>
        </w:rPr>
      </w:pPr>
    </w:p>
    <w:p w14:paraId="174A8E67" w14:textId="77777777" w:rsidR="000B1E82" w:rsidRPr="00B0508A" w:rsidRDefault="000B1E82" w:rsidP="000B1E82">
      <w:pPr>
        <w:jc w:val="center"/>
        <w:rPr>
          <w:rFonts w:ascii="Arial" w:hAnsi="Arial" w:cs="Arial"/>
          <w:b/>
          <w:bCs/>
          <w:color w:val="212121"/>
          <w:sz w:val="18"/>
          <w:szCs w:val="18"/>
          <w:shd w:val="clear" w:color="auto" w:fill="FFFFFF"/>
        </w:rPr>
      </w:pPr>
    </w:p>
    <w:p w14:paraId="576D1F0C" w14:textId="11C7B413" w:rsidR="00B0508A" w:rsidRPr="00B0508A" w:rsidRDefault="00B0508A" w:rsidP="00B0508A">
      <w:pPr>
        <w:pStyle w:val="ab"/>
        <w:numPr>
          <w:ilvl w:val="0"/>
          <w:numId w:val="1"/>
        </w:numPr>
        <w:ind w:firstLineChars="0"/>
        <w:rPr>
          <w:rFonts w:ascii="Arial" w:hAnsi="Arial" w:cs="Arial"/>
          <w:b/>
          <w:bCs/>
          <w:color w:val="212121"/>
          <w:sz w:val="18"/>
          <w:szCs w:val="18"/>
          <w:shd w:val="clear" w:color="auto" w:fill="FFFFFF"/>
        </w:rPr>
      </w:pPr>
      <w:r w:rsidRPr="00B0508A">
        <w:rPr>
          <w:rFonts w:ascii="Arial" w:hAnsi="Arial" w:cs="Arial" w:hint="eastAsia"/>
          <w:b/>
          <w:bCs/>
          <w:color w:val="212121"/>
          <w:sz w:val="18"/>
          <w:szCs w:val="18"/>
          <w:shd w:val="clear" w:color="auto" w:fill="FFFFFF"/>
        </w:rPr>
        <w:t>Smoking status</w:t>
      </w:r>
    </w:p>
    <w:p w14:paraId="4FF8AB12" w14:textId="70970800" w:rsidR="00B0508A" w:rsidRPr="00B0508A" w:rsidRDefault="00B0508A" w:rsidP="00B0508A">
      <w:pPr>
        <w:jc w:val="center"/>
        <w:rPr>
          <w:rFonts w:ascii="Arial" w:hAnsi="Arial" w:cs="Arial"/>
          <w:b/>
          <w:bCs/>
          <w:color w:val="212121"/>
          <w:sz w:val="18"/>
          <w:szCs w:val="18"/>
          <w:shd w:val="clear" w:color="auto" w:fill="FFFFFF"/>
        </w:rPr>
      </w:pPr>
      <w:r>
        <w:rPr>
          <w:noProof/>
        </w:rPr>
        <w:drawing>
          <wp:inline distT="0" distB="0" distL="0" distR="0" wp14:anchorId="0DCE09AE" wp14:editId="63D1B30B">
            <wp:extent cx="3240000" cy="3885972"/>
            <wp:effectExtent l="0" t="0" r="0" b="635"/>
            <wp:docPr id="141756536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40000" cy="3885972"/>
                    </a:xfrm>
                    <a:prstGeom prst="rect">
                      <a:avLst/>
                    </a:prstGeom>
                    <a:noFill/>
                    <a:ln>
                      <a:noFill/>
                    </a:ln>
                  </pic:spPr>
                </pic:pic>
              </a:graphicData>
            </a:graphic>
          </wp:inline>
        </w:drawing>
      </w:r>
    </w:p>
    <w:p w14:paraId="4D3637E4" w14:textId="3761CA39" w:rsidR="00B0508A" w:rsidRPr="00B0508A" w:rsidRDefault="00B0508A" w:rsidP="00B0508A">
      <w:pPr>
        <w:pStyle w:val="ab"/>
        <w:numPr>
          <w:ilvl w:val="0"/>
          <w:numId w:val="1"/>
        </w:numPr>
        <w:ind w:firstLineChars="0"/>
        <w:rPr>
          <w:rFonts w:ascii="Arial" w:hAnsi="Arial" w:cs="Arial"/>
          <w:b/>
          <w:bCs/>
          <w:color w:val="212121"/>
          <w:sz w:val="18"/>
          <w:szCs w:val="18"/>
          <w:shd w:val="clear" w:color="auto" w:fill="FFFFFF"/>
        </w:rPr>
      </w:pPr>
      <w:r w:rsidRPr="00B0508A">
        <w:rPr>
          <w:rFonts w:ascii="Arial" w:hAnsi="Arial" w:cs="Arial" w:hint="eastAsia"/>
          <w:b/>
          <w:bCs/>
          <w:color w:val="212121"/>
          <w:sz w:val="18"/>
          <w:szCs w:val="18"/>
          <w:shd w:val="clear" w:color="auto" w:fill="FFFFFF"/>
        </w:rPr>
        <w:lastRenderedPageBreak/>
        <w:t>Alcohol consumption</w:t>
      </w:r>
    </w:p>
    <w:p w14:paraId="69570967" w14:textId="35657876" w:rsidR="000B1E82" w:rsidRDefault="00B0508A" w:rsidP="007907F7">
      <w:pPr>
        <w:jc w:val="center"/>
        <w:rPr>
          <w:rFonts w:ascii="Arial" w:hAnsi="Arial" w:cs="Arial"/>
          <w:b/>
          <w:bCs/>
          <w:color w:val="212121"/>
          <w:sz w:val="18"/>
          <w:szCs w:val="18"/>
          <w:shd w:val="clear" w:color="auto" w:fill="FFFFFF"/>
        </w:rPr>
      </w:pPr>
      <w:r>
        <w:rPr>
          <w:noProof/>
        </w:rPr>
        <w:drawing>
          <wp:inline distT="0" distB="0" distL="0" distR="0" wp14:anchorId="0C75CF24" wp14:editId="2827CBB0">
            <wp:extent cx="3240000" cy="3885972"/>
            <wp:effectExtent l="0" t="0" r="0" b="635"/>
            <wp:docPr id="10476637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0000" cy="3885972"/>
                    </a:xfrm>
                    <a:prstGeom prst="rect">
                      <a:avLst/>
                    </a:prstGeom>
                    <a:noFill/>
                    <a:ln>
                      <a:noFill/>
                    </a:ln>
                  </pic:spPr>
                </pic:pic>
              </a:graphicData>
            </a:graphic>
          </wp:inline>
        </w:drawing>
      </w:r>
    </w:p>
    <w:p w14:paraId="57FA0B72" w14:textId="77777777" w:rsidR="000B1E82" w:rsidRPr="00B0508A" w:rsidRDefault="000B1E82" w:rsidP="00B0508A">
      <w:pPr>
        <w:jc w:val="center"/>
        <w:rPr>
          <w:rFonts w:ascii="Arial" w:hAnsi="Arial" w:cs="Arial"/>
          <w:b/>
          <w:bCs/>
          <w:color w:val="212121"/>
          <w:sz w:val="18"/>
          <w:szCs w:val="18"/>
          <w:shd w:val="clear" w:color="auto" w:fill="FFFFFF"/>
        </w:rPr>
      </w:pPr>
    </w:p>
    <w:p w14:paraId="00B83FDE" w14:textId="4AD57997" w:rsidR="00B0508A" w:rsidRPr="00B0508A" w:rsidRDefault="00B0508A" w:rsidP="00B0508A">
      <w:pPr>
        <w:pStyle w:val="ab"/>
        <w:numPr>
          <w:ilvl w:val="0"/>
          <w:numId w:val="1"/>
        </w:numPr>
        <w:ind w:firstLineChars="0"/>
        <w:rPr>
          <w:rFonts w:ascii="Arial" w:hAnsi="Arial" w:cs="Arial"/>
          <w:b/>
          <w:bCs/>
          <w:color w:val="212121"/>
          <w:sz w:val="18"/>
          <w:szCs w:val="18"/>
          <w:shd w:val="clear" w:color="auto" w:fill="FFFFFF"/>
        </w:rPr>
      </w:pPr>
      <w:r w:rsidRPr="00B0508A">
        <w:rPr>
          <w:rFonts w:ascii="Arial" w:hAnsi="Arial" w:cs="Arial" w:hint="eastAsia"/>
          <w:b/>
          <w:bCs/>
          <w:color w:val="212121"/>
          <w:sz w:val="18"/>
          <w:szCs w:val="18"/>
          <w:shd w:val="clear" w:color="auto" w:fill="FFFFFF"/>
        </w:rPr>
        <w:t>Sleep duration</w:t>
      </w:r>
    </w:p>
    <w:p w14:paraId="26949590" w14:textId="04E008CC" w:rsidR="007907F7" w:rsidRDefault="009409AC" w:rsidP="007907F7">
      <w:pPr>
        <w:jc w:val="center"/>
        <w:rPr>
          <w:rFonts w:ascii="Arial" w:hAnsi="Arial" w:cs="Arial"/>
          <w:b/>
          <w:bCs/>
          <w:color w:val="212121"/>
          <w:sz w:val="18"/>
          <w:szCs w:val="18"/>
          <w:shd w:val="clear" w:color="auto" w:fill="FFFFFF"/>
        </w:rPr>
      </w:pPr>
      <w:r w:rsidRPr="009409AC">
        <w:t xml:space="preserve"> </w:t>
      </w:r>
      <w:r>
        <w:rPr>
          <w:noProof/>
        </w:rPr>
        <w:drawing>
          <wp:inline distT="0" distB="0" distL="0" distR="0" wp14:anchorId="5FEB66A7" wp14:editId="715A32B3">
            <wp:extent cx="3240000" cy="3887142"/>
            <wp:effectExtent l="0" t="0" r="0" b="0"/>
            <wp:docPr id="12098640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40000" cy="3887142"/>
                    </a:xfrm>
                    <a:prstGeom prst="rect">
                      <a:avLst/>
                    </a:prstGeom>
                    <a:noFill/>
                    <a:ln>
                      <a:noFill/>
                    </a:ln>
                  </pic:spPr>
                </pic:pic>
              </a:graphicData>
            </a:graphic>
          </wp:inline>
        </w:drawing>
      </w:r>
    </w:p>
    <w:p w14:paraId="7D948FE5" w14:textId="54E31474" w:rsidR="007907F7" w:rsidRDefault="007907F7" w:rsidP="007907F7">
      <w:pPr>
        <w:rPr>
          <w:rFonts w:ascii="Arial" w:eastAsia="等线" w:hAnsi="Arial" w:cs="Arial"/>
          <w:b/>
          <w:bCs/>
          <w:kern w:val="0"/>
          <w:sz w:val="18"/>
          <w:szCs w:val="18"/>
        </w:rPr>
      </w:pPr>
      <w:r w:rsidRPr="00F220A5">
        <w:rPr>
          <w:rFonts w:ascii="Arial" w:hAnsi="Arial" w:cs="Arial" w:hint="eastAsia"/>
          <w:b/>
          <w:bCs/>
          <w:color w:val="212121"/>
          <w:sz w:val="18"/>
          <w:szCs w:val="18"/>
          <w:shd w:val="clear" w:color="auto" w:fill="FFFFFF"/>
        </w:rPr>
        <w:t xml:space="preserve">Figure S1. </w:t>
      </w:r>
      <w:r w:rsidRPr="00F220A5">
        <w:rPr>
          <w:rFonts w:ascii="Arial" w:eastAsia="等线" w:hAnsi="Arial" w:cs="Arial"/>
          <w:b/>
          <w:bCs/>
          <w:kern w:val="0"/>
          <w:sz w:val="18"/>
          <w:szCs w:val="18"/>
        </w:rPr>
        <w:t>Standardized mean difference</w:t>
      </w:r>
      <w:r w:rsidRPr="00F220A5">
        <w:rPr>
          <w:rFonts w:ascii="Arial" w:eastAsia="等线" w:hAnsi="Arial" w:cs="Arial" w:hint="eastAsia"/>
          <w:b/>
          <w:bCs/>
          <w:kern w:val="0"/>
          <w:sz w:val="18"/>
          <w:szCs w:val="18"/>
        </w:rPr>
        <w:t xml:space="preserve"> or </w:t>
      </w:r>
      <w:r w:rsidRPr="00F220A5">
        <w:rPr>
          <w:rFonts w:ascii="Arial" w:eastAsia="等线" w:hAnsi="Arial" w:cs="Arial"/>
          <w:b/>
          <w:bCs/>
          <w:kern w:val="0"/>
          <w:sz w:val="18"/>
          <w:szCs w:val="18"/>
        </w:rPr>
        <w:t>absolute correlation</w:t>
      </w:r>
      <w:r w:rsidRPr="00F220A5">
        <w:rPr>
          <w:rFonts w:ascii="Arial" w:eastAsia="等线" w:hAnsi="Arial" w:cs="Arial" w:hint="eastAsia"/>
          <w:b/>
          <w:bCs/>
          <w:kern w:val="0"/>
          <w:sz w:val="18"/>
          <w:szCs w:val="18"/>
        </w:rPr>
        <w:t xml:space="preserve"> of covariates across groups after </w:t>
      </w:r>
      <w:r w:rsidRPr="00F220A5">
        <w:rPr>
          <w:rFonts w:ascii="Arial" w:eastAsia="等线" w:hAnsi="Arial" w:cs="Arial" w:hint="eastAsia"/>
          <w:b/>
          <w:bCs/>
          <w:kern w:val="0"/>
          <w:sz w:val="18"/>
          <w:szCs w:val="18"/>
        </w:rPr>
        <w:lastRenderedPageBreak/>
        <w:t>inverse probability weighting</w:t>
      </w:r>
    </w:p>
    <w:p w14:paraId="58E111E3" w14:textId="055B2F4B" w:rsidR="005F596C" w:rsidRDefault="007907F7" w:rsidP="007907F7">
      <w:pPr>
        <w:rPr>
          <w:rFonts w:ascii="Arial" w:eastAsia="等线" w:hAnsi="Arial" w:cs="Arial"/>
          <w:kern w:val="0"/>
          <w:sz w:val="18"/>
          <w:szCs w:val="18"/>
        </w:rPr>
      </w:pPr>
      <w:r w:rsidRPr="007907F7">
        <w:rPr>
          <w:rFonts w:ascii="Arial" w:eastAsia="等线" w:hAnsi="Arial" w:cs="Arial" w:hint="eastAsia"/>
          <w:kern w:val="0"/>
          <w:sz w:val="18"/>
          <w:szCs w:val="18"/>
        </w:rPr>
        <w:t xml:space="preserve">Ratio represents ratio of </w:t>
      </w:r>
      <w:r w:rsidRPr="007907F7">
        <w:rPr>
          <w:rFonts w:ascii="Arial" w:eastAsia="等线" w:hAnsi="Arial" w:cs="Arial"/>
          <w:kern w:val="0"/>
          <w:sz w:val="18"/>
          <w:szCs w:val="18"/>
        </w:rPr>
        <w:t>family income to poverty</w:t>
      </w:r>
      <w:r>
        <w:rPr>
          <w:rFonts w:ascii="Arial" w:eastAsia="等线" w:hAnsi="Arial" w:cs="Arial" w:hint="eastAsia"/>
          <w:kern w:val="0"/>
          <w:sz w:val="18"/>
          <w:szCs w:val="18"/>
        </w:rPr>
        <w:t xml:space="preserve">. </w:t>
      </w:r>
      <w:r w:rsidRPr="007907F7">
        <w:rPr>
          <w:rFonts w:ascii="Arial" w:eastAsia="等线" w:hAnsi="Arial" w:cs="Arial"/>
          <w:kern w:val="0"/>
          <w:sz w:val="18"/>
          <w:szCs w:val="18"/>
        </w:rPr>
        <w:t xml:space="preserve">The average of absolute of </w:t>
      </w:r>
      <w:bookmarkStart w:id="0" w:name="_Hlk162357140"/>
      <w:r w:rsidRPr="007907F7">
        <w:rPr>
          <w:rFonts w:ascii="Arial" w:eastAsia="等线" w:hAnsi="Arial" w:cs="Arial"/>
          <w:kern w:val="0"/>
          <w:sz w:val="18"/>
          <w:szCs w:val="18"/>
        </w:rPr>
        <w:t>standardized mean difference</w:t>
      </w:r>
      <w:bookmarkEnd w:id="0"/>
      <w:r w:rsidRPr="007907F7">
        <w:rPr>
          <w:rFonts w:ascii="Arial" w:eastAsia="等线" w:hAnsi="Arial" w:cs="Arial"/>
          <w:kern w:val="0"/>
          <w:sz w:val="18"/>
          <w:szCs w:val="18"/>
        </w:rPr>
        <w:t xml:space="preserve"> (SMD) for categorical variables and absolute correlation for continuous variables were use to evaluate whether covariates were balanced after propensity score and generalized propensity score weighting (average of absolute of standardized mean difference and </w:t>
      </w:r>
      <w:bookmarkStart w:id="1" w:name="_Hlk162357162"/>
      <w:r w:rsidRPr="007907F7">
        <w:rPr>
          <w:rFonts w:ascii="Arial" w:eastAsia="等线" w:hAnsi="Arial" w:cs="Arial"/>
          <w:kern w:val="0"/>
          <w:sz w:val="18"/>
          <w:szCs w:val="18"/>
        </w:rPr>
        <w:t>absolute correlation</w:t>
      </w:r>
      <w:bookmarkEnd w:id="1"/>
      <w:r w:rsidRPr="007907F7">
        <w:rPr>
          <w:rFonts w:ascii="Arial" w:eastAsia="等线" w:hAnsi="Arial" w:cs="Arial"/>
          <w:kern w:val="0"/>
          <w:sz w:val="18"/>
          <w:szCs w:val="18"/>
        </w:rPr>
        <w:t xml:space="preserve"> less than and equal to 0.1 indicating balanced covariates</w:t>
      </w:r>
      <w:r>
        <w:rPr>
          <w:rFonts w:ascii="Arial" w:eastAsia="等线" w:hAnsi="Arial" w:cs="Arial" w:hint="eastAsia"/>
          <w:kern w:val="0"/>
          <w:sz w:val="18"/>
          <w:szCs w:val="18"/>
        </w:rPr>
        <w:t>.</w:t>
      </w:r>
      <w:r w:rsidR="005F596C">
        <w:rPr>
          <w:rFonts w:ascii="Arial" w:eastAsia="等线" w:hAnsi="Arial" w:cs="Arial"/>
          <w:kern w:val="0"/>
          <w:sz w:val="18"/>
          <w:szCs w:val="18"/>
        </w:rPr>
        <w:br w:type="page"/>
      </w:r>
    </w:p>
    <w:p w14:paraId="16320BE4" w14:textId="333468C1" w:rsidR="007907F7" w:rsidRDefault="00846C7A" w:rsidP="007907F7">
      <w:pPr>
        <w:rPr>
          <w:rFonts w:ascii="Arial" w:eastAsia="等线" w:hAnsi="Arial" w:cs="Arial"/>
          <w:kern w:val="0"/>
          <w:sz w:val="18"/>
          <w:szCs w:val="18"/>
        </w:rPr>
      </w:pPr>
      <w:r>
        <w:rPr>
          <w:noProof/>
        </w:rPr>
        <w:lastRenderedPageBreak/>
        <w:drawing>
          <wp:inline distT="0" distB="0" distL="0" distR="0" wp14:anchorId="7CA3730D" wp14:editId="49C583C0">
            <wp:extent cx="5274310" cy="2027555"/>
            <wp:effectExtent l="0" t="0" r="2540" b="0"/>
            <wp:docPr id="8911935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93584" name=""/>
                    <pic:cNvPicPr/>
                  </pic:nvPicPr>
                  <pic:blipFill>
                    <a:blip r:embed="rId17"/>
                    <a:stretch>
                      <a:fillRect/>
                    </a:stretch>
                  </pic:blipFill>
                  <pic:spPr>
                    <a:xfrm>
                      <a:off x="0" y="0"/>
                      <a:ext cx="5274310" cy="2027555"/>
                    </a:xfrm>
                    <a:prstGeom prst="rect">
                      <a:avLst/>
                    </a:prstGeom>
                  </pic:spPr>
                </pic:pic>
              </a:graphicData>
            </a:graphic>
          </wp:inline>
        </w:drawing>
      </w:r>
    </w:p>
    <w:p w14:paraId="4C156E94" w14:textId="37C9328F" w:rsidR="005F596C" w:rsidRPr="00C9051B" w:rsidRDefault="005F596C" w:rsidP="005F596C">
      <w:pPr>
        <w:pStyle w:val="a0"/>
        <w:jc w:val="both"/>
        <w:rPr>
          <w:rFonts w:ascii="Arial" w:eastAsia="等线" w:hAnsi="Arial" w:cs="Arial"/>
          <w:sz w:val="18"/>
          <w:szCs w:val="18"/>
        </w:rPr>
        <w:sectPr w:rsidR="005F596C" w:rsidRPr="00C9051B" w:rsidSect="005F596C">
          <w:pgSz w:w="11906" w:h="16838"/>
          <w:pgMar w:top="1440" w:right="1800" w:bottom="1440" w:left="1800" w:header="851" w:footer="992" w:gutter="0"/>
          <w:cols w:space="425"/>
          <w:docGrid w:type="lines" w:linePitch="312"/>
        </w:sectPr>
      </w:pPr>
      <w:r w:rsidRPr="00C9051B">
        <w:rPr>
          <w:rFonts w:ascii="Arial" w:eastAsia="等线" w:hAnsi="Arial" w:cs="Arial"/>
          <w:b/>
          <w:bCs/>
          <w:kern w:val="2"/>
          <w:sz w:val="20"/>
          <w:szCs w:val="21"/>
        </w:rPr>
        <w:t xml:space="preserve">Figure </w:t>
      </w:r>
      <w:r w:rsidR="00A4678B">
        <w:rPr>
          <w:rFonts w:ascii="Arial" w:eastAsia="等线" w:hAnsi="Arial" w:cs="Arial" w:hint="eastAsia"/>
          <w:b/>
          <w:bCs/>
          <w:kern w:val="2"/>
          <w:sz w:val="20"/>
          <w:szCs w:val="21"/>
        </w:rPr>
        <w:t>S2</w:t>
      </w:r>
      <w:r w:rsidRPr="00C9051B">
        <w:rPr>
          <w:rFonts w:ascii="Arial" w:eastAsia="等线" w:hAnsi="Arial" w:cs="Arial"/>
          <w:b/>
          <w:bCs/>
          <w:kern w:val="2"/>
          <w:sz w:val="20"/>
          <w:szCs w:val="21"/>
        </w:rPr>
        <w:t>. Hypothetical intervention effects for alleviating depressive symptoms among participants with</w:t>
      </w:r>
      <w:r>
        <w:rPr>
          <w:rFonts w:ascii="Arial" w:eastAsia="等线" w:hAnsi="Arial" w:cs="Arial" w:hint="eastAsia"/>
          <w:b/>
          <w:bCs/>
          <w:kern w:val="2"/>
          <w:sz w:val="20"/>
          <w:szCs w:val="21"/>
        </w:rPr>
        <w:t>out</w:t>
      </w:r>
      <w:r w:rsidRPr="00C9051B">
        <w:rPr>
          <w:rFonts w:ascii="Arial" w:eastAsia="等线" w:hAnsi="Arial" w:cs="Arial"/>
          <w:b/>
          <w:bCs/>
          <w:kern w:val="2"/>
          <w:sz w:val="20"/>
          <w:szCs w:val="21"/>
        </w:rPr>
        <w:t xml:space="preserve"> cancer</w:t>
      </w:r>
      <w:r>
        <w:rPr>
          <w:rFonts w:ascii="Arial" w:eastAsia="等线" w:hAnsi="Arial" w:cs="Arial" w:hint="eastAsia"/>
          <w:b/>
          <w:bCs/>
          <w:kern w:val="2"/>
          <w:sz w:val="20"/>
          <w:szCs w:val="21"/>
        </w:rPr>
        <w:t xml:space="preserve"> diagnosis</w:t>
      </w:r>
      <w:r w:rsidRPr="0045778C">
        <w:rPr>
          <w:rFonts w:ascii="Arial" w:eastAsia="等线" w:hAnsi="Arial" w:cs="Arial" w:hint="eastAsia"/>
          <w:kern w:val="2"/>
          <w:sz w:val="20"/>
          <w:szCs w:val="21"/>
        </w:rPr>
        <w:t xml:space="preserve"> (</w:t>
      </w:r>
      <w:r w:rsidRPr="00C9051B">
        <w:rPr>
          <w:rFonts w:ascii="Arial" w:eastAsia="等线" w:hAnsi="Arial" w:cs="Arial"/>
          <w:sz w:val="18"/>
          <w:szCs w:val="18"/>
        </w:rPr>
        <w:t>HEI-2015: Healthy Eating Index 2015; MED: mediterranean diet; DASH: Dietary Approaches to Stop Hypertension.</w:t>
      </w:r>
      <w:r>
        <w:rPr>
          <w:rFonts w:ascii="Arial" w:eastAsia="等线" w:hAnsi="Arial" w:cs="Arial" w:hint="eastAsia"/>
          <w:sz w:val="18"/>
          <w:szCs w:val="18"/>
        </w:rPr>
        <w:t xml:space="preserve"> </w:t>
      </w:r>
      <w:r w:rsidRPr="00C9051B">
        <w:rPr>
          <w:rFonts w:ascii="Arial" w:eastAsia="等线" w:hAnsi="Arial" w:cs="Arial"/>
          <w:sz w:val="18"/>
          <w:szCs w:val="18"/>
        </w:rPr>
        <w:t>Absolute change indicates the value of the change in PHQ-9 under the hypothetical intervention.</w:t>
      </w:r>
      <w:r>
        <w:rPr>
          <w:rFonts w:ascii="Arial" w:eastAsia="等线" w:hAnsi="Arial" w:cs="Arial" w:hint="eastAsia"/>
          <w:sz w:val="18"/>
          <w:szCs w:val="18"/>
        </w:rPr>
        <w:t>)</w:t>
      </w:r>
    </w:p>
    <w:p w14:paraId="3ECA8D83" w14:textId="4A2E1466" w:rsidR="003A7837" w:rsidRDefault="003A7837" w:rsidP="003A7837">
      <w:pPr>
        <w:rPr>
          <w:rFonts w:ascii="Arial" w:eastAsia="等线" w:hAnsi="Arial" w:cs="Arial"/>
          <w:kern w:val="0"/>
          <w:sz w:val="18"/>
          <w:szCs w:val="18"/>
        </w:rPr>
      </w:pPr>
      <w:r>
        <w:rPr>
          <w:noProof/>
        </w:rPr>
        <w:lastRenderedPageBreak/>
        <w:drawing>
          <wp:inline distT="0" distB="0" distL="0" distR="0" wp14:anchorId="64D1598E" wp14:editId="7DAB9CF2">
            <wp:extent cx="5274310" cy="4054475"/>
            <wp:effectExtent l="0" t="0" r="2540" b="3175"/>
            <wp:docPr id="6456632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663275" name=""/>
                    <pic:cNvPicPr/>
                  </pic:nvPicPr>
                  <pic:blipFill>
                    <a:blip r:embed="rId18"/>
                    <a:stretch>
                      <a:fillRect/>
                    </a:stretch>
                  </pic:blipFill>
                  <pic:spPr>
                    <a:xfrm>
                      <a:off x="0" y="0"/>
                      <a:ext cx="5274310" cy="4054475"/>
                    </a:xfrm>
                    <a:prstGeom prst="rect">
                      <a:avLst/>
                    </a:prstGeom>
                  </pic:spPr>
                </pic:pic>
              </a:graphicData>
            </a:graphic>
          </wp:inline>
        </w:drawing>
      </w:r>
    </w:p>
    <w:p w14:paraId="303820F9" w14:textId="0706DB17" w:rsidR="003A7837" w:rsidRPr="003A7837" w:rsidRDefault="003A7837" w:rsidP="003A720C">
      <w:pPr>
        <w:pStyle w:val="a0"/>
        <w:jc w:val="both"/>
        <w:rPr>
          <w:rFonts w:ascii="Arial" w:eastAsia="等线" w:hAnsi="Arial" w:cs="Arial"/>
          <w:sz w:val="18"/>
          <w:szCs w:val="18"/>
        </w:rPr>
      </w:pPr>
      <w:r w:rsidRPr="00C9051B">
        <w:rPr>
          <w:rFonts w:ascii="Arial" w:eastAsia="等线" w:hAnsi="Arial" w:cs="Arial"/>
          <w:b/>
          <w:bCs/>
          <w:kern w:val="2"/>
          <w:sz w:val="20"/>
          <w:szCs w:val="21"/>
        </w:rPr>
        <w:t xml:space="preserve">Figure </w:t>
      </w:r>
      <w:r>
        <w:rPr>
          <w:rFonts w:ascii="Arial" w:eastAsia="等线" w:hAnsi="Arial" w:cs="Arial" w:hint="eastAsia"/>
          <w:b/>
          <w:bCs/>
          <w:kern w:val="2"/>
          <w:sz w:val="20"/>
          <w:szCs w:val="21"/>
        </w:rPr>
        <w:t>S3</w:t>
      </w:r>
      <w:r w:rsidRPr="00C9051B">
        <w:rPr>
          <w:rFonts w:ascii="Arial" w:eastAsia="等线" w:hAnsi="Arial" w:cs="Arial"/>
          <w:b/>
          <w:bCs/>
          <w:kern w:val="2"/>
          <w:sz w:val="20"/>
          <w:szCs w:val="21"/>
        </w:rPr>
        <w:t xml:space="preserve">. Hypothetical intervention effects for alleviating depressive symptoms </w:t>
      </w:r>
      <w:r>
        <w:rPr>
          <w:rFonts w:ascii="Arial" w:eastAsia="等线" w:hAnsi="Arial" w:cs="Arial" w:hint="eastAsia"/>
          <w:b/>
          <w:bCs/>
          <w:sz w:val="20"/>
          <w:szCs w:val="21"/>
        </w:rPr>
        <w:t>stratified by obesity-related cancer</w:t>
      </w:r>
      <w:r w:rsidRPr="0045778C">
        <w:rPr>
          <w:rFonts w:ascii="Arial" w:eastAsia="等线" w:hAnsi="Arial" w:cs="Arial" w:hint="eastAsia"/>
          <w:kern w:val="2"/>
          <w:sz w:val="20"/>
          <w:szCs w:val="21"/>
        </w:rPr>
        <w:t xml:space="preserve"> (</w:t>
      </w:r>
      <w:r w:rsidRPr="00C9051B">
        <w:rPr>
          <w:rFonts w:ascii="Arial" w:eastAsia="等线" w:hAnsi="Arial" w:cs="Arial"/>
          <w:sz w:val="18"/>
          <w:szCs w:val="18"/>
        </w:rPr>
        <w:t>HEI-2015: Healthy Eating Index 2015; MED: mediterranean diet; DASH: Dietary Approaches to Stop Hypertension.</w:t>
      </w:r>
      <w:r>
        <w:rPr>
          <w:rFonts w:ascii="Arial" w:eastAsia="等线" w:hAnsi="Arial" w:cs="Arial" w:hint="eastAsia"/>
          <w:sz w:val="18"/>
          <w:szCs w:val="18"/>
        </w:rPr>
        <w:t xml:space="preserve"> </w:t>
      </w:r>
      <w:r w:rsidRPr="00C9051B">
        <w:rPr>
          <w:rFonts w:ascii="Arial" w:eastAsia="等线" w:hAnsi="Arial" w:cs="Arial"/>
          <w:sz w:val="18"/>
          <w:szCs w:val="18"/>
        </w:rPr>
        <w:t>Absolute change indicates the value of the change in PHQ-9 under the hypothetical intervention.</w:t>
      </w:r>
      <w:r>
        <w:rPr>
          <w:rFonts w:ascii="Arial" w:eastAsia="等线" w:hAnsi="Arial" w:cs="Arial" w:hint="eastAsia"/>
          <w:sz w:val="18"/>
          <w:szCs w:val="18"/>
        </w:rPr>
        <w:t>)</w:t>
      </w:r>
    </w:p>
    <w:sectPr w:rsidR="003A7837" w:rsidRPr="003A78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49D00" w14:textId="77777777" w:rsidR="00B15D3F" w:rsidRDefault="00B15D3F" w:rsidP="006D1880">
      <w:pPr>
        <w:rPr>
          <w:rFonts w:hint="eastAsia"/>
        </w:rPr>
      </w:pPr>
      <w:r>
        <w:separator/>
      </w:r>
    </w:p>
  </w:endnote>
  <w:endnote w:type="continuationSeparator" w:id="0">
    <w:p w14:paraId="6426F106" w14:textId="77777777" w:rsidR="00B15D3F" w:rsidRDefault="00B15D3F" w:rsidP="006D188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37D11" w14:textId="77777777" w:rsidR="00B15D3F" w:rsidRDefault="00B15D3F" w:rsidP="006D1880">
      <w:pPr>
        <w:rPr>
          <w:rFonts w:hint="eastAsia"/>
        </w:rPr>
      </w:pPr>
      <w:r>
        <w:separator/>
      </w:r>
    </w:p>
  </w:footnote>
  <w:footnote w:type="continuationSeparator" w:id="0">
    <w:p w14:paraId="316EE5AF" w14:textId="77777777" w:rsidR="00B15D3F" w:rsidRDefault="00B15D3F" w:rsidP="006D188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723EA"/>
    <w:multiLevelType w:val="hybridMultilevel"/>
    <w:tmpl w:val="4B64B702"/>
    <w:lvl w:ilvl="0" w:tplc="C59C8148">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6896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BjM2YyNzcxMTUzMjEzYmEwY2U2NTM5NDFhYTMxZDIifQ=="/>
  </w:docVars>
  <w:rsids>
    <w:rsidRoot w:val="00565AA7"/>
    <w:rsid w:val="00045640"/>
    <w:rsid w:val="0008035C"/>
    <w:rsid w:val="000B1E82"/>
    <w:rsid w:val="000B34A4"/>
    <w:rsid w:val="00130183"/>
    <w:rsid w:val="001A4CEF"/>
    <w:rsid w:val="00261A57"/>
    <w:rsid w:val="002E702A"/>
    <w:rsid w:val="00305D81"/>
    <w:rsid w:val="00323177"/>
    <w:rsid w:val="00323409"/>
    <w:rsid w:val="00341131"/>
    <w:rsid w:val="00382116"/>
    <w:rsid w:val="0038677D"/>
    <w:rsid w:val="003A720C"/>
    <w:rsid w:val="003A7837"/>
    <w:rsid w:val="00417AD7"/>
    <w:rsid w:val="00421D67"/>
    <w:rsid w:val="0043290F"/>
    <w:rsid w:val="004346A1"/>
    <w:rsid w:val="00452540"/>
    <w:rsid w:val="00465F83"/>
    <w:rsid w:val="004958C8"/>
    <w:rsid w:val="004E2ED4"/>
    <w:rsid w:val="00506D76"/>
    <w:rsid w:val="00520C54"/>
    <w:rsid w:val="00565AA7"/>
    <w:rsid w:val="00592110"/>
    <w:rsid w:val="005A6968"/>
    <w:rsid w:val="005B2D2E"/>
    <w:rsid w:val="005D1F57"/>
    <w:rsid w:val="005D25B2"/>
    <w:rsid w:val="005F596C"/>
    <w:rsid w:val="00640436"/>
    <w:rsid w:val="00650BDB"/>
    <w:rsid w:val="00652517"/>
    <w:rsid w:val="00653051"/>
    <w:rsid w:val="00670D9B"/>
    <w:rsid w:val="0069558C"/>
    <w:rsid w:val="006B51CB"/>
    <w:rsid w:val="006C5C2B"/>
    <w:rsid w:val="006D1880"/>
    <w:rsid w:val="0071544E"/>
    <w:rsid w:val="007861D1"/>
    <w:rsid w:val="007907F7"/>
    <w:rsid w:val="007B3A20"/>
    <w:rsid w:val="007E4DC2"/>
    <w:rsid w:val="008269BE"/>
    <w:rsid w:val="00840853"/>
    <w:rsid w:val="00846C7A"/>
    <w:rsid w:val="00862243"/>
    <w:rsid w:val="0086235E"/>
    <w:rsid w:val="008C0FD4"/>
    <w:rsid w:val="008E2DD6"/>
    <w:rsid w:val="008F1FC9"/>
    <w:rsid w:val="008F4998"/>
    <w:rsid w:val="00913906"/>
    <w:rsid w:val="0092372A"/>
    <w:rsid w:val="009409AC"/>
    <w:rsid w:val="00973F1E"/>
    <w:rsid w:val="009A60A6"/>
    <w:rsid w:val="00A4678B"/>
    <w:rsid w:val="00A76AEF"/>
    <w:rsid w:val="00A873C0"/>
    <w:rsid w:val="00A90A08"/>
    <w:rsid w:val="00AA7540"/>
    <w:rsid w:val="00B0508A"/>
    <w:rsid w:val="00B10718"/>
    <w:rsid w:val="00B15D3F"/>
    <w:rsid w:val="00B727A2"/>
    <w:rsid w:val="00BE2554"/>
    <w:rsid w:val="00C204CE"/>
    <w:rsid w:val="00C80ACA"/>
    <w:rsid w:val="00CC2A3D"/>
    <w:rsid w:val="00CD2553"/>
    <w:rsid w:val="00D85FDF"/>
    <w:rsid w:val="00DC211E"/>
    <w:rsid w:val="00DD546D"/>
    <w:rsid w:val="00DE1055"/>
    <w:rsid w:val="00DE5D98"/>
    <w:rsid w:val="00E235EF"/>
    <w:rsid w:val="00E52EB4"/>
    <w:rsid w:val="00E63664"/>
    <w:rsid w:val="00E743CE"/>
    <w:rsid w:val="00E8431D"/>
    <w:rsid w:val="00ED4BEE"/>
    <w:rsid w:val="00F220A5"/>
    <w:rsid w:val="00F233A8"/>
    <w:rsid w:val="00F26BE0"/>
    <w:rsid w:val="00F75DA3"/>
    <w:rsid w:val="00FC210C"/>
    <w:rsid w:val="00FC569F"/>
    <w:rsid w:val="00FE14D3"/>
    <w:rsid w:val="00FF6F63"/>
    <w:rsid w:val="379C6C8F"/>
    <w:rsid w:val="4B8D4CE9"/>
    <w:rsid w:val="4F74789C"/>
    <w:rsid w:val="542000AB"/>
    <w:rsid w:val="587F549A"/>
    <w:rsid w:val="71573B9F"/>
    <w:rsid w:val="798E037A"/>
    <w:rsid w:val="7EE66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1BAF0"/>
  <w15:docId w15:val="{2DE462C8-B3A1-4C1E-A41C-1B52A511F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0"/>
    <w:link w:val="10"/>
    <w:uiPriority w:val="9"/>
    <w:qFormat/>
    <w:pPr>
      <w:keepNext/>
      <w:keepLines/>
      <w:widowControl/>
      <w:spacing w:before="480"/>
      <w:jc w:val="left"/>
      <w:outlineLvl w:val="0"/>
    </w:pPr>
    <w:rPr>
      <w:rFonts w:ascii="Calibri Light" w:eastAsia="宋体" w:hAnsi="Calibri Light" w:cs="Times New Roman"/>
      <w:b/>
      <w:bCs/>
      <w:color w:val="4874CB"/>
      <w:kern w:val="0"/>
      <w:sz w:val="32"/>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unhideWhenUsed/>
    <w:pPr>
      <w:widowControl/>
      <w:spacing w:before="180" w:after="180"/>
      <w:jc w:val="left"/>
    </w:pPr>
    <w:rPr>
      <w:rFonts w:ascii="Calibri" w:eastAsia="Calibri" w:hAnsi="Calibri" w:cs="Times New Roman"/>
      <w:kern w:val="0"/>
      <w:sz w:val="24"/>
      <w:szCs w:val="24"/>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table" w:styleId="a9">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1"/>
    <w:uiPriority w:val="99"/>
    <w:semiHidden/>
    <w:unhideWhenUsed/>
    <w:qFormat/>
    <w:rPr>
      <w:color w:val="0000FF"/>
      <w:u w:val="single"/>
    </w:rPr>
  </w:style>
  <w:style w:type="character" w:customStyle="1" w:styleId="a8">
    <w:name w:val="页眉 字符"/>
    <w:basedOn w:val="a1"/>
    <w:link w:val="a7"/>
    <w:autoRedefine/>
    <w:uiPriority w:val="99"/>
    <w:qFormat/>
    <w:rPr>
      <w:sz w:val="18"/>
      <w:szCs w:val="18"/>
    </w:rPr>
  </w:style>
  <w:style w:type="character" w:customStyle="1" w:styleId="a6">
    <w:name w:val="页脚 字符"/>
    <w:basedOn w:val="a1"/>
    <w:link w:val="a5"/>
    <w:uiPriority w:val="99"/>
    <w:qFormat/>
    <w:rPr>
      <w:sz w:val="18"/>
      <w:szCs w:val="18"/>
    </w:rPr>
  </w:style>
  <w:style w:type="character" w:customStyle="1" w:styleId="ref-journal">
    <w:name w:val="ref-journal"/>
    <w:basedOn w:val="a1"/>
    <w:qFormat/>
  </w:style>
  <w:style w:type="character" w:customStyle="1" w:styleId="ref-vol">
    <w:name w:val="ref-vol"/>
    <w:basedOn w:val="a1"/>
    <w:qFormat/>
  </w:style>
  <w:style w:type="character" w:customStyle="1" w:styleId="10">
    <w:name w:val="标题 1 字符"/>
    <w:basedOn w:val="a1"/>
    <w:link w:val="1"/>
    <w:autoRedefine/>
    <w:qFormat/>
    <w:rPr>
      <w:rFonts w:ascii="Calibri Light" w:eastAsia="宋体" w:hAnsi="Calibri Light" w:cs="Times New Roman"/>
      <w:b/>
      <w:bCs/>
      <w:color w:val="4874CB"/>
      <w:sz w:val="32"/>
      <w:szCs w:val="32"/>
      <w:lang w:eastAsia="en-US"/>
    </w:rPr>
  </w:style>
  <w:style w:type="paragraph" w:customStyle="1" w:styleId="Compact">
    <w:name w:val="Compact"/>
    <w:basedOn w:val="a0"/>
    <w:pPr>
      <w:spacing w:before="36" w:after="36"/>
    </w:pPr>
  </w:style>
  <w:style w:type="character" w:customStyle="1" w:styleId="a4">
    <w:name w:val="正文文本 字符"/>
    <w:basedOn w:val="a1"/>
    <w:link w:val="a0"/>
    <w:rPr>
      <w:rFonts w:ascii="Calibri" w:eastAsia="Calibri" w:hAnsi="Calibri" w:cs="Calibri" w:hint="default"/>
      <w:sz w:val="24"/>
      <w:szCs w:val="24"/>
      <w:lang w:eastAsia="en-US"/>
    </w:rPr>
  </w:style>
  <w:style w:type="table" w:customStyle="1" w:styleId="Table2">
    <w:name w:val="Table2"/>
    <w:basedOn w:val="a2"/>
    <w:semiHidden/>
    <w:pPr>
      <w:spacing w:after="200"/>
    </w:pPr>
    <w:rPr>
      <w:rFonts w:ascii="Calibri" w:hAnsi="Calibri"/>
      <w:sz w:val="24"/>
      <w:szCs w:val="24"/>
      <w:lang w:eastAsia="en-US"/>
    </w:rPr>
    <w:tblPr/>
    <w:tblStylePr w:type="firstRow">
      <w:tblPr/>
      <w:tcPr>
        <w:tcBorders>
          <w:bottom w:val="single" w:sz="2" w:space="0" w:color="auto"/>
        </w:tcBorders>
        <w:vAlign w:val="bottom"/>
      </w:tcPr>
    </w:tblStylePr>
  </w:style>
  <w:style w:type="character" w:styleId="HTML">
    <w:name w:val="HTML Code"/>
    <w:basedOn w:val="a1"/>
    <w:uiPriority w:val="99"/>
    <w:semiHidden/>
    <w:unhideWhenUsed/>
    <w:rsid w:val="0092372A"/>
    <w:rPr>
      <w:rFonts w:ascii="宋体" w:eastAsia="宋体" w:hAnsi="宋体" w:cs="宋体"/>
      <w:sz w:val="24"/>
      <w:szCs w:val="24"/>
    </w:rPr>
  </w:style>
  <w:style w:type="paragraph" w:styleId="ab">
    <w:name w:val="List Paragraph"/>
    <w:basedOn w:val="a"/>
    <w:uiPriority w:val="99"/>
    <w:unhideWhenUsed/>
    <w:rsid w:val="00B0508A"/>
    <w:pPr>
      <w:ind w:firstLineChars="200" w:firstLine="420"/>
    </w:pPr>
  </w:style>
  <w:style w:type="paragraph" w:styleId="HTML0">
    <w:name w:val="HTML Preformatted"/>
    <w:basedOn w:val="a"/>
    <w:link w:val="HTML1"/>
    <w:uiPriority w:val="99"/>
    <w:unhideWhenUsed/>
    <w:rsid w:val="00BE25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1">
    <w:name w:val="HTML 预设格式 字符"/>
    <w:basedOn w:val="a1"/>
    <w:link w:val="HTML0"/>
    <w:uiPriority w:val="99"/>
    <w:rsid w:val="00BE2554"/>
    <w:rPr>
      <w:rFonts w:ascii="宋体" w:hAnsi="宋体" w:cs="宋体"/>
      <w:sz w:val="24"/>
      <w:szCs w:val="24"/>
    </w:rPr>
  </w:style>
  <w:style w:type="character" w:customStyle="1" w:styleId="gnvwddmdn3b">
    <w:name w:val="gnvwddmdn3b"/>
    <w:basedOn w:val="a1"/>
    <w:rsid w:val="00BE2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8903">
      <w:bodyDiv w:val="1"/>
      <w:marLeft w:val="0"/>
      <w:marRight w:val="0"/>
      <w:marTop w:val="0"/>
      <w:marBottom w:val="0"/>
      <w:divBdr>
        <w:top w:val="none" w:sz="0" w:space="0" w:color="auto"/>
        <w:left w:val="none" w:sz="0" w:space="0" w:color="auto"/>
        <w:bottom w:val="none" w:sz="0" w:space="0" w:color="auto"/>
        <w:right w:val="none" w:sz="0" w:space="0" w:color="auto"/>
      </w:divBdr>
    </w:div>
    <w:div w:id="250898018">
      <w:bodyDiv w:val="1"/>
      <w:marLeft w:val="0"/>
      <w:marRight w:val="0"/>
      <w:marTop w:val="0"/>
      <w:marBottom w:val="0"/>
      <w:divBdr>
        <w:top w:val="none" w:sz="0" w:space="0" w:color="auto"/>
        <w:left w:val="none" w:sz="0" w:space="0" w:color="auto"/>
        <w:bottom w:val="none" w:sz="0" w:space="0" w:color="auto"/>
        <w:right w:val="none" w:sz="0" w:space="0" w:color="auto"/>
      </w:divBdr>
    </w:div>
    <w:div w:id="259533864">
      <w:bodyDiv w:val="1"/>
      <w:marLeft w:val="0"/>
      <w:marRight w:val="0"/>
      <w:marTop w:val="0"/>
      <w:marBottom w:val="0"/>
      <w:divBdr>
        <w:top w:val="none" w:sz="0" w:space="0" w:color="auto"/>
        <w:left w:val="none" w:sz="0" w:space="0" w:color="auto"/>
        <w:bottom w:val="none" w:sz="0" w:space="0" w:color="auto"/>
        <w:right w:val="none" w:sz="0" w:space="0" w:color="auto"/>
      </w:divBdr>
    </w:div>
    <w:div w:id="260262637">
      <w:bodyDiv w:val="1"/>
      <w:marLeft w:val="0"/>
      <w:marRight w:val="0"/>
      <w:marTop w:val="0"/>
      <w:marBottom w:val="0"/>
      <w:divBdr>
        <w:top w:val="none" w:sz="0" w:space="0" w:color="auto"/>
        <w:left w:val="none" w:sz="0" w:space="0" w:color="auto"/>
        <w:bottom w:val="none" w:sz="0" w:space="0" w:color="auto"/>
        <w:right w:val="none" w:sz="0" w:space="0" w:color="auto"/>
      </w:divBdr>
    </w:div>
    <w:div w:id="269433291">
      <w:bodyDiv w:val="1"/>
      <w:marLeft w:val="0"/>
      <w:marRight w:val="0"/>
      <w:marTop w:val="0"/>
      <w:marBottom w:val="0"/>
      <w:divBdr>
        <w:top w:val="none" w:sz="0" w:space="0" w:color="auto"/>
        <w:left w:val="none" w:sz="0" w:space="0" w:color="auto"/>
        <w:bottom w:val="none" w:sz="0" w:space="0" w:color="auto"/>
        <w:right w:val="none" w:sz="0" w:space="0" w:color="auto"/>
      </w:divBdr>
    </w:div>
    <w:div w:id="361248630">
      <w:bodyDiv w:val="1"/>
      <w:marLeft w:val="0"/>
      <w:marRight w:val="0"/>
      <w:marTop w:val="0"/>
      <w:marBottom w:val="0"/>
      <w:divBdr>
        <w:top w:val="none" w:sz="0" w:space="0" w:color="auto"/>
        <w:left w:val="none" w:sz="0" w:space="0" w:color="auto"/>
        <w:bottom w:val="none" w:sz="0" w:space="0" w:color="auto"/>
        <w:right w:val="none" w:sz="0" w:space="0" w:color="auto"/>
      </w:divBdr>
    </w:div>
    <w:div w:id="388575694">
      <w:bodyDiv w:val="1"/>
      <w:marLeft w:val="0"/>
      <w:marRight w:val="0"/>
      <w:marTop w:val="0"/>
      <w:marBottom w:val="0"/>
      <w:divBdr>
        <w:top w:val="none" w:sz="0" w:space="0" w:color="auto"/>
        <w:left w:val="none" w:sz="0" w:space="0" w:color="auto"/>
        <w:bottom w:val="none" w:sz="0" w:space="0" w:color="auto"/>
        <w:right w:val="none" w:sz="0" w:space="0" w:color="auto"/>
      </w:divBdr>
    </w:div>
    <w:div w:id="455291480">
      <w:bodyDiv w:val="1"/>
      <w:marLeft w:val="0"/>
      <w:marRight w:val="0"/>
      <w:marTop w:val="0"/>
      <w:marBottom w:val="0"/>
      <w:divBdr>
        <w:top w:val="none" w:sz="0" w:space="0" w:color="auto"/>
        <w:left w:val="none" w:sz="0" w:space="0" w:color="auto"/>
        <w:bottom w:val="none" w:sz="0" w:space="0" w:color="auto"/>
        <w:right w:val="none" w:sz="0" w:space="0" w:color="auto"/>
      </w:divBdr>
    </w:div>
    <w:div w:id="543061163">
      <w:bodyDiv w:val="1"/>
      <w:marLeft w:val="0"/>
      <w:marRight w:val="0"/>
      <w:marTop w:val="0"/>
      <w:marBottom w:val="0"/>
      <w:divBdr>
        <w:top w:val="none" w:sz="0" w:space="0" w:color="auto"/>
        <w:left w:val="none" w:sz="0" w:space="0" w:color="auto"/>
        <w:bottom w:val="none" w:sz="0" w:space="0" w:color="auto"/>
        <w:right w:val="none" w:sz="0" w:space="0" w:color="auto"/>
      </w:divBdr>
    </w:div>
    <w:div w:id="627780173">
      <w:bodyDiv w:val="1"/>
      <w:marLeft w:val="0"/>
      <w:marRight w:val="0"/>
      <w:marTop w:val="0"/>
      <w:marBottom w:val="0"/>
      <w:divBdr>
        <w:top w:val="none" w:sz="0" w:space="0" w:color="auto"/>
        <w:left w:val="none" w:sz="0" w:space="0" w:color="auto"/>
        <w:bottom w:val="none" w:sz="0" w:space="0" w:color="auto"/>
        <w:right w:val="none" w:sz="0" w:space="0" w:color="auto"/>
      </w:divBdr>
    </w:div>
    <w:div w:id="646974373">
      <w:bodyDiv w:val="1"/>
      <w:marLeft w:val="0"/>
      <w:marRight w:val="0"/>
      <w:marTop w:val="0"/>
      <w:marBottom w:val="0"/>
      <w:divBdr>
        <w:top w:val="none" w:sz="0" w:space="0" w:color="auto"/>
        <w:left w:val="none" w:sz="0" w:space="0" w:color="auto"/>
        <w:bottom w:val="none" w:sz="0" w:space="0" w:color="auto"/>
        <w:right w:val="none" w:sz="0" w:space="0" w:color="auto"/>
      </w:divBdr>
    </w:div>
    <w:div w:id="659774850">
      <w:bodyDiv w:val="1"/>
      <w:marLeft w:val="0"/>
      <w:marRight w:val="0"/>
      <w:marTop w:val="0"/>
      <w:marBottom w:val="0"/>
      <w:divBdr>
        <w:top w:val="none" w:sz="0" w:space="0" w:color="auto"/>
        <w:left w:val="none" w:sz="0" w:space="0" w:color="auto"/>
        <w:bottom w:val="none" w:sz="0" w:space="0" w:color="auto"/>
        <w:right w:val="none" w:sz="0" w:space="0" w:color="auto"/>
      </w:divBdr>
    </w:div>
    <w:div w:id="665982276">
      <w:bodyDiv w:val="1"/>
      <w:marLeft w:val="0"/>
      <w:marRight w:val="0"/>
      <w:marTop w:val="0"/>
      <w:marBottom w:val="0"/>
      <w:divBdr>
        <w:top w:val="none" w:sz="0" w:space="0" w:color="auto"/>
        <w:left w:val="none" w:sz="0" w:space="0" w:color="auto"/>
        <w:bottom w:val="none" w:sz="0" w:space="0" w:color="auto"/>
        <w:right w:val="none" w:sz="0" w:space="0" w:color="auto"/>
      </w:divBdr>
    </w:div>
    <w:div w:id="688678663">
      <w:bodyDiv w:val="1"/>
      <w:marLeft w:val="0"/>
      <w:marRight w:val="0"/>
      <w:marTop w:val="0"/>
      <w:marBottom w:val="0"/>
      <w:divBdr>
        <w:top w:val="none" w:sz="0" w:space="0" w:color="auto"/>
        <w:left w:val="none" w:sz="0" w:space="0" w:color="auto"/>
        <w:bottom w:val="none" w:sz="0" w:space="0" w:color="auto"/>
        <w:right w:val="none" w:sz="0" w:space="0" w:color="auto"/>
      </w:divBdr>
    </w:div>
    <w:div w:id="689797592">
      <w:bodyDiv w:val="1"/>
      <w:marLeft w:val="0"/>
      <w:marRight w:val="0"/>
      <w:marTop w:val="0"/>
      <w:marBottom w:val="0"/>
      <w:divBdr>
        <w:top w:val="none" w:sz="0" w:space="0" w:color="auto"/>
        <w:left w:val="none" w:sz="0" w:space="0" w:color="auto"/>
        <w:bottom w:val="none" w:sz="0" w:space="0" w:color="auto"/>
        <w:right w:val="none" w:sz="0" w:space="0" w:color="auto"/>
      </w:divBdr>
    </w:div>
    <w:div w:id="732433490">
      <w:bodyDiv w:val="1"/>
      <w:marLeft w:val="0"/>
      <w:marRight w:val="0"/>
      <w:marTop w:val="0"/>
      <w:marBottom w:val="0"/>
      <w:divBdr>
        <w:top w:val="none" w:sz="0" w:space="0" w:color="auto"/>
        <w:left w:val="none" w:sz="0" w:space="0" w:color="auto"/>
        <w:bottom w:val="none" w:sz="0" w:space="0" w:color="auto"/>
        <w:right w:val="none" w:sz="0" w:space="0" w:color="auto"/>
      </w:divBdr>
    </w:div>
    <w:div w:id="754209882">
      <w:bodyDiv w:val="1"/>
      <w:marLeft w:val="0"/>
      <w:marRight w:val="0"/>
      <w:marTop w:val="0"/>
      <w:marBottom w:val="0"/>
      <w:divBdr>
        <w:top w:val="none" w:sz="0" w:space="0" w:color="auto"/>
        <w:left w:val="none" w:sz="0" w:space="0" w:color="auto"/>
        <w:bottom w:val="none" w:sz="0" w:space="0" w:color="auto"/>
        <w:right w:val="none" w:sz="0" w:space="0" w:color="auto"/>
      </w:divBdr>
    </w:div>
    <w:div w:id="851338794">
      <w:bodyDiv w:val="1"/>
      <w:marLeft w:val="0"/>
      <w:marRight w:val="0"/>
      <w:marTop w:val="0"/>
      <w:marBottom w:val="0"/>
      <w:divBdr>
        <w:top w:val="none" w:sz="0" w:space="0" w:color="auto"/>
        <w:left w:val="none" w:sz="0" w:space="0" w:color="auto"/>
        <w:bottom w:val="none" w:sz="0" w:space="0" w:color="auto"/>
        <w:right w:val="none" w:sz="0" w:space="0" w:color="auto"/>
      </w:divBdr>
    </w:div>
    <w:div w:id="876502688">
      <w:bodyDiv w:val="1"/>
      <w:marLeft w:val="0"/>
      <w:marRight w:val="0"/>
      <w:marTop w:val="0"/>
      <w:marBottom w:val="0"/>
      <w:divBdr>
        <w:top w:val="none" w:sz="0" w:space="0" w:color="auto"/>
        <w:left w:val="none" w:sz="0" w:space="0" w:color="auto"/>
        <w:bottom w:val="none" w:sz="0" w:space="0" w:color="auto"/>
        <w:right w:val="none" w:sz="0" w:space="0" w:color="auto"/>
      </w:divBdr>
    </w:div>
    <w:div w:id="878662615">
      <w:bodyDiv w:val="1"/>
      <w:marLeft w:val="0"/>
      <w:marRight w:val="0"/>
      <w:marTop w:val="0"/>
      <w:marBottom w:val="0"/>
      <w:divBdr>
        <w:top w:val="none" w:sz="0" w:space="0" w:color="auto"/>
        <w:left w:val="none" w:sz="0" w:space="0" w:color="auto"/>
        <w:bottom w:val="none" w:sz="0" w:space="0" w:color="auto"/>
        <w:right w:val="none" w:sz="0" w:space="0" w:color="auto"/>
      </w:divBdr>
    </w:div>
    <w:div w:id="987906447">
      <w:bodyDiv w:val="1"/>
      <w:marLeft w:val="0"/>
      <w:marRight w:val="0"/>
      <w:marTop w:val="0"/>
      <w:marBottom w:val="0"/>
      <w:divBdr>
        <w:top w:val="none" w:sz="0" w:space="0" w:color="auto"/>
        <w:left w:val="none" w:sz="0" w:space="0" w:color="auto"/>
        <w:bottom w:val="none" w:sz="0" w:space="0" w:color="auto"/>
        <w:right w:val="none" w:sz="0" w:space="0" w:color="auto"/>
      </w:divBdr>
    </w:div>
    <w:div w:id="1025403403">
      <w:bodyDiv w:val="1"/>
      <w:marLeft w:val="0"/>
      <w:marRight w:val="0"/>
      <w:marTop w:val="0"/>
      <w:marBottom w:val="0"/>
      <w:divBdr>
        <w:top w:val="none" w:sz="0" w:space="0" w:color="auto"/>
        <w:left w:val="none" w:sz="0" w:space="0" w:color="auto"/>
        <w:bottom w:val="none" w:sz="0" w:space="0" w:color="auto"/>
        <w:right w:val="none" w:sz="0" w:space="0" w:color="auto"/>
      </w:divBdr>
    </w:div>
    <w:div w:id="1027026528">
      <w:bodyDiv w:val="1"/>
      <w:marLeft w:val="0"/>
      <w:marRight w:val="0"/>
      <w:marTop w:val="0"/>
      <w:marBottom w:val="0"/>
      <w:divBdr>
        <w:top w:val="none" w:sz="0" w:space="0" w:color="auto"/>
        <w:left w:val="none" w:sz="0" w:space="0" w:color="auto"/>
        <w:bottom w:val="none" w:sz="0" w:space="0" w:color="auto"/>
        <w:right w:val="none" w:sz="0" w:space="0" w:color="auto"/>
      </w:divBdr>
    </w:div>
    <w:div w:id="1074088198">
      <w:bodyDiv w:val="1"/>
      <w:marLeft w:val="0"/>
      <w:marRight w:val="0"/>
      <w:marTop w:val="0"/>
      <w:marBottom w:val="0"/>
      <w:divBdr>
        <w:top w:val="none" w:sz="0" w:space="0" w:color="auto"/>
        <w:left w:val="none" w:sz="0" w:space="0" w:color="auto"/>
        <w:bottom w:val="none" w:sz="0" w:space="0" w:color="auto"/>
        <w:right w:val="none" w:sz="0" w:space="0" w:color="auto"/>
      </w:divBdr>
    </w:div>
    <w:div w:id="1164393112">
      <w:bodyDiv w:val="1"/>
      <w:marLeft w:val="0"/>
      <w:marRight w:val="0"/>
      <w:marTop w:val="0"/>
      <w:marBottom w:val="0"/>
      <w:divBdr>
        <w:top w:val="none" w:sz="0" w:space="0" w:color="auto"/>
        <w:left w:val="none" w:sz="0" w:space="0" w:color="auto"/>
        <w:bottom w:val="none" w:sz="0" w:space="0" w:color="auto"/>
        <w:right w:val="none" w:sz="0" w:space="0" w:color="auto"/>
      </w:divBdr>
    </w:div>
    <w:div w:id="1244802043">
      <w:bodyDiv w:val="1"/>
      <w:marLeft w:val="0"/>
      <w:marRight w:val="0"/>
      <w:marTop w:val="0"/>
      <w:marBottom w:val="0"/>
      <w:divBdr>
        <w:top w:val="none" w:sz="0" w:space="0" w:color="auto"/>
        <w:left w:val="none" w:sz="0" w:space="0" w:color="auto"/>
        <w:bottom w:val="none" w:sz="0" w:space="0" w:color="auto"/>
        <w:right w:val="none" w:sz="0" w:space="0" w:color="auto"/>
      </w:divBdr>
    </w:div>
    <w:div w:id="1288782712">
      <w:bodyDiv w:val="1"/>
      <w:marLeft w:val="0"/>
      <w:marRight w:val="0"/>
      <w:marTop w:val="0"/>
      <w:marBottom w:val="0"/>
      <w:divBdr>
        <w:top w:val="none" w:sz="0" w:space="0" w:color="auto"/>
        <w:left w:val="none" w:sz="0" w:space="0" w:color="auto"/>
        <w:bottom w:val="none" w:sz="0" w:space="0" w:color="auto"/>
        <w:right w:val="none" w:sz="0" w:space="0" w:color="auto"/>
      </w:divBdr>
    </w:div>
    <w:div w:id="1323118655">
      <w:bodyDiv w:val="1"/>
      <w:marLeft w:val="0"/>
      <w:marRight w:val="0"/>
      <w:marTop w:val="0"/>
      <w:marBottom w:val="0"/>
      <w:divBdr>
        <w:top w:val="none" w:sz="0" w:space="0" w:color="auto"/>
        <w:left w:val="none" w:sz="0" w:space="0" w:color="auto"/>
        <w:bottom w:val="none" w:sz="0" w:space="0" w:color="auto"/>
        <w:right w:val="none" w:sz="0" w:space="0" w:color="auto"/>
      </w:divBdr>
    </w:div>
    <w:div w:id="1324091994">
      <w:bodyDiv w:val="1"/>
      <w:marLeft w:val="0"/>
      <w:marRight w:val="0"/>
      <w:marTop w:val="0"/>
      <w:marBottom w:val="0"/>
      <w:divBdr>
        <w:top w:val="none" w:sz="0" w:space="0" w:color="auto"/>
        <w:left w:val="none" w:sz="0" w:space="0" w:color="auto"/>
        <w:bottom w:val="none" w:sz="0" w:space="0" w:color="auto"/>
        <w:right w:val="none" w:sz="0" w:space="0" w:color="auto"/>
      </w:divBdr>
    </w:div>
    <w:div w:id="1344480464">
      <w:bodyDiv w:val="1"/>
      <w:marLeft w:val="0"/>
      <w:marRight w:val="0"/>
      <w:marTop w:val="0"/>
      <w:marBottom w:val="0"/>
      <w:divBdr>
        <w:top w:val="none" w:sz="0" w:space="0" w:color="auto"/>
        <w:left w:val="none" w:sz="0" w:space="0" w:color="auto"/>
        <w:bottom w:val="none" w:sz="0" w:space="0" w:color="auto"/>
        <w:right w:val="none" w:sz="0" w:space="0" w:color="auto"/>
      </w:divBdr>
    </w:div>
    <w:div w:id="1346441128">
      <w:bodyDiv w:val="1"/>
      <w:marLeft w:val="0"/>
      <w:marRight w:val="0"/>
      <w:marTop w:val="0"/>
      <w:marBottom w:val="0"/>
      <w:divBdr>
        <w:top w:val="none" w:sz="0" w:space="0" w:color="auto"/>
        <w:left w:val="none" w:sz="0" w:space="0" w:color="auto"/>
        <w:bottom w:val="none" w:sz="0" w:space="0" w:color="auto"/>
        <w:right w:val="none" w:sz="0" w:space="0" w:color="auto"/>
      </w:divBdr>
    </w:div>
    <w:div w:id="1363941839">
      <w:bodyDiv w:val="1"/>
      <w:marLeft w:val="0"/>
      <w:marRight w:val="0"/>
      <w:marTop w:val="0"/>
      <w:marBottom w:val="0"/>
      <w:divBdr>
        <w:top w:val="none" w:sz="0" w:space="0" w:color="auto"/>
        <w:left w:val="none" w:sz="0" w:space="0" w:color="auto"/>
        <w:bottom w:val="none" w:sz="0" w:space="0" w:color="auto"/>
        <w:right w:val="none" w:sz="0" w:space="0" w:color="auto"/>
      </w:divBdr>
    </w:div>
    <w:div w:id="1402942610">
      <w:bodyDiv w:val="1"/>
      <w:marLeft w:val="0"/>
      <w:marRight w:val="0"/>
      <w:marTop w:val="0"/>
      <w:marBottom w:val="0"/>
      <w:divBdr>
        <w:top w:val="none" w:sz="0" w:space="0" w:color="auto"/>
        <w:left w:val="none" w:sz="0" w:space="0" w:color="auto"/>
        <w:bottom w:val="none" w:sz="0" w:space="0" w:color="auto"/>
        <w:right w:val="none" w:sz="0" w:space="0" w:color="auto"/>
      </w:divBdr>
    </w:div>
    <w:div w:id="1427463626">
      <w:bodyDiv w:val="1"/>
      <w:marLeft w:val="0"/>
      <w:marRight w:val="0"/>
      <w:marTop w:val="0"/>
      <w:marBottom w:val="0"/>
      <w:divBdr>
        <w:top w:val="none" w:sz="0" w:space="0" w:color="auto"/>
        <w:left w:val="none" w:sz="0" w:space="0" w:color="auto"/>
        <w:bottom w:val="none" w:sz="0" w:space="0" w:color="auto"/>
        <w:right w:val="none" w:sz="0" w:space="0" w:color="auto"/>
      </w:divBdr>
    </w:div>
    <w:div w:id="1438794747">
      <w:bodyDiv w:val="1"/>
      <w:marLeft w:val="0"/>
      <w:marRight w:val="0"/>
      <w:marTop w:val="0"/>
      <w:marBottom w:val="0"/>
      <w:divBdr>
        <w:top w:val="none" w:sz="0" w:space="0" w:color="auto"/>
        <w:left w:val="none" w:sz="0" w:space="0" w:color="auto"/>
        <w:bottom w:val="none" w:sz="0" w:space="0" w:color="auto"/>
        <w:right w:val="none" w:sz="0" w:space="0" w:color="auto"/>
      </w:divBdr>
    </w:div>
    <w:div w:id="1526750680">
      <w:bodyDiv w:val="1"/>
      <w:marLeft w:val="0"/>
      <w:marRight w:val="0"/>
      <w:marTop w:val="0"/>
      <w:marBottom w:val="0"/>
      <w:divBdr>
        <w:top w:val="none" w:sz="0" w:space="0" w:color="auto"/>
        <w:left w:val="none" w:sz="0" w:space="0" w:color="auto"/>
        <w:bottom w:val="none" w:sz="0" w:space="0" w:color="auto"/>
        <w:right w:val="none" w:sz="0" w:space="0" w:color="auto"/>
      </w:divBdr>
    </w:div>
    <w:div w:id="1589533841">
      <w:bodyDiv w:val="1"/>
      <w:marLeft w:val="0"/>
      <w:marRight w:val="0"/>
      <w:marTop w:val="0"/>
      <w:marBottom w:val="0"/>
      <w:divBdr>
        <w:top w:val="none" w:sz="0" w:space="0" w:color="auto"/>
        <w:left w:val="none" w:sz="0" w:space="0" w:color="auto"/>
        <w:bottom w:val="none" w:sz="0" w:space="0" w:color="auto"/>
        <w:right w:val="none" w:sz="0" w:space="0" w:color="auto"/>
      </w:divBdr>
    </w:div>
    <w:div w:id="1630043855">
      <w:bodyDiv w:val="1"/>
      <w:marLeft w:val="0"/>
      <w:marRight w:val="0"/>
      <w:marTop w:val="0"/>
      <w:marBottom w:val="0"/>
      <w:divBdr>
        <w:top w:val="none" w:sz="0" w:space="0" w:color="auto"/>
        <w:left w:val="none" w:sz="0" w:space="0" w:color="auto"/>
        <w:bottom w:val="none" w:sz="0" w:space="0" w:color="auto"/>
        <w:right w:val="none" w:sz="0" w:space="0" w:color="auto"/>
      </w:divBdr>
    </w:div>
    <w:div w:id="1689991022">
      <w:bodyDiv w:val="1"/>
      <w:marLeft w:val="0"/>
      <w:marRight w:val="0"/>
      <w:marTop w:val="0"/>
      <w:marBottom w:val="0"/>
      <w:divBdr>
        <w:top w:val="none" w:sz="0" w:space="0" w:color="auto"/>
        <w:left w:val="none" w:sz="0" w:space="0" w:color="auto"/>
        <w:bottom w:val="none" w:sz="0" w:space="0" w:color="auto"/>
        <w:right w:val="none" w:sz="0" w:space="0" w:color="auto"/>
      </w:divBdr>
    </w:div>
    <w:div w:id="1696928806">
      <w:bodyDiv w:val="1"/>
      <w:marLeft w:val="0"/>
      <w:marRight w:val="0"/>
      <w:marTop w:val="0"/>
      <w:marBottom w:val="0"/>
      <w:divBdr>
        <w:top w:val="none" w:sz="0" w:space="0" w:color="auto"/>
        <w:left w:val="none" w:sz="0" w:space="0" w:color="auto"/>
        <w:bottom w:val="none" w:sz="0" w:space="0" w:color="auto"/>
        <w:right w:val="none" w:sz="0" w:space="0" w:color="auto"/>
      </w:divBdr>
    </w:div>
    <w:div w:id="1705446638">
      <w:bodyDiv w:val="1"/>
      <w:marLeft w:val="0"/>
      <w:marRight w:val="0"/>
      <w:marTop w:val="0"/>
      <w:marBottom w:val="0"/>
      <w:divBdr>
        <w:top w:val="none" w:sz="0" w:space="0" w:color="auto"/>
        <w:left w:val="none" w:sz="0" w:space="0" w:color="auto"/>
        <w:bottom w:val="none" w:sz="0" w:space="0" w:color="auto"/>
        <w:right w:val="none" w:sz="0" w:space="0" w:color="auto"/>
      </w:divBdr>
    </w:div>
    <w:div w:id="1705866086">
      <w:bodyDiv w:val="1"/>
      <w:marLeft w:val="0"/>
      <w:marRight w:val="0"/>
      <w:marTop w:val="0"/>
      <w:marBottom w:val="0"/>
      <w:divBdr>
        <w:top w:val="none" w:sz="0" w:space="0" w:color="auto"/>
        <w:left w:val="none" w:sz="0" w:space="0" w:color="auto"/>
        <w:bottom w:val="none" w:sz="0" w:space="0" w:color="auto"/>
        <w:right w:val="none" w:sz="0" w:space="0" w:color="auto"/>
      </w:divBdr>
    </w:div>
    <w:div w:id="1708797763">
      <w:bodyDiv w:val="1"/>
      <w:marLeft w:val="0"/>
      <w:marRight w:val="0"/>
      <w:marTop w:val="0"/>
      <w:marBottom w:val="0"/>
      <w:divBdr>
        <w:top w:val="none" w:sz="0" w:space="0" w:color="auto"/>
        <w:left w:val="none" w:sz="0" w:space="0" w:color="auto"/>
        <w:bottom w:val="none" w:sz="0" w:space="0" w:color="auto"/>
        <w:right w:val="none" w:sz="0" w:space="0" w:color="auto"/>
      </w:divBdr>
    </w:div>
    <w:div w:id="1781220681">
      <w:bodyDiv w:val="1"/>
      <w:marLeft w:val="0"/>
      <w:marRight w:val="0"/>
      <w:marTop w:val="0"/>
      <w:marBottom w:val="0"/>
      <w:divBdr>
        <w:top w:val="none" w:sz="0" w:space="0" w:color="auto"/>
        <w:left w:val="none" w:sz="0" w:space="0" w:color="auto"/>
        <w:bottom w:val="none" w:sz="0" w:space="0" w:color="auto"/>
        <w:right w:val="none" w:sz="0" w:space="0" w:color="auto"/>
      </w:divBdr>
    </w:div>
    <w:div w:id="1806435067">
      <w:bodyDiv w:val="1"/>
      <w:marLeft w:val="0"/>
      <w:marRight w:val="0"/>
      <w:marTop w:val="0"/>
      <w:marBottom w:val="0"/>
      <w:divBdr>
        <w:top w:val="none" w:sz="0" w:space="0" w:color="auto"/>
        <w:left w:val="none" w:sz="0" w:space="0" w:color="auto"/>
        <w:bottom w:val="none" w:sz="0" w:space="0" w:color="auto"/>
        <w:right w:val="none" w:sz="0" w:space="0" w:color="auto"/>
      </w:divBdr>
    </w:div>
    <w:div w:id="1839693162">
      <w:bodyDiv w:val="1"/>
      <w:marLeft w:val="0"/>
      <w:marRight w:val="0"/>
      <w:marTop w:val="0"/>
      <w:marBottom w:val="0"/>
      <w:divBdr>
        <w:top w:val="none" w:sz="0" w:space="0" w:color="auto"/>
        <w:left w:val="none" w:sz="0" w:space="0" w:color="auto"/>
        <w:bottom w:val="none" w:sz="0" w:space="0" w:color="auto"/>
        <w:right w:val="none" w:sz="0" w:space="0" w:color="auto"/>
      </w:divBdr>
    </w:div>
    <w:div w:id="1923370431">
      <w:bodyDiv w:val="1"/>
      <w:marLeft w:val="0"/>
      <w:marRight w:val="0"/>
      <w:marTop w:val="0"/>
      <w:marBottom w:val="0"/>
      <w:divBdr>
        <w:top w:val="none" w:sz="0" w:space="0" w:color="auto"/>
        <w:left w:val="none" w:sz="0" w:space="0" w:color="auto"/>
        <w:bottom w:val="none" w:sz="0" w:space="0" w:color="auto"/>
        <w:right w:val="none" w:sz="0" w:space="0" w:color="auto"/>
      </w:divBdr>
    </w:div>
    <w:div w:id="1968899416">
      <w:bodyDiv w:val="1"/>
      <w:marLeft w:val="0"/>
      <w:marRight w:val="0"/>
      <w:marTop w:val="0"/>
      <w:marBottom w:val="0"/>
      <w:divBdr>
        <w:top w:val="none" w:sz="0" w:space="0" w:color="auto"/>
        <w:left w:val="none" w:sz="0" w:space="0" w:color="auto"/>
        <w:bottom w:val="none" w:sz="0" w:space="0" w:color="auto"/>
        <w:right w:val="none" w:sz="0" w:space="0" w:color="auto"/>
      </w:divBdr>
    </w:div>
    <w:div w:id="1970090834">
      <w:bodyDiv w:val="1"/>
      <w:marLeft w:val="0"/>
      <w:marRight w:val="0"/>
      <w:marTop w:val="0"/>
      <w:marBottom w:val="0"/>
      <w:divBdr>
        <w:top w:val="none" w:sz="0" w:space="0" w:color="auto"/>
        <w:left w:val="none" w:sz="0" w:space="0" w:color="auto"/>
        <w:bottom w:val="none" w:sz="0" w:space="0" w:color="auto"/>
        <w:right w:val="none" w:sz="0" w:space="0" w:color="auto"/>
      </w:divBdr>
    </w:div>
    <w:div w:id="2001499028">
      <w:bodyDiv w:val="1"/>
      <w:marLeft w:val="0"/>
      <w:marRight w:val="0"/>
      <w:marTop w:val="0"/>
      <w:marBottom w:val="0"/>
      <w:divBdr>
        <w:top w:val="none" w:sz="0" w:space="0" w:color="auto"/>
        <w:left w:val="none" w:sz="0" w:space="0" w:color="auto"/>
        <w:bottom w:val="none" w:sz="0" w:space="0" w:color="auto"/>
        <w:right w:val="none" w:sz="0" w:space="0" w:color="auto"/>
      </w:divBdr>
    </w:div>
    <w:div w:id="2038577601">
      <w:bodyDiv w:val="1"/>
      <w:marLeft w:val="0"/>
      <w:marRight w:val="0"/>
      <w:marTop w:val="0"/>
      <w:marBottom w:val="0"/>
      <w:divBdr>
        <w:top w:val="none" w:sz="0" w:space="0" w:color="auto"/>
        <w:left w:val="none" w:sz="0" w:space="0" w:color="auto"/>
        <w:bottom w:val="none" w:sz="0" w:space="0" w:color="auto"/>
        <w:right w:val="none" w:sz="0" w:space="0" w:color="auto"/>
      </w:divBdr>
    </w:div>
    <w:div w:id="2086493162">
      <w:bodyDiv w:val="1"/>
      <w:marLeft w:val="0"/>
      <w:marRight w:val="0"/>
      <w:marTop w:val="0"/>
      <w:marBottom w:val="0"/>
      <w:divBdr>
        <w:top w:val="none" w:sz="0" w:space="0" w:color="auto"/>
        <w:left w:val="none" w:sz="0" w:space="0" w:color="auto"/>
        <w:bottom w:val="none" w:sz="0" w:space="0" w:color="auto"/>
        <w:right w:val="none" w:sz="0" w:space="0" w:color="auto"/>
      </w:divBdr>
    </w:div>
    <w:div w:id="2095975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061059/"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7DA6A-693E-41AA-BD0D-C0F4638CB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22</Pages>
  <Words>2380</Words>
  <Characters>13567</Characters>
  <DocSecurity>0</DocSecurity>
  <Lines>113</Lines>
  <Paragraphs>31</Paragraphs>
  <ScaleCrop>false</ScaleCrop>
  <Company/>
  <LinksUpToDate>false</LinksUpToDate>
  <CharactersWithSpaces>15916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2023-11-24T08:24:00Z</dcterms:created>
  <dcterms:modified xsi:type="dcterms:W3CDTF">2025-03-23T02:56:00Z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8F30D56F647043D49E1D4F2C5707053D_12</vt:lpwstr>
  </property>
</Properties>
</file>