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7B" w:rsidRPr="00820420" w:rsidRDefault="00C60A7B" w:rsidP="00C60A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0420"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820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0420">
        <w:rPr>
          <w:rFonts w:ascii="Times New Roman" w:hAnsi="Times New Roman" w:cs="Times New Roman" w:hint="eastAsia"/>
          <w:b/>
          <w:bCs/>
          <w:sz w:val="24"/>
          <w:szCs w:val="24"/>
        </w:rPr>
        <w:t>FILES</w:t>
      </w:r>
    </w:p>
    <w:p w:rsidR="00C60A7B" w:rsidRPr="00820420" w:rsidRDefault="00C60A7B" w:rsidP="00C60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04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 </w:t>
      </w:r>
      <w:proofErr w:type="gramStart"/>
      <w:r w:rsidRPr="00820420">
        <w:rPr>
          <w:rFonts w:ascii="Times New Roman" w:hAnsi="Times New Roman" w:cs="Times New Roman" w:hint="eastAsia"/>
          <w:sz w:val="24"/>
          <w:szCs w:val="24"/>
        </w:rPr>
        <w:t>The</w:t>
      </w:r>
      <w:proofErr w:type="gramEnd"/>
      <w:r w:rsidRPr="00820420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Pr="00820420">
        <w:rPr>
          <w:rFonts w:ascii="Times New Roman" w:hAnsi="Times New Roman" w:cs="Times New Roman"/>
          <w:sz w:val="24"/>
          <w:szCs w:val="24"/>
        </w:rPr>
        <w:t>tudents’</w:t>
      </w:r>
      <w:r w:rsidRPr="00820420">
        <w:rPr>
          <w:rFonts w:ascii="Times New Roman" w:hAnsi="Times New Roman" w:cs="Times New Roman" w:hint="eastAsia"/>
          <w:sz w:val="24"/>
          <w:szCs w:val="24"/>
        </w:rPr>
        <w:t xml:space="preserve"> Information Questionnaire</w:t>
      </w:r>
    </w:p>
    <w:p w:rsidR="00C60A7B" w:rsidRPr="00820420" w:rsidRDefault="00C60A7B" w:rsidP="00C60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0420">
        <w:rPr>
          <w:rFonts w:ascii="Times New Roman" w:hAnsi="Times New Roman" w:cs="Times New Roman"/>
          <w:sz w:val="24"/>
          <w:szCs w:val="24"/>
        </w:rPr>
        <w:t>Dear Guardians/Students,</w:t>
      </w:r>
    </w:p>
    <w:p w:rsidR="00C60A7B" w:rsidRPr="00820420" w:rsidRDefault="00C60A7B" w:rsidP="00C60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0420">
        <w:rPr>
          <w:rFonts w:ascii="Times New Roman" w:hAnsi="Times New Roman" w:cs="Times New Roman"/>
          <w:sz w:val="24"/>
          <w:szCs w:val="24"/>
        </w:rPr>
        <w:t xml:space="preserve">Thank you </w:t>
      </w:r>
      <w:r w:rsidRPr="00820420">
        <w:rPr>
          <w:rFonts w:ascii="Times New Roman" w:hAnsi="Times New Roman" w:cs="Times New Roman" w:hint="eastAsia"/>
          <w:sz w:val="24"/>
          <w:szCs w:val="24"/>
        </w:rPr>
        <w:t>so</w:t>
      </w:r>
      <w:r w:rsidRPr="00820420">
        <w:rPr>
          <w:rFonts w:ascii="Times New Roman" w:hAnsi="Times New Roman" w:cs="Times New Roman"/>
          <w:sz w:val="24"/>
          <w:szCs w:val="24"/>
        </w:rPr>
        <w:t xml:space="preserve"> much for taking your time to fill out the Student Information Gathering Form. </w:t>
      </w:r>
      <w:r w:rsidRPr="00820420">
        <w:rPr>
          <w:rFonts w:ascii="Times New Roman" w:hAnsi="Times New Roman" w:cs="Times New Roman" w:hint="eastAsia"/>
          <w:sz w:val="24"/>
          <w:szCs w:val="24"/>
        </w:rPr>
        <w:t xml:space="preserve">The following questions are designed for </w:t>
      </w:r>
      <w:r w:rsidRPr="00820420">
        <w:rPr>
          <w:rFonts w:ascii="Times New Roman" w:hAnsi="Times New Roman" w:cs="Times New Roman"/>
          <w:sz w:val="24"/>
          <w:szCs w:val="24"/>
        </w:rPr>
        <w:t>children</w:t>
      </w:r>
      <w:r w:rsidRPr="0082042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820420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If you are parents or guardians, you are supposed to fill in the questions with your </w:t>
      </w:r>
      <w:r w:rsidRPr="00820420">
        <w:rPr>
          <w:rFonts w:ascii="Times New Roman" w:hAnsi="Times New Roman" w:cs="Times New Roman"/>
          <w:i/>
          <w:iCs/>
          <w:sz w:val="24"/>
          <w:szCs w:val="24"/>
        </w:rPr>
        <w:t>children’</w:t>
      </w:r>
      <w:r w:rsidRPr="00820420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s information. </w:t>
      </w:r>
      <w:r w:rsidRPr="00820420">
        <w:rPr>
          <w:rFonts w:ascii="Times New Roman" w:hAnsi="Times New Roman" w:cs="Times New Roman"/>
          <w:sz w:val="24"/>
          <w:szCs w:val="24"/>
        </w:rPr>
        <w:t xml:space="preserve">The information will only be used for data analysis and will not disclose your </w:t>
      </w:r>
      <w:r w:rsidRPr="00820420">
        <w:rPr>
          <w:rFonts w:ascii="Times New Roman" w:hAnsi="Times New Roman" w:cs="Times New Roman" w:hint="eastAsia"/>
          <w:sz w:val="24"/>
          <w:szCs w:val="24"/>
        </w:rPr>
        <w:t>children</w:t>
      </w:r>
      <w:r w:rsidRPr="00820420">
        <w:rPr>
          <w:rFonts w:ascii="Times New Roman" w:hAnsi="Times New Roman" w:cs="Times New Roman"/>
          <w:sz w:val="24"/>
          <w:szCs w:val="24"/>
        </w:rPr>
        <w:t>’</w:t>
      </w:r>
      <w:r w:rsidRPr="00820420">
        <w:rPr>
          <w:rFonts w:ascii="Times New Roman" w:hAnsi="Times New Roman" w:cs="Times New Roman" w:hint="eastAsia"/>
          <w:sz w:val="24"/>
          <w:szCs w:val="24"/>
        </w:rPr>
        <w:t xml:space="preserve">s </w:t>
      </w:r>
      <w:r w:rsidRPr="00820420">
        <w:rPr>
          <w:rFonts w:ascii="Times New Roman" w:hAnsi="Times New Roman" w:cs="Times New Roman"/>
          <w:sz w:val="24"/>
          <w:szCs w:val="24"/>
        </w:rPr>
        <w:t>personal privacy information. Please fill in the information truthfully, thank you again.</w:t>
      </w:r>
    </w:p>
    <w:p w:rsidR="00C60A7B" w:rsidRPr="00820420" w:rsidRDefault="00C60A7B" w:rsidP="00C60A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042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67"/>
        <w:gridCol w:w="3903"/>
      </w:tblGrid>
      <w:tr w:rsidR="00C60A7B" w:rsidRPr="00820420" w:rsidTr="004941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Options</w:t>
            </w:r>
          </w:p>
        </w:tc>
      </w:tr>
      <w:tr w:rsidR="00C60A7B" w:rsidRPr="00820420" w:rsidTr="004941CE">
        <w:trPr>
          <w:trHeight w:val="556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Name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A7B" w:rsidRPr="00820420" w:rsidTr="004941CE">
        <w:trPr>
          <w:trHeight w:val="550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/>
                <w:sz w:val="24"/>
                <w:szCs w:val="24"/>
              </w:rPr>
              <w:t>ID number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A7B" w:rsidRPr="00820420" w:rsidTr="004941CE">
        <w:trPr>
          <w:trHeight w:val="556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Sex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ale                                  Female</w:t>
            </w:r>
          </w:p>
        </w:tc>
      </w:tr>
      <w:tr w:rsidR="00C60A7B" w:rsidRPr="00820420" w:rsidTr="004941CE">
        <w:trPr>
          <w:trHeight w:val="556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E</w:t>
            </w:r>
            <w:r w:rsidRPr="00820420">
              <w:rPr>
                <w:rFonts w:ascii="Times New Roman" w:hAnsi="Times New Roman" w:cs="Times New Roman"/>
                <w:sz w:val="24"/>
                <w:szCs w:val="24"/>
              </w:rPr>
              <w:t>thnic group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Han nationality                 Others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     .</w:t>
            </w:r>
          </w:p>
        </w:tc>
      </w:tr>
      <w:tr w:rsidR="00C60A7B" w:rsidRPr="00820420" w:rsidTr="004941CE">
        <w:trPr>
          <w:trHeight w:val="550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School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A7B" w:rsidRPr="00820420" w:rsidTr="004941CE">
        <w:trPr>
          <w:trHeight w:val="556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Grade and Class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Grade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    .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              Class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    .</w:t>
            </w:r>
          </w:p>
        </w:tc>
      </w:tr>
      <w:tr w:rsidR="00C60A7B" w:rsidRPr="00820420" w:rsidTr="004941CE">
        <w:trPr>
          <w:trHeight w:val="556"/>
          <w:jc w:val="center"/>
        </w:trPr>
        <w:tc>
          <w:tcPr>
            <w:tcW w:w="6567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/>
                <w:sz w:val="24"/>
                <w:szCs w:val="24"/>
              </w:rPr>
              <w:t>Whether or not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you are under any types of </w:t>
            </w:r>
            <w:r w:rsidRPr="00820420">
              <w:rPr>
                <w:rFonts w:ascii="Times New Roman" w:hAnsi="Times New Roman" w:cs="Times New Roman"/>
                <w:sz w:val="24"/>
                <w:szCs w:val="24"/>
              </w:rPr>
              <w:t>refracti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ve corrections</w:t>
            </w:r>
          </w:p>
        </w:tc>
        <w:tc>
          <w:tcPr>
            <w:tcW w:w="3903" w:type="dxa"/>
          </w:tcPr>
          <w:p w:rsidR="00C60A7B" w:rsidRPr="00820420" w:rsidRDefault="00C60A7B" w:rsidP="004941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  <w:u w:val="single"/>
              </w:rPr>
              <w:t xml:space="preserve">     .</w:t>
            </w:r>
            <w:r w:rsidRPr="008204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                             No</w:t>
            </w:r>
          </w:p>
        </w:tc>
      </w:tr>
    </w:tbl>
    <w:p w:rsidR="00C60A7B" w:rsidRPr="00820420" w:rsidRDefault="00C60A7B" w:rsidP="00C60A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0A7B" w:rsidRPr="00820420" w:rsidRDefault="00C60A7B" w:rsidP="00C60A7B">
      <w:pPr>
        <w:rPr>
          <w:rFonts w:ascii="Times New Roman" w:hAnsi="Times New Roman" w:cs="Times New Roman"/>
          <w:sz w:val="24"/>
          <w:szCs w:val="24"/>
        </w:rPr>
      </w:pPr>
      <w:r w:rsidRPr="0082042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2042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8204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0420">
        <w:rPr>
          <w:rFonts w:ascii="Times New Roman" w:hAnsi="Times New Roman" w:cs="Times New Roman"/>
          <w:sz w:val="24"/>
          <w:szCs w:val="24"/>
        </w:rPr>
        <w:t>Statistical characteristics of the population participating in the study</w:t>
      </w:r>
    </w:p>
    <w:tbl>
      <w:tblPr>
        <w:tblStyle w:val="TableGrid"/>
        <w:tblW w:w="3488" w:type="pct"/>
        <w:jc w:val="center"/>
        <w:tblLook w:val="04A0" w:firstRow="1" w:lastRow="0" w:firstColumn="1" w:lastColumn="0" w:noHBand="0" w:noVBand="1"/>
      </w:tblPr>
      <w:tblGrid>
        <w:gridCol w:w="970"/>
        <w:gridCol w:w="1143"/>
        <w:gridCol w:w="1734"/>
        <w:gridCol w:w="2729"/>
        <w:gridCol w:w="3312"/>
      </w:tblGrid>
      <w:tr w:rsidR="00C60A7B" w:rsidRPr="00820420" w:rsidTr="004941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490" w:type="pct"/>
            <w:tcBorders>
              <w:top w:val="single" w:sz="6" w:space="0" w:color="auto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Grade</w:t>
            </w:r>
          </w:p>
        </w:tc>
        <w:tc>
          <w:tcPr>
            <w:tcW w:w="578" w:type="pct"/>
            <w:tcBorders>
              <w:top w:val="single" w:sz="6" w:space="0" w:color="auto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Number</w:t>
            </w:r>
          </w:p>
        </w:tc>
        <w:tc>
          <w:tcPr>
            <w:tcW w:w="877" w:type="pct"/>
            <w:tcBorders>
              <w:top w:val="single" w:sz="6" w:space="0" w:color="auto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gramStart"/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Proportion(</w:t>
            </w:r>
            <w:proofErr w:type="gramEnd"/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%)</w:t>
            </w:r>
          </w:p>
        </w:tc>
        <w:tc>
          <w:tcPr>
            <w:tcW w:w="1380" w:type="pct"/>
            <w:tcBorders>
              <w:top w:val="single" w:sz="6" w:space="0" w:color="auto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gramStart"/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Sex(</w:t>
            </w:r>
            <w:proofErr w:type="gramEnd"/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Male/Female)(%)</w:t>
            </w:r>
          </w:p>
        </w:tc>
        <w:tc>
          <w:tcPr>
            <w:tcW w:w="1675" w:type="pct"/>
            <w:tcBorders>
              <w:top w:val="single" w:sz="6" w:space="0" w:color="auto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proofErr w:type="gramStart"/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Location(</w:t>
            </w:r>
            <w:proofErr w:type="gramEnd"/>
            <w:r w:rsidRPr="00820420">
              <w:rPr>
                <w:rFonts w:ascii="Times New Roman" w:hAnsi="Times New Roman" w:cs="Times New Roman"/>
                <w:b/>
                <w:bCs/>
                <w:szCs w:val="21"/>
              </w:rPr>
              <w:t>Urban/Non-urban(%))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  <w:tcBorders>
              <w:top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578" w:type="pct"/>
            <w:tcBorders>
              <w:top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3279</w:t>
            </w:r>
          </w:p>
        </w:tc>
        <w:tc>
          <w:tcPr>
            <w:tcW w:w="877" w:type="pct"/>
            <w:tcBorders>
              <w:top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8.6</w:t>
            </w:r>
          </w:p>
        </w:tc>
        <w:tc>
          <w:tcPr>
            <w:tcW w:w="1380" w:type="pct"/>
            <w:tcBorders>
              <w:top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1832/1447(55.9/44.1)</w:t>
            </w:r>
          </w:p>
        </w:tc>
        <w:tc>
          <w:tcPr>
            <w:tcW w:w="1675" w:type="pct"/>
            <w:tcBorders>
              <w:top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1393/1886(42.5/57.5)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3300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8.7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1826/1474(55.3/44.7)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1364/1936(41.3/58.7)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3588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9.5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2031/1557(56.6/43.4)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1399/2189(39.0/61.0)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3990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10.5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2257/1733(56.6/43.4)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1571/2419(39.4/60.6)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4198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11.1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2347/1851(55.9/44.1)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1612/2586(38.4/61.6)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4350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11.5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2390/1960(54.9/45.1)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1562/2788(35.9/64.1)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4092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10.8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2382/1710(58.2/41.8)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2683/1409(65.6/34.4)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3818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10.1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2122/1696(55.6/44.4)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2159/1659(59.5/43.5)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lastRenderedPageBreak/>
              <w:t>9</w:t>
            </w:r>
          </w:p>
        </w:tc>
        <w:tc>
          <w:tcPr>
            <w:tcW w:w="578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1871</w:t>
            </w:r>
          </w:p>
        </w:tc>
        <w:tc>
          <w:tcPr>
            <w:tcW w:w="877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4.9</w:t>
            </w:r>
          </w:p>
        </w:tc>
        <w:tc>
          <w:tcPr>
            <w:tcW w:w="1380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996/875(53.2/46.8)</w:t>
            </w:r>
          </w:p>
        </w:tc>
        <w:tc>
          <w:tcPr>
            <w:tcW w:w="1675" w:type="pct"/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1631/240(87.2/12.8)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  <w:tcBorders>
              <w:bottom w:val="nil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578" w:type="pct"/>
            <w:tcBorders>
              <w:bottom w:val="nil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3211</w:t>
            </w:r>
          </w:p>
        </w:tc>
        <w:tc>
          <w:tcPr>
            <w:tcW w:w="877" w:type="pct"/>
            <w:tcBorders>
              <w:bottom w:val="nil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8.5</w:t>
            </w:r>
          </w:p>
        </w:tc>
        <w:tc>
          <w:tcPr>
            <w:tcW w:w="1380" w:type="pct"/>
            <w:tcBorders>
              <w:bottom w:val="nil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1749/1462(54.5/45.5)</w:t>
            </w:r>
          </w:p>
        </w:tc>
        <w:tc>
          <w:tcPr>
            <w:tcW w:w="1675" w:type="pct"/>
            <w:tcBorders>
              <w:bottom w:val="nil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3211/0(100.0/0.0)</w:t>
            </w:r>
          </w:p>
        </w:tc>
      </w:tr>
      <w:tr w:rsidR="00C60A7B" w:rsidRPr="00820420" w:rsidTr="004941CE">
        <w:trPr>
          <w:jc w:val="center"/>
        </w:trPr>
        <w:tc>
          <w:tcPr>
            <w:tcW w:w="490" w:type="pct"/>
            <w:tcBorders>
              <w:top w:val="nil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11</w:t>
            </w:r>
          </w:p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578" w:type="pct"/>
            <w:tcBorders>
              <w:top w:val="nil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2211</w:t>
            </w:r>
          </w:p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37908</w:t>
            </w:r>
          </w:p>
        </w:tc>
        <w:tc>
          <w:tcPr>
            <w:tcW w:w="877" w:type="pct"/>
            <w:tcBorders>
              <w:top w:val="nil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5.8</w:t>
            </w:r>
          </w:p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100.0</w:t>
            </w:r>
          </w:p>
        </w:tc>
        <w:tc>
          <w:tcPr>
            <w:tcW w:w="1380" w:type="pct"/>
            <w:tcBorders>
              <w:top w:val="nil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1150/1061(52.0/48.0)</w:t>
            </w:r>
          </w:p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21082/16826(55.6/44.4)</w:t>
            </w:r>
          </w:p>
        </w:tc>
        <w:tc>
          <w:tcPr>
            <w:tcW w:w="1675" w:type="pct"/>
            <w:tcBorders>
              <w:top w:val="nil"/>
              <w:bottom w:val="single" w:sz="6" w:space="0" w:color="auto"/>
            </w:tcBorders>
          </w:tcPr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2211/0(100.0/0.0)</w:t>
            </w:r>
          </w:p>
          <w:p w:rsidR="00C60A7B" w:rsidRPr="00820420" w:rsidRDefault="00C60A7B" w:rsidP="004941C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20420">
              <w:rPr>
                <w:rFonts w:ascii="Times New Roman" w:hAnsi="Times New Roman" w:cs="Times New Roman"/>
                <w:szCs w:val="21"/>
              </w:rPr>
              <w:t>20796/17112(54.9/45.1)</w:t>
            </w:r>
          </w:p>
        </w:tc>
      </w:tr>
    </w:tbl>
    <w:p w:rsidR="00C60A7B" w:rsidRPr="00820420" w:rsidRDefault="00C60A7B" w:rsidP="00C60A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0420">
        <w:rPr>
          <w:rFonts w:ascii="Times New Roman" w:hAnsi="Times New Roman" w:cs="Times New Roman" w:hint="eastAsia"/>
          <w:b/>
          <w:bCs/>
          <w:sz w:val="24"/>
          <w:szCs w:val="24"/>
        </w:rPr>
        <w:t>S3</w:t>
      </w:r>
      <w:r w:rsidRPr="0082042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20420">
        <w:rPr>
          <w:rFonts w:ascii="Times New Roman" w:hAnsi="Times New Roman" w:cs="Times New Roman"/>
          <w:sz w:val="24"/>
          <w:szCs w:val="24"/>
        </w:rPr>
        <w:t xml:space="preserve">The difference in </w:t>
      </w:r>
      <w:r w:rsidRPr="00820420">
        <w:rPr>
          <w:rFonts w:ascii="Times New Roman" w:hAnsi="Times New Roman" w:cs="Times New Roman" w:hint="eastAsia"/>
          <w:sz w:val="24"/>
          <w:szCs w:val="24"/>
        </w:rPr>
        <w:t>spectacles wearing</w:t>
      </w:r>
      <w:r w:rsidRPr="00820420">
        <w:rPr>
          <w:rFonts w:ascii="Times New Roman" w:hAnsi="Times New Roman" w:cs="Times New Roman"/>
          <w:sz w:val="24"/>
          <w:szCs w:val="24"/>
        </w:rPr>
        <w:t xml:space="preserve"> conditions between urban and non-urban areas</w:t>
      </w:r>
    </w:p>
    <w:tbl>
      <w:tblPr>
        <w:tblW w:w="9431" w:type="dxa"/>
        <w:jc w:val="center"/>
        <w:tblLook w:val="04A0" w:firstRow="1" w:lastRow="0" w:firstColumn="1" w:lastColumn="0" w:noHBand="0" w:noVBand="1"/>
      </w:tblPr>
      <w:tblGrid>
        <w:gridCol w:w="590"/>
        <w:gridCol w:w="590"/>
        <w:gridCol w:w="1196"/>
        <w:gridCol w:w="3805"/>
        <w:gridCol w:w="3250"/>
      </w:tblGrid>
      <w:tr w:rsidR="00C60A7B" w:rsidRPr="00820420" w:rsidTr="004941CE">
        <w:trPr>
          <w:trHeight w:val="291"/>
          <w:jc w:val="center"/>
        </w:trPr>
        <w:tc>
          <w:tcPr>
            <w:tcW w:w="94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 w:hint="eastAsia"/>
                <w:szCs w:val="21"/>
              </w:rPr>
              <w:t>Table</w:t>
            </w:r>
            <w:r w:rsidRPr="00820420">
              <w:rPr>
                <w:rFonts w:ascii="Times New Roman" w:eastAsia="DengXian" w:hAnsi="Times New Roman" w:cs="Times New Roman"/>
                <w:szCs w:val="21"/>
              </w:rPr>
              <w:t xml:space="preserve"> The difference in </w:t>
            </w:r>
            <w:r w:rsidRPr="00820420">
              <w:rPr>
                <w:rFonts w:ascii="Times New Roman" w:eastAsia="DengXian" w:hAnsi="Times New Roman" w:cs="Times New Roman" w:hint="eastAsia"/>
                <w:szCs w:val="21"/>
              </w:rPr>
              <w:t>spectacles wearing</w:t>
            </w:r>
            <w:r w:rsidRPr="00820420">
              <w:rPr>
                <w:rFonts w:ascii="Times New Roman" w:eastAsia="DengXian" w:hAnsi="Times New Roman" w:cs="Times New Roman"/>
                <w:szCs w:val="21"/>
              </w:rPr>
              <w:t xml:space="preserve"> conditions between urban and non-urban areas</w:t>
            </w: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　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　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>Total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820420">
              <w:rPr>
                <w:rFonts w:ascii="Times New Roman" w:eastAsia="DengXian" w:hAnsi="Times New Roman" w:cs="Times New Roman" w:hint="eastAsia"/>
                <w:b/>
                <w:bCs/>
                <w:szCs w:val="21"/>
              </w:rPr>
              <w:t>No spectacles</w:t>
            </w:r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, </w:t>
            </w:r>
            <w:proofErr w:type="gramStart"/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>n(</w:t>
            </w:r>
            <w:proofErr w:type="gramEnd"/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>%)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820420">
              <w:rPr>
                <w:rFonts w:ascii="Times New Roman" w:eastAsia="DengXian" w:hAnsi="Times New Roman" w:cs="Times New Roman" w:hint="eastAsia"/>
                <w:b/>
                <w:bCs/>
                <w:szCs w:val="21"/>
              </w:rPr>
              <w:t>Wearing spectacles</w:t>
            </w:r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, </w:t>
            </w:r>
            <w:proofErr w:type="gramStart"/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>n(</w:t>
            </w:r>
            <w:proofErr w:type="gramEnd"/>
            <w:r w:rsidRPr="00820420">
              <w:rPr>
                <w:rFonts w:ascii="Times New Roman" w:eastAsia="DengXian" w:hAnsi="Times New Roman" w:cs="Times New Roman"/>
                <w:b/>
                <w:bCs/>
                <w:szCs w:val="21"/>
              </w:rPr>
              <w:t>%)</w:t>
            </w: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All schools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37908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29664(78.3%)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8244(21.7%)</w:t>
            </w: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Urban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20796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14024(67.4%)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6772(32.6%)</w:t>
            </w: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Myopia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10457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4146(39.6%)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6311(60.4%)</w:t>
            </w: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Non-myopia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10339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9878(95.5%)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461(4.5%)</w:t>
            </w: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Non-urban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17112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15640(91.4%0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1472(8.6%)</w:t>
            </w:r>
          </w:p>
        </w:tc>
      </w:tr>
      <w:tr w:rsidR="00C60A7B" w:rsidRPr="00820420" w:rsidTr="004941CE">
        <w:trPr>
          <w:trHeight w:val="291"/>
          <w:jc w:val="center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Myopia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5322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4035(75.8%)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1287(24.2%)</w:t>
            </w:r>
          </w:p>
        </w:tc>
      </w:tr>
      <w:tr w:rsidR="00C60A7B" w:rsidRPr="00957301" w:rsidTr="004941CE">
        <w:trPr>
          <w:trHeight w:val="291"/>
          <w:jc w:val="center"/>
        </w:trPr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Non-myopia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11790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820420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11605(98</w:t>
            </w:r>
            <w:proofErr w:type="gramStart"/>
            <w:r w:rsidRPr="00820420">
              <w:rPr>
                <w:rFonts w:ascii="Times New Roman" w:eastAsia="DengXian" w:hAnsi="Times New Roman" w:cs="Times New Roman"/>
                <w:szCs w:val="21"/>
              </w:rPr>
              <w:t>,4</w:t>
            </w:r>
            <w:proofErr w:type="gramEnd"/>
            <w:r w:rsidRPr="00820420">
              <w:rPr>
                <w:rFonts w:ascii="Times New Roman" w:eastAsia="DengXian" w:hAnsi="Times New Roman" w:cs="Times New Roman"/>
                <w:szCs w:val="21"/>
              </w:rPr>
              <w:t>%)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0A7B" w:rsidRPr="00957301" w:rsidRDefault="00C60A7B" w:rsidP="004941CE">
            <w:pPr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820420">
              <w:rPr>
                <w:rFonts w:ascii="Times New Roman" w:eastAsia="DengXian" w:hAnsi="Times New Roman" w:cs="Times New Roman"/>
                <w:szCs w:val="21"/>
              </w:rPr>
              <w:t>185(1.6%)</w:t>
            </w:r>
          </w:p>
        </w:tc>
      </w:tr>
    </w:tbl>
    <w:p w:rsidR="00C60A7B" w:rsidRPr="00957301" w:rsidRDefault="00C60A7B" w:rsidP="00C60A7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:rsidR="00CD6B00" w:rsidRDefault="00CD6B00">
      <w:bookmarkStart w:id="0" w:name="_GoBack"/>
      <w:bookmarkEnd w:id="0"/>
    </w:p>
    <w:sectPr w:rsidR="00CD6B00" w:rsidSect="00C60A7B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A7B"/>
    <w:rsid w:val="00000117"/>
    <w:rsid w:val="00012CC5"/>
    <w:rsid w:val="0005185D"/>
    <w:rsid w:val="00055AB2"/>
    <w:rsid w:val="00055E13"/>
    <w:rsid w:val="00056D78"/>
    <w:rsid w:val="00086A20"/>
    <w:rsid w:val="0008701E"/>
    <w:rsid w:val="000B0E61"/>
    <w:rsid w:val="000B2C03"/>
    <w:rsid w:val="000B6CFF"/>
    <w:rsid w:val="000D11A5"/>
    <w:rsid w:val="000D1C9D"/>
    <w:rsid w:val="000E4CB7"/>
    <w:rsid w:val="000F7127"/>
    <w:rsid w:val="001044D2"/>
    <w:rsid w:val="00106899"/>
    <w:rsid w:val="00115DFD"/>
    <w:rsid w:val="00122BD5"/>
    <w:rsid w:val="00123C43"/>
    <w:rsid w:val="00136BFA"/>
    <w:rsid w:val="001546F6"/>
    <w:rsid w:val="00163575"/>
    <w:rsid w:val="00163B87"/>
    <w:rsid w:val="00165AE0"/>
    <w:rsid w:val="00165F83"/>
    <w:rsid w:val="00177323"/>
    <w:rsid w:val="001A428C"/>
    <w:rsid w:val="001B5888"/>
    <w:rsid w:val="001D7980"/>
    <w:rsid w:val="001E3FBF"/>
    <w:rsid w:val="001E5C61"/>
    <w:rsid w:val="00217FD7"/>
    <w:rsid w:val="002200FC"/>
    <w:rsid w:val="00231889"/>
    <w:rsid w:val="00234531"/>
    <w:rsid w:val="00246FE2"/>
    <w:rsid w:val="002602AE"/>
    <w:rsid w:val="00260A23"/>
    <w:rsid w:val="002B4E01"/>
    <w:rsid w:val="002D4DEB"/>
    <w:rsid w:val="002F2F34"/>
    <w:rsid w:val="002F33BA"/>
    <w:rsid w:val="003010F0"/>
    <w:rsid w:val="0031363A"/>
    <w:rsid w:val="0031585A"/>
    <w:rsid w:val="00320088"/>
    <w:rsid w:val="003237FB"/>
    <w:rsid w:val="00323C00"/>
    <w:rsid w:val="00335168"/>
    <w:rsid w:val="00342DA6"/>
    <w:rsid w:val="003475D6"/>
    <w:rsid w:val="003567F4"/>
    <w:rsid w:val="00364CD5"/>
    <w:rsid w:val="0036641D"/>
    <w:rsid w:val="00374791"/>
    <w:rsid w:val="00382FB8"/>
    <w:rsid w:val="003851D3"/>
    <w:rsid w:val="00386D08"/>
    <w:rsid w:val="003924E4"/>
    <w:rsid w:val="003930D2"/>
    <w:rsid w:val="003A0011"/>
    <w:rsid w:val="003A597E"/>
    <w:rsid w:val="003A6FAC"/>
    <w:rsid w:val="003B20DF"/>
    <w:rsid w:val="003B2255"/>
    <w:rsid w:val="003C2A01"/>
    <w:rsid w:val="003E4F5F"/>
    <w:rsid w:val="00402279"/>
    <w:rsid w:val="0040646C"/>
    <w:rsid w:val="004100F2"/>
    <w:rsid w:val="00413D80"/>
    <w:rsid w:val="00436197"/>
    <w:rsid w:val="004768C7"/>
    <w:rsid w:val="004769DA"/>
    <w:rsid w:val="00482764"/>
    <w:rsid w:val="00495067"/>
    <w:rsid w:val="004A5D75"/>
    <w:rsid w:val="004B1F8E"/>
    <w:rsid w:val="004C1B1B"/>
    <w:rsid w:val="004C7E4F"/>
    <w:rsid w:val="004E31C5"/>
    <w:rsid w:val="004E39D3"/>
    <w:rsid w:val="004E723D"/>
    <w:rsid w:val="004E7845"/>
    <w:rsid w:val="004F2592"/>
    <w:rsid w:val="00510644"/>
    <w:rsid w:val="005217EF"/>
    <w:rsid w:val="005264C9"/>
    <w:rsid w:val="00526DDF"/>
    <w:rsid w:val="0052733F"/>
    <w:rsid w:val="005300AE"/>
    <w:rsid w:val="00535AFE"/>
    <w:rsid w:val="00535B30"/>
    <w:rsid w:val="0054359C"/>
    <w:rsid w:val="005517AA"/>
    <w:rsid w:val="005546F7"/>
    <w:rsid w:val="00562292"/>
    <w:rsid w:val="00583C10"/>
    <w:rsid w:val="00595634"/>
    <w:rsid w:val="005A0130"/>
    <w:rsid w:val="005A0969"/>
    <w:rsid w:val="005B0E42"/>
    <w:rsid w:val="005B4E91"/>
    <w:rsid w:val="005B510F"/>
    <w:rsid w:val="005B619C"/>
    <w:rsid w:val="005E2B27"/>
    <w:rsid w:val="005E3C29"/>
    <w:rsid w:val="005F7D98"/>
    <w:rsid w:val="0060483E"/>
    <w:rsid w:val="00616494"/>
    <w:rsid w:val="0062039F"/>
    <w:rsid w:val="00620903"/>
    <w:rsid w:val="00623912"/>
    <w:rsid w:val="00633E4C"/>
    <w:rsid w:val="00643B10"/>
    <w:rsid w:val="00657AB1"/>
    <w:rsid w:val="006607DE"/>
    <w:rsid w:val="00672059"/>
    <w:rsid w:val="006724ED"/>
    <w:rsid w:val="00677F5A"/>
    <w:rsid w:val="00690FB3"/>
    <w:rsid w:val="00691EC4"/>
    <w:rsid w:val="006931F2"/>
    <w:rsid w:val="006B317F"/>
    <w:rsid w:val="006B6E26"/>
    <w:rsid w:val="006D6E38"/>
    <w:rsid w:val="006D7E03"/>
    <w:rsid w:val="006E5A04"/>
    <w:rsid w:val="006F369D"/>
    <w:rsid w:val="006F406C"/>
    <w:rsid w:val="00701E88"/>
    <w:rsid w:val="007064FD"/>
    <w:rsid w:val="00716513"/>
    <w:rsid w:val="00723718"/>
    <w:rsid w:val="00726C87"/>
    <w:rsid w:val="00731CC6"/>
    <w:rsid w:val="007349E9"/>
    <w:rsid w:val="00745188"/>
    <w:rsid w:val="00745528"/>
    <w:rsid w:val="007804B9"/>
    <w:rsid w:val="00783472"/>
    <w:rsid w:val="00783C2B"/>
    <w:rsid w:val="007932E9"/>
    <w:rsid w:val="0079431B"/>
    <w:rsid w:val="007A1E5D"/>
    <w:rsid w:val="007A5434"/>
    <w:rsid w:val="007A5647"/>
    <w:rsid w:val="007B2BAB"/>
    <w:rsid w:val="007C4964"/>
    <w:rsid w:val="007D163B"/>
    <w:rsid w:val="007D5130"/>
    <w:rsid w:val="007E4BAE"/>
    <w:rsid w:val="007E5744"/>
    <w:rsid w:val="007F33C5"/>
    <w:rsid w:val="00806838"/>
    <w:rsid w:val="00816191"/>
    <w:rsid w:val="00873428"/>
    <w:rsid w:val="008735E0"/>
    <w:rsid w:val="008826B8"/>
    <w:rsid w:val="008951C1"/>
    <w:rsid w:val="008A0138"/>
    <w:rsid w:val="008B0386"/>
    <w:rsid w:val="008B14BB"/>
    <w:rsid w:val="008C717F"/>
    <w:rsid w:val="008D02EF"/>
    <w:rsid w:val="008D4C8D"/>
    <w:rsid w:val="008E2DFF"/>
    <w:rsid w:val="008E4CCA"/>
    <w:rsid w:val="008E6856"/>
    <w:rsid w:val="00900CCC"/>
    <w:rsid w:val="00912D8F"/>
    <w:rsid w:val="00922B86"/>
    <w:rsid w:val="00945CA5"/>
    <w:rsid w:val="00946F16"/>
    <w:rsid w:val="00950475"/>
    <w:rsid w:val="009507BA"/>
    <w:rsid w:val="009B7BCA"/>
    <w:rsid w:val="009D045E"/>
    <w:rsid w:val="009E6C6D"/>
    <w:rsid w:val="009F7E45"/>
    <w:rsid w:val="00A1132C"/>
    <w:rsid w:val="00A27293"/>
    <w:rsid w:val="00A42A04"/>
    <w:rsid w:val="00A5060E"/>
    <w:rsid w:val="00A60643"/>
    <w:rsid w:val="00A62631"/>
    <w:rsid w:val="00A811DE"/>
    <w:rsid w:val="00AA5859"/>
    <w:rsid w:val="00AC6A02"/>
    <w:rsid w:val="00AE197C"/>
    <w:rsid w:val="00AE6E85"/>
    <w:rsid w:val="00B111E9"/>
    <w:rsid w:val="00B168DD"/>
    <w:rsid w:val="00B218F6"/>
    <w:rsid w:val="00B27DC3"/>
    <w:rsid w:val="00B31E85"/>
    <w:rsid w:val="00B56309"/>
    <w:rsid w:val="00B57A7F"/>
    <w:rsid w:val="00B64F42"/>
    <w:rsid w:val="00B86278"/>
    <w:rsid w:val="00BB6CCA"/>
    <w:rsid w:val="00BC12CC"/>
    <w:rsid w:val="00BD2D5F"/>
    <w:rsid w:val="00BE3265"/>
    <w:rsid w:val="00BE6A26"/>
    <w:rsid w:val="00BE6F96"/>
    <w:rsid w:val="00BF4875"/>
    <w:rsid w:val="00BF53AB"/>
    <w:rsid w:val="00C177B1"/>
    <w:rsid w:val="00C27245"/>
    <w:rsid w:val="00C27E8E"/>
    <w:rsid w:val="00C60A7B"/>
    <w:rsid w:val="00C61E28"/>
    <w:rsid w:val="00C71866"/>
    <w:rsid w:val="00C7341D"/>
    <w:rsid w:val="00C77C52"/>
    <w:rsid w:val="00C8390F"/>
    <w:rsid w:val="00C87A0D"/>
    <w:rsid w:val="00C87D83"/>
    <w:rsid w:val="00C917F1"/>
    <w:rsid w:val="00CA149D"/>
    <w:rsid w:val="00CB1F96"/>
    <w:rsid w:val="00CB44DA"/>
    <w:rsid w:val="00CB6661"/>
    <w:rsid w:val="00CB7F7A"/>
    <w:rsid w:val="00CC5013"/>
    <w:rsid w:val="00CC599D"/>
    <w:rsid w:val="00CD04C2"/>
    <w:rsid w:val="00CD4A83"/>
    <w:rsid w:val="00CD6B00"/>
    <w:rsid w:val="00CD79E4"/>
    <w:rsid w:val="00CF0B37"/>
    <w:rsid w:val="00CF18D0"/>
    <w:rsid w:val="00CF1ACD"/>
    <w:rsid w:val="00CF665E"/>
    <w:rsid w:val="00D11FF9"/>
    <w:rsid w:val="00D150E4"/>
    <w:rsid w:val="00D156C7"/>
    <w:rsid w:val="00D15A06"/>
    <w:rsid w:val="00D245D7"/>
    <w:rsid w:val="00D444BE"/>
    <w:rsid w:val="00D45AAE"/>
    <w:rsid w:val="00D469E0"/>
    <w:rsid w:val="00D56B07"/>
    <w:rsid w:val="00D721CB"/>
    <w:rsid w:val="00DA73EB"/>
    <w:rsid w:val="00DB389C"/>
    <w:rsid w:val="00DD0297"/>
    <w:rsid w:val="00DD385D"/>
    <w:rsid w:val="00DF5CCB"/>
    <w:rsid w:val="00E0214C"/>
    <w:rsid w:val="00E074EB"/>
    <w:rsid w:val="00E15712"/>
    <w:rsid w:val="00E26DEA"/>
    <w:rsid w:val="00E33BFB"/>
    <w:rsid w:val="00E428DA"/>
    <w:rsid w:val="00E61512"/>
    <w:rsid w:val="00E66F50"/>
    <w:rsid w:val="00E81A20"/>
    <w:rsid w:val="00E925BF"/>
    <w:rsid w:val="00E92AD5"/>
    <w:rsid w:val="00E9434D"/>
    <w:rsid w:val="00EC67B8"/>
    <w:rsid w:val="00ED6B87"/>
    <w:rsid w:val="00EE154F"/>
    <w:rsid w:val="00EE5869"/>
    <w:rsid w:val="00F0097E"/>
    <w:rsid w:val="00F17E98"/>
    <w:rsid w:val="00F2015E"/>
    <w:rsid w:val="00F23E47"/>
    <w:rsid w:val="00F27097"/>
    <w:rsid w:val="00F30A6F"/>
    <w:rsid w:val="00F335E8"/>
    <w:rsid w:val="00F3549F"/>
    <w:rsid w:val="00F4320B"/>
    <w:rsid w:val="00F44FEA"/>
    <w:rsid w:val="00F54858"/>
    <w:rsid w:val="00F575C7"/>
    <w:rsid w:val="00F77ED9"/>
    <w:rsid w:val="00F91403"/>
    <w:rsid w:val="00F9322F"/>
    <w:rsid w:val="00F94A18"/>
    <w:rsid w:val="00FA6A2C"/>
    <w:rsid w:val="00FC1C51"/>
    <w:rsid w:val="00FC6009"/>
    <w:rsid w:val="00FD0349"/>
    <w:rsid w:val="00FD5E35"/>
    <w:rsid w:val="00FE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D80"/>
    <w:pPr>
      <w:spacing w:after="160" w:line="259" w:lineRule="auto"/>
    </w:pPr>
    <w:rPr>
      <w:sz w:val="22"/>
      <w:szCs w:val="22"/>
      <w:lang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D8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link w:val="Heading2Char"/>
    <w:uiPriority w:val="9"/>
    <w:qFormat/>
    <w:rsid w:val="00413D8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D80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13D8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413D8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semiHidden/>
    <w:rsid w:val="00413D80"/>
    <w:rPr>
      <w:rFonts w:ascii="Calibri Light" w:eastAsia="Times New Roman" w:hAnsi="Calibri Light" w:cs="Times New Roman"/>
      <w:b/>
      <w:bCs/>
      <w:sz w:val="26"/>
      <w:szCs w:val="26"/>
      <w:lang w:bidi="he-IL"/>
    </w:rPr>
  </w:style>
  <w:style w:type="character" w:styleId="Emphasis">
    <w:name w:val="Emphasis"/>
    <w:uiPriority w:val="20"/>
    <w:qFormat/>
    <w:rsid w:val="00413D8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413D80"/>
    <w:pPr>
      <w:ind w:left="720"/>
      <w:contextualSpacing/>
    </w:pPr>
    <w:rPr>
      <w:lang w:bidi="ar-SA"/>
    </w:rPr>
  </w:style>
  <w:style w:type="character" w:customStyle="1" w:styleId="ListParagraphChar">
    <w:name w:val="List Paragraph Char"/>
    <w:link w:val="ListParagraph"/>
    <w:uiPriority w:val="34"/>
    <w:rsid w:val="00413D80"/>
    <w:rPr>
      <w:sz w:val="22"/>
      <w:szCs w:val="22"/>
    </w:rPr>
  </w:style>
  <w:style w:type="table" w:styleId="TableGrid">
    <w:name w:val="Table Grid"/>
    <w:aliases w:val="三线表"/>
    <w:basedOn w:val="TableNormal"/>
    <w:uiPriority w:val="39"/>
    <w:rsid w:val="00C60A7B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D80"/>
    <w:pPr>
      <w:spacing w:after="160" w:line="259" w:lineRule="auto"/>
    </w:pPr>
    <w:rPr>
      <w:sz w:val="22"/>
      <w:szCs w:val="22"/>
      <w:lang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D8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link w:val="Heading2Char"/>
    <w:uiPriority w:val="9"/>
    <w:qFormat/>
    <w:rsid w:val="00413D8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D80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13D8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413D8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semiHidden/>
    <w:rsid w:val="00413D80"/>
    <w:rPr>
      <w:rFonts w:ascii="Calibri Light" w:eastAsia="Times New Roman" w:hAnsi="Calibri Light" w:cs="Times New Roman"/>
      <w:b/>
      <w:bCs/>
      <w:sz w:val="26"/>
      <w:szCs w:val="26"/>
      <w:lang w:bidi="he-IL"/>
    </w:rPr>
  </w:style>
  <w:style w:type="character" w:styleId="Emphasis">
    <w:name w:val="Emphasis"/>
    <w:uiPriority w:val="20"/>
    <w:qFormat/>
    <w:rsid w:val="00413D8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413D80"/>
    <w:pPr>
      <w:ind w:left="720"/>
      <w:contextualSpacing/>
    </w:pPr>
    <w:rPr>
      <w:lang w:bidi="ar-SA"/>
    </w:rPr>
  </w:style>
  <w:style w:type="character" w:customStyle="1" w:styleId="ListParagraphChar">
    <w:name w:val="List Paragraph Char"/>
    <w:link w:val="ListParagraph"/>
    <w:uiPriority w:val="34"/>
    <w:rsid w:val="00413D80"/>
    <w:rPr>
      <w:sz w:val="22"/>
      <w:szCs w:val="22"/>
    </w:rPr>
  </w:style>
  <w:style w:type="table" w:styleId="TableGrid">
    <w:name w:val="Table Grid"/>
    <w:aliases w:val="三线表"/>
    <w:basedOn w:val="TableNormal"/>
    <w:uiPriority w:val="39"/>
    <w:rsid w:val="00C60A7B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Llorente, Joan</dc:creator>
  <cp:lastModifiedBy>Llorente, Joan</cp:lastModifiedBy>
  <cp:revision>1</cp:revision>
  <dcterms:created xsi:type="dcterms:W3CDTF">2025-07-29T02:45:00Z</dcterms:created>
  <dcterms:modified xsi:type="dcterms:W3CDTF">2025-07-29T02:45:00Z</dcterms:modified>
</cp:coreProperties>
</file>