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327B8" w:rsidRDefault="00000000">
      <w:pPr>
        <w:spacing w:line="480" w:lineRule="auto"/>
        <w:jc w:val="left"/>
        <w:rPr>
          <w:rFonts w:ascii="Times New Roman" w:hAnsi="Times New Roman"/>
          <w:b/>
          <w:bCs/>
          <w:sz w:val="28"/>
          <w:szCs w:val="28"/>
        </w:rPr>
      </w:pPr>
      <w:r>
        <w:rPr>
          <w:rFonts w:ascii="Times New Roman" w:hAnsi="Times New Roman" w:hint="eastAsia"/>
          <w:b/>
          <w:bCs/>
          <w:sz w:val="28"/>
          <w:szCs w:val="28"/>
        </w:rPr>
        <w:t>Supplementary Table legends</w:t>
      </w:r>
    </w:p>
    <w:p w:rsidR="00E327B8" w:rsidRDefault="00000000">
      <w:pPr>
        <w:spacing w:line="480" w:lineRule="auto"/>
        <w:rPr>
          <w:rFonts w:ascii="Times New Roman" w:eastAsia="宋体" w:hAnsi="Times New Roman" w:cs="Times New Roman"/>
          <w:sz w:val="24"/>
          <w:lang w:bidi="ar"/>
        </w:rPr>
      </w:pPr>
      <w:r>
        <w:rPr>
          <w:rFonts w:ascii="Times New Roman" w:hAnsi="Times New Roman" w:hint="eastAsia"/>
          <w:b/>
          <w:bCs/>
          <w:sz w:val="24"/>
        </w:rPr>
        <w:t>Supplementary Table 1</w:t>
      </w:r>
      <w:r>
        <w:rPr>
          <w:rFonts w:ascii="Times New Roman" w:eastAsia="宋体" w:hAnsi="Times New Roman"/>
          <w:sz w:val="24"/>
        </w:rPr>
        <w:t xml:space="preserve"> </w:t>
      </w:r>
      <w:r>
        <w:rPr>
          <w:rFonts w:ascii="Times New Roman" w:eastAsia="宋体" w:hAnsi="Times New Roman" w:hint="eastAsia"/>
          <w:sz w:val="24"/>
        </w:rPr>
        <w:t>Baseline demographic characteristics of study participants by quartiles of WSI among male steelworkers</w:t>
      </w:r>
    </w:p>
    <w:tbl>
      <w:tblPr>
        <w:tblStyle w:val="a5"/>
        <w:tblW w:w="10202" w:type="dxa"/>
        <w:jc w:val="center"/>
        <w:tblInd w:w="0"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1587"/>
        <w:gridCol w:w="1277"/>
        <w:gridCol w:w="1330"/>
        <w:gridCol w:w="1328"/>
        <w:gridCol w:w="1367"/>
        <w:gridCol w:w="1382"/>
        <w:gridCol w:w="986"/>
        <w:gridCol w:w="945"/>
      </w:tblGrid>
      <w:tr w:rsidR="00E327B8">
        <w:trPr>
          <w:tblHeader/>
          <w:jc w:val="center"/>
        </w:trPr>
        <w:tc>
          <w:tcPr>
            <w:tcW w:w="1587" w:type="dxa"/>
            <w:tcBorders>
              <w:bottom w:val="single" w:sz="8" w:space="0" w:color="auto"/>
            </w:tcBorders>
            <w:vAlign w:val="center"/>
          </w:tcPr>
          <w:p w:rsidR="00E327B8" w:rsidRDefault="00000000">
            <w:pPr>
              <w:snapToGrid w:val="0"/>
              <w:rPr>
                <w:rFonts w:ascii="Times New Roman" w:eastAsia="宋体" w:hAnsi="Times New Roman" w:cs="Times New Roman"/>
                <w:b/>
                <w:sz w:val="20"/>
                <w:szCs w:val="20"/>
              </w:rPr>
            </w:pPr>
            <w:r>
              <w:rPr>
                <w:rFonts w:ascii="Times New Roman" w:eastAsia="宋体" w:hAnsi="Times New Roman" w:cs="宋体" w:hint="eastAsia"/>
                <w:b/>
                <w:sz w:val="20"/>
                <w:szCs w:val="20"/>
              </w:rPr>
              <w:t>Variable</w:t>
            </w:r>
          </w:p>
        </w:tc>
        <w:tc>
          <w:tcPr>
            <w:tcW w:w="1277" w:type="dxa"/>
            <w:tcBorders>
              <w:bottom w:val="single" w:sz="8" w:space="0" w:color="auto"/>
            </w:tcBorders>
            <w:vAlign w:val="center"/>
          </w:tcPr>
          <w:p w:rsidR="00E327B8" w:rsidRDefault="00000000">
            <w:pPr>
              <w:snapToGrid w:val="0"/>
              <w:rPr>
                <w:rFonts w:ascii="Times New Roman" w:eastAsia="宋体" w:hAnsi="Times New Roman" w:cs="宋体"/>
                <w:b/>
                <w:sz w:val="20"/>
                <w:szCs w:val="20"/>
              </w:rPr>
            </w:pPr>
            <w:r>
              <w:rPr>
                <w:rFonts w:ascii="Times New Roman" w:eastAsia="宋体" w:hAnsi="Times New Roman" w:cs="宋体" w:hint="eastAsia"/>
                <w:b/>
                <w:sz w:val="20"/>
                <w:szCs w:val="20"/>
              </w:rPr>
              <w:t>Total</w:t>
            </w:r>
          </w:p>
          <w:p w:rsidR="00E327B8" w:rsidRDefault="00000000">
            <w:pPr>
              <w:snapToGrid w:val="0"/>
              <w:rPr>
                <w:rFonts w:ascii="Times New Roman" w:eastAsia="宋体" w:hAnsi="Times New Roman" w:cs="宋体"/>
                <w:b/>
                <w:sz w:val="20"/>
                <w:szCs w:val="20"/>
              </w:rPr>
            </w:pPr>
            <w:r>
              <w:rPr>
                <w:rFonts w:ascii="Times New Roman" w:eastAsia="宋体" w:hAnsi="Times New Roman" w:cs="宋体" w:hint="eastAsia"/>
                <w:b/>
                <w:sz w:val="20"/>
                <w:szCs w:val="20"/>
              </w:rPr>
              <w:t>(N=4345)</w:t>
            </w:r>
          </w:p>
        </w:tc>
        <w:tc>
          <w:tcPr>
            <w:tcW w:w="1330" w:type="dxa"/>
            <w:tcBorders>
              <w:bottom w:val="single" w:sz="8" w:space="0" w:color="auto"/>
            </w:tcBorders>
            <w:vAlign w:val="center"/>
          </w:tcPr>
          <w:p w:rsidR="00E327B8" w:rsidRDefault="00000000">
            <w:pPr>
              <w:snapToGrid w:val="0"/>
              <w:rPr>
                <w:rFonts w:ascii="Times New Roman" w:eastAsia="宋体" w:hAnsi="Times New Roman" w:cs="宋体"/>
                <w:b/>
                <w:sz w:val="20"/>
                <w:szCs w:val="20"/>
              </w:rPr>
            </w:pPr>
            <w:r>
              <w:rPr>
                <w:rFonts w:ascii="Times New Roman" w:eastAsia="宋体" w:hAnsi="Times New Roman" w:cs="宋体" w:hint="eastAsia"/>
                <w:b/>
                <w:sz w:val="20"/>
                <w:szCs w:val="20"/>
              </w:rPr>
              <w:t>Q1</w:t>
            </w:r>
            <w:r>
              <w:rPr>
                <w:rFonts w:ascii="Times New Roman" w:eastAsia="宋体" w:hAnsi="Times New Roman" w:cs="宋体" w:hint="eastAsia"/>
                <w:b/>
                <w:sz w:val="20"/>
                <w:szCs w:val="20"/>
              </w:rPr>
              <w:t>：</w:t>
            </w:r>
            <w:r>
              <w:rPr>
                <w:rFonts w:ascii="Times New Roman" w:eastAsia="宋体" w:hAnsi="Times New Roman" w:cs="宋体" w:hint="eastAsia"/>
                <w:b/>
                <w:sz w:val="20"/>
                <w:szCs w:val="20"/>
              </w:rPr>
              <w:t>&lt;273.75</w:t>
            </w:r>
          </w:p>
          <w:p w:rsidR="00E327B8" w:rsidRDefault="00000000">
            <w:pPr>
              <w:snapToGrid w:val="0"/>
              <w:rPr>
                <w:rFonts w:ascii="Times New Roman" w:eastAsia="宋体" w:hAnsi="Times New Roman" w:cs="宋体"/>
                <w:b/>
                <w:sz w:val="20"/>
                <w:szCs w:val="20"/>
              </w:rPr>
            </w:pPr>
            <w:r>
              <w:rPr>
                <w:rFonts w:ascii="Times New Roman" w:eastAsia="宋体" w:hAnsi="Times New Roman" w:cs="宋体"/>
                <w:b/>
                <w:sz w:val="20"/>
                <w:szCs w:val="20"/>
              </w:rPr>
              <w:t>(</w:t>
            </w:r>
            <w:r>
              <w:rPr>
                <w:rFonts w:ascii="Times New Roman" w:eastAsia="宋体" w:hAnsi="Times New Roman" w:cs="宋体" w:hint="eastAsia"/>
                <w:b/>
                <w:sz w:val="20"/>
                <w:szCs w:val="20"/>
              </w:rPr>
              <w:t>N</w:t>
            </w:r>
            <w:r>
              <w:rPr>
                <w:rFonts w:ascii="Times New Roman" w:eastAsia="宋体" w:hAnsi="Times New Roman" w:cs="宋体"/>
                <w:b/>
                <w:sz w:val="20"/>
                <w:szCs w:val="20"/>
              </w:rPr>
              <w:t>=</w:t>
            </w:r>
            <w:r>
              <w:rPr>
                <w:rFonts w:ascii="Times New Roman" w:eastAsia="宋体" w:hAnsi="Times New Roman" w:cs="宋体" w:hint="eastAsia"/>
                <w:b/>
                <w:sz w:val="20"/>
                <w:szCs w:val="20"/>
              </w:rPr>
              <w:t>1051</w:t>
            </w:r>
            <w:r>
              <w:rPr>
                <w:rFonts w:ascii="Times New Roman" w:eastAsia="宋体" w:hAnsi="Times New Roman" w:cs="宋体"/>
                <w:b/>
                <w:sz w:val="20"/>
                <w:szCs w:val="20"/>
              </w:rPr>
              <w:t>)</w:t>
            </w:r>
          </w:p>
        </w:tc>
        <w:tc>
          <w:tcPr>
            <w:tcW w:w="1328" w:type="dxa"/>
            <w:tcBorders>
              <w:bottom w:val="single" w:sz="8" w:space="0" w:color="auto"/>
            </w:tcBorders>
            <w:vAlign w:val="center"/>
          </w:tcPr>
          <w:p w:rsidR="00E327B8" w:rsidRDefault="00000000">
            <w:pPr>
              <w:snapToGrid w:val="0"/>
              <w:rPr>
                <w:rFonts w:ascii="Times New Roman" w:eastAsia="宋体" w:hAnsi="Times New Roman" w:cs="宋体"/>
                <w:b/>
                <w:sz w:val="20"/>
                <w:szCs w:val="20"/>
              </w:rPr>
            </w:pPr>
            <w:r>
              <w:rPr>
                <w:rFonts w:ascii="Times New Roman" w:eastAsia="宋体" w:hAnsi="Times New Roman" w:cs="宋体" w:hint="eastAsia"/>
                <w:b/>
                <w:sz w:val="20"/>
                <w:szCs w:val="20"/>
              </w:rPr>
              <w:t>Q2</w:t>
            </w:r>
            <w:r>
              <w:rPr>
                <w:rFonts w:ascii="Times New Roman" w:eastAsia="宋体" w:hAnsi="Times New Roman" w:cs="宋体" w:hint="eastAsia"/>
                <w:b/>
                <w:sz w:val="20"/>
                <w:szCs w:val="20"/>
              </w:rPr>
              <w:t>：</w:t>
            </w:r>
            <w:r>
              <w:rPr>
                <w:rFonts w:ascii="Times New Roman" w:eastAsia="宋体" w:hAnsi="Times New Roman" w:cs="宋体" w:hint="eastAsia"/>
                <w:b/>
                <w:sz w:val="20"/>
                <w:szCs w:val="20"/>
              </w:rPr>
              <w:t>273.75~</w:t>
            </w:r>
          </w:p>
          <w:p w:rsidR="00E327B8" w:rsidRDefault="00000000">
            <w:pPr>
              <w:snapToGrid w:val="0"/>
              <w:rPr>
                <w:rFonts w:ascii="Times New Roman" w:eastAsia="宋体" w:hAnsi="Times New Roman" w:cs="宋体"/>
                <w:b/>
                <w:sz w:val="20"/>
                <w:szCs w:val="20"/>
              </w:rPr>
            </w:pPr>
            <w:r>
              <w:rPr>
                <w:rFonts w:ascii="Times New Roman" w:eastAsia="宋体" w:hAnsi="Times New Roman" w:cs="宋体"/>
                <w:b/>
                <w:sz w:val="20"/>
                <w:szCs w:val="20"/>
              </w:rPr>
              <w:t>(</w:t>
            </w:r>
            <w:r>
              <w:rPr>
                <w:rFonts w:ascii="Times New Roman" w:eastAsia="宋体" w:hAnsi="Times New Roman" w:cs="宋体" w:hint="eastAsia"/>
                <w:b/>
                <w:sz w:val="20"/>
                <w:szCs w:val="20"/>
              </w:rPr>
              <w:t>N</w:t>
            </w:r>
            <w:r>
              <w:rPr>
                <w:rFonts w:ascii="Times New Roman" w:eastAsia="宋体" w:hAnsi="Times New Roman" w:cs="宋体"/>
                <w:b/>
                <w:sz w:val="20"/>
                <w:szCs w:val="20"/>
              </w:rPr>
              <w:t>=1</w:t>
            </w:r>
            <w:r>
              <w:rPr>
                <w:rFonts w:ascii="Times New Roman" w:eastAsia="宋体" w:hAnsi="Times New Roman" w:cs="宋体" w:hint="eastAsia"/>
                <w:b/>
                <w:sz w:val="20"/>
                <w:szCs w:val="20"/>
              </w:rPr>
              <w:t>053</w:t>
            </w:r>
            <w:r>
              <w:rPr>
                <w:rFonts w:ascii="Times New Roman" w:eastAsia="宋体" w:hAnsi="Times New Roman" w:cs="宋体"/>
                <w:b/>
                <w:sz w:val="20"/>
                <w:szCs w:val="20"/>
              </w:rPr>
              <w:t>)</w:t>
            </w:r>
          </w:p>
        </w:tc>
        <w:tc>
          <w:tcPr>
            <w:tcW w:w="1367" w:type="dxa"/>
            <w:tcBorders>
              <w:bottom w:val="single" w:sz="8" w:space="0" w:color="auto"/>
            </w:tcBorders>
            <w:vAlign w:val="center"/>
          </w:tcPr>
          <w:p w:rsidR="00E327B8" w:rsidRDefault="00000000">
            <w:pPr>
              <w:snapToGrid w:val="0"/>
              <w:rPr>
                <w:rFonts w:ascii="Times New Roman" w:eastAsia="宋体" w:hAnsi="Times New Roman" w:cs="宋体"/>
                <w:b/>
                <w:sz w:val="20"/>
                <w:szCs w:val="20"/>
              </w:rPr>
            </w:pPr>
            <w:r>
              <w:rPr>
                <w:rFonts w:ascii="Times New Roman" w:eastAsia="宋体" w:hAnsi="Times New Roman" w:cs="宋体" w:hint="eastAsia"/>
                <w:b/>
                <w:sz w:val="20"/>
                <w:szCs w:val="20"/>
              </w:rPr>
              <w:t>Q3</w:t>
            </w:r>
            <w:r>
              <w:rPr>
                <w:rFonts w:ascii="Times New Roman" w:eastAsia="宋体" w:hAnsi="Times New Roman" w:cs="宋体" w:hint="eastAsia"/>
                <w:b/>
                <w:sz w:val="20"/>
                <w:szCs w:val="20"/>
              </w:rPr>
              <w:t>：</w:t>
            </w:r>
            <w:r>
              <w:rPr>
                <w:rFonts w:ascii="Times New Roman" w:eastAsia="宋体" w:hAnsi="Times New Roman" w:cs="宋体" w:hint="eastAsia"/>
                <w:b/>
                <w:sz w:val="20"/>
                <w:szCs w:val="20"/>
              </w:rPr>
              <w:t>1581.71~</w:t>
            </w:r>
          </w:p>
          <w:p w:rsidR="00E327B8" w:rsidRDefault="00000000">
            <w:pPr>
              <w:snapToGrid w:val="0"/>
              <w:rPr>
                <w:rFonts w:ascii="Times New Roman" w:eastAsia="宋体" w:hAnsi="Times New Roman" w:cs="宋体"/>
                <w:b/>
                <w:sz w:val="20"/>
                <w:szCs w:val="20"/>
              </w:rPr>
            </w:pPr>
            <w:r>
              <w:rPr>
                <w:rFonts w:ascii="Times New Roman" w:eastAsia="宋体" w:hAnsi="Times New Roman" w:cs="宋体"/>
                <w:b/>
                <w:sz w:val="20"/>
                <w:szCs w:val="20"/>
              </w:rPr>
              <w:t>(</w:t>
            </w:r>
            <w:r>
              <w:rPr>
                <w:rFonts w:ascii="Times New Roman" w:eastAsia="宋体" w:hAnsi="Times New Roman" w:cs="宋体" w:hint="eastAsia"/>
                <w:b/>
                <w:sz w:val="20"/>
                <w:szCs w:val="20"/>
              </w:rPr>
              <w:t>N</w:t>
            </w:r>
            <w:r>
              <w:rPr>
                <w:rFonts w:ascii="Times New Roman" w:eastAsia="宋体" w:hAnsi="Times New Roman" w:cs="宋体"/>
                <w:b/>
                <w:sz w:val="20"/>
                <w:szCs w:val="20"/>
              </w:rPr>
              <w:t>=1</w:t>
            </w:r>
            <w:r>
              <w:rPr>
                <w:rFonts w:ascii="Times New Roman" w:eastAsia="宋体" w:hAnsi="Times New Roman" w:cs="宋体" w:hint="eastAsia"/>
                <w:b/>
                <w:sz w:val="20"/>
                <w:szCs w:val="20"/>
              </w:rPr>
              <w:t>130</w:t>
            </w:r>
            <w:r>
              <w:rPr>
                <w:rFonts w:ascii="Times New Roman" w:eastAsia="宋体" w:hAnsi="Times New Roman" w:cs="宋体"/>
                <w:b/>
                <w:sz w:val="20"/>
                <w:szCs w:val="20"/>
              </w:rPr>
              <w:t>)</w:t>
            </w:r>
          </w:p>
        </w:tc>
        <w:tc>
          <w:tcPr>
            <w:tcW w:w="1382" w:type="dxa"/>
            <w:tcBorders>
              <w:bottom w:val="single" w:sz="8" w:space="0" w:color="auto"/>
            </w:tcBorders>
            <w:vAlign w:val="center"/>
          </w:tcPr>
          <w:p w:rsidR="00E327B8" w:rsidRDefault="00000000">
            <w:pPr>
              <w:snapToGrid w:val="0"/>
              <w:rPr>
                <w:rFonts w:ascii="Times New Roman" w:eastAsia="宋体" w:hAnsi="Times New Roman" w:cs="宋体"/>
                <w:b/>
                <w:sz w:val="20"/>
                <w:szCs w:val="20"/>
              </w:rPr>
            </w:pPr>
            <w:r>
              <w:rPr>
                <w:rFonts w:ascii="Times New Roman" w:eastAsia="宋体" w:hAnsi="Times New Roman" w:cs="宋体" w:hint="eastAsia"/>
                <w:b/>
                <w:sz w:val="20"/>
                <w:szCs w:val="20"/>
              </w:rPr>
              <w:t>Q4</w:t>
            </w:r>
            <w:r>
              <w:rPr>
                <w:rFonts w:ascii="Times New Roman" w:eastAsia="宋体" w:hAnsi="Times New Roman" w:cs="宋体" w:hint="eastAsia"/>
                <w:b/>
                <w:sz w:val="20"/>
                <w:szCs w:val="20"/>
              </w:rPr>
              <w:t>：</w:t>
            </w:r>
            <w:r>
              <w:rPr>
                <w:rFonts w:ascii="Times New Roman" w:eastAsia="宋体" w:hAnsi="Times New Roman" w:cs="宋体" w:hint="eastAsia"/>
                <w:b/>
                <w:sz w:val="20"/>
                <w:szCs w:val="20"/>
              </w:rPr>
              <w:t>2798.41~</w:t>
            </w:r>
          </w:p>
          <w:p w:rsidR="00E327B8" w:rsidRDefault="00000000">
            <w:pPr>
              <w:snapToGrid w:val="0"/>
              <w:rPr>
                <w:rFonts w:ascii="Times New Roman" w:eastAsia="宋体" w:hAnsi="Times New Roman" w:cs="宋体"/>
                <w:b/>
                <w:sz w:val="20"/>
                <w:szCs w:val="20"/>
              </w:rPr>
            </w:pPr>
            <w:r>
              <w:rPr>
                <w:rFonts w:ascii="Times New Roman" w:eastAsia="宋体" w:hAnsi="Times New Roman" w:cs="宋体"/>
                <w:b/>
                <w:sz w:val="20"/>
                <w:szCs w:val="20"/>
              </w:rPr>
              <w:t>(</w:t>
            </w:r>
            <w:r>
              <w:rPr>
                <w:rFonts w:ascii="Times New Roman" w:eastAsia="宋体" w:hAnsi="Times New Roman" w:cs="宋体" w:hint="eastAsia"/>
                <w:b/>
                <w:sz w:val="20"/>
                <w:szCs w:val="20"/>
              </w:rPr>
              <w:t>N</w:t>
            </w:r>
            <w:r>
              <w:rPr>
                <w:rFonts w:ascii="Times New Roman" w:eastAsia="宋体" w:hAnsi="Times New Roman" w:cs="宋体"/>
                <w:b/>
                <w:sz w:val="20"/>
                <w:szCs w:val="20"/>
              </w:rPr>
              <w:t>=1</w:t>
            </w:r>
            <w:r>
              <w:rPr>
                <w:rFonts w:ascii="Times New Roman" w:eastAsia="宋体" w:hAnsi="Times New Roman" w:cs="宋体" w:hint="eastAsia"/>
                <w:b/>
                <w:sz w:val="20"/>
                <w:szCs w:val="20"/>
              </w:rPr>
              <w:t>111</w:t>
            </w:r>
            <w:r>
              <w:rPr>
                <w:rFonts w:ascii="Times New Roman" w:eastAsia="宋体" w:hAnsi="Times New Roman" w:cs="宋体"/>
                <w:b/>
                <w:sz w:val="20"/>
                <w:szCs w:val="20"/>
              </w:rPr>
              <w:t>)</w:t>
            </w:r>
          </w:p>
        </w:tc>
        <w:tc>
          <w:tcPr>
            <w:tcW w:w="986" w:type="dxa"/>
            <w:tcBorders>
              <w:bottom w:val="single" w:sz="8" w:space="0" w:color="auto"/>
            </w:tcBorders>
            <w:vAlign w:val="center"/>
          </w:tcPr>
          <w:p w:rsidR="00E327B8" w:rsidRDefault="00000000">
            <w:pPr>
              <w:snapToGrid w:val="0"/>
              <w:rPr>
                <w:rFonts w:ascii="Times New Roman" w:eastAsia="宋体" w:hAnsi="Times New Roman" w:cs="Times New Roman"/>
                <w:b/>
                <w:i/>
                <w:iCs/>
                <w:sz w:val="20"/>
                <w:szCs w:val="20"/>
              </w:rPr>
            </w:pPr>
            <w:r>
              <w:rPr>
                <w:rFonts w:ascii="Times New Roman" w:eastAsia="宋体" w:hAnsi="Times New Roman" w:cs="Times New Roman"/>
                <w:b/>
                <w:noProof/>
                <w:sz w:val="20"/>
                <w:szCs w:val="20"/>
              </w:rPr>
              <w:drawing>
                <wp:inline distT="0" distB="0" distL="114300" distR="114300">
                  <wp:extent cx="200025" cy="228600"/>
                  <wp:effectExtent l="0" t="0" r="0" b="0"/>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4"/>
                          <a:stretch>
                            <a:fillRect/>
                          </a:stretch>
                        </pic:blipFill>
                        <pic:spPr>
                          <a:xfrm>
                            <a:off x="0" y="0"/>
                            <a:ext cx="200025" cy="228600"/>
                          </a:xfrm>
                          <a:prstGeom prst="rect">
                            <a:avLst/>
                          </a:prstGeom>
                          <a:noFill/>
                          <a:ln>
                            <a:noFill/>
                          </a:ln>
                        </pic:spPr>
                      </pic:pic>
                    </a:graphicData>
                  </a:graphic>
                </wp:inline>
              </w:drawing>
            </w:r>
          </w:p>
        </w:tc>
        <w:tc>
          <w:tcPr>
            <w:tcW w:w="945" w:type="dxa"/>
            <w:tcBorders>
              <w:bottom w:val="single" w:sz="8" w:space="0" w:color="auto"/>
            </w:tcBorders>
            <w:vAlign w:val="center"/>
          </w:tcPr>
          <w:p w:rsidR="00E327B8" w:rsidRDefault="00000000">
            <w:pPr>
              <w:snapToGrid w:val="0"/>
              <w:rPr>
                <w:rFonts w:ascii="Times New Roman" w:eastAsia="宋体" w:hAnsi="Times New Roman" w:cs="Times New Roman"/>
                <w:b/>
                <w:i/>
                <w:iCs/>
                <w:sz w:val="20"/>
                <w:szCs w:val="20"/>
              </w:rPr>
            </w:pPr>
            <w:r>
              <w:rPr>
                <w:rFonts w:ascii="Times New Roman" w:eastAsia="宋体" w:hAnsi="Times New Roman" w:cs="Times New Roman"/>
                <w:b/>
                <w:i/>
                <w:iCs/>
                <w:sz w:val="20"/>
                <w:szCs w:val="20"/>
              </w:rPr>
              <w:t>P</w:t>
            </w:r>
            <w:r>
              <w:rPr>
                <w:rFonts w:ascii="Times New Roman" w:eastAsia="宋体" w:hAnsi="Times New Roman" w:cs="Times New Roman" w:hint="eastAsia"/>
                <w:b/>
                <w:i/>
                <w:iCs/>
                <w:sz w:val="20"/>
                <w:szCs w:val="20"/>
              </w:rPr>
              <w:t xml:space="preserve"> value</w:t>
            </w:r>
          </w:p>
        </w:tc>
      </w:tr>
      <w:tr w:rsidR="00E327B8">
        <w:trPr>
          <w:jc w:val="center"/>
        </w:trPr>
        <w:tc>
          <w:tcPr>
            <w:tcW w:w="1587" w:type="dxa"/>
            <w:tcBorders>
              <w:top w:val="single" w:sz="8" w:space="0" w:color="auto"/>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cs="宋体" w:hint="eastAsia"/>
                <w:b/>
                <w:sz w:val="20"/>
                <w:szCs w:val="20"/>
              </w:rPr>
              <w:t>Age(year)</w:t>
            </w:r>
          </w:p>
        </w:tc>
        <w:tc>
          <w:tcPr>
            <w:tcW w:w="1277" w:type="dxa"/>
            <w:tcBorders>
              <w:top w:val="single" w:sz="8" w:space="0" w:color="auto"/>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30" w:type="dxa"/>
            <w:tcBorders>
              <w:top w:val="single" w:sz="8" w:space="0" w:color="auto"/>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28" w:type="dxa"/>
            <w:tcBorders>
              <w:top w:val="single" w:sz="8" w:space="0" w:color="auto"/>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67" w:type="dxa"/>
            <w:tcBorders>
              <w:top w:val="single" w:sz="8" w:space="0" w:color="auto"/>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82" w:type="dxa"/>
            <w:tcBorders>
              <w:top w:val="single" w:sz="8" w:space="0" w:color="auto"/>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86" w:type="dxa"/>
            <w:tcBorders>
              <w:top w:val="single" w:sz="8" w:space="0" w:color="auto"/>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711.64</w:t>
            </w:r>
          </w:p>
        </w:tc>
        <w:tc>
          <w:tcPr>
            <w:tcW w:w="945" w:type="dxa"/>
            <w:tcBorders>
              <w:top w:val="single" w:sz="8" w:space="0" w:color="auto"/>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hint="eastAsia"/>
                <w:bCs/>
                <w:sz w:val="20"/>
                <w:szCs w:val="20"/>
              </w:rPr>
              <w:t>&lt;0.001</w:t>
            </w: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&lt;30</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320(7.36)</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146(13.89)</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140(13.30)</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13(1.15)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21(1.89)</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30~</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1360(31.30)</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277(26.36)</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395(37.51)</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566(50.09)</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122(10.98)</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40~</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1623(37.35)</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390(37.11)</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271(25.74)</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380(33.63)</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582(52.39)</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50~60</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1042(23.98)</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238(22.65)</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247(23.46)</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171(15.13)</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386(34.74)</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cs="宋体" w:hint="eastAsia"/>
                <w:b/>
                <w:sz w:val="20"/>
                <w:szCs w:val="20"/>
              </w:rPr>
              <w:t>Marital Status</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93.91</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hint="eastAsia"/>
                <w:bCs/>
                <w:sz w:val="20"/>
                <w:szCs w:val="20"/>
              </w:rPr>
              <w:t>&lt;0.001</w:t>
            </w: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hint="eastAsia"/>
                <w:b/>
                <w:sz w:val="20"/>
                <w:szCs w:val="20"/>
              </w:rPr>
              <w:t>Unmarried</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170(3.91)</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86(8.18)</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50(4.75)</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8(0.71)</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26(2.34)</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hint="eastAsia"/>
                <w:b/>
                <w:sz w:val="20"/>
                <w:szCs w:val="20"/>
              </w:rPr>
              <w:t>Married</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4114(94.68)</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954(90.77)</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985(93.54)</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1109(98.14)</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1066(95.95)</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hint="eastAsia"/>
                <w:b/>
                <w:sz w:val="20"/>
                <w:szCs w:val="20"/>
              </w:rPr>
              <w:t>Other</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61(1.40)</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11(1.05)</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18(1.71)</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13(1.15)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19(1.71)</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cs="宋体" w:hint="eastAsia"/>
                <w:b/>
                <w:sz w:val="20"/>
                <w:szCs w:val="20"/>
              </w:rPr>
              <w:t>Educational Level</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234.39</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hint="eastAsia"/>
                <w:bCs/>
                <w:sz w:val="20"/>
                <w:szCs w:val="20"/>
              </w:rPr>
              <w:t>&lt;0.001</w:t>
            </w: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hint="eastAsia"/>
                <w:b/>
                <w:sz w:val="20"/>
                <w:szCs w:val="20"/>
              </w:rPr>
              <w:t>Elementary school and below</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50(1.15)</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11(1.05)</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7(0.66)</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6(0.53)</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26(2.34)</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hint="eastAsia"/>
                <w:b/>
                <w:sz w:val="20"/>
                <w:szCs w:val="20"/>
              </w:rPr>
              <w:t>Middle school</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3265(75.14)</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707(67.27)</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734(69.71)</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824(72.92)</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1000(90.01)</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hint="eastAsia"/>
                <w:b/>
                <w:sz w:val="20"/>
                <w:szCs w:val="20"/>
              </w:rPr>
              <w:t>College and above</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1030(23.71)</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333(31.68)</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312(29.63)</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300(26.55)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85(7.65)</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宋体"/>
                <w:b/>
                <w:sz w:val="20"/>
                <w:szCs w:val="20"/>
              </w:rPr>
            </w:pPr>
            <w:r>
              <w:rPr>
                <w:rFonts w:ascii="Times New Roman" w:eastAsia="Times New Roman" w:hAnsi="Times New Roman" w:cs="宋体" w:hint="eastAsia"/>
                <w:b/>
                <w:sz w:val="20"/>
                <w:szCs w:val="20"/>
              </w:rPr>
              <w:t>Monthly Household Income</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76.63</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&lt;</w:t>
            </w:r>
            <w:r>
              <w:rPr>
                <w:rFonts w:ascii="Times New Roman" w:eastAsia="Times New Roman" w:hAnsi="Times New Roman" w:cs="Times New Roman" w:hint="eastAsia"/>
                <w:bCs/>
                <w:sz w:val="20"/>
                <w:szCs w:val="20"/>
              </w:rPr>
              <w:t>0</w:t>
            </w:r>
            <w:r>
              <w:rPr>
                <w:rFonts w:ascii="Times New Roman" w:eastAsia="Times New Roman" w:hAnsi="Times New Roman" w:cs="Times New Roman"/>
                <w:bCs/>
                <w:sz w:val="20"/>
                <w:szCs w:val="20"/>
              </w:rPr>
              <w:t>.001</w:t>
            </w: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&lt;5000</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573(13.19)</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182(17.32)</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116(11.02)</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105(9.29)</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170(15.30)</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5000~</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912(20.99)</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200(19.03)</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225(21.37)</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225(19.91)</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262(23.58)</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8000~</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1837(42.28)</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409(38.92)</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444(42.17)</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490(43.36)</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494(44.46)</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11000~</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1023(23.54)</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260(24.74)</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268(25.45)</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310(27.43)</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185(16.65)</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宋体"/>
                <w:b/>
                <w:sz w:val="20"/>
                <w:szCs w:val="20"/>
              </w:rPr>
            </w:pPr>
            <w:r>
              <w:rPr>
                <w:rFonts w:ascii="Times New Roman" w:eastAsia="Times New Roman" w:hAnsi="Times New Roman" w:cs="宋体" w:hint="eastAsia"/>
                <w:b/>
                <w:sz w:val="20"/>
                <w:szCs w:val="20"/>
              </w:rPr>
              <w:t>Family history of hypertension</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3.74</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0.291</w:t>
            </w: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Times New Roman"/>
                <w:b/>
                <w:sz w:val="20"/>
                <w:szCs w:val="20"/>
              </w:rPr>
            </w:pPr>
            <w:r>
              <w:rPr>
                <w:rFonts w:ascii="Times New Roman" w:eastAsia="Times New Roman" w:hAnsi="Times New Roman" w:cs="Times New Roman" w:hint="eastAsia"/>
                <w:b/>
                <w:sz w:val="20"/>
                <w:szCs w:val="20"/>
              </w:rPr>
              <w:t>No</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2670(61.45)</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668(63.56)</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641(60.87)</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674(59.65)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687 (61.84)</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宋体"/>
                <w:b/>
                <w:sz w:val="20"/>
                <w:szCs w:val="20"/>
              </w:rPr>
            </w:pPr>
            <w:r>
              <w:rPr>
                <w:rFonts w:ascii="Times New Roman" w:eastAsia="Times New Roman" w:hAnsi="Times New Roman" w:cs="宋体" w:hint="eastAsia"/>
                <w:b/>
                <w:sz w:val="20"/>
                <w:szCs w:val="20"/>
              </w:rPr>
              <w:t>Yes</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1675(38.55)</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383(36.44)</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412(39.13)</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456(40.35)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424 (38.16)</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宋体"/>
                <w:b/>
                <w:sz w:val="20"/>
                <w:szCs w:val="20"/>
              </w:rPr>
            </w:pPr>
            <w:r>
              <w:rPr>
                <w:rFonts w:ascii="Times New Roman" w:eastAsia="Times New Roman" w:hAnsi="Times New Roman" w:cs="宋体" w:hint="eastAsia"/>
                <w:b/>
                <w:sz w:val="20"/>
                <w:szCs w:val="20"/>
              </w:rPr>
              <w:t>Family history of hyperlipidemia</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5.25</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0.155</w:t>
            </w: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宋体"/>
                <w:b/>
                <w:sz w:val="20"/>
                <w:szCs w:val="20"/>
              </w:rPr>
            </w:pPr>
            <w:r>
              <w:rPr>
                <w:rFonts w:ascii="Times New Roman" w:eastAsia="Times New Roman" w:hAnsi="Times New Roman" w:cs="Times New Roman" w:hint="eastAsia"/>
                <w:b/>
                <w:sz w:val="20"/>
                <w:szCs w:val="20"/>
              </w:rPr>
              <w:t>No</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2932(67.48)</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736(70.03)</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714(67.81)</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742(65.66)</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740(66.61)</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cs="宋体"/>
                <w:b/>
                <w:sz w:val="20"/>
                <w:szCs w:val="20"/>
              </w:rPr>
            </w:pPr>
            <w:r>
              <w:rPr>
                <w:rFonts w:ascii="Times New Roman" w:eastAsia="Times New Roman" w:hAnsi="Times New Roman" w:cs="宋体" w:hint="eastAsia"/>
                <w:b/>
                <w:sz w:val="20"/>
                <w:szCs w:val="20"/>
              </w:rPr>
              <w:t>Yes</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1413(32.52)</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315(29.97)</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339(32.19)</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388(34.34)</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371(33.39)</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p>
        </w:tc>
      </w:tr>
      <w:tr w:rsidR="00E327B8">
        <w:trPr>
          <w:jc w:val="center"/>
        </w:trPr>
        <w:tc>
          <w:tcPr>
            <w:tcW w:w="1587" w:type="dxa"/>
            <w:tcBorders>
              <w:tl2br w:val="nil"/>
              <w:tr2bl w:val="nil"/>
            </w:tcBorders>
            <w:vAlign w:val="center"/>
          </w:tcPr>
          <w:p w:rsidR="00E327B8" w:rsidRDefault="00000000">
            <w:pPr>
              <w:pStyle w:val="a3"/>
              <w:snapToGrid w:val="0"/>
              <w:jc w:val="both"/>
              <w:rPr>
                <w:rFonts w:ascii="Times New Roman" w:eastAsia="Times New Roman" w:hAnsi="Times New Roman"/>
                <w:b/>
                <w:sz w:val="20"/>
                <w:szCs w:val="20"/>
              </w:rPr>
            </w:pPr>
            <w:r>
              <w:rPr>
                <w:rFonts w:ascii="Times New Roman" w:eastAsia="Times New Roman" w:hAnsi="Times New Roman" w:cs="宋体" w:hint="eastAsia"/>
                <w:b/>
                <w:sz w:val="20"/>
                <w:szCs w:val="20"/>
              </w:rPr>
              <w:t>Smoking status</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18.45</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0.005</w:t>
            </w: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Never</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1550(35.67)</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399(37.96)</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379(35.99)</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429(37.96)</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343(30.87)</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former</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251(5.78)</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49(4.66)</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63(5.98)</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68(6.02)</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71(6.39)</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current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2544(58.55)</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603(57.37)</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611(58.02)</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633(56.02)</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697(62.74)</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3"/>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Alcohol Consumption</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46.16</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&lt;</w:t>
            </w:r>
            <w:r>
              <w:rPr>
                <w:rFonts w:ascii="Times New Roman" w:eastAsia="Times New Roman" w:hAnsi="Times New Roman" w:cs="Times New Roman" w:hint="eastAsia"/>
                <w:bCs/>
                <w:sz w:val="20"/>
                <w:szCs w:val="20"/>
              </w:rPr>
              <w:t>0</w:t>
            </w:r>
            <w:r>
              <w:rPr>
                <w:rFonts w:ascii="Times New Roman" w:eastAsia="Times New Roman" w:hAnsi="Times New Roman" w:cs="Times New Roman"/>
                <w:bCs/>
                <w:sz w:val="20"/>
                <w:szCs w:val="20"/>
              </w:rPr>
              <w:t>.001</w:t>
            </w: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lastRenderedPageBreak/>
              <w:t>Never</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2538(58.41)</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629(59.85)</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660(62.68)</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690(61.06)</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559(50.32)</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former</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86(1.98)</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16(1.52)</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18(1.71)</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18(1.59)</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34(3.06)</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current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1721(39.61)</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406(38.63)</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375(35.61)</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422(37.35)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518(46.62)</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3"/>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Tea Consumption</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5.94</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0.115</w:t>
            </w: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cs="Times New Roman" w:hint="eastAsia"/>
                <w:b/>
                <w:sz w:val="20"/>
                <w:szCs w:val="20"/>
              </w:rPr>
              <w:t>No</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1830(42.12)</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468(44.53)</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455(43.21)</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465(41.15)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442(39.78)</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cs="宋体" w:hint="eastAsia"/>
                <w:b/>
                <w:sz w:val="20"/>
                <w:szCs w:val="20"/>
              </w:rPr>
              <w:t>Yes</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2515(57.88)</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583(55.47)</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598(56.79)</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665(58.85)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669(60.22)</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3"/>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Iodized salt</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5.00</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0.544</w:t>
            </w: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宋体"/>
                <w:b/>
                <w:sz w:val="20"/>
                <w:szCs w:val="20"/>
              </w:rPr>
            </w:pPr>
            <w:r>
              <w:rPr>
                <w:rFonts w:ascii="Times New Roman" w:eastAsia="Times New Roman" w:hAnsi="Times New Roman" w:cs="宋体" w:hint="eastAsia"/>
                <w:b/>
                <w:sz w:val="20"/>
                <w:szCs w:val="20"/>
              </w:rPr>
              <w:t>Never</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39(0.90)</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8(0.76)</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11(1.04)</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9(0.80)</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11(0.99)</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宋体"/>
                <w:b/>
                <w:sz w:val="20"/>
                <w:szCs w:val="20"/>
              </w:rPr>
            </w:pPr>
            <w:r>
              <w:rPr>
                <w:rFonts w:ascii="Times New Roman" w:eastAsia="Times New Roman" w:hAnsi="Times New Roman" w:cs="宋体" w:hint="eastAsia"/>
                <w:b/>
                <w:sz w:val="20"/>
                <w:szCs w:val="20"/>
              </w:rPr>
              <w:t>Always</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4204(96.75)</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1027(97.72)</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1016(96.49)</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1091(96.55)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1070(96.31)</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宋体"/>
                <w:b/>
                <w:sz w:val="20"/>
                <w:szCs w:val="20"/>
              </w:rPr>
            </w:pPr>
            <w:r>
              <w:rPr>
                <w:rFonts w:ascii="Times New Roman" w:eastAsia="Times New Roman" w:hAnsi="Times New Roman" w:cs="宋体" w:hint="eastAsia"/>
                <w:b/>
                <w:sz w:val="20"/>
                <w:szCs w:val="20"/>
              </w:rPr>
              <w:t>Previously</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102(2.35)</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16(1.52)</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26(2.47)</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30(2.65)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30(2.70)</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3"/>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Dietary Quality (DASH Score)</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5.77</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0.123</w:t>
            </w: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b/>
                <w:sz w:val="20"/>
                <w:szCs w:val="20"/>
              </w:rPr>
            </w:pPr>
            <w:r>
              <w:rPr>
                <w:rFonts w:ascii="Times New Roman" w:eastAsia="Times New Roman" w:hAnsi="Times New Roman"/>
                <w:b/>
                <w:sz w:val="20"/>
                <w:szCs w:val="20"/>
              </w:rPr>
              <w:t>&lt;24</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2200(50.63)</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544 (51.76)</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500 (47.48)</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577 (51.06)</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579 (52.12)</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w:t>
            </w:r>
            <w:r>
              <w:rPr>
                <w:rFonts w:ascii="Times New Roman" w:eastAsia="Times New Roman" w:hAnsi="Times New Roman"/>
                <w:b/>
                <w:sz w:val="20"/>
                <w:szCs w:val="20"/>
              </w:rPr>
              <w:t>24</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2145(49.37)</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507 (48.24)</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553 (52.52)</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553 (48.94)</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532 (47.88)</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3"/>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Insomnia Severity Index (AIS)</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5.08</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0.827</w:t>
            </w:r>
          </w:p>
        </w:tc>
      </w:tr>
      <w:tr w:rsidR="00E327B8">
        <w:trPr>
          <w:jc w:val="center"/>
        </w:trPr>
        <w:tc>
          <w:tcPr>
            <w:tcW w:w="1587" w:type="dxa"/>
            <w:tcBorders>
              <w:tl2br w:val="nil"/>
              <w:tr2bl w:val="nil"/>
            </w:tcBorders>
            <w:vAlign w:val="center"/>
          </w:tcPr>
          <w:p w:rsidR="00E327B8" w:rsidRDefault="00000000">
            <w:pPr>
              <w:keepNext/>
              <w:snapToGrid w:val="0"/>
              <w:rPr>
                <w:rFonts w:ascii="Times New Roman" w:eastAsia="Times New Roman" w:hAnsi="Times New Roman"/>
                <w:b/>
                <w:sz w:val="20"/>
                <w:szCs w:val="20"/>
              </w:rPr>
            </w:pPr>
            <w:r>
              <w:rPr>
                <w:rFonts w:ascii="Times New Roman" w:eastAsia="Times New Roman" w:hAnsi="Times New Roman" w:hint="eastAsia"/>
                <w:b/>
                <w:sz w:val="20"/>
                <w:szCs w:val="20"/>
              </w:rPr>
              <w:t>No insomnia</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1206(27.76)</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271(25.78)</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291(27.64)</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322(28.50)</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322(28.98)</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keepNext/>
              <w:snapToGrid w:val="0"/>
              <w:rPr>
                <w:rFonts w:ascii="Times New Roman" w:eastAsia="Times New Roman" w:hAnsi="Times New Roman"/>
                <w:b/>
                <w:sz w:val="20"/>
                <w:szCs w:val="20"/>
              </w:rPr>
            </w:pPr>
            <w:r>
              <w:rPr>
                <w:rFonts w:ascii="Times New Roman" w:eastAsia="Times New Roman" w:hAnsi="Times New Roman" w:hint="eastAsia"/>
                <w:b/>
                <w:sz w:val="20"/>
                <w:szCs w:val="20"/>
              </w:rPr>
              <w:t>Mild insomnia</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1207(27.78)</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297(28.26)</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289(27.45)</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315(27.88)</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306(27.54)</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keepNext/>
              <w:snapToGrid w:val="0"/>
              <w:rPr>
                <w:rFonts w:ascii="Times New Roman" w:eastAsia="Times New Roman" w:hAnsi="Times New Roman"/>
                <w:b/>
                <w:sz w:val="20"/>
                <w:szCs w:val="20"/>
              </w:rPr>
            </w:pPr>
            <w:r>
              <w:rPr>
                <w:rFonts w:ascii="Times New Roman" w:eastAsia="Times New Roman" w:hAnsi="Times New Roman" w:hint="eastAsia"/>
                <w:b/>
                <w:sz w:val="20"/>
                <w:szCs w:val="20"/>
              </w:rPr>
              <w:t>Moderate insomnia</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1028(23.66)</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261(24.83)</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261(24.79)</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257(22.74)</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249(22.41)</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keepNext/>
              <w:snapToGrid w:val="0"/>
              <w:rPr>
                <w:rFonts w:ascii="Times New Roman" w:eastAsia="Times New Roman" w:hAnsi="Times New Roman"/>
                <w:b/>
                <w:sz w:val="20"/>
                <w:szCs w:val="20"/>
              </w:rPr>
            </w:pPr>
            <w:r>
              <w:rPr>
                <w:rFonts w:ascii="Times New Roman" w:eastAsia="Times New Roman" w:hAnsi="Times New Roman" w:hint="eastAsia"/>
                <w:b/>
                <w:sz w:val="20"/>
                <w:szCs w:val="20"/>
              </w:rPr>
              <w:t>Severe insomnia</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904(20.81)</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222(21.12)</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212(20.13)</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236(20.88)</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234(21.06)</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hint="eastAsia"/>
                <w:b/>
                <w:sz w:val="20"/>
                <w:szCs w:val="20"/>
              </w:rPr>
              <w:t>Shift Work Status</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2542.55</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&lt;</w:t>
            </w:r>
            <w:r>
              <w:rPr>
                <w:rFonts w:ascii="Times New Roman" w:eastAsia="Times New Roman" w:hAnsi="Times New Roman" w:cs="Times New Roman" w:hint="eastAsia"/>
                <w:bCs/>
                <w:sz w:val="20"/>
                <w:szCs w:val="20"/>
              </w:rPr>
              <w:t>0</w:t>
            </w:r>
            <w:r>
              <w:rPr>
                <w:rFonts w:ascii="Times New Roman" w:eastAsia="Times New Roman" w:hAnsi="Times New Roman" w:cs="Times New Roman"/>
                <w:bCs/>
                <w:sz w:val="20"/>
                <w:szCs w:val="20"/>
              </w:rPr>
              <w:t>.001</w:t>
            </w:r>
          </w:p>
        </w:tc>
      </w:tr>
      <w:tr w:rsidR="00E327B8">
        <w:trPr>
          <w:jc w:val="center"/>
        </w:trPr>
        <w:tc>
          <w:tcPr>
            <w:tcW w:w="1587" w:type="dxa"/>
            <w:tcBorders>
              <w:tl2br w:val="nil"/>
              <w:tr2bl w:val="nil"/>
            </w:tcBorders>
            <w:vAlign w:val="center"/>
          </w:tcPr>
          <w:p w:rsidR="00E327B8" w:rsidRDefault="00000000">
            <w:pPr>
              <w:pStyle w:val="a9"/>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Never worked shifts</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955(21.98)</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807(76.78)</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39(3.70)</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29(2.57)</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80(7.20)</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Previously worked shifts</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751(17.28)</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87(8.28)</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293(27.83)</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242(21.42)</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129(11.61)</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Currently working shifts</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2639(60.74)</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157(14.94)</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721(68.47)</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859(76.02)</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902(81.19)</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hint="eastAsia"/>
                <w:b/>
                <w:sz w:val="20"/>
                <w:szCs w:val="20"/>
              </w:rPr>
              <w:t>Shift Types</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3226.02</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&lt;</w:t>
            </w:r>
            <w:r>
              <w:rPr>
                <w:rFonts w:ascii="Times New Roman" w:eastAsia="Times New Roman" w:hAnsi="Times New Roman" w:cs="Times New Roman" w:hint="eastAsia"/>
                <w:bCs/>
                <w:sz w:val="20"/>
                <w:szCs w:val="20"/>
              </w:rPr>
              <w:t>0</w:t>
            </w:r>
            <w:r>
              <w:rPr>
                <w:rFonts w:ascii="Times New Roman" w:eastAsia="Times New Roman" w:hAnsi="Times New Roman" w:cs="Times New Roman"/>
                <w:bCs/>
                <w:sz w:val="20"/>
                <w:szCs w:val="20"/>
              </w:rPr>
              <w:t>.001</w:t>
            </w: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hint="eastAsia"/>
                <w:b/>
                <w:sz w:val="20"/>
                <w:szCs w:val="20"/>
              </w:rPr>
              <w:t>Day Shift Only</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955(21.98)</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822(78.21)</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13(1.23)</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27(2.39)</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93(8.37)</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hint="eastAsia"/>
                <w:b/>
                <w:sz w:val="20"/>
                <w:szCs w:val="20"/>
              </w:rPr>
              <w:t>Four Shifts, Three Rotations</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2618(60.25)</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138(13.13)</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576(54.70)</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922(81.59)</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982(88.39)</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hint="eastAsia"/>
                <w:b/>
                <w:sz w:val="20"/>
                <w:szCs w:val="20"/>
              </w:rPr>
              <w:t>Three Shifts, Two Rotations</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772(17.77)</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91(8.66)</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464(44.06)</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181(16.02)</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36(3.24)</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snapToGrid w:val="0"/>
              <w:jc w:val="both"/>
              <w:rPr>
                <w:rFonts w:ascii="Times New Roman" w:eastAsia="Times New Roman" w:hAnsi="Times New Roman"/>
                <w:b/>
                <w:sz w:val="20"/>
                <w:szCs w:val="20"/>
              </w:rPr>
            </w:pPr>
            <w:r>
              <w:rPr>
                <w:rFonts w:ascii="Times New Roman" w:eastAsia="Times New Roman" w:hAnsi="Times New Roman" w:hint="eastAsia"/>
                <w:b/>
                <w:sz w:val="20"/>
                <w:szCs w:val="20"/>
              </w:rPr>
              <w:t>Shift Rotation Duration (Years)</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3486.97</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&lt;</w:t>
            </w:r>
            <w:r>
              <w:rPr>
                <w:rFonts w:ascii="Times New Roman" w:eastAsia="Times New Roman" w:hAnsi="Times New Roman" w:cs="Times New Roman" w:hint="eastAsia"/>
                <w:bCs/>
                <w:sz w:val="20"/>
                <w:szCs w:val="20"/>
              </w:rPr>
              <w:t>0</w:t>
            </w:r>
            <w:r>
              <w:rPr>
                <w:rFonts w:ascii="Times New Roman" w:eastAsia="Times New Roman" w:hAnsi="Times New Roman" w:cs="Times New Roman"/>
                <w:bCs/>
                <w:sz w:val="20"/>
                <w:szCs w:val="20"/>
              </w:rPr>
              <w:t>.001</w:t>
            </w:r>
          </w:p>
        </w:tc>
      </w:tr>
      <w:tr w:rsidR="00E327B8">
        <w:trPr>
          <w:jc w:val="center"/>
        </w:trPr>
        <w:tc>
          <w:tcPr>
            <w:tcW w:w="1587" w:type="dxa"/>
            <w:tcBorders>
              <w:tl2br w:val="nil"/>
              <w:tr2bl w:val="nil"/>
            </w:tcBorders>
            <w:vAlign w:val="center"/>
          </w:tcPr>
          <w:p w:rsidR="00E327B8" w:rsidRDefault="00000000">
            <w:pPr>
              <w:pStyle w:val="a9"/>
              <w:snapToGrid w:val="0"/>
              <w:jc w:val="both"/>
              <w:rPr>
                <w:rFonts w:ascii="Times New Roman" w:eastAsia="Times New Roman" w:hAnsi="Times New Roman"/>
                <w:b/>
                <w:sz w:val="20"/>
                <w:szCs w:val="20"/>
              </w:rPr>
            </w:pPr>
            <w:r>
              <w:rPr>
                <w:rFonts w:ascii="Times New Roman" w:eastAsia="Times New Roman" w:hAnsi="Times New Roman"/>
                <w:b/>
                <w:sz w:val="20"/>
                <w:szCs w:val="20"/>
              </w:rPr>
              <w:t>&lt;10.00</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1156(26.61)</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416(39.58)</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687(65.24)</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30(2.65)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23(2.07)</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snapToGrid w:val="0"/>
              <w:jc w:val="both"/>
              <w:rPr>
                <w:rFonts w:ascii="Times New Roman" w:eastAsia="Times New Roman" w:hAnsi="Times New Roman"/>
                <w:b/>
                <w:sz w:val="20"/>
                <w:szCs w:val="20"/>
              </w:rPr>
            </w:pPr>
            <w:r>
              <w:rPr>
                <w:rFonts w:ascii="Times New Roman" w:eastAsia="Times New Roman" w:hAnsi="Times New Roman"/>
                <w:b/>
                <w:sz w:val="20"/>
                <w:szCs w:val="20"/>
              </w:rPr>
              <w:t>10.00</w:t>
            </w:r>
            <w:r>
              <w:rPr>
                <w:rFonts w:ascii="Times New Roman" w:eastAsia="Times New Roman" w:hAnsi="Times New Roman" w:cs="Times New Roman"/>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998(22.97)</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76(7.23)</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359(34.09)</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553(48.94)</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10(0.90)</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snapToGrid w:val="0"/>
              <w:jc w:val="both"/>
              <w:rPr>
                <w:rFonts w:ascii="Times New Roman" w:eastAsia="Times New Roman" w:hAnsi="Times New Roman"/>
                <w:b/>
                <w:sz w:val="20"/>
                <w:szCs w:val="20"/>
              </w:rPr>
            </w:pPr>
            <w:r>
              <w:rPr>
                <w:rFonts w:ascii="Times New Roman" w:eastAsia="Times New Roman" w:hAnsi="Times New Roman"/>
                <w:b/>
                <w:sz w:val="20"/>
                <w:szCs w:val="20"/>
              </w:rPr>
              <w:t>19.00</w:t>
            </w:r>
            <w:r>
              <w:rPr>
                <w:rFonts w:ascii="Times New Roman" w:eastAsia="Times New Roman" w:hAnsi="Times New Roman" w:cs="Times New Roman"/>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1118(25.73)</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211(20.08)</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7(0.66)</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510(45.13)</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390(35.10)</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snapToGrid w:val="0"/>
              <w:jc w:val="both"/>
              <w:rPr>
                <w:rFonts w:ascii="Times New Roman" w:eastAsia="Times New Roman" w:hAnsi="Times New Roman"/>
                <w:b/>
                <w:sz w:val="20"/>
                <w:szCs w:val="20"/>
              </w:rPr>
            </w:pPr>
            <w:r>
              <w:rPr>
                <w:rFonts w:ascii="Times New Roman" w:eastAsia="Times New Roman" w:hAnsi="Times New Roman"/>
                <w:b/>
                <w:sz w:val="20"/>
                <w:szCs w:val="20"/>
              </w:rPr>
              <w:t>27.25</w:t>
            </w:r>
            <w:r>
              <w:rPr>
                <w:rFonts w:ascii="Times New Roman" w:eastAsia="Times New Roman" w:hAnsi="Times New Roman" w:cs="Times New Roman"/>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1073(24.70)</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348(33.11)</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0(0.00)</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37(3.27)</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688(61.93)</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snapToGrid w:val="0"/>
              <w:jc w:val="both"/>
              <w:rPr>
                <w:rFonts w:ascii="Times New Roman" w:eastAsia="Times New Roman" w:hAnsi="Times New Roman"/>
                <w:b/>
                <w:sz w:val="20"/>
                <w:szCs w:val="20"/>
              </w:rPr>
            </w:pPr>
            <w:r>
              <w:rPr>
                <w:rFonts w:ascii="Times New Roman" w:eastAsia="Times New Roman" w:hAnsi="Times New Roman" w:cs="宋体" w:hint="eastAsia"/>
                <w:b/>
                <w:sz w:val="20"/>
                <w:szCs w:val="20"/>
              </w:rPr>
              <w:t>High-temperature exposure</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71.33</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&lt;</w:t>
            </w:r>
            <w:r>
              <w:rPr>
                <w:rFonts w:ascii="Times New Roman" w:eastAsia="Times New Roman" w:hAnsi="Times New Roman" w:cs="Times New Roman" w:hint="eastAsia"/>
                <w:bCs/>
                <w:sz w:val="20"/>
                <w:szCs w:val="20"/>
              </w:rPr>
              <w:t>0</w:t>
            </w:r>
            <w:r>
              <w:rPr>
                <w:rFonts w:ascii="Times New Roman" w:eastAsia="Times New Roman" w:hAnsi="Times New Roman" w:cs="Times New Roman"/>
                <w:bCs/>
                <w:sz w:val="20"/>
                <w:szCs w:val="20"/>
              </w:rPr>
              <w:t>.001</w:t>
            </w: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cs="Times New Roman" w:hint="eastAsia"/>
                <w:b/>
                <w:sz w:val="20"/>
                <w:szCs w:val="20"/>
              </w:rPr>
              <w:t>No</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2098(48.29)</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593(56.42)</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548(52.04)</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446(39.47)</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511(45.99)</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cs="宋体" w:hint="eastAsia"/>
                <w:b/>
                <w:sz w:val="20"/>
                <w:szCs w:val="20"/>
              </w:rPr>
              <w:t>Yes</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2247(51.71)</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458(43.58)</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505(47.96)</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684(60.53)</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600(54.01)</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snapToGrid w:val="0"/>
              <w:jc w:val="both"/>
              <w:rPr>
                <w:rFonts w:ascii="Times New Roman" w:eastAsia="Times New Roman" w:hAnsi="Times New Roman"/>
                <w:b/>
                <w:sz w:val="20"/>
                <w:szCs w:val="20"/>
              </w:rPr>
            </w:pPr>
            <w:r>
              <w:rPr>
                <w:rFonts w:ascii="Times New Roman" w:eastAsia="Times New Roman" w:hAnsi="Times New Roman" w:cs="宋体" w:hint="eastAsia"/>
                <w:b/>
                <w:sz w:val="20"/>
                <w:szCs w:val="20"/>
              </w:rPr>
              <w:t>Noise exposure</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67.34</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&lt;</w:t>
            </w:r>
            <w:r>
              <w:rPr>
                <w:rFonts w:ascii="Times New Roman" w:eastAsia="Times New Roman" w:hAnsi="Times New Roman" w:cs="Times New Roman" w:hint="eastAsia"/>
                <w:bCs/>
                <w:sz w:val="20"/>
                <w:szCs w:val="20"/>
              </w:rPr>
              <w:t>0</w:t>
            </w:r>
            <w:r>
              <w:rPr>
                <w:rFonts w:ascii="Times New Roman" w:eastAsia="Times New Roman" w:hAnsi="Times New Roman" w:cs="Times New Roman"/>
                <w:bCs/>
                <w:sz w:val="20"/>
                <w:szCs w:val="20"/>
              </w:rPr>
              <w:t>.001</w:t>
            </w: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cs="Times New Roman" w:hint="eastAsia"/>
                <w:b/>
                <w:sz w:val="20"/>
                <w:szCs w:val="20"/>
              </w:rPr>
              <w:t>No</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2256(51.92)</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654(62.23)</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515(48.91)</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514(45.49)</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573(51.58)</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cs="宋体" w:hint="eastAsia"/>
                <w:b/>
                <w:sz w:val="20"/>
                <w:szCs w:val="20"/>
              </w:rPr>
              <w:t>Yes</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2089(48.08)</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397(37.77)</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538(51.09)</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616(54.51)</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538(48.42)</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snapToGrid w:val="0"/>
              <w:jc w:val="both"/>
              <w:rPr>
                <w:rFonts w:ascii="Times New Roman" w:eastAsia="Times New Roman" w:hAnsi="Times New Roman"/>
                <w:b/>
                <w:sz w:val="20"/>
                <w:szCs w:val="20"/>
              </w:rPr>
            </w:pPr>
            <w:r>
              <w:rPr>
                <w:rFonts w:ascii="Times New Roman" w:eastAsia="Times New Roman" w:hAnsi="Times New Roman" w:cs="宋体" w:hint="eastAsia"/>
                <w:b/>
                <w:sz w:val="20"/>
                <w:szCs w:val="20"/>
              </w:rPr>
              <w:t>Dust exposure</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5.40</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0.145</w:t>
            </w: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cs="Times New Roman" w:hint="eastAsia"/>
                <w:b/>
                <w:sz w:val="20"/>
                <w:szCs w:val="20"/>
              </w:rPr>
              <w:t>No</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3745(86.19)</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913(86.87)</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908(86.23)</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988(87.43)</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936(84.25)</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cs="宋体" w:hint="eastAsia"/>
                <w:b/>
                <w:sz w:val="20"/>
                <w:szCs w:val="20"/>
              </w:rPr>
              <w:t>Yes</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600(13.81)</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138(13.13)</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145(13.77)</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142(12.57)</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175(15.75)</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snapToGrid w:val="0"/>
              <w:jc w:val="both"/>
              <w:rPr>
                <w:rFonts w:ascii="Times New Roman" w:eastAsia="Times New Roman" w:hAnsi="Times New Roman"/>
                <w:b/>
                <w:sz w:val="20"/>
                <w:szCs w:val="20"/>
              </w:rPr>
            </w:pPr>
            <w:r>
              <w:rPr>
                <w:rFonts w:ascii="Times New Roman" w:eastAsia="Times New Roman" w:hAnsi="Times New Roman" w:cs="宋体" w:hint="eastAsia"/>
                <w:b/>
                <w:sz w:val="20"/>
                <w:szCs w:val="20"/>
              </w:rPr>
              <w:t>CO exposure</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47.09</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&lt;</w:t>
            </w:r>
            <w:r>
              <w:rPr>
                <w:rFonts w:ascii="Times New Roman" w:eastAsia="Times New Roman" w:hAnsi="Times New Roman" w:cs="Times New Roman" w:hint="eastAsia"/>
                <w:bCs/>
                <w:sz w:val="20"/>
                <w:szCs w:val="20"/>
              </w:rPr>
              <w:t>0</w:t>
            </w:r>
            <w:r>
              <w:rPr>
                <w:rFonts w:ascii="Times New Roman" w:eastAsia="Times New Roman" w:hAnsi="Times New Roman" w:cs="Times New Roman"/>
                <w:bCs/>
                <w:sz w:val="20"/>
                <w:szCs w:val="20"/>
              </w:rPr>
              <w:t>.001</w:t>
            </w: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cs="Times New Roman" w:hint="eastAsia"/>
                <w:b/>
                <w:sz w:val="20"/>
                <w:szCs w:val="20"/>
              </w:rPr>
              <w:t>No</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3700(85.16)</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827(78.69)</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908(86.23)</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990(87.61)</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975(87.76)</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snapToGrid w:val="0"/>
              <w:rPr>
                <w:rFonts w:ascii="Times New Roman" w:eastAsia="Times New Roman" w:hAnsi="Times New Roman"/>
                <w:b/>
                <w:sz w:val="20"/>
                <w:szCs w:val="20"/>
              </w:rPr>
            </w:pPr>
            <w:r>
              <w:rPr>
                <w:rFonts w:ascii="Times New Roman" w:eastAsia="Times New Roman" w:hAnsi="Times New Roman" w:cs="宋体" w:hint="eastAsia"/>
                <w:b/>
                <w:sz w:val="20"/>
                <w:szCs w:val="20"/>
              </w:rPr>
              <w:t>Yes</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645(14.84)</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224(21.31)</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145(13.77)</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140(12.39)</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136(12.24)</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3"/>
              <w:snapToGrid w:val="0"/>
              <w:jc w:val="both"/>
              <w:rPr>
                <w:rFonts w:ascii="Times New Roman" w:eastAsia="Times New Roman" w:hAnsi="Times New Roman"/>
                <w:b/>
                <w:sz w:val="20"/>
                <w:szCs w:val="20"/>
              </w:rPr>
            </w:pPr>
            <w:r>
              <w:rPr>
                <w:rFonts w:ascii="Times New Roman" w:eastAsia="Times New Roman" w:hAnsi="Times New Roman"/>
                <w:b/>
                <w:sz w:val="20"/>
                <w:szCs w:val="20"/>
              </w:rPr>
              <w:t>TyG-WWI</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60.88</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&lt;</w:t>
            </w:r>
            <w:r>
              <w:rPr>
                <w:rFonts w:ascii="Times New Roman" w:eastAsia="Times New Roman" w:hAnsi="Times New Roman" w:cs="Times New Roman" w:hint="eastAsia"/>
                <w:bCs/>
                <w:sz w:val="20"/>
                <w:szCs w:val="20"/>
              </w:rPr>
              <w:t>0</w:t>
            </w:r>
            <w:r>
              <w:rPr>
                <w:rFonts w:ascii="Times New Roman" w:eastAsia="Times New Roman" w:hAnsi="Times New Roman" w:cs="Times New Roman"/>
                <w:bCs/>
                <w:sz w:val="20"/>
                <w:szCs w:val="20"/>
              </w:rPr>
              <w:t>.001</w:t>
            </w: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&lt;269.36</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950(21.86)</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227(21.60)</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214(20.32)</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288(25.49)</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221(19.89)</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269.36</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1141(26.26)</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259(24.64)</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262(24.88)</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298(26.37)</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322(28.98)</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306.52</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1098(25.27)</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237(22.55)</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244(23.17)</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301(26.64)</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316(28.44)</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354.16</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1156(26.61)</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328(31.21)</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333(31.62)</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243(21.50)</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252(22.68)</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3"/>
              <w:snapToGrid w:val="0"/>
              <w:jc w:val="both"/>
              <w:rPr>
                <w:rFonts w:ascii="Times New Roman" w:eastAsia="Times New Roman" w:hAnsi="Times New Roman"/>
                <w:b/>
                <w:sz w:val="20"/>
                <w:szCs w:val="20"/>
              </w:rPr>
            </w:pPr>
            <w:r>
              <w:rPr>
                <w:rFonts w:ascii="Times New Roman" w:eastAsia="Times New Roman" w:hAnsi="Times New Roman"/>
                <w:b/>
                <w:sz w:val="20"/>
                <w:szCs w:val="20"/>
              </w:rPr>
              <w:t>TyG-WHtR</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30.66</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&lt;</w:t>
            </w:r>
            <w:r>
              <w:rPr>
                <w:rFonts w:ascii="Times New Roman" w:eastAsia="Times New Roman" w:hAnsi="Times New Roman" w:cs="Times New Roman" w:hint="eastAsia"/>
                <w:bCs/>
                <w:sz w:val="20"/>
                <w:szCs w:val="20"/>
              </w:rPr>
              <w:t>0</w:t>
            </w:r>
            <w:r>
              <w:rPr>
                <w:rFonts w:ascii="Times New Roman" w:eastAsia="Times New Roman" w:hAnsi="Times New Roman" w:cs="Times New Roman"/>
                <w:bCs/>
                <w:sz w:val="20"/>
                <w:szCs w:val="20"/>
              </w:rPr>
              <w:t>.001</w:t>
            </w: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b/>
                <w:sz w:val="20"/>
                <w:szCs w:val="20"/>
              </w:rPr>
            </w:pPr>
            <w:r>
              <w:rPr>
                <w:rFonts w:ascii="Times New Roman" w:eastAsia="Times New Roman" w:hAnsi="Times New Roman"/>
                <w:b/>
                <w:sz w:val="20"/>
                <w:szCs w:val="20"/>
              </w:rPr>
              <w:t>&lt;12.48</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1096(25.22)</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277(26.36)</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291(27.64)</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306(27.08)</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222(19.98)</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b/>
                <w:sz w:val="20"/>
                <w:szCs w:val="20"/>
              </w:rPr>
            </w:pPr>
            <w:r>
              <w:rPr>
                <w:rFonts w:ascii="Times New Roman" w:eastAsia="Times New Roman" w:hAnsi="Times New Roman"/>
                <w:b/>
                <w:sz w:val="20"/>
                <w:szCs w:val="20"/>
              </w:rPr>
              <w:t>12.48</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1077(24.79)</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260(24.74)</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271(25.74)</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260(23.01)</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286(25.74)</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b/>
                <w:sz w:val="20"/>
                <w:szCs w:val="20"/>
              </w:rPr>
            </w:pPr>
            <w:r>
              <w:rPr>
                <w:rFonts w:ascii="Times New Roman" w:eastAsia="Times New Roman" w:hAnsi="Times New Roman"/>
                <w:b/>
                <w:sz w:val="20"/>
                <w:szCs w:val="20"/>
              </w:rPr>
              <w:t>18.12</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1081(24.88)</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263(25.02)</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235(22.32)</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265(23.45)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318(28.62)</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b/>
                <w:sz w:val="20"/>
                <w:szCs w:val="20"/>
              </w:rPr>
            </w:pPr>
            <w:r>
              <w:rPr>
                <w:rFonts w:ascii="Times New Roman" w:eastAsia="Times New Roman" w:hAnsi="Times New Roman"/>
                <w:b/>
                <w:sz w:val="20"/>
                <w:szCs w:val="20"/>
              </w:rPr>
              <w:t>24.65</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1091(25.11)</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251(23.88)</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256(24.31)</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299(26.46)</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285(25.65)</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3"/>
              <w:snapToGrid w:val="0"/>
              <w:jc w:val="both"/>
              <w:rPr>
                <w:rFonts w:ascii="Times New Roman" w:eastAsia="Times New Roman" w:hAnsi="Times New Roman"/>
                <w:b/>
                <w:sz w:val="20"/>
                <w:szCs w:val="20"/>
              </w:rPr>
            </w:pPr>
            <w:r>
              <w:rPr>
                <w:rFonts w:ascii="Times New Roman" w:eastAsia="Times New Roman" w:hAnsi="Times New Roman"/>
                <w:b/>
                <w:sz w:val="20"/>
                <w:szCs w:val="20"/>
              </w:rPr>
              <w:t>TyG-BMI</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24.10</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0.004</w:t>
            </w: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&lt;228.124</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1113(25.62)</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276(26.26)</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278(26.40)</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291(25.75)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268(24.12)</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228.124</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1065(24.51)</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277(26.36)</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285(27.07)</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259(22.92)</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244(21.96)</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276.848</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1044(24.03)</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265(25.21)</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228(21.65)</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267(23.63)</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284(25.56)</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305.994</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1123(25.85)</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233(22.17)</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262(24.88)</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313(27.70)</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315(28.35)</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3"/>
              <w:snapToGrid w:val="0"/>
              <w:jc w:val="both"/>
              <w:rPr>
                <w:rFonts w:ascii="Times New Roman" w:eastAsia="Times New Roman" w:hAnsi="Times New Roman"/>
                <w:b/>
                <w:sz w:val="20"/>
                <w:szCs w:val="20"/>
              </w:rPr>
            </w:pPr>
            <w:r>
              <w:rPr>
                <w:rFonts w:ascii="Times New Roman" w:eastAsia="Times New Roman" w:hAnsi="Times New Roman"/>
                <w:b/>
                <w:sz w:val="20"/>
                <w:szCs w:val="20"/>
              </w:rPr>
              <w:t>TyG-WC</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27.86</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0.001</w:t>
            </w: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&lt;2502.24</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1035(23.82)</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240(22.84)</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236(22.41)</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300(26.55)</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259(23.31)</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2502.24</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1138(26.19)</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284(27.02)</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314(29.82)</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288(25.49)</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252(22.68)</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2915.92</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1086(24.99)</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258(24.55)</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252(23.93)</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253(22.39)</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323(29.07)</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3315.68</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1086(24.99)</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269(25.59)</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251(23.84)</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289(25.58)</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277(24.93)</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3"/>
              <w:snapToGrid w:val="0"/>
              <w:jc w:val="both"/>
              <w:rPr>
                <w:rFonts w:ascii="Times New Roman" w:eastAsia="Times New Roman" w:hAnsi="Times New Roman"/>
                <w:b/>
                <w:sz w:val="20"/>
                <w:szCs w:val="20"/>
              </w:rPr>
            </w:pPr>
            <w:r>
              <w:rPr>
                <w:rFonts w:ascii="Times New Roman" w:eastAsia="Times New Roman" w:hAnsi="Times New Roman"/>
                <w:b/>
                <w:sz w:val="20"/>
                <w:szCs w:val="20"/>
              </w:rPr>
              <w:t>TyG-CVAI</w:t>
            </w:r>
          </w:p>
        </w:tc>
        <w:tc>
          <w:tcPr>
            <w:tcW w:w="127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30"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28"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67"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1382"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86"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36.77</w:t>
            </w:r>
          </w:p>
        </w:tc>
        <w:tc>
          <w:tcPr>
            <w:tcW w:w="945"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&lt;</w:t>
            </w:r>
            <w:r>
              <w:rPr>
                <w:rFonts w:ascii="Times New Roman" w:eastAsia="Times New Roman" w:hAnsi="Times New Roman" w:cs="Times New Roman" w:hint="eastAsia"/>
                <w:bCs/>
                <w:sz w:val="20"/>
                <w:szCs w:val="20"/>
              </w:rPr>
              <w:t>0</w:t>
            </w:r>
            <w:r>
              <w:rPr>
                <w:rFonts w:ascii="Times New Roman" w:eastAsia="Times New Roman" w:hAnsi="Times New Roman" w:cs="Times New Roman"/>
                <w:bCs/>
                <w:sz w:val="20"/>
                <w:szCs w:val="20"/>
              </w:rPr>
              <w:t>.001</w:t>
            </w: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&lt;1067.68</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1099(25.29)</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275(26.17)</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258(24.50)</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301(26.64)</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265(23.85)</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1067.68</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1093(25.16)</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219(20.84)</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256(24.31)</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327(28.94)</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291(26.19)</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1999.92</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1096(25.22)</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261(24.83)</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302(28.68)</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259(22.92)</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274(24.66)</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r w:rsidR="00E327B8">
        <w:trPr>
          <w:jc w:val="center"/>
        </w:trPr>
        <w:tc>
          <w:tcPr>
            <w:tcW w:w="1587" w:type="dxa"/>
            <w:tcBorders>
              <w:tl2br w:val="nil"/>
              <w:tr2bl w:val="nil"/>
            </w:tcBorders>
            <w:vAlign w:val="center"/>
          </w:tcPr>
          <w:p w:rsidR="00E327B8" w:rsidRDefault="00000000">
            <w:pPr>
              <w:pStyle w:val="a9"/>
              <w:keepNext/>
              <w:snapToGrid w:val="0"/>
              <w:jc w:val="both"/>
              <w:rPr>
                <w:rFonts w:ascii="Times New Roman" w:eastAsia="Times New Roman" w:hAnsi="Times New Roman" w:cs="Times New Roman"/>
                <w:b/>
                <w:sz w:val="20"/>
                <w:szCs w:val="20"/>
              </w:rPr>
            </w:pPr>
            <w:r>
              <w:rPr>
                <w:rFonts w:ascii="Times New Roman" w:eastAsia="Times New Roman" w:hAnsi="Times New Roman"/>
                <w:b/>
                <w:sz w:val="20"/>
                <w:szCs w:val="20"/>
              </w:rPr>
              <w:t>2501.68</w:t>
            </w:r>
            <w:r>
              <w:rPr>
                <w:rFonts w:ascii="Times New Roman" w:eastAsia="Times New Roman" w:hAnsi="Times New Roman" w:cs="宋体" w:hint="eastAsia"/>
                <w:b/>
                <w:sz w:val="20"/>
                <w:szCs w:val="20"/>
              </w:rPr>
              <w:t>～</w:t>
            </w:r>
          </w:p>
        </w:tc>
        <w:tc>
          <w:tcPr>
            <w:tcW w:w="127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1057(24.33)</w:t>
            </w:r>
          </w:p>
        </w:tc>
        <w:tc>
          <w:tcPr>
            <w:tcW w:w="1330"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296(28.16)</w:t>
            </w:r>
          </w:p>
        </w:tc>
        <w:tc>
          <w:tcPr>
            <w:tcW w:w="1328"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237(22.51)</w:t>
            </w:r>
          </w:p>
        </w:tc>
        <w:tc>
          <w:tcPr>
            <w:tcW w:w="1367"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243(21.50)</w:t>
            </w:r>
          </w:p>
        </w:tc>
        <w:tc>
          <w:tcPr>
            <w:tcW w:w="1382"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r>
              <w:rPr>
                <w:rFonts w:ascii="Times New Roman" w:eastAsia="Times New Roman" w:hAnsi="Times New Roman" w:cs="Times New Roman"/>
                <w:bCs/>
                <w:sz w:val="20"/>
                <w:szCs w:val="20"/>
              </w:rPr>
              <w:t>281(25.29)</w:t>
            </w:r>
          </w:p>
        </w:tc>
        <w:tc>
          <w:tcPr>
            <w:tcW w:w="986"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c>
          <w:tcPr>
            <w:tcW w:w="945" w:type="dxa"/>
            <w:tcBorders>
              <w:tl2br w:val="nil"/>
              <w:tr2bl w:val="nil"/>
            </w:tcBorders>
            <w:vAlign w:val="center"/>
          </w:tcPr>
          <w:p w:rsidR="00E327B8" w:rsidRDefault="00E327B8">
            <w:pPr>
              <w:pBdr>
                <w:top w:val="none" w:sz="0" w:space="0" w:color="000000"/>
                <w:left w:val="none" w:sz="0" w:space="0" w:color="000000"/>
                <w:bottom w:val="none" w:sz="0" w:space="0" w:color="000000"/>
                <w:right w:val="none" w:sz="0" w:space="0" w:color="000000"/>
              </w:pBdr>
              <w:snapToGrid w:val="0"/>
              <w:spacing w:before="40" w:after="40"/>
              <w:rPr>
                <w:rFonts w:ascii="Times New Roman" w:eastAsia="Times New Roman" w:hAnsi="Times New Roman"/>
                <w:bCs/>
                <w:sz w:val="20"/>
                <w:szCs w:val="20"/>
              </w:rPr>
            </w:pPr>
          </w:p>
        </w:tc>
      </w:tr>
    </w:tbl>
    <w:p w:rsidR="00E327B8" w:rsidRDefault="00000000">
      <w:pPr>
        <w:rPr>
          <w:rFonts w:ascii="Times New Roman" w:hAnsi="Times New Roman"/>
          <w:b/>
          <w:bCs/>
          <w:sz w:val="28"/>
          <w:szCs w:val="28"/>
        </w:rPr>
      </w:pPr>
      <w:r>
        <w:rPr>
          <w:rFonts w:ascii="Times New Roman" w:hAnsi="Times New Roman" w:hint="eastAsia"/>
          <w:b/>
          <w:bCs/>
          <w:sz w:val="28"/>
          <w:szCs w:val="28"/>
        </w:rPr>
        <w:br w:type="page"/>
      </w:r>
    </w:p>
    <w:p w:rsidR="00E327B8" w:rsidRDefault="00000000">
      <w:pPr>
        <w:spacing w:line="480" w:lineRule="auto"/>
        <w:jc w:val="left"/>
        <w:rPr>
          <w:rFonts w:ascii="Times New Roman" w:hAnsi="Times New Roman"/>
          <w:sz w:val="24"/>
        </w:rPr>
      </w:pPr>
      <w:r>
        <w:rPr>
          <w:rFonts w:ascii="Times New Roman" w:hAnsi="Times New Roman" w:hint="eastAsia"/>
          <w:b/>
          <w:bCs/>
          <w:sz w:val="24"/>
        </w:rPr>
        <w:t>Supplementary Table 2</w:t>
      </w:r>
      <w:r>
        <w:rPr>
          <w:rFonts w:ascii="Times New Roman" w:hAnsi="Times New Roman" w:hint="eastAsia"/>
          <w:sz w:val="24"/>
        </w:rPr>
        <w:t xml:space="preserve"> Proportional Hazards Hypothesis Test Based on the Schoenfeld Residual Method</w:t>
      </w:r>
    </w:p>
    <w:tbl>
      <w:tblPr>
        <w:tblStyle w:val="a5"/>
        <w:tblW w:w="9058" w:type="dxa"/>
        <w:jc w:val="center"/>
        <w:tblInd w:w="0" w:type="dxa"/>
        <w:tblCellMar>
          <w:left w:w="108" w:type="dxa"/>
          <w:right w:w="108" w:type="dxa"/>
        </w:tblCellMar>
        <w:tblLook w:val="04A0" w:firstRow="1" w:lastRow="0" w:firstColumn="1" w:lastColumn="0" w:noHBand="0" w:noVBand="1"/>
      </w:tblPr>
      <w:tblGrid>
        <w:gridCol w:w="2841"/>
        <w:gridCol w:w="701"/>
        <w:gridCol w:w="432"/>
        <w:gridCol w:w="863"/>
        <w:gridCol w:w="701"/>
        <w:gridCol w:w="545"/>
        <w:gridCol w:w="863"/>
        <w:gridCol w:w="701"/>
        <w:gridCol w:w="545"/>
        <w:gridCol w:w="866"/>
      </w:tblGrid>
      <w:tr w:rsidR="00E327B8" w:rsidTr="005A39CC">
        <w:trPr>
          <w:trHeight w:val="274"/>
          <w:tblHeader/>
          <w:jc w:val="center"/>
        </w:trPr>
        <w:tc>
          <w:tcPr>
            <w:tcW w:w="2841" w:type="dxa"/>
            <w:vMerge w:val="restart"/>
            <w:tcBorders>
              <w:top w:val="single" w:sz="8" w:space="0" w:color="auto"/>
              <w:left w:val="nil"/>
              <w:bottom w:val="single" w:sz="4" w:space="0" w:color="auto"/>
              <w:right w:val="nil"/>
            </w:tcBorders>
            <w:vAlign w:val="center"/>
          </w:tcPr>
          <w:p w:rsidR="00E327B8" w:rsidRDefault="00000000">
            <w:pPr>
              <w:pStyle w:val="a3"/>
              <w:widowControl/>
              <w:snapToGrid w:val="0"/>
              <w:jc w:val="center"/>
              <w:rPr>
                <w:rFonts w:ascii="Times New Roman" w:eastAsia="黑体" w:hAnsi="Times New Roman" w:cs="Times New Roman"/>
                <w:b/>
              </w:rPr>
            </w:pPr>
            <w:r>
              <w:rPr>
                <w:rFonts w:ascii="Times New Roman" w:eastAsia="黑体" w:hAnsi="Times New Roman" w:cs="Times New Roman"/>
                <w:b/>
              </w:rPr>
              <w:t>Variable</w:t>
            </w:r>
          </w:p>
        </w:tc>
        <w:tc>
          <w:tcPr>
            <w:tcW w:w="1996" w:type="dxa"/>
            <w:gridSpan w:val="3"/>
            <w:tcBorders>
              <w:top w:val="single" w:sz="8" w:space="0" w:color="auto"/>
              <w:left w:val="nil"/>
              <w:bottom w:val="single" w:sz="4" w:space="0" w:color="auto"/>
              <w:right w:val="nil"/>
            </w:tcBorders>
            <w:vAlign w:val="center"/>
          </w:tcPr>
          <w:p w:rsidR="00E327B8" w:rsidRDefault="00000000">
            <w:pPr>
              <w:keepNext/>
              <w:snapToGrid w:val="0"/>
              <w:jc w:val="center"/>
              <w:rPr>
                <w:rFonts w:ascii="Times New Roman" w:eastAsia="黑体" w:hAnsi="Times New Roman" w:cs="Times New Roman"/>
                <w:b/>
              </w:rPr>
            </w:pPr>
            <w:r>
              <w:rPr>
                <w:rFonts w:ascii="Times New Roman" w:eastAsia="黑体" w:hAnsi="Times New Roman" w:cs="Times New Roman"/>
                <w:b/>
                <w:lang w:bidi="ar"/>
              </w:rPr>
              <w:t>Model 1</w:t>
            </w:r>
          </w:p>
        </w:tc>
        <w:tc>
          <w:tcPr>
            <w:tcW w:w="2109" w:type="dxa"/>
            <w:gridSpan w:val="3"/>
            <w:tcBorders>
              <w:top w:val="single" w:sz="8" w:space="0" w:color="auto"/>
              <w:left w:val="nil"/>
              <w:bottom w:val="single" w:sz="4" w:space="0" w:color="auto"/>
              <w:right w:val="nil"/>
            </w:tcBorders>
            <w:vAlign w:val="center"/>
          </w:tcPr>
          <w:p w:rsidR="00E327B8" w:rsidRDefault="00000000">
            <w:pPr>
              <w:keepNext/>
              <w:snapToGrid w:val="0"/>
              <w:jc w:val="center"/>
              <w:rPr>
                <w:rFonts w:ascii="Times New Roman" w:eastAsia="黑体" w:hAnsi="Times New Roman" w:cs="Times New Roman"/>
                <w:b/>
              </w:rPr>
            </w:pPr>
            <w:r>
              <w:rPr>
                <w:rFonts w:ascii="Times New Roman" w:eastAsia="黑体" w:hAnsi="Times New Roman" w:cs="Times New Roman"/>
                <w:b/>
                <w:lang w:bidi="ar"/>
              </w:rPr>
              <w:t>Model 2</w:t>
            </w:r>
          </w:p>
        </w:tc>
        <w:tc>
          <w:tcPr>
            <w:tcW w:w="2112" w:type="dxa"/>
            <w:gridSpan w:val="3"/>
            <w:tcBorders>
              <w:top w:val="single" w:sz="8" w:space="0" w:color="auto"/>
              <w:left w:val="nil"/>
              <w:bottom w:val="single" w:sz="4" w:space="0" w:color="auto"/>
              <w:right w:val="nil"/>
            </w:tcBorders>
            <w:vAlign w:val="center"/>
          </w:tcPr>
          <w:p w:rsidR="00E327B8" w:rsidRDefault="00000000">
            <w:pPr>
              <w:keepNext/>
              <w:snapToGrid w:val="0"/>
              <w:jc w:val="center"/>
              <w:rPr>
                <w:rFonts w:ascii="Times New Roman" w:eastAsia="黑体" w:hAnsi="Times New Roman" w:cs="Times New Roman"/>
                <w:b/>
              </w:rPr>
            </w:pPr>
            <w:r>
              <w:rPr>
                <w:rFonts w:ascii="Times New Roman" w:eastAsia="黑体" w:hAnsi="Times New Roman" w:cs="Times New Roman"/>
                <w:b/>
                <w:lang w:bidi="ar"/>
              </w:rPr>
              <w:t>Model3</w:t>
            </w:r>
          </w:p>
        </w:tc>
      </w:tr>
      <w:tr w:rsidR="00E327B8" w:rsidTr="005A39CC">
        <w:trPr>
          <w:trHeight w:val="404"/>
          <w:tblHeader/>
          <w:jc w:val="center"/>
        </w:trPr>
        <w:tc>
          <w:tcPr>
            <w:tcW w:w="2841" w:type="dxa"/>
            <w:vMerge/>
            <w:tcBorders>
              <w:top w:val="single" w:sz="4" w:space="0" w:color="auto"/>
              <w:left w:val="nil"/>
              <w:bottom w:val="single" w:sz="8" w:space="0" w:color="auto"/>
              <w:right w:val="nil"/>
            </w:tcBorders>
            <w:vAlign w:val="center"/>
          </w:tcPr>
          <w:p w:rsidR="00E327B8" w:rsidRDefault="00E327B8">
            <w:pPr>
              <w:snapToGrid w:val="0"/>
              <w:jc w:val="center"/>
              <w:rPr>
                <w:rFonts w:ascii="Times New Roman" w:eastAsia="黑体" w:hAnsi="Times New Roman" w:cs="Times New Roman"/>
                <w:b/>
                <w:szCs w:val="20"/>
              </w:rPr>
            </w:pPr>
          </w:p>
        </w:tc>
        <w:tc>
          <w:tcPr>
            <w:tcW w:w="701" w:type="dxa"/>
            <w:tcBorders>
              <w:top w:val="single" w:sz="4" w:space="0" w:color="auto"/>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b/>
              </w:rPr>
            </w:pPr>
            <w:r>
              <w:rPr>
                <w:rFonts w:ascii="Times New Roman" w:eastAsia="黑体" w:hAnsi="Times New Roman" w:cs="Times New Roman"/>
                <w:b/>
                <w:noProof/>
                <w:szCs w:val="21"/>
              </w:rPr>
              <w:drawing>
                <wp:inline distT="0" distB="0" distL="114300" distR="114300">
                  <wp:extent cx="200025" cy="228600"/>
                  <wp:effectExtent l="0" t="0" r="0" b="0"/>
                  <wp:docPr id="124863905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639059" name="图片 6"/>
                          <pic:cNvPicPr>
                            <a:picLocks noChangeAspect="1"/>
                          </pic:cNvPicPr>
                        </pic:nvPicPr>
                        <pic:blipFill>
                          <a:blip r:embed="rId4"/>
                          <a:stretch>
                            <a:fillRect/>
                          </a:stretch>
                        </pic:blipFill>
                        <pic:spPr>
                          <a:xfrm>
                            <a:off x="0" y="0"/>
                            <a:ext cx="200025" cy="228600"/>
                          </a:xfrm>
                          <a:prstGeom prst="rect">
                            <a:avLst/>
                          </a:prstGeom>
                          <a:noFill/>
                          <a:ln>
                            <a:noFill/>
                          </a:ln>
                        </pic:spPr>
                      </pic:pic>
                    </a:graphicData>
                  </a:graphic>
                </wp:inline>
              </w:drawing>
            </w:r>
          </w:p>
        </w:tc>
        <w:tc>
          <w:tcPr>
            <w:tcW w:w="432" w:type="dxa"/>
            <w:tcBorders>
              <w:top w:val="single" w:sz="4" w:space="0" w:color="auto"/>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b/>
              </w:rPr>
            </w:pPr>
            <w:r>
              <w:rPr>
                <w:rFonts w:ascii="Times New Roman" w:eastAsia="黑体" w:hAnsi="Times New Roman" w:cs="Times New Roman" w:hint="eastAsia"/>
                <w:b/>
              </w:rPr>
              <w:t>df</w:t>
            </w:r>
          </w:p>
        </w:tc>
        <w:tc>
          <w:tcPr>
            <w:tcW w:w="863" w:type="dxa"/>
            <w:tcBorders>
              <w:top w:val="single" w:sz="4" w:space="0" w:color="auto"/>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b/>
                <w:i/>
                <w:iCs/>
              </w:rPr>
            </w:pPr>
            <w:r>
              <w:rPr>
                <w:rFonts w:ascii="Times New Roman" w:eastAsia="黑体" w:hAnsi="Times New Roman" w:cs="Times New Roman"/>
                <w:b/>
                <w:i/>
                <w:iCs/>
                <w:lang w:bidi="ar"/>
              </w:rPr>
              <w:t>P</w:t>
            </w:r>
            <w:r>
              <w:rPr>
                <w:rFonts w:ascii="Times New Roman" w:eastAsia="黑体" w:hAnsi="Times New Roman" w:cs="Times New Roman" w:hint="eastAsia"/>
                <w:b/>
                <w:i/>
                <w:iCs/>
                <w:lang w:bidi="ar"/>
              </w:rPr>
              <w:t xml:space="preserve"> value</w:t>
            </w:r>
          </w:p>
        </w:tc>
        <w:tc>
          <w:tcPr>
            <w:tcW w:w="701" w:type="dxa"/>
            <w:tcBorders>
              <w:top w:val="single" w:sz="4" w:space="0" w:color="auto"/>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b/>
                <w:i/>
                <w:iCs/>
              </w:rPr>
            </w:pPr>
            <w:r>
              <w:rPr>
                <w:rFonts w:ascii="Times New Roman" w:eastAsia="黑体" w:hAnsi="Times New Roman" w:cs="Times New Roman"/>
                <w:b/>
                <w:noProof/>
                <w:szCs w:val="21"/>
              </w:rPr>
              <w:drawing>
                <wp:inline distT="0" distB="0" distL="114300" distR="114300">
                  <wp:extent cx="200025" cy="228600"/>
                  <wp:effectExtent l="0" t="0" r="0" b="0"/>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4"/>
                          <a:stretch>
                            <a:fillRect/>
                          </a:stretch>
                        </pic:blipFill>
                        <pic:spPr>
                          <a:xfrm>
                            <a:off x="0" y="0"/>
                            <a:ext cx="200025" cy="228600"/>
                          </a:xfrm>
                          <a:prstGeom prst="rect">
                            <a:avLst/>
                          </a:prstGeom>
                          <a:noFill/>
                          <a:ln>
                            <a:noFill/>
                          </a:ln>
                        </pic:spPr>
                      </pic:pic>
                    </a:graphicData>
                  </a:graphic>
                </wp:inline>
              </w:drawing>
            </w:r>
          </w:p>
        </w:tc>
        <w:tc>
          <w:tcPr>
            <w:tcW w:w="545" w:type="dxa"/>
            <w:tcBorders>
              <w:top w:val="single" w:sz="4" w:space="0" w:color="auto"/>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b/>
                <w:i/>
                <w:iCs/>
              </w:rPr>
            </w:pPr>
            <w:r>
              <w:rPr>
                <w:rFonts w:ascii="Times New Roman" w:eastAsia="黑体" w:hAnsi="Times New Roman" w:cs="Times New Roman" w:hint="eastAsia"/>
                <w:b/>
                <w:i/>
                <w:iCs/>
              </w:rPr>
              <w:t>df</w:t>
            </w:r>
          </w:p>
        </w:tc>
        <w:tc>
          <w:tcPr>
            <w:tcW w:w="863" w:type="dxa"/>
            <w:tcBorders>
              <w:top w:val="single" w:sz="4" w:space="0" w:color="auto"/>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b/>
                <w:i/>
                <w:iCs/>
              </w:rPr>
            </w:pPr>
            <w:r>
              <w:rPr>
                <w:rFonts w:ascii="Times New Roman" w:eastAsia="黑体" w:hAnsi="Times New Roman" w:cs="Times New Roman"/>
                <w:b/>
                <w:i/>
                <w:iCs/>
                <w:lang w:bidi="ar"/>
              </w:rPr>
              <w:t>P</w:t>
            </w:r>
            <w:r>
              <w:rPr>
                <w:rFonts w:ascii="Times New Roman" w:eastAsia="黑体" w:hAnsi="Times New Roman" w:cs="Times New Roman" w:hint="eastAsia"/>
                <w:b/>
                <w:i/>
                <w:iCs/>
                <w:lang w:bidi="ar"/>
              </w:rPr>
              <w:t xml:space="preserve"> value</w:t>
            </w:r>
          </w:p>
        </w:tc>
        <w:tc>
          <w:tcPr>
            <w:tcW w:w="701" w:type="dxa"/>
            <w:tcBorders>
              <w:top w:val="single" w:sz="4" w:space="0" w:color="auto"/>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b/>
                <w:i/>
                <w:iCs/>
              </w:rPr>
            </w:pPr>
            <w:r>
              <w:rPr>
                <w:rFonts w:ascii="Times New Roman" w:eastAsia="黑体" w:hAnsi="Times New Roman" w:cs="Times New Roman"/>
                <w:b/>
                <w:noProof/>
                <w:szCs w:val="21"/>
              </w:rPr>
              <w:drawing>
                <wp:inline distT="0" distB="0" distL="114300" distR="114300">
                  <wp:extent cx="200025" cy="228600"/>
                  <wp:effectExtent l="0" t="0" r="0" b="0"/>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4"/>
                          <a:stretch>
                            <a:fillRect/>
                          </a:stretch>
                        </pic:blipFill>
                        <pic:spPr>
                          <a:xfrm>
                            <a:off x="0" y="0"/>
                            <a:ext cx="200025" cy="228600"/>
                          </a:xfrm>
                          <a:prstGeom prst="rect">
                            <a:avLst/>
                          </a:prstGeom>
                          <a:noFill/>
                          <a:ln>
                            <a:noFill/>
                          </a:ln>
                        </pic:spPr>
                      </pic:pic>
                    </a:graphicData>
                  </a:graphic>
                </wp:inline>
              </w:drawing>
            </w:r>
          </w:p>
        </w:tc>
        <w:tc>
          <w:tcPr>
            <w:tcW w:w="545" w:type="dxa"/>
            <w:tcBorders>
              <w:top w:val="single" w:sz="4" w:space="0" w:color="auto"/>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b/>
                <w:i/>
                <w:iCs/>
              </w:rPr>
            </w:pPr>
            <w:r>
              <w:rPr>
                <w:rFonts w:ascii="Times New Roman" w:eastAsia="黑体" w:hAnsi="Times New Roman" w:cs="Times New Roman" w:hint="eastAsia"/>
                <w:b/>
                <w:i/>
                <w:iCs/>
              </w:rPr>
              <w:t>df</w:t>
            </w:r>
          </w:p>
        </w:tc>
        <w:tc>
          <w:tcPr>
            <w:tcW w:w="866" w:type="dxa"/>
            <w:tcBorders>
              <w:top w:val="single" w:sz="4" w:space="0" w:color="auto"/>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b/>
                <w:i/>
                <w:iCs/>
              </w:rPr>
            </w:pPr>
            <w:r>
              <w:rPr>
                <w:rFonts w:ascii="Times New Roman" w:eastAsia="黑体" w:hAnsi="Times New Roman" w:cs="Times New Roman"/>
                <w:b/>
                <w:i/>
                <w:iCs/>
                <w:lang w:bidi="ar"/>
              </w:rPr>
              <w:t>P</w:t>
            </w:r>
            <w:r>
              <w:rPr>
                <w:rFonts w:ascii="Times New Roman" w:eastAsia="黑体" w:hAnsi="Times New Roman" w:cs="Times New Roman" w:hint="eastAsia"/>
                <w:b/>
                <w:i/>
                <w:iCs/>
                <w:lang w:bidi="ar"/>
              </w:rPr>
              <w:t xml:space="preserve"> value</w:t>
            </w:r>
          </w:p>
        </w:tc>
      </w:tr>
      <w:tr w:rsidR="00E327B8" w:rsidTr="005A39CC">
        <w:trPr>
          <w:trHeight w:val="274"/>
          <w:jc w:val="center"/>
        </w:trPr>
        <w:tc>
          <w:tcPr>
            <w:tcW w:w="2841" w:type="dxa"/>
            <w:tcBorders>
              <w:top w:val="single" w:sz="8" w:space="0" w:color="auto"/>
              <w:left w:val="nil"/>
              <w:bottom w:val="nil"/>
              <w:right w:val="nil"/>
            </w:tcBorders>
            <w:vAlign w:val="center"/>
          </w:tcPr>
          <w:p w:rsidR="00E327B8" w:rsidRDefault="00000000">
            <w:pPr>
              <w:pStyle w:val="a3"/>
              <w:widowControl/>
              <w:snapToGrid w:val="0"/>
              <w:rPr>
                <w:rFonts w:ascii="Times New Roman" w:eastAsia="黑体" w:hAnsi="Times New Roman" w:cs="Times New Roman"/>
                <w:szCs w:val="21"/>
              </w:rPr>
            </w:pPr>
            <w:r>
              <w:rPr>
                <w:rFonts w:ascii="Times New Roman" w:eastAsia="黑体" w:hAnsi="Times New Roman" w:cs="Times New Roman"/>
                <w:szCs w:val="21"/>
              </w:rPr>
              <w:t>TyG-WWI</w:t>
            </w:r>
          </w:p>
        </w:tc>
        <w:tc>
          <w:tcPr>
            <w:tcW w:w="701" w:type="dxa"/>
            <w:tcBorders>
              <w:top w:val="single" w:sz="8" w:space="0" w:color="auto"/>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2.91</w:t>
            </w:r>
          </w:p>
        </w:tc>
        <w:tc>
          <w:tcPr>
            <w:tcW w:w="432" w:type="dxa"/>
            <w:tcBorders>
              <w:top w:val="single" w:sz="8" w:space="0" w:color="auto"/>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5</w:t>
            </w:r>
          </w:p>
        </w:tc>
        <w:tc>
          <w:tcPr>
            <w:tcW w:w="863" w:type="dxa"/>
            <w:tcBorders>
              <w:top w:val="single" w:sz="8" w:space="0" w:color="auto"/>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0.09</w:t>
            </w:r>
          </w:p>
        </w:tc>
        <w:tc>
          <w:tcPr>
            <w:tcW w:w="701" w:type="dxa"/>
            <w:tcBorders>
              <w:top w:val="single" w:sz="8" w:space="0" w:color="auto"/>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2.85</w:t>
            </w:r>
          </w:p>
        </w:tc>
        <w:tc>
          <w:tcPr>
            <w:tcW w:w="545" w:type="dxa"/>
            <w:tcBorders>
              <w:top w:val="single" w:sz="8" w:space="0" w:color="auto"/>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11</w:t>
            </w:r>
          </w:p>
        </w:tc>
        <w:tc>
          <w:tcPr>
            <w:tcW w:w="863" w:type="dxa"/>
            <w:tcBorders>
              <w:top w:val="single" w:sz="8" w:space="0" w:color="auto"/>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0.10</w:t>
            </w:r>
          </w:p>
        </w:tc>
        <w:tc>
          <w:tcPr>
            <w:tcW w:w="701" w:type="dxa"/>
            <w:tcBorders>
              <w:top w:val="single" w:sz="8" w:space="0" w:color="auto"/>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2.66</w:t>
            </w:r>
          </w:p>
        </w:tc>
        <w:tc>
          <w:tcPr>
            <w:tcW w:w="545" w:type="dxa"/>
            <w:tcBorders>
              <w:top w:val="single" w:sz="8" w:space="0" w:color="auto"/>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15</w:t>
            </w:r>
          </w:p>
        </w:tc>
        <w:tc>
          <w:tcPr>
            <w:tcW w:w="866" w:type="dxa"/>
            <w:tcBorders>
              <w:top w:val="single" w:sz="8" w:space="0" w:color="auto"/>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0.12</w:t>
            </w:r>
          </w:p>
        </w:tc>
      </w:tr>
      <w:tr w:rsidR="00E327B8">
        <w:trPr>
          <w:trHeight w:val="263"/>
          <w:jc w:val="center"/>
        </w:trPr>
        <w:tc>
          <w:tcPr>
            <w:tcW w:w="2841" w:type="dxa"/>
            <w:tcBorders>
              <w:top w:val="nil"/>
              <w:left w:val="nil"/>
              <w:bottom w:val="nil"/>
              <w:right w:val="nil"/>
            </w:tcBorders>
            <w:vAlign w:val="center"/>
          </w:tcPr>
          <w:p w:rsidR="00E327B8" w:rsidRDefault="00000000">
            <w:pPr>
              <w:pStyle w:val="a3"/>
              <w:widowControl/>
              <w:snapToGrid w:val="0"/>
              <w:rPr>
                <w:rFonts w:ascii="Times New Roman" w:eastAsia="黑体" w:hAnsi="Times New Roman" w:cs="Times New Roman"/>
                <w:szCs w:val="21"/>
              </w:rPr>
            </w:pPr>
            <w:r>
              <w:rPr>
                <w:rFonts w:ascii="Times New Roman" w:eastAsia="黑体" w:hAnsi="Times New Roman" w:cs="Times New Roman"/>
                <w:szCs w:val="21"/>
              </w:rPr>
              <w:t>TyG-WHtR</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3.24</w:t>
            </w:r>
          </w:p>
        </w:tc>
        <w:tc>
          <w:tcPr>
            <w:tcW w:w="432"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5</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0.32</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3.21</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11</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0.34</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3.14</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15</w:t>
            </w:r>
          </w:p>
        </w:tc>
        <w:tc>
          <w:tcPr>
            <w:tcW w:w="866"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0.35</w:t>
            </w:r>
          </w:p>
        </w:tc>
      </w:tr>
      <w:tr w:rsidR="00E327B8">
        <w:trPr>
          <w:trHeight w:val="263"/>
          <w:jc w:val="center"/>
        </w:trPr>
        <w:tc>
          <w:tcPr>
            <w:tcW w:w="2841" w:type="dxa"/>
            <w:tcBorders>
              <w:top w:val="nil"/>
              <w:left w:val="nil"/>
              <w:bottom w:val="nil"/>
              <w:right w:val="nil"/>
            </w:tcBorders>
            <w:vAlign w:val="center"/>
          </w:tcPr>
          <w:p w:rsidR="00E327B8" w:rsidRDefault="00000000">
            <w:pPr>
              <w:pStyle w:val="a3"/>
              <w:widowControl/>
              <w:snapToGrid w:val="0"/>
              <w:rPr>
                <w:rFonts w:ascii="Times New Roman" w:eastAsia="黑体" w:hAnsi="Times New Roman" w:cs="Times New Roman"/>
                <w:szCs w:val="21"/>
              </w:rPr>
            </w:pPr>
            <w:r>
              <w:rPr>
                <w:rFonts w:ascii="Times New Roman" w:eastAsia="黑体" w:hAnsi="Times New Roman" w:cs="Times New Roman"/>
                <w:szCs w:val="21"/>
              </w:rPr>
              <w:t>TyG-BMI</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3.57</w:t>
            </w:r>
          </w:p>
        </w:tc>
        <w:tc>
          <w:tcPr>
            <w:tcW w:w="432"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5</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0.17</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3.33</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11</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0.20</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3.41</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15</w:t>
            </w:r>
          </w:p>
        </w:tc>
        <w:tc>
          <w:tcPr>
            <w:tcW w:w="866"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0.23</w:t>
            </w:r>
          </w:p>
        </w:tc>
      </w:tr>
      <w:tr w:rsidR="00E327B8">
        <w:trPr>
          <w:trHeight w:val="263"/>
          <w:jc w:val="center"/>
        </w:trPr>
        <w:tc>
          <w:tcPr>
            <w:tcW w:w="2841" w:type="dxa"/>
            <w:tcBorders>
              <w:top w:val="nil"/>
              <w:left w:val="nil"/>
              <w:bottom w:val="nil"/>
              <w:right w:val="nil"/>
            </w:tcBorders>
            <w:vAlign w:val="center"/>
          </w:tcPr>
          <w:p w:rsidR="00E327B8" w:rsidRDefault="00000000">
            <w:pPr>
              <w:pStyle w:val="a3"/>
              <w:widowControl/>
              <w:snapToGrid w:val="0"/>
              <w:rPr>
                <w:rFonts w:ascii="Times New Roman" w:eastAsia="黑体" w:hAnsi="Times New Roman" w:cs="Times New Roman"/>
                <w:szCs w:val="21"/>
              </w:rPr>
            </w:pPr>
            <w:r>
              <w:rPr>
                <w:rFonts w:ascii="Times New Roman" w:eastAsia="黑体" w:hAnsi="Times New Roman" w:cs="Times New Roman"/>
                <w:szCs w:val="21"/>
              </w:rPr>
              <w:t>TyG-WC</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3.77</w:t>
            </w:r>
          </w:p>
        </w:tc>
        <w:tc>
          <w:tcPr>
            <w:tcW w:w="432"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5</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0.45</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3.65</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11</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0.47</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3.60</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15</w:t>
            </w:r>
          </w:p>
        </w:tc>
        <w:tc>
          <w:tcPr>
            <w:tcW w:w="866"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0.49</w:t>
            </w:r>
          </w:p>
        </w:tc>
      </w:tr>
      <w:tr w:rsidR="00E327B8">
        <w:trPr>
          <w:trHeight w:val="263"/>
          <w:jc w:val="center"/>
        </w:trPr>
        <w:tc>
          <w:tcPr>
            <w:tcW w:w="2841" w:type="dxa"/>
            <w:tcBorders>
              <w:top w:val="nil"/>
              <w:left w:val="nil"/>
              <w:bottom w:val="nil"/>
              <w:right w:val="nil"/>
            </w:tcBorders>
            <w:vAlign w:val="center"/>
          </w:tcPr>
          <w:p w:rsidR="00E327B8" w:rsidRDefault="00000000">
            <w:pPr>
              <w:pStyle w:val="a3"/>
              <w:widowControl/>
              <w:snapToGrid w:val="0"/>
              <w:rPr>
                <w:rFonts w:ascii="Times New Roman" w:eastAsia="黑体" w:hAnsi="Times New Roman" w:cs="Times New Roman"/>
                <w:szCs w:val="21"/>
              </w:rPr>
            </w:pPr>
            <w:r>
              <w:rPr>
                <w:rFonts w:ascii="Times New Roman" w:eastAsia="黑体" w:hAnsi="Times New Roman" w:cs="Times New Roman"/>
                <w:szCs w:val="21"/>
              </w:rPr>
              <w:t>TyG-CVAI</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2.98</w:t>
            </w:r>
          </w:p>
        </w:tc>
        <w:tc>
          <w:tcPr>
            <w:tcW w:w="432"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5</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0.09</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2.92</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11</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0.10</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2.87</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15</w:t>
            </w:r>
          </w:p>
        </w:tc>
        <w:tc>
          <w:tcPr>
            <w:tcW w:w="866"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0.11</w:t>
            </w:r>
          </w:p>
        </w:tc>
      </w:tr>
      <w:tr w:rsidR="00E327B8">
        <w:trPr>
          <w:trHeight w:val="263"/>
          <w:jc w:val="center"/>
        </w:trPr>
        <w:tc>
          <w:tcPr>
            <w:tcW w:w="2841" w:type="dxa"/>
            <w:tcBorders>
              <w:top w:val="nil"/>
              <w:left w:val="nil"/>
              <w:bottom w:val="nil"/>
              <w:right w:val="nil"/>
            </w:tcBorders>
            <w:vAlign w:val="center"/>
          </w:tcPr>
          <w:p w:rsidR="00E327B8" w:rsidRDefault="00000000">
            <w:pPr>
              <w:pStyle w:val="a4"/>
              <w:snapToGrid w:val="0"/>
              <w:spacing w:beforeAutospacing="0" w:afterAutospacing="0"/>
              <w:rPr>
                <w:rFonts w:ascii="Times New Roman" w:eastAsia="黑体" w:hAnsi="Times New Roman"/>
                <w:sz w:val="21"/>
                <w:szCs w:val="21"/>
              </w:rPr>
            </w:pPr>
            <w:r>
              <w:rPr>
                <w:rFonts w:ascii="Times New Roman" w:eastAsia="黑体" w:hAnsi="Times New Roman" w:cs="宋体"/>
                <w:kern w:val="2"/>
                <w:sz w:val="21"/>
                <w:szCs w:val="21"/>
              </w:rPr>
              <w:t>Shift Work Status</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2.08</w:t>
            </w:r>
          </w:p>
        </w:tc>
        <w:tc>
          <w:tcPr>
            <w:tcW w:w="432"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5</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0.15</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2.02</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11</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0.15</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1.97</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15</w:t>
            </w:r>
          </w:p>
        </w:tc>
        <w:tc>
          <w:tcPr>
            <w:tcW w:w="866"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0.16</w:t>
            </w:r>
          </w:p>
        </w:tc>
      </w:tr>
      <w:tr w:rsidR="00E327B8">
        <w:trPr>
          <w:trHeight w:val="263"/>
          <w:jc w:val="center"/>
        </w:trPr>
        <w:tc>
          <w:tcPr>
            <w:tcW w:w="2841" w:type="dxa"/>
            <w:tcBorders>
              <w:top w:val="nil"/>
              <w:left w:val="nil"/>
              <w:bottom w:val="nil"/>
              <w:right w:val="nil"/>
            </w:tcBorders>
            <w:vAlign w:val="center"/>
          </w:tcPr>
          <w:p w:rsidR="00E327B8" w:rsidRDefault="00000000">
            <w:pPr>
              <w:pStyle w:val="a4"/>
              <w:snapToGrid w:val="0"/>
              <w:spacing w:beforeAutospacing="0" w:afterAutospacing="0"/>
              <w:rPr>
                <w:rFonts w:ascii="Times New Roman" w:eastAsia="黑体" w:hAnsi="Times New Roman"/>
                <w:sz w:val="21"/>
                <w:szCs w:val="21"/>
              </w:rPr>
            </w:pPr>
            <w:r>
              <w:rPr>
                <w:rFonts w:ascii="Times New Roman" w:eastAsia="黑体" w:hAnsi="Times New Roman" w:cs="宋体"/>
                <w:kern w:val="2"/>
                <w:sz w:val="21"/>
                <w:szCs w:val="21"/>
              </w:rPr>
              <w:t>Shift Work Type</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2.31</w:t>
            </w:r>
          </w:p>
        </w:tc>
        <w:tc>
          <w:tcPr>
            <w:tcW w:w="432"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5</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0.13</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2.26</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11</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0.15</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2.13</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15</w:t>
            </w:r>
          </w:p>
        </w:tc>
        <w:tc>
          <w:tcPr>
            <w:tcW w:w="866"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0.17</w:t>
            </w:r>
          </w:p>
        </w:tc>
      </w:tr>
      <w:tr w:rsidR="00E327B8">
        <w:trPr>
          <w:trHeight w:val="263"/>
          <w:jc w:val="center"/>
        </w:trPr>
        <w:tc>
          <w:tcPr>
            <w:tcW w:w="2841" w:type="dxa"/>
            <w:tcBorders>
              <w:top w:val="nil"/>
              <w:left w:val="nil"/>
              <w:bottom w:val="nil"/>
              <w:right w:val="nil"/>
            </w:tcBorders>
            <w:vAlign w:val="center"/>
          </w:tcPr>
          <w:p w:rsidR="00E327B8" w:rsidRDefault="00000000">
            <w:pPr>
              <w:pStyle w:val="a4"/>
              <w:snapToGrid w:val="0"/>
              <w:spacing w:beforeAutospacing="0" w:afterAutospacing="0"/>
              <w:rPr>
                <w:rFonts w:ascii="Times New Roman" w:eastAsia="黑体" w:hAnsi="Times New Roman"/>
                <w:sz w:val="21"/>
                <w:szCs w:val="21"/>
              </w:rPr>
            </w:pPr>
            <w:r>
              <w:rPr>
                <w:rFonts w:ascii="Times New Roman" w:eastAsia="黑体" w:hAnsi="Times New Roman"/>
                <w:kern w:val="2"/>
                <w:sz w:val="21"/>
                <w:szCs w:val="21"/>
              </w:rPr>
              <w:t>Duration of Shift Work (years)</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1.39</w:t>
            </w:r>
          </w:p>
        </w:tc>
        <w:tc>
          <w:tcPr>
            <w:tcW w:w="432"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5</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0.23</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1.24</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11</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0.31</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1.11</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15</w:t>
            </w:r>
          </w:p>
        </w:tc>
        <w:tc>
          <w:tcPr>
            <w:tcW w:w="866"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0.33</w:t>
            </w:r>
          </w:p>
        </w:tc>
      </w:tr>
      <w:tr w:rsidR="00E327B8">
        <w:trPr>
          <w:trHeight w:val="263"/>
          <w:jc w:val="center"/>
        </w:trPr>
        <w:tc>
          <w:tcPr>
            <w:tcW w:w="2841" w:type="dxa"/>
            <w:tcBorders>
              <w:top w:val="nil"/>
              <w:left w:val="nil"/>
              <w:bottom w:val="nil"/>
              <w:right w:val="nil"/>
            </w:tcBorders>
            <w:vAlign w:val="center"/>
          </w:tcPr>
          <w:p w:rsidR="00E327B8" w:rsidRDefault="00000000">
            <w:pPr>
              <w:pStyle w:val="a4"/>
              <w:snapToGrid w:val="0"/>
              <w:spacing w:beforeAutospacing="0" w:afterAutospacing="0"/>
              <w:rPr>
                <w:rFonts w:ascii="Times New Roman" w:eastAsia="黑体" w:hAnsi="Times New Roman"/>
                <w:sz w:val="21"/>
                <w:szCs w:val="21"/>
              </w:rPr>
            </w:pPr>
            <w:r>
              <w:rPr>
                <w:rFonts w:ascii="Times New Roman" w:eastAsia="黑体" w:hAnsi="Times New Roman"/>
                <w:kern w:val="2"/>
                <w:sz w:val="21"/>
                <w:szCs w:val="21"/>
              </w:rPr>
              <w:t>WSI</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0.38</w:t>
            </w:r>
          </w:p>
        </w:tc>
        <w:tc>
          <w:tcPr>
            <w:tcW w:w="432"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5</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0.54</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0.36</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11</w:t>
            </w:r>
          </w:p>
        </w:tc>
        <w:tc>
          <w:tcPr>
            <w:tcW w:w="863"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0.55</w:t>
            </w:r>
          </w:p>
        </w:tc>
        <w:tc>
          <w:tcPr>
            <w:tcW w:w="701"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0.32</w:t>
            </w:r>
          </w:p>
        </w:tc>
        <w:tc>
          <w:tcPr>
            <w:tcW w:w="545"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15</w:t>
            </w:r>
          </w:p>
        </w:tc>
        <w:tc>
          <w:tcPr>
            <w:tcW w:w="866" w:type="dxa"/>
            <w:tcBorders>
              <w:top w:val="nil"/>
              <w:left w:val="nil"/>
              <w:bottom w:val="nil"/>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0.61</w:t>
            </w:r>
          </w:p>
        </w:tc>
      </w:tr>
      <w:tr w:rsidR="00E327B8" w:rsidTr="005A39CC">
        <w:trPr>
          <w:trHeight w:val="274"/>
          <w:jc w:val="center"/>
        </w:trPr>
        <w:tc>
          <w:tcPr>
            <w:tcW w:w="2841" w:type="dxa"/>
            <w:tcBorders>
              <w:top w:val="nil"/>
              <w:left w:val="nil"/>
              <w:bottom w:val="single" w:sz="8" w:space="0" w:color="auto"/>
              <w:right w:val="nil"/>
            </w:tcBorders>
            <w:vAlign w:val="center"/>
          </w:tcPr>
          <w:p w:rsidR="00E327B8" w:rsidRDefault="00000000">
            <w:pPr>
              <w:pStyle w:val="a4"/>
              <w:snapToGrid w:val="0"/>
              <w:spacing w:beforeAutospacing="0" w:afterAutospacing="0"/>
              <w:rPr>
                <w:rFonts w:ascii="Times New Roman" w:eastAsia="黑体" w:hAnsi="Times New Roman"/>
                <w:kern w:val="2"/>
                <w:sz w:val="21"/>
                <w:szCs w:val="21"/>
              </w:rPr>
            </w:pPr>
            <w:r>
              <w:rPr>
                <w:rFonts w:ascii="Times New Roman" w:eastAsia="黑体" w:hAnsi="Times New Roman" w:hint="eastAsia"/>
                <w:kern w:val="2"/>
                <w:sz w:val="21"/>
                <w:szCs w:val="21"/>
              </w:rPr>
              <w:t>GLOBAL</w:t>
            </w:r>
          </w:p>
        </w:tc>
        <w:tc>
          <w:tcPr>
            <w:tcW w:w="701" w:type="dxa"/>
            <w:tcBorders>
              <w:top w:val="nil"/>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5.32</w:t>
            </w:r>
          </w:p>
        </w:tc>
        <w:tc>
          <w:tcPr>
            <w:tcW w:w="432" w:type="dxa"/>
            <w:tcBorders>
              <w:top w:val="nil"/>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13</w:t>
            </w:r>
          </w:p>
        </w:tc>
        <w:tc>
          <w:tcPr>
            <w:tcW w:w="863" w:type="dxa"/>
            <w:tcBorders>
              <w:top w:val="nil"/>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0.26</w:t>
            </w:r>
          </w:p>
        </w:tc>
        <w:tc>
          <w:tcPr>
            <w:tcW w:w="701" w:type="dxa"/>
            <w:tcBorders>
              <w:top w:val="nil"/>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5.24</w:t>
            </w:r>
          </w:p>
        </w:tc>
        <w:tc>
          <w:tcPr>
            <w:tcW w:w="545" w:type="dxa"/>
            <w:tcBorders>
              <w:top w:val="nil"/>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20</w:t>
            </w:r>
          </w:p>
        </w:tc>
        <w:tc>
          <w:tcPr>
            <w:tcW w:w="863" w:type="dxa"/>
            <w:tcBorders>
              <w:top w:val="nil"/>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0.29</w:t>
            </w:r>
          </w:p>
        </w:tc>
        <w:tc>
          <w:tcPr>
            <w:tcW w:w="701" w:type="dxa"/>
            <w:tcBorders>
              <w:top w:val="nil"/>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5.11</w:t>
            </w:r>
          </w:p>
        </w:tc>
        <w:tc>
          <w:tcPr>
            <w:tcW w:w="545" w:type="dxa"/>
            <w:tcBorders>
              <w:top w:val="nil"/>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24</w:t>
            </w:r>
          </w:p>
        </w:tc>
        <w:tc>
          <w:tcPr>
            <w:tcW w:w="866" w:type="dxa"/>
            <w:tcBorders>
              <w:top w:val="nil"/>
              <w:left w:val="nil"/>
              <w:bottom w:val="single" w:sz="8" w:space="0" w:color="auto"/>
              <w:right w:val="nil"/>
            </w:tcBorders>
            <w:vAlign w:val="center"/>
          </w:tcPr>
          <w:p w:rsidR="00E327B8" w:rsidRDefault="00000000">
            <w:pPr>
              <w:keepNext/>
              <w:snapToGrid w:val="0"/>
              <w:jc w:val="center"/>
              <w:rPr>
                <w:rFonts w:ascii="Times New Roman" w:eastAsia="黑体" w:hAnsi="Times New Roman" w:cs="Times New Roman"/>
              </w:rPr>
            </w:pPr>
            <w:r>
              <w:rPr>
                <w:rFonts w:ascii="Times New Roman" w:eastAsia="黑体" w:hAnsi="Times New Roman" w:cs="Times New Roman" w:hint="eastAsia"/>
              </w:rPr>
              <w:t>0.31</w:t>
            </w:r>
          </w:p>
        </w:tc>
      </w:tr>
    </w:tbl>
    <w:p w:rsidR="00E327B8" w:rsidRDefault="00000000">
      <w:pPr>
        <w:rPr>
          <w:rFonts w:ascii="Times New Roman" w:hAnsi="Times New Roman"/>
          <w:szCs w:val="21"/>
        </w:rPr>
        <w:sectPr w:rsidR="00E327B8">
          <w:pgSz w:w="11906" w:h="16838"/>
          <w:pgMar w:top="1440" w:right="1800" w:bottom="1440" w:left="1800" w:header="851" w:footer="992" w:gutter="0"/>
          <w:cols w:space="425"/>
          <w:docGrid w:type="lines" w:linePitch="312"/>
        </w:sectPr>
      </w:pPr>
      <w:r>
        <w:rPr>
          <w:rFonts w:ascii="Times New Roman" w:hAnsi="Times New Roman" w:hint="eastAsia"/>
          <w:szCs w:val="21"/>
        </w:rPr>
        <w:t>Note. This table presents the global test results for the proportional hazards assumption of the Cox proportional hazards model (via Schoenfeld residuals). (1) Model 1 was adjusted for age, marital status, household monthly income, and education level; (2) Model 2 was further adjusted for smoking status, alcohol consumption, family history of hypertension, family history of hyperlipidemia, DASH score, and AIS; (3) Model 3 was additionally adjusted for high temperature, noise, dust, and carbon monoxide. For brevity, the Schoenfeld residual test results for the above covariates have been omitted, and only the global test statistics of the overall model for exposure factors are reported. The global Schoenfeld residual tests for all models did not violate the proportional hazards assumption (all p-values &gt; 0.05).</w:t>
      </w:r>
    </w:p>
    <w:p w:rsidR="00E327B8" w:rsidRDefault="00000000">
      <w:pPr>
        <w:spacing w:line="480" w:lineRule="auto"/>
        <w:jc w:val="left"/>
        <w:rPr>
          <w:rFonts w:ascii="Times New Roman" w:eastAsia="黑体" w:hAnsi="Times New Roman" w:cs="Times New Roman"/>
          <w:sz w:val="24"/>
        </w:rPr>
      </w:pPr>
      <w:r>
        <w:rPr>
          <w:rFonts w:ascii="Times New Roman" w:eastAsia="黑体" w:hAnsi="Times New Roman" w:cs="Times New Roman" w:hint="eastAsia"/>
          <w:b/>
          <w:bCs/>
          <w:sz w:val="24"/>
          <w:szCs w:val="32"/>
          <w:lang w:bidi="ar"/>
        </w:rPr>
        <w:t>Supplementary Table 3</w:t>
      </w:r>
      <w:r>
        <w:rPr>
          <w:rFonts w:ascii="Times New Roman" w:eastAsia="黑体" w:hAnsi="Times New Roman" w:cs="Times New Roman"/>
          <w:sz w:val="24"/>
          <w:szCs w:val="32"/>
          <w:lang w:bidi="ar"/>
        </w:rPr>
        <w:t xml:space="preserve"> Analysis of Multiplicative Interaction between WSI and TyG-Metabolic Obesity Indicators</w:t>
      </w:r>
      <w:r>
        <w:rPr>
          <w:rFonts w:ascii="Times New Roman" w:eastAsia="黑体" w:hAnsi="Times New Roman" w:cs="Times New Roman" w:hint="eastAsia"/>
          <w:sz w:val="24"/>
          <w:szCs w:val="32"/>
          <w:lang w:bidi="ar"/>
        </w:rPr>
        <w:t xml:space="preserve"> (Uncorrected)</w:t>
      </w:r>
    </w:p>
    <w:tbl>
      <w:tblPr>
        <w:tblStyle w:val="a5"/>
        <w:tblW w:w="13497" w:type="dxa"/>
        <w:jc w:val="center"/>
        <w:tblInd w:w="0" w:type="dxa"/>
        <w:tblCellMar>
          <w:left w:w="108" w:type="dxa"/>
          <w:right w:w="108" w:type="dxa"/>
        </w:tblCellMar>
        <w:tblLook w:val="04A0" w:firstRow="1" w:lastRow="0" w:firstColumn="1" w:lastColumn="0" w:noHBand="0" w:noVBand="1"/>
      </w:tblPr>
      <w:tblGrid>
        <w:gridCol w:w="2631"/>
        <w:gridCol w:w="2453"/>
        <w:gridCol w:w="1169"/>
        <w:gridCol w:w="2453"/>
        <w:gridCol w:w="1169"/>
        <w:gridCol w:w="2453"/>
        <w:gridCol w:w="1169"/>
      </w:tblGrid>
      <w:tr w:rsidR="00E327B8">
        <w:trPr>
          <w:trHeight w:val="365"/>
          <w:tblHeader/>
          <w:jc w:val="center"/>
        </w:trPr>
        <w:tc>
          <w:tcPr>
            <w:tcW w:w="2631" w:type="dxa"/>
            <w:tcBorders>
              <w:top w:val="single" w:sz="12" w:space="0" w:color="auto"/>
              <w:left w:val="nil"/>
              <w:bottom w:val="nil"/>
              <w:right w:val="nil"/>
            </w:tcBorders>
            <w:vAlign w:val="center"/>
          </w:tcPr>
          <w:p w:rsidR="00E327B8" w:rsidRDefault="00000000">
            <w:pPr>
              <w:widowControl/>
              <w:spacing w:line="300" w:lineRule="atLeast"/>
              <w:rPr>
                <w:rFonts w:ascii="Times New Roman" w:eastAsia="黑体" w:hAnsi="Times New Roman" w:cs="Times New Roman"/>
                <w:b/>
                <w:sz w:val="20"/>
                <w:szCs w:val="20"/>
              </w:rPr>
            </w:pPr>
            <w:r>
              <w:rPr>
                <w:rStyle w:val="a6"/>
                <w:rFonts w:ascii="Times New Roman" w:eastAsia="Segoe UI" w:hAnsi="Times New Roman" w:cs="Segoe UI"/>
                <w:color w:val="0F1115"/>
                <w:kern w:val="0"/>
                <w:sz w:val="20"/>
                <w:szCs w:val="20"/>
                <w:lang w:bidi="ar"/>
              </w:rPr>
              <w:t>Interaction Term</w:t>
            </w:r>
          </w:p>
        </w:tc>
        <w:tc>
          <w:tcPr>
            <w:tcW w:w="2453" w:type="dxa"/>
            <w:tcBorders>
              <w:top w:val="single" w:sz="12" w:space="0" w:color="auto"/>
              <w:left w:val="nil"/>
              <w:bottom w:val="single" w:sz="8" w:space="0" w:color="auto"/>
              <w:right w:val="nil"/>
            </w:tcBorders>
            <w:vAlign w:val="center"/>
          </w:tcPr>
          <w:p w:rsidR="00E327B8" w:rsidRDefault="00000000">
            <w:pPr>
              <w:widowControl/>
              <w:spacing w:line="300" w:lineRule="atLeast"/>
              <w:rPr>
                <w:rFonts w:ascii="Times New Roman" w:eastAsia="黑体" w:hAnsi="Times New Roman" w:cs="Times New Roman"/>
                <w:b/>
                <w:sz w:val="20"/>
                <w:szCs w:val="20"/>
              </w:rPr>
            </w:pPr>
            <w:r>
              <w:rPr>
                <w:rStyle w:val="a6"/>
                <w:rFonts w:ascii="Times New Roman" w:eastAsia="Segoe UI" w:hAnsi="Times New Roman" w:cs="Segoe UI"/>
                <w:color w:val="0F1115"/>
                <w:kern w:val="0"/>
                <w:sz w:val="20"/>
                <w:szCs w:val="20"/>
                <w:lang w:bidi="ar"/>
              </w:rPr>
              <w:t>Model 1</w:t>
            </w:r>
          </w:p>
        </w:tc>
        <w:tc>
          <w:tcPr>
            <w:tcW w:w="1169" w:type="dxa"/>
            <w:tcBorders>
              <w:top w:val="single" w:sz="12" w:space="0" w:color="auto"/>
              <w:left w:val="nil"/>
              <w:bottom w:val="single" w:sz="8" w:space="0" w:color="auto"/>
              <w:right w:val="nil"/>
            </w:tcBorders>
            <w:vAlign w:val="center"/>
          </w:tcPr>
          <w:p w:rsidR="00E327B8" w:rsidRDefault="00E327B8">
            <w:pPr>
              <w:widowControl/>
              <w:spacing w:line="300" w:lineRule="atLeast"/>
              <w:rPr>
                <w:rFonts w:ascii="Times New Roman" w:eastAsia="黑体" w:hAnsi="Times New Roman" w:cs="Times New Roman"/>
                <w:b/>
                <w:sz w:val="20"/>
                <w:szCs w:val="20"/>
              </w:rPr>
            </w:pPr>
          </w:p>
        </w:tc>
        <w:tc>
          <w:tcPr>
            <w:tcW w:w="2453" w:type="dxa"/>
            <w:tcBorders>
              <w:top w:val="single" w:sz="12" w:space="0" w:color="auto"/>
              <w:left w:val="nil"/>
              <w:bottom w:val="single" w:sz="8" w:space="0" w:color="auto"/>
              <w:right w:val="nil"/>
            </w:tcBorders>
            <w:vAlign w:val="center"/>
          </w:tcPr>
          <w:p w:rsidR="00E327B8" w:rsidRDefault="00000000">
            <w:pPr>
              <w:widowControl/>
              <w:spacing w:line="300" w:lineRule="atLeast"/>
              <w:rPr>
                <w:rFonts w:ascii="Times New Roman" w:eastAsia="黑体" w:hAnsi="Times New Roman" w:cs="Times New Roman"/>
                <w:b/>
                <w:sz w:val="20"/>
                <w:szCs w:val="20"/>
              </w:rPr>
            </w:pPr>
            <w:r>
              <w:rPr>
                <w:rStyle w:val="a6"/>
                <w:rFonts w:ascii="Times New Roman" w:eastAsia="Segoe UI" w:hAnsi="Times New Roman" w:cs="Segoe UI"/>
                <w:color w:val="0F1115"/>
                <w:kern w:val="0"/>
                <w:sz w:val="20"/>
                <w:szCs w:val="20"/>
                <w:lang w:bidi="ar"/>
              </w:rPr>
              <w:t>Model 2</w:t>
            </w:r>
          </w:p>
        </w:tc>
        <w:tc>
          <w:tcPr>
            <w:tcW w:w="1169" w:type="dxa"/>
            <w:tcBorders>
              <w:top w:val="single" w:sz="12" w:space="0" w:color="auto"/>
              <w:left w:val="nil"/>
              <w:bottom w:val="single" w:sz="8" w:space="0" w:color="auto"/>
              <w:right w:val="nil"/>
            </w:tcBorders>
            <w:vAlign w:val="center"/>
          </w:tcPr>
          <w:p w:rsidR="00E327B8" w:rsidRDefault="00E327B8">
            <w:pPr>
              <w:widowControl/>
              <w:spacing w:line="300" w:lineRule="atLeast"/>
              <w:rPr>
                <w:rFonts w:ascii="Times New Roman" w:eastAsia="黑体" w:hAnsi="Times New Roman" w:cs="Times New Roman"/>
                <w:b/>
                <w:sz w:val="20"/>
                <w:szCs w:val="20"/>
              </w:rPr>
            </w:pPr>
          </w:p>
        </w:tc>
        <w:tc>
          <w:tcPr>
            <w:tcW w:w="2453" w:type="dxa"/>
            <w:tcBorders>
              <w:top w:val="single" w:sz="12" w:space="0" w:color="auto"/>
              <w:left w:val="nil"/>
              <w:bottom w:val="single" w:sz="8" w:space="0" w:color="auto"/>
              <w:right w:val="nil"/>
            </w:tcBorders>
            <w:vAlign w:val="center"/>
          </w:tcPr>
          <w:p w:rsidR="00E327B8" w:rsidRDefault="00000000">
            <w:pPr>
              <w:widowControl/>
              <w:spacing w:line="300" w:lineRule="atLeast"/>
              <w:rPr>
                <w:rFonts w:ascii="Times New Roman" w:eastAsia="黑体" w:hAnsi="Times New Roman" w:cs="Times New Roman"/>
                <w:b/>
                <w:sz w:val="20"/>
                <w:szCs w:val="20"/>
              </w:rPr>
            </w:pPr>
            <w:r>
              <w:rPr>
                <w:rStyle w:val="a6"/>
                <w:rFonts w:ascii="Times New Roman" w:eastAsia="Segoe UI" w:hAnsi="Times New Roman" w:cs="Segoe UI"/>
                <w:color w:val="0F1115"/>
                <w:kern w:val="0"/>
                <w:sz w:val="20"/>
                <w:szCs w:val="20"/>
                <w:lang w:bidi="ar"/>
              </w:rPr>
              <w:t>Model 3</w:t>
            </w:r>
          </w:p>
        </w:tc>
        <w:tc>
          <w:tcPr>
            <w:tcW w:w="1169" w:type="dxa"/>
            <w:tcBorders>
              <w:top w:val="single" w:sz="12" w:space="0" w:color="auto"/>
              <w:left w:val="nil"/>
              <w:bottom w:val="single" w:sz="8" w:space="0" w:color="auto"/>
              <w:right w:val="nil"/>
            </w:tcBorders>
            <w:vAlign w:val="center"/>
          </w:tcPr>
          <w:p w:rsidR="00E327B8" w:rsidRDefault="00E327B8">
            <w:pPr>
              <w:widowControl/>
              <w:spacing w:line="300" w:lineRule="atLeast"/>
              <w:rPr>
                <w:rFonts w:ascii="Times New Roman" w:eastAsia="黑体" w:hAnsi="Times New Roman" w:cs="Times New Roman"/>
                <w:b/>
                <w:i/>
                <w:iCs/>
                <w:sz w:val="20"/>
                <w:szCs w:val="20"/>
              </w:rPr>
            </w:pPr>
          </w:p>
        </w:tc>
      </w:tr>
      <w:tr w:rsidR="00E327B8">
        <w:trPr>
          <w:trHeight w:val="327"/>
          <w:tblHeader/>
          <w:jc w:val="center"/>
        </w:trPr>
        <w:tc>
          <w:tcPr>
            <w:tcW w:w="2631" w:type="dxa"/>
            <w:tcBorders>
              <w:top w:val="nil"/>
              <w:left w:val="nil"/>
              <w:bottom w:val="single" w:sz="8" w:space="0" w:color="auto"/>
              <w:right w:val="nil"/>
            </w:tcBorders>
            <w:vAlign w:val="center"/>
          </w:tcPr>
          <w:p w:rsidR="00E327B8" w:rsidRDefault="00E327B8">
            <w:pPr>
              <w:keepNext/>
              <w:snapToGrid w:val="0"/>
              <w:rPr>
                <w:rFonts w:ascii="Times New Roman" w:eastAsia="黑体" w:hAnsi="Times New Roman" w:cs="Times New Roman"/>
                <w:b/>
                <w:sz w:val="20"/>
                <w:szCs w:val="20"/>
              </w:rPr>
            </w:pPr>
          </w:p>
        </w:tc>
        <w:tc>
          <w:tcPr>
            <w:tcW w:w="2453" w:type="dxa"/>
            <w:tcBorders>
              <w:top w:val="single" w:sz="8" w:space="0" w:color="auto"/>
              <w:left w:val="nil"/>
              <w:bottom w:val="single" w:sz="8" w:space="0" w:color="auto"/>
              <w:right w:val="nil"/>
            </w:tcBorders>
            <w:vAlign w:val="center"/>
          </w:tcPr>
          <w:p w:rsidR="00E327B8" w:rsidRDefault="00000000">
            <w:pPr>
              <w:keepNext/>
              <w:snapToGrid w:val="0"/>
              <w:rPr>
                <w:rFonts w:ascii="Times New Roman" w:eastAsia="黑体" w:hAnsi="Times New Roman" w:cs="Times New Roman"/>
                <w:b/>
                <w:i/>
                <w:iCs/>
                <w:sz w:val="20"/>
                <w:szCs w:val="20"/>
              </w:rPr>
            </w:pPr>
            <w:r>
              <w:rPr>
                <w:rFonts w:ascii="Times New Roman" w:eastAsia="黑体" w:hAnsi="Times New Roman" w:cs="Times New Roman"/>
                <w:b/>
                <w:sz w:val="20"/>
                <w:szCs w:val="20"/>
                <w:lang w:bidi="ar"/>
              </w:rPr>
              <w:t>HR(95%</w:t>
            </w:r>
            <w:r>
              <w:rPr>
                <w:rFonts w:ascii="Times New Roman" w:eastAsia="黑体" w:hAnsi="Times New Roman" w:cs="Times New Roman"/>
                <w:b/>
                <w:i/>
                <w:iCs/>
                <w:sz w:val="20"/>
                <w:szCs w:val="20"/>
                <w:lang w:bidi="ar"/>
              </w:rPr>
              <w:t>CI</w:t>
            </w:r>
            <w:r>
              <w:rPr>
                <w:rFonts w:ascii="Times New Roman" w:eastAsia="黑体" w:hAnsi="Times New Roman" w:cs="Times New Roman"/>
                <w:b/>
                <w:sz w:val="20"/>
                <w:szCs w:val="20"/>
                <w:lang w:bidi="ar"/>
              </w:rPr>
              <w:t>)</w:t>
            </w:r>
          </w:p>
        </w:tc>
        <w:tc>
          <w:tcPr>
            <w:tcW w:w="1169" w:type="dxa"/>
            <w:tcBorders>
              <w:top w:val="single" w:sz="8" w:space="0" w:color="auto"/>
              <w:left w:val="nil"/>
              <w:bottom w:val="single" w:sz="8" w:space="0" w:color="auto"/>
              <w:right w:val="nil"/>
            </w:tcBorders>
            <w:vAlign w:val="center"/>
          </w:tcPr>
          <w:p w:rsidR="00E327B8" w:rsidRDefault="00000000">
            <w:pPr>
              <w:keepNext/>
              <w:snapToGrid w:val="0"/>
              <w:rPr>
                <w:rFonts w:ascii="Times New Roman" w:eastAsia="黑体" w:hAnsi="Times New Roman" w:cs="Times New Roman"/>
                <w:b/>
                <w:i/>
                <w:iCs/>
                <w:sz w:val="20"/>
                <w:szCs w:val="20"/>
              </w:rPr>
            </w:pPr>
            <w:r>
              <w:rPr>
                <w:rFonts w:ascii="Times New Roman" w:eastAsia="黑体" w:hAnsi="Times New Roman" w:cs="Times New Roman"/>
                <w:b/>
                <w:i/>
                <w:iCs/>
                <w:sz w:val="20"/>
                <w:szCs w:val="20"/>
                <w:lang w:bidi="ar"/>
              </w:rPr>
              <w:t>P</w:t>
            </w:r>
            <w:r>
              <w:rPr>
                <w:rFonts w:ascii="Times New Roman" w:eastAsia="黑体" w:hAnsi="Times New Roman" w:cs="Times New Roman" w:hint="eastAsia"/>
                <w:b/>
                <w:i/>
                <w:iCs/>
                <w:sz w:val="20"/>
                <w:szCs w:val="20"/>
                <w:lang w:bidi="ar"/>
              </w:rPr>
              <w:t xml:space="preserve"> value</w:t>
            </w:r>
          </w:p>
        </w:tc>
        <w:tc>
          <w:tcPr>
            <w:tcW w:w="2453" w:type="dxa"/>
            <w:tcBorders>
              <w:top w:val="single" w:sz="8" w:space="0" w:color="auto"/>
              <w:left w:val="nil"/>
              <w:bottom w:val="single" w:sz="8" w:space="0" w:color="auto"/>
              <w:right w:val="nil"/>
            </w:tcBorders>
            <w:vAlign w:val="center"/>
          </w:tcPr>
          <w:p w:rsidR="00E327B8" w:rsidRDefault="00000000">
            <w:pPr>
              <w:keepNext/>
              <w:snapToGrid w:val="0"/>
              <w:rPr>
                <w:rFonts w:ascii="Times New Roman" w:eastAsia="黑体" w:hAnsi="Times New Roman" w:cs="Times New Roman"/>
                <w:b/>
                <w:i/>
                <w:iCs/>
                <w:sz w:val="20"/>
                <w:szCs w:val="20"/>
              </w:rPr>
            </w:pPr>
            <w:r>
              <w:rPr>
                <w:rFonts w:ascii="Times New Roman" w:eastAsia="黑体" w:hAnsi="Times New Roman" w:cs="Times New Roman"/>
                <w:b/>
                <w:sz w:val="20"/>
                <w:szCs w:val="20"/>
                <w:lang w:bidi="ar"/>
              </w:rPr>
              <w:t>HR(95%</w:t>
            </w:r>
            <w:r>
              <w:rPr>
                <w:rFonts w:ascii="Times New Roman" w:eastAsia="黑体" w:hAnsi="Times New Roman" w:cs="Times New Roman"/>
                <w:b/>
                <w:i/>
                <w:iCs/>
                <w:sz w:val="20"/>
                <w:szCs w:val="20"/>
                <w:lang w:bidi="ar"/>
              </w:rPr>
              <w:t>CI</w:t>
            </w:r>
            <w:r>
              <w:rPr>
                <w:rFonts w:ascii="Times New Roman" w:eastAsia="黑体" w:hAnsi="Times New Roman" w:cs="Times New Roman"/>
                <w:b/>
                <w:sz w:val="20"/>
                <w:szCs w:val="20"/>
                <w:lang w:bidi="ar"/>
              </w:rPr>
              <w:t>)</w:t>
            </w:r>
          </w:p>
        </w:tc>
        <w:tc>
          <w:tcPr>
            <w:tcW w:w="1169" w:type="dxa"/>
            <w:tcBorders>
              <w:top w:val="single" w:sz="8" w:space="0" w:color="auto"/>
              <w:left w:val="nil"/>
              <w:bottom w:val="single" w:sz="8" w:space="0" w:color="auto"/>
              <w:right w:val="nil"/>
            </w:tcBorders>
            <w:vAlign w:val="center"/>
          </w:tcPr>
          <w:p w:rsidR="00E327B8" w:rsidRDefault="00000000">
            <w:pPr>
              <w:keepNext/>
              <w:snapToGrid w:val="0"/>
              <w:rPr>
                <w:rFonts w:ascii="Times New Roman" w:eastAsia="黑体" w:hAnsi="Times New Roman" w:cs="Times New Roman"/>
                <w:b/>
                <w:i/>
                <w:iCs/>
                <w:sz w:val="20"/>
                <w:szCs w:val="20"/>
              </w:rPr>
            </w:pPr>
            <w:r>
              <w:rPr>
                <w:rFonts w:ascii="Times New Roman" w:eastAsia="黑体" w:hAnsi="Times New Roman" w:cs="Times New Roman"/>
                <w:b/>
                <w:i/>
                <w:iCs/>
                <w:sz w:val="20"/>
                <w:szCs w:val="20"/>
                <w:lang w:bidi="ar"/>
              </w:rPr>
              <w:t>P</w:t>
            </w:r>
            <w:r>
              <w:rPr>
                <w:rFonts w:ascii="Times New Roman" w:eastAsia="黑体" w:hAnsi="Times New Roman" w:cs="Times New Roman" w:hint="eastAsia"/>
                <w:b/>
                <w:i/>
                <w:iCs/>
                <w:sz w:val="20"/>
                <w:szCs w:val="20"/>
                <w:lang w:bidi="ar"/>
              </w:rPr>
              <w:t xml:space="preserve"> value</w:t>
            </w:r>
          </w:p>
        </w:tc>
        <w:tc>
          <w:tcPr>
            <w:tcW w:w="2453" w:type="dxa"/>
            <w:tcBorders>
              <w:top w:val="single" w:sz="8" w:space="0" w:color="auto"/>
              <w:left w:val="nil"/>
              <w:bottom w:val="single" w:sz="8" w:space="0" w:color="auto"/>
              <w:right w:val="nil"/>
            </w:tcBorders>
            <w:vAlign w:val="center"/>
          </w:tcPr>
          <w:p w:rsidR="00E327B8" w:rsidRDefault="00000000">
            <w:pPr>
              <w:keepNext/>
              <w:snapToGrid w:val="0"/>
              <w:rPr>
                <w:rFonts w:ascii="Times New Roman" w:eastAsia="黑体" w:hAnsi="Times New Roman" w:cs="Times New Roman"/>
                <w:b/>
                <w:i/>
                <w:iCs/>
                <w:sz w:val="20"/>
                <w:szCs w:val="20"/>
              </w:rPr>
            </w:pPr>
            <w:r>
              <w:rPr>
                <w:rFonts w:ascii="Times New Roman" w:eastAsia="黑体" w:hAnsi="Times New Roman" w:cs="Times New Roman"/>
                <w:b/>
                <w:sz w:val="20"/>
                <w:szCs w:val="20"/>
                <w:lang w:bidi="ar"/>
              </w:rPr>
              <w:t>HR(95%</w:t>
            </w:r>
            <w:r>
              <w:rPr>
                <w:rFonts w:ascii="Times New Roman" w:eastAsia="黑体" w:hAnsi="Times New Roman" w:cs="Times New Roman"/>
                <w:b/>
                <w:i/>
                <w:iCs/>
                <w:sz w:val="20"/>
                <w:szCs w:val="20"/>
                <w:lang w:bidi="ar"/>
              </w:rPr>
              <w:t>CI</w:t>
            </w:r>
            <w:r>
              <w:rPr>
                <w:rFonts w:ascii="Times New Roman" w:eastAsia="黑体" w:hAnsi="Times New Roman" w:cs="Times New Roman"/>
                <w:b/>
                <w:sz w:val="20"/>
                <w:szCs w:val="20"/>
                <w:lang w:bidi="ar"/>
              </w:rPr>
              <w:t>)</w:t>
            </w:r>
          </w:p>
        </w:tc>
        <w:tc>
          <w:tcPr>
            <w:tcW w:w="1169" w:type="dxa"/>
            <w:tcBorders>
              <w:top w:val="single" w:sz="8" w:space="0" w:color="auto"/>
              <w:left w:val="nil"/>
              <w:bottom w:val="single" w:sz="8" w:space="0" w:color="auto"/>
              <w:right w:val="nil"/>
            </w:tcBorders>
            <w:vAlign w:val="center"/>
          </w:tcPr>
          <w:p w:rsidR="00E327B8" w:rsidRDefault="00000000">
            <w:pPr>
              <w:keepNext/>
              <w:snapToGrid w:val="0"/>
              <w:rPr>
                <w:rFonts w:ascii="Times New Roman" w:eastAsia="黑体" w:hAnsi="Times New Roman" w:cs="Times New Roman"/>
                <w:b/>
                <w:i/>
                <w:iCs/>
                <w:sz w:val="20"/>
                <w:szCs w:val="20"/>
              </w:rPr>
            </w:pPr>
            <w:r>
              <w:rPr>
                <w:rFonts w:ascii="Times New Roman" w:eastAsia="黑体" w:hAnsi="Times New Roman" w:cs="Times New Roman"/>
                <w:b/>
                <w:i/>
                <w:iCs/>
                <w:sz w:val="20"/>
                <w:szCs w:val="20"/>
                <w:lang w:bidi="ar"/>
              </w:rPr>
              <w:t>P</w:t>
            </w:r>
            <w:r>
              <w:rPr>
                <w:rFonts w:ascii="Times New Roman" w:eastAsia="黑体" w:hAnsi="Times New Roman" w:cs="Times New Roman" w:hint="eastAsia"/>
                <w:b/>
                <w:i/>
                <w:iCs/>
                <w:sz w:val="20"/>
                <w:szCs w:val="20"/>
                <w:lang w:bidi="ar"/>
              </w:rPr>
              <w:t xml:space="preserve"> value</w:t>
            </w:r>
          </w:p>
        </w:tc>
      </w:tr>
      <w:tr w:rsidR="00E327B8">
        <w:trPr>
          <w:trHeight w:val="265"/>
          <w:jc w:val="center"/>
        </w:trPr>
        <w:tc>
          <w:tcPr>
            <w:tcW w:w="2631" w:type="dxa"/>
            <w:tcBorders>
              <w:top w:val="single" w:sz="8" w:space="0" w:color="auto"/>
              <w:left w:val="nil"/>
              <w:bottom w:val="nil"/>
              <w:right w:val="nil"/>
            </w:tcBorders>
            <w:vAlign w:val="center"/>
          </w:tcPr>
          <w:p w:rsidR="00E327B8" w:rsidRDefault="00000000">
            <w:pPr>
              <w:pStyle w:val="a4"/>
              <w:keepNext/>
              <w:snapToGrid w:val="0"/>
              <w:jc w:val="both"/>
              <w:rPr>
                <w:rFonts w:ascii="Times New Roman" w:eastAsia="Lucida Console" w:hAnsi="Times New Roman"/>
                <w:sz w:val="20"/>
                <w:szCs w:val="20"/>
              </w:rPr>
            </w:pPr>
            <w:r>
              <w:rPr>
                <w:rFonts w:ascii="Times New Roman" w:eastAsia="Lucida Console" w:hAnsi="Times New Roman"/>
                <w:b/>
                <w:bCs/>
                <w:sz w:val="20"/>
                <w:szCs w:val="20"/>
                <w:lang w:bidi="ar"/>
              </w:rPr>
              <w:t>WSI*TyG-WWI</w:t>
            </w:r>
          </w:p>
        </w:tc>
        <w:tc>
          <w:tcPr>
            <w:tcW w:w="2453" w:type="dxa"/>
            <w:tcBorders>
              <w:top w:val="single" w:sz="8" w:space="0" w:color="auto"/>
              <w:left w:val="nil"/>
              <w:bottom w:val="nil"/>
              <w:right w:val="nil"/>
            </w:tcBorders>
            <w:vAlign w:val="center"/>
          </w:tcPr>
          <w:p w:rsidR="00E327B8" w:rsidRDefault="00E327B8">
            <w:pPr>
              <w:pStyle w:val="HTML"/>
              <w:widowControl/>
              <w:shd w:val="clear" w:color="auto" w:fill="FFFFFF"/>
              <w:wordWrap w:val="0"/>
              <w:snapToGrid w:val="0"/>
              <w:jc w:val="both"/>
              <w:rPr>
                <w:rFonts w:ascii="Times New Roman" w:eastAsia="Lucida Console" w:hAnsi="Times New Roman" w:hint="default"/>
                <w:sz w:val="20"/>
                <w:szCs w:val="20"/>
                <w:shd w:val="clear" w:color="auto" w:fill="FFFFFF"/>
              </w:rPr>
            </w:pPr>
          </w:p>
        </w:tc>
        <w:tc>
          <w:tcPr>
            <w:tcW w:w="1169" w:type="dxa"/>
            <w:tcBorders>
              <w:top w:val="single" w:sz="8" w:space="0" w:color="auto"/>
              <w:left w:val="nil"/>
              <w:bottom w:val="nil"/>
              <w:right w:val="nil"/>
            </w:tcBorders>
            <w:vAlign w:val="center"/>
          </w:tcPr>
          <w:p w:rsidR="00E327B8" w:rsidRDefault="00000000">
            <w:pPr>
              <w:pStyle w:val="HTML"/>
              <w:widowControl/>
              <w:shd w:val="clear" w:color="auto" w:fill="FFFFFF"/>
              <w:wordWrap w:val="0"/>
              <w:snapToGrid w:val="0"/>
              <w:jc w:val="both"/>
              <w:rPr>
                <w:rFonts w:ascii="Times New Roman" w:eastAsia="Lucida Console"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single" w:sz="8" w:space="0" w:color="auto"/>
              <w:left w:val="nil"/>
              <w:bottom w:val="nil"/>
              <w:right w:val="nil"/>
            </w:tcBorders>
            <w:vAlign w:val="center"/>
          </w:tcPr>
          <w:p w:rsidR="00E327B8" w:rsidRDefault="00E327B8">
            <w:pPr>
              <w:pStyle w:val="HTML"/>
              <w:widowControl/>
              <w:shd w:val="clear" w:color="auto" w:fill="FFFFFF"/>
              <w:wordWrap w:val="0"/>
              <w:snapToGrid w:val="0"/>
              <w:jc w:val="both"/>
              <w:rPr>
                <w:rFonts w:ascii="Times New Roman" w:eastAsia="Lucida Console" w:hAnsi="Times New Roman" w:hint="default"/>
                <w:sz w:val="20"/>
                <w:szCs w:val="20"/>
                <w:shd w:val="clear" w:color="auto" w:fill="FFFFFF"/>
              </w:rPr>
            </w:pPr>
          </w:p>
        </w:tc>
        <w:tc>
          <w:tcPr>
            <w:tcW w:w="1169" w:type="dxa"/>
            <w:tcBorders>
              <w:top w:val="single" w:sz="8" w:space="0" w:color="auto"/>
              <w:left w:val="nil"/>
              <w:bottom w:val="nil"/>
              <w:right w:val="nil"/>
            </w:tcBorders>
            <w:vAlign w:val="center"/>
          </w:tcPr>
          <w:p w:rsidR="00E327B8" w:rsidRDefault="00000000">
            <w:pPr>
              <w:pStyle w:val="HTML"/>
              <w:widowControl/>
              <w:shd w:val="clear" w:color="auto" w:fill="FFFFFF"/>
              <w:wordWrap w:val="0"/>
              <w:snapToGrid w:val="0"/>
              <w:jc w:val="both"/>
              <w:rPr>
                <w:rFonts w:ascii="Times New Roman" w:eastAsia="Lucida Console"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single" w:sz="8" w:space="0" w:color="auto"/>
              <w:left w:val="nil"/>
              <w:bottom w:val="nil"/>
              <w:right w:val="nil"/>
            </w:tcBorders>
            <w:vAlign w:val="center"/>
          </w:tcPr>
          <w:p w:rsidR="00E327B8" w:rsidRDefault="00E327B8">
            <w:pPr>
              <w:pStyle w:val="a4"/>
              <w:keepNext/>
              <w:snapToGrid w:val="0"/>
              <w:jc w:val="both"/>
              <w:rPr>
                <w:rFonts w:ascii="Times New Roman" w:eastAsia="Lucida Console" w:hAnsi="Times New Roman"/>
                <w:sz w:val="20"/>
                <w:szCs w:val="20"/>
              </w:rPr>
            </w:pPr>
          </w:p>
        </w:tc>
        <w:tc>
          <w:tcPr>
            <w:tcW w:w="1169" w:type="dxa"/>
            <w:tcBorders>
              <w:top w:val="single" w:sz="8" w:space="0" w:color="auto"/>
              <w:left w:val="nil"/>
              <w:bottom w:val="nil"/>
              <w:right w:val="nil"/>
            </w:tcBorders>
            <w:vAlign w:val="center"/>
          </w:tcPr>
          <w:p w:rsidR="00E327B8" w:rsidRDefault="00000000">
            <w:pPr>
              <w:pStyle w:val="a4"/>
              <w:keepNext/>
              <w:snapToGrid w:val="0"/>
              <w:jc w:val="both"/>
              <w:rPr>
                <w:rFonts w:ascii="Times New Roman" w:eastAsia="Lucida Console" w:hAnsi="Times New Roman"/>
                <w:sz w:val="20"/>
                <w:szCs w:val="20"/>
              </w:rPr>
            </w:pPr>
            <w:r>
              <w:rPr>
                <w:rFonts w:ascii="Times New Roman" w:eastAsia="宋体" w:hAnsi="Times New Roman"/>
                <w:sz w:val="20"/>
                <w:szCs w:val="20"/>
                <w:lang w:bidi="ar"/>
              </w:rPr>
              <w:t>&lt;0.001</w:t>
            </w:r>
          </w:p>
        </w:tc>
      </w:tr>
      <w:tr w:rsidR="00E327B8">
        <w:trPr>
          <w:trHeight w:val="228"/>
          <w:jc w:val="center"/>
        </w:trPr>
        <w:tc>
          <w:tcPr>
            <w:tcW w:w="2631" w:type="dxa"/>
            <w:tcBorders>
              <w:top w:val="nil"/>
              <w:left w:val="nil"/>
              <w:bottom w:val="nil"/>
              <w:right w:val="nil"/>
            </w:tcBorders>
            <w:vAlign w:val="center"/>
          </w:tcPr>
          <w:p w:rsidR="00E327B8" w:rsidRDefault="00000000">
            <w:pPr>
              <w:pStyle w:val="a4"/>
              <w:snapToGrid w:val="0"/>
              <w:jc w:val="both"/>
              <w:rPr>
                <w:rFonts w:ascii="Times New Roman" w:eastAsia="宋体" w:hAnsi="Times New Roman"/>
                <w:sz w:val="20"/>
                <w:szCs w:val="20"/>
              </w:rPr>
            </w:pPr>
            <w:r>
              <w:rPr>
                <w:rFonts w:ascii="Times New Roman" w:eastAsia="宋体" w:hAnsi="Times New Roman"/>
                <w:sz w:val="20"/>
                <w:szCs w:val="20"/>
                <w:lang w:bidi="ar"/>
              </w:rPr>
              <w:t>WSIQ1*TyG-WWIQ1</w:t>
            </w:r>
          </w:p>
        </w:tc>
        <w:tc>
          <w:tcPr>
            <w:tcW w:w="2453" w:type="dxa"/>
            <w:tcBorders>
              <w:top w:val="nil"/>
              <w:left w:val="nil"/>
              <w:bottom w:val="nil"/>
              <w:right w:val="nil"/>
            </w:tcBorders>
            <w:vAlign w:val="center"/>
          </w:tcPr>
          <w:p w:rsidR="00E327B8" w:rsidRDefault="00000000">
            <w:pPr>
              <w:pStyle w:val="a4"/>
              <w:keepNext/>
              <w:snapToGrid w:val="0"/>
              <w:jc w:val="both"/>
              <w:rPr>
                <w:rFonts w:ascii="Times New Roman" w:eastAsia="宋体" w:hAnsi="Times New Roman"/>
                <w:sz w:val="20"/>
                <w:szCs w:val="20"/>
              </w:rPr>
            </w:pPr>
            <w:r>
              <w:rPr>
                <w:rFonts w:ascii="Times New Roman" w:eastAsia="宋体" w:hAnsi="Times New Roman"/>
                <w:sz w:val="20"/>
                <w:szCs w:val="20"/>
                <w:lang w:bidi="ar"/>
              </w:rPr>
              <w:t>ref</w:t>
            </w:r>
          </w:p>
        </w:tc>
        <w:tc>
          <w:tcPr>
            <w:tcW w:w="1169" w:type="dxa"/>
            <w:tcBorders>
              <w:top w:val="nil"/>
              <w:left w:val="nil"/>
              <w:bottom w:val="nil"/>
              <w:right w:val="nil"/>
            </w:tcBorders>
            <w:vAlign w:val="center"/>
          </w:tcPr>
          <w:p w:rsidR="00E327B8" w:rsidRDefault="00000000">
            <w:pPr>
              <w:pStyle w:val="a4"/>
              <w:keepNext/>
              <w:snapToGrid w:val="0"/>
              <w:jc w:val="both"/>
              <w:rPr>
                <w:rFonts w:ascii="Times New Roman" w:eastAsia="宋体" w:hAnsi="Times New Roman"/>
                <w:sz w:val="20"/>
                <w:szCs w:val="20"/>
              </w:rPr>
            </w:pPr>
            <w:r>
              <w:rPr>
                <w:rFonts w:ascii="Times New Roman" w:eastAsia="宋体" w:hAnsi="Times New Roman"/>
                <w:sz w:val="20"/>
                <w:szCs w:val="20"/>
                <w:lang w:bidi="ar"/>
              </w:rPr>
              <w:t>ref</w:t>
            </w:r>
          </w:p>
        </w:tc>
        <w:tc>
          <w:tcPr>
            <w:tcW w:w="2453" w:type="dxa"/>
            <w:tcBorders>
              <w:top w:val="nil"/>
              <w:left w:val="nil"/>
              <w:bottom w:val="nil"/>
              <w:right w:val="nil"/>
            </w:tcBorders>
            <w:vAlign w:val="center"/>
          </w:tcPr>
          <w:p w:rsidR="00E327B8" w:rsidRDefault="00000000">
            <w:pPr>
              <w:pStyle w:val="a4"/>
              <w:keepNext/>
              <w:snapToGrid w:val="0"/>
              <w:jc w:val="both"/>
              <w:rPr>
                <w:rFonts w:ascii="Times New Roman" w:eastAsia="宋体" w:hAnsi="Times New Roman"/>
                <w:sz w:val="20"/>
                <w:szCs w:val="20"/>
              </w:rPr>
            </w:pPr>
            <w:r>
              <w:rPr>
                <w:rFonts w:ascii="Times New Roman" w:eastAsia="宋体" w:hAnsi="Times New Roman"/>
                <w:sz w:val="20"/>
                <w:szCs w:val="20"/>
                <w:lang w:bidi="ar"/>
              </w:rPr>
              <w:t>ref</w:t>
            </w:r>
          </w:p>
        </w:tc>
        <w:tc>
          <w:tcPr>
            <w:tcW w:w="1169" w:type="dxa"/>
            <w:tcBorders>
              <w:top w:val="nil"/>
              <w:left w:val="nil"/>
              <w:bottom w:val="nil"/>
              <w:right w:val="nil"/>
            </w:tcBorders>
            <w:vAlign w:val="center"/>
          </w:tcPr>
          <w:p w:rsidR="00E327B8" w:rsidRDefault="00000000">
            <w:pPr>
              <w:pStyle w:val="a4"/>
              <w:keepNext/>
              <w:snapToGrid w:val="0"/>
              <w:jc w:val="both"/>
              <w:rPr>
                <w:rFonts w:ascii="Times New Roman" w:eastAsia="宋体" w:hAnsi="Times New Roman"/>
                <w:sz w:val="20"/>
                <w:szCs w:val="20"/>
              </w:rPr>
            </w:pPr>
            <w:r>
              <w:rPr>
                <w:rFonts w:ascii="Times New Roman" w:eastAsia="宋体" w:hAnsi="Times New Roman"/>
                <w:sz w:val="20"/>
                <w:szCs w:val="20"/>
                <w:lang w:bidi="ar"/>
              </w:rPr>
              <w:t>ref</w:t>
            </w:r>
          </w:p>
        </w:tc>
        <w:tc>
          <w:tcPr>
            <w:tcW w:w="2453" w:type="dxa"/>
            <w:tcBorders>
              <w:top w:val="nil"/>
              <w:left w:val="nil"/>
              <w:bottom w:val="nil"/>
              <w:right w:val="nil"/>
            </w:tcBorders>
            <w:vAlign w:val="center"/>
          </w:tcPr>
          <w:p w:rsidR="00E327B8" w:rsidRDefault="00000000">
            <w:pPr>
              <w:pStyle w:val="a4"/>
              <w:keepNext/>
              <w:snapToGrid w:val="0"/>
              <w:jc w:val="both"/>
              <w:rPr>
                <w:rFonts w:ascii="Times New Roman" w:eastAsia="宋体" w:hAnsi="Times New Roman"/>
                <w:sz w:val="20"/>
                <w:szCs w:val="20"/>
              </w:rPr>
            </w:pPr>
            <w:r>
              <w:rPr>
                <w:rFonts w:ascii="Times New Roman" w:eastAsia="宋体" w:hAnsi="Times New Roman"/>
                <w:sz w:val="20"/>
                <w:szCs w:val="20"/>
                <w:lang w:bidi="ar"/>
              </w:rPr>
              <w:t>ref</w:t>
            </w:r>
          </w:p>
        </w:tc>
        <w:tc>
          <w:tcPr>
            <w:tcW w:w="1169" w:type="dxa"/>
            <w:tcBorders>
              <w:top w:val="nil"/>
              <w:left w:val="nil"/>
              <w:bottom w:val="nil"/>
              <w:right w:val="nil"/>
            </w:tcBorders>
            <w:vAlign w:val="center"/>
          </w:tcPr>
          <w:p w:rsidR="00E327B8" w:rsidRDefault="00000000">
            <w:pPr>
              <w:pStyle w:val="a4"/>
              <w:keepNext/>
              <w:snapToGrid w:val="0"/>
              <w:jc w:val="both"/>
              <w:rPr>
                <w:rFonts w:ascii="Times New Roman" w:eastAsia="宋体" w:hAnsi="Times New Roman"/>
                <w:sz w:val="20"/>
                <w:szCs w:val="20"/>
              </w:rPr>
            </w:pPr>
            <w:r>
              <w:rPr>
                <w:rFonts w:ascii="Times New Roman" w:eastAsia="宋体" w:hAnsi="Times New Roman"/>
                <w:sz w:val="20"/>
                <w:szCs w:val="20"/>
                <w:lang w:bidi="ar"/>
              </w:rPr>
              <w:t>ref</w:t>
            </w:r>
          </w:p>
        </w:tc>
      </w:tr>
      <w:tr w:rsidR="00E327B8">
        <w:trPr>
          <w:trHeight w:val="228"/>
          <w:jc w:val="center"/>
        </w:trPr>
        <w:tc>
          <w:tcPr>
            <w:tcW w:w="2631" w:type="dxa"/>
            <w:tcBorders>
              <w:top w:val="nil"/>
              <w:left w:val="nil"/>
              <w:bottom w:val="nil"/>
              <w:right w:val="nil"/>
            </w:tcBorders>
            <w:vAlign w:val="center"/>
          </w:tcPr>
          <w:p w:rsidR="00E327B8" w:rsidRDefault="00000000">
            <w:pPr>
              <w:pStyle w:val="a4"/>
              <w:snapToGrid w:val="0"/>
              <w:jc w:val="both"/>
              <w:rPr>
                <w:rFonts w:ascii="Times New Roman" w:eastAsia="宋体" w:hAnsi="Times New Roman"/>
                <w:sz w:val="20"/>
                <w:szCs w:val="20"/>
              </w:rPr>
            </w:pPr>
            <w:r>
              <w:rPr>
                <w:rFonts w:ascii="Times New Roman" w:eastAsia="宋体" w:hAnsi="Times New Roman"/>
                <w:sz w:val="20"/>
                <w:szCs w:val="20"/>
                <w:lang w:bidi="ar"/>
              </w:rPr>
              <w:t>WSIQ2*TyG-WWIQ2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1.284(1.031,1.600)</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0.026</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1.154(1.023,1.302)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0.020</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1.138(1.076,1.203)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WSIQ2*TyG-WWIQ3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1.668(1.366,2.038)</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1.523(1.245,1.864)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1.404(1.146,1.721)</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WSIQ2*TyG-WWIQ4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1.520(1.257,1.837)</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1.665(1.371,2.022)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1.636(1.346,1.989)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pStyle w:val="a4"/>
              <w:snapToGrid w:val="0"/>
              <w:jc w:val="both"/>
              <w:rPr>
                <w:rFonts w:ascii="Times New Roman" w:eastAsia="宋体" w:hAnsi="Times New Roman"/>
                <w:sz w:val="20"/>
                <w:szCs w:val="20"/>
              </w:rPr>
            </w:pPr>
            <w:r>
              <w:rPr>
                <w:rFonts w:ascii="Times New Roman" w:eastAsia="宋体" w:hAnsi="Times New Roman"/>
                <w:sz w:val="20"/>
                <w:szCs w:val="20"/>
                <w:lang w:bidi="ar"/>
              </w:rPr>
              <w:t>WSIQ3*TyG-WWIQ2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1.532(1.254,1.872)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1.514(1.236,1.853)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1.398(1.141,1.713)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WSIQ3*TyG-WWIQ3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1.550(1.279,1.878)</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1.386(1.141,1.682)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1.287(1.060,1.564)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0.011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WSIQ3*TyG-WWIQ4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1.762(1.447,2.145)</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1.709(1.399,2.088)</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1.603(1.310,1.962)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pStyle w:val="a4"/>
              <w:snapToGrid w:val="0"/>
              <w:jc w:val="both"/>
              <w:rPr>
                <w:rFonts w:ascii="Times New Roman" w:eastAsia="宋体" w:hAnsi="Times New Roman"/>
                <w:sz w:val="20"/>
                <w:szCs w:val="20"/>
              </w:rPr>
            </w:pPr>
            <w:r>
              <w:rPr>
                <w:rFonts w:ascii="Times New Roman" w:eastAsia="宋体" w:hAnsi="Times New Roman"/>
                <w:sz w:val="20"/>
                <w:szCs w:val="20"/>
                <w:lang w:bidi="ar"/>
              </w:rPr>
              <w:t>WSIQ4*TyG-WWIQ2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1.324(1.092,1.605)</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1.251(1.028,1.523)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0.025</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1.213(0.995,1.478)</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0.055</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WSIQ4*TyG-WWIQ3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1.602(1.339,1.917)</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1.535(1.281,1.840)</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1.420(1.182,1.705)</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WSIQ4*TyG-WWIQ4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1.966(1.636,2.361)</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1.547(1.285,1.861)</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1.578(1.310,1.900)</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b/>
                <w:bCs/>
                <w:sz w:val="20"/>
                <w:szCs w:val="20"/>
                <w:lang w:bidi="ar"/>
              </w:rPr>
              <w:t>WSI*TyG-WHtR</w:t>
            </w:r>
          </w:p>
        </w:tc>
        <w:tc>
          <w:tcPr>
            <w:tcW w:w="2453" w:type="dxa"/>
            <w:tcBorders>
              <w:top w:val="nil"/>
              <w:left w:val="nil"/>
              <w:bottom w:val="nil"/>
              <w:right w:val="nil"/>
            </w:tcBorders>
            <w:vAlign w:val="center"/>
          </w:tcPr>
          <w:p w:rsidR="00E327B8" w:rsidRDefault="00E327B8">
            <w:pPr>
              <w:pStyle w:val="HTML"/>
              <w:widowControl/>
              <w:shd w:val="clear" w:color="auto" w:fill="FFFFFF"/>
              <w:wordWrap w:val="0"/>
              <w:snapToGrid w:val="0"/>
              <w:jc w:val="both"/>
              <w:rPr>
                <w:rFonts w:ascii="Times New Roman" w:hAnsi="Times New Roman" w:hint="default"/>
                <w:sz w:val="20"/>
                <w:szCs w:val="20"/>
                <w:shd w:val="clear" w:color="auto" w:fill="FFFFFF"/>
              </w:rPr>
            </w:pP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E327B8">
            <w:pPr>
              <w:pStyle w:val="HTML"/>
              <w:widowControl/>
              <w:shd w:val="clear" w:color="auto" w:fill="FFFFFF"/>
              <w:wordWrap w:val="0"/>
              <w:snapToGrid w:val="0"/>
              <w:jc w:val="both"/>
              <w:rPr>
                <w:rFonts w:ascii="Times New Roman" w:hAnsi="Times New Roman" w:hint="default"/>
                <w:sz w:val="20"/>
                <w:szCs w:val="20"/>
                <w:shd w:val="clear" w:color="auto" w:fill="FFFFFF"/>
              </w:rPr>
            </w:pP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E327B8">
            <w:pPr>
              <w:pStyle w:val="HTML"/>
              <w:widowControl/>
              <w:shd w:val="clear" w:color="auto" w:fill="FFFFFF"/>
              <w:wordWrap w:val="0"/>
              <w:snapToGrid w:val="0"/>
              <w:jc w:val="both"/>
              <w:rPr>
                <w:rFonts w:ascii="Times New Roman" w:hAnsi="Times New Roman" w:hint="default"/>
                <w:sz w:val="20"/>
                <w:szCs w:val="20"/>
                <w:shd w:val="clear" w:color="auto" w:fill="FFFFFF"/>
              </w:rPr>
            </w:pP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WSIQ1*TyG-WHtRQ1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WSIQ2*TyG-WHtRQ2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1.106(0.887,1.380)</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0.372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1.092(0.876,1.363)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0.433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1.037(0.831,1.294)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0.746</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WSIQ2*TyG-WHtRQ3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1.200(0.967,1.488)</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0.098</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1.125(0.906,1.396)</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0.286</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1.068(0.860,1.328)</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0.551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WSIQ2*TyG-WHtRQ4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1.205(0.980,1.482)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0.077</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1.142(0.928,1.405)</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0.209</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1.206(0.981,1.484)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0.076</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WSIQ3*TyG-WHtRQ2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1.437(1.155,1.788)</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1.265(1.017,1.575)</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0.035</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1.211(0.973,1.509)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0.087</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WSIQ3*TyG-WHtRQ3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1.131(0.905,1.413)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0.279</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1.086(0.870,1.356)</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0.466</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1.024(0.819,1.280)</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0.836</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WSIQ3*TyG-WHtRQ4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1.484(1.237,1.779)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1.177(0.981,1.413)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0.079</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1.143(0.952,1.373)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0.153</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WSIQ4*TyG-WHtRQ2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1.685(1.402,2.023)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1.468(1.220,1.767)</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1.376(1.143,1.658)</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WSIQ4*TyG-WHtRQ3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1.482(1.236,1.777)</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1.343(1.120,1.612)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1.257(1.047,1.509)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0.014</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WSIQ4*TyG-WHtRQ4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1.619(1.360,1.926)</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1.423(1.195,1.694)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1.330(1.118,1.585)</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b/>
                <w:bCs/>
                <w:sz w:val="20"/>
                <w:szCs w:val="20"/>
                <w:lang w:bidi="ar"/>
              </w:rPr>
              <w:t>WSI*TyG-BMI</w:t>
            </w:r>
          </w:p>
        </w:tc>
        <w:tc>
          <w:tcPr>
            <w:tcW w:w="2453" w:type="dxa"/>
            <w:tcBorders>
              <w:top w:val="nil"/>
              <w:left w:val="nil"/>
              <w:bottom w:val="nil"/>
              <w:right w:val="nil"/>
            </w:tcBorders>
            <w:vAlign w:val="center"/>
          </w:tcPr>
          <w:p w:rsidR="00E327B8" w:rsidRDefault="00E327B8">
            <w:pPr>
              <w:pStyle w:val="HTML"/>
              <w:widowControl/>
              <w:shd w:val="clear" w:color="auto" w:fill="FFFFFF"/>
              <w:wordWrap w:val="0"/>
              <w:snapToGrid w:val="0"/>
              <w:jc w:val="both"/>
              <w:rPr>
                <w:rFonts w:ascii="Times New Roman" w:hAnsi="Times New Roman" w:hint="default"/>
                <w:sz w:val="20"/>
                <w:szCs w:val="20"/>
                <w:shd w:val="clear" w:color="auto" w:fill="FFFFFF"/>
              </w:rPr>
            </w:pP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E327B8">
            <w:pPr>
              <w:pStyle w:val="HTML"/>
              <w:widowControl/>
              <w:shd w:val="clear" w:color="auto" w:fill="FFFFFF"/>
              <w:wordWrap w:val="0"/>
              <w:snapToGrid w:val="0"/>
              <w:jc w:val="both"/>
              <w:rPr>
                <w:rFonts w:ascii="Times New Roman" w:hAnsi="Times New Roman" w:hint="default"/>
                <w:sz w:val="20"/>
                <w:szCs w:val="20"/>
                <w:shd w:val="clear" w:color="auto" w:fill="FFFFFF"/>
              </w:rPr>
            </w:pP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E327B8">
            <w:pPr>
              <w:pStyle w:val="HTML"/>
              <w:widowControl/>
              <w:shd w:val="clear" w:color="auto" w:fill="FFFFFF"/>
              <w:wordWrap w:val="0"/>
              <w:snapToGrid w:val="0"/>
              <w:jc w:val="both"/>
              <w:rPr>
                <w:rFonts w:ascii="Times New Roman" w:hAnsi="Times New Roman" w:hint="default"/>
                <w:sz w:val="20"/>
                <w:szCs w:val="20"/>
                <w:shd w:val="clear" w:color="auto" w:fill="FFFFFF"/>
              </w:rPr>
            </w:pP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WSIQ1*TyG-BMIQ1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WSIQ2*TyG-BMIQ2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1.244(0.770,2.008)</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0.372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1.096(0.687,1.749)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0.700</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1.051(0.757,1.459)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0.767</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WSIQ2*TyG-BMIQ3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1.243(0.990,1.561)</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0.061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1.400(1.113,1.762)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1.379(1.096,1.735)</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0.006</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WSIQ2*TyG-BMIQ4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1.721(1.430,2.071)</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1.529(1.268,1.842)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1.461(1.210,1.763)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WSIQ3*TyG-BMIQ2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1.430(1.169,1.750)</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1.410(1.153,1.724)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1.411(1.155,1.725)</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WSIQ3*TyG-BMIQ3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1.682(1.379,2.052)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1.485(1.213,1.818)</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1.465(1.197,1.793)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WSIQ3*TyG-BMIQ4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1.567(1.304,1.884)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1.544(1.286,1.855)</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1.565(1.303,1.880)</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65"/>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WSIQ4*TyG-BMIQ2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1.596(1.336,1.907)</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1.473(1.233,1.761)</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1.499(1.254,1.792)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WSIQ4*TyG-BMIQ3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1.721(1.430,2.071)</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1.529(1.268,1.842)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1.552(1.287,1.871)</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WSIQ4*TyG-BMIQ4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1.790(1.516,2.114)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1.590(1.347,1.878)</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1.619(1.371,1.911)</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b/>
                <w:bCs/>
                <w:sz w:val="20"/>
                <w:szCs w:val="20"/>
                <w:lang w:bidi="ar"/>
              </w:rPr>
              <w:t>WSI*TyG-WC</w:t>
            </w:r>
          </w:p>
        </w:tc>
        <w:tc>
          <w:tcPr>
            <w:tcW w:w="2453" w:type="dxa"/>
            <w:tcBorders>
              <w:top w:val="nil"/>
              <w:left w:val="nil"/>
              <w:bottom w:val="nil"/>
              <w:right w:val="nil"/>
            </w:tcBorders>
            <w:vAlign w:val="center"/>
          </w:tcPr>
          <w:p w:rsidR="00E327B8" w:rsidRDefault="00E327B8">
            <w:pPr>
              <w:pStyle w:val="HTML"/>
              <w:widowControl/>
              <w:shd w:val="clear" w:color="auto" w:fill="FFFFFF"/>
              <w:wordWrap w:val="0"/>
              <w:snapToGrid w:val="0"/>
              <w:jc w:val="both"/>
              <w:rPr>
                <w:rFonts w:ascii="Times New Roman" w:hAnsi="Times New Roman" w:hint="default"/>
                <w:sz w:val="20"/>
                <w:szCs w:val="20"/>
                <w:shd w:val="clear" w:color="auto" w:fill="FFFFFF"/>
              </w:rPr>
            </w:pP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E327B8">
            <w:pPr>
              <w:pStyle w:val="HTML"/>
              <w:widowControl/>
              <w:shd w:val="clear" w:color="auto" w:fill="FFFFFF"/>
              <w:wordWrap w:val="0"/>
              <w:snapToGrid w:val="0"/>
              <w:jc w:val="both"/>
              <w:rPr>
                <w:rFonts w:ascii="Times New Roman" w:hAnsi="Times New Roman" w:hint="default"/>
                <w:sz w:val="20"/>
                <w:szCs w:val="20"/>
                <w:shd w:val="clear" w:color="auto" w:fill="FFFFFF"/>
              </w:rPr>
            </w:pP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E327B8">
            <w:pPr>
              <w:pStyle w:val="HTML"/>
              <w:widowControl/>
              <w:shd w:val="clear" w:color="auto" w:fill="FFFFFF"/>
              <w:wordWrap w:val="0"/>
              <w:snapToGrid w:val="0"/>
              <w:jc w:val="both"/>
              <w:rPr>
                <w:rFonts w:ascii="Times New Roman" w:hAnsi="Times New Roman" w:hint="default"/>
                <w:sz w:val="20"/>
                <w:szCs w:val="20"/>
                <w:shd w:val="clear" w:color="auto" w:fill="FFFFFF"/>
              </w:rPr>
            </w:pP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WSIQ1*TyG-WCQ1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WSIQ2*TyG-WCQ2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1.104(0.889,1.370)</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0.371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1.080(0.868,1.343)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0.491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1.104(0.888,1.372)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0.375</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WSIQ2*TyG-WCQ3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1.290(1.047,1.591)</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0.017</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1.244(1.007,1.537)</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0.043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1.189(0.961,1.469)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0.110</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WSIQ2*TyG-WCQ4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1.418(1.153,1.743)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1.262(1.025,1.554)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0.028</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1.357(1.102,1.672)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0.004</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WSIQ3*TyG-WCQ2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1.143(1.082,1.208)</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1.106(0.998,1.226)</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0.054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1.056(1.010,1.104)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0.016</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WSIQ3*TyG-WCQ3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1.261(1.014,1.567)</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0.037</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1.286(1.034,1.599)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0.024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1.226(0.985,1.527)</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0.069</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WSIQ3*TyG-WCQ4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1.427(1.187,1.715)</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1.400(1.165,1.683)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1.421(1.182,1.709)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WSIQ4*TyG-WCQ2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1.859(1.551,2.229)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1.634(1.360,1.963)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1.530(1.273,1.840)</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WSIQ4*TyG-WCQ3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1.505(1.253,1.806)</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1.420(1.183,1.705)</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1.311(1.092,1.576)</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0.004</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WSIQ4*TyG-WCQ4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1.715(1.439,2.043)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1.686(1.413,2.012)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1.550(1.297,1.852)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b/>
                <w:bCs/>
                <w:sz w:val="20"/>
                <w:szCs w:val="20"/>
                <w:lang w:bidi="ar"/>
              </w:rPr>
              <w:t>WSI*TyG-CVAI</w:t>
            </w:r>
          </w:p>
        </w:tc>
        <w:tc>
          <w:tcPr>
            <w:tcW w:w="2453" w:type="dxa"/>
            <w:tcBorders>
              <w:top w:val="nil"/>
              <w:left w:val="nil"/>
              <w:bottom w:val="nil"/>
              <w:right w:val="nil"/>
            </w:tcBorders>
            <w:vAlign w:val="center"/>
          </w:tcPr>
          <w:p w:rsidR="00E327B8" w:rsidRDefault="00E327B8">
            <w:pPr>
              <w:pStyle w:val="HTML"/>
              <w:widowControl/>
              <w:shd w:val="clear" w:color="auto" w:fill="FFFFFF"/>
              <w:wordWrap w:val="0"/>
              <w:snapToGrid w:val="0"/>
              <w:jc w:val="both"/>
              <w:rPr>
                <w:rFonts w:ascii="Times New Roman" w:hAnsi="Times New Roman" w:hint="default"/>
                <w:sz w:val="20"/>
                <w:szCs w:val="20"/>
                <w:shd w:val="clear" w:color="auto" w:fill="FFFFFF"/>
              </w:rPr>
            </w:pP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E327B8">
            <w:pPr>
              <w:pStyle w:val="HTML"/>
              <w:widowControl/>
              <w:shd w:val="clear" w:color="auto" w:fill="FFFFFF"/>
              <w:wordWrap w:val="0"/>
              <w:snapToGrid w:val="0"/>
              <w:jc w:val="both"/>
              <w:rPr>
                <w:rFonts w:ascii="Times New Roman" w:hAnsi="Times New Roman" w:hint="default"/>
                <w:sz w:val="20"/>
                <w:szCs w:val="20"/>
                <w:shd w:val="clear" w:color="auto" w:fill="FFFFFF"/>
              </w:rPr>
            </w:pP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E327B8">
            <w:pPr>
              <w:pStyle w:val="HTML"/>
              <w:widowControl/>
              <w:shd w:val="clear" w:color="auto" w:fill="FFFFFF"/>
              <w:wordWrap w:val="0"/>
              <w:snapToGrid w:val="0"/>
              <w:jc w:val="both"/>
              <w:rPr>
                <w:rFonts w:ascii="Times New Roman" w:hAnsi="Times New Roman" w:hint="default"/>
                <w:sz w:val="20"/>
                <w:szCs w:val="20"/>
                <w:shd w:val="clear" w:color="auto" w:fill="FFFFFF"/>
              </w:rPr>
            </w:pP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WSIQ1*TyG-CVAIQ1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ref</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WSIQ2*TyG-CVAIQ2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1.129(0.894,1.426)</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0.309</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1.104(1.798,1.529)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0.550</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1.094(0.866,1.382)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0.449</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WSIQ2*TyG-CVAIQ3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1.229(1.004,1.506)</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0.046</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1.186(0.967,1.454)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0.102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1.096(0.893,1.345)</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0.382</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WSIQ2*TyG-CVAIQ4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1.249(1.017,1.533)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0.034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1.128(0.916,1.389)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0.257</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1.116(0.906,1.374)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0.303</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WSIQ3*TyG-CVAIQ2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1.215(0.983,1.503)</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0.072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1.389(1.123,1.718)</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1.407(1.137,1.741)</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0.002</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WSIQ3*TyG-CVAIQ3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1.479(1.217,1.797)</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1.295(1.065,1.575)</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0.010</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1.404(1.154,1.709)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WSIQ3*TyG-CVAIQ4</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1.550(1.269,1.892)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1.581(1.295,1.931)</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1.492(1.221,1.822)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WSIQ4*TyG-CVAIQ2</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1.554(1.278,1.889)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1.450(1.192,1.764)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1.352(1.110,1.646)</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0.003</w:t>
            </w:r>
          </w:p>
        </w:tc>
      </w:tr>
      <w:tr w:rsidR="00E327B8">
        <w:trPr>
          <w:trHeight w:val="228"/>
          <w:jc w:val="center"/>
        </w:trPr>
        <w:tc>
          <w:tcPr>
            <w:tcW w:w="2631" w:type="dxa"/>
            <w:tcBorders>
              <w:top w:val="nil"/>
              <w:left w:val="nil"/>
              <w:bottom w:val="nil"/>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WSIQ4*TyG-CVAIQ3</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1.857(1.568,2.199)</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1.726(1.457,2.044)</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1.613(1.361,1.912)</w:t>
            </w:r>
          </w:p>
        </w:tc>
        <w:tc>
          <w:tcPr>
            <w:tcW w:w="1169" w:type="dxa"/>
            <w:tcBorders>
              <w:top w:val="nil"/>
              <w:left w:val="nil"/>
              <w:bottom w:val="nil"/>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r w:rsidR="00E327B8">
        <w:trPr>
          <w:trHeight w:val="284"/>
          <w:jc w:val="center"/>
        </w:trPr>
        <w:tc>
          <w:tcPr>
            <w:tcW w:w="2631" w:type="dxa"/>
            <w:tcBorders>
              <w:top w:val="nil"/>
              <w:left w:val="nil"/>
              <w:bottom w:val="single" w:sz="12" w:space="0" w:color="auto"/>
              <w:right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Times New Roman"/>
                <w:sz w:val="20"/>
                <w:szCs w:val="20"/>
                <w:lang w:bidi="ar"/>
              </w:rPr>
              <w:t>WSIQ4*TyG-CVAIQ4</w:t>
            </w:r>
          </w:p>
        </w:tc>
        <w:tc>
          <w:tcPr>
            <w:tcW w:w="2453" w:type="dxa"/>
            <w:tcBorders>
              <w:top w:val="nil"/>
              <w:left w:val="nil"/>
              <w:bottom w:val="single" w:sz="12" w:space="0" w:color="auto"/>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1.841(1.530,2.214)</w:t>
            </w:r>
          </w:p>
        </w:tc>
        <w:tc>
          <w:tcPr>
            <w:tcW w:w="1169" w:type="dxa"/>
            <w:tcBorders>
              <w:top w:val="nil"/>
              <w:left w:val="nil"/>
              <w:bottom w:val="single" w:sz="12" w:space="0" w:color="auto"/>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single" w:sz="12" w:space="0" w:color="auto"/>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1.715(1.423,2.066)</w:t>
            </w:r>
          </w:p>
        </w:tc>
        <w:tc>
          <w:tcPr>
            <w:tcW w:w="1169" w:type="dxa"/>
            <w:tcBorders>
              <w:top w:val="nil"/>
              <w:left w:val="nil"/>
              <w:bottom w:val="single" w:sz="12" w:space="0" w:color="auto"/>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c>
          <w:tcPr>
            <w:tcW w:w="2453" w:type="dxa"/>
            <w:tcBorders>
              <w:top w:val="nil"/>
              <w:left w:val="nil"/>
              <w:bottom w:val="single" w:sz="12" w:space="0" w:color="auto"/>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1.650(1.368,1.999)</w:t>
            </w:r>
          </w:p>
        </w:tc>
        <w:tc>
          <w:tcPr>
            <w:tcW w:w="1169" w:type="dxa"/>
            <w:tcBorders>
              <w:top w:val="nil"/>
              <w:left w:val="nil"/>
              <w:bottom w:val="single" w:sz="12" w:space="0" w:color="auto"/>
              <w:right w:val="nil"/>
            </w:tcBorders>
            <w:vAlign w:val="center"/>
          </w:tcPr>
          <w:p w:rsidR="00E327B8" w:rsidRDefault="00000000">
            <w:pPr>
              <w:pStyle w:val="HTML"/>
              <w:widowControl/>
              <w:shd w:val="clear" w:color="auto" w:fill="FFFFFF"/>
              <w:wordWrap w:val="0"/>
              <w:snapToGrid w:val="0"/>
              <w:jc w:val="both"/>
              <w:rPr>
                <w:rFonts w:ascii="Times New Roman" w:hAnsi="Times New Roman" w:hint="default"/>
                <w:sz w:val="20"/>
                <w:szCs w:val="20"/>
                <w:shd w:val="clear" w:color="auto" w:fill="FFFFFF"/>
              </w:rPr>
            </w:pPr>
            <w:r>
              <w:rPr>
                <w:rFonts w:ascii="Times New Roman" w:hAnsi="Times New Roman" w:hint="default"/>
                <w:sz w:val="20"/>
                <w:szCs w:val="20"/>
                <w:shd w:val="clear" w:color="auto" w:fill="FFFFFF"/>
              </w:rPr>
              <w:t>&lt;0.001</w:t>
            </w:r>
          </w:p>
        </w:tc>
      </w:tr>
    </w:tbl>
    <w:p w:rsidR="00E327B8" w:rsidRDefault="00E327B8">
      <w:pPr>
        <w:rPr>
          <w:rFonts w:eastAsia="宋体"/>
        </w:rPr>
        <w:sectPr w:rsidR="00E327B8">
          <w:pgSz w:w="16838" w:h="11906" w:orient="landscape"/>
          <w:pgMar w:top="1800" w:right="1440" w:bottom="1800" w:left="1440" w:header="851" w:footer="992" w:gutter="0"/>
          <w:cols w:space="425"/>
          <w:docGrid w:type="lines" w:linePitch="312"/>
        </w:sectPr>
      </w:pPr>
    </w:p>
    <w:p w:rsidR="00E327B8" w:rsidRDefault="00000000">
      <w:pPr>
        <w:spacing w:line="480" w:lineRule="auto"/>
        <w:jc w:val="left"/>
        <w:rPr>
          <w:rFonts w:ascii="Times New Roman" w:hAnsi="Times New Roman"/>
          <w:sz w:val="24"/>
        </w:rPr>
      </w:pPr>
      <w:r>
        <w:rPr>
          <w:rFonts w:ascii="Times New Roman" w:eastAsia="黑体" w:hAnsi="Times New Roman" w:cs="Times New Roman" w:hint="eastAsia"/>
          <w:b/>
          <w:bCs/>
          <w:sz w:val="24"/>
          <w:lang w:bidi="ar"/>
        </w:rPr>
        <w:t>Supplementary Table 4</w:t>
      </w:r>
      <w:r>
        <w:rPr>
          <w:rFonts w:ascii="Times New Roman" w:hAnsi="Times New Roman" w:hint="eastAsia"/>
          <w:sz w:val="24"/>
        </w:rPr>
        <w:t xml:space="preserve"> Multicollinearity Diagnostics for Variables in the Hypertension Risk Model Among Male Steelworkers</w:t>
      </w:r>
    </w:p>
    <w:tbl>
      <w:tblPr>
        <w:tblStyle w:val="a5"/>
        <w:tblW w:w="6159" w:type="dxa"/>
        <w:jc w:val="center"/>
        <w:tblInd w:w="0"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2920"/>
        <w:gridCol w:w="1365"/>
        <w:gridCol w:w="1874"/>
      </w:tblGrid>
      <w:tr w:rsidR="00E327B8">
        <w:trPr>
          <w:trHeight w:val="628"/>
          <w:tblHeader/>
          <w:jc w:val="center"/>
        </w:trPr>
        <w:tc>
          <w:tcPr>
            <w:tcW w:w="2920" w:type="dxa"/>
            <w:tcBorders>
              <w:bottom w:val="single" w:sz="8" w:space="0" w:color="auto"/>
            </w:tcBorders>
            <w:vAlign w:val="center"/>
          </w:tcPr>
          <w:p w:rsidR="00E327B8" w:rsidRDefault="00000000">
            <w:pPr>
              <w:snapToGrid w:val="0"/>
              <w:rPr>
                <w:rFonts w:ascii="Times New Roman" w:eastAsia="宋体" w:hAnsi="Times New Roman" w:cs="Times New Roman"/>
                <w:b/>
                <w:sz w:val="20"/>
                <w:szCs w:val="20"/>
              </w:rPr>
            </w:pPr>
            <w:r>
              <w:rPr>
                <w:rFonts w:ascii="Times New Roman" w:eastAsia="宋体" w:hAnsi="Times New Roman" w:cs="宋体" w:hint="eastAsia"/>
                <w:b/>
                <w:sz w:val="20"/>
                <w:szCs w:val="20"/>
              </w:rPr>
              <w:t>Variable</w:t>
            </w:r>
          </w:p>
        </w:tc>
        <w:tc>
          <w:tcPr>
            <w:tcW w:w="1365" w:type="dxa"/>
            <w:tcBorders>
              <w:bottom w:val="single" w:sz="8" w:space="0" w:color="auto"/>
            </w:tcBorders>
            <w:vAlign w:val="center"/>
          </w:tcPr>
          <w:p w:rsidR="00E327B8" w:rsidRDefault="00000000">
            <w:pPr>
              <w:snapToGrid w:val="0"/>
              <w:rPr>
                <w:rFonts w:ascii="Times New Roman" w:eastAsia="宋体" w:hAnsi="Times New Roman" w:cs="宋体"/>
                <w:b/>
                <w:sz w:val="20"/>
                <w:szCs w:val="20"/>
              </w:rPr>
            </w:pPr>
            <w:r>
              <w:rPr>
                <w:rFonts w:ascii="Times New Roman" w:eastAsia="宋体" w:hAnsi="Times New Roman" w:cs="宋体" w:hint="eastAsia"/>
                <w:b/>
                <w:sz w:val="20"/>
                <w:szCs w:val="20"/>
              </w:rPr>
              <w:t>Tolerance</w:t>
            </w:r>
          </w:p>
        </w:tc>
        <w:tc>
          <w:tcPr>
            <w:tcW w:w="1874" w:type="dxa"/>
            <w:tcBorders>
              <w:bottom w:val="single" w:sz="8" w:space="0" w:color="auto"/>
            </w:tcBorders>
            <w:vAlign w:val="center"/>
          </w:tcPr>
          <w:p w:rsidR="00E327B8" w:rsidRDefault="00000000">
            <w:pPr>
              <w:snapToGrid w:val="0"/>
              <w:rPr>
                <w:rFonts w:ascii="Times New Roman" w:eastAsia="宋体" w:hAnsi="Times New Roman" w:cs="宋体"/>
                <w:b/>
                <w:sz w:val="20"/>
                <w:szCs w:val="20"/>
              </w:rPr>
            </w:pPr>
            <w:r>
              <w:rPr>
                <w:rFonts w:ascii="Times New Roman" w:eastAsia="宋体" w:hAnsi="Times New Roman" w:cs="宋体" w:hint="eastAsia"/>
                <w:b/>
                <w:sz w:val="20"/>
                <w:szCs w:val="20"/>
              </w:rPr>
              <w:t>Variance Inflation Factor</w:t>
            </w:r>
          </w:p>
        </w:tc>
      </w:tr>
      <w:tr w:rsidR="00E327B8">
        <w:trPr>
          <w:trHeight w:val="330"/>
          <w:jc w:val="center"/>
        </w:trPr>
        <w:tc>
          <w:tcPr>
            <w:tcW w:w="2920" w:type="dxa"/>
            <w:tcBorders>
              <w:top w:val="single" w:sz="8" w:space="0" w:color="auto"/>
              <w:tl2br w:val="nil"/>
              <w:tr2bl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宋体" w:hint="eastAsia"/>
                <w:sz w:val="20"/>
                <w:szCs w:val="20"/>
              </w:rPr>
              <w:t>Age(year)</w:t>
            </w:r>
          </w:p>
        </w:tc>
        <w:tc>
          <w:tcPr>
            <w:tcW w:w="1365" w:type="dxa"/>
            <w:tcBorders>
              <w:top w:val="single" w:sz="8" w:space="0" w:color="auto"/>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0.614</w:t>
            </w:r>
          </w:p>
        </w:tc>
        <w:tc>
          <w:tcPr>
            <w:tcW w:w="1874" w:type="dxa"/>
            <w:tcBorders>
              <w:top w:val="single" w:sz="8" w:space="0" w:color="auto"/>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1.628</w:t>
            </w:r>
          </w:p>
        </w:tc>
      </w:tr>
      <w:tr w:rsidR="00E327B8">
        <w:trPr>
          <w:trHeight w:val="283"/>
          <w:jc w:val="center"/>
        </w:trPr>
        <w:tc>
          <w:tcPr>
            <w:tcW w:w="2920" w:type="dxa"/>
            <w:tcBorders>
              <w:tl2br w:val="nil"/>
              <w:tr2bl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宋体" w:hint="eastAsia"/>
                <w:sz w:val="20"/>
                <w:szCs w:val="20"/>
              </w:rPr>
              <w:t>Marital Status</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0.876</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1.141</w:t>
            </w:r>
          </w:p>
        </w:tc>
      </w:tr>
      <w:tr w:rsidR="00E327B8">
        <w:trPr>
          <w:trHeight w:val="283"/>
          <w:jc w:val="center"/>
        </w:trPr>
        <w:tc>
          <w:tcPr>
            <w:tcW w:w="2920" w:type="dxa"/>
            <w:tcBorders>
              <w:tl2br w:val="nil"/>
              <w:tr2bl w:val="nil"/>
            </w:tcBorders>
            <w:vAlign w:val="center"/>
          </w:tcPr>
          <w:p w:rsidR="00E327B8" w:rsidRDefault="00000000">
            <w:pPr>
              <w:snapToGrid w:val="0"/>
              <w:rPr>
                <w:rFonts w:ascii="Times New Roman" w:eastAsia="宋体" w:hAnsi="Times New Roman" w:cs="Times New Roman"/>
                <w:sz w:val="20"/>
                <w:szCs w:val="20"/>
              </w:rPr>
            </w:pPr>
            <w:r>
              <w:rPr>
                <w:rFonts w:ascii="Times New Roman" w:eastAsia="宋体" w:hAnsi="Times New Roman" w:cs="宋体" w:hint="eastAsia"/>
                <w:sz w:val="20"/>
                <w:szCs w:val="20"/>
              </w:rPr>
              <w:t>Educational Level</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0.812</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1.232</w:t>
            </w:r>
          </w:p>
        </w:tc>
      </w:tr>
      <w:tr w:rsidR="00E327B8">
        <w:trPr>
          <w:trHeight w:val="283"/>
          <w:jc w:val="center"/>
        </w:trPr>
        <w:tc>
          <w:tcPr>
            <w:tcW w:w="2920" w:type="dxa"/>
            <w:tcBorders>
              <w:tl2br w:val="nil"/>
              <w:tr2bl w:val="nil"/>
            </w:tcBorders>
            <w:vAlign w:val="center"/>
          </w:tcPr>
          <w:p w:rsidR="00E327B8" w:rsidRDefault="00000000">
            <w:pPr>
              <w:snapToGrid w:val="0"/>
              <w:rPr>
                <w:rFonts w:ascii="Times New Roman" w:eastAsia="宋体" w:hAnsi="Times New Roman" w:cs="宋体"/>
                <w:sz w:val="20"/>
                <w:szCs w:val="20"/>
              </w:rPr>
            </w:pPr>
            <w:r>
              <w:rPr>
                <w:rFonts w:ascii="Times New Roman" w:eastAsia="宋体" w:hAnsi="Times New Roman" w:cs="宋体" w:hint="eastAsia"/>
                <w:sz w:val="20"/>
                <w:szCs w:val="20"/>
              </w:rPr>
              <w:t>Monthly Household Income</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0.891</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1.123</w:t>
            </w:r>
          </w:p>
        </w:tc>
      </w:tr>
      <w:tr w:rsidR="00E327B8">
        <w:trPr>
          <w:trHeight w:val="283"/>
          <w:jc w:val="center"/>
        </w:trPr>
        <w:tc>
          <w:tcPr>
            <w:tcW w:w="2920" w:type="dxa"/>
            <w:tcBorders>
              <w:tl2br w:val="nil"/>
              <w:tr2bl w:val="nil"/>
            </w:tcBorders>
            <w:vAlign w:val="center"/>
          </w:tcPr>
          <w:p w:rsidR="00E327B8" w:rsidRDefault="00000000">
            <w:pPr>
              <w:snapToGrid w:val="0"/>
              <w:rPr>
                <w:rFonts w:ascii="Times New Roman" w:eastAsia="宋体" w:hAnsi="Times New Roman" w:cs="宋体"/>
                <w:sz w:val="20"/>
                <w:szCs w:val="20"/>
              </w:rPr>
            </w:pPr>
            <w:r>
              <w:rPr>
                <w:rFonts w:ascii="Times New Roman" w:eastAsia="宋体" w:hAnsi="Times New Roman" w:cs="宋体" w:hint="eastAsia"/>
                <w:sz w:val="20"/>
                <w:szCs w:val="20"/>
              </w:rPr>
              <w:t>Family history of hypertension</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0.769</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1.300</w:t>
            </w:r>
          </w:p>
        </w:tc>
      </w:tr>
      <w:tr w:rsidR="00E327B8">
        <w:trPr>
          <w:trHeight w:val="283"/>
          <w:jc w:val="center"/>
        </w:trPr>
        <w:tc>
          <w:tcPr>
            <w:tcW w:w="2920" w:type="dxa"/>
            <w:tcBorders>
              <w:tl2br w:val="nil"/>
              <w:tr2bl w:val="nil"/>
            </w:tcBorders>
            <w:vAlign w:val="center"/>
          </w:tcPr>
          <w:p w:rsidR="00E327B8" w:rsidRDefault="00000000">
            <w:pPr>
              <w:snapToGrid w:val="0"/>
              <w:rPr>
                <w:rFonts w:ascii="Times New Roman" w:eastAsia="宋体" w:hAnsi="Times New Roman" w:cs="宋体"/>
                <w:sz w:val="20"/>
                <w:szCs w:val="20"/>
              </w:rPr>
            </w:pPr>
            <w:r>
              <w:rPr>
                <w:rFonts w:ascii="Times New Roman" w:eastAsia="宋体" w:hAnsi="Times New Roman" w:cs="宋体" w:hint="eastAsia"/>
                <w:sz w:val="20"/>
                <w:szCs w:val="20"/>
              </w:rPr>
              <w:t>Family history of hyperlipidemia</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0.814</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1.228</w:t>
            </w:r>
          </w:p>
        </w:tc>
      </w:tr>
      <w:tr w:rsidR="00E327B8">
        <w:trPr>
          <w:trHeight w:val="382"/>
          <w:jc w:val="center"/>
        </w:trPr>
        <w:tc>
          <w:tcPr>
            <w:tcW w:w="2920" w:type="dxa"/>
            <w:tcBorders>
              <w:tl2br w:val="nil"/>
              <w:tr2bl w:val="nil"/>
            </w:tcBorders>
            <w:vAlign w:val="center"/>
          </w:tcPr>
          <w:p w:rsidR="00E327B8" w:rsidRDefault="00000000">
            <w:pPr>
              <w:pStyle w:val="a3"/>
              <w:snapToGrid w:val="0"/>
              <w:jc w:val="both"/>
              <w:rPr>
                <w:rFonts w:ascii="Times New Roman" w:hAnsi="Times New Roman"/>
                <w:sz w:val="20"/>
                <w:szCs w:val="20"/>
              </w:rPr>
            </w:pPr>
            <w:r>
              <w:rPr>
                <w:rFonts w:ascii="Times New Roman" w:hAnsi="Times New Roman" w:cs="宋体" w:hint="eastAsia"/>
                <w:sz w:val="20"/>
                <w:szCs w:val="20"/>
              </w:rPr>
              <w:t>Smoking status</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0.910</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1.098</w:t>
            </w:r>
          </w:p>
        </w:tc>
      </w:tr>
      <w:tr w:rsidR="00E327B8">
        <w:trPr>
          <w:trHeight w:val="382"/>
          <w:jc w:val="center"/>
        </w:trPr>
        <w:tc>
          <w:tcPr>
            <w:tcW w:w="2920" w:type="dxa"/>
            <w:tcBorders>
              <w:tl2br w:val="nil"/>
              <w:tr2bl w:val="nil"/>
            </w:tcBorders>
            <w:vAlign w:val="center"/>
          </w:tcPr>
          <w:p w:rsidR="00E327B8" w:rsidRDefault="00000000">
            <w:pPr>
              <w:pStyle w:val="a3"/>
              <w:snapToGrid w:val="0"/>
              <w:jc w:val="both"/>
              <w:rPr>
                <w:rFonts w:ascii="Times New Roman" w:hAnsi="Times New Roman"/>
                <w:sz w:val="20"/>
                <w:szCs w:val="20"/>
              </w:rPr>
            </w:pPr>
            <w:r>
              <w:rPr>
                <w:rFonts w:ascii="Times New Roman" w:hAnsi="Times New Roman" w:hint="eastAsia"/>
                <w:sz w:val="20"/>
                <w:szCs w:val="20"/>
              </w:rPr>
              <w:t>Alcohol Consumption</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0.929</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1.076</w:t>
            </w:r>
          </w:p>
        </w:tc>
      </w:tr>
      <w:tr w:rsidR="00E327B8">
        <w:trPr>
          <w:trHeight w:val="283"/>
          <w:jc w:val="center"/>
        </w:trPr>
        <w:tc>
          <w:tcPr>
            <w:tcW w:w="2920" w:type="dxa"/>
            <w:tcBorders>
              <w:tl2br w:val="nil"/>
              <w:tr2bl w:val="nil"/>
            </w:tcBorders>
            <w:vAlign w:val="center"/>
          </w:tcPr>
          <w:p w:rsidR="00E327B8" w:rsidRDefault="00000000">
            <w:pPr>
              <w:pStyle w:val="a3"/>
              <w:snapToGrid w:val="0"/>
              <w:jc w:val="both"/>
              <w:rPr>
                <w:rFonts w:ascii="Times New Roman" w:hAnsi="Times New Roman"/>
                <w:sz w:val="20"/>
                <w:szCs w:val="20"/>
              </w:rPr>
            </w:pPr>
            <w:r>
              <w:rPr>
                <w:rFonts w:ascii="Times New Roman" w:hAnsi="Times New Roman" w:hint="eastAsia"/>
                <w:sz w:val="20"/>
                <w:szCs w:val="20"/>
              </w:rPr>
              <w:t>Tea Consumption</w:t>
            </w:r>
          </w:p>
        </w:tc>
        <w:tc>
          <w:tcPr>
            <w:tcW w:w="1365" w:type="dxa"/>
            <w:tcBorders>
              <w:tl2br w:val="nil"/>
              <w:tr2bl w:val="nil"/>
            </w:tcBorders>
            <w:vAlign w:val="center"/>
          </w:tcPr>
          <w:p w:rsidR="00E327B8" w:rsidRDefault="00000000">
            <w:pPr>
              <w:pStyle w:val="a9"/>
              <w:keepNext/>
              <w:snapToGrid w:val="0"/>
              <w:jc w:val="both"/>
              <w:rPr>
                <w:rFonts w:ascii="Times New Roman" w:eastAsia="宋体" w:hAnsi="Times New Roman"/>
                <w:sz w:val="20"/>
                <w:szCs w:val="20"/>
              </w:rPr>
            </w:pPr>
            <w:r>
              <w:rPr>
                <w:rFonts w:ascii="Times New Roman" w:eastAsia="宋体" w:hAnsi="Times New Roman" w:hint="eastAsia"/>
                <w:sz w:val="20"/>
                <w:szCs w:val="20"/>
              </w:rPr>
              <w:t>0.972</w:t>
            </w:r>
          </w:p>
        </w:tc>
        <w:tc>
          <w:tcPr>
            <w:tcW w:w="1874" w:type="dxa"/>
            <w:tcBorders>
              <w:tl2br w:val="nil"/>
              <w:tr2bl w:val="nil"/>
            </w:tcBorders>
            <w:vAlign w:val="center"/>
          </w:tcPr>
          <w:p w:rsidR="00E327B8" w:rsidRDefault="00000000">
            <w:pPr>
              <w:pStyle w:val="a9"/>
              <w:keepNext/>
              <w:snapToGrid w:val="0"/>
              <w:jc w:val="both"/>
              <w:rPr>
                <w:rFonts w:ascii="Times New Roman" w:eastAsia="宋体" w:hAnsi="Times New Roman"/>
                <w:sz w:val="20"/>
                <w:szCs w:val="20"/>
              </w:rPr>
            </w:pPr>
            <w:r>
              <w:rPr>
                <w:rFonts w:ascii="Times New Roman" w:eastAsia="宋体" w:hAnsi="Times New Roman" w:hint="eastAsia"/>
                <w:sz w:val="20"/>
                <w:szCs w:val="20"/>
              </w:rPr>
              <w:t>1.029</w:t>
            </w:r>
          </w:p>
        </w:tc>
      </w:tr>
      <w:tr w:rsidR="00E327B8">
        <w:trPr>
          <w:trHeight w:val="283"/>
          <w:jc w:val="center"/>
        </w:trPr>
        <w:tc>
          <w:tcPr>
            <w:tcW w:w="2920" w:type="dxa"/>
            <w:tcBorders>
              <w:tl2br w:val="nil"/>
              <w:tr2bl w:val="nil"/>
            </w:tcBorders>
            <w:vAlign w:val="center"/>
          </w:tcPr>
          <w:p w:rsidR="00E327B8" w:rsidRDefault="00000000">
            <w:pPr>
              <w:pStyle w:val="a3"/>
              <w:snapToGrid w:val="0"/>
              <w:jc w:val="both"/>
              <w:rPr>
                <w:rFonts w:ascii="Times New Roman" w:hAnsi="Times New Roman"/>
                <w:sz w:val="20"/>
                <w:szCs w:val="20"/>
              </w:rPr>
            </w:pPr>
            <w:r>
              <w:rPr>
                <w:rFonts w:ascii="Times New Roman" w:hAnsi="Times New Roman" w:hint="eastAsia"/>
                <w:sz w:val="20"/>
                <w:szCs w:val="20"/>
              </w:rPr>
              <w:t>Iodized salt</w:t>
            </w:r>
          </w:p>
        </w:tc>
        <w:tc>
          <w:tcPr>
            <w:tcW w:w="1365" w:type="dxa"/>
            <w:tcBorders>
              <w:tl2br w:val="nil"/>
              <w:tr2bl w:val="nil"/>
            </w:tcBorders>
            <w:vAlign w:val="center"/>
          </w:tcPr>
          <w:p w:rsidR="00E327B8" w:rsidRDefault="00000000">
            <w:pPr>
              <w:pStyle w:val="a9"/>
              <w:keepNext/>
              <w:snapToGrid w:val="0"/>
              <w:jc w:val="both"/>
              <w:rPr>
                <w:rFonts w:ascii="Times New Roman" w:eastAsia="宋体" w:hAnsi="Times New Roman"/>
                <w:sz w:val="20"/>
                <w:szCs w:val="20"/>
              </w:rPr>
            </w:pPr>
            <w:r>
              <w:rPr>
                <w:rFonts w:ascii="Times New Roman" w:eastAsia="宋体" w:hAnsi="Times New Roman" w:hint="eastAsia"/>
                <w:sz w:val="20"/>
                <w:szCs w:val="20"/>
              </w:rPr>
              <w:t>0.991</w:t>
            </w:r>
          </w:p>
        </w:tc>
        <w:tc>
          <w:tcPr>
            <w:tcW w:w="1874" w:type="dxa"/>
            <w:tcBorders>
              <w:tl2br w:val="nil"/>
              <w:tr2bl w:val="nil"/>
            </w:tcBorders>
            <w:vAlign w:val="center"/>
          </w:tcPr>
          <w:p w:rsidR="00E327B8" w:rsidRDefault="00000000">
            <w:pPr>
              <w:pStyle w:val="a9"/>
              <w:keepNext/>
              <w:snapToGrid w:val="0"/>
              <w:jc w:val="both"/>
              <w:rPr>
                <w:rFonts w:ascii="Times New Roman" w:eastAsia="宋体" w:hAnsi="Times New Roman"/>
                <w:sz w:val="20"/>
                <w:szCs w:val="20"/>
              </w:rPr>
            </w:pPr>
            <w:r>
              <w:rPr>
                <w:rFonts w:ascii="Times New Roman" w:eastAsia="宋体" w:hAnsi="Times New Roman" w:hint="eastAsia"/>
                <w:sz w:val="20"/>
                <w:szCs w:val="20"/>
              </w:rPr>
              <w:t>1.009</w:t>
            </w:r>
          </w:p>
        </w:tc>
      </w:tr>
      <w:tr w:rsidR="00E327B8">
        <w:trPr>
          <w:trHeight w:val="283"/>
          <w:jc w:val="center"/>
        </w:trPr>
        <w:tc>
          <w:tcPr>
            <w:tcW w:w="2920" w:type="dxa"/>
            <w:tcBorders>
              <w:tl2br w:val="nil"/>
              <w:tr2bl w:val="nil"/>
            </w:tcBorders>
            <w:vAlign w:val="center"/>
          </w:tcPr>
          <w:p w:rsidR="00E327B8" w:rsidRDefault="00000000">
            <w:pPr>
              <w:pStyle w:val="a3"/>
              <w:snapToGrid w:val="0"/>
              <w:jc w:val="both"/>
              <w:rPr>
                <w:rFonts w:ascii="Times New Roman" w:hAnsi="Times New Roman"/>
                <w:sz w:val="20"/>
                <w:szCs w:val="20"/>
              </w:rPr>
            </w:pPr>
            <w:r>
              <w:rPr>
                <w:rFonts w:ascii="Times New Roman" w:hAnsi="Times New Roman" w:hint="eastAsia"/>
                <w:sz w:val="20"/>
                <w:szCs w:val="20"/>
              </w:rPr>
              <w:t>Dietary Quality (DASH Score)</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0.834</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1.199</w:t>
            </w:r>
          </w:p>
        </w:tc>
      </w:tr>
      <w:tr w:rsidR="00E327B8">
        <w:trPr>
          <w:trHeight w:val="283"/>
          <w:jc w:val="center"/>
        </w:trPr>
        <w:tc>
          <w:tcPr>
            <w:tcW w:w="2920" w:type="dxa"/>
            <w:tcBorders>
              <w:tl2br w:val="nil"/>
              <w:tr2bl w:val="nil"/>
            </w:tcBorders>
            <w:vAlign w:val="center"/>
          </w:tcPr>
          <w:p w:rsidR="00E327B8" w:rsidRDefault="00000000">
            <w:pPr>
              <w:pStyle w:val="a3"/>
              <w:snapToGrid w:val="0"/>
              <w:jc w:val="both"/>
              <w:rPr>
                <w:rFonts w:ascii="Times New Roman" w:hAnsi="Times New Roman"/>
                <w:sz w:val="20"/>
                <w:szCs w:val="20"/>
              </w:rPr>
            </w:pPr>
            <w:r>
              <w:rPr>
                <w:rFonts w:ascii="Times New Roman" w:hAnsi="Times New Roman" w:hint="eastAsia"/>
                <w:sz w:val="20"/>
                <w:szCs w:val="20"/>
              </w:rPr>
              <w:t>Insomnia Severity Index (AIS)</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0.985</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1.015</w:t>
            </w:r>
          </w:p>
        </w:tc>
      </w:tr>
      <w:tr w:rsidR="00E327B8">
        <w:trPr>
          <w:trHeight w:val="382"/>
          <w:jc w:val="center"/>
        </w:trPr>
        <w:tc>
          <w:tcPr>
            <w:tcW w:w="2920" w:type="dxa"/>
            <w:tcBorders>
              <w:tl2br w:val="nil"/>
              <w:tr2bl w:val="nil"/>
            </w:tcBorders>
            <w:vAlign w:val="center"/>
          </w:tcPr>
          <w:p w:rsidR="00E327B8" w:rsidRDefault="00000000">
            <w:pPr>
              <w:snapToGrid w:val="0"/>
              <w:rPr>
                <w:rFonts w:ascii="Times New Roman" w:eastAsia="宋体" w:hAnsi="Times New Roman"/>
                <w:sz w:val="20"/>
                <w:szCs w:val="20"/>
              </w:rPr>
            </w:pPr>
            <w:r>
              <w:rPr>
                <w:rFonts w:ascii="Times New Roman" w:hAnsi="Times New Roman" w:hint="eastAsia"/>
                <w:sz w:val="20"/>
                <w:szCs w:val="20"/>
              </w:rPr>
              <w:t>Shift Work Status</w:t>
            </w:r>
          </w:p>
        </w:tc>
        <w:tc>
          <w:tcPr>
            <w:tcW w:w="1365" w:type="dxa"/>
            <w:tcBorders>
              <w:tl2br w:val="nil"/>
              <w:tr2bl w:val="nil"/>
            </w:tcBorders>
            <w:vAlign w:val="center"/>
          </w:tcPr>
          <w:p w:rsidR="00E327B8" w:rsidRDefault="00000000">
            <w:pPr>
              <w:pStyle w:val="a9"/>
              <w:snapToGrid w:val="0"/>
              <w:jc w:val="both"/>
              <w:rPr>
                <w:rFonts w:ascii="Times New Roman" w:eastAsia="宋体" w:hAnsi="Times New Roman"/>
                <w:sz w:val="20"/>
                <w:szCs w:val="20"/>
              </w:rPr>
            </w:pPr>
            <w:r>
              <w:rPr>
                <w:rFonts w:ascii="Times New Roman" w:eastAsia="宋体" w:hAnsi="Times New Roman" w:hint="eastAsia"/>
                <w:sz w:val="20"/>
                <w:szCs w:val="20"/>
              </w:rPr>
              <w:t>0.378</w:t>
            </w:r>
          </w:p>
        </w:tc>
        <w:tc>
          <w:tcPr>
            <w:tcW w:w="1874"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宋体" w:hAnsi="Times New Roman"/>
                <w:sz w:val="20"/>
                <w:szCs w:val="20"/>
              </w:rPr>
            </w:pPr>
            <w:r>
              <w:rPr>
                <w:rFonts w:ascii="Times New Roman" w:eastAsia="宋体" w:hAnsi="Times New Roman" w:hint="eastAsia"/>
                <w:sz w:val="20"/>
                <w:szCs w:val="20"/>
              </w:rPr>
              <w:t>2.647</w:t>
            </w:r>
          </w:p>
        </w:tc>
      </w:tr>
      <w:tr w:rsidR="00E327B8">
        <w:trPr>
          <w:trHeight w:val="382"/>
          <w:jc w:val="center"/>
        </w:trPr>
        <w:tc>
          <w:tcPr>
            <w:tcW w:w="2920" w:type="dxa"/>
            <w:tcBorders>
              <w:tl2br w:val="nil"/>
              <w:tr2bl w:val="nil"/>
            </w:tcBorders>
            <w:vAlign w:val="center"/>
          </w:tcPr>
          <w:p w:rsidR="00E327B8" w:rsidRDefault="00000000">
            <w:pPr>
              <w:snapToGrid w:val="0"/>
              <w:rPr>
                <w:rFonts w:ascii="Times New Roman" w:eastAsia="宋体" w:hAnsi="Times New Roman"/>
                <w:sz w:val="20"/>
                <w:szCs w:val="20"/>
              </w:rPr>
            </w:pPr>
            <w:r>
              <w:rPr>
                <w:rFonts w:ascii="Times New Roman" w:hAnsi="Times New Roman" w:hint="eastAsia"/>
                <w:sz w:val="20"/>
                <w:szCs w:val="20"/>
              </w:rPr>
              <w:t>Shift Types</w:t>
            </w:r>
          </w:p>
        </w:tc>
        <w:tc>
          <w:tcPr>
            <w:tcW w:w="1365" w:type="dxa"/>
            <w:tcBorders>
              <w:tl2br w:val="nil"/>
              <w:tr2bl w:val="nil"/>
            </w:tcBorders>
            <w:vAlign w:val="center"/>
          </w:tcPr>
          <w:p w:rsidR="00E327B8" w:rsidRDefault="00000000">
            <w:pPr>
              <w:pStyle w:val="a9"/>
              <w:snapToGrid w:val="0"/>
              <w:jc w:val="both"/>
              <w:rPr>
                <w:rFonts w:ascii="Times New Roman" w:eastAsia="宋体" w:hAnsi="Times New Roman"/>
                <w:sz w:val="20"/>
                <w:szCs w:val="20"/>
              </w:rPr>
            </w:pPr>
            <w:r>
              <w:rPr>
                <w:rFonts w:ascii="Times New Roman" w:eastAsia="宋体" w:hAnsi="Times New Roman" w:hint="eastAsia"/>
                <w:sz w:val="20"/>
                <w:szCs w:val="20"/>
              </w:rPr>
              <w:t>0.464</w:t>
            </w:r>
          </w:p>
        </w:tc>
        <w:tc>
          <w:tcPr>
            <w:tcW w:w="1874" w:type="dxa"/>
            <w:tcBorders>
              <w:tl2br w:val="nil"/>
              <w:tr2bl w:val="nil"/>
            </w:tcBorders>
            <w:vAlign w:val="center"/>
          </w:tcPr>
          <w:p w:rsidR="00E327B8" w:rsidRDefault="00000000">
            <w:pPr>
              <w:pBdr>
                <w:top w:val="none" w:sz="0" w:space="0" w:color="000000"/>
                <w:left w:val="none" w:sz="0" w:space="0" w:color="000000"/>
                <w:bottom w:val="none" w:sz="0" w:space="0" w:color="000000"/>
                <w:right w:val="none" w:sz="0" w:space="0" w:color="000000"/>
              </w:pBdr>
              <w:snapToGrid w:val="0"/>
              <w:spacing w:before="40" w:after="40"/>
              <w:rPr>
                <w:rFonts w:ascii="Times New Roman" w:eastAsia="宋体" w:hAnsi="Times New Roman"/>
                <w:sz w:val="20"/>
                <w:szCs w:val="20"/>
              </w:rPr>
            </w:pPr>
            <w:r>
              <w:rPr>
                <w:rFonts w:ascii="Times New Roman" w:eastAsia="宋体" w:hAnsi="Times New Roman" w:hint="eastAsia"/>
                <w:sz w:val="20"/>
                <w:szCs w:val="20"/>
              </w:rPr>
              <w:t>2.156</w:t>
            </w:r>
          </w:p>
        </w:tc>
      </w:tr>
      <w:tr w:rsidR="00E327B8">
        <w:trPr>
          <w:trHeight w:val="382"/>
          <w:jc w:val="center"/>
        </w:trPr>
        <w:tc>
          <w:tcPr>
            <w:tcW w:w="2920" w:type="dxa"/>
            <w:tcBorders>
              <w:tl2br w:val="nil"/>
              <w:tr2bl w:val="nil"/>
            </w:tcBorders>
            <w:vAlign w:val="center"/>
          </w:tcPr>
          <w:p w:rsidR="00E327B8" w:rsidRDefault="00000000">
            <w:pPr>
              <w:pStyle w:val="a9"/>
              <w:snapToGrid w:val="0"/>
              <w:jc w:val="both"/>
              <w:rPr>
                <w:rFonts w:ascii="Times New Roman" w:eastAsia="宋体" w:hAnsi="Times New Roman"/>
                <w:sz w:val="20"/>
                <w:szCs w:val="20"/>
              </w:rPr>
            </w:pPr>
            <w:r>
              <w:rPr>
                <w:rFonts w:ascii="Times New Roman" w:eastAsia="宋体" w:hAnsi="Times New Roman" w:hint="eastAsia"/>
                <w:sz w:val="20"/>
                <w:szCs w:val="20"/>
              </w:rPr>
              <w:t>Shift Rotation Duration (Years)</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0.539</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1.854</w:t>
            </w:r>
          </w:p>
        </w:tc>
      </w:tr>
      <w:tr w:rsidR="00E327B8">
        <w:trPr>
          <w:trHeight w:val="283"/>
          <w:jc w:val="center"/>
        </w:trPr>
        <w:tc>
          <w:tcPr>
            <w:tcW w:w="2920" w:type="dxa"/>
            <w:tcBorders>
              <w:tl2br w:val="nil"/>
              <w:tr2bl w:val="nil"/>
            </w:tcBorders>
            <w:vAlign w:val="center"/>
          </w:tcPr>
          <w:p w:rsidR="00E327B8" w:rsidRDefault="00000000">
            <w:pPr>
              <w:pStyle w:val="a9"/>
              <w:snapToGrid w:val="0"/>
              <w:jc w:val="both"/>
              <w:rPr>
                <w:rFonts w:ascii="Times New Roman" w:eastAsia="宋体" w:hAnsi="Times New Roman"/>
                <w:sz w:val="20"/>
                <w:szCs w:val="20"/>
              </w:rPr>
            </w:pPr>
            <w:r>
              <w:rPr>
                <w:rFonts w:ascii="Times New Roman" w:eastAsia="宋体" w:hAnsi="Times New Roman" w:hint="eastAsia"/>
                <w:sz w:val="20"/>
                <w:szCs w:val="20"/>
              </w:rPr>
              <w:t>Weighted Shift Index (WSI)</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0.633</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1.580</w:t>
            </w:r>
          </w:p>
        </w:tc>
      </w:tr>
      <w:tr w:rsidR="00E327B8">
        <w:trPr>
          <w:trHeight w:val="283"/>
          <w:jc w:val="center"/>
        </w:trPr>
        <w:tc>
          <w:tcPr>
            <w:tcW w:w="2920" w:type="dxa"/>
            <w:tcBorders>
              <w:tl2br w:val="nil"/>
              <w:tr2bl w:val="nil"/>
            </w:tcBorders>
            <w:vAlign w:val="center"/>
          </w:tcPr>
          <w:p w:rsidR="00E327B8" w:rsidRDefault="00000000">
            <w:pPr>
              <w:pStyle w:val="a9"/>
              <w:snapToGrid w:val="0"/>
              <w:jc w:val="both"/>
              <w:rPr>
                <w:rFonts w:ascii="Times New Roman" w:eastAsia="宋体" w:hAnsi="Times New Roman"/>
                <w:sz w:val="20"/>
                <w:szCs w:val="20"/>
              </w:rPr>
            </w:pPr>
            <w:r>
              <w:rPr>
                <w:rFonts w:ascii="Times New Roman" w:eastAsia="宋体" w:hAnsi="Times New Roman" w:cs="宋体" w:hint="eastAsia"/>
                <w:sz w:val="20"/>
                <w:szCs w:val="20"/>
              </w:rPr>
              <w:t>High-temperature exposure</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0.902</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1.109</w:t>
            </w:r>
          </w:p>
        </w:tc>
      </w:tr>
      <w:tr w:rsidR="00E327B8">
        <w:trPr>
          <w:trHeight w:val="283"/>
          <w:jc w:val="center"/>
        </w:trPr>
        <w:tc>
          <w:tcPr>
            <w:tcW w:w="2920" w:type="dxa"/>
            <w:tcBorders>
              <w:tl2br w:val="nil"/>
              <w:tr2bl w:val="nil"/>
            </w:tcBorders>
            <w:vAlign w:val="center"/>
          </w:tcPr>
          <w:p w:rsidR="00E327B8" w:rsidRDefault="00000000">
            <w:pPr>
              <w:pStyle w:val="a9"/>
              <w:snapToGrid w:val="0"/>
              <w:jc w:val="both"/>
              <w:rPr>
                <w:rFonts w:ascii="Times New Roman" w:eastAsia="宋体" w:hAnsi="Times New Roman"/>
                <w:sz w:val="20"/>
                <w:szCs w:val="20"/>
              </w:rPr>
            </w:pPr>
            <w:r>
              <w:rPr>
                <w:rFonts w:ascii="Times New Roman" w:eastAsia="宋体" w:hAnsi="Times New Roman" w:cs="宋体" w:hint="eastAsia"/>
                <w:sz w:val="20"/>
                <w:szCs w:val="20"/>
              </w:rPr>
              <w:t>Noise exposure</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0.890</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1.124</w:t>
            </w:r>
          </w:p>
        </w:tc>
      </w:tr>
      <w:tr w:rsidR="00E327B8">
        <w:trPr>
          <w:trHeight w:val="283"/>
          <w:jc w:val="center"/>
        </w:trPr>
        <w:tc>
          <w:tcPr>
            <w:tcW w:w="2920" w:type="dxa"/>
            <w:tcBorders>
              <w:tl2br w:val="nil"/>
              <w:tr2bl w:val="nil"/>
            </w:tcBorders>
            <w:vAlign w:val="center"/>
          </w:tcPr>
          <w:p w:rsidR="00E327B8" w:rsidRDefault="00000000">
            <w:pPr>
              <w:pStyle w:val="a9"/>
              <w:snapToGrid w:val="0"/>
              <w:jc w:val="both"/>
              <w:rPr>
                <w:rFonts w:ascii="Times New Roman" w:eastAsia="宋体" w:hAnsi="Times New Roman"/>
                <w:sz w:val="20"/>
                <w:szCs w:val="20"/>
              </w:rPr>
            </w:pPr>
            <w:r>
              <w:rPr>
                <w:rFonts w:ascii="Times New Roman" w:eastAsia="宋体" w:hAnsi="Times New Roman" w:cs="宋体" w:hint="eastAsia"/>
                <w:sz w:val="20"/>
                <w:szCs w:val="20"/>
              </w:rPr>
              <w:t>Dust exposure</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0.854</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1.171</w:t>
            </w:r>
          </w:p>
        </w:tc>
      </w:tr>
      <w:tr w:rsidR="00E327B8">
        <w:trPr>
          <w:trHeight w:val="283"/>
          <w:jc w:val="center"/>
        </w:trPr>
        <w:tc>
          <w:tcPr>
            <w:tcW w:w="2920" w:type="dxa"/>
            <w:tcBorders>
              <w:tl2br w:val="nil"/>
              <w:tr2bl w:val="nil"/>
            </w:tcBorders>
            <w:vAlign w:val="center"/>
          </w:tcPr>
          <w:p w:rsidR="00E327B8" w:rsidRDefault="00000000">
            <w:pPr>
              <w:pStyle w:val="a9"/>
              <w:snapToGrid w:val="0"/>
              <w:jc w:val="both"/>
              <w:rPr>
                <w:rFonts w:ascii="Times New Roman" w:eastAsia="宋体" w:hAnsi="Times New Roman"/>
                <w:sz w:val="20"/>
                <w:szCs w:val="20"/>
              </w:rPr>
            </w:pPr>
            <w:r>
              <w:rPr>
                <w:rFonts w:ascii="Times New Roman" w:eastAsia="宋体" w:hAnsi="Times New Roman" w:cs="宋体" w:hint="eastAsia"/>
                <w:sz w:val="20"/>
                <w:szCs w:val="20"/>
              </w:rPr>
              <w:t>CO exposure</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0.834</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1.199</w:t>
            </w:r>
          </w:p>
        </w:tc>
      </w:tr>
      <w:tr w:rsidR="00E327B8">
        <w:trPr>
          <w:trHeight w:val="283"/>
          <w:jc w:val="center"/>
        </w:trPr>
        <w:tc>
          <w:tcPr>
            <w:tcW w:w="2920" w:type="dxa"/>
            <w:tcBorders>
              <w:tl2br w:val="nil"/>
              <w:tr2bl w:val="nil"/>
            </w:tcBorders>
            <w:vAlign w:val="center"/>
          </w:tcPr>
          <w:p w:rsidR="00E327B8" w:rsidRDefault="00000000">
            <w:pPr>
              <w:pStyle w:val="a3"/>
              <w:snapToGrid w:val="0"/>
              <w:jc w:val="both"/>
              <w:rPr>
                <w:rFonts w:ascii="Times New Roman" w:hAnsi="Times New Roman"/>
                <w:sz w:val="20"/>
                <w:szCs w:val="20"/>
              </w:rPr>
            </w:pPr>
            <w:r>
              <w:rPr>
                <w:rFonts w:ascii="Times New Roman" w:hAnsi="Times New Roman"/>
                <w:sz w:val="20"/>
                <w:szCs w:val="20"/>
              </w:rPr>
              <w:t>TyG-WWI</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0.828</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1.207</w:t>
            </w:r>
          </w:p>
        </w:tc>
      </w:tr>
      <w:tr w:rsidR="00E327B8">
        <w:trPr>
          <w:trHeight w:val="283"/>
          <w:jc w:val="center"/>
        </w:trPr>
        <w:tc>
          <w:tcPr>
            <w:tcW w:w="2920" w:type="dxa"/>
            <w:tcBorders>
              <w:tl2br w:val="nil"/>
              <w:tr2bl w:val="nil"/>
            </w:tcBorders>
            <w:vAlign w:val="center"/>
          </w:tcPr>
          <w:p w:rsidR="00E327B8" w:rsidRDefault="00000000">
            <w:pPr>
              <w:pStyle w:val="a3"/>
              <w:snapToGrid w:val="0"/>
              <w:jc w:val="both"/>
              <w:rPr>
                <w:rFonts w:ascii="Times New Roman" w:hAnsi="Times New Roman"/>
                <w:sz w:val="20"/>
                <w:szCs w:val="20"/>
              </w:rPr>
            </w:pPr>
            <w:r>
              <w:rPr>
                <w:rFonts w:ascii="Times New Roman" w:hAnsi="Times New Roman"/>
                <w:sz w:val="20"/>
                <w:szCs w:val="20"/>
              </w:rPr>
              <w:t>TyG-WHtR</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0.711</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1.407</w:t>
            </w:r>
          </w:p>
        </w:tc>
      </w:tr>
      <w:tr w:rsidR="00E327B8">
        <w:trPr>
          <w:trHeight w:val="283"/>
          <w:jc w:val="center"/>
        </w:trPr>
        <w:tc>
          <w:tcPr>
            <w:tcW w:w="2920" w:type="dxa"/>
            <w:tcBorders>
              <w:tl2br w:val="nil"/>
              <w:tr2bl w:val="nil"/>
            </w:tcBorders>
            <w:vAlign w:val="center"/>
          </w:tcPr>
          <w:p w:rsidR="00E327B8" w:rsidRDefault="00000000">
            <w:pPr>
              <w:pStyle w:val="a3"/>
              <w:snapToGrid w:val="0"/>
              <w:jc w:val="both"/>
              <w:rPr>
                <w:rFonts w:ascii="Times New Roman" w:hAnsi="Times New Roman"/>
                <w:sz w:val="20"/>
                <w:szCs w:val="20"/>
              </w:rPr>
            </w:pPr>
            <w:r>
              <w:rPr>
                <w:rFonts w:ascii="Times New Roman" w:hAnsi="Times New Roman"/>
                <w:sz w:val="20"/>
                <w:szCs w:val="20"/>
              </w:rPr>
              <w:t>TyG-BMI</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0.879</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1.138</w:t>
            </w:r>
          </w:p>
        </w:tc>
      </w:tr>
      <w:tr w:rsidR="00E327B8">
        <w:trPr>
          <w:trHeight w:val="283"/>
          <w:jc w:val="center"/>
        </w:trPr>
        <w:tc>
          <w:tcPr>
            <w:tcW w:w="2920" w:type="dxa"/>
            <w:tcBorders>
              <w:tl2br w:val="nil"/>
              <w:tr2bl w:val="nil"/>
            </w:tcBorders>
            <w:vAlign w:val="center"/>
          </w:tcPr>
          <w:p w:rsidR="00E327B8" w:rsidRDefault="00000000">
            <w:pPr>
              <w:pStyle w:val="a3"/>
              <w:snapToGrid w:val="0"/>
              <w:jc w:val="both"/>
              <w:rPr>
                <w:rFonts w:ascii="Times New Roman" w:hAnsi="Times New Roman"/>
                <w:sz w:val="20"/>
                <w:szCs w:val="20"/>
              </w:rPr>
            </w:pPr>
            <w:r>
              <w:rPr>
                <w:rFonts w:ascii="Times New Roman" w:hAnsi="Times New Roman"/>
                <w:sz w:val="20"/>
                <w:szCs w:val="20"/>
              </w:rPr>
              <w:t>TyG-WC</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0.974</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1.027</w:t>
            </w:r>
          </w:p>
        </w:tc>
      </w:tr>
      <w:tr w:rsidR="00E327B8">
        <w:trPr>
          <w:trHeight w:val="330"/>
          <w:jc w:val="center"/>
        </w:trPr>
        <w:tc>
          <w:tcPr>
            <w:tcW w:w="2920" w:type="dxa"/>
            <w:tcBorders>
              <w:tl2br w:val="nil"/>
              <w:tr2bl w:val="nil"/>
            </w:tcBorders>
            <w:vAlign w:val="center"/>
          </w:tcPr>
          <w:p w:rsidR="00E327B8" w:rsidRDefault="00000000">
            <w:pPr>
              <w:pStyle w:val="a3"/>
              <w:snapToGrid w:val="0"/>
              <w:jc w:val="both"/>
              <w:rPr>
                <w:rFonts w:ascii="Times New Roman" w:hAnsi="Times New Roman"/>
                <w:sz w:val="20"/>
                <w:szCs w:val="20"/>
              </w:rPr>
            </w:pPr>
            <w:r>
              <w:rPr>
                <w:rFonts w:ascii="Times New Roman" w:hAnsi="Times New Roman"/>
                <w:sz w:val="20"/>
                <w:szCs w:val="20"/>
              </w:rPr>
              <w:t>TyG-CVAI</w:t>
            </w:r>
          </w:p>
        </w:tc>
        <w:tc>
          <w:tcPr>
            <w:tcW w:w="1365"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0.697</w:t>
            </w:r>
          </w:p>
        </w:tc>
        <w:tc>
          <w:tcPr>
            <w:tcW w:w="1874" w:type="dxa"/>
            <w:tcBorders>
              <w:tl2br w:val="nil"/>
              <w:tr2bl w:val="nil"/>
            </w:tcBorders>
            <w:vAlign w:val="center"/>
          </w:tcPr>
          <w:p w:rsidR="00E327B8" w:rsidRDefault="00000000">
            <w:pPr>
              <w:widowControl/>
              <w:jc w:val="left"/>
              <w:rPr>
                <w:rFonts w:ascii="Times New Roman" w:eastAsia="Times New Roman" w:hAnsi="Times New Roman" w:cs="Times New Roman"/>
                <w:sz w:val="20"/>
                <w:szCs w:val="20"/>
              </w:rPr>
            </w:pPr>
            <w:r>
              <w:rPr>
                <w:rFonts w:ascii="Times New Roman" w:eastAsia="宋体" w:hAnsi="Times New Roman" w:cs="Times New Roman"/>
                <w:kern w:val="0"/>
                <w:sz w:val="20"/>
                <w:szCs w:val="20"/>
                <w:lang w:bidi="ar"/>
              </w:rPr>
              <w:t>1.435</w:t>
            </w:r>
          </w:p>
        </w:tc>
      </w:tr>
    </w:tbl>
    <w:p w:rsidR="00E327B8" w:rsidRDefault="00000000">
      <w:pPr>
        <w:rPr>
          <w:rFonts w:ascii="Times New Roman" w:hAnsi="Times New Roman"/>
          <w:szCs w:val="21"/>
        </w:rPr>
        <w:sectPr w:rsidR="00E327B8">
          <w:pgSz w:w="11906" w:h="16838"/>
          <w:pgMar w:top="1440" w:right="1800" w:bottom="1440" w:left="1800" w:header="851" w:footer="992" w:gutter="0"/>
          <w:cols w:space="425"/>
          <w:docGrid w:type="lines" w:linePitch="312"/>
        </w:sectPr>
      </w:pPr>
      <w:r>
        <w:rPr>
          <w:rFonts w:ascii="Times New Roman" w:hAnsi="Times New Roman" w:hint="eastAsia"/>
          <w:szCs w:val="21"/>
        </w:rPr>
        <w:t>Note. All variance inflation factor (VIF) values were &lt; 5, indicating the absence of significant multicollinearity among the predictor variables.</w:t>
      </w:r>
    </w:p>
    <w:p w:rsidR="00E327B8" w:rsidRDefault="00000000">
      <w:pPr>
        <w:spacing w:line="480" w:lineRule="auto"/>
        <w:jc w:val="left"/>
        <w:rPr>
          <w:rFonts w:ascii="Times New Roman" w:eastAsia="黑体" w:hAnsi="Times New Roman" w:cs="黑体"/>
          <w:sz w:val="24"/>
        </w:rPr>
      </w:pPr>
      <w:r>
        <w:rPr>
          <w:rFonts w:ascii="Times New Roman" w:hAnsi="Times New Roman" w:hint="eastAsia"/>
          <w:b/>
          <w:bCs/>
          <w:sz w:val="24"/>
        </w:rPr>
        <w:t xml:space="preserve">Supplementary </w:t>
      </w:r>
      <w:r>
        <w:rPr>
          <w:rFonts w:ascii="Times New Roman" w:eastAsia="黑体" w:hAnsi="Times New Roman" w:cs="黑体"/>
          <w:b/>
          <w:bCs/>
          <w:sz w:val="24"/>
        </w:rPr>
        <w:t xml:space="preserve">Table </w:t>
      </w:r>
      <w:r>
        <w:rPr>
          <w:rFonts w:ascii="Times New Roman" w:eastAsia="黑体" w:hAnsi="Times New Roman" w:cs="黑体" w:hint="eastAsia"/>
          <w:b/>
          <w:bCs/>
          <w:sz w:val="24"/>
        </w:rPr>
        <w:t>5</w:t>
      </w:r>
      <w:r>
        <w:rPr>
          <w:rFonts w:ascii="Times New Roman" w:eastAsia="黑体" w:hAnsi="Times New Roman" w:cs="黑体"/>
          <w:sz w:val="24"/>
        </w:rPr>
        <w:t xml:space="preserve"> Subgroup analysis of the association between WSI and hypertension incidence in male steelworkers</w:t>
      </w:r>
    </w:p>
    <w:tbl>
      <w:tblPr>
        <w:tblStyle w:val="a5"/>
        <w:tblW w:w="13276" w:type="dxa"/>
        <w:jc w:val="center"/>
        <w:tblInd w:w="0" w:type="dxa"/>
        <w:tblLayout w:type="fixed"/>
        <w:tblCellMar>
          <w:left w:w="108" w:type="dxa"/>
          <w:right w:w="108" w:type="dxa"/>
        </w:tblCellMar>
        <w:tblLook w:val="04A0" w:firstRow="1" w:lastRow="0" w:firstColumn="1" w:lastColumn="0" w:noHBand="0" w:noVBand="1"/>
      </w:tblPr>
      <w:tblGrid>
        <w:gridCol w:w="2844"/>
        <w:gridCol w:w="1350"/>
        <w:gridCol w:w="696"/>
        <w:gridCol w:w="1889"/>
        <w:gridCol w:w="888"/>
        <w:gridCol w:w="1899"/>
        <w:gridCol w:w="895"/>
        <w:gridCol w:w="1930"/>
        <w:gridCol w:w="885"/>
      </w:tblGrid>
      <w:tr w:rsidR="00E327B8" w:rsidTr="005A39CC">
        <w:trPr>
          <w:trHeight w:val="258"/>
          <w:tblHeader/>
          <w:jc w:val="center"/>
        </w:trPr>
        <w:tc>
          <w:tcPr>
            <w:tcW w:w="2844" w:type="dxa"/>
            <w:vMerge w:val="restart"/>
            <w:tcBorders>
              <w:top w:val="single" w:sz="8" w:space="0" w:color="auto"/>
              <w:left w:val="nil"/>
              <w:right w:val="nil"/>
            </w:tcBorders>
            <w:vAlign w:val="center"/>
          </w:tcPr>
          <w:p w:rsidR="00E327B8" w:rsidRDefault="00000000">
            <w:pPr>
              <w:jc w:val="center"/>
              <w:rPr>
                <w:rFonts w:ascii="Times New Roman" w:hAnsi="Times New Roman" w:cs="Times New Roman"/>
                <w:b/>
                <w:bCs/>
              </w:rPr>
            </w:pPr>
            <w:r>
              <w:rPr>
                <w:rFonts w:ascii="Times New Roman" w:hAnsi="Times New Roman" w:cs="Times New Roman"/>
                <w:b/>
                <w:bCs/>
              </w:rPr>
              <w:t>Subgroup</w:t>
            </w:r>
          </w:p>
        </w:tc>
        <w:tc>
          <w:tcPr>
            <w:tcW w:w="1350" w:type="dxa"/>
            <w:vMerge w:val="restart"/>
            <w:tcBorders>
              <w:top w:val="single" w:sz="8" w:space="0" w:color="auto"/>
              <w:left w:val="nil"/>
              <w:right w:val="nil"/>
            </w:tcBorders>
            <w:vAlign w:val="center"/>
          </w:tcPr>
          <w:p w:rsidR="00E327B8" w:rsidRDefault="00E327B8">
            <w:pPr>
              <w:pStyle w:val="a9"/>
              <w:keepNext/>
              <w:snapToGrid w:val="0"/>
              <w:rPr>
                <w:rFonts w:ascii="Times New Roman" w:eastAsia="宋体" w:hAnsi="Times New Roman"/>
                <w:b/>
                <w:bCs/>
              </w:rPr>
            </w:pPr>
          </w:p>
        </w:tc>
        <w:tc>
          <w:tcPr>
            <w:tcW w:w="696" w:type="dxa"/>
            <w:vMerge w:val="restart"/>
            <w:tcBorders>
              <w:top w:val="single" w:sz="8" w:space="0" w:color="auto"/>
              <w:left w:val="nil"/>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Q1</w:t>
            </w:r>
          </w:p>
        </w:tc>
        <w:tc>
          <w:tcPr>
            <w:tcW w:w="1889" w:type="dxa"/>
            <w:tcBorders>
              <w:top w:val="single" w:sz="8" w:space="0" w:color="auto"/>
              <w:left w:val="nil"/>
              <w:bottom w:val="single" w:sz="8"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Q2</w:t>
            </w:r>
          </w:p>
        </w:tc>
        <w:tc>
          <w:tcPr>
            <w:tcW w:w="888" w:type="dxa"/>
            <w:tcBorders>
              <w:top w:val="single" w:sz="8" w:space="0" w:color="auto"/>
              <w:left w:val="nil"/>
              <w:bottom w:val="single" w:sz="8" w:space="0" w:color="auto"/>
              <w:right w:val="nil"/>
            </w:tcBorders>
            <w:vAlign w:val="center"/>
          </w:tcPr>
          <w:p w:rsidR="00E327B8" w:rsidRDefault="00E327B8">
            <w:pPr>
              <w:pStyle w:val="a9"/>
              <w:keepNext/>
              <w:snapToGrid w:val="0"/>
              <w:rPr>
                <w:rFonts w:ascii="Times New Roman" w:eastAsia="宋体" w:hAnsi="Times New Roman"/>
                <w:b/>
                <w:bCs/>
                <w:i/>
                <w:iCs/>
              </w:rPr>
            </w:pPr>
          </w:p>
        </w:tc>
        <w:tc>
          <w:tcPr>
            <w:tcW w:w="1899" w:type="dxa"/>
            <w:tcBorders>
              <w:top w:val="single" w:sz="8" w:space="0" w:color="auto"/>
              <w:left w:val="nil"/>
              <w:bottom w:val="single" w:sz="8"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Q3</w:t>
            </w:r>
          </w:p>
        </w:tc>
        <w:tc>
          <w:tcPr>
            <w:tcW w:w="895" w:type="dxa"/>
            <w:tcBorders>
              <w:top w:val="single" w:sz="8" w:space="0" w:color="auto"/>
              <w:left w:val="nil"/>
              <w:bottom w:val="single" w:sz="8" w:space="0" w:color="auto"/>
              <w:right w:val="nil"/>
            </w:tcBorders>
            <w:vAlign w:val="center"/>
          </w:tcPr>
          <w:p w:rsidR="00E327B8" w:rsidRDefault="00E327B8">
            <w:pPr>
              <w:pStyle w:val="a9"/>
              <w:keepNext/>
              <w:snapToGrid w:val="0"/>
              <w:rPr>
                <w:rFonts w:ascii="Times New Roman" w:eastAsia="宋体" w:hAnsi="Times New Roman"/>
                <w:b/>
                <w:bCs/>
                <w:i/>
                <w:iCs/>
              </w:rPr>
            </w:pPr>
          </w:p>
        </w:tc>
        <w:tc>
          <w:tcPr>
            <w:tcW w:w="1930" w:type="dxa"/>
            <w:tcBorders>
              <w:top w:val="single" w:sz="8" w:space="0" w:color="auto"/>
              <w:left w:val="nil"/>
              <w:bottom w:val="single" w:sz="8"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Q4</w:t>
            </w:r>
          </w:p>
        </w:tc>
        <w:tc>
          <w:tcPr>
            <w:tcW w:w="885" w:type="dxa"/>
            <w:tcBorders>
              <w:top w:val="single" w:sz="8" w:space="0" w:color="auto"/>
              <w:left w:val="nil"/>
              <w:bottom w:val="single" w:sz="8" w:space="0" w:color="auto"/>
              <w:right w:val="nil"/>
            </w:tcBorders>
            <w:vAlign w:val="center"/>
          </w:tcPr>
          <w:p w:rsidR="00E327B8" w:rsidRDefault="00E327B8">
            <w:pPr>
              <w:pStyle w:val="a9"/>
              <w:keepNext/>
              <w:snapToGrid w:val="0"/>
              <w:rPr>
                <w:rFonts w:ascii="Times New Roman" w:eastAsia="宋体" w:hAnsi="Times New Roman"/>
                <w:b/>
                <w:bCs/>
                <w:i/>
                <w:iCs/>
              </w:rPr>
            </w:pPr>
          </w:p>
        </w:tc>
      </w:tr>
      <w:tr w:rsidR="00E327B8" w:rsidTr="005A39CC">
        <w:trPr>
          <w:trHeight w:val="248"/>
          <w:tblHeader/>
          <w:jc w:val="center"/>
        </w:trPr>
        <w:tc>
          <w:tcPr>
            <w:tcW w:w="2844" w:type="dxa"/>
            <w:vMerge/>
            <w:tcBorders>
              <w:left w:val="nil"/>
              <w:bottom w:val="single" w:sz="8" w:space="0" w:color="auto"/>
              <w:right w:val="nil"/>
            </w:tcBorders>
            <w:vAlign w:val="center"/>
          </w:tcPr>
          <w:p w:rsidR="00E327B8" w:rsidRDefault="00E327B8">
            <w:pPr>
              <w:jc w:val="center"/>
              <w:rPr>
                <w:rFonts w:ascii="Times New Roman" w:hAnsi="Times New Roman" w:cs="Times New Roman"/>
                <w:b/>
                <w:bCs/>
              </w:rPr>
            </w:pPr>
          </w:p>
        </w:tc>
        <w:tc>
          <w:tcPr>
            <w:tcW w:w="1350" w:type="dxa"/>
            <w:vMerge/>
            <w:tcBorders>
              <w:left w:val="nil"/>
              <w:bottom w:val="single" w:sz="8" w:space="0" w:color="auto"/>
              <w:right w:val="nil"/>
            </w:tcBorders>
            <w:vAlign w:val="center"/>
          </w:tcPr>
          <w:p w:rsidR="00E327B8" w:rsidRDefault="00E327B8">
            <w:pPr>
              <w:pStyle w:val="a9"/>
              <w:keepNext/>
              <w:snapToGrid w:val="0"/>
              <w:rPr>
                <w:rFonts w:ascii="Times New Roman" w:eastAsia="宋体" w:hAnsi="Times New Roman"/>
                <w:b/>
                <w:bCs/>
              </w:rPr>
            </w:pPr>
          </w:p>
        </w:tc>
        <w:tc>
          <w:tcPr>
            <w:tcW w:w="696" w:type="dxa"/>
            <w:vMerge/>
            <w:tcBorders>
              <w:left w:val="nil"/>
              <w:bottom w:val="single" w:sz="8" w:space="0" w:color="auto"/>
              <w:right w:val="nil"/>
            </w:tcBorders>
            <w:vAlign w:val="center"/>
          </w:tcPr>
          <w:p w:rsidR="00E327B8" w:rsidRDefault="00E327B8">
            <w:pPr>
              <w:pStyle w:val="a9"/>
              <w:keepNext/>
              <w:snapToGrid w:val="0"/>
              <w:rPr>
                <w:rFonts w:ascii="Times New Roman" w:eastAsia="宋体" w:hAnsi="Times New Roman"/>
                <w:b/>
                <w:bCs/>
              </w:rPr>
            </w:pPr>
          </w:p>
        </w:tc>
        <w:tc>
          <w:tcPr>
            <w:tcW w:w="1889" w:type="dxa"/>
            <w:tcBorders>
              <w:top w:val="single" w:sz="8" w:space="0" w:color="auto"/>
              <w:left w:val="nil"/>
              <w:bottom w:val="single" w:sz="8"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888" w:type="dxa"/>
            <w:tcBorders>
              <w:top w:val="single" w:sz="8" w:space="0" w:color="auto"/>
              <w:left w:val="nil"/>
              <w:bottom w:val="single" w:sz="8"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c>
          <w:tcPr>
            <w:tcW w:w="1899" w:type="dxa"/>
            <w:tcBorders>
              <w:top w:val="single" w:sz="8" w:space="0" w:color="auto"/>
              <w:left w:val="nil"/>
              <w:bottom w:val="single" w:sz="8"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895" w:type="dxa"/>
            <w:tcBorders>
              <w:top w:val="single" w:sz="8" w:space="0" w:color="auto"/>
              <w:left w:val="nil"/>
              <w:bottom w:val="single" w:sz="8"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c>
          <w:tcPr>
            <w:tcW w:w="1930" w:type="dxa"/>
            <w:tcBorders>
              <w:top w:val="single" w:sz="8" w:space="0" w:color="auto"/>
              <w:left w:val="nil"/>
              <w:bottom w:val="single" w:sz="8"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885" w:type="dxa"/>
            <w:tcBorders>
              <w:top w:val="single" w:sz="8" w:space="0" w:color="auto"/>
              <w:left w:val="nil"/>
              <w:bottom w:val="single" w:sz="8"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r>
      <w:tr w:rsidR="00E327B8" w:rsidTr="005A39CC">
        <w:trPr>
          <w:trHeight w:val="248"/>
          <w:jc w:val="center"/>
        </w:trPr>
        <w:tc>
          <w:tcPr>
            <w:tcW w:w="2844" w:type="dxa"/>
            <w:tcBorders>
              <w:top w:val="single" w:sz="8" w:space="0" w:color="auto"/>
              <w:left w:val="nil"/>
              <w:bottom w:val="nil"/>
              <w:right w:val="nil"/>
            </w:tcBorders>
            <w:vAlign w:val="center"/>
          </w:tcPr>
          <w:p w:rsidR="00E327B8" w:rsidRDefault="00000000">
            <w:pPr>
              <w:jc w:val="center"/>
              <w:rPr>
                <w:rFonts w:ascii="Times New Roman" w:hAnsi="Times New Roman" w:cs="Times New Roman"/>
                <w:b/>
                <w:bCs/>
                <w:szCs w:val="21"/>
              </w:rPr>
            </w:pPr>
            <w:r>
              <w:rPr>
                <w:rFonts w:ascii="Times New Roman" w:hAnsi="Times New Roman" w:cs="Times New Roman"/>
                <w:b/>
                <w:bCs/>
                <w:szCs w:val="21"/>
              </w:rPr>
              <w:t>Age(year)</w:t>
            </w:r>
          </w:p>
        </w:tc>
        <w:tc>
          <w:tcPr>
            <w:tcW w:w="1350" w:type="dxa"/>
            <w:tcBorders>
              <w:top w:val="single" w:sz="8" w:space="0" w:color="auto"/>
              <w:left w:val="nil"/>
              <w:bottom w:val="nil"/>
              <w:right w:val="nil"/>
            </w:tcBorders>
            <w:vAlign w:val="center"/>
          </w:tcPr>
          <w:p w:rsidR="00E327B8" w:rsidRDefault="00E327B8">
            <w:pPr>
              <w:snapToGrid w:val="0"/>
              <w:jc w:val="center"/>
              <w:rPr>
                <w:rFonts w:ascii="Times New Roman" w:eastAsia="宋体" w:hAnsi="Times New Roman" w:cs="Times New Roman"/>
                <w:szCs w:val="21"/>
              </w:rPr>
            </w:pPr>
          </w:p>
        </w:tc>
        <w:tc>
          <w:tcPr>
            <w:tcW w:w="696" w:type="dxa"/>
            <w:tcBorders>
              <w:top w:val="single" w:sz="8"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1889" w:type="dxa"/>
            <w:tcBorders>
              <w:top w:val="single" w:sz="8"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888" w:type="dxa"/>
            <w:tcBorders>
              <w:top w:val="single" w:sz="8"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1899" w:type="dxa"/>
            <w:tcBorders>
              <w:top w:val="single" w:sz="8"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895" w:type="dxa"/>
            <w:tcBorders>
              <w:top w:val="single" w:sz="8"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1930" w:type="dxa"/>
            <w:tcBorders>
              <w:top w:val="single" w:sz="8"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885" w:type="dxa"/>
            <w:tcBorders>
              <w:top w:val="single" w:sz="8"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239"/>
          <w:jc w:val="center"/>
        </w:trPr>
        <w:tc>
          <w:tcPr>
            <w:tcW w:w="2844"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350"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&lt;30</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1.190(0.685,2.065)</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0.537</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2.451(1.094,5.491)</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0.029</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4.039(1.726,9.452)</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0.001</w:t>
            </w:r>
          </w:p>
        </w:tc>
      </w:tr>
      <w:tr w:rsidR="00E327B8">
        <w:trPr>
          <w:trHeight w:val="239"/>
          <w:jc w:val="center"/>
        </w:trPr>
        <w:tc>
          <w:tcPr>
            <w:tcW w:w="2844"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350"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30~</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1.154(0.678,1.961)</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0.598</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1.231(0.865,1.752)</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0.249</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1.408(1.011,1.960)</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0.043</w:t>
            </w:r>
          </w:p>
        </w:tc>
      </w:tr>
      <w:tr w:rsidR="00E327B8">
        <w:trPr>
          <w:trHeight w:val="239"/>
          <w:jc w:val="center"/>
        </w:trPr>
        <w:tc>
          <w:tcPr>
            <w:tcW w:w="2844"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350"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40~</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1.371(1.098,1.713)</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0.005</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1.483(1.208,1.820)</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1.702(1.350,2.146)</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trPr>
          <w:trHeight w:val="239"/>
          <w:jc w:val="center"/>
        </w:trPr>
        <w:tc>
          <w:tcPr>
            <w:tcW w:w="2844"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350"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50~60</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1.063(0.955,1.184)</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0.265</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1.105(0.690,1.772)</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0.677</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1.310(1.039,1.652)</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0.023</w:t>
            </w:r>
          </w:p>
        </w:tc>
      </w:tr>
      <w:tr w:rsidR="00E327B8">
        <w:trPr>
          <w:trHeight w:val="239"/>
          <w:jc w:val="center"/>
        </w:trPr>
        <w:tc>
          <w:tcPr>
            <w:tcW w:w="2844" w:type="dxa"/>
            <w:tcBorders>
              <w:top w:val="nil"/>
              <w:left w:val="nil"/>
              <w:bottom w:val="nil"/>
              <w:right w:val="nil"/>
            </w:tcBorders>
            <w:vAlign w:val="center"/>
          </w:tcPr>
          <w:p w:rsidR="00E327B8" w:rsidRDefault="00000000">
            <w:pPr>
              <w:jc w:val="center"/>
              <w:rPr>
                <w:rFonts w:ascii="Times New Roman" w:hAnsi="Times New Roman" w:cs="Times New Roman"/>
                <w:b/>
                <w:bCs/>
                <w:szCs w:val="21"/>
              </w:rPr>
            </w:pPr>
            <w:r>
              <w:rPr>
                <w:rFonts w:ascii="Times New Roman" w:hAnsi="Times New Roman" w:cs="Times New Roman"/>
                <w:b/>
                <w:bCs/>
              </w:rPr>
              <w:t>Smoking status</w:t>
            </w:r>
          </w:p>
        </w:tc>
        <w:tc>
          <w:tcPr>
            <w:tcW w:w="1350" w:type="dxa"/>
            <w:tcBorders>
              <w:top w:val="nil"/>
              <w:left w:val="nil"/>
              <w:bottom w:val="nil"/>
              <w:right w:val="nil"/>
            </w:tcBorders>
            <w:vAlign w:val="center"/>
          </w:tcPr>
          <w:p w:rsidR="00E327B8" w:rsidRDefault="00E327B8">
            <w:pPr>
              <w:pStyle w:val="a9"/>
              <w:keepNext/>
              <w:snapToGrid w:val="0"/>
              <w:rPr>
                <w:rFonts w:ascii="Times New Roman" w:eastAsia="宋体" w:hAnsi="Times New Roman" w:cs="Times New Roman"/>
                <w:szCs w:val="21"/>
              </w:rPr>
            </w:pPr>
          </w:p>
        </w:tc>
        <w:tc>
          <w:tcPr>
            <w:tcW w:w="696"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1889"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88"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1899"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9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193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8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239"/>
          <w:jc w:val="center"/>
        </w:trPr>
        <w:tc>
          <w:tcPr>
            <w:tcW w:w="2844"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350" w:type="dxa"/>
            <w:tcBorders>
              <w:top w:val="nil"/>
              <w:left w:val="nil"/>
              <w:bottom w:val="nil"/>
              <w:right w:val="nil"/>
            </w:tcBorders>
            <w:vAlign w:val="center"/>
          </w:tcPr>
          <w:p w:rsidR="00E327B8" w:rsidRDefault="00000000">
            <w:pPr>
              <w:pStyle w:val="a9"/>
              <w:keepNext/>
              <w:snapToGrid w:val="0"/>
              <w:rPr>
                <w:rFonts w:ascii="Times New Roman" w:eastAsia="宋体" w:hAnsi="Times New Roman" w:cs="Times New Roman"/>
                <w:szCs w:val="21"/>
              </w:rPr>
            </w:pPr>
            <w:r>
              <w:rPr>
                <w:rFonts w:ascii="Times New Roman" w:eastAsia="宋体" w:hAnsi="Times New Roman" w:cs="宋体" w:hint="eastAsia"/>
                <w:szCs w:val="21"/>
              </w:rPr>
              <w:t>Never</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1.258(0.952,1.662)</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0.107</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1.385(1.059,1.810)</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0.017</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1.481(1.115,1.966)</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0.007</w:t>
            </w:r>
          </w:p>
        </w:tc>
      </w:tr>
      <w:tr w:rsidR="00E327B8">
        <w:trPr>
          <w:trHeight w:val="239"/>
          <w:jc w:val="center"/>
        </w:trPr>
        <w:tc>
          <w:tcPr>
            <w:tcW w:w="2844"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35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Former</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1.157(0.602,2.223)</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0.663</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1.297(1.096,1.536)</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0.003</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1.425(1.205,1.685)</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trPr>
          <w:trHeight w:val="239"/>
          <w:jc w:val="center"/>
        </w:trPr>
        <w:tc>
          <w:tcPr>
            <w:tcW w:w="2844"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35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Current</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1.181(1.043,1.337)</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0.009</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1.557(0.908,2.670)</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0.108</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1.867(1.642,2.123)</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trPr>
          <w:trHeight w:val="309"/>
          <w:jc w:val="center"/>
        </w:trPr>
        <w:tc>
          <w:tcPr>
            <w:tcW w:w="2844" w:type="dxa"/>
            <w:tcBorders>
              <w:top w:val="nil"/>
              <w:left w:val="nil"/>
              <w:bottom w:val="nil"/>
              <w:right w:val="nil"/>
            </w:tcBorders>
            <w:vAlign w:val="center"/>
          </w:tcPr>
          <w:p w:rsidR="00E327B8" w:rsidRDefault="00000000">
            <w:pPr>
              <w:jc w:val="center"/>
              <w:rPr>
                <w:rFonts w:ascii="Times New Roman" w:hAnsi="Times New Roman" w:cs="Times New Roman"/>
                <w:b/>
                <w:bCs/>
                <w:szCs w:val="21"/>
              </w:rPr>
            </w:pPr>
            <w:r>
              <w:rPr>
                <w:rFonts w:ascii="Times New Roman" w:hAnsi="Times New Roman" w:cs="Times New Roman"/>
                <w:b/>
                <w:bCs/>
              </w:rPr>
              <w:t>Alcohol Consumption</w:t>
            </w:r>
          </w:p>
        </w:tc>
        <w:tc>
          <w:tcPr>
            <w:tcW w:w="1350" w:type="dxa"/>
            <w:tcBorders>
              <w:top w:val="nil"/>
              <w:left w:val="nil"/>
              <w:bottom w:val="nil"/>
              <w:right w:val="nil"/>
            </w:tcBorders>
            <w:vAlign w:val="center"/>
          </w:tcPr>
          <w:p w:rsidR="00E327B8" w:rsidRDefault="00E327B8">
            <w:pPr>
              <w:pStyle w:val="a9"/>
              <w:keepNext/>
              <w:snapToGrid w:val="0"/>
              <w:rPr>
                <w:rFonts w:ascii="Times New Roman" w:eastAsia="宋体" w:hAnsi="Times New Roman"/>
                <w:szCs w:val="21"/>
              </w:rPr>
            </w:pPr>
          </w:p>
        </w:tc>
        <w:tc>
          <w:tcPr>
            <w:tcW w:w="696"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1889"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88"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1899"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9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193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8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309"/>
          <w:jc w:val="center"/>
        </w:trPr>
        <w:tc>
          <w:tcPr>
            <w:tcW w:w="2844"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35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cs="宋体" w:hint="eastAsia"/>
                <w:szCs w:val="21"/>
              </w:rPr>
              <w:t>Never</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1.084(0.896,1.312)</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0.405</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1.237(1.023,1.495)</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0.028</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1.351(1.116,1.636)</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0.002</w:t>
            </w:r>
          </w:p>
        </w:tc>
      </w:tr>
      <w:tr w:rsidR="00E327B8">
        <w:trPr>
          <w:trHeight w:val="309"/>
          <w:jc w:val="center"/>
        </w:trPr>
        <w:tc>
          <w:tcPr>
            <w:tcW w:w="2844"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b/>
                <w:bCs/>
                <w:szCs w:val="21"/>
              </w:rPr>
            </w:pPr>
          </w:p>
        </w:tc>
        <w:tc>
          <w:tcPr>
            <w:tcW w:w="135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Former</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1.110(0.880,1.401)</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0.377</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1.339(1.087,1.648)</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0.006</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1.839(1.557,2.172)</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trPr>
          <w:trHeight w:val="309"/>
          <w:jc w:val="center"/>
        </w:trPr>
        <w:tc>
          <w:tcPr>
            <w:tcW w:w="2844"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b/>
                <w:bCs/>
                <w:szCs w:val="21"/>
              </w:rPr>
            </w:pPr>
          </w:p>
        </w:tc>
        <w:tc>
          <w:tcPr>
            <w:tcW w:w="135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Current</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1.139(0.974,1.331)</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0.103</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1.392(1.130,1.715)</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0.002</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2.029(1.762,2.336)</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trPr>
          <w:trHeight w:val="297"/>
          <w:jc w:val="center"/>
        </w:trPr>
        <w:tc>
          <w:tcPr>
            <w:tcW w:w="2844" w:type="dxa"/>
            <w:tcBorders>
              <w:top w:val="nil"/>
              <w:left w:val="nil"/>
              <w:bottom w:val="nil"/>
              <w:right w:val="nil"/>
            </w:tcBorders>
            <w:vAlign w:val="center"/>
          </w:tcPr>
          <w:p w:rsidR="00E327B8" w:rsidRDefault="00000000">
            <w:pPr>
              <w:pStyle w:val="a3"/>
              <w:jc w:val="center"/>
              <w:rPr>
                <w:rFonts w:ascii="Times New Roman" w:eastAsia="宋体" w:hAnsi="Times New Roman" w:cs="Times New Roman"/>
                <w:b/>
                <w:bCs/>
                <w:szCs w:val="21"/>
              </w:rPr>
            </w:pPr>
            <w:r>
              <w:rPr>
                <w:rFonts w:ascii="Times New Roman" w:eastAsia="宋体" w:hAnsi="Times New Roman" w:hint="eastAsia"/>
                <w:b/>
                <w:bCs/>
              </w:rPr>
              <w:t>DASH Score</w:t>
            </w:r>
          </w:p>
        </w:tc>
        <w:tc>
          <w:tcPr>
            <w:tcW w:w="1350" w:type="dxa"/>
            <w:tcBorders>
              <w:top w:val="nil"/>
              <w:left w:val="nil"/>
              <w:bottom w:val="nil"/>
              <w:right w:val="nil"/>
            </w:tcBorders>
            <w:vAlign w:val="center"/>
          </w:tcPr>
          <w:p w:rsidR="00E327B8" w:rsidRDefault="00E327B8">
            <w:pPr>
              <w:pStyle w:val="a9"/>
              <w:keepNext/>
              <w:snapToGrid w:val="0"/>
              <w:rPr>
                <w:rFonts w:ascii="Times New Roman" w:eastAsia="宋体" w:hAnsi="Times New Roman"/>
                <w:szCs w:val="21"/>
              </w:rPr>
            </w:pPr>
          </w:p>
        </w:tc>
        <w:tc>
          <w:tcPr>
            <w:tcW w:w="696"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1889"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88"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1899"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9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193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8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309"/>
          <w:jc w:val="center"/>
        </w:trPr>
        <w:tc>
          <w:tcPr>
            <w:tcW w:w="2844"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b/>
                <w:bCs/>
                <w:szCs w:val="21"/>
              </w:rPr>
            </w:pPr>
          </w:p>
        </w:tc>
        <w:tc>
          <w:tcPr>
            <w:tcW w:w="135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szCs w:val="21"/>
              </w:rPr>
              <w:t>&lt;24</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1.252(0.990,1.583)</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0.061</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1.328(1.049,1.682)</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0.018</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1.725(1.211,2.456)</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0.003</w:t>
            </w:r>
          </w:p>
        </w:tc>
      </w:tr>
      <w:tr w:rsidR="00E327B8">
        <w:trPr>
          <w:trHeight w:val="309"/>
          <w:jc w:val="center"/>
        </w:trPr>
        <w:tc>
          <w:tcPr>
            <w:tcW w:w="2844" w:type="dxa"/>
            <w:tcBorders>
              <w:top w:val="nil"/>
              <w:left w:val="nil"/>
              <w:bottom w:val="nil"/>
              <w:right w:val="nil"/>
            </w:tcBorders>
            <w:vAlign w:val="center"/>
          </w:tcPr>
          <w:p w:rsidR="00E327B8" w:rsidRDefault="00E327B8">
            <w:pPr>
              <w:pStyle w:val="a3"/>
              <w:jc w:val="center"/>
              <w:rPr>
                <w:rFonts w:ascii="Times New Roman" w:eastAsia="宋体" w:hAnsi="Times New Roman"/>
                <w:b/>
                <w:bCs/>
              </w:rPr>
            </w:pPr>
          </w:p>
        </w:tc>
        <w:tc>
          <w:tcPr>
            <w:tcW w:w="135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w:t>
            </w:r>
            <w:r>
              <w:rPr>
                <w:rFonts w:ascii="Times New Roman" w:eastAsia="宋体" w:hAnsi="Times New Roman"/>
                <w:szCs w:val="21"/>
              </w:rPr>
              <w:t>24</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1.067(0.990,1.150)</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0.092</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1.125(0.951,1.330)</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0.168</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1.557(1.362,1.779)</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trPr>
          <w:trHeight w:val="309"/>
          <w:jc w:val="center"/>
        </w:trPr>
        <w:tc>
          <w:tcPr>
            <w:tcW w:w="2844" w:type="dxa"/>
            <w:tcBorders>
              <w:top w:val="nil"/>
              <w:left w:val="nil"/>
              <w:bottom w:val="nil"/>
              <w:right w:val="nil"/>
            </w:tcBorders>
            <w:vAlign w:val="center"/>
          </w:tcPr>
          <w:p w:rsidR="00E327B8" w:rsidRDefault="00000000">
            <w:pPr>
              <w:pStyle w:val="a3"/>
              <w:jc w:val="center"/>
              <w:rPr>
                <w:rFonts w:ascii="Times New Roman" w:eastAsia="宋体" w:hAnsi="Times New Roman"/>
                <w:b/>
                <w:bCs/>
              </w:rPr>
            </w:pPr>
            <w:r>
              <w:rPr>
                <w:rFonts w:ascii="Times New Roman" w:eastAsia="宋体" w:hAnsi="Times New Roman" w:hint="eastAsia"/>
                <w:b/>
                <w:bCs/>
              </w:rPr>
              <w:t>Insomnia Severity (AIS)</w:t>
            </w:r>
          </w:p>
        </w:tc>
        <w:tc>
          <w:tcPr>
            <w:tcW w:w="135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696"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1889"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88"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1899"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9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193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8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309"/>
          <w:jc w:val="center"/>
        </w:trPr>
        <w:tc>
          <w:tcPr>
            <w:tcW w:w="2844" w:type="dxa"/>
            <w:tcBorders>
              <w:top w:val="nil"/>
              <w:left w:val="nil"/>
              <w:bottom w:val="nil"/>
              <w:right w:val="nil"/>
            </w:tcBorders>
            <w:vAlign w:val="center"/>
          </w:tcPr>
          <w:p w:rsidR="00E327B8" w:rsidRDefault="00E327B8">
            <w:pPr>
              <w:pStyle w:val="a3"/>
              <w:jc w:val="center"/>
              <w:rPr>
                <w:rFonts w:ascii="Times New Roman" w:eastAsia="宋体" w:hAnsi="Times New Roman"/>
                <w:b/>
                <w:bCs/>
              </w:rPr>
            </w:pPr>
          </w:p>
        </w:tc>
        <w:tc>
          <w:tcPr>
            <w:tcW w:w="135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None</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1.077(0.808,1.435)</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0.614</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1.154(0.874,1.524)</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0.312</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1.357(1.078,1.709)</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0.009</w:t>
            </w:r>
          </w:p>
        </w:tc>
      </w:tr>
      <w:tr w:rsidR="00E327B8">
        <w:trPr>
          <w:trHeight w:val="309"/>
          <w:jc w:val="center"/>
        </w:trPr>
        <w:tc>
          <w:tcPr>
            <w:tcW w:w="2844" w:type="dxa"/>
            <w:tcBorders>
              <w:top w:val="nil"/>
              <w:left w:val="nil"/>
              <w:bottom w:val="nil"/>
              <w:right w:val="nil"/>
            </w:tcBorders>
            <w:vAlign w:val="center"/>
          </w:tcPr>
          <w:p w:rsidR="00E327B8" w:rsidRDefault="00E327B8">
            <w:pPr>
              <w:pStyle w:val="a3"/>
              <w:jc w:val="center"/>
              <w:rPr>
                <w:rFonts w:ascii="Times New Roman" w:eastAsia="宋体" w:hAnsi="Times New Roman"/>
                <w:b/>
                <w:bCs/>
              </w:rPr>
            </w:pPr>
          </w:p>
        </w:tc>
        <w:tc>
          <w:tcPr>
            <w:tcW w:w="135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Mild</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1.093(0.823,1.450)</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0.540</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1.284(1.027,1.606)</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0.028</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1.544(1.116,2.136)</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0.009</w:t>
            </w:r>
          </w:p>
        </w:tc>
      </w:tr>
      <w:tr w:rsidR="00E327B8">
        <w:trPr>
          <w:trHeight w:val="309"/>
          <w:jc w:val="center"/>
        </w:trPr>
        <w:tc>
          <w:tcPr>
            <w:tcW w:w="2844" w:type="dxa"/>
            <w:tcBorders>
              <w:top w:val="nil"/>
              <w:left w:val="nil"/>
              <w:bottom w:val="nil"/>
              <w:right w:val="nil"/>
            </w:tcBorders>
            <w:vAlign w:val="center"/>
          </w:tcPr>
          <w:p w:rsidR="00E327B8" w:rsidRDefault="00E327B8">
            <w:pPr>
              <w:pStyle w:val="a3"/>
              <w:jc w:val="center"/>
              <w:rPr>
                <w:rFonts w:ascii="Times New Roman" w:eastAsia="宋体" w:hAnsi="Times New Roman"/>
                <w:b/>
                <w:bCs/>
              </w:rPr>
            </w:pPr>
          </w:p>
        </w:tc>
        <w:tc>
          <w:tcPr>
            <w:tcW w:w="135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Moderate</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1.258(0.958,1.652)</w:t>
            </w:r>
          </w:p>
        </w:tc>
        <w:tc>
          <w:tcPr>
            <w:tcW w:w="88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0.098</w:t>
            </w:r>
          </w:p>
        </w:tc>
        <w:tc>
          <w:tcPr>
            <w:tcW w:w="189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1.367(1.023,1.827)</w:t>
            </w:r>
          </w:p>
        </w:tc>
        <w:tc>
          <w:tcPr>
            <w:tcW w:w="89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0.034</w:t>
            </w:r>
          </w:p>
        </w:tc>
        <w:tc>
          <w:tcPr>
            <w:tcW w:w="19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1.598(1.139,2.242)</w:t>
            </w:r>
          </w:p>
        </w:tc>
        <w:tc>
          <w:tcPr>
            <w:tcW w:w="8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0.007</w:t>
            </w:r>
          </w:p>
        </w:tc>
      </w:tr>
      <w:tr w:rsidR="00E327B8">
        <w:trPr>
          <w:trHeight w:val="328"/>
          <w:jc w:val="center"/>
        </w:trPr>
        <w:tc>
          <w:tcPr>
            <w:tcW w:w="2844" w:type="dxa"/>
            <w:tcBorders>
              <w:top w:val="nil"/>
              <w:left w:val="nil"/>
              <w:bottom w:val="single" w:sz="8" w:space="0" w:color="auto"/>
              <w:right w:val="nil"/>
            </w:tcBorders>
            <w:vAlign w:val="center"/>
          </w:tcPr>
          <w:p w:rsidR="00E327B8" w:rsidRDefault="00E327B8">
            <w:pPr>
              <w:pStyle w:val="a3"/>
              <w:jc w:val="center"/>
              <w:rPr>
                <w:rFonts w:ascii="Times New Roman" w:eastAsia="宋体" w:hAnsi="Times New Roman"/>
                <w:b/>
                <w:bCs/>
              </w:rPr>
            </w:pPr>
          </w:p>
        </w:tc>
        <w:tc>
          <w:tcPr>
            <w:tcW w:w="1350" w:type="dxa"/>
            <w:tcBorders>
              <w:top w:val="nil"/>
              <w:left w:val="nil"/>
              <w:bottom w:val="single" w:sz="8"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Severe</w:t>
            </w:r>
          </w:p>
        </w:tc>
        <w:tc>
          <w:tcPr>
            <w:tcW w:w="696" w:type="dxa"/>
            <w:tcBorders>
              <w:top w:val="nil"/>
              <w:left w:val="nil"/>
              <w:bottom w:val="single" w:sz="8"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1889" w:type="dxa"/>
            <w:tcBorders>
              <w:top w:val="nil"/>
              <w:left w:val="nil"/>
              <w:bottom w:val="single" w:sz="8"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1.302(1.028,1.649)</w:t>
            </w:r>
          </w:p>
        </w:tc>
        <w:tc>
          <w:tcPr>
            <w:tcW w:w="888" w:type="dxa"/>
            <w:tcBorders>
              <w:top w:val="nil"/>
              <w:left w:val="nil"/>
              <w:bottom w:val="single" w:sz="8"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0.029</w:t>
            </w:r>
          </w:p>
        </w:tc>
        <w:tc>
          <w:tcPr>
            <w:tcW w:w="1899" w:type="dxa"/>
            <w:tcBorders>
              <w:top w:val="nil"/>
              <w:left w:val="nil"/>
              <w:bottom w:val="single" w:sz="8"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1.636(1.046,2.561)</w:t>
            </w:r>
          </w:p>
        </w:tc>
        <w:tc>
          <w:tcPr>
            <w:tcW w:w="895" w:type="dxa"/>
            <w:tcBorders>
              <w:top w:val="nil"/>
              <w:left w:val="nil"/>
              <w:bottom w:val="single" w:sz="8"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0.031</w:t>
            </w:r>
          </w:p>
        </w:tc>
        <w:tc>
          <w:tcPr>
            <w:tcW w:w="1930" w:type="dxa"/>
            <w:tcBorders>
              <w:top w:val="nil"/>
              <w:left w:val="nil"/>
              <w:bottom w:val="single" w:sz="8"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1.813(1.004,3.273)</w:t>
            </w:r>
          </w:p>
        </w:tc>
        <w:tc>
          <w:tcPr>
            <w:tcW w:w="885" w:type="dxa"/>
            <w:tcBorders>
              <w:top w:val="nil"/>
              <w:left w:val="nil"/>
              <w:bottom w:val="single" w:sz="8"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0.049</w:t>
            </w:r>
          </w:p>
        </w:tc>
      </w:tr>
    </w:tbl>
    <w:p w:rsidR="00E327B8" w:rsidRDefault="00000000">
      <w:pPr>
        <w:rPr>
          <w:rFonts w:ascii="Times New Roman" w:eastAsia="黑体" w:hAnsi="Times New Roman" w:cstheme="minorEastAsia"/>
          <w:sz w:val="18"/>
          <w:szCs w:val="18"/>
        </w:rPr>
      </w:pPr>
      <w:r>
        <w:rPr>
          <w:rFonts w:ascii="Times New Roman" w:eastAsia="黑体" w:hAnsi="Times New Roman" w:cstheme="minorEastAsia" w:hint="eastAsia"/>
          <w:sz w:val="18"/>
          <w:szCs w:val="18"/>
        </w:rPr>
        <w:br w:type="page"/>
      </w:r>
    </w:p>
    <w:p w:rsidR="00E327B8" w:rsidRDefault="00000000">
      <w:pPr>
        <w:spacing w:line="480" w:lineRule="auto"/>
        <w:jc w:val="left"/>
        <w:rPr>
          <w:sz w:val="24"/>
        </w:rPr>
      </w:pPr>
      <w:r>
        <w:rPr>
          <w:rFonts w:ascii="Times New Roman" w:hAnsi="Times New Roman" w:hint="eastAsia"/>
          <w:b/>
          <w:bCs/>
          <w:sz w:val="24"/>
        </w:rPr>
        <w:t xml:space="preserve">Supplementary </w:t>
      </w:r>
      <w:r>
        <w:rPr>
          <w:rFonts w:ascii="Times New Roman" w:eastAsia="黑体" w:hAnsi="Times New Roman" w:cs="黑体"/>
          <w:b/>
          <w:bCs/>
          <w:sz w:val="24"/>
        </w:rPr>
        <w:t xml:space="preserve">Table </w:t>
      </w:r>
      <w:r>
        <w:rPr>
          <w:rFonts w:ascii="Times New Roman" w:eastAsia="黑体" w:hAnsi="Times New Roman" w:cs="黑体" w:hint="eastAsia"/>
          <w:b/>
          <w:bCs/>
          <w:sz w:val="24"/>
        </w:rPr>
        <w:t>6</w:t>
      </w:r>
      <w:r>
        <w:rPr>
          <w:rFonts w:ascii="Times New Roman" w:eastAsia="黑体" w:hAnsi="Times New Roman" w:cs="黑体"/>
          <w:b/>
          <w:bCs/>
          <w:sz w:val="24"/>
        </w:rPr>
        <w:t xml:space="preserve"> </w:t>
      </w:r>
      <w:r>
        <w:rPr>
          <w:rFonts w:ascii="Times New Roman" w:eastAsia="黑体" w:hAnsi="Times New Roman" w:cs="黑体"/>
          <w:sz w:val="24"/>
        </w:rPr>
        <w:t>Subgroup analysis of the association between TyG-WWI and hypertension incidence in male steelworkers</w:t>
      </w:r>
    </w:p>
    <w:tbl>
      <w:tblPr>
        <w:tblW w:w="13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1173"/>
        <w:gridCol w:w="609"/>
        <w:gridCol w:w="2010"/>
        <w:gridCol w:w="915"/>
        <w:gridCol w:w="2104"/>
        <w:gridCol w:w="940"/>
        <w:gridCol w:w="2182"/>
        <w:gridCol w:w="892"/>
      </w:tblGrid>
      <w:tr w:rsidR="00E327B8">
        <w:trPr>
          <w:trHeight w:val="213"/>
          <w:tblHeader/>
          <w:jc w:val="center"/>
        </w:trPr>
        <w:tc>
          <w:tcPr>
            <w:tcW w:w="2790" w:type="dxa"/>
            <w:vMerge w:val="restart"/>
            <w:tcBorders>
              <w:top w:val="single" w:sz="4" w:space="0" w:color="auto"/>
              <w:left w:val="nil"/>
              <w:right w:val="nil"/>
            </w:tcBorders>
            <w:vAlign w:val="center"/>
          </w:tcPr>
          <w:p w:rsidR="00E327B8" w:rsidRDefault="00000000">
            <w:pPr>
              <w:jc w:val="center"/>
              <w:rPr>
                <w:rFonts w:ascii="Times New Roman" w:hAnsi="Times New Roman" w:cs="Times New Roman"/>
                <w:b/>
                <w:bCs/>
              </w:rPr>
            </w:pPr>
            <w:r>
              <w:rPr>
                <w:rFonts w:ascii="Times New Roman" w:hAnsi="Times New Roman" w:cs="Times New Roman"/>
                <w:b/>
                <w:bCs/>
              </w:rPr>
              <w:t>Subgroup</w:t>
            </w:r>
          </w:p>
        </w:tc>
        <w:tc>
          <w:tcPr>
            <w:tcW w:w="1173" w:type="dxa"/>
            <w:vMerge w:val="restart"/>
            <w:tcBorders>
              <w:top w:val="single" w:sz="4" w:space="0" w:color="auto"/>
              <w:left w:val="nil"/>
              <w:right w:val="nil"/>
            </w:tcBorders>
            <w:vAlign w:val="center"/>
          </w:tcPr>
          <w:p w:rsidR="00E327B8" w:rsidRDefault="00E327B8">
            <w:pPr>
              <w:pStyle w:val="a9"/>
              <w:keepNext/>
              <w:snapToGrid w:val="0"/>
              <w:rPr>
                <w:rFonts w:ascii="Times New Roman" w:eastAsia="宋体" w:hAnsi="Times New Roman"/>
                <w:b/>
                <w:bCs/>
              </w:rPr>
            </w:pPr>
          </w:p>
        </w:tc>
        <w:tc>
          <w:tcPr>
            <w:tcW w:w="609" w:type="dxa"/>
            <w:vMerge w:val="restart"/>
            <w:tcBorders>
              <w:top w:val="single" w:sz="4" w:space="0" w:color="auto"/>
              <w:left w:val="nil"/>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Q1</w:t>
            </w:r>
          </w:p>
        </w:tc>
        <w:tc>
          <w:tcPr>
            <w:tcW w:w="2010"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Q2</w:t>
            </w:r>
          </w:p>
        </w:tc>
        <w:tc>
          <w:tcPr>
            <w:tcW w:w="915" w:type="dxa"/>
            <w:tcBorders>
              <w:top w:val="single" w:sz="4" w:space="0" w:color="auto"/>
              <w:left w:val="nil"/>
              <w:bottom w:val="single" w:sz="4" w:space="0" w:color="auto"/>
              <w:right w:val="nil"/>
            </w:tcBorders>
            <w:vAlign w:val="center"/>
          </w:tcPr>
          <w:p w:rsidR="00E327B8" w:rsidRDefault="00E327B8">
            <w:pPr>
              <w:pStyle w:val="a9"/>
              <w:keepNext/>
              <w:snapToGrid w:val="0"/>
              <w:rPr>
                <w:rFonts w:ascii="Times New Roman" w:eastAsia="宋体" w:hAnsi="Times New Roman"/>
                <w:b/>
                <w:bCs/>
                <w:i/>
                <w:iCs/>
              </w:rPr>
            </w:pPr>
          </w:p>
        </w:tc>
        <w:tc>
          <w:tcPr>
            <w:tcW w:w="2104"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Q3</w:t>
            </w:r>
          </w:p>
        </w:tc>
        <w:tc>
          <w:tcPr>
            <w:tcW w:w="940" w:type="dxa"/>
            <w:tcBorders>
              <w:top w:val="single" w:sz="4" w:space="0" w:color="auto"/>
              <w:left w:val="nil"/>
              <w:bottom w:val="single" w:sz="4" w:space="0" w:color="auto"/>
              <w:right w:val="nil"/>
            </w:tcBorders>
            <w:vAlign w:val="center"/>
          </w:tcPr>
          <w:p w:rsidR="00E327B8" w:rsidRDefault="00E327B8">
            <w:pPr>
              <w:pStyle w:val="a9"/>
              <w:keepNext/>
              <w:snapToGrid w:val="0"/>
              <w:rPr>
                <w:rFonts w:ascii="Times New Roman" w:eastAsia="宋体" w:hAnsi="Times New Roman"/>
                <w:b/>
                <w:bCs/>
                <w:i/>
                <w:iCs/>
              </w:rPr>
            </w:pPr>
          </w:p>
        </w:tc>
        <w:tc>
          <w:tcPr>
            <w:tcW w:w="2182"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Q4</w:t>
            </w:r>
          </w:p>
        </w:tc>
        <w:tc>
          <w:tcPr>
            <w:tcW w:w="892" w:type="dxa"/>
            <w:tcBorders>
              <w:top w:val="single" w:sz="4" w:space="0" w:color="auto"/>
              <w:left w:val="nil"/>
              <w:bottom w:val="single" w:sz="4" w:space="0" w:color="auto"/>
              <w:right w:val="nil"/>
            </w:tcBorders>
            <w:vAlign w:val="center"/>
          </w:tcPr>
          <w:p w:rsidR="00E327B8" w:rsidRDefault="00E327B8">
            <w:pPr>
              <w:pStyle w:val="a9"/>
              <w:keepNext/>
              <w:snapToGrid w:val="0"/>
              <w:rPr>
                <w:rFonts w:ascii="Times New Roman" w:eastAsia="宋体" w:hAnsi="Times New Roman"/>
                <w:b/>
                <w:bCs/>
                <w:i/>
                <w:iCs/>
              </w:rPr>
            </w:pPr>
          </w:p>
        </w:tc>
      </w:tr>
      <w:tr w:rsidR="00E327B8">
        <w:trPr>
          <w:trHeight w:val="268"/>
          <w:tblHeader/>
          <w:jc w:val="center"/>
        </w:trPr>
        <w:tc>
          <w:tcPr>
            <w:tcW w:w="2790" w:type="dxa"/>
            <w:vMerge/>
            <w:tcBorders>
              <w:left w:val="nil"/>
              <w:bottom w:val="single" w:sz="4" w:space="0" w:color="auto"/>
              <w:right w:val="nil"/>
            </w:tcBorders>
            <w:vAlign w:val="center"/>
          </w:tcPr>
          <w:p w:rsidR="00E327B8" w:rsidRDefault="00E327B8">
            <w:pPr>
              <w:jc w:val="center"/>
              <w:rPr>
                <w:rFonts w:ascii="Times New Roman" w:hAnsi="Times New Roman" w:cs="Times New Roman"/>
                <w:b/>
                <w:bCs/>
              </w:rPr>
            </w:pPr>
          </w:p>
        </w:tc>
        <w:tc>
          <w:tcPr>
            <w:tcW w:w="1173" w:type="dxa"/>
            <w:vMerge/>
            <w:tcBorders>
              <w:left w:val="nil"/>
              <w:bottom w:val="single" w:sz="4" w:space="0" w:color="auto"/>
              <w:right w:val="nil"/>
            </w:tcBorders>
            <w:vAlign w:val="center"/>
          </w:tcPr>
          <w:p w:rsidR="00E327B8" w:rsidRDefault="00E327B8">
            <w:pPr>
              <w:pStyle w:val="a9"/>
              <w:keepNext/>
              <w:snapToGrid w:val="0"/>
              <w:rPr>
                <w:rFonts w:ascii="Times New Roman" w:eastAsia="宋体" w:hAnsi="Times New Roman"/>
                <w:b/>
                <w:bCs/>
              </w:rPr>
            </w:pPr>
          </w:p>
        </w:tc>
        <w:tc>
          <w:tcPr>
            <w:tcW w:w="609" w:type="dxa"/>
            <w:vMerge/>
            <w:tcBorders>
              <w:left w:val="nil"/>
              <w:bottom w:val="single" w:sz="4" w:space="0" w:color="auto"/>
              <w:right w:val="nil"/>
            </w:tcBorders>
            <w:vAlign w:val="center"/>
          </w:tcPr>
          <w:p w:rsidR="00E327B8" w:rsidRDefault="00E327B8">
            <w:pPr>
              <w:pStyle w:val="a9"/>
              <w:keepNext/>
              <w:snapToGrid w:val="0"/>
              <w:rPr>
                <w:rFonts w:ascii="Times New Roman" w:eastAsia="宋体" w:hAnsi="Times New Roman"/>
                <w:b/>
                <w:bCs/>
              </w:rPr>
            </w:pPr>
          </w:p>
        </w:tc>
        <w:tc>
          <w:tcPr>
            <w:tcW w:w="2010"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915"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c>
          <w:tcPr>
            <w:tcW w:w="2104"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940"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c>
          <w:tcPr>
            <w:tcW w:w="2182"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892"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r>
      <w:tr w:rsidR="00E327B8">
        <w:trPr>
          <w:trHeight w:val="265"/>
          <w:jc w:val="center"/>
        </w:trPr>
        <w:tc>
          <w:tcPr>
            <w:tcW w:w="2790" w:type="dxa"/>
            <w:tcBorders>
              <w:top w:val="single" w:sz="4" w:space="0" w:color="auto"/>
              <w:left w:val="nil"/>
              <w:bottom w:val="nil"/>
              <w:right w:val="nil"/>
            </w:tcBorders>
            <w:vAlign w:val="center"/>
          </w:tcPr>
          <w:p w:rsidR="00E327B8" w:rsidRDefault="00000000">
            <w:pPr>
              <w:jc w:val="center"/>
              <w:rPr>
                <w:rFonts w:ascii="Times New Roman" w:hAnsi="Times New Roman" w:cs="Times New Roman"/>
                <w:b/>
                <w:bCs/>
                <w:szCs w:val="21"/>
              </w:rPr>
            </w:pPr>
            <w:r>
              <w:rPr>
                <w:rFonts w:ascii="Times New Roman" w:hAnsi="Times New Roman" w:cs="Times New Roman"/>
                <w:b/>
                <w:bCs/>
                <w:szCs w:val="21"/>
              </w:rPr>
              <w:t>Age(year)</w:t>
            </w:r>
          </w:p>
        </w:tc>
        <w:tc>
          <w:tcPr>
            <w:tcW w:w="1173" w:type="dxa"/>
            <w:tcBorders>
              <w:top w:val="single" w:sz="4" w:space="0" w:color="auto"/>
              <w:left w:val="nil"/>
              <w:bottom w:val="nil"/>
              <w:right w:val="nil"/>
            </w:tcBorders>
            <w:vAlign w:val="center"/>
          </w:tcPr>
          <w:p w:rsidR="00E327B8" w:rsidRDefault="00E327B8">
            <w:pPr>
              <w:snapToGrid w:val="0"/>
              <w:jc w:val="center"/>
              <w:rPr>
                <w:rFonts w:ascii="Times New Roman" w:eastAsia="宋体" w:hAnsi="Times New Roman" w:cs="Times New Roman"/>
                <w:szCs w:val="21"/>
              </w:rPr>
            </w:pPr>
          </w:p>
        </w:tc>
        <w:tc>
          <w:tcPr>
            <w:tcW w:w="609"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2010"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915"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2104"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940"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2182"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892"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230"/>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173"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&lt;30</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1.083(0.539,2.178)</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0.822</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1.095(0.634,1.891)</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0.745</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1.140(0.574,2.262)</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0.709</w:t>
            </w:r>
          </w:p>
        </w:tc>
      </w:tr>
      <w:tr w:rsidR="00E327B8">
        <w:trPr>
          <w:trHeight w:val="230"/>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173"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30~</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1.035(0.828,1.293)</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0.763</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1.164(0.861,1.576)</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0.324</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1.383(1.120,1.707)</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0.003</w:t>
            </w:r>
          </w:p>
        </w:tc>
      </w:tr>
      <w:tr w:rsidR="00E327B8">
        <w:trPr>
          <w:trHeight w:val="230"/>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173"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40~</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1.042(0.834,1.302)</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0.719</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1.382(1.122,1.703)</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0.002</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1.385(1.122,1.710)</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0.002</w:t>
            </w:r>
          </w:p>
        </w:tc>
      </w:tr>
      <w:tr w:rsidR="00E327B8">
        <w:trPr>
          <w:trHeight w:val="230"/>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173"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50~60</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1.181(0.904,1.542)</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0.222</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1.448(1.129,1.857)</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0.004</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1.640(1.274,2.110)</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trPr>
          <w:trHeight w:val="230"/>
          <w:jc w:val="center"/>
        </w:trPr>
        <w:tc>
          <w:tcPr>
            <w:tcW w:w="2790" w:type="dxa"/>
            <w:tcBorders>
              <w:top w:val="nil"/>
              <w:left w:val="nil"/>
              <w:bottom w:val="nil"/>
              <w:right w:val="nil"/>
            </w:tcBorders>
            <w:vAlign w:val="center"/>
          </w:tcPr>
          <w:p w:rsidR="00E327B8" w:rsidRDefault="00000000">
            <w:pPr>
              <w:jc w:val="center"/>
              <w:rPr>
                <w:rFonts w:ascii="Times New Roman" w:hAnsi="Times New Roman" w:cs="Times New Roman"/>
                <w:b/>
                <w:bCs/>
                <w:szCs w:val="21"/>
              </w:rPr>
            </w:pPr>
            <w:r>
              <w:rPr>
                <w:rFonts w:ascii="Times New Roman" w:hAnsi="Times New Roman" w:cs="Times New Roman"/>
                <w:b/>
                <w:bCs/>
              </w:rPr>
              <w:t>Smoking status</w:t>
            </w:r>
          </w:p>
        </w:tc>
        <w:tc>
          <w:tcPr>
            <w:tcW w:w="1173" w:type="dxa"/>
            <w:tcBorders>
              <w:top w:val="nil"/>
              <w:left w:val="nil"/>
              <w:bottom w:val="nil"/>
              <w:right w:val="nil"/>
            </w:tcBorders>
            <w:vAlign w:val="center"/>
          </w:tcPr>
          <w:p w:rsidR="00E327B8" w:rsidRDefault="00E327B8">
            <w:pPr>
              <w:pStyle w:val="a9"/>
              <w:keepNext/>
              <w:snapToGrid w:val="0"/>
              <w:rPr>
                <w:rFonts w:ascii="Times New Roman" w:eastAsia="宋体" w:hAnsi="Times New Roman" w:cs="Times New Roman"/>
                <w:szCs w:val="21"/>
              </w:rPr>
            </w:pPr>
          </w:p>
        </w:tc>
        <w:tc>
          <w:tcPr>
            <w:tcW w:w="609"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1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1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04"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4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82"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92"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230"/>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173" w:type="dxa"/>
            <w:tcBorders>
              <w:top w:val="nil"/>
              <w:left w:val="nil"/>
              <w:bottom w:val="nil"/>
              <w:right w:val="nil"/>
            </w:tcBorders>
            <w:vAlign w:val="center"/>
          </w:tcPr>
          <w:p w:rsidR="00E327B8" w:rsidRDefault="00000000">
            <w:pPr>
              <w:pStyle w:val="a9"/>
              <w:keepNext/>
              <w:snapToGrid w:val="0"/>
              <w:rPr>
                <w:rFonts w:ascii="Times New Roman" w:eastAsia="宋体" w:hAnsi="Times New Roman" w:cs="Times New Roman"/>
                <w:szCs w:val="21"/>
              </w:rPr>
            </w:pPr>
            <w:r>
              <w:rPr>
                <w:rFonts w:ascii="Times New Roman" w:eastAsia="宋体" w:hAnsi="Times New Roman" w:cs="宋体" w:hint="eastAsia"/>
                <w:szCs w:val="21"/>
              </w:rPr>
              <w:t>Never</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1.019(0.810,1.283)</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0.871</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1.162(1.061,1.273)</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0.001</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1.449(1.167,1.798)</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0.001</w:t>
            </w:r>
          </w:p>
        </w:tc>
      </w:tr>
      <w:tr w:rsidR="00E327B8">
        <w:trPr>
          <w:trHeight w:val="230"/>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173"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Former</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1.076(0.713,1.625)</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0.727</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1.307(1.086,1.573)</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0.005</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1.537(1.415,1.670)</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trPr>
          <w:trHeight w:val="230"/>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173"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Current</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1.201(0.996,1.216)</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0.968</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1.356(1.088,1.691)</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0.007</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1.703(1.471,1.971)</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trPr>
          <w:trHeight w:val="230"/>
          <w:jc w:val="center"/>
        </w:trPr>
        <w:tc>
          <w:tcPr>
            <w:tcW w:w="2790" w:type="dxa"/>
            <w:tcBorders>
              <w:top w:val="nil"/>
              <w:left w:val="nil"/>
              <w:bottom w:val="nil"/>
              <w:right w:val="nil"/>
            </w:tcBorders>
            <w:vAlign w:val="center"/>
          </w:tcPr>
          <w:p w:rsidR="00E327B8" w:rsidRDefault="00000000">
            <w:pPr>
              <w:jc w:val="center"/>
              <w:rPr>
                <w:rFonts w:ascii="Times New Roman" w:hAnsi="Times New Roman" w:cs="Times New Roman"/>
                <w:b/>
                <w:bCs/>
                <w:szCs w:val="21"/>
              </w:rPr>
            </w:pPr>
            <w:r>
              <w:rPr>
                <w:rFonts w:ascii="Times New Roman" w:hAnsi="Times New Roman" w:cs="Times New Roman"/>
                <w:b/>
                <w:bCs/>
              </w:rPr>
              <w:t>Alcohol Consumption</w:t>
            </w:r>
          </w:p>
        </w:tc>
        <w:tc>
          <w:tcPr>
            <w:tcW w:w="1173" w:type="dxa"/>
            <w:tcBorders>
              <w:top w:val="nil"/>
              <w:left w:val="nil"/>
              <w:bottom w:val="nil"/>
              <w:right w:val="nil"/>
            </w:tcBorders>
            <w:vAlign w:val="center"/>
          </w:tcPr>
          <w:p w:rsidR="00E327B8" w:rsidRDefault="00E327B8">
            <w:pPr>
              <w:pStyle w:val="a9"/>
              <w:keepNext/>
              <w:snapToGrid w:val="0"/>
              <w:rPr>
                <w:rFonts w:ascii="Times New Roman" w:eastAsia="宋体" w:hAnsi="Times New Roman"/>
                <w:szCs w:val="21"/>
              </w:rPr>
            </w:pPr>
          </w:p>
        </w:tc>
        <w:tc>
          <w:tcPr>
            <w:tcW w:w="609"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1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1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04"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4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82"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92"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230"/>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b/>
                <w:bCs/>
                <w:szCs w:val="21"/>
              </w:rPr>
            </w:pPr>
          </w:p>
        </w:tc>
        <w:tc>
          <w:tcPr>
            <w:tcW w:w="1173"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cs="宋体" w:hint="eastAsia"/>
                <w:szCs w:val="21"/>
              </w:rPr>
              <w:t>Never</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1.039(0.862,1.253)</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0.685</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1.197(1.004,1.426)</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0.045</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1.299(1.033,1.632)</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0.025</w:t>
            </w:r>
          </w:p>
        </w:tc>
      </w:tr>
      <w:tr w:rsidR="00E327B8">
        <w:trPr>
          <w:trHeight w:val="230"/>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b/>
                <w:bCs/>
                <w:szCs w:val="21"/>
              </w:rPr>
            </w:pPr>
          </w:p>
        </w:tc>
        <w:tc>
          <w:tcPr>
            <w:tcW w:w="1173"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Former</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1.275(0.868,1.872)</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0.216</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1.287(1.029,1.610)</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0.027</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1.401(1.118,1.756)</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0.003</w:t>
            </w:r>
          </w:p>
        </w:tc>
      </w:tr>
      <w:tr w:rsidR="00E327B8">
        <w:trPr>
          <w:trHeight w:val="230"/>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b/>
                <w:bCs/>
                <w:szCs w:val="21"/>
              </w:rPr>
            </w:pPr>
          </w:p>
        </w:tc>
        <w:tc>
          <w:tcPr>
            <w:tcW w:w="1173"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Current</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1.299(1.033,1.632)</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0.025</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1.374(1.102,1.713)</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0.005</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1.455(1.006,2.104)</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0.046</w:t>
            </w:r>
          </w:p>
        </w:tc>
      </w:tr>
      <w:tr w:rsidR="00E327B8">
        <w:trPr>
          <w:trHeight w:val="230"/>
          <w:jc w:val="center"/>
        </w:trPr>
        <w:tc>
          <w:tcPr>
            <w:tcW w:w="2790" w:type="dxa"/>
            <w:tcBorders>
              <w:top w:val="nil"/>
              <w:left w:val="nil"/>
              <w:bottom w:val="nil"/>
              <w:right w:val="nil"/>
            </w:tcBorders>
            <w:vAlign w:val="center"/>
          </w:tcPr>
          <w:p w:rsidR="00E327B8" w:rsidRDefault="00000000">
            <w:pPr>
              <w:pStyle w:val="a3"/>
              <w:jc w:val="center"/>
              <w:rPr>
                <w:rFonts w:ascii="Times New Roman" w:eastAsia="宋体" w:hAnsi="Times New Roman" w:cs="Times New Roman"/>
                <w:b/>
                <w:bCs/>
                <w:szCs w:val="21"/>
              </w:rPr>
            </w:pPr>
            <w:r>
              <w:rPr>
                <w:rFonts w:ascii="Times New Roman" w:eastAsia="宋体" w:hAnsi="Times New Roman" w:hint="eastAsia"/>
                <w:b/>
                <w:bCs/>
              </w:rPr>
              <w:t>DASH Score</w:t>
            </w:r>
          </w:p>
        </w:tc>
        <w:tc>
          <w:tcPr>
            <w:tcW w:w="1173" w:type="dxa"/>
            <w:tcBorders>
              <w:top w:val="nil"/>
              <w:left w:val="nil"/>
              <w:bottom w:val="nil"/>
              <w:right w:val="nil"/>
            </w:tcBorders>
            <w:vAlign w:val="center"/>
          </w:tcPr>
          <w:p w:rsidR="00E327B8" w:rsidRDefault="00E327B8">
            <w:pPr>
              <w:pStyle w:val="a9"/>
              <w:keepNext/>
              <w:snapToGrid w:val="0"/>
              <w:rPr>
                <w:rFonts w:ascii="Times New Roman" w:eastAsia="宋体" w:hAnsi="Times New Roman"/>
                <w:szCs w:val="21"/>
              </w:rPr>
            </w:pPr>
          </w:p>
        </w:tc>
        <w:tc>
          <w:tcPr>
            <w:tcW w:w="609"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1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1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04"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4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82"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92"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230"/>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b/>
                <w:bCs/>
                <w:szCs w:val="21"/>
              </w:rPr>
            </w:pPr>
          </w:p>
        </w:tc>
        <w:tc>
          <w:tcPr>
            <w:tcW w:w="1173"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szCs w:val="21"/>
              </w:rPr>
              <w:t>&lt;24</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1.362(1.073,1.730)</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0.011</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1.739(1.361,2.222)</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1.831(1.435,2.335)</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trPr>
          <w:trHeight w:val="230"/>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b/>
                <w:bCs/>
              </w:rPr>
            </w:pPr>
          </w:p>
        </w:tc>
        <w:tc>
          <w:tcPr>
            <w:tcW w:w="1173"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w:t>
            </w:r>
            <w:r>
              <w:rPr>
                <w:rFonts w:ascii="Times New Roman" w:eastAsia="宋体" w:hAnsi="Times New Roman"/>
                <w:szCs w:val="21"/>
              </w:rPr>
              <w:t>24</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1.183(0.992,1.411)</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0.062</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1.264(1.015,1.574)</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0.037</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1.656(1.379,1.988)</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trPr>
          <w:trHeight w:val="460"/>
          <w:jc w:val="center"/>
        </w:trPr>
        <w:tc>
          <w:tcPr>
            <w:tcW w:w="2790" w:type="dxa"/>
            <w:tcBorders>
              <w:top w:val="nil"/>
              <w:left w:val="nil"/>
              <w:bottom w:val="nil"/>
              <w:right w:val="nil"/>
            </w:tcBorders>
            <w:vAlign w:val="center"/>
          </w:tcPr>
          <w:p w:rsidR="00E327B8" w:rsidRDefault="00000000">
            <w:pPr>
              <w:pStyle w:val="a3"/>
              <w:jc w:val="center"/>
              <w:rPr>
                <w:rFonts w:ascii="Times New Roman" w:eastAsia="宋体" w:hAnsi="Times New Roman"/>
                <w:b/>
                <w:bCs/>
              </w:rPr>
            </w:pPr>
            <w:r>
              <w:rPr>
                <w:rFonts w:ascii="Times New Roman" w:eastAsia="宋体" w:hAnsi="Times New Roman" w:hint="eastAsia"/>
                <w:b/>
                <w:bCs/>
              </w:rPr>
              <w:t>Insomnia Severity Index (AIS)</w:t>
            </w:r>
          </w:p>
        </w:tc>
        <w:tc>
          <w:tcPr>
            <w:tcW w:w="1173"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609"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1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1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04"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4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82"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92"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230"/>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b/>
                <w:bCs/>
              </w:rPr>
            </w:pPr>
          </w:p>
        </w:tc>
        <w:tc>
          <w:tcPr>
            <w:tcW w:w="117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None</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1.032(0.486,2.193)</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0.934</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1.267(0.970,1.654)</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0.082</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1.287(0.982,1.686)</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0.067</w:t>
            </w:r>
          </w:p>
        </w:tc>
      </w:tr>
      <w:tr w:rsidR="00E327B8">
        <w:trPr>
          <w:trHeight w:val="230"/>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b/>
                <w:bCs/>
              </w:rPr>
            </w:pPr>
          </w:p>
        </w:tc>
        <w:tc>
          <w:tcPr>
            <w:tcW w:w="117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Mild</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1.141(0.866,1.504)</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0.348</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1.367(1.023,1.827)</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0.034</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1.545(1.161,2.055)</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0.003</w:t>
            </w:r>
          </w:p>
        </w:tc>
      </w:tr>
      <w:tr w:rsidR="00E327B8">
        <w:trPr>
          <w:trHeight w:val="230"/>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b/>
                <w:bCs/>
              </w:rPr>
            </w:pPr>
          </w:p>
        </w:tc>
        <w:tc>
          <w:tcPr>
            <w:tcW w:w="117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Moderate</w:t>
            </w:r>
          </w:p>
        </w:tc>
        <w:tc>
          <w:tcPr>
            <w:tcW w:w="609"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1.221(0.930,1.604)</w:t>
            </w:r>
          </w:p>
        </w:tc>
        <w:tc>
          <w:tcPr>
            <w:tcW w:w="91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0.151</w:t>
            </w:r>
          </w:p>
        </w:tc>
        <w:tc>
          <w:tcPr>
            <w:tcW w:w="210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1.355(1.036,1.773)</w:t>
            </w:r>
          </w:p>
        </w:tc>
        <w:tc>
          <w:tcPr>
            <w:tcW w:w="9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0.027</w:t>
            </w:r>
          </w:p>
        </w:tc>
        <w:tc>
          <w:tcPr>
            <w:tcW w:w="218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1.598(1.139,2.242)</w:t>
            </w:r>
          </w:p>
        </w:tc>
        <w:tc>
          <w:tcPr>
            <w:tcW w:w="892"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0.007</w:t>
            </w:r>
          </w:p>
        </w:tc>
      </w:tr>
      <w:tr w:rsidR="00E327B8">
        <w:trPr>
          <w:trHeight w:val="273"/>
          <w:jc w:val="center"/>
        </w:trPr>
        <w:tc>
          <w:tcPr>
            <w:tcW w:w="2790" w:type="dxa"/>
            <w:tcBorders>
              <w:top w:val="nil"/>
              <w:left w:val="nil"/>
              <w:bottom w:val="single" w:sz="4" w:space="0" w:color="auto"/>
              <w:right w:val="nil"/>
            </w:tcBorders>
            <w:vAlign w:val="center"/>
          </w:tcPr>
          <w:p w:rsidR="00E327B8" w:rsidRDefault="00E327B8">
            <w:pPr>
              <w:pStyle w:val="a3"/>
              <w:jc w:val="center"/>
              <w:rPr>
                <w:rFonts w:ascii="Times New Roman" w:eastAsia="宋体" w:hAnsi="Times New Roman"/>
              </w:rPr>
            </w:pPr>
          </w:p>
        </w:tc>
        <w:tc>
          <w:tcPr>
            <w:tcW w:w="1173"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Severe</w:t>
            </w:r>
          </w:p>
        </w:tc>
        <w:tc>
          <w:tcPr>
            <w:tcW w:w="609"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10"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1.258(0.958,1.652)</w:t>
            </w:r>
          </w:p>
        </w:tc>
        <w:tc>
          <w:tcPr>
            <w:tcW w:w="915"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0.098</w:t>
            </w:r>
          </w:p>
        </w:tc>
        <w:tc>
          <w:tcPr>
            <w:tcW w:w="2104"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1.387(1.031,1.866)</w:t>
            </w:r>
          </w:p>
        </w:tc>
        <w:tc>
          <w:tcPr>
            <w:tcW w:w="940"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0.031</w:t>
            </w:r>
          </w:p>
        </w:tc>
        <w:tc>
          <w:tcPr>
            <w:tcW w:w="2182"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1.813(1.004,3.273)</w:t>
            </w:r>
          </w:p>
        </w:tc>
        <w:tc>
          <w:tcPr>
            <w:tcW w:w="892"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0.049</w:t>
            </w:r>
          </w:p>
        </w:tc>
      </w:tr>
    </w:tbl>
    <w:p w:rsidR="00E327B8" w:rsidRDefault="00000000">
      <w:pPr>
        <w:spacing w:line="480" w:lineRule="auto"/>
        <w:jc w:val="left"/>
        <w:rPr>
          <w:rFonts w:ascii="Times New Roman" w:eastAsia="黑体" w:hAnsi="Times New Roman" w:cs="黑体"/>
          <w:sz w:val="24"/>
        </w:rPr>
      </w:pPr>
      <w:r>
        <w:rPr>
          <w:rFonts w:ascii="Times New Roman" w:hAnsi="Times New Roman" w:hint="eastAsia"/>
          <w:b/>
          <w:bCs/>
          <w:sz w:val="24"/>
        </w:rPr>
        <w:t xml:space="preserve">Supplementary </w:t>
      </w:r>
      <w:r>
        <w:rPr>
          <w:rFonts w:ascii="Times New Roman" w:eastAsia="黑体" w:hAnsi="Times New Roman" w:cs="黑体"/>
          <w:b/>
          <w:bCs/>
          <w:sz w:val="24"/>
        </w:rPr>
        <w:t xml:space="preserve">Table </w:t>
      </w:r>
      <w:r>
        <w:rPr>
          <w:rFonts w:ascii="Times New Roman" w:eastAsia="黑体" w:hAnsi="Times New Roman" w:cs="黑体" w:hint="eastAsia"/>
          <w:b/>
          <w:bCs/>
          <w:sz w:val="24"/>
        </w:rPr>
        <w:t>7</w:t>
      </w:r>
      <w:r>
        <w:rPr>
          <w:rFonts w:ascii="Times New Roman" w:eastAsia="黑体" w:hAnsi="Times New Roman" w:cs="黑体"/>
          <w:b/>
          <w:bCs/>
          <w:sz w:val="24"/>
        </w:rPr>
        <w:t xml:space="preserve"> </w:t>
      </w:r>
      <w:r>
        <w:rPr>
          <w:rFonts w:ascii="Times New Roman" w:eastAsia="黑体" w:hAnsi="Times New Roman" w:cs="黑体"/>
          <w:sz w:val="24"/>
        </w:rPr>
        <w:t>Subgroup analysis of the association between TyG-WHtR and hypertension incidence in male steelworkers</w:t>
      </w:r>
    </w:p>
    <w:tbl>
      <w:tblPr>
        <w:tblpPr w:leftFromText="180" w:rightFromText="180" w:vertAnchor="text" w:horzAnchor="page" w:tblpXSpec="center" w:tblpY="12"/>
        <w:tblOverlap w:val="never"/>
        <w:tblW w:w="13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9"/>
        <w:gridCol w:w="1161"/>
        <w:gridCol w:w="696"/>
        <w:gridCol w:w="2135"/>
        <w:gridCol w:w="933"/>
        <w:gridCol w:w="2125"/>
        <w:gridCol w:w="951"/>
        <w:gridCol w:w="2205"/>
        <w:gridCol w:w="901"/>
      </w:tblGrid>
      <w:tr w:rsidR="00E327B8">
        <w:trPr>
          <w:trHeight w:val="353"/>
          <w:tblHeader/>
          <w:jc w:val="center"/>
        </w:trPr>
        <w:tc>
          <w:tcPr>
            <w:tcW w:w="2769" w:type="dxa"/>
            <w:vMerge w:val="restart"/>
            <w:tcBorders>
              <w:top w:val="single" w:sz="4" w:space="0" w:color="auto"/>
              <w:left w:val="nil"/>
              <w:right w:val="nil"/>
            </w:tcBorders>
            <w:vAlign w:val="center"/>
          </w:tcPr>
          <w:p w:rsidR="00E327B8" w:rsidRDefault="00000000">
            <w:pPr>
              <w:pStyle w:val="a9"/>
              <w:keepNext/>
              <w:snapToGrid w:val="0"/>
              <w:rPr>
                <w:rFonts w:ascii="Times New Roman" w:eastAsia="宋体" w:hAnsi="Times New Roman"/>
                <w:b/>
                <w:bCs/>
              </w:rPr>
            </w:pPr>
            <w:r>
              <w:rPr>
                <w:rFonts w:ascii="Times New Roman" w:eastAsia="宋体" w:hAnsi="Times New Roman" w:hint="eastAsia"/>
                <w:b/>
                <w:bCs/>
              </w:rPr>
              <w:t>Subgroup</w:t>
            </w:r>
          </w:p>
        </w:tc>
        <w:tc>
          <w:tcPr>
            <w:tcW w:w="1161" w:type="dxa"/>
            <w:vMerge w:val="restart"/>
            <w:tcBorders>
              <w:top w:val="single" w:sz="4" w:space="0" w:color="auto"/>
              <w:left w:val="nil"/>
              <w:right w:val="nil"/>
            </w:tcBorders>
            <w:vAlign w:val="center"/>
          </w:tcPr>
          <w:p w:rsidR="00E327B8" w:rsidRDefault="00E327B8">
            <w:pPr>
              <w:pStyle w:val="a9"/>
              <w:keepNext/>
              <w:snapToGrid w:val="0"/>
              <w:rPr>
                <w:rFonts w:ascii="Times New Roman" w:eastAsia="宋体" w:hAnsi="Times New Roman"/>
              </w:rPr>
            </w:pPr>
          </w:p>
        </w:tc>
        <w:tc>
          <w:tcPr>
            <w:tcW w:w="696" w:type="dxa"/>
            <w:vMerge w:val="restart"/>
            <w:tcBorders>
              <w:top w:val="single" w:sz="4" w:space="0" w:color="auto"/>
              <w:left w:val="nil"/>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Q1</w:t>
            </w:r>
          </w:p>
        </w:tc>
        <w:tc>
          <w:tcPr>
            <w:tcW w:w="2135"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Q2</w:t>
            </w:r>
          </w:p>
        </w:tc>
        <w:tc>
          <w:tcPr>
            <w:tcW w:w="933" w:type="dxa"/>
            <w:tcBorders>
              <w:top w:val="single" w:sz="4" w:space="0" w:color="auto"/>
              <w:left w:val="nil"/>
              <w:bottom w:val="single" w:sz="4" w:space="0" w:color="auto"/>
              <w:right w:val="nil"/>
            </w:tcBorders>
            <w:vAlign w:val="center"/>
          </w:tcPr>
          <w:p w:rsidR="00E327B8" w:rsidRDefault="00E327B8">
            <w:pPr>
              <w:pStyle w:val="a9"/>
              <w:keepNext/>
              <w:snapToGrid w:val="0"/>
              <w:rPr>
                <w:rFonts w:ascii="Times New Roman" w:eastAsia="宋体" w:hAnsi="Times New Roman"/>
                <w:b/>
                <w:bCs/>
                <w:i/>
                <w:iCs/>
              </w:rPr>
            </w:pPr>
          </w:p>
        </w:tc>
        <w:tc>
          <w:tcPr>
            <w:tcW w:w="2125"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Q3</w:t>
            </w:r>
          </w:p>
        </w:tc>
        <w:tc>
          <w:tcPr>
            <w:tcW w:w="951" w:type="dxa"/>
            <w:tcBorders>
              <w:top w:val="single" w:sz="4" w:space="0" w:color="auto"/>
              <w:left w:val="nil"/>
              <w:bottom w:val="single" w:sz="4" w:space="0" w:color="auto"/>
              <w:right w:val="nil"/>
            </w:tcBorders>
            <w:vAlign w:val="center"/>
          </w:tcPr>
          <w:p w:rsidR="00E327B8" w:rsidRDefault="00E327B8">
            <w:pPr>
              <w:pStyle w:val="a9"/>
              <w:keepNext/>
              <w:snapToGrid w:val="0"/>
              <w:rPr>
                <w:rFonts w:ascii="Times New Roman" w:eastAsia="宋体" w:hAnsi="Times New Roman"/>
                <w:b/>
                <w:bCs/>
                <w:i/>
                <w:iCs/>
              </w:rPr>
            </w:pPr>
          </w:p>
        </w:tc>
        <w:tc>
          <w:tcPr>
            <w:tcW w:w="2205"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Q4</w:t>
            </w:r>
          </w:p>
        </w:tc>
        <w:tc>
          <w:tcPr>
            <w:tcW w:w="901" w:type="dxa"/>
            <w:tcBorders>
              <w:top w:val="single" w:sz="4" w:space="0" w:color="auto"/>
              <w:left w:val="nil"/>
              <w:bottom w:val="single" w:sz="4" w:space="0" w:color="auto"/>
              <w:right w:val="nil"/>
            </w:tcBorders>
            <w:vAlign w:val="center"/>
          </w:tcPr>
          <w:p w:rsidR="00E327B8" w:rsidRDefault="00E327B8">
            <w:pPr>
              <w:pStyle w:val="a9"/>
              <w:keepNext/>
              <w:snapToGrid w:val="0"/>
              <w:rPr>
                <w:rFonts w:ascii="Times New Roman" w:eastAsia="宋体" w:hAnsi="Times New Roman"/>
                <w:b/>
                <w:bCs/>
                <w:i/>
                <w:iCs/>
              </w:rPr>
            </w:pPr>
          </w:p>
        </w:tc>
      </w:tr>
      <w:tr w:rsidR="00E327B8">
        <w:trPr>
          <w:trHeight w:val="353"/>
          <w:tblHeader/>
          <w:jc w:val="center"/>
        </w:trPr>
        <w:tc>
          <w:tcPr>
            <w:tcW w:w="2769" w:type="dxa"/>
            <w:vMerge/>
            <w:tcBorders>
              <w:left w:val="nil"/>
              <w:bottom w:val="single" w:sz="4" w:space="0" w:color="auto"/>
              <w:right w:val="nil"/>
            </w:tcBorders>
            <w:vAlign w:val="center"/>
          </w:tcPr>
          <w:p w:rsidR="00E327B8" w:rsidRDefault="00E327B8">
            <w:pPr>
              <w:pStyle w:val="a9"/>
              <w:keepNext/>
              <w:snapToGrid w:val="0"/>
              <w:rPr>
                <w:rFonts w:ascii="Times New Roman" w:eastAsia="宋体" w:hAnsi="Times New Roman"/>
                <w:b/>
                <w:bCs/>
              </w:rPr>
            </w:pPr>
          </w:p>
        </w:tc>
        <w:tc>
          <w:tcPr>
            <w:tcW w:w="1161" w:type="dxa"/>
            <w:vMerge/>
            <w:tcBorders>
              <w:left w:val="nil"/>
              <w:bottom w:val="single" w:sz="4" w:space="0" w:color="auto"/>
              <w:right w:val="nil"/>
            </w:tcBorders>
            <w:vAlign w:val="center"/>
          </w:tcPr>
          <w:p w:rsidR="00E327B8" w:rsidRDefault="00E327B8">
            <w:pPr>
              <w:pStyle w:val="a9"/>
              <w:keepNext/>
              <w:snapToGrid w:val="0"/>
              <w:rPr>
                <w:rFonts w:ascii="Times New Roman" w:eastAsia="宋体" w:hAnsi="Times New Roman"/>
              </w:rPr>
            </w:pPr>
          </w:p>
        </w:tc>
        <w:tc>
          <w:tcPr>
            <w:tcW w:w="696" w:type="dxa"/>
            <w:vMerge/>
            <w:tcBorders>
              <w:left w:val="nil"/>
              <w:bottom w:val="single" w:sz="4" w:space="0" w:color="auto"/>
              <w:right w:val="nil"/>
            </w:tcBorders>
            <w:vAlign w:val="center"/>
          </w:tcPr>
          <w:p w:rsidR="00E327B8" w:rsidRDefault="00E327B8">
            <w:pPr>
              <w:pStyle w:val="a9"/>
              <w:keepNext/>
              <w:snapToGrid w:val="0"/>
              <w:rPr>
                <w:rFonts w:ascii="Times New Roman" w:eastAsia="宋体" w:hAnsi="Times New Roman"/>
                <w:b/>
                <w:bCs/>
                <w:i/>
                <w:iCs/>
              </w:rPr>
            </w:pPr>
          </w:p>
        </w:tc>
        <w:tc>
          <w:tcPr>
            <w:tcW w:w="2135"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933"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c>
          <w:tcPr>
            <w:tcW w:w="2125"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951"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c>
          <w:tcPr>
            <w:tcW w:w="2205"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901" w:type="dxa"/>
            <w:tcBorders>
              <w:top w:val="single" w:sz="4" w:space="0" w:color="auto"/>
              <w:left w:val="nil"/>
              <w:bottom w:val="single" w:sz="4" w:space="0" w:color="auto"/>
              <w:right w:val="nil"/>
            </w:tcBorders>
            <w:vAlign w:val="center"/>
          </w:tcPr>
          <w:p w:rsidR="00E327B8" w:rsidRDefault="00000000">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r>
      <w:tr w:rsidR="00E327B8">
        <w:trPr>
          <w:trHeight w:val="353"/>
          <w:jc w:val="center"/>
        </w:trPr>
        <w:tc>
          <w:tcPr>
            <w:tcW w:w="2769" w:type="dxa"/>
            <w:tcBorders>
              <w:top w:val="single" w:sz="4" w:space="0" w:color="auto"/>
              <w:left w:val="nil"/>
              <w:bottom w:val="nil"/>
              <w:right w:val="nil"/>
            </w:tcBorders>
            <w:vAlign w:val="center"/>
          </w:tcPr>
          <w:p w:rsidR="00E327B8" w:rsidRDefault="00000000">
            <w:pPr>
              <w:pStyle w:val="a9"/>
              <w:keepNext/>
              <w:snapToGrid w:val="0"/>
              <w:rPr>
                <w:rFonts w:ascii="Times New Roman" w:eastAsia="宋体" w:hAnsi="Times New Roman"/>
                <w:b/>
                <w:bCs/>
              </w:rPr>
            </w:pPr>
            <w:r>
              <w:rPr>
                <w:rFonts w:ascii="Times New Roman" w:eastAsia="宋体" w:hAnsi="Times New Roman" w:hint="eastAsia"/>
                <w:b/>
                <w:bCs/>
              </w:rPr>
              <w:t>Age(year)</w:t>
            </w:r>
          </w:p>
        </w:tc>
        <w:tc>
          <w:tcPr>
            <w:tcW w:w="1161"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696"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2135"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933"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2125"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951"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2205"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901"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&lt;30</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1.373(0.705,2.674)</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0.351</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1.715(0.909,3.236)</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0.096</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1.874(1.443,2.432)</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&lt;0.001</w:t>
            </w: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30~</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1.158(0.844,1.591)</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0.363</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1.238(0.897,1.709)</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0.193</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1.664(1.207,2.294)</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0.002</w:t>
            </w: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40~</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1.140(0.893,1.454)</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0.293</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1.355(1.069,1.719)</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0.012</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1.701(1.359,2.129)</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&lt;0.001</w:t>
            </w: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50~60</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1.171(0.880,1.557)</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0.279</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1.390(1.054,1.834)</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0.020</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1.578(1.211,2.056)</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0.001</w:t>
            </w:r>
          </w:p>
        </w:tc>
      </w:tr>
      <w:tr w:rsidR="00E327B8">
        <w:trPr>
          <w:trHeight w:val="307"/>
          <w:jc w:val="center"/>
        </w:trPr>
        <w:tc>
          <w:tcPr>
            <w:tcW w:w="2769" w:type="dxa"/>
            <w:tcBorders>
              <w:top w:val="nil"/>
              <w:left w:val="nil"/>
              <w:bottom w:val="nil"/>
              <w:right w:val="nil"/>
            </w:tcBorders>
            <w:vAlign w:val="center"/>
          </w:tcPr>
          <w:p w:rsidR="00E327B8" w:rsidRDefault="00000000">
            <w:pPr>
              <w:pStyle w:val="a9"/>
              <w:keepNext/>
              <w:snapToGrid w:val="0"/>
              <w:rPr>
                <w:rFonts w:ascii="Times New Roman" w:eastAsia="宋体" w:hAnsi="Times New Roman"/>
                <w:b/>
                <w:bCs/>
              </w:rPr>
            </w:pPr>
            <w:r>
              <w:rPr>
                <w:rFonts w:ascii="Times New Roman" w:eastAsia="宋体" w:hAnsi="Times New Roman" w:hint="eastAsia"/>
                <w:b/>
                <w:bCs/>
              </w:rPr>
              <w:t>Smoking status</w:t>
            </w:r>
          </w:p>
        </w:tc>
        <w:tc>
          <w:tcPr>
            <w:tcW w:w="116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696"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3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33"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2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5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20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0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Never</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1.125(0.852,1.485)</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0.406</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1.280(0.972,1.685)</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0.079</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1.766(1.357,2.299)</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&lt;0.001</w:t>
            </w: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Former</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1.147(0.979,1.344)</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0.089</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1.336(1.143,1.561)</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&lt;0.001</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1.663(1.435,1.926)</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&lt;0.001</w:t>
            </w: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Current</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1.189(0.979,1.443)</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0.081</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1.325(1.095,1.603)</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0.004</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1.631(1.360,1.955)</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&lt;0.001</w:t>
            </w:r>
          </w:p>
        </w:tc>
      </w:tr>
      <w:tr w:rsidR="00E327B8">
        <w:trPr>
          <w:trHeight w:val="307"/>
          <w:jc w:val="center"/>
        </w:trPr>
        <w:tc>
          <w:tcPr>
            <w:tcW w:w="2769" w:type="dxa"/>
            <w:tcBorders>
              <w:top w:val="nil"/>
              <w:left w:val="nil"/>
              <w:bottom w:val="nil"/>
              <w:right w:val="nil"/>
            </w:tcBorders>
            <w:vAlign w:val="center"/>
          </w:tcPr>
          <w:p w:rsidR="00E327B8" w:rsidRDefault="00000000">
            <w:pPr>
              <w:pStyle w:val="a9"/>
              <w:keepNext/>
              <w:snapToGrid w:val="0"/>
              <w:rPr>
                <w:rFonts w:ascii="Times New Roman" w:eastAsia="宋体" w:hAnsi="Times New Roman"/>
                <w:b/>
                <w:bCs/>
              </w:rPr>
            </w:pPr>
            <w:r>
              <w:rPr>
                <w:rFonts w:ascii="Times New Roman" w:eastAsia="宋体" w:hAnsi="Times New Roman" w:hint="eastAsia"/>
                <w:b/>
                <w:bCs/>
              </w:rPr>
              <w:t>Alcohol Consumption</w:t>
            </w:r>
          </w:p>
        </w:tc>
        <w:tc>
          <w:tcPr>
            <w:tcW w:w="116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696"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3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33"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2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5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20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0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Never</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1.138(0.930,1.393)</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0.210</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1.223(1.000,1.495)</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0.050</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1.682(1.394,2.029)</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&lt;0.001</w:t>
            </w: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Former</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1.149(0.838,1.574)</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0.388</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1.254(0.990,1.590)</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0.061</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1.624(1.294,2.038)</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&lt;0.001</w:t>
            </w: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Current</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1.207(0.947,1.539)</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0.129</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1.413(1.117,1.786)</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0.004</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1.955(1.503,2.542)</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&lt;0.001</w:t>
            </w:r>
          </w:p>
        </w:tc>
      </w:tr>
      <w:tr w:rsidR="00E327B8">
        <w:trPr>
          <w:trHeight w:val="307"/>
          <w:jc w:val="center"/>
        </w:trPr>
        <w:tc>
          <w:tcPr>
            <w:tcW w:w="2769" w:type="dxa"/>
            <w:tcBorders>
              <w:top w:val="nil"/>
              <w:left w:val="nil"/>
              <w:bottom w:val="nil"/>
              <w:right w:val="nil"/>
            </w:tcBorders>
            <w:vAlign w:val="center"/>
          </w:tcPr>
          <w:p w:rsidR="00E327B8" w:rsidRDefault="00000000">
            <w:pPr>
              <w:pStyle w:val="a9"/>
              <w:keepNext/>
              <w:snapToGrid w:val="0"/>
              <w:rPr>
                <w:rFonts w:ascii="Times New Roman" w:eastAsia="宋体" w:hAnsi="Times New Roman"/>
                <w:b/>
                <w:bCs/>
              </w:rPr>
            </w:pPr>
            <w:r>
              <w:rPr>
                <w:rFonts w:ascii="Times New Roman" w:eastAsia="宋体" w:hAnsi="Times New Roman" w:hint="eastAsia"/>
                <w:b/>
                <w:bCs/>
              </w:rPr>
              <w:t>DASH Score</w:t>
            </w:r>
          </w:p>
        </w:tc>
        <w:tc>
          <w:tcPr>
            <w:tcW w:w="116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696"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3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33"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2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5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20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0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&lt;24</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1.049(0.846,1.302)</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0.661</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1.170(0.947,1.445)</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0.145</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1.211(0.994,1.476)</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0.058</w:t>
            </w:r>
          </w:p>
        </w:tc>
      </w:tr>
      <w:tr w:rsidR="00E327B8">
        <w:trPr>
          <w:trHeight w:val="348"/>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w:t>
            </w:r>
            <w:r>
              <w:rPr>
                <w:rFonts w:ascii="Times New Roman" w:eastAsia="宋体" w:hAnsi="Times New Roman" w:hint="eastAsia"/>
              </w:rPr>
              <w:t>24</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1.062(0.848,1.330)</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0.601</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1.157(0.923,1.450)</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0.206</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1.552(1.225,1.967)</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&lt;0.001</w:t>
            </w:r>
          </w:p>
        </w:tc>
      </w:tr>
      <w:tr w:rsidR="00E327B8">
        <w:trPr>
          <w:trHeight w:val="533"/>
          <w:jc w:val="center"/>
        </w:trPr>
        <w:tc>
          <w:tcPr>
            <w:tcW w:w="2769" w:type="dxa"/>
            <w:tcBorders>
              <w:top w:val="nil"/>
              <w:left w:val="nil"/>
              <w:bottom w:val="nil"/>
              <w:right w:val="nil"/>
            </w:tcBorders>
            <w:vAlign w:val="center"/>
          </w:tcPr>
          <w:p w:rsidR="00E327B8" w:rsidRDefault="00000000">
            <w:pPr>
              <w:pStyle w:val="a9"/>
              <w:keepNext/>
              <w:snapToGrid w:val="0"/>
              <w:rPr>
                <w:rFonts w:ascii="Times New Roman" w:eastAsia="宋体" w:hAnsi="Times New Roman"/>
                <w:b/>
                <w:bCs/>
              </w:rPr>
            </w:pPr>
            <w:r>
              <w:rPr>
                <w:rFonts w:ascii="Times New Roman" w:eastAsia="宋体" w:hAnsi="Times New Roman" w:hint="eastAsia"/>
                <w:b/>
                <w:bCs/>
              </w:rPr>
              <w:t>Insomnia Severity Index (AIS)</w:t>
            </w:r>
          </w:p>
        </w:tc>
        <w:tc>
          <w:tcPr>
            <w:tcW w:w="116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696"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3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33"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2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5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20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0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None</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1.899(1.542,2.339)</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&lt;0.001</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1.231(0.918,1.651)</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0.165</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1.346(1.016,1.782)</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0.038</w:t>
            </w: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b/>
                <w:bCs/>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Mild</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1.199(0.919,1.564)</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0.181</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1.217(0.978,1.514)</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0.078</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1.277(1.040,1.568)</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0.020</w:t>
            </w:r>
          </w:p>
        </w:tc>
      </w:tr>
      <w:tr w:rsidR="00E327B8">
        <w:trPr>
          <w:trHeight w:val="307"/>
          <w:jc w:val="center"/>
        </w:trPr>
        <w:tc>
          <w:tcPr>
            <w:tcW w:w="2769"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116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Moderate</w:t>
            </w:r>
          </w:p>
        </w:tc>
        <w:tc>
          <w:tcPr>
            <w:tcW w:w="69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1.245(0.916,1.692)</w:t>
            </w:r>
          </w:p>
        </w:tc>
        <w:tc>
          <w:tcPr>
            <w:tcW w:w="933"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0.162</w:t>
            </w:r>
          </w:p>
        </w:tc>
        <w:tc>
          <w:tcPr>
            <w:tcW w:w="212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1.296(0.952,1.764)</w:t>
            </w:r>
          </w:p>
        </w:tc>
        <w:tc>
          <w:tcPr>
            <w:tcW w:w="95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0.100</w:t>
            </w:r>
          </w:p>
        </w:tc>
        <w:tc>
          <w:tcPr>
            <w:tcW w:w="220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1.540(1.138,2.086)</w:t>
            </w:r>
          </w:p>
        </w:tc>
        <w:tc>
          <w:tcPr>
            <w:tcW w:w="90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0.005</w:t>
            </w:r>
          </w:p>
        </w:tc>
      </w:tr>
      <w:tr w:rsidR="00E327B8">
        <w:trPr>
          <w:trHeight w:val="353"/>
          <w:jc w:val="center"/>
        </w:trPr>
        <w:tc>
          <w:tcPr>
            <w:tcW w:w="2769" w:type="dxa"/>
            <w:tcBorders>
              <w:top w:val="nil"/>
              <w:left w:val="nil"/>
              <w:bottom w:val="single" w:sz="4" w:space="0" w:color="auto"/>
              <w:right w:val="nil"/>
            </w:tcBorders>
            <w:vAlign w:val="center"/>
          </w:tcPr>
          <w:p w:rsidR="00E327B8" w:rsidRDefault="00E327B8">
            <w:pPr>
              <w:pStyle w:val="a9"/>
              <w:keepNext/>
              <w:snapToGrid w:val="0"/>
              <w:rPr>
                <w:rFonts w:ascii="Times New Roman" w:eastAsia="宋体" w:hAnsi="Times New Roman"/>
              </w:rPr>
            </w:pPr>
          </w:p>
        </w:tc>
        <w:tc>
          <w:tcPr>
            <w:tcW w:w="1161"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Severe</w:t>
            </w:r>
          </w:p>
        </w:tc>
        <w:tc>
          <w:tcPr>
            <w:tcW w:w="696"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35"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1.270(0.916,1.761)</w:t>
            </w:r>
          </w:p>
        </w:tc>
        <w:tc>
          <w:tcPr>
            <w:tcW w:w="933"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0.152</w:t>
            </w:r>
          </w:p>
        </w:tc>
        <w:tc>
          <w:tcPr>
            <w:tcW w:w="2125"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1.357(0.978,1.881)</w:t>
            </w:r>
          </w:p>
        </w:tc>
        <w:tc>
          <w:tcPr>
            <w:tcW w:w="951"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0.067</w:t>
            </w:r>
          </w:p>
        </w:tc>
        <w:tc>
          <w:tcPr>
            <w:tcW w:w="2205"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1.679(1.228,2.294)</w:t>
            </w:r>
          </w:p>
        </w:tc>
        <w:tc>
          <w:tcPr>
            <w:tcW w:w="901"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0.001</w:t>
            </w:r>
          </w:p>
        </w:tc>
      </w:tr>
    </w:tbl>
    <w:p w:rsidR="00E327B8" w:rsidRDefault="00000000">
      <w:pPr>
        <w:spacing w:line="480" w:lineRule="auto"/>
        <w:jc w:val="left"/>
        <w:rPr>
          <w:sz w:val="24"/>
          <w:szCs w:val="32"/>
        </w:rPr>
      </w:pPr>
      <w:r>
        <w:rPr>
          <w:rFonts w:ascii="Times New Roman" w:hAnsi="Times New Roman" w:hint="eastAsia"/>
          <w:b/>
          <w:bCs/>
          <w:sz w:val="24"/>
        </w:rPr>
        <w:t xml:space="preserve">Supplementary </w:t>
      </w:r>
      <w:r>
        <w:rPr>
          <w:rFonts w:ascii="Times New Roman" w:eastAsia="黑体" w:hAnsi="Times New Roman" w:cs="黑体"/>
          <w:b/>
          <w:bCs/>
          <w:sz w:val="24"/>
        </w:rPr>
        <w:t xml:space="preserve">Table </w:t>
      </w:r>
      <w:r>
        <w:rPr>
          <w:rFonts w:ascii="Times New Roman" w:eastAsia="黑体" w:hAnsi="Times New Roman" w:cs="黑体" w:hint="eastAsia"/>
          <w:b/>
          <w:bCs/>
          <w:sz w:val="24"/>
        </w:rPr>
        <w:t>8</w:t>
      </w:r>
      <w:r>
        <w:rPr>
          <w:rFonts w:ascii="Times New Roman" w:eastAsia="黑体" w:hAnsi="Times New Roman" w:cs="黑体"/>
          <w:b/>
          <w:bCs/>
          <w:sz w:val="24"/>
        </w:rPr>
        <w:t xml:space="preserve"> </w:t>
      </w:r>
      <w:r>
        <w:rPr>
          <w:rFonts w:ascii="Times New Roman" w:eastAsia="黑体" w:hAnsi="Times New Roman" w:cs="黑体"/>
          <w:sz w:val="24"/>
        </w:rPr>
        <w:t>Subgroup analysis of the association between TyG-BMI and hypertension incidence in male steelworkers</w:t>
      </w:r>
    </w:p>
    <w:tbl>
      <w:tblPr>
        <w:tblW w:w="13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2"/>
        <w:gridCol w:w="1214"/>
        <w:gridCol w:w="694"/>
        <w:gridCol w:w="2061"/>
        <w:gridCol w:w="935"/>
        <w:gridCol w:w="1945"/>
        <w:gridCol w:w="925"/>
        <w:gridCol w:w="2142"/>
        <w:gridCol w:w="877"/>
      </w:tblGrid>
      <w:tr w:rsidR="005A39CC" w:rsidTr="005A39CC">
        <w:trPr>
          <w:trHeight w:val="23"/>
          <w:tblHeader/>
          <w:jc w:val="center"/>
        </w:trPr>
        <w:tc>
          <w:tcPr>
            <w:tcW w:w="2622" w:type="dxa"/>
            <w:vMerge w:val="restart"/>
            <w:tcBorders>
              <w:top w:val="single" w:sz="4" w:space="0" w:color="auto"/>
              <w:left w:val="nil"/>
              <w:right w:val="nil"/>
            </w:tcBorders>
            <w:vAlign w:val="center"/>
          </w:tcPr>
          <w:p w:rsidR="005A39CC" w:rsidRDefault="005A39CC" w:rsidP="005A39CC">
            <w:pPr>
              <w:jc w:val="center"/>
              <w:rPr>
                <w:rFonts w:ascii="Times New Roman" w:hAnsi="Times New Roman" w:cs="Times New Roman"/>
                <w:b/>
                <w:bCs/>
              </w:rPr>
            </w:pPr>
            <w:r>
              <w:rPr>
                <w:rFonts w:ascii="Times New Roman" w:hAnsi="Times New Roman" w:cs="Times New Roman"/>
                <w:b/>
                <w:bCs/>
              </w:rPr>
              <w:t>Subgroup</w:t>
            </w:r>
          </w:p>
        </w:tc>
        <w:tc>
          <w:tcPr>
            <w:tcW w:w="1214" w:type="dxa"/>
            <w:vMerge w:val="restart"/>
            <w:tcBorders>
              <w:top w:val="single" w:sz="4" w:space="0" w:color="auto"/>
              <w:left w:val="nil"/>
              <w:right w:val="nil"/>
            </w:tcBorders>
            <w:vAlign w:val="center"/>
          </w:tcPr>
          <w:p w:rsidR="005A39CC" w:rsidRDefault="005A39CC" w:rsidP="005A39CC">
            <w:pPr>
              <w:pStyle w:val="a9"/>
              <w:keepNext/>
              <w:snapToGrid w:val="0"/>
              <w:rPr>
                <w:rFonts w:ascii="Times New Roman" w:hAnsi="Times New Roman"/>
              </w:rPr>
            </w:pPr>
          </w:p>
        </w:tc>
        <w:tc>
          <w:tcPr>
            <w:tcW w:w="694" w:type="dxa"/>
            <w:vMerge w:val="restart"/>
            <w:tcBorders>
              <w:top w:val="single" w:sz="4" w:space="0" w:color="auto"/>
              <w:left w:val="nil"/>
              <w:right w:val="nil"/>
            </w:tcBorders>
            <w:vAlign w:val="center"/>
          </w:tcPr>
          <w:p w:rsidR="005A39CC" w:rsidRDefault="005A39CC" w:rsidP="005A39CC">
            <w:pPr>
              <w:pStyle w:val="a9"/>
              <w:keepNext/>
              <w:snapToGrid w:val="0"/>
              <w:rPr>
                <w:rFonts w:ascii="Times New Roman" w:hAnsi="Times New Roman"/>
                <w:b/>
                <w:bCs/>
                <w:i/>
                <w:iCs/>
              </w:rPr>
            </w:pPr>
            <w:r>
              <w:rPr>
                <w:rFonts w:ascii="Times New Roman" w:eastAsia="宋体" w:hAnsi="Times New Roman"/>
                <w:b/>
                <w:bCs/>
                <w:i/>
                <w:iCs/>
              </w:rPr>
              <w:t>Q1</w:t>
            </w:r>
          </w:p>
        </w:tc>
        <w:tc>
          <w:tcPr>
            <w:tcW w:w="2061"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Q2</w:t>
            </w:r>
          </w:p>
        </w:tc>
        <w:tc>
          <w:tcPr>
            <w:tcW w:w="935"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p>
        </w:tc>
        <w:tc>
          <w:tcPr>
            <w:tcW w:w="1945"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Q3</w:t>
            </w:r>
          </w:p>
        </w:tc>
        <w:tc>
          <w:tcPr>
            <w:tcW w:w="925"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p>
        </w:tc>
        <w:tc>
          <w:tcPr>
            <w:tcW w:w="2142"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Q4</w:t>
            </w:r>
          </w:p>
        </w:tc>
        <w:tc>
          <w:tcPr>
            <w:tcW w:w="877"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p>
        </w:tc>
      </w:tr>
      <w:tr w:rsidR="005A39CC" w:rsidTr="005A39CC">
        <w:trPr>
          <w:trHeight w:val="23"/>
          <w:tblHeader/>
          <w:jc w:val="center"/>
        </w:trPr>
        <w:tc>
          <w:tcPr>
            <w:tcW w:w="2622" w:type="dxa"/>
            <w:vMerge/>
            <w:tcBorders>
              <w:left w:val="nil"/>
              <w:bottom w:val="single" w:sz="4" w:space="0" w:color="auto"/>
              <w:right w:val="nil"/>
            </w:tcBorders>
            <w:vAlign w:val="center"/>
          </w:tcPr>
          <w:p w:rsidR="005A39CC" w:rsidRDefault="005A39CC" w:rsidP="005A39CC">
            <w:pPr>
              <w:jc w:val="center"/>
              <w:rPr>
                <w:rFonts w:ascii="Times New Roman" w:hAnsi="Times New Roman" w:cs="Times New Roman"/>
                <w:b/>
                <w:bCs/>
              </w:rPr>
            </w:pPr>
          </w:p>
        </w:tc>
        <w:tc>
          <w:tcPr>
            <w:tcW w:w="1214" w:type="dxa"/>
            <w:vMerge/>
            <w:tcBorders>
              <w:left w:val="nil"/>
              <w:bottom w:val="single" w:sz="4" w:space="0" w:color="auto"/>
              <w:right w:val="nil"/>
            </w:tcBorders>
            <w:vAlign w:val="center"/>
          </w:tcPr>
          <w:p w:rsidR="005A39CC" w:rsidRDefault="005A39CC" w:rsidP="005A39CC">
            <w:pPr>
              <w:pStyle w:val="a9"/>
              <w:rPr>
                <w:rFonts w:ascii="Times New Roman" w:hAnsi="Times New Roman"/>
              </w:rPr>
            </w:pPr>
          </w:p>
        </w:tc>
        <w:tc>
          <w:tcPr>
            <w:tcW w:w="694" w:type="dxa"/>
            <w:vMerge/>
            <w:tcBorders>
              <w:left w:val="nil"/>
              <w:bottom w:val="single" w:sz="4" w:space="0" w:color="auto"/>
              <w:right w:val="nil"/>
            </w:tcBorders>
            <w:vAlign w:val="center"/>
          </w:tcPr>
          <w:p w:rsidR="005A39CC" w:rsidRDefault="005A39CC" w:rsidP="005A39CC">
            <w:pPr>
              <w:pStyle w:val="a9"/>
              <w:rPr>
                <w:rFonts w:ascii="Times New Roman" w:hAnsi="Times New Roman"/>
                <w:b/>
                <w:bCs/>
              </w:rPr>
            </w:pPr>
          </w:p>
        </w:tc>
        <w:tc>
          <w:tcPr>
            <w:tcW w:w="2061"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935"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c>
          <w:tcPr>
            <w:tcW w:w="1945"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925"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c>
          <w:tcPr>
            <w:tcW w:w="2142"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877"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r>
      <w:tr w:rsidR="00E327B8" w:rsidTr="005A39CC">
        <w:trPr>
          <w:trHeight w:val="23"/>
          <w:jc w:val="center"/>
        </w:trPr>
        <w:tc>
          <w:tcPr>
            <w:tcW w:w="2622" w:type="dxa"/>
            <w:tcBorders>
              <w:top w:val="single" w:sz="4" w:space="0" w:color="auto"/>
              <w:left w:val="nil"/>
              <w:bottom w:val="nil"/>
              <w:right w:val="nil"/>
            </w:tcBorders>
            <w:vAlign w:val="center"/>
          </w:tcPr>
          <w:p w:rsidR="00E327B8" w:rsidRDefault="00000000">
            <w:pPr>
              <w:jc w:val="center"/>
              <w:rPr>
                <w:rFonts w:ascii="Times New Roman" w:hAnsi="Times New Roman" w:cs="Times New Roman"/>
                <w:b/>
                <w:bCs/>
                <w:szCs w:val="21"/>
              </w:rPr>
            </w:pPr>
            <w:r>
              <w:rPr>
                <w:rFonts w:ascii="Times New Roman" w:hAnsi="Times New Roman" w:cs="Times New Roman"/>
                <w:b/>
                <w:bCs/>
                <w:szCs w:val="21"/>
              </w:rPr>
              <w:t>Age(year)</w:t>
            </w:r>
          </w:p>
        </w:tc>
        <w:tc>
          <w:tcPr>
            <w:tcW w:w="1214" w:type="dxa"/>
            <w:tcBorders>
              <w:top w:val="single" w:sz="4" w:space="0" w:color="auto"/>
              <w:left w:val="nil"/>
              <w:bottom w:val="nil"/>
              <w:right w:val="nil"/>
            </w:tcBorders>
            <w:vAlign w:val="center"/>
          </w:tcPr>
          <w:p w:rsidR="00E327B8" w:rsidRDefault="00E327B8">
            <w:pPr>
              <w:snapToGrid w:val="0"/>
              <w:jc w:val="center"/>
              <w:rPr>
                <w:rFonts w:ascii="Times New Roman" w:eastAsia="宋体" w:hAnsi="Times New Roman" w:cs="Times New Roman"/>
                <w:szCs w:val="21"/>
              </w:rPr>
            </w:pPr>
          </w:p>
        </w:tc>
        <w:tc>
          <w:tcPr>
            <w:tcW w:w="694"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2061"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935"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1945"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925"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2142"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877"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23"/>
          <w:jc w:val="center"/>
        </w:trPr>
        <w:tc>
          <w:tcPr>
            <w:tcW w:w="2622"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214"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&lt;30</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1.218(0.900,1.647)</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0.201</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1.797(1.358,2.378)</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1.725(1.306,2.280)</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23"/>
          <w:jc w:val="center"/>
        </w:trPr>
        <w:tc>
          <w:tcPr>
            <w:tcW w:w="2622"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214"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30~</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1.042(0.730,1.487)</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0.821</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1.620(1.156,2.271)</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0.005</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2.202(1.607,3.017)</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23"/>
          <w:jc w:val="center"/>
        </w:trPr>
        <w:tc>
          <w:tcPr>
            <w:tcW w:w="2622"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214"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40~</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1.328(0.625,2.823)</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0.461</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1.565(1.269,1.930)</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1.629(1.326,2.001)</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23"/>
          <w:jc w:val="center"/>
        </w:trPr>
        <w:tc>
          <w:tcPr>
            <w:tcW w:w="2622"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214"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50~60</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1.256(0.930,1.695)</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0.137</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1.880(1.425,2.479)</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1.832(1.391,2.412)</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23"/>
          <w:jc w:val="center"/>
        </w:trPr>
        <w:tc>
          <w:tcPr>
            <w:tcW w:w="2622" w:type="dxa"/>
            <w:tcBorders>
              <w:top w:val="nil"/>
              <w:left w:val="nil"/>
              <w:bottom w:val="nil"/>
              <w:right w:val="nil"/>
            </w:tcBorders>
            <w:vAlign w:val="center"/>
          </w:tcPr>
          <w:p w:rsidR="00E327B8" w:rsidRDefault="00000000">
            <w:pPr>
              <w:jc w:val="center"/>
              <w:rPr>
                <w:rFonts w:ascii="Times New Roman" w:hAnsi="Times New Roman" w:cs="Times New Roman"/>
                <w:b/>
                <w:bCs/>
                <w:szCs w:val="21"/>
              </w:rPr>
            </w:pPr>
            <w:r>
              <w:rPr>
                <w:rFonts w:ascii="Times New Roman" w:hAnsi="Times New Roman" w:cs="Times New Roman"/>
                <w:b/>
                <w:bCs/>
              </w:rPr>
              <w:t>Smoking status</w:t>
            </w:r>
          </w:p>
        </w:tc>
        <w:tc>
          <w:tcPr>
            <w:tcW w:w="1214" w:type="dxa"/>
            <w:tcBorders>
              <w:top w:val="nil"/>
              <w:left w:val="nil"/>
              <w:bottom w:val="nil"/>
              <w:right w:val="nil"/>
            </w:tcBorders>
            <w:vAlign w:val="center"/>
          </w:tcPr>
          <w:p w:rsidR="00E327B8" w:rsidRDefault="00E327B8">
            <w:pPr>
              <w:pStyle w:val="a9"/>
              <w:keepNext/>
              <w:snapToGrid w:val="0"/>
              <w:rPr>
                <w:rFonts w:ascii="Times New Roman" w:eastAsia="宋体" w:hAnsi="Times New Roman" w:cs="Times New Roman"/>
                <w:szCs w:val="21"/>
              </w:rPr>
            </w:pPr>
          </w:p>
        </w:tc>
        <w:tc>
          <w:tcPr>
            <w:tcW w:w="694"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3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94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2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142"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877"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23"/>
          <w:jc w:val="center"/>
        </w:trPr>
        <w:tc>
          <w:tcPr>
            <w:tcW w:w="2622"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214" w:type="dxa"/>
            <w:tcBorders>
              <w:top w:val="nil"/>
              <w:left w:val="nil"/>
              <w:bottom w:val="nil"/>
              <w:right w:val="nil"/>
            </w:tcBorders>
            <w:vAlign w:val="center"/>
          </w:tcPr>
          <w:p w:rsidR="00E327B8" w:rsidRDefault="00000000">
            <w:pPr>
              <w:pStyle w:val="a9"/>
              <w:keepNext/>
              <w:snapToGrid w:val="0"/>
              <w:rPr>
                <w:rFonts w:ascii="Times New Roman" w:eastAsia="宋体" w:hAnsi="Times New Roman" w:cs="Times New Roman"/>
                <w:szCs w:val="21"/>
              </w:rPr>
            </w:pPr>
            <w:r>
              <w:rPr>
                <w:rFonts w:ascii="Times New Roman" w:eastAsia="宋体" w:hAnsi="Times New Roman" w:cs="宋体" w:hint="eastAsia"/>
                <w:szCs w:val="21"/>
              </w:rPr>
              <w:t>Never</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1.582(1.201,2.082)</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0.001</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1.817(1.396,2.364)</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1.882(1.528,2.318)</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23"/>
          <w:jc w:val="center"/>
        </w:trPr>
        <w:tc>
          <w:tcPr>
            <w:tcW w:w="2622"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214"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Former</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1.116(0.695,1.792)</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0.650</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1.506(0.756,3.000)</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0.244</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1.990(1.264,3.134)</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0.003</w:t>
            </w:r>
          </w:p>
        </w:tc>
      </w:tr>
      <w:tr w:rsidR="00E327B8" w:rsidTr="005A39CC">
        <w:trPr>
          <w:trHeight w:val="23"/>
          <w:jc w:val="center"/>
        </w:trPr>
        <w:tc>
          <w:tcPr>
            <w:tcW w:w="2622" w:type="dxa"/>
            <w:tcBorders>
              <w:top w:val="nil"/>
              <w:left w:val="nil"/>
              <w:bottom w:val="nil"/>
              <w:right w:val="nil"/>
            </w:tcBorders>
            <w:vAlign w:val="center"/>
          </w:tcPr>
          <w:p w:rsidR="00E327B8" w:rsidRDefault="00E327B8">
            <w:pPr>
              <w:jc w:val="center"/>
              <w:rPr>
                <w:rFonts w:ascii="Times New Roman" w:hAnsi="Times New Roman" w:cs="Times New Roman"/>
                <w:b/>
                <w:bCs/>
                <w:szCs w:val="21"/>
              </w:rPr>
            </w:pPr>
          </w:p>
        </w:tc>
        <w:tc>
          <w:tcPr>
            <w:tcW w:w="1214"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Current</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1.027(0.836,1.261)</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0.799</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1.593(1.325,1.916)</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1.731(1.448,2.069)</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23"/>
          <w:jc w:val="center"/>
        </w:trPr>
        <w:tc>
          <w:tcPr>
            <w:tcW w:w="2622" w:type="dxa"/>
            <w:tcBorders>
              <w:top w:val="nil"/>
              <w:left w:val="nil"/>
              <w:bottom w:val="nil"/>
              <w:right w:val="nil"/>
            </w:tcBorders>
            <w:vAlign w:val="center"/>
          </w:tcPr>
          <w:p w:rsidR="00E327B8" w:rsidRDefault="00000000">
            <w:pPr>
              <w:pStyle w:val="a3"/>
              <w:jc w:val="center"/>
              <w:rPr>
                <w:rFonts w:ascii="Times New Roman" w:eastAsia="宋体" w:hAnsi="Times New Roman" w:cs="Times New Roman"/>
                <w:b/>
                <w:bCs/>
                <w:szCs w:val="21"/>
              </w:rPr>
            </w:pPr>
            <w:r>
              <w:rPr>
                <w:rFonts w:ascii="Times New Roman" w:eastAsia="宋体" w:hAnsi="Times New Roman" w:hint="eastAsia"/>
                <w:b/>
                <w:bCs/>
              </w:rPr>
              <w:t>Alcohol Consumption</w:t>
            </w:r>
          </w:p>
        </w:tc>
        <w:tc>
          <w:tcPr>
            <w:tcW w:w="1214" w:type="dxa"/>
            <w:tcBorders>
              <w:top w:val="nil"/>
              <w:left w:val="nil"/>
              <w:bottom w:val="nil"/>
              <w:right w:val="nil"/>
            </w:tcBorders>
            <w:vAlign w:val="center"/>
          </w:tcPr>
          <w:p w:rsidR="00E327B8" w:rsidRDefault="00E327B8">
            <w:pPr>
              <w:pStyle w:val="a9"/>
              <w:keepNext/>
              <w:snapToGrid w:val="0"/>
              <w:rPr>
                <w:rFonts w:ascii="Times New Roman" w:eastAsia="宋体" w:hAnsi="Times New Roman"/>
                <w:szCs w:val="21"/>
              </w:rPr>
            </w:pPr>
          </w:p>
        </w:tc>
        <w:tc>
          <w:tcPr>
            <w:tcW w:w="694"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3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94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2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142"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877"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23"/>
          <w:jc w:val="center"/>
        </w:trPr>
        <w:tc>
          <w:tcPr>
            <w:tcW w:w="2622"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b/>
                <w:bCs/>
                <w:szCs w:val="21"/>
              </w:rPr>
            </w:pPr>
          </w:p>
        </w:tc>
        <w:tc>
          <w:tcPr>
            <w:tcW w:w="1214"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cs="宋体" w:hint="eastAsia"/>
                <w:szCs w:val="21"/>
              </w:rPr>
              <w:t>Never</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1.212(0.972,1.511)</w:t>
            </w:r>
          </w:p>
        </w:tc>
        <w:tc>
          <w:tcPr>
            <w:tcW w:w="935" w:type="dxa"/>
            <w:tcBorders>
              <w:top w:val="nil"/>
              <w:left w:val="nil"/>
              <w:bottom w:val="nil"/>
              <w:right w:val="nil"/>
            </w:tcBorders>
            <w:vAlign w:val="center"/>
          </w:tcPr>
          <w:p w:rsidR="00E327B8" w:rsidRDefault="00000000">
            <w:pPr>
              <w:pStyle w:val="a9"/>
              <w:rPr>
                <w:rFonts w:ascii="Times New Roman" w:hAnsi="Times New Roman"/>
              </w:rPr>
            </w:pPr>
            <w:r>
              <w:rPr>
                <w:rFonts w:ascii="Times New Roman" w:hAnsi="Times New Roman"/>
              </w:rPr>
              <w:t>0.087</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1.598(1.324,1.929)</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1.632(1.346,1.977)</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23"/>
          <w:jc w:val="center"/>
        </w:trPr>
        <w:tc>
          <w:tcPr>
            <w:tcW w:w="2622"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b/>
                <w:bCs/>
                <w:szCs w:val="21"/>
              </w:rPr>
            </w:pPr>
          </w:p>
        </w:tc>
        <w:tc>
          <w:tcPr>
            <w:tcW w:w="1214"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Former</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1.377(1.150,1.650)</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0.001</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1.655(0.544,5.031)</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0.375</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1.884(1.499,2.368)</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23"/>
          <w:jc w:val="center"/>
        </w:trPr>
        <w:tc>
          <w:tcPr>
            <w:tcW w:w="2622"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b/>
                <w:bCs/>
                <w:szCs w:val="21"/>
              </w:rPr>
            </w:pPr>
          </w:p>
        </w:tc>
        <w:tc>
          <w:tcPr>
            <w:tcW w:w="1214"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Current</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1.159(0.891,1.506)</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0.271</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1.687(1.334,2.133)</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1.198(1.044,1.374)</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0.010</w:t>
            </w:r>
          </w:p>
        </w:tc>
      </w:tr>
      <w:tr w:rsidR="00E327B8" w:rsidTr="005A39CC">
        <w:trPr>
          <w:trHeight w:val="23"/>
          <w:jc w:val="center"/>
        </w:trPr>
        <w:tc>
          <w:tcPr>
            <w:tcW w:w="2622" w:type="dxa"/>
            <w:tcBorders>
              <w:top w:val="nil"/>
              <w:left w:val="nil"/>
              <w:bottom w:val="nil"/>
              <w:right w:val="nil"/>
            </w:tcBorders>
            <w:vAlign w:val="center"/>
          </w:tcPr>
          <w:p w:rsidR="00E327B8" w:rsidRDefault="00000000">
            <w:pPr>
              <w:pStyle w:val="a3"/>
              <w:jc w:val="center"/>
              <w:rPr>
                <w:rFonts w:ascii="Times New Roman" w:eastAsia="宋体" w:hAnsi="Times New Roman" w:cs="Times New Roman"/>
                <w:b/>
                <w:bCs/>
                <w:szCs w:val="21"/>
              </w:rPr>
            </w:pPr>
            <w:r>
              <w:rPr>
                <w:rFonts w:ascii="Times New Roman" w:eastAsia="宋体" w:hAnsi="Times New Roman" w:hint="eastAsia"/>
                <w:b/>
                <w:bCs/>
              </w:rPr>
              <w:t>DASH Score</w:t>
            </w:r>
          </w:p>
        </w:tc>
        <w:tc>
          <w:tcPr>
            <w:tcW w:w="1214" w:type="dxa"/>
            <w:tcBorders>
              <w:top w:val="nil"/>
              <w:left w:val="nil"/>
              <w:bottom w:val="nil"/>
              <w:right w:val="nil"/>
            </w:tcBorders>
            <w:vAlign w:val="center"/>
          </w:tcPr>
          <w:p w:rsidR="00E327B8" w:rsidRDefault="00E327B8">
            <w:pPr>
              <w:pStyle w:val="a9"/>
              <w:keepNext/>
              <w:snapToGrid w:val="0"/>
              <w:rPr>
                <w:rFonts w:ascii="Times New Roman" w:eastAsia="宋体" w:hAnsi="Times New Roman"/>
                <w:szCs w:val="21"/>
              </w:rPr>
            </w:pPr>
          </w:p>
        </w:tc>
        <w:tc>
          <w:tcPr>
            <w:tcW w:w="694"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3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94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2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142"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877"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23"/>
          <w:jc w:val="center"/>
        </w:trPr>
        <w:tc>
          <w:tcPr>
            <w:tcW w:w="2622"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b/>
                <w:bCs/>
                <w:szCs w:val="21"/>
              </w:rPr>
            </w:pPr>
          </w:p>
        </w:tc>
        <w:tc>
          <w:tcPr>
            <w:tcW w:w="1214"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szCs w:val="21"/>
              </w:rPr>
              <w:t>&lt;24</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1.173(0.940,1.463)</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0.158</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1.413(1.170,1.707)</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1.468(1.210,1.780)</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23"/>
          <w:jc w:val="center"/>
        </w:trPr>
        <w:tc>
          <w:tcPr>
            <w:tcW w:w="2622" w:type="dxa"/>
            <w:tcBorders>
              <w:top w:val="nil"/>
              <w:left w:val="nil"/>
              <w:bottom w:val="nil"/>
              <w:right w:val="nil"/>
            </w:tcBorders>
            <w:vAlign w:val="center"/>
          </w:tcPr>
          <w:p w:rsidR="00E327B8" w:rsidRDefault="00E327B8">
            <w:pPr>
              <w:pStyle w:val="a3"/>
              <w:jc w:val="center"/>
              <w:rPr>
                <w:rFonts w:ascii="Times New Roman" w:eastAsia="宋体" w:hAnsi="Times New Roman"/>
                <w:b/>
                <w:bCs/>
              </w:rPr>
            </w:pPr>
          </w:p>
        </w:tc>
        <w:tc>
          <w:tcPr>
            <w:tcW w:w="1214"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w:t>
            </w:r>
            <w:r>
              <w:rPr>
                <w:rFonts w:ascii="Times New Roman" w:eastAsia="宋体" w:hAnsi="Times New Roman"/>
                <w:szCs w:val="21"/>
              </w:rPr>
              <w:t>24</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1.177(0.810,1.709)</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0.393</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1.633(1.296,2.059)</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2.000(1.596,2.506)</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23"/>
          <w:jc w:val="center"/>
        </w:trPr>
        <w:tc>
          <w:tcPr>
            <w:tcW w:w="2622" w:type="dxa"/>
            <w:tcBorders>
              <w:top w:val="nil"/>
              <w:left w:val="nil"/>
              <w:bottom w:val="nil"/>
              <w:right w:val="nil"/>
            </w:tcBorders>
            <w:vAlign w:val="center"/>
          </w:tcPr>
          <w:p w:rsidR="00E327B8" w:rsidRDefault="00000000">
            <w:pPr>
              <w:pStyle w:val="a3"/>
              <w:jc w:val="center"/>
              <w:rPr>
                <w:rFonts w:ascii="Times New Roman" w:eastAsia="宋体" w:hAnsi="Times New Roman"/>
                <w:b/>
                <w:bCs/>
              </w:rPr>
            </w:pPr>
            <w:r>
              <w:rPr>
                <w:rFonts w:ascii="Times New Roman" w:eastAsia="宋体" w:hAnsi="Times New Roman" w:hint="eastAsia"/>
                <w:b/>
                <w:bCs/>
              </w:rPr>
              <w:t>Insomnia Severity Index (AIS)</w:t>
            </w:r>
          </w:p>
        </w:tc>
        <w:tc>
          <w:tcPr>
            <w:tcW w:w="1214"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694"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3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94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2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142"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877"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23"/>
          <w:jc w:val="center"/>
        </w:trPr>
        <w:tc>
          <w:tcPr>
            <w:tcW w:w="2622" w:type="dxa"/>
            <w:tcBorders>
              <w:top w:val="nil"/>
              <w:left w:val="nil"/>
              <w:bottom w:val="nil"/>
              <w:right w:val="nil"/>
            </w:tcBorders>
            <w:vAlign w:val="center"/>
          </w:tcPr>
          <w:p w:rsidR="00E327B8" w:rsidRDefault="00E327B8">
            <w:pPr>
              <w:pStyle w:val="a3"/>
              <w:jc w:val="center"/>
              <w:rPr>
                <w:rFonts w:ascii="Times New Roman" w:eastAsia="宋体" w:hAnsi="Times New Roman"/>
                <w:b/>
                <w:bCs/>
              </w:rPr>
            </w:pPr>
          </w:p>
        </w:tc>
        <w:tc>
          <w:tcPr>
            <w:tcW w:w="121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None</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1.309(0.973,1.761)</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0.076</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1.550(1.167,2.057)</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0.002</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1.792(1.365,2.353)</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23"/>
          <w:jc w:val="center"/>
        </w:trPr>
        <w:tc>
          <w:tcPr>
            <w:tcW w:w="2622" w:type="dxa"/>
            <w:tcBorders>
              <w:top w:val="nil"/>
              <w:left w:val="nil"/>
              <w:bottom w:val="nil"/>
              <w:right w:val="nil"/>
            </w:tcBorders>
            <w:vAlign w:val="center"/>
          </w:tcPr>
          <w:p w:rsidR="00E327B8" w:rsidRDefault="00E327B8">
            <w:pPr>
              <w:pStyle w:val="a3"/>
              <w:jc w:val="center"/>
              <w:rPr>
                <w:rFonts w:ascii="Times New Roman" w:eastAsia="宋体" w:hAnsi="Times New Roman"/>
              </w:rPr>
            </w:pPr>
          </w:p>
        </w:tc>
        <w:tc>
          <w:tcPr>
            <w:tcW w:w="121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Mild</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1.240(0.604,2.545)</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0.557</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1.461(1.098,1.945)</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0.009</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1.732(1.315,2.280)</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23"/>
          <w:jc w:val="center"/>
        </w:trPr>
        <w:tc>
          <w:tcPr>
            <w:tcW w:w="2622" w:type="dxa"/>
            <w:tcBorders>
              <w:top w:val="nil"/>
              <w:left w:val="nil"/>
              <w:bottom w:val="nil"/>
              <w:right w:val="nil"/>
            </w:tcBorders>
            <w:vAlign w:val="center"/>
          </w:tcPr>
          <w:p w:rsidR="00E327B8" w:rsidRDefault="00E327B8">
            <w:pPr>
              <w:pStyle w:val="a3"/>
              <w:jc w:val="center"/>
              <w:rPr>
                <w:rFonts w:ascii="Times New Roman" w:eastAsia="宋体" w:hAnsi="Times New Roman"/>
              </w:rPr>
            </w:pPr>
          </w:p>
        </w:tc>
        <w:tc>
          <w:tcPr>
            <w:tcW w:w="121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Moderate</w:t>
            </w:r>
          </w:p>
        </w:tc>
        <w:tc>
          <w:tcPr>
            <w:tcW w:w="69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1.265(0.906,1.767)</w:t>
            </w:r>
          </w:p>
        </w:tc>
        <w:tc>
          <w:tcPr>
            <w:tcW w:w="9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0.167</w:t>
            </w:r>
          </w:p>
        </w:tc>
        <w:tc>
          <w:tcPr>
            <w:tcW w:w="19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1.987(1.468,2.690)</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14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2.122(1.596,2.840)</w:t>
            </w:r>
          </w:p>
        </w:tc>
        <w:tc>
          <w:tcPr>
            <w:tcW w:w="87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23"/>
          <w:jc w:val="center"/>
        </w:trPr>
        <w:tc>
          <w:tcPr>
            <w:tcW w:w="2622" w:type="dxa"/>
            <w:tcBorders>
              <w:top w:val="nil"/>
              <w:left w:val="nil"/>
              <w:bottom w:val="single" w:sz="4" w:space="0" w:color="auto"/>
              <w:right w:val="nil"/>
            </w:tcBorders>
            <w:vAlign w:val="center"/>
          </w:tcPr>
          <w:p w:rsidR="00E327B8" w:rsidRDefault="00E327B8">
            <w:pPr>
              <w:pStyle w:val="a3"/>
              <w:jc w:val="center"/>
              <w:rPr>
                <w:rFonts w:ascii="Times New Roman" w:eastAsia="宋体" w:hAnsi="Times New Roman"/>
              </w:rPr>
            </w:pPr>
          </w:p>
        </w:tc>
        <w:tc>
          <w:tcPr>
            <w:tcW w:w="1214"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Severe</w:t>
            </w:r>
          </w:p>
        </w:tc>
        <w:tc>
          <w:tcPr>
            <w:tcW w:w="694"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61"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1.441(1.028,2.021)</w:t>
            </w:r>
          </w:p>
        </w:tc>
        <w:tc>
          <w:tcPr>
            <w:tcW w:w="935"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0.034</w:t>
            </w:r>
          </w:p>
        </w:tc>
        <w:tc>
          <w:tcPr>
            <w:tcW w:w="1945"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2.027(1.477,2.781)</w:t>
            </w:r>
          </w:p>
        </w:tc>
        <w:tc>
          <w:tcPr>
            <w:tcW w:w="925"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142"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2.161(1.590,2.938)</w:t>
            </w:r>
          </w:p>
        </w:tc>
        <w:tc>
          <w:tcPr>
            <w:tcW w:w="877"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bl>
    <w:p w:rsidR="00E327B8" w:rsidRDefault="00000000">
      <w:pPr>
        <w:spacing w:line="480" w:lineRule="auto"/>
        <w:jc w:val="left"/>
        <w:rPr>
          <w:sz w:val="24"/>
          <w:szCs w:val="32"/>
        </w:rPr>
      </w:pPr>
      <w:r>
        <w:rPr>
          <w:rFonts w:ascii="Times New Roman" w:hAnsi="Times New Roman" w:hint="eastAsia"/>
          <w:b/>
          <w:bCs/>
          <w:sz w:val="24"/>
        </w:rPr>
        <w:t xml:space="preserve">Supplementary </w:t>
      </w:r>
      <w:r>
        <w:rPr>
          <w:rFonts w:ascii="Times New Roman" w:eastAsia="黑体" w:hAnsi="Times New Roman" w:cs="黑体"/>
          <w:b/>
          <w:bCs/>
          <w:sz w:val="24"/>
        </w:rPr>
        <w:t xml:space="preserve">Table </w:t>
      </w:r>
      <w:r>
        <w:rPr>
          <w:rFonts w:ascii="Times New Roman" w:eastAsia="黑体" w:hAnsi="Times New Roman" w:cs="黑体" w:hint="eastAsia"/>
          <w:b/>
          <w:bCs/>
          <w:sz w:val="24"/>
        </w:rPr>
        <w:t>9</w:t>
      </w:r>
      <w:r>
        <w:rPr>
          <w:rFonts w:ascii="Times New Roman" w:eastAsia="黑体" w:hAnsi="Times New Roman" w:cs="黑体"/>
          <w:sz w:val="24"/>
        </w:rPr>
        <w:t xml:space="preserve"> Subgroup analysis of the association between TyG-WC and hypertension incidence in male steelworkers</w:t>
      </w:r>
    </w:p>
    <w:tbl>
      <w:tblPr>
        <w:tblW w:w="13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1140"/>
        <w:gridCol w:w="690"/>
        <w:gridCol w:w="2091"/>
        <w:gridCol w:w="925"/>
        <w:gridCol w:w="1997"/>
        <w:gridCol w:w="939"/>
        <w:gridCol w:w="2173"/>
        <w:gridCol w:w="890"/>
      </w:tblGrid>
      <w:tr w:rsidR="005A39CC" w:rsidTr="005A39CC">
        <w:trPr>
          <w:trHeight w:val="323"/>
          <w:tblHeader/>
          <w:jc w:val="center"/>
        </w:trPr>
        <w:tc>
          <w:tcPr>
            <w:tcW w:w="2790" w:type="dxa"/>
            <w:vMerge w:val="restart"/>
            <w:tcBorders>
              <w:top w:val="single" w:sz="4" w:space="0" w:color="auto"/>
              <w:left w:val="nil"/>
              <w:right w:val="nil"/>
            </w:tcBorders>
            <w:vAlign w:val="center"/>
          </w:tcPr>
          <w:p w:rsidR="005A39CC" w:rsidRPr="005A39CC" w:rsidRDefault="005A39CC" w:rsidP="005A39CC">
            <w:pPr>
              <w:jc w:val="center"/>
              <w:rPr>
                <w:rFonts w:ascii="Times New Roman" w:hAnsi="Times New Roman" w:cs="Times New Roman"/>
                <w:b/>
                <w:bCs/>
              </w:rPr>
            </w:pPr>
            <w:r w:rsidRPr="005A39CC">
              <w:rPr>
                <w:rFonts w:ascii="Times New Roman" w:hAnsi="Times New Roman" w:cs="Times New Roman"/>
                <w:b/>
                <w:bCs/>
              </w:rPr>
              <w:t>Subgroup</w:t>
            </w:r>
          </w:p>
        </w:tc>
        <w:tc>
          <w:tcPr>
            <w:tcW w:w="1140" w:type="dxa"/>
            <w:vMerge w:val="restart"/>
            <w:tcBorders>
              <w:top w:val="single" w:sz="4" w:space="0" w:color="auto"/>
              <w:left w:val="nil"/>
              <w:right w:val="nil"/>
            </w:tcBorders>
            <w:vAlign w:val="center"/>
          </w:tcPr>
          <w:p w:rsidR="005A39CC" w:rsidRDefault="005A39CC" w:rsidP="005A39CC">
            <w:pPr>
              <w:pStyle w:val="a9"/>
              <w:keepNext/>
              <w:snapToGrid w:val="0"/>
              <w:rPr>
                <w:rFonts w:ascii="Times New Roman" w:hAnsi="Times New Roman"/>
              </w:rPr>
            </w:pPr>
          </w:p>
        </w:tc>
        <w:tc>
          <w:tcPr>
            <w:tcW w:w="690" w:type="dxa"/>
            <w:vMerge w:val="restart"/>
            <w:tcBorders>
              <w:top w:val="single" w:sz="4" w:space="0" w:color="auto"/>
              <w:left w:val="nil"/>
              <w:right w:val="nil"/>
            </w:tcBorders>
            <w:vAlign w:val="center"/>
          </w:tcPr>
          <w:p w:rsidR="005A39CC" w:rsidRDefault="005A39CC" w:rsidP="005A39CC">
            <w:pPr>
              <w:pStyle w:val="a9"/>
              <w:keepNext/>
              <w:snapToGrid w:val="0"/>
              <w:rPr>
                <w:rFonts w:ascii="Times New Roman" w:hAnsi="Times New Roman"/>
                <w:i/>
                <w:iCs/>
              </w:rPr>
            </w:pPr>
            <w:r>
              <w:rPr>
                <w:rFonts w:ascii="Times New Roman" w:eastAsia="宋体" w:hAnsi="Times New Roman"/>
                <w:b/>
                <w:bCs/>
                <w:i/>
                <w:iCs/>
              </w:rPr>
              <w:t>Q1</w:t>
            </w:r>
          </w:p>
        </w:tc>
        <w:tc>
          <w:tcPr>
            <w:tcW w:w="2091"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Q2</w:t>
            </w:r>
          </w:p>
        </w:tc>
        <w:tc>
          <w:tcPr>
            <w:tcW w:w="925"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p>
        </w:tc>
        <w:tc>
          <w:tcPr>
            <w:tcW w:w="1997"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Q3</w:t>
            </w:r>
          </w:p>
        </w:tc>
        <w:tc>
          <w:tcPr>
            <w:tcW w:w="939"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p>
        </w:tc>
        <w:tc>
          <w:tcPr>
            <w:tcW w:w="2173"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Q4</w:t>
            </w:r>
          </w:p>
        </w:tc>
        <w:tc>
          <w:tcPr>
            <w:tcW w:w="890"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p>
        </w:tc>
      </w:tr>
      <w:tr w:rsidR="005A39CC" w:rsidTr="005A39CC">
        <w:trPr>
          <w:trHeight w:val="323"/>
          <w:tblHeader/>
          <w:jc w:val="center"/>
        </w:trPr>
        <w:tc>
          <w:tcPr>
            <w:tcW w:w="2790" w:type="dxa"/>
            <w:vMerge/>
            <w:tcBorders>
              <w:left w:val="nil"/>
              <w:bottom w:val="single" w:sz="4" w:space="0" w:color="auto"/>
              <w:right w:val="nil"/>
            </w:tcBorders>
            <w:vAlign w:val="center"/>
          </w:tcPr>
          <w:p w:rsidR="005A39CC" w:rsidRDefault="005A39CC" w:rsidP="005A39CC">
            <w:pPr>
              <w:jc w:val="center"/>
              <w:rPr>
                <w:rFonts w:ascii="Times New Roman" w:hAnsi="Times New Roman" w:cs="Times New Roman"/>
              </w:rPr>
            </w:pPr>
          </w:p>
        </w:tc>
        <w:tc>
          <w:tcPr>
            <w:tcW w:w="1140" w:type="dxa"/>
            <w:vMerge/>
            <w:tcBorders>
              <w:left w:val="nil"/>
              <w:bottom w:val="single" w:sz="4" w:space="0" w:color="auto"/>
              <w:right w:val="nil"/>
            </w:tcBorders>
            <w:vAlign w:val="center"/>
          </w:tcPr>
          <w:p w:rsidR="005A39CC" w:rsidRDefault="005A39CC" w:rsidP="005A39CC">
            <w:pPr>
              <w:snapToGrid w:val="0"/>
              <w:jc w:val="center"/>
              <w:rPr>
                <w:rFonts w:ascii="Times New Roman" w:hAnsi="Times New Roman"/>
              </w:rPr>
            </w:pPr>
          </w:p>
        </w:tc>
        <w:tc>
          <w:tcPr>
            <w:tcW w:w="690" w:type="dxa"/>
            <w:vMerge/>
            <w:tcBorders>
              <w:left w:val="nil"/>
              <w:bottom w:val="single" w:sz="4" w:space="0" w:color="auto"/>
              <w:right w:val="nil"/>
            </w:tcBorders>
            <w:vAlign w:val="center"/>
          </w:tcPr>
          <w:p w:rsidR="005A39CC" w:rsidRDefault="005A39CC" w:rsidP="005A39CC">
            <w:pPr>
              <w:pStyle w:val="a9"/>
              <w:rPr>
                <w:rFonts w:ascii="Times New Roman" w:hAnsi="Times New Roman"/>
              </w:rPr>
            </w:pPr>
          </w:p>
        </w:tc>
        <w:tc>
          <w:tcPr>
            <w:tcW w:w="2091"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925"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c>
          <w:tcPr>
            <w:tcW w:w="1997"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939"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c>
          <w:tcPr>
            <w:tcW w:w="2173"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890"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r>
      <w:tr w:rsidR="00E327B8" w:rsidTr="005A39CC">
        <w:trPr>
          <w:trHeight w:val="323"/>
          <w:jc w:val="center"/>
        </w:trPr>
        <w:tc>
          <w:tcPr>
            <w:tcW w:w="2790" w:type="dxa"/>
            <w:tcBorders>
              <w:top w:val="single" w:sz="4" w:space="0" w:color="auto"/>
              <w:left w:val="nil"/>
              <w:bottom w:val="nil"/>
              <w:right w:val="nil"/>
            </w:tcBorders>
            <w:vAlign w:val="center"/>
          </w:tcPr>
          <w:p w:rsidR="00E327B8" w:rsidRDefault="00000000">
            <w:pPr>
              <w:jc w:val="center"/>
              <w:rPr>
                <w:rFonts w:ascii="Times New Roman" w:hAnsi="Times New Roman" w:cs="Times New Roman"/>
                <w:szCs w:val="21"/>
              </w:rPr>
            </w:pPr>
            <w:r>
              <w:rPr>
                <w:rFonts w:ascii="Times New Roman" w:hAnsi="Times New Roman" w:cs="Times New Roman"/>
                <w:szCs w:val="21"/>
              </w:rPr>
              <w:t>Age(year)</w:t>
            </w:r>
          </w:p>
        </w:tc>
        <w:tc>
          <w:tcPr>
            <w:tcW w:w="1140" w:type="dxa"/>
            <w:tcBorders>
              <w:top w:val="single" w:sz="4" w:space="0" w:color="auto"/>
              <w:left w:val="nil"/>
              <w:bottom w:val="nil"/>
              <w:right w:val="nil"/>
            </w:tcBorders>
            <w:vAlign w:val="center"/>
          </w:tcPr>
          <w:p w:rsidR="00E327B8" w:rsidRDefault="00E327B8">
            <w:pPr>
              <w:snapToGrid w:val="0"/>
              <w:jc w:val="center"/>
              <w:rPr>
                <w:rFonts w:ascii="Times New Roman" w:eastAsia="宋体" w:hAnsi="Times New Roman" w:cs="Times New Roman"/>
                <w:szCs w:val="21"/>
              </w:rPr>
            </w:pPr>
          </w:p>
        </w:tc>
        <w:tc>
          <w:tcPr>
            <w:tcW w:w="690"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2091"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925"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1997"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939"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2173"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890"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313"/>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szCs w:val="21"/>
              </w:rPr>
            </w:pPr>
          </w:p>
        </w:tc>
        <w:tc>
          <w:tcPr>
            <w:tcW w:w="1140"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&lt;30</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1.131(0.699,1.828)</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0.616</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1.369(0.694,2.701)</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0.365</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1.703(1.222,2.373)</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0.002</w:t>
            </w:r>
          </w:p>
        </w:tc>
      </w:tr>
      <w:tr w:rsidR="00E327B8" w:rsidTr="005A39CC">
        <w:trPr>
          <w:trHeight w:val="313"/>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szCs w:val="21"/>
              </w:rPr>
            </w:pPr>
          </w:p>
        </w:tc>
        <w:tc>
          <w:tcPr>
            <w:tcW w:w="1140"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30~</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1.125(0.804,1.575)</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0.491</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1.277(0.902,1.806)</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0.168</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1.991(1.447,2.740)</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13"/>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szCs w:val="21"/>
              </w:rPr>
            </w:pPr>
          </w:p>
        </w:tc>
        <w:tc>
          <w:tcPr>
            <w:tcW w:w="1140"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40~</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1.150(0.912,1.450)</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0.238</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1.146(0.920,1.427)</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0.224</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1.659(1.353,2.035)</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13"/>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szCs w:val="21"/>
              </w:rPr>
            </w:pPr>
          </w:p>
        </w:tc>
        <w:tc>
          <w:tcPr>
            <w:tcW w:w="1140"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50~60</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1.562(1.156,2.111)</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0.004</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1.632(1.214,2.195)</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0.001</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1.871(1.402,2.497)</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13"/>
          <w:jc w:val="center"/>
        </w:trPr>
        <w:tc>
          <w:tcPr>
            <w:tcW w:w="2790" w:type="dxa"/>
            <w:tcBorders>
              <w:top w:val="nil"/>
              <w:left w:val="nil"/>
              <w:bottom w:val="nil"/>
              <w:right w:val="nil"/>
            </w:tcBorders>
            <w:vAlign w:val="center"/>
          </w:tcPr>
          <w:p w:rsidR="00E327B8" w:rsidRDefault="00000000">
            <w:pPr>
              <w:jc w:val="center"/>
              <w:rPr>
                <w:rFonts w:ascii="Times New Roman" w:hAnsi="Times New Roman" w:cs="Times New Roman"/>
                <w:szCs w:val="21"/>
              </w:rPr>
            </w:pPr>
            <w:r>
              <w:rPr>
                <w:rFonts w:ascii="Times New Roman" w:hAnsi="Times New Roman" w:cs="Times New Roman"/>
              </w:rPr>
              <w:t>Smoking status</w:t>
            </w:r>
          </w:p>
        </w:tc>
        <w:tc>
          <w:tcPr>
            <w:tcW w:w="1140" w:type="dxa"/>
            <w:tcBorders>
              <w:top w:val="nil"/>
              <w:left w:val="nil"/>
              <w:bottom w:val="nil"/>
              <w:right w:val="nil"/>
            </w:tcBorders>
            <w:vAlign w:val="center"/>
          </w:tcPr>
          <w:p w:rsidR="00E327B8" w:rsidRDefault="00E327B8">
            <w:pPr>
              <w:pStyle w:val="a9"/>
              <w:keepNext/>
              <w:snapToGrid w:val="0"/>
              <w:rPr>
                <w:rFonts w:ascii="Times New Roman" w:eastAsia="宋体" w:hAnsi="Times New Roman" w:cs="Times New Roman"/>
                <w:szCs w:val="21"/>
              </w:rPr>
            </w:pPr>
          </w:p>
        </w:tc>
        <w:tc>
          <w:tcPr>
            <w:tcW w:w="69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9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2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997"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39"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173"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890"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313"/>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szCs w:val="21"/>
              </w:rPr>
            </w:pPr>
          </w:p>
        </w:tc>
        <w:tc>
          <w:tcPr>
            <w:tcW w:w="1140" w:type="dxa"/>
            <w:tcBorders>
              <w:top w:val="nil"/>
              <w:left w:val="nil"/>
              <w:bottom w:val="nil"/>
              <w:right w:val="nil"/>
            </w:tcBorders>
            <w:vAlign w:val="center"/>
          </w:tcPr>
          <w:p w:rsidR="00E327B8" w:rsidRDefault="00000000">
            <w:pPr>
              <w:pStyle w:val="a9"/>
              <w:keepNext/>
              <w:snapToGrid w:val="0"/>
              <w:rPr>
                <w:rFonts w:ascii="Times New Roman" w:eastAsia="宋体" w:hAnsi="Times New Roman" w:cs="Times New Roman"/>
                <w:szCs w:val="21"/>
              </w:rPr>
            </w:pPr>
            <w:r>
              <w:rPr>
                <w:rFonts w:ascii="Times New Roman" w:eastAsia="宋体" w:hAnsi="Times New Roman" w:cs="宋体" w:hint="eastAsia"/>
                <w:szCs w:val="21"/>
              </w:rPr>
              <w:t>Never</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1.189(0.971,1.457)</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0.094</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1.196(0.976,1.466)</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0.084</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1.798(1.486,2.174)</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13"/>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szCs w:val="21"/>
              </w:rPr>
            </w:pPr>
          </w:p>
        </w:tc>
        <w:tc>
          <w:tcPr>
            <w:tcW w:w="114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Former</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1.125(0.284,4.461)</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0.867</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1.589(0.462,5.528)</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0.459</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1.780(1.422,2.227)</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13"/>
          <w:jc w:val="center"/>
        </w:trPr>
        <w:tc>
          <w:tcPr>
            <w:tcW w:w="2790" w:type="dxa"/>
            <w:tcBorders>
              <w:top w:val="nil"/>
              <w:left w:val="nil"/>
              <w:bottom w:val="nil"/>
              <w:right w:val="nil"/>
            </w:tcBorders>
            <w:vAlign w:val="center"/>
          </w:tcPr>
          <w:p w:rsidR="00E327B8" w:rsidRDefault="00E327B8">
            <w:pPr>
              <w:jc w:val="center"/>
              <w:rPr>
                <w:rFonts w:ascii="Times New Roman" w:hAnsi="Times New Roman" w:cs="Times New Roman"/>
                <w:szCs w:val="21"/>
              </w:rPr>
            </w:pPr>
          </w:p>
        </w:tc>
        <w:tc>
          <w:tcPr>
            <w:tcW w:w="114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Current</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1.382(1.089,1.755)</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0.008</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1.429(1.127,1.812)</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0.003</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1.948(1.495,2.538)</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13"/>
          <w:jc w:val="center"/>
        </w:trPr>
        <w:tc>
          <w:tcPr>
            <w:tcW w:w="2790" w:type="dxa"/>
            <w:tcBorders>
              <w:top w:val="nil"/>
              <w:left w:val="nil"/>
              <w:bottom w:val="nil"/>
              <w:right w:val="nil"/>
            </w:tcBorders>
            <w:vAlign w:val="center"/>
          </w:tcPr>
          <w:p w:rsidR="00E327B8" w:rsidRDefault="00000000">
            <w:pPr>
              <w:pStyle w:val="a3"/>
              <w:jc w:val="center"/>
              <w:rPr>
                <w:rFonts w:ascii="Times New Roman" w:eastAsia="宋体" w:hAnsi="Times New Roman" w:cs="Times New Roman"/>
                <w:szCs w:val="21"/>
              </w:rPr>
            </w:pPr>
            <w:r>
              <w:rPr>
                <w:rFonts w:ascii="Times New Roman" w:eastAsia="宋体" w:hAnsi="Times New Roman" w:hint="eastAsia"/>
              </w:rPr>
              <w:t>Alcohol Consumption</w:t>
            </w:r>
          </w:p>
        </w:tc>
        <w:tc>
          <w:tcPr>
            <w:tcW w:w="1140" w:type="dxa"/>
            <w:tcBorders>
              <w:top w:val="nil"/>
              <w:left w:val="nil"/>
              <w:bottom w:val="nil"/>
              <w:right w:val="nil"/>
            </w:tcBorders>
            <w:vAlign w:val="center"/>
          </w:tcPr>
          <w:p w:rsidR="00E327B8" w:rsidRDefault="00E327B8">
            <w:pPr>
              <w:pStyle w:val="a9"/>
              <w:keepNext/>
              <w:snapToGrid w:val="0"/>
              <w:rPr>
                <w:rFonts w:ascii="Times New Roman" w:eastAsia="宋体" w:hAnsi="Times New Roman"/>
                <w:szCs w:val="21"/>
              </w:rPr>
            </w:pPr>
          </w:p>
        </w:tc>
        <w:tc>
          <w:tcPr>
            <w:tcW w:w="69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9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2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997"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39"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173"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890"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313"/>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szCs w:val="21"/>
              </w:rPr>
            </w:pPr>
          </w:p>
        </w:tc>
        <w:tc>
          <w:tcPr>
            <w:tcW w:w="114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cs="宋体" w:hint="eastAsia"/>
                <w:szCs w:val="21"/>
              </w:rPr>
              <w:t>Never</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1.189(0.971,1.457)</w:t>
            </w:r>
          </w:p>
        </w:tc>
        <w:tc>
          <w:tcPr>
            <w:tcW w:w="925" w:type="dxa"/>
            <w:tcBorders>
              <w:top w:val="nil"/>
              <w:left w:val="nil"/>
              <w:bottom w:val="nil"/>
              <w:right w:val="nil"/>
            </w:tcBorders>
            <w:vAlign w:val="center"/>
          </w:tcPr>
          <w:p w:rsidR="00E327B8" w:rsidRDefault="00000000">
            <w:pPr>
              <w:pStyle w:val="a9"/>
              <w:rPr>
                <w:rFonts w:ascii="Times New Roman" w:hAnsi="Times New Roman"/>
              </w:rPr>
            </w:pPr>
            <w:r>
              <w:rPr>
                <w:rFonts w:ascii="Times New Roman" w:hAnsi="Times New Roman"/>
              </w:rPr>
              <w:t>0.094</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1.196()0.976,1.466</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0.084</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1.798(1.486,2.174)</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13"/>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szCs w:val="21"/>
              </w:rPr>
            </w:pPr>
          </w:p>
        </w:tc>
        <w:tc>
          <w:tcPr>
            <w:tcW w:w="114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Former</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1.125(0.284,4.461)</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0.867</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1.504(0.781,2.894)</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0.222</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1.764(1.192,2.611)</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0.005</w:t>
            </w:r>
          </w:p>
        </w:tc>
      </w:tr>
      <w:tr w:rsidR="00E327B8" w:rsidTr="005A39CC">
        <w:trPr>
          <w:trHeight w:val="313"/>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szCs w:val="21"/>
              </w:rPr>
            </w:pPr>
          </w:p>
        </w:tc>
        <w:tc>
          <w:tcPr>
            <w:tcW w:w="114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Current</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1.382(1.089,1.755)</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0.008</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1.429(1.127,1.812)</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0.003</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1.780(1.422,2.227)</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13"/>
          <w:jc w:val="center"/>
        </w:trPr>
        <w:tc>
          <w:tcPr>
            <w:tcW w:w="2790" w:type="dxa"/>
            <w:tcBorders>
              <w:top w:val="nil"/>
              <w:left w:val="nil"/>
              <w:bottom w:val="nil"/>
              <w:right w:val="nil"/>
            </w:tcBorders>
            <w:vAlign w:val="center"/>
          </w:tcPr>
          <w:p w:rsidR="00E327B8" w:rsidRDefault="00000000">
            <w:pPr>
              <w:pStyle w:val="a3"/>
              <w:jc w:val="center"/>
              <w:rPr>
                <w:rFonts w:ascii="Times New Roman" w:eastAsia="宋体" w:hAnsi="Times New Roman" w:cs="Times New Roman"/>
                <w:szCs w:val="21"/>
              </w:rPr>
            </w:pPr>
            <w:r>
              <w:rPr>
                <w:rFonts w:ascii="Times New Roman" w:eastAsia="宋体" w:hAnsi="Times New Roman" w:hint="eastAsia"/>
              </w:rPr>
              <w:t>DASH Score</w:t>
            </w:r>
          </w:p>
        </w:tc>
        <w:tc>
          <w:tcPr>
            <w:tcW w:w="1140" w:type="dxa"/>
            <w:tcBorders>
              <w:top w:val="nil"/>
              <w:left w:val="nil"/>
              <w:bottom w:val="nil"/>
              <w:right w:val="nil"/>
            </w:tcBorders>
            <w:vAlign w:val="center"/>
          </w:tcPr>
          <w:p w:rsidR="00E327B8" w:rsidRDefault="00E327B8">
            <w:pPr>
              <w:pStyle w:val="a9"/>
              <w:keepNext/>
              <w:snapToGrid w:val="0"/>
              <w:rPr>
                <w:rFonts w:ascii="Times New Roman" w:eastAsia="宋体" w:hAnsi="Times New Roman"/>
                <w:szCs w:val="21"/>
              </w:rPr>
            </w:pPr>
          </w:p>
        </w:tc>
        <w:tc>
          <w:tcPr>
            <w:tcW w:w="69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9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2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997"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39"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173"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890"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313"/>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szCs w:val="21"/>
              </w:rPr>
            </w:pPr>
          </w:p>
        </w:tc>
        <w:tc>
          <w:tcPr>
            <w:tcW w:w="114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szCs w:val="21"/>
              </w:rPr>
              <w:t>&lt;24</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1.126(0.922,1.376)</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0.244</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1.197(0.984,1.457)</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0.072</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1.302(1.086,1.560)</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0.004</w:t>
            </w:r>
          </w:p>
        </w:tc>
      </w:tr>
      <w:tr w:rsidR="00E327B8" w:rsidTr="005A39CC">
        <w:trPr>
          <w:trHeight w:val="313"/>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rPr>
            </w:pPr>
          </w:p>
        </w:tc>
        <w:tc>
          <w:tcPr>
            <w:tcW w:w="114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w:t>
            </w:r>
            <w:r>
              <w:rPr>
                <w:rFonts w:ascii="Times New Roman" w:eastAsia="宋体" w:hAnsi="Times New Roman"/>
                <w:szCs w:val="21"/>
              </w:rPr>
              <w:t>24</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1.303(1.024,1.657)</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0.031</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1.326(1.041,1.691)</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0.023</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2.376(1.870,3.019)</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626"/>
          <w:jc w:val="center"/>
        </w:trPr>
        <w:tc>
          <w:tcPr>
            <w:tcW w:w="2790" w:type="dxa"/>
            <w:tcBorders>
              <w:top w:val="nil"/>
              <w:left w:val="nil"/>
              <w:bottom w:val="nil"/>
              <w:right w:val="nil"/>
            </w:tcBorders>
            <w:vAlign w:val="center"/>
          </w:tcPr>
          <w:p w:rsidR="00E327B8" w:rsidRDefault="00000000">
            <w:pPr>
              <w:pStyle w:val="a3"/>
              <w:jc w:val="center"/>
              <w:rPr>
                <w:rFonts w:ascii="Times New Roman" w:eastAsia="宋体" w:hAnsi="Times New Roman"/>
              </w:rPr>
            </w:pPr>
            <w:r>
              <w:rPr>
                <w:rFonts w:ascii="Times New Roman" w:eastAsia="宋体" w:hAnsi="Times New Roman" w:hint="eastAsia"/>
              </w:rPr>
              <w:t>Insomnia Severity Index (AIS)</w:t>
            </w:r>
          </w:p>
        </w:tc>
        <w:tc>
          <w:tcPr>
            <w:tcW w:w="114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69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9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2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997"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39"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173"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890"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313"/>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rPr>
            </w:pPr>
          </w:p>
        </w:tc>
        <w:tc>
          <w:tcPr>
            <w:tcW w:w="11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None</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1.093(0.813,1.471)</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0.555</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1.123(0.834,1.512)</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0.445</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1.532(1.159,2.026)</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0.003</w:t>
            </w:r>
          </w:p>
        </w:tc>
      </w:tr>
      <w:tr w:rsidR="00E327B8" w:rsidTr="005A39CC">
        <w:trPr>
          <w:trHeight w:val="313"/>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rPr>
            </w:pPr>
          </w:p>
        </w:tc>
        <w:tc>
          <w:tcPr>
            <w:tcW w:w="11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Mild</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1.199(0.890,1.616)</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0.232</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1.263(0.935,1.708)</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0.128</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1.749(1.319,2.319)</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13"/>
          <w:jc w:val="center"/>
        </w:trPr>
        <w:tc>
          <w:tcPr>
            <w:tcW w:w="2790" w:type="dxa"/>
            <w:tcBorders>
              <w:top w:val="nil"/>
              <w:left w:val="nil"/>
              <w:bottom w:val="nil"/>
              <w:right w:val="nil"/>
            </w:tcBorders>
            <w:vAlign w:val="center"/>
          </w:tcPr>
          <w:p w:rsidR="00E327B8" w:rsidRDefault="00E327B8">
            <w:pPr>
              <w:pStyle w:val="a3"/>
              <w:jc w:val="center"/>
              <w:rPr>
                <w:rFonts w:ascii="Times New Roman" w:eastAsia="宋体" w:hAnsi="Times New Roman"/>
              </w:rPr>
            </w:pPr>
          </w:p>
        </w:tc>
        <w:tc>
          <w:tcPr>
            <w:tcW w:w="114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Moderate</w:t>
            </w:r>
          </w:p>
        </w:tc>
        <w:tc>
          <w:tcPr>
            <w:tcW w:w="69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1.239(0.907,1.692)</w:t>
            </w:r>
          </w:p>
        </w:tc>
        <w:tc>
          <w:tcPr>
            <w:tcW w:w="92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0.177</w:t>
            </w:r>
          </w:p>
        </w:tc>
        <w:tc>
          <w:tcPr>
            <w:tcW w:w="1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1.355(0.998,1.841)</w:t>
            </w:r>
          </w:p>
        </w:tc>
        <w:tc>
          <w:tcPr>
            <w:tcW w:w="93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0.052</w:t>
            </w:r>
          </w:p>
        </w:tc>
        <w:tc>
          <w:tcPr>
            <w:tcW w:w="2173"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1.871(1.404,2.493)</w:t>
            </w:r>
          </w:p>
        </w:tc>
        <w:tc>
          <w:tcPr>
            <w:tcW w:w="89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23"/>
          <w:jc w:val="center"/>
        </w:trPr>
        <w:tc>
          <w:tcPr>
            <w:tcW w:w="2790" w:type="dxa"/>
            <w:tcBorders>
              <w:top w:val="nil"/>
              <w:left w:val="nil"/>
              <w:bottom w:val="single" w:sz="4" w:space="0" w:color="auto"/>
              <w:right w:val="nil"/>
            </w:tcBorders>
            <w:vAlign w:val="center"/>
          </w:tcPr>
          <w:p w:rsidR="00E327B8" w:rsidRDefault="00E327B8">
            <w:pPr>
              <w:pStyle w:val="a3"/>
              <w:jc w:val="center"/>
              <w:rPr>
                <w:rFonts w:ascii="Times New Roman" w:eastAsia="宋体" w:hAnsi="Times New Roman"/>
              </w:rPr>
            </w:pPr>
          </w:p>
        </w:tc>
        <w:tc>
          <w:tcPr>
            <w:tcW w:w="1140"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Severe</w:t>
            </w:r>
          </w:p>
        </w:tc>
        <w:tc>
          <w:tcPr>
            <w:tcW w:w="690"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091"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1.505(1.089,2.079)</w:t>
            </w:r>
          </w:p>
        </w:tc>
        <w:tc>
          <w:tcPr>
            <w:tcW w:w="925"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0.013</w:t>
            </w:r>
          </w:p>
        </w:tc>
        <w:tc>
          <w:tcPr>
            <w:tcW w:w="1997"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1.599(1.156,2.210)</w:t>
            </w:r>
          </w:p>
        </w:tc>
        <w:tc>
          <w:tcPr>
            <w:tcW w:w="939"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0.005</w:t>
            </w:r>
          </w:p>
        </w:tc>
        <w:tc>
          <w:tcPr>
            <w:tcW w:w="2173"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2.160(1.591,2.932)</w:t>
            </w:r>
          </w:p>
        </w:tc>
        <w:tc>
          <w:tcPr>
            <w:tcW w:w="890"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bl>
    <w:p w:rsidR="00E327B8" w:rsidRDefault="00000000">
      <w:pPr>
        <w:spacing w:line="480" w:lineRule="auto"/>
        <w:jc w:val="left"/>
        <w:rPr>
          <w:sz w:val="24"/>
          <w:szCs w:val="32"/>
        </w:rPr>
      </w:pPr>
      <w:r>
        <w:rPr>
          <w:rFonts w:ascii="Times New Roman" w:hAnsi="Times New Roman" w:hint="eastAsia"/>
          <w:b/>
          <w:bCs/>
          <w:sz w:val="24"/>
        </w:rPr>
        <w:t xml:space="preserve">Supplementary </w:t>
      </w:r>
      <w:r>
        <w:rPr>
          <w:rFonts w:ascii="Times New Roman" w:eastAsia="黑体" w:hAnsi="Times New Roman" w:cs="黑体"/>
          <w:b/>
          <w:bCs/>
          <w:sz w:val="24"/>
        </w:rPr>
        <w:t>Table</w:t>
      </w:r>
      <w:r>
        <w:rPr>
          <w:rFonts w:ascii="Times New Roman" w:eastAsia="黑体" w:hAnsi="Times New Roman" w:cs="黑体" w:hint="eastAsia"/>
          <w:b/>
          <w:bCs/>
          <w:sz w:val="24"/>
        </w:rPr>
        <w:t xml:space="preserve"> 10</w:t>
      </w:r>
      <w:r>
        <w:rPr>
          <w:rFonts w:ascii="Times New Roman" w:eastAsia="黑体" w:hAnsi="Times New Roman" w:cs="黑体"/>
          <w:sz w:val="24"/>
        </w:rPr>
        <w:t xml:space="preserve"> Subgroup analysis of the association between TyG-CVAI and hypertension incidence in male steelworkers</w:t>
      </w:r>
    </w:p>
    <w:tbl>
      <w:tblPr>
        <w:tblStyle w:val="a5"/>
        <w:tblpPr w:leftFromText="180" w:rightFromText="180" w:vertAnchor="text" w:horzAnchor="page" w:tblpXSpec="center" w:tblpY="144"/>
        <w:tblOverlap w:val="never"/>
        <w:tblW w:w="13920" w:type="dxa"/>
        <w:jc w:val="center"/>
        <w:tblInd w:w="0" w:type="dxa"/>
        <w:tblLayout w:type="fixed"/>
        <w:tblCellMar>
          <w:left w:w="108" w:type="dxa"/>
          <w:right w:w="108" w:type="dxa"/>
        </w:tblCellMar>
        <w:tblLook w:val="04A0" w:firstRow="1" w:lastRow="0" w:firstColumn="1" w:lastColumn="0" w:noHBand="0" w:noVBand="1"/>
      </w:tblPr>
      <w:tblGrid>
        <w:gridCol w:w="2778"/>
        <w:gridCol w:w="1130"/>
        <w:gridCol w:w="758"/>
        <w:gridCol w:w="2185"/>
        <w:gridCol w:w="931"/>
        <w:gridCol w:w="2084"/>
        <w:gridCol w:w="886"/>
        <w:gridCol w:w="2211"/>
        <w:gridCol w:w="957"/>
      </w:tblGrid>
      <w:tr w:rsidR="005A39CC" w:rsidTr="005A39CC">
        <w:trPr>
          <w:trHeight w:val="253"/>
          <w:tblHeader/>
          <w:jc w:val="center"/>
        </w:trPr>
        <w:tc>
          <w:tcPr>
            <w:tcW w:w="2778" w:type="dxa"/>
            <w:vMerge w:val="restart"/>
            <w:tcBorders>
              <w:top w:val="single" w:sz="4" w:space="0" w:color="auto"/>
              <w:left w:val="nil"/>
              <w:right w:val="nil"/>
            </w:tcBorders>
            <w:vAlign w:val="center"/>
          </w:tcPr>
          <w:p w:rsidR="005A39CC" w:rsidRPr="005A39CC" w:rsidRDefault="005A39CC" w:rsidP="005A39CC">
            <w:pPr>
              <w:pStyle w:val="a9"/>
              <w:keepNext/>
              <w:snapToGrid w:val="0"/>
              <w:rPr>
                <w:rFonts w:ascii="Times New Roman" w:eastAsia="宋体" w:hAnsi="Times New Roman"/>
                <w:b/>
                <w:bCs/>
              </w:rPr>
            </w:pPr>
            <w:r w:rsidRPr="005A39CC">
              <w:rPr>
                <w:rFonts w:ascii="Times New Roman" w:eastAsia="宋体" w:hAnsi="Times New Roman" w:hint="eastAsia"/>
                <w:b/>
                <w:bCs/>
              </w:rPr>
              <w:t>Subgroup</w:t>
            </w:r>
          </w:p>
        </w:tc>
        <w:tc>
          <w:tcPr>
            <w:tcW w:w="1130" w:type="dxa"/>
            <w:vMerge w:val="restart"/>
            <w:tcBorders>
              <w:top w:val="single" w:sz="4" w:space="0" w:color="auto"/>
              <w:left w:val="nil"/>
              <w:right w:val="nil"/>
            </w:tcBorders>
            <w:vAlign w:val="center"/>
          </w:tcPr>
          <w:p w:rsidR="005A39CC" w:rsidRDefault="005A39CC" w:rsidP="005A39CC">
            <w:pPr>
              <w:pStyle w:val="a9"/>
              <w:keepNext/>
              <w:snapToGrid w:val="0"/>
              <w:rPr>
                <w:rFonts w:ascii="Times New Roman" w:eastAsia="宋体" w:hAnsi="Times New Roman"/>
                <w:b/>
                <w:bCs/>
              </w:rPr>
            </w:pPr>
          </w:p>
        </w:tc>
        <w:tc>
          <w:tcPr>
            <w:tcW w:w="758" w:type="dxa"/>
            <w:vMerge w:val="restart"/>
            <w:tcBorders>
              <w:top w:val="single" w:sz="4" w:space="0" w:color="auto"/>
              <w:left w:val="nil"/>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Q1</w:t>
            </w:r>
          </w:p>
        </w:tc>
        <w:tc>
          <w:tcPr>
            <w:tcW w:w="2185"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Q2</w:t>
            </w:r>
          </w:p>
        </w:tc>
        <w:tc>
          <w:tcPr>
            <w:tcW w:w="931"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p>
        </w:tc>
        <w:tc>
          <w:tcPr>
            <w:tcW w:w="2084"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Q3</w:t>
            </w:r>
          </w:p>
        </w:tc>
        <w:tc>
          <w:tcPr>
            <w:tcW w:w="886"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p>
        </w:tc>
        <w:tc>
          <w:tcPr>
            <w:tcW w:w="2211"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Q4</w:t>
            </w:r>
          </w:p>
        </w:tc>
        <w:tc>
          <w:tcPr>
            <w:tcW w:w="957"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p>
        </w:tc>
      </w:tr>
      <w:tr w:rsidR="005A39CC" w:rsidTr="005A39CC">
        <w:trPr>
          <w:trHeight w:val="253"/>
          <w:tblHeader/>
          <w:jc w:val="center"/>
        </w:trPr>
        <w:tc>
          <w:tcPr>
            <w:tcW w:w="2778" w:type="dxa"/>
            <w:vMerge/>
            <w:tcBorders>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rPr>
            </w:pPr>
          </w:p>
        </w:tc>
        <w:tc>
          <w:tcPr>
            <w:tcW w:w="1130" w:type="dxa"/>
            <w:vMerge/>
            <w:tcBorders>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rPr>
            </w:pPr>
          </w:p>
        </w:tc>
        <w:tc>
          <w:tcPr>
            <w:tcW w:w="758" w:type="dxa"/>
            <w:vMerge/>
            <w:tcBorders>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rPr>
            </w:pPr>
          </w:p>
        </w:tc>
        <w:tc>
          <w:tcPr>
            <w:tcW w:w="2185"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931"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c>
          <w:tcPr>
            <w:tcW w:w="2084"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886"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c>
          <w:tcPr>
            <w:tcW w:w="2211"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HR</w:t>
            </w:r>
            <w:r>
              <w:rPr>
                <w:rFonts w:ascii="Times New Roman" w:eastAsia="宋体" w:hAnsi="Times New Roman"/>
                <w:b/>
                <w:bCs/>
              </w:rPr>
              <w:t>(95%</w:t>
            </w:r>
            <w:r>
              <w:rPr>
                <w:rFonts w:ascii="Times New Roman" w:eastAsia="宋体" w:hAnsi="Times New Roman"/>
                <w:b/>
                <w:bCs/>
                <w:i/>
                <w:iCs/>
              </w:rPr>
              <w:t>CI</w:t>
            </w:r>
            <w:r>
              <w:rPr>
                <w:rFonts w:ascii="Times New Roman" w:eastAsia="宋体" w:hAnsi="Times New Roman"/>
                <w:b/>
                <w:bCs/>
              </w:rPr>
              <w:t>)</w:t>
            </w:r>
          </w:p>
        </w:tc>
        <w:tc>
          <w:tcPr>
            <w:tcW w:w="957" w:type="dxa"/>
            <w:tcBorders>
              <w:top w:val="single" w:sz="4" w:space="0" w:color="auto"/>
              <w:left w:val="nil"/>
              <w:bottom w:val="single" w:sz="4" w:space="0" w:color="auto"/>
              <w:right w:val="nil"/>
            </w:tcBorders>
            <w:vAlign w:val="center"/>
          </w:tcPr>
          <w:p w:rsidR="005A39CC" w:rsidRDefault="005A39CC" w:rsidP="005A39CC">
            <w:pPr>
              <w:pStyle w:val="a9"/>
              <w:keepNext/>
              <w:snapToGrid w:val="0"/>
              <w:rPr>
                <w:rFonts w:ascii="Times New Roman" w:eastAsia="宋体" w:hAnsi="Times New Roman"/>
                <w:b/>
                <w:bCs/>
                <w:i/>
                <w:iCs/>
              </w:rPr>
            </w:pPr>
            <w:r>
              <w:rPr>
                <w:rFonts w:ascii="Times New Roman" w:eastAsia="宋体" w:hAnsi="Times New Roman"/>
                <w:b/>
                <w:bCs/>
                <w:i/>
                <w:iCs/>
              </w:rPr>
              <w:t>P</w:t>
            </w:r>
            <w:r>
              <w:rPr>
                <w:rFonts w:ascii="Times New Roman" w:eastAsia="宋体" w:hAnsi="Times New Roman" w:hint="eastAsia"/>
                <w:b/>
                <w:bCs/>
                <w:i/>
                <w:iCs/>
              </w:rPr>
              <w:t xml:space="preserve"> value</w:t>
            </w:r>
          </w:p>
        </w:tc>
      </w:tr>
      <w:tr w:rsidR="00E327B8" w:rsidTr="005A39CC">
        <w:trPr>
          <w:trHeight w:val="253"/>
          <w:jc w:val="center"/>
        </w:trPr>
        <w:tc>
          <w:tcPr>
            <w:tcW w:w="2778" w:type="dxa"/>
            <w:tcBorders>
              <w:top w:val="single" w:sz="4" w:space="0" w:color="auto"/>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hint="eastAsia"/>
                <w:szCs w:val="21"/>
              </w:rPr>
              <w:t>Age(year)</w:t>
            </w:r>
          </w:p>
        </w:tc>
        <w:tc>
          <w:tcPr>
            <w:tcW w:w="1130" w:type="dxa"/>
            <w:tcBorders>
              <w:top w:val="single" w:sz="4" w:space="0" w:color="auto"/>
              <w:left w:val="nil"/>
              <w:bottom w:val="nil"/>
              <w:right w:val="nil"/>
            </w:tcBorders>
            <w:vAlign w:val="center"/>
          </w:tcPr>
          <w:p w:rsidR="00E327B8" w:rsidRDefault="00E327B8">
            <w:pPr>
              <w:snapToGrid w:val="0"/>
              <w:jc w:val="center"/>
              <w:rPr>
                <w:rFonts w:ascii="Times New Roman" w:eastAsia="宋体" w:hAnsi="Times New Roman" w:cs="Times New Roman"/>
                <w:szCs w:val="21"/>
              </w:rPr>
            </w:pPr>
          </w:p>
        </w:tc>
        <w:tc>
          <w:tcPr>
            <w:tcW w:w="758"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2185"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931"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2084"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886"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2211"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c>
          <w:tcPr>
            <w:tcW w:w="957" w:type="dxa"/>
            <w:tcBorders>
              <w:top w:val="single" w:sz="4" w:space="0" w:color="auto"/>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rsidTr="005A39CC">
        <w:trPr>
          <w:trHeight w:val="243"/>
          <w:jc w:val="center"/>
        </w:trPr>
        <w:tc>
          <w:tcPr>
            <w:tcW w:w="2778" w:type="dxa"/>
            <w:tcBorders>
              <w:top w:val="nil"/>
              <w:left w:val="nil"/>
              <w:bottom w:val="nil"/>
              <w:right w:val="nil"/>
            </w:tcBorders>
            <w:vAlign w:val="center"/>
          </w:tcPr>
          <w:p w:rsidR="00E327B8" w:rsidRDefault="00E327B8">
            <w:pPr>
              <w:snapToGrid w:val="0"/>
              <w:jc w:val="center"/>
              <w:rPr>
                <w:rFonts w:ascii="Times New Roman" w:eastAsia="宋体" w:hAnsi="Times New Roman" w:cs="Times New Roman"/>
                <w:szCs w:val="21"/>
              </w:rPr>
            </w:pPr>
          </w:p>
        </w:tc>
        <w:tc>
          <w:tcPr>
            <w:tcW w:w="1130"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&lt;30</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1.081(0.859,1.360)</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0.507</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1.373(1.103,1.708)</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0.005</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2.067(1.687,2.531)</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rsidTr="005A39CC">
        <w:trPr>
          <w:trHeight w:val="487"/>
          <w:jc w:val="center"/>
        </w:trPr>
        <w:tc>
          <w:tcPr>
            <w:tcW w:w="2778" w:type="dxa"/>
            <w:tcBorders>
              <w:top w:val="nil"/>
              <w:left w:val="nil"/>
              <w:bottom w:val="nil"/>
              <w:right w:val="nil"/>
            </w:tcBorders>
            <w:vAlign w:val="center"/>
          </w:tcPr>
          <w:p w:rsidR="00E327B8" w:rsidRDefault="00E327B8">
            <w:pPr>
              <w:snapToGrid w:val="0"/>
              <w:jc w:val="center"/>
              <w:rPr>
                <w:rFonts w:ascii="Times New Roman" w:eastAsia="宋体" w:hAnsi="Times New Roman" w:cs="Times New Roman"/>
                <w:szCs w:val="21"/>
              </w:rPr>
            </w:pPr>
          </w:p>
        </w:tc>
        <w:tc>
          <w:tcPr>
            <w:tcW w:w="1130"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30~</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1.514(1.067,2.149)</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0.020</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1.937(1.380,2.721)</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2.801(1.970,3.983)</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rsidTr="005A39CC">
        <w:trPr>
          <w:trHeight w:val="243"/>
          <w:jc w:val="center"/>
        </w:trPr>
        <w:tc>
          <w:tcPr>
            <w:tcW w:w="2778" w:type="dxa"/>
            <w:tcBorders>
              <w:top w:val="nil"/>
              <w:left w:val="nil"/>
              <w:bottom w:val="nil"/>
              <w:right w:val="nil"/>
            </w:tcBorders>
            <w:vAlign w:val="center"/>
          </w:tcPr>
          <w:p w:rsidR="00E327B8" w:rsidRDefault="00E327B8">
            <w:pPr>
              <w:snapToGrid w:val="0"/>
              <w:jc w:val="center"/>
              <w:rPr>
                <w:rFonts w:ascii="Times New Roman" w:eastAsia="宋体" w:hAnsi="Times New Roman" w:cs="Times New Roman"/>
                <w:szCs w:val="21"/>
              </w:rPr>
            </w:pPr>
          </w:p>
        </w:tc>
        <w:tc>
          <w:tcPr>
            <w:tcW w:w="1130"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40~</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1.077(0.856,1.357)</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0.526</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1.359(1.092,1.693)</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0.006</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1.850(1.508,2.271)</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rsidTr="005A39CC">
        <w:trPr>
          <w:trHeight w:val="243"/>
          <w:jc w:val="center"/>
        </w:trPr>
        <w:tc>
          <w:tcPr>
            <w:tcW w:w="2778" w:type="dxa"/>
            <w:tcBorders>
              <w:top w:val="nil"/>
              <w:left w:val="nil"/>
              <w:bottom w:val="nil"/>
              <w:right w:val="nil"/>
            </w:tcBorders>
            <w:vAlign w:val="center"/>
          </w:tcPr>
          <w:p w:rsidR="00E327B8" w:rsidRDefault="00E327B8">
            <w:pPr>
              <w:snapToGrid w:val="0"/>
              <w:jc w:val="center"/>
              <w:rPr>
                <w:rFonts w:ascii="Times New Roman" w:eastAsia="宋体" w:hAnsi="Times New Roman" w:cs="Times New Roman"/>
                <w:szCs w:val="21"/>
              </w:rPr>
            </w:pPr>
          </w:p>
        </w:tc>
        <w:tc>
          <w:tcPr>
            <w:tcW w:w="1130" w:type="dxa"/>
            <w:tcBorders>
              <w:top w:val="nil"/>
              <w:left w:val="nil"/>
              <w:bottom w:val="nil"/>
              <w:right w:val="nil"/>
            </w:tcBorders>
            <w:vAlign w:val="center"/>
          </w:tcPr>
          <w:p w:rsidR="00E327B8" w:rsidRDefault="00000000">
            <w:pPr>
              <w:snapToGrid w:val="0"/>
              <w:jc w:val="center"/>
              <w:rPr>
                <w:rFonts w:ascii="Times New Roman" w:eastAsia="宋体" w:hAnsi="Times New Roman" w:cs="Times New Roman"/>
                <w:szCs w:val="21"/>
              </w:rPr>
            </w:pPr>
            <w:r>
              <w:rPr>
                <w:rFonts w:ascii="Times New Roman" w:eastAsia="宋体" w:hAnsi="Times New Roman" w:cs="Times New Roman"/>
                <w:szCs w:val="22"/>
              </w:rPr>
              <w:t>50~60</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1.484(1.114,1.979)</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0.007</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1.592(1.198,2.117)</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0.001</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1.906(1.466,2.477)</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rsidTr="005A39CC">
        <w:trPr>
          <w:trHeight w:val="243"/>
          <w:jc w:val="center"/>
        </w:trPr>
        <w:tc>
          <w:tcPr>
            <w:tcW w:w="2778" w:type="dxa"/>
            <w:tcBorders>
              <w:top w:val="nil"/>
              <w:left w:val="nil"/>
              <w:bottom w:val="nil"/>
              <w:right w:val="nil"/>
            </w:tcBorders>
            <w:vAlign w:val="center"/>
          </w:tcPr>
          <w:p w:rsidR="00E327B8" w:rsidRDefault="00000000">
            <w:pPr>
              <w:pStyle w:val="a9"/>
              <w:keepNext/>
              <w:snapToGrid w:val="0"/>
              <w:rPr>
                <w:rFonts w:ascii="Times New Roman" w:eastAsia="宋体" w:hAnsi="Times New Roman" w:cs="Times New Roman"/>
                <w:szCs w:val="21"/>
              </w:rPr>
            </w:pPr>
            <w:r>
              <w:rPr>
                <w:rFonts w:ascii="Times New Roman" w:eastAsia="宋体" w:hAnsi="Times New Roman" w:cs="宋体" w:hint="eastAsia"/>
              </w:rPr>
              <w:t>Smoking status</w:t>
            </w:r>
          </w:p>
        </w:tc>
        <w:tc>
          <w:tcPr>
            <w:tcW w:w="1130" w:type="dxa"/>
            <w:tcBorders>
              <w:top w:val="nil"/>
              <w:left w:val="nil"/>
              <w:bottom w:val="nil"/>
              <w:right w:val="nil"/>
            </w:tcBorders>
            <w:vAlign w:val="center"/>
          </w:tcPr>
          <w:p w:rsidR="00E327B8" w:rsidRDefault="00E327B8">
            <w:pPr>
              <w:pStyle w:val="a9"/>
              <w:keepNext/>
              <w:snapToGrid w:val="0"/>
              <w:rPr>
                <w:rFonts w:ascii="Times New Roman" w:eastAsia="宋体" w:hAnsi="Times New Roman" w:cs="Times New Roman"/>
                <w:szCs w:val="21"/>
              </w:rPr>
            </w:pPr>
          </w:p>
        </w:tc>
        <w:tc>
          <w:tcPr>
            <w:tcW w:w="758"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8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3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84"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86"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21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57"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rsidTr="005A39CC">
        <w:trPr>
          <w:trHeight w:val="243"/>
          <w:jc w:val="center"/>
        </w:trPr>
        <w:tc>
          <w:tcPr>
            <w:tcW w:w="2778" w:type="dxa"/>
            <w:tcBorders>
              <w:top w:val="nil"/>
              <w:left w:val="nil"/>
              <w:bottom w:val="nil"/>
              <w:right w:val="nil"/>
            </w:tcBorders>
            <w:vAlign w:val="center"/>
          </w:tcPr>
          <w:p w:rsidR="00E327B8" w:rsidRDefault="00E327B8">
            <w:pPr>
              <w:pStyle w:val="a9"/>
              <w:keepNext/>
              <w:snapToGrid w:val="0"/>
              <w:rPr>
                <w:rFonts w:ascii="Times New Roman" w:eastAsia="宋体" w:hAnsi="Times New Roman" w:cs="Times New Roman"/>
                <w:szCs w:val="21"/>
              </w:rPr>
            </w:pPr>
          </w:p>
        </w:tc>
        <w:tc>
          <w:tcPr>
            <w:tcW w:w="1130" w:type="dxa"/>
            <w:tcBorders>
              <w:top w:val="nil"/>
              <w:left w:val="nil"/>
              <w:bottom w:val="nil"/>
              <w:right w:val="nil"/>
            </w:tcBorders>
            <w:vAlign w:val="center"/>
          </w:tcPr>
          <w:p w:rsidR="00E327B8" w:rsidRDefault="00000000">
            <w:pPr>
              <w:pStyle w:val="a9"/>
              <w:keepNext/>
              <w:snapToGrid w:val="0"/>
              <w:rPr>
                <w:rFonts w:ascii="Times New Roman" w:eastAsia="宋体" w:hAnsi="Times New Roman" w:cs="Times New Roman"/>
                <w:szCs w:val="21"/>
              </w:rPr>
            </w:pPr>
            <w:r>
              <w:rPr>
                <w:rFonts w:ascii="Times New Roman" w:eastAsia="宋体" w:hAnsi="Times New Roman" w:cs="宋体" w:hint="eastAsia"/>
                <w:szCs w:val="21"/>
              </w:rPr>
              <w:t>Never</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1.166(0.885,1.535)</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0.275</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1.222(0.919,1.625)</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0.167</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1.842(1.543,2.200)</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rsidTr="005A39CC">
        <w:trPr>
          <w:trHeight w:val="243"/>
          <w:jc w:val="center"/>
        </w:trPr>
        <w:tc>
          <w:tcPr>
            <w:tcW w:w="2778" w:type="dxa"/>
            <w:tcBorders>
              <w:top w:val="nil"/>
              <w:left w:val="nil"/>
              <w:bottom w:val="nil"/>
              <w:right w:val="nil"/>
            </w:tcBorders>
            <w:vAlign w:val="center"/>
          </w:tcPr>
          <w:p w:rsidR="00E327B8" w:rsidRDefault="00E327B8">
            <w:pPr>
              <w:pStyle w:val="a9"/>
              <w:keepNext/>
              <w:snapToGrid w:val="0"/>
              <w:rPr>
                <w:rFonts w:ascii="Times New Roman" w:eastAsia="宋体" w:hAnsi="Times New Roman" w:cs="Times New Roman"/>
                <w:szCs w:val="21"/>
              </w:rPr>
            </w:pPr>
          </w:p>
        </w:tc>
        <w:tc>
          <w:tcPr>
            <w:tcW w:w="113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Former</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1.501(0.760,2.961)</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0.242</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1.829(1.001,3.341)</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0.050</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1.936(1.002,3.740)</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0.049</w:t>
            </w:r>
          </w:p>
        </w:tc>
      </w:tr>
      <w:tr w:rsidR="00E327B8" w:rsidTr="005A39CC">
        <w:trPr>
          <w:trHeight w:val="243"/>
          <w:jc w:val="center"/>
        </w:trPr>
        <w:tc>
          <w:tcPr>
            <w:tcW w:w="2778" w:type="dxa"/>
            <w:tcBorders>
              <w:top w:val="nil"/>
              <w:left w:val="nil"/>
              <w:bottom w:val="nil"/>
              <w:right w:val="nil"/>
            </w:tcBorders>
            <w:vAlign w:val="center"/>
          </w:tcPr>
          <w:p w:rsidR="00E327B8" w:rsidRDefault="00E327B8">
            <w:pPr>
              <w:pStyle w:val="a9"/>
              <w:keepNext/>
              <w:snapToGrid w:val="0"/>
              <w:rPr>
                <w:rFonts w:ascii="Times New Roman" w:eastAsia="宋体" w:hAnsi="Times New Roman" w:cs="Times New Roman"/>
                <w:szCs w:val="21"/>
              </w:rPr>
            </w:pPr>
          </w:p>
        </w:tc>
        <w:tc>
          <w:tcPr>
            <w:tcW w:w="113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Current</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1.263(1.040,1.534)</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0.019</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1.385(1.148,1.671)</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0.001</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2.181(1.693,2.810)</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rsidTr="005A39CC">
        <w:trPr>
          <w:trHeight w:val="315"/>
          <w:jc w:val="center"/>
        </w:trPr>
        <w:tc>
          <w:tcPr>
            <w:tcW w:w="2778" w:type="dxa"/>
            <w:tcBorders>
              <w:top w:val="nil"/>
              <w:left w:val="nil"/>
              <w:bottom w:val="nil"/>
              <w:right w:val="nil"/>
            </w:tcBorders>
            <w:vAlign w:val="center"/>
          </w:tcPr>
          <w:p w:rsidR="00E327B8" w:rsidRDefault="00000000">
            <w:pPr>
              <w:pStyle w:val="a3"/>
              <w:jc w:val="center"/>
              <w:rPr>
                <w:rFonts w:ascii="Times New Roman" w:eastAsia="宋体" w:hAnsi="Times New Roman" w:cs="Times New Roman"/>
                <w:szCs w:val="21"/>
              </w:rPr>
            </w:pPr>
            <w:r>
              <w:rPr>
                <w:rFonts w:ascii="Times New Roman" w:eastAsia="宋体" w:hAnsi="Times New Roman" w:hint="eastAsia"/>
              </w:rPr>
              <w:t>Alcohol Consumption</w:t>
            </w:r>
          </w:p>
        </w:tc>
        <w:tc>
          <w:tcPr>
            <w:tcW w:w="1130" w:type="dxa"/>
            <w:tcBorders>
              <w:top w:val="nil"/>
              <w:left w:val="nil"/>
              <w:bottom w:val="nil"/>
              <w:right w:val="nil"/>
            </w:tcBorders>
            <w:vAlign w:val="center"/>
          </w:tcPr>
          <w:p w:rsidR="00E327B8" w:rsidRDefault="00E327B8">
            <w:pPr>
              <w:pStyle w:val="a9"/>
              <w:keepNext/>
              <w:snapToGrid w:val="0"/>
              <w:rPr>
                <w:rFonts w:ascii="Times New Roman" w:eastAsia="宋体" w:hAnsi="Times New Roman"/>
                <w:szCs w:val="21"/>
              </w:rPr>
            </w:pPr>
          </w:p>
        </w:tc>
        <w:tc>
          <w:tcPr>
            <w:tcW w:w="758"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8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3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84"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86"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21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57"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rsidTr="005A39CC">
        <w:trPr>
          <w:trHeight w:val="315"/>
          <w:jc w:val="center"/>
        </w:trPr>
        <w:tc>
          <w:tcPr>
            <w:tcW w:w="2778"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szCs w:val="21"/>
              </w:rPr>
            </w:pPr>
          </w:p>
        </w:tc>
        <w:tc>
          <w:tcPr>
            <w:tcW w:w="113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cs="宋体" w:hint="eastAsia"/>
                <w:szCs w:val="21"/>
              </w:rPr>
              <w:t>Never</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1.096(0.781,1.538)</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0.595</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1.389(1.138,1.697)</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0.001</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1.863(1.495,2.323)</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rsidTr="005A39CC">
        <w:trPr>
          <w:trHeight w:val="315"/>
          <w:jc w:val="center"/>
        </w:trPr>
        <w:tc>
          <w:tcPr>
            <w:tcW w:w="2778"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szCs w:val="21"/>
              </w:rPr>
            </w:pPr>
          </w:p>
        </w:tc>
        <w:tc>
          <w:tcPr>
            <w:tcW w:w="113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Former</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1.182(0.923,1.514)</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0.185</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1.290(1.016,1.637)</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0.037</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2.163(1.506,3.105)</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rsidTr="005A39CC">
        <w:trPr>
          <w:trHeight w:val="315"/>
          <w:jc w:val="center"/>
        </w:trPr>
        <w:tc>
          <w:tcPr>
            <w:tcW w:w="2778"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szCs w:val="21"/>
              </w:rPr>
            </w:pPr>
          </w:p>
        </w:tc>
        <w:tc>
          <w:tcPr>
            <w:tcW w:w="113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Current</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1.296(0.925,1.815)</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0.132</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1.383(1.096,1.747)</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0.006</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2.380(1.829,3.097)</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rsidTr="005A39CC">
        <w:trPr>
          <w:trHeight w:val="315"/>
          <w:jc w:val="center"/>
        </w:trPr>
        <w:tc>
          <w:tcPr>
            <w:tcW w:w="2778" w:type="dxa"/>
            <w:tcBorders>
              <w:top w:val="nil"/>
              <w:left w:val="nil"/>
              <w:bottom w:val="nil"/>
              <w:right w:val="nil"/>
            </w:tcBorders>
            <w:vAlign w:val="center"/>
          </w:tcPr>
          <w:p w:rsidR="00E327B8" w:rsidRDefault="00000000">
            <w:pPr>
              <w:pStyle w:val="a3"/>
              <w:jc w:val="center"/>
              <w:rPr>
                <w:rFonts w:ascii="Times New Roman" w:eastAsia="宋体" w:hAnsi="Times New Roman" w:cs="Times New Roman"/>
                <w:szCs w:val="21"/>
              </w:rPr>
            </w:pPr>
            <w:r>
              <w:rPr>
                <w:rFonts w:ascii="Times New Roman" w:eastAsia="宋体" w:hAnsi="Times New Roman" w:hint="eastAsia"/>
              </w:rPr>
              <w:t>DASH Score</w:t>
            </w:r>
          </w:p>
        </w:tc>
        <w:tc>
          <w:tcPr>
            <w:tcW w:w="1130" w:type="dxa"/>
            <w:tcBorders>
              <w:top w:val="nil"/>
              <w:left w:val="nil"/>
              <w:bottom w:val="nil"/>
              <w:right w:val="nil"/>
            </w:tcBorders>
            <w:vAlign w:val="center"/>
          </w:tcPr>
          <w:p w:rsidR="00E327B8" w:rsidRDefault="00E327B8">
            <w:pPr>
              <w:pStyle w:val="a9"/>
              <w:keepNext/>
              <w:snapToGrid w:val="0"/>
              <w:rPr>
                <w:rFonts w:ascii="Times New Roman" w:eastAsia="宋体" w:hAnsi="Times New Roman"/>
                <w:szCs w:val="21"/>
              </w:rPr>
            </w:pPr>
          </w:p>
        </w:tc>
        <w:tc>
          <w:tcPr>
            <w:tcW w:w="758"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8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3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84"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86"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21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57"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rsidTr="005A39CC">
        <w:trPr>
          <w:trHeight w:val="315"/>
          <w:jc w:val="center"/>
        </w:trPr>
        <w:tc>
          <w:tcPr>
            <w:tcW w:w="2778" w:type="dxa"/>
            <w:tcBorders>
              <w:top w:val="nil"/>
              <w:left w:val="nil"/>
              <w:bottom w:val="nil"/>
              <w:right w:val="nil"/>
            </w:tcBorders>
            <w:vAlign w:val="center"/>
          </w:tcPr>
          <w:p w:rsidR="00E327B8" w:rsidRDefault="00E327B8">
            <w:pPr>
              <w:pStyle w:val="a3"/>
              <w:jc w:val="center"/>
              <w:rPr>
                <w:rFonts w:ascii="Times New Roman" w:eastAsia="宋体" w:hAnsi="Times New Roman" w:cs="Times New Roman"/>
                <w:szCs w:val="21"/>
              </w:rPr>
            </w:pPr>
          </w:p>
        </w:tc>
        <w:tc>
          <w:tcPr>
            <w:tcW w:w="113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szCs w:val="21"/>
              </w:rPr>
              <w:t>&lt;24</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1.095(0.904,1.325)</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0.353</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1.153(0.948,1.404)</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0.154</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1.303(1.097,1.548)</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0.003</w:t>
            </w:r>
          </w:p>
        </w:tc>
      </w:tr>
      <w:tr w:rsidR="00E327B8" w:rsidTr="005A39CC">
        <w:trPr>
          <w:trHeight w:val="487"/>
          <w:jc w:val="center"/>
        </w:trPr>
        <w:tc>
          <w:tcPr>
            <w:tcW w:w="2778" w:type="dxa"/>
            <w:tcBorders>
              <w:top w:val="nil"/>
              <w:left w:val="nil"/>
              <w:bottom w:val="nil"/>
              <w:right w:val="nil"/>
            </w:tcBorders>
            <w:vAlign w:val="center"/>
          </w:tcPr>
          <w:p w:rsidR="00E327B8" w:rsidRDefault="00E327B8">
            <w:pPr>
              <w:pStyle w:val="a3"/>
              <w:jc w:val="center"/>
              <w:rPr>
                <w:rFonts w:ascii="Times New Roman" w:eastAsia="宋体" w:hAnsi="Times New Roman"/>
              </w:rPr>
            </w:pPr>
          </w:p>
        </w:tc>
        <w:tc>
          <w:tcPr>
            <w:tcW w:w="1130" w:type="dxa"/>
            <w:tcBorders>
              <w:top w:val="nil"/>
              <w:left w:val="nil"/>
              <w:bottom w:val="nil"/>
              <w:right w:val="nil"/>
            </w:tcBorders>
            <w:vAlign w:val="center"/>
          </w:tcPr>
          <w:p w:rsidR="00E327B8" w:rsidRDefault="00000000">
            <w:pPr>
              <w:pStyle w:val="a9"/>
              <w:keepNext/>
              <w:snapToGrid w:val="0"/>
              <w:rPr>
                <w:rFonts w:ascii="Times New Roman" w:eastAsia="宋体" w:hAnsi="Times New Roman"/>
                <w:szCs w:val="21"/>
              </w:rPr>
            </w:pPr>
            <w:r>
              <w:rPr>
                <w:rFonts w:ascii="Times New Roman" w:eastAsia="宋体" w:hAnsi="Times New Roman" w:hint="eastAsia"/>
                <w:szCs w:val="21"/>
              </w:rPr>
              <w:t>≥</w:t>
            </w:r>
            <w:r>
              <w:rPr>
                <w:rFonts w:ascii="Times New Roman" w:eastAsia="宋体" w:hAnsi="Times New Roman"/>
                <w:szCs w:val="21"/>
              </w:rPr>
              <w:t>24</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1.383(1.078,1.774)</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0.011</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1.806(1.417,2.302)</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2.998(2.348,3.828)</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rsidTr="005A39CC">
        <w:trPr>
          <w:trHeight w:val="630"/>
          <w:jc w:val="center"/>
        </w:trPr>
        <w:tc>
          <w:tcPr>
            <w:tcW w:w="2778" w:type="dxa"/>
            <w:tcBorders>
              <w:top w:val="nil"/>
              <w:left w:val="nil"/>
              <w:bottom w:val="nil"/>
              <w:right w:val="nil"/>
            </w:tcBorders>
            <w:vAlign w:val="center"/>
          </w:tcPr>
          <w:p w:rsidR="00E327B8" w:rsidRDefault="00000000">
            <w:pPr>
              <w:pStyle w:val="a3"/>
              <w:jc w:val="center"/>
              <w:rPr>
                <w:rFonts w:ascii="Times New Roman" w:eastAsia="宋体" w:hAnsi="Times New Roman"/>
              </w:rPr>
            </w:pPr>
            <w:r>
              <w:rPr>
                <w:rFonts w:ascii="Times New Roman" w:eastAsia="宋体" w:hAnsi="Times New Roman" w:hint="eastAsia"/>
              </w:rPr>
              <w:t>Insomnia Severity Index (AIS)</w:t>
            </w:r>
          </w:p>
        </w:tc>
        <w:tc>
          <w:tcPr>
            <w:tcW w:w="1130"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758"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185"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3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084"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886"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2211"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c>
          <w:tcPr>
            <w:tcW w:w="957" w:type="dxa"/>
            <w:tcBorders>
              <w:top w:val="nil"/>
              <w:left w:val="nil"/>
              <w:bottom w:val="nil"/>
              <w:right w:val="nil"/>
            </w:tcBorders>
            <w:vAlign w:val="center"/>
          </w:tcPr>
          <w:p w:rsidR="00E327B8" w:rsidRDefault="00E327B8">
            <w:pPr>
              <w:pStyle w:val="a9"/>
              <w:keepNext/>
              <w:snapToGrid w:val="0"/>
              <w:rPr>
                <w:rFonts w:ascii="Times New Roman" w:eastAsia="宋体" w:hAnsi="Times New Roman"/>
              </w:rPr>
            </w:pPr>
          </w:p>
        </w:tc>
      </w:tr>
      <w:tr w:rsidR="00E327B8" w:rsidTr="005A39CC">
        <w:trPr>
          <w:trHeight w:val="315"/>
          <w:jc w:val="center"/>
        </w:trPr>
        <w:tc>
          <w:tcPr>
            <w:tcW w:w="2778" w:type="dxa"/>
            <w:tcBorders>
              <w:top w:val="nil"/>
              <w:left w:val="nil"/>
              <w:bottom w:val="nil"/>
              <w:right w:val="nil"/>
            </w:tcBorders>
            <w:vAlign w:val="center"/>
          </w:tcPr>
          <w:p w:rsidR="00E327B8" w:rsidRDefault="00E327B8">
            <w:pPr>
              <w:pStyle w:val="a3"/>
              <w:jc w:val="center"/>
              <w:rPr>
                <w:rFonts w:ascii="Times New Roman" w:eastAsia="宋体" w:hAnsi="Times New Roman"/>
              </w:rPr>
            </w:pPr>
          </w:p>
        </w:tc>
        <w:tc>
          <w:tcPr>
            <w:tcW w:w="11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None</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1.168(0.858,1.591)</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0.324</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1.503(1.116,2.023)</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0.007</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1.885(1.419,2.503)</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rsidTr="005A39CC">
        <w:trPr>
          <w:trHeight w:val="315"/>
          <w:jc w:val="center"/>
        </w:trPr>
        <w:tc>
          <w:tcPr>
            <w:tcW w:w="2778" w:type="dxa"/>
            <w:tcBorders>
              <w:top w:val="nil"/>
              <w:left w:val="nil"/>
              <w:bottom w:val="nil"/>
              <w:right w:val="nil"/>
            </w:tcBorders>
            <w:vAlign w:val="center"/>
          </w:tcPr>
          <w:p w:rsidR="00E327B8" w:rsidRDefault="00E327B8">
            <w:pPr>
              <w:pStyle w:val="a3"/>
              <w:jc w:val="center"/>
              <w:rPr>
                <w:rFonts w:ascii="Times New Roman" w:eastAsia="宋体" w:hAnsi="Times New Roman"/>
              </w:rPr>
            </w:pPr>
          </w:p>
        </w:tc>
        <w:tc>
          <w:tcPr>
            <w:tcW w:w="11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Mild</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1.397(1.039,1.880)</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0.027</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1.405(1.043,1.892)</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0.025</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1.929(1.451,2.564)</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rsidTr="005A39CC">
        <w:trPr>
          <w:trHeight w:val="487"/>
          <w:jc w:val="center"/>
        </w:trPr>
        <w:tc>
          <w:tcPr>
            <w:tcW w:w="2778" w:type="dxa"/>
            <w:tcBorders>
              <w:top w:val="nil"/>
              <w:left w:val="nil"/>
              <w:bottom w:val="nil"/>
              <w:right w:val="nil"/>
            </w:tcBorders>
            <w:vAlign w:val="center"/>
          </w:tcPr>
          <w:p w:rsidR="00E327B8" w:rsidRDefault="00E327B8">
            <w:pPr>
              <w:pStyle w:val="a3"/>
              <w:jc w:val="center"/>
              <w:rPr>
                <w:rFonts w:ascii="Times New Roman" w:eastAsia="宋体" w:hAnsi="Times New Roman"/>
              </w:rPr>
            </w:pPr>
          </w:p>
        </w:tc>
        <w:tc>
          <w:tcPr>
            <w:tcW w:w="1130"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Moderate</w:t>
            </w:r>
          </w:p>
        </w:tc>
        <w:tc>
          <w:tcPr>
            <w:tcW w:w="758"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1.131(0.829,1.542)</w:t>
            </w:r>
          </w:p>
        </w:tc>
        <w:tc>
          <w:tcPr>
            <w:tcW w:w="93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0.438</w:t>
            </w:r>
          </w:p>
        </w:tc>
        <w:tc>
          <w:tcPr>
            <w:tcW w:w="2084"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1.202(0.892,1.620)</w:t>
            </w:r>
          </w:p>
        </w:tc>
        <w:tc>
          <w:tcPr>
            <w:tcW w:w="886"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0.226</w:t>
            </w:r>
          </w:p>
        </w:tc>
        <w:tc>
          <w:tcPr>
            <w:tcW w:w="2211"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1.887(1.435,2.482)</w:t>
            </w:r>
          </w:p>
        </w:tc>
        <w:tc>
          <w:tcPr>
            <w:tcW w:w="957" w:type="dxa"/>
            <w:tcBorders>
              <w:top w:val="nil"/>
              <w:left w:val="nil"/>
              <w:bottom w:val="nil"/>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r w:rsidR="00E327B8" w:rsidTr="005A39CC">
        <w:trPr>
          <w:trHeight w:val="325"/>
          <w:jc w:val="center"/>
        </w:trPr>
        <w:tc>
          <w:tcPr>
            <w:tcW w:w="2778" w:type="dxa"/>
            <w:tcBorders>
              <w:top w:val="nil"/>
              <w:left w:val="nil"/>
              <w:bottom w:val="single" w:sz="4" w:space="0" w:color="auto"/>
              <w:right w:val="nil"/>
            </w:tcBorders>
            <w:vAlign w:val="center"/>
          </w:tcPr>
          <w:p w:rsidR="00E327B8" w:rsidRDefault="00E327B8">
            <w:pPr>
              <w:pStyle w:val="a3"/>
              <w:jc w:val="center"/>
              <w:rPr>
                <w:rFonts w:ascii="Times New Roman" w:eastAsia="宋体" w:hAnsi="Times New Roman"/>
              </w:rPr>
            </w:pPr>
          </w:p>
        </w:tc>
        <w:tc>
          <w:tcPr>
            <w:tcW w:w="1130"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szCs w:val="21"/>
              </w:rPr>
              <w:t>Severe</w:t>
            </w:r>
          </w:p>
        </w:tc>
        <w:tc>
          <w:tcPr>
            <w:tcW w:w="758"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hint="eastAsia"/>
              </w:rPr>
              <w:t>Ref</w:t>
            </w:r>
          </w:p>
        </w:tc>
        <w:tc>
          <w:tcPr>
            <w:tcW w:w="2185"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1.401(1.014,1.936)</w:t>
            </w:r>
          </w:p>
        </w:tc>
        <w:tc>
          <w:tcPr>
            <w:tcW w:w="931"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0.041</w:t>
            </w:r>
          </w:p>
        </w:tc>
        <w:tc>
          <w:tcPr>
            <w:tcW w:w="2084"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1.607(1.173,2.201)</w:t>
            </w:r>
          </w:p>
        </w:tc>
        <w:tc>
          <w:tcPr>
            <w:tcW w:w="886"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0.003</w:t>
            </w:r>
          </w:p>
        </w:tc>
        <w:tc>
          <w:tcPr>
            <w:tcW w:w="2211"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2.242(1.672,3.008)</w:t>
            </w:r>
          </w:p>
        </w:tc>
        <w:tc>
          <w:tcPr>
            <w:tcW w:w="957" w:type="dxa"/>
            <w:tcBorders>
              <w:top w:val="nil"/>
              <w:left w:val="nil"/>
              <w:bottom w:val="single" w:sz="4" w:space="0" w:color="auto"/>
              <w:right w:val="nil"/>
            </w:tcBorders>
            <w:vAlign w:val="center"/>
          </w:tcPr>
          <w:p w:rsidR="00E327B8" w:rsidRDefault="00000000">
            <w:pPr>
              <w:pStyle w:val="a9"/>
              <w:keepNext/>
              <w:snapToGrid w:val="0"/>
              <w:rPr>
                <w:rFonts w:ascii="Times New Roman" w:eastAsia="宋体" w:hAnsi="Times New Roman"/>
              </w:rPr>
            </w:pPr>
            <w:r>
              <w:rPr>
                <w:rFonts w:ascii="Times New Roman" w:eastAsia="宋体" w:hAnsi="Times New Roman"/>
              </w:rPr>
              <w:t>&lt;0.001</w:t>
            </w:r>
          </w:p>
        </w:tc>
      </w:tr>
    </w:tbl>
    <w:p w:rsidR="00E327B8" w:rsidRDefault="00000000">
      <w:pPr>
        <w:spacing w:line="480" w:lineRule="auto"/>
        <w:jc w:val="left"/>
        <w:rPr>
          <w:rFonts w:ascii="Times New Roman" w:hAnsi="Times New Roman"/>
          <w:sz w:val="24"/>
        </w:rPr>
      </w:pPr>
      <w:r>
        <w:rPr>
          <w:rFonts w:ascii="Times New Roman" w:hAnsi="Times New Roman" w:hint="eastAsia"/>
          <w:b/>
          <w:bCs/>
          <w:sz w:val="24"/>
        </w:rPr>
        <w:t xml:space="preserve">Supplementary </w:t>
      </w:r>
      <w:r>
        <w:rPr>
          <w:rFonts w:ascii="Times New Roman" w:eastAsia="黑体" w:hAnsi="Times New Roman" w:cs="黑体"/>
          <w:b/>
          <w:bCs/>
          <w:sz w:val="24"/>
        </w:rPr>
        <w:t>Table</w:t>
      </w:r>
      <w:r>
        <w:rPr>
          <w:rFonts w:ascii="Times New Roman" w:eastAsia="黑体" w:hAnsi="Times New Roman" w:cs="黑体" w:hint="eastAsia"/>
          <w:b/>
          <w:bCs/>
          <w:sz w:val="24"/>
        </w:rPr>
        <w:t xml:space="preserve"> 11</w:t>
      </w:r>
      <w:r>
        <w:rPr>
          <w:rFonts w:ascii="Times New Roman" w:eastAsia="黑体" w:hAnsi="Times New Roman" w:cs="黑体"/>
          <w:sz w:val="24"/>
        </w:rPr>
        <w:t xml:space="preserve"> Multivariate logistic analysis of the association between </w:t>
      </w:r>
      <w:r>
        <w:rPr>
          <w:rFonts w:ascii="Times New Roman" w:eastAsia="黑体" w:hAnsi="Times New Roman"/>
          <w:sz w:val="24"/>
        </w:rPr>
        <w:t>TyG-</w:t>
      </w:r>
      <w:r>
        <w:rPr>
          <w:rFonts w:ascii="Times New Roman" w:eastAsia="黑体" w:hAnsi="Times New Roman" w:cs="黑体"/>
          <w:sz w:val="24"/>
        </w:rPr>
        <w:t>metabolic obesity indices and hypertension incidence</w:t>
      </w:r>
    </w:p>
    <w:tbl>
      <w:tblPr>
        <w:tblStyle w:val="a5"/>
        <w:tblW w:w="12857" w:type="dxa"/>
        <w:jc w:val="center"/>
        <w:tblInd w:w="0" w:type="dxa"/>
        <w:tblLayout w:type="fixed"/>
        <w:tblCellMar>
          <w:left w:w="108" w:type="dxa"/>
          <w:right w:w="108" w:type="dxa"/>
        </w:tblCellMar>
        <w:tblLook w:val="04A0" w:firstRow="1" w:lastRow="0" w:firstColumn="1" w:lastColumn="0" w:noHBand="0" w:noVBand="1"/>
      </w:tblPr>
      <w:tblGrid>
        <w:gridCol w:w="1561"/>
        <w:gridCol w:w="1352"/>
        <w:gridCol w:w="2318"/>
        <w:gridCol w:w="1062"/>
        <w:gridCol w:w="2245"/>
        <w:gridCol w:w="1001"/>
        <w:gridCol w:w="2281"/>
        <w:gridCol w:w="1037"/>
      </w:tblGrid>
      <w:tr w:rsidR="00E327B8" w:rsidRPr="005A39CC">
        <w:trPr>
          <w:trHeight w:val="320"/>
          <w:tblHeader/>
          <w:jc w:val="center"/>
        </w:trPr>
        <w:tc>
          <w:tcPr>
            <w:tcW w:w="1561" w:type="dxa"/>
            <w:vMerge w:val="restart"/>
            <w:tcBorders>
              <w:top w:val="single" w:sz="4" w:space="0" w:color="auto"/>
              <w:left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cs="宋体" w:hint="eastAsia"/>
                <w:b/>
                <w:szCs w:val="21"/>
              </w:rPr>
              <w:t>Variable</w:t>
            </w:r>
          </w:p>
        </w:tc>
        <w:tc>
          <w:tcPr>
            <w:tcW w:w="1352" w:type="dxa"/>
            <w:vMerge w:val="restart"/>
            <w:tcBorders>
              <w:top w:val="single" w:sz="4" w:space="0" w:color="auto"/>
              <w:left w:val="nil"/>
              <w:right w:val="nil"/>
            </w:tcBorders>
            <w:vAlign w:val="center"/>
          </w:tcPr>
          <w:p w:rsidR="00E327B8" w:rsidRDefault="00E327B8">
            <w:pPr>
              <w:pStyle w:val="a9"/>
              <w:rPr>
                <w:rFonts w:ascii="Times New Roman" w:eastAsia="宋体" w:hAnsi="Times New Roman"/>
              </w:rPr>
            </w:pPr>
          </w:p>
        </w:tc>
        <w:tc>
          <w:tcPr>
            <w:tcW w:w="3380" w:type="dxa"/>
            <w:gridSpan w:val="2"/>
            <w:tcBorders>
              <w:top w:val="single" w:sz="4" w:space="0" w:color="auto"/>
              <w:left w:val="nil"/>
              <w:bottom w:val="single" w:sz="4" w:space="0" w:color="auto"/>
              <w:right w:val="nil"/>
            </w:tcBorders>
            <w:vAlign w:val="center"/>
          </w:tcPr>
          <w:p w:rsidR="00E327B8" w:rsidRPr="005A39CC" w:rsidRDefault="00000000">
            <w:pPr>
              <w:pStyle w:val="a9"/>
              <w:rPr>
                <w:rFonts w:ascii="Times New Roman" w:eastAsia="宋体" w:hAnsi="Times New Roman"/>
                <w:b/>
                <w:bCs/>
              </w:rPr>
            </w:pPr>
            <w:r w:rsidRPr="005A39CC">
              <w:rPr>
                <w:rFonts w:ascii="Times New Roman" w:eastAsia="宋体" w:hAnsi="Times New Roman" w:hint="eastAsia"/>
                <w:b/>
                <w:bCs/>
              </w:rPr>
              <w:t xml:space="preserve">Model </w:t>
            </w:r>
            <w:r w:rsidRPr="005A39CC">
              <w:rPr>
                <w:rFonts w:ascii="Times New Roman" w:eastAsia="宋体" w:hAnsi="Times New Roman"/>
                <w:b/>
                <w:bCs/>
              </w:rPr>
              <w:t>1</w:t>
            </w:r>
          </w:p>
        </w:tc>
        <w:tc>
          <w:tcPr>
            <w:tcW w:w="3246" w:type="dxa"/>
            <w:gridSpan w:val="2"/>
            <w:tcBorders>
              <w:top w:val="single" w:sz="4" w:space="0" w:color="auto"/>
              <w:left w:val="nil"/>
              <w:bottom w:val="single" w:sz="4" w:space="0" w:color="auto"/>
              <w:right w:val="nil"/>
            </w:tcBorders>
            <w:vAlign w:val="center"/>
          </w:tcPr>
          <w:p w:rsidR="00E327B8" w:rsidRPr="005A39CC" w:rsidRDefault="00000000">
            <w:pPr>
              <w:pStyle w:val="a9"/>
              <w:rPr>
                <w:rFonts w:ascii="Times New Roman" w:eastAsia="宋体" w:hAnsi="Times New Roman"/>
                <w:b/>
                <w:bCs/>
              </w:rPr>
            </w:pPr>
            <w:r w:rsidRPr="005A39CC">
              <w:rPr>
                <w:rFonts w:ascii="Times New Roman" w:eastAsia="宋体" w:hAnsi="Times New Roman" w:hint="eastAsia"/>
                <w:b/>
                <w:bCs/>
              </w:rPr>
              <w:t xml:space="preserve">Model </w:t>
            </w:r>
            <w:r w:rsidRPr="005A39CC">
              <w:rPr>
                <w:rFonts w:ascii="Times New Roman" w:eastAsia="宋体" w:hAnsi="Times New Roman"/>
                <w:b/>
                <w:bCs/>
              </w:rPr>
              <w:t>2</w:t>
            </w:r>
          </w:p>
        </w:tc>
        <w:tc>
          <w:tcPr>
            <w:tcW w:w="3318" w:type="dxa"/>
            <w:gridSpan w:val="2"/>
            <w:tcBorders>
              <w:top w:val="single" w:sz="4" w:space="0" w:color="auto"/>
              <w:left w:val="nil"/>
              <w:bottom w:val="single" w:sz="4" w:space="0" w:color="auto"/>
              <w:right w:val="nil"/>
            </w:tcBorders>
            <w:vAlign w:val="center"/>
          </w:tcPr>
          <w:p w:rsidR="00E327B8" w:rsidRPr="005A39CC" w:rsidRDefault="00000000">
            <w:pPr>
              <w:pStyle w:val="a9"/>
              <w:rPr>
                <w:rFonts w:ascii="Times New Roman" w:eastAsia="宋体" w:hAnsi="Times New Roman"/>
                <w:b/>
                <w:bCs/>
              </w:rPr>
            </w:pPr>
            <w:r w:rsidRPr="005A39CC">
              <w:rPr>
                <w:rFonts w:ascii="Times New Roman" w:eastAsia="宋体" w:hAnsi="Times New Roman" w:hint="eastAsia"/>
                <w:b/>
                <w:bCs/>
              </w:rPr>
              <w:t xml:space="preserve">Model </w:t>
            </w:r>
            <w:r w:rsidRPr="005A39CC">
              <w:rPr>
                <w:rFonts w:ascii="Times New Roman" w:eastAsia="宋体" w:hAnsi="Times New Roman"/>
                <w:b/>
                <w:bCs/>
              </w:rPr>
              <w:t>3</w:t>
            </w:r>
          </w:p>
        </w:tc>
      </w:tr>
      <w:tr w:rsidR="00E327B8" w:rsidRPr="005A39CC">
        <w:trPr>
          <w:trHeight w:val="320"/>
          <w:tblHeader/>
          <w:jc w:val="center"/>
        </w:trPr>
        <w:tc>
          <w:tcPr>
            <w:tcW w:w="1561" w:type="dxa"/>
            <w:vMerge/>
            <w:tcBorders>
              <w:left w:val="nil"/>
              <w:bottom w:val="single" w:sz="4" w:space="0" w:color="auto"/>
              <w:right w:val="nil"/>
            </w:tcBorders>
            <w:vAlign w:val="center"/>
          </w:tcPr>
          <w:p w:rsidR="00E327B8" w:rsidRDefault="00E327B8">
            <w:pPr>
              <w:pStyle w:val="a9"/>
              <w:rPr>
                <w:rFonts w:ascii="Times New Roman" w:eastAsia="宋体" w:hAnsi="Times New Roman"/>
              </w:rPr>
            </w:pPr>
          </w:p>
        </w:tc>
        <w:tc>
          <w:tcPr>
            <w:tcW w:w="1352" w:type="dxa"/>
            <w:vMerge/>
            <w:tcBorders>
              <w:left w:val="nil"/>
              <w:bottom w:val="single" w:sz="4" w:space="0" w:color="auto"/>
              <w:right w:val="nil"/>
            </w:tcBorders>
            <w:vAlign w:val="center"/>
          </w:tcPr>
          <w:p w:rsidR="00E327B8" w:rsidRDefault="00E327B8">
            <w:pPr>
              <w:pStyle w:val="a9"/>
              <w:rPr>
                <w:rFonts w:ascii="Times New Roman" w:eastAsia="宋体" w:hAnsi="Times New Roman"/>
              </w:rPr>
            </w:pPr>
          </w:p>
        </w:tc>
        <w:tc>
          <w:tcPr>
            <w:tcW w:w="2318" w:type="dxa"/>
            <w:tcBorders>
              <w:top w:val="single" w:sz="4" w:space="0" w:color="auto"/>
              <w:left w:val="nil"/>
              <w:bottom w:val="single" w:sz="4" w:space="0" w:color="auto"/>
              <w:right w:val="nil"/>
            </w:tcBorders>
            <w:vAlign w:val="center"/>
          </w:tcPr>
          <w:p w:rsidR="00E327B8" w:rsidRPr="005A39CC" w:rsidRDefault="00000000">
            <w:pPr>
              <w:pStyle w:val="a9"/>
              <w:rPr>
                <w:rFonts w:ascii="Times New Roman" w:eastAsia="宋体" w:hAnsi="Times New Roman"/>
                <w:b/>
                <w:bCs/>
                <w:i/>
                <w:iCs/>
              </w:rPr>
            </w:pPr>
            <w:r w:rsidRPr="005A39CC">
              <w:rPr>
                <w:rFonts w:ascii="Times New Roman" w:eastAsia="宋体" w:hAnsi="Times New Roman"/>
                <w:b/>
                <w:bCs/>
                <w:i/>
                <w:iCs/>
              </w:rPr>
              <w:t>OR(95%CI)</w:t>
            </w:r>
          </w:p>
        </w:tc>
        <w:tc>
          <w:tcPr>
            <w:tcW w:w="1062" w:type="dxa"/>
            <w:tcBorders>
              <w:top w:val="single" w:sz="4" w:space="0" w:color="auto"/>
              <w:left w:val="nil"/>
              <w:bottom w:val="single" w:sz="4" w:space="0" w:color="auto"/>
              <w:right w:val="nil"/>
            </w:tcBorders>
            <w:vAlign w:val="center"/>
          </w:tcPr>
          <w:p w:rsidR="00E327B8" w:rsidRPr="005A39CC" w:rsidRDefault="005A39CC">
            <w:pPr>
              <w:pStyle w:val="a9"/>
              <w:rPr>
                <w:rFonts w:ascii="Times New Roman" w:eastAsia="宋体" w:hAnsi="Times New Roman"/>
                <w:b/>
                <w:bCs/>
              </w:rPr>
            </w:pPr>
            <w:r w:rsidRPr="005A39CC">
              <w:rPr>
                <w:rFonts w:ascii="Times New Roman" w:eastAsia="宋体" w:hAnsi="Times New Roman"/>
                <w:b/>
                <w:bCs/>
                <w:i/>
                <w:iCs/>
              </w:rPr>
              <w:t>P</w:t>
            </w:r>
            <w:r w:rsidRPr="005A39CC">
              <w:rPr>
                <w:rFonts w:ascii="Times New Roman" w:eastAsia="宋体" w:hAnsi="Times New Roman" w:hint="eastAsia"/>
                <w:b/>
                <w:bCs/>
                <w:i/>
                <w:iCs/>
              </w:rPr>
              <w:t xml:space="preserve"> value</w:t>
            </w:r>
          </w:p>
        </w:tc>
        <w:tc>
          <w:tcPr>
            <w:tcW w:w="2245" w:type="dxa"/>
            <w:tcBorders>
              <w:top w:val="single" w:sz="4" w:space="0" w:color="auto"/>
              <w:left w:val="nil"/>
              <w:bottom w:val="single" w:sz="4" w:space="0" w:color="auto"/>
              <w:right w:val="nil"/>
            </w:tcBorders>
            <w:vAlign w:val="center"/>
          </w:tcPr>
          <w:p w:rsidR="00E327B8" w:rsidRPr="005A39CC" w:rsidRDefault="00000000">
            <w:pPr>
              <w:pStyle w:val="a9"/>
              <w:rPr>
                <w:rFonts w:ascii="Times New Roman" w:eastAsia="宋体" w:hAnsi="Times New Roman"/>
                <w:b/>
                <w:bCs/>
                <w:i/>
                <w:iCs/>
              </w:rPr>
            </w:pPr>
            <w:r w:rsidRPr="005A39CC">
              <w:rPr>
                <w:rFonts w:ascii="Times New Roman" w:eastAsia="宋体" w:hAnsi="Times New Roman"/>
                <w:b/>
                <w:bCs/>
                <w:i/>
                <w:iCs/>
              </w:rPr>
              <w:t>OR(95%CI)</w:t>
            </w:r>
          </w:p>
        </w:tc>
        <w:tc>
          <w:tcPr>
            <w:tcW w:w="1001" w:type="dxa"/>
            <w:tcBorders>
              <w:top w:val="single" w:sz="4" w:space="0" w:color="auto"/>
              <w:left w:val="nil"/>
              <w:bottom w:val="single" w:sz="4" w:space="0" w:color="auto"/>
              <w:right w:val="nil"/>
            </w:tcBorders>
            <w:vAlign w:val="center"/>
          </w:tcPr>
          <w:p w:rsidR="00E327B8" w:rsidRPr="005A39CC" w:rsidRDefault="005A39CC">
            <w:pPr>
              <w:pStyle w:val="a9"/>
              <w:rPr>
                <w:rFonts w:ascii="Times New Roman" w:eastAsia="宋体" w:hAnsi="Times New Roman"/>
                <w:b/>
                <w:bCs/>
                <w:i/>
                <w:iCs/>
              </w:rPr>
            </w:pPr>
            <w:r w:rsidRPr="005A39CC">
              <w:rPr>
                <w:rFonts w:ascii="Times New Roman" w:eastAsia="宋体" w:hAnsi="Times New Roman"/>
                <w:b/>
                <w:bCs/>
                <w:i/>
                <w:iCs/>
              </w:rPr>
              <w:t>P</w:t>
            </w:r>
            <w:r w:rsidRPr="005A39CC">
              <w:rPr>
                <w:rFonts w:ascii="Times New Roman" w:eastAsia="宋体" w:hAnsi="Times New Roman" w:hint="eastAsia"/>
                <w:b/>
                <w:bCs/>
                <w:i/>
                <w:iCs/>
              </w:rPr>
              <w:t xml:space="preserve"> value</w:t>
            </w:r>
          </w:p>
        </w:tc>
        <w:tc>
          <w:tcPr>
            <w:tcW w:w="2281" w:type="dxa"/>
            <w:tcBorders>
              <w:top w:val="single" w:sz="4" w:space="0" w:color="auto"/>
              <w:left w:val="nil"/>
              <w:bottom w:val="single" w:sz="4" w:space="0" w:color="auto"/>
              <w:right w:val="nil"/>
            </w:tcBorders>
            <w:vAlign w:val="center"/>
          </w:tcPr>
          <w:p w:rsidR="00E327B8" w:rsidRPr="005A39CC" w:rsidRDefault="00000000">
            <w:pPr>
              <w:pStyle w:val="a9"/>
              <w:rPr>
                <w:rFonts w:ascii="Times New Roman" w:eastAsia="宋体" w:hAnsi="Times New Roman"/>
                <w:b/>
                <w:bCs/>
                <w:i/>
                <w:iCs/>
              </w:rPr>
            </w:pPr>
            <w:r w:rsidRPr="005A39CC">
              <w:rPr>
                <w:rFonts w:ascii="Times New Roman" w:eastAsia="宋体" w:hAnsi="Times New Roman"/>
                <w:b/>
                <w:bCs/>
                <w:i/>
                <w:iCs/>
              </w:rPr>
              <w:t>OR(95%CI)</w:t>
            </w:r>
          </w:p>
        </w:tc>
        <w:tc>
          <w:tcPr>
            <w:tcW w:w="1037" w:type="dxa"/>
            <w:tcBorders>
              <w:top w:val="single" w:sz="4" w:space="0" w:color="auto"/>
              <w:left w:val="nil"/>
              <w:bottom w:val="single" w:sz="4" w:space="0" w:color="auto"/>
              <w:right w:val="nil"/>
            </w:tcBorders>
            <w:vAlign w:val="center"/>
          </w:tcPr>
          <w:p w:rsidR="00E327B8" w:rsidRPr="005A39CC" w:rsidRDefault="005A39CC">
            <w:pPr>
              <w:pStyle w:val="a9"/>
              <w:rPr>
                <w:rFonts w:ascii="Times New Roman" w:eastAsia="宋体" w:hAnsi="Times New Roman"/>
                <w:b/>
                <w:bCs/>
                <w:i/>
                <w:iCs/>
              </w:rPr>
            </w:pPr>
            <w:r w:rsidRPr="005A39CC">
              <w:rPr>
                <w:rFonts w:ascii="Times New Roman" w:eastAsia="宋体" w:hAnsi="Times New Roman"/>
                <w:b/>
                <w:bCs/>
                <w:i/>
                <w:iCs/>
              </w:rPr>
              <w:t>P</w:t>
            </w:r>
            <w:r w:rsidRPr="005A39CC">
              <w:rPr>
                <w:rFonts w:ascii="Times New Roman" w:eastAsia="宋体" w:hAnsi="Times New Roman" w:hint="eastAsia"/>
                <w:b/>
                <w:bCs/>
                <w:i/>
                <w:iCs/>
              </w:rPr>
              <w:t xml:space="preserve"> value</w:t>
            </w:r>
          </w:p>
        </w:tc>
      </w:tr>
      <w:tr w:rsidR="00E327B8">
        <w:trPr>
          <w:trHeight w:val="329"/>
          <w:jc w:val="center"/>
        </w:trPr>
        <w:tc>
          <w:tcPr>
            <w:tcW w:w="1561" w:type="dxa"/>
            <w:tcBorders>
              <w:top w:val="single" w:sz="4" w:space="0" w:color="auto"/>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TyG-WWI</w:t>
            </w:r>
          </w:p>
        </w:tc>
        <w:tc>
          <w:tcPr>
            <w:tcW w:w="1352"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2318"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1062"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2245"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1001"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2281"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1037"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&lt;269.36</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269.36</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2.050(1.665,2.525)</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1.986(1.492,2.642)</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1.909(1.423,2.560)</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306.52</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2.620(2.125,3.229)</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2.321(1.749,3.081)</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2.216(1.654,2.968)</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354.16</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3.006(2.443,3.698)</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2.961(2.231,3.931)</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2.808(2.096,3.761)</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trPr>
          <w:trHeight w:val="310"/>
          <w:jc w:val="center"/>
        </w:trPr>
        <w:tc>
          <w:tcPr>
            <w:tcW w:w="15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TyG-WHtR</w:t>
            </w:r>
          </w:p>
        </w:tc>
        <w:tc>
          <w:tcPr>
            <w:tcW w:w="1352"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318"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062"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24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00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28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037"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&lt;12.48</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12.48</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1.269(1.040,1.549)</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0.019</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1.242(1.016,1.518)</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0.034</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1.022(0.776,1.348)</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18.12</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1.603(1.315,1.954)</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1.567(1.284,1.914)</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1.464(1.191,1.798)</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24.65</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2.983(2.445,3.640)</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2.835(2.318,3.467)</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1.837(1.398,2.414)</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trPr>
          <w:trHeight w:val="310"/>
          <w:jc w:val="center"/>
        </w:trPr>
        <w:tc>
          <w:tcPr>
            <w:tcW w:w="15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TyG-BMI</w:t>
            </w:r>
          </w:p>
        </w:tc>
        <w:tc>
          <w:tcPr>
            <w:tcW w:w="1352"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318"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062"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24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00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28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037"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&lt;228.124</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228.124</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2.284(1.571,3.321)</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1.608(1.114,2.323)</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0.011</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1.418(1.155,1.739)</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0.001</w:t>
            </w: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276.848</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2.575(2.114,3.137)</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2.152(1.663,2.786)</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2.047(1.566,2.675)</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305.994</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3.054(2.512,3.713)</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2.499(1.914,3.264)</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2.264(1.718,2.983)</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trPr>
          <w:trHeight w:val="310"/>
          <w:jc w:val="center"/>
        </w:trPr>
        <w:tc>
          <w:tcPr>
            <w:tcW w:w="15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TyG-WC</w:t>
            </w:r>
          </w:p>
        </w:tc>
        <w:tc>
          <w:tcPr>
            <w:tcW w:w="1352"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318"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062"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24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00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28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037"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&lt;2502.24</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2502.24</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1.465(1.105,1.942)</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0.008</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1.402(1.070,1.837)</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0.014</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1.344(1.102,1.641)</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0.004</w:t>
            </w: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2915.92</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1.524(1.166,1.991)</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0.002</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1.513(1.148,1.994)</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0.003</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1.442(1.180,1.762)</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3315.68</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3.138(2.566,3.838)</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2.675(2.054,3.485)</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2.355(1.789,3.099)</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trPr>
          <w:trHeight w:val="310"/>
          <w:jc w:val="center"/>
        </w:trPr>
        <w:tc>
          <w:tcPr>
            <w:tcW w:w="156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TyG-CVAI</w:t>
            </w:r>
          </w:p>
        </w:tc>
        <w:tc>
          <w:tcPr>
            <w:tcW w:w="1352"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318"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062"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24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00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28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037"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&lt;1067.68</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r>
      <w:tr w:rsidR="00E327B8">
        <w:trPr>
          <w:trHeight w:val="32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1067.68</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1.373(1.125,1.677)</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0.002</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1.334(1.018,1.749)</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0.037</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1.301(0.980,1.725)</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0.068</w:t>
            </w:r>
          </w:p>
        </w:tc>
      </w:tr>
      <w:tr w:rsidR="00E327B8">
        <w:trPr>
          <w:trHeight w:val="310"/>
          <w:jc w:val="center"/>
        </w:trPr>
        <w:tc>
          <w:tcPr>
            <w:tcW w:w="156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1999.92</w:t>
            </w:r>
            <w:r>
              <w:rPr>
                <w:rFonts w:ascii="Times New Roman" w:eastAsia="宋体" w:hAnsi="Times New Roman" w:hint="eastAsia"/>
              </w:rPr>
              <w:t>～</w:t>
            </w:r>
          </w:p>
        </w:tc>
        <w:tc>
          <w:tcPr>
            <w:tcW w:w="231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1.700(1.395,2.072)</w:t>
            </w:r>
          </w:p>
        </w:tc>
        <w:tc>
          <w:tcPr>
            <w:tcW w:w="1062"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4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1.499(1.148,1.959)</w:t>
            </w:r>
          </w:p>
        </w:tc>
        <w:tc>
          <w:tcPr>
            <w:tcW w:w="100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0.003</w:t>
            </w:r>
          </w:p>
        </w:tc>
        <w:tc>
          <w:tcPr>
            <w:tcW w:w="228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1.611(1.219,2.128)</w:t>
            </w:r>
          </w:p>
        </w:tc>
        <w:tc>
          <w:tcPr>
            <w:tcW w:w="103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0.001</w:t>
            </w:r>
          </w:p>
        </w:tc>
      </w:tr>
      <w:tr w:rsidR="00E327B8">
        <w:trPr>
          <w:trHeight w:val="320"/>
          <w:jc w:val="center"/>
        </w:trPr>
        <w:tc>
          <w:tcPr>
            <w:tcW w:w="1561" w:type="dxa"/>
            <w:tcBorders>
              <w:top w:val="nil"/>
              <w:left w:val="nil"/>
              <w:bottom w:val="single" w:sz="4" w:space="0" w:color="auto"/>
              <w:right w:val="nil"/>
            </w:tcBorders>
            <w:vAlign w:val="center"/>
          </w:tcPr>
          <w:p w:rsidR="00E327B8" w:rsidRDefault="00E327B8">
            <w:pPr>
              <w:pStyle w:val="a9"/>
              <w:rPr>
                <w:rFonts w:ascii="Times New Roman" w:eastAsia="宋体" w:hAnsi="Times New Roman"/>
              </w:rPr>
            </w:pPr>
          </w:p>
        </w:tc>
        <w:tc>
          <w:tcPr>
            <w:tcW w:w="1352"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2501.68</w:t>
            </w:r>
            <w:r>
              <w:rPr>
                <w:rFonts w:ascii="Times New Roman" w:eastAsia="宋体" w:hAnsi="Times New Roman" w:hint="eastAsia"/>
              </w:rPr>
              <w:t>～</w:t>
            </w:r>
          </w:p>
        </w:tc>
        <w:tc>
          <w:tcPr>
            <w:tcW w:w="2318"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3.614(2.959,4.413)</w:t>
            </w:r>
          </w:p>
        </w:tc>
        <w:tc>
          <w:tcPr>
            <w:tcW w:w="1062"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45"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2.876(2.200,3.759)</w:t>
            </w:r>
          </w:p>
        </w:tc>
        <w:tc>
          <w:tcPr>
            <w:tcW w:w="1001"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2281"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2.650(2.003,3.506)</w:t>
            </w:r>
          </w:p>
        </w:tc>
        <w:tc>
          <w:tcPr>
            <w:tcW w:w="1037"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bl>
    <w:p w:rsidR="00E327B8" w:rsidRDefault="00000000">
      <w:pPr>
        <w:rPr>
          <w:rFonts w:ascii="Times New Roman" w:eastAsia="宋体" w:hAnsi="Times New Roman" w:cs="Times New Roman"/>
          <w:szCs w:val="21"/>
          <w:lang w:bidi="ar"/>
        </w:rPr>
      </w:pPr>
      <w:r>
        <w:rPr>
          <w:rFonts w:ascii="Times New Roman" w:eastAsia="宋体" w:hAnsi="Times New Roman" w:cs="Times New Roman"/>
          <w:szCs w:val="21"/>
          <w:lang w:bidi="ar"/>
        </w:rPr>
        <w:t>Note.(1) Model 1 was adjusted for age, marital status, household monthly income, and education level.(2) Model 2 was further adjusted for smoking status, alcohol consumption, family history of hypertension, family history of hyperlipidemia, DASH diet score, and AIS.(3) Model 3 was additionally adjusted for occupational exposures (high temperature, noise, dust, and CO)</w:t>
      </w:r>
    </w:p>
    <w:p w:rsidR="00E327B8" w:rsidRDefault="00000000">
      <w:pPr>
        <w:rPr>
          <w:rFonts w:ascii="Times New Roman" w:hAnsi="Times New Roman"/>
        </w:rPr>
      </w:pPr>
      <w:r>
        <w:rPr>
          <w:rFonts w:ascii="Times New Roman" w:hAnsi="Times New Roman"/>
        </w:rPr>
        <w:br w:type="page"/>
      </w:r>
    </w:p>
    <w:p w:rsidR="00E327B8" w:rsidRDefault="00000000">
      <w:pPr>
        <w:pStyle w:val="aa"/>
        <w:spacing w:beforeLines="0" w:before="0" w:line="480" w:lineRule="auto"/>
        <w:jc w:val="left"/>
        <w:rPr>
          <w:rFonts w:ascii="Times New Roman" w:hAnsi="Times New Roman" w:hint="default"/>
          <w:sz w:val="24"/>
          <w:szCs w:val="24"/>
        </w:rPr>
      </w:pPr>
      <w:r>
        <w:rPr>
          <w:rFonts w:ascii="Times New Roman" w:hAnsi="Times New Roman"/>
          <w:b/>
          <w:bCs/>
          <w:sz w:val="24"/>
          <w:szCs w:val="24"/>
        </w:rPr>
        <w:t xml:space="preserve">Supplementary </w:t>
      </w:r>
      <w:r>
        <w:rPr>
          <w:rFonts w:ascii="Times New Roman" w:hAnsi="Times New Roman" w:hint="default"/>
          <w:b/>
          <w:bCs/>
          <w:sz w:val="24"/>
          <w:szCs w:val="24"/>
        </w:rPr>
        <w:t xml:space="preserve">Table </w:t>
      </w:r>
      <w:r>
        <w:rPr>
          <w:rFonts w:ascii="Times New Roman" w:hAnsi="Times New Roman"/>
          <w:b/>
          <w:bCs/>
          <w:sz w:val="24"/>
          <w:szCs w:val="24"/>
        </w:rPr>
        <w:t>12</w:t>
      </w:r>
      <w:r>
        <w:rPr>
          <w:rFonts w:ascii="Times New Roman" w:hAnsi="Times New Roman" w:hint="default"/>
          <w:sz w:val="24"/>
          <w:szCs w:val="24"/>
        </w:rPr>
        <w:t xml:space="preserve"> Multivariate logistic analysis of the association between shift work indices and hypertension incidence</w:t>
      </w:r>
    </w:p>
    <w:tbl>
      <w:tblPr>
        <w:tblStyle w:val="a5"/>
        <w:tblW w:w="13752" w:type="dxa"/>
        <w:jc w:val="center"/>
        <w:tblInd w:w="0" w:type="dxa"/>
        <w:tblCellMar>
          <w:left w:w="108" w:type="dxa"/>
          <w:right w:w="108" w:type="dxa"/>
        </w:tblCellMar>
        <w:tblLook w:val="04A0" w:firstRow="1" w:lastRow="0" w:firstColumn="1" w:lastColumn="0" w:noHBand="0" w:noVBand="1"/>
      </w:tblPr>
      <w:tblGrid>
        <w:gridCol w:w="2306"/>
        <w:gridCol w:w="2871"/>
        <w:gridCol w:w="2050"/>
        <w:gridCol w:w="997"/>
        <w:gridCol w:w="1888"/>
        <w:gridCol w:w="835"/>
        <w:gridCol w:w="112"/>
        <w:gridCol w:w="1784"/>
        <w:gridCol w:w="909"/>
      </w:tblGrid>
      <w:tr w:rsidR="00E327B8" w:rsidRPr="005A39CC" w:rsidTr="005A39CC">
        <w:trPr>
          <w:trHeight w:val="322"/>
          <w:tblHeader/>
          <w:jc w:val="center"/>
        </w:trPr>
        <w:tc>
          <w:tcPr>
            <w:tcW w:w="2306" w:type="dxa"/>
            <w:vMerge w:val="restart"/>
            <w:tcBorders>
              <w:top w:val="single" w:sz="4" w:space="0" w:color="auto"/>
              <w:left w:val="nil"/>
              <w:right w:val="nil"/>
            </w:tcBorders>
            <w:vAlign w:val="center"/>
          </w:tcPr>
          <w:p w:rsidR="00E327B8" w:rsidRPr="005A39CC" w:rsidRDefault="00000000">
            <w:pPr>
              <w:pStyle w:val="a9"/>
              <w:rPr>
                <w:rFonts w:ascii="Times New Roman" w:eastAsia="宋体" w:hAnsi="Times New Roman"/>
                <w:b/>
              </w:rPr>
            </w:pPr>
            <w:r w:rsidRPr="005A39CC">
              <w:rPr>
                <w:rFonts w:ascii="Times New Roman" w:eastAsia="宋体" w:hAnsi="Times New Roman" w:cs="宋体" w:hint="eastAsia"/>
                <w:b/>
                <w:szCs w:val="21"/>
              </w:rPr>
              <w:t>Variable</w:t>
            </w:r>
          </w:p>
        </w:tc>
        <w:tc>
          <w:tcPr>
            <w:tcW w:w="2871" w:type="dxa"/>
            <w:vMerge w:val="restart"/>
            <w:tcBorders>
              <w:top w:val="single" w:sz="4" w:space="0" w:color="auto"/>
              <w:left w:val="nil"/>
              <w:right w:val="nil"/>
            </w:tcBorders>
            <w:vAlign w:val="center"/>
          </w:tcPr>
          <w:p w:rsidR="00E327B8" w:rsidRPr="005A39CC" w:rsidRDefault="00E327B8">
            <w:pPr>
              <w:pStyle w:val="a9"/>
              <w:rPr>
                <w:rFonts w:ascii="Times New Roman" w:eastAsia="宋体" w:hAnsi="Times New Roman"/>
                <w:b/>
              </w:rPr>
            </w:pPr>
          </w:p>
        </w:tc>
        <w:tc>
          <w:tcPr>
            <w:tcW w:w="3047" w:type="dxa"/>
            <w:gridSpan w:val="2"/>
            <w:tcBorders>
              <w:top w:val="single" w:sz="4" w:space="0" w:color="auto"/>
              <w:left w:val="nil"/>
              <w:bottom w:val="single" w:sz="4" w:space="0" w:color="auto"/>
              <w:right w:val="nil"/>
            </w:tcBorders>
            <w:vAlign w:val="center"/>
          </w:tcPr>
          <w:p w:rsidR="00E327B8" w:rsidRPr="005A39CC" w:rsidRDefault="00000000">
            <w:pPr>
              <w:pStyle w:val="a9"/>
              <w:rPr>
                <w:rFonts w:ascii="Times New Roman" w:eastAsia="宋体" w:hAnsi="Times New Roman"/>
                <w:b/>
              </w:rPr>
            </w:pPr>
            <w:r w:rsidRPr="005A39CC">
              <w:rPr>
                <w:rFonts w:ascii="Times New Roman" w:eastAsia="宋体" w:hAnsi="Times New Roman" w:hint="eastAsia"/>
                <w:b/>
              </w:rPr>
              <w:t xml:space="preserve">Model </w:t>
            </w:r>
            <w:r w:rsidRPr="005A39CC">
              <w:rPr>
                <w:rFonts w:ascii="Times New Roman" w:eastAsia="宋体" w:hAnsi="Times New Roman"/>
                <w:b/>
              </w:rPr>
              <w:t>1</w:t>
            </w:r>
          </w:p>
        </w:tc>
        <w:tc>
          <w:tcPr>
            <w:tcW w:w="2723" w:type="dxa"/>
            <w:gridSpan w:val="2"/>
            <w:tcBorders>
              <w:top w:val="single" w:sz="4" w:space="0" w:color="auto"/>
              <w:left w:val="nil"/>
              <w:bottom w:val="single" w:sz="4" w:space="0" w:color="auto"/>
              <w:right w:val="nil"/>
            </w:tcBorders>
            <w:vAlign w:val="center"/>
          </w:tcPr>
          <w:p w:rsidR="00E327B8" w:rsidRPr="005A39CC" w:rsidRDefault="00000000">
            <w:pPr>
              <w:pStyle w:val="a9"/>
              <w:rPr>
                <w:rFonts w:ascii="Times New Roman" w:eastAsia="宋体" w:hAnsi="Times New Roman"/>
                <w:b/>
              </w:rPr>
            </w:pPr>
            <w:r w:rsidRPr="005A39CC">
              <w:rPr>
                <w:rFonts w:ascii="Times New Roman" w:eastAsia="宋体" w:hAnsi="Times New Roman" w:hint="eastAsia"/>
                <w:b/>
              </w:rPr>
              <w:t xml:space="preserve">Model </w:t>
            </w:r>
            <w:r w:rsidRPr="005A39CC">
              <w:rPr>
                <w:rFonts w:ascii="Times New Roman" w:eastAsia="宋体" w:hAnsi="Times New Roman"/>
                <w:b/>
              </w:rPr>
              <w:t>2</w:t>
            </w:r>
          </w:p>
        </w:tc>
        <w:tc>
          <w:tcPr>
            <w:tcW w:w="2805" w:type="dxa"/>
            <w:gridSpan w:val="3"/>
            <w:tcBorders>
              <w:top w:val="single" w:sz="4" w:space="0" w:color="auto"/>
              <w:left w:val="nil"/>
              <w:bottom w:val="single" w:sz="4" w:space="0" w:color="auto"/>
              <w:right w:val="nil"/>
            </w:tcBorders>
            <w:vAlign w:val="center"/>
          </w:tcPr>
          <w:p w:rsidR="00E327B8" w:rsidRPr="005A39CC" w:rsidRDefault="00000000">
            <w:pPr>
              <w:pStyle w:val="a9"/>
              <w:rPr>
                <w:rFonts w:ascii="Times New Roman" w:eastAsia="宋体" w:hAnsi="Times New Roman"/>
                <w:b/>
              </w:rPr>
            </w:pPr>
            <w:r w:rsidRPr="005A39CC">
              <w:rPr>
                <w:rFonts w:ascii="Times New Roman" w:eastAsia="宋体" w:hAnsi="Times New Roman" w:hint="eastAsia"/>
                <w:b/>
              </w:rPr>
              <w:t xml:space="preserve">Model </w:t>
            </w:r>
            <w:r w:rsidRPr="005A39CC">
              <w:rPr>
                <w:rFonts w:ascii="Times New Roman" w:eastAsia="宋体" w:hAnsi="Times New Roman"/>
                <w:b/>
              </w:rPr>
              <w:t>3</w:t>
            </w:r>
          </w:p>
        </w:tc>
      </w:tr>
      <w:tr w:rsidR="00E327B8" w:rsidRPr="005A39CC" w:rsidTr="005A39CC">
        <w:trPr>
          <w:trHeight w:val="322"/>
          <w:tblHeader/>
          <w:jc w:val="center"/>
        </w:trPr>
        <w:tc>
          <w:tcPr>
            <w:tcW w:w="2306" w:type="dxa"/>
            <w:vMerge/>
            <w:tcBorders>
              <w:left w:val="nil"/>
              <w:bottom w:val="single" w:sz="4" w:space="0" w:color="auto"/>
              <w:right w:val="nil"/>
            </w:tcBorders>
            <w:vAlign w:val="center"/>
          </w:tcPr>
          <w:p w:rsidR="00E327B8" w:rsidRPr="005A39CC" w:rsidRDefault="00E327B8">
            <w:pPr>
              <w:pStyle w:val="a9"/>
              <w:rPr>
                <w:rFonts w:ascii="Times New Roman" w:eastAsia="宋体" w:hAnsi="Times New Roman"/>
                <w:b/>
              </w:rPr>
            </w:pPr>
          </w:p>
        </w:tc>
        <w:tc>
          <w:tcPr>
            <w:tcW w:w="2871" w:type="dxa"/>
            <w:vMerge/>
            <w:tcBorders>
              <w:left w:val="nil"/>
              <w:bottom w:val="single" w:sz="4" w:space="0" w:color="auto"/>
              <w:right w:val="nil"/>
            </w:tcBorders>
            <w:vAlign w:val="center"/>
          </w:tcPr>
          <w:p w:rsidR="00E327B8" w:rsidRPr="005A39CC" w:rsidRDefault="00E327B8">
            <w:pPr>
              <w:pStyle w:val="a9"/>
              <w:rPr>
                <w:rFonts w:ascii="Times New Roman" w:eastAsia="宋体" w:hAnsi="Times New Roman"/>
                <w:b/>
              </w:rPr>
            </w:pPr>
          </w:p>
        </w:tc>
        <w:tc>
          <w:tcPr>
            <w:tcW w:w="2050" w:type="dxa"/>
            <w:tcBorders>
              <w:top w:val="single" w:sz="4" w:space="0" w:color="auto"/>
              <w:left w:val="nil"/>
              <w:bottom w:val="single" w:sz="4" w:space="0" w:color="auto"/>
              <w:right w:val="nil"/>
            </w:tcBorders>
            <w:vAlign w:val="center"/>
          </w:tcPr>
          <w:p w:rsidR="00E327B8" w:rsidRPr="005A39CC" w:rsidRDefault="00000000">
            <w:pPr>
              <w:pStyle w:val="a9"/>
              <w:rPr>
                <w:rFonts w:ascii="Times New Roman" w:eastAsia="宋体" w:hAnsi="Times New Roman"/>
                <w:b/>
                <w:i/>
                <w:iCs/>
              </w:rPr>
            </w:pPr>
            <w:r w:rsidRPr="005A39CC">
              <w:rPr>
                <w:rFonts w:ascii="Times New Roman" w:eastAsia="宋体" w:hAnsi="Times New Roman"/>
                <w:b/>
                <w:i/>
                <w:iCs/>
              </w:rPr>
              <w:t>OR(95%CI)</w:t>
            </w:r>
          </w:p>
        </w:tc>
        <w:tc>
          <w:tcPr>
            <w:tcW w:w="997" w:type="dxa"/>
            <w:tcBorders>
              <w:top w:val="single" w:sz="4" w:space="0" w:color="auto"/>
              <w:left w:val="nil"/>
              <w:bottom w:val="single" w:sz="4" w:space="0" w:color="auto"/>
              <w:right w:val="nil"/>
            </w:tcBorders>
            <w:vAlign w:val="center"/>
          </w:tcPr>
          <w:p w:rsidR="00E327B8" w:rsidRPr="005A39CC" w:rsidRDefault="005A39CC">
            <w:pPr>
              <w:pStyle w:val="a9"/>
              <w:rPr>
                <w:rFonts w:ascii="Times New Roman" w:eastAsia="宋体" w:hAnsi="Times New Roman"/>
                <w:b/>
                <w:i/>
                <w:iCs/>
              </w:rPr>
            </w:pPr>
            <w:r w:rsidRPr="005A39CC">
              <w:rPr>
                <w:rFonts w:ascii="Times New Roman" w:eastAsia="宋体" w:hAnsi="Times New Roman"/>
                <w:b/>
                <w:i/>
                <w:iCs/>
              </w:rPr>
              <w:t>P</w:t>
            </w:r>
            <w:r w:rsidRPr="005A39CC">
              <w:rPr>
                <w:rFonts w:ascii="Times New Roman" w:eastAsia="宋体" w:hAnsi="Times New Roman" w:hint="eastAsia"/>
                <w:b/>
                <w:i/>
                <w:iCs/>
              </w:rPr>
              <w:t xml:space="preserve"> value</w:t>
            </w:r>
          </w:p>
        </w:tc>
        <w:tc>
          <w:tcPr>
            <w:tcW w:w="1888" w:type="dxa"/>
            <w:tcBorders>
              <w:top w:val="single" w:sz="4" w:space="0" w:color="auto"/>
              <w:left w:val="nil"/>
              <w:bottom w:val="single" w:sz="4" w:space="0" w:color="auto"/>
              <w:right w:val="nil"/>
            </w:tcBorders>
            <w:vAlign w:val="center"/>
          </w:tcPr>
          <w:p w:rsidR="00E327B8" w:rsidRPr="005A39CC" w:rsidRDefault="00000000">
            <w:pPr>
              <w:pStyle w:val="a9"/>
              <w:rPr>
                <w:rFonts w:ascii="Times New Roman" w:eastAsia="宋体" w:hAnsi="Times New Roman"/>
                <w:b/>
                <w:i/>
                <w:iCs/>
              </w:rPr>
            </w:pPr>
            <w:r w:rsidRPr="005A39CC">
              <w:rPr>
                <w:rFonts w:ascii="Times New Roman" w:eastAsia="宋体" w:hAnsi="Times New Roman"/>
                <w:b/>
                <w:i/>
                <w:iCs/>
              </w:rPr>
              <w:t>OR(95%CI)</w:t>
            </w:r>
          </w:p>
        </w:tc>
        <w:tc>
          <w:tcPr>
            <w:tcW w:w="947" w:type="dxa"/>
            <w:gridSpan w:val="2"/>
            <w:tcBorders>
              <w:top w:val="single" w:sz="4" w:space="0" w:color="auto"/>
              <w:left w:val="nil"/>
              <w:bottom w:val="single" w:sz="4" w:space="0" w:color="auto"/>
              <w:right w:val="nil"/>
            </w:tcBorders>
            <w:vAlign w:val="center"/>
          </w:tcPr>
          <w:p w:rsidR="00E327B8" w:rsidRPr="005A39CC" w:rsidRDefault="005A39CC">
            <w:pPr>
              <w:pStyle w:val="a9"/>
              <w:rPr>
                <w:rFonts w:ascii="Times New Roman" w:eastAsia="宋体" w:hAnsi="Times New Roman"/>
                <w:b/>
                <w:i/>
                <w:iCs/>
              </w:rPr>
            </w:pPr>
            <w:r w:rsidRPr="005A39CC">
              <w:rPr>
                <w:rFonts w:ascii="Times New Roman" w:eastAsia="宋体" w:hAnsi="Times New Roman"/>
                <w:b/>
                <w:i/>
                <w:iCs/>
              </w:rPr>
              <w:t>P</w:t>
            </w:r>
            <w:r w:rsidRPr="005A39CC">
              <w:rPr>
                <w:rFonts w:ascii="Times New Roman" w:eastAsia="宋体" w:hAnsi="Times New Roman" w:hint="eastAsia"/>
                <w:b/>
                <w:i/>
                <w:iCs/>
              </w:rPr>
              <w:t xml:space="preserve"> value</w:t>
            </w:r>
          </w:p>
        </w:tc>
        <w:tc>
          <w:tcPr>
            <w:tcW w:w="1784" w:type="dxa"/>
            <w:tcBorders>
              <w:top w:val="single" w:sz="4" w:space="0" w:color="auto"/>
              <w:left w:val="nil"/>
              <w:bottom w:val="single" w:sz="4" w:space="0" w:color="auto"/>
              <w:right w:val="nil"/>
            </w:tcBorders>
            <w:vAlign w:val="center"/>
          </w:tcPr>
          <w:p w:rsidR="00E327B8" w:rsidRPr="005A39CC" w:rsidRDefault="00000000">
            <w:pPr>
              <w:pStyle w:val="a9"/>
              <w:rPr>
                <w:rFonts w:ascii="Times New Roman" w:eastAsia="宋体" w:hAnsi="Times New Roman"/>
                <w:b/>
                <w:i/>
                <w:iCs/>
              </w:rPr>
            </w:pPr>
            <w:r w:rsidRPr="005A39CC">
              <w:rPr>
                <w:rFonts w:ascii="Times New Roman" w:eastAsia="宋体" w:hAnsi="Times New Roman"/>
                <w:b/>
                <w:i/>
                <w:iCs/>
              </w:rPr>
              <w:t>OR(95%CI)</w:t>
            </w:r>
          </w:p>
        </w:tc>
        <w:tc>
          <w:tcPr>
            <w:tcW w:w="909" w:type="dxa"/>
            <w:tcBorders>
              <w:top w:val="single" w:sz="4" w:space="0" w:color="auto"/>
              <w:left w:val="nil"/>
              <w:bottom w:val="single" w:sz="4" w:space="0" w:color="auto"/>
              <w:right w:val="nil"/>
            </w:tcBorders>
            <w:vAlign w:val="center"/>
          </w:tcPr>
          <w:p w:rsidR="00E327B8" w:rsidRPr="005A39CC" w:rsidRDefault="005A39CC">
            <w:pPr>
              <w:pStyle w:val="a9"/>
              <w:rPr>
                <w:rFonts w:ascii="Times New Roman" w:eastAsia="宋体" w:hAnsi="Times New Roman"/>
                <w:b/>
                <w:i/>
                <w:iCs/>
              </w:rPr>
            </w:pPr>
            <w:r w:rsidRPr="005A39CC">
              <w:rPr>
                <w:rFonts w:ascii="Times New Roman" w:eastAsia="宋体" w:hAnsi="Times New Roman"/>
                <w:b/>
                <w:i/>
                <w:iCs/>
              </w:rPr>
              <w:t>P</w:t>
            </w:r>
            <w:r w:rsidRPr="005A39CC">
              <w:rPr>
                <w:rFonts w:ascii="Times New Roman" w:eastAsia="宋体" w:hAnsi="Times New Roman" w:hint="eastAsia"/>
                <w:b/>
                <w:i/>
                <w:iCs/>
              </w:rPr>
              <w:t xml:space="preserve"> value</w:t>
            </w:r>
          </w:p>
        </w:tc>
      </w:tr>
      <w:tr w:rsidR="00E327B8" w:rsidTr="005A39CC">
        <w:trPr>
          <w:trHeight w:val="322"/>
          <w:jc w:val="center"/>
        </w:trPr>
        <w:tc>
          <w:tcPr>
            <w:tcW w:w="2306" w:type="dxa"/>
            <w:tcBorders>
              <w:top w:val="single" w:sz="4" w:space="0" w:color="auto"/>
              <w:left w:val="nil"/>
              <w:bottom w:val="nil"/>
              <w:right w:val="nil"/>
            </w:tcBorders>
            <w:vAlign w:val="center"/>
          </w:tcPr>
          <w:p w:rsidR="00E327B8" w:rsidRDefault="00000000">
            <w:pPr>
              <w:jc w:val="center"/>
              <w:rPr>
                <w:rFonts w:ascii="Times New Roman" w:eastAsia="宋体" w:hAnsi="Times New Roman"/>
              </w:rPr>
            </w:pPr>
            <w:r>
              <w:rPr>
                <w:rFonts w:ascii="Times New Roman" w:hAnsi="Times New Roman" w:hint="eastAsia"/>
              </w:rPr>
              <w:t>Shift Work Status</w:t>
            </w:r>
          </w:p>
        </w:tc>
        <w:tc>
          <w:tcPr>
            <w:tcW w:w="2871" w:type="dxa"/>
            <w:tcBorders>
              <w:top w:val="single" w:sz="4" w:space="0" w:color="auto"/>
              <w:left w:val="nil"/>
              <w:bottom w:val="nil"/>
              <w:right w:val="nil"/>
            </w:tcBorders>
            <w:vAlign w:val="center"/>
          </w:tcPr>
          <w:p w:rsidR="00E327B8" w:rsidRDefault="00E327B8">
            <w:pPr>
              <w:pStyle w:val="a9"/>
              <w:snapToGrid w:val="0"/>
              <w:rPr>
                <w:rFonts w:ascii="Times New Roman" w:eastAsia="宋体" w:hAnsi="Times New Roman"/>
              </w:rPr>
            </w:pPr>
          </w:p>
        </w:tc>
        <w:tc>
          <w:tcPr>
            <w:tcW w:w="2050"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997"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1888"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835"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1896" w:type="dxa"/>
            <w:gridSpan w:val="2"/>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c>
          <w:tcPr>
            <w:tcW w:w="909" w:type="dxa"/>
            <w:tcBorders>
              <w:top w:val="single" w:sz="4" w:space="0" w:color="auto"/>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312"/>
          <w:jc w:val="center"/>
        </w:trPr>
        <w:tc>
          <w:tcPr>
            <w:tcW w:w="2306" w:type="dxa"/>
            <w:tcBorders>
              <w:top w:val="nil"/>
              <w:left w:val="nil"/>
              <w:bottom w:val="nil"/>
              <w:right w:val="nil"/>
            </w:tcBorders>
            <w:vAlign w:val="center"/>
          </w:tcPr>
          <w:p w:rsidR="00E327B8" w:rsidRDefault="00E327B8">
            <w:pPr>
              <w:snapToGrid w:val="0"/>
              <w:jc w:val="center"/>
              <w:rPr>
                <w:rFonts w:ascii="Times New Roman" w:eastAsia="宋体" w:hAnsi="Times New Roman"/>
              </w:rPr>
            </w:pPr>
          </w:p>
        </w:tc>
        <w:tc>
          <w:tcPr>
            <w:tcW w:w="28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hAnsi="Times New Roman" w:hint="eastAsia"/>
              </w:rPr>
              <w:t>Never worked shifts</w:t>
            </w:r>
          </w:p>
        </w:tc>
        <w:tc>
          <w:tcPr>
            <w:tcW w:w="205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88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8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896" w:type="dxa"/>
            <w:gridSpan w:val="2"/>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90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r>
      <w:tr w:rsidR="00E327B8" w:rsidTr="005A39CC">
        <w:trPr>
          <w:trHeight w:val="312"/>
          <w:jc w:val="center"/>
        </w:trPr>
        <w:tc>
          <w:tcPr>
            <w:tcW w:w="2306" w:type="dxa"/>
            <w:tcBorders>
              <w:top w:val="nil"/>
              <w:left w:val="nil"/>
              <w:bottom w:val="nil"/>
              <w:right w:val="nil"/>
            </w:tcBorders>
            <w:vAlign w:val="center"/>
          </w:tcPr>
          <w:p w:rsidR="00E327B8" w:rsidRDefault="00E327B8">
            <w:pPr>
              <w:snapToGrid w:val="0"/>
              <w:jc w:val="center"/>
              <w:rPr>
                <w:rFonts w:ascii="Times New Roman" w:eastAsia="宋体" w:hAnsi="Times New Roman"/>
              </w:rPr>
            </w:pPr>
          </w:p>
        </w:tc>
        <w:tc>
          <w:tcPr>
            <w:tcW w:w="28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hAnsi="Times New Roman" w:hint="eastAsia"/>
              </w:rPr>
              <w:t>Previously worked shifts</w:t>
            </w:r>
          </w:p>
        </w:tc>
        <w:tc>
          <w:tcPr>
            <w:tcW w:w="205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1.383(1.190,1.607)</w:t>
            </w:r>
          </w:p>
        </w:tc>
        <w:tc>
          <w:tcPr>
            <w:tcW w:w="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8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1.315(1.078,1.604)</w:t>
            </w:r>
          </w:p>
        </w:tc>
        <w:tc>
          <w:tcPr>
            <w:tcW w:w="8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0.007</w:t>
            </w:r>
          </w:p>
        </w:tc>
        <w:tc>
          <w:tcPr>
            <w:tcW w:w="1896" w:type="dxa"/>
            <w:gridSpan w:val="2"/>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1.162(1.015,1.331)</w:t>
            </w:r>
          </w:p>
        </w:tc>
        <w:tc>
          <w:tcPr>
            <w:tcW w:w="90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0.030</w:t>
            </w:r>
          </w:p>
        </w:tc>
      </w:tr>
      <w:tr w:rsidR="00E327B8" w:rsidTr="005A39CC">
        <w:trPr>
          <w:trHeight w:val="312"/>
          <w:jc w:val="center"/>
        </w:trPr>
        <w:tc>
          <w:tcPr>
            <w:tcW w:w="2306" w:type="dxa"/>
            <w:tcBorders>
              <w:top w:val="nil"/>
              <w:left w:val="nil"/>
              <w:bottom w:val="nil"/>
              <w:right w:val="nil"/>
            </w:tcBorders>
            <w:vAlign w:val="center"/>
          </w:tcPr>
          <w:p w:rsidR="00E327B8" w:rsidRDefault="00E327B8">
            <w:pPr>
              <w:snapToGrid w:val="0"/>
              <w:jc w:val="center"/>
              <w:rPr>
                <w:rFonts w:ascii="Times New Roman" w:eastAsia="宋体" w:hAnsi="Times New Roman"/>
              </w:rPr>
            </w:pPr>
          </w:p>
        </w:tc>
        <w:tc>
          <w:tcPr>
            <w:tcW w:w="28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hAnsi="Times New Roman" w:hint="eastAsia"/>
              </w:rPr>
              <w:t>Currently working shifts</w:t>
            </w:r>
          </w:p>
        </w:tc>
        <w:tc>
          <w:tcPr>
            <w:tcW w:w="205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3.057(2.502,3.736)</w:t>
            </w:r>
          </w:p>
        </w:tc>
        <w:tc>
          <w:tcPr>
            <w:tcW w:w="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8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2.642(2.247,3.105)</w:t>
            </w:r>
          </w:p>
        </w:tc>
        <w:tc>
          <w:tcPr>
            <w:tcW w:w="8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96" w:type="dxa"/>
            <w:gridSpan w:val="2"/>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2.513(2.190,2.883)</w:t>
            </w:r>
          </w:p>
        </w:tc>
        <w:tc>
          <w:tcPr>
            <w:tcW w:w="90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12"/>
          <w:jc w:val="center"/>
        </w:trPr>
        <w:tc>
          <w:tcPr>
            <w:tcW w:w="2306" w:type="dxa"/>
            <w:tcBorders>
              <w:top w:val="nil"/>
              <w:left w:val="nil"/>
              <w:bottom w:val="nil"/>
              <w:right w:val="nil"/>
            </w:tcBorders>
            <w:vAlign w:val="center"/>
          </w:tcPr>
          <w:p w:rsidR="00E327B8" w:rsidRDefault="00000000">
            <w:pPr>
              <w:snapToGrid w:val="0"/>
              <w:jc w:val="center"/>
              <w:rPr>
                <w:rFonts w:ascii="Times New Roman" w:eastAsia="宋体" w:hAnsi="Times New Roman"/>
              </w:rPr>
            </w:pPr>
            <w:r>
              <w:rPr>
                <w:rFonts w:ascii="Times New Roman" w:hAnsi="Times New Roman" w:hint="eastAsia"/>
              </w:rPr>
              <w:t>Shift Types</w:t>
            </w:r>
          </w:p>
        </w:tc>
        <w:tc>
          <w:tcPr>
            <w:tcW w:w="2871"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050"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97"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888"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83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896" w:type="dxa"/>
            <w:gridSpan w:val="2"/>
            <w:tcBorders>
              <w:top w:val="nil"/>
              <w:left w:val="nil"/>
              <w:bottom w:val="nil"/>
              <w:right w:val="nil"/>
            </w:tcBorders>
            <w:vAlign w:val="center"/>
          </w:tcPr>
          <w:p w:rsidR="00E327B8" w:rsidRDefault="00E327B8">
            <w:pPr>
              <w:pStyle w:val="a9"/>
              <w:rPr>
                <w:rFonts w:ascii="Times New Roman" w:eastAsia="宋体" w:hAnsi="Times New Roman"/>
              </w:rPr>
            </w:pPr>
          </w:p>
        </w:tc>
        <w:tc>
          <w:tcPr>
            <w:tcW w:w="909"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312"/>
          <w:jc w:val="center"/>
        </w:trPr>
        <w:tc>
          <w:tcPr>
            <w:tcW w:w="2306" w:type="dxa"/>
            <w:tcBorders>
              <w:top w:val="nil"/>
              <w:left w:val="nil"/>
              <w:bottom w:val="nil"/>
              <w:right w:val="nil"/>
            </w:tcBorders>
            <w:vAlign w:val="center"/>
          </w:tcPr>
          <w:p w:rsidR="00E327B8" w:rsidRDefault="00E327B8">
            <w:pPr>
              <w:snapToGrid w:val="0"/>
              <w:jc w:val="center"/>
              <w:rPr>
                <w:rFonts w:ascii="Times New Roman" w:eastAsia="宋体" w:hAnsi="Times New Roman"/>
              </w:rPr>
            </w:pPr>
          </w:p>
        </w:tc>
        <w:tc>
          <w:tcPr>
            <w:tcW w:w="2871" w:type="dxa"/>
            <w:tcBorders>
              <w:top w:val="nil"/>
              <w:left w:val="nil"/>
              <w:bottom w:val="nil"/>
              <w:right w:val="nil"/>
            </w:tcBorders>
            <w:vAlign w:val="center"/>
          </w:tcPr>
          <w:p w:rsidR="00E327B8" w:rsidRDefault="00000000">
            <w:pPr>
              <w:snapToGrid w:val="0"/>
              <w:jc w:val="center"/>
              <w:rPr>
                <w:rFonts w:ascii="Times New Roman" w:eastAsia="宋体" w:hAnsi="Times New Roman"/>
              </w:rPr>
            </w:pPr>
            <w:r>
              <w:rPr>
                <w:rFonts w:ascii="Times New Roman" w:hAnsi="Times New Roman" w:hint="eastAsia"/>
              </w:rPr>
              <w:t>Day Shift Only</w:t>
            </w:r>
          </w:p>
        </w:tc>
        <w:tc>
          <w:tcPr>
            <w:tcW w:w="205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88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8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896" w:type="dxa"/>
            <w:gridSpan w:val="2"/>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90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r>
      <w:tr w:rsidR="00E327B8" w:rsidTr="005A39CC">
        <w:trPr>
          <w:trHeight w:val="312"/>
          <w:jc w:val="center"/>
        </w:trPr>
        <w:tc>
          <w:tcPr>
            <w:tcW w:w="2306" w:type="dxa"/>
            <w:tcBorders>
              <w:top w:val="nil"/>
              <w:left w:val="nil"/>
              <w:bottom w:val="nil"/>
              <w:right w:val="nil"/>
            </w:tcBorders>
            <w:vAlign w:val="center"/>
          </w:tcPr>
          <w:p w:rsidR="00E327B8" w:rsidRDefault="00E327B8">
            <w:pPr>
              <w:snapToGrid w:val="0"/>
              <w:jc w:val="center"/>
              <w:rPr>
                <w:rFonts w:ascii="Times New Roman" w:eastAsia="宋体" w:hAnsi="Times New Roman"/>
              </w:rPr>
            </w:pPr>
          </w:p>
        </w:tc>
        <w:tc>
          <w:tcPr>
            <w:tcW w:w="2871" w:type="dxa"/>
            <w:tcBorders>
              <w:top w:val="nil"/>
              <w:left w:val="nil"/>
              <w:bottom w:val="nil"/>
              <w:right w:val="nil"/>
            </w:tcBorders>
            <w:vAlign w:val="center"/>
          </w:tcPr>
          <w:p w:rsidR="00E327B8" w:rsidRDefault="00000000">
            <w:pPr>
              <w:snapToGrid w:val="0"/>
              <w:jc w:val="center"/>
              <w:rPr>
                <w:rFonts w:ascii="Times New Roman" w:eastAsia="宋体" w:hAnsi="Times New Roman"/>
              </w:rPr>
            </w:pPr>
            <w:r>
              <w:rPr>
                <w:rFonts w:ascii="Times New Roman" w:hAnsi="Times New Roman" w:hint="eastAsia"/>
              </w:rPr>
              <w:t>Four Shifts, Three Rotations</w:t>
            </w:r>
          </w:p>
        </w:tc>
        <w:tc>
          <w:tcPr>
            <w:tcW w:w="205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1.904(1.507,2.405)</w:t>
            </w:r>
          </w:p>
        </w:tc>
        <w:tc>
          <w:tcPr>
            <w:tcW w:w="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8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1.768(1.381,2.263)</w:t>
            </w:r>
          </w:p>
        </w:tc>
        <w:tc>
          <w:tcPr>
            <w:tcW w:w="8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96" w:type="dxa"/>
            <w:gridSpan w:val="2"/>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1.239(1.045,1.470)</w:t>
            </w:r>
          </w:p>
        </w:tc>
        <w:tc>
          <w:tcPr>
            <w:tcW w:w="90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0.014</w:t>
            </w:r>
          </w:p>
        </w:tc>
      </w:tr>
      <w:tr w:rsidR="00E327B8" w:rsidTr="005A39CC">
        <w:trPr>
          <w:trHeight w:val="312"/>
          <w:jc w:val="center"/>
        </w:trPr>
        <w:tc>
          <w:tcPr>
            <w:tcW w:w="2306" w:type="dxa"/>
            <w:tcBorders>
              <w:top w:val="nil"/>
              <w:left w:val="nil"/>
              <w:bottom w:val="nil"/>
              <w:right w:val="nil"/>
            </w:tcBorders>
            <w:vAlign w:val="center"/>
          </w:tcPr>
          <w:p w:rsidR="00E327B8" w:rsidRDefault="00E327B8">
            <w:pPr>
              <w:snapToGrid w:val="0"/>
              <w:jc w:val="center"/>
              <w:rPr>
                <w:rFonts w:ascii="Times New Roman" w:eastAsia="宋体" w:hAnsi="Times New Roman"/>
              </w:rPr>
            </w:pPr>
          </w:p>
        </w:tc>
        <w:tc>
          <w:tcPr>
            <w:tcW w:w="2871" w:type="dxa"/>
            <w:tcBorders>
              <w:top w:val="nil"/>
              <w:left w:val="nil"/>
              <w:bottom w:val="nil"/>
              <w:right w:val="nil"/>
            </w:tcBorders>
            <w:vAlign w:val="center"/>
          </w:tcPr>
          <w:p w:rsidR="00E327B8" w:rsidRDefault="00000000">
            <w:pPr>
              <w:snapToGrid w:val="0"/>
              <w:jc w:val="center"/>
              <w:rPr>
                <w:rFonts w:ascii="Times New Roman" w:eastAsia="宋体" w:hAnsi="Times New Roman"/>
              </w:rPr>
            </w:pPr>
            <w:r>
              <w:rPr>
                <w:rFonts w:ascii="Times New Roman" w:hAnsi="Times New Roman" w:hint="eastAsia"/>
              </w:rPr>
              <w:t>Three Shifts, Two Rotations</w:t>
            </w:r>
          </w:p>
        </w:tc>
        <w:tc>
          <w:tcPr>
            <w:tcW w:w="205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1.652(1.236,2.207)</w:t>
            </w:r>
          </w:p>
        </w:tc>
        <w:tc>
          <w:tcPr>
            <w:tcW w:w="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0.001</w:t>
            </w:r>
          </w:p>
        </w:tc>
        <w:tc>
          <w:tcPr>
            <w:tcW w:w="188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1.638(1.212,2.215)</w:t>
            </w:r>
          </w:p>
        </w:tc>
        <w:tc>
          <w:tcPr>
            <w:tcW w:w="8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0.001</w:t>
            </w:r>
          </w:p>
        </w:tc>
        <w:tc>
          <w:tcPr>
            <w:tcW w:w="1896" w:type="dxa"/>
            <w:gridSpan w:val="2"/>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1.344(1.084,1.667)</w:t>
            </w:r>
          </w:p>
        </w:tc>
        <w:tc>
          <w:tcPr>
            <w:tcW w:w="90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0.007</w:t>
            </w:r>
          </w:p>
        </w:tc>
      </w:tr>
      <w:tr w:rsidR="00E327B8" w:rsidTr="005A39CC">
        <w:trPr>
          <w:trHeight w:val="482"/>
          <w:jc w:val="center"/>
        </w:trPr>
        <w:tc>
          <w:tcPr>
            <w:tcW w:w="2306"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hint="eastAsia"/>
                <w:szCs w:val="21"/>
              </w:rPr>
              <w:t>Shift Rotation Duration (Years)</w:t>
            </w:r>
          </w:p>
        </w:tc>
        <w:tc>
          <w:tcPr>
            <w:tcW w:w="2871"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050"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97"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888"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83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896" w:type="dxa"/>
            <w:gridSpan w:val="2"/>
            <w:tcBorders>
              <w:top w:val="nil"/>
              <w:left w:val="nil"/>
              <w:bottom w:val="nil"/>
              <w:right w:val="nil"/>
            </w:tcBorders>
            <w:vAlign w:val="center"/>
          </w:tcPr>
          <w:p w:rsidR="00E327B8" w:rsidRDefault="00E327B8">
            <w:pPr>
              <w:pStyle w:val="a9"/>
              <w:rPr>
                <w:rFonts w:ascii="Times New Roman" w:eastAsia="宋体" w:hAnsi="Times New Roman"/>
              </w:rPr>
            </w:pPr>
          </w:p>
        </w:tc>
        <w:tc>
          <w:tcPr>
            <w:tcW w:w="909"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312"/>
          <w:jc w:val="center"/>
        </w:trPr>
        <w:tc>
          <w:tcPr>
            <w:tcW w:w="2306"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8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szCs w:val="21"/>
              </w:rPr>
              <w:t>&lt;10.00</w:t>
            </w:r>
          </w:p>
        </w:tc>
        <w:tc>
          <w:tcPr>
            <w:tcW w:w="205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88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8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896" w:type="dxa"/>
            <w:gridSpan w:val="2"/>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90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r>
      <w:tr w:rsidR="00E327B8" w:rsidTr="005A39CC">
        <w:trPr>
          <w:trHeight w:val="312"/>
          <w:jc w:val="center"/>
        </w:trPr>
        <w:tc>
          <w:tcPr>
            <w:tcW w:w="2306"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8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szCs w:val="21"/>
              </w:rPr>
              <w:t>10.00</w:t>
            </w:r>
            <w:r>
              <w:rPr>
                <w:rFonts w:ascii="Times New Roman" w:eastAsia="宋体" w:hAnsi="Times New Roman" w:cs="Times New Roman"/>
                <w:szCs w:val="21"/>
              </w:rPr>
              <w:t>~</w:t>
            </w:r>
          </w:p>
        </w:tc>
        <w:tc>
          <w:tcPr>
            <w:tcW w:w="205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1.482(1.274,1.724)</w:t>
            </w:r>
          </w:p>
        </w:tc>
        <w:tc>
          <w:tcPr>
            <w:tcW w:w="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8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1.330(1.242,1.424)</w:t>
            </w:r>
          </w:p>
        </w:tc>
        <w:tc>
          <w:tcPr>
            <w:tcW w:w="8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96" w:type="dxa"/>
            <w:gridSpan w:val="2"/>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1.265(1.067,1.501)</w:t>
            </w:r>
          </w:p>
        </w:tc>
        <w:tc>
          <w:tcPr>
            <w:tcW w:w="90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0.007</w:t>
            </w:r>
          </w:p>
        </w:tc>
      </w:tr>
      <w:tr w:rsidR="00E327B8" w:rsidTr="005A39CC">
        <w:trPr>
          <w:trHeight w:val="312"/>
          <w:jc w:val="center"/>
        </w:trPr>
        <w:tc>
          <w:tcPr>
            <w:tcW w:w="2306"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8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szCs w:val="21"/>
              </w:rPr>
              <w:t>19.00</w:t>
            </w:r>
            <w:r>
              <w:rPr>
                <w:rFonts w:ascii="Times New Roman" w:eastAsia="宋体" w:hAnsi="Times New Roman" w:cs="Times New Roman"/>
                <w:szCs w:val="21"/>
              </w:rPr>
              <w:t>~</w:t>
            </w:r>
          </w:p>
        </w:tc>
        <w:tc>
          <w:tcPr>
            <w:tcW w:w="205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1.553(1.241,1.945)</w:t>
            </w:r>
          </w:p>
        </w:tc>
        <w:tc>
          <w:tcPr>
            <w:tcW w:w="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8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1.425(1.316,1.543)</w:t>
            </w:r>
          </w:p>
        </w:tc>
        <w:tc>
          <w:tcPr>
            <w:tcW w:w="8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96" w:type="dxa"/>
            <w:gridSpan w:val="2"/>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1.326(1.193,1.475)</w:t>
            </w:r>
          </w:p>
        </w:tc>
        <w:tc>
          <w:tcPr>
            <w:tcW w:w="90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12"/>
          <w:jc w:val="center"/>
        </w:trPr>
        <w:tc>
          <w:tcPr>
            <w:tcW w:w="2306"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8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szCs w:val="21"/>
              </w:rPr>
              <w:t>27.25</w:t>
            </w:r>
            <w:r>
              <w:rPr>
                <w:rFonts w:ascii="Times New Roman" w:eastAsia="宋体" w:hAnsi="Times New Roman" w:cs="Times New Roman"/>
                <w:szCs w:val="21"/>
              </w:rPr>
              <w:t>~</w:t>
            </w:r>
          </w:p>
        </w:tc>
        <w:tc>
          <w:tcPr>
            <w:tcW w:w="205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2.922(2.405,3.550)</w:t>
            </w:r>
          </w:p>
        </w:tc>
        <w:tc>
          <w:tcPr>
            <w:tcW w:w="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8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2.615(2.111,3.239)</w:t>
            </w:r>
          </w:p>
        </w:tc>
        <w:tc>
          <w:tcPr>
            <w:tcW w:w="8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96" w:type="dxa"/>
            <w:gridSpan w:val="2"/>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2.578(2.226,2.986)</w:t>
            </w:r>
          </w:p>
        </w:tc>
        <w:tc>
          <w:tcPr>
            <w:tcW w:w="90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12"/>
          <w:jc w:val="center"/>
        </w:trPr>
        <w:tc>
          <w:tcPr>
            <w:tcW w:w="2306"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WSI</w:t>
            </w:r>
          </w:p>
        </w:tc>
        <w:tc>
          <w:tcPr>
            <w:tcW w:w="2871"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050"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997"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888"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835"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1896" w:type="dxa"/>
            <w:gridSpan w:val="2"/>
            <w:tcBorders>
              <w:top w:val="nil"/>
              <w:left w:val="nil"/>
              <w:bottom w:val="nil"/>
              <w:right w:val="nil"/>
            </w:tcBorders>
            <w:vAlign w:val="center"/>
          </w:tcPr>
          <w:p w:rsidR="00E327B8" w:rsidRDefault="00E327B8">
            <w:pPr>
              <w:pStyle w:val="a9"/>
              <w:rPr>
                <w:rFonts w:ascii="Times New Roman" w:eastAsia="宋体" w:hAnsi="Times New Roman"/>
              </w:rPr>
            </w:pPr>
          </w:p>
        </w:tc>
        <w:tc>
          <w:tcPr>
            <w:tcW w:w="909" w:type="dxa"/>
            <w:tcBorders>
              <w:top w:val="nil"/>
              <w:left w:val="nil"/>
              <w:bottom w:val="nil"/>
              <w:right w:val="nil"/>
            </w:tcBorders>
            <w:vAlign w:val="center"/>
          </w:tcPr>
          <w:p w:rsidR="00E327B8" w:rsidRDefault="00E327B8">
            <w:pPr>
              <w:pStyle w:val="a9"/>
              <w:rPr>
                <w:rFonts w:ascii="Times New Roman" w:eastAsia="宋体" w:hAnsi="Times New Roman"/>
              </w:rPr>
            </w:pPr>
          </w:p>
        </w:tc>
      </w:tr>
      <w:tr w:rsidR="00E327B8" w:rsidTr="005A39CC">
        <w:trPr>
          <w:trHeight w:val="312"/>
          <w:jc w:val="center"/>
        </w:trPr>
        <w:tc>
          <w:tcPr>
            <w:tcW w:w="2306"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87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&lt;273.75</w:t>
            </w:r>
          </w:p>
        </w:tc>
        <w:tc>
          <w:tcPr>
            <w:tcW w:w="205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88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8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1896" w:type="dxa"/>
            <w:gridSpan w:val="2"/>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c>
          <w:tcPr>
            <w:tcW w:w="90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ref</w:t>
            </w:r>
          </w:p>
        </w:tc>
      </w:tr>
      <w:tr w:rsidR="00E327B8" w:rsidTr="005A39CC">
        <w:trPr>
          <w:trHeight w:val="312"/>
          <w:jc w:val="center"/>
        </w:trPr>
        <w:tc>
          <w:tcPr>
            <w:tcW w:w="2306"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87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273.75</w:t>
            </w:r>
            <w:r>
              <w:rPr>
                <w:rFonts w:ascii="Times New Roman" w:eastAsia="宋体" w:hAnsi="Times New Roman" w:hint="eastAsia"/>
              </w:rPr>
              <w:t>～</w:t>
            </w:r>
          </w:p>
        </w:tc>
        <w:tc>
          <w:tcPr>
            <w:tcW w:w="205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1.458(1.194,1.781)</w:t>
            </w:r>
          </w:p>
        </w:tc>
        <w:tc>
          <w:tcPr>
            <w:tcW w:w="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8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1.161(0.994,1.356)</w:t>
            </w:r>
          </w:p>
        </w:tc>
        <w:tc>
          <w:tcPr>
            <w:tcW w:w="8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0.060</w:t>
            </w:r>
          </w:p>
        </w:tc>
        <w:tc>
          <w:tcPr>
            <w:tcW w:w="1896" w:type="dxa"/>
            <w:gridSpan w:val="2"/>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1.120(0.959,1.308)</w:t>
            </w:r>
          </w:p>
        </w:tc>
        <w:tc>
          <w:tcPr>
            <w:tcW w:w="90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0.152</w:t>
            </w:r>
          </w:p>
        </w:tc>
      </w:tr>
      <w:tr w:rsidR="00E327B8" w:rsidTr="005A39CC">
        <w:trPr>
          <w:trHeight w:val="312"/>
          <w:jc w:val="center"/>
        </w:trPr>
        <w:tc>
          <w:tcPr>
            <w:tcW w:w="2306" w:type="dxa"/>
            <w:tcBorders>
              <w:top w:val="nil"/>
              <w:left w:val="nil"/>
              <w:bottom w:val="nil"/>
              <w:right w:val="nil"/>
            </w:tcBorders>
            <w:vAlign w:val="center"/>
          </w:tcPr>
          <w:p w:rsidR="00E327B8" w:rsidRDefault="00E327B8">
            <w:pPr>
              <w:pStyle w:val="a9"/>
              <w:rPr>
                <w:rFonts w:ascii="Times New Roman" w:eastAsia="宋体" w:hAnsi="Times New Roman"/>
              </w:rPr>
            </w:pPr>
          </w:p>
        </w:tc>
        <w:tc>
          <w:tcPr>
            <w:tcW w:w="2871"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1581.71</w:t>
            </w:r>
            <w:r>
              <w:rPr>
                <w:rFonts w:ascii="Times New Roman" w:eastAsia="宋体" w:hAnsi="Times New Roman" w:hint="eastAsia"/>
              </w:rPr>
              <w:t>～</w:t>
            </w:r>
          </w:p>
        </w:tc>
        <w:tc>
          <w:tcPr>
            <w:tcW w:w="2050"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1.545(1.263,1.890)</w:t>
            </w:r>
          </w:p>
        </w:tc>
        <w:tc>
          <w:tcPr>
            <w:tcW w:w="997"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88"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1.315(1.130,1.530)</w:t>
            </w:r>
          </w:p>
        </w:tc>
        <w:tc>
          <w:tcPr>
            <w:tcW w:w="835"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96" w:type="dxa"/>
            <w:gridSpan w:val="2"/>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1.358(1.167,1.580)</w:t>
            </w:r>
          </w:p>
        </w:tc>
        <w:tc>
          <w:tcPr>
            <w:tcW w:w="909" w:type="dxa"/>
            <w:tcBorders>
              <w:top w:val="nil"/>
              <w:left w:val="nil"/>
              <w:bottom w:val="nil"/>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r w:rsidR="00E327B8" w:rsidTr="005A39CC">
        <w:trPr>
          <w:trHeight w:val="322"/>
          <w:jc w:val="center"/>
        </w:trPr>
        <w:tc>
          <w:tcPr>
            <w:tcW w:w="2306" w:type="dxa"/>
            <w:tcBorders>
              <w:top w:val="nil"/>
              <w:left w:val="nil"/>
              <w:bottom w:val="single" w:sz="4" w:space="0" w:color="auto"/>
              <w:right w:val="nil"/>
            </w:tcBorders>
            <w:vAlign w:val="center"/>
          </w:tcPr>
          <w:p w:rsidR="00E327B8" w:rsidRDefault="00E327B8">
            <w:pPr>
              <w:pStyle w:val="a9"/>
              <w:rPr>
                <w:rFonts w:ascii="Times New Roman" w:eastAsia="宋体" w:hAnsi="Times New Roman"/>
              </w:rPr>
            </w:pPr>
          </w:p>
        </w:tc>
        <w:tc>
          <w:tcPr>
            <w:tcW w:w="2871"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2798.41</w:t>
            </w:r>
            <w:r>
              <w:rPr>
                <w:rFonts w:ascii="Times New Roman" w:eastAsia="宋体" w:hAnsi="Times New Roman" w:hint="eastAsia"/>
              </w:rPr>
              <w:t>～</w:t>
            </w:r>
          </w:p>
        </w:tc>
        <w:tc>
          <w:tcPr>
            <w:tcW w:w="2050"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1.812(1.570,2.090)</w:t>
            </w:r>
          </w:p>
        </w:tc>
        <w:tc>
          <w:tcPr>
            <w:tcW w:w="997"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88"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1.721(1.491,1.997)</w:t>
            </w:r>
          </w:p>
        </w:tc>
        <w:tc>
          <w:tcPr>
            <w:tcW w:w="835"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c>
          <w:tcPr>
            <w:tcW w:w="1896" w:type="dxa"/>
            <w:gridSpan w:val="2"/>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1.578(1.295,1.924)</w:t>
            </w:r>
          </w:p>
        </w:tc>
        <w:tc>
          <w:tcPr>
            <w:tcW w:w="909" w:type="dxa"/>
            <w:tcBorders>
              <w:top w:val="nil"/>
              <w:left w:val="nil"/>
              <w:bottom w:val="single" w:sz="4" w:space="0" w:color="auto"/>
              <w:right w:val="nil"/>
            </w:tcBorders>
            <w:vAlign w:val="center"/>
          </w:tcPr>
          <w:p w:rsidR="00E327B8" w:rsidRDefault="00000000">
            <w:pPr>
              <w:pStyle w:val="a9"/>
              <w:rPr>
                <w:rFonts w:ascii="Times New Roman" w:eastAsia="宋体" w:hAnsi="Times New Roman"/>
              </w:rPr>
            </w:pPr>
            <w:r>
              <w:rPr>
                <w:rFonts w:ascii="Times New Roman" w:eastAsia="宋体" w:hAnsi="Times New Roman"/>
              </w:rPr>
              <w:t>&lt;0.001</w:t>
            </w:r>
          </w:p>
        </w:tc>
      </w:tr>
    </w:tbl>
    <w:p w:rsidR="00E327B8" w:rsidRDefault="00000000">
      <w:pPr>
        <w:rPr>
          <w:rFonts w:ascii="Times New Roman" w:eastAsia="宋体" w:hAnsi="Times New Roman" w:cs="Times New Roman"/>
          <w:lang w:bidi="ar"/>
        </w:rPr>
      </w:pPr>
      <w:r>
        <w:rPr>
          <w:rFonts w:ascii="Times New Roman" w:eastAsia="宋体" w:hAnsi="Times New Roman" w:cs="Times New Roman"/>
          <w:lang w:bidi="ar"/>
        </w:rPr>
        <w:t>Note.(1) Model 1 was adjusted for age, marital status, household monthly income, and education level.(2) Model 2 was further adjusted for smoking status, alcohol consumption, family history of hypertension, family history of hyperlipidemia, DASH diet score, and AIS.(3) Model 3 was additionally adjusted for occupational exposures (high temperature, noise, dust, and CO)</w:t>
      </w:r>
    </w:p>
    <w:p w:rsidR="00E327B8" w:rsidRDefault="00000000">
      <w:pPr>
        <w:pStyle w:val="aa"/>
        <w:spacing w:beforeLines="0" w:before="0" w:line="480" w:lineRule="auto"/>
        <w:jc w:val="left"/>
        <w:rPr>
          <w:rFonts w:ascii="Times New Roman" w:hAnsi="Times New Roman" w:hint="default"/>
          <w:sz w:val="24"/>
          <w:szCs w:val="24"/>
        </w:rPr>
      </w:pPr>
      <w:r>
        <w:rPr>
          <w:rFonts w:ascii="Times New Roman" w:hAnsi="Times New Roman"/>
          <w:b/>
          <w:bCs/>
          <w:sz w:val="24"/>
          <w:szCs w:val="24"/>
        </w:rPr>
        <w:t>Supplementary Table 13</w:t>
      </w:r>
      <w:r>
        <w:rPr>
          <w:rFonts w:ascii="Times New Roman" w:hAnsi="Times New Roman"/>
          <w:sz w:val="24"/>
          <w:szCs w:val="24"/>
        </w:rPr>
        <w:t xml:space="preserve"> Multivariate Cox Proportional Hazards Analysis of RCS Reclassification Indicators</w:t>
      </w:r>
    </w:p>
    <w:tbl>
      <w:tblPr>
        <w:tblW w:w="14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3"/>
        <w:gridCol w:w="1530"/>
        <w:gridCol w:w="2522"/>
        <w:gridCol w:w="1117"/>
        <w:gridCol w:w="2571"/>
        <w:gridCol w:w="1117"/>
        <w:gridCol w:w="2523"/>
        <w:gridCol w:w="1120"/>
      </w:tblGrid>
      <w:tr w:rsidR="00E327B8">
        <w:trPr>
          <w:tblHeader/>
          <w:jc w:val="center"/>
        </w:trPr>
        <w:tc>
          <w:tcPr>
            <w:tcW w:w="1663" w:type="dxa"/>
            <w:vMerge w:val="restart"/>
            <w:tcBorders>
              <w:top w:val="single" w:sz="4" w:space="0" w:color="auto"/>
              <w:left w:val="nil"/>
              <w:right w:val="nil"/>
            </w:tcBorders>
            <w:vAlign w:val="center"/>
          </w:tcPr>
          <w:p w:rsidR="00E327B8" w:rsidRPr="005A39CC" w:rsidRDefault="00000000">
            <w:pPr>
              <w:pStyle w:val="a9"/>
              <w:snapToGrid w:val="0"/>
              <w:rPr>
                <w:rFonts w:ascii="Times New Roman" w:eastAsia="宋体" w:hAnsi="Times New Roman"/>
                <w:b/>
                <w:bCs/>
                <w:i/>
                <w:iCs/>
              </w:rPr>
            </w:pPr>
            <w:r w:rsidRPr="005A39CC">
              <w:rPr>
                <w:rFonts w:ascii="Times New Roman" w:eastAsia="宋体" w:hAnsi="Times New Roman" w:hint="eastAsia"/>
                <w:b/>
                <w:bCs/>
                <w:i/>
                <w:iCs/>
              </w:rPr>
              <w:t>Variable</w:t>
            </w:r>
          </w:p>
        </w:tc>
        <w:tc>
          <w:tcPr>
            <w:tcW w:w="1530" w:type="dxa"/>
            <w:vMerge w:val="restart"/>
            <w:tcBorders>
              <w:top w:val="single" w:sz="4" w:space="0" w:color="auto"/>
              <w:left w:val="nil"/>
              <w:right w:val="nil"/>
            </w:tcBorders>
            <w:vAlign w:val="center"/>
          </w:tcPr>
          <w:p w:rsidR="00E327B8" w:rsidRPr="005A39CC" w:rsidRDefault="00E327B8">
            <w:pPr>
              <w:pStyle w:val="a9"/>
              <w:snapToGrid w:val="0"/>
              <w:rPr>
                <w:rFonts w:ascii="Times New Roman" w:eastAsia="宋体" w:hAnsi="Times New Roman"/>
                <w:b/>
                <w:bCs/>
                <w:i/>
                <w:iCs/>
              </w:rPr>
            </w:pPr>
          </w:p>
        </w:tc>
        <w:tc>
          <w:tcPr>
            <w:tcW w:w="1117" w:type="dxa"/>
            <w:gridSpan w:val="2"/>
            <w:tcBorders>
              <w:top w:val="single" w:sz="4" w:space="0" w:color="auto"/>
              <w:left w:val="nil"/>
              <w:bottom w:val="single" w:sz="4" w:space="0" w:color="auto"/>
              <w:right w:val="nil"/>
            </w:tcBorders>
            <w:vAlign w:val="center"/>
          </w:tcPr>
          <w:p w:rsidR="00E327B8" w:rsidRPr="005A39CC" w:rsidRDefault="00000000">
            <w:pPr>
              <w:pStyle w:val="a9"/>
              <w:snapToGrid w:val="0"/>
              <w:rPr>
                <w:rFonts w:ascii="Times New Roman" w:eastAsia="宋体" w:hAnsi="Times New Roman"/>
                <w:b/>
                <w:bCs/>
                <w:i/>
                <w:iCs/>
              </w:rPr>
            </w:pPr>
            <w:r w:rsidRPr="005A39CC">
              <w:rPr>
                <w:rFonts w:ascii="Times New Roman" w:eastAsia="宋体" w:hAnsi="Times New Roman" w:hint="eastAsia"/>
                <w:b/>
                <w:bCs/>
                <w:i/>
                <w:iCs/>
              </w:rPr>
              <w:t xml:space="preserve">Model </w:t>
            </w:r>
            <w:r w:rsidRPr="005A39CC">
              <w:rPr>
                <w:rFonts w:ascii="Times New Roman" w:eastAsia="宋体" w:hAnsi="Times New Roman"/>
                <w:b/>
                <w:bCs/>
                <w:i/>
                <w:iCs/>
              </w:rPr>
              <w:t>1</w:t>
            </w:r>
          </w:p>
        </w:tc>
        <w:tc>
          <w:tcPr>
            <w:tcW w:w="1117" w:type="dxa"/>
            <w:gridSpan w:val="2"/>
            <w:tcBorders>
              <w:top w:val="single" w:sz="4" w:space="0" w:color="auto"/>
              <w:left w:val="nil"/>
              <w:bottom w:val="single" w:sz="4" w:space="0" w:color="auto"/>
              <w:right w:val="nil"/>
            </w:tcBorders>
            <w:vAlign w:val="center"/>
          </w:tcPr>
          <w:p w:rsidR="00E327B8" w:rsidRPr="005A39CC" w:rsidRDefault="00000000">
            <w:pPr>
              <w:pStyle w:val="a9"/>
              <w:snapToGrid w:val="0"/>
              <w:rPr>
                <w:rFonts w:ascii="Times New Roman" w:eastAsia="宋体" w:hAnsi="Times New Roman"/>
                <w:b/>
                <w:bCs/>
                <w:i/>
                <w:iCs/>
              </w:rPr>
            </w:pPr>
            <w:r w:rsidRPr="005A39CC">
              <w:rPr>
                <w:rFonts w:ascii="Times New Roman" w:eastAsia="宋体" w:hAnsi="Times New Roman" w:hint="eastAsia"/>
                <w:b/>
                <w:bCs/>
                <w:i/>
                <w:iCs/>
              </w:rPr>
              <w:t xml:space="preserve">Model </w:t>
            </w:r>
            <w:r w:rsidRPr="005A39CC">
              <w:rPr>
                <w:rFonts w:ascii="Times New Roman" w:eastAsia="宋体" w:hAnsi="Times New Roman"/>
                <w:b/>
                <w:bCs/>
                <w:i/>
                <w:iCs/>
              </w:rPr>
              <w:t>2</w:t>
            </w:r>
          </w:p>
        </w:tc>
        <w:tc>
          <w:tcPr>
            <w:tcW w:w="1120" w:type="dxa"/>
            <w:gridSpan w:val="2"/>
            <w:tcBorders>
              <w:top w:val="single" w:sz="4" w:space="0" w:color="auto"/>
              <w:left w:val="nil"/>
              <w:bottom w:val="single" w:sz="4" w:space="0" w:color="auto"/>
              <w:right w:val="nil"/>
            </w:tcBorders>
            <w:vAlign w:val="center"/>
          </w:tcPr>
          <w:p w:rsidR="00E327B8" w:rsidRPr="005A39CC" w:rsidRDefault="00000000">
            <w:pPr>
              <w:pStyle w:val="a9"/>
              <w:snapToGrid w:val="0"/>
              <w:rPr>
                <w:rFonts w:ascii="Times New Roman" w:eastAsia="宋体" w:hAnsi="Times New Roman"/>
                <w:b/>
                <w:bCs/>
                <w:i/>
                <w:iCs/>
              </w:rPr>
            </w:pPr>
            <w:r w:rsidRPr="005A39CC">
              <w:rPr>
                <w:rFonts w:ascii="Times New Roman" w:eastAsia="宋体" w:hAnsi="Times New Roman" w:hint="eastAsia"/>
                <w:b/>
                <w:bCs/>
                <w:i/>
                <w:iCs/>
              </w:rPr>
              <w:t xml:space="preserve">Model </w:t>
            </w:r>
            <w:r w:rsidRPr="005A39CC">
              <w:rPr>
                <w:rFonts w:ascii="Times New Roman" w:eastAsia="宋体" w:hAnsi="Times New Roman"/>
                <w:b/>
                <w:bCs/>
                <w:i/>
                <w:iCs/>
              </w:rPr>
              <w:t>3</w:t>
            </w:r>
          </w:p>
        </w:tc>
      </w:tr>
      <w:tr w:rsidR="00E327B8">
        <w:trPr>
          <w:tblHeader/>
          <w:jc w:val="center"/>
        </w:trPr>
        <w:tc>
          <w:tcPr>
            <w:tcW w:w="1663" w:type="dxa"/>
            <w:vMerge/>
            <w:tcBorders>
              <w:left w:val="nil"/>
              <w:bottom w:val="single" w:sz="4" w:space="0" w:color="auto"/>
              <w:right w:val="nil"/>
            </w:tcBorders>
            <w:vAlign w:val="center"/>
          </w:tcPr>
          <w:p w:rsidR="00E327B8" w:rsidRPr="005A39CC" w:rsidRDefault="00E327B8">
            <w:pPr>
              <w:pStyle w:val="a9"/>
              <w:snapToGrid w:val="0"/>
              <w:rPr>
                <w:rFonts w:ascii="Times New Roman" w:eastAsia="宋体" w:hAnsi="Times New Roman"/>
                <w:b/>
                <w:bCs/>
                <w:i/>
                <w:iCs/>
              </w:rPr>
            </w:pPr>
          </w:p>
        </w:tc>
        <w:tc>
          <w:tcPr>
            <w:tcW w:w="1530" w:type="dxa"/>
            <w:vMerge/>
            <w:tcBorders>
              <w:left w:val="nil"/>
              <w:bottom w:val="single" w:sz="4" w:space="0" w:color="auto"/>
              <w:right w:val="nil"/>
            </w:tcBorders>
            <w:vAlign w:val="center"/>
          </w:tcPr>
          <w:p w:rsidR="00E327B8" w:rsidRPr="005A39CC" w:rsidRDefault="00E327B8">
            <w:pPr>
              <w:pStyle w:val="a9"/>
              <w:snapToGrid w:val="0"/>
              <w:rPr>
                <w:rFonts w:ascii="Times New Roman" w:eastAsia="宋体" w:hAnsi="Times New Roman"/>
                <w:b/>
                <w:bCs/>
                <w:i/>
                <w:iCs/>
              </w:rPr>
            </w:pPr>
          </w:p>
        </w:tc>
        <w:tc>
          <w:tcPr>
            <w:tcW w:w="2522" w:type="dxa"/>
            <w:tcBorders>
              <w:top w:val="single" w:sz="4" w:space="0" w:color="auto"/>
              <w:left w:val="nil"/>
              <w:bottom w:val="single" w:sz="4" w:space="0" w:color="auto"/>
              <w:right w:val="nil"/>
            </w:tcBorders>
            <w:vAlign w:val="center"/>
          </w:tcPr>
          <w:p w:rsidR="00E327B8" w:rsidRPr="005A39CC" w:rsidRDefault="00000000">
            <w:pPr>
              <w:pStyle w:val="a9"/>
              <w:snapToGrid w:val="0"/>
              <w:rPr>
                <w:rFonts w:ascii="Times New Roman" w:eastAsia="宋体" w:hAnsi="Times New Roman"/>
                <w:b/>
                <w:bCs/>
                <w:i/>
                <w:iCs/>
              </w:rPr>
            </w:pPr>
            <w:r w:rsidRPr="005A39CC">
              <w:rPr>
                <w:rFonts w:ascii="Times New Roman" w:eastAsia="宋体" w:hAnsi="Times New Roman"/>
                <w:b/>
                <w:bCs/>
                <w:i/>
                <w:iCs/>
              </w:rPr>
              <w:t>HR(95%CI)</w:t>
            </w:r>
          </w:p>
        </w:tc>
        <w:tc>
          <w:tcPr>
            <w:tcW w:w="1117" w:type="dxa"/>
            <w:tcBorders>
              <w:top w:val="single" w:sz="4" w:space="0" w:color="auto"/>
              <w:left w:val="nil"/>
              <w:bottom w:val="single" w:sz="4" w:space="0" w:color="auto"/>
              <w:right w:val="nil"/>
            </w:tcBorders>
            <w:vAlign w:val="center"/>
          </w:tcPr>
          <w:p w:rsidR="00E327B8" w:rsidRPr="005A39CC" w:rsidRDefault="005A39CC">
            <w:pPr>
              <w:pStyle w:val="a9"/>
              <w:snapToGrid w:val="0"/>
              <w:rPr>
                <w:rFonts w:ascii="Times New Roman" w:eastAsia="宋体" w:hAnsi="Times New Roman"/>
                <w:b/>
                <w:bCs/>
                <w:i/>
                <w:iCs/>
              </w:rPr>
            </w:pPr>
            <w:r w:rsidRPr="005A39CC">
              <w:rPr>
                <w:rFonts w:ascii="Times New Roman" w:eastAsia="宋体" w:hAnsi="Times New Roman"/>
                <w:b/>
                <w:bCs/>
                <w:i/>
                <w:iCs/>
              </w:rPr>
              <w:t>P</w:t>
            </w:r>
            <w:r w:rsidRPr="005A39CC">
              <w:rPr>
                <w:rFonts w:ascii="Times New Roman" w:eastAsia="宋体" w:hAnsi="Times New Roman" w:hint="eastAsia"/>
                <w:b/>
                <w:bCs/>
                <w:i/>
                <w:iCs/>
              </w:rPr>
              <w:t xml:space="preserve"> value</w:t>
            </w:r>
          </w:p>
        </w:tc>
        <w:tc>
          <w:tcPr>
            <w:tcW w:w="2571" w:type="dxa"/>
            <w:tcBorders>
              <w:top w:val="single" w:sz="4" w:space="0" w:color="auto"/>
              <w:left w:val="nil"/>
              <w:bottom w:val="single" w:sz="4" w:space="0" w:color="auto"/>
              <w:right w:val="nil"/>
            </w:tcBorders>
            <w:vAlign w:val="center"/>
          </w:tcPr>
          <w:p w:rsidR="00E327B8" w:rsidRPr="005A39CC" w:rsidRDefault="00000000">
            <w:pPr>
              <w:pStyle w:val="a9"/>
              <w:snapToGrid w:val="0"/>
              <w:rPr>
                <w:rFonts w:ascii="Times New Roman" w:eastAsia="宋体" w:hAnsi="Times New Roman"/>
                <w:b/>
                <w:bCs/>
                <w:i/>
                <w:iCs/>
              </w:rPr>
            </w:pPr>
            <w:r w:rsidRPr="005A39CC">
              <w:rPr>
                <w:rFonts w:ascii="Times New Roman" w:eastAsia="宋体" w:hAnsi="Times New Roman"/>
                <w:b/>
                <w:bCs/>
                <w:i/>
                <w:iCs/>
              </w:rPr>
              <w:t>HR(95%CI)</w:t>
            </w:r>
          </w:p>
        </w:tc>
        <w:tc>
          <w:tcPr>
            <w:tcW w:w="1117" w:type="dxa"/>
            <w:tcBorders>
              <w:top w:val="single" w:sz="4" w:space="0" w:color="auto"/>
              <w:left w:val="nil"/>
              <w:bottom w:val="single" w:sz="4" w:space="0" w:color="auto"/>
              <w:right w:val="nil"/>
            </w:tcBorders>
            <w:vAlign w:val="center"/>
          </w:tcPr>
          <w:p w:rsidR="00E327B8" w:rsidRPr="005A39CC" w:rsidRDefault="005A39CC">
            <w:pPr>
              <w:pStyle w:val="a9"/>
              <w:snapToGrid w:val="0"/>
              <w:rPr>
                <w:rFonts w:ascii="Times New Roman" w:eastAsia="宋体" w:hAnsi="Times New Roman"/>
                <w:b/>
                <w:bCs/>
                <w:i/>
                <w:iCs/>
              </w:rPr>
            </w:pPr>
            <w:r w:rsidRPr="005A39CC">
              <w:rPr>
                <w:rFonts w:ascii="Times New Roman" w:eastAsia="宋体" w:hAnsi="Times New Roman"/>
                <w:b/>
                <w:bCs/>
                <w:i/>
                <w:iCs/>
              </w:rPr>
              <w:t>P</w:t>
            </w:r>
            <w:r w:rsidRPr="005A39CC">
              <w:rPr>
                <w:rFonts w:ascii="Times New Roman" w:eastAsia="宋体" w:hAnsi="Times New Roman" w:hint="eastAsia"/>
                <w:b/>
                <w:bCs/>
                <w:i/>
                <w:iCs/>
              </w:rPr>
              <w:t xml:space="preserve"> value</w:t>
            </w:r>
          </w:p>
        </w:tc>
        <w:tc>
          <w:tcPr>
            <w:tcW w:w="2523" w:type="dxa"/>
            <w:tcBorders>
              <w:top w:val="single" w:sz="4" w:space="0" w:color="auto"/>
              <w:left w:val="nil"/>
              <w:bottom w:val="single" w:sz="4" w:space="0" w:color="auto"/>
              <w:right w:val="nil"/>
            </w:tcBorders>
            <w:vAlign w:val="center"/>
          </w:tcPr>
          <w:p w:rsidR="00E327B8" w:rsidRPr="005A39CC" w:rsidRDefault="00000000">
            <w:pPr>
              <w:pStyle w:val="a9"/>
              <w:snapToGrid w:val="0"/>
              <w:rPr>
                <w:rFonts w:ascii="Times New Roman" w:eastAsia="宋体" w:hAnsi="Times New Roman"/>
                <w:b/>
                <w:bCs/>
                <w:i/>
                <w:iCs/>
              </w:rPr>
            </w:pPr>
            <w:r w:rsidRPr="005A39CC">
              <w:rPr>
                <w:rFonts w:ascii="Times New Roman" w:eastAsia="宋体" w:hAnsi="Times New Roman"/>
                <w:b/>
                <w:bCs/>
                <w:i/>
                <w:iCs/>
              </w:rPr>
              <w:t>HR(95%CI)</w:t>
            </w:r>
          </w:p>
        </w:tc>
        <w:tc>
          <w:tcPr>
            <w:tcW w:w="1120" w:type="dxa"/>
            <w:tcBorders>
              <w:top w:val="single" w:sz="4" w:space="0" w:color="auto"/>
              <w:left w:val="nil"/>
              <w:bottom w:val="single" w:sz="4" w:space="0" w:color="auto"/>
              <w:right w:val="nil"/>
            </w:tcBorders>
            <w:vAlign w:val="center"/>
          </w:tcPr>
          <w:p w:rsidR="00E327B8" w:rsidRPr="005A39CC" w:rsidRDefault="005A39CC">
            <w:pPr>
              <w:pStyle w:val="a9"/>
              <w:snapToGrid w:val="0"/>
              <w:rPr>
                <w:rFonts w:ascii="Times New Roman" w:eastAsia="宋体" w:hAnsi="Times New Roman"/>
                <w:b/>
                <w:bCs/>
                <w:i/>
                <w:iCs/>
              </w:rPr>
            </w:pPr>
            <w:r w:rsidRPr="005A39CC">
              <w:rPr>
                <w:rFonts w:ascii="Times New Roman" w:eastAsia="宋体" w:hAnsi="Times New Roman"/>
                <w:b/>
                <w:bCs/>
                <w:i/>
                <w:iCs/>
              </w:rPr>
              <w:t>P</w:t>
            </w:r>
            <w:r w:rsidRPr="005A39CC">
              <w:rPr>
                <w:rFonts w:ascii="Times New Roman" w:eastAsia="宋体" w:hAnsi="Times New Roman" w:hint="eastAsia"/>
                <w:b/>
                <w:bCs/>
                <w:i/>
                <w:iCs/>
              </w:rPr>
              <w:t xml:space="preserve"> value</w:t>
            </w:r>
          </w:p>
        </w:tc>
      </w:tr>
      <w:tr w:rsidR="00E327B8">
        <w:trPr>
          <w:jc w:val="center"/>
        </w:trPr>
        <w:tc>
          <w:tcPr>
            <w:tcW w:w="1663" w:type="dxa"/>
            <w:tcBorders>
              <w:top w:val="single" w:sz="4" w:space="0" w:color="auto"/>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TyG-WWI</w:t>
            </w:r>
          </w:p>
        </w:tc>
        <w:tc>
          <w:tcPr>
            <w:tcW w:w="1530" w:type="dxa"/>
            <w:tcBorders>
              <w:top w:val="single" w:sz="4" w:space="0" w:color="auto"/>
              <w:left w:val="nil"/>
              <w:bottom w:val="nil"/>
              <w:right w:val="nil"/>
            </w:tcBorders>
            <w:vAlign w:val="center"/>
          </w:tcPr>
          <w:p w:rsidR="00E327B8" w:rsidRDefault="00E327B8">
            <w:pPr>
              <w:pStyle w:val="a9"/>
              <w:snapToGrid w:val="0"/>
              <w:rPr>
                <w:rFonts w:ascii="Times New Roman" w:eastAsia="宋体" w:hAnsi="Times New Roman"/>
              </w:rPr>
            </w:pPr>
          </w:p>
        </w:tc>
        <w:tc>
          <w:tcPr>
            <w:tcW w:w="2522" w:type="dxa"/>
            <w:tcBorders>
              <w:top w:val="single" w:sz="4" w:space="0" w:color="auto"/>
              <w:left w:val="nil"/>
              <w:bottom w:val="nil"/>
              <w:right w:val="nil"/>
            </w:tcBorders>
            <w:vAlign w:val="center"/>
          </w:tcPr>
          <w:p w:rsidR="00E327B8" w:rsidRDefault="00E327B8">
            <w:pPr>
              <w:pStyle w:val="a9"/>
              <w:snapToGrid w:val="0"/>
              <w:rPr>
                <w:rFonts w:ascii="Times New Roman" w:eastAsia="宋体" w:hAnsi="Times New Roman"/>
              </w:rPr>
            </w:pPr>
          </w:p>
        </w:tc>
        <w:tc>
          <w:tcPr>
            <w:tcW w:w="1117" w:type="dxa"/>
            <w:tcBorders>
              <w:top w:val="single" w:sz="4" w:space="0" w:color="auto"/>
              <w:left w:val="nil"/>
              <w:bottom w:val="nil"/>
              <w:right w:val="nil"/>
            </w:tcBorders>
            <w:vAlign w:val="center"/>
          </w:tcPr>
          <w:p w:rsidR="00E327B8" w:rsidRDefault="00E327B8">
            <w:pPr>
              <w:pStyle w:val="a9"/>
              <w:snapToGrid w:val="0"/>
              <w:rPr>
                <w:rFonts w:ascii="Times New Roman" w:eastAsia="宋体" w:hAnsi="Times New Roman"/>
              </w:rPr>
            </w:pPr>
          </w:p>
        </w:tc>
        <w:tc>
          <w:tcPr>
            <w:tcW w:w="2571" w:type="dxa"/>
            <w:tcBorders>
              <w:top w:val="single" w:sz="4" w:space="0" w:color="auto"/>
              <w:left w:val="nil"/>
              <w:bottom w:val="nil"/>
              <w:right w:val="nil"/>
            </w:tcBorders>
            <w:vAlign w:val="center"/>
          </w:tcPr>
          <w:p w:rsidR="00E327B8" w:rsidRDefault="00E327B8">
            <w:pPr>
              <w:pStyle w:val="a9"/>
              <w:snapToGrid w:val="0"/>
              <w:rPr>
                <w:rFonts w:ascii="Times New Roman" w:eastAsia="宋体" w:hAnsi="Times New Roman"/>
              </w:rPr>
            </w:pPr>
          </w:p>
        </w:tc>
        <w:tc>
          <w:tcPr>
            <w:tcW w:w="1117" w:type="dxa"/>
            <w:tcBorders>
              <w:top w:val="single" w:sz="4" w:space="0" w:color="auto"/>
              <w:left w:val="nil"/>
              <w:bottom w:val="nil"/>
              <w:right w:val="nil"/>
            </w:tcBorders>
            <w:vAlign w:val="center"/>
          </w:tcPr>
          <w:p w:rsidR="00E327B8" w:rsidRDefault="00E327B8">
            <w:pPr>
              <w:pStyle w:val="a9"/>
              <w:snapToGrid w:val="0"/>
              <w:rPr>
                <w:rFonts w:ascii="Times New Roman" w:eastAsia="宋体" w:hAnsi="Times New Roman"/>
              </w:rPr>
            </w:pPr>
          </w:p>
        </w:tc>
        <w:tc>
          <w:tcPr>
            <w:tcW w:w="2523" w:type="dxa"/>
            <w:tcBorders>
              <w:top w:val="single" w:sz="4" w:space="0" w:color="auto"/>
              <w:left w:val="nil"/>
              <w:bottom w:val="nil"/>
              <w:right w:val="nil"/>
            </w:tcBorders>
            <w:vAlign w:val="center"/>
          </w:tcPr>
          <w:p w:rsidR="00E327B8" w:rsidRDefault="00E327B8">
            <w:pPr>
              <w:pStyle w:val="a9"/>
              <w:snapToGrid w:val="0"/>
              <w:rPr>
                <w:rFonts w:ascii="Times New Roman" w:eastAsia="宋体" w:hAnsi="Times New Roman"/>
              </w:rPr>
            </w:pPr>
          </w:p>
        </w:tc>
        <w:tc>
          <w:tcPr>
            <w:tcW w:w="1120" w:type="dxa"/>
            <w:tcBorders>
              <w:top w:val="single" w:sz="4" w:space="0" w:color="auto"/>
              <w:left w:val="nil"/>
              <w:bottom w:val="nil"/>
              <w:right w:val="nil"/>
            </w:tcBorders>
            <w:vAlign w:val="center"/>
          </w:tcPr>
          <w:p w:rsidR="00E327B8" w:rsidRDefault="00E327B8">
            <w:pPr>
              <w:pStyle w:val="a9"/>
              <w:snapToGrid w:val="0"/>
              <w:rPr>
                <w:rFonts w:ascii="Times New Roman" w:eastAsia="宋体" w:hAnsi="Times New Roman"/>
              </w:rPr>
            </w:pP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&lt;223.58</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223.58</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1.178(1.024,1.355)</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0.022</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1.035(0.895,1.198)</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0.641</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1.069(0.927,1.233)</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0.361</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306.53</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1.277(1.114,1.465)</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1.173(1.019,1.349)</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0.026</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1.151(1.001,1.324)</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0.048</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448</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2.452(2.028,2.964)</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1.858(1.532,2.253)</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1.698(1.399,2.059)</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r>
      <w:tr w:rsidR="00E327B8">
        <w:trPr>
          <w:jc w:val="center"/>
        </w:trPr>
        <w:tc>
          <w:tcPr>
            <w:tcW w:w="166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TyG-WHtR</w:t>
            </w:r>
          </w:p>
        </w:tc>
        <w:tc>
          <w:tcPr>
            <w:tcW w:w="1530"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22"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17"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71"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17"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2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20"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&lt;7.68</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7.68</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1.358(1.104,1.671)</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0.004</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1.295(1.050,1.598)</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0.016</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1.286(1.042,1.586)</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0.019</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17.55</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1.789(1.464,2.187)</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1.548(1.258,1.904)</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1.533(1.246,1.886)</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21.76</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2.272(1.813,2.848)</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1.633(1.289,2.069)</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1.598(1.260,2.026)</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r>
      <w:tr w:rsidR="00E327B8">
        <w:trPr>
          <w:jc w:val="center"/>
        </w:trPr>
        <w:tc>
          <w:tcPr>
            <w:tcW w:w="166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TyG-BMI</w:t>
            </w:r>
          </w:p>
        </w:tc>
        <w:tc>
          <w:tcPr>
            <w:tcW w:w="1530"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22"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17"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71"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17"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2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20"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&lt;154.36</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154.36</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1.170(0.958,1.429)</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0.125</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1.150(0.944,1.400)</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0.166</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1.115(0.913,1.361)</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0.287</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276.57</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1.265(1.040,1.538)</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0.019</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1.263(1.074,1.485)</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0.005</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1.222(1.040,1.436)</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0.015</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344.82</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1.356(1.157,1.589)</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1.278(1.087,1.503)</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0.003</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1.247(1.060,1.466)</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0.008</w:t>
            </w:r>
          </w:p>
        </w:tc>
      </w:tr>
      <w:tr w:rsidR="00E327B8">
        <w:trPr>
          <w:jc w:val="center"/>
        </w:trPr>
        <w:tc>
          <w:tcPr>
            <w:tcW w:w="166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TyG-WC</w:t>
            </w:r>
          </w:p>
        </w:tc>
        <w:tc>
          <w:tcPr>
            <w:tcW w:w="1530"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22"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17"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71"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17"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2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20"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&lt;1930.41</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1930.41</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1.098(0.929,1.297)</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0.273</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1.082(0.915,1.279)</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0.356</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1.074(0.909,1.269)</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0.403</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2915.03</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1.193(1.010,1.409)</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0.038</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1.146(0.970,1.353)</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0.110</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1.136(0.962,1.343)</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0.133</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3549.27</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1.513(1.244,1.840)</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1.390(1.141,1.691)</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1.257(1.031,1.531)</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0.023</w:t>
            </w:r>
          </w:p>
        </w:tc>
      </w:tr>
      <w:tr w:rsidR="00E327B8">
        <w:trPr>
          <w:jc w:val="center"/>
        </w:trPr>
        <w:tc>
          <w:tcPr>
            <w:tcW w:w="166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TyG-CVAI</w:t>
            </w:r>
          </w:p>
        </w:tc>
        <w:tc>
          <w:tcPr>
            <w:tcW w:w="1530"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22"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17"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71"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17"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2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20"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&lt;263.09</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263.09</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1.225(1.007,1.492)</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0.043</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1.158(0.950,1.411)</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0.147</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1.160(0.951,1.414)</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0.142</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1987.75</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1.362(1.119,1.657)</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0.002</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1.229(1.010,1.497)</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0.040</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1.240(1.018,1.511)</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0.032</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3400.16</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3.754(3.046,4.628)</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2.168(1.747,2.690)</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2.142(1.725,2.659)</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r>
      <w:tr w:rsidR="00E327B8">
        <w:trPr>
          <w:jc w:val="center"/>
        </w:trPr>
        <w:tc>
          <w:tcPr>
            <w:tcW w:w="166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hint="eastAsia"/>
              </w:rPr>
              <w:t>WSI</w:t>
            </w:r>
          </w:p>
        </w:tc>
        <w:tc>
          <w:tcPr>
            <w:tcW w:w="1530"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22"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17"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71"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17"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252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120"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&lt;811.13</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ref</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811.13</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1.018(0.924,1.122)</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0.721</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1.127(0.990,1.2840</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0.072</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1.233(1.082,1.405)</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0.002</w:t>
            </w:r>
          </w:p>
        </w:tc>
      </w:tr>
      <w:tr w:rsidR="00E327B8">
        <w:trPr>
          <w:jc w:val="center"/>
        </w:trPr>
        <w:tc>
          <w:tcPr>
            <w:tcW w:w="1663" w:type="dxa"/>
            <w:tcBorders>
              <w:top w:val="nil"/>
              <w:left w:val="nil"/>
              <w:bottom w:val="nil"/>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2324.87</w:t>
            </w:r>
            <w:r>
              <w:rPr>
                <w:rFonts w:ascii="Times New Roman" w:eastAsia="宋体" w:hAnsi="Times New Roman" w:hint="eastAsia"/>
              </w:rPr>
              <w:t>～</w:t>
            </w:r>
          </w:p>
        </w:tc>
        <w:tc>
          <w:tcPr>
            <w:tcW w:w="2522"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1.058(0.963,1.163)</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0.238</w:t>
            </w:r>
          </w:p>
        </w:tc>
        <w:tc>
          <w:tcPr>
            <w:tcW w:w="2571"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1.222(1.073,1.392)</w:t>
            </w:r>
          </w:p>
        </w:tc>
        <w:tc>
          <w:tcPr>
            <w:tcW w:w="1117"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0.002</w:t>
            </w:r>
          </w:p>
        </w:tc>
        <w:tc>
          <w:tcPr>
            <w:tcW w:w="2523"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1.257(1.063,1.485)</w:t>
            </w:r>
          </w:p>
        </w:tc>
        <w:tc>
          <w:tcPr>
            <w:tcW w:w="1120" w:type="dxa"/>
            <w:tcBorders>
              <w:top w:val="nil"/>
              <w:left w:val="nil"/>
              <w:bottom w:val="nil"/>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0.007</w:t>
            </w:r>
          </w:p>
        </w:tc>
      </w:tr>
      <w:tr w:rsidR="00E327B8">
        <w:trPr>
          <w:jc w:val="center"/>
        </w:trPr>
        <w:tc>
          <w:tcPr>
            <w:tcW w:w="1663" w:type="dxa"/>
            <w:tcBorders>
              <w:top w:val="nil"/>
              <w:left w:val="nil"/>
              <w:bottom w:val="single" w:sz="4" w:space="0" w:color="auto"/>
              <w:right w:val="nil"/>
            </w:tcBorders>
            <w:vAlign w:val="center"/>
          </w:tcPr>
          <w:p w:rsidR="00E327B8" w:rsidRDefault="00E327B8">
            <w:pPr>
              <w:pStyle w:val="a9"/>
              <w:snapToGrid w:val="0"/>
              <w:rPr>
                <w:rFonts w:ascii="Times New Roman" w:eastAsia="宋体" w:hAnsi="Times New Roman"/>
              </w:rPr>
            </w:pPr>
          </w:p>
        </w:tc>
        <w:tc>
          <w:tcPr>
            <w:tcW w:w="1530" w:type="dxa"/>
            <w:tcBorders>
              <w:top w:val="nil"/>
              <w:left w:val="nil"/>
              <w:bottom w:val="single" w:sz="4" w:space="0" w:color="auto"/>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3812.33</w:t>
            </w:r>
            <w:r>
              <w:rPr>
                <w:rFonts w:ascii="Times New Roman" w:eastAsia="宋体" w:hAnsi="Times New Roman" w:hint="eastAsia"/>
              </w:rPr>
              <w:t>～</w:t>
            </w:r>
          </w:p>
        </w:tc>
        <w:tc>
          <w:tcPr>
            <w:tcW w:w="2522" w:type="dxa"/>
            <w:tcBorders>
              <w:top w:val="nil"/>
              <w:left w:val="nil"/>
              <w:bottom w:val="single" w:sz="4" w:space="0" w:color="auto"/>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1.184(0.993,1.413)</w:t>
            </w:r>
          </w:p>
        </w:tc>
        <w:tc>
          <w:tcPr>
            <w:tcW w:w="1117" w:type="dxa"/>
            <w:tcBorders>
              <w:top w:val="nil"/>
              <w:left w:val="nil"/>
              <w:bottom w:val="single" w:sz="4" w:space="0" w:color="auto"/>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0.060</w:t>
            </w:r>
          </w:p>
        </w:tc>
        <w:tc>
          <w:tcPr>
            <w:tcW w:w="2571" w:type="dxa"/>
            <w:tcBorders>
              <w:top w:val="nil"/>
              <w:left w:val="nil"/>
              <w:bottom w:val="single" w:sz="4" w:space="0" w:color="auto"/>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1.547(1.309,1.828)</w:t>
            </w:r>
          </w:p>
        </w:tc>
        <w:tc>
          <w:tcPr>
            <w:tcW w:w="1117" w:type="dxa"/>
            <w:tcBorders>
              <w:top w:val="nil"/>
              <w:left w:val="nil"/>
              <w:bottom w:val="single" w:sz="4" w:space="0" w:color="auto"/>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c>
          <w:tcPr>
            <w:tcW w:w="2523" w:type="dxa"/>
            <w:tcBorders>
              <w:top w:val="nil"/>
              <w:left w:val="nil"/>
              <w:bottom w:val="single" w:sz="4" w:space="0" w:color="auto"/>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1.536(1.300,1.816)</w:t>
            </w:r>
          </w:p>
        </w:tc>
        <w:tc>
          <w:tcPr>
            <w:tcW w:w="1120" w:type="dxa"/>
            <w:tcBorders>
              <w:top w:val="nil"/>
              <w:left w:val="nil"/>
              <w:bottom w:val="single" w:sz="4" w:space="0" w:color="auto"/>
              <w:right w:val="nil"/>
            </w:tcBorders>
            <w:vAlign w:val="center"/>
          </w:tcPr>
          <w:p w:rsidR="00E327B8" w:rsidRDefault="00000000">
            <w:pPr>
              <w:pStyle w:val="a9"/>
              <w:snapToGrid w:val="0"/>
              <w:rPr>
                <w:rFonts w:ascii="Times New Roman" w:eastAsia="宋体" w:hAnsi="Times New Roman"/>
              </w:rPr>
            </w:pPr>
            <w:r>
              <w:rPr>
                <w:rFonts w:ascii="Times New Roman" w:eastAsia="宋体" w:hAnsi="Times New Roman"/>
              </w:rPr>
              <w:t>&lt;0.001</w:t>
            </w:r>
          </w:p>
        </w:tc>
      </w:tr>
    </w:tbl>
    <w:p w:rsidR="00E327B8" w:rsidRDefault="00000000">
      <w:pPr>
        <w:rPr>
          <w:rFonts w:ascii="Times New Roman" w:eastAsia="黑体" w:hAnsi="Times New Roman" w:cstheme="minorEastAsia"/>
          <w:szCs w:val="21"/>
        </w:rPr>
      </w:pPr>
      <w:r>
        <w:rPr>
          <w:rFonts w:ascii="Times New Roman" w:eastAsia="宋体" w:hAnsi="Times New Roman" w:cs="Times New Roman"/>
          <w:szCs w:val="21"/>
          <w:lang w:bidi="ar"/>
        </w:rPr>
        <w:t>Note.(1) Model 1 was adjusted for age, marital status, household monthly income, and education level.(2) Model 2 was further adjusted for smoking status, alcohol consumption, family history of hypertension, family history of hyperlipidemia, DASH diet score, and AIS.(3) Model 3 was additionally adjusted for occupational exposures (high temperature, noise, dust, and CO)</w:t>
      </w:r>
    </w:p>
    <w:p w:rsidR="00E327B8" w:rsidRDefault="00000000">
      <w:pPr>
        <w:rPr>
          <w:rFonts w:ascii="Times New Roman" w:eastAsia="宋体" w:hAnsi="Times New Roman" w:cs="Times New Roman"/>
          <w:sz w:val="24"/>
          <w:szCs w:val="32"/>
          <w:lang w:bidi="ar"/>
        </w:rPr>
        <w:sectPr w:rsidR="00E327B8">
          <w:pgSz w:w="16838" w:h="11906" w:orient="landscape"/>
          <w:pgMar w:top="1800" w:right="1440" w:bottom="1800" w:left="1440" w:header="851" w:footer="992" w:gutter="0"/>
          <w:cols w:space="425"/>
          <w:docGrid w:type="lines" w:linePitch="312"/>
        </w:sectPr>
      </w:pPr>
      <w:r>
        <w:rPr>
          <w:rFonts w:ascii="Times New Roman" w:eastAsia="宋体" w:hAnsi="Times New Roman" w:cs="Times New Roman"/>
          <w:sz w:val="24"/>
          <w:szCs w:val="32"/>
          <w:lang w:bidi="ar"/>
        </w:rPr>
        <w:br w:type="page"/>
      </w:r>
    </w:p>
    <w:p w:rsidR="00E327B8" w:rsidRDefault="00000000">
      <w:pPr>
        <w:pStyle w:val="aa"/>
        <w:spacing w:beforeLines="0" w:before="0" w:line="480" w:lineRule="auto"/>
        <w:jc w:val="left"/>
        <w:rPr>
          <w:rFonts w:ascii="Times New Roman" w:eastAsia="宋体" w:hAnsi="Times New Roman" w:cs="Times New Roman" w:hint="default"/>
          <w:sz w:val="24"/>
          <w:szCs w:val="24"/>
          <w:lang w:bidi="ar"/>
        </w:rPr>
      </w:pPr>
      <w:r>
        <w:rPr>
          <w:rFonts w:ascii="Times New Roman" w:hAnsi="Times New Roman"/>
          <w:b/>
          <w:bCs/>
          <w:sz w:val="24"/>
          <w:szCs w:val="24"/>
        </w:rPr>
        <w:t>Supplementary Table 14</w:t>
      </w:r>
      <w:r>
        <w:rPr>
          <w:rFonts w:ascii="Times New Roman" w:hAnsi="Times New Roman"/>
          <w:sz w:val="24"/>
          <w:szCs w:val="24"/>
        </w:rPr>
        <w:t xml:space="preserve"> E-values for the association between quartiles of TyG-metabolic obesity indices, </w:t>
      </w:r>
      <w:r>
        <w:rPr>
          <w:rFonts w:ascii="Times New Roman" w:eastAsiaTheme="minorEastAsia" w:hAnsi="Times New Roman"/>
          <w:sz w:val="24"/>
          <w:szCs w:val="24"/>
        </w:rPr>
        <w:t>weighted shift index</w:t>
      </w:r>
      <w:r>
        <w:rPr>
          <w:rFonts w:ascii="Times New Roman" w:hAnsi="Times New Roman"/>
          <w:sz w:val="24"/>
          <w:szCs w:val="24"/>
        </w:rPr>
        <w:t xml:space="preserve"> (WSI), and incident hypertension among male steelworkers</w:t>
      </w:r>
    </w:p>
    <w:tbl>
      <w:tblPr>
        <w:tblStyle w:val="a5"/>
        <w:tblW w:w="7368" w:type="dxa"/>
        <w:jc w:val="center"/>
        <w:tblInd w:w="0"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2686"/>
        <w:gridCol w:w="2430"/>
        <w:gridCol w:w="2252"/>
      </w:tblGrid>
      <w:tr w:rsidR="00E327B8">
        <w:trPr>
          <w:tblHeader/>
          <w:jc w:val="center"/>
        </w:trPr>
        <w:tc>
          <w:tcPr>
            <w:tcW w:w="2686" w:type="dxa"/>
            <w:tcBorders>
              <w:bottom w:val="single" w:sz="8" w:space="0" w:color="auto"/>
            </w:tcBorders>
            <w:vAlign w:val="center"/>
          </w:tcPr>
          <w:p w:rsidR="00E327B8" w:rsidRDefault="00000000">
            <w:pPr>
              <w:pStyle w:val="a3"/>
              <w:widowControl/>
              <w:snapToGrid w:val="0"/>
              <w:jc w:val="center"/>
              <w:rPr>
                <w:rFonts w:ascii="Times New Roman" w:eastAsia="黑体" w:hAnsi="Times New Roman"/>
                <w:b/>
                <w:bCs/>
                <w:szCs w:val="21"/>
              </w:rPr>
            </w:pPr>
            <w:r>
              <w:rPr>
                <w:rFonts w:ascii="Times New Roman" w:eastAsia="黑体" w:hAnsi="Times New Roman"/>
                <w:b/>
                <w:bCs/>
                <w:szCs w:val="21"/>
              </w:rPr>
              <w:t>Variable</w:t>
            </w:r>
          </w:p>
        </w:tc>
        <w:tc>
          <w:tcPr>
            <w:tcW w:w="2430" w:type="dxa"/>
            <w:tcBorders>
              <w:bottom w:val="single" w:sz="8" w:space="0" w:color="auto"/>
            </w:tcBorders>
            <w:vAlign w:val="center"/>
          </w:tcPr>
          <w:p w:rsidR="00E327B8" w:rsidRDefault="00E327B8">
            <w:pPr>
              <w:keepNext/>
              <w:snapToGrid w:val="0"/>
              <w:jc w:val="center"/>
              <w:rPr>
                <w:rFonts w:ascii="Times New Roman" w:eastAsia="黑体" w:hAnsi="Times New Roman" w:cs="Times New Roman"/>
                <w:b/>
                <w:bCs/>
                <w:szCs w:val="21"/>
              </w:rPr>
            </w:pPr>
          </w:p>
        </w:tc>
        <w:tc>
          <w:tcPr>
            <w:tcW w:w="2252" w:type="dxa"/>
            <w:tcBorders>
              <w:bottom w:val="single" w:sz="8" w:space="0" w:color="auto"/>
            </w:tcBorders>
            <w:vAlign w:val="center"/>
          </w:tcPr>
          <w:p w:rsidR="00E327B8" w:rsidRDefault="00000000">
            <w:pPr>
              <w:keepNext/>
              <w:snapToGrid w:val="0"/>
              <w:jc w:val="center"/>
              <w:rPr>
                <w:rFonts w:ascii="Times New Roman" w:eastAsia="黑体" w:hAnsi="Times New Roman" w:cs="Times New Roman"/>
                <w:b/>
                <w:bCs/>
                <w:szCs w:val="21"/>
              </w:rPr>
            </w:pPr>
            <w:r>
              <w:rPr>
                <w:rFonts w:ascii="Times New Roman" w:eastAsia="黑体" w:hAnsi="Times New Roman" w:cs="Times New Roman" w:hint="eastAsia"/>
                <w:b/>
                <w:bCs/>
                <w:szCs w:val="21"/>
              </w:rPr>
              <w:t>E value</w:t>
            </w:r>
          </w:p>
        </w:tc>
      </w:tr>
      <w:tr w:rsidR="00E327B8">
        <w:trPr>
          <w:jc w:val="center"/>
        </w:trPr>
        <w:tc>
          <w:tcPr>
            <w:tcW w:w="2686" w:type="dxa"/>
            <w:tcBorders>
              <w:top w:val="single" w:sz="8" w:space="0" w:color="auto"/>
              <w:tl2br w:val="nil"/>
              <w:tr2bl w:val="nil"/>
            </w:tcBorders>
            <w:vAlign w:val="center"/>
          </w:tcPr>
          <w:p w:rsidR="00E327B8" w:rsidRDefault="00000000">
            <w:pPr>
              <w:pStyle w:val="a3"/>
              <w:widowControl/>
              <w:snapToGrid w:val="0"/>
              <w:jc w:val="center"/>
              <w:rPr>
                <w:rFonts w:ascii="Times New Roman" w:eastAsia="黑体" w:hAnsi="Times New Roman"/>
                <w:szCs w:val="21"/>
              </w:rPr>
            </w:pPr>
            <w:r>
              <w:rPr>
                <w:rFonts w:ascii="Times New Roman" w:eastAsia="黑体" w:hAnsi="Times New Roman"/>
                <w:szCs w:val="21"/>
              </w:rPr>
              <w:t>TyG-WWI</w:t>
            </w:r>
          </w:p>
        </w:tc>
        <w:tc>
          <w:tcPr>
            <w:tcW w:w="2430" w:type="dxa"/>
            <w:tcBorders>
              <w:top w:val="single" w:sz="8" w:space="0" w:color="auto"/>
              <w:tl2br w:val="nil"/>
              <w:tr2bl w:val="nil"/>
            </w:tcBorders>
            <w:vAlign w:val="center"/>
          </w:tcPr>
          <w:p w:rsidR="00E327B8" w:rsidRDefault="00E327B8">
            <w:pPr>
              <w:keepNext/>
              <w:snapToGrid w:val="0"/>
              <w:jc w:val="center"/>
              <w:rPr>
                <w:rFonts w:ascii="Times New Roman" w:eastAsia="黑体" w:hAnsi="Times New Roman" w:cs="Times New Roman"/>
                <w:szCs w:val="21"/>
              </w:rPr>
            </w:pPr>
          </w:p>
        </w:tc>
        <w:tc>
          <w:tcPr>
            <w:tcW w:w="2252" w:type="dxa"/>
            <w:tcBorders>
              <w:top w:val="single" w:sz="8" w:space="0" w:color="auto"/>
              <w:tl2br w:val="nil"/>
              <w:tr2bl w:val="nil"/>
            </w:tcBorders>
            <w:vAlign w:val="center"/>
          </w:tcPr>
          <w:p w:rsidR="00E327B8" w:rsidRDefault="00E327B8">
            <w:pPr>
              <w:keepNext/>
              <w:snapToGrid w:val="0"/>
              <w:jc w:val="center"/>
              <w:rPr>
                <w:rFonts w:ascii="Times New Roman" w:eastAsia="黑体" w:hAnsi="Times New Roman" w:cs="Times New Roman"/>
                <w:szCs w:val="21"/>
              </w:rPr>
            </w:pP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&lt;269.36</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ref</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269.36</w:t>
            </w:r>
            <w:r>
              <w:rPr>
                <w:rFonts w:ascii="Times New Roman" w:eastAsia="黑体" w:hAnsi="Times New Roman" w:cs="宋体" w:hint="eastAsia"/>
                <w:szCs w:val="21"/>
                <w:lang w:bidi="ar"/>
              </w:rPr>
              <w:t>～</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2.04</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306.52</w:t>
            </w:r>
            <w:r>
              <w:rPr>
                <w:rFonts w:ascii="Times New Roman" w:eastAsia="黑体" w:hAnsi="Times New Roman" w:cs="宋体" w:hint="eastAsia"/>
                <w:szCs w:val="21"/>
                <w:lang w:bidi="ar"/>
              </w:rPr>
              <w:t>～</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2.26</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黑体" w:hint="eastAsia"/>
                <w:szCs w:val="21"/>
                <w:lang w:bidi="ar"/>
              </w:rPr>
              <w:t>≥</w:t>
            </w:r>
            <w:r>
              <w:rPr>
                <w:rFonts w:ascii="Times New Roman" w:eastAsia="黑体" w:hAnsi="Times New Roman" w:cs="Times New Roman"/>
                <w:szCs w:val="21"/>
                <w:lang w:bidi="ar"/>
              </w:rPr>
              <w:t>354.16</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2.56</w:t>
            </w:r>
          </w:p>
        </w:tc>
      </w:tr>
      <w:tr w:rsidR="00E327B8">
        <w:trPr>
          <w:jc w:val="center"/>
        </w:trPr>
        <w:tc>
          <w:tcPr>
            <w:tcW w:w="2686" w:type="dxa"/>
            <w:tcBorders>
              <w:tl2br w:val="nil"/>
              <w:tr2bl w:val="nil"/>
            </w:tcBorders>
            <w:vAlign w:val="center"/>
          </w:tcPr>
          <w:p w:rsidR="00E327B8" w:rsidRDefault="00000000">
            <w:pPr>
              <w:pStyle w:val="a3"/>
              <w:widowControl/>
              <w:snapToGrid w:val="0"/>
              <w:jc w:val="center"/>
              <w:rPr>
                <w:rFonts w:ascii="Times New Roman" w:eastAsia="黑体" w:hAnsi="Times New Roman"/>
                <w:szCs w:val="21"/>
              </w:rPr>
            </w:pPr>
            <w:r>
              <w:rPr>
                <w:rFonts w:ascii="Times New Roman" w:eastAsia="黑体" w:hAnsi="Times New Roman"/>
                <w:szCs w:val="21"/>
              </w:rPr>
              <w:t>TyG-WHtR</w:t>
            </w:r>
          </w:p>
        </w:tc>
        <w:tc>
          <w:tcPr>
            <w:tcW w:w="2430" w:type="dxa"/>
            <w:tcBorders>
              <w:tl2br w:val="nil"/>
              <w:tr2bl w:val="nil"/>
            </w:tcBorders>
            <w:vAlign w:val="center"/>
          </w:tcPr>
          <w:p w:rsidR="00E327B8" w:rsidRDefault="00E327B8">
            <w:pPr>
              <w:keepNext/>
              <w:snapToGrid w:val="0"/>
              <w:jc w:val="center"/>
              <w:rPr>
                <w:rFonts w:ascii="Times New Roman" w:eastAsia="黑体" w:hAnsi="Times New Roman" w:cs="Times New Roman"/>
                <w:szCs w:val="21"/>
              </w:rPr>
            </w:pPr>
          </w:p>
        </w:tc>
        <w:tc>
          <w:tcPr>
            <w:tcW w:w="2252" w:type="dxa"/>
            <w:tcBorders>
              <w:tl2br w:val="nil"/>
              <w:tr2bl w:val="nil"/>
            </w:tcBorders>
            <w:vAlign w:val="center"/>
          </w:tcPr>
          <w:p w:rsidR="00E327B8" w:rsidRDefault="00E327B8">
            <w:pPr>
              <w:keepNext/>
              <w:snapToGrid w:val="0"/>
              <w:jc w:val="center"/>
              <w:rPr>
                <w:rFonts w:ascii="Times New Roman" w:eastAsia="黑体" w:hAnsi="Times New Roman" w:cs="Times New Roman"/>
                <w:szCs w:val="21"/>
              </w:rPr>
            </w:pP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&lt;12.48</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ref</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12.48</w:t>
            </w:r>
            <w:r>
              <w:rPr>
                <w:rFonts w:ascii="Times New Roman" w:eastAsia="黑体" w:hAnsi="Times New Roman" w:cs="宋体" w:hint="eastAsia"/>
                <w:szCs w:val="21"/>
                <w:lang w:bidi="ar"/>
              </w:rPr>
              <w:t>～</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1.83</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18.12</w:t>
            </w:r>
            <w:r>
              <w:rPr>
                <w:rFonts w:ascii="Times New Roman" w:eastAsia="黑体" w:hAnsi="Times New Roman" w:cs="宋体" w:hint="eastAsia"/>
                <w:szCs w:val="21"/>
                <w:lang w:bidi="ar"/>
              </w:rPr>
              <w:t>～</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1.89</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黑体" w:hint="eastAsia"/>
                <w:szCs w:val="21"/>
                <w:lang w:bidi="ar"/>
              </w:rPr>
              <w:t>≥</w:t>
            </w:r>
            <w:r>
              <w:rPr>
                <w:rFonts w:ascii="Times New Roman" w:eastAsia="黑体" w:hAnsi="Times New Roman" w:cs="Times New Roman"/>
                <w:szCs w:val="21"/>
                <w:lang w:bidi="ar"/>
              </w:rPr>
              <w:t>24.65</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黑体"/>
                <w:szCs w:val="21"/>
                <w:lang w:bidi="ar"/>
              </w:rPr>
            </w:pPr>
            <w:r>
              <w:rPr>
                <w:rFonts w:ascii="Times New Roman" w:eastAsia="黑体" w:hAnsi="Times New Roman" w:cs="黑体" w:hint="eastAsia"/>
                <w:szCs w:val="21"/>
                <w:lang w:bidi="ar"/>
              </w:rPr>
              <w:t>2.36</w:t>
            </w:r>
          </w:p>
        </w:tc>
      </w:tr>
      <w:tr w:rsidR="00E327B8">
        <w:trPr>
          <w:jc w:val="center"/>
        </w:trPr>
        <w:tc>
          <w:tcPr>
            <w:tcW w:w="2686" w:type="dxa"/>
            <w:tcBorders>
              <w:tl2br w:val="nil"/>
              <w:tr2bl w:val="nil"/>
            </w:tcBorders>
            <w:vAlign w:val="center"/>
          </w:tcPr>
          <w:p w:rsidR="00E327B8" w:rsidRDefault="00000000">
            <w:pPr>
              <w:pStyle w:val="a3"/>
              <w:widowControl/>
              <w:snapToGrid w:val="0"/>
              <w:jc w:val="center"/>
              <w:rPr>
                <w:rFonts w:ascii="Times New Roman" w:eastAsia="黑体" w:hAnsi="Times New Roman"/>
                <w:szCs w:val="21"/>
              </w:rPr>
            </w:pPr>
            <w:r>
              <w:rPr>
                <w:rFonts w:ascii="Times New Roman" w:eastAsia="黑体" w:hAnsi="Times New Roman"/>
                <w:szCs w:val="21"/>
              </w:rPr>
              <w:t>TyG-BMI</w:t>
            </w:r>
          </w:p>
        </w:tc>
        <w:tc>
          <w:tcPr>
            <w:tcW w:w="2430" w:type="dxa"/>
            <w:tcBorders>
              <w:tl2br w:val="nil"/>
              <w:tr2bl w:val="nil"/>
            </w:tcBorders>
            <w:vAlign w:val="center"/>
          </w:tcPr>
          <w:p w:rsidR="00E327B8" w:rsidRDefault="00E327B8">
            <w:pPr>
              <w:keepNext/>
              <w:snapToGrid w:val="0"/>
              <w:jc w:val="center"/>
              <w:rPr>
                <w:rFonts w:ascii="Times New Roman" w:eastAsia="黑体" w:hAnsi="Times New Roman" w:cs="Times New Roman"/>
                <w:szCs w:val="21"/>
              </w:rPr>
            </w:pPr>
          </w:p>
        </w:tc>
        <w:tc>
          <w:tcPr>
            <w:tcW w:w="2252" w:type="dxa"/>
            <w:tcBorders>
              <w:tl2br w:val="nil"/>
              <w:tr2bl w:val="nil"/>
            </w:tcBorders>
            <w:vAlign w:val="center"/>
          </w:tcPr>
          <w:p w:rsidR="00E327B8" w:rsidRDefault="00E327B8">
            <w:pPr>
              <w:keepNext/>
              <w:snapToGrid w:val="0"/>
              <w:jc w:val="center"/>
              <w:rPr>
                <w:rFonts w:ascii="Times New Roman" w:eastAsia="黑体" w:hAnsi="Times New Roman" w:cs="Times New Roman"/>
                <w:szCs w:val="21"/>
              </w:rPr>
            </w:pP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&lt;228.124</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ref</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228.124</w:t>
            </w:r>
            <w:r>
              <w:rPr>
                <w:rFonts w:ascii="Times New Roman" w:eastAsia="黑体" w:hAnsi="Times New Roman" w:cs="宋体" w:hint="eastAsia"/>
                <w:szCs w:val="21"/>
                <w:lang w:bidi="ar"/>
              </w:rPr>
              <w:t>～</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1.20</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276.848</w:t>
            </w:r>
            <w:r>
              <w:rPr>
                <w:rFonts w:ascii="Times New Roman" w:eastAsia="黑体" w:hAnsi="Times New Roman" w:cs="宋体" w:hint="eastAsia"/>
                <w:szCs w:val="21"/>
                <w:lang w:bidi="ar"/>
              </w:rPr>
              <w:t>～</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2.51</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黑体" w:hint="eastAsia"/>
                <w:szCs w:val="21"/>
                <w:lang w:bidi="ar"/>
              </w:rPr>
              <w:t>≥</w:t>
            </w:r>
            <w:r>
              <w:rPr>
                <w:rFonts w:ascii="Times New Roman" w:eastAsia="黑体" w:hAnsi="Times New Roman" w:cs="Times New Roman"/>
                <w:szCs w:val="21"/>
                <w:lang w:bidi="ar"/>
              </w:rPr>
              <w:t>305.994</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黑体"/>
                <w:szCs w:val="21"/>
                <w:lang w:bidi="ar"/>
              </w:rPr>
            </w:pPr>
            <w:r>
              <w:rPr>
                <w:rFonts w:ascii="Times New Roman" w:eastAsia="黑体" w:hAnsi="Times New Roman" w:cs="黑体" w:hint="eastAsia"/>
                <w:szCs w:val="21"/>
                <w:lang w:bidi="ar"/>
              </w:rPr>
              <w:t>2.40</w:t>
            </w:r>
          </w:p>
        </w:tc>
      </w:tr>
      <w:tr w:rsidR="00E327B8">
        <w:trPr>
          <w:jc w:val="center"/>
        </w:trPr>
        <w:tc>
          <w:tcPr>
            <w:tcW w:w="2686" w:type="dxa"/>
            <w:tcBorders>
              <w:tl2br w:val="nil"/>
              <w:tr2bl w:val="nil"/>
            </w:tcBorders>
            <w:vAlign w:val="center"/>
          </w:tcPr>
          <w:p w:rsidR="00E327B8" w:rsidRDefault="00000000">
            <w:pPr>
              <w:pStyle w:val="a3"/>
              <w:widowControl/>
              <w:snapToGrid w:val="0"/>
              <w:jc w:val="center"/>
              <w:rPr>
                <w:rFonts w:ascii="Times New Roman" w:eastAsia="黑体" w:hAnsi="Times New Roman"/>
                <w:szCs w:val="21"/>
              </w:rPr>
            </w:pPr>
            <w:r>
              <w:rPr>
                <w:rFonts w:ascii="Times New Roman" w:eastAsia="黑体" w:hAnsi="Times New Roman"/>
                <w:szCs w:val="21"/>
              </w:rPr>
              <w:t>TyG-WC</w:t>
            </w:r>
          </w:p>
        </w:tc>
        <w:tc>
          <w:tcPr>
            <w:tcW w:w="2430" w:type="dxa"/>
            <w:tcBorders>
              <w:tl2br w:val="nil"/>
              <w:tr2bl w:val="nil"/>
            </w:tcBorders>
            <w:vAlign w:val="center"/>
          </w:tcPr>
          <w:p w:rsidR="00E327B8" w:rsidRDefault="00E327B8">
            <w:pPr>
              <w:keepNext/>
              <w:snapToGrid w:val="0"/>
              <w:jc w:val="center"/>
              <w:rPr>
                <w:rFonts w:ascii="Times New Roman" w:eastAsia="黑体" w:hAnsi="Times New Roman" w:cs="Times New Roman"/>
                <w:szCs w:val="21"/>
              </w:rPr>
            </w:pPr>
          </w:p>
        </w:tc>
        <w:tc>
          <w:tcPr>
            <w:tcW w:w="2252" w:type="dxa"/>
            <w:tcBorders>
              <w:tl2br w:val="nil"/>
              <w:tr2bl w:val="nil"/>
            </w:tcBorders>
            <w:vAlign w:val="center"/>
          </w:tcPr>
          <w:p w:rsidR="00E327B8" w:rsidRDefault="00E327B8">
            <w:pPr>
              <w:keepNext/>
              <w:snapToGrid w:val="0"/>
              <w:jc w:val="center"/>
              <w:rPr>
                <w:rFonts w:ascii="Times New Roman" w:eastAsia="黑体" w:hAnsi="Times New Roman" w:cs="Times New Roman"/>
                <w:szCs w:val="21"/>
              </w:rPr>
            </w:pP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&lt;2502.24</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ref</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2502.24</w:t>
            </w:r>
            <w:r>
              <w:rPr>
                <w:rFonts w:ascii="Times New Roman" w:eastAsia="黑体" w:hAnsi="Times New Roman" w:cs="宋体" w:hint="eastAsia"/>
                <w:szCs w:val="21"/>
                <w:lang w:bidi="ar"/>
              </w:rPr>
              <w:t>～</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1.82</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2915.92</w:t>
            </w:r>
            <w:r>
              <w:rPr>
                <w:rFonts w:ascii="Times New Roman" w:eastAsia="黑体" w:hAnsi="Times New Roman" w:cs="宋体" w:hint="eastAsia"/>
                <w:szCs w:val="21"/>
                <w:lang w:bidi="ar"/>
              </w:rPr>
              <w:t>～</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1.85</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黑体" w:hint="eastAsia"/>
                <w:szCs w:val="21"/>
                <w:lang w:bidi="ar"/>
              </w:rPr>
              <w:t>≥</w:t>
            </w:r>
            <w:r>
              <w:rPr>
                <w:rFonts w:ascii="Times New Roman" w:eastAsia="黑体" w:hAnsi="Times New Roman" w:cs="Times New Roman"/>
                <w:szCs w:val="21"/>
                <w:lang w:bidi="ar"/>
              </w:rPr>
              <w:t>3315.68</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黑体"/>
                <w:szCs w:val="21"/>
                <w:lang w:bidi="ar"/>
              </w:rPr>
            </w:pPr>
            <w:r>
              <w:rPr>
                <w:rFonts w:ascii="Times New Roman" w:eastAsia="黑体" w:hAnsi="Times New Roman" w:cs="黑体" w:hint="eastAsia"/>
                <w:szCs w:val="21"/>
                <w:lang w:bidi="ar"/>
              </w:rPr>
              <w:t>2.48</w:t>
            </w:r>
          </w:p>
        </w:tc>
      </w:tr>
      <w:tr w:rsidR="00E327B8">
        <w:trPr>
          <w:jc w:val="center"/>
        </w:trPr>
        <w:tc>
          <w:tcPr>
            <w:tcW w:w="2686" w:type="dxa"/>
            <w:tcBorders>
              <w:tl2br w:val="nil"/>
              <w:tr2bl w:val="nil"/>
            </w:tcBorders>
            <w:vAlign w:val="center"/>
          </w:tcPr>
          <w:p w:rsidR="00E327B8" w:rsidRDefault="00000000">
            <w:pPr>
              <w:pStyle w:val="a3"/>
              <w:widowControl/>
              <w:snapToGrid w:val="0"/>
              <w:jc w:val="center"/>
              <w:rPr>
                <w:rFonts w:ascii="Times New Roman" w:eastAsia="黑体" w:hAnsi="Times New Roman"/>
                <w:szCs w:val="21"/>
              </w:rPr>
            </w:pPr>
            <w:r>
              <w:rPr>
                <w:rFonts w:ascii="Times New Roman" w:eastAsia="黑体" w:hAnsi="Times New Roman"/>
                <w:szCs w:val="21"/>
              </w:rPr>
              <w:t>TyG-CVAI</w:t>
            </w:r>
          </w:p>
        </w:tc>
        <w:tc>
          <w:tcPr>
            <w:tcW w:w="2430" w:type="dxa"/>
            <w:tcBorders>
              <w:tl2br w:val="nil"/>
              <w:tr2bl w:val="nil"/>
            </w:tcBorders>
            <w:vAlign w:val="center"/>
          </w:tcPr>
          <w:p w:rsidR="00E327B8" w:rsidRDefault="00E327B8">
            <w:pPr>
              <w:keepNext/>
              <w:snapToGrid w:val="0"/>
              <w:jc w:val="center"/>
              <w:rPr>
                <w:rFonts w:ascii="Times New Roman" w:eastAsia="黑体" w:hAnsi="Times New Roman" w:cs="Times New Roman"/>
                <w:szCs w:val="21"/>
              </w:rPr>
            </w:pPr>
          </w:p>
        </w:tc>
        <w:tc>
          <w:tcPr>
            <w:tcW w:w="2252" w:type="dxa"/>
            <w:tcBorders>
              <w:tl2br w:val="nil"/>
              <w:tr2bl w:val="nil"/>
            </w:tcBorders>
            <w:vAlign w:val="center"/>
          </w:tcPr>
          <w:p w:rsidR="00E327B8" w:rsidRDefault="00E327B8">
            <w:pPr>
              <w:keepNext/>
              <w:snapToGrid w:val="0"/>
              <w:jc w:val="center"/>
              <w:rPr>
                <w:rFonts w:ascii="Times New Roman" w:eastAsia="黑体" w:hAnsi="Times New Roman" w:cs="Times New Roman"/>
                <w:szCs w:val="21"/>
              </w:rPr>
            </w:pP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&lt;1067.68</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ref</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1067.68</w:t>
            </w:r>
            <w:r>
              <w:rPr>
                <w:rFonts w:ascii="Times New Roman" w:eastAsia="黑体" w:hAnsi="Times New Roman" w:cs="宋体" w:hint="eastAsia"/>
                <w:szCs w:val="21"/>
                <w:lang w:bidi="ar"/>
              </w:rPr>
              <w:t>～</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1.46</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Times New Roman"/>
                <w:szCs w:val="21"/>
                <w:lang w:bidi="ar"/>
              </w:rPr>
              <w:t>1999.92</w:t>
            </w:r>
            <w:r>
              <w:rPr>
                <w:rFonts w:ascii="Times New Roman" w:eastAsia="黑体" w:hAnsi="Times New Roman" w:cs="宋体" w:hint="eastAsia"/>
                <w:szCs w:val="21"/>
                <w:lang w:bidi="ar"/>
              </w:rPr>
              <w:t>～</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lang w:bidi="ar"/>
              </w:rPr>
            </w:pPr>
            <w:r>
              <w:rPr>
                <w:rFonts w:ascii="Times New Roman" w:eastAsia="黑体" w:hAnsi="Times New Roman" w:cs="Times New Roman" w:hint="eastAsia"/>
                <w:szCs w:val="21"/>
                <w:lang w:bidi="ar"/>
              </w:rPr>
              <w:t>1.99</w:t>
            </w:r>
          </w:p>
        </w:tc>
      </w:tr>
      <w:tr w:rsidR="00E327B8">
        <w:trPr>
          <w:jc w:val="center"/>
        </w:trPr>
        <w:tc>
          <w:tcPr>
            <w:tcW w:w="2686" w:type="dxa"/>
            <w:tcBorders>
              <w:tl2br w:val="nil"/>
              <w:tr2bl w:val="nil"/>
            </w:tcBorders>
            <w:vAlign w:val="center"/>
          </w:tcPr>
          <w:p w:rsidR="00E327B8" w:rsidRDefault="00E327B8">
            <w:pPr>
              <w:pStyle w:val="a3"/>
              <w:widowControl/>
              <w:snapToGrid w:val="0"/>
              <w:jc w:val="center"/>
              <w:rPr>
                <w:rFonts w:ascii="Times New Roman" w:eastAsia="黑体" w:hAnsi="Times New Roman"/>
                <w:szCs w:val="21"/>
              </w:rPr>
            </w:pPr>
          </w:p>
        </w:tc>
        <w:tc>
          <w:tcPr>
            <w:tcW w:w="2430" w:type="dxa"/>
            <w:tcBorders>
              <w:tl2br w:val="nil"/>
              <w:tr2bl w:val="nil"/>
            </w:tcBorders>
            <w:vAlign w:val="center"/>
          </w:tcPr>
          <w:p w:rsidR="00E327B8" w:rsidRDefault="00000000">
            <w:pPr>
              <w:keepNext/>
              <w:snapToGrid w:val="0"/>
              <w:jc w:val="center"/>
              <w:rPr>
                <w:rFonts w:ascii="Times New Roman" w:eastAsia="黑体" w:hAnsi="Times New Roman" w:cs="Times New Roman"/>
                <w:szCs w:val="21"/>
              </w:rPr>
            </w:pPr>
            <w:r>
              <w:rPr>
                <w:rFonts w:ascii="Times New Roman" w:eastAsia="黑体" w:hAnsi="Times New Roman" w:cs="黑体" w:hint="eastAsia"/>
                <w:szCs w:val="21"/>
                <w:lang w:bidi="ar"/>
              </w:rPr>
              <w:t>≥</w:t>
            </w:r>
            <w:r>
              <w:rPr>
                <w:rFonts w:ascii="Times New Roman" w:eastAsia="黑体" w:hAnsi="Times New Roman" w:cs="Times New Roman"/>
                <w:szCs w:val="21"/>
                <w:lang w:bidi="ar"/>
              </w:rPr>
              <w:t>2501.68</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黑体"/>
                <w:szCs w:val="21"/>
                <w:lang w:bidi="ar"/>
              </w:rPr>
            </w:pPr>
            <w:r>
              <w:rPr>
                <w:rFonts w:ascii="Times New Roman" w:eastAsia="黑体" w:hAnsi="Times New Roman" w:cs="黑体" w:hint="eastAsia"/>
                <w:szCs w:val="21"/>
                <w:lang w:bidi="ar"/>
              </w:rPr>
              <w:t>2.94</w:t>
            </w:r>
          </w:p>
        </w:tc>
      </w:tr>
      <w:tr w:rsidR="00E327B8">
        <w:trPr>
          <w:jc w:val="center"/>
        </w:trPr>
        <w:tc>
          <w:tcPr>
            <w:tcW w:w="2686" w:type="dxa"/>
            <w:tcBorders>
              <w:tl2br w:val="nil"/>
              <w:tr2bl w:val="nil"/>
            </w:tcBorders>
            <w:vAlign w:val="center"/>
          </w:tcPr>
          <w:p w:rsidR="00E327B8" w:rsidRDefault="00000000">
            <w:pPr>
              <w:pStyle w:val="a4"/>
              <w:snapToGrid w:val="0"/>
              <w:jc w:val="center"/>
              <w:rPr>
                <w:rFonts w:ascii="Times New Roman" w:eastAsia="黑体" w:hAnsi="Times New Roman"/>
                <w:kern w:val="2"/>
                <w:sz w:val="21"/>
                <w:szCs w:val="21"/>
              </w:rPr>
            </w:pPr>
            <w:r>
              <w:rPr>
                <w:rFonts w:ascii="Times New Roman" w:eastAsia="黑体" w:hAnsi="Times New Roman"/>
                <w:sz w:val="21"/>
                <w:szCs w:val="21"/>
                <w:lang w:bidi="ar"/>
              </w:rPr>
              <w:t>WSI</w:t>
            </w:r>
          </w:p>
        </w:tc>
        <w:tc>
          <w:tcPr>
            <w:tcW w:w="2430" w:type="dxa"/>
            <w:tcBorders>
              <w:tl2br w:val="nil"/>
              <w:tr2bl w:val="nil"/>
            </w:tcBorders>
            <w:vAlign w:val="center"/>
          </w:tcPr>
          <w:p w:rsidR="00E327B8" w:rsidRDefault="00E327B8">
            <w:pPr>
              <w:pStyle w:val="a4"/>
              <w:snapToGrid w:val="0"/>
              <w:jc w:val="center"/>
              <w:rPr>
                <w:rFonts w:ascii="Times New Roman" w:eastAsia="黑体" w:hAnsi="Times New Roman"/>
                <w:kern w:val="2"/>
                <w:sz w:val="21"/>
                <w:szCs w:val="21"/>
              </w:rPr>
            </w:pPr>
          </w:p>
        </w:tc>
        <w:tc>
          <w:tcPr>
            <w:tcW w:w="2252" w:type="dxa"/>
            <w:tcBorders>
              <w:tl2br w:val="nil"/>
              <w:tr2bl w:val="nil"/>
            </w:tcBorders>
            <w:vAlign w:val="center"/>
          </w:tcPr>
          <w:p w:rsidR="00E327B8" w:rsidRDefault="00E327B8">
            <w:pPr>
              <w:keepNext/>
              <w:snapToGrid w:val="0"/>
              <w:jc w:val="center"/>
              <w:rPr>
                <w:rFonts w:ascii="Times New Roman" w:eastAsia="黑体" w:hAnsi="Times New Roman" w:cs="黑体"/>
                <w:szCs w:val="21"/>
                <w:lang w:bidi="ar"/>
              </w:rPr>
            </w:pPr>
          </w:p>
        </w:tc>
      </w:tr>
      <w:tr w:rsidR="00E327B8">
        <w:trPr>
          <w:jc w:val="center"/>
        </w:trPr>
        <w:tc>
          <w:tcPr>
            <w:tcW w:w="2686" w:type="dxa"/>
            <w:tcBorders>
              <w:tl2br w:val="nil"/>
              <w:tr2bl w:val="nil"/>
            </w:tcBorders>
            <w:vAlign w:val="center"/>
          </w:tcPr>
          <w:p w:rsidR="00E327B8" w:rsidRDefault="00E327B8">
            <w:pPr>
              <w:pStyle w:val="a4"/>
              <w:snapToGrid w:val="0"/>
              <w:jc w:val="center"/>
              <w:rPr>
                <w:rFonts w:ascii="Times New Roman" w:eastAsia="黑体" w:hAnsi="Times New Roman"/>
                <w:kern w:val="2"/>
                <w:sz w:val="21"/>
                <w:szCs w:val="21"/>
              </w:rPr>
            </w:pPr>
          </w:p>
        </w:tc>
        <w:tc>
          <w:tcPr>
            <w:tcW w:w="2430" w:type="dxa"/>
            <w:tcBorders>
              <w:tl2br w:val="nil"/>
              <w:tr2bl w:val="nil"/>
            </w:tcBorders>
            <w:vAlign w:val="center"/>
          </w:tcPr>
          <w:p w:rsidR="00E327B8" w:rsidRDefault="00000000">
            <w:pPr>
              <w:pStyle w:val="a4"/>
              <w:snapToGrid w:val="0"/>
              <w:jc w:val="center"/>
              <w:rPr>
                <w:rFonts w:ascii="Times New Roman" w:eastAsia="黑体" w:hAnsi="Times New Roman"/>
                <w:kern w:val="2"/>
                <w:sz w:val="21"/>
                <w:szCs w:val="21"/>
              </w:rPr>
            </w:pPr>
            <w:r>
              <w:rPr>
                <w:rFonts w:ascii="Times New Roman" w:eastAsia="黑体" w:hAnsi="Times New Roman"/>
                <w:sz w:val="21"/>
                <w:szCs w:val="21"/>
                <w:lang w:bidi="ar"/>
              </w:rPr>
              <w:t>&lt;273.75</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黑体"/>
                <w:szCs w:val="21"/>
                <w:lang w:bidi="ar"/>
              </w:rPr>
            </w:pPr>
            <w:r>
              <w:rPr>
                <w:rFonts w:ascii="Times New Roman" w:eastAsia="黑体" w:hAnsi="Times New Roman" w:cs="黑体" w:hint="eastAsia"/>
                <w:szCs w:val="21"/>
                <w:lang w:bidi="ar"/>
              </w:rPr>
              <w:t>ref</w:t>
            </w:r>
          </w:p>
        </w:tc>
      </w:tr>
      <w:tr w:rsidR="00E327B8">
        <w:trPr>
          <w:jc w:val="center"/>
        </w:trPr>
        <w:tc>
          <w:tcPr>
            <w:tcW w:w="2686" w:type="dxa"/>
            <w:tcBorders>
              <w:tl2br w:val="nil"/>
              <w:tr2bl w:val="nil"/>
            </w:tcBorders>
            <w:vAlign w:val="center"/>
          </w:tcPr>
          <w:p w:rsidR="00E327B8" w:rsidRDefault="00E327B8">
            <w:pPr>
              <w:pStyle w:val="a4"/>
              <w:snapToGrid w:val="0"/>
              <w:jc w:val="center"/>
              <w:rPr>
                <w:rFonts w:ascii="Times New Roman" w:eastAsia="黑体" w:hAnsi="Times New Roman"/>
                <w:kern w:val="2"/>
                <w:sz w:val="21"/>
                <w:szCs w:val="21"/>
              </w:rPr>
            </w:pPr>
          </w:p>
        </w:tc>
        <w:tc>
          <w:tcPr>
            <w:tcW w:w="2430" w:type="dxa"/>
            <w:tcBorders>
              <w:tl2br w:val="nil"/>
              <w:tr2bl w:val="nil"/>
            </w:tcBorders>
            <w:vAlign w:val="center"/>
          </w:tcPr>
          <w:p w:rsidR="00E327B8" w:rsidRDefault="00000000">
            <w:pPr>
              <w:pStyle w:val="a4"/>
              <w:snapToGrid w:val="0"/>
              <w:jc w:val="center"/>
              <w:rPr>
                <w:rFonts w:ascii="Times New Roman" w:eastAsia="黑体" w:hAnsi="Times New Roman" w:cs="宋体"/>
                <w:kern w:val="2"/>
                <w:sz w:val="21"/>
                <w:szCs w:val="21"/>
              </w:rPr>
            </w:pPr>
            <w:r>
              <w:rPr>
                <w:rFonts w:ascii="Times New Roman" w:eastAsia="黑体" w:hAnsi="Times New Roman"/>
                <w:sz w:val="21"/>
                <w:szCs w:val="21"/>
                <w:lang w:bidi="ar"/>
              </w:rPr>
              <w:t>273.75~</w:t>
            </w:r>
          </w:p>
        </w:tc>
        <w:tc>
          <w:tcPr>
            <w:tcW w:w="2252" w:type="dxa"/>
            <w:tcBorders>
              <w:tl2br w:val="nil"/>
              <w:tr2bl w:val="nil"/>
            </w:tcBorders>
            <w:vAlign w:val="center"/>
          </w:tcPr>
          <w:p w:rsidR="00E327B8" w:rsidRDefault="00000000">
            <w:pPr>
              <w:keepNext/>
              <w:snapToGrid w:val="0"/>
              <w:jc w:val="center"/>
              <w:rPr>
                <w:rFonts w:ascii="Times New Roman" w:eastAsia="黑体" w:hAnsi="Times New Roman" w:cs="黑体"/>
                <w:szCs w:val="21"/>
                <w:lang w:bidi="ar"/>
              </w:rPr>
            </w:pPr>
            <w:r>
              <w:rPr>
                <w:rFonts w:ascii="Times New Roman" w:eastAsia="黑体" w:hAnsi="Times New Roman" w:cs="黑体" w:hint="eastAsia"/>
                <w:szCs w:val="21"/>
                <w:lang w:bidi="ar"/>
              </w:rPr>
              <w:t>1.75</w:t>
            </w:r>
          </w:p>
        </w:tc>
      </w:tr>
      <w:tr w:rsidR="00E327B8">
        <w:trPr>
          <w:jc w:val="center"/>
        </w:trPr>
        <w:tc>
          <w:tcPr>
            <w:tcW w:w="2686" w:type="dxa"/>
            <w:vAlign w:val="center"/>
          </w:tcPr>
          <w:p w:rsidR="00E327B8" w:rsidRDefault="00E327B8">
            <w:pPr>
              <w:pStyle w:val="a4"/>
              <w:snapToGrid w:val="0"/>
              <w:jc w:val="center"/>
              <w:rPr>
                <w:rFonts w:ascii="Times New Roman" w:eastAsia="黑体" w:hAnsi="Times New Roman"/>
                <w:kern w:val="2"/>
                <w:sz w:val="21"/>
                <w:szCs w:val="21"/>
              </w:rPr>
            </w:pPr>
          </w:p>
        </w:tc>
        <w:tc>
          <w:tcPr>
            <w:tcW w:w="2430" w:type="dxa"/>
            <w:vAlign w:val="center"/>
          </w:tcPr>
          <w:p w:rsidR="00E327B8" w:rsidRDefault="00000000">
            <w:pPr>
              <w:pStyle w:val="a4"/>
              <w:snapToGrid w:val="0"/>
              <w:jc w:val="center"/>
              <w:rPr>
                <w:rFonts w:ascii="Times New Roman" w:eastAsia="黑体" w:hAnsi="Times New Roman" w:cs="宋体"/>
                <w:kern w:val="2"/>
                <w:sz w:val="21"/>
                <w:szCs w:val="21"/>
              </w:rPr>
            </w:pPr>
            <w:r>
              <w:rPr>
                <w:rFonts w:ascii="Times New Roman" w:eastAsia="黑体" w:hAnsi="Times New Roman"/>
                <w:sz w:val="21"/>
                <w:szCs w:val="21"/>
                <w:lang w:bidi="ar"/>
              </w:rPr>
              <w:t>1581.71~</w:t>
            </w:r>
          </w:p>
        </w:tc>
        <w:tc>
          <w:tcPr>
            <w:tcW w:w="2252" w:type="dxa"/>
            <w:vAlign w:val="center"/>
          </w:tcPr>
          <w:p w:rsidR="00E327B8" w:rsidRDefault="00000000">
            <w:pPr>
              <w:keepNext/>
              <w:snapToGrid w:val="0"/>
              <w:jc w:val="center"/>
              <w:rPr>
                <w:rFonts w:ascii="Times New Roman" w:eastAsia="黑体" w:hAnsi="Times New Roman" w:cs="黑体"/>
                <w:szCs w:val="21"/>
                <w:lang w:bidi="ar"/>
              </w:rPr>
            </w:pPr>
            <w:r>
              <w:rPr>
                <w:rFonts w:ascii="Times New Roman" w:eastAsia="黑体" w:hAnsi="Times New Roman" w:cs="黑体" w:hint="eastAsia"/>
                <w:szCs w:val="21"/>
                <w:lang w:bidi="ar"/>
              </w:rPr>
              <w:t>1.76</w:t>
            </w:r>
          </w:p>
        </w:tc>
      </w:tr>
      <w:tr w:rsidR="00E327B8">
        <w:trPr>
          <w:jc w:val="center"/>
        </w:trPr>
        <w:tc>
          <w:tcPr>
            <w:tcW w:w="2686" w:type="dxa"/>
            <w:vAlign w:val="center"/>
          </w:tcPr>
          <w:p w:rsidR="00E327B8" w:rsidRDefault="00E327B8">
            <w:pPr>
              <w:pStyle w:val="a4"/>
              <w:snapToGrid w:val="0"/>
              <w:jc w:val="center"/>
              <w:rPr>
                <w:rFonts w:ascii="Times New Roman" w:eastAsia="黑体" w:hAnsi="Times New Roman"/>
                <w:kern w:val="2"/>
                <w:sz w:val="21"/>
                <w:szCs w:val="21"/>
              </w:rPr>
            </w:pPr>
          </w:p>
        </w:tc>
        <w:tc>
          <w:tcPr>
            <w:tcW w:w="2430" w:type="dxa"/>
            <w:vAlign w:val="center"/>
          </w:tcPr>
          <w:p w:rsidR="00E327B8" w:rsidRDefault="00000000">
            <w:pPr>
              <w:pStyle w:val="a4"/>
              <w:snapToGrid w:val="0"/>
              <w:jc w:val="center"/>
              <w:rPr>
                <w:rFonts w:ascii="Times New Roman" w:eastAsia="黑体" w:hAnsi="Times New Roman"/>
                <w:kern w:val="2"/>
                <w:sz w:val="21"/>
                <w:szCs w:val="21"/>
              </w:rPr>
            </w:pPr>
            <w:r>
              <w:rPr>
                <w:rFonts w:ascii="Times New Roman" w:eastAsia="黑体" w:hAnsi="Times New Roman"/>
                <w:sz w:val="21"/>
                <w:szCs w:val="21"/>
                <w:lang w:bidi="ar"/>
              </w:rPr>
              <w:t>2798.41~</w:t>
            </w:r>
          </w:p>
        </w:tc>
        <w:tc>
          <w:tcPr>
            <w:tcW w:w="2252" w:type="dxa"/>
            <w:vAlign w:val="center"/>
          </w:tcPr>
          <w:p w:rsidR="00E327B8" w:rsidRDefault="00000000">
            <w:pPr>
              <w:keepNext/>
              <w:snapToGrid w:val="0"/>
              <w:jc w:val="center"/>
              <w:rPr>
                <w:rFonts w:ascii="Times New Roman" w:eastAsia="黑体" w:hAnsi="Times New Roman" w:cs="黑体"/>
                <w:szCs w:val="21"/>
                <w:lang w:bidi="ar"/>
              </w:rPr>
            </w:pPr>
            <w:r>
              <w:rPr>
                <w:rFonts w:ascii="Times New Roman" w:eastAsia="黑体" w:hAnsi="Times New Roman" w:cs="黑体" w:hint="eastAsia"/>
                <w:szCs w:val="21"/>
                <w:lang w:bidi="ar"/>
              </w:rPr>
              <w:t>1.93</w:t>
            </w:r>
          </w:p>
        </w:tc>
      </w:tr>
    </w:tbl>
    <w:p w:rsidR="00E327B8" w:rsidRDefault="00000000">
      <w:pPr>
        <w:rPr>
          <w:rFonts w:ascii="Times New Roman" w:hAnsi="Times New Roman"/>
          <w:b/>
          <w:bCs/>
          <w:sz w:val="28"/>
          <w:szCs w:val="28"/>
        </w:rPr>
      </w:pPr>
      <w:r>
        <w:rPr>
          <w:rFonts w:ascii="Times New Roman" w:hAnsi="Times New Roman" w:hint="eastAsia"/>
          <w:b/>
          <w:bCs/>
          <w:sz w:val="28"/>
          <w:szCs w:val="28"/>
        </w:rPr>
        <w:br w:type="page"/>
      </w:r>
    </w:p>
    <w:p w:rsidR="00E327B8" w:rsidRDefault="00000000">
      <w:pPr>
        <w:rPr>
          <w:rFonts w:ascii="Times New Roman" w:hAnsi="Times New Roman"/>
          <w:b/>
          <w:bCs/>
          <w:sz w:val="28"/>
          <w:szCs w:val="28"/>
        </w:rPr>
      </w:pPr>
      <w:r>
        <w:rPr>
          <w:rFonts w:ascii="Times New Roman" w:hAnsi="Times New Roman" w:hint="eastAsia"/>
          <w:b/>
          <w:bCs/>
          <w:sz w:val="28"/>
          <w:szCs w:val="28"/>
        </w:rPr>
        <w:t>Supplementary Figure legends</w:t>
      </w:r>
    </w:p>
    <w:p w:rsidR="00E327B8" w:rsidRDefault="00000000">
      <w:pPr>
        <w:spacing w:line="480" w:lineRule="auto"/>
        <w:jc w:val="left"/>
        <w:rPr>
          <w:rFonts w:ascii="Times New Roman" w:hAnsi="Times New Roman"/>
          <w:b/>
          <w:bCs/>
          <w:sz w:val="24"/>
        </w:rPr>
      </w:pPr>
      <w:r>
        <w:rPr>
          <w:rFonts w:ascii="Times New Roman" w:hAnsi="Times New Roman" w:hint="eastAsia"/>
          <w:b/>
          <w:bCs/>
          <w:sz w:val="24"/>
        </w:rPr>
        <w:t xml:space="preserve">Supplementary </w:t>
      </w:r>
      <w:r>
        <w:rPr>
          <w:rFonts w:ascii="Times New Roman" w:eastAsia="黑体" w:hAnsi="Times New Roman"/>
          <w:b/>
          <w:bCs/>
          <w:sz w:val="24"/>
        </w:rPr>
        <w:t xml:space="preserve">Figure </w:t>
      </w:r>
      <w:r>
        <w:rPr>
          <w:rFonts w:ascii="Times New Roman" w:eastAsia="黑体" w:hAnsi="Times New Roman" w:hint="eastAsia"/>
          <w:b/>
          <w:bCs/>
          <w:sz w:val="24"/>
        </w:rPr>
        <w:t>1</w:t>
      </w:r>
      <w:r>
        <w:rPr>
          <w:rFonts w:ascii="Times New Roman" w:eastAsia="黑体" w:hAnsi="Times New Roman"/>
          <w:sz w:val="24"/>
        </w:rPr>
        <w:t xml:space="preserve"> </w:t>
      </w:r>
      <w:r>
        <w:rPr>
          <w:rFonts w:ascii="Times New Roman" w:eastAsia="黑体" w:hAnsi="Times New Roman" w:hint="eastAsia"/>
          <w:sz w:val="24"/>
        </w:rPr>
        <w:t>TyG-Metabolic Obesity Indice and Dose-Response Relationship with Hypertension Risk</w:t>
      </w:r>
    </w:p>
    <w:p w:rsidR="00E327B8" w:rsidRDefault="00000000">
      <w:pPr>
        <w:rPr>
          <w:sz w:val="20"/>
          <w:szCs w:val="22"/>
        </w:rPr>
      </w:pPr>
      <w:r>
        <w:rPr>
          <w:noProof/>
          <w:sz w:val="20"/>
          <w:szCs w:val="22"/>
        </w:rPr>
        <w:drawing>
          <wp:inline distT="0" distB="0" distL="114300" distR="114300">
            <wp:extent cx="2569210" cy="2291715"/>
            <wp:effectExtent l="0" t="0" r="635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2569210" cy="2291715"/>
                    </a:xfrm>
                    <a:prstGeom prst="rect">
                      <a:avLst/>
                    </a:prstGeom>
                    <a:noFill/>
                    <a:ln>
                      <a:noFill/>
                    </a:ln>
                  </pic:spPr>
                </pic:pic>
              </a:graphicData>
            </a:graphic>
          </wp:inline>
        </w:drawing>
      </w:r>
      <w:r>
        <w:rPr>
          <w:noProof/>
          <w:sz w:val="20"/>
          <w:szCs w:val="22"/>
        </w:rPr>
        <w:drawing>
          <wp:inline distT="0" distB="0" distL="114300" distR="114300">
            <wp:extent cx="2493645" cy="2247900"/>
            <wp:effectExtent l="0" t="0" r="5715" b="7620"/>
            <wp:docPr id="1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6"/>
                    <pic:cNvPicPr>
                      <a:picLocks noChangeAspect="1"/>
                    </pic:cNvPicPr>
                  </pic:nvPicPr>
                  <pic:blipFill>
                    <a:blip r:embed="rId6"/>
                    <a:stretch>
                      <a:fillRect/>
                    </a:stretch>
                  </pic:blipFill>
                  <pic:spPr>
                    <a:xfrm>
                      <a:off x="0" y="0"/>
                      <a:ext cx="2493645" cy="2247900"/>
                    </a:xfrm>
                    <a:prstGeom prst="rect">
                      <a:avLst/>
                    </a:prstGeom>
                    <a:noFill/>
                    <a:ln>
                      <a:noFill/>
                    </a:ln>
                  </pic:spPr>
                </pic:pic>
              </a:graphicData>
            </a:graphic>
          </wp:inline>
        </w:drawing>
      </w:r>
      <w:r>
        <w:rPr>
          <w:noProof/>
          <w:sz w:val="20"/>
          <w:szCs w:val="22"/>
        </w:rPr>
        <w:drawing>
          <wp:inline distT="0" distB="0" distL="114300" distR="114300">
            <wp:extent cx="2345055" cy="1887220"/>
            <wp:effectExtent l="0" t="0" r="1905" b="2540"/>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7"/>
                    <a:stretch>
                      <a:fillRect/>
                    </a:stretch>
                  </pic:blipFill>
                  <pic:spPr>
                    <a:xfrm>
                      <a:off x="0" y="0"/>
                      <a:ext cx="2345055" cy="1887220"/>
                    </a:xfrm>
                    <a:prstGeom prst="rect">
                      <a:avLst/>
                    </a:prstGeom>
                    <a:noFill/>
                    <a:ln>
                      <a:noFill/>
                    </a:ln>
                  </pic:spPr>
                </pic:pic>
              </a:graphicData>
            </a:graphic>
          </wp:inline>
        </w:drawing>
      </w:r>
      <w:r>
        <w:rPr>
          <w:rFonts w:hint="eastAsia"/>
          <w:color w:val="FFFFFF" w:themeColor="background1"/>
          <w:sz w:val="20"/>
          <w:szCs w:val="22"/>
        </w:rPr>
        <w:t>gergrg24</w:t>
      </w:r>
      <w:r>
        <w:rPr>
          <w:noProof/>
          <w:sz w:val="20"/>
          <w:szCs w:val="22"/>
        </w:rPr>
        <w:drawing>
          <wp:inline distT="0" distB="0" distL="114300" distR="114300">
            <wp:extent cx="2452370" cy="1866265"/>
            <wp:effectExtent l="0" t="0" r="1270" b="8255"/>
            <wp:docPr id="1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pic:cNvPicPr>
                      <a:picLocks noChangeAspect="1"/>
                    </pic:cNvPicPr>
                  </pic:nvPicPr>
                  <pic:blipFill>
                    <a:blip r:embed="rId8"/>
                    <a:stretch>
                      <a:fillRect/>
                    </a:stretch>
                  </pic:blipFill>
                  <pic:spPr>
                    <a:xfrm>
                      <a:off x="0" y="0"/>
                      <a:ext cx="2452370" cy="1866265"/>
                    </a:xfrm>
                    <a:prstGeom prst="rect">
                      <a:avLst/>
                    </a:prstGeom>
                    <a:noFill/>
                    <a:ln>
                      <a:noFill/>
                    </a:ln>
                  </pic:spPr>
                </pic:pic>
              </a:graphicData>
            </a:graphic>
          </wp:inline>
        </w:drawing>
      </w:r>
    </w:p>
    <w:p w:rsidR="00E327B8" w:rsidRDefault="00000000">
      <w:pPr>
        <w:jc w:val="center"/>
        <w:rPr>
          <w:sz w:val="20"/>
          <w:szCs w:val="22"/>
        </w:rPr>
      </w:pPr>
      <w:r>
        <w:rPr>
          <w:rFonts w:hint="eastAsia"/>
          <w:color w:val="FFFFFF" w:themeColor="background1"/>
          <w:sz w:val="20"/>
          <w:szCs w:val="22"/>
        </w:rPr>
        <w:t>254</w:t>
      </w:r>
      <w:r>
        <w:rPr>
          <w:rFonts w:hint="eastAsia"/>
          <w:color w:val="FFFFFF" w:themeColor="background1"/>
        </w:rPr>
        <w:t>2</w:t>
      </w:r>
      <w:r>
        <w:rPr>
          <w:noProof/>
          <w:sz w:val="20"/>
          <w:szCs w:val="22"/>
        </w:rPr>
        <w:drawing>
          <wp:inline distT="0" distB="0" distL="114300" distR="114300">
            <wp:extent cx="2801620" cy="2004695"/>
            <wp:effectExtent l="0" t="0" r="2540" b="6985"/>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9"/>
                    <a:stretch>
                      <a:fillRect/>
                    </a:stretch>
                  </pic:blipFill>
                  <pic:spPr>
                    <a:xfrm>
                      <a:off x="0" y="0"/>
                      <a:ext cx="2801620" cy="2004695"/>
                    </a:xfrm>
                    <a:prstGeom prst="rect">
                      <a:avLst/>
                    </a:prstGeom>
                    <a:noFill/>
                    <a:ln>
                      <a:noFill/>
                    </a:ln>
                  </pic:spPr>
                </pic:pic>
              </a:graphicData>
            </a:graphic>
          </wp:inline>
        </w:drawing>
      </w:r>
    </w:p>
    <w:p w:rsidR="00E327B8" w:rsidRDefault="00000000">
      <w:pPr>
        <w:rPr>
          <w:rFonts w:ascii="Times New Roman" w:hAnsi="Times New Roman"/>
          <w:szCs w:val="21"/>
        </w:rPr>
      </w:pPr>
      <w:r>
        <w:rPr>
          <w:rFonts w:ascii="Times New Roman" w:hAnsi="Times New Roman" w:hint="eastAsia"/>
          <w:szCs w:val="21"/>
        </w:rPr>
        <w:t>Note. Age, marital status, monthly household income, educational level, smoking status, alcohol Consumption, family history of hypertension, family history of hyperlipidemia, DASH, AIS, high temperatures, noise, dust, and CO were included as model adjustment factors.</w:t>
      </w:r>
    </w:p>
    <w:p w:rsidR="00E327B8" w:rsidRDefault="00E327B8">
      <w:pPr>
        <w:jc w:val="center"/>
        <w:rPr>
          <w:szCs w:val="21"/>
        </w:rPr>
      </w:pPr>
    </w:p>
    <w:p w:rsidR="00E327B8" w:rsidRDefault="00E327B8">
      <w:pPr>
        <w:jc w:val="center"/>
      </w:pPr>
    </w:p>
    <w:p w:rsidR="00E327B8" w:rsidRDefault="00E327B8">
      <w:pPr>
        <w:jc w:val="center"/>
      </w:pPr>
    </w:p>
    <w:p w:rsidR="00E327B8" w:rsidRDefault="00000000">
      <w:pPr>
        <w:spacing w:line="480" w:lineRule="auto"/>
        <w:jc w:val="left"/>
        <w:rPr>
          <w:rFonts w:ascii="Times New Roman" w:eastAsia="黑体" w:hAnsi="Times New Roman" w:cs="Segoe UI"/>
          <w:sz w:val="24"/>
          <w:shd w:val="clear" w:color="auto" w:fill="FFFFFF"/>
        </w:rPr>
      </w:pPr>
      <w:r>
        <w:rPr>
          <w:rFonts w:ascii="Times New Roman" w:hAnsi="Times New Roman" w:hint="eastAsia"/>
          <w:b/>
          <w:bCs/>
          <w:sz w:val="24"/>
        </w:rPr>
        <w:t xml:space="preserve">Supplementary </w:t>
      </w:r>
      <w:r>
        <w:rPr>
          <w:rFonts w:ascii="Times New Roman" w:eastAsia="黑体" w:hAnsi="Times New Roman" w:cs="Segoe UI"/>
          <w:b/>
          <w:bCs/>
          <w:sz w:val="24"/>
          <w:shd w:val="clear" w:color="auto" w:fill="FFFFFF"/>
        </w:rPr>
        <w:t xml:space="preserve">Figure </w:t>
      </w:r>
      <w:r>
        <w:rPr>
          <w:rFonts w:ascii="Times New Roman" w:eastAsia="黑体" w:hAnsi="Times New Roman" w:cs="Segoe UI" w:hint="eastAsia"/>
          <w:b/>
          <w:bCs/>
          <w:sz w:val="24"/>
          <w:shd w:val="clear" w:color="auto" w:fill="FFFFFF"/>
        </w:rPr>
        <w:t>2</w:t>
      </w:r>
      <w:r>
        <w:rPr>
          <w:rFonts w:ascii="Times New Roman" w:eastAsia="黑体" w:hAnsi="Times New Roman" w:cs="Segoe UI"/>
          <w:sz w:val="24"/>
          <w:shd w:val="clear" w:color="auto" w:fill="FFFFFF"/>
        </w:rPr>
        <w:t xml:space="preserve"> </w:t>
      </w:r>
      <w:r>
        <w:rPr>
          <w:rFonts w:ascii="Times New Roman" w:eastAsia="黑体" w:hAnsi="Times New Roman" w:cs="Segoe UI" w:hint="eastAsia"/>
          <w:sz w:val="24"/>
          <w:shd w:val="clear" w:color="auto" w:fill="FFFFFF"/>
        </w:rPr>
        <w:t>Dose-response relationship between WSI and hypertension risk</w:t>
      </w:r>
    </w:p>
    <w:p w:rsidR="00E327B8" w:rsidRDefault="00000000">
      <w:pPr>
        <w:jc w:val="center"/>
        <w:rPr>
          <w:rFonts w:ascii="Times New Roman" w:eastAsia="黑体" w:hAnsi="Times New Roman" w:cs="Segoe UI"/>
          <w:sz w:val="24"/>
          <w:shd w:val="clear" w:color="auto" w:fill="FFFFFF"/>
        </w:rPr>
      </w:pPr>
      <w:r>
        <w:rPr>
          <w:noProof/>
        </w:rPr>
        <w:drawing>
          <wp:inline distT="0" distB="0" distL="114300" distR="114300">
            <wp:extent cx="3224530" cy="2489835"/>
            <wp:effectExtent l="0" t="0" r="6350" b="952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a:stretch>
                      <a:fillRect/>
                    </a:stretch>
                  </pic:blipFill>
                  <pic:spPr>
                    <a:xfrm>
                      <a:off x="0" y="0"/>
                      <a:ext cx="3224530" cy="2489835"/>
                    </a:xfrm>
                    <a:prstGeom prst="rect">
                      <a:avLst/>
                    </a:prstGeom>
                    <a:noFill/>
                    <a:ln>
                      <a:noFill/>
                    </a:ln>
                  </pic:spPr>
                </pic:pic>
              </a:graphicData>
            </a:graphic>
          </wp:inline>
        </w:drawing>
      </w:r>
    </w:p>
    <w:p w:rsidR="00E327B8" w:rsidRDefault="00000000">
      <w:pPr>
        <w:pStyle w:val="a4"/>
        <w:widowControl/>
        <w:shd w:val="clear" w:color="auto" w:fill="FFFFFF"/>
        <w:spacing w:before="192" w:beforeAutospacing="0" w:after="192" w:afterAutospacing="0"/>
        <w:jc w:val="both"/>
        <w:rPr>
          <w:rFonts w:ascii="Times New Roman" w:eastAsia="黑体" w:hAnsi="Times New Roman" w:cstheme="minorEastAsia"/>
          <w:sz w:val="21"/>
          <w:szCs w:val="21"/>
        </w:rPr>
      </w:pPr>
      <w:r>
        <w:rPr>
          <w:rFonts w:ascii="Times New Roman" w:hAnsi="Times New Roman" w:hint="eastAsia"/>
          <w:sz w:val="21"/>
          <w:szCs w:val="21"/>
        </w:rPr>
        <w:t>Note. Age, marital status, monthly household income, educational attainment, smoking status, drinking status, family history of hypertension, family history of hyperlipidemia, DASH, AIS, high temperatures, noise, dust, and CO were included as model adjustment factors.</w:t>
      </w:r>
    </w:p>
    <w:sectPr w:rsidR="00E327B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Lucida Console">
    <w:panose1 w:val="020B0609040504020204"/>
    <w:charset w:val="00"/>
    <w:family w:val="modern"/>
    <w:pitch w:val="default"/>
    <w:sig w:usb0="8000028F" w:usb1="00001800" w:usb2="00000000" w:usb3="00000000" w:csb0="0000001F" w:csb1="D7D7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efaultTabStop w:val="420"/>
  <w:drawingGridVerticalSpacing w:val="156"/>
  <w:noPunctuationKerning/>
  <w:characterSpacingControl w:val="compressPunctuation"/>
  <w:savePreviewPicture/>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8CB7DA5"/>
    <w:rsid w:val="003F5D22"/>
    <w:rsid w:val="005A39CC"/>
    <w:rsid w:val="00712038"/>
    <w:rsid w:val="00853C32"/>
    <w:rsid w:val="00C61A64"/>
    <w:rsid w:val="00E327B8"/>
    <w:rsid w:val="03C350C4"/>
    <w:rsid w:val="0A8253C5"/>
    <w:rsid w:val="118B502E"/>
    <w:rsid w:val="148821B5"/>
    <w:rsid w:val="19BF34CD"/>
    <w:rsid w:val="1F0D53F4"/>
    <w:rsid w:val="20535E31"/>
    <w:rsid w:val="291F5D8D"/>
    <w:rsid w:val="2ABD4A1E"/>
    <w:rsid w:val="2AFD53B9"/>
    <w:rsid w:val="2C9E1173"/>
    <w:rsid w:val="2CF6394E"/>
    <w:rsid w:val="2E930565"/>
    <w:rsid w:val="315025CB"/>
    <w:rsid w:val="34C93709"/>
    <w:rsid w:val="38CB7DA5"/>
    <w:rsid w:val="43823D78"/>
    <w:rsid w:val="46130905"/>
    <w:rsid w:val="5EA8712E"/>
    <w:rsid w:val="62233ED9"/>
    <w:rsid w:val="629923ED"/>
    <w:rsid w:val="71E351AF"/>
    <w:rsid w:val="778D79CF"/>
    <w:rsid w:val="79CC64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E723A"/>
  <w15:docId w15:val="{E284B5A7-6F90-4579-814E-36F561C4B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a4">
    <w:name w:val="Normal (Web)"/>
    <w:basedOn w:val="a"/>
    <w:qFormat/>
    <w:pPr>
      <w:spacing w:beforeAutospacing="1" w:afterAutospacing="1"/>
      <w:jc w:val="left"/>
    </w:pPr>
    <w:rPr>
      <w:rFonts w:cs="Times New Roman"/>
      <w:kern w:val="0"/>
      <w:sz w:val="24"/>
    </w:rPr>
  </w:style>
  <w:style w:type="table" w:styleId="a5">
    <w:name w:val="Table Grid"/>
    <w:uiPriority w:val="99"/>
    <w:qFormat/>
    <w:pPr>
      <w:widowControl w:val="0"/>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6">
    <w:name w:val="Strong"/>
    <w:basedOn w:val="a0"/>
    <w:qFormat/>
    <w:rPr>
      <w:b/>
    </w:rPr>
  </w:style>
  <w:style w:type="character" w:styleId="a7">
    <w:name w:val="annotation reference"/>
    <w:basedOn w:val="a0"/>
    <w:qFormat/>
    <w:rPr>
      <w:sz w:val="21"/>
      <w:szCs w:val="21"/>
    </w:rPr>
  </w:style>
  <w:style w:type="paragraph" w:customStyle="1" w:styleId="a8">
    <w:name w:val="图表标题"/>
    <w:basedOn w:val="a"/>
    <w:next w:val="a"/>
    <w:qFormat/>
    <w:pPr>
      <w:jc w:val="center"/>
    </w:pPr>
    <w:rPr>
      <w:rFonts w:eastAsia="黑体"/>
    </w:rPr>
  </w:style>
  <w:style w:type="paragraph" w:customStyle="1" w:styleId="a9">
    <w:name w:val="图表文字"/>
    <w:basedOn w:val="a"/>
    <w:next w:val="a"/>
    <w:qFormat/>
    <w:pPr>
      <w:jc w:val="center"/>
    </w:pPr>
  </w:style>
  <w:style w:type="paragraph" w:customStyle="1" w:styleId="aa">
    <w:name w:val="表标题"/>
    <w:basedOn w:val="a"/>
    <w:qFormat/>
    <w:pPr>
      <w:spacing w:beforeLines="50" w:before="50"/>
      <w:jc w:val="center"/>
    </w:pPr>
    <w:rPr>
      <w:rFonts w:eastAsia="黑体" w:hint="eastAsi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wmf"/><Relationship Id="rId9" Type="http://schemas.openxmlformats.org/officeDocument/2006/relationships/image" Target="media/image6.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4720</Words>
  <Characters>26906</Characters>
  <Application>Microsoft Office Word</Application>
  <DocSecurity>0</DocSecurity>
  <Lines>224</Lines>
  <Paragraphs>63</Paragraphs>
  <ScaleCrop>false</ScaleCrop>
  <Company/>
  <LinksUpToDate>false</LinksUpToDate>
  <CharactersWithSpaces>31563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h p</cp:lastModifiedBy>
  <cp:revision>5</cp:revision>
  <dcterms:created xsi:type="dcterms:W3CDTF">2025-12-19T07:13:00Z</dcterms:created>
  <dcterms:modified xsi:type="dcterms:W3CDTF">2026-02-24T03:35:00Z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C758AF1620674A8C91BD0369CF2BDF15_13</vt:lpwstr>
  </property>
  <property fmtid="{D5CDD505-2E9C-101B-9397-08002B2CF9AE}" pid="4" name="KSOTemplateDocerSaveRecord">
    <vt:lpwstr>eyJoZGlkIjoiNGNhNzI3Nzc4ZDEzZGQ4MmIwY2ExNzYwMWFlNDI2MzUiLCJ1c2VySWQiOiI5MDgwMDAxNDIifQ==</vt:lpwstr>
  </property>
</Properties>
</file>