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CD2A4BB" w14:textId="108BB4CB" w:rsidR="00AC2DD5" w:rsidRPr="00B5753B" w:rsidRDefault="00AC2DD5" w:rsidP="004447D1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5753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Supplementary Information for</w:t>
      </w:r>
    </w:p>
    <w:p w14:paraId="1D3EA82E" w14:textId="0531156D" w:rsidR="00C83A99" w:rsidRPr="00B5753B" w:rsidRDefault="00AA54B0" w:rsidP="004447D1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5753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Microscale bone interlocking enhances osseointegration </w:t>
      </w:r>
      <w:r w:rsidRPr="00B575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strength</w:t>
      </w:r>
      <w:r w:rsidRPr="00B5753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on the rough surface of 3D-printed titanium implants: </w:t>
      </w:r>
      <w:bookmarkStart w:id="0" w:name="_Hlk187768962"/>
      <w:r w:rsidRPr="00B5753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experimental and </w:t>
      </w:r>
      <w:bookmarkEnd w:id="0"/>
      <w:r w:rsidRPr="00B5753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finite element analysis</w:t>
      </w:r>
    </w:p>
    <w:p w14:paraId="1AE2E9AE" w14:textId="0B8C443F" w:rsidR="00654FF3" w:rsidRPr="00B5753B" w:rsidRDefault="00654FF3" w:rsidP="00654FF3">
      <w:pPr>
        <w:pStyle w:val="BBAuthorName"/>
        <w:jc w:val="left"/>
        <w:rPr>
          <w:rFonts w:cs="Times"/>
          <w:iCs/>
          <w:color w:val="000000" w:themeColor="text1"/>
        </w:rPr>
      </w:pPr>
      <w:bookmarkStart w:id="1" w:name="_Hlk183776884"/>
      <w:r w:rsidRPr="00B5753B">
        <w:rPr>
          <w:rFonts w:cs="Times"/>
          <w:iCs/>
          <w:color w:val="000000" w:themeColor="text1"/>
        </w:rPr>
        <w:t xml:space="preserve">Tianyu </w:t>
      </w:r>
      <w:r w:rsidRPr="00B5753B">
        <w:rPr>
          <w:rFonts w:ascii="Times New Roman" w:hAnsi="Times New Roman"/>
          <w:iCs/>
          <w:color w:val="000000" w:themeColor="text1"/>
        </w:rPr>
        <w:t>Shu</w:t>
      </w:r>
      <w:r w:rsidR="002B3079" w:rsidRPr="00B5753B">
        <w:rPr>
          <w:rFonts w:ascii="Times New Roman" w:hAnsi="Times New Roman"/>
          <w:i w:val="0"/>
          <w:color w:val="000000" w:themeColor="text1"/>
          <w:vertAlign w:val="superscript"/>
          <w:lang w:eastAsia="zh-CN"/>
        </w:rPr>
        <w:t>1</w:t>
      </w:r>
      <w:r w:rsidR="002B3079" w:rsidRPr="00B5753B">
        <w:rPr>
          <w:rFonts w:ascii="Times New Roman" w:hAnsi="Times New Roman" w:hint="eastAsia"/>
          <w:i w:val="0"/>
          <w:color w:val="000000" w:themeColor="text1"/>
          <w:vertAlign w:val="superscript"/>
          <w:lang w:eastAsia="zh-CN"/>
        </w:rPr>
        <w:t>,2</w:t>
      </w:r>
      <w:r w:rsidRPr="00B5753B">
        <w:rPr>
          <w:rFonts w:ascii="Times New Roman" w:hAnsi="Times New Roman"/>
          <w:i w:val="0"/>
          <w:color w:val="000000" w:themeColor="text1"/>
          <w:vertAlign w:val="superscript"/>
          <w:lang w:eastAsia="zh-CN"/>
        </w:rPr>
        <w:t>†</w:t>
      </w:r>
      <w:r w:rsidRPr="00B5753B">
        <w:rPr>
          <w:rFonts w:ascii="Times New Roman" w:hAnsi="Times New Roman"/>
          <w:iCs/>
          <w:color w:val="000000" w:themeColor="text1"/>
        </w:rPr>
        <w:t xml:space="preserve">, </w:t>
      </w:r>
      <w:r w:rsidRPr="00B5753B">
        <w:rPr>
          <w:rFonts w:ascii="Times New Roman" w:hAnsi="Times New Roman"/>
          <w:iCs/>
          <w:color w:val="000000" w:themeColor="text1"/>
          <w:lang w:eastAsia="zh-CN"/>
        </w:rPr>
        <w:t>Haoyu Shi</w:t>
      </w:r>
      <w:r w:rsidRPr="00B5753B">
        <w:rPr>
          <w:rFonts w:ascii="Times New Roman" w:hAnsi="Times New Roman"/>
          <w:i w:val="0"/>
          <w:color w:val="000000" w:themeColor="text1"/>
          <w:vertAlign w:val="superscript"/>
          <w:lang w:eastAsia="zh-CN"/>
        </w:rPr>
        <w:t>1†</w:t>
      </w:r>
      <w:r w:rsidRPr="00B5753B">
        <w:rPr>
          <w:rFonts w:ascii="Times New Roman" w:hAnsi="Times New Roman"/>
          <w:iCs/>
          <w:color w:val="000000" w:themeColor="text1"/>
          <w:lang w:eastAsia="zh-CN"/>
        </w:rPr>
        <w:t>, M</w:t>
      </w:r>
      <w:r w:rsidRPr="00B5753B">
        <w:rPr>
          <w:rFonts w:cs="Times" w:hint="eastAsia"/>
          <w:iCs/>
          <w:color w:val="000000" w:themeColor="text1"/>
          <w:lang w:eastAsia="zh-CN"/>
        </w:rPr>
        <w:t>eng Li</w:t>
      </w:r>
      <w:r w:rsidRPr="00B5753B">
        <w:rPr>
          <w:rFonts w:cs="Times" w:hint="eastAsia"/>
          <w:i w:val="0"/>
          <w:color w:val="000000" w:themeColor="text1"/>
          <w:vertAlign w:val="superscript"/>
          <w:lang w:eastAsia="zh-CN"/>
        </w:rPr>
        <w:t>1</w:t>
      </w:r>
      <w:r w:rsidRPr="00B5753B">
        <w:rPr>
          <w:rFonts w:cs="Times"/>
          <w:iCs/>
          <w:color w:val="000000" w:themeColor="text1"/>
          <w:lang w:eastAsia="zh-CN"/>
        </w:rPr>
        <w:t xml:space="preserve">, </w:t>
      </w:r>
      <w:r w:rsidRPr="00B5753B">
        <w:rPr>
          <w:rFonts w:cs="Times" w:hint="eastAsia"/>
          <w:iCs/>
          <w:color w:val="000000" w:themeColor="text1"/>
          <w:lang w:eastAsia="zh-CN"/>
        </w:rPr>
        <w:t>Yu-Chia Lin</w:t>
      </w:r>
      <w:r w:rsidRPr="00B5753B">
        <w:rPr>
          <w:rFonts w:cs="Times" w:hint="eastAsia"/>
          <w:i w:val="0"/>
          <w:color w:val="000000" w:themeColor="text1"/>
          <w:vertAlign w:val="superscript"/>
          <w:lang w:eastAsia="zh-CN"/>
        </w:rPr>
        <w:t>1</w:t>
      </w:r>
      <w:r w:rsidRPr="00B5753B">
        <w:rPr>
          <w:rFonts w:cs="Times" w:hint="eastAsia"/>
          <w:iCs/>
          <w:color w:val="000000" w:themeColor="text1"/>
          <w:lang w:eastAsia="zh-CN"/>
        </w:rPr>
        <w:t xml:space="preserve">, </w:t>
      </w:r>
      <w:r w:rsidRPr="00B5753B">
        <w:rPr>
          <w:rFonts w:cs="Times"/>
          <w:iCs/>
          <w:color w:val="000000" w:themeColor="text1"/>
          <w:lang w:eastAsia="zh-CN"/>
        </w:rPr>
        <w:t>Ang Li</w:t>
      </w:r>
      <w:r w:rsidRPr="00B5753B">
        <w:rPr>
          <w:rFonts w:cs="Times" w:hint="eastAsia"/>
          <w:i w:val="0"/>
          <w:color w:val="000000" w:themeColor="text1"/>
          <w:vertAlign w:val="superscript"/>
          <w:lang w:eastAsia="zh-CN"/>
        </w:rPr>
        <w:t>1*</w:t>
      </w:r>
      <w:r w:rsidRPr="00B5753B">
        <w:rPr>
          <w:rFonts w:cs="Times"/>
          <w:iCs/>
          <w:color w:val="000000" w:themeColor="text1"/>
          <w:lang w:eastAsia="zh-CN"/>
        </w:rPr>
        <w:t>, an</w:t>
      </w:r>
      <w:r w:rsidRPr="00B5753B">
        <w:rPr>
          <w:rFonts w:cs="Times"/>
          <w:iCs/>
          <w:color w:val="000000" w:themeColor="text1"/>
        </w:rPr>
        <w:t>d Dandan Pei</w:t>
      </w:r>
      <w:r w:rsidRPr="00B5753B">
        <w:rPr>
          <w:rFonts w:cs="Times" w:hint="eastAsia"/>
          <w:i w:val="0"/>
          <w:color w:val="000000" w:themeColor="text1"/>
          <w:vertAlign w:val="superscript"/>
          <w:lang w:eastAsia="zh-CN"/>
        </w:rPr>
        <w:t>1*</w:t>
      </w:r>
    </w:p>
    <w:p w14:paraId="0E2B823E" w14:textId="77777777" w:rsidR="00654FF3" w:rsidRPr="00B5753B" w:rsidRDefault="00654FF3" w:rsidP="00654FF3">
      <w:pPr>
        <w:pStyle w:val="BCAuthorAddress"/>
        <w:jc w:val="left"/>
        <w:rPr>
          <w:color w:val="000000" w:themeColor="text1"/>
        </w:rPr>
      </w:pPr>
      <w:r w:rsidRPr="00B5753B">
        <w:rPr>
          <w:rFonts w:cs="Times" w:hint="eastAsia"/>
          <w:color w:val="000000" w:themeColor="text1"/>
          <w:vertAlign w:val="superscript"/>
          <w:lang w:eastAsia="zh-CN"/>
        </w:rPr>
        <w:t>1</w:t>
      </w:r>
      <w:r w:rsidRPr="00B5753B">
        <w:rPr>
          <w:color w:val="000000" w:themeColor="text1"/>
        </w:rPr>
        <w:t xml:space="preserve">Key Laboratory of Shaanxi Province for Craniofacial Precision Medicine Research, College of Stomatology, Xi’an Jiaotong University, Xi’an 710049, China. </w:t>
      </w:r>
    </w:p>
    <w:p w14:paraId="498B183A" w14:textId="77777777" w:rsidR="002B3079" w:rsidRPr="00B5753B" w:rsidRDefault="002B3079" w:rsidP="002B3079">
      <w:pPr>
        <w:pStyle w:val="BCAuthorAddress"/>
        <w:jc w:val="left"/>
        <w:rPr>
          <w:color w:val="000000" w:themeColor="text1"/>
          <w:lang w:eastAsia="zh-CN"/>
        </w:rPr>
      </w:pPr>
      <w:r w:rsidRPr="00B5753B">
        <w:rPr>
          <w:rFonts w:cs="Times" w:hint="eastAsia"/>
          <w:color w:val="000000" w:themeColor="text1"/>
          <w:vertAlign w:val="superscript"/>
          <w:lang w:eastAsia="zh-CN"/>
        </w:rPr>
        <w:t>2</w:t>
      </w:r>
      <w:r w:rsidRPr="00B5753B">
        <w:rPr>
          <w:rFonts w:hint="eastAsia"/>
          <w:color w:val="000000" w:themeColor="text1"/>
          <w:lang w:eastAsia="zh-CN"/>
        </w:rPr>
        <w:t>State</w:t>
      </w:r>
      <w:r w:rsidRPr="00B5753B">
        <w:rPr>
          <w:rFonts w:hint="eastAsia"/>
          <w:color w:val="000000" w:themeColor="text1"/>
        </w:rPr>
        <w:t xml:space="preserve"> Key Laboratory for Manufacturing System Engineering, School of Mechanical Engineering</w:t>
      </w:r>
      <w:r w:rsidRPr="00B5753B">
        <w:rPr>
          <w:rFonts w:hint="eastAsia"/>
          <w:color w:val="000000" w:themeColor="text1"/>
          <w:lang w:eastAsia="zh-CN"/>
        </w:rPr>
        <w:t xml:space="preserve">, </w:t>
      </w:r>
      <w:r w:rsidRPr="00B5753B">
        <w:rPr>
          <w:rFonts w:hint="eastAsia"/>
          <w:color w:val="000000" w:themeColor="text1"/>
        </w:rPr>
        <w:t>Xi'an Jiaotong University, Xi'an 710054, China.</w:t>
      </w:r>
      <w:r w:rsidRPr="00B5753B">
        <w:rPr>
          <w:rFonts w:hint="eastAsia"/>
          <w:color w:val="000000" w:themeColor="text1"/>
          <w:lang w:eastAsia="zh-CN"/>
        </w:rPr>
        <w:t xml:space="preserve"> </w:t>
      </w:r>
    </w:p>
    <w:p w14:paraId="768438FC" w14:textId="77777777" w:rsidR="002B3079" w:rsidRPr="00B5753B" w:rsidRDefault="002B3079" w:rsidP="002B3079">
      <w:pPr>
        <w:rPr>
          <w:rFonts w:hint="eastAsia"/>
          <w:color w:val="000000" w:themeColor="text1"/>
        </w:rPr>
      </w:pPr>
    </w:p>
    <w:p w14:paraId="363049AF" w14:textId="77777777" w:rsidR="00654FF3" w:rsidRPr="00B5753B" w:rsidRDefault="00654FF3" w:rsidP="00654FF3">
      <w:pPr>
        <w:spacing w:line="480" w:lineRule="auto"/>
        <w:rPr>
          <w:rFonts w:ascii="Times" w:eastAsia="宋体" w:hAnsi="Times" w:cs="Times New Roman"/>
          <w:color w:val="000000" w:themeColor="text1"/>
          <w:kern w:val="0"/>
          <w:sz w:val="24"/>
          <w:szCs w:val="20"/>
          <w14:ligatures w14:val="none"/>
        </w:rPr>
      </w:pPr>
      <w:r w:rsidRPr="00B5753B">
        <w:rPr>
          <w:rFonts w:ascii="Times" w:eastAsia="宋体" w:hAnsi="Times" w:cs="Times New Roman" w:hint="eastAsia"/>
          <w:color w:val="000000" w:themeColor="text1"/>
          <w:kern w:val="0"/>
          <w:sz w:val="24"/>
          <w:szCs w:val="20"/>
          <w:lang w:eastAsia="en-US"/>
          <w14:ligatures w14:val="none"/>
        </w:rPr>
        <w:t>†</w:t>
      </w:r>
      <w:r w:rsidRPr="00B5753B">
        <w:rPr>
          <w:rFonts w:ascii="Times" w:eastAsia="宋体" w:hAnsi="Times" w:cs="Times New Roman" w:hint="eastAsia"/>
          <w:color w:val="000000" w:themeColor="text1"/>
          <w:kern w:val="0"/>
          <w:sz w:val="24"/>
          <w:szCs w:val="20"/>
          <w:lang w:eastAsia="en-US"/>
          <w14:ligatures w14:val="none"/>
        </w:rPr>
        <w:t xml:space="preserve"> Tianyu</w:t>
      </w:r>
      <w:r w:rsidRPr="00B5753B">
        <w:rPr>
          <w:rFonts w:ascii="Times" w:eastAsia="宋体" w:hAnsi="Times" w:cs="Times New Roman" w:hint="eastAsia"/>
          <w:color w:val="000000" w:themeColor="text1"/>
          <w:kern w:val="0"/>
          <w:sz w:val="24"/>
          <w:szCs w:val="20"/>
          <w14:ligatures w14:val="none"/>
        </w:rPr>
        <w:t xml:space="preserve"> Shu and Haoyu Shi</w:t>
      </w:r>
      <w:r w:rsidRPr="00B5753B">
        <w:rPr>
          <w:rFonts w:ascii="Times" w:eastAsia="宋体" w:hAnsi="Times" w:cs="Times New Roman" w:hint="eastAsia"/>
          <w:color w:val="000000" w:themeColor="text1"/>
          <w:kern w:val="0"/>
          <w:sz w:val="24"/>
          <w:szCs w:val="20"/>
          <w:lang w:eastAsia="en-US"/>
          <w14:ligatures w14:val="none"/>
        </w:rPr>
        <w:t xml:space="preserve"> contributed equally to this work and share first authorship.</w:t>
      </w:r>
      <w:r w:rsidRPr="00B5753B">
        <w:rPr>
          <w:rFonts w:ascii="Times" w:eastAsia="宋体" w:hAnsi="Times" w:cs="Times New Roman" w:hint="eastAsia"/>
          <w:color w:val="000000" w:themeColor="text1"/>
          <w:kern w:val="0"/>
          <w:sz w:val="24"/>
          <w:szCs w:val="20"/>
          <w14:ligatures w14:val="none"/>
        </w:rPr>
        <w:t xml:space="preserve"> </w:t>
      </w:r>
    </w:p>
    <w:p w14:paraId="75878B26" w14:textId="77777777" w:rsidR="00654FF3" w:rsidRPr="00B5753B" w:rsidRDefault="00654FF3" w:rsidP="00654FF3">
      <w:pPr>
        <w:spacing w:line="480" w:lineRule="auto"/>
        <w:rPr>
          <w:rFonts w:ascii="Times" w:eastAsia="宋体" w:hAnsi="Times" w:cs="Times New Roman"/>
          <w:color w:val="000000" w:themeColor="text1"/>
          <w:kern w:val="0"/>
          <w:sz w:val="24"/>
          <w:szCs w:val="20"/>
          <w14:ligatures w14:val="none"/>
        </w:rPr>
      </w:pPr>
    </w:p>
    <w:p w14:paraId="6BF22311" w14:textId="77777777" w:rsidR="00654FF3" w:rsidRPr="00B5753B" w:rsidRDefault="00654FF3" w:rsidP="00654FF3">
      <w:pPr>
        <w:pStyle w:val="BCAuthorAddress"/>
        <w:spacing w:after="0"/>
        <w:jc w:val="left"/>
        <w:rPr>
          <w:color w:val="000000" w:themeColor="text1"/>
          <w:lang w:eastAsia="zh-CN"/>
        </w:rPr>
      </w:pPr>
      <w:r w:rsidRPr="00B5753B">
        <w:rPr>
          <w:rFonts w:hint="eastAsia"/>
          <w:color w:val="000000" w:themeColor="text1"/>
        </w:rPr>
        <w:t>*Corre</w:t>
      </w:r>
      <w:r w:rsidRPr="00B5753B">
        <w:rPr>
          <w:rFonts w:hint="eastAsia"/>
          <w:color w:val="000000" w:themeColor="text1"/>
          <w:lang w:eastAsia="zh-CN"/>
        </w:rPr>
        <w:t>spondence:</w:t>
      </w:r>
    </w:p>
    <w:p w14:paraId="43384387" w14:textId="77777777" w:rsidR="00654FF3" w:rsidRPr="00B5753B" w:rsidRDefault="00654FF3" w:rsidP="00654FF3">
      <w:pPr>
        <w:pStyle w:val="BCAuthorAddress"/>
        <w:spacing w:after="0"/>
        <w:jc w:val="left"/>
        <w:rPr>
          <w:color w:val="000000" w:themeColor="text1"/>
          <w:lang w:eastAsia="zh-CN"/>
        </w:rPr>
      </w:pPr>
      <w:bookmarkStart w:id="2" w:name="_Hlk183818159"/>
      <w:r w:rsidRPr="00B5753B">
        <w:rPr>
          <w:rFonts w:hint="eastAsia"/>
          <w:color w:val="000000" w:themeColor="text1"/>
          <w:lang w:eastAsia="zh-CN"/>
        </w:rPr>
        <w:t>Ang Li</w:t>
      </w:r>
    </w:p>
    <w:p w14:paraId="608371BA" w14:textId="77777777" w:rsidR="00654FF3" w:rsidRPr="00B5753B" w:rsidRDefault="00654FF3" w:rsidP="00654FF3">
      <w:pPr>
        <w:pStyle w:val="BCAuthorAddress"/>
        <w:spacing w:after="0"/>
        <w:jc w:val="left"/>
        <w:rPr>
          <w:color w:val="000000" w:themeColor="text1"/>
          <w:lang w:eastAsia="zh-CN"/>
        </w:rPr>
      </w:pPr>
      <w:hyperlink r:id="rId8" w:history="1">
        <w:r w:rsidRPr="00B5753B">
          <w:rPr>
            <w:rFonts w:hint="eastAsia"/>
            <w:color w:val="000000" w:themeColor="text1"/>
            <w:lang w:eastAsia="zh-CN"/>
          </w:rPr>
          <w:t>drliang@xjtu.edu.cn</w:t>
        </w:r>
      </w:hyperlink>
    </w:p>
    <w:p w14:paraId="2DAEC4B0" w14:textId="77777777" w:rsidR="00654FF3" w:rsidRPr="00B5753B" w:rsidRDefault="00654FF3" w:rsidP="00654FF3">
      <w:pPr>
        <w:pStyle w:val="BCAuthorAddress"/>
        <w:spacing w:after="0"/>
        <w:jc w:val="left"/>
        <w:rPr>
          <w:color w:val="000000" w:themeColor="text1"/>
          <w:lang w:eastAsia="zh-CN"/>
        </w:rPr>
      </w:pPr>
      <w:r w:rsidRPr="00B5753B">
        <w:rPr>
          <w:rFonts w:hint="eastAsia"/>
          <w:color w:val="000000" w:themeColor="text1"/>
          <w:lang w:eastAsia="zh-CN"/>
        </w:rPr>
        <w:t>Dandan Pei</w:t>
      </w:r>
    </w:p>
    <w:p w14:paraId="24BC5ECB" w14:textId="77777777" w:rsidR="00654FF3" w:rsidRPr="00B5753B" w:rsidRDefault="00654FF3" w:rsidP="00654FF3">
      <w:pPr>
        <w:pStyle w:val="BCAuthorAddress"/>
        <w:spacing w:after="0"/>
        <w:jc w:val="left"/>
        <w:rPr>
          <w:color w:val="000000" w:themeColor="text1"/>
          <w:lang w:eastAsia="zh-CN"/>
        </w:rPr>
      </w:pPr>
      <w:hyperlink r:id="rId9" w:history="1">
        <w:r w:rsidRPr="00B5753B">
          <w:rPr>
            <w:rFonts w:hint="eastAsia"/>
            <w:color w:val="000000" w:themeColor="text1"/>
          </w:rPr>
          <w:t>peidandan@xjtu.edu.cn</w:t>
        </w:r>
      </w:hyperlink>
    </w:p>
    <w:bookmarkEnd w:id="1"/>
    <w:bookmarkEnd w:id="2"/>
    <w:p w14:paraId="6E7962D8" w14:textId="0EE59E97" w:rsidR="00FA5861" w:rsidRPr="00B5753B" w:rsidRDefault="00FA5861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B5753B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7575B813" w14:textId="2C4AD2FA" w:rsidR="00FB7689" w:rsidRPr="00B5753B" w:rsidRDefault="00A7707A" w:rsidP="000C0AA2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49B07323" wp14:editId="4D8C8814">
            <wp:extent cx="5013960" cy="3390900"/>
            <wp:effectExtent l="0" t="0" r="0" b="0"/>
            <wp:docPr id="13926962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990DB" w14:textId="675A5CE1" w:rsidR="00FB7689" w:rsidRPr="00B5753B" w:rsidRDefault="00E44BC2" w:rsidP="00BC2FAC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</w:rPr>
      </w:pPr>
      <w:bookmarkStart w:id="3" w:name="_Hlk183647085"/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Supplementary </w:t>
      </w:r>
      <w:r w:rsidR="00A7707A" w:rsidRPr="00B5753B">
        <w:rPr>
          <w:rFonts w:ascii="Times New Roman" w:hAnsi="Times New Roman" w:cs="Times New Roman" w:hint="eastAsia"/>
          <w:b/>
          <w:bCs/>
          <w:color w:val="000000" w:themeColor="text1"/>
        </w:rPr>
        <w:t>Fig.</w:t>
      </w:r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="00A7707A" w:rsidRPr="00B5753B">
        <w:rPr>
          <w:rFonts w:ascii="Times New Roman" w:hAnsi="Times New Roman" w:cs="Times New Roman" w:hint="eastAsia"/>
          <w:b/>
          <w:bCs/>
          <w:color w:val="000000" w:themeColor="text1"/>
        </w:rPr>
        <w:t>1</w:t>
      </w:r>
      <w:r w:rsidR="00BC2FAC"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B5753B">
        <w:rPr>
          <w:rFonts w:ascii="Times New Roman" w:hAnsi="Times New Roman" w:cs="Times New Roman" w:hint="eastAsia"/>
          <w:color w:val="000000" w:themeColor="text1"/>
        </w:rPr>
        <w:t>Sh</w:t>
      </w:r>
      <w:bookmarkEnd w:id="3"/>
      <w:r w:rsidRPr="00B5753B">
        <w:rPr>
          <w:rFonts w:ascii="Times New Roman" w:hAnsi="Times New Roman" w:cs="Times New Roman" w:hint="eastAsia"/>
          <w:color w:val="000000" w:themeColor="text1"/>
        </w:rPr>
        <w:t>ape</w:t>
      </w:r>
      <w:r w:rsidR="00BC2FAC" w:rsidRPr="00B5753B">
        <w:rPr>
          <w:rFonts w:ascii="Times New Roman" w:hAnsi="Times New Roman" w:cs="Times New Roman" w:hint="eastAsia"/>
          <w:color w:val="000000" w:themeColor="text1"/>
        </w:rPr>
        <w:t xml:space="preserve"> of experimental </w:t>
      </w:r>
      <w:r w:rsidR="00FB7689" w:rsidRPr="00B5753B">
        <w:rPr>
          <w:rFonts w:ascii="Times New Roman" w:hAnsi="Times New Roman" w:cs="Times New Roman" w:hint="eastAsia"/>
          <w:color w:val="000000" w:themeColor="text1"/>
        </w:rPr>
        <w:t>implants.</w:t>
      </w:r>
    </w:p>
    <w:p w14:paraId="79989429" w14:textId="77777777" w:rsidR="00FB7689" w:rsidRPr="00B5753B" w:rsidRDefault="00FB7689" w:rsidP="00FB7689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0737DF4" w14:textId="4915E784" w:rsidR="00E44BC2" w:rsidRPr="00B5753B" w:rsidRDefault="006A7F6E" w:rsidP="006A7F6E">
      <w:pPr>
        <w:spacing w:line="480" w:lineRule="auto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Supplementary Table 1 </w:t>
      </w:r>
      <w:r w:rsidRPr="00B5753B">
        <w:rPr>
          <w:rFonts w:ascii="Times New Roman" w:hAnsi="Times New Roman" w:cs="Times New Roman" w:hint="eastAsia"/>
          <w:color w:val="000000" w:themeColor="text1"/>
        </w:rPr>
        <w:t>Surface element composition (weight percentage).</w:t>
      </w:r>
    </w:p>
    <w:tbl>
      <w:tblPr>
        <w:tblStyle w:val="af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3"/>
        <w:gridCol w:w="1393"/>
        <w:gridCol w:w="1394"/>
      </w:tblGrid>
      <w:tr w:rsidR="00B5753B" w:rsidRPr="00B5753B" w14:paraId="5CCAC4C9" w14:textId="77777777" w:rsidTr="00B22D5B">
        <w:tc>
          <w:tcPr>
            <w:tcW w:w="1393" w:type="dxa"/>
            <w:tcBorders>
              <w:top w:val="single" w:sz="8" w:space="0" w:color="auto"/>
              <w:bottom w:val="single" w:sz="4" w:space="0" w:color="auto"/>
            </w:tcBorders>
          </w:tcPr>
          <w:p w14:paraId="61BCB76F" w14:textId="77777777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3" w:type="dxa"/>
            <w:tcBorders>
              <w:top w:val="single" w:sz="8" w:space="0" w:color="auto"/>
              <w:bottom w:val="single" w:sz="4" w:space="0" w:color="auto"/>
            </w:tcBorders>
          </w:tcPr>
          <w:p w14:paraId="1FD6051A" w14:textId="7DE42B02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Ti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4" w:space="0" w:color="auto"/>
            </w:tcBorders>
          </w:tcPr>
          <w:p w14:paraId="708E7FDF" w14:textId="3552DF44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O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4" w:space="0" w:color="auto"/>
            </w:tcBorders>
          </w:tcPr>
          <w:p w14:paraId="25CC8E84" w14:textId="4C3A58F6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Al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4" w:space="0" w:color="auto"/>
            </w:tcBorders>
          </w:tcPr>
          <w:p w14:paraId="33842536" w14:textId="7573A8C2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V</w:t>
            </w:r>
          </w:p>
        </w:tc>
        <w:tc>
          <w:tcPr>
            <w:tcW w:w="1394" w:type="dxa"/>
            <w:tcBorders>
              <w:top w:val="single" w:sz="8" w:space="0" w:color="auto"/>
              <w:bottom w:val="single" w:sz="4" w:space="0" w:color="auto"/>
            </w:tcBorders>
          </w:tcPr>
          <w:p w14:paraId="6F94587D" w14:textId="1DE3B508" w:rsidR="006A7F6E" w:rsidRPr="00B5753B" w:rsidRDefault="00B22D5B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C</w:t>
            </w:r>
          </w:p>
        </w:tc>
      </w:tr>
      <w:tr w:rsidR="00B5753B" w:rsidRPr="00B5753B" w14:paraId="565A1EC4" w14:textId="77777777" w:rsidTr="00B22D5B">
        <w:tc>
          <w:tcPr>
            <w:tcW w:w="1393" w:type="dxa"/>
            <w:tcBorders>
              <w:top w:val="single" w:sz="4" w:space="0" w:color="auto"/>
            </w:tcBorders>
          </w:tcPr>
          <w:p w14:paraId="69EC4908" w14:textId="363ECC31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SLM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28BA94F8" w14:textId="4DC4872F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76.64%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18F1B880" w14:textId="5C0BDA5A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11.16%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0C3FC824" w14:textId="2F804386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5.72%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05EDC50E" w14:textId="53B72BA7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3.94%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0DAD5180" w14:textId="027DA0B9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2.53%</w:t>
            </w:r>
          </w:p>
        </w:tc>
      </w:tr>
      <w:tr w:rsidR="00617CD2" w:rsidRPr="00B5753B" w14:paraId="46384372" w14:textId="77777777" w:rsidTr="00B22D5B">
        <w:tc>
          <w:tcPr>
            <w:tcW w:w="1393" w:type="dxa"/>
            <w:tcBorders>
              <w:bottom w:val="single" w:sz="8" w:space="0" w:color="auto"/>
            </w:tcBorders>
          </w:tcPr>
          <w:p w14:paraId="5A5B2EDA" w14:textId="0678391F" w:rsidR="006A7F6E" w:rsidRPr="00B5753B" w:rsidRDefault="006A7F6E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CNC-SLA</w:t>
            </w:r>
          </w:p>
        </w:tc>
        <w:tc>
          <w:tcPr>
            <w:tcW w:w="1393" w:type="dxa"/>
            <w:tcBorders>
              <w:bottom w:val="single" w:sz="8" w:space="0" w:color="auto"/>
            </w:tcBorders>
          </w:tcPr>
          <w:p w14:paraId="77213F61" w14:textId="3A294A3E" w:rsidR="006A7F6E" w:rsidRPr="00B5753B" w:rsidRDefault="00472448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80.83%</w:t>
            </w:r>
          </w:p>
        </w:tc>
        <w:tc>
          <w:tcPr>
            <w:tcW w:w="1393" w:type="dxa"/>
            <w:tcBorders>
              <w:bottom w:val="single" w:sz="8" w:space="0" w:color="auto"/>
            </w:tcBorders>
          </w:tcPr>
          <w:p w14:paraId="51895271" w14:textId="78C86186" w:rsidR="006A7F6E" w:rsidRPr="00B5753B" w:rsidRDefault="00472448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4.92%</w:t>
            </w:r>
          </w:p>
        </w:tc>
        <w:tc>
          <w:tcPr>
            <w:tcW w:w="1393" w:type="dxa"/>
            <w:tcBorders>
              <w:bottom w:val="single" w:sz="8" w:space="0" w:color="auto"/>
            </w:tcBorders>
          </w:tcPr>
          <w:p w14:paraId="1C2C899A" w14:textId="58C71019" w:rsidR="006A7F6E" w:rsidRPr="00B5753B" w:rsidRDefault="00472448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6.84%</w:t>
            </w:r>
          </w:p>
        </w:tc>
        <w:tc>
          <w:tcPr>
            <w:tcW w:w="1393" w:type="dxa"/>
            <w:tcBorders>
              <w:bottom w:val="single" w:sz="8" w:space="0" w:color="auto"/>
            </w:tcBorders>
          </w:tcPr>
          <w:p w14:paraId="73A79689" w14:textId="443A0BC2" w:rsidR="006A7F6E" w:rsidRPr="00B5753B" w:rsidRDefault="00472448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4.27%</w:t>
            </w:r>
          </w:p>
        </w:tc>
        <w:tc>
          <w:tcPr>
            <w:tcW w:w="1394" w:type="dxa"/>
            <w:tcBorders>
              <w:bottom w:val="single" w:sz="8" w:space="0" w:color="auto"/>
            </w:tcBorders>
          </w:tcPr>
          <w:p w14:paraId="7F46EB72" w14:textId="288B94A0" w:rsidR="006A7F6E" w:rsidRPr="00B5753B" w:rsidRDefault="00472448" w:rsidP="00A338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753B">
              <w:rPr>
                <w:rFonts w:ascii="Times New Roman" w:hAnsi="Times New Roman" w:cs="Times New Roman" w:hint="eastAsia"/>
                <w:color w:val="000000" w:themeColor="text1"/>
              </w:rPr>
              <w:t>3.13%</w:t>
            </w:r>
          </w:p>
        </w:tc>
      </w:tr>
    </w:tbl>
    <w:p w14:paraId="0502223A" w14:textId="29C2B467" w:rsidR="00D41918" w:rsidRPr="00B5753B" w:rsidRDefault="00D41918" w:rsidP="00A338D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D8F9B80" w14:textId="77777777" w:rsidR="00D41918" w:rsidRPr="00B5753B" w:rsidRDefault="00D41918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/>
          <w:color w:val="000000" w:themeColor="text1"/>
        </w:rPr>
        <w:br w:type="page"/>
      </w:r>
    </w:p>
    <w:p w14:paraId="56549263" w14:textId="414F19D6" w:rsidR="002438BF" w:rsidRPr="00B5753B" w:rsidRDefault="002438BF" w:rsidP="00FA070C">
      <w:pPr>
        <w:widowControl/>
        <w:jc w:val="center"/>
        <w:rPr>
          <w:rFonts w:ascii="Times New Roman" w:hAnsi="Times New Roman" w:cs="Times New Roman"/>
          <w:color w:val="000000" w:themeColor="text1"/>
        </w:rPr>
      </w:pPr>
      <w:r w:rsidRPr="00B5753B">
        <w:rPr>
          <w:noProof/>
          <w:color w:val="000000" w:themeColor="text1"/>
        </w:rPr>
        <w:lastRenderedPageBreak/>
        <w:drawing>
          <wp:inline distT="0" distB="0" distL="0" distR="0" wp14:anchorId="76C441B0" wp14:editId="5350A4F8">
            <wp:extent cx="4763909" cy="3234520"/>
            <wp:effectExtent l="0" t="0" r="0" b="4445"/>
            <wp:docPr id="672668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668473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2" t="1970" r="2140" b="4337"/>
                    <a:stretch/>
                  </pic:blipFill>
                  <pic:spPr bwMode="auto">
                    <a:xfrm>
                      <a:off x="0" y="0"/>
                      <a:ext cx="4784504" cy="3248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35A60" w14:textId="39D1AC35" w:rsidR="002438BF" w:rsidRPr="00B5753B" w:rsidRDefault="00FA070C" w:rsidP="00FA070C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</w:rPr>
      </w:pPr>
      <w:bookmarkStart w:id="4" w:name="_Hlk188050271"/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Supplementary Fig. 2 </w:t>
      </w:r>
      <w:r w:rsidR="002438BF" w:rsidRPr="00B5753B">
        <w:rPr>
          <w:rFonts w:ascii="Times New Roman" w:hAnsi="Times New Roman" w:cs="Times New Roman" w:hint="eastAsia"/>
          <w:color w:val="000000" w:themeColor="text1"/>
        </w:rPr>
        <w:t>Implant</w:t>
      </w:r>
      <w:r w:rsidRPr="00B5753B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2438BF" w:rsidRPr="00B5753B">
        <w:rPr>
          <w:rFonts w:ascii="Times New Roman" w:hAnsi="Times New Roman" w:cs="Times New Roman" w:hint="eastAsia"/>
          <w:color w:val="000000" w:themeColor="text1"/>
        </w:rPr>
        <w:t>installation at the femoral condyle of New Zealand rabbit.</w:t>
      </w:r>
      <w:r w:rsidRPr="00B5753B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2438BF" w:rsidRPr="00B5753B">
        <w:rPr>
          <w:rFonts w:ascii="Times New Roman" w:hAnsi="Times New Roman" w:cs="Times New Roman" w:hint="eastAsia"/>
          <w:color w:val="000000" w:themeColor="text1"/>
        </w:rPr>
        <w:t xml:space="preserve">(A) Skin preparation. (B) Skin disinfection. (C) Surgical field. (D) Incision at skin and joint capsule. (E) Cavity preparation. (F) The implant position. </w:t>
      </w:r>
    </w:p>
    <w:bookmarkEnd w:id="4"/>
    <w:p w14:paraId="42457435" w14:textId="0D22811B" w:rsidR="00FA070C" w:rsidRPr="00B5753B" w:rsidRDefault="00FA070C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77343329" w14:textId="77777777" w:rsidR="002438BF" w:rsidRPr="00B5753B" w:rsidRDefault="002438BF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29E20C67" w14:textId="77777777" w:rsidR="002438BF" w:rsidRPr="00B5753B" w:rsidRDefault="002438BF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0BF607BE" w14:textId="6DB1557B" w:rsidR="00D41918" w:rsidRPr="00B5753B" w:rsidRDefault="00D41918" w:rsidP="00D41918">
      <w:pPr>
        <w:widowControl/>
        <w:jc w:val="center"/>
        <w:rPr>
          <w:rFonts w:ascii="Times New Roman" w:hAnsi="Times New Roman" w:cs="Times New Roman"/>
          <w:color w:val="000000" w:themeColor="text1"/>
        </w:rPr>
      </w:pPr>
      <w:bookmarkStart w:id="5" w:name="_Hlk187874525"/>
      <w:r w:rsidRPr="00B5753B">
        <w:rPr>
          <w:noProof/>
          <w:color w:val="000000" w:themeColor="text1"/>
        </w:rPr>
        <w:drawing>
          <wp:inline distT="0" distB="0" distL="0" distR="0" wp14:anchorId="380BD608" wp14:editId="70D7BA5C">
            <wp:extent cx="1876946" cy="3424944"/>
            <wp:effectExtent l="6985" t="0" r="0" b="0"/>
            <wp:docPr id="30353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310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04353" cy="347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34B8D" w14:textId="258F2B39" w:rsidR="00D41918" w:rsidRPr="00B5753B" w:rsidRDefault="00D41918" w:rsidP="00D41918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Supplementary Fig. </w:t>
      </w:r>
      <w:r w:rsidR="00FA070C" w:rsidRPr="00B5753B">
        <w:rPr>
          <w:rFonts w:ascii="Times New Roman" w:hAnsi="Times New Roman" w:cs="Times New Roman" w:hint="eastAsia"/>
          <w:b/>
          <w:bCs/>
          <w:color w:val="000000" w:themeColor="text1"/>
        </w:rPr>
        <w:t>3</w:t>
      </w:r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B5753B">
        <w:rPr>
          <w:rFonts w:ascii="Times New Roman" w:hAnsi="Times New Roman" w:cs="Times New Roman" w:hint="eastAsia"/>
          <w:color w:val="000000" w:themeColor="text1"/>
        </w:rPr>
        <w:t xml:space="preserve">The removal torque analysis. </w:t>
      </w:r>
    </w:p>
    <w:bookmarkEnd w:id="5"/>
    <w:p w14:paraId="53C8B421" w14:textId="77777777" w:rsidR="00D41918" w:rsidRPr="00B5753B" w:rsidRDefault="00D41918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37A258B6" w14:textId="773D9EFC" w:rsidR="00D41918" w:rsidRPr="00B5753B" w:rsidRDefault="00D41918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/>
          <w:color w:val="000000" w:themeColor="text1"/>
        </w:rPr>
        <w:br w:type="page"/>
      </w:r>
    </w:p>
    <w:p w14:paraId="7948063C" w14:textId="7ED4753B" w:rsidR="000C0AA2" w:rsidRPr="00B5753B" w:rsidRDefault="000C0AA2" w:rsidP="000C0AA2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68ABC42F" wp14:editId="32537C93">
            <wp:extent cx="5274310" cy="2966720"/>
            <wp:effectExtent l="0" t="0" r="2540" b="5080"/>
            <wp:docPr id="12831330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13306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9B8EF" w14:textId="638527ED" w:rsidR="00E44BC2" w:rsidRPr="00B5753B" w:rsidRDefault="00E44BC2" w:rsidP="00E44BC2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Supplementary Fig. </w:t>
      </w:r>
      <w:r w:rsidR="00FA070C" w:rsidRPr="00B5753B">
        <w:rPr>
          <w:rFonts w:ascii="Times New Roman" w:hAnsi="Times New Roman" w:cs="Times New Roman" w:hint="eastAsia"/>
          <w:b/>
          <w:bCs/>
          <w:color w:val="000000" w:themeColor="text1"/>
        </w:rPr>
        <w:t>4</w:t>
      </w:r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B5753B">
        <w:rPr>
          <w:rFonts w:ascii="Times New Roman" w:hAnsi="Times New Roman" w:cs="Times New Roman" w:hint="eastAsia"/>
          <w:color w:val="000000" w:themeColor="text1"/>
        </w:rPr>
        <w:t xml:space="preserve">The </w:t>
      </w:r>
      <w:r w:rsidRPr="00B5753B">
        <w:rPr>
          <w:rFonts w:ascii="Times New Roman" w:hAnsi="Times New Roman" w:cs="Times New Roman"/>
          <w:color w:val="000000" w:themeColor="text1"/>
        </w:rPr>
        <w:t>microscale</w:t>
      </w:r>
      <w:r w:rsidRPr="00B5753B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B5753B">
        <w:rPr>
          <w:rFonts w:ascii="Times New Roman" w:hAnsi="Times New Roman" w:cs="Times New Roman"/>
          <w:color w:val="000000" w:themeColor="text1"/>
        </w:rPr>
        <w:t>finite</w:t>
      </w:r>
      <w:r w:rsidRPr="00B5753B">
        <w:rPr>
          <w:rFonts w:ascii="Times New Roman" w:hAnsi="Times New Roman" w:cs="Times New Roman" w:hint="eastAsia"/>
          <w:color w:val="000000" w:themeColor="text1"/>
        </w:rPr>
        <w:t xml:space="preserve"> element model of the bone-implant interface. </w:t>
      </w:r>
      <w:r w:rsidR="000C0AA2" w:rsidRPr="00B5753B">
        <w:rPr>
          <w:rFonts w:ascii="Times New Roman" w:hAnsi="Times New Roman" w:cs="Times New Roman" w:hint="eastAsia"/>
          <w:color w:val="000000" w:themeColor="text1"/>
        </w:rPr>
        <w:t xml:space="preserve">(A) The SLM group. (B) </w:t>
      </w:r>
      <w:r w:rsidR="000C0AA2" w:rsidRPr="00B5753B">
        <w:rPr>
          <w:rFonts w:ascii="Times New Roman" w:hAnsi="Times New Roman" w:cs="Times New Roman"/>
          <w:color w:val="000000" w:themeColor="text1"/>
        </w:rPr>
        <w:t>The</w:t>
      </w:r>
      <w:r w:rsidR="000C0AA2" w:rsidRPr="00B5753B">
        <w:rPr>
          <w:rFonts w:ascii="Times New Roman" w:hAnsi="Times New Roman" w:cs="Times New Roman" w:hint="eastAsia"/>
          <w:color w:val="000000" w:themeColor="text1"/>
        </w:rPr>
        <w:t xml:space="preserve"> CNC-SLA group. </w:t>
      </w:r>
    </w:p>
    <w:p w14:paraId="1F588592" w14:textId="752C8C56" w:rsidR="00E44BC2" w:rsidRPr="00B5753B" w:rsidRDefault="00E44BC2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23B83CB7" w14:textId="77777777" w:rsidR="002438BF" w:rsidRPr="00B5753B" w:rsidRDefault="002438BF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414F07CE" w14:textId="77777777" w:rsidR="002438BF" w:rsidRPr="00B5753B" w:rsidRDefault="002438BF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2A39446F" w14:textId="7203309C" w:rsidR="001832B4" w:rsidRPr="00B5753B" w:rsidRDefault="001832B4" w:rsidP="003A0B8A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6" w:name="_Hlk187878924"/>
      <w:r w:rsidRPr="00B5753B">
        <w:rPr>
          <w:noProof/>
          <w:color w:val="000000" w:themeColor="text1"/>
        </w:rPr>
        <w:drawing>
          <wp:inline distT="0" distB="0" distL="0" distR="0" wp14:anchorId="7F6CCC26" wp14:editId="4BB44E22">
            <wp:extent cx="3252522" cy="2634017"/>
            <wp:effectExtent l="0" t="0" r="5080" b="0"/>
            <wp:docPr id="10117166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16625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7" r="5951" b="986"/>
                    <a:stretch/>
                  </pic:blipFill>
                  <pic:spPr bwMode="auto">
                    <a:xfrm>
                      <a:off x="0" y="0"/>
                      <a:ext cx="3279710" cy="265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97F47" w14:textId="379611E8" w:rsidR="00A77898" w:rsidRPr="00B5753B" w:rsidRDefault="00A77898" w:rsidP="00A77898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Supplementary Fig. </w:t>
      </w:r>
      <w:r w:rsidR="00FA070C" w:rsidRPr="00B5753B">
        <w:rPr>
          <w:rFonts w:ascii="Times New Roman" w:hAnsi="Times New Roman" w:cs="Times New Roman" w:hint="eastAsia"/>
          <w:b/>
          <w:bCs/>
          <w:color w:val="000000" w:themeColor="text1"/>
        </w:rPr>
        <w:t>5</w:t>
      </w:r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="003A0B8A" w:rsidRPr="00B5753B">
        <w:rPr>
          <w:rFonts w:ascii="Times New Roman" w:hAnsi="Times New Roman" w:cs="Times New Roman" w:hint="eastAsia"/>
          <w:color w:val="000000" w:themeColor="text1"/>
        </w:rPr>
        <w:t>Mesh sensitivity analysis</w:t>
      </w:r>
      <w:r w:rsidRPr="00B5753B">
        <w:rPr>
          <w:rFonts w:ascii="Times New Roman" w:hAnsi="Times New Roman" w:cs="Times New Roman" w:hint="eastAsia"/>
          <w:color w:val="000000" w:themeColor="text1"/>
        </w:rPr>
        <w:t xml:space="preserve">. </w:t>
      </w:r>
      <w:r w:rsidR="003A0B8A" w:rsidRPr="00B5753B">
        <w:rPr>
          <w:rFonts w:ascii="Times New Roman" w:hAnsi="Times New Roman" w:cs="Times New Roman" w:hint="eastAsia"/>
          <w:color w:val="000000" w:themeColor="text1"/>
        </w:rPr>
        <w:t xml:space="preserve">The green arrow indicates the selected element number. </w:t>
      </w:r>
    </w:p>
    <w:bookmarkEnd w:id="6"/>
    <w:p w14:paraId="2BF36478" w14:textId="358AC619" w:rsidR="00A77898" w:rsidRPr="00B5753B" w:rsidRDefault="00A77898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/>
          <w:color w:val="000000" w:themeColor="text1"/>
        </w:rPr>
        <w:br w:type="page"/>
      </w:r>
    </w:p>
    <w:p w14:paraId="2EA07BA7" w14:textId="61E1BBED" w:rsidR="00E44BC2" w:rsidRPr="00B5753B" w:rsidRDefault="00302F23" w:rsidP="00E44BC2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68CE93E" wp14:editId="1C4405F4">
            <wp:extent cx="5274173" cy="2573311"/>
            <wp:effectExtent l="0" t="0" r="3175" b="0"/>
            <wp:docPr id="9882057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05704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9" b="6690"/>
                    <a:stretch/>
                  </pic:blipFill>
                  <pic:spPr bwMode="auto">
                    <a:xfrm>
                      <a:off x="0" y="0"/>
                      <a:ext cx="5274310" cy="2573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9F0FA" w14:textId="1C93FED3" w:rsidR="00302F23" w:rsidRPr="00B5753B" w:rsidRDefault="00302F23" w:rsidP="00302F23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4A3A311" wp14:editId="6DF99E8A">
            <wp:extent cx="2867701" cy="2572665"/>
            <wp:effectExtent l="0" t="0" r="8890" b="0"/>
            <wp:docPr id="7084035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03598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8" t="5558" r="42674" b="7696"/>
                    <a:stretch/>
                  </pic:blipFill>
                  <pic:spPr bwMode="auto">
                    <a:xfrm>
                      <a:off x="0" y="0"/>
                      <a:ext cx="2868634" cy="2573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D8E934" w14:textId="7E372B26" w:rsidR="00302F23" w:rsidRPr="00B5753B" w:rsidRDefault="00302F23" w:rsidP="00E44BC2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57F5A26" wp14:editId="76D895D9">
            <wp:extent cx="5273854" cy="2588302"/>
            <wp:effectExtent l="0" t="0" r="3175" b="2540"/>
            <wp:docPr id="14985466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46653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6" b="5843"/>
                    <a:stretch/>
                  </pic:blipFill>
                  <pic:spPr bwMode="auto">
                    <a:xfrm>
                      <a:off x="0" y="0"/>
                      <a:ext cx="5274310" cy="2588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3AFC1" w14:textId="28947411" w:rsidR="00A77898" w:rsidRPr="00B5753B" w:rsidRDefault="00E44BC2" w:rsidP="00302F23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</w:rPr>
      </w:pPr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Supplementary Fig. </w:t>
      </w:r>
      <w:r w:rsidR="00FA070C" w:rsidRPr="00B5753B">
        <w:rPr>
          <w:rFonts w:ascii="Times New Roman" w:hAnsi="Times New Roman" w:cs="Times New Roman" w:hint="eastAsia"/>
          <w:b/>
          <w:bCs/>
          <w:color w:val="000000" w:themeColor="text1"/>
        </w:rPr>
        <w:t>6</w:t>
      </w:r>
      <w:r w:rsidRPr="00B5753B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="00302F23" w:rsidRPr="00B5753B">
        <w:rPr>
          <w:rFonts w:ascii="Times New Roman" w:hAnsi="Times New Roman" w:cs="Times New Roman" w:hint="eastAsia"/>
          <w:color w:val="000000" w:themeColor="text1"/>
        </w:rPr>
        <w:t xml:space="preserve">Boundary conditions in the </w:t>
      </w:r>
      <w:r w:rsidRPr="00B5753B">
        <w:rPr>
          <w:rFonts w:ascii="Times New Roman" w:hAnsi="Times New Roman" w:cs="Times New Roman"/>
          <w:color w:val="000000" w:themeColor="text1"/>
        </w:rPr>
        <w:t>finite</w:t>
      </w:r>
      <w:r w:rsidRPr="00B5753B">
        <w:rPr>
          <w:rFonts w:ascii="Times New Roman" w:hAnsi="Times New Roman" w:cs="Times New Roman" w:hint="eastAsia"/>
          <w:color w:val="000000" w:themeColor="text1"/>
        </w:rPr>
        <w:t xml:space="preserve"> element model</w:t>
      </w:r>
      <w:r w:rsidR="00302F23" w:rsidRPr="00B5753B">
        <w:rPr>
          <w:rFonts w:ascii="Times New Roman" w:hAnsi="Times New Roman" w:cs="Times New Roman" w:hint="eastAsia"/>
          <w:color w:val="000000" w:themeColor="text1"/>
        </w:rPr>
        <w:t xml:space="preserve">. (A) Meshed model. (B) Contact </w:t>
      </w:r>
      <w:r w:rsidR="00302F23" w:rsidRPr="00B5753B">
        <w:rPr>
          <w:rFonts w:ascii="Times New Roman" w:hAnsi="Times New Roman" w:cs="Times New Roman"/>
          <w:color w:val="000000" w:themeColor="text1"/>
        </w:rPr>
        <w:t>region</w:t>
      </w:r>
      <w:r w:rsidR="00302F23" w:rsidRPr="00B5753B">
        <w:rPr>
          <w:rFonts w:ascii="Times New Roman" w:hAnsi="Times New Roman" w:cs="Times New Roman" w:hint="eastAsia"/>
          <w:color w:val="000000" w:themeColor="text1"/>
        </w:rPr>
        <w:t>. (C) Fixed support</w:t>
      </w:r>
      <w:r w:rsidRPr="00B5753B">
        <w:rPr>
          <w:rFonts w:ascii="Times New Roman" w:hAnsi="Times New Roman" w:cs="Times New Roman" w:hint="eastAsia"/>
          <w:color w:val="000000" w:themeColor="text1"/>
        </w:rPr>
        <w:t xml:space="preserve">. </w:t>
      </w:r>
    </w:p>
    <w:sectPr w:rsidR="00A77898" w:rsidRPr="00B57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12BB6" w14:textId="77777777" w:rsidR="00D76030" w:rsidRDefault="00D76030" w:rsidP="00EA232A">
      <w:pPr>
        <w:rPr>
          <w:rFonts w:hint="eastAsia"/>
        </w:rPr>
      </w:pPr>
      <w:r>
        <w:separator/>
      </w:r>
    </w:p>
  </w:endnote>
  <w:endnote w:type="continuationSeparator" w:id="0">
    <w:p w14:paraId="33DE3DF0" w14:textId="77777777" w:rsidR="00D76030" w:rsidRDefault="00D76030" w:rsidP="00EA23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CCB06" w14:textId="77777777" w:rsidR="00D76030" w:rsidRDefault="00D76030" w:rsidP="00EA232A">
      <w:pPr>
        <w:rPr>
          <w:rFonts w:hint="eastAsia"/>
        </w:rPr>
      </w:pPr>
      <w:r>
        <w:separator/>
      </w:r>
    </w:p>
  </w:footnote>
  <w:footnote w:type="continuationSeparator" w:id="0">
    <w:p w14:paraId="5874D7C7" w14:textId="77777777" w:rsidR="00D76030" w:rsidRDefault="00D76030" w:rsidP="00EA232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7A9C"/>
    <w:multiLevelType w:val="multilevel"/>
    <w:tmpl w:val="DA907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456224"/>
    <w:multiLevelType w:val="hybridMultilevel"/>
    <w:tmpl w:val="21505370"/>
    <w:lvl w:ilvl="0" w:tplc="FFFFFFFF">
      <w:start w:val="1"/>
      <w:numFmt w:val="lowerRoman"/>
      <w:lvlText w:val="%1."/>
      <w:lvlJc w:val="right"/>
      <w:pPr>
        <w:ind w:left="1514" w:hanging="440"/>
      </w:pPr>
    </w:lvl>
    <w:lvl w:ilvl="1" w:tplc="FFFFFFFF">
      <w:start w:val="1"/>
      <w:numFmt w:val="lowerLetter"/>
      <w:lvlText w:val="%2)"/>
      <w:lvlJc w:val="left"/>
      <w:pPr>
        <w:ind w:left="1954" w:hanging="440"/>
      </w:pPr>
    </w:lvl>
    <w:lvl w:ilvl="2" w:tplc="FFFFFFFF" w:tentative="1">
      <w:start w:val="1"/>
      <w:numFmt w:val="lowerRoman"/>
      <w:lvlText w:val="%3."/>
      <w:lvlJc w:val="right"/>
      <w:pPr>
        <w:ind w:left="2394" w:hanging="440"/>
      </w:pPr>
    </w:lvl>
    <w:lvl w:ilvl="3" w:tplc="FFFFFFFF" w:tentative="1">
      <w:start w:val="1"/>
      <w:numFmt w:val="decimal"/>
      <w:lvlText w:val="%4."/>
      <w:lvlJc w:val="left"/>
      <w:pPr>
        <w:ind w:left="2834" w:hanging="440"/>
      </w:pPr>
    </w:lvl>
    <w:lvl w:ilvl="4" w:tplc="FFFFFFFF" w:tentative="1">
      <w:start w:val="1"/>
      <w:numFmt w:val="lowerLetter"/>
      <w:lvlText w:val="%5)"/>
      <w:lvlJc w:val="left"/>
      <w:pPr>
        <w:ind w:left="3274" w:hanging="440"/>
      </w:pPr>
    </w:lvl>
    <w:lvl w:ilvl="5" w:tplc="FFFFFFFF" w:tentative="1">
      <w:start w:val="1"/>
      <w:numFmt w:val="lowerRoman"/>
      <w:lvlText w:val="%6."/>
      <w:lvlJc w:val="right"/>
      <w:pPr>
        <w:ind w:left="3714" w:hanging="440"/>
      </w:pPr>
    </w:lvl>
    <w:lvl w:ilvl="6" w:tplc="FFFFFFFF" w:tentative="1">
      <w:start w:val="1"/>
      <w:numFmt w:val="decimal"/>
      <w:lvlText w:val="%7."/>
      <w:lvlJc w:val="left"/>
      <w:pPr>
        <w:ind w:left="4154" w:hanging="440"/>
      </w:pPr>
    </w:lvl>
    <w:lvl w:ilvl="7" w:tplc="FFFFFFFF" w:tentative="1">
      <w:start w:val="1"/>
      <w:numFmt w:val="lowerLetter"/>
      <w:lvlText w:val="%8)"/>
      <w:lvlJc w:val="left"/>
      <w:pPr>
        <w:ind w:left="4594" w:hanging="440"/>
      </w:pPr>
    </w:lvl>
    <w:lvl w:ilvl="8" w:tplc="FFFFFFFF" w:tentative="1">
      <w:start w:val="1"/>
      <w:numFmt w:val="lowerRoman"/>
      <w:lvlText w:val="%9."/>
      <w:lvlJc w:val="right"/>
      <w:pPr>
        <w:ind w:left="5034" w:hanging="440"/>
      </w:pPr>
    </w:lvl>
  </w:abstractNum>
  <w:abstractNum w:abstractNumId="2" w15:restartNumberingAfterBreak="0">
    <w:nsid w:val="06F2190D"/>
    <w:multiLevelType w:val="hybridMultilevel"/>
    <w:tmpl w:val="4568270A"/>
    <w:lvl w:ilvl="0" w:tplc="FCDC0B4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9650E2C"/>
    <w:multiLevelType w:val="hybridMultilevel"/>
    <w:tmpl w:val="E4925618"/>
    <w:lvl w:ilvl="0" w:tplc="51BAB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FC16E63"/>
    <w:multiLevelType w:val="hybridMultilevel"/>
    <w:tmpl w:val="21505370"/>
    <w:lvl w:ilvl="0" w:tplc="0409001B">
      <w:start w:val="1"/>
      <w:numFmt w:val="lowerRoman"/>
      <w:lvlText w:val="%1."/>
      <w:lvlJc w:val="right"/>
      <w:pPr>
        <w:ind w:left="1514" w:hanging="440"/>
      </w:pPr>
    </w:lvl>
    <w:lvl w:ilvl="1" w:tplc="04090019" w:tentative="1">
      <w:start w:val="1"/>
      <w:numFmt w:val="lowerLetter"/>
      <w:lvlText w:val="%2)"/>
      <w:lvlJc w:val="left"/>
      <w:pPr>
        <w:ind w:left="1954" w:hanging="440"/>
      </w:pPr>
    </w:lvl>
    <w:lvl w:ilvl="2" w:tplc="0409001B" w:tentative="1">
      <w:start w:val="1"/>
      <w:numFmt w:val="lowerRoman"/>
      <w:lvlText w:val="%3."/>
      <w:lvlJc w:val="right"/>
      <w:pPr>
        <w:ind w:left="2394" w:hanging="440"/>
      </w:pPr>
    </w:lvl>
    <w:lvl w:ilvl="3" w:tplc="0409000F" w:tentative="1">
      <w:start w:val="1"/>
      <w:numFmt w:val="decimal"/>
      <w:lvlText w:val="%4."/>
      <w:lvlJc w:val="left"/>
      <w:pPr>
        <w:ind w:left="2834" w:hanging="440"/>
      </w:pPr>
    </w:lvl>
    <w:lvl w:ilvl="4" w:tplc="04090019" w:tentative="1">
      <w:start w:val="1"/>
      <w:numFmt w:val="lowerLetter"/>
      <w:lvlText w:val="%5)"/>
      <w:lvlJc w:val="left"/>
      <w:pPr>
        <w:ind w:left="3274" w:hanging="440"/>
      </w:pPr>
    </w:lvl>
    <w:lvl w:ilvl="5" w:tplc="0409001B" w:tentative="1">
      <w:start w:val="1"/>
      <w:numFmt w:val="lowerRoman"/>
      <w:lvlText w:val="%6."/>
      <w:lvlJc w:val="right"/>
      <w:pPr>
        <w:ind w:left="3714" w:hanging="440"/>
      </w:pPr>
    </w:lvl>
    <w:lvl w:ilvl="6" w:tplc="0409000F" w:tentative="1">
      <w:start w:val="1"/>
      <w:numFmt w:val="decimal"/>
      <w:lvlText w:val="%7."/>
      <w:lvlJc w:val="left"/>
      <w:pPr>
        <w:ind w:left="4154" w:hanging="440"/>
      </w:pPr>
    </w:lvl>
    <w:lvl w:ilvl="7" w:tplc="04090019" w:tentative="1">
      <w:start w:val="1"/>
      <w:numFmt w:val="lowerLetter"/>
      <w:lvlText w:val="%8)"/>
      <w:lvlJc w:val="left"/>
      <w:pPr>
        <w:ind w:left="4594" w:hanging="440"/>
      </w:pPr>
    </w:lvl>
    <w:lvl w:ilvl="8" w:tplc="0409001B" w:tentative="1">
      <w:start w:val="1"/>
      <w:numFmt w:val="lowerRoman"/>
      <w:lvlText w:val="%9."/>
      <w:lvlJc w:val="right"/>
      <w:pPr>
        <w:ind w:left="5034" w:hanging="440"/>
      </w:pPr>
    </w:lvl>
  </w:abstractNum>
  <w:abstractNum w:abstractNumId="5" w15:restartNumberingAfterBreak="0">
    <w:nsid w:val="2D1E2095"/>
    <w:multiLevelType w:val="hybridMultilevel"/>
    <w:tmpl w:val="0AEE8912"/>
    <w:lvl w:ilvl="0" w:tplc="EEF6D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5F33488"/>
    <w:multiLevelType w:val="multilevel"/>
    <w:tmpl w:val="C5C48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862" w:hanging="440"/>
      </w:p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7" w15:restartNumberingAfterBreak="0">
    <w:nsid w:val="47C87777"/>
    <w:multiLevelType w:val="hybridMultilevel"/>
    <w:tmpl w:val="D9EAA62A"/>
    <w:lvl w:ilvl="0" w:tplc="0409001B">
      <w:start w:val="1"/>
      <w:numFmt w:val="lowerRoman"/>
      <w:lvlText w:val="%1."/>
      <w:lvlJc w:val="right"/>
      <w:pPr>
        <w:ind w:left="17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8" w15:restartNumberingAfterBreak="0">
    <w:nsid w:val="53F649A6"/>
    <w:multiLevelType w:val="hybridMultilevel"/>
    <w:tmpl w:val="440A98C0"/>
    <w:lvl w:ilvl="0" w:tplc="0409001B">
      <w:start w:val="1"/>
      <w:numFmt w:val="lowerRoman"/>
      <w:lvlText w:val="%1."/>
      <w:lvlJc w:val="right"/>
      <w:pPr>
        <w:ind w:left="17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9" w15:restartNumberingAfterBreak="0">
    <w:nsid w:val="553B6F3A"/>
    <w:multiLevelType w:val="hybridMultilevel"/>
    <w:tmpl w:val="54AEF6A6"/>
    <w:lvl w:ilvl="0" w:tplc="1CCE5F9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0" w15:restartNumberingAfterBreak="0">
    <w:nsid w:val="57D2535E"/>
    <w:multiLevelType w:val="hybridMultilevel"/>
    <w:tmpl w:val="21505370"/>
    <w:lvl w:ilvl="0" w:tplc="FFFFFFFF">
      <w:start w:val="1"/>
      <w:numFmt w:val="lowerRoman"/>
      <w:lvlText w:val="%1."/>
      <w:lvlJc w:val="right"/>
      <w:pPr>
        <w:ind w:left="1514" w:hanging="440"/>
      </w:pPr>
    </w:lvl>
    <w:lvl w:ilvl="1" w:tplc="FFFFFFFF" w:tentative="1">
      <w:start w:val="1"/>
      <w:numFmt w:val="lowerLetter"/>
      <w:lvlText w:val="%2)"/>
      <w:lvlJc w:val="left"/>
      <w:pPr>
        <w:ind w:left="1954" w:hanging="440"/>
      </w:pPr>
    </w:lvl>
    <w:lvl w:ilvl="2" w:tplc="FFFFFFFF" w:tentative="1">
      <w:start w:val="1"/>
      <w:numFmt w:val="lowerRoman"/>
      <w:lvlText w:val="%3."/>
      <w:lvlJc w:val="right"/>
      <w:pPr>
        <w:ind w:left="2394" w:hanging="440"/>
      </w:pPr>
    </w:lvl>
    <w:lvl w:ilvl="3" w:tplc="FFFFFFFF" w:tentative="1">
      <w:start w:val="1"/>
      <w:numFmt w:val="decimal"/>
      <w:lvlText w:val="%4."/>
      <w:lvlJc w:val="left"/>
      <w:pPr>
        <w:ind w:left="2834" w:hanging="440"/>
      </w:pPr>
    </w:lvl>
    <w:lvl w:ilvl="4" w:tplc="FFFFFFFF" w:tentative="1">
      <w:start w:val="1"/>
      <w:numFmt w:val="lowerLetter"/>
      <w:lvlText w:val="%5)"/>
      <w:lvlJc w:val="left"/>
      <w:pPr>
        <w:ind w:left="3274" w:hanging="440"/>
      </w:pPr>
    </w:lvl>
    <w:lvl w:ilvl="5" w:tplc="FFFFFFFF" w:tentative="1">
      <w:start w:val="1"/>
      <w:numFmt w:val="lowerRoman"/>
      <w:lvlText w:val="%6."/>
      <w:lvlJc w:val="right"/>
      <w:pPr>
        <w:ind w:left="3714" w:hanging="440"/>
      </w:pPr>
    </w:lvl>
    <w:lvl w:ilvl="6" w:tplc="FFFFFFFF" w:tentative="1">
      <w:start w:val="1"/>
      <w:numFmt w:val="decimal"/>
      <w:lvlText w:val="%7."/>
      <w:lvlJc w:val="left"/>
      <w:pPr>
        <w:ind w:left="4154" w:hanging="440"/>
      </w:pPr>
    </w:lvl>
    <w:lvl w:ilvl="7" w:tplc="FFFFFFFF" w:tentative="1">
      <w:start w:val="1"/>
      <w:numFmt w:val="lowerLetter"/>
      <w:lvlText w:val="%8)"/>
      <w:lvlJc w:val="left"/>
      <w:pPr>
        <w:ind w:left="4594" w:hanging="440"/>
      </w:pPr>
    </w:lvl>
    <w:lvl w:ilvl="8" w:tplc="FFFFFFFF" w:tentative="1">
      <w:start w:val="1"/>
      <w:numFmt w:val="lowerRoman"/>
      <w:lvlText w:val="%9."/>
      <w:lvlJc w:val="right"/>
      <w:pPr>
        <w:ind w:left="5034" w:hanging="440"/>
      </w:pPr>
    </w:lvl>
  </w:abstractNum>
  <w:abstractNum w:abstractNumId="11" w15:restartNumberingAfterBreak="0">
    <w:nsid w:val="57E075BE"/>
    <w:multiLevelType w:val="hybridMultilevel"/>
    <w:tmpl w:val="D23858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27286"/>
    <w:multiLevelType w:val="hybridMultilevel"/>
    <w:tmpl w:val="21505370"/>
    <w:lvl w:ilvl="0" w:tplc="FFFFFFFF">
      <w:start w:val="1"/>
      <w:numFmt w:val="lowerRoman"/>
      <w:lvlText w:val="%1."/>
      <w:lvlJc w:val="right"/>
      <w:pPr>
        <w:ind w:left="1514" w:hanging="440"/>
      </w:pPr>
    </w:lvl>
    <w:lvl w:ilvl="1" w:tplc="FFFFFFFF">
      <w:start w:val="1"/>
      <w:numFmt w:val="lowerLetter"/>
      <w:lvlText w:val="%2)"/>
      <w:lvlJc w:val="left"/>
      <w:pPr>
        <w:ind w:left="1954" w:hanging="440"/>
      </w:pPr>
    </w:lvl>
    <w:lvl w:ilvl="2" w:tplc="FFFFFFFF" w:tentative="1">
      <w:start w:val="1"/>
      <w:numFmt w:val="lowerRoman"/>
      <w:lvlText w:val="%3."/>
      <w:lvlJc w:val="right"/>
      <w:pPr>
        <w:ind w:left="2394" w:hanging="440"/>
      </w:pPr>
    </w:lvl>
    <w:lvl w:ilvl="3" w:tplc="FFFFFFFF" w:tentative="1">
      <w:start w:val="1"/>
      <w:numFmt w:val="decimal"/>
      <w:lvlText w:val="%4."/>
      <w:lvlJc w:val="left"/>
      <w:pPr>
        <w:ind w:left="2834" w:hanging="440"/>
      </w:pPr>
    </w:lvl>
    <w:lvl w:ilvl="4" w:tplc="FFFFFFFF" w:tentative="1">
      <w:start w:val="1"/>
      <w:numFmt w:val="lowerLetter"/>
      <w:lvlText w:val="%5)"/>
      <w:lvlJc w:val="left"/>
      <w:pPr>
        <w:ind w:left="3274" w:hanging="440"/>
      </w:pPr>
    </w:lvl>
    <w:lvl w:ilvl="5" w:tplc="FFFFFFFF" w:tentative="1">
      <w:start w:val="1"/>
      <w:numFmt w:val="lowerRoman"/>
      <w:lvlText w:val="%6."/>
      <w:lvlJc w:val="right"/>
      <w:pPr>
        <w:ind w:left="3714" w:hanging="440"/>
      </w:pPr>
    </w:lvl>
    <w:lvl w:ilvl="6" w:tplc="FFFFFFFF" w:tentative="1">
      <w:start w:val="1"/>
      <w:numFmt w:val="decimal"/>
      <w:lvlText w:val="%7."/>
      <w:lvlJc w:val="left"/>
      <w:pPr>
        <w:ind w:left="4154" w:hanging="440"/>
      </w:pPr>
    </w:lvl>
    <w:lvl w:ilvl="7" w:tplc="FFFFFFFF" w:tentative="1">
      <w:start w:val="1"/>
      <w:numFmt w:val="lowerLetter"/>
      <w:lvlText w:val="%8)"/>
      <w:lvlJc w:val="left"/>
      <w:pPr>
        <w:ind w:left="4594" w:hanging="440"/>
      </w:pPr>
    </w:lvl>
    <w:lvl w:ilvl="8" w:tplc="FFFFFFFF" w:tentative="1">
      <w:start w:val="1"/>
      <w:numFmt w:val="lowerRoman"/>
      <w:lvlText w:val="%9."/>
      <w:lvlJc w:val="right"/>
      <w:pPr>
        <w:ind w:left="5034" w:hanging="440"/>
      </w:pPr>
    </w:lvl>
  </w:abstractNum>
  <w:abstractNum w:abstractNumId="13" w15:restartNumberingAfterBreak="0">
    <w:nsid w:val="62EA63C8"/>
    <w:multiLevelType w:val="hybridMultilevel"/>
    <w:tmpl w:val="48B6C9D6"/>
    <w:lvl w:ilvl="0" w:tplc="0A5CC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7B42555"/>
    <w:multiLevelType w:val="hybridMultilevel"/>
    <w:tmpl w:val="9080E9CE"/>
    <w:lvl w:ilvl="0" w:tplc="95F6A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69C44F0D"/>
    <w:multiLevelType w:val="hybridMultilevel"/>
    <w:tmpl w:val="526C48B6"/>
    <w:lvl w:ilvl="0" w:tplc="C5363B8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80180645">
    <w:abstractNumId w:val="0"/>
  </w:num>
  <w:num w:numId="2" w16cid:durableId="1579628303">
    <w:abstractNumId w:val="5"/>
  </w:num>
  <w:num w:numId="3" w16cid:durableId="1952585182">
    <w:abstractNumId w:val="11"/>
  </w:num>
  <w:num w:numId="4" w16cid:durableId="1815756787">
    <w:abstractNumId w:val="4"/>
  </w:num>
  <w:num w:numId="5" w16cid:durableId="1218056799">
    <w:abstractNumId w:val="12"/>
  </w:num>
  <w:num w:numId="6" w16cid:durableId="1559127641">
    <w:abstractNumId w:val="1"/>
  </w:num>
  <w:num w:numId="7" w16cid:durableId="353970113">
    <w:abstractNumId w:val="10"/>
  </w:num>
  <w:num w:numId="8" w16cid:durableId="1933202749">
    <w:abstractNumId w:val="8"/>
  </w:num>
  <w:num w:numId="9" w16cid:durableId="311327130">
    <w:abstractNumId w:val="6"/>
  </w:num>
  <w:num w:numId="10" w16cid:durableId="657999965">
    <w:abstractNumId w:val="14"/>
  </w:num>
  <w:num w:numId="11" w16cid:durableId="1537038929">
    <w:abstractNumId w:val="3"/>
  </w:num>
  <w:num w:numId="12" w16cid:durableId="569313733">
    <w:abstractNumId w:val="13"/>
  </w:num>
  <w:num w:numId="13" w16cid:durableId="1159926474">
    <w:abstractNumId w:val="7"/>
  </w:num>
  <w:num w:numId="14" w16cid:durableId="1833136204">
    <w:abstractNumId w:val="15"/>
  </w:num>
  <w:num w:numId="15" w16cid:durableId="1589726903">
    <w:abstractNumId w:val="2"/>
  </w:num>
  <w:num w:numId="16" w16cid:durableId="1608922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rzvza95z5e9uew9f9vz5ptvwwss99vw0tv&quot;&gt;Graded E-Converted&lt;record-ids&gt;&lt;item&gt;11&lt;/item&gt;&lt;item&gt;26&lt;/item&gt;&lt;item&gt;73&lt;/item&gt;&lt;item&gt;122&lt;/item&gt;&lt;item&gt;127&lt;/item&gt;&lt;item&gt;205&lt;/item&gt;&lt;item&gt;206&lt;/item&gt;&lt;item&gt;284&lt;/item&gt;&lt;item&gt;294&lt;/item&gt;&lt;item&gt;297&lt;/item&gt;&lt;item&gt;392&lt;/item&gt;&lt;item&gt;495&lt;/item&gt;&lt;item&gt;513&lt;/item&gt;&lt;item&gt;517&lt;/item&gt;&lt;item&gt;900&lt;/item&gt;&lt;item&gt;1075&lt;/item&gt;&lt;item&gt;1080&lt;/item&gt;&lt;item&gt;1119&lt;/item&gt;&lt;item&gt;1133&lt;/item&gt;&lt;item&gt;1145&lt;/item&gt;&lt;item&gt;1165&lt;/item&gt;&lt;item&gt;1240&lt;/item&gt;&lt;/record-ids&gt;&lt;/item&gt;&lt;/Libraries&gt;"/>
  </w:docVars>
  <w:rsids>
    <w:rsidRoot w:val="009654B0"/>
    <w:rsid w:val="00002515"/>
    <w:rsid w:val="00003481"/>
    <w:rsid w:val="00003DC1"/>
    <w:rsid w:val="00003E86"/>
    <w:rsid w:val="00005B15"/>
    <w:rsid w:val="000122FB"/>
    <w:rsid w:val="00013616"/>
    <w:rsid w:val="00015457"/>
    <w:rsid w:val="00015FDD"/>
    <w:rsid w:val="00016BA2"/>
    <w:rsid w:val="0001702A"/>
    <w:rsid w:val="00021048"/>
    <w:rsid w:val="00021265"/>
    <w:rsid w:val="0002265F"/>
    <w:rsid w:val="00022972"/>
    <w:rsid w:val="0002348B"/>
    <w:rsid w:val="0002414A"/>
    <w:rsid w:val="000251C8"/>
    <w:rsid w:val="00025825"/>
    <w:rsid w:val="000301E7"/>
    <w:rsid w:val="000333FC"/>
    <w:rsid w:val="0003350B"/>
    <w:rsid w:val="00034332"/>
    <w:rsid w:val="00035143"/>
    <w:rsid w:val="00036A34"/>
    <w:rsid w:val="00036B75"/>
    <w:rsid w:val="0004131D"/>
    <w:rsid w:val="000423BC"/>
    <w:rsid w:val="00042F83"/>
    <w:rsid w:val="00043100"/>
    <w:rsid w:val="00043D45"/>
    <w:rsid w:val="000441B2"/>
    <w:rsid w:val="00044410"/>
    <w:rsid w:val="000465AF"/>
    <w:rsid w:val="00047724"/>
    <w:rsid w:val="000504B9"/>
    <w:rsid w:val="000508F8"/>
    <w:rsid w:val="00053141"/>
    <w:rsid w:val="000536B6"/>
    <w:rsid w:val="00053824"/>
    <w:rsid w:val="0005495C"/>
    <w:rsid w:val="00054AA0"/>
    <w:rsid w:val="00057A88"/>
    <w:rsid w:val="00057ABA"/>
    <w:rsid w:val="000645EB"/>
    <w:rsid w:val="000668AF"/>
    <w:rsid w:val="0007077B"/>
    <w:rsid w:val="00070DF4"/>
    <w:rsid w:val="000716C6"/>
    <w:rsid w:val="00071B65"/>
    <w:rsid w:val="0007221E"/>
    <w:rsid w:val="00072855"/>
    <w:rsid w:val="0007588F"/>
    <w:rsid w:val="0007638B"/>
    <w:rsid w:val="000809D9"/>
    <w:rsid w:val="000812B0"/>
    <w:rsid w:val="00081813"/>
    <w:rsid w:val="00081BAB"/>
    <w:rsid w:val="0008210A"/>
    <w:rsid w:val="00083827"/>
    <w:rsid w:val="00084C61"/>
    <w:rsid w:val="000873AA"/>
    <w:rsid w:val="00090A57"/>
    <w:rsid w:val="000914DC"/>
    <w:rsid w:val="000935E3"/>
    <w:rsid w:val="000950E3"/>
    <w:rsid w:val="0009577E"/>
    <w:rsid w:val="00096EE8"/>
    <w:rsid w:val="00096F1F"/>
    <w:rsid w:val="000A2D5F"/>
    <w:rsid w:val="000A2EF2"/>
    <w:rsid w:val="000A320E"/>
    <w:rsid w:val="000A5B57"/>
    <w:rsid w:val="000A5B6B"/>
    <w:rsid w:val="000A5F11"/>
    <w:rsid w:val="000A63D1"/>
    <w:rsid w:val="000A77F0"/>
    <w:rsid w:val="000B2844"/>
    <w:rsid w:val="000B5834"/>
    <w:rsid w:val="000B5ECF"/>
    <w:rsid w:val="000C0AA2"/>
    <w:rsid w:val="000C1853"/>
    <w:rsid w:val="000C49BE"/>
    <w:rsid w:val="000C56A2"/>
    <w:rsid w:val="000C76EA"/>
    <w:rsid w:val="000C7872"/>
    <w:rsid w:val="000D05D0"/>
    <w:rsid w:val="000D1FAE"/>
    <w:rsid w:val="000D3758"/>
    <w:rsid w:val="000D4DBA"/>
    <w:rsid w:val="000D531E"/>
    <w:rsid w:val="000D5EF5"/>
    <w:rsid w:val="000D7CDC"/>
    <w:rsid w:val="000E0845"/>
    <w:rsid w:val="000E08D7"/>
    <w:rsid w:val="000E57B7"/>
    <w:rsid w:val="000E5EBB"/>
    <w:rsid w:val="000E660C"/>
    <w:rsid w:val="000E72C7"/>
    <w:rsid w:val="000E7C23"/>
    <w:rsid w:val="000F1265"/>
    <w:rsid w:val="000F185F"/>
    <w:rsid w:val="000F3D4E"/>
    <w:rsid w:val="000F3F9B"/>
    <w:rsid w:val="000F4CE2"/>
    <w:rsid w:val="00101C5E"/>
    <w:rsid w:val="001036CE"/>
    <w:rsid w:val="0010376C"/>
    <w:rsid w:val="00103CE8"/>
    <w:rsid w:val="00104FC7"/>
    <w:rsid w:val="001057EB"/>
    <w:rsid w:val="00105D45"/>
    <w:rsid w:val="001102A8"/>
    <w:rsid w:val="0011211A"/>
    <w:rsid w:val="001121E0"/>
    <w:rsid w:val="001138B9"/>
    <w:rsid w:val="00115EC4"/>
    <w:rsid w:val="00116F03"/>
    <w:rsid w:val="001175E2"/>
    <w:rsid w:val="0012083F"/>
    <w:rsid w:val="00120886"/>
    <w:rsid w:val="00121064"/>
    <w:rsid w:val="001214CA"/>
    <w:rsid w:val="00121DAA"/>
    <w:rsid w:val="001222C0"/>
    <w:rsid w:val="00123F92"/>
    <w:rsid w:val="0012455A"/>
    <w:rsid w:val="00124A7D"/>
    <w:rsid w:val="001259D5"/>
    <w:rsid w:val="00125B87"/>
    <w:rsid w:val="00126D56"/>
    <w:rsid w:val="001321F1"/>
    <w:rsid w:val="00134660"/>
    <w:rsid w:val="00134831"/>
    <w:rsid w:val="00134B1A"/>
    <w:rsid w:val="00134F92"/>
    <w:rsid w:val="001377DD"/>
    <w:rsid w:val="00141ACA"/>
    <w:rsid w:val="0014568C"/>
    <w:rsid w:val="00145987"/>
    <w:rsid w:val="0014649E"/>
    <w:rsid w:val="00147AA7"/>
    <w:rsid w:val="00150A0C"/>
    <w:rsid w:val="00152DD0"/>
    <w:rsid w:val="0015467C"/>
    <w:rsid w:val="00156874"/>
    <w:rsid w:val="00156F79"/>
    <w:rsid w:val="0016217F"/>
    <w:rsid w:val="00162681"/>
    <w:rsid w:val="00164530"/>
    <w:rsid w:val="0016462E"/>
    <w:rsid w:val="00165490"/>
    <w:rsid w:val="00165CCD"/>
    <w:rsid w:val="00167CC1"/>
    <w:rsid w:val="00167DDB"/>
    <w:rsid w:val="00170D9C"/>
    <w:rsid w:val="001714D6"/>
    <w:rsid w:val="0017220F"/>
    <w:rsid w:val="00173574"/>
    <w:rsid w:val="00173D37"/>
    <w:rsid w:val="00180241"/>
    <w:rsid w:val="00180DD2"/>
    <w:rsid w:val="0018164F"/>
    <w:rsid w:val="001832B4"/>
    <w:rsid w:val="00183DB4"/>
    <w:rsid w:val="00185D4B"/>
    <w:rsid w:val="00186EF6"/>
    <w:rsid w:val="00187E27"/>
    <w:rsid w:val="001922C0"/>
    <w:rsid w:val="00192BCF"/>
    <w:rsid w:val="00193E2B"/>
    <w:rsid w:val="00193FD0"/>
    <w:rsid w:val="0019417A"/>
    <w:rsid w:val="00194973"/>
    <w:rsid w:val="00194C98"/>
    <w:rsid w:val="00195F60"/>
    <w:rsid w:val="001979AF"/>
    <w:rsid w:val="00197F1D"/>
    <w:rsid w:val="00197FA6"/>
    <w:rsid w:val="001A0777"/>
    <w:rsid w:val="001A0921"/>
    <w:rsid w:val="001A1EC8"/>
    <w:rsid w:val="001A26A1"/>
    <w:rsid w:val="001A540D"/>
    <w:rsid w:val="001A5832"/>
    <w:rsid w:val="001A6412"/>
    <w:rsid w:val="001A6FFC"/>
    <w:rsid w:val="001A70D6"/>
    <w:rsid w:val="001B3FC3"/>
    <w:rsid w:val="001B5873"/>
    <w:rsid w:val="001C0830"/>
    <w:rsid w:val="001C2378"/>
    <w:rsid w:val="001C284D"/>
    <w:rsid w:val="001C3FF6"/>
    <w:rsid w:val="001C4559"/>
    <w:rsid w:val="001C4F40"/>
    <w:rsid w:val="001C6BC0"/>
    <w:rsid w:val="001C6D66"/>
    <w:rsid w:val="001D09F7"/>
    <w:rsid w:val="001D289B"/>
    <w:rsid w:val="001D2C9E"/>
    <w:rsid w:val="001D35B3"/>
    <w:rsid w:val="001D3A08"/>
    <w:rsid w:val="001D3FA7"/>
    <w:rsid w:val="001D5F2B"/>
    <w:rsid w:val="001D60D4"/>
    <w:rsid w:val="001D743C"/>
    <w:rsid w:val="001D7B53"/>
    <w:rsid w:val="001D7C96"/>
    <w:rsid w:val="001E2B09"/>
    <w:rsid w:val="001E2D2C"/>
    <w:rsid w:val="001E2D55"/>
    <w:rsid w:val="001E4784"/>
    <w:rsid w:val="001E4E52"/>
    <w:rsid w:val="001E57F1"/>
    <w:rsid w:val="001E61FE"/>
    <w:rsid w:val="001E6398"/>
    <w:rsid w:val="001E713D"/>
    <w:rsid w:val="001F14DB"/>
    <w:rsid w:val="001F1C1B"/>
    <w:rsid w:val="001F2516"/>
    <w:rsid w:val="001F465F"/>
    <w:rsid w:val="001F4EB5"/>
    <w:rsid w:val="001F5D98"/>
    <w:rsid w:val="001F6EFF"/>
    <w:rsid w:val="001F7C41"/>
    <w:rsid w:val="001F7DD0"/>
    <w:rsid w:val="0020051D"/>
    <w:rsid w:val="00200A22"/>
    <w:rsid w:val="00201C71"/>
    <w:rsid w:val="00201DAB"/>
    <w:rsid w:val="00203E71"/>
    <w:rsid w:val="00204C75"/>
    <w:rsid w:val="00205A8F"/>
    <w:rsid w:val="00205CE9"/>
    <w:rsid w:val="00205FFF"/>
    <w:rsid w:val="00206713"/>
    <w:rsid w:val="00207D80"/>
    <w:rsid w:val="00213C12"/>
    <w:rsid w:val="00214AE3"/>
    <w:rsid w:val="00214F4C"/>
    <w:rsid w:val="002162C6"/>
    <w:rsid w:val="00216C74"/>
    <w:rsid w:val="002178A9"/>
    <w:rsid w:val="00221237"/>
    <w:rsid w:val="002214E7"/>
    <w:rsid w:val="00222BC0"/>
    <w:rsid w:val="00222DD9"/>
    <w:rsid w:val="002259AE"/>
    <w:rsid w:val="00225E91"/>
    <w:rsid w:val="00227D72"/>
    <w:rsid w:val="00230288"/>
    <w:rsid w:val="00230D00"/>
    <w:rsid w:val="00235A37"/>
    <w:rsid w:val="00235D64"/>
    <w:rsid w:val="00235EC9"/>
    <w:rsid w:val="00242C1F"/>
    <w:rsid w:val="002437B6"/>
    <w:rsid w:val="002438BF"/>
    <w:rsid w:val="00244206"/>
    <w:rsid w:val="002446DE"/>
    <w:rsid w:val="00244D41"/>
    <w:rsid w:val="00245B82"/>
    <w:rsid w:val="002469A6"/>
    <w:rsid w:val="00247C13"/>
    <w:rsid w:val="00251E5A"/>
    <w:rsid w:val="002524BD"/>
    <w:rsid w:val="0025274F"/>
    <w:rsid w:val="00252C66"/>
    <w:rsid w:val="00253417"/>
    <w:rsid w:val="002546EB"/>
    <w:rsid w:val="002560AB"/>
    <w:rsid w:val="0025611F"/>
    <w:rsid w:val="00256872"/>
    <w:rsid w:val="00257A97"/>
    <w:rsid w:val="00257C01"/>
    <w:rsid w:val="00257C25"/>
    <w:rsid w:val="00260ED8"/>
    <w:rsid w:val="002611BA"/>
    <w:rsid w:val="0026148C"/>
    <w:rsid w:val="00261710"/>
    <w:rsid w:val="002618EA"/>
    <w:rsid w:val="00263785"/>
    <w:rsid w:val="002644C1"/>
    <w:rsid w:val="002653F3"/>
    <w:rsid w:val="00265C4A"/>
    <w:rsid w:val="00266398"/>
    <w:rsid w:val="002670C8"/>
    <w:rsid w:val="00267BE8"/>
    <w:rsid w:val="0027059D"/>
    <w:rsid w:val="002715D8"/>
    <w:rsid w:val="00272B9F"/>
    <w:rsid w:val="00281D71"/>
    <w:rsid w:val="00283069"/>
    <w:rsid w:val="00283631"/>
    <w:rsid w:val="002841C7"/>
    <w:rsid w:val="0028529E"/>
    <w:rsid w:val="00285C89"/>
    <w:rsid w:val="00286484"/>
    <w:rsid w:val="00287528"/>
    <w:rsid w:val="002910A4"/>
    <w:rsid w:val="00291321"/>
    <w:rsid w:val="00292563"/>
    <w:rsid w:val="002930E7"/>
    <w:rsid w:val="00293155"/>
    <w:rsid w:val="00294717"/>
    <w:rsid w:val="0029511A"/>
    <w:rsid w:val="002959CE"/>
    <w:rsid w:val="002A0FAC"/>
    <w:rsid w:val="002A15D8"/>
    <w:rsid w:val="002A1F2B"/>
    <w:rsid w:val="002A2C0C"/>
    <w:rsid w:val="002A337A"/>
    <w:rsid w:val="002A3E2B"/>
    <w:rsid w:val="002A5280"/>
    <w:rsid w:val="002A5DEE"/>
    <w:rsid w:val="002A620D"/>
    <w:rsid w:val="002A6E8D"/>
    <w:rsid w:val="002A7956"/>
    <w:rsid w:val="002B3079"/>
    <w:rsid w:val="002B3160"/>
    <w:rsid w:val="002B3977"/>
    <w:rsid w:val="002B3B3D"/>
    <w:rsid w:val="002B6A3C"/>
    <w:rsid w:val="002C013E"/>
    <w:rsid w:val="002C1369"/>
    <w:rsid w:val="002C1A07"/>
    <w:rsid w:val="002C2231"/>
    <w:rsid w:val="002C2720"/>
    <w:rsid w:val="002C31BB"/>
    <w:rsid w:val="002C3270"/>
    <w:rsid w:val="002C5E29"/>
    <w:rsid w:val="002C6482"/>
    <w:rsid w:val="002C66C7"/>
    <w:rsid w:val="002C7B35"/>
    <w:rsid w:val="002D1837"/>
    <w:rsid w:val="002D2934"/>
    <w:rsid w:val="002D29DD"/>
    <w:rsid w:val="002D35D0"/>
    <w:rsid w:val="002D368E"/>
    <w:rsid w:val="002D3FAD"/>
    <w:rsid w:val="002D52F7"/>
    <w:rsid w:val="002D659F"/>
    <w:rsid w:val="002D7360"/>
    <w:rsid w:val="002E06F3"/>
    <w:rsid w:val="002E185C"/>
    <w:rsid w:val="002E2BDD"/>
    <w:rsid w:val="002E30AA"/>
    <w:rsid w:val="002E46D1"/>
    <w:rsid w:val="002E4D67"/>
    <w:rsid w:val="002E5196"/>
    <w:rsid w:val="002E7444"/>
    <w:rsid w:val="002F0AEF"/>
    <w:rsid w:val="002F187B"/>
    <w:rsid w:val="002F3778"/>
    <w:rsid w:val="002F4096"/>
    <w:rsid w:val="002F6962"/>
    <w:rsid w:val="00301683"/>
    <w:rsid w:val="00302F23"/>
    <w:rsid w:val="00303CB3"/>
    <w:rsid w:val="003117B2"/>
    <w:rsid w:val="00311F73"/>
    <w:rsid w:val="003138B4"/>
    <w:rsid w:val="00314B0C"/>
    <w:rsid w:val="003164C5"/>
    <w:rsid w:val="00316917"/>
    <w:rsid w:val="00317ED4"/>
    <w:rsid w:val="00320DCE"/>
    <w:rsid w:val="0032143C"/>
    <w:rsid w:val="003217BB"/>
    <w:rsid w:val="003223E9"/>
    <w:rsid w:val="0032338E"/>
    <w:rsid w:val="00323C2B"/>
    <w:rsid w:val="0032426E"/>
    <w:rsid w:val="0032491D"/>
    <w:rsid w:val="003270E5"/>
    <w:rsid w:val="003306E8"/>
    <w:rsid w:val="003309E5"/>
    <w:rsid w:val="00330FE6"/>
    <w:rsid w:val="00331319"/>
    <w:rsid w:val="0033149E"/>
    <w:rsid w:val="00332528"/>
    <w:rsid w:val="003326DC"/>
    <w:rsid w:val="00333682"/>
    <w:rsid w:val="00340A16"/>
    <w:rsid w:val="003411BE"/>
    <w:rsid w:val="003413A2"/>
    <w:rsid w:val="00345E96"/>
    <w:rsid w:val="00347AE9"/>
    <w:rsid w:val="00350DFD"/>
    <w:rsid w:val="00351AB9"/>
    <w:rsid w:val="003533B1"/>
    <w:rsid w:val="003541E0"/>
    <w:rsid w:val="003554F0"/>
    <w:rsid w:val="0035578D"/>
    <w:rsid w:val="0035612B"/>
    <w:rsid w:val="00356698"/>
    <w:rsid w:val="0035690E"/>
    <w:rsid w:val="003573C4"/>
    <w:rsid w:val="003578A0"/>
    <w:rsid w:val="00357E8B"/>
    <w:rsid w:val="00361AD5"/>
    <w:rsid w:val="0036249D"/>
    <w:rsid w:val="00362922"/>
    <w:rsid w:val="00363039"/>
    <w:rsid w:val="003652F1"/>
    <w:rsid w:val="003659BC"/>
    <w:rsid w:val="00365A40"/>
    <w:rsid w:val="00365E89"/>
    <w:rsid w:val="00367818"/>
    <w:rsid w:val="00370014"/>
    <w:rsid w:val="00370495"/>
    <w:rsid w:val="003705A4"/>
    <w:rsid w:val="00373A4D"/>
    <w:rsid w:val="00373BEC"/>
    <w:rsid w:val="0037432A"/>
    <w:rsid w:val="00374EA2"/>
    <w:rsid w:val="0037607C"/>
    <w:rsid w:val="003804D3"/>
    <w:rsid w:val="00381E8E"/>
    <w:rsid w:val="003820B8"/>
    <w:rsid w:val="00382D16"/>
    <w:rsid w:val="00382F8A"/>
    <w:rsid w:val="00384720"/>
    <w:rsid w:val="00384C04"/>
    <w:rsid w:val="003853FD"/>
    <w:rsid w:val="00387C84"/>
    <w:rsid w:val="00390D2F"/>
    <w:rsid w:val="00395C04"/>
    <w:rsid w:val="00395D19"/>
    <w:rsid w:val="003962CE"/>
    <w:rsid w:val="0039791F"/>
    <w:rsid w:val="00397E42"/>
    <w:rsid w:val="003A0B54"/>
    <w:rsid w:val="003A0B8A"/>
    <w:rsid w:val="003A1CFA"/>
    <w:rsid w:val="003A22C1"/>
    <w:rsid w:val="003A3A40"/>
    <w:rsid w:val="003A4A4D"/>
    <w:rsid w:val="003A67E1"/>
    <w:rsid w:val="003A7A38"/>
    <w:rsid w:val="003B0C34"/>
    <w:rsid w:val="003B1DF0"/>
    <w:rsid w:val="003B25CB"/>
    <w:rsid w:val="003B3293"/>
    <w:rsid w:val="003B4A9C"/>
    <w:rsid w:val="003B5350"/>
    <w:rsid w:val="003B55CB"/>
    <w:rsid w:val="003B5707"/>
    <w:rsid w:val="003B670D"/>
    <w:rsid w:val="003B7728"/>
    <w:rsid w:val="003C0904"/>
    <w:rsid w:val="003C0B1B"/>
    <w:rsid w:val="003C1426"/>
    <w:rsid w:val="003C1462"/>
    <w:rsid w:val="003C228F"/>
    <w:rsid w:val="003C2B90"/>
    <w:rsid w:val="003C5CA1"/>
    <w:rsid w:val="003C79DC"/>
    <w:rsid w:val="003D0303"/>
    <w:rsid w:val="003D05E2"/>
    <w:rsid w:val="003D26E2"/>
    <w:rsid w:val="003D2724"/>
    <w:rsid w:val="003D2FE5"/>
    <w:rsid w:val="003D69CF"/>
    <w:rsid w:val="003D7FF8"/>
    <w:rsid w:val="003E0686"/>
    <w:rsid w:val="003E08EB"/>
    <w:rsid w:val="003E37E1"/>
    <w:rsid w:val="003E39C9"/>
    <w:rsid w:val="003E5E1A"/>
    <w:rsid w:val="003E78EC"/>
    <w:rsid w:val="003E7B01"/>
    <w:rsid w:val="003E7D2D"/>
    <w:rsid w:val="003F0064"/>
    <w:rsid w:val="003F19FA"/>
    <w:rsid w:val="003F2D14"/>
    <w:rsid w:val="003F3148"/>
    <w:rsid w:val="003F387C"/>
    <w:rsid w:val="003F40F5"/>
    <w:rsid w:val="003F456B"/>
    <w:rsid w:val="0040013F"/>
    <w:rsid w:val="00400869"/>
    <w:rsid w:val="0040367B"/>
    <w:rsid w:val="004036C8"/>
    <w:rsid w:val="00405464"/>
    <w:rsid w:val="004054AE"/>
    <w:rsid w:val="00406361"/>
    <w:rsid w:val="00406D5D"/>
    <w:rsid w:val="00406D9B"/>
    <w:rsid w:val="00407D2B"/>
    <w:rsid w:val="004106C8"/>
    <w:rsid w:val="004122E8"/>
    <w:rsid w:val="00412950"/>
    <w:rsid w:val="0041540E"/>
    <w:rsid w:val="00415D73"/>
    <w:rsid w:val="0041763A"/>
    <w:rsid w:val="0042102C"/>
    <w:rsid w:val="004216E2"/>
    <w:rsid w:val="00422021"/>
    <w:rsid w:val="0042319A"/>
    <w:rsid w:val="004235F8"/>
    <w:rsid w:val="00423803"/>
    <w:rsid w:val="00423B82"/>
    <w:rsid w:val="00423FAB"/>
    <w:rsid w:val="00424129"/>
    <w:rsid w:val="00427F64"/>
    <w:rsid w:val="0043098B"/>
    <w:rsid w:val="00430DE5"/>
    <w:rsid w:val="00430E37"/>
    <w:rsid w:val="00433F01"/>
    <w:rsid w:val="00434069"/>
    <w:rsid w:val="00434D0C"/>
    <w:rsid w:val="00437933"/>
    <w:rsid w:val="00437D7E"/>
    <w:rsid w:val="004404DB"/>
    <w:rsid w:val="00440F61"/>
    <w:rsid w:val="00441145"/>
    <w:rsid w:val="00441F78"/>
    <w:rsid w:val="00442048"/>
    <w:rsid w:val="00442B48"/>
    <w:rsid w:val="004447D1"/>
    <w:rsid w:val="00444824"/>
    <w:rsid w:val="00444FAE"/>
    <w:rsid w:val="0044638E"/>
    <w:rsid w:val="00450A57"/>
    <w:rsid w:val="004517D8"/>
    <w:rsid w:val="0045380C"/>
    <w:rsid w:val="004541FA"/>
    <w:rsid w:val="004543CF"/>
    <w:rsid w:val="00456340"/>
    <w:rsid w:val="00457903"/>
    <w:rsid w:val="00457DE7"/>
    <w:rsid w:val="004603CD"/>
    <w:rsid w:val="00460B25"/>
    <w:rsid w:val="00460F4D"/>
    <w:rsid w:val="0046265E"/>
    <w:rsid w:val="0046500F"/>
    <w:rsid w:val="00465083"/>
    <w:rsid w:val="00465464"/>
    <w:rsid w:val="00465F67"/>
    <w:rsid w:val="004660CE"/>
    <w:rsid w:val="00466C6F"/>
    <w:rsid w:val="004674E9"/>
    <w:rsid w:val="00471435"/>
    <w:rsid w:val="00472448"/>
    <w:rsid w:val="00472F1C"/>
    <w:rsid w:val="0047380D"/>
    <w:rsid w:val="004739DD"/>
    <w:rsid w:val="00473EF4"/>
    <w:rsid w:val="0047627A"/>
    <w:rsid w:val="0047763F"/>
    <w:rsid w:val="00481F9C"/>
    <w:rsid w:val="00484AC6"/>
    <w:rsid w:val="00484DCE"/>
    <w:rsid w:val="0048523F"/>
    <w:rsid w:val="0048631B"/>
    <w:rsid w:val="004867AE"/>
    <w:rsid w:val="00486EC6"/>
    <w:rsid w:val="00490B7B"/>
    <w:rsid w:val="00493FBE"/>
    <w:rsid w:val="00494D07"/>
    <w:rsid w:val="00496685"/>
    <w:rsid w:val="004A03E4"/>
    <w:rsid w:val="004A1A14"/>
    <w:rsid w:val="004A1DEA"/>
    <w:rsid w:val="004A1E5C"/>
    <w:rsid w:val="004A201A"/>
    <w:rsid w:val="004A2D45"/>
    <w:rsid w:val="004A2F7A"/>
    <w:rsid w:val="004A38A8"/>
    <w:rsid w:val="004A4B82"/>
    <w:rsid w:val="004A4CAB"/>
    <w:rsid w:val="004A57FD"/>
    <w:rsid w:val="004A59D3"/>
    <w:rsid w:val="004A5A0A"/>
    <w:rsid w:val="004A5F3C"/>
    <w:rsid w:val="004A618A"/>
    <w:rsid w:val="004A64D0"/>
    <w:rsid w:val="004A7AD0"/>
    <w:rsid w:val="004B099B"/>
    <w:rsid w:val="004B16A0"/>
    <w:rsid w:val="004B1E02"/>
    <w:rsid w:val="004B22E8"/>
    <w:rsid w:val="004B2EA0"/>
    <w:rsid w:val="004B3324"/>
    <w:rsid w:val="004B476B"/>
    <w:rsid w:val="004B4B47"/>
    <w:rsid w:val="004B4C97"/>
    <w:rsid w:val="004B53F5"/>
    <w:rsid w:val="004B583A"/>
    <w:rsid w:val="004B6D02"/>
    <w:rsid w:val="004B780F"/>
    <w:rsid w:val="004B7EDB"/>
    <w:rsid w:val="004C01B1"/>
    <w:rsid w:val="004C105D"/>
    <w:rsid w:val="004C112F"/>
    <w:rsid w:val="004C1C3D"/>
    <w:rsid w:val="004C285D"/>
    <w:rsid w:val="004C3913"/>
    <w:rsid w:val="004C524C"/>
    <w:rsid w:val="004C6065"/>
    <w:rsid w:val="004C7AC4"/>
    <w:rsid w:val="004D0344"/>
    <w:rsid w:val="004D0B8A"/>
    <w:rsid w:val="004D0C77"/>
    <w:rsid w:val="004D1E3E"/>
    <w:rsid w:val="004D2961"/>
    <w:rsid w:val="004E1D4B"/>
    <w:rsid w:val="004E3F96"/>
    <w:rsid w:val="004E460B"/>
    <w:rsid w:val="004E4D54"/>
    <w:rsid w:val="004E70A5"/>
    <w:rsid w:val="004F2174"/>
    <w:rsid w:val="004F2901"/>
    <w:rsid w:val="004F3DC6"/>
    <w:rsid w:val="004F4DAB"/>
    <w:rsid w:val="004F6AF3"/>
    <w:rsid w:val="004F6D5F"/>
    <w:rsid w:val="004F6F99"/>
    <w:rsid w:val="00500663"/>
    <w:rsid w:val="005008F8"/>
    <w:rsid w:val="005016A9"/>
    <w:rsid w:val="00501D0A"/>
    <w:rsid w:val="00501E02"/>
    <w:rsid w:val="00502952"/>
    <w:rsid w:val="00503FA3"/>
    <w:rsid w:val="00507725"/>
    <w:rsid w:val="005108BB"/>
    <w:rsid w:val="00510C8E"/>
    <w:rsid w:val="005129F0"/>
    <w:rsid w:val="005136C2"/>
    <w:rsid w:val="005148C5"/>
    <w:rsid w:val="0051563B"/>
    <w:rsid w:val="0051662D"/>
    <w:rsid w:val="00521207"/>
    <w:rsid w:val="005223A1"/>
    <w:rsid w:val="00524DF9"/>
    <w:rsid w:val="00524F84"/>
    <w:rsid w:val="005251D6"/>
    <w:rsid w:val="005266E9"/>
    <w:rsid w:val="00526F11"/>
    <w:rsid w:val="00527B01"/>
    <w:rsid w:val="00527F53"/>
    <w:rsid w:val="00530B49"/>
    <w:rsid w:val="00531F88"/>
    <w:rsid w:val="0053526B"/>
    <w:rsid w:val="0053699F"/>
    <w:rsid w:val="005373B7"/>
    <w:rsid w:val="00537F7C"/>
    <w:rsid w:val="005406CE"/>
    <w:rsid w:val="005408C1"/>
    <w:rsid w:val="00540C64"/>
    <w:rsid w:val="005419AD"/>
    <w:rsid w:val="00541B89"/>
    <w:rsid w:val="00542AA2"/>
    <w:rsid w:val="005444D4"/>
    <w:rsid w:val="00544BAC"/>
    <w:rsid w:val="00545820"/>
    <w:rsid w:val="005473C5"/>
    <w:rsid w:val="0054797F"/>
    <w:rsid w:val="00551DA1"/>
    <w:rsid w:val="00553AD1"/>
    <w:rsid w:val="00553CC9"/>
    <w:rsid w:val="005556AC"/>
    <w:rsid w:val="00555C04"/>
    <w:rsid w:val="00555C37"/>
    <w:rsid w:val="00560ECA"/>
    <w:rsid w:val="00562CCD"/>
    <w:rsid w:val="0056360F"/>
    <w:rsid w:val="00564025"/>
    <w:rsid w:val="00564F71"/>
    <w:rsid w:val="00565F0B"/>
    <w:rsid w:val="005667FE"/>
    <w:rsid w:val="00567792"/>
    <w:rsid w:val="0057180E"/>
    <w:rsid w:val="0057362D"/>
    <w:rsid w:val="0057408B"/>
    <w:rsid w:val="005746CE"/>
    <w:rsid w:val="005751C1"/>
    <w:rsid w:val="0057658E"/>
    <w:rsid w:val="00576E84"/>
    <w:rsid w:val="0058179B"/>
    <w:rsid w:val="005843F5"/>
    <w:rsid w:val="00584B70"/>
    <w:rsid w:val="0058521A"/>
    <w:rsid w:val="005869C7"/>
    <w:rsid w:val="00587410"/>
    <w:rsid w:val="00587AEB"/>
    <w:rsid w:val="0059008B"/>
    <w:rsid w:val="00590C33"/>
    <w:rsid w:val="005932B4"/>
    <w:rsid w:val="005940BC"/>
    <w:rsid w:val="00595A44"/>
    <w:rsid w:val="00595C8E"/>
    <w:rsid w:val="00596973"/>
    <w:rsid w:val="00596C49"/>
    <w:rsid w:val="00596C5C"/>
    <w:rsid w:val="00596D48"/>
    <w:rsid w:val="00597B1F"/>
    <w:rsid w:val="005A10FD"/>
    <w:rsid w:val="005A1A21"/>
    <w:rsid w:val="005A2809"/>
    <w:rsid w:val="005A2D7F"/>
    <w:rsid w:val="005A7556"/>
    <w:rsid w:val="005A7819"/>
    <w:rsid w:val="005B112F"/>
    <w:rsid w:val="005B3EE5"/>
    <w:rsid w:val="005B5146"/>
    <w:rsid w:val="005B521B"/>
    <w:rsid w:val="005B525C"/>
    <w:rsid w:val="005B68ED"/>
    <w:rsid w:val="005B68FA"/>
    <w:rsid w:val="005C03F3"/>
    <w:rsid w:val="005C0993"/>
    <w:rsid w:val="005C1B51"/>
    <w:rsid w:val="005C1B9E"/>
    <w:rsid w:val="005C25BC"/>
    <w:rsid w:val="005C2613"/>
    <w:rsid w:val="005C2DBC"/>
    <w:rsid w:val="005C37CE"/>
    <w:rsid w:val="005C3892"/>
    <w:rsid w:val="005C49E8"/>
    <w:rsid w:val="005C5101"/>
    <w:rsid w:val="005D0037"/>
    <w:rsid w:val="005D040D"/>
    <w:rsid w:val="005D25AC"/>
    <w:rsid w:val="005D35C6"/>
    <w:rsid w:val="005D4166"/>
    <w:rsid w:val="005D4206"/>
    <w:rsid w:val="005D4954"/>
    <w:rsid w:val="005D5688"/>
    <w:rsid w:val="005D591B"/>
    <w:rsid w:val="005D63E3"/>
    <w:rsid w:val="005D67FD"/>
    <w:rsid w:val="005D7708"/>
    <w:rsid w:val="005D7C51"/>
    <w:rsid w:val="005D7E81"/>
    <w:rsid w:val="005E0576"/>
    <w:rsid w:val="005E08D1"/>
    <w:rsid w:val="005E0C68"/>
    <w:rsid w:val="005E145D"/>
    <w:rsid w:val="005E1767"/>
    <w:rsid w:val="005E1CF1"/>
    <w:rsid w:val="005E29E9"/>
    <w:rsid w:val="005E387A"/>
    <w:rsid w:val="005E4A24"/>
    <w:rsid w:val="005E4F1E"/>
    <w:rsid w:val="005E5A75"/>
    <w:rsid w:val="005E5CE9"/>
    <w:rsid w:val="005E787C"/>
    <w:rsid w:val="005E7C4B"/>
    <w:rsid w:val="005F0AEB"/>
    <w:rsid w:val="005F1624"/>
    <w:rsid w:val="005F33CF"/>
    <w:rsid w:val="005F3C3E"/>
    <w:rsid w:val="005F3C40"/>
    <w:rsid w:val="005F47E4"/>
    <w:rsid w:val="005F7CA5"/>
    <w:rsid w:val="00601370"/>
    <w:rsid w:val="0060516D"/>
    <w:rsid w:val="00606B0D"/>
    <w:rsid w:val="006103C3"/>
    <w:rsid w:val="00614835"/>
    <w:rsid w:val="006148BF"/>
    <w:rsid w:val="006152F7"/>
    <w:rsid w:val="00615C1F"/>
    <w:rsid w:val="00617CD2"/>
    <w:rsid w:val="00622421"/>
    <w:rsid w:val="00622FBA"/>
    <w:rsid w:val="00624C28"/>
    <w:rsid w:val="006253CB"/>
    <w:rsid w:val="00626477"/>
    <w:rsid w:val="0062760B"/>
    <w:rsid w:val="00630D38"/>
    <w:rsid w:val="00634802"/>
    <w:rsid w:val="00634E5F"/>
    <w:rsid w:val="00635070"/>
    <w:rsid w:val="006354D0"/>
    <w:rsid w:val="006357E2"/>
    <w:rsid w:val="00636651"/>
    <w:rsid w:val="006367DA"/>
    <w:rsid w:val="006371BF"/>
    <w:rsid w:val="006407A6"/>
    <w:rsid w:val="00641454"/>
    <w:rsid w:val="0064184D"/>
    <w:rsid w:val="0064187E"/>
    <w:rsid w:val="00642725"/>
    <w:rsid w:val="00642808"/>
    <w:rsid w:val="00643DED"/>
    <w:rsid w:val="006450BF"/>
    <w:rsid w:val="00645A41"/>
    <w:rsid w:val="00646058"/>
    <w:rsid w:val="0064661C"/>
    <w:rsid w:val="006475A2"/>
    <w:rsid w:val="00651267"/>
    <w:rsid w:val="006517C7"/>
    <w:rsid w:val="00653010"/>
    <w:rsid w:val="00653379"/>
    <w:rsid w:val="0065358A"/>
    <w:rsid w:val="006540DA"/>
    <w:rsid w:val="006546BF"/>
    <w:rsid w:val="00654FF3"/>
    <w:rsid w:val="0065588C"/>
    <w:rsid w:val="00655E9E"/>
    <w:rsid w:val="006563D3"/>
    <w:rsid w:val="00656537"/>
    <w:rsid w:val="006566B3"/>
    <w:rsid w:val="00657742"/>
    <w:rsid w:val="006611A0"/>
    <w:rsid w:val="006636C1"/>
    <w:rsid w:val="00665BF4"/>
    <w:rsid w:val="00665E0B"/>
    <w:rsid w:val="00667DA3"/>
    <w:rsid w:val="006712FB"/>
    <w:rsid w:val="00672D62"/>
    <w:rsid w:val="0067384A"/>
    <w:rsid w:val="0067508B"/>
    <w:rsid w:val="00675961"/>
    <w:rsid w:val="00676990"/>
    <w:rsid w:val="00677631"/>
    <w:rsid w:val="00677A24"/>
    <w:rsid w:val="0068191B"/>
    <w:rsid w:val="00684B34"/>
    <w:rsid w:val="00684F4C"/>
    <w:rsid w:val="006872AB"/>
    <w:rsid w:val="00687998"/>
    <w:rsid w:val="00687D04"/>
    <w:rsid w:val="00687D5E"/>
    <w:rsid w:val="00690432"/>
    <w:rsid w:val="00691048"/>
    <w:rsid w:val="006915F3"/>
    <w:rsid w:val="00692391"/>
    <w:rsid w:val="00695602"/>
    <w:rsid w:val="006960BE"/>
    <w:rsid w:val="00696193"/>
    <w:rsid w:val="00696AE6"/>
    <w:rsid w:val="006A247D"/>
    <w:rsid w:val="006A3FC8"/>
    <w:rsid w:val="006A4E73"/>
    <w:rsid w:val="006A6ACC"/>
    <w:rsid w:val="006A7320"/>
    <w:rsid w:val="006A7F6E"/>
    <w:rsid w:val="006B0AC7"/>
    <w:rsid w:val="006B0D15"/>
    <w:rsid w:val="006B1413"/>
    <w:rsid w:val="006B25EB"/>
    <w:rsid w:val="006B65C5"/>
    <w:rsid w:val="006B6DA5"/>
    <w:rsid w:val="006C27AC"/>
    <w:rsid w:val="006C2C44"/>
    <w:rsid w:val="006C2D90"/>
    <w:rsid w:val="006C3005"/>
    <w:rsid w:val="006C4B74"/>
    <w:rsid w:val="006C5029"/>
    <w:rsid w:val="006C720D"/>
    <w:rsid w:val="006D182E"/>
    <w:rsid w:val="006D2F4F"/>
    <w:rsid w:val="006D50A2"/>
    <w:rsid w:val="006D786D"/>
    <w:rsid w:val="006D7891"/>
    <w:rsid w:val="006D7BDB"/>
    <w:rsid w:val="006D7F1D"/>
    <w:rsid w:val="006E0853"/>
    <w:rsid w:val="006E2632"/>
    <w:rsid w:val="006E2778"/>
    <w:rsid w:val="006E2F2B"/>
    <w:rsid w:val="006E5492"/>
    <w:rsid w:val="006E5F31"/>
    <w:rsid w:val="006E69B9"/>
    <w:rsid w:val="006E7B56"/>
    <w:rsid w:val="006E7B67"/>
    <w:rsid w:val="006F02E0"/>
    <w:rsid w:val="006F1590"/>
    <w:rsid w:val="006F2A07"/>
    <w:rsid w:val="006F2F50"/>
    <w:rsid w:val="006F4A1C"/>
    <w:rsid w:val="006F53AB"/>
    <w:rsid w:val="006F5704"/>
    <w:rsid w:val="006F5B88"/>
    <w:rsid w:val="006F79A2"/>
    <w:rsid w:val="006F7B21"/>
    <w:rsid w:val="006F7B9F"/>
    <w:rsid w:val="00701887"/>
    <w:rsid w:val="00701BED"/>
    <w:rsid w:val="00701CD1"/>
    <w:rsid w:val="007039F3"/>
    <w:rsid w:val="00705833"/>
    <w:rsid w:val="007059CE"/>
    <w:rsid w:val="00706431"/>
    <w:rsid w:val="007066C0"/>
    <w:rsid w:val="00706B9A"/>
    <w:rsid w:val="00706EE8"/>
    <w:rsid w:val="00710958"/>
    <w:rsid w:val="007109B2"/>
    <w:rsid w:val="007113AB"/>
    <w:rsid w:val="007117A7"/>
    <w:rsid w:val="007123BE"/>
    <w:rsid w:val="007136FD"/>
    <w:rsid w:val="00715174"/>
    <w:rsid w:val="007157B7"/>
    <w:rsid w:val="007178D2"/>
    <w:rsid w:val="00717AA7"/>
    <w:rsid w:val="00717C3D"/>
    <w:rsid w:val="00721890"/>
    <w:rsid w:val="007218EE"/>
    <w:rsid w:val="00721D76"/>
    <w:rsid w:val="00722A31"/>
    <w:rsid w:val="0072388D"/>
    <w:rsid w:val="00725D8C"/>
    <w:rsid w:val="00730077"/>
    <w:rsid w:val="00730B5C"/>
    <w:rsid w:val="00732098"/>
    <w:rsid w:val="00734AB6"/>
    <w:rsid w:val="00734C9D"/>
    <w:rsid w:val="00734FC6"/>
    <w:rsid w:val="00737CBC"/>
    <w:rsid w:val="00737E97"/>
    <w:rsid w:val="007401BF"/>
    <w:rsid w:val="007403C0"/>
    <w:rsid w:val="007406E4"/>
    <w:rsid w:val="0074156D"/>
    <w:rsid w:val="007418DD"/>
    <w:rsid w:val="00741928"/>
    <w:rsid w:val="00742E0C"/>
    <w:rsid w:val="00743027"/>
    <w:rsid w:val="00743C9E"/>
    <w:rsid w:val="00746D24"/>
    <w:rsid w:val="00750185"/>
    <w:rsid w:val="00750AC0"/>
    <w:rsid w:val="00750CF0"/>
    <w:rsid w:val="00750D41"/>
    <w:rsid w:val="0075137F"/>
    <w:rsid w:val="007513A9"/>
    <w:rsid w:val="007527FF"/>
    <w:rsid w:val="007533B8"/>
    <w:rsid w:val="00754F98"/>
    <w:rsid w:val="00755EEA"/>
    <w:rsid w:val="0075769E"/>
    <w:rsid w:val="0076551D"/>
    <w:rsid w:val="00765667"/>
    <w:rsid w:val="00765D94"/>
    <w:rsid w:val="00766C30"/>
    <w:rsid w:val="00766E62"/>
    <w:rsid w:val="00770CE6"/>
    <w:rsid w:val="00771F56"/>
    <w:rsid w:val="0077316B"/>
    <w:rsid w:val="0077543D"/>
    <w:rsid w:val="00781602"/>
    <w:rsid w:val="0079071D"/>
    <w:rsid w:val="007907F1"/>
    <w:rsid w:val="00793A02"/>
    <w:rsid w:val="00793D0D"/>
    <w:rsid w:val="007959FE"/>
    <w:rsid w:val="00795B26"/>
    <w:rsid w:val="00797B5A"/>
    <w:rsid w:val="00797D58"/>
    <w:rsid w:val="007A0F38"/>
    <w:rsid w:val="007A14AB"/>
    <w:rsid w:val="007A350A"/>
    <w:rsid w:val="007A3D29"/>
    <w:rsid w:val="007A40FE"/>
    <w:rsid w:val="007A5402"/>
    <w:rsid w:val="007A5418"/>
    <w:rsid w:val="007A5F38"/>
    <w:rsid w:val="007B0E8E"/>
    <w:rsid w:val="007B1915"/>
    <w:rsid w:val="007B1AA3"/>
    <w:rsid w:val="007B4994"/>
    <w:rsid w:val="007B639B"/>
    <w:rsid w:val="007B6CCF"/>
    <w:rsid w:val="007C13C5"/>
    <w:rsid w:val="007C1D05"/>
    <w:rsid w:val="007C1EC6"/>
    <w:rsid w:val="007C1F86"/>
    <w:rsid w:val="007C2F38"/>
    <w:rsid w:val="007C35F9"/>
    <w:rsid w:val="007C3C75"/>
    <w:rsid w:val="007C4050"/>
    <w:rsid w:val="007C5BE6"/>
    <w:rsid w:val="007C67CF"/>
    <w:rsid w:val="007C6B0A"/>
    <w:rsid w:val="007C714D"/>
    <w:rsid w:val="007D07DB"/>
    <w:rsid w:val="007D10F3"/>
    <w:rsid w:val="007D3962"/>
    <w:rsid w:val="007D3DB9"/>
    <w:rsid w:val="007D48CE"/>
    <w:rsid w:val="007D73DC"/>
    <w:rsid w:val="007D7BB9"/>
    <w:rsid w:val="007E14E8"/>
    <w:rsid w:val="007E2878"/>
    <w:rsid w:val="007E3B66"/>
    <w:rsid w:val="007E45E8"/>
    <w:rsid w:val="007E472C"/>
    <w:rsid w:val="007E5CEA"/>
    <w:rsid w:val="007E6214"/>
    <w:rsid w:val="007E6BD4"/>
    <w:rsid w:val="007E78A8"/>
    <w:rsid w:val="007F0281"/>
    <w:rsid w:val="007F068C"/>
    <w:rsid w:val="007F0A55"/>
    <w:rsid w:val="007F31C2"/>
    <w:rsid w:val="007F3553"/>
    <w:rsid w:val="007F4566"/>
    <w:rsid w:val="008009F3"/>
    <w:rsid w:val="008010D3"/>
    <w:rsid w:val="00804C0B"/>
    <w:rsid w:val="00805BFF"/>
    <w:rsid w:val="00805CB5"/>
    <w:rsid w:val="00807E6F"/>
    <w:rsid w:val="00810328"/>
    <w:rsid w:val="00811D37"/>
    <w:rsid w:val="008149D9"/>
    <w:rsid w:val="00814A74"/>
    <w:rsid w:val="00815709"/>
    <w:rsid w:val="00815B0C"/>
    <w:rsid w:val="00815BED"/>
    <w:rsid w:val="00817673"/>
    <w:rsid w:val="0082022A"/>
    <w:rsid w:val="00820587"/>
    <w:rsid w:val="00821E94"/>
    <w:rsid w:val="00822C6F"/>
    <w:rsid w:val="00823A2E"/>
    <w:rsid w:val="00823B78"/>
    <w:rsid w:val="008262B4"/>
    <w:rsid w:val="00830017"/>
    <w:rsid w:val="00830652"/>
    <w:rsid w:val="0083066D"/>
    <w:rsid w:val="00830F47"/>
    <w:rsid w:val="008328B9"/>
    <w:rsid w:val="00832AD2"/>
    <w:rsid w:val="00833E0C"/>
    <w:rsid w:val="0083473B"/>
    <w:rsid w:val="008352ED"/>
    <w:rsid w:val="00835BE4"/>
    <w:rsid w:val="00835E1C"/>
    <w:rsid w:val="0083620D"/>
    <w:rsid w:val="00836996"/>
    <w:rsid w:val="00836E5E"/>
    <w:rsid w:val="008416DF"/>
    <w:rsid w:val="008416F0"/>
    <w:rsid w:val="00841897"/>
    <w:rsid w:val="00843AE2"/>
    <w:rsid w:val="00843B8E"/>
    <w:rsid w:val="0084459A"/>
    <w:rsid w:val="008459EC"/>
    <w:rsid w:val="00850D89"/>
    <w:rsid w:val="00852211"/>
    <w:rsid w:val="00853027"/>
    <w:rsid w:val="008530EB"/>
    <w:rsid w:val="008531E3"/>
    <w:rsid w:val="00853365"/>
    <w:rsid w:val="00854501"/>
    <w:rsid w:val="00855B47"/>
    <w:rsid w:val="00856CC4"/>
    <w:rsid w:val="0085769E"/>
    <w:rsid w:val="008601B4"/>
    <w:rsid w:val="00861255"/>
    <w:rsid w:val="008621FA"/>
    <w:rsid w:val="008647DC"/>
    <w:rsid w:val="00866D51"/>
    <w:rsid w:val="00870158"/>
    <w:rsid w:val="00871141"/>
    <w:rsid w:val="008714AD"/>
    <w:rsid w:val="0087159B"/>
    <w:rsid w:val="00871ADC"/>
    <w:rsid w:val="0087373E"/>
    <w:rsid w:val="0087428F"/>
    <w:rsid w:val="0087590C"/>
    <w:rsid w:val="00876374"/>
    <w:rsid w:val="00877E29"/>
    <w:rsid w:val="00880852"/>
    <w:rsid w:val="00880E51"/>
    <w:rsid w:val="00881246"/>
    <w:rsid w:val="008857BC"/>
    <w:rsid w:val="00885B5F"/>
    <w:rsid w:val="00886126"/>
    <w:rsid w:val="00886C07"/>
    <w:rsid w:val="008871FE"/>
    <w:rsid w:val="00887291"/>
    <w:rsid w:val="0088778F"/>
    <w:rsid w:val="00887D06"/>
    <w:rsid w:val="0089095D"/>
    <w:rsid w:val="00891A1B"/>
    <w:rsid w:val="00891EA2"/>
    <w:rsid w:val="008926FA"/>
    <w:rsid w:val="00892C1E"/>
    <w:rsid w:val="00894649"/>
    <w:rsid w:val="00895045"/>
    <w:rsid w:val="0089615E"/>
    <w:rsid w:val="00897D60"/>
    <w:rsid w:val="008A0075"/>
    <w:rsid w:val="008A1ADB"/>
    <w:rsid w:val="008A3C74"/>
    <w:rsid w:val="008A4C96"/>
    <w:rsid w:val="008A4D03"/>
    <w:rsid w:val="008A60C5"/>
    <w:rsid w:val="008A6585"/>
    <w:rsid w:val="008A6C2E"/>
    <w:rsid w:val="008A7C82"/>
    <w:rsid w:val="008B0365"/>
    <w:rsid w:val="008B0DF8"/>
    <w:rsid w:val="008B18AC"/>
    <w:rsid w:val="008B26B4"/>
    <w:rsid w:val="008B2F4B"/>
    <w:rsid w:val="008B3F1F"/>
    <w:rsid w:val="008B4F20"/>
    <w:rsid w:val="008B58AB"/>
    <w:rsid w:val="008B6215"/>
    <w:rsid w:val="008B724D"/>
    <w:rsid w:val="008B7535"/>
    <w:rsid w:val="008C09DE"/>
    <w:rsid w:val="008C235B"/>
    <w:rsid w:val="008C4026"/>
    <w:rsid w:val="008C4F3D"/>
    <w:rsid w:val="008C52F9"/>
    <w:rsid w:val="008C61CC"/>
    <w:rsid w:val="008D012F"/>
    <w:rsid w:val="008D016C"/>
    <w:rsid w:val="008D05AB"/>
    <w:rsid w:val="008D094F"/>
    <w:rsid w:val="008D30FF"/>
    <w:rsid w:val="008D3507"/>
    <w:rsid w:val="008D3DB0"/>
    <w:rsid w:val="008D4105"/>
    <w:rsid w:val="008D566A"/>
    <w:rsid w:val="008D62F5"/>
    <w:rsid w:val="008D69E1"/>
    <w:rsid w:val="008E3311"/>
    <w:rsid w:val="008E3D90"/>
    <w:rsid w:val="008E452C"/>
    <w:rsid w:val="008E5C58"/>
    <w:rsid w:val="008E634A"/>
    <w:rsid w:val="008E6B16"/>
    <w:rsid w:val="008E71A8"/>
    <w:rsid w:val="008E761B"/>
    <w:rsid w:val="008E7A4F"/>
    <w:rsid w:val="008F07AC"/>
    <w:rsid w:val="008F2298"/>
    <w:rsid w:val="008F2487"/>
    <w:rsid w:val="008F3BA8"/>
    <w:rsid w:val="008F3FBC"/>
    <w:rsid w:val="008F4237"/>
    <w:rsid w:val="008F44F7"/>
    <w:rsid w:val="008F5439"/>
    <w:rsid w:val="008F6684"/>
    <w:rsid w:val="008F6F3A"/>
    <w:rsid w:val="008F75EC"/>
    <w:rsid w:val="00900D09"/>
    <w:rsid w:val="00902002"/>
    <w:rsid w:val="00902056"/>
    <w:rsid w:val="00902330"/>
    <w:rsid w:val="009027B3"/>
    <w:rsid w:val="009028EF"/>
    <w:rsid w:val="0090294F"/>
    <w:rsid w:val="009038B8"/>
    <w:rsid w:val="00905FA1"/>
    <w:rsid w:val="00910606"/>
    <w:rsid w:val="00910CC2"/>
    <w:rsid w:val="0091115D"/>
    <w:rsid w:val="00911595"/>
    <w:rsid w:val="00913146"/>
    <w:rsid w:val="009132D3"/>
    <w:rsid w:val="00914FBF"/>
    <w:rsid w:val="00917451"/>
    <w:rsid w:val="00917EE7"/>
    <w:rsid w:val="009206C1"/>
    <w:rsid w:val="009218CA"/>
    <w:rsid w:val="0092241C"/>
    <w:rsid w:val="0092356D"/>
    <w:rsid w:val="00926454"/>
    <w:rsid w:val="00926BCB"/>
    <w:rsid w:val="00927687"/>
    <w:rsid w:val="00927846"/>
    <w:rsid w:val="0093090B"/>
    <w:rsid w:val="00931AE0"/>
    <w:rsid w:val="0093380C"/>
    <w:rsid w:val="009339B2"/>
    <w:rsid w:val="00937315"/>
    <w:rsid w:val="00937AF6"/>
    <w:rsid w:val="00937BDE"/>
    <w:rsid w:val="009400E7"/>
    <w:rsid w:val="00940881"/>
    <w:rsid w:val="00941C6F"/>
    <w:rsid w:val="0094319A"/>
    <w:rsid w:val="00943B8D"/>
    <w:rsid w:val="00944589"/>
    <w:rsid w:val="00944D31"/>
    <w:rsid w:val="00945470"/>
    <w:rsid w:val="0094696A"/>
    <w:rsid w:val="0094772D"/>
    <w:rsid w:val="0094793B"/>
    <w:rsid w:val="0095028B"/>
    <w:rsid w:val="00950BD4"/>
    <w:rsid w:val="009515CA"/>
    <w:rsid w:val="00952051"/>
    <w:rsid w:val="0095367B"/>
    <w:rsid w:val="00953C42"/>
    <w:rsid w:val="00953CA0"/>
    <w:rsid w:val="00954066"/>
    <w:rsid w:val="00954BAC"/>
    <w:rsid w:val="00954D79"/>
    <w:rsid w:val="0095544E"/>
    <w:rsid w:val="0095577C"/>
    <w:rsid w:val="0095743F"/>
    <w:rsid w:val="0095784C"/>
    <w:rsid w:val="00957D94"/>
    <w:rsid w:val="00960894"/>
    <w:rsid w:val="00962CBA"/>
    <w:rsid w:val="00963858"/>
    <w:rsid w:val="0096471D"/>
    <w:rsid w:val="00964C5C"/>
    <w:rsid w:val="009654B0"/>
    <w:rsid w:val="00967EFC"/>
    <w:rsid w:val="009712F9"/>
    <w:rsid w:val="00971A15"/>
    <w:rsid w:val="009744A8"/>
    <w:rsid w:val="009754AE"/>
    <w:rsid w:val="0097570C"/>
    <w:rsid w:val="00975821"/>
    <w:rsid w:val="009770D4"/>
    <w:rsid w:val="009773A2"/>
    <w:rsid w:val="009817CB"/>
    <w:rsid w:val="00981BEC"/>
    <w:rsid w:val="00982C2F"/>
    <w:rsid w:val="00983557"/>
    <w:rsid w:val="00984F86"/>
    <w:rsid w:val="0098580F"/>
    <w:rsid w:val="00986E79"/>
    <w:rsid w:val="00992D1E"/>
    <w:rsid w:val="0099311C"/>
    <w:rsid w:val="00993D5B"/>
    <w:rsid w:val="00995DFC"/>
    <w:rsid w:val="00996D8E"/>
    <w:rsid w:val="009A0218"/>
    <w:rsid w:val="009A05BE"/>
    <w:rsid w:val="009A05C6"/>
    <w:rsid w:val="009A09B7"/>
    <w:rsid w:val="009A14B7"/>
    <w:rsid w:val="009A1900"/>
    <w:rsid w:val="009A2E49"/>
    <w:rsid w:val="009A36C5"/>
    <w:rsid w:val="009A3EFA"/>
    <w:rsid w:val="009A42BB"/>
    <w:rsid w:val="009A5B96"/>
    <w:rsid w:val="009A61F2"/>
    <w:rsid w:val="009A66D9"/>
    <w:rsid w:val="009A68AB"/>
    <w:rsid w:val="009A7DC8"/>
    <w:rsid w:val="009B490B"/>
    <w:rsid w:val="009B6E25"/>
    <w:rsid w:val="009B7C84"/>
    <w:rsid w:val="009C1360"/>
    <w:rsid w:val="009C1DA6"/>
    <w:rsid w:val="009C2837"/>
    <w:rsid w:val="009C40B3"/>
    <w:rsid w:val="009C46DF"/>
    <w:rsid w:val="009C516A"/>
    <w:rsid w:val="009C5568"/>
    <w:rsid w:val="009C564B"/>
    <w:rsid w:val="009C5CDC"/>
    <w:rsid w:val="009C71E4"/>
    <w:rsid w:val="009D02FD"/>
    <w:rsid w:val="009D0E91"/>
    <w:rsid w:val="009D0F21"/>
    <w:rsid w:val="009D3C2B"/>
    <w:rsid w:val="009D4A43"/>
    <w:rsid w:val="009D5EFC"/>
    <w:rsid w:val="009D6576"/>
    <w:rsid w:val="009D6C79"/>
    <w:rsid w:val="009D7DDD"/>
    <w:rsid w:val="009E18B8"/>
    <w:rsid w:val="009E356A"/>
    <w:rsid w:val="009E3D85"/>
    <w:rsid w:val="009E4B73"/>
    <w:rsid w:val="009E58EC"/>
    <w:rsid w:val="009F0272"/>
    <w:rsid w:val="009F03C6"/>
    <w:rsid w:val="009F4CBA"/>
    <w:rsid w:val="009F733A"/>
    <w:rsid w:val="009F7340"/>
    <w:rsid w:val="009F7362"/>
    <w:rsid w:val="009F73CA"/>
    <w:rsid w:val="009F77AD"/>
    <w:rsid w:val="00A0049D"/>
    <w:rsid w:val="00A01395"/>
    <w:rsid w:val="00A0239E"/>
    <w:rsid w:val="00A031CE"/>
    <w:rsid w:val="00A03941"/>
    <w:rsid w:val="00A04D07"/>
    <w:rsid w:val="00A055C3"/>
    <w:rsid w:val="00A057F8"/>
    <w:rsid w:val="00A06032"/>
    <w:rsid w:val="00A061C7"/>
    <w:rsid w:val="00A068A4"/>
    <w:rsid w:val="00A069C5"/>
    <w:rsid w:val="00A076F3"/>
    <w:rsid w:val="00A0777B"/>
    <w:rsid w:val="00A07DBF"/>
    <w:rsid w:val="00A10891"/>
    <w:rsid w:val="00A12542"/>
    <w:rsid w:val="00A15071"/>
    <w:rsid w:val="00A1520C"/>
    <w:rsid w:val="00A15AF0"/>
    <w:rsid w:val="00A1745E"/>
    <w:rsid w:val="00A17F22"/>
    <w:rsid w:val="00A203A1"/>
    <w:rsid w:val="00A22185"/>
    <w:rsid w:val="00A222C1"/>
    <w:rsid w:val="00A227D9"/>
    <w:rsid w:val="00A2338F"/>
    <w:rsid w:val="00A23AB6"/>
    <w:rsid w:val="00A2513E"/>
    <w:rsid w:val="00A2540D"/>
    <w:rsid w:val="00A2567A"/>
    <w:rsid w:val="00A27873"/>
    <w:rsid w:val="00A27B09"/>
    <w:rsid w:val="00A27F15"/>
    <w:rsid w:val="00A3061F"/>
    <w:rsid w:val="00A32892"/>
    <w:rsid w:val="00A338D6"/>
    <w:rsid w:val="00A33AE4"/>
    <w:rsid w:val="00A37713"/>
    <w:rsid w:val="00A40D49"/>
    <w:rsid w:val="00A43108"/>
    <w:rsid w:val="00A444CD"/>
    <w:rsid w:val="00A450AA"/>
    <w:rsid w:val="00A4566E"/>
    <w:rsid w:val="00A45F3F"/>
    <w:rsid w:val="00A45F80"/>
    <w:rsid w:val="00A4688D"/>
    <w:rsid w:val="00A47861"/>
    <w:rsid w:val="00A47A8F"/>
    <w:rsid w:val="00A50147"/>
    <w:rsid w:val="00A5283C"/>
    <w:rsid w:val="00A53108"/>
    <w:rsid w:val="00A5338A"/>
    <w:rsid w:val="00A53B02"/>
    <w:rsid w:val="00A54549"/>
    <w:rsid w:val="00A54B9D"/>
    <w:rsid w:val="00A55303"/>
    <w:rsid w:val="00A56FCB"/>
    <w:rsid w:val="00A5707D"/>
    <w:rsid w:val="00A602F6"/>
    <w:rsid w:val="00A60413"/>
    <w:rsid w:val="00A604EA"/>
    <w:rsid w:val="00A63811"/>
    <w:rsid w:val="00A67091"/>
    <w:rsid w:val="00A704F7"/>
    <w:rsid w:val="00A72127"/>
    <w:rsid w:val="00A73235"/>
    <w:rsid w:val="00A73281"/>
    <w:rsid w:val="00A73423"/>
    <w:rsid w:val="00A73FD5"/>
    <w:rsid w:val="00A7446E"/>
    <w:rsid w:val="00A7672E"/>
    <w:rsid w:val="00A7707A"/>
    <w:rsid w:val="00A77898"/>
    <w:rsid w:val="00A80495"/>
    <w:rsid w:val="00A812D3"/>
    <w:rsid w:val="00A8196A"/>
    <w:rsid w:val="00A81E99"/>
    <w:rsid w:val="00A84616"/>
    <w:rsid w:val="00A84A2A"/>
    <w:rsid w:val="00A85A4A"/>
    <w:rsid w:val="00A85FA2"/>
    <w:rsid w:val="00A865EB"/>
    <w:rsid w:val="00A90289"/>
    <w:rsid w:val="00A91400"/>
    <w:rsid w:val="00A91567"/>
    <w:rsid w:val="00A94F67"/>
    <w:rsid w:val="00A974D8"/>
    <w:rsid w:val="00AA0AB1"/>
    <w:rsid w:val="00AA24C7"/>
    <w:rsid w:val="00AA31C7"/>
    <w:rsid w:val="00AA3602"/>
    <w:rsid w:val="00AA3871"/>
    <w:rsid w:val="00AA4765"/>
    <w:rsid w:val="00AA54B0"/>
    <w:rsid w:val="00AA59DE"/>
    <w:rsid w:val="00AA6E0A"/>
    <w:rsid w:val="00AA7C45"/>
    <w:rsid w:val="00AB2870"/>
    <w:rsid w:val="00AB4790"/>
    <w:rsid w:val="00AB60E1"/>
    <w:rsid w:val="00AB6354"/>
    <w:rsid w:val="00AC03CC"/>
    <w:rsid w:val="00AC17A7"/>
    <w:rsid w:val="00AC2ADF"/>
    <w:rsid w:val="00AC2DD5"/>
    <w:rsid w:val="00AC3478"/>
    <w:rsid w:val="00AC4CA5"/>
    <w:rsid w:val="00AC52B2"/>
    <w:rsid w:val="00AC59A3"/>
    <w:rsid w:val="00AC6357"/>
    <w:rsid w:val="00AD2323"/>
    <w:rsid w:val="00AD315B"/>
    <w:rsid w:val="00AD3E52"/>
    <w:rsid w:val="00AD5362"/>
    <w:rsid w:val="00AD5685"/>
    <w:rsid w:val="00AD606F"/>
    <w:rsid w:val="00AD72BC"/>
    <w:rsid w:val="00AD7CD2"/>
    <w:rsid w:val="00AE0349"/>
    <w:rsid w:val="00AE053C"/>
    <w:rsid w:val="00AE0CDA"/>
    <w:rsid w:val="00AE1565"/>
    <w:rsid w:val="00AE182C"/>
    <w:rsid w:val="00AE1A87"/>
    <w:rsid w:val="00AE1E43"/>
    <w:rsid w:val="00AE4719"/>
    <w:rsid w:val="00AE6284"/>
    <w:rsid w:val="00AE77E4"/>
    <w:rsid w:val="00AF102D"/>
    <w:rsid w:val="00AF1771"/>
    <w:rsid w:val="00AF5B70"/>
    <w:rsid w:val="00AF641A"/>
    <w:rsid w:val="00AF6665"/>
    <w:rsid w:val="00AF6F1D"/>
    <w:rsid w:val="00AF7B29"/>
    <w:rsid w:val="00AF7FC7"/>
    <w:rsid w:val="00B0141E"/>
    <w:rsid w:val="00B01A07"/>
    <w:rsid w:val="00B022CD"/>
    <w:rsid w:val="00B03734"/>
    <w:rsid w:val="00B0395E"/>
    <w:rsid w:val="00B04A94"/>
    <w:rsid w:val="00B04EB9"/>
    <w:rsid w:val="00B05201"/>
    <w:rsid w:val="00B05645"/>
    <w:rsid w:val="00B07829"/>
    <w:rsid w:val="00B10153"/>
    <w:rsid w:val="00B118C7"/>
    <w:rsid w:val="00B12431"/>
    <w:rsid w:val="00B12847"/>
    <w:rsid w:val="00B13977"/>
    <w:rsid w:val="00B15161"/>
    <w:rsid w:val="00B15295"/>
    <w:rsid w:val="00B153D2"/>
    <w:rsid w:val="00B17B42"/>
    <w:rsid w:val="00B200BC"/>
    <w:rsid w:val="00B22CEE"/>
    <w:rsid w:val="00B22D5B"/>
    <w:rsid w:val="00B2310D"/>
    <w:rsid w:val="00B24307"/>
    <w:rsid w:val="00B24976"/>
    <w:rsid w:val="00B26863"/>
    <w:rsid w:val="00B324BC"/>
    <w:rsid w:val="00B32EFE"/>
    <w:rsid w:val="00B40745"/>
    <w:rsid w:val="00B4223C"/>
    <w:rsid w:val="00B42CD9"/>
    <w:rsid w:val="00B4339C"/>
    <w:rsid w:val="00B436B4"/>
    <w:rsid w:val="00B44F25"/>
    <w:rsid w:val="00B45910"/>
    <w:rsid w:val="00B47A47"/>
    <w:rsid w:val="00B51778"/>
    <w:rsid w:val="00B527BE"/>
    <w:rsid w:val="00B532F8"/>
    <w:rsid w:val="00B5335B"/>
    <w:rsid w:val="00B53AB0"/>
    <w:rsid w:val="00B5429A"/>
    <w:rsid w:val="00B54B3F"/>
    <w:rsid w:val="00B550D4"/>
    <w:rsid w:val="00B553F2"/>
    <w:rsid w:val="00B553F8"/>
    <w:rsid w:val="00B55954"/>
    <w:rsid w:val="00B55BB1"/>
    <w:rsid w:val="00B56F3C"/>
    <w:rsid w:val="00B5753B"/>
    <w:rsid w:val="00B57CE8"/>
    <w:rsid w:val="00B60CD4"/>
    <w:rsid w:val="00B63BD1"/>
    <w:rsid w:val="00B648F7"/>
    <w:rsid w:val="00B65660"/>
    <w:rsid w:val="00B65E12"/>
    <w:rsid w:val="00B66FC6"/>
    <w:rsid w:val="00B670FD"/>
    <w:rsid w:val="00B6792D"/>
    <w:rsid w:val="00B679CA"/>
    <w:rsid w:val="00B700AF"/>
    <w:rsid w:val="00B719CE"/>
    <w:rsid w:val="00B72C23"/>
    <w:rsid w:val="00B72CB8"/>
    <w:rsid w:val="00B75687"/>
    <w:rsid w:val="00B76B6D"/>
    <w:rsid w:val="00B817B2"/>
    <w:rsid w:val="00B82F44"/>
    <w:rsid w:val="00B835A5"/>
    <w:rsid w:val="00B85BEC"/>
    <w:rsid w:val="00B867F6"/>
    <w:rsid w:val="00B86AEA"/>
    <w:rsid w:val="00B87278"/>
    <w:rsid w:val="00B87328"/>
    <w:rsid w:val="00B87955"/>
    <w:rsid w:val="00B87FBD"/>
    <w:rsid w:val="00B90EDD"/>
    <w:rsid w:val="00B92944"/>
    <w:rsid w:val="00B9427C"/>
    <w:rsid w:val="00B95AB6"/>
    <w:rsid w:val="00B960F4"/>
    <w:rsid w:val="00B9648E"/>
    <w:rsid w:val="00B967FF"/>
    <w:rsid w:val="00B97C0A"/>
    <w:rsid w:val="00BA0BDC"/>
    <w:rsid w:val="00BA1679"/>
    <w:rsid w:val="00BA26BD"/>
    <w:rsid w:val="00BA2B27"/>
    <w:rsid w:val="00BA3A19"/>
    <w:rsid w:val="00BA3F8E"/>
    <w:rsid w:val="00BA52ED"/>
    <w:rsid w:val="00BA5FDC"/>
    <w:rsid w:val="00BA679C"/>
    <w:rsid w:val="00BB2677"/>
    <w:rsid w:val="00BB27BF"/>
    <w:rsid w:val="00BB3726"/>
    <w:rsid w:val="00BB3E61"/>
    <w:rsid w:val="00BB3FEF"/>
    <w:rsid w:val="00BC0CA8"/>
    <w:rsid w:val="00BC16D9"/>
    <w:rsid w:val="00BC1BCC"/>
    <w:rsid w:val="00BC2FAC"/>
    <w:rsid w:val="00BC341C"/>
    <w:rsid w:val="00BC5449"/>
    <w:rsid w:val="00BC59B5"/>
    <w:rsid w:val="00BC5D25"/>
    <w:rsid w:val="00BC7C51"/>
    <w:rsid w:val="00BD3313"/>
    <w:rsid w:val="00BD3D86"/>
    <w:rsid w:val="00BD43B5"/>
    <w:rsid w:val="00BD4C7C"/>
    <w:rsid w:val="00BD4ED5"/>
    <w:rsid w:val="00BD5CBA"/>
    <w:rsid w:val="00BD732E"/>
    <w:rsid w:val="00BE0346"/>
    <w:rsid w:val="00BE28A6"/>
    <w:rsid w:val="00BE3074"/>
    <w:rsid w:val="00BE31C8"/>
    <w:rsid w:val="00BE3DED"/>
    <w:rsid w:val="00BE44C6"/>
    <w:rsid w:val="00BE4A35"/>
    <w:rsid w:val="00BE4FD4"/>
    <w:rsid w:val="00BE5D9A"/>
    <w:rsid w:val="00BE6268"/>
    <w:rsid w:val="00BE6686"/>
    <w:rsid w:val="00BF052E"/>
    <w:rsid w:val="00BF1031"/>
    <w:rsid w:val="00BF178E"/>
    <w:rsid w:val="00C00835"/>
    <w:rsid w:val="00C00995"/>
    <w:rsid w:val="00C00F99"/>
    <w:rsid w:val="00C022D6"/>
    <w:rsid w:val="00C029FA"/>
    <w:rsid w:val="00C02CB1"/>
    <w:rsid w:val="00C02D16"/>
    <w:rsid w:val="00C034BF"/>
    <w:rsid w:val="00C04764"/>
    <w:rsid w:val="00C07276"/>
    <w:rsid w:val="00C073AA"/>
    <w:rsid w:val="00C07BA0"/>
    <w:rsid w:val="00C10384"/>
    <w:rsid w:val="00C1066F"/>
    <w:rsid w:val="00C11416"/>
    <w:rsid w:val="00C1150B"/>
    <w:rsid w:val="00C1182C"/>
    <w:rsid w:val="00C139BE"/>
    <w:rsid w:val="00C13A75"/>
    <w:rsid w:val="00C15266"/>
    <w:rsid w:val="00C1581B"/>
    <w:rsid w:val="00C15BEB"/>
    <w:rsid w:val="00C17046"/>
    <w:rsid w:val="00C17946"/>
    <w:rsid w:val="00C258EB"/>
    <w:rsid w:val="00C25DA4"/>
    <w:rsid w:val="00C26C3A"/>
    <w:rsid w:val="00C27693"/>
    <w:rsid w:val="00C32E79"/>
    <w:rsid w:val="00C33B7D"/>
    <w:rsid w:val="00C3706C"/>
    <w:rsid w:val="00C37C4C"/>
    <w:rsid w:val="00C42C5D"/>
    <w:rsid w:val="00C42F50"/>
    <w:rsid w:val="00C44AEE"/>
    <w:rsid w:val="00C4539B"/>
    <w:rsid w:val="00C47D0C"/>
    <w:rsid w:val="00C47E0D"/>
    <w:rsid w:val="00C51C99"/>
    <w:rsid w:val="00C5204E"/>
    <w:rsid w:val="00C523CD"/>
    <w:rsid w:val="00C52783"/>
    <w:rsid w:val="00C5369A"/>
    <w:rsid w:val="00C53B4D"/>
    <w:rsid w:val="00C55497"/>
    <w:rsid w:val="00C6020F"/>
    <w:rsid w:val="00C603BB"/>
    <w:rsid w:val="00C61A79"/>
    <w:rsid w:val="00C62AB1"/>
    <w:rsid w:val="00C6348A"/>
    <w:rsid w:val="00C63703"/>
    <w:rsid w:val="00C663E1"/>
    <w:rsid w:val="00C67636"/>
    <w:rsid w:val="00C700D3"/>
    <w:rsid w:val="00C70648"/>
    <w:rsid w:val="00C70778"/>
    <w:rsid w:val="00C7188A"/>
    <w:rsid w:val="00C73C5D"/>
    <w:rsid w:val="00C75A25"/>
    <w:rsid w:val="00C769F9"/>
    <w:rsid w:val="00C76C02"/>
    <w:rsid w:val="00C77158"/>
    <w:rsid w:val="00C8107F"/>
    <w:rsid w:val="00C83A99"/>
    <w:rsid w:val="00C84555"/>
    <w:rsid w:val="00C863FE"/>
    <w:rsid w:val="00C864FF"/>
    <w:rsid w:val="00C90F31"/>
    <w:rsid w:val="00C91B9C"/>
    <w:rsid w:val="00C933FE"/>
    <w:rsid w:val="00C94100"/>
    <w:rsid w:val="00C941F4"/>
    <w:rsid w:val="00CA08FB"/>
    <w:rsid w:val="00CA1D7E"/>
    <w:rsid w:val="00CA1EAE"/>
    <w:rsid w:val="00CA3C75"/>
    <w:rsid w:val="00CA4AED"/>
    <w:rsid w:val="00CA60C4"/>
    <w:rsid w:val="00CB5680"/>
    <w:rsid w:val="00CB56EB"/>
    <w:rsid w:val="00CB5F52"/>
    <w:rsid w:val="00CB7060"/>
    <w:rsid w:val="00CB7E8C"/>
    <w:rsid w:val="00CB7F55"/>
    <w:rsid w:val="00CC11CE"/>
    <w:rsid w:val="00CC12B5"/>
    <w:rsid w:val="00CC237C"/>
    <w:rsid w:val="00CC2566"/>
    <w:rsid w:val="00CC41D7"/>
    <w:rsid w:val="00CC4B10"/>
    <w:rsid w:val="00CC53B2"/>
    <w:rsid w:val="00CC6418"/>
    <w:rsid w:val="00CC7994"/>
    <w:rsid w:val="00CD1994"/>
    <w:rsid w:val="00CD330F"/>
    <w:rsid w:val="00CD4EAD"/>
    <w:rsid w:val="00CD5154"/>
    <w:rsid w:val="00CD57F9"/>
    <w:rsid w:val="00CD6B98"/>
    <w:rsid w:val="00CD726D"/>
    <w:rsid w:val="00CE2F66"/>
    <w:rsid w:val="00CE3C07"/>
    <w:rsid w:val="00CE4849"/>
    <w:rsid w:val="00CE55FE"/>
    <w:rsid w:val="00CE6D7D"/>
    <w:rsid w:val="00CE6E4D"/>
    <w:rsid w:val="00CE6FF0"/>
    <w:rsid w:val="00CE72FA"/>
    <w:rsid w:val="00CE73E5"/>
    <w:rsid w:val="00CE750D"/>
    <w:rsid w:val="00CE7FCA"/>
    <w:rsid w:val="00CF0C94"/>
    <w:rsid w:val="00CF15A5"/>
    <w:rsid w:val="00CF1A20"/>
    <w:rsid w:val="00CF4EE5"/>
    <w:rsid w:val="00CF4F80"/>
    <w:rsid w:val="00CF5A43"/>
    <w:rsid w:val="00CF5C0F"/>
    <w:rsid w:val="00CF5F0D"/>
    <w:rsid w:val="00CF77A9"/>
    <w:rsid w:val="00CF7DCC"/>
    <w:rsid w:val="00D01327"/>
    <w:rsid w:val="00D022EB"/>
    <w:rsid w:val="00D0267F"/>
    <w:rsid w:val="00D02736"/>
    <w:rsid w:val="00D03D93"/>
    <w:rsid w:val="00D04CA7"/>
    <w:rsid w:val="00D0507A"/>
    <w:rsid w:val="00D056D7"/>
    <w:rsid w:val="00D05853"/>
    <w:rsid w:val="00D0649E"/>
    <w:rsid w:val="00D06C4E"/>
    <w:rsid w:val="00D13286"/>
    <w:rsid w:val="00D1375D"/>
    <w:rsid w:val="00D14390"/>
    <w:rsid w:val="00D20B61"/>
    <w:rsid w:val="00D20CCA"/>
    <w:rsid w:val="00D21108"/>
    <w:rsid w:val="00D22190"/>
    <w:rsid w:val="00D22531"/>
    <w:rsid w:val="00D23C5B"/>
    <w:rsid w:val="00D24AD6"/>
    <w:rsid w:val="00D274A0"/>
    <w:rsid w:val="00D27613"/>
    <w:rsid w:val="00D305F8"/>
    <w:rsid w:val="00D32C8F"/>
    <w:rsid w:val="00D34077"/>
    <w:rsid w:val="00D34291"/>
    <w:rsid w:val="00D342A9"/>
    <w:rsid w:val="00D344CC"/>
    <w:rsid w:val="00D35C44"/>
    <w:rsid w:val="00D36E7C"/>
    <w:rsid w:val="00D36F34"/>
    <w:rsid w:val="00D40DEF"/>
    <w:rsid w:val="00D41918"/>
    <w:rsid w:val="00D4230F"/>
    <w:rsid w:val="00D42F99"/>
    <w:rsid w:val="00D43674"/>
    <w:rsid w:val="00D43D1C"/>
    <w:rsid w:val="00D45115"/>
    <w:rsid w:val="00D45B35"/>
    <w:rsid w:val="00D46591"/>
    <w:rsid w:val="00D477B1"/>
    <w:rsid w:val="00D519F9"/>
    <w:rsid w:val="00D51BB7"/>
    <w:rsid w:val="00D52191"/>
    <w:rsid w:val="00D536B9"/>
    <w:rsid w:val="00D54EBE"/>
    <w:rsid w:val="00D56109"/>
    <w:rsid w:val="00D57090"/>
    <w:rsid w:val="00D571B4"/>
    <w:rsid w:val="00D57EA6"/>
    <w:rsid w:val="00D61C9A"/>
    <w:rsid w:val="00D62343"/>
    <w:rsid w:val="00D62884"/>
    <w:rsid w:val="00D63853"/>
    <w:rsid w:val="00D65524"/>
    <w:rsid w:val="00D668CE"/>
    <w:rsid w:val="00D7085F"/>
    <w:rsid w:val="00D70FC2"/>
    <w:rsid w:val="00D71609"/>
    <w:rsid w:val="00D71C6B"/>
    <w:rsid w:val="00D720A2"/>
    <w:rsid w:val="00D724B5"/>
    <w:rsid w:val="00D74765"/>
    <w:rsid w:val="00D75ED0"/>
    <w:rsid w:val="00D76030"/>
    <w:rsid w:val="00D76F2D"/>
    <w:rsid w:val="00D776AF"/>
    <w:rsid w:val="00D77791"/>
    <w:rsid w:val="00D82002"/>
    <w:rsid w:val="00D85472"/>
    <w:rsid w:val="00D856EB"/>
    <w:rsid w:val="00D85ACB"/>
    <w:rsid w:val="00D86295"/>
    <w:rsid w:val="00D9091B"/>
    <w:rsid w:val="00D909F7"/>
    <w:rsid w:val="00D91D2B"/>
    <w:rsid w:val="00D96CCF"/>
    <w:rsid w:val="00D96D9A"/>
    <w:rsid w:val="00D976E8"/>
    <w:rsid w:val="00DA1305"/>
    <w:rsid w:val="00DA217E"/>
    <w:rsid w:val="00DA2B99"/>
    <w:rsid w:val="00DA32F6"/>
    <w:rsid w:val="00DA4321"/>
    <w:rsid w:val="00DA5B1A"/>
    <w:rsid w:val="00DA713E"/>
    <w:rsid w:val="00DA7563"/>
    <w:rsid w:val="00DA7710"/>
    <w:rsid w:val="00DB028E"/>
    <w:rsid w:val="00DB02B7"/>
    <w:rsid w:val="00DB0502"/>
    <w:rsid w:val="00DB2840"/>
    <w:rsid w:val="00DB2EA6"/>
    <w:rsid w:val="00DB3474"/>
    <w:rsid w:val="00DB3C74"/>
    <w:rsid w:val="00DB5A95"/>
    <w:rsid w:val="00DB6050"/>
    <w:rsid w:val="00DB6B3C"/>
    <w:rsid w:val="00DC0257"/>
    <w:rsid w:val="00DC03DE"/>
    <w:rsid w:val="00DC1039"/>
    <w:rsid w:val="00DC1286"/>
    <w:rsid w:val="00DC1A5E"/>
    <w:rsid w:val="00DC218B"/>
    <w:rsid w:val="00DC312F"/>
    <w:rsid w:val="00DC46E1"/>
    <w:rsid w:val="00DC4C5F"/>
    <w:rsid w:val="00DC6B64"/>
    <w:rsid w:val="00DC6D4C"/>
    <w:rsid w:val="00DC6E09"/>
    <w:rsid w:val="00DC76C0"/>
    <w:rsid w:val="00DD0E20"/>
    <w:rsid w:val="00DD1393"/>
    <w:rsid w:val="00DD15F2"/>
    <w:rsid w:val="00DD1897"/>
    <w:rsid w:val="00DD22B3"/>
    <w:rsid w:val="00DD3893"/>
    <w:rsid w:val="00DD3B85"/>
    <w:rsid w:val="00DD40FA"/>
    <w:rsid w:val="00DD42AC"/>
    <w:rsid w:val="00DD5800"/>
    <w:rsid w:val="00DD5DC9"/>
    <w:rsid w:val="00DD7AA3"/>
    <w:rsid w:val="00DE2FBD"/>
    <w:rsid w:val="00DE480F"/>
    <w:rsid w:val="00DE493A"/>
    <w:rsid w:val="00DE6F0C"/>
    <w:rsid w:val="00DF0D62"/>
    <w:rsid w:val="00DF228F"/>
    <w:rsid w:val="00DF2BAC"/>
    <w:rsid w:val="00DF40CF"/>
    <w:rsid w:val="00DF5C53"/>
    <w:rsid w:val="00DF72DA"/>
    <w:rsid w:val="00E01491"/>
    <w:rsid w:val="00E039E4"/>
    <w:rsid w:val="00E0506A"/>
    <w:rsid w:val="00E05199"/>
    <w:rsid w:val="00E078AA"/>
    <w:rsid w:val="00E102FE"/>
    <w:rsid w:val="00E104D5"/>
    <w:rsid w:val="00E109B6"/>
    <w:rsid w:val="00E10D82"/>
    <w:rsid w:val="00E111E6"/>
    <w:rsid w:val="00E11F6C"/>
    <w:rsid w:val="00E124A9"/>
    <w:rsid w:val="00E12D86"/>
    <w:rsid w:val="00E13CDD"/>
    <w:rsid w:val="00E141B5"/>
    <w:rsid w:val="00E202D4"/>
    <w:rsid w:val="00E2039A"/>
    <w:rsid w:val="00E205A8"/>
    <w:rsid w:val="00E20E7F"/>
    <w:rsid w:val="00E21009"/>
    <w:rsid w:val="00E231B3"/>
    <w:rsid w:val="00E23B1B"/>
    <w:rsid w:val="00E23FEF"/>
    <w:rsid w:val="00E240E3"/>
    <w:rsid w:val="00E252F9"/>
    <w:rsid w:val="00E26628"/>
    <w:rsid w:val="00E26F75"/>
    <w:rsid w:val="00E302E8"/>
    <w:rsid w:val="00E30B25"/>
    <w:rsid w:val="00E30B35"/>
    <w:rsid w:val="00E3119D"/>
    <w:rsid w:val="00E31689"/>
    <w:rsid w:val="00E32313"/>
    <w:rsid w:val="00E3323C"/>
    <w:rsid w:val="00E33375"/>
    <w:rsid w:val="00E348DA"/>
    <w:rsid w:val="00E37760"/>
    <w:rsid w:val="00E404FB"/>
    <w:rsid w:val="00E41490"/>
    <w:rsid w:val="00E41DF3"/>
    <w:rsid w:val="00E43D3F"/>
    <w:rsid w:val="00E43E6A"/>
    <w:rsid w:val="00E43E82"/>
    <w:rsid w:val="00E442A9"/>
    <w:rsid w:val="00E44A47"/>
    <w:rsid w:val="00E44BC2"/>
    <w:rsid w:val="00E452C6"/>
    <w:rsid w:val="00E46587"/>
    <w:rsid w:val="00E467FA"/>
    <w:rsid w:val="00E479C4"/>
    <w:rsid w:val="00E503FB"/>
    <w:rsid w:val="00E50466"/>
    <w:rsid w:val="00E5052C"/>
    <w:rsid w:val="00E5229D"/>
    <w:rsid w:val="00E52C38"/>
    <w:rsid w:val="00E54392"/>
    <w:rsid w:val="00E55D35"/>
    <w:rsid w:val="00E56E3F"/>
    <w:rsid w:val="00E57624"/>
    <w:rsid w:val="00E57FEA"/>
    <w:rsid w:val="00E60EB4"/>
    <w:rsid w:val="00E62521"/>
    <w:rsid w:val="00E6370A"/>
    <w:rsid w:val="00E63B40"/>
    <w:rsid w:val="00E65A02"/>
    <w:rsid w:val="00E65AD7"/>
    <w:rsid w:val="00E65F0B"/>
    <w:rsid w:val="00E66874"/>
    <w:rsid w:val="00E67F12"/>
    <w:rsid w:val="00E67F96"/>
    <w:rsid w:val="00E67F9D"/>
    <w:rsid w:val="00E70C6F"/>
    <w:rsid w:val="00E7111B"/>
    <w:rsid w:val="00E714E0"/>
    <w:rsid w:val="00E720DD"/>
    <w:rsid w:val="00E73D1A"/>
    <w:rsid w:val="00E74777"/>
    <w:rsid w:val="00E74817"/>
    <w:rsid w:val="00E74FA8"/>
    <w:rsid w:val="00E755F2"/>
    <w:rsid w:val="00E75F6A"/>
    <w:rsid w:val="00E80177"/>
    <w:rsid w:val="00E808D1"/>
    <w:rsid w:val="00E833C2"/>
    <w:rsid w:val="00E83D0F"/>
    <w:rsid w:val="00E85B74"/>
    <w:rsid w:val="00E875DD"/>
    <w:rsid w:val="00E87804"/>
    <w:rsid w:val="00E87BAF"/>
    <w:rsid w:val="00E87C81"/>
    <w:rsid w:val="00E925EB"/>
    <w:rsid w:val="00E95EB3"/>
    <w:rsid w:val="00E9743E"/>
    <w:rsid w:val="00E9746E"/>
    <w:rsid w:val="00E977F8"/>
    <w:rsid w:val="00E97EAB"/>
    <w:rsid w:val="00EA007D"/>
    <w:rsid w:val="00EA033E"/>
    <w:rsid w:val="00EA196A"/>
    <w:rsid w:val="00EA232A"/>
    <w:rsid w:val="00EA3143"/>
    <w:rsid w:val="00EA3636"/>
    <w:rsid w:val="00EA4D77"/>
    <w:rsid w:val="00EA5765"/>
    <w:rsid w:val="00EA5870"/>
    <w:rsid w:val="00EA5CCC"/>
    <w:rsid w:val="00EA6499"/>
    <w:rsid w:val="00EB13F7"/>
    <w:rsid w:val="00EB2EBD"/>
    <w:rsid w:val="00EB572B"/>
    <w:rsid w:val="00EB5BE1"/>
    <w:rsid w:val="00EC0887"/>
    <w:rsid w:val="00EC0F5F"/>
    <w:rsid w:val="00EC1264"/>
    <w:rsid w:val="00EC2033"/>
    <w:rsid w:val="00EC6412"/>
    <w:rsid w:val="00EC7CAD"/>
    <w:rsid w:val="00ED03CE"/>
    <w:rsid w:val="00ED2590"/>
    <w:rsid w:val="00ED70B5"/>
    <w:rsid w:val="00ED7C9E"/>
    <w:rsid w:val="00EE10E7"/>
    <w:rsid w:val="00EE1126"/>
    <w:rsid w:val="00EE1240"/>
    <w:rsid w:val="00EE1D25"/>
    <w:rsid w:val="00EE2951"/>
    <w:rsid w:val="00EE2B44"/>
    <w:rsid w:val="00EE2E72"/>
    <w:rsid w:val="00EE5099"/>
    <w:rsid w:val="00EE6938"/>
    <w:rsid w:val="00EE7700"/>
    <w:rsid w:val="00EE7FB2"/>
    <w:rsid w:val="00EF0635"/>
    <w:rsid w:val="00EF1388"/>
    <w:rsid w:val="00EF2350"/>
    <w:rsid w:val="00EF26C9"/>
    <w:rsid w:val="00EF2826"/>
    <w:rsid w:val="00EF29C4"/>
    <w:rsid w:val="00EF32FA"/>
    <w:rsid w:val="00EF4A21"/>
    <w:rsid w:val="00EF4E14"/>
    <w:rsid w:val="00EF55E3"/>
    <w:rsid w:val="00EF5A77"/>
    <w:rsid w:val="00EF643F"/>
    <w:rsid w:val="00EF796A"/>
    <w:rsid w:val="00EF7A85"/>
    <w:rsid w:val="00F01FDA"/>
    <w:rsid w:val="00F02A8D"/>
    <w:rsid w:val="00F03CEF"/>
    <w:rsid w:val="00F0404C"/>
    <w:rsid w:val="00F042FF"/>
    <w:rsid w:val="00F043E6"/>
    <w:rsid w:val="00F05734"/>
    <w:rsid w:val="00F103E0"/>
    <w:rsid w:val="00F13311"/>
    <w:rsid w:val="00F13E0A"/>
    <w:rsid w:val="00F14D8C"/>
    <w:rsid w:val="00F150BB"/>
    <w:rsid w:val="00F16703"/>
    <w:rsid w:val="00F16F14"/>
    <w:rsid w:val="00F20035"/>
    <w:rsid w:val="00F204EC"/>
    <w:rsid w:val="00F210D3"/>
    <w:rsid w:val="00F236A0"/>
    <w:rsid w:val="00F23DCF"/>
    <w:rsid w:val="00F24155"/>
    <w:rsid w:val="00F24974"/>
    <w:rsid w:val="00F26E4F"/>
    <w:rsid w:val="00F311BB"/>
    <w:rsid w:val="00F315C0"/>
    <w:rsid w:val="00F33518"/>
    <w:rsid w:val="00F33F08"/>
    <w:rsid w:val="00F35AB0"/>
    <w:rsid w:val="00F36914"/>
    <w:rsid w:val="00F37A95"/>
    <w:rsid w:val="00F404C1"/>
    <w:rsid w:val="00F41B2A"/>
    <w:rsid w:val="00F4211C"/>
    <w:rsid w:val="00F42B17"/>
    <w:rsid w:val="00F432D3"/>
    <w:rsid w:val="00F4432B"/>
    <w:rsid w:val="00F44A44"/>
    <w:rsid w:val="00F44F97"/>
    <w:rsid w:val="00F450D6"/>
    <w:rsid w:val="00F45FA1"/>
    <w:rsid w:val="00F46A16"/>
    <w:rsid w:val="00F535C2"/>
    <w:rsid w:val="00F539B9"/>
    <w:rsid w:val="00F53B23"/>
    <w:rsid w:val="00F545DC"/>
    <w:rsid w:val="00F553F3"/>
    <w:rsid w:val="00F56CA6"/>
    <w:rsid w:val="00F60A90"/>
    <w:rsid w:val="00F610A6"/>
    <w:rsid w:val="00F6125C"/>
    <w:rsid w:val="00F62AFB"/>
    <w:rsid w:val="00F62C76"/>
    <w:rsid w:val="00F632BE"/>
    <w:rsid w:val="00F65F5E"/>
    <w:rsid w:val="00F700FB"/>
    <w:rsid w:val="00F7049A"/>
    <w:rsid w:val="00F73485"/>
    <w:rsid w:val="00F73729"/>
    <w:rsid w:val="00F748E6"/>
    <w:rsid w:val="00F75043"/>
    <w:rsid w:val="00F75F6A"/>
    <w:rsid w:val="00F7671A"/>
    <w:rsid w:val="00F771DE"/>
    <w:rsid w:val="00F7730C"/>
    <w:rsid w:val="00F7747D"/>
    <w:rsid w:val="00F803CB"/>
    <w:rsid w:val="00F819BB"/>
    <w:rsid w:val="00F8226E"/>
    <w:rsid w:val="00F82C70"/>
    <w:rsid w:val="00F83223"/>
    <w:rsid w:val="00F83522"/>
    <w:rsid w:val="00F86380"/>
    <w:rsid w:val="00F870CD"/>
    <w:rsid w:val="00F87437"/>
    <w:rsid w:val="00F876D5"/>
    <w:rsid w:val="00F90401"/>
    <w:rsid w:val="00F9082E"/>
    <w:rsid w:val="00F938D0"/>
    <w:rsid w:val="00F939D5"/>
    <w:rsid w:val="00F93A20"/>
    <w:rsid w:val="00F9504A"/>
    <w:rsid w:val="00F9618D"/>
    <w:rsid w:val="00F967BE"/>
    <w:rsid w:val="00F97631"/>
    <w:rsid w:val="00F97876"/>
    <w:rsid w:val="00F97939"/>
    <w:rsid w:val="00FA070C"/>
    <w:rsid w:val="00FA1588"/>
    <w:rsid w:val="00FA18F3"/>
    <w:rsid w:val="00FA21EA"/>
    <w:rsid w:val="00FA44FC"/>
    <w:rsid w:val="00FA5861"/>
    <w:rsid w:val="00FA5CC0"/>
    <w:rsid w:val="00FB0885"/>
    <w:rsid w:val="00FB0F31"/>
    <w:rsid w:val="00FB1BE1"/>
    <w:rsid w:val="00FB22B4"/>
    <w:rsid w:val="00FB27A3"/>
    <w:rsid w:val="00FB45A1"/>
    <w:rsid w:val="00FB6887"/>
    <w:rsid w:val="00FB6BEF"/>
    <w:rsid w:val="00FB7689"/>
    <w:rsid w:val="00FC01D6"/>
    <w:rsid w:val="00FC0EBE"/>
    <w:rsid w:val="00FC1434"/>
    <w:rsid w:val="00FC3533"/>
    <w:rsid w:val="00FC418F"/>
    <w:rsid w:val="00FC5729"/>
    <w:rsid w:val="00FC5E83"/>
    <w:rsid w:val="00FC5EAE"/>
    <w:rsid w:val="00FC6019"/>
    <w:rsid w:val="00FC6CDE"/>
    <w:rsid w:val="00FC6F2C"/>
    <w:rsid w:val="00FD00F3"/>
    <w:rsid w:val="00FD2C45"/>
    <w:rsid w:val="00FD2EC5"/>
    <w:rsid w:val="00FD5527"/>
    <w:rsid w:val="00FD5C9F"/>
    <w:rsid w:val="00FE02ED"/>
    <w:rsid w:val="00FE05AE"/>
    <w:rsid w:val="00FE1235"/>
    <w:rsid w:val="00FE37B0"/>
    <w:rsid w:val="00FE644F"/>
    <w:rsid w:val="00FE772C"/>
    <w:rsid w:val="00FE7AFF"/>
    <w:rsid w:val="00FE7B01"/>
    <w:rsid w:val="00FF267E"/>
    <w:rsid w:val="00FF3D5E"/>
    <w:rsid w:val="00FF4A24"/>
    <w:rsid w:val="00FF4A4F"/>
    <w:rsid w:val="00FF4F77"/>
    <w:rsid w:val="00FF6115"/>
    <w:rsid w:val="00FF64B6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980134"/>
  <w15:chartTrackingRefBased/>
  <w15:docId w15:val="{ABDA2DE2-1B76-44D7-908A-696E4A15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3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23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23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232A"/>
    <w:rPr>
      <w:sz w:val="18"/>
      <w:szCs w:val="18"/>
    </w:rPr>
  </w:style>
  <w:style w:type="paragraph" w:styleId="a7">
    <w:name w:val="List Paragraph"/>
    <w:basedOn w:val="a"/>
    <w:link w:val="a8"/>
    <w:uiPriority w:val="34"/>
    <w:qFormat/>
    <w:rsid w:val="00EA232A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9C556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C556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C556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C5568"/>
    <w:rPr>
      <w:rFonts w:ascii="等线" w:eastAsia="等线" w:hAnsi="等线"/>
      <w:noProof/>
      <w:sz w:val="20"/>
    </w:rPr>
  </w:style>
  <w:style w:type="character" w:styleId="a9">
    <w:name w:val="annotation reference"/>
    <w:basedOn w:val="a0"/>
    <w:uiPriority w:val="99"/>
    <w:semiHidden/>
    <w:unhideWhenUsed/>
    <w:rsid w:val="003705A4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3705A4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3705A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705A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705A4"/>
    <w:rPr>
      <w:b/>
      <w:bCs/>
    </w:rPr>
  </w:style>
  <w:style w:type="character" w:styleId="ae">
    <w:name w:val="Hyperlink"/>
    <w:basedOn w:val="a0"/>
    <w:uiPriority w:val="99"/>
    <w:unhideWhenUsed/>
    <w:rsid w:val="00412950"/>
    <w:rPr>
      <w:color w:val="0000FF"/>
      <w:u w:val="single"/>
    </w:rPr>
  </w:style>
  <w:style w:type="paragraph" w:customStyle="1" w:styleId="af">
    <w:name w:val="图表题注"/>
    <w:basedOn w:val="a"/>
    <w:next w:val="a"/>
    <w:qFormat/>
    <w:rsid w:val="00442B48"/>
    <w:pPr>
      <w:spacing w:beforeLines="50" w:afterLines="50" w:line="288" w:lineRule="auto"/>
      <w:jc w:val="center"/>
    </w:pPr>
    <w:rPr>
      <w:rFonts w:ascii="Times New Roman" w:eastAsia="宋体" w:hAnsi="Times New Roman" w:cs="Times New Roman"/>
      <w:szCs w:val="21"/>
      <w14:ligatures w14:val="none"/>
    </w:rPr>
  </w:style>
  <w:style w:type="paragraph" w:styleId="af0">
    <w:name w:val="Revision"/>
    <w:hidden/>
    <w:uiPriority w:val="99"/>
    <w:semiHidden/>
    <w:rsid w:val="00103CE8"/>
  </w:style>
  <w:style w:type="character" w:customStyle="1" w:styleId="a8">
    <w:name w:val="列表段落 字符"/>
    <w:basedOn w:val="a0"/>
    <w:link w:val="a7"/>
    <w:uiPriority w:val="34"/>
    <w:rsid w:val="000A5B57"/>
  </w:style>
  <w:style w:type="character" w:styleId="af1">
    <w:name w:val="Unresolved Mention"/>
    <w:basedOn w:val="a0"/>
    <w:uiPriority w:val="99"/>
    <w:semiHidden/>
    <w:unhideWhenUsed/>
    <w:rsid w:val="00084C61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2D1E"/>
    <w:rPr>
      <w:color w:val="666666"/>
    </w:rPr>
  </w:style>
  <w:style w:type="table" w:styleId="af3">
    <w:name w:val="Table Grid"/>
    <w:basedOn w:val="a1"/>
    <w:uiPriority w:val="39"/>
    <w:rsid w:val="006A7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BAuthorName">
    <w:name w:val="BB_Author_Name"/>
    <w:basedOn w:val="a"/>
    <w:next w:val="BCAuthorAddress"/>
    <w:rsid w:val="009744A8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  <w14:ligatures w14:val="none"/>
    </w:rPr>
  </w:style>
  <w:style w:type="paragraph" w:customStyle="1" w:styleId="BCAuthorAddress">
    <w:name w:val="BC_Author_Address"/>
    <w:basedOn w:val="a"/>
    <w:next w:val="a"/>
    <w:rsid w:val="009744A8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liang@xjtu.edu.cn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eidandan@xjtu.edu.c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D3974-B468-43CD-827B-A84071A0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3205</TotalTime>
  <Pages>5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 Shu</dc:creator>
  <cp:keywords/>
  <dc:description/>
  <cp:lastModifiedBy>TY Shu</cp:lastModifiedBy>
  <cp:revision>293</cp:revision>
  <dcterms:created xsi:type="dcterms:W3CDTF">2024-07-01T07:55:00Z</dcterms:created>
  <dcterms:modified xsi:type="dcterms:W3CDTF">2025-01-19T14:38:00Z</dcterms:modified>
</cp:coreProperties>
</file>