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89CD8" w14:textId="77777777" w:rsidR="00097E2D" w:rsidRPr="00097E2D" w:rsidRDefault="00097E2D" w:rsidP="00097E2D">
      <w:pPr>
        <w:rPr>
          <w:rFonts w:ascii="Calibri" w:hAnsi="Calibri" w:cs="Times New Roman"/>
          <w:b/>
          <w:bCs/>
          <w:i/>
          <w:iCs/>
          <w:color w:val="auto"/>
          <w:sz w:val="28"/>
          <w:szCs w:val="28"/>
          <w:lang w:val="en-US" w:eastAsia="en-US"/>
        </w:rPr>
      </w:pPr>
      <w:r w:rsidRPr="00097E2D">
        <w:rPr>
          <w:rFonts w:ascii="Calibri" w:hAnsi="Calibri" w:cs="Times New Roman"/>
          <w:b/>
          <w:bCs/>
          <w:i/>
          <w:iCs/>
          <w:color w:val="auto"/>
          <w:sz w:val="28"/>
          <w:szCs w:val="28"/>
          <w:lang w:val="en-US" w:eastAsia="en-US"/>
        </w:rPr>
        <w:t xml:space="preserve">Supplementary File </w:t>
      </w:r>
      <w:r>
        <w:rPr>
          <w:rFonts w:ascii="Calibri" w:hAnsi="Calibri" w:cs="Times New Roman"/>
          <w:b/>
          <w:bCs/>
          <w:i/>
          <w:iCs/>
          <w:color w:val="auto"/>
          <w:sz w:val="28"/>
          <w:szCs w:val="28"/>
          <w:lang w:val="en-US" w:eastAsia="en-US"/>
        </w:rPr>
        <w:t>2</w:t>
      </w:r>
      <w:r w:rsidRPr="00097E2D">
        <w:rPr>
          <w:rFonts w:ascii="Calibri" w:hAnsi="Calibri" w:cs="Times New Roman"/>
          <w:b/>
          <w:bCs/>
          <w:i/>
          <w:iCs/>
          <w:color w:val="auto"/>
          <w:sz w:val="28"/>
          <w:szCs w:val="28"/>
          <w:lang w:val="en-US" w:eastAsia="en-US"/>
        </w:rPr>
        <w:t>: Frequencies and Percentages</w:t>
      </w:r>
    </w:p>
    <w:p w14:paraId="6F75D206" w14:textId="77777777" w:rsidR="00C500BD" w:rsidRDefault="00C500BD">
      <w:pPr>
        <w:rPr>
          <w:rFonts w:ascii="Arial" w:hAnsi="Arial" w:cs="Arial"/>
          <w:sz w:val="26"/>
          <w:szCs w:val="26"/>
        </w:rPr>
      </w:pPr>
    </w:p>
    <w:p w14:paraId="16071BEE" w14:textId="77777777" w:rsidR="00D37D30" w:rsidRDefault="00D37D30">
      <w:pPr>
        <w:rPr>
          <w:rFonts w:ascii="Arial" w:hAnsi="Arial" w:cs="Arial"/>
          <w:sz w:val="26"/>
          <w:szCs w:val="26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5A3EB768" w14:textId="77777777" w:rsidTr="001710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734BB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you believe that oncology is a male-oriented speciality?</w:t>
            </w:r>
          </w:p>
        </w:tc>
      </w:tr>
      <w:tr w:rsidR="00C500BD" w14:paraId="24832D19" w14:textId="77777777" w:rsidTr="001710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30F09F1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FD3160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5C0D03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6BFD77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E77BBF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4B639871" w14:textId="77777777" w:rsidTr="001710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65E256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A8D74E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58B1E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AE2B1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77.0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FB8A77D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77.0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FE49D8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77.0</w:t>
            </w:r>
          </w:p>
        </w:tc>
      </w:tr>
      <w:tr w:rsidR="00C500BD" w14:paraId="5CE9BFCB" w14:textId="77777777" w:rsidTr="001710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DC1100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8500B3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788262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2EBBA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E1A52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12.7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8A68F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89.7</w:t>
            </w:r>
          </w:p>
        </w:tc>
      </w:tr>
      <w:tr w:rsidR="00C500BD" w14:paraId="67AC542B" w14:textId="77777777" w:rsidTr="001710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6FB673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B71C3C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C32E6D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D8AC31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52AE2C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F0745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195312E9" w14:textId="77777777" w:rsidTr="001710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25EDA8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F1B1F6C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E914075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562BA9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9E31D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AE9E06A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309244D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0C26588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0A0C41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DD7CB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Is there work-family life balance in oncology?</w:t>
            </w:r>
          </w:p>
        </w:tc>
      </w:tr>
      <w:tr w:rsidR="00C500BD" w14:paraId="4C3497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347A131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FF897A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49DB66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7295DF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EC603C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3B7FD9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A7713E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B009A6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6F12FF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638BDD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17.7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D7CF0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17.7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2E04EC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17.7</w:t>
            </w:r>
          </w:p>
        </w:tc>
      </w:tr>
      <w:tr w:rsidR="00C500BD" w14:paraId="788BFC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CAE8BF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4FA308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2E33DC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88637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5D100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35.7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3C5B6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53.3</w:t>
            </w:r>
          </w:p>
        </w:tc>
      </w:tr>
      <w:tr w:rsidR="00C500BD" w14:paraId="14A34C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59F28E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BB056E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CC309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71E75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C54C4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46.7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0B03F2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540F34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C65845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F353C4F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579C75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41A14C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79C4C8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305A91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66AA625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2474C052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3C6571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2CC54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you think that working hours are stable in oncology?</w:t>
            </w:r>
          </w:p>
        </w:tc>
      </w:tr>
      <w:tr w:rsidR="00C500BD" w14:paraId="6DE075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ABB7F4A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0F06B0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804862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65A527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7DA2F0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7AED12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09998D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54AA70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1B59F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5712F3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9.7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C7ED34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9.7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7C7DA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9.7</w:t>
            </w:r>
          </w:p>
        </w:tc>
      </w:tr>
      <w:tr w:rsidR="00C500BD" w14:paraId="4B7A00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FA502D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E2B3B9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15B74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249D9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BEADA8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29.3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18CCE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39.0</w:t>
            </w:r>
          </w:p>
        </w:tc>
      </w:tr>
      <w:tr w:rsidR="00C500BD" w14:paraId="2FE43D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6E4FA1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F18FA7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20F46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4CDB4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84EDB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61.0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9F49F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5375AF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0DA705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0CD5990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F1AEA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C4E44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763B75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D3ABE2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4D311A3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2D0FC742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87867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Is there high patient load in oncology?</w:t>
            </w:r>
          </w:p>
        </w:tc>
      </w:tr>
      <w:tr w:rsidR="00C500BD" w14:paraId="438F3218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15BFF86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669BA2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86D7B87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28D68A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8BB4691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15C9DCEB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81A1A7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2362D3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932CB8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C275042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16.7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3EBD68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16.7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F518EC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16.7</w:t>
            </w:r>
          </w:p>
        </w:tc>
      </w:tr>
      <w:tr w:rsidR="00C500BD" w14:paraId="46AFFF9D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2CEC46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712F84" w14:textId="77777777" w:rsidR="00C500BD" w:rsidRDefault="00604CF5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C500BD">
              <w:rPr>
                <w:rFonts w:ascii="Arial" w:hAnsi="Arial" w:cs="Arial"/>
                <w:sz w:val="18"/>
                <w:szCs w:val="18"/>
              </w:rPr>
              <w:t>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38BEFC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038FD5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B1A065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27.7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62F72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44.3</w:t>
            </w:r>
          </w:p>
        </w:tc>
      </w:tr>
      <w:tr w:rsidR="00C500BD" w14:paraId="55A688D7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EDF436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BEB514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35849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CD49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E4C475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55.7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516BEF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27AA2EF0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DC71D9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08988D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D149D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00A972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563332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F6F88F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6D76E60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3C78A658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233C3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Does the lack of proper facilities in oncology in Pakistani hospitals influence your career choice of oncology</w:t>
            </w:r>
          </w:p>
        </w:tc>
      </w:tr>
      <w:tr w:rsidR="00C500BD" w14:paraId="5728E4BF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B924406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489404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631E6B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192B4DB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4310210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69C1BB8F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DC516C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2C7480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7E2B4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C4F991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B0CDB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D0AE7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</w:t>
            </w:r>
          </w:p>
        </w:tc>
      </w:tr>
      <w:tr w:rsidR="00C500BD" w14:paraId="579C4E7B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453CDB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3C8A95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9D349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F87DF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05748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12.7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53317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</w:tr>
      <w:tr w:rsidR="00C500BD" w14:paraId="67FB6998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7BB8C0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6B5F15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2BB7D1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37AB4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B1F71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70.0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62023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482B9998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0ECADB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88F6D8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6729AA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5A3DEDF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AA9E19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3F0EE8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BB048B8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4E285EC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30E200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888B9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you believe that oncology is a financially healthy speciality?</w:t>
            </w:r>
          </w:p>
        </w:tc>
      </w:tr>
      <w:tr w:rsidR="00C500BD" w14:paraId="105818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9462312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BC5EE0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90A272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AB4DEE7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D84EEA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459FB3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AC5C58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5F4F4B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71DA58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D2439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20.7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378386C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20.7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195A0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20.7</w:t>
            </w:r>
          </w:p>
        </w:tc>
      </w:tr>
      <w:tr w:rsidR="00C500BD" w14:paraId="386778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BEEA12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2685EA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EC1F8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82366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6D6495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31.7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B88231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52.3</w:t>
            </w:r>
          </w:p>
        </w:tc>
      </w:tr>
      <w:tr w:rsidR="00C500BD" w14:paraId="59AD4A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81EE43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9E760E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23B85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64103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CDE3D1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47.7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A9B5B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70029C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02B31A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A9DCCBA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2C3E512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037B3C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F91478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92E908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F3C42A9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702B22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60FDB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you think you will need private practice to suffice your financial requirements if you choose oncology?</w:t>
            </w:r>
          </w:p>
        </w:tc>
      </w:tr>
      <w:tr w:rsidR="00C500BD" w14:paraId="202300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1E39919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752095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6FDF6D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DB36A3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1CBBD1F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362ADB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DE4324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C2A8CC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D2898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3F2DDB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16.3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301E53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16.3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08517D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16.3</w:t>
            </w:r>
          </w:p>
        </w:tc>
      </w:tr>
      <w:tr w:rsidR="00C500BD" w14:paraId="7951DC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2B662C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FB79FC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835D6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A36D13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9C22E8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F3F02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39.3</w:t>
            </w:r>
          </w:p>
        </w:tc>
      </w:tr>
      <w:tr w:rsidR="00C500BD" w14:paraId="268A14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8A67CD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BD16C9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200BC3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702383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0F331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60.7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28567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276DF2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37F994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6E5D35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4FAAE2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FF8817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B8B5D8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905085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00F59E8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11E1DCFA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8E124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you think there is depression for doctors in oncology?</w:t>
            </w:r>
          </w:p>
        </w:tc>
      </w:tr>
      <w:tr w:rsidR="00C500BD" w14:paraId="1C30927B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0E70D75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FC028A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FA5B73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931328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852D133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61165821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704364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D60A7B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5CB82C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123F43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20.3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411A79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20.3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55F7F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20.3</w:t>
            </w:r>
          </w:p>
        </w:tc>
      </w:tr>
      <w:tr w:rsidR="00C500BD" w14:paraId="4C36D583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3FD9EF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986788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C8D812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161A8F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05A8A1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25.3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2309AC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45.7</w:t>
            </w:r>
          </w:p>
        </w:tc>
      </w:tr>
      <w:tr w:rsidR="00C500BD" w14:paraId="2F0BC22E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A9EE1C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209B1E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EB739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BE295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44E55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54.3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201D2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79290B37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252418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8E68E34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EA208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3EDD6D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58F2F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6DD248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6A02EF3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3FA1926C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5DE65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Do you think long term affiliation with patients is energy consuming and non-favorable for you?</w:t>
            </w:r>
          </w:p>
        </w:tc>
      </w:tr>
      <w:tr w:rsidR="00C500BD" w14:paraId="172E5015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47B08E2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10A329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504CA9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F99D778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BEBFBF9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4FC6BEF8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C2FA30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04E4FE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D1D12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3514F5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39.0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5E4AE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39.0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6B2DB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39.0</w:t>
            </w:r>
          </w:p>
        </w:tc>
      </w:tr>
      <w:tr w:rsidR="00C500BD" w14:paraId="4C6598CC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990DFB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BA2084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7E229F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03103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9201BF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24.3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59C84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63.3</w:t>
            </w:r>
          </w:p>
        </w:tc>
      </w:tr>
      <w:tr w:rsidR="00C500BD" w14:paraId="4E38273E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A3A2BF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A77505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410F91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FF03D8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434AF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36.7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9FA2D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3F0062D5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465475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422EBAA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B7A67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79BE35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82B9B8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1B7FBD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CDC51CF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28B39D6A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B3029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you think there is saturation (less job opportunities) in the field oncology?</w:t>
            </w:r>
          </w:p>
        </w:tc>
      </w:tr>
      <w:tr w:rsidR="00C500BD" w14:paraId="4D902889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DAAC38D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1CBC1B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694760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E4198D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B4EA60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08C64439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6FEA6F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8175ED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95B12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CBA1DE1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49.0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B190C3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49.0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F58A4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49.0</w:t>
            </w:r>
          </w:p>
        </w:tc>
      </w:tr>
      <w:tr w:rsidR="00C500BD" w14:paraId="69CA2D95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33F94D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EFDA76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9CB26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7471C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3DDC1F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24.3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3282A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73.3</w:t>
            </w:r>
          </w:p>
        </w:tc>
      </w:tr>
      <w:tr w:rsidR="00C500BD" w14:paraId="28299938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4397D5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246CAC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69AEF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6B1C12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209131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26.7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6ED68D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03BE879B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E7C372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C41DEE7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61132B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CD44903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01D573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66830D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F64FEC7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28C05EF2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EFE59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you think that oncology is a progressive, and research oriented specialty?</w:t>
            </w:r>
          </w:p>
        </w:tc>
      </w:tr>
      <w:tr w:rsidR="00C500BD" w14:paraId="73AFB29A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7072FBF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BF9750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61CCBAD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BE901A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AB10C9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61D49A3C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63B801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96D428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55DB8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3D45B9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CB29BD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0D2F1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</w:tr>
      <w:tr w:rsidR="00C500BD" w14:paraId="10FCB1EB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2DECEE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E726F9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CF075C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5A134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A2C092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C26DD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14.7</w:t>
            </w:r>
          </w:p>
        </w:tc>
      </w:tr>
      <w:tr w:rsidR="00C500BD" w14:paraId="38D5EF41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422B8F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8DE6B8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D8C53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11799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85.3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723D5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85.3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A833B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7854E78F" w14:textId="77777777" w:rsidTr="0060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487027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0032BFC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BB35A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D05D648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FA4BBF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388BB8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C44515B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3F20C5E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7D132D0" w14:textId="77777777" w:rsidR="00604CF5" w:rsidRDefault="00604CF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249B04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72609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you fear that radiation exposure can be a damage to your own health in oncology?</w:t>
            </w:r>
          </w:p>
        </w:tc>
      </w:tr>
      <w:tr w:rsidR="00C500BD" w14:paraId="215D3E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9FF1B69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ACB7743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AB49A9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35D034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38145BD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0B2D7A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29E7E2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B17949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869121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37A6DE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D68191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358B4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</w:tr>
      <w:tr w:rsidR="00C500BD" w14:paraId="34203E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B36C0D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4518AD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D0522D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ED846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FE506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5F03C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34.0</w:t>
            </w:r>
          </w:p>
        </w:tc>
      </w:tr>
      <w:tr w:rsidR="00C500BD" w14:paraId="19375F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FF6672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0A1289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75D38F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41DADC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66.0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75EF75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66.0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70248E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3758AD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5BBF9B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D298A3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836A4D2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5DCC94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07E1DC2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1488D11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FF595CF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6B811E75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085"/>
        <w:gridCol w:w="1178"/>
        <w:gridCol w:w="1023"/>
        <w:gridCol w:w="1410"/>
        <w:gridCol w:w="1488"/>
      </w:tblGrid>
      <w:tr w:rsidR="00C500BD" w14:paraId="1846E6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A5CCC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you think poor prognosis or late presentation of patients will affect your choice of opting oncology?</w:t>
            </w:r>
          </w:p>
        </w:tc>
      </w:tr>
      <w:tr w:rsidR="00C500BD" w14:paraId="424F13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2FF3E1E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FEECAD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CA725B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91C7CE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2AAECE7" w14:textId="77777777" w:rsidR="00C500BD" w:rsidRDefault="00C500BD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C500BD" w14:paraId="4CF360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B8E23D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CC34C6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115816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26D1AC3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EA86B5A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2B4499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</w:tr>
      <w:tr w:rsidR="00C500BD" w14:paraId="40F474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C7DE77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AE4809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0E3BB7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15A908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0271A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CF9E31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43.3</w:t>
            </w:r>
          </w:p>
        </w:tc>
      </w:tr>
      <w:tr w:rsidR="00C500BD" w14:paraId="0AB429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375C20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D62D43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934412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7537C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3A99EF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56.7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303028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C500BD" w14:paraId="4A166E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9D6BFC" w14:textId="77777777" w:rsidR="00C500BD" w:rsidRDefault="00C50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E446FF2" w14:textId="77777777" w:rsidR="00C500BD" w:rsidRDefault="00C500BD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287891B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4A3A3C1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4CDFFE0" w14:textId="77777777" w:rsidR="00C500BD" w:rsidRDefault="00C500BD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DE0944" w14:textId="77777777" w:rsidR="00C500BD" w:rsidRDefault="00C50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98E0446" w14:textId="77777777" w:rsidR="00C500BD" w:rsidRDefault="00C500B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C500BD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F5"/>
    <w:rsid w:val="00097E2D"/>
    <w:rsid w:val="001710F9"/>
    <w:rsid w:val="00195FA5"/>
    <w:rsid w:val="005A7111"/>
    <w:rsid w:val="00604CF5"/>
    <w:rsid w:val="007E675F"/>
    <w:rsid w:val="00C500BD"/>
    <w:rsid w:val="00C92F5C"/>
    <w:rsid w:val="00D3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3E8440"/>
  <w14:defaultImageDpi w14:val="0"/>
  <w15:docId w15:val="{16DA31CB-33B0-4E52-8E14-6C8A7C24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PK" w:eastAsia="en-P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C0711-2279-4E58-A62F-3A24BD61B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Hareem Farooq</dc:creator>
  <cp:keywords/>
  <dc:description/>
  <cp:lastModifiedBy>Hareem Farooq</cp:lastModifiedBy>
  <cp:revision>2</cp:revision>
  <dcterms:created xsi:type="dcterms:W3CDTF">2021-12-29T21:13:00Z</dcterms:created>
  <dcterms:modified xsi:type="dcterms:W3CDTF">2021-12-29T21:13:00Z</dcterms:modified>
</cp:coreProperties>
</file>