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989320" w14:textId="04046360" w:rsidR="00FF3455" w:rsidRPr="00FF3455" w:rsidRDefault="00FF3455">
      <w:pPr>
        <w:rPr>
          <w:b/>
          <w:bCs/>
        </w:rPr>
      </w:pPr>
      <w:r w:rsidRPr="00FF3455">
        <w:rPr>
          <w:b/>
          <w:bCs/>
        </w:rPr>
        <w:t xml:space="preserve">Supplementary Table </w:t>
      </w:r>
      <w:r w:rsidR="00BF1126">
        <w:rPr>
          <w:b/>
          <w:bCs/>
        </w:rPr>
        <w:t>4</w:t>
      </w:r>
      <w:r w:rsidRPr="00FF3455">
        <w:rPr>
          <w:b/>
          <w:bCs/>
        </w:rPr>
        <w:t>: Adaptations to the interventions to address local contexts and challenges, while maintaining fidelity to their original designs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847A6" w14:paraId="582C01A2" w14:textId="77777777" w:rsidTr="002D15EB"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FE5853" w14:textId="33181700" w:rsidR="00A847A6" w:rsidRPr="00A847A6" w:rsidRDefault="00A847A6" w:rsidP="002D15EB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ABIC Adaptations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8F2A76" w14:textId="718F886F" w:rsidR="00A847A6" w:rsidRPr="003A43C0" w:rsidRDefault="003A43C0" w:rsidP="002D15EB">
            <w:pPr>
              <w:rPr>
                <w:b/>
                <w:bCs/>
              </w:rPr>
            </w:pPr>
            <w:r w:rsidRPr="003A43C0">
              <w:rPr>
                <w:b/>
                <w:bCs/>
              </w:rPr>
              <w:t>Reason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5CE78F" w14:textId="0982041B" w:rsidR="00A847A6" w:rsidRPr="003A43C0" w:rsidRDefault="004B616D" w:rsidP="002D15E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Impact </w:t>
            </w:r>
            <w:r w:rsidR="003A43C0" w:rsidRPr="003A43C0">
              <w:rPr>
                <w:b/>
                <w:bCs/>
              </w:rPr>
              <w:t xml:space="preserve"> </w:t>
            </w:r>
          </w:p>
        </w:tc>
      </w:tr>
      <w:tr w:rsidR="00A847A6" w14:paraId="52E8A3E8" w14:textId="77777777" w:rsidTr="005F7F10"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31CD29A2" w14:textId="6078D1DB" w:rsidR="00A847A6" w:rsidRDefault="00A847A6">
            <w:r>
              <w:t xml:space="preserve">More </w:t>
            </w:r>
            <w:r w:rsidR="001B4185">
              <w:t xml:space="preserve">participant </w:t>
            </w:r>
            <w:r>
              <w:t xml:space="preserve">visits done via </w:t>
            </w:r>
            <w:r w:rsidR="005C7F8E">
              <w:t>telephone than face-to-face</w:t>
            </w:r>
            <w:r w:rsidR="009F6DEE">
              <w:t>.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26C2FECD" w14:textId="75D82DD5" w:rsidR="00A847A6" w:rsidRDefault="005C7F8E">
            <w:r>
              <w:t>Covid-19</w:t>
            </w:r>
            <w:r w:rsidR="00262434">
              <w:t>.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21B5B4DF" w14:textId="7D52EDB0" w:rsidR="00A847A6" w:rsidRDefault="00465B6D">
            <w:r>
              <w:t>Participant visits were shorter over the telephone</w:t>
            </w:r>
            <w:r w:rsidR="000D72A1">
              <w:t xml:space="preserve"> however it allowed for more flexibility</w:t>
            </w:r>
            <w:r w:rsidR="00766718">
              <w:t>.</w:t>
            </w:r>
          </w:p>
        </w:tc>
      </w:tr>
      <w:tr w:rsidR="00A847A6" w14:paraId="70392E66" w14:textId="77777777" w:rsidTr="005F7F10"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6A47F86E" w14:textId="1617A763" w:rsidR="00A847A6" w:rsidRDefault="00E73DE5">
            <w:r>
              <w:t>Mode</w:t>
            </w:r>
            <w:r w:rsidR="002368D2">
              <w:t>l</w:t>
            </w:r>
            <w:r w:rsidR="002E445B">
              <w:t xml:space="preserve"> of employment</w:t>
            </w:r>
            <w:r w:rsidR="007A4CA8">
              <w:t xml:space="preserve"> (e.g. Hospital, AMS</w:t>
            </w:r>
            <w:r w:rsidR="002368D2">
              <w:t>)</w:t>
            </w:r>
            <w:r w:rsidR="009F6DEE">
              <w:t>.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66127C7C" w14:textId="016345EF" w:rsidR="00A847A6" w:rsidRDefault="007A4CA8">
            <w:r>
              <w:t xml:space="preserve">Dependent </w:t>
            </w:r>
            <w:proofErr w:type="gramStart"/>
            <w:r>
              <w:t>on site</w:t>
            </w:r>
            <w:proofErr w:type="gramEnd"/>
            <w:r>
              <w:t xml:space="preserve"> preference</w:t>
            </w:r>
            <w:r w:rsidR="00262434">
              <w:t>.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6E3E89CB" w14:textId="2D0827F9" w:rsidR="00A847A6" w:rsidRDefault="00B10F25">
            <w:r>
              <w:t xml:space="preserve">May have affected cultural security of ABIC </w:t>
            </w:r>
            <w:proofErr w:type="gramStart"/>
            <w:r>
              <w:t>and also</w:t>
            </w:r>
            <w:proofErr w:type="gramEnd"/>
            <w:r w:rsidR="005F7F10">
              <w:t xml:space="preserve"> </w:t>
            </w:r>
            <w:r w:rsidR="00350C81">
              <w:t>clarity around perception of ABIC role</w:t>
            </w:r>
            <w:r w:rsidR="00766718">
              <w:t>.</w:t>
            </w:r>
          </w:p>
        </w:tc>
      </w:tr>
      <w:tr w:rsidR="002E445B" w14:paraId="0BCBCFF2" w14:textId="77777777" w:rsidTr="005F7F10"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46AA4A29" w14:textId="247D38DD" w:rsidR="002E445B" w:rsidRDefault="00822C6B">
            <w:r>
              <w:t>‘Sharing’ of case load</w:t>
            </w:r>
            <w:r w:rsidR="009F6DEE">
              <w:t>.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0DEBEAB4" w14:textId="587E978C" w:rsidR="002E445B" w:rsidRDefault="002368D2">
            <w:r>
              <w:t>Personal, family, cultural commitments</w:t>
            </w:r>
            <w:r w:rsidR="00262434">
              <w:t>.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2E97ACC5" w14:textId="2CF24676" w:rsidR="002E445B" w:rsidRDefault="00364B99">
            <w:r>
              <w:t>Allowed for more flexibility but it meant that ABIC was not always in the same region as the participant</w:t>
            </w:r>
            <w:r w:rsidR="00766718">
              <w:t>.</w:t>
            </w:r>
          </w:p>
        </w:tc>
      </w:tr>
      <w:tr w:rsidR="002E445B" w14:paraId="0A5CBAC0" w14:textId="77777777" w:rsidTr="005F7F10"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390C332D" w14:textId="72FB3D17" w:rsidR="002E445B" w:rsidRDefault="007E1FD9">
            <w:r>
              <w:t>Additional</w:t>
            </w:r>
            <w:r w:rsidR="002E445B">
              <w:t xml:space="preserve"> training and support</w:t>
            </w:r>
            <w:r w:rsidR="009F6DEE">
              <w:t>.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241418E5" w14:textId="65DA3834" w:rsidR="002E445B" w:rsidRDefault="0076611F">
            <w:r>
              <w:t>ABIC</w:t>
            </w:r>
            <w:r w:rsidR="00E3212D">
              <w:t xml:space="preserve"> need for</w:t>
            </w:r>
            <w:r w:rsidR="002B46D4">
              <w:t xml:space="preserve"> more training </w:t>
            </w:r>
            <w:r w:rsidR="00E3212D">
              <w:t>relating to</w:t>
            </w:r>
            <w:r w:rsidR="002A4017">
              <w:t xml:space="preserve"> </w:t>
            </w:r>
            <w:r w:rsidR="00FF1A68">
              <w:t xml:space="preserve">multiple aspects of </w:t>
            </w:r>
            <w:r w:rsidR="002B46D4">
              <w:t xml:space="preserve">their </w:t>
            </w:r>
            <w:r w:rsidR="00FF1A68">
              <w:t>role (</w:t>
            </w:r>
            <w:r w:rsidR="002A4017">
              <w:t>brain injury</w:t>
            </w:r>
            <w:r w:rsidR="00FF1A68">
              <w:t>, trial processes and cultural)</w:t>
            </w:r>
            <w:r w:rsidR="00262434">
              <w:t>.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320BD0F9" w14:textId="5003A0B7" w:rsidR="002E445B" w:rsidRDefault="004B616D">
            <w:r>
              <w:t>Incr</w:t>
            </w:r>
            <w:r w:rsidR="00FF1A68">
              <w:t>eased</w:t>
            </w:r>
            <w:r w:rsidR="009636E8">
              <w:t xml:space="preserve"> ABIC satisfaction and ability to perform job requirements.</w:t>
            </w:r>
          </w:p>
        </w:tc>
      </w:tr>
      <w:tr w:rsidR="003A43C0" w14:paraId="26E29B81" w14:textId="77777777" w:rsidTr="002D15EB"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C9E95A" w14:textId="12056B40" w:rsidR="003A43C0" w:rsidRDefault="003A43C0" w:rsidP="002D15EB">
            <w:pPr>
              <w:spacing w:before="60" w:after="60"/>
            </w:pPr>
            <w:r>
              <w:rPr>
                <w:b/>
                <w:bCs/>
              </w:rPr>
              <w:t xml:space="preserve">CST </w:t>
            </w:r>
            <w:r w:rsidRPr="00A847A6">
              <w:rPr>
                <w:b/>
                <w:bCs/>
              </w:rPr>
              <w:t>Adaptation</w:t>
            </w:r>
            <w:r>
              <w:rPr>
                <w:b/>
                <w:bCs/>
              </w:rPr>
              <w:t>s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09F971" w14:textId="74F02142" w:rsidR="003A43C0" w:rsidRDefault="003A43C0" w:rsidP="002D15EB">
            <w:r>
              <w:rPr>
                <w:b/>
                <w:bCs/>
              </w:rPr>
              <w:t>Reason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B30C11" w14:textId="3B38C4DB" w:rsidR="003A43C0" w:rsidRDefault="003A43C0" w:rsidP="002D15EB">
            <w:r>
              <w:rPr>
                <w:b/>
                <w:bCs/>
              </w:rPr>
              <w:t>Impact</w:t>
            </w:r>
          </w:p>
        </w:tc>
      </w:tr>
      <w:tr w:rsidR="003A43C0" w14:paraId="5E074366" w14:textId="77777777" w:rsidTr="00810CB9"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22EBF5FA" w14:textId="2B638E26" w:rsidR="003A43C0" w:rsidRDefault="003A43C0" w:rsidP="003A43C0">
            <w:pPr>
              <w:rPr>
                <w:b/>
                <w:bCs/>
              </w:rPr>
            </w:pPr>
            <w:r>
              <w:t>Change of platform for online content delivery</w:t>
            </w:r>
            <w:r w:rsidR="009F6DEE">
              <w:t>.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51484153" w14:textId="17251385" w:rsidR="003A43C0" w:rsidRDefault="003A43C0" w:rsidP="003A43C0">
            <w:pPr>
              <w:rPr>
                <w:b/>
                <w:bCs/>
              </w:rPr>
            </w:pPr>
            <w:r>
              <w:t>Department of Health firewalls prevented access to original platform</w:t>
            </w:r>
            <w:r w:rsidR="00262434">
              <w:t>.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5BFEEE42" w14:textId="5E93A048" w:rsidR="003A43C0" w:rsidRDefault="009F6DEE" w:rsidP="003A43C0">
            <w:pPr>
              <w:rPr>
                <w:b/>
                <w:bCs/>
              </w:rPr>
            </w:pPr>
            <w:r>
              <w:t>Increased ability to engage with online component of CST.</w:t>
            </w:r>
          </w:p>
        </w:tc>
      </w:tr>
      <w:tr w:rsidR="003A43C0" w14:paraId="10FD82BF" w14:textId="77777777" w:rsidTr="00810CB9"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1607D673" w14:textId="255105C6" w:rsidR="003A43C0" w:rsidRDefault="003A43C0" w:rsidP="003A43C0">
            <w:r>
              <w:t>Timing of workshop delivery</w:t>
            </w:r>
            <w:r w:rsidR="009F6DEE">
              <w:t>.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45BAB904" w14:textId="43A56951" w:rsidR="003A43C0" w:rsidRDefault="003A43C0" w:rsidP="003A43C0">
            <w:r>
              <w:t>Covid-19</w:t>
            </w:r>
            <w:r w:rsidR="00262434">
              <w:t>.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2758B3FC" w14:textId="6E000803" w:rsidR="003A43C0" w:rsidRDefault="003A43C0" w:rsidP="003A43C0">
            <w:r>
              <w:t>Fewer workshops than originally intended but still within protocol design</w:t>
            </w:r>
            <w:r w:rsidR="00D53F8E">
              <w:t xml:space="preserve"> (i.e.</w:t>
            </w:r>
            <w:r w:rsidR="00A51829">
              <w:t xml:space="preserve"> required number of people attending at each site achieved)</w:t>
            </w:r>
            <w:r w:rsidR="00262434">
              <w:t>.</w:t>
            </w:r>
          </w:p>
        </w:tc>
      </w:tr>
      <w:tr w:rsidR="003A43C0" w14:paraId="3D0F6C0E" w14:textId="77777777" w:rsidTr="00810CB9"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6A7DCBEC" w14:textId="085C752E" w:rsidR="003A43C0" w:rsidRDefault="003A43C0" w:rsidP="003A43C0">
            <w:r>
              <w:t>More explicit facilitator acknowledgement of the attendee range of experience working with Aboriginal people with brain injury</w:t>
            </w:r>
            <w:r w:rsidR="00262434">
              <w:t>.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77050D59" w14:textId="04CCB3E8" w:rsidR="003A43C0" w:rsidRDefault="003A43C0" w:rsidP="003A43C0">
            <w:r>
              <w:t>On basis of workshop feedback</w:t>
            </w:r>
            <w:r w:rsidR="00262434">
              <w:t>.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17DE0FC3" w14:textId="4DCF84D9" w:rsidR="003A43C0" w:rsidRDefault="0069217C" w:rsidP="003A43C0">
            <w:r>
              <w:t xml:space="preserve">Accommodation of </w:t>
            </w:r>
            <w:r w:rsidR="00070306">
              <w:t xml:space="preserve">participant </w:t>
            </w:r>
            <w:r w:rsidR="00715E03">
              <w:t>feedback</w:t>
            </w:r>
            <w:r w:rsidR="00070306">
              <w:t xml:space="preserve"> and potential increased engagement</w:t>
            </w:r>
            <w:r w:rsidR="00F5554C">
              <w:t>.</w:t>
            </w:r>
          </w:p>
        </w:tc>
      </w:tr>
      <w:tr w:rsidR="00092344" w14:paraId="0455F576" w14:textId="77777777" w:rsidTr="00810CB9">
        <w:tc>
          <w:tcPr>
            <w:tcW w:w="3005" w:type="dxa"/>
            <w:tcBorders>
              <w:top w:val="single" w:sz="4" w:space="0" w:color="auto"/>
            </w:tcBorders>
          </w:tcPr>
          <w:p w14:paraId="45A8A57B" w14:textId="5E080C99" w:rsidR="00092344" w:rsidRDefault="00092344" w:rsidP="003A43C0">
            <w:r>
              <w:t>Increase</w:t>
            </w:r>
            <w:r w:rsidR="001C72F5">
              <w:t>d</w:t>
            </w:r>
            <w:r>
              <w:t xml:space="preserve"> </w:t>
            </w:r>
            <w:r w:rsidR="003B3558">
              <w:t xml:space="preserve">email follow-up to workshop </w:t>
            </w:r>
            <w:r>
              <w:t>attendee</w:t>
            </w:r>
            <w:r w:rsidR="003B3558">
              <w:t>s</w:t>
            </w:r>
            <w:r w:rsidR="00262434">
              <w:t>.</w:t>
            </w:r>
          </w:p>
        </w:tc>
        <w:tc>
          <w:tcPr>
            <w:tcW w:w="3005" w:type="dxa"/>
            <w:tcBorders>
              <w:top w:val="single" w:sz="4" w:space="0" w:color="auto"/>
            </w:tcBorders>
          </w:tcPr>
          <w:p w14:paraId="71E137F2" w14:textId="3C1E7F82" w:rsidR="00092344" w:rsidRDefault="00092344" w:rsidP="003A43C0">
            <w:r>
              <w:t>To encourage completion of online content</w:t>
            </w:r>
            <w:r w:rsidR="00262434">
              <w:t>.</w:t>
            </w:r>
          </w:p>
        </w:tc>
        <w:tc>
          <w:tcPr>
            <w:tcW w:w="3006" w:type="dxa"/>
            <w:tcBorders>
              <w:top w:val="single" w:sz="4" w:space="0" w:color="auto"/>
            </w:tcBorders>
          </w:tcPr>
          <w:p w14:paraId="682C3E11" w14:textId="790E68DA" w:rsidR="00092344" w:rsidRDefault="003B3558" w:rsidP="003A43C0">
            <w:r>
              <w:t>Slight improvement in</w:t>
            </w:r>
            <w:r w:rsidR="001C72F5">
              <w:t xml:space="preserve"> ‘completion’ of training modules</w:t>
            </w:r>
            <w:r w:rsidR="00262434">
              <w:t>.</w:t>
            </w:r>
          </w:p>
        </w:tc>
      </w:tr>
    </w:tbl>
    <w:p w14:paraId="63264665" w14:textId="77777777" w:rsidR="001E3FCA" w:rsidRDefault="001E3FCA"/>
    <w:p w14:paraId="578B39DF" w14:textId="2B902238" w:rsidR="00BF5D45" w:rsidRDefault="00BF5D45"/>
    <w:sectPr w:rsidR="00BF5D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7A6"/>
    <w:rsid w:val="00070306"/>
    <w:rsid w:val="00092344"/>
    <w:rsid w:val="000D72A1"/>
    <w:rsid w:val="000E3819"/>
    <w:rsid w:val="001B2559"/>
    <w:rsid w:val="001B4185"/>
    <w:rsid w:val="001C72F5"/>
    <w:rsid w:val="001E3FCA"/>
    <w:rsid w:val="001F1CE1"/>
    <w:rsid w:val="00223D17"/>
    <w:rsid w:val="00225881"/>
    <w:rsid w:val="002368D2"/>
    <w:rsid w:val="00262434"/>
    <w:rsid w:val="002A4017"/>
    <w:rsid w:val="002B46D4"/>
    <w:rsid w:val="002D15EB"/>
    <w:rsid w:val="002E445B"/>
    <w:rsid w:val="002E49B8"/>
    <w:rsid w:val="00350C81"/>
    <w:rsid w:val="00364B99"/>
    <w:rsid w:val="003A43C0"/>
    <w:rsid w:val="003B3558"/>
    <w:rsid w:val="003C6A9E"/>
    <w:rsid w:val="003E4145"/>
    <w:rsid w:val="00465B6D"/>
    <w:rsid w:val="004B616D"/>
    <w:rsid w:val="005252A0"/>
    <w:rsid w:val="005572D9"/>
    <w:rsid w:val="005C2AD8"/>
    <w:rsid w:val="005C7246"/>
    <w:rsid w:val="005C7F8E"/>
    <w:rsid w:val="005F7F10"/>
    <w:rsid w:val="0069217C"/>
    <w:rsid w:val="00715E03"/>
    <w:rsid w:val="00746B92"/>
    <w:rsid w:val="0076611F"/>
    <w:rsid w:val="00766718"/>
    <w:rsid w:val="00791575"/>
    <w:rsid w:val="007A0165"/>
    <w:rsid w:val="007A4CA8"/>
    <w:rsid w:val="007D6169"/>
    <w:rsid w:val="007E1FD9"/>
    <w:rsid w:val="00800A29"/>
    <w:rsid w:val="00810CB9"/>
    <w:rsid w:val="00822C6B"/>
    <w:rsid w:val="0082358A"/>
    <w:rsid w:val="00856CEE"/>
    <w:rsid w:val="00867BB2"/>
    <w:rsid w:val="0089774E"/>
    <w:rsid w:val="008A2413"/>
    <w:rsid w:val="009636E8"/>
    <w:rsid w:val="009E6C52"/>
    <w:rsid w:val="009F6DEE"/>
    <w:rsid w:val="00A33FBF"/>
    <w:rsid w:val="00A51829"/>
    <w:rsid w:val="00A847A6"/>
    <w:rsid w:val="00AB0E1C"/>
    <w:rsid w:val="00AF05CA"/>
    <w:rsid w:val="00B019CB"/>
    <w:rsid w:val="00B10F25"/>
    <w:rsid w:val="00B5165B"/>
    <w:rsid w:val="00BE7D12"/>
    <w:rsid w:val="00BF1126"/>
    <w:rsid w:val="00BF5D45"/>
    <w:rsid w:val="00C76EF6"/>
    <w:rsid w:val="00CC63C2"/>
    <w:rsid w:val="00CF40CC"/>
    <w:rsid w:val="00D53F8E"/>
    <w:rsid w:val="00D75F98"/>
    <w:rsid w:val="00E3212D"/>
    <w:rsid w:val="00E4478A"/>
    <w:rsid w:val="00E628BF"/>
    <w:rsid w:val="00E62E55"/>
    <w:rsid w:val="00E73DE5"/>
    <w:rsid w:val="00F5554C"/>
    <w:rsid w:val="00F61148"/>
    <w:rsid w:val="00F76FE8"/>
    <w:rsid w:val="00FB1248"/>
    <w:rsid w:val="00FE2A98"/>
    <w:rsid w:val="00FF1A68"/>
    <w:rsid w:val="00FF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A4F84"/>
  <w15:chartTrackingRefBased/>
  <w15:docId w15:val="{1920CA02-1646-4D93-BD04-4E2F8927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4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67B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7B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7B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7B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7BB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C4EFEF05D38D41BA4C9AFF41AAE045" ma:contentTypeVersion="15" ma:contentTypeDescription="Create a new document." ma:contentTypeScope="" ma:versionID="b25112de327330cde54bec4d3e3c0581">
  <xsd:schema xmlns:xsd="http://www.w3.org/2001/XMLSchema" xmlns:xs="http://www.w3.org/2001/XMLSchema" xmlns:p="http://schemas.microsoft.com/office/2006/metadata/properties" xmlns:ns2="6a7f04b5-fb23-43d2-b78f-7eb1b356b277" xmlns:ns3="988d22e1-73a6-4956-8cfd-16eeaec15351" targetNamespace="http://schemas.microsoft.com/office/2006/metadata/properties" ma:root="true" ma:fieldsID="191c9bce289c81c1e6fac7ac1e9cdf4d" ns2:_="" ns3:_="">
    <xsd:import namespace="6a7f04b5-fb23-43d2-b78f-7eb1b356b277"/>
    <xsd:import namespace="988d22e1-73a6-4956-8cfd-16eeaec1535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7f04b5-fb23-43d2-b78f-7eb1b356b27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148dbaa-3d4b-4995-aac6-2004c706b78f}" ma:internalName="TaxCatchAll" ma:showField="CatchAllData" ma:web="6a7f04b5-fb23-43d2-b78f-7eb1b356b2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d22e1-73a6-4956-8cfd-16eeaec153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6d2f554-d03b-4809-9b7d-234c481439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D455E2-8DE7-4663-B52A-566BBDCEFE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C44305-F0FB-4583-A547-15D262E9A3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7f04b5-fb23-43d2-b78f-7eb1b356b277"/>
    <ds:schemaRef ds:uri="988d22e1-73a6-4956-8cfd-16eeaec153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.~WRD0002</Template>
  <TotalTime>2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WHITE</dc:creator>
  <cp:keywords/>
  <dc:description/>
  <cp:lastModifiedBy>Jane WHITE</cp:lastModifiedBy>
  <cp:revision>3</cp:revision>
  <dcterms:created xsi:type="dcterms:W3CDTF">2024-08-06T10:53:00Z</dcterms:created>
  <dcterms:modified xsi:type="dcterms:W3CDTF">2024-08-06T10:54:00Z</dcterms:modified>
</cp:coreProperties>
</file>