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0ECFA" w14:textId="77777777" w:rsidR="00811039" w:rsidRPr="00185806" w:rsidRDefault="00811039" w:rsidP="00811039">
      <w:pPr>
        <w:pStyle w:val="a4"/>
        <w:numPr>
          <w:ilvl w:val="0"/>
          <w:numId w:val="5"/>
        </w:numPr>
        <w:spacing w:beforeLines="50" w:before="156" w:afterLines="50" w:after="156"/>
        <w:ind w:left="420" w:firstLineChars="0"/>
        <w:rPr>
          <w:rFonts w:cs="Times New Roman (正文 CS 字体)"/>
          <w:b/>
          <w:bCs/>
          <w:sz w:val="28"/>
          <w:szCs w:val="28"/>
        </w:rPr>
      </w:pPr>
      <w:bookmarkStart w:id="0" w:name="OLE_LINK224"/>
      <w:r w:rsidRPr="00953732">
        <w:rPr>
          <w:rFonts w:cs="Times New Roman (正文 CS 字体)"/>
          <w:b/>
          <w:bCs/>
          <w:sz w:val="24"/>
          <w:szCs w:val="24"/>
        </w:rPr>
        <w:t>Metrics</w:t>
      </w:r>
      <w:r w:rsidRPr="00BD2BE5">
        <w:rPr>
          <w:rFonts w:cs="Times New Roman (正文 CS 字体)"/>
          <w:b/>
          <w:bCs/>
          <w:sz w:val="24"/>
          <w:szCs w:val="24"/>
        </w:rPr>
        <w:t xml:space="preserve"> for performance evaluation</w:t>
      </w:r>
    </w:p>
    <w:bookmarkEnd w:id="0"/>
    <w:p w14:paraId="1E2006BE" w14:textId="77777777" w:rsidR="00811039" w:rsidRDefault="00811039" w:rsidP="00811039">
      <w:pPr>
        <w:autoSpaceDE w:val="0"/>
        <w:autoSpaceDN w:val="0"/>
        <w:adjustRightInd w:val="0"/>
        <w:spacing w:line="400" w:lineRule="exact"/>
        <w:ind w:firstLineChars="200" w:firstLine="480"/>
        <w:rPr>
          <w:rFonts w:ascii="Times New Roman" w:hAnsi="Times New Roman" w:cs="Times New Roman"/>
          <w:kern w:val="0"/>
          <w:sz w:val="24"/>
          <w:szCs w:val="19"/>
        </w:rPr>
      </w:pPr>
      <w:r w:rsidRPr="001F16C8">
        <w:rPr>
          <w:rFonts w:ascii="Times New Roman" w:hAnsi="Times New Roman" w:cs="Times New Roman"/>
          <w:kern w:val="0"/>
          <w:sz w:val="24"/>
          <w:szCs w:val="19"/>
        </w:rPr>
        <w:t>We used several general performance indicators, including</w:t>
      </w:r>
      <w:r w:rsidRPr="001F16C8">
        <w:rPr>
          <w:rFonts w:ascii="Times New Roman" w:hAnsi="Times New Roman" w:cs="Times New Roman" w:hint="eastAsia"/>
          <w:kern w:val="0"/>
          <w:sz w:val="24"/>
          <w:szCs w:val="19"/>
        </w:rPr>
        <w:t xml:space="preserve"> </w:t>
      </w:r>
      <w:r w:rsidRPr="001F16C8">
        <w:rPr>
          <w:rFonts w:ascii="Times New Roman" w:hAnsi="Times New Roman" w:cs="Times New Roman"/>
          <w:kern w:val="0"/>
          <w:sz w:val="24"/>
          <w:szCs w:val="19"/>
        </w:rPr>
        <w:t>Sensitivity (S</w:t>
      </w:r>
      <w:r>
        <w:rPr>
          <w:rFonts w:ascii="Times New Roman" w:hAnsi="Times New Roman" w:cs="Times New Roman"/>
          <w:kern w:val="0"/>
          <w:sz w:val="24"/>
          <w:szCs w:val="19"/>
        </w:rPr>
        <w:t>n</w:t>
      </w:r>
      <w:r w:rsidRPr="001F16C8">
        <w:rPr>
          <w:rFonts w:ascii="Times New Roman" w:hAnsi="Times New Roman" w:cs="Times New Roman"/>
          <w:kern w:val="0"/>
          <w:sz w:val="24"/>
          <w:szCs w:val="19"/>
        </w:rPr>
        <w:t>), Specificity (S</w:t>
      </w:r>
      <w:r>
        <w:rPr>
          <w:rFonts w:ascii="Times New Roman" w:hAnsi="Times New Roman" w:cs="Times New Roman"/>
          <w:kern w:val="0"/>
          <w:sz w:val="24"/>
          <w:szCs w:val="19"/>
        </w:rPr>
        <w:t>p</w:t>
      </w:r>
      <w:r w:rsidRPr="001F16C8">
        <w:rPr>
          <w:rFonts w:ascii="Times New Roman" w:hAnsi="Times New Roman" w:cs="Times New Roman"/>
          <w:kern w:val="0"/>
          <w:sz w:val="24"/>
          <w:szCs w:val="19"/>
        </w:rPr>
        <w:t>), Accuracy (A</w:t>
      </w:r>
      <w:r>
        <w:rPr>
          <w:rFonts w:ascii="Times New Roman" w:hAnsi="Times New Roman" w:cs="Times New Roman"/>
          <w:kern w:val="0"/>
          <w:sz w:val="24"/>
          <w:szCs w:val="19"/>
        </w:rPr>
        <w:t>cc</w:t>
      </w:r>
      <w:r w:rsidRPr="001F16C8">
        <w:rPr>
          <w:rFonts w:ascii="Times New Roman" w:hAnsi="Times New Roman" w:cs="Times New Roman"/>
          <w:kern w:val="0"/>
          <w:sz w:val="24"/>
          <w:szCs w:val="19"/>
        </w:rPr>
        <w:t>),</w:t>
      </w:r>
      <w:r w:rsidRPr="001F16C8">
        <w:rPr>
          <w:rFonts w:ascii="Times New Roman" w:hAnsi="Times New Roman" w:cs="Times New Roman" w:hint="eastAsia"/>
          <w:kern w:val="0"/>
          <w:sz w:val="24"/>
          <w:szCs w:val="19"/>
        </w:rPr>
        <w:t xml:space="preserve"> </w:t>
      </w:r>
      <w:r w:rsidRPr="001F16C8">
        <w:rPr>
          <w:rFonts w:ascii="Times New Roman" w:hAnsi="Times New Roman" w:cs="Times New Roman"/>
          <w:kern w:val="0"/>
          <w:sz w:val="24"/>
          <w:szCs w:val="19"/>
        </w:rPr>
        <w:t>Precision (PRE), Mathew’s correlation coefficient (MCC) and</w:t>
      </w:r>
      <w:r w:rsidRPr="001F16C8">
        <w:rPr>
          <w:rFonts w:ascii="Times New Roman" w:hAnsi="Times New Roman" w:cs="Times New Roman" w:hint="eastAsia"/>
          <w:kern w:val="0"/>
          <w:sz w:val="24"/>
          <w:szCs w:val="19"/>
        </w:rPr>
        <w:t xml:space="preserve"> </w:t>
      </w:r>
      <w:r w:rsidRPr="001F16C8">
        <w:rPr>
          <w:rFonts w:ascii="Times New Roman" w:hAnsi="Times New Roman" w:cs="Times New Roman"/>
          <w:kern w:val="0"/>
          <w:sz w:val="24"/>
          <w:szCs w:val="19"/>
        </w:rPr>
        <w:t>F1-score (F1). They are computed as follows:</w:t>
      </w:r>
    </w:p>
    <w:p w14:paraId="4DAF6B48" w14:textId="42220DED" w:rsidR="00811039" w:rsidRPr="008A7E63" w:rsidRDefault="00000000" w:rsidP="001D037D">
      <w:pPr>
        <w:pStyle w:val="a4"/>
        <w:wordWrap w:val="0"/>
        <w:ind w:left="880" w:firstLineChars="0" w:firstLine="0"/>
        <w:jc w:val="right"/>
        <w:rPr>
          <w:rFonts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TN+FP</m:t>
            </m:r>
          </m:den>
        </m:f>
      </m:oMath>
      <w:r w:rsidR="00811039" w:rsidRPr="008A7E63">
        <w:rPr>
          <w:rFonts w:cs="Times New Roman" w:hint="eastAsia"/>
          <w:bCs/>
          <w:sz w:val="24"/>
          <w:szCs w:val="24"/>
        </w:rPr>
        <w:t xml:space="preserve"> </w:t>
      </w:r>
      <w:r w:rsidR="00811039" w:rsidRPr="008A7E63">
        <w:rPr>
          <w:rFonts w:cs="Times New Roman"/>
          <w:bCs/>
          <w:sz w:val="24"/>
          <w:szCs w:val="24"/>
        </w:rPr>
        <w:t xml:space="preserve">                </w:t>
      </w:r>
      <w:r w:rsidR="00811039">
        <w:rPr>
          <w:rFonts w:cs="Times New Roman"/>
          <w:bCs/>
          <w:sz w:val="24"/>
          <w:szCs w:val="24"/>
        </w:rPr>
        <w:t xml:space="preserve">   </w:t>
      </w:r>
      <w:r w:rsidR="00811039" w:rsidRPr="008A7E63">
        <w:rPr>
          <w:rFonts w:cs="Times New Roman"/>
          <w:bCs/>
          <w:sz w:val="24"/>
          <w:szCs w:val="24"/>
        </w:rPr>
        <w:t xml:space="preserve">          </w:t>
      </w:r>
      <w:r w:rsidR="00811039" w:rsidRPr="008A7E63">
        <w:rPr>
          <w:rFonts w:cs="Times New Roman" w:hint="eastAsia"/>
          <w:bCs/>
          <w:sz w:val="24"/>
          <w:szCs w:val="24"/>
        </w:rPr>
        <w:t>(</w:t>
      </w:r>
      <w:r w:rsidR="001D037D">
        <w:rPr>
          <w:rFonts w:cs="Times New Roman"/>
          <w:bCs/>
          <w:sz w:val="24"/>
          <w:szCs w:val="24"/>
        </w:rPr>
        <w:t>1</w:t>
      </w:r>
      <w:r w:rsidR="00811039" w:rsidRPr="008A7E63">
        <w:rPr>
          <w:rFonts w:cs="Times New Roman"/>
          <w:bCs/>
          <w:sz w:val="24"/>
          <w:szCs w:val="24"/>
        </w:rPr>
        <w:t>)</w:t>
      </w:r>
    </w:p>
    <w:p w14:paraId="5DB39534" w14:textId="6D39231B" w:rsidR="00811039" w:rsidRPr="008A7E63" w:rsidRDefault="00000000" w:rsidP="00811039">
      <w:pPr>
        <w:pStyle w:val="a4"/>
        <w:wordWrap w:val="0"/>
        <w:ind w:firstLine="480"/>
        <w:jc w:val="right"/>
        <w:rPr>
          <w:rFonts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TP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TP+FN</m:t>
            </m:r>
          </m:den>
        </m:f>
      </m:oMath>
      <w:r w:rsidR="00811039" w:rsidRPr="008A7E63">
        <w:rPr>
          <w:rFonts w:cs="Times New Roman" w:hint="eastAsia"/>
          <w:bCs/>
          <w:sz w:val="24"/>
          <w:szCs w:val="24"/>
        </w:rPr>
        <w:t xml:space="preserve"> </w:t>
      </w:r>
      <w:r w:rsidR="00811039" w:rsidRPr="008A7E63">
        <w:rPr>
          <w:rFonts w:cs="Times New Roman"/>
          <w:bCs/>
          <w:sz w:val="24"/>
          <w:szCs w:val="24"/>
        </w:rPr>
        <w:t xml:space="preserve">              </w:t>
      </w:r>
      <w:r w:rsidR="00811039">
        <w:rPr>
          <w:rFonts w:cs="Times New Roman"/>
          <w:bCs/>
          <w:sz w:val="24"/>
          <w:szCs w:val="24"/>
        </w:rPr>
        <w:t xml:space="preserve">   </w:t>
      </w:r>
      <w:r w:rsidR="00811039" w:rsidRPr="008A7E63">
        <w:rPr>
          <w:rFonts w:cs="Times New Roman"/>
          <w:bCs/>
          <w:sz w:val="24"/>
          <w:szCs w:val="24"/>
        </w:rPr>
        <w:t xml:space="preserve">            (</w:t>
      </w:r>
      <w:r w:rsidR="001D037D">
        <w:rPr>
          <w:rFonts w:cs="Times New Roman"/>
          <w:bCs/>
          <w:sz w:val="24"/>
          <w:szCs w:val="24"/>
        </w:rPr>
        <w:t>2</w:t>
      </w:r>
      <w:r w:rsidR="00811039" w:rsidRPr="008A7E63">
        <w:rPr>
          <w:rFonts w:cs="Times New Roman"/>
          <w:bCs/>
          <w:sz w:val="24"/>
          <w:szCs w:val="24"/>
        </w:rPr>
        <w:t>)</w:t>
      </w:r>
    </w:p>
    <w:p w14:paraId="4D6FC2E2" w14:textId="04FF4452" w:rsidR="00811039" w:rsidRDefault="00811039" w:rsidP="00811039">
      <w:pPr>
        <w:pStyle w:val="a4"/>
        <w:wordWrap w:val="0"/>
        <w:ind w:firstLine="480"/>
        <w:jc w:val="right"/>
        <w:rPr>
          <w:rFonts w:cs="Times New Roman"/>
          <w:b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Acc=</m:t>
        </m:r>
        <m:f>
          <m:f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TP+TN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TP+TN+FP+FN</m:t>
            </m:r>
          </m:den>
        </m:f>
      </m:oMath>
      <w:r w:rsidRPr="008A7E63">
        <w:rPr>
          <w:rFonts w:cs="Times New Roman" w:hint="eastAsia"/>
          <w:bCs/>
          <w:sz w:val="24"/>
          <w:szCs w:val="24"/>
        </w:rPr>
        <w:t xml:space="preserve"> </w:t>
      </w:r>
      <w:r w:rsidRPr="008A7E63">
        <w:rPr>
          <w:rFonts w:cs="Times New Roman"/>
          <w:bCs/>
          <w:sz w:val="24"/>
          <w:szCs w:val="24"/>
        </w:rPr>
        <w:t xml:space="preserve">           </w:t>
      </w:r>
      <w:r>
        <w:rPr>
          <w:rFonts w:cs="Times New Roman"/>
          <w:bCs/>
          <w:sz w:val="24"/>
          <w:szCs w:val="24"/>
        </w:rPr>
        <w:t xml:space="preserve">    </w:t>
      </w:r>
      <w:r w:rsidRPr="008A7E63">
        <w:rPr>
          <w:rFonts w:cs="Times New Roman"/>
          <w:bCs/>
          <w:sz w:val="24"/>
          <w:szCs w:val="24"/>
        </w:rPr>
        <w:t xml:space="preserve">          (</w:t>
      </w:r>
      <w:r w:rsidR="001D037D">
        <w:rPr>
          <w:rFonts w:cs="Times New Roman"/>
          <w:bCs/>
          <w:sz w:val="24"/>
          <w:szCs w:val="24"/>
        </w:rPr>
        <w:t>3</w:t>
      </w:r>
      <w:r w:rsidRPr="008A7E63">
        <w:rPr>
          <w:rFonts w:cs="Times New Roman"/>
          <w:bCs/>
          <w:sz w:val="24"/>
          <w:szCs w:val="24"/>
        </w:rPr>
        <w:t>)</w:t>
      </w:r>
    </w:p>
    <w:p w14:paraId="53942D85" w14:textId="4844D943" w:rsidR="00811039" w:rsidRPr="008A7E63" w:rsidRDefault="00811039" w:rsidP="00811039">
      <w:pPr>
        <w:pStyle w:val="a4"/>
        <w:wordWrap w:val="0"/>
        <w:ind w:firstLine="480"/>
        <w:jc w:val="right"/>
        <w:rPr>
          <w:rFonts w:cs="Times New Roman"/>
          <w:b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Precision=</m:t>
        </m:r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TP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TP+FP</m:t>
            </m:r>
          </m:den>
        </m:f>
      </m:oMath>
      <w:r>
        <w:rPr>
          <w:rFonts w:cs="Times New Roman" w:hint="eastAsia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 xml:space="preserve">                          (</w:t>
      </w:r>
      <w:r w:rsidR="001D037D">
        <w:rPr>
          <w:rFonts w:cs="Times New Roman"/>
          <w:bCs/>
          <w:sz w:val="24"/>
          <w:szCs w:val="24"/>
        </w:rPr>
        <w:t>4</w:t>
      </w:r>
      <w:r>
        <w:rPr>
          <w:rFonts w:cs="Times New Roman"/>
          <w:bCs/>
          <w:sz w:val="24"/>
          <w:szCs w:val="24"/>
        </w:rPr>
        <w:t>)</w:t>
      </w:r>
    </w:p>
    <w:p w14:paraId="76A323DA" w14:textId="4927F24C" w:rsidR="00811039" w:rsidRDefault="00811039" w:rsidP="00811039">
      <w:pPr>
        <w:pStyle w:val="a4"/>
        <w:wordWrap w:val="0"/>
        <w:ind w:firstLine="480"/>
        <w:jc w:val="right"/>
        <w:rPr>
          <w:rFonts w:cs="Times New Roman"/>
          <w:b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MCC=</m:t>
        </m:r>
        <m:f>
          <m:f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TP×TN-FP×FN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(TP+FP)×(TP+FN)×(TN+FN)×(TN+FP)</m:t>
                </m:r>
              </m:e>
            </m:rad>
          </m:den>
        </m:f>
      </m:oMath>
      <w:r w:rsidRPr="008A7E63">
        <w:rPr>
          <w:rFonts w:cs="Times New Roman" w:hint="eastAsia"/>
          <w:bCs/>
          <w:sz w:val="24"/>
          <w:szCs w:val="24"/>
        </w:rPr>
        <w:t xml:space="preserve"> </w:t>
      </w:r>
      <w:r w:rsidRPr="008A7E63">
        <w:rPr>
          <w:rFonts w:cs="Times New Roman"/>
          <w:bCs/>
          <w:sz w:val="24"/>
          <w:szCs w:val="24"/>
        </w:rPr>
        <w:t xml:space="preserve">    </w:t>
      </w:r>
      <w:r>
        <w:rPr>
          <w:rFonts w:cs="Times New Roman"/>
          <w:bCs/>
          <w:sz w:val="24"/>
          <w:szCs w:val="24"/>
        </w:rPr>
        <w:t xml:space="preserve">   </w:t>
      </w:r>
      <w:r w:rsidRPr="008A7E63">
        <w:rPr>
          <w:rFonts w:cs="Times New Roman"/>
          <w:bCs/>
          <w:sz w:val="24"/>
          <w:szCs w:val="24"/>
        </w:rPr>
        <w:t xml:space="preserve">   </w:t>
      </w:r>
      <w:r w:rsidR="001D037D">
        <w:rPr>
          <w:rFonts w:cs="Times New Roman"/>
          <w:bCs/>
          <w:sz w:val="24"/>
          <w:szCs w:val="24"/>
        </w:rPr>
        <w:t xml:space="preserve"> </w:t>
      </w:r>
      <w:r w:rsidRPr="008A7E63">
        <w:rPr>
          <w:rFonts w:cs="Times New Roman"/>
          <w:bCs/>
          <w:sz w:val="24"/>
          <w:szCs w:val="24"/>
        </w:rPr>
        <w:t xml:space="preserve">     (</w:t>
      </w:r>
      <w:r w:rsidR="001D037D">
        <w:rPr>
          <w:rFonts w:cs="Times New Roman"/>
          <w:bCs/>
          <w:sz w:val="24"/>
          <w:szCs w:val="24"/>
        </w:rPr>
        <w:t>5</w:t>
      </w:r>
      <w:r w:rsidRPr="008A7E63">
        <w:rPr>
          <w:rFonts w:cs="Times New Roman"/>
          <w:bCs/>
          <w:sz w:val="24"/>
          <w:szCs w:val="24"/>
        </w:rPr>
        <w:t>)</w:t>
      </w:r>
    </w:p>
    <w:p w14:paraId="6BA3488C" w14:textId="66AED82C" w:rsidR="00811039" w:rsidRPr="00932AA7" w:rsidRDefault="00811039" w:rsidP="00811039">
      <w:pPr>
        <w:pStyle w:val="a4"/>
        <w:wordWrap w:val="0"/>
        <w:ind w:firstLine="480"/>
        <w:jc w:val="right"/>
        <w:rPr>
          <w:rFonts w:cs="Times New Roman"/>
          <w:b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F1=</m:t>
        </m:r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2×TP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2×TP+FP+FN</m:t>
            </m:r>
          </m:den>
        </m:f>
      </m:oMath>
      <w:r>
        <w:rPr>
          <w:rFonts w:cs="Times New Roman" w:hint="eastAsia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 xml:space="preserve">                </w:t>
      </w:r>
      <w:r w:rsidR="001D037D">
        <w:rPr>
          <w:rFonts w:cs="Times New Roman"/>
          <w:bCs/>
          <w:sz w:val="24"/>
          <w:szCs w:val="24"/>
        </w:rPr>
        <w:t xml:space="preserve">   </w:t>
      </w:r>
      <w:r>
        <w:rPr>
          <w:rFonts w:cs="Times New Roman"/>
          <w:bCs/>
          <w:sz w:val="24"/>
          <w:szCs w:val="24"/>
        </w:rPr>
        <w:t xml:space="preserve">      (</w:t>
      </w:r>
      <w:r w:rsidR="001D037D">
        <w:rPr>
          <w:rFonts w:cs="Times New Roman"/>
          <w:bCs/>
          <w:sz w:val="24"/>
          <w:szCs w:val="24"/>
        </w:rPr>
        <w:t>6</w:t>
      </w:r>
      <w:r>
        <w:rPr>
          <w:rFonts w:cs="Times New Roman"/>
          <w:bCs/>
          <w:sz w:val="24"/>
          <w:szCs w:val="24"/>
        </w:rPr>
        <w:t>)</w:t>
      </w:r>
    </w:p>
    <w:p w14:paraId="7223017E" w14:textId="2E8C8CB7" w:rsidR="00811039" w:rsidRPr="008A7E63" w:rsidRDefault="00811039" w:rsidP="00811039">
      <w:pPr>
        <w:spacing w:line="400" w:lineRule="exact"/>
        <w:rPr>
          <w:rFonts w:ascii="Times New Roman" w:eastAsia="宋体" w:hAnsi="Times New Roman" w:cs="Times New Roman"/>
          <w:bCs/>
          <w:sz w:val="24"/>
        </w:rPr>
      </w:pPr>
      <w:r w:rsidRPr="008A7E63">
        <w:rPr>
          <w:rFonts w:ascii="Times New Roman" w:eastAsia="宋体" w:hAnsi="Times New Roman" w:cs="Times New Roman"/>
          <w:bCs/>
          <w:sz w:val="24"/>
        </w:rPr>
        <w:t xml:space="preserve">where TP, FP, </w:t>
      </w:r>
      <w:r w:rsidR="0093278E" w:rsidRPr="008A7E63">
        <w:rPr>
          <w:rFonts w:ascii="Times New Roman" w:eastAsia="宋体" w:hAnsi="Times New Roman" w:cs="Times New Roman"/>
          <w:bCs/>
          <w:sz w:val="24"/>
        </w:rPr>
        <w:t>TN,</w:t>
      </w:r>
      <w:r w:rsidRPr="008A7E63">
        <w:rPr>
          <w:rFonts w:ascii="Times New Roman" w:eastAsia="宋体" w:hAnsi="Times New Roman" w:cs="Times New Roman"/>
          <w:bCs/>
          <w:sz w:val="24"/>
        </w:rPr>
        <w:t xml:space="preserve"> and FN represent the number of true positive, false positive, true negative and false negative samples in the prediction of m</w:t>
      </w:r>
      <w:r>
        <w:rPr>
          <w:rFonts w:ascii="Times New Roman" w:eastAsia="宋体" w:hAnsi="Times New Roman" w:cs="Times New Roman"/>
          <w:bCs/>
          <w:sz w:val="24"/>
        </w:rPr>
        <w:t>5U</w:t>
      </w:r>
      <w:r w:rsidRPr="008A7E63">
        <w:rPr>
          <w:rFonts w:ascii="Times New Roman" w:eastAsia="宋体" w:hAnsi="Times New Roman" w:cs="Times New Roman"/>
          <w:bCs/>
          <w:sz w:val="24"/>
        </w:rPr>
        <w:t xml:space="preserve"> modification sites, respectively. </w:t>
      </w:r>
      <w:r w:rsidRPr="00566301">
        <w:rPr>
          <w:rFonts w:ascii="Times New Roman" w:eastAsia="宋体" w:hAnsi="Times New Roman" w:cs="Times New Roman"/>
          <w:bCs/>
          <w:sz w:val="24"/>
        </w:rPr>
        <w:t>In addition, we calculated AUC (the area</w:t>
      </w:r>
      <w:r>
        <w:rPr>
          <w:rFonts w:ascii="Times New Roman" w:eastAsia="宋体" w:hAnsi="Times New Roman" w:cs="Times New Roman"/>
          <w:bCs/>
          <w:sz w:val="24"/>
        </w:rPr>
        <w:t xml:space="preserve"> </w:t>
      </w:r>
      <w:r w:rsidRPr="00566301">
        <w:rPr>
          <w:rFonts w:ascii="Times New Roman" w:eastAsia="宋体" w:hAnsi="Times New Roman" w:cs="Times New Roman"/>
          <w:bCs/>
          <w:sz w:val="24"/>
        </w:rPr>
        <w:t>under the receiver operating characteristic (ROC) curve) and</w:t>
      </w:r>
      <w:r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566301">
        <w:rPr>
          <w:rFonts w:ascii="Times New Roman" w:eastAsia="宋体" w:hAnsi="Times New Roman" w:cs="Times New Roman"/>
          <w:bCs/>
          <w:sz w:val="24"/>
        </w:rPr>
        <w:t>AUPR (the area under the PR curve) of the two indices as</w:t>
      </w:r>
      <w:r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566301">
        <w:rPr>
          <w:rFonts w:ascii="Times New Roman" w:eastAsia="宋体" w:hAnsi="Times New Roman" w:cs="Times New Roman"/>
          <w:bCs/>
          <w:sz w:val="24"/>
        </w:rPr>
        <w:t>comprehensive evaluation indexes.</w:t>
      </w:r>
    </w:p>
    <w:p w14:paraId="11F1B705" w14:textId="7E6BDFF4" w:rsidR="00E329E5" w:rsidRPr="00811039" w:rsidRDefault="00811039" w:rsidP="00F51D89">
      <w:fldSimple w:instr=" ADDIN EN.REFLIST "/>
    </w:p>
    <w:sectPr w:rsidR="00E329E5" w:rsidRPr="00811039" w:rsidSect="0005044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549E0" w14:textId="77777777" w:rsidR="005254AC" w:rsidRDefault="005254AC" w:rsidP="00491768">
      <w:r>
        <w:separator/>
      </w:r>
    </w:p>
  </w:endnote>
  <w:endnote w:type="continuationSeparator" w:id="0">
    <w:p w14:paraId="732AAA54" w14:textId="77777777" w:rsidR="005254AC" w:rsidRDefault="005254AC" w:rsidP="0049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寐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panose1 w:val="020B0604020202020204"/>
    <w:charset w:val="86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246999873"/>
      <w:docPartObj>
        <w:docPartGallery w:val="Page Numbers (Bottom of Page)"/>
        <w:docPartUnique/>
      </w:docPartObj>
    </w:sdtPr>
    <w:sdtContent>
      <w:p w14:paraId="1C542360" w14:textId="1B0A6E3D" w:rsidR="00491768" w:rsidRDefault="00491768" w:rsidP="003866D2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375EE4F4" w14:textId="77777777" w:rsidR="00491768" w:rsidRDefault="0049176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F654" w14:textId="20ED1DE2" w:rsidR="00491768" w:rsidRPr="00491768" w:rsidRDefault="00000000" w:rsidP="003866D2">
    <w:pPr>
      <w:pStyle w:val="ac"/>
      <w:framePr w:wrap="none" w:vAnchor="text" w:hAnchor="margin" w:xAlign="center" w:y="1"/>
      <w:rPr>
        <w:rStyle w:val="ae"/>
        <w:rFonts w:ascii="Times New Roman" w:hAnsi="Times New Roman" w:cs="Times New Roman"/>
      </w:rPr>
    </w:pPr>
    <w:sdt>
      <w:sdtPr>
        <w:rPr>
          <w:rStyle w:val="ae"/>
          <w:rFonts w:ascii="Times New Roman" w:hAnsi="Times New Roman" w:cs="Times New Roman"/>
        </w:rPr>
        <w:id w:val="-914542659"/>
        <w:docPartObj>
          <w:docPartGallery w:val="Page Numbers (Bottom of Page)"/>
          <w:docPartUnique/>
        </w:docPartObj>
      </w:sdtPr>
      <w:sdtContent>
        <w:r w:rsidR="00491768" w:rsidRPr="00491768">
          <w:rPr>
            <w:rStyle w:val="ae"/>
            <w:rFonts w:ascii="Times New Roman" w:hAnsi="Times New Roman" w:cs="Times New Roman"/>
          </w:rPr>
          <w:t>S</w:t>
        </w:r>
        <w:r w:rsidR="00491768" w:rsidRPr="00491768">
          <w:rPr>
            <w:rStyle w:val="ae"/>
            <w:rFonts w:ascii="Times New Roman" w:hAnsi="Times New Roman" w:cs="Times New Roman"/>
          </w:rPr>
          <w:fldChar w:fldCharType="begin"/>
        </w:r>
        <w:r w:rsidR="00491768" w:rsidRPr="00491768">
          <w:rPr>
            <w:rStyle w:val="ae"/>
            <w:rFonts w:ascii="Times New Roman" w:hAnsi="Times New Roman" w:cs="Times New Roman"/>
          </w:rPr>
          <w:instrText xml:space="preserve"> PAGE </w:instrText>
        </w:r>
        <w:r w:rsidR="00491768" w:rsidRPr="00491768">
          <w:rPr>
            <w:rStyle w:val="ae"/>
            <w:rFonts w:ascii="Times New Roman" w:hAnsi="Times New Roman" w:cs="Times New Roman"/>
          </w:rPr>
          <w:fldChar w:fldCharType="separate"/>
        </w:r>
        <w:r w:rsidR="00491768" w:rsidRPr="00491768">
          <w:rPr>
            <w:rStyle w:val="ae"/>
            <w:rFonts w:ascii="Times New Roman" w:hAnsi="Times New Roman" w:cs="Times New Roman"/>
            <w:noProof/>
          </w:rPr>
          <w:t>1</w:t>
        </w:r>
        <w:r w:rsidR="00491768" w:rsidRPr="00491768">
          <w:rPr>
            <w:rStyle w:val="ae"/>
            <w:rFonts w:ascii="Times New Roman" w:hAnsi="Times New Roman" w:cs="Times New Roman"/>
          </w:rPr>
          <w:fldChar w:fldCharType="end"/>
        </w:r>
      </w:sdtContent>
    </w:sdt>
  </w:p>
  <w:p w14:paraId="74FD0DDA" w14:textId="77777777" w:rsidR="00491768" w:rsidRDefault="00491768" w:rsidP="004917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6E01F" w14:textId="77777777" w:rsidR="005254AC" w:rsidRDefault="005254AC" w:rsidP="00491768">
      <w:r>
        <w:separator/>
      </w:r>
    </w:p>
  </w:footnote>
  <w:footnote w:type="continuationSeparator" w:id="0">
    <w:p w14:paraId="3B37A12D" w14:textId="77777777" w:rsidR="005254AC" w:rsidRDefault="005254AC" w:rsidP="00491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3B05"/>
    <w:multiLevelType w:val="hybridMultilevel"/>
    <w:tmpl w:val="CFE4E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2B2E72"/>
    <w:multiLevelType w:val="hybridMultilevel"/>
    <w:tmpl w:val="B1A82412"/>
    <w:lvl w:ilvl="0" w:tplc="E3F23B5C">
      <w:start w:val="1"/>
      <w:numFmt w:val="decimal"/>
      <w:lvlText w:val="%1."/>
      <w:lvlJc w:val="left"/>
      <w:pPr>
        <w:ind w:left="780" w:hanging="420"/>
      </w:pPr>
      <w:rPr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3D11069F"/>
    <w:multiLevelType w:val="hybridMultilevel"/>
    <w:tmpl w:val="FE62C436"/>
    <w:lvl w:ilvl="0" w:tplc="73CE15E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1"/>
      </w:rPr>
    </w:lvl>
    <w:lvl w:ilvl="1" w:tplc="9708A0C6" w:tentative="1">
      <w:start w:val="1"/>
      <w:numFmt w:val="lowerLetter"/>
      <w:lvlText w:val="%2)"/>
      <w:lvlJc w:val="left"/>
      <w:pPr>
        <w:ind w:left="840" w:hanging="420"/>
      </w:pPr>
    </w:lvl>
    <w:lvl w:ilvl="2" w:tplc="541C1FE8" w:tentative="1">
      <w:start w:val="1"/>
      <w:numFmt w:val="lowerRoman"/>
      <w:lvlText w:val="%3."/>
      <w:lvlJc w:val="right"/>
      <w:pPr>
        <w:ind w:left="1260" w:hanging="420"/>
      </w:pPr>
    </w:lvl>
    <w:lvl w:ilvl="3" w:tplc="6ED41934" w:tentative="1">
      <w:start w:val="1"/>
      <w:numFmt w:val="decimal"/>
      <w:lvlText w:val="%4."/>
      <w:lvlJc w:val="left"/>
      <w:pPr>
        <w:ind w:left="1680" w:hanging="420"/>
      </w:pPr>
    </w:lvl>
    <w:lvl w:ilvl="4" w:tplc="207C782C" w:tentative="1">
      <w:start w:val="1"/>
      <w:numFmt w:val="lowerLetter"/>
      <w:lvlText w:val="%5)"/>
      <w:lvlJc w:val="left"/>
      <w:pPr>
        <w:ind w:left="2100" w:hanging="420"/>
      </w:pPr>
    </w:lvl>
    <w:lvl w:ilvl="5" w:tplc="CA6E9A08" w:tentative="1">
      <w:start w:val="1"/>
      <w:numFmt w:val="lowerRoman"/>
      <w:lvlText w:val="%6."/>
      <w:lvlJc w:val="right"/>
      <w:pPr>
        <w:ind w:left="2520" w:hanging="420"/>
      </w:pPr>
    </w:lvl>
    <w:lvl w:ilvl="6" w:tplc="8E0ABCAA" w:tentative="1">
      <w:start w:val="1"/>
      <w:numFmt w:val="decimal"/>
      <w:lvlText w:val="%7."/>
      <w:lvlJc w:val="left"/>
      <w:pPr>
        <w:ind w:left="2940" w:hanging="420"/>
      </w:pPr>
    </w:lvl>
    <w:lvl w:ilvl="7" w:tplc="65086F22" w:tentative="1">
      <w:start w:val="1"/>
      <w:numFmt w:val="lowerLetter"/>
      <w:lvlText w:val="%8)"/>
      <w:lvlJc w:val="left"/>
      <w:pPr>
        <w:ind w:left="3360" w:hanging="420"/>
      </w:pPr>
    </w:lvl>
    <w:lvl w:ilvl="8" w:tplc="CF66FF9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525135A"/>
    <w:multiLevelType w:val="hybridMultilevel"/>
    <w:tmpl w:val="43C0A98A"/>
    <w:lvl w:ilvl="0" w:tplc="1D9E88D4">
      <w:start w:val="1"/>
      <w:numFmt w:val="decimal"/>
      <w:lvlText w:val="%1"/>
      <w:lvlJc w:val="left"/>
      <w:pPr>
        <w:ind w:left="920" w:hanging="44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780295C"/>
    <w:multiLevelType w:val="hybridMultilevel"/>
    <w:tmpl w:val="E9061F04"/>
    <w:lvl w:ilvl="0" w:tplc="CE623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78D2C81"/>
    <w:multiLevelType w:val="hybridMultilevel"/>
    <w:tmpl w:val="B1A82412"/>
    <w:lvl w:ilvl="0" w:tplc="FFFFFFFF">
      <w:start w:val="1"/>
      <w:numFmt w:val="decimal"/>
      <w:lvlText w:val="%1."/>
      <w:lvlJc w:val="left"/>
      <w:pPr>
        <w:ind w:left="780" w:hanging="420"/>
      </w:pPr>
      <w:rPr>
        <w:b/>
        <w:bCs/>
      </w:rPr>
    </w:lvl>
    <w:lvl w:ilvl="1" w:tplc="FFFFFFFF" w:tentative="1">
      <w:start w:val="1"/>
      <w:numFmt w:val="lowerLetter"/>
      <w:lvlText w:val="%2)"/>
      <w:lvlJc w:val="left"/>
      <w:pPr>
        <w:ind w:left="1200" w:hanging="420"/>
      </w:pPr>
    </w:lvl>
    <w:lvl w:ilvl="2" w:tplc="FFFFFFFF" w:tentative="1">
      <w:start w:val="1"/>
      <w:numFmt w:val="lowerRoman"/>
      <w:lvlText w:val="%3."/>
      <w:lvlJc w:val="righ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lowerLetter"/>
      <w:lvlText w:val="%5)"/>
      <w:lvlJc w:val="left"/>
      <w:pPr>
        <w:ind w:left="2460" w:hanging="420"/>
      </w:pPr>
    </w:lvl>
    <w:lvl w:ilvl="5" w:tplc="FFFFFFFF" w:tentative="1">
      <w:start w:val="1"/>
      <w:numFmt w:val="lowerRoman"/>
      <w:lvlText w:val="%6."/>
      <w:lvlJc w:val="righ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lowerLetter"/>
      <w:lvlText w:val="%8)"/>
      <w:lvlJc w:val="left"/>
      <w:pPr>
        <w:ind w:left="3720" w:hanging="420"/>
      </w:pPr>
    </w:lvl>
    <w:lvl w:ilvl="8" w:tplc="FFFFFFFF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7175762">
    <w:abstractNumId w:val="2"/>
  </w:num>
  <w:num w:numId="2" w16cid:durableId="115493775">
    <w:abstractNumId w:val="4"/>
  </w:num>
  <w:num w:numId="3" w16cid:durableId="281765641">
    <w:abstractNumId w:val="1"/>
  </w:num>
  <w:num w:numId="4" w16cid:durableId="1248996181">
    <w:abstractNumId w:val="0"/>
  </w:num>
  <w:num w:numId="5" w16cid:durableId="66653378">
    <w:abstractNumId w:val="5"/>
  </w:num>
  <w:num w:numId="6" w16cid:durableId="1214924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3359E"/>
    <w:rsid w:val="000030F6"/>
    <w:rsid w:val="00012491"/>
    <w:rsid w:val="00015824"/>
    <w:rsid w:val="00017D23"/>
    <w:rsid w:val="0003320B"/>
    <w:rsid w:val="00035D01"/>
    <w:rsid w:val="00045031"/>
    <w:rsid w:val="00050448"/>
    <w:rsid w:val="0005219D"/>
    <w:rsid w:val="0005578F"/>
    <w:rsid w:val="00056FDC"/>
    <w:rsid w:val="000624B5"/>
    <w:rsid w:val="00062C1B"/>
    <w:rsid w:val="00067C36"/>
    <w:rsid w:val="000768CD"/>
    <w:rsid w:val="00091613"/>
    <w:rsid w:val="0009209E"/>
    <w:rsid w:val="00092971"/>
    <w:rsid w:val="00092BC8"/>
    <w:rsid w:val="00093B4E"/>
    <w:rsid w:val="00096ACB"/>
    <w:rsid w:val="000B6781"/>
    <w:rsid w:val="000C17AD"/>
    <w:rsid w:val="000C1CA2"/>
    <w:rsid w:val="000C56C4"/>
    <w:rsid w:val="000E0441"/>
    <w:rsid w:val="000F3689"/>
    <w:rsid w:val="00107B52"/>
    <w:rsid w:val="0012509C"/>
    <w:rsid w:val="00125BCF"/>
    <w:rsid w:val="00126E04"/>
    <w:rsid w:val="00134C1C"/>
    <w:rsid w:val="00134E36"/>
    <w:rsid w:val="0013548B"/>
    <w:rsid w:val="00141BEC"/>
    <w:rsid w:val="00156138"/>
    <w:rsid w:val="00157968"/>
    <w:rsid w:val="00163FF8"/>
    <w:rsid w:val="001669B6"/>
    <w:rsid w:val="00170FBB"/>
    <w:rsid w:val="00173132"/>
    <w:rsid w:val="00181CE8"/>
    <w:rsid w:val="00185806"/>
    <w:rsid w:val="00195B35"/>
    <w:rsid w:val="00195D35"/>
    <w:rsid w:val="001B264D"/>
    <w:rsid w:val="001B383E"/>
    <w:rsid w:val="001B4E95"/>
    <w:rsid w:val="001B4EA7"/>
    <w:rsid w:val="001B58CC"/>
    <w:rsid w:val="001C277D"/>
    <w:rsid w:val="001C3F55"/>
    <w:rsid w:val="001C474B"/>
    <w:rsid w:val="001D037D"/>
    <w:rsid w:val="001D49B8"/>
    <w:rsid w:val="001F16C8"/>
    <w:rsid w:val="001F472A"/>
    <w:rsid w:val="001F4CBF"/>
    <w:rsid w:val="002005EA"/>
    <w:rsid w:val="00210822"/>
    <w:rsid w:val="00217DFC"/>
    <w:rsid w:val="0022067D"/>
    <w:rsid w:val="002244B6"/>
    <w:rsid w:val="0023025B"/>
    <w:rsid w:val="002403A4"/>
    <w:rsid w:val="00245774"/>
    <w:rsid w:val="002470BA"/>
    <w:rsid w:val="00247433"/>
    <w:rsid w:val="002508D7"/>
    <w:rsid w:val="0025361B"/>
    <w:rsid w:val="00256752"/>
    <w:rsid w:val="00256911"/>
    <w:rsid w:val="0026170E"/>
    <w:rsid w:val="002658C5"/>
    <w:rsid w:val="00272B36"/>
    <w:rsid w:val="00274A92"/>
    <w:rsid w:val="00276AB8"/>
    <w:rsid w:val="0027706B"/>
    <w:rsid w:val="00280F9F"/>
    <w:rsid w:val="00282463"/>
    <w:rsid w:val="00283425"/>
    <w:rsid w:val="002914B9"/>
    <w:rsid w:val="00294A7F"/>
    <w:rsid w:val="00296EE7"/>
    <w:rsid w:val="002972C5"/>
    <w:rsid w:val="002A266F"/>
    <w:rsid w:val="002A5FB1"/>
    <w:rsid w:val="002A68DD"/>
    <w:rsid w:val="002B0F8F"/>
    <w:rsid w:val="002B2069"/>
    <w:rsid w:val="002D1E7C"/>
    <w:rsid w:val="00301BB9"/>
    <w:rsid w:val="00302E8B"/>
    <w:rsid w:val="003055A0"/>
    <w:rsid w:val="003065B2"/>
    <w:rsid w:val="00310E7D"/>
    <w:rsid w:val="00317C23"/>
    <w:rsid w:val="003251D5"/>
    <w:rsid w:val="0033174F"/>
    <w:rsid w:val="00331B41"/>
    <w:rsid w:val="00342E19"/>
    <w:rsid w:val="0034606A"/>
    <w:rsid w:val="00346111"/>
    <w:rsid w:val="003507C2"/>
    <w:rsid w:val="00365FEF"/>
    <w:rsid w:val="00366E5B"/>
    <w:rsid w:val="0036711B"/>
    <w:rsid w:val="00371C64"/>
    <w:rsid w:val="00372B6A"/>
    <w:rsid w:val="003A2F72"/>
    <w:rsid w:val="003B56BC"/>
    <w:rsid w:val="003B6040"/>
    <w:rsid w:val="003C01B2"/>
    <w:rsid w:val="003C52BB"/>
    <w:rsid w:val="003D7A62"/>
    <w:rsid w:val="003E30C4"/>
    <w:rsid w:val="003E7BB9"/>
    <w:rsid w:val="003F22E8"/>
    <w:rsid w:val="003F2611"/>
    <w:rsid w:val="00405B9B"/>
    <w:rsid w:val="004129DE"/>
    <w:rsid w:val="00423FFA"/>
    <w:rsid w:val="00424B04"/>
    <w:rsid w:val="0043298E"/>
    <w:rsid w:val="0044512D"/>
    <w:rsid w:val="00447274"/>
    <w:rsid w:val="00447E58"/>
    <w:rsid w:val="00462464"/>
    <w:rsid w:val="00464501"/>
    <w:rsid w:val="00465DDB"/>
    <w:rsid w:val="004704DF"/>
    <w:rsid w:val="004826ED"/>
    <w:rsid w:val="004835F5"/>
    <w:rsid w:val="004838A8"/>
    <w:rsid w:val="00485AA6"/>
    <w:rsid w:val="00491768"/>
    <w:rsid w:val="00494E46"/>
    <w:rsid w:val="00497427"/>
    <w:rsid w:val="004A7738"/>
    <w:rsid w:val="004B359D"/>
    <w:rsid w:val="004B3865"/>
    <w:rsid w:val="004B7C8C"/>
    <w:rsid w:val="004B7CF1"/>
    <w:rsid w:val="004C0462"/>
    <w:rsid w:val="004C0F5B"/>
    <w:rsid w:val="004C4DE5"/>
    <w:rsid w:val="004C67AC"/>
    <w:rsid w:val="004E0B85"/>
    <w:rsid w:val="004E62A6"/>
    <w:rsid w:val="004E688C"/>
    <w:rsid w:val="004E7E6E"/>
    <w:rsid w:val="004F0B79"/>
    <w:rsid w:val="004F4001"/>
    <w:rsid w:val="004F7C65"/>
    <w:rsid w:val="00500D1D"/>
    <w:rsid w:val="0050379C"/>
    <w:rsid w:val="00504209"/>
    <w:rsid w:val="0051007D"/>
    <w:rsid w:val="005254AC"/>
    <w:rsid w:val="00530352"/>
    <w:rsid w:val="0054058A"/>
    <w:rsid w:val="005462ED"/>
    <w:rsid w:val="005469D6"/>
    <w:rsid w:val="0055008A"/>
    <w:rsid w:val="00554CBE"/>
    <w:rsid w:val="005560E3"/>
    <w:rsid w:val="00557265"/>
    <w:rsid w:val="00566301"/>
    <w:rsid w:val="005716D4"/>
    <w:rsid w:val="00571999"/>
    <w:rsid w:val="00574D52"/>
    <w:rsid w:val="00582D3E"/>
    <w:rsid w:val="00584925"/>
    <w:rsid w:val="00595ADB"/>
    <w:rsid w:val="005A3555"/>
    <w:rsid w:val="005A48CE"/>
    <w:rsid w:val="005B25EA"/>
    <w:rsid w:val="005B2828"/>
    <w:rsid w:val="005B41C8"/>
    <w:rsid w:val="005C10A4"/>
    <w:rsid w:val="005C4B83"/>
    <w:rsid w:val="005C5BF4"/>
    <w:rsid w:val="005D560B"/>
    <w:rsid w:val="005E089C"/>
    <w:rsid w:val="005E2C96"/>
    <w:rsid w:val="005E3AEC"/>
    <w:rsid w:val="005F0A04"/>
    <w:rsid w:val="00603729"/>
    <w:rsid w:val="006067D2"/>
    <w:rsid w:val="006174AD"/>
    <w:rsid w:val="00624F1B"/>
    <w:rsid w:val="00632AD9"/>
    <w:rsid w:val="0064497A"/>
    <w:rsid w:val="006512E5"/>
    <w:rsid w:val="00651F01"/>
    <w:rsid w:val="0065463F"/>
    <w:rsid w:val="00654D01"/>
    <w:rsid w:val="00655E1E"/>
    <w:rsid w:val="00657F64"/>
    <w:rsid w:val="0066395B"/>
    <w:rsid w:val="006674CB"/>
    <w:rsid w:val="006704A0"/>
    <w:rsid w:val="0067161D"/>
    <w:rsid w:val="00674E34"/>
    <w:rsid w:val="00686CE5"/>
    <w:rsid w:val="00696F17"/>
    <w:rsid w:val="006A1D86"/>
    <w:rsid w:val="006A27E4"/>
    <w:rsid w:val="006B411F"/>
    <w:rsid w:val="006B4314"/>
    <w:rsid w:val="006C0F51"/>
    <w:rsid w:val="006C3CF8"/>
    <w:rsid w:val="006C4986"/>
    <w:rsid w:val="006C5CA0"/>
    <w:rsid w:val="006D0207"/>
    <w:rsid w:val="006D2D23"/>
    <w:rsid w:val="006D35DE"/>
    <w:rsid w:val="006E67F1"/>
    <w:rsid w:val="006E783D"/>
    <w:rsid w:val="006E799C"/>
    <w:rsid w:val="006F2F1A"/>
    <w:rsid w:val="007033B8"/>
    <w:rsid w:val="00714486"/>
    <w:rsid w:val="0072104F"/>
    <w:rsid w:val="00722CED"/>
    <w:rsid w:val="007248DA"/>
    <w:rsid w:val="007331A7"/>
    <w:rsid w:val="00733C04"/>
    <w:rsid w:val="007433D2"/>
    <w:rsid w:val="007562A5"/>
    <w:rsid w:val="00760A94"/>
    <w:rsid w:val="007650D9"/>
    <w:rsid w:val="0076511F"/>
    <w:rsid w:val="00766178"/>
    <w:rsid w:val="00766C51"/>
    <w:rsid w:val="00767A9E"/>
    <w:rsid w:val="00772520"/>
    <w:rsid w:val="00784CE8"/>
    <w:rsid w:val="00786B52"/>
    <w:rsid w:val="007921E8"/>
    <w:rsid w:val="007938BC"/>
    <w:rsid w:val="007D14A5"/>
    <w:rsid w:val="007E0652"/>
    <w:rsid w:val="007E15DC"/>
    <w:rsid w:val="007E28B4"/>
    <w:rsid w:val="007F3BC7"/>
    <w:rsid w:val="00811039"/>
    <w:rsid w:val="00811A2E"/>
    <w:rsid w:val="008234AA"/>
    <w:rsid w:val="008306EA"/>
    <w:rsid w:val="008315D9"/>
    <w:rsid w:val="00832DD4"/>
    <w:rsid w:val="0084541E"/>
    <w:rsid w:val="00846591"/>
    <w:rsid w:val="00854659"/>
    <w:rsid w:val="00857293"/>
    <w:rsid w:val="008648BD"/>
    <w:rsid w:val="008659B3"/>
    <w:rsid w:val="00865C44"/>
    <w:rsid w:val="008802CA"/>
    <w:rsid w:val="00883990"/>
    <w:rsid w:val="00890BE2"/>
    <w:rsid w:val="00897761"/>
    <w:rsid w:val="008C0A6D"/>
    <w:rsid w:val="008D1095"/>
    <w:rsid w:val="008D5D53"/>
    <w:rsid w:val="008E362E"/>
    <w:rsid w:val="008E7FB3"/>
    <w:rsid w:val="008F439A"/>
    <w:rsid w:val="008F4FAA"/>
    <w:rsid w:val="00924948"/>
    <w:rsid w:val="009301DF"/>
    <w:rsid w:val="009301FB"/>
    <w:rsid w:val="0093278E"/>
    <w:rsid w:val="00932AA7"/>
    <w:rsid w:val="0093545F"/>
    <w:rsid w:val="0093661F"/>
    <w:rsid w:val="00942AEB"/>
    <w:rsid w:val="009442B1"/>
    <w:rsid w:val="009464C5"/>
    <w:rsid w:val="00952A1F"/>
    <w:rsid w:val="00953732"/>
    <w:rsid w:val="0095583C"/>
    <w:rsid w:val="00961F18"/>
    <w:rsid w:val="0096200F"/>
    <w:rsid w:val="009829A0"/>
    <w:rsid w:val="009847B0"/>
    <w:rsid w:val="00986371"/>
    <w:rsid w:val="009A2A8E"/>
    <w:rsid w:val="009B06F6"/>
    <w:rsid w:val="009C42DE"/>
    <w:rsid w:val="009D3798"/>
    <w:rsid w:val="009D3A45"/>
    <w:rsid w:val="009D3C09"/>
    <w:rsid w:val="009D4064"/>
    <w:rsid w:val="009D546B"/>
    <w:rsid w:val="009D66FE"/>
    <w:rsid w:val="009E06F1"/>
    <w:rsid w:val="009E28C2"/>
    <w:rsid w:val="009E5A7E"/>
    <w:rsid w:val="009E7DBC"/>
    <w:rsid w:val="009F4BA5"/>
    <w:rsid w:val="009F5594"/>
    <w:rsid w:val="00A01AF0"/>
    <w:rsid w:val="00A04116"/>
    <w:rsid w:val="00A11DE8"/>
    <w:rsid w:val="00A1272B"/>
    <w:rsid w:val="00A234B0"/>
    <w:rsid w:val="00A26094"/>
    <w:rsid w:val="00A521B6"/>
    <w:rsid w:val="00A52CAE"/>
    <w:rsid w:val="00A53F70"/>
    <w:rsid w:val="00A54A4F"/>
    <w:rsid w:val="00A72777"/>
    <w:rsid w:val="00A74E34"/>
    <w:rsid w:val="00A77375"/>
    <w:rsid w:val="00A856F4"/>
    <w:rsid w:val="00A935CC"/>
    <w:rsid w:val="00A977CD"/>
    <w:rsid w:val="00AA2403"/>
    <w:rsid w:val="00AB0D3B"/>
    <w:rsid w:val="00AB5E9C"/>
    <w:rsid w:val="00AC577F"/>
    <w:rsid w:val="00AD01AC"/>
    <w:rsid w:val="00B12A85"/>
    <w:rsid w:val="00B21754"/>
    <w:rsid w:val="00B256C3"/>
    <w:rsid w:val="00B5328C"/>
    <w:rsid w:val="00B60DF1"/>
    <w:rsid w:val="00B62490"/>
    <w:rsid w:val="00B62E7B"/>
    <w:rsid w:val="00B733F1"/>
    <w:rsid w:val="00B80CA9"/>
    <w:rsid w:val="00B85310"/>
    <w:rsid w:val="00B86F5F"/>
    <w:rsid w:val="00B94010"/>
    <w:rsid w:val="00B973C1"/>
    <w:rsid w:val="00BB3817"/>
    <w:rsid w:val="00BB5035"/>
    <w:rsid w:val="00BC0B5A"/>
    <w:rsid w:val="00BD0720"/>
    <w:rsid w:val="00BD2BE5"/>
    <w:rsid w:val="00BE0AFB"/>
    <w:rsid w:val="00C21E2C"/>
    <w:rsid w:val="00C27CCD"/>
    <w:rsid w:val="00C32531"/>
    <w:rsid w:val="00C52EB3"/>
    <w:rsid w:val="00C53A93"/>
    <w:rsid w:val="00C56BC6"/>
    <w:rsid w:val="00C56C75"/>
    <w:rsid w:val="00C60462"/>
    <w:rsid w:val="00C64A54"/>
    <w:rsid w:val="00C65045"/>
    <w:rsid w:val="00C72620"/>
    <w:rsid w:val="00C82D7E"/>
    <w:rsid w:val="00C83F7C"/>
    <w:rsid w:val="00C912E8"/>
    <w:rsid w:val="00C96032"/>
    <w:rsid w:val="00CB00E4"/>
    <w:rsid w:val="00CB1F77"/>
    <w:rsid w:val="00CC0060"/>
    <w:rsid w:val="00CC1A62"/>
    <w:rsid w:val="00CC797D"/>
    <w:rsid w:val="00CE415A"/>
    <w:rsid w:val="00CE76DE"/>
    <w:rsid w:val="00CE7778"/>
    <w:rsid w:val="00CF2661"/>
    <w:rsid w:val="00CF4F75"/>
    <w:rsid w:val="00D053D0"/>
    <w:rsid w:val="00D06829"/>
    <w:rsid w:val="00D06D95"/>
    <w:rsid w:val="00D0773E"/>
    <w:rsid w:val="00D118F9"/>
    <w:rsid w:val="00D120A0"/>
    <w:rsid w:val="00D12653"/>
    <w:rsid w:val="00D26512"/>
    <w:rsid w:val="00D31992"/>
    <w:rsid w:val="00D31FB4"/>
    <w:rsid w:val="00D3359E"/>
    <w:rsid w:val="00D361E9"/>
    <w:rsid w:val="00D4706C"/>
    <w:rsid w:val="00D51547"/>
    <w:rsid w:val="00D630BC"/>
    <w:rsid w:val="00D64B6A"/>
    <w:rsid w:val="00D728EB"/>
    <w:rsid w:val="00D73655"/>
    <w:rsid w:val="00D80036"/>
    <w:rsid w:val="00D82E3C"/>
    <w:rsid w:val="00D908E1"/>
    <w:rsid w:val="00D93119"/>
    <w:rsid w:val="00DA73FA"/>
    <w:rsid w:val="00DB732C"/>
    <w:rsid w:val="00DC5A6E"/>
    <w:rsid w:val="00DD76D1"/>
    <w:rsid w:val="00DE1B29"/>
    <w:rsid w:val="00DF7F0A"/>
    <w:rsid w:val="00E00242"/>
    <w:rsid w:val="00E01ECF"/>
    <w:rsid w:val="00E0648B"/>
    <w:rsid w:val="00E20CBB"/>
    <w:rsid w:val="00E20CC3"/>
    <w:rsid w:val="00E24F92"/>
    <w:rsid w:val="00E24FF8"/>
    <w:rsid w:val="00E2584E"/>
    <w:rsid w:val="00E27A3A"/>
    <w:rsid w:val="00E321CD"/>
    <w:rsid w:val="00E329E5"/>
    <w:rsid w:val="00E40BBC"/>
    <w:rsid w:val="00E40BCE"/>
    <w:rsid w:val="00E440D3"/>
    <w:rsid w:val="00E45998"/>
    <w:rsid w:val="00E605EB"/>
    <w:rsid w:val="00E74C0F"/>
    <w:rsid w:val="00E83B6E"/>
    <w:rsid w:val="00EA2F6F"/>
    <w:rsid w:val="00EA3624"/>
    <w:rsid w:val="00EA48D8"/>
    <w:rsid w:val="00EB0841"/>
    <w:rsid w:val="00EB3E28"/>
    <w:rsid w:val="00EB44E9"/>
    <w:rsid w:val="00EB4A68"/>
    <w:rsid w:val="00EC723B"/>
    <w:rsid w:val="00ED156C"/>
    <w:rsid w:val="00ED78E3"/>
    <w:rsid w:val="00EE1FA3"/>
    <w:rsid w:val="00EE6983"/>
    <w:rsid w:val="00EF02A6"/>
    <w:rsid w:val="00EF6AC1"/>
    <w:rsid w:val="00F02241"/>
    <w:rsid w:val="00F02DC2"/>
    <w:rsid w:val="00F043BD"/>
    <w:rsid w:val="00F155C8"/>
    <w:rsid w:val="00F205E7"/>
    <w:rsid w:val="00F2359F"/>
    <w:rsid w:val="00F27417"/>
    <w:rsid w:val="00F4377D"/>
    <w:rsid w:val="00F51D89"/>
    <w:rsid w:val="00F606CA"/>
    <w:rsid w:val="00F60A94"/>
    <w:rsid w:val="00F6547F"/>
    <w:rsid w:val="00F739ED"/>
    <w:rsid w:val="00F76A19"/>
    <w:rsid w:val="00F81292"/>
    <w:rsid w:val="00F82163"/>
    <w:rsid w:val="00F82CF5"/>
    <w:rsid w:val="00F832A4"/>
    <w:rsid w:val="00F83B7E"/>
    <w:rsid w:val="00F9336D"/>
    <w:rsid w:val="00FA0185"/>
    <w:rsid w:val="00FA1CC2"/>
    <w:rsid w:val="00FA39D4"/>
    <w:rsid w:val="00FB1E8D"/>
    <w:rsid w:val="00FB394F"/>
    <w:rsid w:val="00FD1ED9"/>
    <w:rsid w:val="00FD3AC0"/>
    <w:rsid w:val="00FD64A3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714E2"/>
  <w15:chartTrackingRefBased/>
  <w15:docId w15:val="{A002C675-D692-A34C-AD61-BB709E16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8D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a"/>
    <w:rsid w:val="00CE76DE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character" w:styleId="a3">
    <w:name w:val="Hyperlink"/>
    <w:basedOn w:val="a0"/>
    <w:uiPriority w:val="99"/>
    <w:unhideWhenUsed/>
    <w:rsid w:val="00CE76D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CE76DE"/>
    <w:pPr>
      <w:ind w:firstLineChars="200" w:firstLine="420"/>
    </w:pPr>
    <w:rPr>
      <w:rFonts w:ascii="Times New Roman" w:eastAsia="宋体" w:hAnsi="Times New Roman"/>
    </w:rPr>
  </w:style>
  <w:style w:type="character" w:customStyle="1" w:styleId="a5">
    <w:name w:val="列表段落 字符"/>
    <w:basedOn w:val="a0"/>
    <w:link w:val="a4"/>
    <w:uiPriority w:val="34"/>
    <w:rsid w:val="00CE76DE"/>
    <w:rPr>
      <w:rFonts w:ascii="Times New Roman" w:eastAsia="宋体" w:hAnsi="Times New Roman"/>
      <w:szCs w:val="22"/>
    </w:rPr>
  </w:style>
  <w:style w:type="paragraph" w:styleId="a6">
    <w:name w:val="Normal (Web)"/>
    <w:basedOn w:val="a"/>
    <w:uiPriority w:val="99"/>
    <w:unhideWhenUsed/>
    <w:rsid w:val="00CE7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rsid w:val="00A7737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210822"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basedOn w:val="a5"/>
    <w:link w:val="EndNoteBibliographyTitle"/>
    <w:rsid w:val="00210822"/>
    <w:rPr>
      <w:rFonts w:ascii="Times New Roman" w:eastAsia="宋体" w:hAnsi="Times New Roman" w:cs="Times New Roman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210822"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a5"/>
    <w:link w:val="EndNoteBibliography"/>
    <w:rsid w:val="00210822"/>
    <w:rPr>
      <w:rFonts w:ascii="Times New Roman" w:eastAsia="宋体" w:hAnsi="Times New Roman" w:cs="Times New Roman"/>
      <w:sz w:val="20"/>
      <w:szCs w:val="22"/>
    </w:rPr>
  </w:style>
  <w:style w:type="character" w:styleId="a8">
    <w:name w:val="Placeholder Text"/>
    <w:basedOn w:val="a0"/>
    <w:uiPriority w:val="99"/>
    <w:semiHidden/>
    <w:rsid w:val="006A27E4"/>
    <w:rPr>
      <w:color w:val="808080"/>
    </w:rPr>
  </w:style>
  <w:style w:type="character" w:styleId="a9">
    <w:name w:val="line number"/>
    <w:basedOn w:val="a0"/>
    <w:uiPriority w:val="99"/>
    <w:semiHidden/>
    <w:unhideWhenUsed/>
    <w:rsid w:val="007E0652"/>
  </w:style>
  <w:style w:type="paragraph" w:styleId="aa">
    <w:name w:val="header"/>
    <w:basedOn w:val="a"/>
    <w:link w:val="ab"/>
    <w:uiPriority w:val="99"/>
    <w:unhideWhenUsed/>
    <w:rsid w:val="00491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91768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91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91768"/>
    <w:rPr>
      <w:sz w:val="18"/>
      <w:szCs w:val="18"/>
    </w:rPr>
  </w:style>
  <w:style w:type="character" w:styleId="ae">
    <w:name w:val="page number"/>
    <w:basedOn w:val="a0"/>
    <w:uiPriority w:val="99"/>
    <w:semiHidden/>
    <w:unhideWhenUsed/>
    <w:rsid w:val="00491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Jing</dc:creator>
  <cp:keywords/>
  <dc:description/>
  <cp:lastModifiedBy>Jiao Shihu</cp:lastModifiedBy>
  <cp:revision>393</cp:revision>
  <dcterms:created xsi:type="dcterms:W3CDTF">2022-09-19T07:10:00Z</dcterms:created>
  <dcterms:modified xsi:type="dcterms:W3CDTF">2023-03-30T11:33:00Z</dcterms:modified>
</cp:coreProperties>
</file>