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287" w:rsidRPr="00BB44E6" w:rsidRDefault="00243287" w:rsidP="00243287">
      <w:pPr>
        <w:rPr>
          <w:b/>
          <w:sz w:val="28"/>
        </w:rPr>
      </w:pPr>
      <w:bookmarkStart w:id="0" w:name="_GoBack"/>
      <w:bookmarkEnd w:id="0"/>
      <w:r w:rsidRPr="00BB44E6">
        <w:rPr>
          <w:b/>
          <w:sz w:val="28"/>
        </w:rPr>
        <w:t xml:space="preserve">Additional file </w:t>
      </w:r>
      <w:r w:rsidR="00E622FA">
        <w:rPr>
          <w:b/>
          <w:sz w:val="28"/>
        </w:rPr>
        <w:t>2</w:t>
      </w:r>
    </w:p>
    <w:p w:rsidR="00243287" w:rsidRDefault="00243287" w:rsidP="00243287">
      <w:pPr>
        <w:rPr>
          <w:b/>
        </w:rPr>
      </w:pPr>
      <w:r>
        <w:rPr>
          <w:b/>
        </w:rPr>
        <w:t>Figure S1: Demographic and Health Survey (DHS) 2011 region boundaries</w:t>
      </w:r>
    </w:p>
    <w:p w:rsidR="00243287" w:rsidRDefault="00243287" w:rsidP="00243287">
      <w:pPr>
        <w:rPr>
          <w:b/>
        </w:rPr>
      </w:pPr>
      <w:r>
        <w:rPr>
          <w:noProof/>
        </w:rPr>
        <w:drawing>
          <wp:inline distT="0" distB="0" distL="0" distR="0">
            <wp:extent cx="5486400" cy="5486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hs_regions_map.tif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C85" w:rsidRPr="00243287" w:rsidRDefault="00E622FA">
      <w:pPr>
        <w:rPr>
          <w:b/>
        </w:rPr>
      </w:pPr>
    </w:p>
    <w:sectPr w:rsidR="00F32C85" w:rsidRPr="00243287" w:rsidSect="003A62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43287"/>
    <w:rsid w:val="00243287"/>
    <w:rsid w:val="0032160E"/>
    <w:rsid w:val="003A62EC"/>
    <w:rsid w:val="00626F2D"/>
    <w:rsid w:val="00D921CE"/>
    <w:rsid w:val="00E622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28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2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for Health Metrics and Evaluation</Company>
  <LinksUpToDate>false</LinksUpToDate>
  <CharactersWithSpaces>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Fullman</dc:creator>
  <cp:keywords/>
  <dc:description/>
  <cp:lastModifiedBy>lawid</cp:lastModifiedBy>
  <cp:revision>3</cp:revision>
  <dcterms:created xsi:type="dcterms:W3CDTF">2015-09-10T17:28:00Z</dcterms:created>
  <dcterms:modified xsi:type="dcterms:W3CDTF">2015-11-11T16:12:00Z</dcterms:modified>
</cp:coreProperties>
</file>