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F5F95" w14:textId="0BFA17FF" w:rsidR="00C15689" w:rsidRPr="00C15689" w:rsidRDefault="009E75AA" w:rsidP="00A8468B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C15689" w:rsidRPr="00C15689"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="00C15689" w:rsidRPr="00C15689">
        <w:rPr>
          <w:rFonts w:ascii="Times New Roman" w:hAnsi="Times New Roman" w:cs="Times New Roman"/>
          <w:b/>
          <w:bCs/>
          <w:szCs w:val="21"/>
        </w:rPr>
        <w:t xml:space="preserve"> </w:t>
      </w:r>
      <w:r w:rsidR="00C15689" w:rsidRPr="00C15689">
        <w:rPr>
          <w:rFonts w:ascii="Times New Roman" w:hAnsi="Times New Roman" w:cs="Times New Roman"/>
          <w:szCs w:val="21"/>
        </w:rPr>
        <w:t xml:space="preserve">Complications </w:t>
      </w:r>
      <w:r>
        <w:rPr>
          <w:rFonts w:ascii="Times New Roman" w:hAnsi="Times New Roman" w:cs="Times New Roman"/>
          <w:szCs w:val="21"/>
        </w:rPr>
        <w:t xml:space="preserve">related to particle therapy after </w:t>
      </w:r>
      <w:r w:rsidR="00C15689" w:rsidRPr="00C15689">
        <w:rPr>
          <w:rFonts w:ascii="Times New Roman" w:hAnsi="Times New Roman" w:cs="Times New Roman"/>
          <w:szCs w:val="21"/>
        </w:rPr>
        <w:t>ePTFE spacer placement surgery</w:t>
      </w:r>
    </w:p>
    <w:tbl>
      <w:tblPr>
        <w:tblStyle w:val="2"/>
        <w:tblW w:w="8505" w:type="dxa"/>
        <w:tblLook w:val="04A0" w:firstRow="1" w:lastRow="0" w:firstColumn="1" w:lastColumn="0" w:noHBand="0" w:noVBand="1"/>
      </w:tblPr>
      <w:tblGrid>
        <w:gridCol w:w="4602"/>
        <w:gridCol w:w="3903"/>
      </w:tblGrid>
      <w:tr w:rsidR="00C15689" w:rsidRPr="00C15689" w14:paraId="16BC66DB" w14:textId="77777777" w:rsidTr="003664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single" w:sz="4" w:space="0" w:color="auto"/>
              <w:bottom w:val="single" w:sz="8" w:space="0" w:color="auto"/>
            </w:tcBorders>
          </w:tcPr>
          <w:p w14:paraId="60B2885B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03" w:type="dxa"/>
            <w:tcBorders>
              <w:top w:val="single" w:sz="4" w:space="0" w:color="auto"/>
              <w:bottom w:val="single" w:sz="8" w:space="0" w:color="auto"/>
            </w:tcBorders>
          </w:tcPr>
          <w:p w14:paraId="3C25F1DC" w14:textId="77777777" w:rsidR="00C15689" w:rsidRPr="00C15689" w:rsidRDefault="00C15689" w:rsidP="00C1568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N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o. of patients (n = 131)</w:t>
            </w:r>
          </w:p>
        </w:tc>
      </w:tr>
      <w:tr w:rsidR="00C15689" w:rsidRPr="00C15689" w14:paraId="3354AFC6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A8B02C9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>Acute phase complications</w:t>
            </w:r>
            <w:r w:rsidRPr="00C15689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C1568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41F6C79D" w14:textId="77777777" w:rsidR="00C15689" w:rsidRPr="00C15689" w:rsidRDefault="00C15689" w:rsidP="00C15689">
            <w:pPr>
              <w:spacing w:line="360" w:lineRule="auto"/>
              <w:ind w:firstLineChars="700" w:firstLine="14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 w:rsidR="005555B6" w:rsidRPr="00C15689" w14:paraId="3FF5B244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5A2DDA04" w14:textId="18B1A62B" w:rsidR="005555B6" w:rsidRDefault="005555B6" w:rsidP="00C1568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N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one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2C11BFBE" w14:textId="195C4DA2" w:rsidR="005555B6" w:rsidRPr="00C15689" w:rsidRDefault="005555B6" w:rsidP="00C15689">
            <w:pPr>
              <w:spacing w:line="360" w:lineRule="auto"/>
              <w:ind w:firstLineChars="700" w:firstLine="14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2 (39.7)</w:t>
            </w:r>
          </w:p>
        </w:tc>
      </w:tr>
      <w:tr w:rsidR="00C15689" w:rsidRPr="00C15689" w14:paraId="4654D927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5E477FC2" w14:textId="191652C6" w:rsidR="00C15689" w:rsidRPr="00C15689" w:rsidRDefault="00D82F01" w:rsidP="00C1568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Radiation d</w:t>
            </w:r>
            <w:r w:rsidR="005D62DA">
              <w:rPr>
                <w:rFonts w:ascii="Times New Roman" w:hAnsi="Times New Roman" w:cs="Times New Roman"/>
                <w:b w:val="0"/>
                <w:bCs w:val="0"/>
                <w:szCs w:val="21"/>
              </w:rPr>
              <w:t>ermatitis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7FD2A83" w14:textId="77777777" w:rsidR="00C15689" w:rsidRPr="00C15689" w:rsidRDefault="00C15689" w:rsidP="00C15689">
            <w:pPr>
              <w:spacing w:line="360" w:lineRule="auto"/>
              <w:ind w:firstLineChars="700" w:firstLine="14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5689" w:rsidRPr="00C15689" w14:paraId="660F33A9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401B86DC" w14:textId="77777777" w:rsidR="00C15689" w:rsidRPr="00C15689" w:rsidRDefault="00C15689" w:rsidP="00C15689">
            <w:pPr>
              <w:spacing w:line="360" w:lineRule="auto"/>
              <w:ind w:firstLineChars="200" w:firstLine="42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B1169A7" w14:textId="41C83871" w:rsidR="00C15689" w:rsidRPr="00C15689" w:rsidRDefault="00D82F01" w:rsidP="00C15689">
            <w:pPr>
              <w:spacing w:line="360" w:lineRule="auto"/>
              <w:ind w:firstLineChars="700" w:firstLine="14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74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56.5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C15689" w:rsidRPr="00C15689" w14:paraId="10D34E16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03DCE4E" w14:textId="77777777" w:rsidR="00C15689" w:rsidRPr="00C15689" w:rsidRDefault="00C15689" w:rsidP="00C15689">
            <w:pPr>
              <w:spacing w:line="360" w:lineRule="auto"/>
              <w:ind w:firstLineChars="200" w:firstLine="42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0E208677" w14:textId="258879A3" w:rsidR="00C15689" w:rsidRPr="00C15689" w:rsidRDefault="00D82F01" w:rsidP="00C15689">
            <w:pPr>
              <w:spacing w:line="360" w:lineRule="auto"/>
              <w:ind w:firstLineChars="700" w:firstLine="14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4.6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C15689" w:rsidRPr="00C15689" w14:paraId="12A53E29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88B5431" w14:textId="2B5EE805" w:rsidR="00C15689" w:rsidRPr="00C15689" w:rsidRDefault="00C15689" w:rsidP="00C1568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Gastrointestinal </w:t>
            </w:r>
            <w:r w:rsidR="005555B6">
              <w:rPr>
                <w:rFonts w:ascii="Times New Roman" w:hAnsi="Times New Roman" w:cs="Times New Roman"/>
                <w:b w:val="0"/>
                <w:bCs w:val="0"/>
                <w:szCs w:val="21"/>
              </w:rPr>
              <w:t>disturbance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4429CCDE" w14:textId="77777777" w:rsidR="00C15689" w:rsidRPr="00C15689" w:rsidRDefault="00C15689" w:rsidP="00C15689">
            <w:pPr>
              <w:spacing w:line="360" w:lineRule="auto"/>
              <w:ind w:firstLineChars="700" w:firstLine="14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5689" w:rsidRPr="00C15689" w14:paraId="7BBB61F9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84E78BE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257B06AA" w14:textId="2F60158B" w:rsidR="00C15689" w:rsidRPr="00C15689" w:rsidRDefault="005555B6" w:rsidP="00C15689">
            <w:pPr>
              <w:spacing w:line="360" w:lineRule="auto"/>
              <w:ind w:firstLineChars="700" w:firstLine="14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 xml:space="preserve"> (0</w:t>
            </w:r>
            <w:r>
              <w:rPr>
                <w:rFonts w:ascii="Times New Roman" w:hAnsi="Times New Roman" w:cs="Times New Roman"/>
                <w:szCs w:val="21"/>
              </w:rPr>
              <w:t>.8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C15689" w:rsidRPr="00C15689" w14:paraId="4B651605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5EAA92D4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50CFB524" w14:textId="437CEDCB" w:rsidR="00C15689" w:rsidRPr="00C15689" w:rsidRDefault="005555B6" w:rsidP="00C15689">
            <w:pPr>
              <w:spacing w:line="360" w:lineRule="auto"/>
              <w:ind w:firstLineChars="700" w:firstLine="14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C15689"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C15689" w:rsidRPr="00C15689" w14:paraId="39F10F7A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167C245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6494C25B" w14:textId="77777777" w:rsidR="00C15689" w:rsidRPr="00C15689" w:rsidRDefault="00C15689" w:rsidP="00C1568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5689" w:rsidRPr="00C15689" w14:paraId="3A1E80AD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FEB7CCE" w14:textId="0B3A3251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>Late phase complications</w:t>
            </w:r>
            <w:r w:rsidR="005D62DA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C15689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381FE199" w14:textId="77777777" w:rsidR="00C15689" w:rsidRPr="00C15689" w:rsidRDefault="00C15689" w:rsidP="00C1568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555B6" w:rsidRPr="00C15689" w14:paraId="7F1C02C3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2CC6DF3A" w14:textId="294FEED8" w:rsidR="005555B6" w:rsidRPr="00C15689" w:rsidRDefault="005555B6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　</w:t>
            </w: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N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one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646E861D" w14:textId="4BA9E2D3" w:rsidR="005555B6" w:rsidRPr="00C15689" w:rsidRDefault="005555B6" w:rsidP="00C1568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="00D82F01">
              <w:rPr>
                <w:rFonts w:ascii="Times New Roman" w:hAnsi="Times New Roman" w:cs="Times New Roman" w:hint="eastAsia"/>
                <w:szCs w:val="21"/>
              </w:rPr>
              <w:t>9</w:t>
            </w:r>
            <w:r w:rsidR="00D82F01">
              <w:rPr>
                <w:rFonts w:ascii="Times New Roman" w:hAnsi="Times New Roman" w:cs="Times New Roman"/>
                <w:szCs w:val="21"/>
              </w:rPr>
              <w:t>1 (69.5)</w:t>
            </w:r>
          </w:p>
        </w:tc>
      </w:tr>
      <w:tr w:rsidR="00C15689" w:rsidRPr="00C15689" w14:paraId="76742F11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29BCE6B" w14:textId="4678A229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</w:t>
            </w:r>
            <w:r w:rsidR="00D82F01"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R</w:t>
            </w:r>
            <w:r w:rsidR="00D82F01">
              <w:rPr>
                <w:rFonts w:ascii="Times New Roman" w:hAnsi="Times New Roman" w:cs="Times New Roman"/>
                <w:b w:val="0"/>
                <w:bCs w:val="0"/>
                <w:szCs w:val="21"/>
              </w:rPr>
              <w:t>adiation dermatitis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5E4ACBAA" w14:textId="77777777" w:rsidR="00C15689" w:rsidRPr="00C15689" w:rsidRDefault="00C15689" w:rsidP="00C1568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5689" w:rsidRPr="00C15689" w14:paraId="3A60ED62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23E981C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165E4A9C" w14:textId="4103944A" w:rsidR="00C15689" w:rsidRPr="00C15689" w:rsidRDefault="00C15689" w:rsidP="00C1568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Pr="00C15689">
              <w:rPr>
                <w:rFonts w:ascii="Times New Roman" w:hAnsi="Times New Roman" w:cs="Times New Roman"/>
                <w:szCs w:val="21"/>
              </w:rPr>
              <w:t>1</w:t>
            </w:r>
            <w:r w:rsidR="00A8468B">
              <w:rPr>
                <w:rFonts w:ascii="Times New Roman" w:hAnsi="Times New Roman" w:cs="Times New Roman"/>
                <w:szCs w:val="21"/>
              </w:rPr>
              <w:t>6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468B">
              <w:rPr>
                <w:rFonts w:ascii="Times New Roman" w:hAnsi="Times New Roman" w:cs="Times New Roman"/>
                <w:szCs w:val="21"/>
              </w:rPr>
              <w:t>12</w:t>
            </w:r>
            <w:r w:rsidRPr="00C15689">
              <w:rPr>
                <w:rFonts w:ascii="Times New Roman" w:hAnsi="Times New Roman" w:cs="Times New Roman"/>
                <w:szCs w:val="21"/>
              </w:rPr>
              <w:t>.</w:t>
            </w:r>
            <w:r w:rsidR="00A8468B">
              <w:rPr>
                <w:rFonts w:ascii="Times New Roman" w:hAnsi="Times New Roman" w:cs="Times New Roman"/>
                <w:szCs w:val="21"/>
              </w:rPr>
              <w:t>2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C15689" w:rsidRPr="00C15689" w14:paraId="61D1129E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337F909C" w14:textId="77777777" w:rsidR="00C15689" w:rsidRPr="00C15689" w:rsidRDefault="00C15689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3FDB7981" w14:textId="6DBA9DC6" w:rsidR="00C15689" w:rsidRPr="00C15689" w:rsidRDefault="00C15689" w:rsidP="00C1568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A8468B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468B">
              <w:rPr>
                <w:rFonts w:ascii="Times New Roman" w:hAnsi="Times New Roman" w:cs="Times New Roman"/>
                <w:szCs w:val="21"/>
              </w:rPr>
              <w:t>3</w:t>
            </w:r>
            <w:r w:rsidRPr="00C15689">
              <w:rPr>
                <w:rFonts w:ascii="Times New Roman" w:hAnsi="Times New Roman" w:cs="Times New Roman"/>
                <w:szCs w:val="21"/>
              </w:rPr>
              <w:t>.</w:t>
            </w:r>
            <w:r w:rsidR="00A8468B">
              <w:rPr>
                <w:rFonts w:ascii="Times New Roman" w:hAnsi="Times New Roman" w:cs="Times New Roman"/>
                <w:szCs w:val="21"/>
              </w:rPr>
              <w:t>1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82F01" w:rsidRPr="00C15689" w14:paraId="4D8928D3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0D5DB8F6" w14:textId="4A7EFB75" w:rsidR="00D82F01" w:rsidRPr="00C15689" w:rsidRDefault="00D82F01" w:rsidP="00C15689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　</w:t>
            </w: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M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uscle inflammation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5F8D5F2D" w14:textId="77777777" w:rsidR="00D82F01" w:rsidRPr="00C15689" w:rsidRDefault="00D82F01" w:rsidP="00C1568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82F01" w:rsidRPr="00C15689" w14:paraId="77E94870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21EFFA93" w14:textId="6F24B0D9" w:rsidR="00D82F01" w:rsidRPr="00C15689" w:rsidRDefault="00D82F01" w:rsidP="00D82F0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0E6C9DAA" w14:textId="4B09E547" w:rsidR="00D82F01" w:rsidRPr="00C15689" w:rsidRDefault="00A8468B" w:rsidP="00D82F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2F7B7E">
              <w:rPr>
                <w:rFonts w:ascii="Times New Roman" w:hAnsi="Times New Roman" w:cs="Times New Roman"/>
                <w:szCs w:val="21"/>
              </w:rPr>
              <w:t>2.3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82F01" w:rsidRPr="00C15689" w14:paraId="05012BEB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4B8CEE0B" w14:textId="665E68A7" w:rsidR="00D82F01" w:rsidRPr="00C15689" w:rsidRDefault="00D82F01" w:rsidP="00D82F0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894F17C" w14:textId="1B978424" w:rsidR="00D82F01" w:rsidRPr="00C15689" w:rsidRDefault="00A8468B" w:rsidP="00D82F0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(0)</w:t>
            </w:r>
          </w:p>
        </w:tc>
      </w:tr>
      <w:tr w:rsidR="00D82F01" w:rsidRPr="00C15689" w14:paraId="36295102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18FE923E" w14:textId="5AD814D7" w:rsidR="00D82F01" w:rsidRPr="00C15689" w:rsidRDefault="00D82F01" w:rsidP="00D82F01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　</w:t>
            </w:r>
            <w:r w:rsidR="00001A3E">
              <w:rPr>
                <w:rFonts w:ascii="Times New Roman" w:hAnsi="Times New Roman" w:cs="Times New Roman"/>
                <w:b w:val="0"/>
                <w:bCs w:val="0"/>
                <w:szCs w:val="21"/>
              </w:rPr>
              <w:t>Neurological disorder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93D0D04" w14:textId="77777777" w:rsidR="00D82F01" w:rsidRPr="00C15689" w:rsidRDefault="00D82F01" w:rsidP="00D82F0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1A3E" w:rsidRPr="00C15689" w14:paraId="53BE9E4F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A158B9F" w14:textId="136CD56A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579A410E" w14:textId="6416F342" w:rsidR="00001A3E" w:rsidRPr="00C15689" w:rsidRDefault="00A8468B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E1207D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E1207D">
              <w:rPr>
                <w:rFonts w:ascii="Times New Roman" w:hAnsi="Times New Roman" w:cs="Times New Roman"/>
                <w:szCs w:val="21"/>
              </w:rPr>
              <w:t>8.4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0EEA5A2A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52CC2FF0" w14:textId="51440093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E57F1F6" w14:textId="2EBD8E6D" w:rsidR="00001A3E" w:rsidRPr="00C15689" w:rsidRDefault="00A8468B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="003B2E2C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3B2E2C">
              <w:rPr>
                <w:rFonts w:ascii="Times New Roman" w:hAnsi="Times New Roman" w:cs="Times New Roman"/>
                <w:szCs w:val="21"/>
              </w:rPr>
              <w:t>1.5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2010C40C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4F91B108" w14:textId="3C25BD15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 xml:space="preserve">　</w:t>
            </w: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B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one fracture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23416D74" w14:textId="77777777" w:rsidR="00001A3E" w:rsidRPr="00C15689" w:rsidRDefault="00001A3E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1A3E" w:rsidRPr="00C15689" w14:paraId="0267AEAE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3E3DD015" w14:textId="5DF8355A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646499A8" w14:textId="442C2CB2" w:rsidR="00001A3E" w:rsidRPr="00C15689" w:rsidRDefault="00A8468B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="00E1207D"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 xml:space="preserve"> (3.</w:t>
            </w:r>
            <w:r w:rsidR="00E1207D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7C9938D9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5EA50B39" w14:textId="16239D4F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CAC6485" w14:textId="25F6CF1A" w:rsidR="00001A3E" w:rsidRPr="00C15689" w:rsidRDefault="00A8468B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　　　　　　　</w:t>
            </w:r>
            <w:r w:rsidRPr="00C15689">
              <w:rPr>
                <w:rFonts w:ascii="Times New Roman" w:hAnsi="Times New Roman" w:cs="Times New Roman"/>
                <w:szCs w:val="21"/>
              </w:rPr>
              <w:t>0 (0)</w:t>
            </w:r>
          </w:p>
        </w:tc>
      </w:tr>
      <w:tr w:rsidR="00001A3E" w:rsidRPr="00C15689" w14:paraId="40A23861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4087B9C9" w14:textId="18876038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</w:t>
            </w: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ain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31EF33C7" w14:textId="77777777" w:rsidR="00001A3E" w:rsidRPr="00C15689" w:rsidRDefault="00001A3E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1A3E" w:rsidRPr="00C15689" w14:paraId="752EB974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2A59A7F9" w14:textId="77777777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4C8DC0EA" w14:textId="357DD2C8" w:rsidR="00001A3E" w:rsidRPr="00C15689" w:rsidRDefault="00001A3E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468B">
              <w:rPr>
                <w:rFonts w:ascii="Times New Roman" w:hAnsi="Times New Roman" w:cs="Times New Roman"/>
                <w:szCs w:val="21"/>
              </w:rPr>
              <w:t>3.</w:t>
            </w:r>
            <w:r w:rsidR="002F7B7E">
              <w:rPr>
                <w:rFonts w:ascii="Times New Roman" w:hAnsi="Times New Roman" w:cs="Times New Roman"/>
                <w:szCs w:val="21"/>
              </w:rPr>
              <w:t>8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158F1140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1C8D9F4A" w14:textId="77777777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00248F03" w14:textId="58C64746" w:rsidR="00001A3E" w:rsidRPr="00C15689" w:rsidRDefault="00001A3E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A8468B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(0)</w:t>
            </w:r>
          </w:p>
        </w:tc>
      </w:tr>
      <w:tr w:rsidR="00333359" w:rsidRPr="00C15689" w14:paraId="64470502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6BF80FAF" w14:textId="5E9A467C" w:rsidR="00333359" w:rsidRPr="00C15689" w:rsidRDefault="00333359" w:rsidP="003664D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Urinary </w:t>
            </w:r>
            <w:r w:rsidR="00B1567A">
              <w:rPr>
                <w:rFonts w:ascii="Times New Roman" w:hAnsi="Times New Roman" w:cs="Times New Roman"/>
                <w:b w:val="0"/>
                <w:bCs w:val="0"/>
                <w:szCs w:val="21"/>
              </w:rPr>
              <w:t>retention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267EA9DB" w14:textId="77777777" w:rsidR="00333359" w:rsidRPr="00C15689" w:rsidRDefault="00333359" w:rsidP="003664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33359" w:rsidRPr="00C15689" w14:paraId="27229EC6" w14:textId="77777777" w:rsidTr="0033335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1397FE63" w14:textId="77777777" w:rsidR="00333359" w:rsidRPr="00C15689" w:rsidRDefault="00333359" w:rsidP="003664DB">
            <w:pPr>
              <w:spacing w:line="360" w:lineRule="auto"/>
              <w:ind w:firstLineChars="200" w:firstLine="42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4906DB94" w14:textId="6E647B3C" w:rsidR="00333359" w:rsidRPr="00C15689" w:rsidRDefault="00333359" w:rsidP="003664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2F7B7E">
              <w:rPr>
                <w:rFonts w:ascii="Times New Roman" w:hAnsi="Times New Roman" w:cs="Times New Roman"/>
                <w:szCs w:val="21"/>
              </w:rPr>
              <w:t>1.5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333359" w:rsidRPr="00C15689" w14:paraId="6CC26AE0" w14:textId="77777777" w:rsidTr="00333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631DBE2" w14:textId="77777777" w:rsidR="00333359" w:rsidRPr="00C15689" w:rsidRDefault="00333359" w:rsidP="003664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1CD51A7" w14:textId="2750A09B" w:rsidR="00333359" w:rsidRPr="00C15689" w:rsidRDefault="00333359" w:rsidP="003664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2F7B7E">
              <w:rPr>
                <w:rFonts w:ascii="Times New Roman" w:hAnsi="Times New Roman" w:cs="Times New Roman"/>
                <w:szCs w:val="21"/>
              </w:rPr>
              <w:t>0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00856C26" w14:textId="77777777" w:rsidTr="0033335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2C958FB5" w14:textId="173748A2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</w:t>
            </w: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L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ymphedema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00B6D13B" w14:textId="77777777" w:rsidR="00001A3E" w:rsidRPr="00C15689" w:rsidRDefault="00001A3E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01A3E" w:rsidRPr="00C15689" w14:paraId="5B6D9076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1992ABA0" w14:textId="77777777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2ACED27B" w14:textId="514F5561" w:rsidR="00001A3E" w:rsidRPr="00C15689" w:rsidRDefault="00001A3E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2F7B7E">
              <w:rPr>
                <w:rFonts w:ascii="Times New Roman" w:hAnsi="Times New Roman" w:cs="Times New Roman"/>
                <w:szCs w:val="21"/>
              </w:rPr>
              <w:t>1.5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001A3E" w:rsidRPr="00C15689" w14:paraId="2B8A9A94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154BE3E9" w14:textId="77777777" w:rsidR="00001A3E" w:rsidRPr="00C15689" w:rsidRDefault="00001A3E" w:rsidP="00001A3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1B732622" w14:textId="77777777" w:rsidR="00001A3E" w:rsidRPr="00C15689" w:rsidRDefault="00001A3E" w:rsidP="00001A3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Pr="00C15689">
              <w:rPr>
                <w:rFonts w:ascii="Times New Roman" w:hAnsi="Times New Roman" w:cs="Times New Roman"/>
                <w:szCs w:val="21"/>
              </w:rPr>
              <w:t>1 (0.8)</w:t>
            </w:r>
          </w:p>
        </w:tc>
      </w:tr>
      <w:tr w:rsidR="00333359" w:rsidRPr="00C15689" w14:paraId="393A603F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FEADDFB" w14:textId="27B6000B" w:rsidR="00333359" w:rsidRPr="00C15689" w:rsidRDefault="00333359" w:rsidP="00001A3E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Cs w:val="21"/>
              </w:rPr>
              <w:t>P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leural effusion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7052F2D2" w14:textId="77777777" w:rsidR="00333359" w:rsidRPr="00C15689" w:rsidRDefault="00333359" w:rsidP="00001A3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8468B" w:rsidRPr="00C15689" w14:paraId="32729BDF" w14:textId="77777777" w:rsidTr="003664D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0F8B1167" w14:textId="0C4F1AAC" w:rsidR="00A8468B" w:rsidRPr="00C15689" w:rsidRDefault="00A8468B" w:rsidP="00A8468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lastRenderedPageBreak/>
              <w:t xml:space="preserve">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65275EF4" w14:textId="22A0FECF" w:rsidR="00A8468B" w:rsidRPr="00C15689" w:rsidRDefault="00A8468B" w:rsidP="00A8468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(0</w:t>
            </w:r>
            <w:r>
              <w:rPr>
                <w:rFonts w:ascii="Times New Roman" w:hAnsi="Times New Roman" w:cs="Times New Roman"/>
                <w:szCs w:val="21"/>
              </w:rPr>
              <w:t>.8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A8468B" w:rsidRPr="00C15689" w14:paraId="21FAC4E6" w14:textId="77777777" w:rsidTr="003664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71D27CB2" w14:textId="51BEE3A4" w:rsidR="00A8468B" w:rsidRPr="00C15689" w:rsidRDefault="00A8468B" w:rsidP="00A8468B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3306ABD4" w14:textId="5B8875E6" w:rsidR="00A8468B" w:rsidRPr="00C15689" w:rsidRDefault="00A8468B" w:rsidP="00A8468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(0)</w:t>
            </w:r>
          </w:p>
        </w:tc>
      </w:tr>
      <w:tr w:rsidR="00A8468B" w:rsidRPr="00C15689" w14:paraId="1AC315AA" w14:textId="77777777" w:rsidTr="003664DB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0DC147ED" w14:textId="77777777" w:rsidR="00A8468B" w:rsidRPr="00C15689" w:rsidRDefault="00A8468B" w:rsidP="00A8468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Gastrointestinal </w:t>
            </w:r>
            <w:r>
              <w:rPr>
                <w:rFonts w:ascii="Times New Roman" w:hAnsi="Times New Roman" w:cs="Times New Roman"/>
                <w:b w:val="0"/>
                <w:bCs w:val="0"/>
                <w:szCs w:val="21"/>
              </w:rPr>
              <w:t>disturbance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4AF10113" w14:textId="77777777" w:rsidR="00A8468B" w:rsidRPr="00C15689" w:rsidRDefault="00A8468B" w:rsidP="00A8468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8468B" w:rsidRPr="00C15689" w14:paraId="266FBA55" w14:textId="77777777" w:rsidTr="00A84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nil"/>
            </w:tcBorders>
          </w:tcPr>
          <w:p w14:paraId="4922D37A" w14:textId="77777777" w:rsidR="00A8468B" w:rsidRPr="00C15689" w:rsidRDefault="00A8468B" w:rsidP="00A8468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1–2</w:t>
            </w:r>
          </w:p>
        </w:tc>
        <w:tc>
          <w:tcPr>
            <w:tcW w:w="3903" w:type="dxa"/>
            <w:tcBorders>
              <w:top w:val="nil"/>
              <w:bottom w:val="nil"/>
            </w:tcBorders>
          </w:tcPr>
          <w:p w14:paraId="5817DC6A" w14:textId="123F5613" w:rsidR="00A8468B" w:rsidRPr="00C15689" w:rsidRDefault="00A8468B" w:rsidP="00A8468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3B2E2C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3B2E2C">
              <w:rPr>
                <w:rFonts w:ascii="Times New Roman" w:hAnsi="Times New Roman" w:cs="Times New Roman"/>
                <w:szCs w:val="21"/>
              </w:rPr>
              <w:t>2.3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A8468B" w:rsidRPr="00C15689" w14:paraId="56C73E00" w14:textId="77777777" w:rsidTr="00A8468B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2" w:type="dxa"/>
            <w:tcBorders>
              <w:top w:val="nil"/>
              <w:bottom w:val="single" w:sz="4" w:space="0" w:color="auto"/>
            </w:tcBorders>
          </w:tcPr>
          <w:p w14:paraId="274C10F8" w14:textId="77777777" w:rsidR="00A8468B" w:rsidRPr="00C15689" w:rsidRDefault="00A8468B" w:rsidP="00A8468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　　</w:t>
            </w:r>
            <w:r w:rsidRPr="00C15689">
              <w:rPr>
                <w:rFonts w:ascii="Times New Roman" w:hAnsi="Times New Roman" w:cs="Times New Roman"/>
                <w:b w:val="0"/>
                <w:bCs w:val="0"/>
                <w:szCs w:val="21"/>
              </w:rPr>
              <w:t>Grade 3–4</w:t>
            </w:r>
          </w:p>
        </w:tc>
        <w:tc>
          <w:tcPr>
            <w:tcW w:w="3903" w:type="dxa"/>
            <w:tcBorders>
              <w:top w:val="nil"/>
              <w:bottom w:val="single" w:sz="4" w:space="0" w:color="auto"/>
            </w:tcBorders>
          </w:tcPr>
          <w:p w14:paraId="2C33B583" w14:textId="31EF1AEA" w:rsidR="00A8468B" w:rsidRPr="00C15689" w:rsidRDefault="00A8468B" w:rsidP="00A8468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C15689">
              <w:rPr>
                <w:rFonts w:ascii="Times New Roman" w:hAnsi="Times New Roman" w:cs="Times New Roman"/>
                <w:szCs w:val="21"/>
              </w:rPr>
              <w:t xml:space="preserve">　　　　　　　</w:t>
            </w:r>
            <w:r w:rsidR="002F7B7E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C1568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1123D5">
              <w:rPr>
                <w:rFonts w:ascii="Times New Roman" w:hAnsi="Times New Roman" w:cs="Times New Roman"/>
                <w:szCs w:val="21"/>
              </w:rPr>
              <w:t>0</w:t>
            </w:r>
            <w:r w:rsidR="002F7B7E">
              <w:rPr>
                <w:rFonts w:ascii="Times New Roman" w:hAnsi="Times New Roman" w:cs="Times New Roman"/>
                <w:szCs w:val="21"/>
              </w:rPr>
              <w:t>.8</w:t>
            </w:r>
            <w:r w:rsidRPr="00C15689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</w:tbl>
    <w:p w14:paraId="7D71C5C5" w14:textId="77777777" w:rsidR="00C15689" w:rsidRDefault="00C15689" w:rsidP="00C15689">
      <w:pPr>
        <w:spacing w:line="360" w:lineRule="auto"/>
        <w:rPr>
          <w:rFonts w:ascii="Times New Roman" w:hAnsi="Times New Roman" w:cs="Times New Roman"/>
          <w:szCs w:val="21"/>
        </w:rPr>
      </w:pPr>
      <w:r w:rsidRPr="00C15689">
        <w:rPr>
          <w:rFonts w:ascii="Times New Roman" w:hAnsi="Times New Roman" w:cs="Times New Roman"/>
          <w:i/>
          <w:iCs/>
          <w:szCs w:val="21"/>
        </w:rPr>
        <w:t>ePTFE</w:t>
      </w:r>
      <w:r w:rsidRPr="00C15689">
        <w:rPr>
          <w:rFonts w:ascii="Times New Roman" w:hAnsi="Times New Roman" w:cs="Times New Roman"/>
          <w:szCs w:val="21"/>
        </w:rPr>
        <w:t xml:space="preserve"> expanded polytetrafluoroethylene</w:t>
      </w:r>
    </w:p>
    <w:p w14:paraId="7BC612C1" w14:textId="25E6A49D" w:rsidR="006C56CA" w:rsidRPr="00AD36CA" w:rsidRDefault="00C15689" w:rsidP="00AD36CA">
      <w:pPr>
        <w:spacing w:line="360" w:lineRule="auto"/>
        <w:rPr>
          <w:rFonts w:ascii="Times New Roman" w:hAnsi="Times New Roman" w:cs="Times New Roman"/>
          <w:szCs w:val="21"/>
        </w:rPr>
      </w:pPr>
      <w:r w:rsidRPr="00C15689">
        <w:rPr>
          <w:rFonts w:ascii="Times New Roman" w:hAnsi="Times New Roman" w:cs="Times New Roman"/>
          <w:szCs w:val="21"/>
          <w:vertAlign w:val="superscript"/>
        </w:rPr>
        <w:t xml:space="preserve">a </w:t>
      </w:r>
      <w:r w:rsidRPr="00C15689">
        <w:rPr>
          <w:rFonts w:ascii="Times New Roman" w:hAnsi="Times New Roman" w:cs="Times New Roman"/>
          <w:szCs w:val="21"/>
        </w:rPr>
        <w:t>Common Terminology Criteria for Adverse Events, version 5.0</w:t>
      </w:r>
    </w:p>
    <w:sectPr w:rsidR="006C56CA" w:rsidRPr="00AD36CA" w:rsidSect="008771CB">
      <w:headerReference w:type="default" r:id="rId6"/>
      <w:pgSz w:w="11906" w:h="16838" w:code="9"/>
      <w:pgMar w:top="1985" w:right="1701" w:bottom="1701" w:left="1701" w:header="851" w:footer="992" w:gutter="0"/>
      <w:lnNumType w:countBy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820B4" w14:textId="77777777" w:rsidR="00F0453B" w:rsidRDefault="00F0453B">
      <w:r>
        <w:separator/>
      </w:r>
    </w:p>
  </w:endnote>
  <w:endnote w:type="continuationSeparator" w:id="0">
    <w:p w14:paraId="36D45509" w14:textId="77777777" w:rsidR="00F0453B" w:rsidRDefault="00F04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04202" w14:textId="77777777" w:rsidR="00F0453B" w:rsidRDefault="00F0453B">
      <w:r>
        <w:separator/>
      </w:r>
    </w:p>
  </w:footnote>
  <w:footnote w:type="continuationSeparator" w:id="0">
    <w:p w14:paraId="1D216E9F" w14:textId="77777777" w:rsidR="00F0453B" w:rsidRDefault="00F04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48E6" w14:textId="77777777" w:rsidR="00CC099D" w:rsidRDefault="0000000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8E3826">
      <w:rPr>
        <w:noProof/>
        <w:lang w:val="ja-JP"/>
      </w:rPr>
      <w:t>18</w:t>
    </w:r>
    <w:r>
      <w:fldChar w:fldCharType="end"/>
    </w:r>
  </w:p>
  <w:p w14:paraId="448073ED" w14:textId="77777777" w:rsidR="00CC099D" w:rsidRDefault="00CC09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yNzS3MDO0NDc1MDJT0lEKTi0uzszPAykwrAUA013sPCwAAAA="/>
  </w:docVars>
  <w:rsids>
    <w:rsidRoot w:val="00C15689"/>
    <w:rsid w:val="00001A3E"/>
    <w:rsid w:val="001123D5"/>
    <w:rsid w:val="002E2857"/>
    <w:rsid w:val="002F7B7E"/>
    <w:rsid w:val="00333359"/>
    <w:rsid w:val="003B2E2C"/>
    <w:rsid w:val="005555B6"/>
    <w:rsid w:val="005D62DA"/>
    <w:rsid w:val="006C56CA"/>
    <w:rsid w:val="009E75AA"/>
    <w:rsid w:val="00A8468B"/>
    <w:rsid w:val="00AC41D1"/>
    <w:rsid w:val="00AD36CA"/>
    <w:rsid w:val="00B1567A"/>
    <w:rsid w:val="00B86588"/>
    <w:rsid w:val="00C15689"/>
    <w:rsid w:val="00CC099D"/>
    <w:rsid w:val="00D82F01"/>
    <w:rsid w:val="00E1207D"/>
    <w:rsid w:val="00F0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94DC5B"/>
  <w15:chartTrackingRefBased/>
  <w15:docId w15:val="{9D3FA06A-A0E4-4ED6-B7EA-12820133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3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56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15689"/>
  </w:style>
  <w:style w:type="table" w:styleId="2">
    <w:name w:val="Plain Table 2"/>
    <w:basedOn w:val="a1"/>
    <w:uiPriority w:val="42"/>
    <w:rsid w:val="00C156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5">
    <w:name w:val="line number"/>
    <w:basedOn w:val="a0"/>
    <w:uiPriority w:val="99"/>
    <w:semiHidden/>
    <w:unhideWhenUsed/>
    <w:rsid w:val="00C15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藤中　亮輔</dc:creator>
  <cp:keywords/>
  <dc:description/>
  <cp:lastModifiedBy>藤中　亮輔</cp:lastModifiedBy>
  <cp:revision>14</cp:revision>
  <dcterms:created xsi:type="dcterms:W3CDTF">2023-09-18T08:50:00Z</dcterms:created>
  <dcterms:modified xsi:type="dcterms:W3CDTF">2023-09-27T07:32:00Z</dcterms:modified>
</cp:coreProperties>
</file>