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771" w:rsidRPr="00462771" w:rsidRDefault="004B2A2F" w:rsidP="00462771">
      <w:pPr>
        <w:rPr>
          <w:rFonts w:ascii="Times New Roman" w:hAnsi="Times New Roman"/>
          <w:b/>
          <w:bCs/>
          <w:sz w:val="28"/>
          <w:szCs w:val="28"/>
          <w:lang w:val="en-US" w:eastAsia="nb-NO"/>
        </w:rPr>
      </w:pPr>
      <w:proofErr w:type="spellStart"/>
      <w:r w:rsidRPr="004B2A2F">
        <w:rPr>
          <w:rFonts w:ascii="Times New Roman" w:hAnsi="Times New Roman"/>
          <w:b/>
          <w:bCs/>
          <w:sz w:val="28"/>
          <w:szCs w:val="28"/>
          <w:lang w:val="en-US"/>
        </w:rPr>
        <w:t>TIDieR</w:t>
      </w:r>
      <w:proofErr w:type="spellEnd"/>
      <w:r w:rsidRPr="004B2A2F">
        <w:rPr>
          <w:rFonts w:ascii="Times New Roman" w:hAnsi="Times New Roman"/>
          <w:b/>
          <w:bCs/>
          <w:sz w:val="28"/>
          <w:szCs w:val="28"/>
          <w:lang w:val="en-US"/>
        </w:rPr>
        <w:t xml:space="preserve"> checklist</w:t>
      </w:r>
      <w:r w:rsidRPr="004B2A2F" w:rsidDel="004B2A2F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</w:p>
    <w:p w:rsidR="00462771" w:rsidRPr="001B19FB" w:rsidRDefault="00462771" w:rsidP="00462771">
      <w:pPr>
        <w:rPr>
          <w:rFonts w:ascii="Times New Roman" w:hAnsi="Times New Roman"/>
          <w:bCs/>
          <w:szCs w:val="20"/>
          <w:lang w:val="en-US"/>
        </w:rPr>
      </w:pPr>
      <w:r w:rsidRPr="001B19FB">
        <w:rPr>
          <w:rFonts w:ascii="Times New Roman" w:hAnsi="Times New Roman"/>
          <w:bCs/>
          <w:szCs w:val="20"/>
          <w:lang w:val="en-US"/>
        </w:rPr>
        <w:t>For the intervention given by videoconference, the template for Intervention description and replication (</w:t>
      </w:r>
      <w:proofErr w:type="spellStart"/>
      <w:r w:rsidRPr="001B19FB">
        <w:rPr>
          <w:rFonts w:ascii="Times New Roman" w:hAnsi="Times New Roman"/>
          <w:bCs/>
          <w:szCs w:val="20"/>
          <w:lang w:val="en-US"/>
        </w:rPr>
        <w:t>TiDieR</w:t>
      </w:r>
      <w:proofErr w:type="spellEnd"/>
      <w:r w:rsidRPr="001B19FB">
        <w:rPr>
          <w:rFonts w:ascii="Times New Roman" w:hAnsi="Times New Roman"/>
          <w:bCs/>
          <w:szCs w:val="20"/>
          <w:lang w:val="en-US"/>
        </w:rPr>
        <w:t>)</w:t>
      </w:r>
      <w:r w:rsidRPr="001B19FB">
        <w:rPr>
          <w:szCs w:val="20"/>
          <w:lang w:val="en-US"/>
        </w:rPr>
        <w:t xml:space="preserve"> </w:t>
      </w:r>
      <w:r w:rsidRPr="001B19FB">
        <w:rPr>
          <w:rFonts w:ascii="Times New Roman" w:hAnsi="Times New Roman"/>
          <w:bCs/>
          <w:szCs w:val="20"/>
          <w:lang w:val="en-US"/>
        </w:rPr>
        <w:t>checklist and guide have been used</w:t>
      </w:r>
      <w:r w:rsidR="00E240C3">
        <w:rPr>
          <w:rFonts w:ascii="Times New Roman" w:hAnsi="Times New Roman"/>
          <w:bCs/>
          <w:szCs w:val="20"/>
          <w:lang w:val="en-US"/>
        </w:rPr>
        <w:t xml:space="preserve">. </w:t>
      </w:r>
      <w:r w:rsidRPr="001B19FB">
        <w:rPr>
          <w:rFonts w:ascii="Times New Roman" w:hAnsi="Times New Roman"/>
          <w:bCs/>
          <w:szCs w:val="20"/>
          <w:lang w:val="en-US"/>
        </w:rPr>
        <w:t xml:space="preserve">This to present a good description of the intervention and to ensure the possibility of </w:t>
      </w:r>
      <w:r w:rsidRPr="001B19FB">
        <w:rPr>
          <w:rFonts w:ascii="Times New Roman" w:hAnsi="Times New Roman"/>
          <w:szCs w:val="20"/>
          <w:lang w:val="en-US"/>
        </w:rPr>
        <w:t>replication for future studies.</w:t>
      </w:r>
    </w:p>
    <w:p w:rsidR="00462771" w:rsidRPr="001B19FB" w:rsidRDefault="00462771" w:rsidP="00462771">
      <w:pPr>
        <w:pStyle w:val="Default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ellrutenett"/>
        <w:tblW w:w="9464" w:type="dxa"/>
        <w:tblLook w:val="04A0" w:firstRow="1" w:lastRow="0" w:firstColumn="1" w:lastColumn="0" w:noHBand="0" w:noVBand="1"/>
      </w:tblPr>
      <w:tblGrid>
        <w:gridCol w:w="2303"/>
        <w:gridCol w:w="7161"/>
      </w:tblGrid>
      <w:tr w:rsidR="00462771" w:rsidRPr="004737A6" w:rsidTr="002F19EA">
        <w:tc>
          <w:tcPr>
            <w:tcW w:w="2303" w:type="dxa"/>
          </w:tcPr>
          <w:p w:rsidR="00462771" w:rsidRPr="001B19FB" w:rsidRDefault="00462771" w:rsidP="002F19EA">
            <w:pPr>
              <w:rPr>
                <w:rFonts w:ascii="Times New Roman" w:hAnsi="Times New Roman"/>
                <w:b/>
                <w:bCs/>
                <w:szCs w:val="20"/>
                <w:lang w:val="en-US"/>
              </w:rPr>
            </w:pPr>
            <w:proofErr w:type="spellStart"/>
            <w:r w:rsidRPr="001B19FB">
              <w:rPr>
                <w:rFonts w:ascii="Times New Roman" w:hAnsi="Times New Roman"/>
                <w:b/>
                <w:bCs/>
                <w:szCs w:val="20"/>
                <w:lang w:val="en-US"/>
              </w:rPr>
              <w:t>TIDieR</w:t>
            </w:r>
            <w:proofErr w:type="spellEnd"/>
            <w:r w:rsidRPr="001B19FB">
              <w:rPr>
                <w:b/>
                <w:szCs w:val="20"/>
                <w:lang w:val="en-US"/>
              </w:rPr>
              <w:t xml:space="preserve"> </w:t>
            </w:r>
            <w:r w:rsidRPr="001B19FB">
              <w:rPr>
                <w:rFonts w:ascii="Times New Roman" w:hAnsi="Times New Roman"/>
                <w:b/>
                <w:bCs/>
                <w:szCs w:val="20"/>
                <w:lang w:val="en-US"/>
              </w:rPr>
              <w:t>checklist</w:t>
            </w:r>
          </w:p>
        </w:tc>
        <w:tc>
          <w:tcPr>
            <w:tcW w:w="7161" w:type="dxa"/>
          </w:tcPr>
          <w:p w:rsidR="00462771" w:rsidRPr="001B19FB" w:rsidRDefault="00462771" w:rsidP="002F19EA">
            <w:pPr>
              <w:rPr>
                <w:rFonts w:ascii="Times New Roman" w:hAnsi="Times New Roman"/>
                <w:b/>
                <w:szCs w:val="20"/>
                <w:lang w:val="en-US"/>
              </w:rPr>
            </w:pPr>
            <w:r w:rsidRPr="001B19FB">
              <w:rPr>
                <w:szCs w:val="20"/>
                <w:lang w:val="en-US"/>
              </w:rPr>
              <w:t xml:space="preserve">  </w:t>
            </w:r>
          </w:p>
        </w:tc>
      </w:tr>
      <w:tr w:rsidR="00462771" w:rsidRPr="000A4BE8" w:rsidTr="002F19EA">
        <w:tc>
          <w:tcPr>
            <w:tcW w:w="2303" w:type="dxa"/>
          </w:tcPr>
          <w:p w:rsidR="00462771" w:rsidRPr="001B19FB" w:rsidRDefault="00462771" w:rsidP="002F19EA">
            <w:pPr>
              <w:rPr>
                <w:szCs w:val="20"/>
                <w:lang w:val="en-US"/>
              </w:rPr>
            </w:pPr>
          </w:p>
          <w:p w:rsidR="00462771" w:rsidRPr="001B19FB" w:rsidRDefault="00462771" w:rsidP="002F19EA">
            <w:pPr>
              <w:rPr>
                <w:rFonts w:ascii="Times New Roman" w:hAnsi="Times New Roman"/>
                <w:b/>
                <w:bCs/>
                <w:szCs w:val="20"/>
                <w:lang w:val="en-US"/>
              </w:rPr>
            </w:pPr>
            <w:r w:rsidRPr="001B19FB">
              <w:rPr>
                <w:rFonts w:ascii="Times New Roman" w:hAnsi="Times New Roman"/>
                <w:b/>
                <w:bCs/>
                <w:szCs w:val="20"/>
                <w:lang w:val="en-US"/>
              </w:rPr>
              <w:t>1.Brief name</w:t>
            </w:r>
          </w:p>
          <w:p w:rsidR="00462771" w:rsidRPr="001B19FB" w:rsidRDefault="00462771" w:rsidP="002F19EA">
            <w:pPr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1B19FB">
              <w:rPr>
                <w:rFonts w:ascii="Times New Roman" w:eastAsia="FreeSans" w:hAnsi="Times New Roman"/>
                <w:bCs/>
                <w:szCs w:val="20"/>
                <w:lang w:val="en-US"/>
              </w:rPr>
              <w:t>Provide the name or a phrase that describes the intervention</w:t>
            </w:r>
          </w:p>
          <w:p w:rsidR="00462771" w:rsidRPr="001B19FB" w:rsidRDefault="00462771" w:rsidP="002F19EA">
            <w:pPr>
              <w:pStyle w:val="Listeavsnitt"/>
              <w:rPr>
                <w:sz w:val="20"/>
                <w:szCs w:val="20"/>
                <w:lang w:val="en-US"/>
              </w:rPr>
            </w:pPr>
          </w:p>
        </w:tc>
        <w:tc>
          <w:tcPr>
            <w:tcW w:w="7161" w:type="dxa"/>
          </w:tcPr>
          <w:p w:rsidR="00462771" w:rsidRPr="001B19FB" w:rsidRDefault="00462771" w:rsidP="002F19EA">
            <w:pPr>
              <w:rPr>
                <w:szCs w:val="20"/>
                <w:lang w:val="en-US"/>
              </w:rPr>
            </w:pPr>
          </w:p>
          <w:p w:rsidR="00462771" w:rsidRPr="001B19FB" w:rsidRDefault="00462771" w:rsidP="002F19EA">
            <w:pPr>
              <w:rPr>
                <w:szCs w:val="20"/>
                <w:lang w:val="en-US"/>
              </w:rPr>
            </w:pPr>
          </w:p>
          <w:p w:rsidR="00462771" w:rsidRPr="001B19FB" w:rsidRDefault="001B19FB" w:rsidP="002F19EA">
            <w:pPr>
              <w:rPr>
                <w:rFonts w:ascii="Times New Roman" w:hAnsi="Times New Roman"/>
                <w:szCs w:val="20"/>
                <w:lang w:val="en-US"/>
              </w:rPr>
            </w:pPr>
            <w:r w:rsidRPr="001B19FB">
              <w:rPr>
                <w:rFonts w:ascii="Times New Roman" w:hAnsi="Times New Roman"/>
                <w:szCs w:val="20"/>
                <w:lang w:val="en-US"/>
              </w:rPr>
              <w:t xml:space="preserve"> </w:t>
            </w:r>
            <w:r w:rsidR="00462771" w:rsidRPr="001B19FB">
              <w:rPr>
                <w:rFonts w:ascii="Times New Roman" w:hAnsi="Times New Roman"/>
                <w:szCs w:val="20"/>
                <w:lang w:val="en-US"/>
              </w:rPr>
              <w:t xml:space="preserve">Intensive  language and speech therapy </w:t>
            </w:r>
            <w:r w:rsidR="00766F8D">
              <w:rPr>
                <w:rFonts w:ascii="Times New Roman" w:hAnsi="Times New Roman"/>
                <w:szCs w:val="20"/>
                <w:lang w:val="en-US"/>
              </w:rPr>
              <w:t xml:space="preserve">(SLT) </w:t>
            </w:r>
            <w:r w:rsidR="00462771" w:rsidRPr="001B19FB">
              <w:rPr>
                <w:rFonts w:ascii="Times New Roman" w:hAnsi="Times New Roman"/>
                <w:szCs w:val="20"/>
                <w:lang w:val="en-US"/>
              </w:rPr>
              <w:t xml:space="preserve">by </w:t>
            </w:r>
            <w:r w:rsidR="00D15954" w:rsidRPr="001B19FB">
              <w:rPr>
                <w:rFonts w:ascii="Times New Roman" w:hAnsi="Times New Roman"/>
                <w:szCs w:val="20"/>
                <w:lang w:val="en-US"/>
              </w:rPr>
              <w:t xml:space="preserve">videoconference </w:t>
            </w:r>
          </w:p>
        </w:tc>
      </w:tr>
      <w:tr w:rsidR="00462771" w:rsidRPr="000A4BE8" w:rsidTr="002F19EA">
        <w:tc>
          <w:tcPr>
            <w:tcW w:w="2303" w:type="dxa"/>
          </w:tcPr>
          <w:p w:rsidR="00462771" w:rsidRPr="001B19FB" w:rsidRDefault="00462771" w:rsidP="002F19EA">
            <w:pPr>
              <w:rPr>
                <w:rFonts w:ascii="Times New Roman" w:hAnsi="Times New Roman"/>
                <w:b/>
                <w:szCs w:val="20"/>
                <w:lang w:val="en-US"/>
              </w:rPr>
            </w:pPr>
          </w:p>
          <w:p w:rsidR="00462771" w:rsidRPr="001B19FB" w:rsidRDefault="00462771" w:rsidP="002F19EA">
            <w:pPr>
              <w:rPr>
                <w:rFonts w:ascii="Times New Roman" w:hAnsi="Times New Roman"/>
                <w:b/>
                <w:szCs w:val="20"/>
                <w:lang w:val="en-US"/>
              </w:rPr>
            </w:pPr>
            <w:r w:rsidRPr="001B19FB">
              <w:rPr>
                <w:rFonts w:ascii="Times New Roman" w:hAnsi="Times New Roman"/>
                <w:b/>
                <w:szCs w:val="20"/>
                <w:lang w:val="en-US"/>
              </w:rPr>
              <w:t>2. Why</w:t>
            </w:r>
          </w:p>
          <w:p w:rsidR="00462771" w:rsidRPr="001B19FB" w:rsidRDefault="00462771" w:rsidP="002F19EA">
            <w:pPr>
              <w:rPr>
                <w:rFonts w:ascii="Times New Roman" w:hAnsi="Times New Roman"/>
                <w:szCs w:val="20"/>
                <w:lang w:val="en-US"/>
              </w:rPr>
            </w:pPr>
            <w:r w:rsidRPr="001B19FB">
              <w:rPr>
                <w:rFonts w:ascii="Times New Roman" w:eastAsia="FreeSans" w:hAnsi="Times New Roman"/>
                <w:szCs w:val="20"/>
                <w:lang w:val="en-US"/>
              </w:rPr>
              <w:t>Describe any rationale, theory, or goal of the elements essential to the intervention</w:t>
            </w:r>
          </w:p>
          <w:p w:rsidR="00462771" w:rsidRPr="001B19FB" w:rsidRDefault="00462771" w:rsidP="002F19EA">
            <w:pPr>
              <w:rPr>
                <w:rFonts w:ascii="Times New Roman" w:hAnsi="Times New Roman"/>
                <w:szCs w:val="20"/>
                <w:lang w:val="en-US"/>
              </w:rPr>
            </w:pPr>
          </w:p>
        </w:tc>
        <w:tc>
          <w:tcPr>
            <w:tcW w:w="7161" w:type="dxa"/>
          </w:tcPr>
          <w:p w:rsidR="00462771" w:rsidRPr="001B19FB" w:rsidRDefault="00462771" w:rsidP="002F19EA">
            <w:pPr>
              <w:rPr>
                <w:szCs w:val="20"/>
                <w:lang w:val="en-US"/>
              </w:rPr>
            </w:pPr>
          </w:p>
          <w:p w:rsidR="00A77944" w:rsidRDefault="00766F8D" w:rsidP="002F19EA">
            <w:pPr>
              <w:rPr>
                <w:lang w:val="en-US"/>
              </w:rPr>
            </w:pPr>
            <w:r>
              <w:rPr>
                <w:rFonts w:ascii="Times New Roman" w:hAnsi="Times New Roman"/>
                <w:szCs w:val="20"/>
                <w:lang w:val="en-US"/>
              </w:rPr>
              <w:t xml:space="preserve">The purpose of the SLT by videoconference is to increase the intensity of provided therapy </w:t>
            </w:r>
            <w:r w:rsidR="00A42A9C">
              <w:rPr>
                <w:rFonts w:ascii="Times New Roman" w:hAnsi="Times New Roman"/>
                <w:szCs w:val="20"/>
                <w:lang w:val="en-US"/>
              </w:rPr>
              <w:t>and improve</w:t>
            </w:r>
            <w:r w:rsidR="00462771" w:rsidRPr="001B19FB">
              <w:rPr>
                <w:rFonts w:ascii="Times New Roman" w:hAnsi="Times New Roman"/>
                <w:szCs w:val="20"/>
                <w:lang w:val="en-US"/>
              </w:rPr>
              <w:t xml:space="preserve"> expressive language function with </w:t>
            </w:r>
            <w:r w:rsidR="00304651">
              <w:rPr>
                <w:rFonts w:ascii="Times New Roman" w:hAnsi="Times New Roman"/>
                <w:szCs w:val="20"/>
                <w:lang w:val="en-US"/>
              </w:rPr>
              <w:t xml:space="preserve">a </w:t>
            </w:r>
            <w:r w:rsidR="00462771" w:rsidRPr="001B19FB">
              <w:rPr>
                <w:rFonts w:ascii="Times New Roman" w:hAnsi="Times New Roman"/>
                <w:szCs w:val="20"/>
                <w:lang w:val="en-US"/>
              </w:rPr>
              <w:t xml:space="preserve">focus on naming.  </w:t>
            </w:r>
          </w:p>
          <w:p w:rsidR="00462771" w:rsidRPr="001B19FB" w:rsidRDefault="00337537" w:rsidP="002F19EA">
            <w:pPr>
              <w:rPr>
                <w:rFonts w:ascii="Times New Roman" w:hAnsi="Times New Roman"/>
                <w:szCs w:val="20"/>
                <w:lang w:val="en-US"/>
              </w:rPr>
            </w:pPr>
            <w:r>
              <w:rPr>
                <w:rFonts w:ascii="Times New Roman" w:hAnsi="Times New Roman"/>
                <w:szCs w:val="20"/>
                <w:lang w:val="en-US"/>
              </w:rPr>
              <w:t>A</w:t>
            </w:r>
            <w:r w:rsidR="00E261DB">
              <w:rPr>
                <w:rFonts w:ascii="Times New Roman" w:hAnsi="Times New Roman"/>
                <w:szCs w:val="20"/>
                <w:lang w:val="en-US"/>
              </w:rPr>
              <w:t xml:space="preserve"> mixed theoretical</w:t>
            </w:r>
            <w:r w:rsidR="00A77944" w:rsidRPr="00A77944">
              <w:rPr>
                <w:rFonts w:ascii="Times New Roman" w:hAnsi="Times New Roman"/>
                <w:szCs w:val="20"/>
                <w:lang w:val="en-US"/>
              </w:rPr>
              <w:t xml:space="preserve"> </w:t>
            </w:r>
            <w:r w:rsidR="00E261DB">
              <w:rPr>
                <w:rFonts w:ascii="Times New Roman" w:hAnsi="Times New Roman"/>
                <w:szCs w:val="20"/>
                <w:lang w:val="en-US"/>
              </w:rPr>
              <w:t xml:space="preserve">approach to our </w:t>
            </w:r>
            <w:r w:rsidR="00A77944" w:rsidRPr="00A77944">
              <w:rPr>
                <w:rFonts w:ascii="Times New Roman" w:hAnsi="Times New Roman"/>
                <w:szCs w:val="20"/>
                <w:lang w:val="en-US"/>
              </w:rPr>
              <w:t xml:space="preserve">intervention </w:t>
            </w:r>
            <w:r>
              <w:rPr>
                <w:rFonts w:ascii="Times New Roman" w:hAnsi="Times New Roman"/>
                <w:szCs w:val="20"/>
                <w:lang w:val="en-US"/>
              </w:rPr>
              <w:t xml:space="preserve">following best practice </w:t>
            </w:r>
            <w:r w:rsidR="00E261DB">
              <w:rPr>
                <w:rFonts w:ascii="Times New Roman" w:hAnsi="Times New Roman"/>
                <w:szCs w:val="20"/>
                <w:lang w:val="en-US"/>
              </w:rPr>
              <w:t xml:space="preserve">has been chosen to </w:t>
            </w:r>
            <w:r w:rsidR="00A77944" w:rsidRPr="00A77944">
              <w:rPr>
                <w:rFonts w:ascii="Times New Roman" w:hAnsi="Times New Roman"/>
                <w:szCs w:val="20"/>
                <w:lang w:val="en-US"/>
              </w:rPr>
              <w:t>enhance functional expressive communication.</w:t>
            </w:r>
            <w:r w:rsidR="00766F8D">
              <w:rPr>
                <w:rFonts w:ascii="Times New Roman" w:hAnsi="Times New Roman"/>
                <w:szCs w:val="20"/>
                <w:lang w:val="en-US"/>
              </w:rPr>
              <w:t xml:space="preserve">   </w:t>
            </w:r>
          </w:p>
        </w:tc>
      </w:tr>
      <w:tr w:rsidR="00462771" w:rsidRPr="000A4BE8" w:rsidTr="002F19EA">
        <w:tc>
          <w:tcPr>
            <w:tcW w:w="2303" w:type="dxa"/>
          </w:tcPr>
          <w:p w:rsidR="00462771" w:rsidRPr="001B19FB" w:rsidRDefault="00462771" w:rsidP="002F19EA">
            <w:pPr>
              <w:rPr>
                <w:rFonts w:ascii="Times New Roman" w:hAnsi="Times New Roman"/>
                <w:b/>
                <w:bCs/>
                <w:szCs w:val="20"/>
                <w:lang w:val="en-US"/>
              </w:rPr>
            </w:pPr>
          </w:p>
          <w:p w:rsidR="00462771" w:rsidRPr="001B19FB" w:rsidRDefault="00462771" w:rsidP="002F19EA">
            <w:pPr>
              <w:rPr>
                <w:rFonts w:ascii="Times New Roman" w:hAnsi="Times New Roman"/>
                <w:b/>
                <w:bCs/>
                <w:szCs w:val="20"/>
                <w:lang w:val="en-US"/>
              </w:rPr>
            </w:pPr>
            <w:r w:rsidRPr="001B19FB">
              <w:rPr>
                <w:rFonts w:ascii="Times New Roman" w:hAnsi="Times New Roman"/>
                <w:b/>
                <w:bCs/>
                <w:szCs w:val="20"/>
                <w:lang w:val="en-US"/>
              </w:rPr>
              <w:t xml:space="preserve">What: </w:t>
            </w:r>
          </w:p>
          <w:p w:rsidR="00462771" w:rsidRPr="001B19FB" w:rsidRDefault="00462771" w:rsidP="002F19EA">
            <w:pPr>
              <w:rPr>
                <w:rFonts w:ascii="Times New Roman" w:eastAsia="FreeSans" w:hAnsi="Times New Roman"/>
                <w:bCs/>
                <w:szCs w:val="20"/>
                <w:lang w:val="en-US"/>
              </w:rPr>
            </w:pPr>
            <w:r w:rsidRPr="001B19FB">
              <w:rPr>
                <w:rFonts w:ascii="Times New Roman" w:hAnsi="Times New Roman"/>
                <w:b/>
                <w:bCs/>
                <w:szCs w:val="20"/>
                <w:lang w:val="en-US"/>
              </w:rPr>
              <w:t xml:space="preserve">3. </w:t>
            </w:r>
            <w:r w:rsidRPr="001B19FB">
              <w:rPr>
                <w:rFonts w:ascii="Times New Roman" w:eastAsia="FreeSans" w:hAnsi="Times New Roman"/>
                <w:b/>
                <w:bCs/>
                <w:szCs w:val="20"/>
                <w:lang w:val="en-US"/>
              </w:rPr>
              <w:t>Materials:</w:t>
            </w:r>
            <w:r w:rsidRPr="001B19FB">
              <w:rPr>
                <w:rFonts w:ascii="Times New Roman" w:eastAsia="FreeSans" w:hAnsi="Times New Roman"/>
                <w:bCs/>
                <w:szCs w:val="20"/>
                <w:lang w:val="en-US"/>
              </w:rPr>
              <w:t xml:space="preserve"> Describe any physical or informational materials used in the intervention, including those provided to participants</w:t>
            </w:r>
          </w:p>
          <w:p w:rsidR="00462771" w:rsidRPr="001B19FB" w:rsidRDefault="00462771" w:rsidP="002F19EA">
            <w:pPr>
              <w:rPr>
                <w:rFonts w:ascii="Times New Roman" w:eastAsia="FreeSans" w:hAnsi="Times New Roman"/>
                <w:bCs/>
                <w:szCs w:val="20"/>
                <w:lang w:val="en-US"/>
              </w:rPr>
            </w:pPr>
            <w:proofErr w:type="gramStart"/>
            <w:r w:rsidRPr="001B19FB">
              <w:rPr>
                <w:rFonts w:ascii="Times New Roman" w:eastAsia="FreeSans" w:hAnsi="Times New Roman"/>
                <w:bCs/>
                <w:szCs w:val="20"/>
                <w:lang w:val="en-US"/>
              </w:rPr>
              <w:t>or</w:t>
            </w:r>
            <w:proofErr w:type="gramEnd"/>
            <w:r w:rsidRPr="001B19FB">
              <w:rPr>
                <w:rFonts w:ascii="Times New Roman" w:eastAsia="FreeSans" w:hAnsi="Times New Roman"/>
                <w:bCs/>
                <w:szCs w:val="20"/>
                <w:lang w:val="en-US"/>
              </w:rPr>
              <w:t xml:space="preserve"> used in intervention delivery or in training of intervention providers. Provide information on where the materials can be</w:t>
            </w:r>
          </w:p>
          <w:p w:rsidR="00462771" w:rsidRPr="001B19FB" w:rsidRDefault="00462771" w:rsidP="002F19EA">
            <w:pPr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1B19FB">
              <w:rPr>
                <w:rFonts w:ascii="Times New Roman" w:eastAsia="FreeSans" w:hAnsi="Times New Roman"/>
                <w:bCs/>
                <w:szCs w:val="20"/>
                <w:lang w:val="en-US"/>
              </w:rPr>
              <w:t>accessed (such as online appendix, URL)</w:t>
            </w:r>
          </w:p>
          <w:p w:rsidR="00462771" w:rsidRPr="001B19FB" w:rsidRDefault="00462771" w:rsidP="002F19EA">
            <w:pPr>
              <w:rPr>
                <w:rFonts w:ascii="Times New Roman" w:hAnsi="Times New Roman"/>
                <w:bCs/>
                <w:szCs w:val="20"/>
                <w:lang w:val="en-US"/>
              </w:rPr>
            </w:pPr>
          </w:p>
          <w:p w:rsidR="00462771" w:rsidRPr="001B19FB" w:rsidRDefault="00462771" w:rsidP="002F19EA">
            <w:pPr>
              <w:rPr>
                <w:rFonts w:ascii="Times New Roman" w:eastAsia="FreeSans" w:hAnsi="Times New Roman"/>
                <w:bCs/>
                <w:szCs w:val="20"/>
                <w:lang w:val="en-US"/>
              </w:rPr>
            </w:pPr>
            <w:r w:rsidRPr="001B19FB">
              <w:rPr>
                <w:rFonts w:ascii="Times New Roman" w:hAnsi="Times New Roman"/>
                <w:b/>
                <w:bCs/>
                <w:szCs w:val="20"/>
                <w:lang w:val="en-US"/>
              </w:rPr>
              <w:t xml:space="preserve">4:  </w:t>
            </w:r>
            <w:r w:rsidRPr="001B19FB">
              <w:rPr>
                <w:rFonts w:ascii="Times New Roman" w:eastAsia="FreeSans" w:hAnsi="Times New Roman"/>
                <w:b/>
                <w:bCs/>
                <w:szCs w:val="20"/>
                <w:lang w:val="en-US"/>
              </w:rPr>
              <w:t>Procedures</w:t>
            </w:r>
            <w:r w:rsidRPr="001B19FB">
              <w:rPr>
                <w:rFonts w:ascii="Times New Roman" w:eastAsia="FreeSans" w:hAnsi="Times New Roman"/>
                <w:bCs/>
                <w:szCs w:val="20"/>
                <w:lang w:val="en-US"/>
              </w:rPr>
              <w:t>: Describe each of the procedures, activities, and/or processes used in the inter</w:t>
            </w:r>
            <w:r w:rsidRPr="001B19FB">
              <w:rPr>
                <w:rFonts w:ascii="Times New Roman" w:hAnsi="Times New Roman"/>
                <w:bCs/>
                <w:szCs w:val="20"/>
                <w:lang w:val="en-US"/>
              </w:rPr>
              <w:t xml:space="preserve">vention, including any enabling </w:t>
            </w:r>
            <w:r w:rsidRPr="001B19FB">
              <w:rPr>
                <w:rFonts w:ascii="Times New Roman" w:eastAsia="FreeSans" w:hAnsi="Times New Roman"/>
                <w:bCs/>
                <w:szCs w:val="20"/>
                <w:lang w:val="en-US"/>
              </w:rPr>
              <w:t>or support activities</w:t>
            </w:r>
          </w:p>
        </w:tc>
        <w:tc>
          <w:tcPr>
            <w:tcW w:w="7161" w:type="dxa"/>
          </w:tcPr>
          <w:p w:rsidR="00462771" w:rsidRPr="001B19FB" w:rsidRDefault="00462771" w:rsidP="002F19EA">
            <w:pPr>
              <w:rPr>
                <w:rFonts w:ascii="Times New Roman" w:hAnsi="Times New Roman"/>
                <w:color w:val="FF0000"/>
                <w:szCs w:val="20"/>
                <w:lang w:val="en-US"/>
              </w:rPr>
            </w:pPr>
          </w:p>
          <w:p w:rsidR="00416F51" w:rsidRDefault="00416F51" w:rsidP="002F19EA">
            <w:pPr>
              <w:rPr>
                <w:rFonts w:ascii="Times New Roman" w:hAnsi="Times New Roman"/>
                <w:szCs w:val="20"/>
                <w:lang w:val="en-US"/>
              </w:rPr>
            </w:pPr>
          </w:p>
          <w:p w:rsidR="00462771" w:rsidRPr="001B19FB" w:rsidRDefault="00462771" w:rsidP="002F19EA">
            <w:pPr>
              <w:rPr>
                <w:rFonts w:ascii="Times New Roman" w:hAnsi="Times New Roman"/>
                <w:szCs w:val="20"/>
                <w:lang w:val="en-US"/>
              </w:rPr>
            </w:pPr>
            <w:r w:rsidRPr="001B19FB">
              <w:rPr>
                <w:rFonts w:ascii="Times New Roman" w:hAnsi="Times New Roman"/>
                <w:szCs w:val="20"/>
                <w:lang w:val="en-US"/>
              </w:rPr>
              <w:t>Since the main focus is expressive speech, materi</w:t>
            </w:r>
            <w:r w:rsidR="004737A6">
              <w:rPr>
                <w:rFonts w:ascii="Times New Roman" w:hAnsi="Times New Roman"/>
                <w:szCs w:val="20"/>
                <w:lang w:val="en-US"/>
              </w:rPr>
              <w:t>a</w:t>
            </w:r>
            <w:r w:rsidRPr="001B19FB">
              <w:rPr>
                <w:rFonts w:ascii="Times New Roman" w:hAnsi="Times New Roman"/>
                <w:szCs w:val="20"/>
                <w:lang w:val="en-US"/>
              </w:rPr>
              <w:t xml:space="preserve">l stimulating every day communication will be the first choice. </w:t>
            </w:r>
            <w:r w:rsidR="001D10DB">
              <w:rPr>
                <w:rFonts w:ascii="Times New Roman" w:hAnsi="Times New Roman"/>
                <w:szCs w:val="20"/>
                <w:lang w:val="en-US"/>
              </w:rPr>
              <w:t>The m</w:t>
            </w:r>
            <w:r w:rsidR="001D10DB" w:rsidRPr="001B19FB">
              <w:rPr>
                <w:rFonts w:ascii="Times New Roman" w:hAnsi="Times New Roman"/>
                <w:szCs w:val="20"/>
                <w:lang w:val="en-US"/>
              </w:rPr>
              <w:t>ateri</w:t>
            </w:r>
            <w:r w:rsidR="001D10DB">
              <w:rPr>
                <w:rFonts w:ascii="Times New Roman" w:hAnsi="Times New Roman"/>
                <w:szCs w:val="20"/>
                <w:lang w:val="en-US"/>
              </w:rPr>
              <w:t>al includes</w:t>
            </w:r>
            <w:r w:rsidRPr="001B19FB">
              <w:rPr>
                <w:rFonts w:ascii="Times New Roman" w:hAnsi="Times New Roman"/>
                <w:szCs w:val="20"/>
                <w:lang w:val="en-US"/>
              </w:rPr>
              <w:t xml:space="preserve"> the Newcastle University Aphasia Therapy Resources (</w:t>
            </w:r>
            <w:r w:rsidR="001D10DB">
              <w:rPr>
                <w:rFonts w:ascii="Times New Roman" w:hAnsi="Times New Roman"/>
                <w:szCs w:val="20"/>
                <w:lang w:val="en-US"/>
              </w:rPr>
              <w:t>NUMA), and a</w:t>
            </w:r>
            <w:r w:rsidRPr="001B19FB">
              <w:rPr>
                <w:rFonts w:ascii="Times New Roman" w:hAnsi="Times New Roman"/>
                <w:szCs w:val="20"/>
                <w:lang w:val="en-US"/>
              </w:rPr>
              <w:t xml:space="preserve"> </w:t>
            </w:r>
            <w:r w:rsidR="004737A6">
              <w:rPr>
                <w:rFonts w:ascii="Times New Roman" w:hAnsi="Times New Roman"/>
                <w:szCs w:val="20"/>
                <w:lang w:val="en-US"/>
              </w:rPr>
              <w:t xml:space="preserve">Norwegian </w:t>
            </w:r>
            <w:r w:rsidR="00E240C3">
              <w:rPr>
                <w:rFonts w:ascii="Times New Roman" w:hAnsi="Times New Roman"/>
                <w:szCs w:val="20"/>
                <w:lang w:val="en-US"/>
              </w:rPr>
              <w:t>collection of t</w:t>
            </w:r>
            <w:r w:rsidRPr="001B19FB">
              <w:rPr>
                <w:rFonts w:ascii="Times New Roman" w:hAnsi="Times New Roman"/>
                <w:szCs w:val="20"/>
                <w:lang w:val="en-US"/>
              </w:rPr>
              <w:t>asks</w:t>
            </w:r>
            <w:r w:rsidR="00E240C3">
              <w:rPr>
                <w:rFonts w:ascii="Times New Roman" w:hAnsi="Times New Roman"/>
                <w:szCs w:val="20"/>
                <w:lang w:val="en-US"/>
              </w:rPr>
              <w:t xml:space="preserve"> developed by Speech-language pathologists (</w:t>
            </w:r>
            <w:r w:rsidR="00E240C3" w:rsidRPr="001B19FB">
              <w:rPr>
                <w:rFonts w:ascii="Times New Roman" w:hAnsi="Times New Roman"/>
                <w:szCs w:val="20"/>
                <w:lang w:val="en-US"/>
              </w:rPr>
              <w:t>SLP</w:t>
            </w:r>
            <w:r w:rsidR="00E240C3" w:rsidRPr="00E240C3">
              <w:rPr>
                <w:rFonts w:ascii="Times New Roman" w:hAnsi="Times New Roman"/>
                <w:szCs w:val="20"/>
                <w:lang w:val="en-US"/>
              </w:rPr>
              <w:t>s</w:t>
            </w:r>
            <w:r w:rsidR="00E240C3">
              <w:rPr>
                <w:rFonts w:ascii="Times New Roman" w:hAnsi="Times New Roman"/>
                <w:szCs w:val="20"/>
                <w:lang w:val="en-US"/>
              </w:rPr>
              <w:t>) for</w:t>
            </w:r>
            <w:r w:rsidRPr="001B19FB">
              <w:rPr>
                <w:rFonts w:ascii="Times New Roman" w:hAnsi="Times New Roman"/>
                <w:szCs w:val="20"/>
                <w:lang w:val="en-US"/>
              </w:rPr>
              <w:t xml:space="preserve"> aphasia compiled as “</w:t>
            </w:r>
            <w:proofErr w:type="spellStart"/>
            <w:r w:rsidRPr="001B19FB">
              <w:rPr>
                <w:rFonts w:ascii="Times New Roman" w:hAnsi="Times New Roman"/>
                <w:szCs w:val="20"/>
                <w:lang w:val="en-US"/>
              </w:rPr>
              <w:t>Sare</w:t>
            </w:r>
            <w:r w:rsidR="00D04D10">
              <w:rPr>
                <w:rFonts w:ascii="Times New Roman" w:hAnsi="Times New Roman"/>
                <w:szCs w:val="20"/>
                <w:lang w:val="en-US"/>
              </w:rPr>
              <w:t>p</w:t>
            </w:r>
            <w:r w:rsidRPr="001B19FB">
              <w:rPr>
                <w:rFonts w:ascii="Times New Roman" w:hAnsi="Times New Roman"/>
                <w:szCs w:val="20"/>
                <w:lang w:val="en-US"/>
              </w:rPr>
              <w:t>tas</w:t>
            </w:r>
            <w:proofErr w:type="spellEnd"/>
            <w:r w:rsidRPr="001B19FB">
              <w:rPr>
                <w:rFonts w:ascii="Times New Roman" w:hAnsi="Times New Roman"/>
                <w:szCs w:val="20"/>
                <w:lang w:val="en-US"/>
              </w:rPr>
              <w:t xml:space="preserve"> </w:t>
            </w:r>
            <w:proofErr w:type="spellStart"/>
            <w:r w:rsidRPr="001B19FB">
              <w:rPr>
                <w:rFonts w:ascii="Times New Roman" w:hAnsi="Times New Roman"/>
                <w:szCs w:val="20"/>
                <w:lang w:val="en-US"/>
              </w:rPr>
              <w:t>afasikrukke</w:t>
            </w:r>
            <w:proofErr w:type="spellEnd"/>
            <w:r w:rsidRPr="001B19FB">
              <w:rPr>
                <w:rFonts w:ascii="Times New Roman" w:hAnsi="Times New Roman"/>
                <w:szCs w:val="20"/>
                <w:lang w:val="en-US"/>
              </w:rPr>
              <w:t xml:space="preserve">”. The materials can be bought at the Aphasia association </w:t>
            </w:r>
            <w:r w:rsidR="001D10DB">
              <w:rPr>
                <w:rFonts w:ascii="Times New Roman" w:hAnsi="Times New Roman"/>
                <w:szCs w:val="20"/>
                <w:lang w:val="en-US"/>
              </w:rPr>
              <w:t>of Norway (user organization). I</w:t>
            </w:r>
            <w:r w:rsidRPr="001B19FB">
              <w:rPr>
                <w:rFonts w:ascii="Times New Roman" w:hAnsi="Times New Roman"/>
                <w:szCs w:val="20"/>
                <w:lang w:val="en-US"/>
              </w:rPr>
              <w:t>n addition we will use text and pictures from</w:t>
            </w:r>
            <w:r w:rsidR="004737A6">
              <w:rPr>
                <w:rFonts w:ascii="Times New Roman" w:hAnsi="Times New Roman"/>
                <w:szCs w:val="20"/>
                <w:lang w:val="en-US"/>
              </w:rPr>
              <w:t xml:space="preserve"> the</w:t>
            </w:r>
            <w:r w:rsidRPr="001B19FB">
              <w:rPr>
                <w:rFonts w:ascii="Times New Roman" w:hAnsi="Times New Roman"/>
                <w:szCs w:val="20"/>
                <w:lang w:val="en-US"/>
              </w:rPr>
              <w:t xml:space="preserve"> internet, such as the easy to read newspaper </w:t>
            </w:r>
            <w:proofErr w:type="spellStart"/>
            <w:r w:rsidRPr="001B19FB">
              <w:rPr>
                <w:rFonts w:ascii="Times New Roman" w:hAnsi="Times New Roman"/>
                <w:szCs w:val="20"/>
                <w:lang w:val="en-US"/>
              </w:rPr>
              <w:t>Klar</w:t>
            </w:r>
            <w:proofErr w:type="spellEnd"/>
            <w:r w:rsidRPr="001B19FB">
              <w:rPr>
                <w:rFonts w:ascii="Times New Roman" w:hAnsi="Times New Roman"/>
                <w:szCs w:val="20"/>
                <w:lang w:val="en-US"/>
              </w:rPr>
              <w:t xml:space="preserve"> Tale (retrieved from http://www.klartale.no/). For some patients we will use </w:t>
            </w:r>
            <w:proofErr w:type="spellStart"/>
            <w:r w:rsidRPr="001B19FB">
              <w:rPr>
                <w:rFonts w:ascii="Times New Roman" w:hAnsi="Times New Roman"/>
                <w:szCs w:val="20"/>
                <w:lang w:val="en-US"/>
              </w:rPr>
              <w:t>Lexia</w:t>
            </w:r>
            <w:proofErr w:type="spellEnd"/>
            <w:r w:rsidRPr="001B19FB">
              <w:rPr>
                <w:rFonts w:ascii="Times New Roman" w:hAnsi="Times New Roman"/>
                <w:szCs w:val="20"/>
                <w:lang w:val="en-US"/>
              </w:rPr>
              <w:t>, a computer base</w:t>
            </w:r>
            <w:r w:rsidR="004737A6">
              <w:rPr>
                <w:rFonts w:ascii="Times New Roman" w:hAnsi="Times New Roman"/>
                <w:szCs w:val="20"/>
                <w:lang w:val="en-US"/>
              </w:rPr>
              <w:t>d</w:t>
            </w:r>
            <w:r w:rsidRPr="001B19FB">
              <w:rPr>
                <w:rFonts w:ascii="Times New Roman" w:hAnsi="Times New Roman"/>
                <w:szCs w:val="20"/>
                <w:lang w:val="en-US"/>
              </w:rPr>
              <w:t xml:space="preserve"> training </w:t>
            </w:r>
            <w:r w:rsidR="00F62BAE" w:rsidRPr="001B19FB">
              <w:rPr>
                <w:rFonts w:ascii="Times New Roman" w:hAnsi="Times New Roman"/>
                <w:szCs w:val="20"/>
                <w:lang w:val="en-US"/>
              </w:rPr>
              <w:t>program.</w:t>
            </w:r>
          </w:p>
          <w:p w:rsidR="00462771" w:rsidRPr="001B19FB" w:rsidRDefault="00462771" w:rsidP="002F19EA">
            <w:pPr>
              <w:rPr>
                <w:rFonts w:ascii="Times New Roman" w:hAnsi="Times New Roman"/>
                <w:szCs w:val="20"/>
                <w:lang w:val="en-US"/>
              </w:rPr>
            </w:pPr>
          </w:p>
          <w:p w:rsidR="0048630F" w:rsidRDefault="0048630F" w:rsidP="002F19EA">
            <w:pPr>
              <w:rPr>
                <w:lang w:val="en-US"/>
              </w:rPr>
            </w:pPr>
          </w:p>
          <w:p w:rsidR="0048630F" w:rsidRDefault="0048630F" w:rsidP="002F19EA">
            <w:pPr>
              <w:rPr>
                <w:rFonts w:ascii="Times New Roman" w:hAnsi="Times New Roman"/>
                <w:szCs w:val="20"/>
                <w:lang w:val="en-US"/>
              </w:rPr>
            </w:pPr>
            <w:r w:rsidRPr="0048630F">
              <w:rPr>
                <w:rFonts w:ascii="Times New Roman" w:hAnsi="Times New Roman"/>
                <w:szCs w:val="20"/>
                <w:lang w:val="en-US"/>
              </w:rPr>
              <w:t>We will work on all language modalities; however the intervention will have an emphasis on oral naming and speech production. As the therapy will be individualized, there will be a broad range of tasks including word production in “natural” sequences (e.g. weekdays and months), picture naming, discussion about familiar topics (e.g. hobbies and family) and conversations about a concrete subject, picture or situation. Since the main focus is expressive speech, material stimulating everyday communication will be the first choice and this will be tailored to the individu</w:t>
            </w:r>
            <w:r w:rsidR="001D10DB">
              <w:rPr>
                <w:rFonts w:ascii="Times New Roman" w:hAnsi="Times New Roman"/>
                <w:szCs w:val="20"/>
                <w:lang w:val="en-US"/>
              </w:rPr>
              <w:t>al participant</w:t>
            </w:r>
            <w:r w:rsidRPr="0048630F">
              <w:rPr>
                <w:rFonts w:ascii="Times New Roman" w:hAnsi="Times New Roman"/>
                <w:szCs w:val="20"/>
                <w:lang w:val="en-US"/>
              </w:rPr>
              <w:t xml:space="preserve">. </w:t>
            </w:r>
            <w:r w:rsidRPr="001B19FB">
              <w:rPr>
                <w:rFonts w:ascii="Times New Roman" w:hAnsi="Times New Roman"/>
                <w:szCs w:val="20"/>
                <w:lang w:val="en-US"/>
              </w:rPr>
              <w:t>For patients with milder aphasia we will use crosswords, listen to or read a story and then retell it. Another task could be to tell about a hobby, occupation or other topics of interests</w:t>
            </w:r>
          </w:p>
          <w:p w:rsidR="0048630F" w:rsidRPr="001B19FB" w:rsidRDefault="0048630F" w:rsidP="002F19EA">
            <w:pPr>
              <w:rPr>
                <w:rFonts w:ascii="Times New Roman" w:hAnsi="Times New Roman"/>
                <w:szCs w:val="20"/>
                <w:lang w:val="en-US"/>
              </w:rPr>
            </w:pPr>
          </w:p>
        </w:tc>
      </w:tr>
      <w:tr w:rsidR="00462771" w:rsidRPr="000A4BE8" w:rsidTr="002F19EA">
        <w:tc>
          <w:tcPr>
            <w:tcW w:w="2303" w:type="dxa"/>
          </w:tcPr>
          <w:p w:rsidR="00462771" w:rsidRPr="001B19FB" w:rsidRDefault="00462771" w:rsidP="002F19EA">
            <w:pPr>
              <w:rPr>
                <w:rFonts w:ascii="Times New Roman" w:hAnsi="Times New Roman"/>
                <w:b/>
                <w:szCs w:val="20"/>
                <w:lang w:val="en-US"/>
              </w:rPr>
            </w:pPr>
          </w:p>
          <w:p w:rsidR="00462771" w:rsidRPr="001B19FB" w:rsidRDefault="00462771" w:rsidP="002F19EA">
            <w:pPr>
              <w:rPr>
                <w:rFonts w:ascii="Times New Roman" w:hAnsi="Times New Roman"/>
                <w:b/>
                <w:bCs/>
                <w:szCs w:val="20"/>
                <w:lang w:val="en-US"/>
              </w:rPr>
            </w:pPr>
            <w:r w:rsidRPr="001B19FB">
              <w:rPr>
                <w:rFonts w:ascii="Times New Roman" w:hAnsi="Times New Roman"/>
                <w:b/>
                <w:szCs w:val="20"/>
                <w:lang w:val="en-US"/>
              </w:rPr>
              <w:t>5.</w:t>
            </w:r>
            <w:r w:rsidRPr="001B19FB">
              <w:rPr>
                <w:rFonts w:ascii="Times New Roman" w:hAnsi="Times New Roman"/>
                <w:szCs w:val="20"/>
                <w:lang w:val="en-US"/>
              </w:rPr>
              <w:t xml:space="preserve"> </w:t>
            </w:r>
            <w:r w:rsidRPr="001B19FB">
              <w:rPr>
                <w:rFonts w:ascii="Times New Roman" w:hAnsi="Times New Roman"/>
                <w:b/>
                <w:bCs/>
                <w:szCs w:val="20"/>
                <w:lang w:val="en-US"/>
              </w:rPr>
              <w:t>Who provided:</w:t>
            </w:r>
          </w:p>
          <w:p w:rsidR="00462771" w:rsidRPr="001B19FB" w:rsidRDefault="00462771" w:rsidP="002F19EA">
            <w:pPr>
              <w:rPr>
                <w:rFonts w:ascii="Times New Roman" w:eastAsia="FreeSans" w:hAnsi="Times New Roman"/>
                <w:szCs w:val="20"/>
                <w:lang w:val="en-US"/>
              </w:rPr>
            </w:pPr>
            <w:r w:rsidRPr="001B19FB">
              <w:rPr>
                <w:rFonts w:ascii="Times New Roman" w:eastAsia="FreeSans" w:hAnsi="Times New Roman"/>
                <w:szCs w:val="20"/>
                <w:lang w:val="en-US"/>
              </w:rPr>
              <w:t>For each category of intervention provider (such as psychologist, nursing assistant), describe their expertise, background,</w:t>
            </w:r>
          </w:p>
          <w:p w:rsidR="00462771" w:rsidRPr="001B19FB" w:rsidRDefault="00462771" w:rsidP="002F19EA">
            <w:pPr>
              <w:rPr>
                <w:rFonts w:ascii="Times New Roman" w:eastAsia="FreeSans" w:hAnsi="Times New Roman"/>
                <w:szCs w:val="20"/>
                <w:lang w:val="en-US"/>
              </w:rPr>
            </w:pPr>
            <w:r w:rsidRPr="001B19FB">
              <w:rPr>
                <w:rFonts w:ascii="Times New Roman" w:eastAsia="FreeSans" w:hAnsi="Times New Roman"/>
                <w:szCs w:val="20"/>
                <w:lang w:val="en-US"/>
              </w:rPr>
              <w:t>and any specific training given</w:t>
            </w:r>
          </w:p>
          <w:p w:rsidR="00462771" w:rsidRPr="001B19FB" w:rsidRDefault="00462771" w:rsidP="002F19EA">
            <w:pPr>
              <w:rPr>
                <w:rFonts w:ascii="Times New Roman" w:hAnsi="Times New Roman"/>
                <w:szCs w:val="20"/>
                <w:lang w:val="en-US"/>
              </w:rPr>
            </w:pPr>
          </w:p>
        </w:tc>
        <w:tc>
          <w:tcPr>
            <w:tcW w:w="7161" w:type="dxa"/>
          </w:tcPr>
          <w:p w:rsidR="00462771" w:rsidRPr="001B19FB" w:rsidRDefault="00462771" w:rsidP="002F19EA">
            <w:pPr>
              <w:rPr>
                <w:szCs w:val="20"/>
                <w:lang w:val="en-US"/>
              </w:rPr>
            </w:pPr>
          </w:p>
          <w:p w:rsidR="00462771" w:rsidRPr="001B19FB" w:rsidRDefault="00462771" w:rsidP="002F19EA">
            <w:pPr>
              <w:rPr>
                <w:szCs w:val="20"/>
                <w:lang w:val="en-US"/>
              </w:rPr>
            </w:pPr>
          </w:p>
          <w:p w:rsidR="00462771" w:rsidRPr="001B19FB" w:rsidRDefault="00462771" w:rsidP="00A42A9C">
            <w:pPr>
              <w:rPr>
                <w:rFonts w:ascii="Times New Roman" w:hAnsi="Times New Roman"/>
                <w:szCs w:val="20"/>
                <w:lang w:val="en-US"/>
              </w:rPr>
            </w:pPr>
            <w:r w:rsidRPr="001B19FB">
              <w:rPr>
                <w:rFonts w:ascii="Times New Roman" w:hAnsi="Times New Roman"/>
                <w:szCs w:val="20"/>
                <w:lang w:val="en-US"/>
              </w:rPr>
              <w:t xml:space="preserve">Language and speech </w:t>
            </w:r>
            <w:r w:rsidR="004B2A2F">
              <w:rPr>
                <w:rFonts w:ascii="Times New Roman" w:hAnsi="Times New Roman"/>
                <w:szCs w:val="20"/>
                <w:lang w:val="en-US"/>
              </w:rPr>
              <w:t>pathologists</w:t>
            </w:r>
            <w:r w:rsidR="004737A6">
              <w:rPr>
                <w:rFonts w:ascii="Times New Roman" w:hAnsi="Times New Roman"/>
                <w:szCs w:val="20"/>
                <w:lang w:val="en-US"/>
              </w:rPr>
              <w:t xml:space="preserve"> </w:t>
            </w:r>
            <w:r w:rsidR="004B2A2F">
              <w:rPr>
                <w:rFonts w:ascii="Times New Roman" w:hAnsi="Times New Roman"/>
                <w:szCs w:val="20"/>
                <w:lang w:val="en-US"/>
              </w:rPr>
              <w:t>(SLPs</w:t>
            </w:r>
            <w:r w:rsidR="001D10DB">
              <w:rPr>
                <w:rFonts w:ascii="Times New Roman" w:hAnsi="Times New Roman"/>
                <w:szCs w:val="20"/>
                <w:lang w:val="en-US"/>
              </w:rPr>
              <w:t xml:space="preserve">) </w:t>
            </w:r>
            <w:r w:rsidR="001D10DB" w:rsidRPr="001B19FB">
              <w:rPr>
                <w:rFonts w:ascii="Times New Roman" w:hAnsi="Times New Roman"/>
                <w:szCs w:val="20"/>
                <w:lang w:val="en-US"/>
              </w:rPr>
              <w:t>educated</w:t>
            </w:r>
            <w:r w:rsidRPr="001B19FB">
              <w:rPr>
                <w:rFonts w:ascii="Times New Roman" w:hAnsi="Times New Roman"/>
                <w:szCs w:val="20"/>
                <w:lang w:val="en-US"/>
              </w:rPr>
              <w:t xml:space="preserve"> from Oslo university</w:t>
            </w:r>
            <w:r w:rsidR="00564C99">
              <w:rPr>
                <w:rFonts w:ascii="Times New Roman" w:hAnsi="Times New Roman"/>
                <w:szCs w:val="20"/>
                <w:lang w:val="en-US"/>
              </w:rPr>
              <w:t xml:space="preserve"> (</w:t>
            </w:r>
            <w:r w:rsidR="000B02E9">
              <w:rPr>
                <w:rFonts w:ascii="Times New Roman" w:hAnsi="Times New Roman"/>
                <w:szCs w:val="20"/>
                <w:lang w:val="en-US"/>
              </w:rPr>
              <w:t>2 SLPs)</w:t>
            </w:r>
            <w:r w:rsidRPr="001B19FB">
              <w:rPr>
                <w:rFonts w:ascii="Times New Roman" w:hAnsi="Times New Roman"/>
                <w:szCs w:val="20"/>
                <w:lang w:val="en-US"/>
              </w:rPr>
              <w:t xml:space="preserve"> and</w:t>
            </w:r>
            <w:r w:rsidR="00D15954" w:rsidRPr="001B19FB">
              <w:rPr>
                <w:rFonts w:ascii="Times New Roman" w:hAnsi="Times New Roman"/>
                <w:szCs w:val="20"/>
                <w:lang w:val="en-US"/>
              </w:rPr>
              <w:t xml:space="preserve"> the University of Bergen</w:t>
            </w:r>
            <w:r w:rsidR="00337537">
              <w:rPr>
                <w:rFonts w:ascii="Times New Roman" w:hAnsi="Times New Roman"/>
                <w:szCs w:val="20"/>
                <w:lang w:val="en-US"/>
              </w:rPr>
              <w:t xml:space="preserve"> </w:t>
            </w:r>
            <w:r w:rsidR="00564C99">
              <w:rPr>
                <w:rFonts w:ascii="Times New Roman" w:hAnsi="Times New Roman"/>
                <w:szCs w:val="20"/>
                <w:lang w:val="en-US"/>
              </w:rPr>
              <w:t>(</w:t>
            </w:r>
            <w:r w:rsidR="000B02E9">
              <w:rPr>
                <w:rFonts w:ascii="Times New Roman" w:hAnsi="Times New Roman"/>
                <w:szCs w:val="20"/>
                <w:lang w:val="en-US"/>
              </w:rPr>
              <w:t>1 SLP)</w:t>
            </w:r>
            <w:r w:rsidR="00D15954" w:rsidRPr="001B19FB">
              <w:rPr>
                <w:rFonts w:ascii="Times New Roman" w:hAnsi="Times New Roman"/>
                <w:szCs w:val="20"/>
                <w:lang w:val="en-US"/>
              </w:rPr>
              <w:t xml:space="preserve">, </w:t>
            </w:r>
            <w:r w:rsidRPr="001B19FB">
              <w:rPr>
                <w:rFonts w:ascii="Times New Roman" w:hAnsi="Times New Roman"/>
                <w:szCs w:val="20"/>
                <w:lang w:val="en-US"/>
              </w:rPr>
              <w:t xml:space="preserve">employed at Sunnaas Hospital. Therapists have experience with patients with </w:t>
            </w:r>
            <w:r w:rsidR="004737A6">
              <w:rPr>
                <w:rFonts w:ascii="Times New Roman" w:hAnsi="Times New Roman"/>
                <w:szCs w:val="20"/>
                <w:lang w:val="en-US"/>
              </w:rPr>
              <w:t>a</w:t>
            </w:r>
            <w:r w:rsidRPr="001B19FB">
              <w:rPr>
                <w:rFonts w:ascii="Times New Roman" w:hAnsi="Times New Roman"/>
                <w:szCs w:val="20"/>
                <w:lang w:val="en-US"/>
              </w:rPr>
              <w:t xml:space="preserve">phasia </w:t>
            </w:r>
            <w:r w:rsidR="004737A6">
              <w:rPr>
                <w:rFonts w:ascii="Times New Roman" w:hAnsi="Times New Roman"/>
                <w:szCs w:val="20"/>
                <w:lang w:val="en-US"/>
              </w:rPr>
              <w:t>due to</w:t>
            </w:r>
            <w:r w:rsidR="004737A6" w:rsidRPr="001B19FB">
              <w:rPr>
                <w:rFonts w:ascii="Times New Roman" w:hAnsi="Times New Roman"/>
                <w:szCs w:val="20"/>
                <w:lang w:val="en-US"/>
              </w:rPr>
              <w:t xml:space="preserve"> </w:t>
            </w:r>
            <w:r w:rsidR="00A42A9C" w:rsidRPr="001B19FB">
              <w:rPr>
                <w:rFonts w:ascii="Times New Roman" w:hAnsi="Times New Roman"/>
                <w:szCs w:val="20"/>
                <w:lang w:val="en-US"/>
              </w:rPr>
              <w:t>stroke</w:t>
            </w:r>
            <w:r w:rsidR="00A42A9C">
              <w:rPr>
                <w:rFonts w:ascii="Times New Roman" w:hAnsi="Times New Roman"/>
                <w:szCs w:val="20"/>
                <w:lang w:val="en-US"/>
              </w:rPr>
              <w:t xml:space="preserve">. </w:t>
            </w:r>
            <w:r w:rsidR="0048630F">
              <w:rPr>
                <w:rFonts w:ascii="Times New Roman" w:hAnsi="Times New Roman"/>
                <w:szCs w:val="20"/>
                <w:lang w:val="en-US"/>
              </w:rPr>
              <w:t xml:space="preserve">The SLPs </w:t>
            </w:r>
            <w:r w:rsidR="0048630F" w:rsidRPr="0048630F">
              <w:rPr>
                <w:rFonts w:ascii="Times New Roman" w:hAnsi="Times New Roman"/>
                <w:szCs w:val="20"/>
                <w:lang w:val="en-US"/>
              </w:rPr>
              <w:t>will receive</w:t>
            </w:r>
            <w:r w:rsidR="00D57767">
              <w:rPr>
                <w:rFonts w:ascii="Times New Roman" w:hAnsi="Times New Roman"/>
                <w:szCs w:val="20"/>
                <w:lang w:val="en-US"/>
              </w:rPr>
              <w:t xml:space="preserve"> </w:t>
            </w:r>
            <w:r w:rsidR="00A42A9C">
              <w:rPr>
                <w:rFonts w:ascii="Times New Roman" w:hAnsi="Times New Roman"/>
                <w:szCs w:val="20"/>
                <w:lang w:val="en-US"/>
              </w:rPr>
              <w:t>a</w:t>
            </w:r>
            <w:r w:rsidR="0048630F" w:rsidRPr="0048630F">
              <w:rPr>
                <w:rFonts w:ascii="Times New Roman" w:hAnsi="Times New Roman"/>
                <w:szCs w:val="20"/>
                <w:lang w:val="en-US"/>
              </w:rPr>
              <w:t xml:space="preserve"> </w:t>
            </w:r>
            <w:r w:rsidR="009D0A2C">
              <w:rPr>
                <w:rFonts w:ascii="Times New Roman" w:hAnsi="Times New Roman"/>
                <w:szCs w:val="20"/>
                <w:lang w:val="en-US"/>
              </w:rPr>
              <w:t xml:space="preserve">4 </w:t>
            </w:r>
            <w:r w:rsidR="00D57767">
              <w:rPr>
                <w:rFonts w:ascii="Times New Roman" w:hAnsi="Times New Roman"/>
                <w:szCs w:val="20"/>
                <w:lang w:val="en-US"/>
              </w:rPr>
              <w:t>week program</w:t>
            </w:r>
            <w:r w:rsidR="009D0A2C">
              <w:rPr>
                <w:rFonts w:ascii="Times New Roman" w:hAnsi="Times New Roman"/>
                <w:szCs w:val="20"/>
                <w:lang w:val="en-US"/>
              </w:rPr>
              <w:t xml:space="preserve"> of approximately 100 hours </w:t>
            </w:r>
            <w:r w:rsidR="00A42A9C">
              <w:rPr>
                <w:rFonts w:ascii="Times New Roman" w:hAnsi="Times New Roman"/>
                <w:szCs w:val="20"/>
                <w:lang w:val="en-US"/>
              </w:rPr>
              <w:t>of training</w:t>
            </w:r>
            <w:r w:rsidR="0048630F" w:rsidRPr="0048630F">
              <w:rPr>
                <w:rFonts w:ascii="Times New Roman" w:hAnsi="Times New Roman"/>
                <w:szCs w:val="20"/>
                <w:lang w:val="en-US"/>
              </w:rPr>
              <w:t xml:space="preserve"> in how to use the chosen </w:t>
            </w:r>
            <w:r w:rsidR="00304651">
              <w:rPr>
                <w:rFonts w:ascii="Times New Roman" w:hAnsi="Times New Roman"/>
                <w:szCs w:val="20"/>
                <w:lang w:val="en-US"/>
              </w:rPr>
              <w:t xml:space="preserve">therapy </w:t>
            </w:r>
            <w:r w:rsidR="0048630F" w:rsidRPr="0048630F">
              <w:rPr>
                <w:rFonts w:ascii="Times New Roman" w:hAnsi="Times New Roman"/>
                <w:szCs w:val="20"/>
                <w:lang w:val="en-US"/>
              </w:rPr>
              <w:t xml:space="preserve">material within the context of a </w:t>
            </w:r>
            <w:r w:rsidR="00304651">
              <w:rPr>
                <w:rFonts w:ascii="Times New Roman" w:hAnsi="Times New Roman"/>
                <w:szCs w:val="20"/>
                <w:lang w:val="en-US"/>
              </w:rPr>
              <w:t xml:space="preserve">randomized controlled </w:t>
            </w:r>
            <w:r w:rsidR="0048630F" w:rsidRPr="0048630F">
              <w:rPr>
                <w:rFonts w:ascii="Times New Roman" w:hAnsi="Times New Roman"/>
                <w:szCs w:val="20"/>
                <w:lang w:val="en-US"/>
              </w:rPr>
              <w:t xml:space="preserve">clinical trial and </w:t>
            </w:r>
            <w:r w:rsidR="0048630F">
              <w:rPr>
                <w:rFonts w:ascii="Times New Roman" w:hAnsi="Times New Roman"/>
                <w:szCs w:val="20"/>
                <w:lang w:val="en-US"/>
              </w:rPr>
              <w:t xml:space="preserve">in the use of the </w:t>
            </w:r>
            <w:r w:rsidR="0048630F" w:rsidRPr="0048630F">
              <w:rPr>
                <w:rFonts w:ascii="Times New Roman" w:hAnsi="Times New Roman"/>
                <w:szCs w:val="20"/>
                <w:lang w:val="en-US"/>
              </w:rPr>
              <w:t xml:space="preserve">computer software to provide the intervention by videoconference.  </w:t>
            </w:r>
          </w:p>
        </w:tc>
      </w:tr>
      <w:tr w:rsidR="00462771" w:rsidRPr="000A4BE8" w:rsidTr="002F19EA">
        <w:tc>
          <w:tcPr>
            <w:tcW w:w="2303" w:type="dxa"/>
          </w:tcPr>
          <w:p w:rsidR="00462771" w:rsidRPr="001B19FB" w:rsidRDefault="00462771" w:rsidP="002F19EA">
            <w:pPr>
              <w:rPr>
                <w:rFonts w:ascii="Times New Roman" w:hAnsi="Times New Roman"/>
                <w:b/>
                <w:bCs/>
                <w:szCs w:val="20"/>
                <w:lang w:val="en-US"/>
              </w:rPr>
            </w:pPr>
            <w:r w:rsidRPr="001B19FB">
              <w:rPr>
                <w:rFonts w:ascii="Times New Roman" w:hAnsi="Times New Roman"/>
                <w:b/>
                <w:szCs w:val="20"/>
                <w:lang w:val="en-US"/>
              </w:rPr>
              <w:t xml:space="preserve">6. </w:t>
            </w:r>
            <w:r w:rsidRPr="001B19FB">
              <w:rPr>
                <w:rFonts w:ascii="Times New Roman" w:eastAsia="FreeSans" w:hAnsi="Times New Roman"/>
                <w:b/>
                <w:bCs/>
                <w:szCs w:val="20"/>
                <w:lang w:val="en-US"/>
              </w:rPr>
              <w:t>How</w:t>
            </w:r>
            <w:r w:rsidRPr="001B19FB">
              <w:rPr>
                <w:rFonts w:ascii="Times New Roman" w:hAnsi="Times New Roman"/>
                <w:b/>
                <w:bCs/>
                <w:szCs w:val="20"/>
                <w:lang w:val="en-US"/>
              </w:rPr>
              <w:t xml:space="preserve">: </w:t>
            </w:r>
          </w:p>
          <w:p w:rsidR="00462771" w:rsidRPr="001B19FB" w:rsidRDefault="00462771" w:rsidP="002F19EA">
            <w:pPr>
              <w:rPr>
                <w:rFonts w:ascii="Times New Roman" w:eastAsia="FreeSans" w:hAnsi="Times New Roman"/>
                <w:szCs w:val="20"/>
                <w:lang w:val="en-US"/>
              </w:rPr>
            </w:pPr>
            <w:r w:rsidRPr="001B19FB">
              <w:rPr>
                <w:rFonts w:ascii="Times New Roman" w:eastAsia="FreeSans" w:hAnsi="Times New Roman"/>
                <w:szCs w:val="20"/>
                <w:lang w:val="en-US"/>
              </w:rPr>
              <w:t>Describe the modes of delivery (such as face to face or by some other mechanism, such as internet or telephone) of th</w:t>
            </w:r>
            <w:r w:rsidRPr="001B19FB">
              <w:rPr>
                <w:rFonts w:ascii="Times New Roman" w:hAnsi="Times New Roman"/>
                <w:szCs w:val="20"/>
                <w:lang w:val="en-US"/>
              </w:rPr>
              <w:t>e</w:t>
            </w:r>
            <w:r w:rsidRPr="001B19FB">
              <w:rPr>
                <w:rFonts w:ascii="FreeSans" w:eastAsia="FreeSans" w:cs="FreeSans"/>
                <w:szCs w:val="20"/>
                <w:lang w:val="en-US"/>
              </w:rPr>
              <w:t xml:space="preserve"> </w:t>
            </w:r>
            <w:r w:rsidRPr="001B19FB">
              <w:rPr>
                <w:rFonts w:ascii="Times New Roman" w:eastAsia="FreeSans" w:hAnsi="Times New Roman"/>
                <w:szCs w:val="20"/>
                <w:lang w:val="en-US"/>
              </w:rPr>
              <w:t>intervention and whether it was provided individually or in a group</w:t>
            </w:r>
          </w:p>
        </w:tc>
        <w:tc>
          <w:tcPr>
            <w:tcW w:w="7161" w:type="dxa"/>
          </w:tcPr>
          <w:p w:rsidR="00462771" w:rsidRPr="001B19FB" w:rsidRDefault="00462771" w:rsidP="002F19EA">
            <w:pPr>
              <w:rPr>
                <w:szCs w:val="20"/>
                <w:lang w:val="en-US"/>
              </w:rPr>
            </w:pPr>
          </w:p>
          <w:p w:rsidR="00F8643C" w:rsidRDefault="00F8643C" w:rsidP="002F19EA">
            <w:pPr>
              <w:rPr>
                <w:rFonts w:ascii="Times New Roman" w:eastAsia="Calibri" w:hAnsi="Times New Roman"/>
                <w:szCs w:val="20"/>
                <w:lang w:val="en-US"/>
              </w:rPr>
            </w:pPr>
          </w:p>
          <w:p w:rsidR="00F8643C" w:rsidRDefault="00F8643C" w:rsidP="002F19EA">
            <w:pPr>
              <w:rPr>
                <w:rFonts w:ascii="Times New Roman" w:eastAsia="Calibri" w:hAnsi="Times New Roman"/>
                <w:szCs w:val="20"/>
                <w:lang w:val="en-US"/>
              </w:rPr>
            </w:pPr>
          </w:p>
          <w:p w:rsidR="00462771" w:rsidRPr="001B19FB" w:rsidRDefault="00462771" w:rsidP="002F19EA">
            <w:pPr>
              <w:rPr>
                <w:rFonts w:ascii="Times New Roman" w:hAnsi="Times New Roman"/>
                <w:szCs w:val="20"/>
                <w:lang w:val="en-US"/>
              </w:rPr>
            </w:pPr>
            <w:r w:rsidRPr="001B19FB">
              <w:rPr>
                <w:rFonts w:ascii="Times New Roman" w:eastAsia="Calibri" w:hAnsi="Times New Roman"/>
                <w:szCs w:val="20"/>
                <w:lang w:val="en-US"/>
              </w:rPr>
              <w:t xml:space="preserve">The telemedicine language training will be performed </w:t>
            </w:r>
            <w:r w:rsidR="00304651">
              <w:rPr>
                <w:rFonts w:ascii="Times New Roman" w:eastAsia="Calibri" w:hAnsi="Times New Roman"/>
                <w:szCs w:val="20"/>
                <w:lang w:val="en-US"/>
              </w:rPr>
              <w:t xml:space="preserve">on a one-to-one patient to therapist basis </w:t>
            </w:r>
            <w:r w:rsidRPr="001B19FB">
              <w:rPr>
                <w:rFonts w:ascii="Times New Roman" w:eastAsia="Calibri" w:hAnsi="Times New Roman"/>
                <w:szCs w:val="20"/>
                <w:lang w:val="en-US"/>
              </w:rPr>
              <w:t xml:space="preserve">via internet from Sunnaas Rehabilitation Hospital to </w:t>
            </w:r>
            <w:r w:rsidR="00F8643C" w:rsidRPr="001B19FB">
              <w:rPr>
                <w:rFonts w:ascii="Times New Roman" w:eastAsia="Calibri" w:hAnsi="Times New Roman"/>
                <w:szCs w:val="20"/>
                <w:lang w:val="en-US"/>
              </w:rPr>
              <w:t>a laptop</w:t>
            </w:r>
            <w:r w:rsidRPr="001B19FB">
              <w:rPr>
                <w:rFonts w:ascii="Times New Roman" w:eastAsia="Calibri" w:hAnsi="Times New Roman"/>
                <w:szCs w:val="20"/>
                <w:lang w:val="en-US"/>
              </w:rPr>
              <w:t xml:space="preserve"> </w:t>
            </w:r>
            <w:r w:rsidR="00F8643C" w:rsidRPr="001B19FB">
              <w:rPr>
                <w:rFonts w:ascii="Times New Roman" w:eastAsia="Calibri" w:hAnsi="Times New Roman"/>
                <w:szCs w:val="20"/>
                <w:lang w:val="en-US"/>
              </w:rPr>
              <w:t xml:space="preserve">at </w:t>
            </w:r>
            <w:r w:rsidR="001D10DB">
              <w:rPr>
                <w:rFonts w:ascii="Times New Roman" w:hAnsi="Times New Roman"/>
                <w:szCs w:val="20"/>
                <w:lang w:val="en-US"/>
              </w:rPr>
              <w:t xml:space="preserve">the </w:t>
            </w:r>
            <w:r w:rsidR="00033309" w:rsidRPr="001B19FB">
              <w:rPr>
                <w:rFonts w:ascii="Times New Roman" w:eastAsia="Calibri" w:hAnsi="Times New Roman"/>
                <w:szCs w:val="20"/>
                <w:lang w:val="en-US"/>
              </w:rPr>
              <w:t xml:space="preserve">patient’s </w:t>
            </w:r>
            <w:r w:rsidR="00E261DB">
              <w:rPr>
                <w:rFonts w:ascii="Times New Roman" w:eastAsia="Calibri" w:hAnsi="Times New Roman"/>
                <w:szCs w:val="20"/>
                <w:lang w:val="en-US"/>
              </w:rPr>
              <w:t>location.</w:t>
            </w:r>
            <w:r w:rsidR="00E261DB" w:rsidRPr="001B19FB">
              <w:rPr>
                <w:rFonts w:ascii="Times New Roman" w:eastAsia="Calibri" w:hAnsi="Times New Roman"/>
                <w:szCs w:val="20"/>
                <w:lang w:val="en-US"/>
              </w:rPr>
              <w:t xml:space="preserve"> We</w:t>
            </w:r>
            <w:r w:rsidRPr="001B19FB">
              <w:rPr>
                <w:rFonts w:ascii="Times New Roman" w:eastAsia="Calibri" w:hAnsi="Times New Roman"/>
                <w:szCs w:val="20"/>
                <w:lang w:val="en-US"/>
              </w:rPr>
              <w:t xml:space="preserve"> will use Cisco Jabber Video/Acano and the remote control software LogMeIn. </w:t>
            </w:r>
            <w:r w:rsidR="00304651">
              <w:rPr>
                <w:rFonts w:ascii="Times New Roman" w:eastAsia="Calibri" w:hAnsi="Times New Roman"/>
                <w:szCs w:val="20"/>
                <w:lang w:val="en-US"/>
              </w:rPr>
              <w:t>Standard care therapy i</w:t>
            </w:r>
            <w:r w:rsidR="00304651" w:rsidRPr="001B19FB">
              <w:rPr>
                <w:rFonts w:ascii="Times New Roman" w:eastAsia="Calibri" w:hAnsi="Times New Roman"/>
                <w:szCs w:val="20"/>
                <w:lang w:val="en-US"/>
              </w:rPr>
              <w:t xml:space="preserve">ntervention </w:t>
            </w:r>
            <w:r w:rsidRPr="001B19FB">
              <w:rPr>
                <w:rFonts w:ascii="Times New Roman" w:eastAsia="Calibri" w:hAnsi="Times New Roman"/>
                <w:szCs w:val="20"/>
                <w:lang w:val="en-US"/>
              </w:rPr>
              <w:t>will be given in individual</w:t>
            </w:r>
            <w:r w:rsidR="00E261DB">
              <w:rPr>
                <w:rFonts w:ascii="Times New Roman" w:eastAsia="Calibri" w:hAnsi="Times New Roman"/>
                <w:szCs w:val="20"/>
                <w:lang w:val="en-US"/>
              </w:rPr>
              <w:t xml:space="preserve">      </w:t>
            </w:r>
            <w:r w:rsidR="00A42A9C">
              <w:rPr>
                <w:rFonts w:ascii="Times New Roman" w:eastAsia="Calibri" w:hAnsi="Times New Roman"/>
                <w:szCs w:val="20"/>
                <w:lang w:val="en-US"/>
              </w:rPr>
              <w:t xml:space="preserve"> 1-to-1 face-t</w:t>
            </w:r>
            <w:r w:rsidR="00304651">
              <w:rPr>
                <w:rFonts w:ascii="Times New Roman" w:eastAsia="Calibri" w:hAnsi="Times New Roman"/>
                <w:szCs w:val="20"/>
                <w:lang w:val="en-US"/>
              </w:rPr>
              <w:t xml:space="preserve">o-face </w:t>
            </w:r>
            <w:r w:rsidR="00936F58">
              <w:rPr>
                <w:rFonts w:ascii="Times New Roman" w:eastAsia="Calibri" w:hAnsi="Times New Roman"/>
                <w:szCs w:val="20"/>
                <w:lang w:val="en-US"/>
              </w:rPr>
              <w:t xml:space="preserve">sessions, </w:t>
            </w:r>
            <w:r w:rsidR="00936F58">
              <w:rPr>
                <w:rFonts w:ascii="Times New Roman" w:eastAsia="Calibri" w:hAnsi="Times New Roman"/>
                <w:szCs w:val="20"/>
                <w:lang w:val="en-US"/>
              </w:rPr>
              <w:t xml:space="preserve">and/or in </w:t>
            </w:r>
            <w:r w:rsidR="00E261DB">
              <w:rPr>
                <w:rFonts w:ascii="Times New Roman" w:eastAsia="Calibri" w:hAnsi="Times New Roman"/>
                <w:szCs w:val="20"/>
                <w:lang w:val="en-US"/>
              </w:rPr>
              <w:t xml:space="preserve">face-to face </w:t>
            </w:r>
            <w:r w:rsidR="00936F58">
              <w:rPr>
                <w:rFonts w:ascii="Times New Roman" w:eastAsia="Calibri" w:hAnsi="Times New Roman"/>
                <w:szCs w:val="20"/>
                <w:lang w:val="en-US"/>
              </w:rPr>
              <w:t>group sessions.</w:t>
            </w:r>
            <w:r w:rsidRPr="001B19FB">
              <w:rPr>
                <w:rFonts w:ascii="Times New Roman" w:eastAsia="Calibri" w:hAnsi="Times New Roman"/>
                <w:szCs w:val="20"/>
                <w:lang w:val="en-US"/>
              </w:rPr>
              <w:t xml:space="preserve"> </w:t>
            </w:r>
          </w:p>
          <w:p w:rsidR="001B1D16" w:rsidRPr="001B19FB" w:rsidRDefault="001B1D16" w:rsidP="002F19EA">
            <w:pPr>
              <w:rPr>
                <w:szCs w:val="20"/>
                <w:lang w:val="en-US"/>
              </w:rPr>
            </w:pPr>
          </w:p>
          <w:p w:rsidR="001B1D16" w:rsidRPr="001B19FB" w:rsidRDefault="001B1D16" w:rsidP="002F19EA">
            <w:pPr>
              <w:rPr>
                <w:szCs w:val="20"/>
                <w:lang w:val="en-US"/>
              </w:rPr>
            </w:pPr>
          </w:p>
          <w:p w:rsidR="001B1D16" w:rsidRDefault="001B1D16" w:rsidP="002F19EA">
            <w:pPr>
              <w:rPr>
                <w:szCs w:val="20"/>
                <w:lang w:val="en-US"/>
              </w:rPr>
            </w:pPr>
          </w:p>
          <w:p w:rsidR="00CC5BF3" w:rsidRPr="001B19FB" w:rsidRDefault="00CC5BF3" w:rsidP="002F19EA">
            <w:pPr>
              <w:rPr>
                <w:szCs w:val="20"/>
                <w:lang w:val="en-US"/>
              </w:rPr>
            </w:pPr>
          </w:p>
          <w:p w:rsidR="001B1D16" w:rsidRPr="001B19FB" w:rsidRDefault="001B1D16" w:rsidP="002F19EA">
            <w:pPr>
              <w:rPr>
                <w:szCs w:val="20"/>
                <w:lang w:val="en-US"/>
              </w:rPr>
            </w:pPr>
          </w:p>
        </w:tc>
      </w:tr>
      <w:tr w:rsidR="00462771" w:rsidRPr="000A4BE8" w:rsidTr="002F19EA">
        <w:tc>
          <w:tcPr>
            <w:tcW w:w="2303" w:type="dxa"/>
          </w:tcPr>
          <w:p w:rsidR="00CC5BF3" w:rsidRDefault="00CC5BF3" w:rsidP="002F19EA">
            <w:pPr>
              <w:rPr>
                <w:rFonts w:ascii="Times New Roman" w:hAnsi="Times New Roman"/>
                <w:b/>
                <w:bCs/>
                <w:szCs w:val="20"/>
                <w:lang w:val="en-US"/>
              </w:rPr>
            </w:pPr>
          </w:p>
          <w:p w:rsidR="00F8643C" w:rsidRDefault="00F8643C" w:rsidP="002F19EA">
            <w:pPr>
              <w:rPr>
                <w:rFonts w:ascii="Times New Roman" w:hAnsi="Times New Roman"/>
                <w:b/>
                <w:bCs/>
                <w:szCs w:val="20"/>
                <w:lang w:val="en-US"/>
              </w:rPr>
            </w:pPr>
          </w:p>
          <w:p w:rsidR="00462771" w:rsidRPr="001B19FB" w:rsidRDefault="00462771" w:rsidP="002F19EA">
            <w:pPr>
              <w:rPr>
                <w:rFonts w:ascii="Times New Roman" w:hAnsi="Times New Roman"/>
                <w:b/>
                <w:bCs/>
                <w:szCs w:val="20"/>
                <w:lang w:val="en-US"/>
              </w:rPr>
            </w:pPr>
            <w:r w:rsidRPr="001B19FB">
              <w:rPr>
                <w:rFonts w:ascii="Times New Roman" w:hAnsi="Times New Roman"/>
                <w:b/>
                <w:bCs/>
                <w:szCs w:val="20"/>
                <w:lang w:val="en-US"/>
              </w:rPr>
              <w:t xml:space="preserve">7. Where: </w:t>
            </w:r>
          </w:p>
          <w:p w:rsidR="00462771" w:rsidRPr="001B19FB" w:rsidRDefault="00462771" w:rsidP="002F19EA">
            <w:pPr>
              <w:rPr>
                <w:rFonts w:ascii="Times New Roman" w:eastAsia="FreeSans" w:hAnsi="Times New Roman"/>
                <w:szCs w:val="20"/>
                <w:lang w:val="en-US"/>
              </w:rPr>
            </w:pPr>
            <w:r w:rsidRPr="001B19FB">
              <w:rPr>
                <w:rFonts w:ascii="Times New Roman" w:eastAsia="FreeSans" w:hAnsi="Times New Roman"/>
                <w:szCs w:val="20"/>
                <w:lang w:val="en-US"/>
              </w:rPr>
              <w:t>Describe the type(s) of location(s) where the intervention occurred, including any necessary infrastructure or relevant features</w:t>
            </w:r>
          </w:p>
          <w:p w:rsidR="00462771" w:rsidRPr="001B19FB" w:rsidRDefault="00462771" w:rsidP="002F19EA">
            <w:pPr>
              <w:rPr>
                <w:rFonts w:ascii="Times New Roman" w:hAnsi="Times New Roman"/>
                <w:szCs w:val="20"/>
                <w:lang w:val="en-US"/>
              </w:rPr>
            </w:pPr>
          </w:p>
        </w:tc>
        <w:tc>
          <w:tcPr>
            <w:tcW w:w="7161" w:type="dxa"/>
          </w:tcPr>
          <w:p w:rsidR="00462771" w:rsidRPr="001B19FB" w:rsidRDefault="00462771" w:rsidP="002F19EA">
            <w:pPr>
              <w:rPr>
                <w:rFonts w:ascii="Times New Roman" w:hAnsi="Times New Roman"/>
                <w:color w:val="FF0000"/>
                <w:szCs w:val="20"/>
                <w:lang w:val="en-US"/>
              </w:rPr>
            </w:pPr>
          </w:p>
          <w:p w:rsidR="00CC5BF3" w:rsidRDefault="00CC5BF3" w:rsidP="002F19EA">
            <w:pPr>
              <w:rPr>
                <w:rFonts w:ascii="Times New Roman" w:hAnsi="Times New Roman"/>
                <w:szCs w:val="20"/>
                <w:lang w:val="en-US"/>
              </w:rPr>
            </w:pPr>
          </w:p>
          <w:p w:rsidR="00F8643C" w:rsidRDefault="00F8643C" w:rsidP="002F19EA">
            <w:pPr>
              <w:rPr>
                <w:rFonts w:ascii="Times New Roman" w:hAnsi="Times New Roman"/>
                <w:szCs w:val="20"/>
                <w:lang w:val="en-US"/>
              </w:rPr>
            </w:pPr>
          </w:p>
          <w:p w:rsidR="00F8643C" w:rsidRDefault="00F8643C" w:rsidP="002F19EA">
            <w:pPr>
              <w:rPr>
                <w:rFonts w:ascii="Times New Roman" w:hAnsi="Times New Roman"/>
                <w:szCs w:val="20"/>
                <w:lang w:val="en-US"/>
              </w:rPr>
            </w:pPr>
          </w:p>
          <w:p w:rsidR="00462771" w:rsidRPr="001B19FB" w:rsidRDefault="00766F8D" w:rsidP="002F19EA">
            <w:pPr>
              <w:rPr>
                <w:rFonts w:ascii="Times New Roman" w:hAnsi="Times New Roman"/>
                <w:color w:val="FF0000"/>
                <w:szCs w:val="20"/>
                <w:lang w:val="en-US"/>
              </w:rPr>
            </w:pPr>
            <w:r>
              <w:rPr>
                <w:rFonts w:ascii="Times New Roman" w:hAnsi="Times New Roman"/>
                <w:szCs w:val="20"/>
                <w:lang w:val="en-US"/>
              </w:rPr>
              <w:t xml:space="preserve">In the patient’s home, </w:t>
            </w:r>
            <w:r w:rsidR="00462771" w:rsidRPr="001B19FB">
              <w:rPr>
                <w:rFonts w:ascii="Times New Roman" w:hAnsi="Times New Roman"/>
                <w:szCs w:val="20"/>
                <w:lang w:val="en-US"/>
              </w:rPr>
              <w:t xml:space="preserve">or </w:t>
            </w:r>
            <w:r w:rsidR="00304651">
              <w:rPr>
                <w:rFonts w:ascii="Times New Roman" w:hAnsi="Times New Roman"/>
                <w:szCs w:val="20"/>
                <w:lang w:val="en-US"/>
              </w:rPr>
              <w:t>in a quite location</w:t>
            </w:r>
            <w:r w:rsidR="00BF4014">
              <w:rPr>
                <w:rFonts w:ascii="Times New Roman" w:hAnsi="Times New Roman"/>
                <w:szCs w:val="20"/>
                <w:lang w:val="en-US"/>
              </w:rPr>
              <w:t xml:space="preserve">/ therapy room </w:t>
            </w:r>
            <w:r w:rsidR="00304651">
              <w:rPr>
                <w:rFonts w:ascii="Times New Roman" w:hAnsi="Times New Roman"/>
                <w:szCs w:val="20"/>
                <w:lang w:val="en-US"/>
              </w:rPr>
              <w:t xml:space="preserve">at the </w:t>
            </w:r>
            <w:r w:rsidR="00462771" w:rsidRPr="001B19FB">
              <w:rPr>
                <w:rFonts w:ascii="Times New Roman" w:hAnsi="Times New Roman"/>
                <w:szCs w:val="20"/>
                <w:lang w:val="en-US"/>
              </w:rPr>
              <w:t>institution e.g.</w:t>
            </w:r>
            <w:r w:rsidR="00462771" w:rsidRPr="001B19FB">
              <w:rPr>
                <w:rFonts w:ascii="Times New Roman" w:hAnsi="Times New Roman"/>
                <w:color w:val="FF0000"/>
                <w:szCs w:val="20"/>
                <w:lang w:val="en-US"/>
              </w:rPr>
              <w:t xml:space="preserve"> </w:t>
            </w:r>
            <w:r w:rsidR="00462771" w:rsidRPr="001B19FB">
              <w:rPr>
                <w:rFonts w:ascii="Times New Roman" w:hAnsi="Times New Roman"/>
                <w:szCs w:val="20"/>
                <w:lang w:val="en-US"/>
              </w:rPr>
              <w:t>rehabilitation ward or nursing home.</w:t>
            </w:r>
            <w:r w:rsidR="00BF4014">
              <w:rPr>
                <w:rFonts w:ascii="Times New Roman" w:hAnsi="Times New Roman"/>
                <w:szCs w:val="20"/>
                <w:lang w:val="en-US"/>
              </w:rPr>
              <w:t xml:space="preserve">  </w:t>
            </w:r>
            <w:r w:rsidR="00936F58">
              <w:rPr>
                <w:rFonts w:ascii="Times New Roman" w:hAnsi="Times New Roman"/>
                <w:szCs w:val="20"/>
                <w:lang w:val="en-US"/>
              </w:rPr>
              <w:t xml:space="preserve">  </w:t>
            </w:r>
          </w:p>
        </w:tc>
      </w:tr>
      <w:tr w:rsidR="00462771" w:rsidRPr="00E754D0" w:rsidTr="002F19EA">
        <w:tc>
          <w:tcPr>
            <w:tcW w:w="2303" w:type="dxa"/>
          </w:tcPr>
          <w:p w:rsidR="00462771" w:rsidRPr="001B19FB" w:rsidRDefault="00462771" w:rsidP="002F19EA">
            <w:pPr>
              <w:rPr>
                <w:rFonts w:ascii="Times New Roman" w:hAnsi="Times New Roman"/>
                <w:b/>
                <w:bCs/>
                <w:szCs w:val="20"/>
                <w:lang w:val="en-US"/>
              </w:rPr>
            </w:pPr>
          </w:p>
          <w:p w:rsidR="00462771" w:rsidRPr="001B19FB" w:rsidRDefault="00462771" w:rsidP="002F19EA">
            <w:pPr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1B19FB">
              <w:rPr>
                <w:rFonts w:ascii="Times New Roman" w:hAnsi="Times New Roman"/>
                <w:b/>
                <w:bCs/>
                <w:szCs w:val="20"/>
                <w:lang w:val="en-US"/>
              </w:rPr>
              <w:t xml:space="preserve">8. When and How Much: </w:t>
            </w:r>
            <w:r w:rsidRPr="001B19FB">
              <w:rPr>
                <w:rFonts w:ascii="Times New Roman" w:eastAsia="FreeSans" w:hAnsi="Times New Roman"/>
                <w:bCs/>
                <w:szCs w:val="20"/>
                <w:lang w:val="en-US"/>
              </w:rPr>
              <w:t>Describe the number of times the intervention was delivered and over what period of time includ</w:t>
            </w:r>
            <w:r w:rsidRPr="001B19FB">
              <w:rPr>
                <w:rFonts w:ascii="Times New Roman" w:hAnsi="Times New Roman"/>
                <w:bCs/>
                <w:szCs w:val="20"/>
                <w:lang w:val="en-US"/>
              </w:rPr>
              <w:t>ing the number of sessions, their</w:t>
            </w:r>
            <w:r w:rsidRPr="001B19FB">
              <w:rPr>
                <w:rFonts w:ascii="Times New Roman" w:eastAsia="FreeSans" w:hAnsi="Times New Roman"/>
                <w:bCs/>
                <w:szCs w:val="20"/>
                <w:lang w:val="en-US"/>
              </w:rPr>
              <w:t xml:space="preserve"> schedule, and their duration, intensity, or dose</w:t>
            </w:r>
          </w:p>
          <w:p w:rsidR="00462771" w:rsidRDefault="00462771" w:rsidP="002F19EA">
            <w:pPr>
              <w:rPr>
                <w:rFonts w:ascii="Times New Roman" w:hAnsi="Times New Roman"/>
                <w:bCs/>
                <w:szCs w:val="20"/>
                <w:lang w:val="en-US"/>
              </w:rPr>
            </w:pPr>
          </w:p>
          <w:p w:rsidR="00006B30" w:rsidRDefault="00006B30" w:rsidP="002F19EA">
            <w:pPr>
              <w:rPr>
                <w:rFonts w:ascii="Times New Roman" w:hAnsi="Times New Roman"/>
                <w:bCs/>
                <w:szCs w:val="20"/>
                <w:lang w:val="en-US"/>
              </w:rPr>
            </w:pPr>
          </w:p>
          <w:p w:rsidR="00006B30" w:rsidRPr="001B19FB" w:rsidRDefault="00006B30" w:rsidP="002F19EA">
            <w:pPr>
              <w:rPr>
                <w:rFonts w:ascii="Times New Roman" w:hAnsi="Times New Roman"/>
                <w:bCs/>
                <w:szCs w:val="20"/>
                <w:lang w:val="en-US"/>
              </w:rPr>
            </w:pPr>
          </w:p>
        </w:tc>
        <w:tc>
          <w:tcPr>
            <w:tcW w:w="7161" w:type="dxa"/>
          </w:tcPr>
          <w:p w:rsidR="00462771" w:rsidRPr="001B19FB" w:rsidRDefault="00462771" w:rsidP="002F19EA">
            <w:pPr>
              <w:rPr>
                <w:szCs w:val="20"/>
                <w:lang w:val="en-US"/>
              </w:rPr>
            </w:pPr>
          </w:p>
          <w:p w:rsidR="006E2B53" w:rsidRDefault="00462771" w:rsidP="00E754D0">
            <w:pPr>
              <w:rPr>
                <w:rFonts w:ascii="Times New Roman" w:hAnsi="Times New Roman"/>
                <w:lang w:val="en-US"/>
              </w:rPr>
            </w:pPr>
            <w:r w:rsidRPr="001B19FB">
              <w:rPr>
                <w:rFonts w:ascii="Times New Roman" w:eastAsia="Calibri" w:hAnsi="Times New Roman"/>
                <w:szCs w:val="20"/>
                <w:lang w:val="en-US"/>
              </w:rPr>
              <w:t>Participants in the intervention group will receive</w:t>
            </w:r>
            <w:r w:rsidR="00600914">
              <w:rPr>
                <w:rFonts w:ascii="Times New Roman" w:eastAsia="Calibri" w:hAnsi="Times New Roman"/>
                <w:szCs w:val="20"/>
                <w:lang w:val="en-US"/>
              </w:rPr>
              <w:t xml:space="preserve"> </w:t>
            </w:r>
            <w:r w:rsidR="00E754D0" w:rsidRPr="00E754D0">
              <w:rPr>
                <w:rFonts w:ascii="Times New Roman" w:eastAsia="Calibri" w:hAnsi="Times New Roman"/>
                <w:szCs w:val="20"/>
                <w:lang w:val="en-US"/>
              </w:rPr>
              <w:t>one hour SLT via videoconference</w:t>
            </w:r>
            <w:r w:rsidR="00E754D0">
              <w:rPr>
                <w:rFonts w:ascii="Times New Roman" w:eastAsia="Calibri" w:hAnsi="Times New Roman"/>
                <w:szCs w:val="20"/>
                <w:lang w:val="en-US"/>
              </w:rPr>
              <w:t xml:space="preserve"> </w:t>
            </w:r>
            <w:r w:rsidR="00B506D5">
              <w:rPr>
                <w:rFonts w:ascii="Times New Roman" w:eastAsia="Calibri" w:hAnsi="Times New Roman"/>
                <w:szCs w:val="20"/>
                <w:lang w:val="en-US"/>
              </w:rPr>
              <w:t>per day, five days per week</w:t>
            </w:r>
            <w:r w:rsidR="00615DEC">
              <w:rPr>
                <w:rFonts w:ascii="Times New Roman" w:eastAsia="Calibri" w:hAnsi="Times New Roman"/>
                <w:szCs w:val="20"/>
                <w:lang w:val="en-US"/>
              </w:rPr>
              <w:t xml:space="preserve">, </w:t>
            </w:r>
            <w:r w:rsidR="00E754D0">
              <w:rPr>
                <w:rFonts w:ascii="Times New Roman" w:eastAsia="Calibri" w:hAnsi="Times New Roman"/>
                <w:szCs w:val="20"/>
                <w:lang w:val="en-US"/>
              </w:rPr>
              <w:t>over 4 weeks. The delivery</w:t>
            </w:r>
            <w:r w:rsidR="00B506D5">
              <w:rPr>
                <w:rFonts w:ascii="Times New Roman" w:eastAsia="Calibri" w:hAnsi="Times New Roman"/>
                <w:szCs w:val="20"/>
                <w:lang w:val="en-US"/>
              </w:rPr>
              <w:t xml:space="preserve"> of the intervention will</w:t>
            </w:r>
            <w:r w:rsidR="00E754D0" w:rsidRPr="00E754D0">
              <w:rPr>
                <w:rFonts w:ascii="Times New Roman" w:eastAsia="Calibri" w:hAnsi="Times New Roman"/>
                <w:szCs w:val="20"/>
                <w:lang w:val="en-US"/>
              </w:rPr>
              <w:t xml:space="preserve"> be adjusted to the participant’s timetable and rehab</w:t>
            </w:r>
            <w:r w:rsidR="00B506D5">
              <w:rPr>
                <w:rFonts w:ascii="Times New Roman" w:eastAsia="Calibri" w:hAnsi="Times New Roman"/>
                <w:szCs w:val="20"/>
                <w:lang w:val="en-US"/>
              </w:rPr>
              <w:t xml:space="preserve">ilitation schedule if necessary to meet the aim of </w:t>
            </w:r>
            <w:r w:rsidR="00F62BAE" w:rsidRPr="001B19FB">
              <w:rPr>
                <w:rFonts w:ascii="Times New Roman" w:eastAsia="Calibri" w:hAnsi="Times New Roman"/>
                <w:szCs w:val="20"/>
                <w:lang w:val="en-US"/>
              </w:rPr>
              <w:t>5 hours</w:t>
            </w:r>
            <w:r w:rsidR="00B506D5">
              <w:rPr>
                <w:rFonts w:ascii="Times New Roman" w:eastAsia="Calibri" w:hAnsi="Times New Roman"/>
                <w:szCs w:val="20"/>
                <w:lang w:val="en-US"/>
              </w:rPr>
              <w:t xml:space="preserve"> SLT via </w:t>
            </w:r>
            <w:r w:rsidR="00600914">
              <w:rPr>
                <w:rFonts w:ascii="Times New Roman" w:eastAsia="Calibri" w:hAnsi="Times New Roman"/>
                <w:szCs w:val="20"/>
                <w:lang w:val="en-US"/>
              </w:rPr>
              <w:t>videoconference</w:t>
            </w:r>
            <w:r w:rsidR="00F62BAE" w:rsidRPr="001B19FB">
              <w:rPr>
                <w:rFonts w:ascii="Times New Roman" w:eastAsia="Calibri" w:hAnsi="Times New Roman"/>
                <w:szCs w:val="20"/>
                <w:lang w:val="en-US"/>
              </w:rPr>
              <w:t xml:space="preserve"> per week</w:t>
            </w:r>
            <w:r w:rsidR="00B506D5">
              <w:rPr>
                <w:rFonts w:ascii="Times New Roman" w:eastAsia="Calibri" w:hAnsi="Times New Roman"/>
                <w:szCs w:val="20"/>
                <w:lang w:val="en-US"/>
              </w:rPr>
              <w:t xml:space="preserve">. </w:t>
            </w:r>
            <w:r w:rsidR="00B506D5" w:rsidRPr="00B506D5">
              <w:rPr>
                <w:rFonts w:ascii="Times New Roman" w:eastAsia="Calibri" w:hAnsi="Times New Roman"/>
                <w:szCs w:val="20"/>
                <w:lang w:val="en-US"/>
              </w:rPr>
              <w:t>Total do</w:t>
            </w:r>
            <w:r w:rsidR="00B506D5">
              <w:rPr>
                <w:rFonts w:ascii="Times New Roman" w:eastAsia="Calibri" w:hAnsi="Times New Roman"/>
                <w:szCs w:val="20"/>
                <w:lang w:val="en-US"/>
              </w:rPr>
              <w:t>se</w:t>
            </w:r>
            <w:r w:rsidR="009160E8">
              <w:rPr>
                <w:rFonts w:ascii="Times New Roman" w:eastAsia="Calibri" w:hAnsi="Times New Roman"/>
                <w:szCs w:val="20"/>
                <w:lang w:val="en-US"/>
              </w:rPr>
              <w:t xml:space="preserve"> of SLT via videoconference </w:t>
            </w:r>
            <w:r w:rsidR="00B506D5">
              <w:rPr>
                <w:rFonts w:ascii="Times New Roman" w:eastAsia="Calibri" w:hAnsi="Times New Roman"/>
                <w:szCs w:val="20"/>
                <w:lang w:val="en-US"/>
              </w:rPr>
              <w:t>will be 20 hours</w:t>
            </w:r>
            <w:r w:rsidR="00B506D5" w:rsidRPr="00B506D5">
              <w:rPr>
                <w:rFonts w:ascii="Times New Roman" w:eastAsia="Calibri" w:hAnsi="Times New Roman"/>
                <w:szCs w:val="20"/>
                <w:lang w:val="en-US"/>
              </w:rPr>
              <w:t xml:space="preserve"> by the e</w:t>
            </w:r>
            <w:r w:rsidR="00600914">
              <w:rPr>
                <w:rFonts w:ascii="Times New Roman" w:eastAsia="Calibri" w:hAnsi="Times New Roman"/>
                <w:szCs w:val="20"/>
                <w:lang w:val="en-US"/>
              </w:rPr>
              <w:t xml:space="preserve">nd of the therapy </w:t>
            </w:r>
            <w:r w:rsidR="00182FFC">
              <w:rPr>
                <w:rFonts w:ascii="Times New Roman" w:eastAsia="Calibri" w:hAnsi="Times New Roman"/>
                <w:szCs w:val="20"/>
                <w:lang w:val="en-US"/>
              </w:rPr>
              <w:t>intervention.</w:t>
            </w:r>
            <w:r w:rsidR="00182FFC" w:rsidRPr="001B19FB">
              <w:rPr>
                <w:rFonts w:ascii="Times New Roman" w:eastAsia="Calibri" w:hAnsi="Times New Roman"/>
                <w:szCs w:val="20"/>
                <w:lang w:val="en-US"/>
              </w:rPr>
              <w:t xml:space="preserve"> The</w:t>
            </w:r>
            <w:r w:rsidRPr="001B19FB">
              <w:rPr>
                <w:rFonts w:ascii="Times New Roman" w:eastAsia="Calibri" w:hAnsi="Times New Roman"/>
                <w:szCs w:val="20"/>
                <w:lang w:val="en-US"/>
              </w:rPr>
              <w:t xml:space="preserve"> amount of sessions will be logged. Patients</w:t>
            </w:r>
            <w:r w:rsidR="006E2B53">
              <w:rPr>
                <w:rFonts w:ascii="Times New Roman" w:eastAsia="Calibri" w:hAnsi="Times New Roman"/>
                <w:szCs w:val="20"/>
                <w:lang w:val="en-US"/>
              </w:rPr>
              <w:t xml:space="preserve"> in the intervention group</w:t>
            </w:r>
            <w:r w:rsidRPr="001B19FB">
              <w:rPr>
                <w:rFonts w:ascii="Times New Roman" w:eastAsia="Calibri" w:hAnsi="Times New Roman"/>
                <w:szCs w:val="20"/>
                <w:lang w:val="en-US"/>
              </w:rPr>
              <w:t xml:space="preserve"> with at least 16 sessions </w:t>
            </w:r>
            <w:r w:rsidR="00E747A6">
              <w:rPr>
                <w:rFonts w:ascii="Times New Roman" w:eastAsia="Calibri" w:hAnsi="Times New Roman"/>
                <w:szCs w:val="20"/>
                <w:lang w:val="en-US"/>
              </w:rPr>
              <w:t xml:space="preserve">of </w:t>
            </w:r>
            <w:r w:rsidR="00B506D5">
              <w:rPr>
                <w:rFonts w:ascii="Times New Roman" w:eastAsia="Calibri" w:hAnsi="Times New Roman"/>
                <w:szCs w:val="20"/>
                <w:lang w:val="en-US"/>
              </w:rPr>
              <w:t xml:space="preserve">SLT via </w:t>
            </w:r>
            <w:r w:rsidR="00E747A6">
              <w:rPr>
                <w:rFonts w:ascii="Times New Roman" w:eastAsia="Calibri" w:hAnsi="Times New Roman"/>
                <w:szCs w:val="20"/>
                <w:lang w:val="en-US"/>
              </w:rPr>
              <w:t xml:space="preserve">videoconference </w:t>
            </w:r>
            <w:r w:rsidRPr="001B19FB">
              <w:rPr>
                <w:rFonts w:ascii="Times New Roman" w:eastAsia="Calibri" w:hAnsi="Times New Roman"/>
                <w:szCs w:val="20"/>
                <w:lang w:val="en-US"/>
              </w:rPr>
              <w:t>in 32 days will be regarded as “completed per protocol</w:t>
            </w:r>
            <w:r w:rsidRPr="006E2B53">
              <w:rPr>
                <w:rFonts w:ascii="Times New Roman" w:eastAsia="Calibri" w:hAnsi="Times New Roman"/>
                <w:szCs w:val="20"/>
                <w:lang w:val="en-US"/>
              </w:rPr>
              <w:t>”.</w:t>
            </w:r>
            <w:r w:rsidR="006E2B53" w:rsidRPr="00600914">
              <w:rPr>
                <w:lang w:val="en-US"/>
              </w:rPr>
              <w:t xml:space="preserve"> </w:t>
            </w:r>
          </w:p>
          <w:p w:rsidR="006E2B53" w:rsidRDefault="006E2B53" w:rsidP="00E754D0">
            <w:pPr>
              <w:rPr>
                <w:rFonts w:ascii="Times New Roman" w:hAnsi="Times New Roman"/>
                <w:lang w:val="en-US"/>
              </w:rPr>
            </w:pPr>
          </w:p>
          <w:p w:rsidR="00006B30" w:rsidRPr="00006B30" w:rsidRDefault="00F63A73" w:rsidP="00E754D0">
            <w:pPr>
              <w:rPr>
                <w:rFonts w:ascii="Times New Roman" w:eastAsia="Calibri" w:hAnsi="Times New Roman"/>
                <w:szCs w:val="20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All p</w:t>
            </w:r>
            <w:r w:rsidR="009160E8">
              <w:rPr>
                <w:rFonts w:ascii="Times New Roman" w:hAnsi="Times New Roman"/>
                <w:lang w:val="en-US"/>
              </w:rPr>
              <w:t xml:space="preserve">articipants </w:t>
            </w:r>
            <w:r w:rsidR="009160E8" w:rsidRPr="006E2B53">
              <w:rPr>
                <w:rFonts w:ascii="Times New Roman" w:hAnsi="Times New Roman"/>
                <w:lang w:val="en-US"/>
              </w:rPr>
              <w:t>will also</w:t>
            </w:r>
            <w:r w:rsidR="006E2B53" w:rsidRPr="006E2B53">
              <w:rPr>
                <w:rFonts w:ascii="Times New Roman" w:hAnsi="Times New Roman"/>
                <w:lang w:val="en-US"/>
              </w:rPr>
              <w:t xml:space="preserve"> </w:t>
            </w:r>
            <w:r w:rsidR="009160E8" w:rsidRPr="006E2B53">
              <w:rPr>
                <w:rFonts w:ascii="Times New Roman" w:hAnsi="Times New Roman"/>
                <w:lang w:val="en-US"/>
              </w:rPr>
              <w:t xml:space="preserve">receive </w:t>
            </w:r>
            <w:r w:rsidR="009160E8">
              <w:rPr>
                <w:rFonts w:ascii="Times New Roman" w:hAnsi="Times New Roman"/>
                <w:lang w:val="en-US"/>
              </w:rPr>
              <w:t>usual</w:t>
            </w:r>
            <w:r w:rsidR="006E2B53" w:rsidRPr="006E2B53">
              <w:rPr>
                <w:rFonts w:ascii="Times New Roman" w:eastAsia="Calibri" w:hAnsi="Times New Roman"/>
                <w:szCs w:val="20"/>
                <w:lang w:val="en-US"/>
              </w:rPr>
              <w:t xml:space="preserve"> care provided by SLPs at the community level or in rehabilitation institu</w:t>
            </w:r>
            <w:r w:rsidR="006E2B53">
              <w:rPr>
                <w:rFonts w:ascii="Times New Roman" w:eastAsia="Calibri" w:hAnsi="Times New Roman"/>
                <w:szCs w:val="20"/>
                <w:lang w:val="en-US"/>
              </w:rPr>
              <w:t xml:space="preserve">tions. The rehabilitation services, </w:t>
            </w:r>
            <w:r w:rsidR="006E2B53" w:rsidRPr="006E2B53">
              <w:rPr>
                <w:rFonts w:ascii="Times New Roman" w:eastAsia="Calibri" w:hAnsi="Times New Roman"/>
                <w:szCs w:val="20"/>
                <w:lang w:val="en-US"/>
              </w:rPr>
              <w:t>both in terms of type and frequency</w:t>
            </w:r>
            <w:r w:rsidR="006E2B53">
              <w:rPr>
                <w:rFonts w:ascii="Times New Roman" w:eastAsia="Calibri" w:hAnsi="Times New Roman"/>
                <w:szCs w:val="20"/>
                <w:lang w:val="en-US"/>
              </w:rPr>
              <w:t xml:space="preserve">, </w:t>
            </w:r>
            <w:r w:rsidR="006E2B53" w:rsidRPr="006E2B53">
              <w:rPr>
                <w:rFonts w:ascii="Times New Roman" w:eastAsia="Calibri" w:hAnsi="Times New Roman"/>
                <w:szCs w:val="20"/>
                <w:lang w:val="en-US"/>
              </w:rPr>
              <w:t>provided for each participant will depend on the local resources available.</w:t>
            </w:r>
            <w:r w:rsidR="006E2B53">
              <w:rPr>
                <w:rFonts w:ascii="Times New Roman" w:eastAsia="Calibri" w:hAnsi="Times New Roman"/>
                <w:szCs w:val="20"/>
                <w:lang w:val="en-US"/>
              </w:rPr>
              <w:t xml:space="preserve"> The usual care will be logged</w:t>
            </w:r>
            <w:r w:rsidR="009160E8">
              <w:rPr>
                <w:rFonts w:ascii="Times New Roman" w:eastAsia="Calibri" w:hAnsi="Times New Roman"/>
                <w:szCs w:val="20"/>
                <w:lang w:val="en-US"/>
              </w:rPr>
              <w:t xml:space="preserve"> in each case</w:t>
            </w:r>
            <w:r w:rsidR="006E2B53">
              <w:rPr>
                <w:rFonts w:ascii="Times New Roman" w:eastAsia="Calibri" w:hAnsi="Times New Roman"/>
                <w:szCs w:val="20"/>
                <w:lang w:val="en-US"/>
              </w:rPr>
              <w:t xml:space="preserve">. </w:t>
            </w:r>
          </w:p>
        </w:tc>
      </w:tr>
      <w:tr w:rsidR="00462771" w:rsidRPr="000A4BE8" w:rsidTr="002F19EA">
        <w:tc>
          <w:tcPr>
            <w:tcW w:w="2303" w:type="dxa"/>
          </w:tcPr>
          <w:p w:rsidR="00462771" w:rsidRPr="001B19FB" w:rsidRDefault="00462771" w:rsidP="002F19EA">
            <w:pPr>
              <w:rPr>
                <w:rFonts w:ascii="Times New Roman" w:hAnsi="Times New Roman"/>
                <w:b/>
                <w:bCs/>
                <w:szCs w:val="20"/>
                <w:lang w:val="en-US"/>
              </w:rPr>
            </w:pPr>
          </w:p>
          <w:p w:rsidR="00462771" w:rsidRPr="001B19FB" w:rsidRDefault="00462771" w:rsidP="002F19EA">
            <w:pPr>
              <w:rPr>
                <w:rFonts w:ascii="Times New Roman" w:hAnsi="Times New Roman"/>
                <w:b/>
                <w:bCs/>
                <w:szCs w:val="20"/>
                <w:lang w:val="en-US"/>
              </w:rPr>
            </w:pPr>
            <w:r w:rsidRPr="001B19FB">
              <w:rPr>
                <w:rFonts w:ascii="Times New Roman" w:hAnsi="Times New Roman"/>
                <w:b/>
                <w:bCs/>
                <w:szCs w:val="20"/>
                <w:lang w:val="en-US"/>
              </w:rPr>
              <w:t xml:space="preserve">9. Tailoring: </w:t>
            </w:r>
          </w:p>
          <w:p w:rsidR="00462771" w:rsidRPr="001B19FB" w:rsidRDefault="00462771" w:rsidP="002F19EA">
            <w:pPr>
              <w:rPr>
                <w:rFonts w:ascii="Times New Roman" w:hAnsi="Times New Roman"/>
                <w:szCs w:val="20"/>
                <w:lang w:val="en-US"/>
              </w:rPr>
            </w:pPr>
            <w:r w:rsidRPr="001B19FB">
              <w:rPr>
                <w:rFonts w:ascii="Times New Roman" w:eastAsia="FreeSans" w:hAnsi="Times New Roman"/>
                <w:szCs w:val="20"/>
                <w:lang w:val="en-US"/>
              </w:rPr>
              <w:t>If the intervention was planned to be personalized, titrated or adapted, then describe what, why, when, and how</w:t>
            </w:r>
          </w:p>
          <w:p w:rsidR="00462771" w:rsidRPr="001B19FB" w:rsidRDefault="00462771" w:rsidP="002F19EA">
            <w:pPr>
              <w:rPr>
                <w:szCs w:val="20"/>
                <w:lang w:val="en-US"/>
              </w:rPr>
            </w:pPr>
          </w:p>
        </w:tc>
        <w:tc>
          <w:tcPr>
            <w:tcW w:w="7161" w:type="dxa"/>
          </w:tcPr>
          <w:p w:rsidR="00462771" w:rsidRPr="001B19FB" w:rsidRDefault="00462771" w:rsidP="002F19EA">
            <w:pPr>
              <w:rPr>
                <w:szCs w:val="20"/>
                <w:lang w:val="en-US"/>
              </w:rPr>
            </w:pPr>
          </w:p>
          <w:p w:rsidR="00462771" w:rsidRDefault="00462771" w:rsidP="004D2204">
            <w:pPr>
              <w:rPr>
                <w:rFonts w:ascii="Times New Roman" w:hAnsi="Times New Roman"/>
                <w:szCs w:val="20"/>
                <w:lang w:val="en-US"/>
              </w:rPr>
            </w:pPr>
            <w:r w:rsidRPr="001B19FB">
              <w:rPr>
                <w:rFonts w:ascii="Times New Roman" w:eastAsia="Calibri" w:hAnsi="Times New Roman"/>
                <w:szCs w:val="20"/>
                <w:lang w:val="en-US"/>
              </w:rPr>
              <w:t>The</w:t>
            </w:r>
            <w:r w:rsidR="00182FFC">
              <w:rPr>
                <w:rFonts w:ascii="Times New Roman" w:eastAsia="Calibri" w:hAnsi="Times New Roman"/>
                <w:szCs w:val="20"/>
                <w:lang w:val="en-US"/>
              </w:rPr>
              <w:t xml:space="preserve"> </w:t>
            </w:r>
            <w:r w:rsidR="00F63A73">
              <w:rPr>
                <w:rFonts w:ascii="Times New Roman" w:eastAsia="Calibri" w:hAnsi="Times New Roman"/>
                <w:szCs w:val="20"/>
                <w:lang w:val="en-US"/>
              </w:rPr>
              <w:t xml:space="preserve">SLT via videoconference </w:t>
            </w:r>
            <w:r w:rsidRPr="001B19FB">
              <w:rPr>
                <w:rFonts w:ascii="Times New Roman" w:eastAsia="Calibri" w:hAnsi="Times New Roman"/>
                <w:szCs w:val="20"/>
                <w:lang w:val="en-US"/>
              </w:rPr>
              <w:t xml:space="preserve">will be </w:t>
            </w:r>
            <w:r w:rsidR="00F62BAE" w:rsidRPr="001B19FB">
              <w:rPr>
                <w:rFonts w:ascii="Times New Roman" w:eastAsia="Calibri" w:hAnsi="Times New Roman"/>
                <w:szCs w:val="20"/>
                <w:lang w:val="en-US"/>
              </w:rPr>
              <w:t>personalized</w:t>
            </w:r>
            <w:r w:rsidRPr="001B19FB">
              <w:rPr>
                <w:rFonts w:ascii="Times New Roman" w:eastAsia="Calibri" w:hAnsi="Times New Roman"/>
                <w:szCs w:val="20"/>
                <w:lang w:val="en-US"/>
              </w:rPr>
              <w:t xml:space="preserve"> with regards to the level of impairment</w:t>
            </w:r>
            <w:r w:rsidR="004D2204">
              <w:rPr>
                <w:rFonts w:ascii="Times New Roman" w:eastAsia="Calibri" w:hAnsi="Times New Roman"/>
                <w:szCs w:val="20"/>
                <w:lang w:val="en-US"/>
              </w:rPr>
              <w:t>,</w:t>
            </w:r>
            <w:r w:rsidR="004D2204">
              <w:rPr>
                <w:rFonts w:ascii="Times New Roman" w:hAnsi="Times New Roman"/>
                <w:szCs w:val="20"/>
                <w:lang w:val="en-US"/>
              </w:rPr>
              <w:t xml:space="preserve"> linking </w:t>
            </w:r>
            <w:r w:rsidR="004D2204" w:rsidRPr="007C333C">
              <w:rPr>
                <w:rFonts w:ascii="Times New Roman" w:hAnsi="Times New Roman"/>
                <w:szCs w:val="20"/>
                <w:lang w:val="en-US"/>
              </w:rPr>
              <w:t>functionally</w:t>
            </w:r>
            <w:r w:rsidR="004D2204">
              <w:rPr>
                <w:rFonts w:ascii="Times New Roman" w:hAnsi="Times New Roman"/>
                <w:szCs w:val="20"/>
                <w:lang w:val="en-US"/>
              </w:rPr>
              <w:t xml:space="preserve"> relevant words to for example </w:t>
            </w:r>
            <w:r w:rsidR="004D2204" w:rsidRPr="007C333C">
              <w:rPr>
                <w:rFonts w:ascii="Times New Roman" w:hAnsi="Times New Roman"/>
                <w:szCs w:val="20"/>
                <w:lang w:val="en-US"/>
              </w:rPr>
              <w:t>hobbies and family</w:t>
            </w:r>
            <w:r w:rsidR="004D2204">
              <w:rPr>
                <w:rFonts w:ascii="Times New Roman" w:hAnsi="Times New Roman"/>
                <w:szCs w:val="20"/>
                <w:lang w:val="en-US"/>
              </w:rPr>
              <w:t>.</w:t>
            </w:r>
            <w:r w:rsidR="00874713">
              <w:rPr>
                <w:rFonts w:ascii="Times New Roman" w:hAnsi="Times New Roman"/>
                <w:szCs w:val="20"/>
                <w:lang w:val="en-US"/>
              </w:rPr>
              <w:t xml:space="preserve"> </w:t>
            </w:r>
            <w:r w:rsidRPr="001B19FB">
              <w:rPr>
                <w:rFonts w:ascii="Times New Roman" w:eastAsia="Calibri" w:hAnsi="Times New Roman"/>
                <w:szCs w:val="20"/>
                <w:lang w:val="en-US"/>
              </w:rPr>
              <w:t xml:space="preserve">The impairment level is expected to be dynamic during the rehabilitation </w:t>
            </w:r>
            <w:r w:rsidR="002A2490" w:rsidRPr="001B19FB">
              <w:rPr>
                <w:rFonts w:ascii="Times New Roman" w:eastAsia="Calibri" w:hAnsi="Times New Roman"/>
                <w:szCs w:val="20"/>
                <w:lang w:val="en-US"/>
              </w:rPr>
              <w:t>process</w:t>
            </w:r>
            <w:r w:rsidR="002A2490">
              <w:rPr>
                <w:rFonts w:ascii="Times New Roman" w:eastAsia="Calibri" w:hAnsi="Times New Roman"/>
                <w:szCs w:val="20"/>
                <w:lang w:val="en-US"/>
              </w:rPr>
              <w:t xml:space="preserve">, </w:t>
            </w:r>
            <w:r w:rsidR="002A2490">
              <w:rPr>
                <w:rFonts w:ascii="Times New Roman" w:eastAsia="Calibri" w:hAnsi="Times New Roman"/>
                <w:szCs w:val="20"/>
                <w:lang w:val="en-US"/>
              </w:rPr>
              <w:t xml:space="preserve">with </w:t>
            </w:r>
            <w:r w:rsidR="002A2490">
              <w:rPr>
                <w:rFonts w:ascii="Times New Roman" w:hAnsi="Times New Roman"/>
                <w:szCs w:val="20"/>
                <w:lang w:val="en-US"/>
              </w:rPr>
              <w:t>increasing levels</w:t>
            </w:r>
            <w:r w:rsidR="002A2490" w:rsidRPr="007C333C">
              <w:rPr>
                <w:rFonts w:ascii="Times New Roman" w:hAnsi="Times New Roman"/>
                <w:szCs w:val="20"/>
                <w:lang w:val="en-US"/>
              </w:rPr>
              <w:t xml:space="preserve"> of difficulty of the therapy exercises</w:t>
            </w:r>
            <w:r w:rsidRPr="001B19FB">
              <w:rPr>
                <w:rFonts w:ascii="Times New Roman" w:eastAsia="Calibri" w:hAnsi="Times New Roman"/>
                <w:szCs w:val="20"/>
                <w:lang w:val="en-US"/>
              </w:rPr>
              <w:t xml:space="preserve">. </w:t>
            </w:r>
            <w:r w:rsidR="00F8643C" w:rsidRPr="001B19FB">
              <w:rPr>
                <w:rFonts w:ascii="Times New Roman" w:hAnsi="Times New Roman"/>
                <w:szCs w:val="20"/>
                <w:lang w:val="en-US"/>
              </w:rPr>
              <w:t>The intervention fo</w:t>
            </w:r>
            <w:r w:rsidR="00FC08B5">
              <w:rPr>
                <w:rFonts w:ascii="Times New Roman" w:hAnsi="Times New Roman"/>
                <w:szCs w:val="20"/>
                <w:lang w:val="en-US"/>
              </w:rPr>
              <w:t xml:space="preserve">r each participant </w:t>
            </w:r>
            <w:r w:rsidR="00FC08B5" w:rsidRPr="001B19FB">
              <w:rPr>
                <w:rFonts w:ascii="Times New Roman" w:hAnsi="Times New Roman"/>
                <w:szCs w:val="20"/>
                <w:lang w:val="en-US"/>
              </w:rPr>
              <w:t>is</w:t>
            </w:r>
            <w:r w:rsidR="00F8643C" w:rsidRPr="001B19FB">
              <w:rPr>
                <w:rFonts w:ascii="Times New Roman" w:hAnsi="Times New Roman"/>
                <w:szCs w:val="20"/>
                <w:lang w:val="en-US"/>
              </w:rPr>
              <w:t xml:space="preserve"> done within a</w:t>
            </w:r>
            <w:r w:rsidR="002A2490">
              <w:rPr>
                <w:rFonts w:ascii="Times New Roman" w:hAnsi="Times New Roman"/>
                <w:szCs w:val="20"/>
                <w:lang w:val="en-US"/>
              </w:rPr>
              <w:t xml:space="preserve"> </w:t>
            </w:r>
            <w:r w:rsidR="00F8643C" w:rsidRPr="001B19FB">
              <w:rPr>
                <w:rFonts w:ascii="Times New Roman" w:hAnsi="Times New Roman"/>
                <w:szCs w:val="20"/>
                <w:lang w:val="en-US"/>
              </w:rPr>
              <w:t>framework developed by the</w:t>
            </w:r>
            <w:r w:rsidR="001D10DB">
              <w:rPr>
                <w:rFonts w:ascii="Times New Roman" w:hAnsi="Times New Roman"/>
                <w:szCs w:val="20"/>
                <w:lang w:val="en-US"/>
              </w:rPr>
              <w:t xml:space="preserve"> project group, and the speech-language pathologist</w:t>
            </w:r>
            <w:r w:rsidR="004D2204">
              <w:rPr>
                <w:rFonts w:ascii="Times New Roman" w:hAnsi="Times New Roman"/>
                <w:szCs w:val="20"/>
                <w:lang w:val="en-US"/>
              </w:rPr>
              <w:t>s</w:t>
            </w:r>
            <w:r w:rsidR="001D10DB">
              <w:rPr>
                <w:rFonts w:ascii="Times New Roman" w:hAnsi="Times New Roman"/>
                <w:szCs w:val="20"/>
                <w:lang w:val="en-US"/>
              </w:rPr>
              <w:t xml:space="preserve"> </w:t>
            </w:r>
            <w:r w:rsidR="00F8643C" w:rsidRPr="001B19FB">
              <w:rPr>
                <w:rFonts w:ascii="Times New Roman" w:hAnsi="Times New Roman"/>
                <w:szCs w:val="20"/>
                <w:lang w:val="en-US"/>
              </w:rPr>
              <w:t xml:space="preserve">in </w:t>
            </w:r>
            <w:r w:rsidR="00182FFC" w:rsidRPr="001B19FB">
              <w:rPr>
                <w:rFonts w:ascii="Times New Roman" w:hAnsi="Times New Roman"/>
                <w:szCs w:val="20"/>
                <w:lang w:val="en-US"/>
              </w:rPr>
              <w:t>particular.</w:t>
            </w:r>
            <w:r w:rsidR="00182FFC">
              <w:rPr>
                <w:rFonts w:ascii="Times New Roman" w:hAnsi="Times New Roman"/>
                <w:szCs w:val="20"/>
                <w:lang w:val="en-US"/>
              </w:rPr>
              <w:t xml:space="preserve"> The</w:t>
            </w:r>
            <w:r w:rsidR="002A2490">
              <w:rPr>
                <w:rFonts w:ascii="Times New Roman" w:hAnsi="Times New Roman"/>
                <w:szCs w:val="20"/>
                <w:lang w:val="en-US"/>
              </w:rPr>
              <w:t xml:space="preserve"> </w:t>
            </w:r>
            <w:r w:rsidR="00182FFC">
              <w:rPr>
                <w:rFonts w:ascii="Times New Roman" w:hAnsi="Times New Roman"/>
                <w:szCs w:val="20"/>
                <w:lang w:val="en-US"/>
              </w:rPr>
              <w:t>framework is described under</w:t>
            </w:r>
            <w:r w:rsidR="002A2490">
              <w:rPr>
                <w:rFonts w:ascii="Times New Roman" w:hAnsi="Times New Roman"/>
                <w:szCs w:val="20"/>
                <w:lang w:val="en-US"/>
              </w:rPr>
              <w:t xml:space="preserve"> checklist item 3 and 4.</w:t>
            </w:r>
            <w:r w:rsidR="00FC08B5">
              <w:rPr>
                <w:rFonts w:ascii="Times New Roman" w:hAnsi="Times New Roman"/>
                <w:szCs w:val="20"/>
                <w:lang w:val="en-US"/>
              </w:rPr>
              <w:t xml:space="preserve">The intervention will be </w:t>
            </w:r>
            <w:r w:rsidR="00FC08B5" w:rsidRPr="0048630F">
              <w:rPr>
                <w:rFonts w:ascii="Times New Roman" w:hAnsi="Times New Roman"/>
                <w:szCs w:val="20"/>
                <w:lang w:val="en-US"/>
              </w:rPr>
              <w:t>tailored to the ind</w:t>
            </w:r>
            <w:r w:rsidR="00A00FF4">
              <w:rPr>
                <w:rFonts w:ascii="Times New Roman" w:hAnsi="Times New Roman"/>
                <w:szCs w:val="20"/>
                <w:lang w:val="en-US"/>
              </w:rPr>
              <w:t>ividual participant’s needs and goals</w:t>
            </w:r>
            <w:r w:rsidR="004D2204">
              <w:rPr>
                <w:rFonts w:ascii="Times New Roman" w:hAnsi="Times New Roman"/>
                <w:szCs w:val="20"/>
                <w:lang w:val="en-US"/>
              </w:rPr>
              <w:t xml:space="preserve"> </w:t>
            </w:r>
          </w:p>
          <w:p w:rsidR="00564C99" w:rsidRPr="001B19FB" w:rsidRDefault="00564C99" w:rsidP="004D2204">
            <w:pPr>
              <w:rPr>
                <w:rFonts w:ascii="Times New Roman" w:hAnsi="Times New Roman"/>
                <w:szCs w:val="20"/>
                <w:lang w:val="en-US"/>
              </w:rPr>
            </w:pPr>
          </w:p>
        </w:tc>
      </w:tr>
      <w:tr w:rsidR="00462771" w:rsidRPr="00462486" w:rsidTr="002F19EA">
        <w:tc>
          <w:tcPr>
            <w:tcW w:w="2303" w:type="dxa"/>
          </w:tcPr>
          <w:p w:rsidR="00462771" w:rsidRPr="001B19FB" w:rsidRDefault="00462771" w:rsidP="002F19EA">
            <w:pPr>
              <w:rPr>
                <w:rFonts w:ascii="Times New Roman" w:hAnsi="Times New Roman"/>
                <w:b/>
                <w:bCs/>
                <w:szCs w:val="20"/>
                <w:lang w:val="en-US"/>
              </w:rPr>
            </w:pPr>
          </w:p>
          <w:p w:rsidR="00462771" w:rsidRPr="001B19FB" w:rsidRDefault="00462771" w:rsidP="002F19EA">
            <w:pPr>
              <w:rPr>
                <w:rFonts w:ascii="Times New Roman" w:hAnsi="Times New Roman"/>
                <w:b/>
                <w:bCs/>
                <w:szCs w:val="20"/>
                <w:lang w:val="en-US"/>
              </w:rPr>
            </w:pPr>
            <w:r w:rsidRPr="001B19FB">
              <w:rPr>
                <w:rFonts w:ascii="Times New Roman" w:hAnsi="Times New Roman"/>
                <w:b/>
                <w:bCs/>
                <w:szCs w:val="20"/>
                <w:lang w:val="en-US"/>
              </w:rPr>
              <w:t xml:space="preserve">10*. Modifications: </w:t>
            </w:r>
          </w:p>
          <w:p w:rsidR="00462771" w:rsidRPr="001B19FB" w:rsidRDefault="00462771" w:rsidP="002F19EA">
            <w:pPr>
              <w:rPr>
                <w:rFonts w:ascii="Times New Roman" w:eastAsia="FreeSans" w:hAnsi="Times New Roman"/>
                <w:b/>
                <w:bCs/>
                <w:szCs w:val="20"/>
                <w:lang w:val="en-US"/>
              </w:rPr>
            </w:pPr>
            <w:r w:rsidRPr="001B19FB">
              <w:rPr>
                <w:rFonts w:ascii="Times New Roman" w:eastAsia="FreeSans" w:hAnsi="Times New Roman"/>
                <w:szCs w:val="20"/>
                <w:lang w:val="en-US"/>
              </w:rPr>
              <w:t xml:space="preserve"> If the intervention was modified during the course of the study, describe the changes (what, why, when, and how)</w:t>
            </w:r>
          </w:p>
          <w:p w:rsidR="00462771" w:rsidRPr="001B19FB" w:rsidRDefault="00462771" w:rsidP="002F19EA">
            <w:pPr>
              <w:rPr>
                <w:rFonts w:ascii="Times New Roman" w:hAnsi="Times New Roman"/>
                <w:szCs w:val="20"/>
                <w:lang w:val="en-US"/>
              </w:rPr>
            </w:pPr>
          </w:p>
        </w:tc>
        <w:tc>
          <w:tcPr>
            <w:tcW w:w="7161" w:type="dxa"/>
          </w:tcPr>
          <w:p w:rsidR="00462771" w:rsidRPr="001B19FB" w:rsidRDefault="00462771" w:rsidP="002F19EA">
            <w:pPr>
              <w:rPr>
                <w:szCs w:val="20"/>
                <w:lang w:val="en-US"/>
              </w:rPr>
            </w:pPr>
          </w:p>
          <w:p w:rsidR="00462771" w:rsidRPr="001B19FB" w:rsidRDefault="00462771" w:rsidP="002F19EA">
            <w:pPr>
              <w:rPr>
                <w:szCs w:val="20"/>
                <w:lang w:val="en-US"/>
              </w:rPr>
            </w:pPr>
          </w:p>
          <w:p w:rsidR="00A00FF4" w:rsidRDefault="00A00FF4" w:rsidP="00E45B5C">
            <w:pPr>
              <w:rPr>
                <w:rFonts w:ascii="Times New Roman" w:eastAsia="FreeSans" w:hAnsi="Times New Roman"/>
                <w:szCs w:val="20"/>
                <w:lang w:val="en-US"/>
              </w:rPr>
            </w:pPr>
          </w:p>
          <w:p w:rsidR="00462771" w:rsidRPr="001B19FB" w:rsidRDefault="001B19FB" w:rsidP="00E45B5C">
            <w:pPr>
              <w:rPr>
                <w:szCs w:val="20"/>
                <w:lang w:val="en-US"/>
              </w:rPr>
            </w:pPr>
            <w:r w:rsidRPr="001B19FB">
              <w:rPr>
                <w:rFonts w:ascii="Times New Roman" w:eastAsia="FreeSans" w:hAnsi="Times New Roman"/>
                <w:szCs w:val="20"/>
                <w:lang w:val="en-US"/>
              </w:rPr>
              <w:t xml:space="preserve">Checklist is completed for a protocol, therefore not applicable. </w:t>
            </w:r>
            <w:r w:rsidR="00BE1B25">
              <w:rPr>
                <w:rFonts w:ascii="Times New Roman" w:eastAsia="FreeSans" w:hAnsi="Times New Roman"/>
                <w:szCs w:val="20"/>
                <w:lang w:val="en-US"/>
              </w:rPr>
              <w:t xml:space="preserve">No changes are anticipated. </w:t>
            </w:r>
          </w:p>
        </w:tc>
      </w:tr>
      <w:tr w:rsidR="00462771" w:rsidRPr="000A4BE8" w:rsidTr="002F19EA">
        <w:tc>
          <w:tcPr>
            <w:tcW w:w="2303" w:type="dxa"/>
          </w:tcPr>
          <w:p w:rsidR="00462771" w:rsidRPr="001B19FB" w:rsidRDefault="00462771" w:rsidP="002F19EA">
            <w:pPr>
              <w:rPr>
                <w:rFonts w:ascii="Times New Roman" w:hAnsi="Times New Roman"/>
                <w:b/>
                <w:bCs/>
                <w:szCs w:val="20"/>
                <w:lang w:val="en-US"/>
              </w:rPr>
            </w:pPr>
          </w:p>
          <w:p w:rsidR="00462771" w:rsidRPr="001B19FB" w:rsidRDefault="00462771" w:rsidP="002F19EA">
            <w:pPr>
              <w:rPr>
                <w:rFonts w:ascii="Times New Roman" w:hAnsi="Times New Roman"/>
                <w:b/>
                <w:bCs/>
                <w:szCs w:val="20"/>
                <w:lang w:val="en-US"/>
              </w:rPr>
            </w:pPr>
            <w:r w:rsidRPr="001B19FB">
              <w:rPr>
                <w:rFonts w:ascii="Times New Roman" w:hAnsi="Times New Roman"/>
                <w:b/>
                <w:bCs/>
                <w:szCs w:val="20"/>
                <w:lang w:val="en-US"/>
              </w:rPr>
              <w:t>How well</w:t>
            </w:r>
          </w:p>
          <w:p w:rsidR="00462771" w:rsidRPr="001B19FB" w:rsidRDefault="00462771" w:rsidP="002F19EA">
            <w:pPr>
              <w:rPr>
                <w:rFonts w:ascii="Times New Roman" w:hAnsi="Times New Roman"/>
                <w:szCs w:val="20"/>
                <w:lang w:val="en-US"/>
              </w:rPr>
            </w:pPr>
          </w:p>
          <w:p w:rsidR="00462771" w:rsidRPr="001B19FB" w:rsidRDefault="00462771" w:rsidP="002F19EA">
            <w:pPr>
              <w:rPr>
                <w:rFonts w:ascii="Times New Roman" w:hAnsi="Times New Roman"/>
                <w:szCs w:val="20"/>
                <w:lang w:val="en-US"/>
              </w:rPr>
            </w:pPr>
            <w:r w:rsidRPr="001B19FB">
              <w:rPr>
                <w:rFonts w:ascii="Times New Roman" w:hAnsi="Times New Roman"/>
                <w:b/>
                <w:szCs w:val="20"/>
                <w:lang w:val="en-US"/>
              </w:rPr>
              <w:t xml:space="preserve">11. </w:t>
            </w:r>
            <w:r w:rsidRPr="001B19FB">
              <w:rPr>
                <w:rFonts w:ascii="Times New Roman" w:eastAsia="FreeSans" w:hAnsi="Times New Roman"/>
                <w:b/>
                <w:szCs w:val="20"/>
                <w:lang w:val="en-US"/>
              </w:rPr>
              <w:t>Planned</w:t>
            </w:r>
            <w:r w:rsidRPr="001B19FB">
              <w:rPr>
                <w:rFonts w:ascii="Times New Roman" w:eastAsia="FreeSans" w:hAnsi="Times New Roman"/>
                <w:szCs w:val="20"/>
                <w:lang w:val="en-US"/>
              </w:rPr>
              <w:t>: If intervention adherence or fidelity was assessed, describe how and by whom, and if any strategies were used to</w:t>
            </w:r>
            <w:r w:rsidRPr="001B19FB">
              <w:rPr>
                <w:rFonts w:ascii="Times New Roman" w:hAnsi="Times New Roman"/>
                <w:szCs w:val="20"/>
                <w:lang w:val="en-US"/>
              </w:rPr>
              <w:t xml:space="preserve"> </w:t>
            </w:r>
            <w:r w:rsidRPr="001B19FB">
              <w:rPr>
                <w:rFonts w:ascii="Times New Roman" w:eastAsia="FreeSans" w:hAnsi="Times New Roman"/>
                <w:szCs w:val="20"/>
                <w:lang w:val="en-US"/>
              </w:rPr>
              <w:t>maintain or improve fidelity, describe them</w:t>
            </w:r>
          </w:p>
          <w:p w:rsidR="00462771" w:rsidRPr="001B19FB" w:rsidRDefault="00462771" w:rsidP="002F19EA">
            <w:pPr>
              <w:rPr>
                <w:rFonts w:ascii="Times New Roman" w:eastAsia="FreeSans" w:hAnsi="Times New Roman"/>
                <w:szCs w:val="20"/>
                <w:lang w:val="en-US"/>
              </w:rPr>
            </w:pPr>
          </w:p>
          <w:p w:rsidR="00462771" w:rsidRPr="001B19FB" w:rsidRDefault="00462771" w:rsidP="002F19EA">
            <w:pPr>
              <w:rPr>
                <w:rFonts w:ascii="Times New Roman" w:hAnsi="Times New Roman"/>
                <w:szCs w:val="20"/>
                <w:lang w:val="en-US"/>
              </w:rPr>
            </w:pPr>
            <w:r w:rsidRPr="001B19FB">
              <w:rPr>
                <w:rFonts w:ascii="Times New Roman" w:hAnsi="Times New Roman"/>
                <w:b/>
                <w:szCs w:val="20"/>
                <w:lang w:val="en-US"/>
              </w:rPr>
              <w:t xml:space="preserve">12*. </w:t>
            </w:r>
            <w:r w:rsidRPr="001B19FB">
              <w:rPr>
                <w:rFonts w:ascii="Times New Roman" w:eastAsia="FreeSans" w:hAnsi="Times New Roman"/>
                <w:b/>
                <w:szCs w:val="20"/>
                <w:lang w:val="en-US"/>
              </w:rPr>
              <w:t>Actual</w:t>
            </w:r>
            <w:r w:rsidRPr="001B19FB">
              <w:rPr>
                <w:rFonts w:ascii="Times New Roman" w:eastAsia="FreeSans" w:hAnsi="Times New Roman"/>
                <w:szCs w:val="20"/>
                <w:lang w:val="en-US"/>
              </w:rPr>
              <w:t xml:space="preserve">: </w:t>
            </w:r>
            <w:r w:rsidRPr="001B19FB">
              <w:rPr>
                <w:rFonts w:ascii="Times New Roman" w:hAnsi="Times New Roman"/>
                <w:szCs w:val="20"/>
                <w:lang w:val="en-US"/>
              </w:rPr>
              <w:t xml:space="preserve">                     </w:t>
            </w:r>
          </w:p>
          <w:p w:rsidR="00462771" w:rsidRPr="001B19FB" w:rsidRDefault="00462771" w:rsidP="002F19EA">
            <w:pPr>
              <w:rPr>
                <w:rFonts w:ascii="Times New Roman" w:eastAsia="FreeSans" w:hAnsi="Times New Roman"/>
                <w:szCs w:val="20"/>
                <w:lang w:val="en-US"/>
              </w:rPr>
            </w:pPr>
            <w:r w:rsidRPr="001B19FB">
              <w:rPr>
                <w:rFonts w:ascii="Times New Roman" w:eastAsia="FreeSans" w:hAnsi="Times New Roman"/>
                <w:szCs w:val="20"/>
                <w:lang w:val="en-US"/>
              </w:rPr>
              <w:t>If intervention adherence or fidelity was assessed, describe the extent to which the intervention was delivered as</w:t>
            </w:r>
          </w:p>
          <w:p w:rsidR="00462771" w:rsidRPr="001B19FB" w:rsidRDefault="00462771" w:rsidP="002F19EA">
            <w:pPr>
              <w:rPr>
                <w:szCs w:val="20"/>
                <w:lang w:val="en-US"/>
              </w:rPr>
            </w:pPr>
            <w:r w:rsidRPr="001B19FB">
              <w:rPr>
                <w:rFonts w:ascii="Times New Roman" w:eastAsia="FreeSans" w:hAnsi="Times New Roman"/>
                <w:szCs w:val="20"/>
                <w:lang w:val="en-US"/>
              </w:rPr>
              <w:t>planned</w:t>
            </w:r>
          </w:p>
        </w:tc>
        <w:tc>
          <w:tcPr>
            <w:tcW w:w="7161" w:type="dxa"/>
          </w:tcPr>
          <w:p w:rsidR="00462771" w:rsidRPr="001B19FB" w:rsidRDefault="00462771" w:rsidP="002F19EA">
            <w:pPr>
              <w:rPr>
                <w:szCs w:val="20"/>
                <w:lang w:val="en-US"/>
              </w:rPr>
            </w:pPr>
          </w:p>
          <w:p w:rsidR="00462771" w:rsidRPr="001B19FB" w:rsidRDefault="00462771" w:rsidP="002F19EA">
            <w:pPr>
              <w:rPr>
                <w:szCs w:val="20"/>
                <w:lang w:val="en-US"/>
              </w:rPr>
            </w:pPr>
          </w:p>
          <w:p w:rsidR="000A4BE8" w:rsidRDefault="000A4BE8" w:rsidP="00BE1B25">
            <w:pPr>
              <w:rPr>
                <w:rFonts w:ascii="Times New Roman" w:hAnsi="Times New Roman"/>
                <w:szCs w:val="20"/>
                <w:lang w:val="en-US"/>
              </w:rPr>
            </w:pPr>
          </w:p>
          <w:p w:rsidR="000A4BE8" w:rsidRDefault="000A4BE8" w:rsidP="00BE1B25">
            <w:pPr>
              <w:rPr>
                <w:rFonts w:ascii="Times New Roman" w:hAnsi="Times New Roman"/>
                <w:szCs w:val="20"/>
                <w:lang w:val="en-US"/>
              </w:rPr>
            </w:pPr>
          </w:p>
          <w:p w:rsidR="00BE1B25" w:rsidRPr="001B19FB" w:rsidRDefault="00462771" w:rsidP="00BE1B25">
            <w:pPr>
              <w:rPr>
                <w:rFonts w:ascii="Times New Roman" w:hAnsi="Times New Roman"/>
                <w:szCs w:val="20"/>
                <w:lang w:val="en-US"/>
              </w:rPr>
            </w:pPr>
            <w:r w:rsidRPr="001B19FB">
              <w:rPr>
                <w:rFonts w:ascii="Times New Roman" w:hAnsi="Times New Roman"/>
                <w:szCs w:val="20"/>
                <w:lang w:val="en-US"/>
              </w:rPr>
              <w:t xml:space="preserve">To ensure intervention adherence, materials and language tasks </w:t>
            </w:r>
            <w:r w:rsidR="00E45B5C">
              <w:rPr>
                <w:rFonts w:ascii="Times New Roman" w:hAnsi="Times New Roman"/>
                <w:szCs w:val="20"/>
                <w:lang w:val="en-US"/>
              </w:rPr>
              <w:t>were</w:t>
            </w:r>
            <w:r w:rsidR="00E45B5C" w:rsidRPr="001B19FB">
              <w:rPr>
                <w:rFonts w:ascii="Times New Roman" w:hAnsi="Times New Roman"/>
                <w:szCs w:val="20"/>
                <w:lang w:val="en-US"/>
              </w:rPr>
              <w:t xml:space="preserve"> </w:t>
            </w:r>
            <w:r w:rsidR="00E45B5C">
              <w:rPr>
                <w:rFonts w:ascii="Times New Roman" w:hAnsi="Times New Roman"/>
                <w:szCs w:val="20"/>
                <w:lang w:val="en-US"/>
              </w:rPr>
              <w:t>prepared</w:t>
            </w:r>
            <w:r w:rsidR="00E45B5C" w:rsidRPr="001B19FB">
              <w:rPr>
                <w:rFonts w:ascii="Times New Roman" w:hAnsi="Times New Roman"/>
                <w:szCs w:val="20"/>
                <w:lang w:val="en-US"/>
              </w:rPr>
              <w:t xml:space="preserve"> </w:t>
            </w:r>
            <w:r w:rsidRPr="001B19FB">
              <w:rPr>
                <w:rFonts w:ascii="Times New Roman" w:hAnsi="Times New Roman"/>
                <w:szCs w:val="20"/>
                <w:lang w:val="en-US"/>
              </w:rPr>
              <w:t xml:space="preserve">in </w:t>
            </w:r>
            <w:r w:rsidR="00615DEC" w:rsidRPr="001B19FB">
              <w:rPr>
                <w:rFonts w:ascii="Times New Roman" w:hAnsi="Times New Roman"/>
                <w:szCs w:val="20"/>
                <w:lang w:val="en-US"/>
              </w:rPr>
              <w:t>forehand.</w:t>
            </w:r>
            <w:r w:rsidR="00615DEC">
              <w:rPr>
                <w:rFonts w:ascii="Times New Roman" w:hAnsi="Times New Roman"/>
                <w:szCs w:val="20"/>
                <w:lang w:val="en-US"/>
              </w:rPr>
              <w:t xml:space="preserve"> </w:t>
            </w:r>
            <w:r w:rsidR="00615DEC" w:rsidRPr="001B19FB">
              <w:rPr>
                <w:rFonts w:ascii="Times New Roman" w:hAnsi="Times New Roman"/>
                <w:szCs w:val="20"/>
                <w:lang w:val="en-US"/>
              </w:rPr>
              <w:t>Intervention</w:t>
            </w:r>
            <w:r w:rsidR="00BE1B25" w:rsidRPr="001B19FB">
              <w:rPr>
                <w:rFonts w:ascii="Times New Roman" w:hAnsi="Times New Roman"/>
                <w:szCs w:val="20"/>
                <w:lang w:val="en-US"/>
              </w:rPr>
              <w:t xml:space="preserve"> adherence</w:t>
            </w:r>
            <w:r w:rsidR="00BE1B25">
              <w:rPr>
                <w:rFonts w:ascii="Times New Roman" w:hAnsi="Times New Roman"/>
                <w:szCs w:val="20"/>
                <w:lang w:val="en-US"/>
              </w:rPr>
              <w:t xml:space="preserve"> will be a</w:t>
            </w:r>
            <w:r w:rsidR="00BE1B25" w:rsidRPr="001B19FB">
              <w:rPr>
                <w:rFonts w:ascii="Times New Roman" w:hAnsi="Times New Roman"/>
                <w:szCs w:val="20"/>
                <w:lang w:val="en-US"/>
              </w:rPr>
              <w:t>ssess</w:t>
            </w:r>
            <w:r w:rsidR="00BE1B25">
              <w:rPr>
                <w:rFonts w:ascii="Times New Roman" w:hAnsi="Times New Roman"/>
                <w:szCs w:val="20"/>
                <w:lang w:val="en-US"/>
              </w:rPr>
              <w:t xml:space="preserve">ed by referring to the </w:t>
            </w:r>
            <w:r w:rsidR="00BE1B25" w:rsidRPr="00006B30">
              <w:rPr>
                <w:rFonts w:ascii="Times New Roman" w:hAnsi="Times New Roman"/>
                <w:szCs w:val="20"/>
                <w:lang w:val="en-US"/>
              </w:rPr>
              <w:t xml:space="preserve">documentation supporting each </w:t>
            </w:r>
            <w:r w:rsidR="00BE1B25">
              <w:rPr>
                <w:rFonts w:ascii="Times New Roman" w:hAnsi="Times New Roman"/>
                <w:szCs w:val="20"/>
                <w:lang w:val="en-US"/>
              </w:rPr>
              <w:t>aphasia telerehabilitation</w:t>
            </w:r>
            <w:bookmarkStart w:id="0" w:name="_GoBack"/>
            <w:bookmarkEnd w:id="0"/>
            <w:r w:rsidR="00BE1B25">
              <w:rPr>
                <w:rFonts w:ascii="Times New Roman" w:hAnsi="Times New Roman"/>
                <w:szCs w:val="20"/>
                <w:lang w:val="en-US"/>
              </w:rPr>
              <w:t xml:space="preserve"> </w:t>
            </w:r>
            <w:r w:rsidR="00006B30">
              <w:rPr>
                <w:rFonts w:ascii="Times New Roman" w:hAnsi="Times New Roman"/>
                <w:szCs w:val="20"/>
                <w:lang w:val="en-US"/>
              </w:rPr>
              <w:t>course of therapy</w:t>
            </w:r>
            <w:r w:rsidR="00BE1B25" w:rsidRPr="001B19FB">
              <w:rPr>
                <w:rFonts w:ascii="Times New Roman" w:hAnsi="Times New Roman"/>
                <w:szCs w:val="20"/>
                <w:lang w:val="en-US"/>
              </w:rPr>
              <w:t xml:space="preserve">. </w:t>
            </w:r>
            <w:r w:rsidR="00BE1B25">
              <w:rPr>
                <w:rFonts w:ascii="Times New Roman" w:hAnsi="Times New Roman"/>
                <w:szCs w:val="20"/>
                <w:lang w:val="en-US"/>
              </w:rPr>
              <w:t>We will also consider f</w:t>
            </w:r>
            <w:r w:rsidR="00BE1B25" w:rsidRPr="001B19FB">
              <w:rPr>
                <w:rFonts w:ascii="Times New Roman" w:hAnsi="Times New Roman"/>
                <w:szCs w:val="20"/>
                <w:lang w:val="en-US"/>
              </w:rPr>
              <w:t xml:space="preserve">idelity </w:t>
            </w:r>
            <w:r w:rsidR="00BE1B25">
              <w:rPr>
                <w:rFonts w:ascii="Times New Roman" w:hAnsi="Times New Roman"/>
                <w:szCs w:val="20"/>
                <w:lang w:val="en-US"/>
              </w:rPr>
              <w:t xml:space="preserve">in a subset of interventions </w:t>
            </w:r>
            <w:r w:rsidR="00BE1B25" w:rsidRPr="001B19FB">
              <w:rPr>
                <w:rFonts w:ascii="Times New Roman" w:hAnsi="Times New Roman"/>
                <w:szCs w:val="20"/>
                <w:lang w:val="en-US"/>
              </w:rPr>
              <w:t xml:space="preserve">by </w:t>
            </w:r>
            <w:r w:rsidR="00BE1B25">
              <w:rPr>
                <w:rFonts w:ascii="Times New Roman" w:hAnsi="Times New Roman"/>
                <w:szCs w:val="20"/>
                <w:lang w:val="en-US"/>
              </w:rPr>
              <w:t>reviewing</w:t>
            </w:r>
            <w:r w:rsidR="00BE1B25" w:rsidRPr="001B19FB">
              <w:rPr>
                <w:rFonts w:ascii="Times New Roman" w:hAnsi="Times New Roman"/>
                <w:szCs w:val="20"/>
                <w:lang w:val="en-US"/>
              </w:rPr>
              <w:t xml:space="preserve"> the </w:t>
            </w:r>
            <w:r w:rsidR="00BE1B25">
              <w:rPr>
                <w:rFonts w:ascii="Times New Roman" w:hAnsi="Times New Roman"/>
                <w:szCs w:val="20"/>
                <w:lang w:val="en-US"/>
              </w:rPr>
              <w:t>speech- language pathologists’ therapy charts</w:t>
            </w:r>
            <w:r w:rsidR="00BE1B25" w:rsidRPr="001B19FB">
              <w:rPr>
                <w:rFonts w:ascii="Times New Roman" w:hAnsi="Times New Roman"/>
                <w:szCs w:val="20"/>
                <w:lang w:val="en-US"/>
              </w:rPr>
              <w:t xml:space="preserve"> and r</w:t>
            </w:r>
            <w:r w:rsidR="00BE1B25">
              <w:rPr>
                <w:rFonts w:ascii="Times New Roman" w:hAnsi="Times New Roman"/>
                <w:szCs w:val="20"/>
                <w:lang w:val="en-US"/>
              </w:rPr>
              <w:t>eports</w:t>
            </w:r>
            <w:r w:rsidR="00BE1B25" w:rsidRPr="001B19FB">
              <w:rPr>
                <w:rFonts w:ascii="Times New Roman" w:hAnsi="Times New Roman"/>
                <w:szCs w:val="20"/>
                <w:lang w:val="en-US"/>
              </w:rPr>
              <w:t xml:space="preserve">. </w:t>
            </w:r>
          </w:p>
          <w:p w:rsidR="001B19FB" w:rsidRPr="001B19FB" w:rsidRDefault="001B19FB" w:rsidP="002F19EA">
            <w:pPr>
              <w:rPr>
                <w:rFonts w:ascii="Times New Roman" w:hAnsi="Times New Roman"/>
                <w:szCs w:val="20"/>
                <w:lang w:val="en-US"/>
              </w:rPr>
            </w:pPr>
          </w:p>
          <w:p w:rsidR="00466286" w:rsidRDefault="00466286" w:rsidP="002F19EA">
            <w:pPr>
              <w:rPr>
                <w:rFonts w:ascii="Times New Roman" w:hAnsi="Times New Roman"/>
                <w:szCs w:val="20"/>
                <w:lang w:val="en-US"/>
              </w:rPr>
            </w:pPr>
          </w:p>
          <w:p w:rsidR="00006B30" w:rsidRDefault="00006B30" w:rsidP="002F19EA">
            <w:pPr>
              <w:rPr>
                <w:rFonts w:ascii="Times New Roman" w:eastAsia="FreeSans" w:hAnsi="Times New Roman"/>
                <w:szCs w:val="20"/>
                <w:lang w:val="en-US"/>
              </w:rPr>
            </w:pPr>
          </w:p>
          <w:p w:rsidR="00006B30" w:rsidRDefault="00006B30" w:rsidP="002F19EA">
            <w:pPr>
              <w:rPr>
                <w:rFonts w:ascii="Times New Roman" w:eastAsia="FreeSans" w:hAnsi="Times New Roman"/>
                <w:szCs w:val="20"/>
                <w:lang w:val="en-US"/>
              </w:rPr>
            </w:pPr>
          </w:p>
          <w:p w:rsidR="00006B30" w:rsidRDefault="00006B30" w:rsidP="002F19EA">
            <w:pPr>
              <w:rPr>
                <w:rFonts w:ascii="Times New Roman" w:eastAsia="FreeSans" w:hAnsi="Times New Roman"/>
                <w:szCs w:val="20"/>
                <w:lang w:val="en-US"/>
              </w:rPr>
            </w:pPr>
          </w:p>
          <w:p w:rsidR="001B19FB" w:rsidRPr="001B19FB" w:rsidRDefault="001B19FB" w:rsidP="002F19EA">
            <w:pPr>
              <w:rPr>
                <w:rFonts w:ascii="Times New Roman" w:hAnsi="Times New Roman"/>
                <w:szCs w:val="20"/>
                <w:lang w:val="en-US"/>
              </w:rPr>
            </w:pPr>
            <w:r w:rsidRPr="001B19FB">
              <w:rPr>
                <w:rFonts w:ascii="Times New Roman" w:eastAsia="FreeSans" w:hAnsi="Times New Roman"/>
                <w:szCs w:val="20"/>
                <w:lang w:val="en-US"/>
              </w:rPr>
              <w:t>Checklist is completed for a protocol, therefore not applicable.</w:t>
            </w:r>
          </w:p>
        </w:tc>
      </w:tr>
    </w:tbl>
    <w:p w:rsidR="00462771" w:rsidRPr="001B19FB" w:rsidRDefault="00462771" w:rsidP="00462771">
      <w:pPr>
        <w:pStyle w:val="Default"/>
        <w:rPr>
          <w:rFonts w:ascii="Times New Roman" w:hAnsi="Times New Roman" w:cs="Times New Roman"/>
          <w:sz w:val="20"/>
          <w:szCs w:val="20"/>
          <w:lang w:val="en-US"/>
        </w:rPr>
      </w:pPr>
    </w:p>
    <w:p w:rsidR="008903DF" w:rsidRPr="00CC5BF3" w:rsidRDefault="00462771">
      <w:pPr>
        <w:rPr>
          <w:sz w:val="24"/>
          <w:lang w:val="en-US"/>
        </w:rPr>
      </w:pPr>
      <w:r w:rsidRPr="00CC5BF3">
        <w:rPr>
          <w:rFonts w:ascii="Times New Roman" w:eastAsia="FreeSans" w:hAnsi="Times New Roman"/>
          <w:sz w:val="24"/>
          <w:lang w:val="en-US"/>
        </w:rPr>
        <w:t>*If checklist is completed for a protocol, these items are not relevant to protocol and cannot be described until study is complete.</w:t>
      </w:r>
    </w:p>
    <w:sectPr w:rsidR="008903DF" w:rsidRPr="00CC5BF3" w:rsidSect="00CC5B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62771"/>
    <w:rsid w:val="00006B30"/>
    <w:rsid w:val="00021A8C"/>
    <w:rsid w:val="00033309"/>
    <w:rsid w:val="000A4BE8"/>
    <w:rsid w:val="000B02E9"/>
    <w:rsid w:val="00137FDB"/>
    <w:rsid w:val="00177A1B"/>
    <w:rsid w:val="00182FFC"/>
    <w:rsid w:val="001B19FB"/>
    <w:rsid w:val="001B1D16"/>
    <w:rsid w:val="001D10DB"/>
    <w:rsid w:val="002A2490"/>
    <w:rsid w:val="002B620C"/>
    <w:rsid w:val="002D2C02"/>
    <w:rsid w:val="00304651"/>
    <w:rsid w:val="00337537"/>
    <w:rsid w:val="00416F51"/>
    <w:rsid w:val="004171F3"/>
    <w:rsid w:val="00462486"/>
    <w:rsid w:val="00462771"/>
    <w:rsid w:val="00466286"/>
    <w:rsid w:val="004737A6"/>
    <w:rsid w:val="0048630F"/>
    <w:rsid w:val="004B2A2F"/>
    <w:rsid w:val="004D2204"/>
    <w:rsid w:val="00564C99"/>
    <w:rsid w:val="00600914"/>
    <w:rsid w:val="00615DEC"/>
    <w:rsid w:val="006E2B53"/>
    <w:rsid w:val="00766F8D"/>
    <w:rsid w:val="007C333C"/>
    <w:rsid w:val="00874713"/>
    <w:rsid w:val="009160E8"/>
    <w:rsid w:val="00936F58"/>
    <w:rsid w:val="009D0A2C"/>
    <w:rsid w:val="00A00FF4"/>
    <w:rsid w:val="00A36390"/>
    <w:rsid w:val="00A42A9C"/>
    <w:rsid w:val="00A77944"/>
    <w:rsid w:val="00B506D5"/>
    <w:rsid w:val="00BE1B25"/>
    <w:rsid w:val="00BF4014"/>
    <w:rsid w:val="00C64AC3"/>
    <w:rsid w:val="00CC5BF3"/>
    <w:rsid w:val="00D04D10"/>
    <w:rsid w:val="00D15954"/>
    <w:rsid w:val="00D20A2A"/>
    <w:rsid w:val="00D57767"/>
    <w:rsid w:val="00E240C3"/>
    <w:rsid w:val="00E261DB"/>
    <w:rsid w:val="00E45B5C"/>
    <w:rsid w:val="00E747A6"/>
    <w:rsid w:val="00E754D0"/>
    <w:rsid w:val="00F62BAE"/>
    <w:rsid w:val="00F63A73"/>
    <w:rsid w:val="00F8643C"/>
    <w:rsid w:val="00FC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77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99"/>
    <w:qFormat/>
    <w:rsid w:val="00462771"/>
    <w:pPr>
      <w:ind w:left="720"/>
    </w:pPr>
    <w:rPr>
      <w:rFonts w:ascii="Times New Roman" w:hAnsi="Times New Roman"/>
      <w:sz w:val="32"/>
      <w:szCs w:val="32"/>
      <w:lang w:eastAsia="nb-NO"/>
    </w:rPr>
  </w:style>
  <w:style w:type="table" w:styleId="Tabellrutenett">
    <w:name w:val="Table Grid"/>
    <w:basedOn w:val="Vanligtabell"/>
    <w:uiPriority w:val="59"/>
    <w:rsid w:val="00462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62771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3330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33309"/>
    <w:rPr>
      <w:rFonts w:ascii="Tahoma" w:eastAsia="Times New Roman" w:hAnsi="Tahoma" w:cs="Tahoma"/>
      <w:sz w:val="16"/>
      <w:szCs w:val="1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737A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737A6"/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737A6"/>
    <w:rPr>
      <w:rFonts w:ascii="Arial" w:eastAsia="Times New Roman" w:hAnsi="Arial" w:cs="Times New Roman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737A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4737A6"/>
    <w:rPr>
      <w:rFonts w:ascii="Arial" w:eastAsia="Times New Roman" w:hAnsi="Arial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77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99"/>
    <w:qFormat/>
    <w:rsid w:val="00462771"/>
    <w:pPr>
      <w:ind w:left="720"/>
    </w:pPr>
    <w:rPr>
      <w:rFonts w:ascii="Times New Roman" w:hAnsi="Times New Roman"/>
      <w:sz w:val="32"/>
      <w:szCs w:val="32"/>
      <w:lang w:eastAsia="nb-NO"/>
    </w:rPr>
  </w:style>
  <w:style w:type="table" w:styleId="Tabellrutenett">
    <w:name w:val="Table Grid"/>
    <w:basedOn w:val="Vanligtabell"/>
    <w:uiPriority w:val="59"/>
    <w:rsid w:val="00462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62771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3330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33309"/>
    <w:rPr>
      <w:rFonts w:ascii="Tahoma" w:eastAsia="Times New Roman" w:hAnsi="Tahoma" w:cs="Tahoma"/>
      <w:sz w:val="16"/>
      <w:szCs w:val="1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737A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737A6"/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737A6"/>
    <w:rPr>
      <w:rFonts w:ascii="Arial" w:eastAsia="Times New Roman" w:hAnsi="Arial" w:cs="Times New Roman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737A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4737A6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1DF0D-FAD9-4EC3-BA03-1264479B0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1149</Words>
  <Characters>6095</Characters>
  <Application>Microsoft Office Word</Application>
  <DocSecurity>0</DocSecurity>
  <Lines>50</Lines>
  <Paragraphs>14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Helse Sør-Øst RHF</Company>
  <LinksUpToDate>false</LinksUpToDate>
  <CharactersWithSpaces>7230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Hege Prag Øra</dc:creator>
  <cp:lastModifiedBy>Hege Prag Øra</cp:lastModifiedBy>
  <cp:revision>20</cp:revision>
  <dcterms:created xsi:type="dcterms:W3CDTF">2018-02-16T16:48:00Z</dcterms:created>
  <dcterms:modified xsi:type="dcterms:W3CDTF">2018-02-22T14:19:00Z</dcterms:modified>
</cp:coreProperties>
</file>