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4F70A" w14:textId="21B504A4" w:rsidR="00947C70" w:rsidRDefault="006B7819">
      <w:pPr>
        <w:rPr>
          <w:rFonts w:ascii="Times New Roman" w:hAnsi="Times New Roman" w:cs="Times New Roman"/>
        </w:rPr>
      </w:pPr>
      <w:bookmarkStart w:id="0" w:name="_GoBack"/>
      <w:bookmarkEnd w:id="0"/>
      <w:r w:rsidRPr="003852DB">
        <w:rPr>
          <w:rFonts w:ascii="Times New Roman" w:hAnsi="Times New Roman" w:cs="Times New Roman"/>
          <w:b/>
        </w:rPr>
        <w:t>Supplementary Table 1</w:t>
      </w:r>
      <w:r w:rsidR="00E9789F" w:rsidRPr="003852DB">
        <w:rPr>
          <w:rFonts w:ascii="Times New Roman" w:hAnsi="Times New Roman" w:cs="Times New Roman"/>
          <w:b/>
        </w:rPr>
        <w:t>.</w:t>
      </w:r>
    </w:p>
    <w:p w14:paraId="26360D95" w14:textId="0DE46D68" w:rsidR="00947C70" w:rsidRDefault="00947C70">
      <w:pPr>
        <w:rPr>
          <w:rFonts w:ascii="Times New Roman" w:hAnsi="Times New Roman" w:cs="Times New Roman"/>
        </w:rPr>
      </w:pPr>
      <w:r w:rsidRPr="00137ED8">
        <w:rPr>
          <w:rFonts w:ascii="Times New Roman" w:hAnsi="Times New Roman" w:cs="Times New Roman"/>
          <w:b/>
        </w:rPr>
        <w:t xml:space="preserve">Ratio of </w:t>
      </w:r>
      <w:proofErr w:type="spellStart"/>
      <w:r w:rsidRPr="00137ED8">
        <w:rPr>
          <w:rFonts w:ascii="Times New Roman" w:hAnsi="Times New Roman" w:cs="Times New Roman"/>
          <w:b/>
        </w:rPr>
        <w:t>propidium</w:t>
      </w:r>
      <w:proofErr w:type="spellEnd"/>
      <w:r w:rsidRPr="00137ED8">
        <w:rPr>
          <w:rFonts w:ascii="Times New Roman" w:hAnsi="Times New Roman" w:cs="Times New Roman"/>
          <w:b/>
        </w:rPr>
        <w:t xml:space="preserve"> iodide</w:t>
      </w:r>
      <w:r>
        <w:rPr>
          <w:rFonts w:ascii="Times New Roman" w:hAnsi="Times New Roman" w:cs="Times New Roman"/>
          <w:b/>
        </w:rPr>
        <w:t xml:space="preserve"> +/-</w:t>
      </w:r>
      <w:r w:rsidRPr="00137ED8">
        <w:rPr>
          <w:rFonts w:ascii="Times New Roman" w:hAnsi="Times New Roman" w:cs="Times New Roman"/>
          <w:b/>
        </w:rPr>
        <w:t xml:space="preserve"> and </w:t>
      </w:r>
      <w:proofErr w:type="spellStart"/>
      <w:r w:rsidRPr="00137ED8">
        <w:rPr>
          <w:rFonts w:ascii="Times New Roman" w:hAnsi="Times New Roman" w:cs="Times New Roman"/>
          <w:b/>
        </w:rPr>
        <w:t>annexin</w:t>
      </w:r>
      <w:proofErr w:type="spellEnd"/>
      <w:r w:rsidRPr="00137ED8">
        <w:rPr>
          <w:rFonts w:ascii="Times New Roman" w:hAnsi="Times New Roman" w:cs="Times New Roman"/>
          <w:b/>
        </w:rPr>
        <w:t xml:space="preserve"> V</w:t>
      </w:r>
      <w:r>
        <w:rPr>
          <w:rFonts w:ascii="Times New Roman" w:hAnsi="Times New Roman" w:cs="Times New Roman"/>
          <w:b/>
        </w:rPr>
        <w:t xml:space="preserve"> +/-</w:t>
      </w:r>
      <w:r w:rsidRPr="00137ED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synovial MSCs</w:t>
      </w:r>
      <w:r w:rsidRPr="00137ED8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 xml:space="preserve">Synovial MSCs before and 48 hours after preservation in </w:t>
      </w:r>
      <w:r w:rsidRPr="00F21E0C">
        <w:rPr>
          <w:rFonts w:ascii="Times New Roman" w:hAnsi="Times New Roman" w:cs="Times New Roman"/>
        </w:rPr>
        <w:t>Ringer’s solution</w:t>
      </w:r>
      <w:r>
        <w:rPr>
          <w:rFonts w:ascii="Times New Roman" w:hAnsi="Times New Roman" w:cs="Times New Roman"/>
        </w:rPr>
        <w:t xml:space="preserve"> and human serum at each temperature were examined.</w:t>
      </w:r>
    </w:p>
    <w:p w14:paraId="620823DF" w14:textId="5E898C81" w:rsidR="00E452E4" w:rsidRDefault="00953F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(n=</w:t>
      </w:r>
      <w:r w:rsidR="00947C70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)</w:t>
      </w:r>
      <w:r w:rsidR="006B7819" w:rsidRPr="006B7819">
        <w:rPr>
          <w:rFonts w:ascii="Times New Roman" w:hAnsi="Times New Roman" w:cs="Times New Roman"/>
        </w:rPr>
        <w:t>.</w:t>
      </w:r>
    </w:p>
    <w:p w14:paraId="303CF047" w14:textId="77777777" w:rsidR="008370E8" w:rsidRPr="00E9789F" w:rsidRDefault="008370E8">
      <w:pPr>
        <w:rPr>
          <w:rFonts w:ascii="Times New Roman" w:hAnsi="Times New Roman" w:cs="Times New Roman"/>
        </w:rPr>
      </w:pPr>
    </w:p>
    <w:tbl>
      <w:tblPr>
        <w:tblW w:w="7343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8"/>
        <w:gridCol w:w="1755"/>
        <w:gridCol w:w="1193"/>
        <w:gridCol w:w="916"/>
        <w:gridCol w:w="1080"/>
        <w:gridCol w:w="941"/>
      </w:tblGrid>
      <w:tr w:rsidR="008370E8" w:rsidRPr="006B7819" w14:paraId="5463DF78" w14:textId="77777777" w:rsidTr="008370E8">
        <w:trPr>
          <w:trHeight w:val="383"/>
        </w:trPr>
        <w:tc>
          <w:tcPr>
            <w:tcW w:w="14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D55001F" w14:textId="77777777" w:rsidR="006B7819" w:rsidRPr="006B7819" w:rsidRDefault="006B7819" w:rsidP="00380567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Temperature</w:t>
            </w: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br/>
              <w:t>conditions</w:t>
            </w:r>
          </w:p>
        </w:tc>
        <w:tc>
          <w:tcPr>
            <w:tcW w:w="1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0F2847E" w14:textId="77777777" w:rsidR="006B7819" w:rsidRPr="006B7819" w:rsidRDefault="006B7819" w:rsidP="00380567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　</w:t>
            </w:r>
          </w:p>
        </w:tc>
        <w:tc>
          <w:tcPr>
            <w:tcW w:w="21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2D1D0E2" w14:textId="77777777" w:rsidR="006B7819" w:rsidRPr="006B7819" w:rsidRDefault="006B7819" w:rsidP="00380567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Ringer's solution</w:t>
            </w:r>
          </w:p>
        </w:tc>
        <w:tc>
          <w:tcPr>
            <w:tcW w:w="2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647325C" w14:textId="77777777" w:rsidR="006B7819" w:rsidRPr="006B7819" w:rsidRDefault="006B7819" w:rsidP="00380567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Human serum</w:t>
            </w:r>
          </w:p>
        </w:tc>
      </w:tr>
      <w:tr w:rsidR="008370E8" w:rsidRPr="006B7819" w14:paraId="2ED8D538" w14:textId="77777777" w:rsidTr="008370E8">
        <w:trPr>
          <w:trHeight w:val="383"/>
        </w:trPr>
        <w:tc>
          <w:tcPr>
            <w:tcW w:w="1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80D597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</w:p>
        </w:tc>
        <w:tc>
          <w:tcPr>
            <w:tcW w:w="17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8EB0E9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825B72E" w14:textId="77777777" w:rsidR="006B7819" w:rsidRPr="006B7819" w:rsidRDefault="006B7819" w:rsidP="00380567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Median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9F14611" w14:textId="77777777" w:rsidR="006B7819" w:rsidRPr="006B7819" w:rsidRDefault="006B7819" w:rsidP="00380567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IQR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819B24D" w14:textId="77777777" w:rsidR="006B7819" w:rsidRPr="006B7819" w:rsidRDefault="006B7819" w:rsidP="00380567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Median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CD9E952" w14:textId="77777777" w:rsidR="006B7819" w:rsidRPr="006B7819" w:rsidRDefault="006B7819" w:rsidP="00380567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IQR</w:t>
            </w:r>
          </w:p>
        </w:tc>
      </w:tr>
      <w:tr w:rsidR="008370E8" w:rsidRPr="006B7819" w14:paraId="73718C6F" w14:textId="77777777" w:rsidTr="00E5521D">
        <w:trPr>
          <w:trHeight w:val="383"/>
        </w:trPr>
        <w:tc>
          <w:tcPr>
            <w:tcW w:w="14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F78846F" w14:textId="299C7614" w:rsidR="006B7819" w:rsidRPr="006B7819" w:rsidRDefault="006B7819" w:rsidP="00380567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4</w:t>
            </w:r>
            <w:r w:rsidR="00995C01" w:rsidRPr="00995C01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°C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D7D6DEA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PI- </w:t>
            </w:r>
            <w:proofErr w:type="spellStart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annexin</w:t>
            </w:r>
            <w:proofErr w:type="spellEnd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 V-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FEE90D0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57.7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E363721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9.3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0EDD657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82.6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F448A11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10.4</w:t>
            </w:r>
          </w:p>
        </w:tc>
      </w:tr>
      <w:tr w:rsidR="008370E8" w:rsidRPr="006B7819" w14:paraId="163CAF1B" w14:textId="77777777" w:rsidTr="00E5521D">
        <w:trPr>
          <w:trHeight w:val="383"/>
        </w:trPr>
        <w:tc>
          <w:tcPr>
            <w:tcW w:w="1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256B7E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499B3A3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PI- </w:t>
            </w:r>
            <w:proofErr w:type="spellStart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annexin</w:t>
            </w:r>
            <w:proofErr w:type="spellEnd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 V+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78D5F83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2.3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596029F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3.1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6EF8C64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3.7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EE9B11E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3.4</w:t>
            </w:r>
          </w:p>
        </w:tc>
      </w:tr>
      <w:tr w:rsidR="008370E8" w:rsidRPr="006B7819" w14:paraId="2E368873" w14:textId="77777777" w:rsidTr="00E5521D">
        <w:trPr>
          <w:trHeight w:val="383"/>
        </w:trPr>
        <w:tc>
          <w:tcPr>
            <w:tcW w:w="1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16652B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333EB9A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PI+ </w:t>
            </w:r>
            <w:proofErr w:type="spellStart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annexin</w:t>
            </w:r>
            <w:proofErr w:type="spellEnd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 V-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9E249A3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7.3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92FD220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4.7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A9CDC47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0.8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EBB9B02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1.0</w:t>
            </w:r>
          </w:p>
        </w:tc>
      </w:tr>
      <w:tr w:rsidR="008370E8" w:rsidRPr="006B7819" w14:paraId="63408904" w14:textId="77777777" w:rsidTr="00E5521D">
        <w:trPr>
          <w:trHeight w:val="383"/>
        </w:trPr>
        <w:tc>
          <w:tcPr>
            <w:tcW w:w="1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1D6CD4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CE50509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PI+ </w:t>
            </w:r>
            <w:proofErr w:type="spellStart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annexin</w:t>
            </w:r>
            <w:proofErr w:type="spellEnd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 V+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8FF2C92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26.9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05DB215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10.3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585AFB1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12.5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4B1C787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8.0</w:t>
            </w:r>
          </w:p>
        </w:tc>
      </w:tr>
      <w:tr w:rsidR="008370E8" w:rsidRPr="006B7819" w14:paraId="776C9FBA" w14:textId="77777777" w:rsidTr="00E5521D">
        <w:trPr>
          <w:trHeight w:val="383"/>
        </w:trPr>
        <w:tc>
          <w:tcPr>
            <w:tcW w:w="14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DD54BC6" w14:textId="2DF25210" w:rsidR="006B7819" w:rsidRPr="006B7819" w:rsidRDefault="006B7819" w:rsidP="00380567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13</w:t>
            </w:r>
            <w:r w:rsidR="00995C01" w:rsidRPr="00995C01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°C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AC8C54B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PI- </w:t>
            </w:r>
            <w:proofErr w:type="spellStart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annexin</w:t>
            </w:r>
            <w:proofErr w:type="spellEnd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 V-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345AA55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51.2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2A461C8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13.5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7482CDE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91.4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6EE1A1E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4.0</w:t>
            </w:r>
          </w:p>
        </w:tc>
      </w:tr>
      <w:tr w:rsidR="008370E8" w:rsidRPr="006B7819" w14:paraId="0EC7680D" w14:textId="77777777" w:rsidTr="00E5521D">
        <w:trPr>
          <w:trHeight w:val="383"/>
        </w:trPr>
        <w:tc>
          <w:tcPr>
            <w:tcW w:w="1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389091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E0ED708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PI- </w:t>
            </w:r>
            <w:proofErr w:type="spellStart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annexin</w:t>
            </w:r>
            <w:proofErr w:type="spellEnd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 V+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A5C04E7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2.7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34F831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3.5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6226DAE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2.7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1D68C0C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1.3</w:t>
            </w:r>
          </w:p>
        </w:tc>
      </w:tr>
      <w:tr w:rsidR="008370E8" w:rsidRPr="006B7819" w14:paraId="119CDA6E" w14:textId="77777777" w:rsidTr="00E5521D">
        <w:trPr>
          <w:trHeight w:val="383"/>
        </w:trPr>
        <w:tc>
          <w:tcPr>
            <w:tcW w:w="1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EF7D56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8A81214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PI+ </w:t>
            </w:r>
            <w:proofErr w:type="spellStart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annexin</w:t>
            </w:r>
            <w:proofErr w:type="spellEnd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 V-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2CA47D5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13.7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532838F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7.5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DEDBBDF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0.4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44D3952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0.1</w:t>
            </w:r>
          </w:p>
        </w:tc>
      </w:tr>
      <w:tr w:rsidR="008370E8" w:rsidRPr="006B7819" w14:paraId="559FD7C4" w14:textId="77777777" w:rsidTr="00E5521D">
        <w:trPr>
          <w:trHeight w:val="383"/>
        </w:trPr>
        <w:tc>
          <w:tcPr>
            <w:tcW w:w="1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74670E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1A26DAA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PI+ </w:t>
            </w:r>
            <w:proofErr w:type="spellStart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annexin</w:t>
            </w:r>
            <w:proofErr w:type="spellEnd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 V+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F55C39D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30.7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3E21FF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9.0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2AB03CF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5.5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5BE03AD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2.9</w:t>
            </w:r>
          </w:p>
        </w:tc>
      </w:tr>
      <w:tr w:rsidR="008370E8" w:rsidRPr="006B7819" w14:paraId="20E1FEA9" w14:textId="77777777" w:rsidTr="00E5521D">
        <w:trPr>
          <w:trHeight w:val="431"/>
        </w:trPr>
        <w:tc>
          <w:tcPr>
            <w:tcW w:w="14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02564D3" w14:textId="325DC8AB" w:rsidR="006B7819" w:rsidRPr="006B7819" w:rsidRDefault="006B7819" w:rsidP="00380567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37</w:t>
            </w:r>
            <w:r w:rsidR="00995C01" w:rsidRPr="00995C01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°C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599DEB2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PI- </w:t>
            </w:r>
            <w:proofErr w:type="spellStart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annexin</w:t>
            </w:r>
            <w:proofErr w:type="spellEnd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 V-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B01502B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2.6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C6D64F9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3.8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BC79F1D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27.5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43002A2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4.9</w:t>
            </w:r>
          </w:p>
        </w:tc>
      </w:tr>
      <w:tr w:rsidR="008370E8" w:rsidRPr="006B7819" w14:paraId="2DD7F805" w14:textId="77777777" w:rsidTr="00E5521D">
        <w:trPr>
          <w:trHeight w:val="383"/>
        </w:trPr>
        <w:tc>
          <w:tcPr>
            <w:tcW w:w="1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F34BE6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8B37A5D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PI- </w:t>
            </w:r>
            <w:proofErr w:type="spellStart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annexin</w:t>
            </w:r>
            <w:proofErr w:type="spellEnd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 V+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86A2A63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94.0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BE8E153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30.1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018D9F7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19.9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46E7DAB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11.8</w:t>
            </w:r>
          </w:p>
        </w:tc>
      </w:tr>
      <w:tr w:rsidR="008370E8" w:rsidRPr="006B7819" w14:paraId="05179964" w14:textId="77777777" w:rsidTr="00E5521D">
        <w:trPr>
          <w:trHeight w:val="383"/>
        </w:trPr>
        <w:tc>
          <w:tcPr>
            <w:tcW w:w="1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529256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7C4C1C2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PI+ </w:t>
            </w:r>
            <w:proofErr w:type="spellStart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annexin</w:t>
            </w:r>
            <w:proofErr w:type="spellEnd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 V-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24A2B7D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0.0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72FF1F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0.0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0B2489E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7.5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298A5A6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3.2</w:t>
            </w:r>
          </w:p>
        </w:tc>
      </w:tr>
      <w:tr w:rsidR="008370E8" w:rsidRPr="006B7819" w14:paraId="14AE8BAB" w14:textId="77777777" w:rsidTr="00E5521D">
        <w:trPr>
          <w:trHeight w:val="383"/>
        </w:trPr>
        <w:tc>
          <w:tcPr>
            <w:tcW w:w="1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643AC3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12F35D7" w14:textId="77777777" w:rsidR="006B7819" w:rsidRPr="006B7819" w:rsidRDefault="006B7819" w:rsidP="00380567"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PI+ </w:t>
            </w:r>
            <w:proofErr w:type="spellStart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annexin</w:t>
            </w:r>
            <w:proofErr w:type="spellEnd"/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 xml:space="preserve"> V+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B313B45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0.3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ABB8875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33.1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76EA16F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39.6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A33EA40" w14:textId="77777777" w:rsidR="006B7819" w:rsidRPr="006B7819" w:rsidRDefault="006B7819" w:rsidP="00380567">
            <w:pPr>
              <w:widowControl/>
              <w:jc w:val="right"/>
              <w:rPr>
                <w:rFonts w:ascii="Arial" w:hAnsi="Arial" w:cs="Arial"/>
                <w:kern w:val="0"/>
                <w:sz w:val="22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3.6</w:t>
            </w:r>
          </w:p>
        </w:tc>
      </w:tr>
    </w:tbl>
    <w:p w14:paraId="0730E09D" w14:textId="77777777" w:rsidR="006B7819" w:rsidRDefault="006B7819"/>
    <w:p w14:paraId="79259111" w14:textId="1117D039" w:rsidR="006B7819" w:rsidRPr="006B7819" w:rsidRDefault="006B7819" w:rsidP="006B7819">
      <w:pPr>
        <w:rPr>
          <w:rFonts w:ascii="Times New Roman" w:hAnsi="Times New Roman" w:cs="Times New Roman"/>
        </w:rPr>
      </w:pPr>
      <w:r w:rsidRPr="006B7819">
        <w:rPr>
          <w:rFonts w:ascii="Times New Roman" w:hAnsi="Times New Roman" w:cs="Times New Roman"/>
        </w:rPr>
        <w:t xml:space="preserve">PI: </w:t>
      </w:r>
      <w:proofErr w:type="spellStart"/>
      <w:r w:rsidRPr="006B7819">
        <w:rPr>
          <w:rFonts w:ascii="Times New Roman" w:hAnsi="Times New Roman" w:cs="Times New Roman"/>
        </w:rPr>
        <w:t>propidium</w:t>
      </w:r>
      <w:proofErr w:type="spellEnd"/>
      <w:r w:rsidRPr="006B7819">
        <w:rPr>
          <w:rFonts w:ascii="Times New Roman" w:hAnsi="Times New Roman" w:cs="Times New Roman"/>
        </w:rPr>
        <w:t xml:space="preserve"> iodide, IQR: interquartile range</w:t>
      </w:r>
      <w:r w:rsidR="00E9789F">
        <w:rPr>
          <w:rFonts w:ascii="Times New Roman" w:hAnsi="Times New Roman" w:cs="Times New Roman"/>
        </w:rPr>
        <w:t>.</w:t>
      </w:r>
      <w:r w:rsidRPr="006B7819">
        <w:rPr>
          <w:rFonts w:ascii="Times New Roman" w:hAnsi="Times New Roman" w:cs="Times New Roman"/>
        </w:rPr>
        <w:t xml:space="preserve"> </w:t>
      </w:r>
    </w:p>
    <w:p w14:paraId="47827681" w14:textId="3EA90731" w:rsidR="006B7819" w:rsidRPr="003852DB" w:rsidRDefault="008370E8" w:rsidP="006B7819">
      <w:pPr>
        <w:rPr>
          <w:rFonts w:ascii="Times New Roman" w:hAnsi="Times New Roman" w:cs="Times New Roman"/>
          <w:b/>
        </w:rPr>
      </w:pPr>
      <w:r>
        <w:br w:type="column"/>
      </w:r>
      <w:r w:rsidR="006623BF" w:rsidRPr="003852DB">
        <w:rPr>
          <w:rFonts w:ascii="Times New Roman" w:hAnsi="Times New Roman" w:cs="Times New Roman"/>
          <w:b/>
        </w:rPr>
        <w:lastRenderedPageBreak/>
        <w:t>Supplementary Table 2</w:t>
      </w:r>
      <w:r w:rsidR="00E9789F" w:rsidRPr="003852DB">
        <w:rPr>
          <w:rFonts w:ascii="Times New Roman" w:hAnsi="Times New Roman" w:cs="Times New Roman"/>
          <w:b/>
        </w:rPr>
        <w:t>.</w:t>
      </w:r>
    </w:p>
    <w:p w14:paraId="62D493D4" w14:textId="547CAC38" w:rsidR="00947C70" w:rsidRDefault="00947C70" w:rsidP="006B7819">
      <w:pPr>
        <w:rPr>
          <w:rFonts w:ascii="Times New Roman" w:hAnsi="Times New Roman" w:cs="Times New Roman"/>
        </w:rPr>
      </w:pPr>
      <w:r w:rsidRPr="003852DB">
        <w:rPr>
          <w:rFonts w:ascii="Times New Roman" w:hAnsi="Times New Roman" w:cs="Times New Roman"/>
          <w:b/>
        </w:rPr>
        <w:t xml:space="preserve">Wet weight of cartilage pellets derived </w:t>
      </w:r>
      <w:r w:rsidR="00B64725">
        <w:rPr>
          <w:rFonts w:ascii="Times New Roman" w:hAnsi="Times New Roman" w:cs="Times New Roman"/>
          <w:b/>
        </w:rPr>
        <w:t xml:space="preserve">from </w:t>
      </w:r>
      <w:r w:rsidRPr="003852DB">
        <w:rPr>
          <w:rFonts w:ascii="Times New Roman" w:hAnsi="Times New Roman" w:cs="Times New Roman"/>
          <w:b/>
        </w:rPr>
        <w:t>synovial MSCs.</w:t>
      </w:r>
      <w:r w:rsidRPr="00947C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Synovial MSCs before and 48 hours after preservation in </w:t>
      </w:r>
      <w:r w:rsidRPr="00F21E0C">
        <w:rPr>
          <w:rFonts w:ascii="Times New Roman" w:hAnsi="Times New Roman" w:cs="Times New Roman"/>
        </w:rPr>
        <w:t>Ringer’s solution</w:t>
      </w:r>
      <w:r>
        <w:rPr>
          <w:rFonts w:ascii="Times New Roman" w:hAnsi="Times New Roman" w:cs="Times New Roman"/>
        </w:rPr>
        <w:t xml:space="preserve"> and human serum at each temperature were examined (</w:t>
      </w:r>
      <w:r w:rsidRPr="003852DB">
        <w:rPr>
          <w:rFonts w:ascii="Times New Roman" w:hAnsi="Times New Roman" w:cs="Times New Roman"/>
        </w:rPr>
        <w:t>n=60</w:t>
      </w:r>
      <w:r>
        <w:rPr>
          <w:rFonts w:ascii="Times New Roman" w:hAnsi="Times New Roman" w:cs="Times New Roman"/>
        </w:rPr>
        <w:t xml:space="preserve">). </w:t>
      </w:r>
    </w:p>
    <w:p w14:paraId="3FE82827" w14:textId="77777777" w:rsidR="006B7819" w:rsidRDefault="006B7819"/>
    <w:tbl>
      <w:tblPr>
        <w:tblW w:w="8563" w:type="dxa"/>
        <w:tblInd w:w="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1128"/>
        <w:gridCol w:w="1202"/>
        <w:gridCol w:w="154"/>
        <w:gridCol w:w="919"/>
        <w:gridCol w:w="1070"/>
        <w:gridCol w:w="1080"/>
        <w:gridCol w:w="956"/>
        <w:gridCol w:w="1155"/>
      </w:tblGrid>
      <w:tr w:rsidR="008370E8" w:rsidRPr="006B7819" w14:paraId="135A6502" w14:textId="77777777" w:rsidTr="002C6189">
        <w:trPr>
          <w:trHeight w:val="383"/>
        </w:trPr>
        <w:tc>
          <w:tcPr>
            <w:tcW w:w="2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8594625" w14:textId="77777777" w:rsidR="006B7819" w:rsidRPr="006B7819" w:rsidRDefault="006B7819" w:rsidP="006B781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3E4DB73" w14:textId="77777777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8"/>
                <w:szCs w:val="28"/>
              </w:rPr>
              <w:t>Mean (mg)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DC394BC" w14:textId="77777777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8"/>
                <w:szCs w:val="28"/>
              </w:rPr>
              <w:t>SD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32DAE7C" w14:textId="77777777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sz w:val="28"/>
                <w:szCs w:val="28"/>
              </w:rPr>
              <w:t>CV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A8BC21C" w14:textId="77777777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8"/>
                <w:szCs w:val="28"/>
              </w:rPr>
              <w:t>Mean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EA277C7" w14:textId="77777777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8"/>
                <w:szCs w:val="28"/>
              </w:rPr>
              <w:t>SD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9D9CB55" w14:textId="77777777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sz w:val="28"/>
                <w:szCs w:val="28"/>
              </w:rPr>
              <w:t>CV</w:t>
            </w:r>
          </w:p>
        </w:tc>
      </w:tr>
      <w:tr w:rsidR="008370E8" w:rsidRPr="006B7819" w14:paraId="512D0BE6" w14:textId="77777777" w:rsidTr="002C6189">
        <w:trPr>
          <w:trHeight w:val="383"/>
        </w:trPr>
        <w:tc>
          <w:tcPr>
            <w:tcW w:w="2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DE1AB23" w14:textId="77777777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sz w:val="28"/>
                <w:szCs w:val="28"/>
              </w:rPr>
              <w:t>Time 0</w:t>
            </w:r>
          </w:p>
        </w:tc>
        <w:tc>
          <w:tcPr>
            <w:tcW w:w="1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56F140A" w14:textId="77777777" w:rsidR="006B7819" w:rsidRPr="006B7819" w:rsidRDefault="006B7819" w:rsidP="006B7819"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hAnsi="Helvetica" w:cs="Helvetica"/>
                <w:color w:val="000000"/>
                <w:kern w:val="24"/>
              </w:rPr>
              <w:t>5.7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160918F" w14:textId="77777777" w:rsidR="006B7819" w:rsidRPr="006B7819" w:rsidRDefault="006B7819" w:rsidP="006B7819"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hAnsi="Helvetica" w:cs="Helvetica"/>
                <w:color w:val="000000"/>
                <w:kern w:val="24"/>
              </w:rPr>
              <w:t>1.8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0BCF131" w14:textId="77777777" w:rsidR="006B7819" w:rsidRPr="006B7819" w:rsidRDefault="006B7819" w:rsidP="006B7819"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hAnsi="Helvetica" w:cs="Helvetica"/>
                <w:color w:val="000000"/>
                <w:kern w:val="24"/>
              </w:rPr>
              <w:t>30.8%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B7DC143" w14:textId="77777777" w:rsidR="006B7819" w:rsidRPr="006B7819" w:rsidRDefault="006B7819" w:rsidP="006B7819">
            <w:pPr>
              <w:widowControl/>
              <w:jc w:val="left"/>
              <w:rPr>
                <w:rFonts w:ascii="Arial" w:hAnsi="Arial" w:cs="Arial"/>
                <w:kern w:val="0"/>
                <w:sz w:val="36"/>
                <w:szCs w:val="36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26C06BA" w14:textId="77777777" w:rsidR="006B7819" w:rsidRPr="006B7819" w:rsidRDefault="006B7819" w:rsidP="006B78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54AC9CF" w14:textId="77777777" w:rsidR="006B7819" w:rsidRPr="006B7819" w:rsidRDefault="006B7819" w:rsidP="006B78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370E8" w:rsidRPr="006B7819" w14:paraId="3586615F" w14:textId="77777777" w:rsidTr="002C6189">
        <w:trPr>
          <w:trHeight w:val="383"/>
        </w:trPr>
        <w:tc>
          <w:tcPr>
            <w:tcW w:w="2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82E6094" w14:textId="77777777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8"/>
                <w:szCs w:val="28"/>
              </w:rPr>
              <w:t>Condition</w:t>
            </w:r>
          </w:p>
        </w:tc>
        <w:tc>
          <w:tcPr>
            <w:tcW w:w="33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63BE86E" w14:textId="77777777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8"/>
                <w:szCs w:val="28"/>
              </w:rPr>
              <w:t>Ringer's solution</w:t>
            </w:r>
          </w:p>
        </w:tc>
        <w:tc>
          <w:tcPr>
            <w:tcW w:w="31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350958F" w14:textId="77777777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8"/>
                <w:szCs w:val="28"/>
              </w:rPr>
              <w:t>Human serum</w:t>
            </w:r>
          </w:p>
        </w:tc>
      </w:tr>
      <w:tr w:rsidR="008370E8" w:rsidRPr="006B7819" w14:paraId="589E939F" w14:textId="77777777" w:rsidTr="002C6189">
        <w:trPr>
          <w:trHeight w:val="383"/>
        </w:trPr>
        <w:tc>
          <w:tcPr>
            <w:tcW w:w="8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F524BDB" w14:textId="77777777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sz w:val="28"/>
                <w:szCs w:val="28"/>
              </w:rPr>
              <w:t>48 hours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335024E" w14:textId="009CBBBB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8"/>
                <w:szCs w:val="28"/>
              </w:rPr>
              <w:t>4</w:t>
            </w:r>
            <w:r w:rsidR="001547D9" w:rsidRPr="00995C01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°C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3A6139E" w14:textId="2E7DF0C0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hAnsi="Helvetica" w:cs="Helvetica"/>
                <w:color w:val="000000" w:themeColor="dark1"/>
                <w:kern w:val="24"/>
              </w:rPr>
              <w:t>ND</w:t>
            </w:r>
          </w:p>
        </w:tc>
        <w:tc>
          <w:tcPr>
            <w:tcW w:w="10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54B97D3" w14:textId="2D44BB33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hAnsi="Helvetica" w:cs="Helvetica"/>
                <w:color w:val="000000" w:themeColor="dark1"/>
                <w:kern w:val="24"/>
              </w:rPr>
              <w:t>ND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00C4436" w14:textId="47CB3D67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hAnsi="Helvetica" w:cs="Helvetica"/>
                <w:color w:val="000000" w:themeColor="dark1"/>
                <w:kern w:val="24"/>
              </w:rPr>
              <w:t>ND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1A174D3" w14:textId="77777777" w:rsidR="006B7819" w:rsidRPr="006B7819" w:rsidRDefault="006B7819" w:rsidP="006B7819"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hAnsi="Helvetica" w:cs="Helvetica"/>
                <w:color w:val="000000"/>
                <w:kern w:val="24"/>
              </w:rPr>
              <w:t>4.9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A0BBF1C" w14:textId="77777777" w:rsidR="006B7819" w:rsidRPr="006B7819" w:rsidRDefault="006B7819" w:rsidP="006B7819"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hAnsi="Helvetica" w:cs="Helvetica"/>
                <w:color w:val="000000"/>
                <w:kern w:val="24"/>
              </w:rPr>
              <w:t>3.0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FAF7169" w14:textId="77777777" w:rsidR="006B7819" w:rsidRPr="006B7819" w:rsidRDefault="006B7819" w:rsidP="006B7819"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hAnsi="Helvetica" w:cs="Helvetica"/>
                <w:color w:val="000000"/>
                <w:kern w:val="24"/>
              </w:rPr>
              <w:t>61.3%</w:t>
            </w:r>
          </w:p>
        </w:tc>
      </w:tr>
      <w:tr w:rsidR="008370E8" w:rsidRPr="006B7819" w14:paraId="3BAEFA83" w14:textId="77777777" w:rsidTr="002C6189">
        <w:trPr>
          <w:trHeight w:val="383"/>
        </w:trPr>
        <w:tc>
          <w:tcPr>
            <w:tcW w:w="8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9229BB" w14:textId="77777777" w:rsidR="006B7819" w:rsidRPr="006B7819" w:rsidRDefault="006B7819" w:rsidP="006B7819">
            <w:pPr>
              <w:widowControl/>
              <w:jc w:val="left"/>
              <w:rPr>
                <w:rFonts w:ascii="Arial" w:hAnsi="Arial" w:cs="Arial"/>
                <w:kern w:val="0"/>
                <w:sz w:val="36"/>
                <w:szCs w:val="36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057C526" w14:textId="38DDA871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8"/>
                <w:szCs w:val="28"/>
              </w:rPr>
              <w:t>13</w:t>
            </w:r>
            <w:r w:rsidR="001547D9" w:rsidRPr="00995C01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°C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23310F6" w14:textId="62BC6F34" w:rsidR="006B7819" w:rsidRPr="006B7819" w:rsidRDefault="00995C01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>
              <w:rPr>
                <w:rFonts w:ascii="Helvetica" w:hAnsi="Helvetica" w:cs="Helvetica"/>
                <w:color w:val="000000" w:themeColor="dark1"/>
                <w:kern w:val="24"/>
              </w:rPr>
              <w:t>N</w:t>
            </w:r>
            <w:r w:rsidR="006B7819" w:rsidRPr="006B7819">
              <w:rPr>
                <w:rFonts w:ascii="Helvetica" w:hAnsi="Helvetica" w:cs="Helvetica"/>
                <w:color w:val="000000" w:themeColor="dark1"/>
                <w:kern w:val="24"/>
              </w:rPr>
              <w:t>D</w:t>
            </w:r>
          </w:p>
        </w:tc>
        <w:tc>
          <w:tcPr>
            <w:tcW w:w="10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C1E4BC9" w14:textId="530F054B" w:rsidR="006B7819" w:rsidRPr="006B7819" w:rsidRDefault="00995C01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>
              <w:rPr>
                <w:rFonts w:ascii="Helvetica" w:hAnsi="Helvetica" w:cs="Helvetica"/>
                <w:color w:val="000000" w:themeColor="dark1"/>
                <w:kern w:val="24"/>
              </w:rPr>
              <w:t>N</w:t>
            </w:r>
            <w:r w:rsidR="006B7819" w:rsidRPr="006B7819">
              <w:rPr>
                <w:rFonts w:ascii="Helvetica" w:hAnsi="Helvetica" w:cs="Helvetica"/>
                <w:color w:val="000000" w:themeColor="dark1"/>
                <w:kern w:val="24"/>
              </w:rPr>
              <w:t>D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14E547C" w14:textId="31378669" w:rsidR="006B7819" w:rsidRPr="006B7819" w:rsidRDefault="00995C01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>
              <w:rPr>
                <w:rFonts w:ascii="Helvetica" w:hAnsi="Helvetica" w:cs="Helvetica"/>
                <w:color w:val="000000" w:themeColor="dark1"/>
                <w:kern w:val="24"/>
              </w:rPr>
              <w:t>N</w:t>
            </w:r>
            <w:r w:rsidR="006B7819" w:rsidRPr="006B7819">
              <w:rPr>
                <w:rFonts w:ascii="Helvetica" w:hAnsi="Helvetica" w:cs="Helvetica"/>
                <w:color w:val="000000" w:themeColor="dark1"/>
                <w:kern w:val="24"/>
              </w:rPr>
              <w:t>D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50BEA32" w14:textId="77777777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hAnsi="Helvetica" w:cs="Helvetica"/>
                <w:color w:val="000000" w:themeColor="dark1"/>
                <w:kern w:val="24"/>
              </w:rPr>
              <w:t>5.5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5244F23" w14:textId="77777777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hAnsi="Helvetica" w:cs="Helvetica"/>
                <w:color w:val="000000" w:themeColor="dark1"/>
                <w:kern w:val="24"/>
              </w:rPr>
              <w:t>2.4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CFCDCC9" w14:textId="77777777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</w:rPr>
              <w:t>43.9%</w:t>
            </w:r>
          </w:p>
        </w:tc>
      </w:tr>
      <w:tr w:rsidR="008370E8" w:rsidRPr="006B7819" w14:paraId="1BFC897E" w14:textId="77777777" w:rsidTr="002C6189">
        <w:trPr>
          <w:trHeight w:val="383"/>
        </w:trPr>
        <w:tc>
          <w:tcPr>
            <w:tcW w:w="8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CD5838" w14:textId="77777777" w:rsidR="006B7819" w:rsidRPr="006B7819" w:rsidRDefault="006B7819" w:rsidP="006B7819">
            <w:pPr>
              <w:widowControl/>
              <w:jc w:val="left"/>
              <w:rPr>
                <w:rFonts w:ascii="Arial" w:hAnsi="Arial" w:cs="Arial"/>
                <w:kern w:val="0"/>
                <w:sz w:val="36"/>
                <w:szCs w:val="36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ABE3402" w14:textId="025BACA5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eastAsia="Helvetica" w:hAnsi="Helvetica" w:cs="Helvetica"/>
                <w:color w:val="000000"/>
                <w:kern w:val="0"/>
                <w:sz w:val="28"/>
                <w:szCs w:val="28"/>
              </w:rPr>
              <w:t>37</w:t>
            </w:r>
            <w:r w:rsidR="001547D9" w:rsidRPr="00995C01">
              <w:rPr>
                <w:rFonts w:ascii="Helvetica" w:eastAsia="Helvetica" w:hAnsi="Helvetica" w:cs="Helvetica"/>
                <w:color w:val="000000"/>
                <w:kern w:val="0"/>
                <w:sz w:val="22"/>
                <w:szCs w:val="28"/>
              </w:rPr>
              <w:t>°C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DDE1E7F" w14:textId="133F91A1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hAnsi="Helvetica" w:cs="Helvetica"/>
                <w:color w:val="000000" w:themeColor="dark1"/>
                <w:kern w:val="24"/>
              </w:rPr>
              <w:t>ND</w:t>
            </w:r>
          </w:p>
        </w:tc>
        <w:tc>
          <w:tcPr>
            <w:tcW w:w="10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D44CBF2" w14:textId="28647AB5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hAnsi="Helvetica" w:cs="Helvetica"/>
                <w:color w:val="000000" w:themeColor="dark1"/>
                <w:kern w:val="24"/>
              </w:rPr>
              <w:t>ND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350ECA4" w14:textId="4F16E01C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hAnsi="Helvetica" w:cs="Helvetica"/>
                <w:color w:val="000000" w:themeColor="dark1"/>
                <w:kern w:val="24"/>
              </w:rPr>
              <w:t>ND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2930E5E" w14:textId="16A40683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hAnsi="Helvetica" w:cs="Helvetica"/>
                <w:color w:val="000000" w:themeColor="dark1"/>
                <w:kern w:val="24"/>
              </w:rPr>
              <w:t>ND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E9B0E3B" w14:textId="1CAE48D3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hAnsi="Helvetica" w:cs="Helvetica"/>
                <w:color w:val="000000" w:themeColor="dark1"/>
                <w:kern w:val="24"/>
              </w:rPr>
              <w:t>ND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D7DBE5B" w14:textId="765335C9" w:rsidR="006B7819" w:rsidRPr="006B7819" w:rsidRDefault="006B7819" w:rsidP="006B7819">
            <w:pPr>
              <w:widowControl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6B7819">
              <w:rPr>
                <w:rFonts w:ascii="Helvetica" w:hAnsi="Helvetica" w:cs="Helvetica"/>
                <w:color w:val="000000" w:themeColor="dark1"/>
                <w:kern w:val="24"/>
              </w:rPr>
              <w:t>ND</w:t>
            </w:r>
          </w:p>
        </w:tc>
      </w:tr>
    </w:tbl>
    <w:p w14:paraId="4B8987D6" w14:textId="77777777" w:rsidR="006B7819" w:rsidRPr="006B7819" w:rsidRDefault="006B7819">
      <w:pPr>
        <w:rPr>
          <w:rFonts w:ascii="Times New Roman" w:hAnsi="Times New Roman" w:cs="Times New Roman"/>
        </w:rPr>
      </w:pPr>
    </w:p>
    <w:p w14:paraId="762D0BEF" w14:textId="415C160B" w:rsidR="006B7819" w:rsidRPr="006B7819" w:rsidRDefault="006B7819" w:rsidP="006B7819">
      <w:pPr>
        <w:rPr>
          <w:rFonts w:ascii="Times New Roman" w:hAnsi="Times New Roman" w:cs="Times New Roman"/>
        </w:rPr>
      </w:pPr>
      <w:r w:rsidRPr="006B7819">
        <w:rPr>
          <w:rFonts w:ascii="Times New Roman" w:hAnsi="Times New Roman" w:cs="Times New Roman"/>
        </w:rPr>
        <w:t>SD: standard deviation, CV: coefficient of variation, ND: not detected</w:t>
      </w:r>
      <w:r w:rsidR="00E9789F">
        <w:rPr>
          <w:rFonts w:ascii="Times New Roman" w:hAnsi="Times New Roman" w:cs="Times New Roman"/>
        </w:rPr>
        <w:t>.</w:t>
      </w:r>
      <w:r w:rsidRPr="006B7819">
        <w:rPr>
          <w:rFonts w:ascii="Times New Roman" w:hAnsi="Times New Roman" w:cs="Times New Roman"/>
        </w:rPr>
        <w:t xml:space="preserve"> </w:t>
      </w:r>
    </w:p>
    <w:p w14:paraId="392FBEF2" w14:textId="77777777" w:rsidR="006B7819" w:rsidRDefault="006B7819"/>
    <w:sectPr w:rsidR="006B7819" w:rsidSect="002C6189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ACAA0" w14:textId="77777777" w:rsidR="008C5DCF" w:rsidRDefault="008C5DCF" w:rsidP="00F67AC2">
      <w:r>
        <w:separator/>
      </w:r>
    </w:p>
  </w:endnote>
  <w:endnote w:type="continuationSeparator" w:id="0">
    <w:p w14:paraId="136655B0" w14:textId="77777777" w:rsidR="008C5DCF" w:rsidRDefault="008C5DCF" w:rsidP="00F67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88BD2" w14:textId="77777777" w:rsidR="008C5DCF" w:rsidRDefault="008C5DCF" w:rsidP="00F67AC2">
      <w:r>
        <w:separator/>
      </w:r>
    </w:p>
  </w:footnote>
  <w:footnote w:type="continuationSeparator" w:id="0">
    <w:p w14:paraId="17C9A431" w14:textId="77777777" w:rsidR="008C5DCF" w:rsidRDefault="008C5DCF" w:rsidP="00F67A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819"/>
    <w:rsid w:val="0002031E"/>
    <w:rsid w:val="0004475B"/>
    <w:rsid w:val="00044DA1"/>
    <w:rsid w:val="00074931"/>
    <w:rsid w:val="00074DA6"/>
    <w:rsid w:val="00077227"/>
    <w:rsid w:val="00077DDA"/>
    <w:rsid w:val="00086452"/>
    <w:rsid w:val="00095380"/>
    <w:rsid w:val="000962E7"/>
    <w:rsid w:val="000C464D"/>
    <w:rsid w:val="000E393D"/>
    <w:rsid w:val="00104851"/>
    <w:rsid w:val="001075A5"/>
    <w:rsid w:val="00110B5C"/>
    <w:rsid w:val="00113A78"/>
    <w:rsid w:val="00116DE5"/>
    <w:rsid w:val="00124784"/>
    <w:rsid w:val="001547D9"/>
    <w:rsid w:val="00173C00"/>
    <w:rsid w:val="001805C9"/>
    <w:rsid w:val="00186F5C"/>
    <w:rsid w:val="001A5CCE"/>
    <w:rsid w:val="001D67F3"/>
    <w:rsid w:val="001E2005"/>
    <w:rsid w:val="002243C0"/>
    <w:rsid w:val="00224585"/>
    <w:rsid w:val="0025351E"/>
    <w:rsid w:val="00261BEC"/>
    <w:rsid w:val="00263A2F"/>
    <w:rsid w:val="00275B85"/>
    <w:rsid w:val="00283327"/>
    <w:rsid w:val="002844C5"/>
    <w:rsid w:val="0028581E"/>
    <w:rsid w:val="00291C17"/>
    <w:rsid w:val="00292038"/>
    <w:rsid w:val="002969C7"/>
    <w:rsid w:val="002A1FDC"/>
    <w:rsid w:val="002B38E5"/>
    <w:rsid w:val="002C1306"/>
    <w:rsid w:val="002C6189"/>
    <w:rsid w:val="002C73A3"/>
    <w:rsid w:val="002D79B1"/>
    <w:rsid w:val="002E7F04"/>
    <w:rsid w:val="002F16DA"/>
    <w:rsid w:val="002F2636"/>
    <w:rsid w:val="0033152C"/>
    <w:rsid w:val="00333C3D"/>
    <w:rsid w:val="00355332"/>
    <w:rsid w:val="003613AB"/>
    <w:rsid w:val="00365F9F"/>
    <w:rsid w:val="003831EB"/>
    <w:rsid w:val="003852DB"/>
    <w:rsid w:val="003C5FD0"/>
    <w:rsid w:val="003C6E46"/>
    <w:rsid w:val="003F143D"/>
    <w:rsid w:val="003F19CC"/>
    <w:rsid w:val="003F3DAA"/>
    <w:rsid w:val="003F6748"/>
    <w:rsid w:val="004107CE"/>
    <w:rsid w:val="004365C8"/>
    <w:rsid w:val="00454E8E"/>
    <w:rsid w:val="00463186"/>
    <w:rsid w:val="00473ABC"/>
    <w:rsid w:val="004A5BBF"/>
    <w:rsid w:val="004C49C9"/>
    <w:rsid w:val="004C5705"/>
    <w:rsid w:val="004D76EE"/>
    <w:rsid w:val="005029E3"/>
    <w:rsid w:val="00520598"/>
    <w:rsid w:val="005259A6"/>
    <w:rsid w:val="0053186A"/>
    <w:rsid w:val="00546116"/>
    <w:rsid w:val="00546FE9"/>
    <w:rsid w:val="005668BF"/>
    <w:rsid w:val="005B41C2"/>
    <w:rsid w:val="005C2AF3"/>
    <w:rsid w:val="005D44A6"/>
    <w:rsid w:val="005D770A"/>
    <w:rsid w:val="005E3D04"/>
    <w:rsid w:val="00612DFF"/>
    <w:rsid w:val="00623C58"/>
    <w:rsid w:val="00624C7D"/>
    <w:rsid w:val="00652780"/>
    <w:rsid w:val="006623BF"/>
    <w:rsid w:val="00675FBB"/>
    <w:rsid w:val="00683445"/>
    <w:rsid w:val="00691D41"/>
    <w:rsid w:val="006923F2"/>
    <w:rsid w:val="006A04CD"/>
    <w:rsid w:val="006A510E"/>
    <w:rsid w:val="006B45E2"/>
    <w:rsid w:val="006B7819"/>
    <w:rsid w:val="006C1403"/>
    <w:rsid w:val="006D44FF"/>
    <w:rsid w:val="006E010C"/>
    <w:rsid w:val="006E1350"/>
    <w:rsid w:val="006E2F65"/>
    <w:rsid w:val="006F6648"/>
    <w:rsid w:val="00713B82"/>
    <w:rsid w:val="00726539"/>
    <w:rsid w:val="00734E9B"/>
    <w:rsid w:val="007478E5"/>
    <w:rsid w:val="007663E7"/>
    <w:rsid w:val="00775EE7"/>
    <w:rsid w:val="00780670"/>
    <w:rsid w:val="00797B08"/>
    <w:rsid w:val="007C1303"/>
    <w:rsid w:val="007C2082"/>
    <w:rsid w:val="007C4E17"/>
    <w:rsid w:val="007D198C"/>
    <w:rsid w:val="007D70D7"/>
    <w:rsid w:val="007E5343"/>
    <w:rsid w:val="00805DA9"/>
    <w:rsid w:val="00812DEC"/>
    <w:rsid w:val="00816CC5"/>
    <w:rsid w:val="008260EC"/>
    <w:rsid w:val="0083600D"/>
    <w:rsid w:val="008370E8"/>
    <w:rsid w:val="00842B51"/>
    <w:rsid w:val="00843546"/>
    <w:rsid w:val="00862774"/>
    <w:rsid w:val="00870FD7"/>
    <w:rsid w:val="00873A7C"/>
    <w:rsid w:val="00892282"/>
    <w:rsid w:val="008A25E5"/>
    <w:rsid w:val="008A6633"/>
    <w:rsid w:val="008B2429"/>
    <w:rsid w:val="008C5DCF"/>
    <w:rsid w:val="008F13B7"/>
    <w:rsid w:val="00913C7B"/>
    <w:rsid w:val="009147DF"/>
    <w:rsid w:val="009168F5"/>
    <w:rsid w:val="00927081"/>
    <w:rsid w:val="00947C70"/>
    <w:rsid w:val="00953FF7"/>
    <w:rsid w:val="0097598E"/>
    <w:rsid w:val="009801E6"/>
    <w:rsid w:val="009919E0"/>
    <w:rsid w:val="00995C01"/>
    <w:rsid w:val="009D3011"/>
    <w:rsid w:val="009D3BEF"/>
    <w:rsid w:val="009D527C"/>
    <w:rsid w:val="009E1615"/>
    <w:rsid w:val="00A00B29"/>
    <w:rsid w:val="00A0493B"/>
    <w:rsid w:val="00A37088"/>
    <w:rsid w:val="00A81A17"/>
    <w:rsid w:val="00AB10CD"/>
    <w:rsid w:val="00AC690A"/>
    <w:rsid w:val="00AE2702"/>
    <w:rsid w:val="00AF5D70"/>
    <w:rsid w:val="00AF70D2"/>
    <w:rsid w:val="00B05603"/>
    <w:rsid w:val="00B071D1"/>
    <w:rsid w:val="00B10579"/>
    <w:rsid w:val="00B35DDC"/>
    <w:rsid w:val="00B36A6F"/>
    <w:rsid w:val="00B62C3C"/>
    <w:rsid w:val="00B64725"/>
    <w:rsid w:val="00B871A5"/>
    <w:rsid w:val="00BB15BE"/>
    <w:rsid w:val="00BB4EAC"/>
    <w:rsid w:val="00BC15D0"/>
    <w:rsid w:val="00C07EFD"/>
    <w:rsid w:val="00C30A9C"/>
    <w:rsid w:val="00C32B03"/>
    <w:rsid w:val="00C36985"/>
    <w:rsid w:val="00C50AC2"/>
    <w:rsid w:val="00C96817"/>
    <w:rsid w:val="00CD15E1"/>
    <w:rsid w:val="00CD497E"/>
    <w:rsid w:val="00CE1877"/>
    <w:rsid w:val="00CE2C57"/>
    <w:rsid w:val="00CE76CA"/>
    <w:rsid w:val="00D02A7D"/>
    <w:rsid w:val="00D221F2"/>
    <w:rsid w:val="00D23DEC"/>
    <w:rsid w:val="00D2438A"/>
    <w:rsid w:val="00D26236"/>
    <w:rsid w:val="00D36B15"/>
    <w:rsid w:val="00D44716"/>
    <w:rsid w:val="00D44C4F"/>
    <w:rsid w:val="00D5042F"/>
    <w:rsid w:val="00D6716F"/>
    <w:rsid w:val="00D9279D"/>
    <w:rsid w:val="00D939BE"/>
    <w:rsid w:val="00D96482"/>
    <w:rsid w:val="00DA6877"/>
    <w:rsid w:val="00DB5853"/>
    <w:rsid w:val="00DF14C5"/>
    <w:rsid w:val="00E00F9C"/>
    <w:rsid w:val="00E01A65"/>
    <w:rsid w:val="00E34E75"/>
    <w:rsid w:val="00E452E4"/>
    <w:rsid w:val="00E463B9"/>
    <w:rsid w:val="00E5521D"/>
    <w:rsid w:val="00E833B8"/>
    <w:rsid w:val="00E86557"/>
    <w:rsid w:val="00E903B0"/>
    <w:rsid w:val="00E93BFF"/>
    <w:rsid w:val="00E93DF0"/>
    <w:rsid w:val="00E9789F"/>
    <w:rsid w:val="00EA6A9F"/>
    <w:rsid w:val="00EB32DC"/>
    <w:rsid w:val="00EC31E1"/>
    <w:rsid w:val="00EE323D"/>
    <w:rsid w:val="00F04B9C"/>
    <w:rsid w:val="00F06AAA"/>
    <w:rsid w:val="00F1192C"/>
    <w:rsid w:val="00F22AE3"/>
    <w:rsid w:val="00F64D9C"/>
    <w:rsid w:val="00F67AC2"/>
    <w:rsid w:val="00F75EA2"/>
    <w:rsid w:val="00F87BB7"/>
    <w:rsid w:val="00F925D6"/>
    <w:rsid w:val="00FA38F9"/>
    <w:rsid w:val="00FB06C5"/>
    <w:rsid w:val="00FD36FC"/>
    <w:rsid w:val="00FE1F73"/>
    <w:rsid w:val="00FE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D31F5B"/>
  <w15:docId w15:val="{4ED08ABE-26D1-4D50-94F5-15381D27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B78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B7819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paragraph" w:styleId="a3">
    <w:name w:val="header"/>
    <w:basedOn w:val="a"/>
    <w:link w:val="a4"/>
    <w:uiPriority w:val="99"/>
    <w:unhideWhenUsed/>
    <w:rsid w:val="00F67A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7AC2"/>
  </w:style>
  <w:style w:type="paragraph" w:styleId="a5">
    <w:name w:val="footer"/>
    <w:basedOn w:val="a"/>
    <w:link w:val="a6"/>
    <w:uiPriority w:val="99"/>
    <w:unhideWhenUsed/>
    <w:rsid w:val="00F67A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7AC2"/>
  </w:style>
  <w:style w:type="paragraph" w:styleId="a7">
    <w:name w:val="Balloon Text"/>
    <w:basedOn w:val="a"/>
    <w:link w:val="a8"/>
    <w:uiPriority w:val="99"/>
    <w:semiHidden/>
    <w:unhideWhenUsed/>
    <w:rsid w:val="00995C01"/>
    <w:rPr>
      <w:rFonts w:ascii="ＭＳ 明朝" w:eastAsia="ＭＳ 明朝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95C01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9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6476FB0-BFBE-C846-92CE-5DB290AE0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1068</Characters>
  <Application>Microsoft Macintosh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水野満</dc:creator>
  <cp:lastModifiedBy>水野満</cp:lastModifiedBy>
  <cp:revision>2</cp:revision>
  <dcterms:created xsi:type="dcterms:W3CDTF">2017-05-06T06:08:00Z</dcterms:created>
  <dcterms:modified xsi:type="dcterms:W3CDTF">2017-05-06T06:08:00Z</dcterms:modified>
</cp:coreProperties>
</file>