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E21AC" w14:textId="77777777" w:rsidR="00932E2B" w:rsidRPr="00C76CB1" w:rsidRDefault="00C76CB1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76CB1">
        <w:rPr>
          <w:rFonts w:ascii="Times New Roman" w:eastAsia="DengXian" w:hAnsi="Times New Roman" w:cs="Times New Roman"/>
          <w:b/>
          <w:kern w:val="0"/>
          <w:sz w:val="24"/>
          <w:szCs w:val="24"/>
        </w:rPr>
        <w:t xml:space="preserve">Additional File </w:t>
      </w:r>
      <w:r w:rsidRPr="00C76CB1">
        <w:rPr>
          <w:rFonts w:ascii="Times New Roman" w:eastAsia="DengXian" w:hAnsi="Times New Roman" w:cs="Times New Roman" w:hint="eastAsia"/>
          <w:b/>
          <w:kern w:val="0"/>
          <w:sz w:val="24"/>
          <w:szCs w:val="24"/>
        </w:rPr>
        <w:t xml:space="preserve">3 </w:t>
      </w:r>
      <w:r w:rsidRPr="00C76CB1">
        <w:rPr>
          <w:rFonts w:ascii="Times New Roman" w:hAnsi="Times New Roman" w:cs="Times New Roman"/>
          <w:b/>
          <w:sz w:val="24"/>
          <w:szCs w:val="24"/>
        </w:rPr>
        <w:t>The detailed assessment of each question in four domains of bias risk.</w:t>
      </w:r>
    </w:p>
    <w:tbl>
      <w:tblPr>
        <w:tblW w:w="16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"/>
        <w:gridCol w:w="1156"/>
        <w:gridCol w:w="383"/>
        <w:gridCol w:w="599"/>
        <w:gridCol w:w="599"/>
        <w:gridCol w:w="601"/>
        <w:gridCol w:w="599"/>
        <w:gridCol w:w="599"/>
        <w:gridCol w:w="599"/>
        <w:gridCol w:w="602"/>
        <w:gridCol w:w="599"/>
        <w:gridCol w:w="599"/>
        <w:gridCol w:w="599"/>
        <w:gridCol w:w="599"/>
        <w:gridCol w:w="599"/>
        <w:gridCol w:w="599"/>
        <w:gridCol w:w="694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54"/>
      </w:tblGrid>
      <w:tr w:rsidR="00C76CB1" w:rsidRPr="00C76CB1" w14:paraId="5129D587" w14:textId="77777777">
        <w:trPr>
          <w:trHeight w:val="275"/>
          <w:jc w:val="center"/>
        </w:trPr>
        <w:tc>
          <w:tcPr>
            <w:tcW w:w="316" w:type="dxa"/>
            <w:vMerge w:val="restart"/>
            <w:shd w:val="clear" w:color="auto" w:fill="auto"/>
            <w:noWrap/>
          </w:tcPr>
          <w:p w14:paraId="7A4F339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No</w:t>
            </w:r>
          </w:p>
        </w:tc>
        <w:tc>
          <w:tcPr>
            <w:tcW w:w="1156" w:type="dxa"/>
            <w:vMerge w:val="restart"/>
            <w:shd w:val="clear" w:color="auto" w:fill="auto"/>
            <w:noWrap/>
          </w:tcPr>
          <w:p w14:paraId="49ACAF4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Author(Model)</w:t>
            </w:r>
          </w:p>
        </w:tc>
        <w:tc>
          <w:tcPr>
            <w:tcW w:w="383" w:type="dxa"/>
            <w:vMerge w:val="restart"/>
            <w:shd w:val="clear" w:color="auto" w:fill="auto"/>
            <w:noWrap/>
          </w:tcPr>
          <w:p w14:paraId="4B29848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Year</w:t>
            </w:r>
          </w:p>
        </w:tc>
        <w:tc>
          <w:tcPr>
            <w:tcW w:w="1799" w:type="dxa"/>
            <w:gridSpan w:val="3"/>
            <w:shd w:val="clear" w:color="auto" w:fill="auto"/>
            <w:noWrap/>
          </w:tcPr>
          <w:p w14:paraId="1A875B27" w14:textId="77777777" w:rsidR="00932E2B" w:rsidRPr="00C76CB1" w:rsidRDefault="00C76CB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Participants</w:t>
            </w:r>
          </w:p>
        </w:tc>
        <w:tc>
          <w:tcPr>
            <w:tcW w:w="2399" w:type="dxa"/>
            <w:gridSpan w:val="4"/>
            <w:shd w:val="clear" w:color="auto" w:fill="auto"/>
            <w:noWrap/>
          </w:tcPr>
          <w:p w14:paraId="435D8FB2" w14:textId="77777777" w:rsidR="00932E2B" w:rsidRPr="00C76CB1" w:rsidRDefault="00C76CB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Predictors</w:t>
            </w:r>
          </w:p>
        </w:tc>
        <w:tc>
          <w:tcPr>
            <w:tcW w:w="4288" w:type="dxa"/>
            <w:gridSpan w:val="7"/>
            <w:shd w:val="clear" w:color="auto" w:fill="auto"/>
            <w:noWrap/>
          </w:tcPr>
          <w:p w14:paraId="0A4657F0" w14:textId="77777777" w:rsidR="00932E2B" w:rsidRPr="00C76CB1" w:rsidRDefault="00C76CB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Outcome</w:t>
            </w:r>
          </w:p>
        </w:tc>
        <w:tc>
          <w:tcPr>
            <w:tcW w:w="5945" w:type="dxa"/>
            <w:gridSpan w:val="10"/>
            <w:shd w:val="clear" w:color="auto" w:fill="auto"/>
            <w:noWrap/>
          </w:tcPr>
          <w:p w14:paraId="6C09B373" w14:textId="77777777" w:rsidR="00932E2B" w:rsidRPr="00C76CB1" w:rsidRDefault="00C76CB1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Analysis</w:t>
            </w:r>
          </w:p>
        </w:tc>
      </w:tr>
      <w:tr w:rsidR="00C76CB1" w:rsidRPr="00C76CB1" w14:paraId="5748223A" w14:textId="77777777">
        <w:trPr>
          <w:trHeight w:val="275"/>
          <w:jc w:val="center"/>
        </w:trPr>
        <w:tc>
          <w:tcPr>
            <w:tcW w:w="316" w:type="dxa"/>
            <w:vMerge/>
            <w:shd w:val="clear" w:color="auto" w:fill="auto"/>
            <w:noWrap/>
          </w:tcPr>
          <w:p w14:paraId="6E1DAE75" w14:textId="77777777" w:rsidR="00932E2B" w:rsidRPr="00C76CB1" w:rsidRDefault="00932E2B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13"/>
                <w:szCs w:val="13"/>
              </w:rPr>
            </w:pPr>
          </w:p>
        </w:tc>
        <w:tc>
          <w:tcPr>
            <w:tcW w:w="1156" w:type="dxa"/>
            <w:vMerge/>
            <w:shd w:val="clear" w:color="auto" w:fill="auto"/>
            <w:noWrap/>
          </w:tcPr>
          <w:p w14:paraId="51C779C2" w14:textId="77777777" w:rsidR="00932E2B" w:rsidRPr="00C76CB1" w:rsidRDefault="00932E2B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13"/>
                <w:szCs w:val="13"/>
              </w:rPr>
            </w:pPr>
          </w:p>
        </w:tc>
        <w:tc>
          <w:tcPr>
            <w:tcW w:w="383" w:type="dxa"/>
            <w:vMerge/>
            <w:shd w:val="clear" w:color="auto" w:fill="auto"/>
            <w:noWrap/>
          </w:tcPr>
          <w:p w14:paraId="70F684B1" w14:textId="77777777" w:rsidR="00932E2B" w:rsidRPr="00C76CB1" w:rsidRDefault="00932E2B">
            <w:pPr>
              <w:widowControl/>
              <w:adjustRightInd w:val="0"/>
              <w:snapToGrid w:val="0"/>
              <w:rPr>
                <w:rFonts w:ascii="Times New Roman" w:eastAsia="SimSun" w:hAnsi="Times New Roman" w:cs="Times New Roman"/>
                <w:sz w:val="13"/>
                <w:szCs w:val="13"/>
              </w:rPr>
            </w:pPr>
          </w:p>
        </w:tc>
        <w:tc>
          <w:tcPr>
            <w:tcW w:w="599" w:type="dxa"/>
            <w:shd w:val="clear" w:color="auto" w:fill="auto"/>
            <w:noWrap/>
          </w:tcPr>
          <w:p w14:paraId="6C7ED5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question1</w:t>
            </w:r>
          </w:p>
        </w:tc>
        <w:tc>
          <w:tcPr>
            <w:tcW w:w="599" w:type="dxa"/>
            <w:shd w:val="clear" w:color="auto" w:fill="auto"/>
            <w:noWrap/>
          </w:tcPr>
          <w:p w14:paraId="20FDE01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question2</w:t>
            </w:r>
          </w:p>
        </w:tc>
        <w:tc>
          <w:tcPr>
            <w:tcW w:w="601" w:type="dxa"/>
            <w:shd w:val="clear" w:color="auto" w:fill="auto"/>
            <w:noWrap/>
          </w:tcPr>
          <w:p w14:paraId="6F593E1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Overall</w:t>
            </w:r>
          </w:p>
        </w:tc>
        <w:tc>
          <w:tcPr>
            <w:tcW w:w="599" w:type="dxa"/>
            <w:shd w:val="clear" w:color="auto" w:fill="auto"/>
            <w:noWrap/>
          </w:tcPr>
          <w:p w14:paraId="2ECC42E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question1</w:t>
            </w:r>
          </w:p>
        </w:tc>
        <w:tc>
          <w:tcPr>
            <w:tcW w:w="599" w:type="dxa"/>
            <w:shd w:val="clear" w:color="auto" w:fill="auto"/>
            <w:noWrap/>
          </w:tcPr>
          <w:p w14:paraId="0475E54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question2</w:t>
            </w:r>
          </w:p>
        </w:tc>
        <w:tc>
          <w:tcPr>
            <w:tcW w:w="599" w:type="dxa"/>
            <w:shd w:val="clear" w:color="auto" w:fill="auto"/>
            <w:noWrap/>
          </w:tcPr>
          <w:p w14:paraId="7D6B007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question3</w:t>
            </w:r>
          </w:p>
        </w:tc>
        <w:tc>
          <w:tcPr>
            <w:tcW w:w="602" w:type="dxa"/>
            <w:shd w:val="clear" w:color="auto" w:fill="auto"/>
            <w:noWrap/>
          </w:tcPr>
          <w:p w14:paraId="3E29AB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Overall</w:t>
            </w:r>
          </w:p>
        </w:tc>
        <w:tc>
          <w:tcPr>
            <w:tcW w:w="599" w:type="dxa"/>
            <w:shd w:val="clear" w:color="auto" w:fill="auto"/>
            <w:noWrap/>
          </w:tcPr>
          <w:p w14:paraId="49C826F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question1</w:t>
            </w:r>
          </w:p>
        </w:tc>
        <w:tc>
          <w:tcPr>
            <w:tcW w:w="599" w:type="dxa"/>
            <w:shd w:val="clear" w:color="auto" w:fill="auto"/>
            <w:noWrap/>
          </w:tcPr>
          <w:p w14:paraId="56469BB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question2</w:t>
            </w:r>
          </w:p>
        </w:tc>
        <w:tc>
          <w:tcPr>
            <w:tcW w:w="599" w:type="dxa"/>
            <w:shd w:val="clear" w:color="auto" w:fill="auto"/>
            <w:noWrap/>
          </w:tcPr>
          <w:p w14:paraId="6C7726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question3</w:t>
            </w:r>
          </w:p>
        </w:tc>
        <w:tc>
          <w:tcPr>
            <w:tcW w:w="599" w:type="dxa"/>
            <w:shd w:val="clear" w:color="auto" w:fill="auto"/>
            <w:noWrap/>
          </w:tcPr>
          <w:p w14:paraId="4A987C2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question4</w:t>
            </w:r>
          </w:p>
        </w:tc>
        <w:tc>
          <w:tcPr>
            <w:tcW w:w="599" w:type="dxa"/>
            <w:shd w:val="clear" w:color="auto" w:fill="auto"/>
            <w:noWrap/>
          </w:tcPr>
          <w:p w14:paraId="32B1C5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question5</w:t>
            </w:r>
          </w:p>
        </w:tc>
        <w:tc>
          <w:tcPr>
            <w:tcW w:w="599" w:type="dxa"/>
            <w:shd w:val="clear" w:color="auto" w:fill="auto"/>
            <w:noWrap/>
          </w:tcPr>
          <w:p w14:paraId="79E9A5F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question6</w:t>
            </w:r>
          </w:p>
        </w:tc>
        <w:tc>
          <w:tcPr>
            <w:tcW w:w="694" w:type="dxa"/>
            <w:shd w:val="clear" w:color="auto" w:fill="auto"/>
            <w:noWrap/>
          </w:tcPr>
          <w:p w14:paraId="21F1478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Overall</w:t>
            </w:r>
          </w:p>
        </w:tc>
        <w:tc>
          <w:tcPr>
            <w:tcW w:w="599" w:type="dxa"/>
            <w:shd w:val="clear" w:color="auto" w:fill="auto"/>
            <w:noWrap/>
          </w:tcPr>
          <w:p w14:paraId="0FDE33C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question1</w:t>
            </w:r>
          </w:p>
        </w:tc>
        <w:tc>
          <w:tcPr>
            <w:tcW w:w="599" w:type="dxa"/>
            <w:shd w:val="clear" w:color="auto" w:fill="auto"/>
            <w:noWrap/>
          </w:tcPr>
          <w:p w14:paraId="5B346B3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question2</w:t>
            </w:r>
          </w:p>
        </w:tc>
        <w:tc>
          <w:tcPr>
            <w:tcW w:w="599" w:type="dxa"/>
            <w:shd w:val="clear" w:color="auto" w:fill="auto"/>
            <w:noWrap/>
          </w:tcPr>
          <w:p w14:paraId="36C4644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question3</w:t>
            </w:r>
          </w:p>
        </w:tc>
        <w:tc>
          <w:tcPr>
            <w:tcW w:w="599" w:type="dxa"/>
            <w:shd w:val="clear" w:color="auto" w:fill="auto"/>
            <w:noWrap/>
          </w:tcPr>
          <w:p w14:paraId="5FD9116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question4</w:t>
            </w:r>
          </w:p>
        </w:tc>
        <w:tc>
          <w:tcPr>
            <w:tcW w:w="599" w:type="dxa"/>
            <w:shd w:val="clear" w:color="auto" w:fill="auto"/>
            <w:noWrap/>
          </w:tcPr>
          <w:p w14:paraId="49C8234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question5</w:t>
            </w:r>
          </w:p>
        </w:tc>
        <w:tc>
          <w:tcPr>
            <w:tcW w:w="599" w:type="dxa"/>
            <w:shd w:val="clear" w:color="auto" w:fill="auto"/>
            <w:noWrap/>
          </w:tcPr>
          <w:p w14:paraId="2047AB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question6</w:t>
            </w:r>
          </w:p>
        </w:tc>
        <w:tc>
          <w:tcPr>
            <w:tcW w:w="599" w:type="dxa"/>
            <w:shd w:val="clear" w:color="auto" w:fill="auto"/>
            <w:noWrap/>
          </w:tcPr>
          <w:p w14:paraId="6C493D7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question7</w:t>
            </w:r>
          </w:p>
        </w:tc>
        <w:tc>
          <w:tcPr>
            <w:tcW w:w="599" w:type="dxa"/>
            <w:shd w:val="clear" w:color="auto" w:fill="auto"/>
            <w:noWrap/>
          </w:tcPr>
          <w:p w14:paraId="2AE8F24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question8</w:t>
            </w:r>
          </w:p>
        </w:tc>
        <w:tc>
          <w:tcPr>
            <w:tcW w:w="599" w:type="dxa"/>
            <w:shd w:val="clear" w:color="auto" w:fill="auto"/>
            <w:noWrap/>
          </w:tcPr>
          <w:p w14:paraId="60936B3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question9</w:t>
            </w:r>
          </w:p>
        </w:tc>
        <w:tc>
          <w:tcPr>
            <w:tcW w:w="554" w:type="dxa"/>
            <w:shd w:val="clear" w:color="auto" w:fill="auto"/>
            <w:noWrap/>
          </w:tcPr>
          <w:p w14:paraId="0A1FB0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Overall</w:t>
            </w:r>
          </w:p>
        </w:tc>
      </w:tr>
      <w:tr w:rsidR="00C76CB1" w:rsidRPr="00C76CB1" w14:paraId="3EED532B" w14:textId="77777777">
        <w:trPr>
          <w:trHeight w:val="303"/>
          <w:jc w:val="center"/>
        </w:trPr>
        <w:tc>
          <w:tcPr>
            <w:tcW w:w="316" w:type="dxa"/>
            <w:shd w:val="clear" w:color="auto" w:fill="auto"/>
            <w:noWrap/>
          </w:tcPr>
          <w:p w14:paraId="27F9D766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1156" w:type="dxa"/>
            <w:shd w:val="clear" w:color="auto" w:fill="auto"/>
            <w:noWrap/>
          </w:tcPr>
          <w:p w14:paraId="276B9A3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Sharmala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Thuraisingam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br/>
              <w:t>(Fine-Gary)</w:t>
            </w:r>
          </w:p>
        </w:tc>
        <w:tc>
          <w:tcPr>
            <w:tcW w:w="383" w:type="dxa"/>
            <w:shd w:val="clear" w:color="auto" w:fill="auto"/>
            <w:noWrap/>
          </w:tcPr>
          <w:p w14:paraId="091A9E9E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2022</w:t>
            </w:r>
          </w:p>
        </w:tc>
        <w:tc>
          <w:tcPr>
            <w:tcW w:w="599" w:type="dxa"/>
            <w:shd w:val="clear" w:color="auto" w:fill="auto"/>
            <w:noWrap/>
          </w:tcPr>
          <w:p w14:paraId="5FC4E5D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DB103E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7FC070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9837F6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  <w:bookmarkStart w:id="0" w:name="_GoBack"/>
            <w:bookmarkEnd w:id="0"/>
          </w:p>
        </w:tc>
        <w:tc>
          <w:tcPr>
            <w:tcW w:w="599" w:type="dxa"/>
            <w:shd w:val="clear" w:color="auto" w:fill="auto"/>
            <w:noWrap/>
          </w:tcPr>
          <w:p w14:paraId="4EC1B0B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19FA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41B1880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5277F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EFB5A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202B8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93F61F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34337D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D64BC0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694" w:type="dxa"/>
            <w:shd w:val="clear" w:color="auto" w:fill="auto"/>
            <w:noWrap/>
          </w:tcPr>
          <w:p w14:paraId="4C2DB44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35370D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6B27933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4F203C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E13BEE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A2995C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B7EEE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4D605F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4DCF3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EBF4BB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26160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4097FE03" w14:textId="77777777">
        <w:trPr>
          <w:trHeight w:val="305"/>
          <w:jc w:val="center"/>
        </w:trPr>
        <w:tc>
          <w:tcPr>
            <w:tcW w:w="316" w:type="dxa"/>
            <w:shd w:val="clear" w:color="auto" w:fill="auto"/>
            <w:noWrap/>
          </w:tcPr>
          <w:p w14:paraId="0B928F69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1156" w:type="dxa"/>
            <w:shd w:val="clear" w:color="auto" w:fill="auto"/>
            <w:noWrap/>
          </w:tcPr>
          <w:p w14:paraId="5B30FAD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 xml:space="preserve">Ahmad </w:t>
            </w:r>
            <w:proofErr w:type="spellStart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Almhdie</w:t>
            </w:r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noBreakHyphen/>
              <w:t>Imjabbar</w:t>
            </w:r>
            <w:proofErr w:type="spellEnd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br/>
            </w:r>
            <w:r w:rsidRPr="00C76CB1">
              <w:rPr>
                <w:rStyle w:val="font1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(LR)</w:t>
            </w:r>
          </w:p>
        </w:tc>
        <w:tc>
          <w:tcPr>
            <w:tcW w:w="383" w:type="dxa"/>
            <w:shd w:val="clear" w:color="auto" w:fill="auto"/>
            <w:noWrap/>
          </w:tcPr>
          <w:p w14:paraId="7D252DA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2022</w:t>
            </w:r>
          </w:p>
        </w:tc>
        <w:tc>
          <w:tcPr>
            <w:tcW w:w="599" w:type="dxa"/>
            <w:shd w:val="clear" w:color="auto" w:fill="auto"/>
            <w:noWrap/>
          </w:tcPr>
          <w:p w14:paraId="4A7E120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A9A1E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601AA5E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39812C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6754CA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9FEC9F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59092DD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0BB028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1F8B4F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5FB04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8BABF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330747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6EA63A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057BE0C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27479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2B11881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BCB327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2E6B76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45E3E4C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D17F4F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D9ADD1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B50D36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F8330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1A39E9F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56B8D071" w14:textId="77777777">
        <w:trPr>
          <w:trHeight w:val="305"/>
          <w:jc w:val="center"/>
        </w:trPr>
        <w:tc>
          <w:tcPr>
            <w:tcW w:w="316" w:type="dxa"/>
            <w:shd w:val="clear" w:color="auto" w:fill="auto"/>
            <w:noWrap/>
          </w:tcPr>
          <w:p w14:paraId="4286439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1156" w:type="dxa"/>
            <w:shd w:val="clear" w:color="auto" w:fill="auto"/>
            <w:noWrap/>
          </w:tcPr>
          <w:p w14:paraId="3D50162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 xml:space="preserve">Ahmad </w:t>
            </w:r>
            <w:proofErr w:type="spellStart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Almhdie</w:t>
            </w:r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noBreakHyphen/>
              <w:t>Imjabbar</w:t>
            </w:r>
            <w:proofErr w:type="spellEnd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br/>
            </w:r>
            <w:r w:rsidRPr="00C76CB1">
              <w:rPr>
                <w:rStyle w:val="font1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(LR)</w:t>
            </w:r>
          </w:p>
        </w:tc>
        <w:tc>
          <w:tcPr>
            <w:tcW w:w="383" w:type="dxa"/>
            <w:shd w:val="clear" w:color="auto" w:fill="auto"/>
            <w:noWrap/>
          </w:tcPr>
          <w:p w14:paraId="02D11049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2022</w:t>
            </w:r>
          </w:p>
        </w:tc>
        <w:tc>
          <w:tcPr>
            <w:tcW w:w="599" w:type="dxa"/>
            <w:shd w:val="clear" w:color="auto" w:fill="auto"/>
            <w:noWrap/>
          </w:tcPr>
          <w:p w14:paraId="372885A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BA433E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6F9C86D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1F4F8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5CDEA4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19F51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535CB9B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A5014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D2A01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B12BBE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7E0551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6B9ABA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53732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72FAC63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A5D689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195C025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EE19AF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22C7B7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634C663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CD341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8F5904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1A6E3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3FE530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3F860B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4B2FF665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028DDFB2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1156" w:type="dxa"/>
            <w:shd w:val="clear" w:color="auto" w:fill="auto"/>
            <w:noWrap/>
          </w:tcPr>
          <w:p w14:paraId="3C7E5FC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Kevin Leung</w:t>
            </w:r>
            <w:r w:rsidRPr="00C76CB1">
              <w:rPr>
                <w:rStyle w:val="font2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(DL)</w:t>
            </w:r>
          </w:p>
        </w:tc>
        <w:tc>
          <w:tcPr>
            <w:tcW w:w="383" w:type="dxa"/>
            <w:shd w:val="clear" w:color="auto" w:fill="auto"/>
            <w:noWrap/>
          </w:tcPr>
          <w:p w14:paraId="4108438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2020</w:t>
            </w:r>
          </w:p>
        </w:tc>
        <w:tc>
          <w:tcPr>
            <w:tcW w:w="599" w:type="dxa"/>
            <w:shd w:val="clear" w:color="auto" w:fill="auto"/>
            <w:noWrap/>
          </w:tcPr>
          <w:p w14:paraId="2FFE9C6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953034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D28BFE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7B0637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C4BD6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28000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653CBC1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31DDBA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112D4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05EB02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6CA6F2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4BE826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5218D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7B5AA39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CB413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4FB3B86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D19A50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ACC0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00943FA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95D40B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2A6F8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CD303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89AF17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571254F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6EFF9C53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4E343AAC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1156" w:type="dxa"/>
            <w:shd w:val="clear" w:color="auto" w:fill="auto"/>
            <w:noWrap/>
          </w:tcPr>
          <w:p w14:paraId="73C4495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Afshin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Jamshidi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</w:t>
            </w:r>
            <w:r w:rsidRPr="00C76CB1">
              <w:rPr>
                <w:rStyle w:val="font3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COX</w:t>
            </w: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383" w:type="dxa"/>
            <w:shd w:val="clear" w:color="auto" w:fill="auto"/>
            <w:noWrap/>
          </w:tcPr>
          <w:p w14:paraId="461E271E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2021</w:t>
            </w:r>
          </w:p>
        </w:tc>
        <w:tc>
          <w:tcPr>
            <w:tcW w:w="599" w:type="dxa"/>
            <w:shd w:val="clear" w:color="auto" w:fill="auto"/>
            <w:noWrap/>
          </w:tcPr>
          <w:p w14:paraId="2ECD50D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265AF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25B16B7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F9B97F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9B4AFC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5F030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39CBECB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8053EB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AB0C35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562C05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C54EBE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B3F8F9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EF6AF0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14ECEBA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D9D57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ADF1A8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DC220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78FDD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F5FADF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6A9F23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F7200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E89D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0A43AAF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0278A1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4A636725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4F8C7A7D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1156" w:type="dxa"/>
            <w:shd w:val="clear" w:color="auto" w:fill="auto"/>
            <w:noWrap/>
          </w:tcPr>
          <w:p w14:paraId="279718A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Afshin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Jamshidi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(SVM)</w:t>
            </w:r>
          </w:p>
        </w:tc>
        <w:tc>
          <w:tcPr>
            <w:tcW w:w="383" w:type="dxa"/>
            <w:shd w:val="clear" w:color="auto" w:fill="auto"/>
            <w:noWrap/>
          </w:tcPr>
          <w:p w14:paraId="5E095E55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2021</w:t>
            </w:r>
          </w:p>
        </w:tc>
        <w:tc>
          <w:tcPr>
            <w:tcW w:w="599" w:type="dxa"/>
            <w:shd w:val="clear" w:color="auto" w:fill="auto"/>
            <w:noWrap/>
          </w:tcPr>
          <w:p w14:paraId="2DAAEA7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6D622F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2799652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3E75CF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82463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9DA81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3602BB2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F8E54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026C5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C18DAC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9A48C8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C3642F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9FC11C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580E39D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9569D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58795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66681B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517756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65AF4D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4CFA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908F7E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CD439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5791B14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07B5E16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64FD2F29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4EDC472E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7</w:t>
            </w:r>
          </w:p>
        </w:tc>
        <w:tc>
          <w:tcPr>
            <w:tcW w:w="1156" w:type="dxa"/>
            <w:shd w:val="clear" w:color="auto" w:fill="auto"/>
            <w:noWrap/>
          </w:tcPr>
          <w:p w14:paraId="36DBF1B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Afshin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Jamshidi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(RF)</w:t>
            </w:r>
          </w:p>
        </w:tc>
        <w:tc>
          <w:tcPr>
            <w:tcW w:w="383" w:type="dxa"/>
            <w:shd w:val="clear" w:color="auto" w:fill="auto"/>
            <w:noWrap/>
          </w:tcPr>
          <w:p w14:paraId="0C081316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2021</w:t>
            </w:r>
          </w:p>
        </w:tc>
        <w:tc>
          <w:tcPr>
            <w:tcW w:w="599" w:type="dxa"/>
            <w:shd w:val="clear" w:color="auto" w:fill="auto"/>
            <w:noWrap/>
          </w:tcPr>
          <w:p w14:paraId="18E0743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78CA6C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1CDDE48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4B133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5A67D1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71382F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FE131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AE369A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078D92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00B91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92058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82954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6A660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38ADE20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4AA06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BC8214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F71AA0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47E86F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AEEA4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C46F87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DD8A8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4C17D5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76B22AD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02451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6537A92F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2E8DA5D4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8</w:t>
            </w:r>
          </w:p>
        </w:tc>
        <w:tc>
          <w:tcPr>
            <w:tcW w:w="1156" w:type="dxa"/>
            <w:shd w:val="clear" w:color="auto" w:fill="auto"/>
            <w:noWrap/>
          </w:tcPr>
          <w:p w14:paraId="650ECD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Afshin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Jamshidi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(SVM)</w:t>
            </w:r>
          </w:p>
        </w:tc>
        <w:tc>
          <w:tcPr>
            <w:tcW w:w="383" w:type="dxa"/>
            <w:shd w:val="clear" w:color="auto" w:fill="auto"/>
            <w:noWrap/>
          </w:tcPr>
          <w:p w14:paraId="3E65CA8C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2021</w:t>
            </w:r>
          </w:p>
        </w:tc>
        <w:tc>
          <w:tcPr>
            <w:tcW w:w="599" w:type="dxa"/>
            <w:shd w:val="clear" w:color="auto" w:fill="auto"/>
            <w:noWrap/>
          </w:tcPr>
          <w:p w14:paraId="46008C9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7AF01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32675D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43A33D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BD95B1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B8013D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1CC577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DB17CE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7ABA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8721C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D52E10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0568E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A8D13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3FA59A1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DC5D3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5DDAF3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942BB2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526426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65E5FB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976CEA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EDEFBA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0167ED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196CD57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F7B2AB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5B82C74B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2104F81C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9</w:t>
            </w:r>
          </w:p>
        </w:tc>
        <w:tc>
          <w:tcPr>
            <w:tcW w:w="1156" w:type="dxa"/>
            <w:shd w:val="clear" w:color="auto" w:fill="auto"/>
            <w:noWrap/>
          </w:tcPr>
          <w:p w14:paraId="7AD4DC0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Afshin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Jamshidi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(LR)</w:t>
            </w:r>
          </w:p>
        </w:tc>
        <w:tc>
          <w:tcPr>
            <w:tcW w:w="383" w:type="dxa"/>
            <w:shd w:val="clear" w:color="auto" w:fill="auto"/>
            <w:noWrap/>
          </w:tcPr>
          <w:p w14:paraId="2C407D97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2021</w:t>
            </w:r>
          </w:p>
        </w:tc>
        <w:tc>
          <w:tcPr>
            <w:tcW w:w="599" w:type="dxa"/>
            <w:shd w:val="clear" w:color="auto" w:fill="auto"/>
            <w:noWrap/>
          </w:tcPr>
          <w:p w14:paraId="30C5E8B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4E900B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7A3D10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C2A858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62BEB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35505A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2D2574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D56CAD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862FEB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4AF23B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4DF091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21A309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9603C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034D255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A87DB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B8F310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AA71D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E52DCB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8B181A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64260F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D861FC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7F87D8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671C0D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023F8D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4474CDFE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15DDFA89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1156" w:type="dxa"/>
            <w:shd w:val="clear" w:color="auto" w:fill="auto"/>
            <w:noWrap/>
          </w:tcPr>
          <w:p w14:paraId="48C0A23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Aleksei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Tiulpin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(LR)</w:t>
            </w:r>
          </w:p>
        </w:tc>
        <w:tc>
          <w:tcPr>
            <w:tcW w:w="383" w:type="dxa"/>
            <w:shd w:val="clear" w:color="auto" w:fill="auto"/>
            <w:noWrap/>
          </w:tcPr>
          <w:p w14:paraId="4B235AAD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2022</w:t>
            </w:r>
          </w:p>
        </w:tc>
        <w:tc>
          <w:tcPr>
            <w:tcW w:w="599" w:type="dxa"/>
            <w:shd w:val="clear" w:color="auto" w:fill="auto"/>
            <w:noWrap/>
          </w:tcPr>
          <w:p w14:paraId="02A8F0E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2367D4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3C31FEE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42B438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76CAC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DCF86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5244F4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3E6163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B6488E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B0C95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82465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05E75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6A672F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2CC6810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D405D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  <w:tc>
          <w:tcPr>
            <w:tcW w:w="599" w:type="dxa"/>
            <w:shd w:val="clear" w:color="auto" w:fill="auto"/>
            <w:noWrap/>
          </w:tcPr>
          <w:p w14:paraId="0E9E1BB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7AAC4C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B803C1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2F2642E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4EBDC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C53F38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B8AD53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BDBBD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5AF007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high</w:t>
            </w:r>
          </w:p>
        </w:tc>
      </w:tr>
      <w:tr w:rsidR="00C76CB1" w:rsidRPr="00C76CB1" w14:paraId="7EB0D85F" w14:textId="77777777">
        <w:trPr>
          <w:trHeight w:val="290"/>
          <w:jc w:val="center"/>
        </w:trPr>
        <w:tc>
          <w:tcPr>
            <w:tcW w:w="316" w:type="dxa"/>
            <w:shd w:val="clear" w:color="auto" w:fill="auto"/>
            <w:noWrap/>
          </w:tcPr>
          <w:p w14:paraId="530C2657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11</w:t>
            </w:r>
          </w:p>
        </w:tc>
        <w:tc>
          <w:tcPr>
            <w:tcW w:w="1156" w:type="dxa"/>
            <w:shd w:val="clear" w:color="auto" w:fill="auto"/>
            <w:noWrap/>
          </w:tcPr>
          <w:p w14:paraId="514EC99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Dahai</w:t>
            </w:r>
            <w:proofErr w:type="spellEnd"/>
            <w:r w:rsidRPr="00C76CB1">
              <w:rPr>
                <w:rStyle w:val="font0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 xml:space="preserve"> Yu </w:t>
            </w:r>
            <w:r w:rsidRPr="00C76CB1">
              <w:rPr>
                <w:rStyle w:val="font31"/>
                <w:rFonts w:ascii="Times New Roman" w:hAnsi="Times New Roman" w:cs="Times New Roman" w:hint="default"/>
                <w:color w:val="auto"/>
                <w:sz w:val="13"/>
                <w:szCs w:val="13"/>
                <w:lang w:bidi="ar"/>
              </w:rPr>
              <w:t>(COX)</w:t>
            </w:r>
          </w:p>
        </w:tc>
        <w:tc>
          <w:tcPr>
            <w:tcW w:w="383" w:type="dxa"/>
            <w:shd w:val="clear" w:color="auto" w:fill="auto"/>
            <w:noWrap/>
          </w:tcPr>
          <w:p w14:paraId="6D000EDF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2019</w:t>
            </w:r>
          </w:p>
        </w:tc>
        <w:tc>
          <w:tcPr>
            <w:tcW w:w="599" w:type="dxa"/>
            <w:shd w:val="clear" w:color="auto" w:fill="auto"/>
            <w:noWrap/>
          </w:tcPr>
          <w:p w14:paraId="2A52A31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84215B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601" w:type="dxa"/>
            <w:shd w:val="clear" w:color="auto" w:fill="auto"/>
            <w:noWrap/>
          </w:tcPr>
          <w:p w14:paraId="1C20B9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1AF7D47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9761A6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B38471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499CB5F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63B5CB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7F9FE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776AA3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7EC77A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C9617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3F397D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694" w:type="dxa"/>
            <w:shd w:val="clear" w:color="auto" w:fill="auto"/>
            <w:noWrap/>
          </w:tcPr>
          <w:p w14:paraId="2A13D31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0E3C4F3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C8311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0F6A1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4305F9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877753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35B867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53EA8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B8D43E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2FCE9E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6611619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</w:tr>
      <w:tr w:rsidR="00C76CB1" w:rsidRPr="00C76CB1" w14:paraId="651D26E7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175D862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12</w:t>
            </w:r>
          </w:p>
        </w:tc>
        <w:tc>
          <w:tcPr>
            <w:tcW w:w="1156" w:type="dxa"/>
            <w:shd w:val="clear" w:color="auto" w:fill="auto"/>
            <w:noWrap/>
          </w:tcPr>
          <w:p w14:paraId="0E32FE4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Mahmoud(LR)</w:t>
            </w:r>
          </w:p>
        </w:tc>
        <w:tc>
          <w:tcPr>
            <w:tcW w:w="383" w:type="dxa"/>
            <w:shd w:val="clear" w:color="auto" w:fill="auto"/>
            <w:noWrap/>
          </w:tcPr>
          <w:p w14:paraId="11CCDCA8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5B4F1BE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299305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673C0BE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71AE9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B02A6E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EFAD66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5EB4B31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E29D2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DFDEDD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6187F3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CE28C6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02A2B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31DE65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1729A5A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87D5CF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B91DD6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821CA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1BF041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44229E7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FBDC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B78485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87AC83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71C891C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45147D7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0D2B0EE5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195AFA85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13</w:t>
            </w:r>
          </w:p>
        </w:tc>
        <w:tc>
          <w:tcPr>
            <w:tcW w:w="1156" w:type="dxa"/>
            <w:shd w:val="clear" w:color="auto" w:fill="auto"/>
            <w:noWrap/>
          </w:tcPr>
          <w:p w14:paraId="0600CA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Mahmoud(RIDGE)</w:t>
            </w:r>
          </w:p>
        </w:tc>
        <w:tc>
          <w:tcPr>
            <w:tcW w:w="383" w:type="dxa"/>
            <w:shd w:val="clear" w:color="auto" w:fill="auto"/>
            <w:noWrap/>
          </w:tcPr>
          <w:p w14:paraId="19BDA68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0C5C0AF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057431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A1663C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37CF1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299C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19B92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38A7F3D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007CED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68D25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082057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B7EAC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AEFFF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69D073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67DADF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485EB6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807A29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DA17C5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7DE33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64C16B7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9903C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0B380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471B4F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1FF872A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5694B4A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13AEEAF0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1C993D4C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14</w:t>
            </w:r>
          </w:p>
        </w:tc>
        <w:tc>
          <w:tcPr>
            <w:tcW w:w="1156" w:type="dxa"/>
            <w:shd w:val="clear" w:color="auto" w:fill="auto"/>
            <w:noWrap/>
          </w:tcPr>
          <w:p w14:paraId="55AA710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Mahmoud(LASSO)</w:t>
            </w:r>
          </w:p>
        </w:tc>
        <w:tc>
          <w:tcPr>
            <w:tcW w:w="383" w:type="dxa"/>
            <w:shd w:val="clear" w:color="auto" w:fill="auto"/>
            <w:noWrap/>
          </w:tcPr>
          <w:p w14:paraId="47FAD72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7963D52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E3D9F6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1A4625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568E7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643ED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3B557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05FAA17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4739BC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5B42E8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C43735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F67EC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3010E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98564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1AA8EE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08D4D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05253F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B96A5A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003908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36C9A3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DB7FD3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444A4B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65D655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61C8AB8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49B8CF7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29D256DC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4A8DA1A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15</w:t>
            </w:r>
          </w:p>
        </w:tc>
        <w:tc>
          <w:tcPr>
            <w:tcW w:w="1156" w:type="dxa"/>
            <w:shd w:val="clear" w:color="auto" w:fill="auto"/>
            <w:noWrap/>
          </w:tcPr>
          <w:p w14:paraId="669A49A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Mahmoud(DT)</w:t>
            </w:r>
          </w:p>
        </w:tc>
        <w:tc>
          <w:tcPr>
            <w:tcW w:w="383" w:type="dxa"/>
            <w:shd w:val="clear" w:color="auto" w:fill="auto"/>
            <w:noWrap/>
          </w:tcPr>
          <w:p w14:paraId="59FBBBB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2D30785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EEA9BD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3C80BB7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418198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D2C4B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812C6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DCA6D8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7AF723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E7A784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E285C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096AE4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2FA46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33CB14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3D3BAAB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4C4538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DC7B8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55EEA2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8D5B8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66097EA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21EC97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BD061F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633B2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7FF6E91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3EBF414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4C1561DB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494FA8F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16</w:t>
            </w:r>
          </w:p>
        </w:tc>
        <w:tc>
          <w:tcPr>
            <w:tcW w:w="1156" w:type="dxa"/>
            <w:shd w:val="clear" w:color="auto" w:fill="auto"/>
            <w:noWrap/>
          </w:tcPr>
          <w:p w14:paraId="445EE7C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Mahmoud(RF)</w:t>
            </w:r>
          </w:p>
        </w:tc>
        <w:tc>
          <w:tcPr>
            <w:tcW w:w="383" w:type="dxa"/>
            <w:shd w:val="clear" w:color="auto" w:fill="auto"/>
            <w:noWrap/>
          </w:tcPr>
          <w:p w14:paraId="5D05C2CB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0B83E50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84D8CA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0CE4C96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857D78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34170B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194F3A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07EFF83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A78F43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473E97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8AB296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85D51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23EE42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65A3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7A81A2B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6E203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5950E3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0260E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C09DC6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5B780A5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EE99F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536C2C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E56004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7B96ADA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45611A8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0F1A4C60" w14:textId="77777777">
        <w:trPr>
          <w:trHeight w:val="275"/>
          <w:jc w:val="center"/>
        </w:trPr>
        <w:tc>
          <w:tcPr>
            <w:tcW w:w="316" w:type="dxa"/>
            <w:shd w:val="clear" w:color="auto" w:fill="auto"/>
            <w:noWrap/>
          </w:tcPr>
          <w:p w14:paraId="77B9C703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17</w:t>
            </w:r>
          </w:p>
        </w:tc>
        <w:tc>
          <w:tcPr>
            <w:tcW w:w="1156" w:type="dxa"/>
            <w:shd w:val="clear" w:color="auto" w:fill="auto"/>
            <w:noWrap/>
          </w:tcPr>
          <w:p w14:paraId="5F68ECD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Khadija Mahmoud(GBM)</w:t>
            </w:r>
          </w:p>
        </w:tc>
        <w:tc>
          <w:tcPr>
            <w:tcW w:w="383" w:type="dxa"/>
            <w:shd w:val="clear" w:color="auto" w:fill="auto"/>
            <w:noWrap/>
          </w:tcPr>
          <w:p w14:paraId="6024B69A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706B168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94162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77BE875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61745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8B5D68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034D1D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332E65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BF95BD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4A6AC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73C78C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33D48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6BBA12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77BAC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3CDCB7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23E85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A807DC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BF5DD7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B77C6A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2E83CFE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E06E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31E80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AB287B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44E0EC7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0F82431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5F0FDD3B" w14:textId="77777777">
        <w:trPr>
          <w:trHeight w:val="303"/>
          <w:jc w:val="center"/>
        </w:trPr>
        <w:tc>
          <w:tcPr>
            <w:tcW w:w="316" w:type="dxa"/>
            <w:shd w:val="clear" w:color="auto" w:fill="auto"/>
            <w:noWrap/>
          </w:tcPr>
          <w:p w14:paraId="723D4E30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18</w:t>
            </w:r>
          </w:p>
        </w:tc>
        <w:tc>
          <w:tcPr>
            <w:tcW w:w="1156" w:type="dxa"/>
            <w:shd w:val="clear" w:color="auto" w:fill="auto"/>
            <w:noWrap/>
          </w:tcPr>
          <w:p w14:paraId="31F3E01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Haresh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Rengaraj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Rajamohan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(ANN)</w:t>
            </w:r>
          </w:p>
        </w:tc>
        <w:tc>
          <w:tcPr>
            <w:tcW w:w="383" w:type="dxa"/>
            <w:shd w:val="clear" w:color="auto" w:fill="auto"/>
            <w:noWrap/>
          </w:tcPr>
          <w:p w14:paraId="048B752B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264CF9E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CA8FE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3235B03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E35611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ADD86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F773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13C12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AA2AF5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9090A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B0B2B0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D2574B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9130D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17F72D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3776E62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AC7812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C85B7C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3BEE78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D5A057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1508DAE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2D804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349AB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211CE8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6DC38A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2BF5D89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311601AF" w14:textId="77777777">
        <w:trPr>
          <w:trHeight w:val="303"/>
          <w:jc w:val="center"/>
        </w:trPr>
        <w:tc>
          <w:tcPr>
            <w:tcW w:w="316" w:type="dxa"/>
            <w:shd w:val="clear" w:color="auto" w:fill="auto"/>
            <w:noWrap/>
          </w:tcPr>
          <w:p w14:paraId="4B24E146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19</w:t>
            </w:r>
          </w:p>
        </w:tc>
        <w:tc>
          <w:tcPr>
            <w:tcW w:w="1156" w:type="dxa"/>
            <w:shd w:val="clear" w:color="auto" w:fill="auto"/>
            <w:noWrap/>
          </w:tcPr>
          <w:p w14:paraId="37146D9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Haresh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Rengaraj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Rajamohan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(DL)</w:t>
            </w:r>
          </w:p>
        </w:tc>
        <w:tc>
          <w:tcPr>
            <w:tcW w:w="383" w:type="dxa"/>
            <w:shd w:val="clear" w:color="auto" w:fill="auto"/>
            <w:noWrap/>
          </w:tcPr>
          <w:p w14:paraId="323F81A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7C506C3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83D19D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1352BF8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A30824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872EAD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4DE765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1FC0663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222A62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7ACE49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68765A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242B4F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62F2CC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EBB382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71DB2A3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9F70A1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40AB43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9F3085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CB36AB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09816C9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CF0ED0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543C6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83954C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628E6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A7AFD4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710FA3A6" w14:textId="77777777">
        <w:trPr>
          <w:trHeight w:val="303"/>
          <w:jc w:val="center"/>
        </w:trPr>
        <w:tc>
          <w:tcPr>
            <w:tcW w:w="316" w:type="dxa"/>
            <w:shd w:val="clear" w:color="auto" w:fill="auto"/>
            <w:noWrap/>
          </w:tcPr>
          <w:p w14:paraId="361FCE84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</w:t>
            </w:r>
          </w:p>
        </w:tc>
        <w:tc>
          <w:tcPr>
            <w:tcW w:w="1156" w:type="dxa"/>
            <w:shd w:val="clear" w:color="auto" w:fill="auto"/>
            <w:noWrap/>
          </w:tcPr>
          <w:p w14:paraId="24931FF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Haresh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Rengaraj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Rajamohan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(DL)</w:t>
            </w:r>
          </w:p>
        </w:tc>
        <w:tc>
          <w:tcPr>
            <w:tcW w:w="383" w:type="dxa"/>
            <w:shd w:val="clear" w:color="auto" w:fill="auto"/>
            <w:noWrap/>
          </w:tcPr>
          <w:p w14:paraId="18B7D19F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2912A3C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313B2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32DAFF3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BE2F8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55518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F5BC80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3765666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B98D8A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53210B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E47F09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069C31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B39BFE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7B38C3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1CFAFAC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C03510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C533FE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3C0977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CA094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1110D27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2B3D4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4FB6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734AB1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4A5576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7C6CD0E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45B6E978" w14:textId="77777777">
        <w:trPr>
          <w:trHeight w:val="303"/>
          <w:jc w:val="center"/>
        </w:trPr>
        <w:tc>
          <w:tcPr>
            <w:tcW w:w="316" w:type="dxa"/>
            <w:shd w:val="clear" w:color="auto" w:fill="auto"/>
            <w:noWrap/>
          </w:tcPr>
          <w:p w14:paraId="1BC21922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21</w:t>
            </w:r>
          </w:p>
        </w:tc>
        <w:tc>
          <w:tcPr>
            <w:tcW w:w="1156" w:type="dxa"/>
            <w:shd w:val="clear" w:color="auto" w:fill="auto"/>
            <w:noWrap/>
          </w:tcPr>
          <w:p w14:paraId="4F0C04D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Haresh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Rengaraj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Rajamohan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(Ensemble models)</w:t>
            </w:r>
          </w:p>
        </w:tc>
        <w:tc>
          <w:tcPr>
            <w:tcW w:w="383" w:type="dxa"/>
            <w:shd w:val="clear" w:color="auto" w:fill="auto"/>
            <w:noWrap/>
          </w:tcPr>
          <w:p w14:paraId="675FAAFD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55585EF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139E4E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292E681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A43BD8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E8B9D4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7D9F7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7092B3F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22A731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8637E8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5762CD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283FEA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970CF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E2057A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3F31E9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F17F7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419C5D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8BD6CA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6FAE13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5119138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83ED31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939CA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07012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DA8B00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23842EC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03CA91A9" w14:textId="77777777">
        <w:trPr>
          <w:trHeight w:val="313"/>
          <w:jc w:val="center"/>
        </w:trPr>
        <w:tc>
          <w:tcPr>
            <w:tcW w:w="316" w:type="dxa"/>
            <w:shd w:val="clear" w:color="auto" w:fill="auto"/>
            <w:noWrap/>
          </w:tcPr>
          <w:p w14:paraId="571B2220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22</w:t>
            </w:r>
          </w:p>
        </w:tc>
        <w:tc>
          <w:tcPr>
            <w:tcW w:w="1156" w:type="dxa"/>
            <w:shd w:val="clear" w:color="auto" w:fill="auto"/>
            <w:noWrap/>
          </w:tcPr>
          <w:p w14:paraId="6A63C2B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Haresh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Rengaraj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 xml:space="preserve"> </w:t>
            </w:r>
            <w:proofErr w:type="spellStart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Rajamohan</w:t>
            </w:r>
            <w:proofErr w:type="spellEnd"/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(Ensemble models)</w:t>
            </w:r>
          </w:p>
        </w:tc>
        <w:tc>
          <w:tcPr>
            <w:tcW w:w="383" w:type="dxa"/>
            <w:shd w:val="clear" w:color="auto" w:fill="auto"/>
            <w:noWrap/>
          </w:tcPr>
          <w:p w14:paraId="36B99A74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273E07C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85D1D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5C3A25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D6B10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F15C8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58DF7A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2E52D07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1A2E21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4545F4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41CEBE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0BE63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B20B22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E58014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CA7C12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A104A8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4D91A3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A0CDC2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80105E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  <w:tc>
          <w:tcPr>
            <w:tcW w:w="599" w:type="dxa"/>
            <w:shd w:val="clear" w:color="auto" w:fill="auto"/>
            <w:noWrap/>
          </w:tcPr>
          <w:p w14:paraId="30C5DDA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1C1418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8ED755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DBD28C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D98998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03987C4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unclear</w:t>
            </w:r>
          </w:p>
        </w:tc>
      </w:tr>
      <w:tr w:rsidR="00C76CB1" w:rsidRPr="00C76CB1" w14:paraId="7F268050" w14:textId="77777777">
        <w:trPr>
          <w:trHeight w:val="313"/>
          <w:jc w:val="center"/>
        </w:trPr>
        <w:tc>
          <w:tcPr>
            <w:tcW w:w="316" w:type="dxa"/>
            <w:shd w:val="clear" w:color="auto" w:fill="auto"/>
            <w:noWrap/>
          </w:tcPr>
          <w:p w14:paraId="653A07FB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23</w:t>
            </w:r>
          </w:p>
        </w:tc>
        <w:tc>
          <w:tcPr>
            <w:tcW w:w="1156" w:type="dxa"/>
            <w:shd w:val="clear" w:color="auto" w:fill="auto"/>
            <w:noWrap/>
          </w:tcPr>
          <w:p w14:paraId="37C32B6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Li Yang</w:t>
            </w: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(LASSO)</w:t>
            </w:r>
          </w:p>
        </w:tc>
        <w:tc>
          <w:tcPr>
            <w:tcW w:w="383" w:type="dxa"/>
            <w:shd w:val="clear" w:color="auto" w:fill="auto"/>
            <w:noWrap/>
          </w:tcPr>
          <w:p w14:paraId="087FEC9C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314DF4C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D17EA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329A129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10428F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388E1F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ECC84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41ECD15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5E0534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150E0F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640716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38ECAB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90E1D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63C7CF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F5FF90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9F11E9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7FE0D5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E57210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CC3708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8197D0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5BB99C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88BC62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BE662A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2B9C7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45F1810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</w:tr>
      <w:tr w:rsidR="00C76CB1" w:rsidRPr="00C76CB1" w14:paraId="07FFD0E3" w14:textId="77777777">
        <w:trPr>
          <w:trHeight w:val="313"/>
          <w:jc w:val="center"/>
        </w:trPr>
        <w:tc>
          <w:tcPr>
            <w:tcW w:w="316" w:type="dxa"/>
            <w:shd w:val="clear" w:color="auto" w:fill="auto"/>
            <w:noWrap/>
          </w:tcPr>
          <w:p w14:paraId="6E0E14C8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24</w:t>
            </w:r>
          </w:p>
        </w:tc>
        <w:tc>
          <w:tcPr>
            <w:tcW w:w="1156" w:type="dxa"/>
            <w:shd w:val="clear" w:color="auto" w:fill="auto"/>
            <w:noWrap/>
          </w:tcPr>
          <w:p w14:paraId="360B564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Li Yang</w:t>
            </w: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(LASSO)</w:t>
            </w:r>
          </w:p>
        </w:tc>
        <w:tc>
          <w:tcPr>
            <w:tcW w:w="383" w:type="dxa"/>
            <w:shd w:val="clear" w:color="auto" w:fill="auto"/>
            <w:noWrap/>
          </w:tcPr>
          <w:p w14:paraId="5BC0EEA0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7362FAF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DAB9AC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64946B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C968A8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5247F1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A4D85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44E078F7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91A5E9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88D32D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FFD3630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8E689B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618A9C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D7C0F1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492FDC2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F13A00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12C23E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B4FCF7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050A7A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85F40E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CD8ACB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A2C619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36759EB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EC57DB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0D020AE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</w:tr>
      <w:tr w:rsidR="00C76CB1" w:rsidRPr="00C76CB1" w14:paraId="693610B3" w14:textId="77777777">
        <w:trPr>
          <w:trHeight w:val="313"/>
          <w:jc w:val="center"/>
        </w:trPr>
        <w:tc>
          <w:tcPr>
            <w:tcW w:w="316" w:type="dxa"/>
            <w:shd w:val="clear" w:color="auto" w:fill="auto"/>
            <w:noWrap/>
          </w:tcPr>
          <w:p w14:paraId="1AA67B31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25</w:t>
            </w:r>
          </w:p>
        </w:tc>
        <w:tc>
          <w:tcPr>
            <w:tcW w:w="1156" w:type="dxa"/>
            <w:shd w:val="clear" w:color="auto" w:fill="auto"/>
            <w:noWrap/>
          </w:tcPr>
          <w:p w14:paraId="0E0756B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Li Yang</w:t>
            </w: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(LASSO)</w:t>
            </w:r>
          </w:p>
        </w:tc>
        <w:tc>
          <w:tcPr>
            <w:tcW w:w="383" w:type="dxa"/>
            <w:shd w:val="clear" w:color="auto" w:fill="auto"/>
            <w:noWrap/>
          </w:tcPr>
          <w:p w14:paraId="3C799657" w14:textId="77777777" w:rsidR="00932E2B" w:rsidRPr="00C76CB1" w:rsidRDefault="00C76CB1">
            <w:pPr>
              <w:widowControl/>
              <w:adjustRightInd w:val="0"/>
              <w:snapToGrid w:val="0"/>
              <w:jc w:val="right"/>
              <w:textAlignment w:val="bottom"/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</w:pPr>
            <w:r w:rsidRPr="00C76CB1">
              <w:rPr>
                <w:rFonts w:ascii="Times New Roman" w:eastAsia="SimSun" w:hAnsi="Times New Roman" w:cs="Times New Roman" w:hint="eastAsia"/>
                <w:kern w:val="0"/>
                <w:sz w:val="13"/>
                <w:szCs w:val="13"/>
                <w:lang w:bidi="ar"/>
              </w:rPr>
              <w:t>2023</w:t>
            </w:r>
          </w:p>
        </w:tc>
        <w:tc>
          <w:tcPr>
            <w:tcW w:w="599" w:type="dxa"/>
            <w:shd w:val="clear" w:color="auto" w:fill="auto"/>
            <w:noWrap/>
          </w:tcPr>
          <w:p w14:paraId="1B5E6C2E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A6E567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1" w:type="dxa"/>
            <w:shd w:val="clear" w:color="auto" w:fill="auto"/>
            <w:noWrap/>
          </w:tcPr>
          <w:p w14:paraId="5F8AA91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9053F9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2F3A2B6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0CC320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02" w:type="dxa"/>
            <w:shd w:val="clear" w:color="auto" w:fill="auto"/>
            <w:noWrap/>
          </w:tcPr>
          <w:p w14:paraId="4B00DB0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F84CCE3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334909EA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87159B1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E12407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4980A32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AB710D9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694" w:type="dxa"/>
            <w:shd w:val="clear" w:color="auto" w:fill="auto"/>
            <w:noWrap/>
          </w:tcPr>
          <w:p w14:paraId="0BCB9CDF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4679EA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10A1A84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42557C4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9985A05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0B345976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5529E4D8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62CD9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6EC5569D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99" w:type="dxa"/>
            <w:shd w:val="clear" w:color="auto" w:fill="auto"/>
            <w:noWrap/>
          </w:tcPr>
          <w:p w14:paraId="773B6012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  <w:tc>
          <w:tcPr>
            <w:tcW w:w="554" w:type="dxa"/>
            <w:shd w:val="clear" w:color="auto" w:fill="auto"/>
            <w:noWrap/>
          </w:tcPr>
          <w:p w14:paraId="4D7BD1EC" w14:textId="77777777" w:rsidR="00932E2B" w:rsidRPr="00C76CB1" w:rsidRDefault="00C76CB1">
            <w:pPr>
              <w:widowControl/>
              <w:adjustRightInd w:val="0"/>
              <w:snapToGrid w:val="0"/>
              <w:jc w:val="left"/>
              <w:textAlignment w:val="bottom"/>
              <w:rPr>
                <w:rFonts w:ascii="Times New Roman" w:eastAsia="SimSun" w:hAnsi="Times New Roman" w:cs="Times New Roman"/>
                <w:sz w:val="13"/>
                <w:szCs w:val="13"/>
              </w:rPr>
            </w:pPr>
            <w:r w:rsidRPr="00C76CB1">
              <w:rPr>
                <w:rFonts w:ascii="Times New Roman" w:eastAsia="SimSun" w:hAnsi="Times New Roman" w:cs="Times New Roman"/>
                <w:kern w:val="0"/>
                <w:sz w:val="13"/>
                <w:szCs w:val="13"/>
                <w:lang w:bidi="ar"/>
              </w:rPr>
              <w:t>low</w:t>
            </w:r>
          </w:p>
        </w:tc>
      </w:tr>
    </w:tbl>
    <w:p w14:paraId="0F6BB196" w14:textId="77777777" w:rsidR="00932E2B" w:rsidRPr="00C76CB1" w:rsidRDefault="00932E2B"/>
    <w:sectPr w:rsidR="00932E2B" w:rsidRPr="00C76CB1" w:rsidSect="00C76CB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lMTRhM2E5MGE1MjZhMzkyYzEzNTllNWVlYjZlOTQifQ=="/>
  </w:docVars>
  <w:rsids>
    <w:rsidRoot w:val="00932E2B"/>
    <w:rsid w:val="00932E2B"/>
    <w:rsid w:val="00C76CB1"/>
    <w:rsid w:val="0F770221"/>
    <w:rsid w:val="306C3B08"/>
    <w:rsid w:val="49D06CEE"/>
    <w:rsid w:val="5B8004E5"/>
    <w:rsid w:val="65BE0810"/>
    <w:rsid w:val="6B6D1A20"/>
    <w:rsid w:val="7E18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383573-96F0-406A-84E1-03681A65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nt01">
    <w:name w:val="font0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SimSun" w:eastAsia="SimSun" w:hAnsi="SimSun" w:cs="SimSun" w:hint="eastAsia"/>
      <w:color w:val="00B05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oterChar">
    <w:name w:val="Footer Char"/>
    <w:basedOn w:val="DefaultParagraphFont"/>
    <w:link w:val="Footer"/>
    <w:qFormat/>
    <w:rPr>
      <w:rFonts w:ascii="Calibri" w:hAnsi="Calibri" w:cs="Calibri" w:hint="default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563</Words>
  <Characters>3210</Characters>
  <Application>Microsoft Office Word</Application>
  <DocSecurity>0</DocSecurity>
  <Lines>26</Lines>
  <Paragraphs>7</Paragraphs>
  <ScaleCrop>false</ScaleCrop>
  <Company>HP Inc.</Company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Durga  Ramu</cp:lastModifiedBy>
  <cp:revision>2</cp:revision>
  <dcterms:created xsi:type="dcterms:W3CDTF">2023-10-07T08:21:00Z</dcterms:created>
  <dcterms:modified xsi:type="dcterms:W3CDTF">2025-04-07T07:22:00Z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FBA92E312D1B4858872C64FCFB5AD803_12</vt:lpwstr>
  </property>
</Properties>
</file>