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618F8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80" w:lineRule="auto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color w:val="auto"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36"/>
          <w:szCs w:val="36"/>
          <w:lang w:val="en-US" w:eastAsia="zh-CN"/>
        </w:rPr>
        <w:t>Supplementary Table 6</w:t>
      </w:r>
      <w:r>
        <w:rPr>
          <w:rFonts w:hint="default" w:ascii="Times New Roman" w:hAnsi="Times New Roman" w:cs="Times New Roman"/>
          <w:b/>
          <w:bCs/>
          <w:color w:val="auto"/>
          <w:sz w:val="36"/>
          <w:szCs w:val="36"/>
        </w:rPr>
        <w:t>. Pairwise DeLong test for AUC comparisons in the test set</w:t>
      </w:r>
    </w:p>
    <w:tbl>
      <w:tblPr>
        <w:tblStyle w:val="33"/>
        <w:tblW w:w="21147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4"/>
        <w:gridCol w:w="4219"/>
        <w:gridCol w:w="4219"/>
        <w:gridCol w:w="1985"/>
        <w:gridCol w:w="1985"/>
        <w:gridCol w:w="2007"/>
        <w:gridCol w:w="2007"/>
        <w:gridCol w:w="2321"/>
      </w:tblGrid>
      <w:tr w14:paraId="48370BD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405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3F205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sz w:val="32"/>
                <w:szCs w:val="32"/>
              </w:rPr>
              <w:t>Dataset</w:t>
            </w:r>
          </w:p>
        </w:tc>
        <w:tc>
          <w:tcPr>
            <w:tcW w:w="4219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5951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sz w:val="32"/>
                <w:szCs w:val="32"/>
              </w:rPr>
              <w:t>Model 1</w:t>
            </w:r>
          </w:p>
        </w:tc>
        <w:tc>
          <w:tcPr>
            <w:tcW w:w="4219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0575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sz w:val="32"/>
                <w:szCs w:val="32"/>
              </w:rPr>
              <w:t>Model 2</w:t>
            </w:r>
          </w:p>
        </w:tc>
        <w:tc>
          <w:tcPr>
            <w:tcW w:w="1985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5B038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sz w:val="32"/>
                <w:szCs w:val="32"/>
              </w:rPr>
              <w:t>AUC 1</w:t>
            </w:r>
          </w:p>
        </w:tc>
        <w:tc>
          <w:tcPr>
            <w:tcW w:w="1985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FAB77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sz w:val="32"/>
                <w:szCs w:val="32"/>
              </w:rPr>
              <w:t>AUC 2</w:t>
            </w:r>
          </w:p>
        </w:tc>
        <w:tc>
          <w:tcPr>
            <w:tcW w:w="2007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83D7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sz w:val="32"/>
                <w:szCs w:val="32"/>
              </w:rPr>
              <w:t>ΔAUC</w:t>
            </w:r>
          </w:p>
        </w:tc>
        <w:tc>
          <w:tcPr>
            <w:tcW w:w="2007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6E27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sz w:val="32"/>
                <w:szCs w:val="32"/>
              </w:rPr>
              <w:t>Z</w:t>
            </w:r>
          </w:p>
        </w:tc>
        <w:tc>
          <w:tcPr>
            <w:tcW w:w="2321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637AD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sz w:val="32"/>
                <w:szCs w:val="32"/>
              </w:rPr>
              <w:t>P value</w:t>
            </w:r>
          </w:p>
        </w:tc>
      </w:tr>
      <w:tr w14:paraId="24E3525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D5747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bookmarkStart w:id="0" w:name="_GoBack" w:colFirst="0" w:colLast="0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9DDC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Logistic</w:t>
            </w:r>
          </w:p>
        </w:tc>
        <w:tc>
          <w:tcPr>
            <w:tcW w:w="421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95B6C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SVM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086F7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0.815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CD7BE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0.801</w:t>
            </w:r>
          </w:p>
        </w:tc>
        <w:tc>
          <w:tcPr>
            <w:tcW w:w="200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69B7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0.014</w:t>
            </w:r>
          </w:p>
        </w:tc>
        <w:tc>
          <w:tcPr>
            <w:tcW w:w="200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BBD6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0.699</w:t>
            </w:r>
          </w:p>
        </w:tc>
        <w:tc>
          <w:tcPr>
            <w:tcW w:w="232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8C670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0.484</w:t>
            </w:r>
          </w:p>
        </w:tc>
      </w:tr>
      <w:tr w14:paraId="6B39199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B2BB9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5337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Logistic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818FE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GBM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0711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9FE2C8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0.820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6872AE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-0.005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8FBC6A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-0.216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E854F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0.829</w:t>
            </w:r>
          </w:p>
        </w:tc>
      </w:tr>
      <w:tr w14:paraId="64C068F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0CC9B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19EC0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Logistic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C0555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Neural Network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64B9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A806B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0.817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F17D2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-0.002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22D0B6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-0.127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988CE8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0.899</w:t>
            </w:r>
          </w:p>
        </w:tc>
      </w:tr>
      <w:tr w14:paraId="43C982A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1409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98E9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Logistic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8480D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XGBoost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71D111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0B9ED7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0.788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0020FB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0.027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3F179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1.024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9E2EE6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0.306</w:t>
            </w:r>
          </w:p>
        </w:tc>
      </w:tr>
      <w:tr w14:paraId="096C7B3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DE96A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C1B45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Logistic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7D046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KNN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15FD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DE12F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0.821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AF3E9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-0.006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F1C3A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-0.247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1FAF7B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0.805</w:t>
            </w:r>
          </w:p>
        </w:tc>
      </w:tr>
      <w:tr w14:paraId="4244C5C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E96B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2E8D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Logistic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2746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AdaBoost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832F5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440979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0.800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C502A8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0.015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0DF16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0.624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87D8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0.533</w:t>
            </w:r>
          </w:p>
        </w:tc>
      </w:tr>
      <w:tr w14:paraId="3E4E1BE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F0BA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3A113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SVM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AD9D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GBM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DFF70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E41332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0.820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131A09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-0.019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98BCD5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-0.713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F92933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0.476</w:t>
            </w:r>
          </w:p>
        </w:tc>
      </w:tr>
      <w:tr w14:paraId="4F15F6E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1E368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AC8B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SVM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92A46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Neural Network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CB8A1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49007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0.817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2F00C5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-0.017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5A2162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-0.869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C832A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0.385</w:t>
            </w:r>
          </w:p>
        </w:tc>
      </w:tr>
      <w:tr w14:paraId="7AED519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279D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C6C0E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SVM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12E9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XGBoost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0F9531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72EF63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0.788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A8909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0.012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A6557F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0.343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BB8C25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0.732</w:t>
            </w:r>
          </w:p>
        </w:tc>
      </w:tr>
      <w:tr w14:paraId="1EDFB83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CBBE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0D11F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SVM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1F3FE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KNN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11AB3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610A26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0.821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5B9FD2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-0.020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62141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-0.783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A9274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0.433</w:t>
            </w:r>
          </w:p>
        </w:tc>
      </w:tr>
      <w:tr w14:paraId="4245A1A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503D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6BFEE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SVM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69EBA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AdaBoost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3C69C9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638E60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0.800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8D977B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0.001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170BF3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0.028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319332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0.978</w:t>
            </w:r>
          </w:p>
        </w:tc>
      </w:tr>
      <w:tr w14:paraId="32AA25B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B3A28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4D44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GBM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D9FE4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Neural Network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D2B61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87C6BE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0.817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31D1D7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0.002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A3516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0.100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F82FB6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0.920</w:t>
            </w:r>
          </w:p>
        </w:tc>
      </w:tr>
      <w:tr w14:paraId="0598D6B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DF57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FE645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GBM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080FE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XGBoost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687CF3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8512C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0.788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84B3A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0.032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F2B11F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1.103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7B859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0.270</w:t>
            </w:r>
          </w:p>
        </w:tc>
      </w:tr>
      <w:tr w14:paraId="7530D68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211EB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3ABAC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GBM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5E6ED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KNN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659A5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1AA66E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0.821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6751D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-0.001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FBC91A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-0.028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D60265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0.978</w:t>
            </w:r>
          </w:p>
        </w:tc>
      </w:tr>
      <w:tr w14:paraId="3C1CC03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9BF07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DE8C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GBM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2C12F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AdaBoost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EA821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376C55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0.800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A1B27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0.020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7ED77F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0.641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940A3A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0.522</w:t>
            </w:r>
          </w:p>
        </w:tc>
      </w:tr>
      <w:tr w14:paraId="413B425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CEAF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16616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Neural Network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95EC0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XGBoost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463081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679C1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0.788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66D0F9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0.029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86FB02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0.930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08F59E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0.352</w:t>
            </w:r>
          </w:p>
        </w:tc>
      </w:tr>
      <w:tr w14:paraId="3E1347E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A332A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B7455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Neural Network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0355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KNN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162E6C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D0D129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0.821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9EB9C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-0.003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79819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-0.156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766B1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0.876</w:t>
            </w:r>
          </w:p>
        </w:tc>
      </w:tr>
      <w:tr w14:paraId="192CC9E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41CDE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21AE2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Neural Network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E9F1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AdaBoost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0C6D6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D91E3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0.800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2E406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0.018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9F7F5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0.659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0402E6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0.510</w:t>
            </w:r>
          </w:p>
        </w:tc>
      </w:tr>
      <w:tr w14:paraId="4EDA322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FE6D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DEACE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XGBoost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CBAA6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KNN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3025C4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0.788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BB996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0.821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6B190B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-0.033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3B49A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-0.945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CEBC61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0.345</w:t>
            </w:r>
          </w:p>
        </w:tc>
      </w:tr>
      <w:tr w14:paraId="5BC7266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8531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F5DE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XGBoost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67D7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AdaBoost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372C2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0.788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4E70C8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0.800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F45CB5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-0.011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04E12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-0.413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277B3B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0.680</w:t>
            </w:r>
          </w:p>
        </w:tc>
      </w:tr>
      <w:tr w14:paraId="18B80FF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0D88B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Validation</w:t>
            </w:r>
          </w:p>
        </w:tc>
        <w:tc>
          <w:tcPr>
            <w:tcW w:w="4219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7BDF8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KNN</w:t>
            </w:r>
          </w:p>
        </w:tc>
        <w:tc>
          <w:tcPr>
            <w:tcW w:w="4219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0F4A4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AdaBoost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A6ED9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0.821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A3504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0.800</w:t>
            </w:r>
          </w:p>
        </w:tc>
        <w:tc>
          <w:tcPr>
            <w:tcW w:w="2007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8F295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0.021</w:t>
            </w:r>
          </w:p>
        </w:tc>
        <w:tc>
          <w:tcPr>
            <w:tcW w:w="2007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6A08A3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0.698</w:t>
            </w:r>
          </w:p>
        </w:tc>
        <w:tc>
          <w:tcPr>
            <w:tcW w:w="232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63403B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0.485</w:t>
            </w:r>
          </w:p>
        </w:tc>
      </w:tr>
      <w:bookmarkEnd w:id="0"/>
    </w:tbl>
    <w:p w14:paraId="76934E4F">
      <w:pPr>
        <w:rPr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Note: AUC, area under the receiver operating characteristic curve; ΔAUC, difference in AUC between Model 1 and Model 2. Pairwise comparisons were performed using the DeLong test. No statistically significant differences were observed between models, as all P values were &gt; 0.05.</w:t>
      </w:r>
    </w:p>
    <w:sectPr>
      <w:pgSz w:w="23811" w:h="16838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3170937"/>
    <w:rsid w:val="1B2C6102"/>
    <w:rsid w:val="26307F40"/>
    <w:rsid w:val="2B5B5A5F"/>
    <w:rsid w:val="2D591988"/>
    <w:rsid w:val="31805E9C"/>
    <w:rsid w:val="42D939DB"/>
    <w:rsid w:val="5EDA2ECC"/>
    <w:rsid w:val="77CF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1241</Characters>
  <Lines>0</Lines>
  <Paragraphs>0</Paragraphs>
  <TotalTime>0</TotalTime>
  <ScaleCrop>false</ScaleCrop>
  <LinksUpToDate>false</LinksUpToDate>
  <CharactersWithSpaces>1305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颜值小正太</cp:lastModifiedBy>
  <dcterms:modified xsi:type="dcterms:W3CDTF">2026-07-02T08:47:23Z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eyJoZGlkIjoiNGRkNDQ4NTY5MzcyOGJmNzRhYmNjNjZiMjA0OWJiM2QiLCJ1c2VySWQiOiIzOTA5NjMzMzkifQ==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CE03A6940DCA45008F8F52BA3F51DEF8_13</vt:lpwstr>
  </property>
</Properties>
</file>