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0A48" w:rsidRPr="00571155" w:rsidRDefault="00A70A48" w:rsidP="00A70A48">
      <w:pPr>
        <w:spacing w:after="0" w:line="240" w:lineRule="auto"/>
        <w:jc w:val="both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vertAlign w:val="superscript"/>
          <w:lang w:eastAsia="pl-PL"/>
        </w:rPr>
      </w:pPr>
      <w:bookmarkStart w:id="0" w:name="_Toc364439622"/>
      <w:r w:rsidRPr="00A70A48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eastAsia="pl-PL"/>
        </w:rPr>
        <w:t>Plazio E*, Bubová T, Vrabec V, Nowicki N (2020</w:t>
      </w:r>
      <w:r w:rsidR="00571155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eastAsia="pl-PL"/>
        </w:rPr>
        <w:t xml:space="preserve">). </w:t>
      </w:r>
      <w:r w:rsidR="0088018A" w:rsidRPr="00A70A48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eastAsia="pl-PL"/>
        </w:rPr>
        <w:t>Sex-biased topography effects on butterfly dispersal</w:t>
      </w:r>
    </w:p>
    <w:p w:rsidR="00A70A48" w:rsidRPr="00A70A48" w:rsidRDefault="00A70A48" w:rsidP="00A70A48">
      <w:pPr>
        <w:spacing w:after="0" w:line="240" w:lineRule="auto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en-GB" w:eastAsia="pl-PL"/>
        </w:rPr>
      </w:pPr>
      <w:r w:rsidRPr="00A70A48"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en-GB" w:eastAsia="pl-PL"/>
        </w:rPr>
        <w:t>* Corresponding author</w:t>
      </w:r>
      <w:r w:rsidR="00571155"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en-GB" w:eastAsia="pl-PL"/>
        </w:rPr>
        <w:t xml:space="preserve">. </w:t>
      </w:r>
      <w:bookmarkStart w:id="1" w:name="_GoBack"/>
      <w:bookmarkEnd w:id="1"/>
      <w:r w:rsidRPr="00A70A48"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en-GB" w:eastAsia="pl-PL"/>
        </w:rPr>
        <w:t xml:space="preserve">Email: </w:t>
      </w:r>
      <w:hyperlink r:id="rId5" w:history="1">
        <w:r w:rsidRPr="00A70A48">
          <w:rPr>
            <w:rStyle w:val="Hyperlink"/>
            <w:rFonts w:ascii="Times New Roman" w:hAnsi="Times New Roman" w:cs="Times New Roman"/>
            <w:sz w:val="24"/>
            <w:szCs w:val="24"/>
            <w:lang w:val="en-GB" w:eastAsia="pl-PL"/>
          </w:rPr>
          <w:t>elisa.plazio@doctoral.uj.edu.pl</w:t>
        </w:r>
      </w:hyperlink>
    </w:p>
    <w:p w:rsidR="00A70A48" w:rsidRPr="00A70A48" w:rsidRDefault="00A70A48" w:rsidP="00AC3B00">
      <w:pPr>
        <w:spacing w:after="0" w:line="240" w:lineRule="auto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en-GB" w:eastAsia="pl-PL"/>
        </w:rPr>
      </w:pPr>
    </w:p>
    <w:p w:rsidR="00571FAD" w:rsidRPr="00FE4C3C" w:rsidRDefault="00571FAD" w:rsidP="00AC3B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366E6E" w:rsidRPr="00FE4C3C" w:rsidRDefault="00366E6E" w:rsidP="00AC3B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bookmarkEnd w:id="0"/>
    <w:p w:rsidR="006E67B5" w:rsidRDefault="00571FAD" w:rsidP="004C37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71FAD">
        <w:rPr>
          <w:rFonts w:ascii="Times New Roman" w:hAnsi="Times New Roman" w:cs="Times New Roman"/>
          <w:b/>
          <w:sz w:val="24"/>
          <w:szCs w:val="24"/>
          <w:lang w:eastAsia="pl-PL"/>
        </w:rPr>
        <w:t>Additional file 1</w:t>
      </w:r>
      <w:r w:rsidR="00A4242D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6E67B5">
        <w:rPr>
          <w:rFonts w:ascii="Times New Roman" w:hAnsi="Times New Roman" w:cs="Times New Roman"/>
          <w:sz w:val="24"/>
          <w:szCs w:val="24"/>
          <w:lang w:val="en-GB"/>
        </w:rPr>
        <w:t>Sample sizes of butterflies captured through mark-</w:t>
      </w:r>
      <w:r w:rsidR="004C370C">
        <w:rPr>
          <w:rFonts w:ascii="Times New Roman" w:hAnsi="Times New Roman" w:cs="Times New Roman"/>
          <w:sz w:val="24"/>
          <w:szCs w:val="24"/>
          <w:lang w:val="en-GB"/>
        </w:rPr>
        <w:t>capture surveys in the Elbe river valley near Dečin, northern Czech Republic.</w:t>
      </w:r>
    </w:p>
    <w:p w:rsidR="006E67B5" w:rsidRDefault="006E67B5" w:rsidP="004C37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bleGrid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134"/>
        <w:gridCol w:w="1134"/>
        <w:gridCol w:w="992"/>
        <w:gridCol w:w="992"/>
        <w:gridCol w:w="236"/>
        <w:gridCol w:w="1024"/>
        <w:gridCol w:w="1024"/>
        <w:gridCol w:w="1024"/>
      </w:tblGrid>
      <w:tr w:rsidR="004C370C" w:rsidTr="004C370C">
        <w:tc>
          <w:tcPr>
            <w:tcW w:w="1668" w:type="dxa"/>
            <w:vMerge w:val="restart"/>
          </w:tcPr>
          <w:p w:rsidR="004C370C" w:rsidRDefault="004C370C" w:rsidP="004C370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E48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Species</w:t>
            </w:r>
          </w:p>
        </w:tc>
        <w:tc>
          <w:tcPr>
            <w:tcW w:w="1134" w:type="dxa"/>
            <w:vMerge w:val="restart"/>
          </w:tcPr>
          <w:p w:rsidR="004C370C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E48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Year</w:t>
            </w:r>
          </w:p>
        </w:tc>
        <w:tc>
          <w:tcPr>
            <w:tcW w:w="3118" w:type="dxa"/>
            <w:gridSpan w:val="3"/>
            <w:tcBorders>
              <w:bottom w:val="single" w:sz="4" w:space="0" w:color="auto"/>
            </w:tcBorders>
          </w:tcPr>
          <w:p w:rsidR="004C370C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Individuals</w:t>
            </w:r>
          </w:p>
        </w:tc>
        <w:tc>
          <w:tcPr>
            <w:tcW w:w="236" w:type="dxa"/>
            <w:vMerge w:val="restart"/>
          </w:tcPr>
          <w:p w:rsidR="004C370C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072" w:type="dxa"/>
            <w:gridSpan w:val="3"/>
            <w:tcBorders>
              <w:bottom w:val="single" w:sz="4" w:space="0" w:color="auto"/>
            </w:tcBorders>
          </w:tcPr>
          <w:p w:rsidR="004C370C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Captures</w:t>
            </w:r>
          </w:p>
        </w:tc>
      </w:tr>
      <w:tr w:rsidR="004C370C" w:rsidTr="004C370C">
        <w:tc>
          <w:tcPr>
            <w:tcW w:w="1668" w:type="dxa"/>
            <w:vMerge/>
            <w:tcBorders>
              <w:bottom w:val="single" w:sz="4" w:space="0" w:color="auto"/>
            </w:tcBorders>
          </w:tcPr>
          <w:p w:rsidR="004C370C" w:rsidRDefault="004C370C" w:rsidP="004C370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4C370C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C370C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males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C370C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females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C370C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total</w:t>
            </w:r>
          </w:p>
        </w:tc>
        <w:tc>
          <w:tcPr>
            <w:tcW w:w="236" w:type="dxa"/>
            <w:vMerge/>
            <w:tcBorders>
              <w:bottom w:val="single" w:sz="4" w:space="0" w:color="auto"/>
            </w:tcBorders>
          </w:tcPr>
          <w:p w:rsidR="004C370C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4C370C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males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4C370C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females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4C370C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total</w:t>
            </w:r>
          </w:p>
        </w:tc>
      </w:tr>
      <w:tr w:rsidR="004C370C" w:rsidTr="004C370C">
        <w:tc>
          <w:tcPr>
            <w:tcW w:w="1668" w:type="dxa"/>
            <w:tcBorders>
              <w:top w:val="single" w:sz="4" w:space="0" w:color="auto"/>
              <w:bottom w:val="nil"/>
            </w:tcBorders>
          </w:tcPr>
          <w:p w:rsidR="004C370C" w:rsidRDefault="004C370C" w:rsidP="004C370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E481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M. nausithous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:rsidR="004C370C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E48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2010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:rsidR="004C370C" w:rsidRPr="004C370C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C370C"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:rsidR="004C370C" w:rsidRPr="004C370C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C370C"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:rsidR="004C370C" w:rsidRPr="004C370C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C370C">
              <w:rPr>
                <w:rFonts w:ascii="Times New Roman" w:hAnsi="Times New Roman" w:cs="Times New Roman"/>
                <w:sz w:val="24"/>
                <w:szCs w:val="24"/>
              </w:rPr>
              <w:t>851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</w:tcPr>
          <w:p w:rsidR="004C370C" w:rsidRPr="004C370C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24" w:type="dxa"/>
            <w:tcBorders>
              <w:top w:val="single" w:sz="4" w:space="0" w:color="auto"/>
              <w:bottom w:val="nil"/>
            </w:tcBorders>
          </w:tcPr>
          <w:p w:rsidR="004C370C" w:rsidRPr="004C370C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C370C">
              <w:rPr>
                <w:rFonts w:ascii="Times New Roman" w:hAnsi="Times New Roman" w:cs="Times New Roman"/>
                <w:sz w:val="24"/>
                <w:szCs w:val="24"/>
              </w:rPr>
              <w:t>797</w:t>
            </w:r>
          </w:p>
        </w:tc>
        <w:tc>
          <w:tcPr>
            <w:tcW w:w="1024" w:type="dxa"/>
            <w:tcBorders>
              <w:top w:val="single" w:sz="4" w:space="0" w:color="auto"/>
              <w:bottom w:val="nil"/>
            </w:tcBorders>
          </w:tcPr>
          <w:p w:rsidR="004C370C" w:rsidRPr="004C370C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C370C">
              <w:rPr>
                <w:rFonts w:ascii="Times New Roman" w:hAnsi="Times New Roman" w:cs="Times New Roman"/>
                <w:sz w:val="24"/>
                <w:szCs w:val="24"/>
              </w:rPr>
              <w:t>546</w:t>
            </w:r>
          </w:p>
        </w:tc>
        <w:tc>
          <w:tcPr>
            <w:tcW w:w="1024" w:type="dxa"/>
            <w:tcBorders>
              <w:top w:val="single" w:sz="4" w:space="0" w:color="auto"/>
              <w:bottom w:val="nil"/>
            </w:tcBorders>
          </w:tcPr>
          <w:p w:rsidR="004C370C" w:rsidRPr="004C370C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C370C">
              <w:rPr>
                <w:rFonts w:ascii="Times New Roman" w:hAnsi="Times New Roman" w:cs="Times New Roman"/>
                <w:sz w:val="24"/>
                <w:szCs w:val="24"/>
              </w:rPr>
              <w:t>1343</w:t>
            </w:r>
          </w:p>
        </w:tc>
      </w:tr>
      <w:tr w:rsidR="004C370C" w:rsidTr="004C370C">
        <w:tc>
          <w:tcPr>
            <w:tcW w:w="1668" w:type="dxa"/>
            <w:tcBorders>
              <w:top w:val="nil"/>
            </w:tcBorders>
          </w:tcPr>
          <w:p w:rsidR="004C370C" w:rsidRPr="00AE4814" w:rsidRDefault="004C370C" w:rsidP="004C370C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4C370C" w:rsidRPr="00AE4814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2014</w:t>
            </w:r>
          </w:p>
        </w:tc>
        <w:tc>
          <w:tcPr>
            <w:tcW w:w="1134" w:type="dxa"/>
            <w:tcBorders>
              <w:top w:val="nil"/>
            </w:tcBorders>
          </w:tcPr>
          <w:p w:rsidR="004C370C" w:rsidRPr="004C370C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C370C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992" w:type="dxa"/>
            <w:tcBorders>
              <w:top w:val="nil"/>
            </w:tcBorders>
          </w:tcPr>
          <w:p w:rsidR="004C370C" w:rsidRPr="004C370C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C370C"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</w:p>
        </w:tc>
        <w:tc>
          <w:tcPr>
            <w:tcW w:w="992" w:type="dxa"/>
            <w:tcBorders>
              <w:top w:val="nil"/>
            </w:tcBorders>
          </w:tcPr>
          <w:p w:rsidR="004C370C" w:rsidRPr="004C370C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C370C">
              <w:rPr>
                <w:rFonts w:ascii="Times New Roman" w:hAnsi="Times New Roman" w:cs="Times New Roman"/>
                <w:sz w:val="24"/>
                <w:szCs w:val="24"/>
              </w:rPr>
              <w:t>573</w:t>
            </w:r>
          </w:p>
        </w:tc>
        <w:tc>
          <w:tcPr>
            <w:tcW w:w="236" w:type="dxa"/>
            <w:tcBorders>
              <w:top w:val="nil"/>
            </w:tcBorders>
          </w:tcPr>
          <w:p w:rsidR="004C370C" w:rsidRPr="004C370C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24" w:type="dxa"/>
            <w:tcBorders>
              <w:top w:val="nil"/>
            </w:tcBorders>
          </w:tcPr>
          <w:p w:rsidR="004C370C" w:rsidRPr="004C370C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C370C">
              <w:rPr>
                <w:rFonts w:ascii="Times New Roman" w:hAnsi="Times New Roman" w:cs="Times New Roman"/>
                <w:sz w:val="24"/>
                <w:szCs w:val="24"/>
              </w:rPr>
              <w:t>743</w:t>
            </w:r>
          </w:p>
        </w:tc>
        <w:tc>
          <w:tcPr>
            <w:tcW w:w="1024" w:type="dxa"/>
            <w:tcBorders>
              <w:top w:val="nil"/>
            </w:tcBorders>
          </w:tcPr>
          <w:p w:rsidR="004C370C" w:rsidRPr="004C370C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C370C">
              <w:rPr>
                <w:rFonts w:ascii="Times New Roman" w:hAnsi="Times New Roman" w:cs="Times New Roman"/>
                <w:sz w:val="24"/>
                <w:szCs w:val="24"/>
              </w:rPr>
              <w:t>484</w:t>
            </w:r>
          </w:p>
        </w:tc>
        <w:tc>
          <w:tcPr>
            <w:tcW w:w="1024" w:type="dxa"/>
            <w:tcBorders>
              <w:top w:val="nil"/>
            </w:tcBorders>
          </w:tcPr>
          <w:p w:rsidR="004C370C" w:rsidRPr="004C370C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C370C">
              <w:rPr>
                <w:rFonts w:ascii="Times New Roman" w:hAnsi="Times New Roman" w:cs="Times New Roman"/>
                <w:sz w:val="24"/>
                <w:szCs w:val="24"/>
              </w:rPr>
              <w:t>1227</w:t>
            </w:r>
          </w:p>
        </w:tc>
      </w:tr>
      <w:tr w:rsidR="004C370C" w:rsidTr="004C370C">
        <w:tc>
          <w:tcPr>
            <w:tcW w:w="1668" w:type="dxa"/>
          </w:tcPr>
          <w:p w:rsidR="004C370C" w:rsidRPr="00AE4814" w:rsidRDefault="004C370C" w:rsidP="004C370C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AE481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M. teleius</w:t>
            </w:r>
          </w:p>
        </w:tc>
        <w:tc>
          <w:tcPr>
            <w:tcW w:w="1134" w:type="dxa"/>
          </w:tcPr>
          <w:p w:rsidR="004C370C" w:rsidRPr="00AE4814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E48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2010</w:t>
            </w:r>
          </w:p>
        </w:tc>
        <w:tc>
          <w:tcPr>
            <w:tcW w:w="1134" w:type="dxa"/>
          </w:tcPr>
          <w:p w:rsidR="004C370C" w:rsidRPr="004C370C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C370C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992" w:type="dxa"/>
          </w:tcPr>
          <w:p w:rsidR="004C370C" w:rsidRPr="004C370C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C370C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992" w:type="dxa"/>
          </w:tcPr>
          <w:p w:rsidR="004C370C" w:rsidRPr="004C370C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C370C">
              <w:rPr>
                <w:rFonts w:ascii="Times New Roman" w:hAnsi="Times New Roman" w:cs="Times New Roman"/>
                <w:sz w:val="24"/>
                <w:szCs w:val="24"/>
              </w:rPr>
              <w:t>317</w:t>
            </w:r>
          </w:p>
        </w:tc>
        <w:tc>
          <w:tcPr>
            <w:tcW w:w="236" w:type="dxa"/>
          </w:tcPr>
          <w:p w:rsidR="004C370C" w:rsidRPr="004C370C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24" w:type="dxa"/>
          </w:tcPr>
          <w:p w:rsidR="004C370C" w:rsidRPr="004C370C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C370C">
              <w:rPr>
                <w:rFonts w:ascii="Times New Roman" w:hAnsi="Times New Roman" w:cs="Times New Roman"/>
                <w:sz w:val="24"/>
                <w:szCs w:val="24"/>
              </w:rPr>
              <w:t>261</w:t>
            </w:r>
          </w:p>
        </w:tc>
        <w:tc>
          <w:tcPr>
            <w:tcW w:w="1024" w:type="dxa"/>
          </w:tcPr>
          <w:p w:rsidR="004C370C" w:rsidRPr="004C370C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C370C"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1024" w:type="dxa"/>
          </w:tcPr>
          <w:p w:rsidR="004C370C" w:rsidRPr="004C370C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C370C">
              <w:rPr>
                <w:rFonts w:ascii="Times New Roman" w:hAnsi="Times New Roman" w:cs="Times New Roman"/>
                <w:sz w:val="24"/>
                <w:szCs w:val="24"/>
              </w:rPr>
              <w:t>470</w:t>
            </w:r>
          </w:p>
        </w:tc>
      </w:tr>
      <w:tr w:rsidR="004C370C" w:rsidTr="004C370C">
        <w:tc>
          <w:tcPr>
            <w:tcW w:w="1668" w:type="dxa"/>
          </w:tcPr>
          <w:p w:rsidR="004C370C" w:rsidRPr="00AE4814" w:rsidRDefault="004C370C" w:rsidP="004C370C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</w:tcPr>
          <w:p w:rsidR="004C370C" w:rsidRPr="00AE4814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2014</w:t>
            </w:r>
          </w:p>
        </w:tc>
        <w:tc>
          <w:tcPr>
            <w:tcW w:w="1134" w:type="dxa"/>
          </w:tcPr>
          <w:p w:rsidR="004C370C" w:rsidRPr="004C370C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C370C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</w:tcPr>
          <w:p w:rsidR="004C370C" w:rsidRPr="004C370C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C370C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992" w:type="dxa"/>
          </w:tcPr>
          <w:p w:rsidR="004C370C" w:rsidRPr="004C370C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C370C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236" w:type="dxa"/>
          </w:tcPr>
          <w:p w:rsidR="004C370C" w:rsidRPr="004C370C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24" w:type="dxa"/>
          </w:tcPr>
          <w:p w:rsidR="004C370C" w:rsidRPr="004C370C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C370C"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1024" w:type="dxa"/>
          </w:tcPr>
          <w:p w:rsidR="004C370C" w:rsidRPr="004C370C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C370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024" w:type="dxa"/>
          </w:tcPr>
          <w:p w:rsidR="004C370C" w:rsidRPr="004C370C" w:rsidRDefault="004C370C" w:rsidP="004C370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C370C"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</w:p>
        </w:tc>
      </w:tr>
    </w:tbl>
    <w:p w:rsidR="008009AA" w:rsidRDefault="008009AA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8009AA" w:rsidSect="00F014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D774C8"/>
    <w:multiLevelType w:val="multilevel"/>
    <w:tmpl w:val="0332DC62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color w:val="auto"/>
      </w:rPr>
    </w:lvl>
    <w:lvl w:ilvl="1">
      <w:start w:val="1"/>
      <w:numFmt w:val="decimal"/>
      <w:pStyle w:val="Heading2"/>
      <w:lvlText w:val="%1.%2"/>
      <w:lvlJc w:val="left"/>
      <w:pPr>
        <w:ind w:left="718" w:hanging="576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6C88"/>
    <w:rsid w:val="000225AE"/>
    <w:rsid w:val="000231B0"/>
    <w:rsid w:val="00031513"/>
    <w:rsid w:val="00031A5D"/>
    <w:rsid w:val="000447AC"/>
    <w:rsid w:val="00060248"/>
    <w:rsid w:val="00063E64"/>
    <w:rsid w:val="00070470"/>
    <w:rsid w:val="0007140A"/>
    <w:rsid w:val="00080D92"/>
    <w:rsid w:val="00092444"/>
    <w:rsid w:val="000947E7"/>
    <w:rsid w:val="000A22B0"/>
    <w:rsid w:val="000A332C"/>
    <w:rsid w:val="000C262A"/>
    <w:rsid w:val="000C4848"/>
    <w:rsid w:val="000C5FCB"/>
    <w:rsid w:val="000D5A4F"/>
    <w:rsid w:val="0010594D"/>
    <w:rsid w:val="001155FD"/>
    <w:rsid w:val="0013052F"/>
    <w:rsid w:val="00143EB7"/>
    <w:rsid w:val="00144BC1"/>
    <w:rsid w:val="00150D0B"/>
    <w:rsid w:val="00155AFB"/>
    <w:rsid w:val="00157806"/>
    <w:rsid w:val="00172034"/>
    <w:rsid w:val="001804AF"/>
    <w:rsid w:val="00182069"/>
    <w:rsid w:val="00182DAA"/>
    <w:rsid w:val="0018358D"/>
    <w:rsid w:val="00194CF3"/>
    <w:rsid w:val="001B19F1"/>
    <w:rsid w:val="001D047B"/>
    <w:rsid w:val="001E464D"/>
    <w:rsid w:val="001F23C0"/>
    <w:rsid w:val="001F51D3"/>
    <w:rsid w:val="00202B1F"/>
    <w:rsid w:val="0021022E"/>
    <w:rsid w:val="00215961"/>
    <w:rsid w:val="00216CF0"/>
    <w:rsid w:val="00225562"/>
    <w:rsid w:val="00225CC7"/>
    <w:rsid w:val="00236D3B"/>
    <w:rsid w:val="00277B70"/>
    <w:rsid w:val="002B0EAD"/>
    <w:rsid w:val="002B5DD2"/>
    <w:rsid w:val="002B68F8"/>
    <w:rsid w:val="002C70AA"/>
    <w:rsid w:val="002D0AC1"/>
    <w:rsid w:val="002D4FBB"/>
    <w:rsid w:val="002F09CF"/>
    <w:rsid w:val="002F1392"/>
    <w:rsid w:val="002F4667"/>
    <w:rsid w:val="002F4F97"/>
    <w:rsid w:val="0031059B"/>
    <w:rsid w:val="003247B1"/>
    <w:rsid w:val="003306EF"/>
    <w:rsid w:val="00336E5C"/>
    <w:rsid w:val="00342F01"/>
    <w:rsid w:val="003436B3"/>
    <w:rsid w:val="0034745C"/>
    <w:rsid w:val="00354044"/>
    <w:rsid w:val="00366E6E"/>
    <w:rsid w:val="003819F2"/>
    <w:rsid w:val="0038231A"/>
    <w:rsid w:val="00387CD4"/>
    <w:rsid w:val="00396CA9"/>
    <w:rsid w:val="0039788B"/>
    <w:rsid w:val="003B146E"/>
    <w:rsid w:val="003D4747"/>
    <w:rsid w:val="003E362A"/>
    <w:rsid w:val="00401E52"/>
    <w:rsid w:val="004112D6"/>
    <w:rsid w:val="00417363"/>
    <w:rsid w:val="00430D98"/>
    <w:rsid w:val="004408ED"/>
    <w:rsid w:val="00451BDE"/>
    <w:rsid w:val="004727C5"/>
    <w:rsid w:val="00473361"/>
    <w:rsid w:val="0049062B"/>
    <w:rsid w:val="00493A68"/>
    <w:rsid w:val="004C370C"/>
    <w:rsid w:val="004E5284"/>
    <w:rsid w:val="004E66FF"/>
    <w:rsid w:val="0050401B"/>
    <w:rsid w:val="005055D1"/>
    <w:rsid w:val="0051684E"/>
    <w:rsid w:val="00521540"/>
    <w:rsid w:val="00524EF9"/>
    <w:rsid w:val="00524FD3"/>
    <w:rsid w:val="00533618"/>
    <w:rsid w:val="005415DA"/>
    <w:rsid w:val="00543F6E"/>
    <w:rsid w:val="00555ECD"/>
    <w:rsid w:val="00567B57"/>
    <w:rsid w:val="00571155"/>
    <w:rsid w:val="00571FAD"/>
    <w:rsid w:val="005753AE"/>
    <w:rsid w:val="0058211F"/>
    <w:rsid w:val="005839CC"/>
    <w:rsid w:val="00596108"/>
    <w:rsid w:val="005A4D19"/>
    <w:rsid w:val="005A59D7"/>
    <w:rsid w:val="005B2D6D"/>
    <w:rsid w:val="005B3EA6"/>
    <w:rsid w:val="0060002C"/>
    <w:rsid w:val="006316C2"/>
    <w:rsid w:val="0063581B"/>
    <w:rsid w:val="00640D66"/>
    <w:rsid w:val="0064262B"/>
    <w:rsid w:val="00646F32"/>
    <w:rsid w:val="00651585"/>
    <w:rsid w:val="00651E64"/>
    <w:rsid w:val="00655128"/>
    <w:rsid w:val="00664310"/>
    <w:rsid w:val="006911C1"/>
    <w:rsid w:val="006A0017"/>
    <w:rsid w:val="006A2E2A"/>
    <w:rsid w:val="006C0F7B"/>
    <w:rsid w:val="006C6493"/>
    <w:rsid w:val="006D6DBB"/>
    <w:rsid w:val="006E05C3"/>
    <w:rsid w:val="006E67B5"/>
    <w:rsid w:val="006F768F"/>
    <w:rsid w:val="00724280"/>
    <w:rsid w:val="00726FDF"/>
    <w:rsid w:val="00734E56"/>
    <w:rsid w:val="00737EA3"/>
    <w:rsid w:val="00744B64"/>
    <w:rsid w:val="00760C91"/>
    <w:rsid w:val="00781AC0"/>
    <w:rsid w:val="00795F34"/>
    <w:rsid w:val="007A5640"/>
    <w:rsid w:val="007C4687"/>
    <w:rsid w:val="007D6F80"/>
    <w:rsid w:val="007F1EE8"/>
    <w:rsid w:val="007F6239"/>
    <w:rsid w:val="008009AA"/>
    <w:rsid w:val="008144B7"/>
    <w:rsid w:val="00815C5A"/>
    <w:rsid w:val="008162A3"/>
    <w:rsid w:val="008204EE"/>
    <w:rsid w:val="0082274F"/>
    <w:rsid w:val="00833587"/>
    <w:rsid w:val="00844D4A"/>
    <w:rsid w:val="0085232D"/>
    <w:rsid w:val="008561DB"/>
    <w:rsid w:val="00856299"/>
    <w:rsid w:val="0086600B"/>
    <w:rsid w:val="00876ECA"/>
    <w:rsid w:val="0088018A"/>
    <w:rsid w:val="00880E80"/>
    <w:rsid w:val="008B1A40"/>
    <w:rsid w:val="008F34A0"/>
    <w:rsid w:val="008F5714"/>
    <w:rsid w:val="008F5B2E"/>
    <w:rsid w:val="008F7971"/>
    <w:rsid w:val="00903080"/>
    <w:rsid w:val="009066FE"/>
    <w:rsid w:val="009233F0"/>
    <w:rsid w:val="0092547B"/>
    <w:rsid w:val="00930273"/>
    <w:rsid w:val="009341AF"/>
    <w:rsid w:val="009342A9"/>
    <w:rsid w:val="0093473D"/>
    <w:rsid w:val="00936E41"/>
    <w:rsid w:val="00950038"/>
    <w:rsid w:val="00950BA9"/>
    <w:rsid w:val="009564F2"/>
    <w:rsid w:val="00961159"/>
    <w:rsid w:val="00967E82"/>
    <w:rsid w:val="00980297"/>
    <w:rsid w:val="00992840"/>
    <w:rsid w:val="009A4D2D"/>
    <w:rsid w:val="009A4F33"/>
    <w:rsid w:val="009C2434"/>
    <w:rsid w:val="009C58B1"/>
    <w:rsid w:val="009D2BE6"/>
    <w:rsid w:val="009E2377"/>
    <w:rsid w:val="009E32C2"/>
    <w:rsid w:val="009E4623"/>
    <w:rsid w:val="009E66E1"/>
    <w:rsid w:val="009F0E88"/>
    <w:rsid w:val="009F1220"/>
    <w:rsid w:val="009F675E"/>
    <w:rsid w:val="009F7ECC"/>
    <w:rsid w:val="00A024C3"/>
    <w:rsid w:val="00A04280"/>
    <w:rsid w:val="00A22BD5"/>
    <w:rsid w:val="00A323A2"/>
    <w:rsid w:val="00A32C1C"/>
    <w:rsid w:val="00A40FE6"/>
    <w:rsid w:val="00A41C23"/>
    <w:rsid w:val="00A4242D"/>
    <w:rsid w:val="00A4571B"/>
    <w:rsid w:val="00A50E9B"/>
    <w:rsid w:val="00A7081D"/>
    <w:rsid w:val="00A70A48"/>
    <w:rsid w:val="00A7432D"/>
    <w:rsid w:val="00A864C9"/>
    <w:rsid w:val="00A960DE"/>
    <w:rsid w:val="00A96E48"/>
    <w:rsid w:val="00AA11FF"/>
    <w:rsid w:val="00AA7CBD"/>
    <w:rsid w:val="00AB7421"/>
    <w:rsid w:val="00AC3B00"/>
    <w:rsid w:val="00AC6CA8"/>
    <w:rsid w:val="00AD407E"/>
    <w:rsid w:val="00AE4814"/>
    <w:rsid w:val="00AE7566"/>
    <w:rsid w:val="00AF5B83"/>
    <w:rsid w:val="00B01365"/>
    <w:rsid w:val="00B15EB0"/>
    <w:rsid w:val="00B24BC0"/>
    <w:rsid w:val="00B323DA"/>
    <w:rsid w:val="00B41027"/>
    <w:rsid w:val="00B424D1"/>
    <w:rsid w:val="00B502CD"/>
    <w:rsid w:val="00B54287"/>
    <w:rsid w:val="00B61835"/>
    <w:rsid w:val="00B72BB2"/>
    <w:rsid w:val="00B819D0"/>
    <w:rsid w:val="00B902D7"/>
    <w:rsid w:val="00B92CDE"/>
    <w:rsid w:val="00BA0356"/>
    <w:rsid w:val="00BA248F"/>
    <w:rsid w:val="00BB05DA"/>
    <w:rsid w:val="00BB6C3B"/>
    <w:rsid w:val="00BC2A2E"/>
    <w:rsid w:val="00BD142F"/>
    <w:rsid w:val="00BE1B50"/>
    <w:rsid w:val="00BE5F5D"/>
    <w:rsid w:val="00BE7895"/>
    <w:rsid w:val="00BF6672"/>
    <w:rsid w:val="00C07F5D"/>
    <w:rsid w:val="00C26662"/>
    <w:rsid w:val="00C338A0"/>
    <w:rsid w:val="00C37CB2"/>
    <w:rsid w:val="00C52C42"/>
    <w:rsid w:val="00C80509"/>
    <w:rsid w:val="00C96E36"/>
    <w:rsid w:val="00CA030B"/>
    <w:rsid w:val="00CA34AB"/>
    <w:rsid w:val="00CA782F"/>
    <w:rsid w:val="00CB082E"/>
    <w:rsid w:val="00CB2320"/>
    <w:rsid w:val="00CB7E83"/>
    <w:rsid w:val="00CC6270"/>
    <w:rsid w:val="00CD3D48"/>
    <w:rsid w:val="00CE0404"/>
    <w:rsid w:val="00D045F0"/>
    <w:rsid w:val="00D049EC"/>
    <w:rsid w:val="00D0686C"/>
    <w:rsid w:val="00D145A6"/>
    <w:rsid w:val="00D276E3"/>
    <w:rsid w:val="00D30B45"/>
    <w:rsid w:val="00D372C2"/>
    <w:rsid w:val="00D7391E"/>
    <w:rsid w:val="00D95A51"/>
    <w:rsid w:val="00D97C70"/>
    <w:rsid w:val="00DA1733"/>
    <w:rsid w:val="00DA5DF5"/>
    <w:rsid w:val="00DA6C88"/>
    <w:rsid w:val="00DC1FF7"/>
    <w:rsid w:val="00DD3B60"/>
    <w:rsid w:val="00DD531C"/>
    <w:rsid w:val="00DD6BB7"/>
    <w:rsid w:val="00E002D6"/>
    <w:rsid w:val="00E101A1"/>
    <w:rsid w:val="00E12869"/>
    <w:rsid w:val="00E12AF7"/>
    <w:rsid w:val="00E14B59"/>
    <w:rsid w:val="00E16A23"/>
    <w:rsid w:val="00E3241A"/>
    <w:rsid w:val="00E33EE4"/>
    <w:rsid w:val="00E43343"/>
    <w:rsid w:val="00E466B8"/>
    <w:rsid w:val="00E510DB"/>
    <w:rsid w:val="00E62076"/>
    <w:rsid w:val="00E722AE"/>
    <w:rsid w:val="00E75862"/>
    <w:rsid w:val="00E84866"/>
    <w:rsid w:val="00E90408"/>
    <w:rsid w:val="00EA4939"/>
    <w:rsid w:val="00EB78AA"/>
    <w:rsid w:val="00EE47A0"/>
    <w:rsid w:val="00EE6A20"/>
    <w:rsid w:val="00F01492"/>
    <w:rsid w:val="00F017FA"/>
    <w:rsid w:val="00F023B1"/>
    <w:rsid w:val="00F12758"/>
    <w:rsid w:val="00F209A9"/>
    <w:rsid w:val="00F37724"/>
    <w:rsid w:val="00F41B6C"/>
    <w:rsid w:val="00F4319F"/>
    <w:rsid w:val="00F44664"/>
    <w:rsid w:val="00F465FE"/>
    <w:rsid w:val="00F555AD"/>
    <w:rsid w:val="00FA028C"/>
    <w:rsid w:val="00FA1C17"/>
    <w:rsid w:val="00FA389B"/>
    <w:rsid w:val="00FB3F50"/>
    <w:rsid w:val="00FC18B2"/>
    <w:rsid w:val="00FE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787A2"/>
  <w15:docId w15:val="{DAA55378-D7E1-4C0D-BCFB-831019CC5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1492"/>
  </w:style>
  <w:style w:type="paragraph" w:styleId="Heading1">
    <w:name w:val="heading 1"/>
    <w:basedOn w:val="Normal"/>
    <w:next w:val="Normal"/>
    <w:link w:val="Heading1Char"/>
    <w:qFormat/>
    <w:rsid w:val="0088018A"/>
    <w:pPr>
      <w:keepNext/>
      <w:keepLines/>
      <w:numPr>
        <w:numId w:val="1"/>
      </w:numPr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pl-PL"/>
    </w:rPr>
  </w:style>
  <w:style w:type="paragraph" w:styleId="Heading2">
    <w:name w:val="heading 2"/>
    <w:basedOn w:val="Normal"/>
    <w:next w:val="Normal"/>
    <w:link w:val="Heading2Char"/>
    <w:qFormat/>
    <w:rsid w:val="0088018A"/>
    <w:pPr>
      <w:keepNext/>
      <w:keepLines/>
      <w:numPr>
        <w:ilvl w:val="1"/>
        <w:numId w:val="1"/>
      </w:numPr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pl-PL"/>
    </w:rPr>
  </w:style>
  <w:style w:type="paragraph" w:styleId="Heading3">
    <w:name w:val="heading 3"/>
    <w:basedOn w:val="Normal"/>
    <w:next w:val="Normal"/>
    <w:link w:val="Heading3Char"/>
    <w:qFormat/>
    <w:rsid w:val="0088018A"/>
    <w:pPr>
      <w:keepNext/>
      <w:keepLines/>
      <w:numPr>
        <w:ilvl w:val="2"/>
        <w:numId w:val="1"/>
      </w:numPr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lang w:val="pl-PL"/>
    </w:rPr>
  </w:style>
  <w:style w:type="paragraph" w:styleId="Heading4">
    <w:name w:val="heading 4"/>
    <w:basedOn w:val="Normal"/>
    <w:next w:val="Normal"/>
    <w:link w:val="Heading4Char"/>
    <w:qFormat/>
    <w:rsid w:val="0088018A"/>
    <w:pPr>
      <w:keepNext/>
      <w:keepLines/>
      <w:numPr>
        <w:ilvl w:val="3"/>
        <w:numId w:val="1"/>
      </w:numPr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lang w:val="pl-PL"/>
    </w:rPr>
  </w:style>
  <w:style w:type="paragraph" w:styleId="Heading5">
    <w:name w:val="heading 5"/>
    <w:basedOn w:val="Normal"/>
    <w:next w:val="Normal"/>
    <w:link w:val="Heading5Char"/>
    <w:qFormat/>
    <w:rsid w:val="0088018A"/>
    <w:pPr>
      <w:keepNext/>
      <w:keepLines/>
      <w:numPr>
        <w:ilvl w:val="4"/>
        <w:numId w:val="1"/>
      </w:numPr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lang w:val="pl-PL"/>
    </w:rPr>
  </w:style>
  <w:style w:type="paragraph" w:styleId="Heading6">
    <w:name w:val="heading 6"/>
    <w:basedOn w:val="Normal"/>
    <w:next w:val="Normal"/>
    <w:link w:val="Heading6Char"/>
    <w:qFormat/>
    <w:rsid w:val="0088018A"/>
    <w:pPr>
      <w:keepNext/>
      <w:keepLines/>
      <w:numPr>
        <w:ilvl w:val="5"/>
        <w:numId w:val="1"/>
      </w:numPr>
      <w:spacing w:before="200" w:after="0" w:line="240" w:lineRule="auto"/>
      <w:outlineLvl w:val="5"/>
    </w:pPr>
    <w:rPr>
      <w:rFonts w:ascii="Cambria" w:eastAsia="Times New Roman" w:hAnsi="Cambria" w:cs="Times New Roman"/>
      <w:i/>
      <w:iCs/>
      <w:color w:val="243F60"/>
      <w:lang w:val="pl-PL"/>
    </w:rPr>
  </w:style>
  <w:style w:type="paragraph" w:styleId="Heading7">
    <w:name w:val="heading 7"/>
    <w:basedOn w:val="Normal"/>
    <w:next w:val="Normal"/>
    <w:link w:val="Heading7Char"/>
    <w:qFormat/>
    <w:rsid w:val="0088018A"/>
    <w:pPr>
      <w:keepNext/>
      <w:keepLines/>
      <w:numPr>
        <w:ilvl w:val="6"/>
        <w:numId w:val="1"/>
      </w:numPr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lang w:val="pl-PL"/>
    </w:rPr>
  </w:style>
  <w:style w:type="paragraph" w:styleId="Heading8">
    <w:name w:val="heading 8"/>
    <w:basedOn w:val="Normal"/>
    <w:next w:val="Normal"/>
    <w:link w:val="Heading8Char"/>
    <w:qFormat/>
    <w:rsid w:val="0088018A"/>
    <w:pPr>
      <w:keepNext/>
      <w:keepLines/>
      <w:numPr>
        <w:ilvl w:val="7"/>
        <w:numId w:val="1"/>
      </w:numPr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val="pl-PL"/>
    </w:rPr>
  </w:style>
  <w:style w:type="paragraph" w:styleId="Heading9">
    <w:name w:val="heading 9"/>
    <w:basedOn w:val="Normal"/>
    <w:next w:val="Normal"/>
    <w:link w:val="Heading9Char"/>
    <w:qFormat/>
    <w:rsid w:val="0088018A"/>
    <w:pPr>
      <w:keepNext/>
      <w:keepLines/>
      <w:numPr>
        <w:ilvl w:val="8"/>
        <w:numId w:val="1"/>
      </w:numPr>
      <w:spacing w:before="200" w:after="0" w:line="240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val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BD142F"/>
    <w:rPr>
      <w:i/>
      <w:iCs/>
    </w:rPr>
  </w:style>
  <w:style w:type="character" w:styleId="Hyperlink">
    <w:name w:val="Hyperlink"/>
    <w:basedOn w:val="DefaultParagraphFont"/>
    <w:uiPriority w:val="99"/>
    <w:unhideWhenUsed/>
    <w:rsid w:val="00473361"/>
    <w:rPr>
      <w:color w:val="0563C1" w:themeColor="hyperlink"/>
      <w:u w:val="single"/>
    </w:rPr>
  </w:style>
  <w:style w:type="character" w:customStyle="1" w:styleId="inlineblock">
    <w:name w:val="inlineblock"/>
    <w:basedOn w:val="DefaultParagraphFont"/>
    <w:rsid w:val="00473361"/>
  </w:style>
  <w:style w:type="paragraph" w:styleId="BalloonText">
    <w:name w:val="Balloon Text"/>
    <w:basedOn w:val="Normal"/>
    <w:link w:val="BalloonTextChar"/>
    <w:uiPriority w:val="99"/>
    <w:semiHidden/>
    <w:unhideWhenUsed/>
    <w:rsid w:val="005B2D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2D6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81A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1A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1A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1A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1AC0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401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88018A"/>
    <w:rPr>
      <w:rFonts w:ascii="Cambria" w:eastAsia="Times New Roman" w:hAnsi="Cambria" w:cs="Times New Roman"/>
      <w:b/>
      <w:bCs/>
      <w:color w:val="365F91"/>
      <w:sz w:val="28"/>
      <w:szCs w:val="28"/>
      <w:lang w:val="pl-PL"/>
    </w:rPr>
  </w:style>
  <w:style w:type="character" w:customStyle="1" w:styleId="Heading2Char">
    <w:name w:val="Heading 2 Char"/>
    <w:basedOn w:val="DefaultParagraphFont"/>
    <w:link w:val="Heading2"/>
    <w:rsid w:val="0088018A"/>
    <w:rPr>
      <w:rFonts w:ascii="Cambria" w:eastAsia="Times New Roman" w:hAnsi="Cambria" w:cs="Times New Roman"/>
      <w:b/>
      <w:bCs/>
      <w:color w:val="4F81BD"/>
      <w:sz w:val="26"/>
      <w:szCs w:val="26"/>
      <w:lang w:val="pl-PL"/>
    </w:rPr>
  </w:style>
  <w:style w:type="character" w:customStyle="1" w:styleId="Heading3Char">
    <w:name w:val="Heading 3 Char"/>
    <w:basedOn w:val="DefaultParagraphFont"/>
    <w:link w:val="Heading3"/>
    <w:rsid w:val="0088018A"/>
    <w:rPr>
      <w:rFonts w:ascii="Cambria" w:eastAsia="Times New Roman" w:hAnsi="Cambria" w:cs="Times New Roman"/>
      <w:b/>
      <w:bCs/>
      <w:color w:val="4F81BD"/>
      <w:lang w:val="pl-PL"/>
    </w:rPr>
  </w:style>
  <w:style w:type="character" w:customStyle="1" w:styleId="Heading4Char">
    <w:name w:val="Heading 4 Char"/>
    <w:basedOn w:val="DefaultParagraphFont"/>
    <w:link w:val="Heading4"/>
    <w:rsid w:val="0088018A"/>
    <w:rPr>
      <w:rFonts w:ascii="Cambria" w:eastAsia="Times New Roman" w:hAnsi="Cambria" w:cs="Times New Roman"/>
      <w:b/>
      <w:bCs/>
      <w:i/>
      <w:iCs/>
      <w:color w:val="4F81BD"/>
      <w:lang w:val="pl-PL"/>
    </w:rPr>
  </w:style>
  <w:style w:type="character" w:customStyle="1" w:styleId="Heading5Char">
    <w:name w:val="Heading 5 Char"/>
    <w:basedOn w:val="DefaultParagraphFont"/>
    <w:link w:val="Heading5"/>
    <w:rsid w:val="0088018A"/>
    <w:rPr>
      <w:rFonts w:ascii="Cambria" w:eastAsia="Times New Roman" w:hAnsi="Cambria" w:cs="Times New Roman"/>
      <w:color w:val="243F60"/>
      <w:lang w:val="pl-PL"/>
    </w:rPr>
  </w:style>
  <w:style w:type="character" w:customStyle="1" w:styleId="Heading6Char">
    <w:name w:val="Heading 6 Char"/>
    <w:basedOn w:val="DefaultParagraphFont"/>
    <w:link w:val="Heading6"/>
    <w:rsid w:val="0088018A"/>
    <w:rPr>
      <w:rFonts w:ascii="Cambria" w:eastAsia="Times New Roman" w:hAnsi="Cambria" w:cs="Times New Roman"/>
      <w:i/>
      <w:iCs/>
      <w:color w:val="243F60"/>
      <w:lang w:val="pl-PL"/>
    </w:rPr>
  </w:style>
  <w:style w:type="character" w:customStyle="1" w:styleId="Heading7Char">
    <w:name w:val="Heading 7 Char"/>
    <w:basedOn w:val="DefaultParagraphFont"/>
    <w:link w:val="Heading7"/>
    <w:rsid w:val="0088018A"/>
    <w:rPr>
      <w:rFonts w:ascii="Cambria" w:eastAsia="Times New Roman" w:hAnsi="Cambria" w:cs="Times New Roman"/>
      <w:i/>
      <w:iCs/>
      <w:color w:val="404040"/>
      <w:lang w:val="pl-PL"/>
    </w:rPr>
  </w:style>
  <w:style w:type="character" w:customStyle="1" w:styleId="Heading8Char">
    <w:name w:val="Heading 8 Char"/>
    <w:basedOn w:val="DefaultParagraphFont"/>
    <w:link w:val="Heading8"/>
    <w:rsid w:val="0088018A"/>
    <w:rPr>
      <w:rFonts w:ascii="Cambria" w:eastAsia="Times New Roman" w:hAnsi="Cambria" w:cs="Times New Roman"/>
      <w:color w:val="404040"/>
      <w:sz w:val="20"/>
      <w:szCs w:val="20"/>
      <w:lang w:val="pl-PL"/>
    </w:rPr>
  </w:style>
  <w:style w:type="character" w:customStyle="1" w:styleId="Heading9Char">
    <w:name w:val="Heading 9 Char"/>
    <w:basedOn w:val="DefaultParagraphFont"/>
    <w:link w:val="Heading9"/>
    <w:rsid w:val="0088018A"/>
    <w:rPr>
      <w:rFonts w:ascii="Cambria" w:eastAsia="Times New Roman" w:hAnsi="Cambria" w:cs="Times New Roman"/>
      <w:i/>
      <w:iCs/>
      <w:color w:val="404040"/>
      <w:sz w:val="20"/>
      <w:szCs w:val="20"/>
      <w:lang w:val="pl-PL"/>
    </w:rPr>
  </w:style>
  <w:style w:type="character" w:styleId="UnresolvedMention">
    <w:name w:val="Unresolved Mention"/>
    <w:basedOn w:val="DefaultParagraphFont"/>
    <w:uiPriority w:val="99"/>
    <w:semiHidden/>
    <w:unhideWhenUsed/>
    <w:rsid w:val="00A70A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30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lisa.plazio@doctoral.uj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HP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fdaff fdasfdsfsd</dc:creator>
  <cp:lastModifiedBy>Elisa Plazio</cp:lastModifiedBy>
  <cp:revision>4</cp:revision>
  <cp:lastPrinted>2018-06-27T12:12:00Z</cp:lastPrinted>
  <dcterms:created xsi:type="dcterms:W3CDTF">2020-08-13T14:18:00Z</dcterms:created>
  <dcterms:modified xsi:type="dcterms:W3CDTF">2020-11-23T10:48:00Z</dcterms:modified>
</cp:coreProperties>
</file>