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B09" w:rsidRDefault="001A1B09" w:rsidP="001A1B09">
      <w:pPr>
        <w:spacing w:after="0" w:line="480" w:lineRule="auto"/>
        <w:rPr>
          <w:rFonts w:cstheme="minorHAnsi"/>
          <w:b/>
          <w:lang w:val="en-US"/>
        </w:rPr>
      </w:pPr>
      <w:bookmarkStart w:id="0" w:name="_GoBack"/>
      <w:r>
        <w:rPr>
          <w:rFonts w:cstheme="minorHAnsi"/>
          <w:b/>
          <w:lang w:val="en-US"/>
        </w:rPr>
        <w:t xml:space="preserve">Additional file </w:t>
      </w:r>
      <w:r>
        <w:rPr>
          <w:rFonts w:cstheme="minorHAnsi"/>
          <w:b/>
          <w:lang w:val="en-US"/>
        </w:rPr>
        <w:t>2</w:t>
      </w:r>
    </w:p>
    <w:p w:rsidR="009467EE" w:rsidRPr="00C25C19" w:rsidRDefault="009467EE" w:rsidP="009467EE">
      <w:pPr>
        <w:spacing w:after="0" w:line="480" w:lineRule="auto"/>
        <w:rPr>
          <w:sz w:val="20"/>
          <w:lang w:val="en-US"/>
        </w:rPr>
      </w:pPr>
      <w:r w:rsidRPr="00C25C19">
        <w:rPr>
          <w:sz w:val="20"/>
          <w:lang w:val="en-US"/>
        </w:rPr>
        <w:t>Appendix 2. Scores of the included studies on the Strobe checklist</w:t>
      </w:r>
    </w:p>
    <w:tbl>
      <w:tblPr>
        <w:tblStyle w:val="TableGrid"/>
        <w:tblW w:w="14235" w:type="dxa"/>
        <w:tblInd w:w="-567" w:type="dxa"/>
        <w:tblBorders>
          <w:insideV w:val="none" w:sz="0" w:space="0" w:color="auto"/>
        </w:tblBorders>
        <w:tblLook w:val="04A0" w:firstRow="1" w:lastRow="0" w:firstColumn="1" w:lastColumn="0" w:noHBand="0" w:noVBand="1"/>
      </w:tblPr>
      <w:tblGrid>
        <w:gridCol w:w="804"/>
        <w:gridCol w:w="722"/>
        <w:gridCol w:w="355"/>
        <w:gridCol w:w="361"/>
        <w:gridCol w:w="292"/>
        <w:gridCol w:w="292"/>
        <w:gridCol w:w="292"/>
        <w:gridCol w:w="292"/>
        <w:gridCol w:w="355"/>
        <w:gridCol w:w="412"/>
        <w:gridCol w:w="292"/>
        <w:gridCol w:w="292"/>
        <w:gridCol w:w="292"/>
        <w:gridCol w:w="358"/>
        <w:gridCol w:w="358"/>
        <w:gridCol w:w="425"/>
        <w:gridCol w:w="432"/>
        <w:gridCol w:w="418"/>
        <w:gridCol w:w="432"/>
        <w:gridCol w:w="428"/>
        <w:gridCol w:w="425"/>
        <w:gridCol w:w="432"/>
        <w:gridCol w:w="418"/>
        <w:gridCol w:w="425"/>
        <w:gridCol w:w="432"/>
        <w:gridCol w:w="418"/>
        <w:gridCol w:w="358"/>
        <w:gridCol w:w="425"/>
        <w:gridCol w:w="432"/>
        <w:gridCol w:w="418"/>
        <w:gridCol w:w="358"/>
        <w:gridCol w:w="358"/>
        <w:gridCol w:w="358"/>
        <w:gridCol w:w="358"/>
        <w:gridCol w:w="358"/>
        <w:gridCol w:w="358"/>
      </w:tblGrid>
      <w:tr w:rsidR="009467EE" w:rsidRPr="00C25C19" w:rsidTr="00C6725E">
        <w:tc>
          <w:tcPr>
            <w:tcW w:w="804"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First author,</w:t>
            </w:r>
          </w:p>
          <w:p w:rsidR="009467EE" w:rsidRPr="00C25C19" w:rsidRDefault="009467EE" w:rsidP="00C6725E">
            <w:pPr>
              <w:rPr>
                <w:rFonts w:asciiTheme="majorHAnsi" w:hAnsiTheme="majorHAnsi" w:cstheme="majorHAnsi"/>
                <w:sz w:val="14"/>
                <w:szCs w:val="14"/>
              </w:rPr>
            </w:pPr>
            <w:r w:rsidRPr="00C25C19">
              <w:rPr>
                <w:rFonts w:asciiTheme="majorHAnsi" w:hAnsiTheme="majorHAnsi" w:cstheme="majorHAnsi"/>
                <w:b/>
                <w:sz w:val="14"/>
                <w:szCs w:val="14"/>
              </w:rPr>
              <w:t>Year</w:t>
            </w:r>
          </w:p>
        </w:tc>
        <w:tc>
          <w:tcPr>
            <w:tcW w:w="722"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Level of</w:t>
            </w:r>
          </w:p>
          <w:p w:rsidR="009467EE" w:rsidRPr="00C25C19" w:rsidRDefault="009467EE" w:rsidP="00C6725E">
            <w:pPr>
              <w:rPr>
                <w:rFonts w:asciiTheme="majorHAnsi" w:hAnsiTheme="majorHAnsi" w:cstheme="majorHAnsi"/>
                <w:sz w:val="14"/>
                <w:szCs w:val="14"/>
              </w:rPr>
            </w:pPr>
            <w:r w:rsidRPr="00C25C19">
              <w:rPr>
                <w:rFonts w:asciiTheme="majorHAnsi" w:hAnsiTheme="majorHAnsi" w:cstheme="majorHAnsi"/>
                <w:b/>
                <w:sz w:val="14"/>
                <w:szCs w:val="14"/>
              </w:rPr>
              <w:t>evidence</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1a</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1b</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3</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4</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5</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6a</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6b </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7</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8</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12c</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12d</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12e</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13c</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15</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17</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18</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20</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21</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22</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Bakhsh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&lt;EndNote&gt;&lt;Cite&gt;&lt;Author&gt;Bakhsh&lt;/Author&gt;&lt;Year&gt;2020&lt;/Year&gt;&lt;RecNum&gt;39&lt;/RecNum&gt;&lt;DisplayText&gt;(44)&lt;/DisplayText&gt;&lt;record&gt;&lt;rec-number&gt;39&lt;/rec-number&gt;&lt;foreign-keys&gt;&lt;key app="EN" db-id="s0xwv5wxq0x5avewwtsvpsvn2ww9xt5z202e" timestamp="1625565931"&gt;39&lt;/key&gt;&lt;/foreign-keys&gt;&lt;ref-type name="Journal Article"&gt;17&lt;/ref-type&gt;&lt;contributors&gt;&lt;authors&gt;&lt;author&gt;Bakhsh, Wajeeh&lt;/author&gt;&lt;author&gt;Childs, Sean&lt;/author&gt;&lt;author&gt;Judd, Kyle&lt;/author&gt;&lt;author&gt;Soles, Gillian&lt;/author&gt;&lt;author&gt;Humphrey, Catherine&lt;/author&gt;&lt;author&gt;Gorczyca, John&lt;/author&gt;&lt;author&gt;Ketz, John&lt;/author&gt;&lt;/authors&gt;&lt;/contributors&gt;&lt;titles&gt;&lt;title&gt;Ankle fractures: What role does level of insurance play in recovery and outcomes?&lt;/title&gt;&lt;secondary-title&gt;Trauma&lt;/secondary-title&gt;&lt;/titles&gt;&lt;pages&gt;32-39&lt;/pages&gt;&lt;volume&gt;22&lt;/volume&gt;&lt;number&gt;1&lt;/number&gt;&lt;keywords&gt;&lt;keyword&gt;Orthopedics,trauma,ankle fracture,insurance,PROMIS&lt;/keyword&gt;&lt;/keywords&gt;&lt;dates&gt;&lt;year&gt;2020&lt;/year&gt;&lt;/dates&gt;&lt;urls&gt;&lt;related-urls&gt;&lt;url&gt;https://journals.sagepub.com/doi/abs/10.1177/1460408618809018&lt;/url&gt;&lt;/related-urls&gt;&lt;/urls&gt;&lt;electronic-resource-num&gt;10.1177/1460408618809018&lt;/electronic-resource-num&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(44)</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Bhashyam</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&lt;EndNote&gt;&lt;Cite&gt;&lt;Author&gt;Bhashyam&lt;/Author&gt;&lt;Year&gt;2019&lt;/Year&gt;&lt;RecNum&gt;40&lt;/RecNum&gt;&lt;DisplayText&gt;(45)&lt;/DisplayText&gt;&lt;record&gt;&lt;rec-number&gt;40&lt;/rec-number&gt;&lt;foreign-keys&gt;&lt;key app="EN" db-id="s0xwv5wxq0x5avewwtsvpsvn2ww9xt5z202e" timestamp="1625568587"&gt;40&lt;/key&gt;&lt;/foreign-keys&gt;&lt;ref-type name="Journal Article"&gt;17&lt;/ref-type&gt;&lt;contributors&gt;&lt;authors&gt;&lt;author&gt;Bhashyam, Abhiram R.&lt;/author&gt;&lt;author&gt;Jupiter, Jesse B.&lt;/author&gt;&lt;/authors&gt;&lt;/contributors&gt;&lt;titles&gt;&lt;title&gt;Revision Fixation of Distal Humerus Fracture Nonunions in Older Age Patients with Poor Bone Quality or Bone Loss - Is This Viable as a Long-term Treatment Option?&lt;/title&gt;&lt;secondary-title&gt;The archives of bone and joint surgery&lt;/secondary-title&gt;&lt;alt-title&gt;Arch Bone Jt Surg&lt;/alt-title&gt;&lt;/titles&gt;&lt;pages&gt;251-257&lt;/pages&gt;&lt;volume&gt;7&lt;/volume&gt;&lt;number&gt;3&lt;/number&gt;&lt;keywords&gt;&lt;keyword&gt;Humeral fractures&lt;/keyword&gt;&lt;keyword&gt;Osteoporotic fractures&lt;/keyword&gt;&lt;keyword&gt;Ununited fracture&lt;/keyword&gt;&lt;/keywords&gt;&lt;dates&gt;&lt;year&gt;2019&lt;/year&gt;&lt;/dates&gt;&lt;publisher&gt;Mashhad University of Medical Sciences&lt;/publisher&gt;&lt;isbn&gt;2345-4644&amp;#xD;2345-461X&lt;/isbn&gt;&lt;accession-num&gt;31312683&lt;/accession-num&gt;&lt;urls&gt;&lt;related-urls&gt;&lt;url&gt;https://pubmed.ncbi.nlm.nih.gov/31312683&lt;/url&gt;&lt;url&gt;https://www.ncbi.nlm.nih.gov/pmc/articles/PMC6578483/&lt;/url&gt;&lt;/related-urls&gt;&lt;/urls&gt;&lt;remote-database-name&gt;PubMed&lt;/remote-database-name&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(45)</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IV</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Bhashyam</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fldData xml:space="preserve">PEVuZE5vdGU+PENpdGU+PEF1dGhvcj5CaGFzaHlhbTwvQXV0aG9yPjxZZWFyPjIwMjA8L1llYXI+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PEVuZE5vdGU+PENpdGU+PEF1dGhvcj5CaGFzaHlhbTwvQXV0aG9yPjxZZWFyPjIwMjA8L1llYXI+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(20)</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Bozzio</w:t>
            </w:r>
            <w:proofErr w:type="spellEnd"/>
            <w:r w:rsidRPr="00C25C19">
              <w:rPr>
                <w:rFonts w:asciiTheme="majorHAnsi" w:hAnsiTheme="majorHAnsi"/>
                <w:sz w:val="14"/>
                <w:szCs w:val="14"/>
              </w:rPr>
              <w:t xml:space="preserve"> et al., 2015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&lt;EndNote&gt;&lt;Cite&gt;&lt;Author&gt;Bozzio&lt;/Author&gt;&lt;Year&gt;2016&lt;/Year&gt;&lt;RecNum&gt;42&lt;/RecNum&gt;&lt;DisplayText&gt;(46)&lt;/DisplayText&gt;&lt;record&gt;&lt;rec-number&gt;42&lt;/rec-number&gt;&lt;foreign-keys&gt;&lt;key app="EN" db-id="s0xwv5wxq0x5avewwtsvpsvn2ww9xt5z202e" timestamp="1625569000"&gt;42&lt;/key&gt;&lt;/foreign-keys&gt;&lt;ref-type name="Journal Article"&gt;17&lt;/ref-type&gt;&lt;contributors&gt;&lt;authors&gt;&lt;author&gt;Bozzio, A. E.&lt;/author&gt;&lt;author&gt;Johnson, C. R.&lt;/author&gt;&lt;author&gt;Mauffrey, C.&lt;/author&gt;&lt;/authors&gt;&lt;/contributors&gt;&lt;auth-address&gt;Department of Orthopaedic Surgery, Denver Health Medical Center, University of Colorado, School of Medicine, 777 Bannock St, Denver, CO, 80204, USA.&amp;#xD;Department of Orthopaedic Surgery, Denver Health Medical Center, University of Colorado, School of Medicine, 777 Bannock St, Denver, CO, 80204, USA. cmauffrey@yahoo.com.&lt;/auth-address&gt;&lt;titles&gt;&lt;title&gt;Short-term results of percutaneous treatment of acetabular fractures: functional outcomes, radiographic assessment and complications&lt;/title&gt;&lt;secondary-title&gt;Int Orthop&lt;/secondary-title&gt;&lt;/titles&gt;&lt;pages&gt;1703-1708&lt;/pages&gt;&lt;volume&gt;40&lt;/volume&gt;&lt;number&gt;8&lt;/number&gt;&lt;edition&gt;2015/09/13&lt;/edition&gt;&lt;keywords&gt;&lt;keyword&gt;Acetabulum/*injuries/surgery&lt;/keyword&gt;&lt;keyword&gt;Administration, Cutaneous&lt;/keyword&gt;&lt;keyword&gt;Adult&lt;/keyword&gt;&lt;keyword&gt;Bone Screws&lt;/keyword&gt;&lt;keyword&gt;Fracture Fixation, Internal/*methods&lt;/keyword&gt;&lt;keyword&gt;Fractures, Bone/*surgery&lt;/keyword&gt;&lt;keyword&gt;Hip Fractures&lt;/keyword&gt;&lt;keyword&gt;Humans&lt;/keyword&gt;&lt;keyword&gt;Retrospective Studies&lt;/keyword&gt;&lt;keyword&gt;Spinal Fractures/*surgery&lt;/keyword&gt;&lt;keyword&gt;Treatment Outcome&lt;/keyword&gt;&lt;keyword&gt;*Acetabular&lt;/keyword&gt;&lt;keyword&gt;*Closed reduction&lt;/keyword&gt;&lt;keyword&gt;*Fracture&lt;/keyword&gt;&lt;keyword&gt;*Percutaneous&lt;/keyword&gt;&lt;/keywords&gt;&lt;dates&gt;&lt;year&gt;2016&lt;/year&gt;&lt;pub-dates&gt;&lt;date&gt;Aug&lt;/date&gt;&lt;/pub-dates&gt;&lt;/dates&gt;&lt;isbn&gt;0341-2695&lt;/isbn&gt;&lt;accession-num&gt;26362819&lt;/accession-num&gt;&lt;urls&gt;&lt;/urls&gt;&lt;electronic-resource-num&gt;10.1007/s00264-015-2987-0&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(46)</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Carney et al., 2020 </w:t>
            </w:r>
            <w:r w:rsidRPr="00C25C19">
              <w:rPr>
                <w:rFonts w:asciiTheme="majorHAnsi" w:hAnsiTheme="majorHAnsi"/>
                <w:sz w:val="14"/>
                <w:szCs w:val="14"/>
              </w:rPr>
              <w:fldChar w:fldCharType="begin">
                <w:fldData xml:space="preserve">PEVuZE5vdGU+PENpdGU+PEF1dGhvcj5DYXJuZXk8L0F1dGhvcj48WWVhcj4yMDIwPC9ZZWFyPjxS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PEVuZE5vdGU+PENpdGU+PEF1dGhvcj5DYXJuZXk8L0F1dGhvcj48WWVhcj4yMDIwPC9ZZWFyPjxS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(47)</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Cavallero</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fldData xml:space="preserve">PEVuZE5vdGU+PENpdGU+PEF1dGhvcj5DYXZhbGxlcm88L0F1dGhvcj48WWVhcj4yMDE4PC9ZZWFy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PEVuZE5vdGU+PENpdGU+PEF1dGhvcj5DYXZhbGxlcm88L0F1dGhvcj48WWVhcj4yMDE4PC9ZZWFy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(33)</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NA </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Dean et al.,  2017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&lt;EndNote&gt;&lt;Cite&gt;&lt;Author&gt;Dean&lt;/Author&gt;&lt;Year&gt;2017&lt;/Year&gt;&lt;RecNum&gt;14&lt;/RecNum&gt;&lt;DisplayText&gt;(22)&lt;/DisplayText&gt;&lt;record&gt;&lt;rec-number&gt;14&lt;/rec-number&gt;&lt;foreign-keys&gt;&lt;key app="EN" db-id="s0xwv5wxq0x5avewwtsvpsvn2ww9xt5z202e" timestamp="1624974760"&gt;14&lt;/key&gt;&lt;/foreign-keys&gt;&lt;ref-type name="Journal Article"&gt;17&lt;/ref-type&gt;&lt;contributors&gt;&lt;authors&gt;&lt;author&gt;Dean, D. M.&lt;/author&gt;&lt;author&gt;Ho, B. S.&lt;/author&gt;&lt;author&gt;Lin, A.&lt;/author&gt;&lt;author&gt;Fuchs, D.&lt;/author&gt;&lt;author&gt;Ochenjele, G.&lt;/author&gt;&lt;author&gt;Merk, B.&lt;/author&gt;&lt;author&gt;Kadakia, A. R.&lt;/author&gt;&lt;/authors&gt;&lt;/contributors&gt;&lt;auth-address&gt;1 Department of Orthopaedic Surgery, Medstar Georgetown University Hospital, Washington, DC, USA.&amp;#xD;2 Department of Orthopaedic Surgery, Northwestern University Feinberg School of Medicine, Chicago, IL, USA.&amp;#xD;3 Northwestern University Feinberg School of Medicine, Chicago, IL, USA.&lt;/auth-address&gt;&lt;titles&gt;&lt;title&gt;Predictors of Patient-Reported Function and Pain Outcomes in Operative Ankle Fractures&lt;/title&gt;&lt;secondary-title&gt;Foot Ankle Int&lt;/secondary-title&gt;&lt;/titles&gt;&lt;pages&gt;496-501&lt;/pages&gt;&lt;volume&gt;38&lt;/volume&gt;&lt;number&gt;5&lt;/number&gt;&lt;edition&gt;2017/01/21&lt;/edition&gt;&lt;keywords&gt;&lt;keyword&gt;Adult&lt;/keyword&gt;&lt;keyword&gt;Ankle Fractures/*surgery&lt;/keyword&gt;&lt;keyword&gt;Ankle Joint/*surgery&lt;/keyword&gt;&lt;keyword&gt;Female&lt;/keyword&gt;&lt;keyword&gt;Humans&lt;/keyword&gt;&lt;keyword&gt;Male&lt;/keyword&gt;&lt;keyword&gt;Pain/*physiopathology&lt;/keyword&gt;&lt;keyword&gt;Pain Measurement&lt;/keyword&gt;&lt;keyword&gt;Recovery of Function&lt;/keyword&gt;&lt;keyword&gt;Retrospective Studies&lt;/keyword&gt;&lt;keyword&gt;Treatment Outcome&lt;/keyword&gt;&lt;keyword&gt;Promis&lt;/keyword&gt;&lt;keyword&gt;ankle fractures&lt;/keyword&gt;&lt;keyword&gt;outcomes&lt;/keyword&gt;&lt;/keywords&gt;&lt;dates&gt;&lt;year&gt;2017&lt;/year&gt;&lt;pub-dates&gt;&lt;date&gt;May&lt;/date&gt;&lt;/pub-dates&gt;&lt;/dates&gt;&lt;isbn&gt;1071-1007&lt;/isbn&gt;&lt;accession-num&gt;28103707&lt;/accession-num&gt;&lt;urls&gt;&lt;/urls&gt;&lt;electronic-resource-num&gt;10.1177/1071100716688176&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(22)</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IV</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Eguia</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&lt;EndNote&gt;&lt;Cite&gt;&lt;Author&gt;Eguia&lt;/Author&gt;&lt;Year&gt;2020&lt;/Year&gt;&lt;RecNum&gt;46&lt;/RecNum&gt;&lt;DisplayText&gt;(48)&lt;/DisplayText&gt;&lt;record&gt;&lt;rec-number&gt;46&lt;/rec-number&gt;&lt;foreign-keys&gt;&lt;key app="EN" db-id="s0xwv5wxq0x5avewwtsvpsvn2ww9xt5z202e" timestamp="1625571868"&gt;46&lt;/key&gt;&lt;/foreign-keys&gt;&lt;ref-type name="Journal Article"&gt;17&lt;/ref-type&gt;&lt;contributors&gt;&lt;authors&gt;&lt;author&gt;Eguia, F.&lt;/author&gt;&lt;author&gt;Gottlich, C.&lt;/author&gt;&lt;author&gt;Lobaton, G.&lt;/author&gt;&lt;author&gt;Vora, M.&lt;/author&gt;&lt;author&gt;Sponseller, P. D.&lt;/author&gt;&lt;author&gt;Lee, R. J.&lt;/author&gt;&lt;/authors&gt;&lt;/contributors&gt;&lt;auth-address&gt;Department of Orthopaedic Surgery, The Johns Hopkins University School of Medicine, Baltimore, MD.&lt;/auth-address&gt;&lt;titles&gt;&lt;title&gt;Mid-term Patient-reported Outcomes After Lateral Versus Crossed Pinning of Pediatric Supracondylar Humerus Fractures&lt;/title&gt;&lt;secondary-title&gt;J Pediatr Orthop&lt;/secondary-title&gt;&lt;/titles&gt;&lt;pages&gt;323-328&lt;/pages&gt;&lt;volume&gt;40&lt;/volume&gt;&lt;number&gt;7&lt;/number&gt;&lt;edition&gt;2020/04/10&lt;/edition&gt;&lt;keywords&gt;&lt;keyword&gt;Child, Preschool&lt;/keyword&gt;&lt;keyword&gt;Female&lt;/keyword&gt;&lt;keyword&gt;*Fracture Fixation, Intramedullary/adverse&lt;/keyword&gt;&lt;keyword&gt;effects/instrumentation/methods/rehabilitation&lt;/keyword&gt;&lt;keyword&gt;Humans&lt;/keyword&gt;&lt;keyword&gt;*Humeral Fractures/diagnosis/surgery&lt;/keyword&gt;&lt;keyword&gt;*Humerus/diagnostic imaging/surgery&lt;/keyword&gt;&lt;keyword&gt;Male&lt;/keyword&gt;&lt;keyword&gt;Patient Reported Outcome Measures&lt;/keyword&gt;&lt;keyword&gt;*Postoperative Complications/epidemiology/etiology&lt;/keyword&gt;&lt;keyword&gt;Radiography/methods&lt;/keyword&gt;&lt;keyword&gt;Recovery of Function&lt;/keyword&gt;&lt;keyword&gt;Treatment Outcome&lt;/keyword&gt;&lt;/keywords&gt;&lt;dates&gt;&lt;year&gt;2020&lt;/year&gt;&lt;pub-dates&gt;&lt;date&gt;Aug&lt;/date&gt;&lt;/pub-dates&gt;&lt;/dates&gt;&lt;isbn&gt;0271-6798&lt;/isbn&gt;&lt;accession-num&gt;32271317&lt;/accession-num&gt;&lt;urls&gt;&lt;/urls&gt;&lt;electronic-resource-num&gt;10.1097/bpo.0000000000001558&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(48)</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Eguia</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&lt;EndNote&gt;&lt;Cite&gt;&lt;Author&gt;Eguia&lt;/Author&gt;&lt;Year&gt;2020&lt;/Year&gt;&lt;RecNum&gt;47&lt;/RecNum&gt;&lt;DisplayText&gt;(35)&lt;/DisplayText&gt;&lt;record&gt;&lt;rec-number&gt;47&lt;/rec-number&gt;&lt;foreign-keys&gt;&lt;key app="EN" db-id="s0xwv5wxq0x5avewwtsvpsvn2ww9xt5z202e" timestamp="1625572338"&gt;47&lt;/key&gt;&lt;/foreign-keys&gt;&lt;ref-type name="Journal Article"&gt;17&lt;/ref-type&gt;&lt;contributors&gt;&lt;authors&gt;&lt;author&gt;Eguia, F. A.&lt;/author&gt;&lt;author&gt;Gottlich, C. P.&lt;/author&gt;&lt;author&gt;Vora, M.&lt;/author&gt;&lt;author&gt;Klyce, W.&lt;/author&gt;&lt;author&gt;Hassan, S.&lt;/author&gt;&lt;author&gt;Sponseller, P. D.&lt;/author&gt;&lt;author&gt;Lee, R. J.&lt;/author&gt;&lt;/authors&gt;&lt;/contributors&gt;&lt;auth-address&gt;Department of Pediatric Orthopaedic Surgery, The Johns Hopkins Hospital, Baltimore, MD.&lt;/auth-address&gt;&lt;titles&gt;&lt;title&gt;Radiographic assessments of pediatric supracondylar fractures and mid-term patient-reported outcomes&lt;/title&gt;&lt;secondary-title&gt;Medicine (Baltimore)&lt;/secondary-title&gt;&lt;/titles&gt;&lt;pages&gt;e22543&lt;/pages&gt;&lt;volume&gt;99&lt;/volume&gt;&lt;number&gt;41&lt;/number&gt;&lt;edition&gt;2020/10/09&lt;/edition&gt;&lt;keywords&gt;&lt;keyword&gt;Child&lt;/keyword&gt;&lt;keyword&gt;Child, Preschool&lt;/keyword&gt;&lt;keyword&gt;Disability Evaluation&lt;/keyword&gt;&lt;keyword&gt;Female&lt;/keyword&gt;&lt;keyword&gt;Fracture Fixation/*methods&lt;/keyword&gt;&lt;keyword&gt;Humans&lt;/keyword&gt;&lt;keyword&gt;Humeral Fractures/*diagnostic imaging/*therapy&lt;/keyword&gt;&lt;keyword&gt;Infant&lt;/keyword&gt;&lt;keyword&gt;Male&lt;/keyword&gt;&lt;keyword&gt;Pain Measurement&lt;/keyword&gt;&lt;keyword&gt;*Patient Reported Outcome Measures&lt;/keyword&gt;&lt;keyword&gt;Retrospective Studies&lt;/keyword&gt;&lt;/keywords&gt;&lt;dates&gt;&lt;year&gt;2020&lt;/year&gt;&lt;pub-dates&gt;&lt;date&gt;Oct 9&lt;/date&gt;&lt;/pub-dates&gt;&lt;/dates&gt;&lt;isbn&gt;0025-7974 (Print)&amp;#xD;0025-7974&lt;/isbn&gt;&lt;accession-num&gt;33031297&lt;/accession-num&gt;&lt;urls&gt;&lt;/urls&gt;&lt;custom2&gt;PMC7544399&lt;/custom2&gt;&lt;electronic-resource-num&gt;10.1097/md.0000000000022543&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(35)</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 xml:space="preserve">NA </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Evans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&lt;EndNote&gt;&lt;Cite&gt;&lt;Author&gt;Evans&lt;/Author&gt;&lt;Year&gt;2021&lt;/Year&gt;&lt;RecNum&gt;48&lt;/RecNum&gt;&lt;DisplayText&gt;(49)&lt;/DisplayText&gt;&lt;record&gt;&lt;rec-number&gt;48&lt;/rec-number&gt;&lt;foreign-keys&gt;&lt;key app="EN" db-id="s0xwv5wxq0x5avewwtsvpsvn2ww9xt5z202e" timestamp="1625572729"&gt;48&lt;/key&gt;&lt;/foreign-keys&gt;&lt;ref-type name="Journal Article"&gt;17&lt;/ref-type&gt;&lt;contributors&gt;&lt;authors&gt;&lt;author&gt;Evans, S.&lt;/author&gt;&lt;author&gt;Okoroafor, U. C.&lt;/author&gt;&lt;author&gt;Calfee, R. P.&lt;/author&gt;&lt;/authors&gt;&lt;/contributors&gt;&lt;auth-address&gt;S. Evans, U. C. Okoroafor, R. P. Calfee, Department of Orthopedic Surgery, School of Medicine, Washington University in St. Louis, St. Louis, MO, USA.&lt;/auth-address&gt;&lt;titles&gt;&lt;title&gt;Is Social Deprivation Associated with PROMIS Outcomes After Upper Extremity Fractures in Children?&lt;/title&gt;&lt;secondary-title&gt;Clin Orthop Relat Res&lt;/secondary-title&gt;&lt;/titles&gt;&lt;pages&gt;826-834&lt;/pages&gt;&lt;volume&gt;479&lt;/volume&gt;&lt;number&gt;4&lt;/number&gt;&lt;edition&gt;2020/11/17&lt;/edition&gt;&lt;dates&gt;&lt;year&gt;2021&lt;/year&gt;&lt;pub-dates&gt;&lt;date&gt;Apr 1&lt;/date&gt;&lt;/pub-dates&gt;&lt;/dates&gt;&lt;isbn&gt;0009-921X (Print)&amp;#xD;0009-921x&lt;/isbn&gt;&lt;accession-num&gt;33196588&lt;/accession-num&gt;&lt;urls&gt;&lt;/urls&gt;&lt;custom2&gt;PMC8083841 Related Research® editors and board members are on file with the publication and can be viewed on request. Each author certifies that neither he nor she, nor any member of his or her immediate family, has funding or commercial associations (consultancies, stock ownership, equity interest, patent/licensing arrangements, etc.) that might pose a conflict of interest in connection with the submitted article.&lt;/custom2&gt;&lt;electronic-resource-num&gt;10.1097/corr.0000000000001571&lt;/electronic-resource-num&gt;&lt;remote-database-provider&gt;NLM&lt;/remote-database-provider&gt;&lt;language&gt;eng&lt;/language&gt;&lt;/record&gt;&lt;/Cite&gt;&lt;/EndNote&gt;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(49)</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Fuchs et al., 2015  </w:t>
            </w:r>
            <w:r w:rsidRPr="00C25C19">
              <w:rPr>
                <w:rFonts w:asciiTheme="majorHAnsi" w:hAnsiTheme="majorHAnsi"/>
                <w:sz w:val="14"/>
                <w:szCs w:val="14"/>
              </w:rPr>
              <w:fldChar w:fldCharType="begin">
                <w:fldData xml:space="preserve">PEVuZE5vdGU+PENpdGU+PEF1dGhvcj5GdWNoczwvQXV0aG9yPjxZZWFyPjIwMTY8L1llYXI+PFJl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PEVuZE5vdGU+PENpdGU+PEF1dGhvcj5GdWNoczwvQXV0aG9yPjxZZWFyPjIwMTY8L1llYXI+PFJl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(50)</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Gausden</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fldData xml:space="preserve">PEVuZE5vdGU+PENpdGU+PEF1dGhvcj5HYXVzZGVuPC9BdXRob3I+PFllYXI+MjAxODwvWWVhcj48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PEVuZE5vdGU+PENpdGU+PEF1dGhvcj5HYXVzZGVuPC9BdXRob3I+PFllYXI+MjAxODwvWWVhcj48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(21)</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Gausden</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fldData xml:space="preserve">PEVuZE5vdGU+PENpdGU+PEF1dGhvcj5HYXVzZGVuPC9BdXRob3I+PFllYXI+MjAxODwvWWVhcj48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PEVuZE5vdGU+PENpdGU+PEF1dGhvcj5HYXVzZGVuPC9BdXRob3I+PFllYXI+MjAxODwvWWVhcj48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(51)</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04"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Gerull</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&lt;EndNote&gt;&lt;Cite&gt;&lt;Author&gt;Gerull&lt;/Author&gt;&lt;Year&gt;2020&lt;/Year&gt;&lt;RecNum&gt;52&lt;/RecNum&gt;&lt;DisplayText&gt;(52)&lt;/DisplayText&gt;&lt;record&gt;&lt;rec-number&gt;52&lt;/rec-number&gt;&lt;foreign-keys&gt;&lt;key app="EN" db-id="s0xwv5wxq0x5avewwtsvpsvn2ww9xt5z202e" timestamp="1625576058"&gt;52&lt;/key&gt;&lt;/foreign-keys&gt;&lt;ref-type name="Journal Article"&gt;17&lt;/ref-type&gt;&lt;contributors&gt;&lt;authors&gt;&lt;author&gt;Gerull, W. D.&lt;/author&gt;&lt;author&gt;Okoroafor, U. C.&lt;/author&gt;&lt;author&gt;Guattery, J.&lt;/author&gt;&lt;author&gt;Goldfarb, C. A.&lt;/author&gt;&lt;author&gt;Wall, L. B.&lt;/author&gt;&lt;author&gt;Calfee, R. P.&lt;/author&gt;&lt;/authors&gt;&lt;/contributors&gt;&lt;auth-address&gt;Washington University School of Medicine, St. Louis, MO, USA.&lt;/auth-address&gt;&lt;titles&gt;&lt;title&gt;Performance of Pediatric PROMIS CATs in Children With Upper Extremity Fractures&lt;/title&gt;&lt;secondary-title&gt;Hand (N Y)&lt;/secondary-title&gt;&lt;/titles&gt;&lt;pages&gt;194-200&lt;/pages&gt;&lt;volume&gt;15&lt;/volume&gt;&lt;number&gt;2&lt;/number&gt;&lt;edition&gt;2018/08/08&lt;/edition&gt;&lt;keywords&gt;&lt;keyword&gt;*promis&lt;/keyword&gt;&lt;keyword&gt;*fracture&lt;/keyword&gt;&lt;keyword&gt;*patient-reported outcomes&lt;/keyword&gt;&lt;keyword&gt;*pediatric&lt;/keyword&gt;&lt;keyword&gt;*upper extremity&lt;/keyword&gt;&lt;keyword&gt;of interest with respect to the research, authorship, and/or publication of this&lt;/keyword&gt;&lt;keyword&gt;article.&lt;/keyword&gt;&lt;/keywords&gt;&lt;dates&gt;&lt;year&gt;2020&lt;/year&gt;&lt;pub-dates&gt;&lt;date&gt;Mar&lt;/date&gt;&lt;/pub-dates&gt;&lt;/dates&gt;&lt;isbn&gt;1558-9447 (Print)&amp;#xD;1558-9447&lt;/isbn&gt;&lt;accession-num&gt;30081662&lt;/accession-num&gt;&lt;urls&gt;&lt;/urls&gt;&lt;custom2&gt;PMC7076605&lt;/custom2&gt;&lt;electronic-resource-num&gt;10.1177/1558944718793195&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(52)</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bl>
    <w:p w:rsidR="009467EE" w:rsidRPr="00C25C19" w:rsidRDefault="00A819F7" w:rsidP="009467EE">
      <w:pPr>
        <w:spacing w:after="0" w:line="480" w:lineRule="auto"/>
        <w:rPr>
          <w:sz w:val="20"/>
          <w:lang w:val="en-US"/>
        </w:rPr>
      </w:pPr>
      <w:r>
        <w:rPr>
          <w:sz w:val="20"/>
          <w:lang w:val="en-US"/>
        </w:rPr>
        <w:t>Abbreviation</w:t>
      </w:r>
      <w:r w:rsidR="009467EE" w:rsidRPr="00C25C19">
        <w:rPr>
          <w:sz w:val="20"/>
          <w:lang w:val="en-US"/>
        </w:rPr>
        <w:t>: NA: not applicable</w:t>
      </w:r>
    </w:p>
    <w:p w:rsidR="009467EE" w:rsidRPr="00C25C19" w:rsidRDefault="009467EE" w:rsidP="009467EE">
      <w:pPr>
        <w:spacing w:after="0" w:line="480" w:lineRule="auto"/>
        <w:rPr>
          <w:sz w:val="20"/>
          <w:szCs w:val="20"/>
          <w:lang w:val="en-US"/>
        </w:rPr>
      </w:pPr>
    </w:p>
    <w:p w:rsidR="009467EE" w:rsidRPr="00C25C19" w:rsidRDefault="009467EE" w:rsidP="009467EE">
      <w:pPr>
        <w:spacing w:after="0" w:line="480" w:lineRule="auto"/>
        <w:rPr>
          <w:sz w:val="20"/>
          <w:szCs w:val="20"/>
          <w:lang w:val="en-US"/>
        </w:rPr>
      </w:pPr>
      <w:r w:rsidRPr="00C25C19">
        <w:rPr>
          <w:sz w:val="20"/>
          <w:szCs w:val="20"/>
          <w:lang w:val="en-US"/>
        </w:rPr>
        <w:lastRenderedPageBreak/>
        <w:t>Appendix 2 continued</w:t>
      </w:r>
    </w:p>
    <w:tbl>
      <w:tblPr>
        <w:tblStyle w:val="TableGrid"/>
        <w:tblW w:w="14300" w:type="dxa"/>
        <w:tblInd w:w="-567" w:type="dxa"/>
        <w:tblBorders>
          <w:insideV w:val="none" w:sz="0" w:space="0" w:color="auto"/>
        </w:tblBorders>
        <w:tblLook w:val="04A0" w:firstRow="1" w:lastRow="0" w:firstColumn="1" w:lastColumn="0" w:noHBand="0" w:noVBand="1"/>
      </w:tblPr>
      <w:tblGrid>
        <w:gridCol w:w="869"/>
        <w:gridCol w:w="722"/>
        <w:gridCol w:w="355"/>
        <w:gridCol w:w="361"/>
        <w:gridCol w:w="292"/>
        <w:gridCol w:w="292"/>
        <w:gridCol w:w="292"/>
        <w:gridCol w:w="292"/>
        <w:gridCol w:w="355"/>
        <w:gridCol w:w="412"/>
        <w:gridCol w:w="292"/>
        <w:gridCol w:w="292"/>
        <w:gridCol w:w="292"/>
        <w:gridCol w:w="358"/>
        <w:gridCol w:w="358"/>
        <w:gridCol w:w="425"/>
        <w:gridCol w:w="432"/>
        <w:gridCol w:w="418"/>
        <w:gridCol w:w="432"/>
        <w:gridCol w:w="428"/>
        <w:gridCol w:w="425"/>
        <w:gridCol w:w="432"/>
        <w:gridCol w:w="418"/>
        <w:gridCol w:w="425"/>
        <w:gridCol w:w="432"/>
        <w:gridCol w:w="418"/>
        <w:gridCol w:w="358"/>
        <w:gridCol w:w="425"/>
        <w:gridCol w:w="432"/>
        <w:gridCol w:w="418"/>
        <w:gridCol w:w="358"/>
        <w:gridCol w:w="358"/>
        <w:gridCol w:w="358"/>
        <w:gridCol w:w="358"/>
        <w:gridCol w:w="358"/>
        <w:gridCol w:w="358"/>
      </w:tblGrid>
      <w:tr w:rsidR="009467EE" w:rsidRPr="00C25C19" w:rsidTr="00C6725E">
        <w:tc>
          <w:tcPr>
            <w:tcW w:w="869"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First author,</w:t>
            </w:r>
          </w:p>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Year</w:t>
            </w:r>
          </w:p>
        </w:tc>
        <w:tc>
          <w:tcPr>
            <w:tcW w:w="722"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Level of</w:t>
            </w:r>
          </w:p>
          <w:p w:rsidR="009467EE" w:rsidRPr="00C25C19" w:rsidRDefault="009467EE" w:rsidP="00C6725E">
            <w:pPr>
              <w:rPr>
                <w:rFonts w:asciiTheme="majorHAnsi" w:hAnsiTheme="majorHAnsi" w:cstheme="majorHAnsi"/>
                <w:sz w:val="14"/>
                <w:szCs w:val="14"/>
              </w:rPr>
            </w:pPr>
            <w:r w:rsidRPr="00C25C19">
              <w:rPr>
                <w:rFonts w:asciiTheme="majorHAnsi" w:hAnsiTheme="majorHAnsi" w:cstheme="majorHAnsi"/>
                <w:b/>
                <w:sz w:val="14"/>
                <w:szCs w:val="14"/>
              </w:rPr>
              <w:t>evidence</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1a</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1b</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3</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4</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5</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6a</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6b </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7</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8</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12c</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12d</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12e</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13c</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15</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17</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18</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20</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21</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22</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Gilley et al., 2019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&lt;EndNote&gt;&lt;Cite&gt;&lt;Author&gt;Gilley&lt;/Author&gt;&lt;Year&gt;2020&lt;/Year&gt;&lt;RecNum&gt;53&lt;/RecNum&gt;&lt;DisplayText&gt;(53)&lt;/DisplayText&gt;&lt;record&gt;&lt;rec-number&gt;53&lt;/rec-number&gt;&lt;foreign-keys&gt;&lt;key app="EN" db-id="s0xwv5wxq0x5avewwtsvpsvn2ww9xt5z202e" timestamp="1625576501"&gt;53&lt;/key&gt;&lt;/foreign-keys&gt;&lt;ref-type name="Journal Article"&gt;17&lt;/ref-type&gt;&lt;contributors&gt;&lt;authors&gt;&lt;author&gt;Gilley, J.&lt;/author&gt;&lt;author&gt;Bell, R.&lt;/author&gt;&lt;author&gt;Lima, M.&lt;/author&gt;&lt;author&gt;Butler, B.&lt;/author&gt;&lt;author&gt;Barrett, J. E.&lt;/author&gt;&lt;author&gt;Patel, M.&lt;/author&gt;&lt;author&gt;Kadakia, A. R.&lt;/author&gt;&lt;/authors&gt;&lt;/contributors&gt;&lt;auth-address&gt;Signature Orthopedics, St. Louis, MO, USA.&amp;#xD;Northwestern University Feinberg School of Medicine, Chicago, IL, USA.&amp;#xD;Department of Orthopedics, Division of Foot &amp;amp; Ankle Surgery, Northwestern University Feinberg School of Medicine, Chicago, IL, USA.&lt;/auth-address&gt;&lt;titles&gt;&lt;title&gt;Prospective Patient Reported Outcomes (PRO) Study Assessing Outcomes of Surgically Managed Ankle Fractures&lt;/title&gt;&lt;secondary-title&gt;Foot Ankle Int&lt;/secondary-title&gt;&lt;/titles&gt;&lt;pages&gt;206-210&lt;/pages&gt;&lt;volume&gt;41&lt;/volume&gt;&lt;number&gt;2&lt;/number&gt;&lt;edition&gt;2019/12/05&lt;/edition&gt;&lt;keywords&gt;&lt;keyword&gt;Adult&lt;/keyword&gt;&lt;keyword&gt;Aged&lt;/keyword&gt;&lt;keyword&gt;Ankle Fractures/*surgery&lt;/keyword&gt;&lt;keyword&gt;*Disability Evaluation&lt;/keyword&gt;&lt;keyword&gt;Female&lt;/keyword&gt;&lt;keyword&gt;Fracture Fixation, Internal/methods&lt;/keyword&gt;&lt;keyword&gt;Humans&lt;/keyword&gt;&lt;keyword&gt;Male&lt;/keyword&gt;&lt;keyword&gt;Middle Aged&lt;/keyword&gt;&lt;keyword&gt;*Pain Measurement&lt;/keyword&gt;&lt;keyword&gt;*Patient Reported Outcome Measures&lt;/keyword&gt;&lt;keyword&gt;Prospective Studies&lt;/keyword&gt;&lt;keyword&gt;Young Adult&lt;/keyword&gt;&lt;keyword&gt;*ankle fracture&lt;/keyword&gt;&lt;keyword&gt;*outcome studies&lt;/keyword&gt;&lt;keyword&gt;*pain&lt;/keyword&gt;&lt;keyword&gt;*physical function&lt;/keyword&gt;&lt;/keywords&gt;&lt;dates&gt;&lt;year&gt;2020&lt;/year&gt;&lt;pub-dates&gt;&lt;date&gt;Feb&lt;/date&gt;&lt;/pub-dates&gt;&lt;/dates&gt;&lt;isbn&gt;1071-1007&lt;/isbn&gt;&lt;accession-num&gt;31797683&lt;/accession-num&gt;&lt;urls&gt;&lt;/urls&gt;&lt;electronic-resource-num&gt;10.1177/1071100719891157&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(53)</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Glogovac</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&lt;EndNote&gt;&lt;Cite&gt;&lt;Author&gt;Glogovac&lt;/Author&gt;&lt;Year&gt;2020&lt;/Year&gt;&lt;RecNum&gt;54&lt;/RecNum&gt;&lt;DisplayText&gt;(54)&lt;/DisplayText&gt;&lt;record&gt;&lt;rec-number&gt;54&lt;/rec-number&gt;&lt;foreign-keys&gt;&lt;key app="EN" db-id="s0xwv5wxq0x5avewwtsvpsvn2ww9xt5z202e" timestamp="1625643117"&gt;54&lt;/key&gt;&lt;/foreign-keys&gt;&lt;ref-type name="Journal Article"&gt;17&lt;/ref-type&gt;&lt;contributors&gt;&lt;authors&gt;&lt;author&gt;Glogovac, G.&lt;/author&gt;&lt;author&gt;Perry, A. K.&lt;/author&gt;&lt;author&gt;Wigton, M. D.&lt;/author&gt;&lt;author&gt;Stern, P. J.&lt;/author&gt;&lt;/authors&gt;&lt;/contributors&gt;&lt;auth-address&gt;University of Cincinnati, OH, USA.&lt;/auth-address&gt;&lt;titles&gt;&lt;title&gt;Treatment Modality of Distal Ulnar Head and Neck Fractures Associated With Operatively Treated Distal Radius Fractures Does Not Affect Outcomes&lt;/title&gt;&lt;secondary-title&gt;Hand (N Y)&lt;/secondary-title&gt;&lt;/titles&gt;&lt;pages&gt;1558944720922923&lt;/pages&gt;&lt;edition&gt;2020/07/01&lt;/edition&gt;&lt;keywords&gt;&lt;keyword&gt;distal radius fracture&lt;/keyword&gt;&lt;keyword&gt;distal ulna fracture&lt;/keyword&gt;&lt;keyword&gt;patient-reported outcomes&lt;/keyword&gt;&lt;/keywords&gt;&lt;dates&gt;&lt;year&gt;2020&lt;/year&gt;&lt;pub-dates&gt;&lt;date&gt;Jun 29&lt;/date&gt;&lt;/pub-dates&gt;&lt;/dates&gt;&lt;isbn&gt;1558-9447&lt;/isbn&gt;&lt;accession-num&gt;32597713&lt;/accession-num&gt;&lt;urls&gt;&lt;/urls&gt;&lt;electronic-resource-num&gt;10.1177/1558944720922923&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(54)</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2020 </w:t>
            </w:r>
            <w:r w:rsidRPr="00C25C19">
              <w:rPr>
                <w:rFonts w:asciiTheme="majorHAnsi" w:hAnsiTheme="majorHAnsi"/>
                <w:sz w:val="14"/>
                <w:szCs w:val="14"/>
              </w:rPr>
              <w:fldChar w:fldCharType="begin">
                <w:fldData xml:space="preserve">PEVuZE5vdGU+PENpdGU+PEF1dGhvcj5KYXlha3VtYXI8L0F1dGhvcj48WWVhcj4yMDIwPC9ZZWFy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PEVuZE5vdGU+PENpdGU+PEF1dGhvcj5KYXlha3VtYXI8L0F1dGhvcj48WWVhcj4yMDIwPC9ZZWFy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(36)</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2019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&lt;EndNote&gt;&lt;Cite&gt;&lt;Author&gt;Jayakumar&lt;/Author&gt;&lt;Year&gt;2019&lt;/Year&gt;&lt;RecNum&gt;56&lt;/RecNum&gt;&lt;DisplayText&gt;(55)&lt;/DisplayText&gt;&lt;record&gt;&lt;rec-number&gt;56&lt;/rec-number&gt;&lt;foreign-keys&gt;&lt;key app="EN" db-id="s0xwv5wxq0x5avewwtsvpsvn2ww9xt5z202e" timestamp="1625644239"&gt;56&lt;/key&gt;&lt;/foreign-keys&gt;&lt;ref-type name="Journal Article"&gt;17&lt;/ref-type&gt;&lt;contributors&gt;&lt;authors&gt;&lt;author&gt;Jayakumar, P.&lt;/author&gt;&lt;author&gt;Teunis, T.&lt;/author&gt;&lt;author&gt;Vranceanu, A. M.&lt;/author&gt;&lt;author&gt;Lamb, S.&lt;/author&gt;&lt;author&gt;Ring, D.&lt;/author&gt;&lt;author&gt;Gwilym, S.&lt;/author&gt;&lt;/authors&gt;&lt;/contributors&gt;&lt;auth-address&gt;Nuffield Department of Orthopaedics, Rheumatology and Musculoskeletal Sciences, Oxford University Hospitals, Oxford, United Kingdom.&amp;#xD;Department of Surgery and Perioperative Care (P.J. and D.R.) and Value Institute for Health &amp;amp; Care (P.J.), Dell Medical School, The University of Texas at Austin, Austin, Texas.&amp;#xD;The Commonwealth Fund, New York, NY.&amp;#xD;University Medical Center, Utrecht, the Netherlands.&amp;#xD;Department of Psychiatry, Massachusetts General Hospital and Harvard Medical School, Boston, Massachusetts.&lt;/auth-address&gt;&lt;titles&gt;&lt;title&gt;Relationship Between Magnitude of Limitations and Patient Experience During Recovery from Upper-Extremity Fracture&lt;/title&gt;&lt;secondary-title&gt;JB JS Open Access&lt;/secondary-title&gt;&lt;/titles&gt;&lt;volume&gt;4&lt;/volume&gt;&lt;number&gt;3&lt;/number&gt;&lt;edition&gt;2019/10/09&lt;/edition&gt;&lt;dates&gt;&lt;year&gt;2019&lt;/year&gt;&lt;pub-dates&gt;&lt;date&gt;Jul-Sep&lt;/date&gt;&lt;/pub-dates&gt;&lt;/dates&gt;&lt;isbn&gt;2472-7245&lt;/isbn&gt;&lt;accession-num&gt;31592059&lt;/accession-num&gt;&lt;urls&gt;&lt;/urls&gt;&lt;custom2&gt;PMC6766382&lt;/custom2&gt;&lt;electronic-resource-num&gt;10.2106/jbjs.Oa.19.00002&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(55)</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IV</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2019 </w:t>
            </w:r>
            <w:r w:rsidRPr="00C25C19">
              <w:rPr>
                <w:rFonts w:asciiTheme="majorHAnsi" w:hAnsiTheme="majorHAnsi"/>
                <w:sz w:val="14"/>
                <w:szCs w:val="14"/>
              </w:rPr>
              <w:fldChar w:fldCharType="begin">
                <w:fldData xml:space="preserve">PEVuZE5vdGU+PENpdGU+PEF1dGhvcj5KYXlha3VtYXI8L0F1dGhvcj48WWVhcj4yMDE5PC9ZZWFy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PEVuZE5vdGU+PENpdGU+PEF1dGhvcj5KYXlha3VtYXI8L0F1dGhvcj48WWVhcj4yMDE5PC9ZZWFy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(56)</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2019 </w:t>
            </w:r>
            <w:r w:rsidRPr="00C25C19">
              <w:rPr>
                <w:rFonts w:asciiTheme="majorHAnsi" w:hAnsiTheme="majorHAnsi"/>
                <w:sz w:val="14"/>
                <w:szCs w:val="14"/>
              </w:rPr>
              <w:fldChar w:fldCharType="begin">
                <w:fldData xml:space="preserve">PEVuZE5vdGU+PENpdGU+PEF1dGhvcj5KYXlha3VtYXI8L0F1dGhvcj48WWVhcj4yMDE5PC9ZZWFy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PEVuZE5vdGU+PENpdGU+PEF1dGhvcj5KYXlha3VtYXI8L0F1dGhvcj48WWVhcj4yMDE5PC9ZZWFy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(37)</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2019 </w:t>
            </w:r>
            <w:r w:rsidRPr="00C25C19">
              <w:rPr>
                <w:rFonts w:asciiTheme="majorHAnsi" w:hAnsiTheme="majorHAnsi"/>
                <w:sz w:val="14"/>
                <w:szCs w:val="14"/>
              </w:rPr>
              <w:fldChar w:fldCharType="begin">
                <w:fldData xml:space="preserve">PEVuZE5vdGU+PENpdGU+PEF1dGhvcj5KYXlha3VtYXI8L0F1dGhvcj48WWVhcj4yMDIwPC9ZZWFy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PEVuZE5vdGU+PENpdGU+PEF1dGhvcj5KYXlha3VtYXI8L0F1dGhvcj48WWVhcj4yMDIwPC9ZZWFy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(38)</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Jayakumar et al., 2019 </w:t>
            </w:r>
            <w:r w:rsidRPr="00C25C19">
              <w:rPr>
                <w:rFonts w:asciiTheme="majorHAnsi" w:hAnsiTheme="majorHAnsi"/>
                <w:sz w:val="14"/>
                <w:szCs w:val="14"/>
              </w:rPr>
              <w:fldChar w:fldCharType="begin">
                <w:fldData xml:space="preserve">PEVuZE5vdGU+PENpdGU+PEF1dGhvcj5KYXlha3VtYXI8L0F1dGhvcj48WWVhcj4yMDE5PC9ZZWFy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PEVuZE5vdGU+PENpdGU+PEF1dGhvcj5KYXlha3VtYXI8L0F1dGhvcj48WWVhcj4yMDE5PC9ZZWFy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(39)</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Kaat</w:t>
            </w:r>
            <w:proofErr w:type="spellEnd"/>
            <w:r w:rsidRPr="00C25C19">
              <w:rPr>
                <w:rFonts w:asciiTheme="majorHAnsi" w:hAnsiTheme="majorHAnsi"/>
                <w:sz w:val="14"/>
                <w:szCs w:val="14"/>
              </w:rPr>
              <w:t xml:space="preserve"> et al., 2017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&lt;EndNote&gt;&lt;Cite&gt;&lt;Author&gt;Kaat&lt;/Author&gt;&lt;Year&gt;2017&lt;/Year&gt;&lt;RecNum&gt;61&lt;/RecNum&gt;&lt;DisplayText&gt;(57)&lt;/DisplayText&gt;&lt;record&gt;&lt;rec-number&gt;61&lt;/rec-number&gt;&lt;foreign-keys&gt;&lt;key app="EN" db-id="s0xwv5wxq0x5avewwtsvpsvn2ww9xt5z202e" timestamp="1625644736"&gt;61&lt;/key&gt;&lt;/foreign-keys&gt;&lt;ref-type name="Journal Article"&gt;17&lt;/ref-type&gt;&lt;contributors&gt;&lt;authors&gt;&lt;author&gt;Kaat, A. J.&lt;/author&gt;&lt;author&gt;Rothrock, N. E.&lt;/author&gt;&lt;author&gt;Vrahas, M. S.&lt;/author&gt;&lt;author&gt;OʼToole, R. V.&lt;/author&gt;&lt;author&gt;Buono, S. K.&lt;/author&gt;&lt;author&gt;Zerhusen, T., Jr.&lt;/author&gt;&lt;author&gt;Gershon, R. C.&lt;/author&gt;&lt;/authors&gt;&lt;/contributors&gt;&lt;auth-address&gt;*Department of Medical Social Sciences, Northwestern University, Chicago, IL; †Department of Orthopaedics, Cedars-Sinai Medical Center, Los Angeles, CA; and ‡R Adams Cowley Shock Trauma Center, Baltimore, MD.&lt;/auth-address&gt;&lt;titles&gt;&lt;title&gt;Longitudinal Validation of the PROMIS Physical Function Item Bank in Upper Extremity Trauma&lt;/title&gt;&lt;secondary-title&gt;J Orthop Trauma&lt;/secondary-title&gt;&lt;/titles&gt;&lt;pages&gt;e321-e326&lt;/pages&gt;&lt;volume&gt;31&lt;/volume&gt;&lt;number&gt;10&lt;/number&gt;&lt;edition&gt;2017/09/25&lt;/edition&gt;&lt;keywords&gt;&lt;keyword&gt;Adult&lt;/keyword&gt;&lt;keyword&gt;Aged&lt;/keyword&gt;&lt;keyword&gt;Arm Injuries/diagnosis/*therapy&lt;/keyword&gt;&lt;keyword&gt;Cross-Sectional Studies&lt;/keyword&gt;&lt;keyword&gt;*Disability Evaluation&lt;/keyword&gt;&lt;keyword&gt;Female&lt;/keyword&gt;&lt;keyword&gt;Humans&lt;/keyword&gt;&lt;keyword&gt;Longitudinal Studies&lt;/keyword&gt;&lt;keyword&gt;Male&lt;/keyword&gt;&lt;keyword&gt;Middle Aged&lt;/keyword&gt;&lt;keyword&gt;Patient Reported Outcome Measures&lt;/keyword&gt;&lt;keyword&gt;Prospective Studies&lt;/keyword&gt;&lt;keyword&gt;*Recovery of Function&lt;/keyword&gt;&lt;keyword&gt;Reproducibility of Results&lt;/keyword&gt;&lt;keyword&gt;Trauma Centers&lt;/keyword&gt;&lt;keyword&gt;United States&lt;/keyword&gt;&lt;keyword&gt;Upper Extremity/*injuries/surgery&lt;/keyword&gt;&lt;/keywords&gt;&lt;dates&gt;&lt;year&gt;2017&lt;/year&gt;&lt;pub-dates&gt;&lt;date&gt;Oct&lt;/date&gt;&lt;/pub-dates&gt;&lt;/dates&gt;&lt;isbn&gt;0890-5339&lt;/isbn&gt;&lt;accession-num&gt;28938284&lt;/accession-num&gt;&lt;urls&gt;&lt;/urls&gt;&lt;electronic-resource-num&gt;10.1097/bot.0000000000000924&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(57)</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Kaiser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&lt;EndNote&gt;&lt;Cite&gt;&lt;Author&gt;Kaiser&lt;/Author&gt;&lt;Year&gt;2020&lt;/Year&gt;&lt;RecNum&gt;62&lt;/RecNum&gt;&lt;DisplayText&gt;(58)&lt;/DisplayText&gt;&lt;record&gt;&lt;rec-number&gt;62&lt;/rec-number&gt;&lt;foreign-keys&gt;&lt;key app="EN" db-id="s0xwv5wxq0x5avewwtsvpsvn2ww9xt5z202e" timestamp="1625644783"&gt;62&lt;/key&gt;&lt;/foreign-keys&gt;&lt;ref-type name="Journal Article"&gt;17&lt;/ref-type&gt;&lt;contributors&gt;&lt;authors&gt;&lt;author&gt;Kaiser, P. B.&lt;/author&gt;&lt;author&gt;Newman, E. T.&lt;/author&gt;&lt;author&gt;Haggerty, C.&lt;/author&gt;&lt;author&gt;Appleton, P. T.&lt;/author&gt;&lt;author&gt;Wixted, J. J.&lt;/author&gt;&lt;author&gt;Weaver, M. J.&lt;/author&gt;&lt;author&gt;Rodriguez, E. K.&lt;/author&gt;&lt;/authors&gt;&lt;/contributors&gt;&lt;auth-address&gt;Harvard Combined Orthopaedic Residency Program, Boston, MA, USA. RINGGOLD: 1859&amp;#xD;Beth Israel Deaconess Medical Center, Boston, MA, USA. RINGGOLD: 1859&amp;#xD;Harvard Medical School Orthopedic Trauma Initiative, Boston, MA, USA.&amp;#xD;Brigham and Women&amp;apos;s Hospital, Boston, MA, USA. RINGGOLD: 1861&lt;/auth-address&gt;&lt;titles&gt;&lt;title&gt;A Limited Fixation, Olecranon Sparing Approach, for Management of Geriatric Intra-Articular Distal Humerus Fractures&lt;/title&gt;&lt;secondary-title&gt;Geriatr Orthop Surg Rehabil&lt;/secondary-title&gt;&lt;/titles&gt;&lt;pages&gt;2151459320950063&lt;/pages&gt;&lt;volume&gt;11&lt;/volume&gt;&lt;edition&gt;2020/08/31&lt;/edition&gt;&lt;keywords&gt;&lt;keyword&gt;distal humerus&lt;/keyword&gt;&lt;keyword&gt;elderly&lt;/keyword&gt;&lt;keyword&gt;fracture&lt;/keyword&gt;&lt;keyword&gt;osteoporosis&lt;/keyword&gt;&lt;keyword&gt;of interest with respect to the research, authorship, and/or publication of this&lt;/keyword&gt;&lt;keyword&gt;article.&lt;/keyword&gt;&lt;/keywords&gt;&lt;dates&gt;&lt;year&gt;2020&lt;/year&gt;&lt;/dates&gt;&lt;isbn&gt;2151-4585 (Print)&amp;#xD;2151-4585&lt;/isbn&gt;&lt;accession-num&gt;32864180&lt;/accession-num&gt;&lt;urls&gt;&lt;/urls&gt;&lt;custom2&gt;PMC7430082&lt;/custom2&gt;&lt;electronic-resource-num&gt;10.1177/2151459320950063&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(58)</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Kempton et al., 2020 </w:t>
            </w:r>
            <w:r w:rsidRPr="00C25C19">
              <w:rPr>
                <w:rFonts w:asciiTheme="majorHAnsi" w:hAnsiTheme="majorHAnsi"/>
                <w:sz w:val="14"/>
                <w:szCs w:val="14"/>
              </w:rPr>
              <w:fldChar w:fldCharType="begin">
                <w:fldData xml:space="preserve">PEVuZE5vdGU+PENpdGU+PEF1dGhvcj5LZW1wdG9uPC9BdXRob3I+PFllYXI+MjAyMDwvWWVhcj48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PEVuZE5vdGU+PENpdGU+PEF1dGhvcj5LZW1wdG9uPC9BdXRob3I+PFllYXI+MjAyMDwvWWVhcj48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(59)</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Kohring</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&lt;EndNote&gt;&lt;Cite&gt;&lt;Author&gt;Kohring&lt;/Author&gt;&lt;Year&gt;2020&lt;/Year&gt;&lt;RecNum&gt;64&lt;/RecNum&gt;&lt;DisplayText&gt;(60)&lt;/DisplayText&gt;&lt;record&gt;&lt;rec-number&gt;64&lt;/rec-number&gt;&lt;foreign-keys&gt;&lt;key app="EN" db-id="s0xwv5wxq0x5avewwtsvpsvn2ww9xt5z202e" timestamp="1625644885"&gt;64&lt;/key&gt;&lt;/foreign-keys&gt;&lt;ref-type name="Journal Article"&gt;17&lt;/ref-type&gt;&lt;contributors&gt;&lt;authors&gt;&lt;author&gt;Kohring, J. M.&lt;/author&gt;&lt;author&gt;Greenstein, A.&lt;/author&gt;&lt;author&gt;Gorczyca, J. T.&lt;/author&gt;&lt;author&gt;Judd, K. T.&lt;/author&gt;&lt;author&gt;Soles, G.&lt;/author&gt;&lt;author&gt;Ketz, J. P.&lt;/author&gt;&lt;/authors&gt;&lt;/contributors&gt;&lt;auth-address&gt;Department of Orthopaedics &amp;amp; Rehabilitation, University of Rochester, Rochester, NY.&lt;/auth-address&gt;&lt;titles&gt;&lt;title&gt;Immediate Improvement in Physical Function After Symptomatic Syndesmotic Screw Removal&lt;/title&gt;&lt;secondary-title&gt;J Orthop Trauma&lt;/secondary-title&gt;&lt;/titles&gt;&lt;pages&gt;327-331&lt;/pages&gt;&lt;volume&gt;34&lt;/volume&gt;&lt;number&gt;6&lt;/number&gt;&lt;edition&gt;2020/05/21&lt;/edition&gt;&lt;keywords&gt;&lt;keyword&gt;*Ankle Fractures/diagnostic imaging/surgery&lt;/keyword&gt;&lt;keyword&gt;*Ankle Injuries/surgery&lt;/keyword&gt;&lt;keyword&gt;Bone Screws&lt;/keyword&gt;&lt;keyword&gt;Fracture Fixation, Internal&lt;/keyword&gt;&lt;keyword&gt;Humans&lt;/keyword&gt;&lt;keyword&gt;Prospective Studies&lt;/keyword&gt;&lt;keyword&gt;Retrospective Studies&lt;/keyword&gt;&lt;keyword&gt;Treatment Outcome&lt;/keyword&gt;&lt;/keywords&gt;&lt;dates&gt;&lt;year&gt;2020&lt;/year&gt;&lt;pub-dates&gt;&lt;date&gt;Jun&lt;/date&gt;&lt;/pub-dates&gt;&lt;/dates&gt;&lt;isbn&gt;0890-5339&lt;/isbn&gt;&lt;accession-num&gt;32433196&lt;/accession-num&gt;&lt;urls&gt;&lt;/urls&gt;&lt;electronic-resource-num&gt;10.1097/bot.0000000000001766&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(60)</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r>
      <w:tr w:rsidR="009467EE" w:rsidRPr="00C25C19" w:rsidTr="00C6725E">
        <w:tc>
          <w:tcPr>
            <w:tcW w:w="869"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Metcalf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&lt;EndNote&gt;&lt;Cite&gt;&lt;Author&gt;Metcalf&lt;/Author&gt;&lt;Year&gt;2020&lt;/Year&gt;&lt;RecNum&gt;65&lt;/RecNum&gt;&lt;DisplayText&gt;(61)&lt;/DisplayText&gt;&lt;record&gt;&lt;rec-number&gt;65&lt;/rec-number&gt;&lt;foreign-keys&gt;&lt;key app="EN" db-id="s0xwv5wxq0x5avewwtsvpsvn2ww9xt5z202e" timestamp="1625646591"&gt;65&lt;/key&gt;&lt;/foreign-keys&gt;&lt;ref-type name="Journal Article"&gt;17&lt;/ref-type&gt;&lt;contributors&gt;&lt;authors&gt;&lt;author&gt;Metcalf, K. B.&lt;/author&gt;&lt;author&gt;Brown, C. C.&lt;/author&gt;&lt;author&gt;Barksdale, E. M., 3rd&lt;/author&gt;&lt;author&gt;Wetzel, R. J.&lt;/author&gt;&lt;author&gt;Sontich, J. K.&lt;/author&gt;&lt;author&gt;Ochenjele, G.&lt;/author&gt;&lt;/authors&gt;&lt;/contributors&gt;&lt;auth-address&gt;Department of Orthopaedic Trauma Surgery, University Hospitals Cleveland Medical Center, Case Western Reserve University School of Medicine, Cleveland, OH.&lt;/auth-address&gt;&lt;titles&gt;&lt;title&gt;Clinical Outcomes After Intramedullary Nailing of Intraarticular Distal Tibial Fractures: A Retrospective Review&lt;/title&gt;&lt;secondary-title&gt;J Am Acad Orthop Surg Glob Res Rev&lt;/secondary-title&gt;&lt;/titles&gt;&lt;volume&gt;4&lt;/volume&gt;&lt;number&gt;6&lt;/number&gt;&lt;edition&gt;2020/07/14&lt;/edition&gt;&lt;dates&gt;&lt;year&gt;2020&lt;/year&gt;&lt;pub-dates&gt;&lt;date&gt;Jun&lt;/date&gt;&lt;/pub-dates&gt;&lt;/dates&gt;&lt;isbn&gt;2474-7661&lt;/isbn&gt;&lt;accession-num&gt;32656480&lt;/accession-num&gt;&lt;urls&gt;&lt;/urls&gt;&lt;custom2&gt;PMC7322781 and serves as a paid consultant to Stryker, Biocomposites Inc, Bone Solutions Inc, and Medical Advance. None of the following authors or any immediate family member has received anything of value from or has stock or stock options held in a commercial company or institution related directly or indirectly to the subject of this article: Dr. Metcalf, Dr. Brown, Mr. Barksdale, Dr. Sontich, and Dr. Ochenjele.&lt;/custom2&gt;&lt;electronic-resource-num&gt;10.5435/JAAOSGlobal-D-20-00088&lt;/electronic-resource-num&gt;&lt;remote-database-provider&gt;NLM&lt;/remote-database-provider&gt;&lt;language&gt;eng&lt;/language&gt;&lt;/record&gt;&lt;/Cite&gt;&lt;/EndNote&gt;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(61)</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Minoughan</w:t>
            </w:r>
            <w:proofErr w:type="spellEnd"/>
            <w:r w:rsidRPr="00C25C19">
              <w:rPr>
                <w:rFonts w:asciiTheme="majorHAnsi" w:hAnsiTheme="majorHAnsi"/>
                <w:sz w:val="14"/>
                <w:szCs w:val="14"/>
              </w:rPr>
              <w:t xml:space="preserve"> et al., 2017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&lt;EndNote&gt;&lt;Cite&gt;&lt;Author&gt;Minoughan&lt;/Author&gt;&lt;Year&gt;2018&lt;/Year&gt;&lt;RecNum&gt;66&lt;/RecNum&gt;&lt;DisplayText&gt;(62)&lt;/DisplayText&gt;&lt;record&gt;&lt;rec-number&gt;66&lt;/rec-number&gt;&lt;foreign-keys&gt;&lt;key app="EN" db-id="s0xwv5wxq0x5avewwtsvpsvn2ww9xt5z202e" timestamp="1625646627"&gt;66&lt;/key&gt;&lt;/foreign-keys&gt;&lt;ref-type name="Journal Article"&gt;17&lt;/ref-type&gt;&lt;contributors&gt;&lt;authors&gt;&lt;author&gt;Minoughan, C. E.&lt;/author&gt;&lt;author&gt;Schumaier, A. P.&lt;/author&gt;&lt;author&gt;Fritch, J. L.&lt;/author&gt;&lt;author&gt;Grawe, B. M.&lt;/author&gt;&lt;/authors&gt;&lt;/contributors&gt;&lt;auth-address&gt;Department of Orthopaedics and Sports Medicine, University of Cincinnati, Cincinnati, Ohio, U.S.A.. Electronic address: voelklce@mail.uc.edu.&amp;#xD;Department of Orthopaedics and Sports Medicine, University of Cincinnati, Cincinnati, Ohio, U.S.A.&lt;/auth-address&gt;&lt;titles&gt;&lt;title&gt;Correlation of Patient-Reported Outcome Measurement Information System Physical Function Upper Extremity Computer Adaptive Testing, With the American Shoulder and Elbow Surgeons Shoulder Assessment Form and Simple Shoulder Test in Patients With Shoulder Pain&lt;/title&gt;&lt;secondary-title&gt;Arthroscopy&lt;/secondary-title&gt;&lt;/titles&gt;&lt;pages&gt;1430-1436&lt;/pages&gt;&lt;volume&gt;34&lt;/volume&gt;&lt;number&gt;5&lt;/number&gt;&lt;edition&gt;2018/02/06&lt;/edition&gt;&lt;keywords&gt;&lt;keyword&gt;Adolescent&lt;/keyword&gt;&lt;keyword&gt;Adult&lt;/keyword&gt;&lt;keyword&gt;Aged&lt;/keyword&gt;&lt;keyword&gt;Aged, 80 and over&lt;/keyword&gt;&lt;keyword&gt;Female&lt;/keyword&gt;&lt;keyword&gt;Humans&lt;/keyword&gt;&lt;keyword&gt;Male&lt;/keyword&gt;&lt;keyword&gt;Middle Aged&lt;/keyword&gt;&lt;keyword&gt;*Patient Reported Outcome Measures&lt;/keyword&gt;&lt;keyword&gt;Shoulder/*physiopathology&lt;/keyword&gt;&lt;keyword&gt;Shoulder Pain/*diagnosis/*physiopathology&lt;/keyword&gt;&lt;keyword&gt;Surveys and Questionnaires&lt;/keyword&gt;&lt;keyword&gt;United States&lt;/keyword&gt;&lt;keyword&gt;Young Adult&lt;/keyword&gt;&lt;/keywords&gt;&lt;dates&gt;&lt;year&gt;2018&lt;/year&gt;&lt;pub-dates&gt;&lt;date&gt;May&lt;/date&gt;&lt;/pub-dates&gt;&lt;/dates&gt;&lt;isbn&gt;0749-8063&lt;/isbn&gt;&lt;accession-num&gt;29397285&lt;/accession-num&gt;&lt;urls&gt;&lt;/urls&gt;&lt;electronic-resource-num&gt;10.1016/j.arthro.2017.11.040&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(62)</w:t>
            </w:r>
            <w:r w:rsidRPr="00C25C19">
              <w:rPr>
                <w:rFonts w:asciiTheme="majorHAnsi" w:hAnsiTheme="majorHAnsi"/>
                <w:sz w:val="14"/>
                <w:szCs w:val="14"/>
              </w:rPr>
              <w:fldChar w:fldCharType="end"/>
            </w:r>
          </w:p>
        </w:tc>
        <w:tc>
          <w:tcPr>
            <w:tcW w:w="72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vAlign w:val="center"/>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bl>
    <w:p w:rsidR="009467EE" w:rsidRPr="00C25C19" w:rsidRDefault="00A819F7" w:rsidP="009467EE">
      <w:pPr>
        <w:spacing w:after="0" w:line="480" w:lineRule="auto"/>
        <w:rPr>
          <w:sz w:val="20"/>
          <w:lang w:val="en-US"/>
        </w:rPr>
      </w:pPr>
      <w:r>
        <w:rPr>
          <w:sz w:val="20"/>
          <w:lang w:val="en-US"/>
        </w:rPr>
        <w:t>Abbreviation</w:t>
      </w:r>
      <w:r w:rsidR="009467EE" w:rsidRPr="00C25C19">
        <w:rPr>
          <w:sz w:val="20"/>
          <w:lang w:val="en-US"/>
        </w:rPr>
        <w:t>: NA: not applicable</w:t>
      </w:r>
    </w:p>
    <w:p w:rsidR="009467EE" w:rsidRPr="00C25C19" w:rsidRDefault="009467EE" w:rsidP="009467EE">
      <w:pPr>
        <w:spacing w:after="0" w:line="480" w:lineRule="auto"/>
        <w:rPr>
          <w:lang w:val="en-US"/>
        </w:rPr>
      </w:pPr>
    </w:p>
    <w:p w:rsidR="009467EE" w:rsidRPr="00C25C19" w:rsidRDefault="009467EE" w:rsidP="009467EE">
      <w:pPr>
        <w:spacing w:after="0" w:line="480" w:lineRule="auto"/>
        <w:rPr>
          <w:sz w:val="20"/>
          <w:lang w:val="en-US"/>
        </w:rPr>
      </w:pPr>
      <w:r w:rsidRPr="00C25C19">
        <w:rPr>
          <w:sz w:val="20"/>
          <w:lang w:val="en-US"/>
        </w:rPr>
        <w:lastRenderedPageBreak/>
        <w:t>Appendix 2 continued</w:t>
      </w:r>
    </w:p>
    <w:tbl>
      <w:tblPr>
        <w:tblStyle w:val="TableGrid"/>
        <w:tblW w:w="14300" w:type="dxa"/>
        <w:tblInd w:w="-567" w:type="dxa"/>
        <w:tblBorders>
          <w:insideV w:val="none" w:sz="0" w:space="0" w:color="auto"/>
        </w:tblBorders>
        <w:tblLook w:val="04A0" w:firstRow="1" w:lastRow="0" w:firstColumn="1" w:lastColumn="0" w:noHBand="0" w:noVBand="1"/>
      </w:tblPr>
      <w:tblGrid>
        <w:gridCol w:w="869"/>
        <w:gridCol w:w="722"/>
        <w:gridCol w:w="355"/>
        <w:gridCol w:w="361"/>
        <w:gridCol w:w="292"/>
        <w:gridCol w:w="292"/>
        <w:gridCol w:w="292"/>
        <w:gridCol w:w="292"/>
        <w:gridCol w:w="355"/>
        <w:gridCol w:w="412"/>
        <w:gridCol w:w="292"/>
        <w:gridCol w:w="292"/>
        <w:gridCol w:w="292"/>
        <w:gridCol w:w="358"/>
        <w:gridCol w:w="358"/>
        <w:gridCol w:w="425"/>
        <w:gridCol w:w="432"/>
        <w:gridCol w:w="418"/>
        <w:gridCol w:w="432"/>
        <w:gridCol w:w="428"/>
        <w:gridCol w:w="425"/>
        <w:gridCol w:w="432"/>
        <w:gridCol w:w="418"/>
        <w:gridCol w:w="425"/>
        <w:gridCol w:w="432"/>
        <w:gridCol w:w="418"/>
        <w:gridCol w:w="358"/>
        <w:gridCol w:w="425"/>
        <w:gridCol w:w="432"/>
        <w:gridCol w:w="418"/>
        <w:gridCol w:w="358"/>
        <w:gridCol w:w="358"/>
        <w:gridCol w:w="358"/>
        <w:gridCol w:w="358"/>
        <w:gridCol w:w="358"/>
        <w:gridCol w:w="358"/>
      </w:tblGrid>
      <w:tr w:rsidR="009467EE" w:rsidRPr="00C25C19" w:rsidTr="00C6725E">
        <w:tc>
          <w:tcPr>
            <w:tcW w:w="869"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First author,</w:t>
            </w:r>
          </w:p>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Year</w:t>
            </w:r>
          </w:p>
        </w:tc>
        <w:tc>
          <w:tcPr>
            <w:tcW w:w="722"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Level of</w:t>
            </w:r>
          </w:p>
          <w:p w:rsidR="009467EE" w:rsidRPr="00C25C19" w:rsidRDefault="009467EE" w:rsidP="00C6725E">
            <w:pPr>
              <w:rPr>
                <w:rFonts w:asciiTheme="majorHAnsi" w:hAnsiTheme="majorHAnsi" w:cstheme="majorHAnsi"/>
                <w:sz w:val="14"/>
                <w:szCs w:val="14"/>
              </w:rPr>
            </w:pPr>
            <w:r w:rsidRPr="00C25C19">
              <w:rPr>
                <w:rFonts w:asciiTheme="majorHAnsi" w:hAnsiTheme="majorHAnsi" w:cstheme="majorHAnsi"/>
                <w:b/>
                <w:sz w:val="14"/>
                <w:szCs w:val="14"/>
              </w:rPr>
              <w:t>evidence</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1a</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1b</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3</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4</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5</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6a</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6b </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7</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8</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12c</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12d</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12e</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13c</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15</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16a</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17</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18</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20</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21</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22</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Morgan et al., 2014 </w:t>
            </w:r>
            <w:r w:rsidRPr="00C25C19">
              <w:rPr>
                <w:rFonts w:asciiTheme="majorHAnsi" w:hAnsiTheme="majorHAnsi"/>
                <w:sz w:val="14"/>
                <w:szCs w:val="14"/>
              </w:rPr>
              <w:fldChar w:fldCharType="begin">
                <w:fldData xml:space="preserve">PEVuZE5vdGU+PENpdGU+PEF1dGhvcj5Nb3JnYW48L0F1dGhvcj48WWVhcj4yMDE1PC9ZZWFyPjxS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==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PEVuZE5vdGU+PENpdGU+PEF1dGhvcj5Nb3JnYW48L0F1dGhvcj48WWVhcj4yMDE1PC9ZZWFyPjxS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==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(63)</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Ochen</w:t>
            </w:r>
            <w:proofErr w:type="spellEnd"/>
            <w:r w:rsidRPr="00C25C19">
              <w:rPr>
                <w:rFonts w:asciiTheme="majorHAnsi" w:hAnsiTheme="majorHAnsi"/>
                <w:sz w:val="14"/>
                <w:szCs w:val="14"/>
              </w:rPr>
              <w:t xml:space="preserve"> et al., 2020 </w:t>
            </w:r>
            <w:r w:rsidRPr="00C25C19">
              <w:rPr>
                <w:rFonts w:asciiTheme="majorHAnsi" w:hAnsiTheme="majorHAnsi"/>
                <w:sz w:val="14"/>
                <w:szCs w:val="14"/>
              </w:rPr>
              <w:fldChar w:fldCharType="begin">
                <w:fldData xml:space="preserve">PEVuZE5vdGU+PENpdGU+PEF1dGhvcj5PY2hlbjwvQXV0aG9yPjxZZWFyPjIwMjA8L1llYXI+PFJl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PEVuZE5vdGU+PENpdGU+PEF1dGhvcj5PY2hlbjwvQXV0aG9yPjxZZWFyPjIwMjA8L1llYXI+PFJl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(65)</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Okike</w:t>
            </w:r>
            <w:proofErr w:type="spellEnd"/>
            <w:r w:rsidRPr="00C25C19">
              <w:rPr>
                <w:rFonts w:asciiTheme="majorHAnsi" w:hAnsiTheme="majorHAnsi"/>
                <w:sz w:val="14"/>
                <w:szCs w:val="14"/>
              </w:rPr>
              <w:t xml:space="preserve"> et al., 2015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&lt;EndNote&gt;&lt;Cite&gt;&lt;Author&gt;Okike&lt;/Author&gt;&lt;Year&gt;2015&lt;/Year&gt;&lt;RecNum&gt;69&lt;/RecNum&gt;&lt;DisplayText&gt;(66)&lt;/DisplayText&gt;&lt;record&gt;&lt;rec-number&gt;69&lt;/rec-number&gt;&lt;foreign-keys&gt;&lt;key app="EN" db-id="s0xwv5wxq0x5avewwtsvpsvn2ww9xt5z202e" timestamp="1625646842"&gt;69&lt;/key&gt;&lt;/foreign-keys&gt;&lt;ref-type name="Journal Article"&gt;17&lt;/ref-type&gt;&lt;contributors&gt;&lt;authors&gt;&lt;author&gt;Okike, K.&lt;/author&gt;&lt;author&gt;Lee, O. C.&lt;/author&gt;&lt;author&gt;Makanji, H.&lt;/author&gt;&lt;author&gt;Morgan, J. H.&lt;/author&gt;&lt;author&gt;Harris, M. B.&lt;/author&gt;&lt;author&gt;Vrahas, M. S.&lt;/author&gt;&lt;/authors&gt;&lt;/contributors&gt;&lt;auth-address&gt;Department of Orthopaedics, Kaiser Moanalua Medical Center, Honolulu, HI. okike@post.harvard.edu.&lt;/auth-address&gt;&lt;titles&gt;&lt;title&gt;Comparison of locked plate fixation and nonoperative management for displaced proximal humerus fractures in elderly patients&lt;/title&gt;&lt;secondary-title&gt;Am J Orthop (Belle Mead NJ)&lt;/secondary-title&gt;&lt;/titles&gt;&lt;pages&gt;E106-12&lt;/pages&gt;&lt;volume&gt;44&lt;/volume&gt;&lt;number&gt;4&lt;/number&gt;&lt;edition&gt;2015/04/07&lt;/edition&gt;&lt;keywords&gt;&lt;keyword&gt;Aged&lt;/keyword&gt;&lt;keyword&gt;Aged, 80 and over&lt;/keyword&gt;&lt;keyword&gt;*Bone Plates&lt;/keyword&gt;&lt;keyword&gt;Female&lt;/keyword&gt;&lt;keyword&gt;Fracture Fixation, Internal/adverse effects&lt;/keyword&gt;&lt;keyword&gt;Humans&lt;/keyword&gt;&lt;keyword&gt;Male&lt;/keyword&gt;&lt;keyword&gt;Middle Aged&lt;/keyword&gt;&lt;keyword&gt;Shoulder Fractures/*surgery/*therapy&lt;/keyword&gt;&lt;keyword&gt;Treatment Outcome&lt;/keyword&gt;&lt;/keywords&gt;&lt;dates&gt;&lt;year&gt;2015&lt;/year&gt;&lt;pub-dates&gt;&lt;date&gt;Apr&lt;/date&gt;&lt;/pub-dates&gt;&lt;/dates&gt;&lt;isbn&gt;1078-4519&lt;/isbn&gt;&lt;accession-num&gt;25844592&lt;/accession-num&gt;&lt;urls&gt;&lt;/urls&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(66)</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Okoroafor</w:t>
            </w:r>
            <w:proofErr w:type="spellEnd"/>
            <w:r w:rsidRPr="00C25C19">
              <w:rPr>
                <w:rFonts w:asciiTheme="majorHAnsi" w:hAnsiTheme="majorHAnsi"/>
                <w:sz w:val="14"/>
                <w:szCs w:val="14"/>
              </w:rPr>
              <w:t xml:space="preserve"> et al., 2018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&lt;EndNote&gt;&lt;Cite&gt;&lt;Author&gt;Okoroafor&lt;/Author&gt;&lt;Year&gt;2018&lt;/Year&gt;&lt;RecNum&gt;70&lt;/RecNum&gt;&lt;DisplayText&gt;(67)&lt;/DisplayText&gt;&lt;record&gt;&lt;rec-number&gt;70&lt;/rec-number&gt;&lt;foreign-keys&gt;&lt;key app="EN" db-id="s0xwv5wxq0x5avewwtsvpsvn2ww9xt5z202e" timestamp="1625646890"&gt;70&lt;/key&gt;&lt;/foreign-keys&gt;&lt;ref-type name="Journal Article"&gt;17&lt;/ref-type&gt;&lt;contributors&gt;&lt;authors&gt;&lt;author&gt;Okoroafor, U. C.&lt;/author&gt;&lt;author&gt;Gerull, W.&lt;/author&gt;&lt;author&gt;Wright, M.&lt;/author&gt;&lt;author&gt;Guattery, J.&lt;/author&gt;&lt;author&gt;Sandvall, B.&lt;/author&gt;&lt;author&gt;Calfee, R. P.&lt;/author&gt;&lt;/authors&gt;&lt;/contributors&gt;&lt;auth-address&gt;Department of Orthopedic Surgery, Washington University School of Medicine, St. Louis, MO.&amp;#xD;Department of Orthopedic Surgery, Washington University School of Medicine, St. Louis, MO. Electronic address: calfeer@wudosis.wustl.edu.&lt;/auth-address&gt;&lt;titles&gt;&lt;title&gt;The Impact of Social Deprivation on Pediatric PROMIS Health Scores After Upper Extremity Fracture&lt;/title&gt;&lt;secondary-title&gt;J Hand Surg Am&lt;/secondary-title&gt;&lt;/titles&gt;&lt;pages&gt;897-902&lt;/pages&gt;&lt;volume&gt;43&lt;/volume&gt;&lt;number&gt;10&lt;/number&gt;&lt;edition&gt;2018/09/21&lt;/edition&gt;&lt;keywords&gt;&lt;keyword&gt;Child&lt;/keyword&gt;&lt;keyword&gt;Cross-Sectional Studies&lt;/keyword&gt;&lt;keyword&gt;Female&lt;/keyword&gt;&lt;keyword&gt;Fractures, Bone/*physiopathology&lt;/keyword&gt;&lt;keyword&gt;Humans&lt;/keyword&gt;&lt;keyword&gt;Male&lt;/keyword&gt;&lt;keyword&gt;*Patient Reported Outcome Measures&lt;/keyword&gt;&lt;keyword&gt;Residence Characteristics&lt;/keyword&gt;&lt;keyword&gt;*Social Determinants of Health&lt;/keyword&gt;&lt;keyword&gt;United States/epidemiology&lt;/keyword&gt;&lt;keyword&gt;Upper Extremity/*physiopathology&lt;/keyword&gt;&lt;keyword&gt;*promis&lt;/keyword&gt;&lt;keyword&gt;*Social deprivation&lt;/keyword&gt;&lt;keyword&gt;*fracture&lt;/keyword&gt;&lt;keyword&gt;*pediatric&lt;/keyword&gt;&lt;keyword&gt;*upper extremity&lt;/keyword&gt;&lt;/keywords&gt;&lt;dates&gt;&lt;year&gt;2018&lt;/year&gt;&lt;pub-dates&gt;&lt;date&gt;Oct&lt;/date&gt;&lt;/pub-dates&gt;&lt;/dates&gt;&lt;isbn&gt;0363-5023&lt;/isbn&gt;&lt;accession-num&gt;30232023&lt;/accession-num&gt;&lt;urls&gt;&lt;/urls&gt;&lt;electronic-resource-num&gt;10.1016/j.jhsa.2018.06.119&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(67)</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Pet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&lt;EndNote&gt;&lt;Cite&gt;&lt;Author&gt;Pet&lt;/Author&gt;&lt;Year&gt;2020&lt;/Year&gt;&lt;RecNum&gt;71&lt;/RecNum&gt;&lt;DisplayText&gt;(40)&lt;/DisplayText&gt;&lt;record&gt;&lt;rec-number&gt;71&lt;/rec-number&gt;&lt;foreign-keys&gt;&lt;key app="EN" db-id="s0xwv5wxq0x5avewwtsvpsvn2ww9xt5z202e" timestamp="1625646974"&gt;71&lt;/key&gt;&lt;/foreign-keys&gt;&lt;ref-type name="Journal Article"&gt;17&lt;/ref-type&gt;&lt;contributors&gt;&lt;authors&gt;&lt;author&gt;Pet, M. A.&lt;/author&gt;&lt;author&gt;Assi, P. E.&lt;/author&gt;&lt;author&gt;Yousaf, I. S.&lt;/author&gt;&lt;author&gt;Giladi, A. M.&lt;/author&gt;&lt;author&gt;Higgins, J. P.&lt;/author&gt;&lt;/authors&gt;&lt;/contributors&gt;&lt;auth-address&gt;Curtis National Hand Center, Baltimore, MD.&amp;#xD;Curtis National Hand Center, Baltimore, MD. Electronic address: anne.mattson@medstar.net.&lt;/auth-address&gt;&lt;titles&gt;&lt;title&gt;Outcomes of the Medial Femoral Trochlea Osteochondral Free Flap for Proximal Scaphoid Reconstruction&lt;/title&gt;&lt;secondary-title&gt;J Hand Surg Am&lt;/secondary-title&gt;&lt;/titles&gt;&lt;pages&gt;317-326.e3&lt;/pages&gt;&lt;volume&gt;45&lt;/volume&gt;&lt;number&gt;4&lt;/number&gt;&lt;edition&gt;2019/10/21&lt;/edition&gt;&lt;keywords&gt;&lt;keyword&gt;Femur&lt;/keyword&gt;&lt;keyword&gt;Follow-Up Studies&lt;/keyword&gt;&lt;keyword&gt;*Fractures, Ununited&lt;/keyword&gt;&lt;keyword&gt;*Free Tissue Flaps&lt;/keyword&gt;&lt;keyword&gt;Humans&lt;/keyword&gt;&lt;keyword&gt;Range of Motion, Articular&lt;/keyword&gt;&lt;keyword&gt;Retrospective Studies&lt;/keyword&gt;&lt;keyword&gt;*Scaphoid Bone/diagnostic imaging/surgery&lt;/keyword&gt;&lt;keyword&gt;Wrist Joint&lt;/keyword&gt;&lt;keyword&gt;Medial femoral trochlea&lt;/keyword&gt;&lt;keyword&gt;scaphoid arthroplasty&lt;/keyword&gt;&lt;keyword&gt;scaphoid nonunion&lt;/keyword&gt;&lt;/keywords&gt;&lt;dates&gt;&lt;year&gt;2020&lt;/year&gt;&lt;pub-dates&gt;&lt;date&gt;Apr&lt;/date&gt;&lt;/pub-dates&gt;&lt;/dates&gt;&lt;isbn&gt;0363-5023&lt;/isbn&gt;&lt;accession-num&gt;31629563&lt;/accession-num&gt;&lt;urls&gt;&lt;/urls&gt;&lt;electronic-resource-num&gt;10.1016/j.jhsa.2019.08.008&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(40)</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sz w:val="14"/>
                <w:szCs w:val="14"/>
              </w:rPr>
              <w:t>IV</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361"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Rothrock</w:t>
            </w:r>
            <w:proofErr w:type="spellEnd"/>
            <w:r w:rsidRPr="00C25C19">
              <w:rPr>
                <w:rFonts w:asciiTheme="majorHAnsi" w:hAnsiTheme="majorHAnsi"/>
                <w:sz w:val="14"/>
                <w:szCs w:val="14"/>
              </w:rPr>
              <w:t xml:space="preserve"> et al., 2019 </w:t>
            </w:r>
            <w:r w:rsidRPr="00C25C19">
              <w:rPr>
                <w:rFonts w:asciiTheme="majorHAnsi" w:hAnsiTheme="majorHAnsi"/>
                <w:sz w:val="14"/>
                <w:szCs w:val="14"/>
              </w:rPr>
              <w:fldChar w:fldCharType="begin">
                <w:fldData xml:space="preserve">PEVuZE5vdGU+PENpdGU+PEF1dGhvcj5Sb3Rocm9jazwvQXV0aG9yPjxZZWFyPjIwMTk8L1llYXI+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PEVuZE5vdGU+PENpdGU+PEF1dGhvcj5Sb3Rocm9jazwvQXV0aG9yPjxZZWFyPjIwMTk8L1llYXI+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(34)</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proofErr w:type="spellStart"/>
            <w:r w:rsidRPr="00C25C19">
              <w:rPr>
                <w:rFonts w:asciiTheme="majorHAnsi" w:hAnsiTheme="majorHAnsi"/>
                <w:sz w:val="14"/>
                <w:szCs w:val="14"/>
              </w:rPr>
              <w:t>Sandvall</w:t>
            </w:r>
            <w:proofErr w:type="spellEnd"/>
            <w:r w:rsidRPr="00C25C19">
              <w:rPr>
                <w:rFonts w:asciiTheme="majorHAnsi" w:hAnsiTheme="majorHAnsi"/>
                <w:sz w:val="14"/>
                <w:szCs w:val="14"/>
              </w:rPr>
              <w:t xml:space="preserve"> et al., 2019 </w:t>
            </w:r>
            <w:r w:rsidRPr="00C25C19">
              <w:rPr>
                <w:rFonts w:asciiTheme="majorHAnsi" w:hAnsiTheme="majorHAnsi"/>
                <w:sz w:val="14"/>
                <w:szCs w:val="14"/>
              </w:rPr>
              <w:fldChar w:fldCharType="begin">
                <w:fldData xml:space="preserve">PEVuZE5vdGU+PENpdGU+PEF1dGhvcj5TYW5kdmFsbDwvQXV0aG9yPjxZZWFyPjIwMTk8L1llYXI+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PEVuZE5vdGU+PENpdGU+PEF1dGhvcj5TYW5kdmFsbDwvQXV0aG9yPjxZZWFyPjIwMTk8L1llYXI+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(69)</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Shah et al., 2018 </w:t>
            </w:r>
            <w:r w:rsidRPr="00C25C19">
              <w:rPr>
                <w:rFonts w:asciiTheme="majorHAnsi" w:hAnsiTheme="majorHAnsi"/>
                <w:sz w:val="14"/>
                <w:szCs w:val="14"/>
              </w:rPr>
              <w:fldChar w:fldCharType="begin">
                <w:fldData xml:space="preserve">PEVuZE5vdGU+PENpdGU+PEF1dGhvcj5TaGFoPC9BdXRob3I+PFllYXI+MjAxOTwvWWVhcj48UmVj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PEVuZE5vdGU+PENpdGU+PEF1dGhvcj5TaGFoPC9BdXRob3I+PFllYXI+MjAxOTwvWWVhcj48UmVj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(70)</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r>
      <w:tr w:rsidR="009467EE" w:rsidRPr="00C25C19" w:rsidTr="00C6725E">
        <w:tc>
          <w:tcPr>
            <w:tcW w:w="869"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Sharma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&lt;EndNote&gt;&lt;Cite&gt;&lt;Author&gt;Sharma&lt;/Author&gt;&lt;Year&gt;2020&lt;/Year&gt;&lt;RecNum&gt;75&lt;/RecNum&gt;&lt;DisplayText&gt;(41)&lt;/DisplayText&gt;&lt;record&gt;&lt;rec-number&gt;75&lt;/rec-number&gt;&lt;foreign-keys&gt;&lt;key app="EN" db-id="s0xwv5wxq0x5avewwtsvpsvn2ww9xt5z202e" timestamp="1625647201"&gt;75&lt;/key&gt;&lt;/foreign-keys&gt;&lt;ref-type name="Journal Article"&gt;17&lt;/ref-type&gt;&lt;contributors&gt;&lt;authors&gt;&lt;author&gt;Sharma, J.&lt;/author&gt;&lt;author&gt;Maenza, C.&lt;/author&gt;&lt;author&gt;Myers, A.&lt;/author&gt;&lt;author&gt;Lehman, E. B.&lt;/author&gt;&lt;author&gt;Karduna, A. R.&lt;/author&gt;&lt;author&gt;Sainburg, R. L.&lt;/author&gt;&lt;author&gt;Armstrong, A. D.&lt;/author&gt;&lt;/authors&gt;&lt;/contributors&gt;&lt;auth-address&gt;Department of Orthopaedics, Geisinger Health System/Holy Spirit, Camp Hill, PA, USA.&amp;#xD;Department of Neurology, Penn State Health Hershey and Penn State College of Health and Human Development, Hershey, PA, USA.&amp;#xD;Department of Orthopaedics and Rehabilitation, Penn State Health Hershey and Penn State College of Medicine, Hershey, PA, USA.&amp;#xD;Department of Public Health Sciences, Penn State College of Medicine, Hershey, PA, USA.&amp;#xD;Department of Human Physiology, University of Oregon, Eugene, OR, USA.&lt;/auth-address&gt;&lt;titles&gt;&lt;title&gt;Clinical Outcomes and Shoulder Kinematics for the &amp;quot;Gray Zone&amp;quot; Extra-articular Scapula Fracture in 5 Patients&lt;/title&gt;&lt;secondary-title&gt;Int J Orthop&lt;/secondary-title&gt;&lt;/titles&gt;&lt;volume&gt;3&lt;/volume&gt;&lt;number&gt;1&lt;/number&gt;&lt;edition&gt;2020/04/30&lt;/edition&gt;&lt;keywords&gt;&lt;keyword&gt;Extra-articular scapula fracture&lt;/keyword&gt;&lt;keyword&gt;Glenohumeral rhythm&lt;/keyword&gt;&lt;keyword&gt;Motion analysis&lt;/keyword&gt;&lt;keyword&gt;Scapula fracture&lt;/keyword&gt;&lt;keyword&gt;Scapulohumeral rhythm&lt;/keyword&gt;&lt;keyword&gt;Shoulder kinematics&lt;/keyword&gt;&lt;keyword&gt;related to this research.&lt;/keyword&gt;&lt;/keywords&gt;&lt;dates&gt;&lt;year&gt;2020&lt;/year&gt;&lt;pub-dates&gt;&lt;date&gt;Spring&lt;/date&gt;&lt;/pub-dates&gt;&lt;/dates&gt;&lt;isbn&gt;2643-2692&lt;/isbn&gt;&lt;accession-num&gt;32346675&lt;/accession-num&gt;&lt;urls&gt;&lt;/urls&gt;&lt;custom2&gt;PMC7188186&lt;/custom2&gt;&lt;custom6&gt;NIHMS1576155&lt;/custom6&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(41)</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sz w:val="14"/>
                <w:szCs w:val="14"/>
              </w:rPr>
              <w:t>IV</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361"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Smith et al., 2020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&lt;EndNote&gt;&lt;Cite&gt;&lt;Author&gt;Smith&lt;/Author&gt;&lt;Year&gt;2020&lt;/Year&gt;&lt;RecNum&gt;76&lt;/RecNum&gt;&lt;DisplayText&gt;(42)&lt;/DisplayText&gt;&lt;record&gt;&lt;rec-number&gt;76&lt;/rec-number&gt;&lt;foreign-keys&gt;&lt;key app="EN" db-id="s0xwv5wxq0x5avewwtsvpsvn2ww9xt5z202e" timestamp="1625647325"&gt;76&lt;/key&gt;&lt;/foreign-keys&gt;&lt;ref-type name="Journal Article"&gt;17&lt;/ref-type&gt;&lt;contributors&gt;&lt;authors&gt;&lt;author&gt;Smith, Kenneth S.&lt;/author&gt;&lt;author&gt;Drexelius, Katherine&lt;/author&gt;&lt;author&gt;Challa, Shanthan&lt;/author&gt;&lt;author&gt;Moon, Daniel K.&lt;/author&gt;&lt;author&gt;Metzl, Joshua A.&lt;/author&gt;&lt;author&gt;Hunt, Kenneth J.&lt;/author&gt;&lt;/authors&gt;&lt;/contributors&gt;&lt;titles&gt;&lt;title&gt;Outcomes Following Ankle Fracture Fixation With or Without Ankle Arthroscopy&lt;/title&gt;&lt;secondary-title&gt;Foot &amp;amp; Ankle Orthopaedics&lt;/secondary-title&gt;&lt;/titles&gt;&lt;pages&gt;2473011420904046&lt;/pages&gt;&lt;volume&gt;5&lt;/volume&gt;&lt;number&gt;1&lt;/number&gt;&lt;keywords&gt;&lt;keyword&gt;ankle arthroscopy,ankle fracture,PROMIS&lt;/keyword&gt;&lt;/keywords&gt;&lt;dates&gt;&lt;year&gt;2020&lt;/year&gt;&lt;/dates&gt;&lt;urls&gt;&lt;related-urls&gt;&lt;url&gt;https://journals.sagepub.com/doi/abs/10.1177/2473011420904046&lt;/url&gt;&lt;/related-urls&gt;&lt;/urls&gt;&lt;electronic-resource-num&gt;10.1177/2473011420904046&lt;/electronic-resource-num&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(42)</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 xml:space="preserve">Stuart et al., 2015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&lt;EndNote&gt;&lt;Cite&gt;&lt;Author&gt;Stuart&lt;/Author&gt;&lt;Year&gt;2015&lt;/Year&gt;&lt;RecNum&gt;77&lt;/RecNum&gt;&lt;DisplayText&gt;(71)&lt;/DisplayText&gt;&lt;record&gt;&lt;rec-number&gt;77&lt;/rec-number&gt;&lt;foreign-keys&gt;&lt;key app="EN" db-id="s0xwv5wxq0x5avewwtsvpsvn2ww9xt5z202e" timestamp="1625647376"&gt;77&lt;/key&gt;&lt;/foreign-keys&gt;&lt;ref-type name="Journal Article"&gt;17&lt;/ref-type&gt;&lt;contributors&gt;&lt;authors&gt;&lt;author&gt;Stuart, A. R.&lt;/author&gt;&lt;author&gt;Higgins, T. F.&lt;/author&gt;&lt;author&gt;Hung, M.&lt;/author&gt;&lt;author&gt;Weir, C. R.&lt;/author&gt;&lt;author&gt;Kubiak, E. N.&lt;/author&gt;&lt;author&gt;Rothberg, D. L.&lt;/author&gt;&lt;author&gt;Saltzman, C. L.&lt;/author&gt;&lt;/authors&gt;&lt;/contributors&gt;&lt;auth-address&gt;*Department of Orthopaedic Surgery, University of Utah, Salt Lake City, UT; and †Department of Biomedical Informatics, University of Utah, Salt Lake City, UT.&lt;/auth-address&gt;&lt;titles&gt;&lt;title&gt;Reliability in Measuring Preinjury Physical Function in Orthopaedic Trauma&lt;/title&gt;&lt;secondary-title&gt;J Orthop Trauma&lt;/secondary-title&gt;&lt;/titles&gt;&lt;pages&gt;527-32&lt;/pages&gt;&lt;volume&gt;29&lt;/volume&gt;&lt;number&gt;12&lt;/number&gt;&lt;edition&gt;2015/07/21&lt;/edition&gt;&lt;keywords&gt;&lt;keyword&gt;Adolescent&lt;/keyword&gt;&lt;keyword&gt;Adult&lt;/keyword&gt;&lt;keyword&gt;Aged&lt;/keyword&gt;&lt;keyword&gt;*Diagnostic Self Evaluation&lt;/keyword&gt;&lt;keyword&gt;Female&lt;/keyword&gt;&lt;keyword&gt;Fractures, Bone/*diagnosis/*surgery&lt;/keyword&gt;&lt;keyword&gt;Humans&lt;/keyword&gt;&lt;keyword&gt;Male&lt;/keyword&gt;&lt;keyword&gt;Middle Aged&lt;/keyword&gt;&lt;keyword&gt;*Patient Outcome Assessment&lt;/keyword&gt;&lt;keyword&gt;*Physical Fitness&lt;/keyword&gt;&lt;keyword&gt;Proxy&lt;/keyword&gt;&lt;keyword&gt;Reproducibility of Results&lt;/keyword&gt;&lt;keyword&gt;Sensitivity and Specificity&lt;/keyword&gt;&lt;keyword&gt;Surveys and Questionnaires&lt;/keyword&gt;&lt;keyword&gt;*Trauma Severity Indices&lt;/keyword&gt;&lt;keyword&gt;Treatment Outcome&lt;/keyword&gt;&lt;keyword&gt;Young Adult&lt;/keyword&gt;&lt;/keywords&gt;&lt;dates&gt;&lt;year&gt;2015&lt;/year&gt;&lt;pub-dates&gt;&lt;date&gt;Dec&lt;/date&gt;&lt;/pub-dates&gt;&lt;/dates&gt;&lt;isbn&gt;0890-5339&lt;/isbn&gt;&lt;accession-num&gt;26192378&lt;/accession-num&gt;&lt;urls&gt;&lt;/urls&gt;&lt;electronic-resource-num&gt;10.1097/bot.0000000000000392&lt;/electronic-resource-num&gt;&lt;remote-database-provider&gt;NLM&lt;/remote-database-provider&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(71)</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Swarup</w:t>
            </w:r>
            <w:proofErr w:type="spellEnd"/>
            <w:r w:rsidRPr="00C25C19">
              <w:rPr>
                <w:rFonts w:asciiTheme="majorHAnsi" w:hAnsiTheme="majorHAnsi"/>
                <w:sz w:val="14"/>
                <w:szCs w:val="14"/>
              </w:rPr>
              <w:t xml:space="preserve"> et al., 2021 </w:t>
            </w:r>
            <w:r w:rsidRPr="00C25C19">
              <w:rPr>
                <w:rFonts w:asciiTheme="majorHAnsi" w:hAnsiTheme="majorHAnsi"/>
                <w:sz w:val="14"/>
                <w:szCs w:val="14"/>
              </w:rPr>
              <w:fldChar w:fldCharType="begin">
                <w:fldData xml:space="preserve">PEVuZE5vdGU+PENpdGU+PEF1dGhvcj5Td2FydXA8L0F1dGhvcj48WWVhcj4yMDIxPC9ZZWFyPjxS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PEVuZE5vdGU+PENpdGU+PEF1dGhvcj5Td2FydXA8L0F1dGhvcj48WWVhcj4yMDIxPC9ZZWFyPjxS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(72)</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IV</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vd</w:t>
            </w:r>
            <w:proofErr w:type="spellEnd"/>
            <w:r w:rsidRPr="00C25C19">
              <w:rPr>
                <w:rFonts w:asciiTheme="majorHAnsi" w:hAnsiTheme="majorHAnsi"/>
                <w:sz w:val="14"/>
                <w:szCs w:val="14"/>
              </w:rPr>
              <w:t xml:space="preserve"> Vliet et al., 2018 </w:t>
            </w:r>
            <w:r w:rsidRPr="00C25C19">
              <w:rPr>
                <w:rFonts w:asciiTheme="majorHAnsi" w:hAnsiTheme="majorHAnsi"/>
                <w:sz w:val="14"/>
                <w:szCs w:val="14"/>
              </w:rPr>
              <w:fldChar w:fldCharType="begin">
                <w:fldData xml:space="preserve">PEVuZE5vdGU+PENpdGU+PEF1dGhvcj52YW4gZGVyIFZsaWV0PC9BdXRob3I+PFllYXI+MjAxODwv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</w:fldData>
              </w:fldChar>
            </w:r>
            <w:r>
              <w:rPr>
                <w:rFonts w:asciiTheme="majorHAnsi" w:hAnsiTheme="majorHAnsi"/>
                <w:sz w:val="14"/>
                <w:szCs w:val="14"/>
              </w:rPr>
              <w:instrText xml:space="preserve"> ADDIN EN.CITE </w:instrText>
            </w:r>
            <w:r>
              <w:rPr>
                <w:rFonts w:asciiTheme="majorHAnsi" w:hAnsiTheme="majorHAnsi"/>
                <w:sz w:val="14"/>
                <w:szCs w:val="14"/>
              </w:rPr>
              <w:fldChar w:fldCharType="begin">
                <w:fldData xml:space="preserve">PEVuZE5vdGU+PENpdGU+PEF1dGhvcj52YW4gZGVyIFZsaWV0PC9BdXRob3I+PFllYXI+MjAxODwv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</w:fldData>
              </w:fldChar>
            </w:r>
            <w:r>
              <w:rPr>
                <w:rFonts w:asciiTheme="majorHAnsi" w:hAnsiTheme="majorHAnsi"/>
                <w:sz w:val="14"/>
                <w:szCs w:val="14"/>
              </w:rPr>
              <w:instrText xml:space="preserve"> ADDIN EN.CITE.DATA </w:instrText>
            </w:r>
            <w:r>
              <w:rPr>
                <w:rFonts w:asciiTheme="majorHAnsi" w:hAnsiTheme="majorHAnsi"/>
                <w:sz w:val="14"/>
                <w:szCs w:val="14"/>
              </w:rPr>
            </w:r>
            <w:r>
              <w:rPr>
                <w:rFonts w:asciiTheme="majorHAnsi" w:hAnsiTheme="majorHAnsi"/>
                <w:sz w:val="14"/>
                <w:szCs w:val="14"/>
              </w:rPr>
              <w:fldChar w:fldCharType="end"/>
            </w:r>
            <w:r w:rsidRPr="00C25C19">
              <w:rPr>
                <w:rFonts w:asciiTheme="majorHAnsi" w:hAnsiTheme="majorHAnsi"/>
                <w:sz w:val="14"/>
                <w:szCs w:val="14"/>
              </w:rPr>
            </w:r>
            <w:r w:rsidRPr="00C25C19">
              <w:rPr>
                <w:rFonts w:asciiTheme="majorHAnsi" w:hAnsiTheme="majorHAnsi"/>
                <w:sz w:val="14"/>
                <w:szCs w:val="14"/>
              </w:rPr>
              <w:fldChar w:fldCharType="separate"/>
            </w:r>
            <w:r>
              <w:rPr>
                <w:rFonts w:asciiTheme="majorHAnsi" w:hAnsiTheme="majorHAnsi"/>
                <w:noProof/>
                <w:sz w:val="14"/>
                <w:szCs w:val="14"/>
              </w:rPr>
              <w:t>(73)</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869" w:type="dxa"/>
          </w:tcPr>
          <w:p w:rsidR="009467EE" w:rsidRPr="00C25C19" w:rsidRDefault="009467EE" w:rsidP="00C6725E">
            <w:pPr>
              <w:rPr>
                <w:rFonts w:asciiTheme="majorHAnsi" w:hAnsiTheme="majorHAnsi"/>
                <w:sz w:val="14"/>
                <w:szCs w:val="14"/>
              </w:rPr>
            </w:pPr>
            <w:proofErr w:type="spellStart"/>
            <w:r w:rsidRPr="00C25C19">
              <w:rPr>
                <w:rFonts w:asciiTheme="majorHAnsi" w:hAnsiTheme="majorHAnsi"/>
                <w:sz w:val="14"/>
                <w:szCs w:val="14"/>
              </w:rPr>
              <w:t>vd</w:t>
            </w:r>
            <w:proofErr w:type="spellEnd"/>
            <w:r w:rsidRPr="00C25C19">
              <w:rPr>
                <w:rFonts w:asciiTheme="majorHAnsi" w:hAnsiTheme="majorHAnsi"/>
                <w:sz w:val="14"/>
                <w:szCs w:val="14"/>
              </w:rPr>
              <w:t xml:space="preserve"> Vliet et al., 2019 </w:t>
            </w:r>
            <w:r w:rsidRPr="00C25C19">
              <w:rPr>
                <w:rFonts w:asciiTheme="majorHAnsi" w:hAnsiTheme="majorHAnsi"/>
                <w:sz w:val="14"/>
                <w:szCs w:val="14"/>
              </w:rPr>
              <w:fldChar w:fldCharType="begin"/>
            </w:r>
            <w:r>
              <w:rPr>
                <w:rFonts w:asciiTheme="majorHAnsi" w:hAnsiTheme="majorHAnsi"/>
                <w:sz w:val="14"/>
                <w:szCs w:val="14"/>
              </w:rPr>
              <w:instrText xml:space="preserve"> ADDIN EN.CITE &lt;EndNote&gt;&lt;Cite&gt;&lt;Author&gt;van der Vliet&lt;/Author&gt;&lt;Year&gt;2019&lt;/Year&gt;&lt;RecNum&gt;80&lt;/RecNum&gt;&lt;DisplayText&gt;(74)&lt;/DisplayText&gt;&lt;record&gt;&lt;rec-number&gt;80&lt;/rec-number&gt;&lt;foreign-keys&gt;&lt;key app="EN" db-id="s0xwv5wxq0x5avewwtsvpsvn2ww9xt5z202e" timestamp="1625647639"&gt;80&lt;/key&gt;&lt;/foreign-keys&gt;&lt;ref-type name="Journal Article"&gt;17&lt;/ref-type&gt;&lt;contributors&gt;&lt;authors&gt;&lt;author&gt;van der Vliet, Quirine M. J.&lt;/author&gt;&lt;author&gt;Ochen, Yassine&lt;/author&gt;&lt;author&gt;McTague, Michael F.&lt;/author&gt;&lt;author&gt;Weaver, Michael J.&lt;/author&gt;&lt;author&gt;Hietbrink, Falco&lt;/author&gt;&lt;author&gt;Houwert, Roderick M.&lt;/author&gt;&lt;author&gt;Leenen, Luke P. H.&lt;/author&gt;&lt;author&gt;Heng, Marilyn&lt;/author&gt;&lt;/authors&gt;&lt;/contributors&gt;&lt;titles&gt;&lt;title&gt;Long-term outcomes after operative treatment for tibial pilon fractures&lt;/title&gt;&lt;secondary-title&gt;OTA international : the open access journal of orthopaedic trauma&lt;/secondary-title&gt;&lt;alt-title&gt;OTA Int&lt;/alt-title&gt;&lt;/titles&gt;&lt;pages&gt;e043-e043&lt;/pages&gt;&lt;volume&gt;2&lt;/volume&gt;&lt;number&gt;4&lt;/number&gt;&lt;keywords&gt;&lt;keyword&gt;ORIF&lt;/keyword&gt;&lt;keyword&gt;functional outcome&lt;/keyword&gt;&lt;keyword&gt;pilon fracture&lt;/keyword&gt;&lt;keyword&gt;quality of life&lt;/keyword&gt;&lt;keyword&gt;tibial fracture&lt;/keyword&gt;&lt;/keywords&gt;&lt;dates&gt;&lt;year&gt;2019&lt;/year&gt;&lt;/dates&gt;&lt;publisher&gt;Wolters Kluwer Health&lt;/publisher&gt;&lt;isbn&gt;2574-2167&lt;/isbn&gt;&lt;accession-num&gt;33937671&lt;/accession-num&gt;&lt;urls&gt;&lt;related-urls&gt;&lt;url&gt;https://pubmed.ncbi.nlm.nih.gov/33937671&lt;/url&gt;&lt;url&gt;https://www.ncbi.nlm.nih.gov/pmc/articles/PMC7997126/&lt;/url&gt;&lt;/related-urls&gt;&lt;/urls&gt;&lt;electronic-resource-num&gt;10.1097/OI9.0000000000000043&lt;/electronic-resource-num&gt;&lt;remote-database-name&gt;PubMed&lt;/remote-database-name&gt;&lt;language&gt;eng&lt;/language&gt;&lt;/record&gt;&lt;/Cite&gt;&lt;/EndNote&gt;</w:instrText>
            </w:r>
            <w:r w:rsidRPr="00C25C19">
              <w:rPr>
                <w:rFonts w:asciiTheme="majorHAnsi" w:hAnsiTheme="majorHAnsi"/>
                <w:sz w:val="14"/>
                <w:szCs w:val="14"/>
              </w:rPr>
              <w:fldChar w:fldCharType="separate"/>
            </w:r>
            <w:r>
              <w:rPr>
                <w:rFonts w:asciiTheme="majorHAnsi" w:hAnsiTheme="majorHAnsi"/>
                <w:noProof/>
                <w:sz w:val="14"/>
                <w:szCs w:val="14"/>
              </w:rPr>
              <w:t>(74)</w:t>
            </w:r>
            <w:r w:rsidRPr="00C25C19">
              <w:rPr>
                <w:rFonts w:asciiTheme="majorHAnsi" w:hAnsiTheme="majorHAnsi"/>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9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bl>
    <w:p w:rsidR="009467EE" w:rsidRPr="00C25C19" w:rsidRDefault="00A819F7" w:rsidP="009467EE">
      <w:pPr>
        <w:spacing w:after="0" w:line="480" w:lineRule="auto"/>
        <w:rPr>
          <w:sz w:val="20"/>
          <w:lang w:val="en-US"/>
        </w:rPr>
      </w:pPr>
      <w:r>
        <w:rPr>
          <w:sz w:val="20"/>
          <w:lang w:val="en-US"/>
        </w:rPr>
        <w:t>Abbreviation</w:t>
      </w:r>
      <w:r w:rsidR="009467EE" w:rsidRPr="00C25C19">
        <w:rPr>
          <w:sz w:val="20"/>
          <w:lang w:val="en-US"/>
        </w:rPr>
        <w:t>: NA: not applicable</w:t>
      </w:r>
    </w:p>
    <w:p w:rsidR="009467EE" w:rsidRPr="00C25C19" w:rsidRDefault="009467EE" w:rsidP="009467EE">
      <w:pPr>
        <w:spacing w:after="0" w:line="480" w:lineRule="auto"/>
        <w:rPr>
          <w:lang w:val="en-US"/>
        </w:rPr>
      </w:pPr>
    </w:p>
    <w:p w:rsidR="009467EE" w:rsidRPr="00C25C19" w:rsidRDefault="009467EE" w:rsidP="009467EE">
      <w:pPr>
        <w:spacing w:after="0" w:line="480" w:lineRule="auto"/>
        <w:rPr>
          <w:sz w:val="20"/>
          <w:lang w:val="en-US"/>
        </w:rPr>
      </w:pPr>
      <w:r w:rsidRPr="00C25C19">
        <w:rPr>
          <w:sz w:val="20"/>
          <w:lang w:val="en-US"/>
        </w:rPr>
        <w:lastRenderedPageBreak/>
        <w:t>Appendix 2 continued</w:t>
      </w:r>
    </w:p>
    <w:tbl>
      <w:tblPr>
        <w:tblStyle w:val="TableGrid"/>
        <w:tblW w:w="14521" w:type="dxa"/>
        <w:tblInd w:w="-567" w:type="dxa"/>
        <w:tblBorders>
          <w:insideV w:val="none" w:sz="0" w:space="0" w:color="auto"/>
        </w:tblBorders>
        <w:tblLook w:val="04A0" w:firstRow="1" w:lastRow="0" w:firstColumn="1" w:lastColumn="0" w:noHBand="0" w:noVBand="1"/>
      </w:tblPr>
      <w:tblGrid>
        <w:gridCol w:w="1166"/>
        <w:gridCol w:w="722"/>
        <w:gridCol w:w="353"/>
        <w:gridCol w:w="360"/>
        <w:gridCol w:w="287"/>
        <w:gridCol w:w="287"/>
        <w:gridCol w:w="287"/>
        <w:gridCol w:w="287"/>
        <w:gridCol w:w="353"/>
        <w:gridCol w:w="385"/>
        <w:gridCol w:w="287"/>
        <w:gridCol w:w="287"/>
        <w:gridCol w:w="287"/>
        <w:gridCol w:w="358"/>
        <w:gridCol w:w="358"/>
        <w:gridCol w:w="424"/>
        <w:gridCol w:w="431"/>
        <w:gridCol w:w="418"/>
        <w:gridCol w:w="431"/>
        <w:gridCol w:w="428"/>
        <w:gridCol w:w="424"/>
        <w:gridCol w:w="431"/>
        <w:gridCol w:w="418"/>
        <w:gridCol w:w="424"/>
        <w:gridCol w:w="431"/>
        <w:gridCol w:w="418"/>
        <w:gridCol w:w="358"/>
        <w:gridCol w:w="424"/>
        <w:gridCol w:w="431"/>
        <w:gridCol w:w="418"/>
        <w:gridCol w:w="358"/>
        <w:gridCol w:w="358"/>
        <w:gridCol w:w="358"/>
        <w:gridCol w:w="358"/>
        <w:gridCol w:w="358"/>
        <w:gridCol w:w="358"/>
      </w:tblGrid>
      <w:tr w:rsidR="009467EE" w:rsidRPr="00C25C19" w:rsidTr="00C6725E">
        <w:tc>
          <w:tcPr>
            <w:tcW w:w="1166"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First author,</w:t>
            </w:r>
          </w:p>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Year</w:t>
            </w:r>
          </w:p>
        </w:tc>
        <w:tc>
          <w:tcPr>
            <w:tcW w:w="722" w:type="dxa"/>
          </w:tcPr>
          <w:p w:rsidR="009467EE" w:rsidRPr="00C25C19" w:rsidRDefault="009467EE" w:rsidP="00C6725E">
            <w:pPr>
              <w:rPr>
                <w:rFonts w:asciiTheme="majorHAnsi" w:hAnsiTheme="majorHAnsi" w:cstheme="majorHAnsi"/>
                <w:b/>
                <w:sz w:val="14"/>
                <w:szCs w:val="14"/>
              </w:rPr>
            </w:pPr>
            <w:r w:rsidRPr="00C25C19">
              <w:rPr>
                <w:rFonts w:asciiTheme="majorHAnsi" w:hAnsiTheme="majorHAnsi" w:cstheme="majorHAnsi"/>
                <w:b/>
                <w:sz w:val="14"/>
                <w:szCs w:val="14"/>
              </w:rPr>
              <w:t>Level of</w:t>
            </w:r>
          </w:p>
          <w:p w:rsidR="009467EE" w:rsidRPr="00C25C19" w:rsidRDefault="009467EE" w:rsidP="00C6725E">
            <w:pPr>
              <w:rPr>
                <w:rFonts w:asciiTheme="majorHAnsi" w:hAnsiTheme="majorHAnsi" w:cstheme="majorHAnsi"/>
                <w:sz w:val="14"/>
                <w:szCs w:val="14"/>
              </w:rPr>
            </w:pPr>
            <w:r w:rsidRPr="00C25C19">
              <w:rPr>
                <w:rFonts w:asciiTheme="majorHAnsi" w:hAnsiTheme="majorHAnsi" w:cstheme="majorHAnsi"/>
                <w:b/>
                <w:sz w:val="14"/>
                <w:szCs w:val="14"/>
              </w:rPr>
              <w:t>evidence</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1a</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1b</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3</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4</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5</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6a</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 xml:space="preserve">6b </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7</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8</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12a</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12c</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12d</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12e</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13a</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13c</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14a</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14c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15</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16a</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16b</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16c</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17</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18</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19</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sz w:val="14"/>
                <w:szCs w:val="14"/>
              </w:rPr>
              <w:t>20</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21</w:t>
            </w:r>
          </w:p>
        </w:tc>
        <w:tc>
          <w:tcPr>
            <w:tcW w:w="358" w:type="dxa"/>
          </w:tcPr>
          <w:p w:rsidR="009467EE" w:rsidRPr="00C25C19" w:rsidRDefault="009467EE" w:rsidP="00C6725E">
            <w:pPr>
              <w:rPr>
                <w:rFonts w:asciiTheme="majorHAnsi" w:hAnsiTheme="majorHAnsi"/>
                <w:sz w:val="14"/>
                <w:szCs w:val="14"/>
              </w:rPr>
            </w:pPr>
            <w:r w:rsidRPr="00C25C19">
              <w:rPr>
                <w:rFonts w:asciiTheme="majorHAnsi" w:hAnsiTheme="majorHAnsi"/>
                <w:sz w:val="14"/>
                <w:szCs w:val="14"/>
              </w:rPr>
              <w:t>22</w:t>
            </w:r>
          </w:p>
        </w:tc>
      </w:tr>
      <w:tr w:rsidR="009467EE" w:rsidRPr="00C25C19" w:rsidTr="00C6725E">
        <w:tc>
          <w:tcPr>
            <w:tcW w:w="1166" w:type="dxa"/>
          </w:tcPr>
          <w:p w:rsidR="009467EE" w:rsidRPr="00C25C19" w:rsidRDefault="009467EE" w:rsidP="00C6725E">
            <w:pPr>
              <w:rPr>
                <w:rFonts w:asciiTheme="majorHAnsi" w:hAnsiTheme="majorHAnsi" w:cstheme="majorHAnsi"/>
                <w:sz w:val="14"/>
                <w:szCs w:val="14"/>
              </w:rPr>
            </w:pPr>
            <w:r w:rsidRPr="00C25C19">
              <w:rPr>
                <w:sz w:val="14"/>
                <w:szCs w:val="14"/>
              </w:rPr>
              <w:t xml:space="preserve">v </w:t>
            </w:r>
            <w:proofErr w:type="spellStart"/>
            <w:r w:rsidRPr="00C25C19">
              <w:rPr>
                <w:sz w:val="14"/>
                <w:szCs w:val="14"/>
              </w:rPr>
              <w:t>Leeuwen</w:t>
            </w:r>
            <w:proofErr w:type="spellEnd"/>
            <w:r w:rsidRPr="00C25C19">
              <w:rPr>
                <w:sz w:val="14"/>
                <w:szCs w:val="14"/>
              </w:rPr>
              <w:t xml:space="preserve"> et al., 2016 </w:t>
            </w:r>
            <w:r w:rsidRPr="00C25C19">
              <w:rPr>
                <w:sz w:val="14"/>
                <w:szCs w:val="14"/>
              </w:rPr>
              <w:fldChar w:fldCharType="begin">
                <w:fldData xml:space="preserve">PEVuZE5vdGU+PENpdGU+PEF1dGhvcj52YW4gTGVldXdlbjwvQXV0aG9yPjxZZWFyPjIwMTY8L1ll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</w:fldData>
              </w:fldChar>
            </w:r>
            <w:r>
              <w:rPr>
                <w:sz w:val="14"/>
                <w:szCs w:val="14"/>
              </w:rPr>
              <w:instrText xml:space="preserve"> ADDIN EN.CITE </w:instrText>
            </w:r>
            <w:r>
              <w:rPr>
                <w:sz w:val="14"/>
                <w:szCs w:val="14"/>
              </w:rPr>
              <w:fldChar w:fldCharType="begin">
                <w:fldData xml:space="preserve">PEVuZE5vdGU+PENpdGU+PEF1dGhvcj52YW4gTGVldXdlbjwvQXV0aG9yPjxZZWFyPjIwMTY8L1ll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</w:fldData>
              </w:fldChar>
            </w:r>
            <w:r>
              <w:rPr>
                <w:sz w:val="14"/>
                <w:szCs w:val="14"/>
              </w:rPr>
              <w:instrText xml:space="preserve"> ADDIN EN.CITE.DATA </w:instrText>
            </w:r>
            <w:r>
              <w:rPr>
                <w:sz w:val="14"/>
                <w:szCs w:val="14"/>
              </w:rPr>
            </w:r>
            <w:r>
              <w:rPr>
                <w:sz w:val="14"/>
                <w:szCs w:val="14"/>
              </w:rPr>
              <w:fldChar w:fldCharType="end"/>
            </w:r>
            <w:r w:rsidRPr="00C25C19">
              <w:rPr>
                <w:sz w:val="14"/>
                <w:szCs w:val="14"/>
              </w:rPr>
            </w:r>
            <w:r w:rsidRPr="00C25C19">
              <w:rPr>
                <w:sz w:val="14"/>
                <w:szCs w:val="14"/>
              </w:rPr>
              <w:fldChar w:fldCharType="separate"/>
            </w:r>
            <w:r>
              <w:rPr>
                <w:noProof/>
                <w:sz w:val="14"/>
                <w:szCs w:val="14"/>
              </w:rPr>
              <w:t>(75)</w:t>
            </w:r>
            <w:r w:rsidRPr="00C25C19">
              <w:rPr>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1166" w:type="dxa"/>
          </w:tcPr>
          <w:p w:rsidR="009467EE" w:rsidRPr="00C25C19" w:rsidRDefault="009467EE" w:rsidP="00C6725E">
            <w:pPr>
              <w:rPr>
                <w:rFonts w:asciiTheme="majorHAnsi" w:hAnsiTheme="majorHAnsi" w:cstheme="majorHAnsi"/>
                <w:sz w:val="14"/>
                <w:szCs w:val="14"/>
              </w:rPr>
            </w:pPr>
            <w:r w:rsidRPr="00C25C19">
              <w:rPr>
                <w:sz w:val="14"/>
                <w:szCs w:val="14"/>
              </w:rPr>
              <w:t xml:space="preserve">v </w:t>
            </w:r>
            <w:proofErr w:type="spellStart"/>
            <w:r w:rsidRPr="00C25C19">
              <w:rPr>
                <w:sz w:val="14"/>
                <w:szCs w:val="14"/>
              </w:rPr>
              <w:t>Wyngaarden</w:t>
            </w:r>
            <w:proofErr w:type="spellEnd"/>
            <w:r w:rsidRPr="00C25C19">
              <w:rPr>
                <w:sz w:val="14"/>
                <w:szCs w:val="14"/>
              </w:rPr>
              <w:t xml:space="preserve"> et al. 2021 </w:t>
            </w:r>
            <w:r w:rsidRPr="00C25C19">
              <w:rPr>
                <w:sz w:val="14"/>
                <w:szCs w:val="14"/>
              </w:rPr>
              <w:fldChar w:fldCharType="begin">
                <w:fldData xml:space="preserve">PEVuZE5vdGU+PENpdGU+PEF1dGhvcj5WYW4gV3luZ2FhcmRlbjwvQXV0aG9yPjxZZWFyPjIwMjE8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</w:fldData>
              </w:fldChar>
            </w:r>
            <w:r>
              <w:rPr>
                <w:sz w:val="14"/>
                <w:szCs w:val="14"/>
              </w:rPr>
              <w:instrText xml:space="preserve"> ADDIN EN.CITE </w:instrText>
            </w:r>
            <w:r>
              <w:rPr>
                <w:sz w:val="14"/>
                <w:szCs w:val="14"/>
              </w:rPr>
              <w:fldChar w:fldCharType="begin">
                <w:fldData xml:space="preserve">PEVuZE5vdGU+PENpdGU+PEF1dGhvcj5WYW4gV3luZ2FhcmRlbjwvQXV0aG9yPjxZZWFyPjIwMjE8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</w:fldData>
              </w:fldChar>
            </w:r>
            <w:r>
              <w:rPr>
                <w:sz w:val="14"/>
                <w:szCs w:val="14"/>
              </w:rPr>
              <w:instrText xml:space="preserve"> ADDIN EN.CITE.DATA </w:instrText>
            </w:r>
            <w:r>
              <w:rPr>
                <w:sz w:val="14"/>
                <w:szCs w:val="14"/>
              </w:rPr>
            </w:r>
            <w:r>
              <w:rPr>
                <w:sz w:val="14"/>
                <w:szCs w:val="14"/>
              </w:rPr>
              <w:fldChar w:fldCharType="end"/>
            </w:r>
            <w:r w:rsidRPr="00C25C19">
              <w:rPr>
                <w:sz w:val="14"/>
                <w:szCs w:val="14"/>
              </w:rPr>
            </w:r>
            <w:r w:rsidRPr="00C25C19">
              <w:rPr>
                <w:sz w:val="14"/>
                <w:szCs w:val="14"/>
              </w:rPr>
              <w:fldChar w:fldCharType="separate"/>
            </w:r>
            <w:r>
              <w:rPr>
                <w:noProof/>
                <w:sz w:val="14"/>
                <w:szCs w:val="14"/>
              </w:rPr>
              <w:t>(76)</w:t>
            </w:r>
            <w:r w:rsidRPr="00C25C19">
              <w:rPr>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r>
      <w:tr w:rsidR="009467EE" w:rsidRPr="00C25C19" w:rsidTr="00C6725E">
        <w:tc>
          <w:tcPr>
            <w:tcW w:w="1166" w:type="dxa"/>
          </w:tcPr>
          <w:p w:rsidR="009467EE" w:rsidRPr="00C25C19" w:rsidRDefault="009467EE" w:rsidP="00C6725E">
            <w:pPr>
              <w:rPr>
                <w:rFonts w:asciiTheme="majorHAnsi" w:hAnsiTheme="majorHAnsi" w:cstheme="majorHAnsi"/>
                <w:sz w:val="14"/>
                <w:szCs w:val="14"/>
              </w:rPr>
            </w:pPr>
            <w:r w:rsidRPr="00C25C19">
              <w:rPr>
                <w:sz w:val="14"/>
                <w:szCs w:val="14"/>
              </w:rPr>
              <w:t xml:space="preserve">Vincent et al., 2018 </w:t>
            </w:r>
            <w:r w:rsidRPr="00C25C19">
              <w:rPr>
                <w:sz w:val="14"/>
                <w:szCs w:val="14"/>
              </w:rPr>
              <w:fldChar w:fldCharType="begin">
                <w:fldData xml:space="preserve">PEVuZE5vdGU+PENpdGU+PEF1dGhvcj5WaW5jZW50PC9BdXRob3I+PFllYXI+MjAxODwvWWVhcj48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</w:fldData>
              </w:fldChar>
            </w:r>
            <w:r>
              <w:rPr>
                <w:sz w:val="14"/>
                <w:szCs w:val="14"/>
              </w:rPr>
              <w:instrText xml:space="preserve"> ADDIN EN.CITE </w:instrText>
            </w:r>
            <w:r>
              <w:rPr>
                <w:sz w:val="14"/>
                <w:szCs w:val="14"/>
              </w:rPr>
              <w:fldChar w:fldCharType="begin">
                <w:fldData xml:space="preserve">PEVuZE5vdGU+PENpdGU+PEF1dGhvcj5WaW5jZW50PC9BdXRob3I+PFllYXI+MjAxODwvWWVhcj48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</w:fldData>
              </w:fldChar>
            </w:r>
            <w:r>
              <w:rPr>
                <w:sz w:val="14"/>
                <w:szCs w:val="14"/>
              </w:rPr>
              <w:instrText xml:space="preserve"> ADDIN EN.CITE.DATA </w:instrText>
            </w:r>
            <w:r>
              <w:rPr>
                <w:sz w:val="14"/>
                <w:szCs w:val="14"/>
              </w:rPr>
            </w:r>
            <w:r>
              <w:rPr>
                <w:sz w:val="14"/>
                <w:szCs w:val="14"/>
              </w:rPr>
              <w:fldChar w:fldCharType="end"/>
            </w:r>
            <w:r w:rsidRPr="00C25C19">
              <w:rPr>
                <w:sz w:val="14"/>
                <w:szCs w:val="14"/>
              </w:rPr>
            </w:r>
            <w:r w:rsidRPr="00C25C19">
              <w:rPr>
                <w:sz w:val="14"/>
                <w:szCs w:val="14"/>
              </w:rPr>
              <w:fldChar w:fldCharType="separate"/>
            </w:r>
            <w:r>
              <w:rPr>
                <w:noProof/>
                <w:sz w:val="14"/>
                <w:szCs w:val="14"/>
              </w:rPr>
              <w:t>(78)</w:t>
            </w:r>
            <w:r w:rsidRPr="00C25C19">
              <w:rPr>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1166" w:type="dxa"/>
          </w:tcPr>
          <w:p w:rsidR="009467EE" w:rsidRPr="00C25C19" w:rsidRDefault="009467EE" w:rsidP="00C6725E">
            <w:pPr>
              <w:rPr>
                <w:rFonts w:asciiTheme="majorHAnsi" w:hAnsiTheme="majorHAnsi" w:cstheme="majorHAnsi"/>
                <w:sz w:val="14"/>
                <w:szCs w:val="14"/>
              </w:rPr>
            </w:pPr>
            <w:proofErr w:type="spellStart"/>
            <w:r w:rsidRPr="00C25C19">
              <w:rPr>
                <w:sz w:val="14"/>
                <w:szCs w:val="14"/>
              </w:rPr>
              <w:t>Virkus</w:t>
            </w:r>
            <w:proofErr w:type="spellEnd"/>
            <w:r w:rsidRPr="00C25C19">
              <w:rPr>
                <w:sz w:val="14"/>
                <w:szCs w:val="14"/>
              </w:rPr>
              <w:t xml:space="preserve"> et al., 2018 </w:t>
            </w:r>
            <w:r w:rsidRPr="00C25C19">
              <w:rPr>
                <w:sz w:val="14"/>
                <w:szCs w:val="14"/>
              </w:rPr>
              <w:fldChar w:fldCharType="begin">
                <w:fldData xml:space="preserve">PEVuZE5vdGU+PENpdGU+PEF1dGhvcj5WaXJrdXM8L0F1dGhvcj48WWVhcj4yMDE4PC9ZZWFyPjxS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</w:fldData>
              </w:fldChar>
            </w:r>
            <w:r>
              <w:rPr>
                <w:sz w:val="14"/>
                <w:szCs w:val="14"/>
              </w:rPr>
              <w:instrText xml:space="preserve"> ADDIN EN.CITE </w:instrText>
            </w:r>
            <w:r>
              <w:rPr>
                <w:sz w:val="14"/>
                <w:szCs w:val="14"/>
              </w:rPr>
              <w:fldChar w:fldCharType="begin">
                <w:fldData xml:space="preserve">PEVuZE5vdGU+PENpdGU+PEF1dGhvcj5WaXJrdXM8L0F1dGhvcj48WWVhcj4yMDE4PC9ZZWFyPjxS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</w:fldData>
              </w:fldChar>
            </w:r>
            <w:r>
              <w:rPr>
                <w:sz w:val="14"/>
                <w:szCs w:val="14"/>
              </w:rPr>
              <w:instrText xml:space="preserve"> ADDIN EN.CITE.DATA </w:instrText>
            </w:r>
            <w:r>
              <w:rPr>
                <w:sz w:val="14"/>
                <w:szCs w:val="14"/>
              </w:rPr>
            </w:r>
            <w:r>
              <w:rPr>
                <w:sz w:val="14"/>
                <w:szCs w:val="14"/>
              </w:rPr>
              <w:fldChar w:fldCharType="end"/>
            </w:r>
            <w:r w:rsidRPr="00C25C19">
              <w:rPr>
                <w:sz w:val="14"/>
                <w:szCs w:val="14"/>
              </w:rPr>
            </w:r>
            <w:r w:rsidRPr="00C25C19">
              <w:rPr>
                <w:sz w:val="14"/>
                <w:szCs w:val="14"/>
              </w:rPr>
              <w:fldChar w:fldCharType="separate"/>
            </w:r>
            <w:r>
              <w:rPr>
                <w:noProof/>
                <w:sz w:val="14"/>
                <w:szCs w:val="14"/>
              </w:rPr>
              <w:t>(79)</w:t>
            </w:r>
            <w:r w:rsidRPr="00C25C19">
              <w:rPr>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r w:rsidR="009467EE" w:rsidRPr="00C25C19" w:rsidTr="00C6725E">
        <w:tc>
          <w:tcPr>
            <w:tcW w:w="1166" w:type="dxa"/>
          </w:tcPr>
          <w:p w:rsidR="009467EE" w:rsidRPr="00C25C19" w:rsidRDefault="009467EE" w:rsidP="00C6725E">
            <w:pPr>
              <w:rPr>
                <w:rFonts w:asciiTheme="majorHAnsi" w:hAnsiTheme="majorHAnsi" w:cstheme="majorHAnsi"/>
                <w:sz w:val="14"/>
                <w:szCs w:val="14"/>
              </w:rPr>
            </w:pPr>
            <w:r w:rsidRPr="00C25C19">
              <w:rPr>
                <w:sz w:val="14"/>
                <w:szCs w:val="14"/>
              </w:rPr>
              <w:t xml:space="preserve">Wilkens et al., 2018 </w:t>
            </w:r>
            <w:r w:rsidRPr="00C25C19">
              <w:rPr>
                <w:sz w:val="14"/>
                <w:szCs w:val="14"/>
              </w:rPr>
              <w:fldChar w:fldCharType="begin">
                <w:fldData xml:space="preserve">PEVuZE5vdGU+PENpdGU+PEF1dGhvcj5XaWxrZW5zPC9BdXRob3I+PFllYXI+MjAxODwvWWVhcj48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</w:fldData>
              </w:fldChar>
            </w:r>
            <w:r>
              <w:rPr>
                <w:sz w:val="14"/>
                <w:szCs w:val="14"/>
              </w:rPr>
              <w:instrText xml:space="preserve"> ADDIN EN.CITE </w:instrText>
            </w:r>
            <w:r>
              <w:rPr>
                <w:sz w:val="14"/>
                <w:szCs w:val="14"/>
              </w:rPr>
              <w:fldChar w:fldCharType="begin">
                <w:fldData xml:space="preserve">PEVuZE5vdGU+PENpdGU+PEF1dGhvcj5XaWxrZW5zPC9BdXRob3I+PFllYXI+MjAxODwvWWVhcj48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</w:fldData>
              </w:fldChar>
            </w:r>
            <w:r>
              <w:rPr>
                <w:sz w:val="14"/>
                <w:szCs w:val="14"/>
              </w:rPr>
              <w:instrText xml:space="preserve"> ADDIN EN.CITE.DATA </w:instrText>
            </w:r>
            <w:r>
              <w:rPr>
                <w:sz w:val="14"/>
                <w:szCs w:val="14"/>
              </w:rPr>
            </w:r>
            <w:r>
              <w:rPr>
                <w:sz w:val="14"/>
                <w:szCs w:val="14"/>
              </w:rPr>
              <w:fldChar w:fldCharType="end"/>
            </w:r>
            <w:r w:rsidRPr="00C25C19">
              <w:rPr>
                <w:sz w:val="14"/>
                <w:szCs w:val="14"/>
              </w:rPr>
            </w:r>
            <w:r w:rsidRPr="00C25C19">
              <w:rPr>
                <w:sz w:val="14"/>
                <w:szCs w:val="14"/>
              </w:rPr>
              <w:fldChar w:fldCharType="separate"/>
            </w:r>
            <w:r>
              <w:rPr>
                <w:noProof/>
                <w:sz w:val="14"/>
                <w:szCs w:val="14"/>
              </w:rPr>
              <w:t>(80)</w:t>
            </w:r>
            <w:r w:rsidRPr="00C25C19">
              <w:rPr>
                <w:sz w:val="14"/>
                <w:szCs w:val="14"/>
              </w:rPr>
              <w:fldChar w:fldCharType="end"/>
            </w:r>
          </w:p>
        </w:tc>
        <w:tc>
          <w:tcPr>
            <w:tcW w:w="722"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III</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60"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3"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85"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287"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 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24"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31"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41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NA</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0</w:t>
            </w:r>
          </w:p>
        </w:tc>
        <w:tc>
          <w:tcPr>
            <w:tcW w:w="358" w:type="dxa"/>
          </w:tcPr>
          <w:p w:rsidR="009467EE" w:rsidRPr="00C25C19" w:rsidRDefault="009467EE" w:rsidP="00C6725E">
            <w:pPr>
              <w:rPr>
                <w:rFonts w:asciiTheme="majorHAnsi" w:hAnsiTheme="majorHAnsi" w:cstheme="majorHAnsi"/>
                <w:sz w:val="14"/>
                <w:szCs w:val="14"/>
              </w:rPr>
            </w:pPr>
            <w:r w:rsidRPr="00C25C19">
              <w:rPr>
                <w:rFonts w:asciiTheme="majorHAnsi" w:hAnsiTheme="majorHAnsi" w:cs="Segoe UI"/>
                <w:color w:val="000000"/>
                <w:sz w:val="14"/>
                <w:szCs w:val="14"/>
              </w:rPr>
              <w:t>1</w:t>
            </w:r>
          </w:p>
        </w:tc>
      </w:tr>
    </w:tbl>
    <w:p w:rsidR="009467EE" w:rsidRPr="00C25C19" w:rsidRDefault="00A819F7" w:rsidP="009467EE">
      <w:pPr>
        <w:spacing w:after="0" w:line="480" w:lineRule="auto"/>
        <w:rPr>
          <w:sz w:val="20"/>
          <w:lang w:val="en-US"/>
        </w:rPr>
      </w:pPr>
      <w:r>
        <w:rPr>
          <w:sz w:val="20"/>
          <w:lang w:val="en-US"/>
        </w:rPr>
        <w:t>Abbreviation</w:t>
      </w:r>
      <w:r w:rsidR="009467EE" w:rsidRPr="00C25C19">
        <w:rPr>
          <w:sz w:val="20"/>
          <w:lang w:val="en-US"/>
        </w:rPr>
        <w:t>: NA: not applicable</w:t>
      </w:r>
    </w:p>
    <w:bookmarkEnd w:id="0"/>
    <w:p w:rsidR="006C7981" w:rsidRPr="009467EE" w:rsidRDefault="006C7981" w:rsidP="009467EE"/>
    <w:sectPr w:rsidR="006C7981" w:rsidRPr="009467EE" w:rsidSect="000A0B2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8248F6"/>
    <w:multiLevelType w:val="hybridMultilevel"/>
    <w:tmpl w:val="D994B9AE"/>
    <w:lvl w:ilvl="0" w:tplc="A6DCCA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EB7CEF"/>
    <w:multiLevelType w:val="hybridMultilevel"/>
    <w:tmpl w:val="55703B7A"/>
    <w:lvl w:ilvl="0" w:tplc="3028EDEE">
      <w:start w:val="1"/>
      <w:numFmt w:val="decimal"/>
      <w:lvlText w:val="%1."/>
      <w:lvlJc w:val="left"/>
      <w:pPr>
        <w:ind w:left="360" w:hanging="360"/>
      </w:pPr>
      <w:rPr>
        <w:rFonts w:ascii="Times New Roman" w:hAnsi="Times New Roman" w:cs="Times New Roman" w:hint="default"/>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21"/>
    <w:rsid w:val="000A0B21"/>
    <w:rsid w:val="000E5E45"/>
    <w:rsid w:val="00164189"/>
    <w:rsid w:val="001A1B09"/>
    <w:rsid w:val="001E744D"/>
    <w:rsid w:val="00245157"/>
    <w:rsid w:val="00462DCE"/>
    <w:rsid w:val="00531116"/>
    <w:rsid w:val="005D1016"/>
    <w:rsid w:val="0062122C"/>
    <w:rsid w:val="006367C7"/>
    <w:rsid w:val="006C7981"/>
    <w:rsid w:val="009467EE"/>
    <w:rsid w:val="00A13F10"/>
    <w:rsid w:val="00A819F7"/>
    <w:rsid w:val="00AB14F6"/>
    <w:rsid w:val="00AD5747"/>
    <w:rsid w:val="00B267E2"/>
    <w:rsid w:val="00BE44A4"/>
    <w:rsid w:val="00CB2DF9"/>
    <w:rsid w:val="00D61C0C"/>
    <w:rsid w:val="00D73EFC"/>
    <w:rsid w:val="00DF36E3"/>
    <w:rsid w:val="00E57393"/>
    <w:rsid w:val="00EF095D"/>
    <w:rsid w:val="00FE79FD"/>
    <w:rsid w:val="00FF2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5BC0FF-5D16-4F72-A537-9D6CE45B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B21"/>
    <w:pPr>
      <w:ind w:left="720"/>
      <w:contextualSpacing/>
    </w:pPr>
  </w:style>
  <w:style w:type="character" w:styleId="Hyperlink">
    <w:name w:val="Hyperlink"/>
    <w:basedOn w:val="DefaultParagraphFont"/>
    <w:uiPriority w:val="99"/>
    <w:unhideWhenUsed/>
    <w:rsid w:val="000A0B21"/>
    <w:rPr>
      <w:color w:val="0563C1" w:themeColor="hyperlink"/>
      <w:u w:val="single"/>
    </w:rPr>
  </w:style>
  <w:style w:type="table" w:styleId="TableGrid">
    <w:name w:val="Table Grid"/>
    <w:basedOn w:val="TableNormal"/>
    <w:uiPriority w:val="59"/>
    <w:rsid w:val="000A0B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0B21"/>
    <w:rPr>
      <w:sz w:val="16"/>
      <w:szCs w:val="16"/>
    </w:rPr>
  </w:style>
  <w:style w:type="paragraph" w:styleId="CommentText">
    <w:name w:val="annotation text"/>
    <w:basedOn w:val="Normal"/>
    <w:link w:val="CommentTextChar"/>
    <w:uiPriority w:val="99"/>
    <w:semiHidden/>
    <w:unhideWhenUsed/>
    <w:rsid w:val="000A0B21"/>
    <w:pPr>
      <w:spacing w:line="240" w:lineRule="auto"/>
    </w:pPr>
    <w:rPr>
      <w:sz w:val="20"/>
      <w:szCs w:val="20"/>
    </w:rPr>
  </w:style>
  <w:style w:type="character" w:customStyle="1" w:styleId="CommentTextChar">
    <w:name w:val="Comment Text Char"/>
    <w:basedOn w:val="DefaultParagraphFont"/>
    <w:link w:val="CommentText"/>
    <w:uiPriority w:val="99"/>
    <w:semiHidden/>
    <w:rsid w:val="000A0B21"/>
    <w:rPr>
      <w:sz w:val="20"/>
      <w:szCs w:val="20"/>
    </w:rPr>
  </w:style>
  <w:style w:type="paragraph" w:styleId="BalloonText">
    <w:name w:val="Balloon Text"/>
    <w:basedOn w:val="Normal"/>
    <w:link w:val="BalloonTextChar"/>
    <w:uiPriority w:val="99"/>
    <w:semiHidden/>
    <w:unhideWhenUsed/>
    <w:rsid w:val="000A0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B21"/>
    <w:rPr>
      <w:rFonts w:ascii="Segoe UI" w:hAnsi="Segoe UI" w:cs="Segoe UI"/>
      <w:sz w:val="18"/>
      <w:szCs w:val="18"/>
    </w:rPr>
  </w:style>
  <w:style w:type="paragraph" w:customStyle="1" w:styleId="EndNoteBibliographyTitle">
    <w:name w:val="EndNote Bibliography Title"/>
    <w:basedOn w:val="Normal"/>
    <w:link w:val="EndNoteBibliographyTitleChar"/>
    <w:rsid w:val="000A0B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A0B21"/>
    <w:rPr>
      <w:rFonts w:ascii="Calibri" w:hAnsi="Calibri" w:cs="Calibri"/>
      <w:noProof/>
      <w:lang w:val="en-US"/>
    </w:rPr>
  </w:style>
  <w:style w:type="paragraph" w:customStyle="1" w:styleId="EndNoteBibliography">
    <w:name w:val="EndNote Bibliography"/>
    <w:basedOn w:val="Normal"/>
    <w:link w:val="EndNoteBibliographyChar"/>
    <w:rsid w:val="000A0B2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A0B21"/>
    <w:rPr>
      <w:rFonts w:ascii="Calibri" w:hAnsi="Calibri" w:cs="Calibri"/>
      <w:noProof/>
      <w:lang w:val="en-US"/>
    </w:rPr>
  </w:style>
  <w:style w:type="character" w:styleId="FollowedHyperlink">
    <w:name w:val="FollowedHyperlink"/>
    <w:basedOn w:val="DefaultParagraphFont"/>
    <w:uiPriority w:val="99"/>
    <w:semiHidden/>
    <w:unhideWhenUsed/>
    <w:rsid w:val="000A0B21"/>
    <w:rPr>
      <w:color w:val="954F72" w:themeColor="followedHyperlink"/>
      <w:u w:val="single"/>
    </w:rPr>
  </w:style>
  <w:style w:type="paragraph" w:styleId="Header">
    <w:name w:val="header"/>
    <w:basedOn w:val="Normal"/>
    <w:link w:val="HeaderChar"/>
    <w:uiPriority w:val="99"/>
    <w:unhideWhenUsed/>
    <w:rsid w:val="000A0B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0B21"/>
  </w:style>
  <w:style w:type="paragraph" w:styleId="Footer">
    <w:name w:val="footer"/>
    <w:basedOn w:val="Normal"/>
    <w:link w:val="FooterChar"/>
    <w:uiPriority w:val="99"/>
    <w:unhideWhenUsed/>
    <w:rsid w:val="000A0B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0B21"/>
  </w:style>
  <w:style w:type="character" w:styleId="PlaceholderText">
    <w:name w:val="Placeholder Text"/>
    <w:basedOn w:val="DefaultParagraphFont"/>
    <w:uiPriority w:val="99"/>
    <w:semiHidden/>
    <w:rsid w:val="000A0B21"/>
    <w:rPr>
      <w:color w:val="808080"/>
    </w:rPr>
  </w:style>
  <w:style w:type="character" w:styleId="LineNumber">
    <w:name w:val="line number"/>
    <w:basedOn w:val="DefaultParagraphFont"/>
    <w:uiPriority w:val="99"/>
    <w:semiHidden/>
    <w:unhideWhenUsed/>
    <w:rsid w:val="0094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6931</Words>
  <Characters>39511</Characters>
  <Application>Microsoft Office Word</Application>
  <DocSecurity>0</DocSecurity>
  <Lines>329</Lines>
  <Paragraphs>92</Paragraphs>
  <ScaleCrop>false</ScaleCrop>
  <HeadingPairs>
    <vt:vector size="2" baseType="variant">
      <vt:variant>
        <vt:lpstr>Titel</vt:lpstr>
      </vt:variant>
      <vt:variant>
        <vt:i4>1</vt:i4>
      </vt:variant>
    </vt:vector>
  </HeadingPairs>
  <TitlesOfParts>
    <vt:vector size="1" baseType="lpstr">
      <vt:lpstr/>
    </vt:vector>
  </TitlesOfParts>
  <Company>ETZ</Company>
  <LinksUpToDate>false</LinksUpToDate>
  <CharactersWithSpaces>46350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Houwen, Thymen</dc:creator>
  <cp:keywords/>
  <dc:description/>
  <cp:lastModifiedBy>Yamuna R.</cp:lastModifiedBy>
  <cp:revision>4</cp:revision>
  <dcterms:created xsi:type="dcterms:W3CDTF">2022-02-09T15:04:00Z</dcterms:created>
  <dcterms:modified xsi:type="dcterms:W3CDTF">2022-03-26T02:28:00Z</dcterms:modified>
</cp:coreProperties>
</file>