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C55C2" w14:textId="6259727C" w:rsidR="008D1CF6" w:rsidRPr="004404EF" w:rsidRDefault="004404EF" w:rsidP="0054649C">
      <w:pPr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6D7B0D">
        <w:rPr>
          <w:rFonts w:asciiTheme="majorBidi" w:hAnsiTheme="majorBidi" w:cstheme="majorBidi"/>
          <w:b/>
          <w:bCs/>
          <w:sz w:val="20"/>
          <w:szCs w:val="20"/>
        </w:rPr>
        <w:t>1</w:t>
      </w:r>
      <w:r>
        <w:rPr>
          <w:rFonts w:asciiTheme="majorBidi" w:hAnsiTheme="majorBidi" w:cstheme="majorBidi"/>
          <w:b/>
          <w:bCs/>
          <w:sz w:val="20"/>
          <w:szCs w:val="20"/>
        </w:rPr>
        <w:t>a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 xml:space="preserve">): </w:t>
      </w:r>
      <w:r w:rsidR="008D1CF6" w:rsidRPr="004404EF">
        <w:rPr>
          <w:rFonts w:asciiTheme="majorBidi" w:hAnsiTheme="majorBidi" w:cstheme="majorBidi"/>
          <w:b/>
          <w:bCs/>
          <w:sz w:val="20"/>
          <w:szCs w:val="20"/>
        </w:rPr>
        <w:t>ANCOVA for post-intervention hemoglobin controlling for baseline and clinical covariates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1815"/>
        <w:gridCol w:w="1812"/>
        <w:gridCol w:w="1827"/>
        <w:gridCol w:w="1833"/>
      </w:tblGrid>
      <w:tr w:rsidR="008D1CF6" w:rsidRPr="004404EF" w14:paraId="291AC454" w14:textId="77777777" w:rsidTr="00737D52">
        <w:tc>
          <w:tcPr>
            <w:tcW w:w="1843" w:type="dxa"/>
          </w:tcPr>
          <w:p w14:paraId="0B42B558" w14:textId="77777777" w:rsidR="008D1CF6" w:rsidRPr="00F36EF7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Covariate </w:t>
            </w:r>
          </w:p>
        </w:tc>
        <w:tc>
          <w:tcPr>
            <w:tcW w:w="1815" w:type="dxa"/>
          </w:tcPr>
          <w:p w14:paraId="1933977D" w14:textId="77777777" w:rsidR="008D1CF6" w:rsidRPr="00F36EF7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812" w:type="dxa"/>
          </w:tcPr>
          <w:p w14:paraId="6B474873" w14:textId="77777777" w:rsidR="008D1CF6" w:rsidRPr="00F36EF7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827" w:type="dxa"/>
          </w:tcPr>
          <w:p w14:paraId="28B3619F" w14:textId="77777777" w:rsidR="008D1CF6" w:rsidRPr="00F36EF7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33" w:type="dxa"/>
          </w:tcPr>
          <w:p w14:paraId="04B4D9F8" w14:textId="77777777" w:rsidR="008D1CF6" w:rsidRPr="00F36EF7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Partial Eta square</w:t>
            </w:r>
          </w:p>
        </w:tc>
      </w:tr>
      <w:tr w:rsidR="008D1CF6" w:rsidRPr="004404EF" w14:paraId="2F05F98B" w14:textId="77777777" w:rsidTr="00737D52">
        <w:tc>
          <w:tcPr>
            <w:tcW w:w="1843" w:type="dxa"/>
          </w:tcPr>
          <w:p w14:paraId="02EA9E11" w14:textId="77777777" w:rsidR="008D1CF6" w:rsidRPr="00F36EF7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Age </w:t>
            </w:r>
          </w:p>
        </w:tc>
        <w:tc>
          <w:tcPr>
            <w:tcW w:w="1815" w:type="dxa"/>
          </w:tcPr>
          <w:p w14:paraId="7DBE9397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13310883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2.622</w:t>
            </w:r>
          </w:p>
        </w:tc>
        <w:tc>
          <w:tcPr>
            <w:tcW w:w="1827" w:type="dxa"/>
          </w:tcPr>
          <w:p w14:paraId="5B204F59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0.112</w:t>
            </w:r>
          </w:p>
        </w:tc>
        <w:tc>
          <w:tcPr>
            <w:tcW w:w="1833" w:type="dxa"/>
          </w:tcPr>
          <w:p w14:paraId="0190E74C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0.051</w:t>
            </w:r>
          </w:p>
        </w:tc>
      </w:tr>
      <w:tr w:rsidR="008D1CF6" w14:paraId="6CBE1DDC" w14:textId="77777777" w:rsidTr="00737D52">
        <w:tc>
          <w:tcPr>
            <w:tcW w:w="1843" w:type="dxa"/>
          </w:tcPr>
          <w:p w14:paraId="1BBAF331" w14:textId="77777777" w:rsidR="00F36EF7" w:rsidRDefault="0054649C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BMI</w:t>
            </w:r>
          </w:p>
          <w:p w14:paraId="13432669" w14:textId="6E1059FE" w:rsidR="008D1CF6" w:rsidRPr="00F36EF7" w:rsidRDefault="0054649C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(Z</w:t>
            </w:r>
            <w:r w:rsid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score) </w:t>
            </w:r>
          </w:p>
        </w:tc>
        <w:tc>
          <w:tcPr>
            <w:tcW w:w="1815" w:type="dxa"/>
          </w:tcPr>
          <w:p w14:paraId="1225521E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3CCBFB10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0.006</w:t>
            </w:r>
          </w:p>
        </w:tc>
        <w:tc>
          <w:tcPr>
            <w:tcW w:w="1827" w:type="dxa"/>
          </w:tcPr>
          <w:p w14:paraId="786B72CF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0.94</w:t>
            </w:r>
          </w:p>
        </w:tc>
        <w:tc>
          <w:tcPr>
            <w:tcW w:w="1833" w:type="dxa"/>
          </w:tcPr>
          <w:p w14:paraId="4D205733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8D1CF6" w14:paraId="3AF49A6E" w14:textId="77777777" w:rsidTr="00737D52">
        <w:tc>
          <w:tcPr>
            <w:tcW w:w="1843" w:type="dxa"/>
          </w:tcPr>
          <w:p w14:paraId="548C750F" w14:textId="4A70B7EF" w:rsidR="008D1CF6" w:rsidRPr="00F36EF7" w:rsidRDefault="0054649C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Lesion </w:t>
            </w:r>
            <w:r w:rsidR="008D1CF6"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type </w:t>
            </w:r>
          </w:p>
        </w:tc>
        <w:tc>
          <w:tcPr>
            <w:tcW w:w="1815" w:type="dxa"/>
          </w:tcPr>
          <w:p w14:paraId="2B73AF45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1017B659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0.246</w:t>
            </w:r>
          </w:p>
        </w:tc>
        <w:tc>
          <w:tcPr>
            <w:tcW w:w="1827" w:type="dxa"/>
          </w:tcPr>
          <w:p w14:paraId="78BB245C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0.622</w:t>
            </w:r>
          </w:p>
        </w:tc>
        <w:tc>
          <w:tcPr>
            <w:tcW w:w="1833" w:type="dxa"/>
          </w:tcPr>
          <w:p w14:paraId="3E6EC7D2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0.005</w:t>
            </w:r>
          </w:p>
        </w:tc>
      </w:tr>
      <w:tr w:rsidR="008D1CF6" w14:paraId="71E70279" w14:textId="77777777" w:rsidTr="00737D52">
        <w:tc>
          <w:tcPr>
            <w:tcW w:w="1843" w:type="dxa"/>
          </w:tcPr>
          <w:p w14:paraId="77C9EEE1" w14:textId="77777777" w:rsidR="008D1CF6" w:rsidRPr="00F36EF7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Hb</w:t>
            </w:r>
          </w:p>
        </w:tc>
        <w:tc>
          <w:tcPr>
            <w:tcW w:w="1815" w:type="dxa"/>
          </w:tcPr>
          <w:p w14:paraId="18DE1D76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1C1CE4C0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50.854</w:t>
            </w:r>
          </w:p>
        </w:tc>
        <w:tc>
          <w:tcPr>
            <w:tcW w:w="1827" w:type="dxa"/>
          </w:tcPr>
          <w:p w14:paraId="1B806C06" w14:textId="751CE2AD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833" w:type="dxa"/>
          </w:tcPr>
          <w:p w14:paraId="28BCE697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0.509</w:t>
            </w:r>
          </w:p>
        </w:tc>
      </w:tr>
      <w:tr w:rsidR="008D1CF6" w14:paraId="7DD6EC1F" w14:textId="77777777" w:rsidTr="00737D52">
        <w:tc>
          <w:tcPr>
            <w:tcW w:w="1843" w:type="dxa"/>
          </w:tcPr>
          <w:p w14:paraId="4656D112" w14:textId="77777777" w:rsidR="008D1CF6" w:rsidRPr="00F36EF7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Group </w:t>
            </w:r>
          </w:p>
        </w:tc>
        <w:tc>
          <w:tcPr>
            <w:tcW w:w="1815" w:type="dxa"/>
          </w:tcPr>
          <w:p w14:paraId="0B9F75C9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7F76561D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1.695</w:t>
            </w:r>
          </w:p>
        </w:tc>
        <w:tc>
          <w:tcPr>
            <w:tcW w:w="1827" w:type="dxa"/>
          </w:tcPr>
          <w:p w14:paraId="79D29C47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0.199</w:t>
            </w:r>
          </w:p>
        </w:tc>
        <w:tc>
          <w:tcPr>
            <w:tcW w:w="1833" w:type="dxa"/>
          </w:tcPr>
          <w:p w14:paraId="1FC258D7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0.033</w:t>
            </w:r>
          </w:p>
        </w:tc>
      </w:tr>
      <w:tr w:rsidR="008D1CF6" w14:paraId="565EE367" w14:textId="77777777" w:rsidTr="00737D52">
        <w:tc>
          <w:tcPr>
            <w:tcW w:w="1843" w:type="dxa"/>
          </w:tcPr>
          <w:p w14:paraId="392D4E0F" w14:textId="77777777" w:rsidR="008D1CF6" w:rsidRPr="00F36EF7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Error </w:t>
            </w:r>
          </w:p>
        </w:tc>
        <w:tc>
          <w:tcPr>
            <w:tcW w:w="1815" w:type="dxa"/>
          </w:tcPr>
          <w:p w14:paraId="1A186566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1812" w:type="dxa"/>
          </w:tcPr>
          <w:p w14:paraId="34F6CCA0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27" w:type="dxa"/>
          </w:tcPr>
          <w:p w14:paraId="7B14F668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33" w:type="dxa"/>
          </w:tcPr>
          <w:p w14:paraId="6E3DDD47" w14:textId="77777777" w:rsidR="008D1CF6" w:rsidRPr="004404EF" w:rsidRDefault="008D1CF6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6568B3AC" w14:textId="7FDD9246" w:rsidR="004404EF" w:rsidRDefault="008D1CF6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  <w:r w:rsidRPr="004404EF">
        <w:rPr>
          <w:rFonts w:asciiTheme="majorBidi" w:hAnsiTheme="majorBidi" w:cstheme="majorBidi"/>
          <w:b/>
          <w:bCs/>
          <w:sz w:val="20"/>
          <w:szCs w:val="20"/>
          <w:lang w:bidi="ar-EG"/>
        </w:rPr>
        <w:t>P-value</w:t>
      </w:r>
      <w:r w:rsidRPr="004404EF">
        <w:rPr>
          <w:rFonts w:asciiTheme="majorBidi" w:hAnsiTheme="majorBidi" w:cstheme="majorBidi"/>
          <w:sz w:val="20"/>
          <w:szCs w:val="20"/>
          <w:lang w:bidi="ar-EG"/>
        </w:rPr>
        <w:t xml:space="preserve">&lt; 0.05, </w:t>
      </w:r>
      <w:r w:rsidRPr="004404EF">
        <w:rPr>
          <w:rFonts w:asciiTheme="majorBidi" w:hAnsiTheme="majorBidi" w:cstheme="majorBidi"/>
          <w:b/>
          <w:bCs/>
          <w:sz w:val="20"/>
          <w:szCs w:val="20"/>
          <w:lang w:bidi="ar-EG"/>
        </w:rPr>
        <w:t>R Squared</w:t>
      </w:r>
      <w:r w:rsidRPr="004404EF">
        <w:rPr>
          <w:rFonts w:asciiTheme="majorBidi" w:hAnsiTheme="majorBidi" w:cstheme="majorBidi"/>
          <w:sz w:val="20"/>
          <w:szCs w:val="20"/>
          <w:lang w:bidi="ar-EG"/>
        </w:rPr>
        <w:t xml:space="preserve"> = .643 (</w:t>
      </w:r>
      <w:r w:rsidRPr="004404EF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Adjusted R Squared </w:t>
      </w:r>
      <w:r w:rsidRPr="004404EF">
        <w:rPr>
          <w:rFonts w:asciiTheme="majorBidi" w:hAnsiTheme="majorBidi" w:cstheme="majorBidi"/>
          <w:sz w:val="20"/>
          <w:szCs w:val="20"/>
          <w:lang w:bidi="ar-EG"/>
        </w:rPr>
        <w:t>= .570)</w:t>
      </w:r>
    </w:p>
    <w:p w14:paraId="291593F3" w14:textId="77777777" w:rsidR="007E2854" w:rsidRDefault="007E2854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</w:p>
    <w:p w14:paraId="24E31979" w14:textId="77777777" w:rsidR="007E2854" w:rsidRDefault="007E2854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</w:p>
    <w:p w14:paraId="701180A2" w14:textId="7220EDCD" w:rsidR="007E2854" w:rsidRPr="007E2854" w:rsidRDefault="007E2854" w:rsidP="007E2854">
      <w:pPr>
        <w:ind w:left="201" w:hangingChars="100" w:hanging="201"/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6D7B0D">
        <w:rPr>
          <w:rFonts w:asciiTheme="majorBidi" w:hAnsiTheme="majorBidi" w:cstheme="majorBidi"/>
          <w:b/>
          <w:bCs/>
          <w:sz w:val="20"/>
          <w:szCs w:val="20"/>
        </w:rPr>
        <w:t>1</w:t>
      </w:r>
      <w:r>
        <w:rPr>
          <w:rFonts w:asciiTheme="majorBidi" w:hAnsiTheme="majorBidi" w:cstheme="majorBidi"/>
          <w:b/>
          <w:bCs/>
          <w:sz w:val="20"/>
          <w:szCs w:val="20"/>
        </w:rPr>
        <w:t>b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 xml:space="preserve">): </w:t>
      </w:r>
      <w:r w:rsidRPr="007E2854">
        <w:rPr>
          <w:rFonts w:asciiTheme="majorBidi" w:hAnsiTheme="majorBidi" w:cstheme="majorBidi"/>
          <w:b/>
          <w:bCs/>
          <w:sz w:val="20"/>
          <w:szCs w:val="20"/>
        </w:rPr>
        <w:t xml:space="preserve">ANCOVA for </w:t>
      </w:r>
      <w:r w:rsidR="00FC1FF1">
        <w:rPr>
          <w:rFonts w:asciiTheme="majorBidi" w:hAnsiTheme="majorBidi" w:cstheme="majorBidi"/>
          <w:b/>
          <w:bCs/>
          <w:sz w:val="20"/>
          <w:szCs w:val="20"/>
        </w:rPr>
        <w:t>post-intervention</w:t>
      </w:r>
      <w:r w:rsidRPr="007E2854">
        <w:rPr>
          <w:rFonts w:asciiTheme="majorBidi" w:hAnsiTheme="majorBidi" w:cstheme="majorBidi"/>
          <w:b/>
          <w:bCs/>
          <w:sz w:val="20"/>
          <w:szCs w:val="20"/>
        </w:rPr>
        <w:t xml:space="preserve"> HCT% controlling for baseline and clinical covariates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1815"/>
        <w:gridCol w:w="1812"/>
        <w:gridCol w:w="1827"/>
        <w:gridCol w:w="1833"/>
      </w:tblGrid>
      <w:tr w:rsidR="007E2854" w14:paraId="026CFCE5" w14:textId="77777777" w:rsidTr="00737D52">
        <w:tc>
          <w:tcPr>
            <w:tcW w:w="1843" w:type="dxa"/>
          </w:tcPr>
          <w:p w14:paraId="6A80BA17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Covariate </w:t>
            </w:r>
          </w:p>
        </w:tc>
        <w:tc>
          <w:tcPr>
            <w:tcW w:w="1815" w:type="dxa"/>
          </w:tcPr>
          <w:p w14:paraId="676FEC47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812" w:type="dxa"/>
          </w:tcPr>
          <w:p w14:paraId="4BC85D86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827" w:type="dxa"/>
          </w:tcPr>
          <w:p w14:paraId="60B8AF93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33" w:type="dxa"/>
          </w:tcPr>
          <w:p w14:paraId="283488B3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Partial Eta square</w:t>
            </w:r>
          </w:p>
        </w:tc>
      </w:tr>
      <w:tr w:rsidR="007E2854" w14:paraId="63586EBF" w14:textId="77777777" w:rsidTr="00737D52">
        <w:tc>
          <w:tcPr>
            <w:tcW w:w="1843" w:type="dxa"/>
          </w:tcPr>
          <w:p w14:paraId="2A2E83B5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Age </w:t>
            </w:r>
          </w:p>
        </w:tc>
        <w:tc>
          <w:tcPr>
            <w:tcW w:w="1815" w:type="dxa"/>
          </w:tcPr>
          <w:p w14:paraId="557F782B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1631EA0F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0.501</w:t>
            </w:r>
          </w:p>
        </w:tc>
        <w:tc>
          <w:tcPr>
            <w:tcW w:w="1827" w:type="dxa"/>
          </w:tcPr>
          <w:p w14:paraId="13ECEC29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0.482</w:t>
            </w:r>
          </w:p>
        </w:tc>
        <w:tc>
          <w:tcPr>
            <w:tcW w:w="1833" w:type="dxa"/>
          </w:tcPr>
          <w:p w14:paraId="032CA8E8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</w:tr>
      <w:tr w:rsidR="007E2854" w14:paraId="0E8B056A" w14:textId="77777777" w:rsidTr="00737D52">
        <w:tc>
          <w:tcPr>
            <w:tcW w:w="1843" w:type="dxa"/>
          </w:tcPr>
          <w:p w14:paraId="71B12C6E" w14:textId="77777777" w:rsidR="00F36EF7" w:rsidRDefault="0054649C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BMI</w:t>
            </w:r>
          </w:p>
          <w:p w14:paraId="529D8482" w14:textId="350273BE" w:rsidR="007E2854" w:rsidRPr="00F36EF7" w:rsidRDefault="0054649C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(Z</w:t>
            </w:r>
            <w:r w:rsid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score) </w:t>
            </w:r>
          </w:p>
        </w:tc>
        <w:tc>
          <w:tcPr>
            <w:tcW w:w="1815" w:type="dxa"/>
          </w:tcPr>
          <w:p w14:paraId="7FF14803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6664A4A8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0.053</w:t>
            </w:r>
          </w:p>
        </w:tc>
        <w:tc>
          <w:tcPr>
            <w:tcW w:w="1827" w:type="dxa"/>
          </w:tcPr>
          <w:p w14:paraId="3E0DADC1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0.819</w:t>
            </w:r>
          </w:p>
        </w:tc>
        <w:tc>
          <w:tcPr>
            <w:tcW w:w="1833" w:type="dxa"/>
          </w:tcPr>
          <w:p w14:paraId="2DCF8E18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</w:tr>
      <w:tr w:rsidR="007E2854" w14:paraId="1FCE3B61" w14:textId="77777777" w:rsidTr="00737D52">
        <w:tc>
          <w:tcPr>
            <w:tcW w:w="1843" w:type="dxa"/>
          </w:tcPr>
          <w:p w14:paraId="065B6D0E" w14:textId="602D8CB2" w:rsidR="007E2854" w:rsidRPr="00F36EF7" w:rsidRDefault="0054649C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Lesion </w:t>
            </w:r>
            <w:r w:rsidR="007E2854"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type </w:t>
            </w:r>
          </w:p>
        </w:tc>
        <w:tc>
          <w:tcPr>
            <w:tcW w:w="1815" w:type="dxa"/>
          </w:tcPr>
          <w:p w14:paraId="7C7378BD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74EBF5E0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3.802</w:t>
            </w:r>
          </w:p>
        </w:tc>
        <w:tc>
          <w:tcPr>
            <w:tcW w:w="1827" w:type="dxa"/>
          </w:tcPr>
          <w:p w14:paraId="1B447F19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0.057</w:t>
            </w:r>
          </w:p>
        </w:tc>
        <w:tc>
          <w:tcPr>
            <w:tcW w:w="1833" w:type="dxa"/>
          </w:tcPr>
          <w:p w14:paraId="2DCCAB23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0.073</w:t>
            </w:r>
          </w:p>
        </w:tc>
      </w:tr>
      <w:tr w:rsidR="007E2854" w14:paraId="5E021D10" w14:textId="77777777" w:rsidTr="00737D52">
        <w:tc>
          <w:tcPr>
            <w:tcW w:w="1843" w:type="dxa"/>
          </w:tcPr>
          <w:p w14:paraId="45C8ADAA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HCT%</w:t>
            </w:r>
          </w:p>
        </w:tc>
        <w:tc>
          <w:tcPr>
            <w:tcW w:w="1815" w:type="dxa"/>
          </w:tcPr>
          <w:p w14:paraId="3EBB19CA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2AD93BB7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23.059</w:t>
            </w:r>
          </w:p>
        </w:tc>
        <w:tc>
          <w:tcPr>
            <w:tcW w:w="1827" w:type="dxa"/>
          </w:tcPr>
          <w:p w14:paraId="6AD4B372" w14:textId="7030EDDF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833" w:type="dxa"/>
          </w:tcPr>
          <w:p w14:paraId="7CF4FFB1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0.325</w:t>
            </w:r>
          </w:p>
        </w:tc>
      </w:tr>
      <w:tr w:rsidR="007E2854" w14:paraId="70B88F2F" w14:textId="77777777" w:rsidTr="00737D52">
        <w:tc>
          <w:tcPr>
            <w:tcW w:w="1843" w:type="dxa"/>
          </w:tcPr>
          <w:p w14:paraId="1221E115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Iron Group </w:t>
            </w:r>
          </w:p>
        </w:tc>
        <w:tc>
          <w:tcPr>
            <w:tcW w:w="1815" w:type="dxa"/>
          </w:tcPr>
          <w:p w14:paraId="38C4962E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68C23B59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8.132</w:t>
            </w:r>
          </w:p>
        </w:tc>
        <w:tc>
          <w:tcPr>
            <w:tcW w:w="1827" w:type="dxa"/>
          </w:tcPr>
          <w:p w14:paraId="7E6BC0F6" w14:textId="20227AED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0.006</w:t>
            </w:r>
          </w:p>
        </w:tc>
        <w:tc>
          <w:tcPr>
            <w:tcW w:w="1833" w:type="dxa"/>
          </w:tcPr>
          <w:p w14:paraId="06D69256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0.145</w:t>
            </w:r>
          </w:p>
        </w:tc>
      </w:tr>
      <w:tr w:rsidR="007E2854" w14:paraId="525CE646" w14:textId="77777777" w:rsidTr="00737D52">
        <w:tc>
          <w:tcPr>
            <w:tcW w:w="1843" w:type="dxa"/>
          </w:tcPr>
          <w:p w14:paraId="7359E2C6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Error </w:t>
            </w:r>
          </w:p>
        </w:tc>
        <w:tc>
          <w:tcPr>
            <w:tcW w:w="1815" w:type="dxa"/>
          </w:tcPr>
          <w:p w14:paraId="5A5DCAED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E2854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1812" w:type="dxa"/>
          </w:tcPr>
          <w:p w14:paraId="5B3ECFD2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27" w:type="dxa"/>
          </w:tcPr>
          <w:p w14:paraId="13B79072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33" w:type="dxa"/>
          </w:tcPr>
          <w:p w14:paraId="042D2123" w14:textId="77777777" w:rsidR="007E2854" w:rsidRPr="007E2854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50FAEBDD" w14:textId="77777777" w:rsidR="007E2854" w:rsidRPr="007E2854" w:rsidRDefault="007E2854" w:rsidP="007E2854">
      <w:pPr>
        <w:spacing w:line="240" w:lineRule="auto"/>
        <w:jc w:val="lowKashida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FC1FF1">
        <w:rPr>
          <w:rFonts w:asciiTheme="majorBidi" w:hAnsiTheme="majorBidi" w:cstheme="majorBidi"/>
          <w:b/>
          <w:bCs/>
          <w:sz w:val="20"/>
          <w:szCs w:val="20"/>
          <w:lang w:bidi="ar-EG"/>
        </w:rPr>
        <w:t>P</w:t>
      </w:r>
      <w:r w:rsidRPr="007E2854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-value&lt; </w:t>
      </w:r>
      <w:r w:rsidRPr="007E2854">
        <w:rPr>
          <w:rFonts w:asciiTheme="majorBidi" w:hAnsiTheme="majorBidi" w:cstheme="majorBidi"/>
          <w:sz w:val="20"/>
          <w:szCs w:val="20"/>
          <w:lang w:bidi="ar-EG"/>
        </w:rPr>
        <w:t>0.05</w:t>
      </w:r>
      <w:r w:rsidRPr="007E2854">
        <w:rPr>
          <w:rFonts w:asciiTheme="majorBidi" w:hAnsiTheme="majorBidi" w:cstheme="majorBidi"/>
          <w:b/>
          <w:bCs/>
          <w:sz w:val="20"/>
          <w:szCs w:val="20"/>
          <w:lang w:bidi="ar-EG"/>
        </w:rPr>
        <w:t>, R Squared = .</w:t>
      </w:r>
      <w:r w:rsidRPr="007E2854">
        <w:rPr>
          <w:rFonts w:asciiTheme="majorBidi" w:hAnsiTheme="majorBidi" w:cstheme="majorBidi"/>
          <w:sz w:val="20"/>
          <w:szCs w:val="20"/>
          <w:lang w:bidi="ar-EG"/>
        </w:rPr>
        <w:t>596</w:t>
      </w:r>
      <w:r w:rsidRPr="007E2854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(Adjusted R Squared </w:t>
      </w:r>
      <w:r w:rsidRPr="007E2854">
        <w:rPr>
          <w:rFonts w:asciiTheme="majorBidi" w:hAnsiTheme="majorBidi" w:cstheme="majorBidi"/>
          <w:sz w:val="20"/>
          <w:szCs w:val="20"/>
          <w:lang w:bidi="ar-EG"/>
        </w:rPr>
        <w:t>= .503</w:t>
      </w:r>
      <w:r w:rsidRPr="007E2854">
        <w:rPr>
          <w:rFonts w:asciiTheme="majorBidi" w:hAnsiTheme="majorBidi" w:cstheme="majorBidi"/>
          <w:b/>
          <w:bCs/>
          <w:sz w:val="20"/>
          <w:szCs w:val="20"/>
          <w:lang w:bidi="ar-EG"/>
        </w:rPr>
        <w:t>)</w:t>
      </w:r>
    </w:p>
    <w:p w14:paraId="5441817D" w14:textId="77777777" w:rsidR="007E2854" w:rsidRPr="007E2854" w:rsidRDefault="007E2854" w:rsidP="007E2854">
      <w:pPr>
        <w:spacing w:line="240" w:lineRule="auto"/>
        <w:jc w:val="lowKashida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55A919FB" w14:textId="77777777" w:rsidR="007E2854" w:rsidRDefault="007E2854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</w:p>
    <w:p w14:paraId="746B2E37" w14:textId="35EF22CD" w:rsidR="007E2854" w:rsidRPr="00FC1FF1" w:rsidRDefault="007E2854" w:rsidP="00FC1FF1">
      <w:pPr>
        <w:ind w:left="201" w:hangingChars="100" w:hanging="201"/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6D7B0D">
        <w:rPr>
          <w:rFonts w:asciiTheme="majorBidi" w:hAnsiTheme="majorBidi" w:cstheme="majorBidi"/>
          <w:b/>
          <w:bCs/>
          <w:sz w:val="20"/>
          <w:szCs w:val="20"/>
        </w:rPr>
        <w:t>1</w:t>
      </w:r>
      <w:r>
        <w:rPr>
          <w:rFonts w:asciiTheme="majorBidi" w:hAnsiTheme="majorBidi" w:cstheme="majorBidi"/>
          <w:b/>
          <w:bCs/>
          <w:sz w:val="20"/>
          <w:szCs w:val="20"/>
        </w:rPr>
        <w:t>c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 xml:space="preserve">): </w:t>
      </w:r>
      <w:r w:rsidRPr="00FC1FF1">
        <w:rPr>
          <w:rFonts w:asciiTheme="majorBidi" w:hAnsiTheme="majorBidi" w:cstheme="majorBidi"/>
          <w:b/>
          <w:bCs/>
          <w:sz w:val="20"/>
          <w:szCs w:val="20"/>
        </w:rPr>
        <w:t>ANCOVA for post-intervention RDW% controlling for baseline and clinical covariates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1815"/>
        <w:gridCol w:w="1812"/>
        <w:gridCol w:w="1827"/>
        <w:gridCol w:w="1833"/>
      </w:tblGrid>
      <w:tr w:rsidR="007E2854" w:rsidRPr="004404EF" w14:paraId="1E520E1F" w14:textId="77777777" w:rsidTr="00737D52">
        <w:tc>
          <w:tcPr>
            <w:tcW w:w="1843" w:type="dxa"/>
          </w:tcPr>
          <w:p w14:paraId="4ED8EF50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Covariate </w:t>
            </w:r>
          </w:p>
        </w:tc>
        <w:tc>
          <w:tcPr>
            <w:tcW w:w="1815" w:type="dxa"/>
          </w:tcPr>
          <w:p w14:paraId="7361A94D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812" w:type="dxa"/>
          </w:tcPr>
          <w:p w14:paraId="04A8D5A1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827" w:type="dxa"/>
          </w:tcPr>
          <w:p w14:paraId="5C182F45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33" w:type="dxa"/>
          </w:tcPr>
          <w:p w14:paraId="26DA433C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Partial Eta square</w:t>
            </w:r>
          </w:p>
        </w:tc>
      </w:tr>
      <w:tr w:rsidR="007E2854" w:rsidRPr="004404EF" w14:paraId="5D3F4321" w14:textId="77777777" w:rsidTr="00737D52">
        <w:tc>
          <w:tcPr>
            <w:tcW w:w="1843" w:type="dxa"/>
          </w:tcPr>
          <w:p w14:paraId="4CF46D03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Age </w:t>
            </w:r>
          </w:p>
        </w:tc>
        <w:tc>
          <w:tcPr>
            <w:tcW w:w="1815" w:type="dxa"/>
          </w:tcPr>
          <w:p w14:paraId="5806FD4E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1F3084C9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0.099</w:t>
            </w:r>
          </w:p>
        </w:tc>
        <w:tc>
          <w:tcPr>
            <w:tcW w:w="1827" w:type="dxa"/>
          </w:tcPr>
          <w:p w14:paraId="2362D8A1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0.755</w:t>
            </w:r>
          </w:p>
        </w:tc>
        <w:tc>
          <w:tcPr>
            <w:tcW w:w="1833" w:type="dxa"/>
          </w:tcPr>
          <w:p w14:paraId="221D6884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</w:tr>
      <w:tr w:rsidR="007E2854" w:rsidRPr="004404EF" w14:paraId="719CFD5E" w14:textId="77777777" w:rsidTr="00737D52">
        <w:tc>
          <w:tcPr>
            <w:tcW w:w="1843" w:type="dxa"/>
          </w:tcPr>
          <w:p w14:paraId="5DD03C78" w14:textId="77777777" w:rsidR="00F36EF7" w:rsidRDefault="0054649C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Baseline BMI </w:t>
            </w:r>
          </w:p>
          <w:p w14:paraId="5EFF2526" w14:textId="18ACACF9" w:rsidR="007E2854" w:rsidRPr="00F36EF7" w:rsidRDefault="0054649C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(Z</w:t>
            </w:r>
            <w:r w:rsid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score) </w:t>
            </w:r>
          </w:p>
        </w:tc>
        <w:tc>
          <w:tcPr>
            <w:tcW w:w="1815" w:type="dxa"/>
          </w:tcPr>
          <w:p w14:paraId="7D410CAD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43903BF0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2.018</w:t>
            </w:r>
          </w:p>
        </w:tc>
        <w:tc>
          <w:tcPr>
            <w:tcW w:w="1827" w:type="dxa"/>
          </w:tcPr>
          <w:p w14:paraId="0F584008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0.162</w:t>
            </w:r>
          </w:p>
        </w:tc>
        <w:tc>
          <w:tcPr>
            <w:tcW w:w="1833" w:type="dxa"/>
          </w:tcPr>
          <w:p w14:paraId="479D1E37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</w:tr>
      <w:tr w:rsidR="007E2854" w:rsidRPr="004404EF" w14:paraId="25FFF0D4" w14:textId="77777777" w:rsidTr="00737D52">
        <w:tc>
          <w:tcPr>
            <w:tcW w:w="1843" w:type="dxa"/>
          </w:tcPr>
          <w:p w14:paraId="2EB0F3BD" w14:textId="1683812B" w:rsidR="007E2854" w:rsidRPr="00F36EF7" w:rsidRDefault="0054649C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Lesion </w:t>
            </w:r>
            <w:r w:rsidR="007E2854"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type </w:t>
            </w:r>
          </w:p>
        </w:tc>
        <w:tc>
          <w:tcPr>
            <w:tcW w:w="1815" w:type="dxa"/>
          </w:tcPr>
          <w:p w14:paraId="55836569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2CD65F7D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0.62</w:t>
            </w:r>
          </w:p>
        </w:tc>
        <w:tc>
          <w:tcPr>
            <w:tcW w:w="1827" w:type="dxa"/>
          </w:tcPr>
          <w:p w14:paraId="3719F8EE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0.435</w:t>
            </w:r>
          </w:p>
        </w:tc>
        <w:tc>
          <w:tcPr>
            <w:tcW w:w="1833" w:type="dxa"/>
          </w:tcPr>
          <w:p w14:paraId="7A6F96FA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0.013</w:t>
            </w:r>
          </w:p>
        </w:tc>
      </w:tr>
      <w:tr w:rsidR="007E2854" w:rsidRPr="004404EF" w14:paraId="372A59DA" w14:textId="77777777" w:rsidTr="00737D52">
        <w:tc>
          <w:tcPr>
            <w:tcW w:w="1843" w:type="dxa"/>
          </w:tcPr>
          <w:p w14:paraId="66C6C02B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RDW%</w:t>
            </w:r>
          </w:p>
        </w:tc>
        <w:tc>
          <w:tcPr>
            <w:tcW w:w="1815" w:type="dxa"/>
          </w:tcPr>
          <w:p w14:paraId="71C71293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7D209340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39.593</w:t>
            </w:r>
          </w:p>
        </w:tc>
        <w:tc>
          <w:tcPr>
            <w:tcW w:w="1827" w:type="dxa"/>
          </w:tcPr>
          <w:p w14:paraId="65BDF635" w14:textId="65D293C3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833" w:type="dxa"/>
          </w:tcPr>
          <w:p w14:paraId="439B481D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0.452</w:t>
            </w:r>
          </w:p>
        </w:tc>
      </w:tr>
      <w:tr w:rsidR="007E2854" w:rsidRPr="004404EF" w14:paraId="154B3AF3" w14:textId="77777777" w:rsidTr="00737D52">
        <w:tc>
          <w:tcPr>
            <w:tcW w:w="1843" w:type="dxa"/>
          </w:tcPr>
          <w:p w14:paraId="6EC5C773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Iron Group </w:t>
            </w:r>
          </w:p>
        </w:tc>
        <w:tc>
          <w:tcPr>
            <w:tcW w:w="1815" w:type="dxa"/>
          </w:tcPr>
          <w:p w14:paraId="34817D04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66A5CE34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0.829</w:t>
            </w:r>
          </w:p>
        </w:tc>
        <w:tc>
          <w:tcPr>
            <w:tcW w:w="1827" w:type="dxa"/>
          </w:tcPr>
          <w:p w14:paraId="01E4933C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0.367</w:t>
            </w:r>
          </w:p>
        </w:tc>
        <w:tc>
          <w:tcPr>
            <w:tcW w:w="1833" w:type="dxa"/>
          </w:tcPr>
          <w:p w14:paraId="38F11F51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0.017</w:t>
            </w:r>
          </w:p>
        </w:tc>
      </w:tr>
      <w:tr w:rsidR="007E2854" w:rsidRPr="004404EF" w14:paraId="66097CB4" w14:textId="77777777" w:rsidTr="00737D52">
        <w:tc>
          <w:tcPr>
            <w:tcW w:w="1843" w:type="dxa"/>
          </w:tcPr>
          <w:p w14:paraId="02214290" w14:textId="77777777" w:rsidR="007E2854" w:rsidRPr="00F36EF7" w:rsidRDefault="007E2854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Error </w:t>
            </w:r>
          </w:p>
        </w:tc>
        <w:tc>
          <w:tcPr>
            <w:tcW w:w="1815" w:type="dxa"/>
          </w:tcPr>
          <w:p w14:paraId="51035053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FF1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1812" w:type="dxa"/>
          </w:tcPr>
          <w:p w14:paraId="072D5AF9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27" w:type="dxa"/>
          </w:tcPr>
          <w:p w14:paraId="7207AC44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33" w:type="dxa"/>
          </w:tcPr>
          <w:p w14:paraId="2B68942E" w14:textId="77777777" w:rsidR="007E2854" w:rsidRPr="00FC1FF1" w:rsidRDefault="007E2854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1501F6FC" w14:textId="77777777" w:rsidR="007E2854" w:rsidRPr="00FC1FF1" w:rsidRDefault="007E2854" w:rsidP="007E2854">
      <w:pPr>
        <w:pStyle w:val="ListParagraph"/>
        <w:numPr>
          <w:ilvl w:val="0"/>
          <w:numId w:val="2"/>
        </w:numPr>
        <w:spacing w:line="259" w:lineRule="auto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FC1FF1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P-value&lt; </w:t>
      </w:r>
      <w:r w:rsidRPr="00FC1FF1">
        <w:rPr>
          <w:rFonts w:asciiTheme="majorBidi" w:hAnsiTheme="majorBidi" w:cstheme="majorBidi"/>
          <w:sz w:val="20"/>
          <w:szCs w:val="20"/>
          <w:lang w:bidi="ar-EG"/>
        </w:rPr>
        <w:t>0.05</w:t>
      </w:r>
      <w:r w:rsidRPr="00FC1FF1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, R Squared = </w:t>
      </w:r>
      <w:r w:rsidRPr="00FC1FF1">
        <w:rPr>
          <w:rFonts w:asciiTheme="majorBidi" w:hAnsiTheme="majorBidi" w:cstheme="majorBidi"/>
          <w:sz w:val="20"/>
          <w:szCs w:val="20"/>
          <w:lang w:bidi="ar-EG"/>
        </w:rPr>
        <w:t>.705</w:t>
      </w:r>
      <w:r w:rsidRPr="00FC1FF1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(Adjusted R Squared = </w:t>
      </w:r>
      <w:r w:rsidRPr="00FC1FF1">
        <w:rPr>
          <w:rFonts w:asciiTheme="majorBidi" w:hAnsiTheme="majorBidi" w:cstheme="majorBidi"/>
          <w:sz w:val="20"/>
          <w:szCs w:val="20"/>
          <w:lang w:bidi="ar-EG"/>
        </w:rPr>
        <w:t>.637</w:t>
      </w:r>
      <w:r w:rsidRPr="00FC1FF1">
        <w:rPr>
          <w:rFonts w:asciiTheme="majorBidi" w:hAnsiTheme="majorBidi" w:cstheme="majorBidi"/>
          <w:b/>
          <w:bCs/>
          <w:sz w:val="20"/>
          <w:szCs w:val="20"/>
          <w:lang w:bidi="ar-EG"/>
        </w:rPr>
        <w:t>)</w:t>
      </w:r>
    </w:p>
    <w:p w14:paraId="3C6B9B27" w14:textId="77777777" w:rsidR="007E2854" w:rsidRPr="00FC1FF1" w:rsidRDefault="007E2854" w:rsidP="007E2854">
      <w:pPr>
        <w:spacing w:line="240" w:lineRule="auto"/>
        <w:jc w:val="lowKashida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3B247E72" w14:textId="77777777" w:rsidR="007E2854" w:rsidRPr="00FC1FF1" w:rsidRDefault="007E2854" w:rsidP="007E2854">
      <w:pPr>
        <w:spacing w:line="240" w:lineRule="auto"/>
        <w:jc w:val="lowKashida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14:paraId="49AFE9B0" w14:textId="77777777" w:rsidR="007E2854" w:rsidRDefault="007E2854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</w:p>
    <w:p w14:paraId="5EF19F36" w14:textId="77777777" w:rsidR="007E2854" w:rsidRDefault="007E2854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</w:p>
    <w:p w14:paraId="2FDF1E29" w14:textId="77777777" w:rsidR="007E2854" w:rsidRDefault="007E2854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</w:p>
    <w:p w14:paraId="75C5E76D" w14:textId="77777777" w:rsidR="007E2854" w:rsidRDefault="007E2854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</w:p>
    <w:p w14:paraId="00437381" w14:textId="77777777" w:rsidR="00AB4453" w:rsidRDefault="00AB4453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</w:p>
    <w:p w14:paraId="066CBB67" w14:textId="77777777" w:rsidR="00AB4453" w:rsidRPr="004404EF" w:rsidRDefault="00AB4453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</w:p>
    <w:p w14:paraId="1D34306A" w14:textId="33B11388" w:rsidR="004404EF" w:rsidRPr="004404EF" w:rsidRDefault="004404EF" w:rsidP="004404EF">
      <w:pPr>
        <w:ind w:left="201" w:hangingChars="100" w:hanging="201"/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lastRenderedPageBreak/>
        <w:t>Table (S</w:t>
      </w:r>
      <w:r w:rsidR="006D7B0D">
        <w:rPr>
          <w:rFonts w:asciiTheme="majorBidi" w:hAnsiTheme="majorBidi" w:cstheme="majorBidi"/>
          <w:b/>
          <w:bCs/>
          <w:sz w:val="20"/>
          <w:szCs w:val="20"/>
        </w:rPr>
        <w:t>1</w:t>
      </w:r>
      <w:r w:rsidR="007E2854">
        <w:rPr>
          <w:rFonts w:asciiTheme="majorBidi" w:hAnsiTheme="majorBidi" w:cstheme="majorBidi"/>
          <w:b/>
          <w:bCs/>
          <w:sz w:val="20"/>
          <w:szCs w:val="20"/>
        </w:rPr>
        <w:t>d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 xml:space="preserve">): </w:t>
      </w:r>
      <w:r w:rsidRPr="004404EF">
        <w:rPr>
          <w:rFonts w:asciiTheme="majorBidi" w:hAnsiTheme="majorBidi" w:cstheme="majorBidi"/>
          <w:b/>
          <w:bCs/>
          <w:sz w:val="20"/>
          <w:szCs w:val="20"/>
        </w:rPr>
        <w:t>ANCOVA for post-intervention serum iron controlling for baseline and clinical covariates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1815"/>
        <w:gridCol w:w="1812"/>
        <w:gridCol w:w="1827"/>
        <w:gridCol w:w="1833"/>
      </w:tblGrid>
      <w:tr w:rsidR="004404EF" w14:paraId="4865231F" w14:textId="77777777" w:rsidTr="00737D52">
        <w:tc>
          <w:tcPr>
            <w:tcW w:w="1843" w:type="dxa"/>
          </w:tcPr>
          <w:p w14:paraId="76321724" w14:textId="77777777" w:rsidR="004404EF" w:rsidRPr="00F36EF7" w:rsidRDefault="004404EF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Covariate </w:t>
            </w:r>
          </w:p>
        </w:tc>
        <w:tc>
          <w:tcPr>
            <w:tcW w:w="1815" w:type="dxa"/>
          </w:tcPr>
          <w:p w14:paraId="7AAEA89A" w14:textId="77777777" w:rsidR="004404EF" w:rsidRPr="00F36EF7" w:rsidRDefault="004404EF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812" w:type="dxa"/>
          </w:tcPr>
          <w:p w14:paraId="198704C6" w14:textId="77777777" w:rsidR="004404EF" w:rsidRPr="00F36EF7" w:rsidRDefault="004404EF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827" w:type="dxa"/>
          </w:tcPr>
          <w:p w14:paraId="6BCED7E6" w14:textId="77777777" w:rsidR="004404EF" w:rsidRPr="00F36EF7" w:rsidRDefault="004404EF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33" w:type="dxa"/>
          </w:tcPr>
          <w:p w14:paraId="793D86B1" w14:textId="77777777" w:rsidR="004404EF" w:rsidRPr="00F36EF7" w:rsidRDefault="004404EF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Partial Eta square</w:t>
            </w:r>
          </w:p>
        </w:tc>
      </w:tr>
      <w:tr w:rsidR="004404EF" w14:paraId="4F93B852" w14:textId="77777777" w:rsidTr="00737D52">
        <w:tc>
          <w:tcPr>
            <w:tcW w:w="1843" w:type="dxa"/>
          </w:tcPr>
          <w:p w14:paraId="6B01289D" w14:textId="77777777" w:rsidR="004404EF" w:rsidRPr="00F36EF7" w:rsidRDefault="004404EF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Age </w:t>
            </w:r>
          </w:p>
        </w:tc>
        <w:tc>
          <w:tcPr>
            <w:tcW w:w="1815" w:type="dxa"/>
          </w:tcPr>
          <w:p w14:paraId="267FEC66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149CC51F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0.103</w:t>
            </w:r>
          </w:p>
        </w:tc>
        <w:tc>
          <w:tcPr>
            <w:tcW w:w="1827" w:type="dxa"/>
          </w:tcPr>
          <w:p w14:paraId="5D42F55A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833" w:type="dxa"/>
          </w:tcPr>
          <w:p w14:paraId="6CCB5549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</w:tr>
      <w:tr w:rsidR="004404EF" w14:paraId="789D3B8A" w14:textId="77777777" w:rsidTr="00737D52">
        <w:tc>
          <w:tcPr>
            <w:tcW w:w="1843" w:type="dxa"/>
          </w:tcPr>
          <w:p w14:paraId="349C59F6" w14:textId="77777777" w:rsidR="00F36EF7" w:rsidRDefault="004404EF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BMI</w:t>
            </w:r>
            <w:r w:rsidR="0054649C"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  <w:p w14:paraId="711303B8" w14:textId="2BF01683" w:rsidR="004404EF" w:rsidRPr="00F36EF7" w:rsidRDefault="0054649C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(Z</w:t>
            </w:r>
            <w:r w:rsid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score)</w:t>
            </w:r>
            <w:r w:rsidR="004404EF"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15" w:type="dxa"/>
          </w:tcPr>
          <w:p w14:paraId="01829332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0955A7A1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0.51</w:t>
            </w:r>
          </w:p>
        </w:tc>
        <w:tc>
          <w:tcPr>
            <w:tcW w:w="1827" w:type="dxa"/>
          </w:tcPr>
          <w:p w14:paraId="360C8363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0.478</w:t>
            </w:r>
          </w:p>
        </w:tc>
        <w:tc>
          <w:tcPr>
            <w:tcW w:w="1833" w:type="dxa"/>
          </w:tcPr>
          <w:p w14:paraId="19193F47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0.011</w:t>
            </w:r>
          </w:p>
        </w:tc>
      </w:tr>
      <w:tr w:rsidR="004404EF" w14:paraId="276079FC" w14:textId="77777777" w:rsidTr="00737D52">
        <w:tc>
          <w:tcPr>
            <w:tcW w:w="1843" w:type="dxa"/>
          </w:tcPr>
          <w:p w14:paraId="4302188A" w14:textId="1AA210CB" w:rsidR="004404EF" w:rsidRPr="00F36EF7" w:rsidRDefault="0054649C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Lesion</w:t>
            </w:r>
            <w:r w:rsidR="004404EF"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type </w:t>
            </w:r>
          </w:p>
        </w:tc>
        <w:tc>
          <w:tcPr>
            <w:tcW w:w="1815" w:type="dxa"/>
          </w:tcPr>
          <w:p w14:paraId="42744644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01B87A45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2.887</w:t>
            </w:r>
          </w:p>
        </w:tc>
        <w:tc>
          <w:tcPr>
            <w:tcW w:w="1827" w:type="dxa"/>
          </w:tcPr>
          <w:p w14:paraId="1D375B32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0.096</w:t>
            </w:r>
          </w:p>
        </w:tc>
        <w:tc>
          <w:tcPr>
            <w:tcW w:w="1833" w:type="dxa"/>
          </w:tcPr>
          <w:p w14:paraId="6FB2547F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0.057</w:t>
            </w:r>
          </w:p>
        </w:tc>
      </w:tr>
      <w:tr w:rsidR="004404EF" w14:paraId="796B0CB6" w14:textId="77777777" w:rsidTr="00737D52">
        <w:tc>
          <w:tcPr>
            <w:tcW w:w="1843" w:type="dxa"/>
          </w:tcPr>
          <w:p w14:paraId="3B34771D" w14:textId="77777777" w:rsidR="004404EF" w:rsidRPr="00F36EF7" w:rsidRDefault="004404EF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serum iron</w:t>
            </w:r>
          </w:p>
        </w:tc>
        <w:tc>
          <w:tcPr>
            <w:tcW w:w="1815" w:type="dxa"/>
          </w:tcPr>
          <w:p w14:paraId="66CA60B6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7CED0366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120.191</w:t>
            </w:r>
          </w:p>
        </w:tc>
        <w:tc>
          <w:tcPr>
            <w:tcW w:w="1827" w:type="dxa"/>
          </w:tcPr>
          <w:p w14:paraId="2BA865BA" w14:textId="5A7B8C7C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833" w:type="dxa"/>
          </w:tcPr>
          <w:p w14:paraId="76536C34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0.715</w:t>
            </w:r>
          </w:p>
        </w:tc>
      </w:tr>
      <w:tr w:rsidR="004404EF" w14:paraId="7303E25A" w14:textId="77777777" w:rsidTr="00737D52">
        <w:tc>
          <w:tcPr>
            <w:tcW w:w="1843" w:type="dxa"/>
          </w:tcPr>
          <w:p w14:paraId="1AD38BD8" w14:textId="77777777" w:rsidR="004404EF" w:rsidRPr="00F36EF7" w:rsidRDefault="004404EF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Group </w:t>
            </w:r>
          </w:p>
        </w:tc>
        <w:tc>
          <w:tcPr>
            <w:tcW w:w="1815" w:type="dxa"/>
          </w:tcPr>
          <w:p w14:paraId="40A89C55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1F8251EE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0.572</w:t>
            </w:r>
          </w:p>
        </w:tc>
        <w:tc>
          <w:tcPr>
            <w:tcW w:w="1827" w:type="dxa"/>
          </w:tcPr>
          <w:p w14:paraId="658DE443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0.453</w:t>
            </w:r>
          </w:p>
        </w:tc>
        <w:tc>
          <w:tcPr>
            <w:tcW w:w="1833" w:type="dxa"/>
          </w:tcPr>
          <w:p w14:paraId="0F7ABF27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0.012</w:t>
            </w:r>
          </w:p>
        </w:tc>
      </w:tr>
      <w:tr w:rsidR="004404EF" w14:paraId="481D0BB6" w14:textId="77777777" w:rsidTr="00737D52">
        <w:tc>
          <w:tcPr>
            <w:tcW w:w="1843" w:type="dxa"/>
          </w:tcPr>
          <w:p w14:paraId="770F96D2" w14:textId="77777777" w:rsidR="004404EF" w:rsidRPr="004404EF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 xml:space="preserve">Error </w:t>
            </w:r>
          </w:p>
        </w:tc>
        <w:tc>
          <w:tcPr>
            <w:tcW w:w="1815" w:type="dxa"/>
          </w:tcPr>
          <w:p w14:paraId="2C19E782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1812" w:type="dxa"/>
          </w:tcPr>
          <w:p w14:paraId="78D32B62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27" w:type="dxa"/>
          </w:tcPr>
          <w:p w14:paraId="5834418A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33" w:type="dxa"/>
          </w:tcPr>
          <w:p w14:paraId="67C33D8C" w14:textId="77777777" w:rsidR="004404EF" w:rsidRPr="00541970" w:rsidRDefault="004404EF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3654032C" w14:textId="3F88D845" w:rsidR="004404EF" w:rsidRDefault="004404EF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  <w:r w:rsidRPr="00187630">
        <w:rPr>
          <w:rFonts w:asciiTheme="majorBidi" w:hAnsiTheme="majorBidi" w:cstheme="majorBidi"/>
          <w:b/>
          <w:bCs/>
          <w:sz w:val="20"/>
          <w:szCs w:val="20"/>
          <w:lang w:bidi="ar-EG"/>
        </w:rPr>
        <w:t>P-value</w:t>
      </w:r>
      <w:r w:rsidRPr="004404EF">
        <w:rPr>
          <w:rFonts w:asciiTheme="majorBidi" w:hAnsiTheme="majorBidi" w:cstheme="majorBidi"/>
          <w:sz w:val="20"/>
          <w:szCs w:val="20"/>
          <w:lang w:bidi="ar-EG"/>
        </w:rPr>
        <w:t xml:space="preserve">&lt; 0.05, </w:t>
      </w:r>
      <w:r w:rsidRPr="00187630">
        <w:rPr>
          <w:rFonts w:asciiTheme="majorBidi" w:hAnsiTheme="majorBidi" w:cstheme="majorBidi"/>
          <w:b/>
          <w:bCs/>
          <w:sz w:val="20"/>
          <w:szCs w:val="20"/>
          <w:lang w:bidi="ar-EG"/>
        </w:rPr>
        <w:t>R Squared</w:t>
      </w:r>
      <w:r w:rsidRPr="004404EF">
        <w:rPr>
          <w:rFonts w:asciiTheme="majorBidi" w:hAnsiTheme="majorBidi" w:cstheme="majorBidi"/>
          <w:sz w:val="20"/>
          <w:szCs w:val="20"/>
          <w:lang w:bidi="ar-EG"/>
        </w:rPr>
        <w:t xml:space="preserve"> = .748 (</w:t>
      </w:r>
      <w:r w:rsidRPr="00187630">
        <w:rPr>
          <w:rFonts w:asciiTheme="majorBidi" w:hAnsiTheme="majorBidi" w:cstheme="majorBidi"/>
          <w:b/>
          <w:bCs/>
          <w:sz w:val="20"/>
          <w:szCs w:val="20"/>
          <w:lang w:bidi="ar-EG"/>
        </w:rPr>
        <w:t>Adjusted R Squared</w:t>
      </w:r>
      <w:r w:rsidRPr="004404EF">
        <w:rPr>
          <w:rFonts w:asciiTheme="majorBidi" w:hAnsiTheme="majorBidi" w:cstheme="majorBidi"/>
          <w:sz w:val="20"/>
          <w:szCs w:val="20"/>
          <w:lang w:bidi="ar-EG"/>
        </w:rPr>
        <w:t xml:space="preserve"> = .691)</w:t>
      </w:r>
    </w:p>
    <w:p w14:paraId="39D24781" w14:textId="77777777" w:rsidR="007E2854" w:rsidRPr="007E2854" w:rsidRDefault="007E2854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</w:p>
    <w:p w14:paraId="5C2CD28D" w14:textId="5EE90B5F" w:rsidR="00541970" w:rsidRPr="00541970" w:rsidRDefault="00541970" w:rsidP="00541970">
      <w:pPr>
        <w:ind w:left="201" w:hangingChars="100" w:hanging="201"/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6D7B0D">
        <w:rPr>
          <w:rFonts w:asciiTheme="majorBidi" w:hAnsiTheme="majorBidi" w:cstheme="majorBidi"/>
          <w:b/>
          <w:bCs/>
          <w:sz w:val="20"/>
          <w:szCs w:val="20"/>
        </w:rPr>
        <w:t>1</w:t>
      </w:r>
      <w:r w:rsidR="007E2854">
        <w:rPr>
          <w:rFonts w:asciiTheme="majorBidi" w:hAnsiTheme="majorBidi" w:cstheme="majorBidi"/>
          <w:b/>
          <w:bCs/>
          <w:sz w:val="20"/>
          <w:szCs w:val="20"/>
        </w:rPr>
        <w:t>e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 xml:space="preserve">): </w:t>
      </w:r>
      <w:r w:rsidRPr="00541970">
        <w:rPr>
          <w:rFonts w:asciiTheme="majorBidi" w:hAnsiTheme="majorBidi" w:cstheme="majorBidi"/>
          <w:b/>
          <w:bCs/>
          <w:sz w:val="20"/>
          <w:szCs w:val="20"/>
        </w:rPr>
        <w:t xml:space="preserve">ANCOVA for post-intervention </w:t>
      </w:r>
      <w:proofErr w:type="gramStart"/>
      <w:r w:rsidRPr="00541970">
        <w:rPr>
          <w:rFonts w:asciiTheme="majorBidi" w:hAnsiTheme="majorBidi" w:cstheme="majorBidi"/>
          <w:b/>
          <w:bCs/>
          <w:sz w:val="20"/>
          <w:szCs w:val="20"/>
        </w:rPr>
        <w:t>transferrin</w:t>
      </w:r>
      <w:proofErr w:type="gramEnd"/>
      <w:r w:rsidRPr="00541970">
        <w:rPr>
          <w:rFonts w:asciiTheme="majorBidi" w:hAnsiTheme="majorBidi" w:cstheme="majorBidi"/>
          <w:b/>
          <w:bCs/>
          <w:sz w:val="20"/>
          <w:szCs w:val="20"/>
        </w:rPr>
        <w:t xml:space="preserve"> saturation % controlling for baseline and clinical covariates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1815"/>
        <w:gridCol w:w="1812"/>
        <w:gridCol w:w="1827"/>
        <w:gridCol w:w="1833"/>
      </w:tblGrid>
      <w:tr w:rsidR="00541970" w14:paraId="78B2983B" w14:textId="77777777" w:rsidTr="00737D52">
        <w:tc>
          <w:tcPr>
            <w:tcW w:w="1843" w:type="dxa"/>
          </w:tcPr>
          <w:p w14:paraId="3E965E50" w14:textId="77777777" w:rsidR="00541970" w:rsidRPr="009B43A0" w:rsidRDefault="0054197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Covariate </w:t>
            </w:r>
          </w:p>
        </w:tc>
        <w:tc>
          <w:tcPr>
            <w:tcW w:w="1815" w:type="dxa"/>
          </w:tcPr>
          <w:p w14:paraId="29ACFCE7" w14:textId="77777777" w:rsidR="00541970" w:rsidRPr="009B43A0" w:rsidRDefault="0054197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812" w:type="dxa"/>
          </w:tcPr>
          <w:p w14:paraId="6C6EFB96" w14:textId="77777777" w:rsidR="00541970" w:rsidRPr="009B43A0" w:rsidRDefault="0054197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827" w:type="dxa"/>
          </w:tcPr>
          <w:p w14:paraId="78B6A93E" w14:textId="77777777" w:rsidR="00541970" w:rsidRPr="009B43A0" w:rsidRDefault="0054197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833" w:type="dxa"/>
          </w:tcPr>
          <w:p w14:paraId="1287A431" w14:textId="77777777" w:rsidR="00541970" w:rsidRPr="009B43A0" w:rsidRDefault="0054197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Partial Eta square</w:t>
            </w:r>
          </w:p>
        </w:tc>
      </w:tr>
      <w:tr w:rsidR="00541970" w14:paraId="3C3F07DD" w14:textId="77777777" w:rsidTr="00737D52">
        <w:tc>
          <w:tcPr>
            <w:tcW w:w="1843" w:type="dxa"/>
          </w:tcPr>
          <w:p w14:paraId="7687049E" w14:textId="77777777" w:rsidR="00541970" w:rsidRPr="009B43A0" w:rsidRDefault="0054197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Age </w:t>
            </w:r>
          </w:p>
        </w:tc>
        <w:tc>
          <w:tcPr>
            <w:tcW w:w="1815" w:type="dxa"/>
          </w:tcPr>
          <w:p w14:paraId="34C924E6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23995D01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0.086</w:t>
            </w:r>
          </w:p>
        </w:tc>
        <w:tc>
          <w:tcPr>
            <w:tcW w:w="1827" w:type="dxa"/>
          </w:tcPr>
          <w:p w14:paraId="4D91B3D9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0.77</w:t>
            </w:r>
          </w:p>
        </w:tc>
        <w:tc>
          <w:tcPr>
            <w:tcW w:w="1833" w:type="dxa"/>
          </w:tcPr>
          <w:p w14:paraId="69AD666B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</w:tr>
      <w:tr w:rsidR="00541970" w14:paraId="582659BF" w14:textId="77777777" w:rsidTr="00737D52">
        <w:tc>
          <w:tcPr>
            <w:tcW w:w="1843" w:type="dxa"/>
          </w:tcPr>
          <w:p w14:paraId="7DE26029" w14:textId="77777777" w:rsidR="00F36EF7" w:rsidRDefault="0054649C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Baseline BMI </w:t>
            </w:r>
          </w:p>
          <w:p w14:paraId="591D7FD3" w14:textId="6D33F8F2" w:rsidR="00541970" w:rsidRPr="009B43A0" w:rsidRDefault="0054649C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(Z</w:t>
            </w:r>
            <w:r w:rsidR="00F36E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score) </w:t>
            </w:r>
          </w:p>
        </w:tc>
        <w:tc>
          <w:tcPr>
            <w:tcW w:w="1815" w:type="dxa"/>
          </w:tcPr>
          <w:p w14:paraId="5BBDB9FC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1894EDD0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0.962</w:t>
            </w:r>
          </w:p>
        </w:tc>
        <w:tc>
          <w:tcPr>
            <w:tcW w:w="1827" w:type="dxa"/>
          </w:tcPr>
          <w:p w14:paraId="2474024E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0.332</w:t>
            </w:r>
          </w:p>
        </w:tc>
        <w:tc>
          <w:tcPr>
            <w:tcW w:w="1833" w:type="dxa"/>
          </w:tcPr>
          <w:p w14:paraId="11893797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</w:tr>
      <w:tr w:rsidR="00541970" w14:paraId="2F732D04" w14:textId="77777777" w:rsidTr="00737D52">
        <w:tc>
          <w:tcPr>
            <w:tcW w:w="1843" w:type="dxa"/>
          </w:tcPr>
          <w:p w14:paraId="524DCF93" w14:textId="406867A2" w:rsidR="00541970" w:rsidRPr="009B43A0" w:rsidRDefault="0054649C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Lesion </w:t>
            </w:r>
            <w:r w:rsidR="00541970"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type </w:t>
            </w:r>
          </w:p>
        </w:tc>
        <w:tc>
          <w:tcPr>
            <w:tcW w:w="1815" w:type="dxa"/>
          </w:tcPr>
          <w:p w14:paraId="0E21166B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2665BC72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1.661</w:t>
            </w:r>
          </w:p>
        </w:tc>
        <w:tc>
          <w:tcPr>
            <w:tcW w:w="1827" w:type="dxa"/>
          </w:tcPr>
          <w:p w14:paraId="27FB3662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0.204</w:t>
            </w:r>
          </w:p>
        </w:tc>
        <w:tc>
          <w:tcPr>
            <w:tcW w:w="1833" w:type="dxa"/>
          </w:tcPr>
          <w:p w14:paraId="6B6226B0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0.033</w:t>
            </w:r>
          </w:p>
        </w:tc>
      </w:tr>
      <w:tr w:rsidR="00541970" w14:paraId="5CA527D9" w14:textId="77777777" w:rsidTr="00737D52">
        <w:tc>
          <w:tcPr>
            <w:tcW w:w="1843" w:type="dxa"/>
          </w:tcPr>
          <w:p w14:paraId="7092CEB0" w14:textId="77777777" w:rsidR="00541970" w:rsidRPr="009B43A0" w:rsidRDefault="0054197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Baseline </w:t>
            </w:r>
            <w:proofErr w:type="gramStart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transferrin</w:t>
            </w:r>
            <w:proofErr w:type="gramEnd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saturation %</w:t>
            </w:r>
          </w:p>
        </w:tc>
        <w:tc>
          <w:tcPr>
            <w:tcW w:w="1815" w:type="dxa"/>
          </w:tcPr>
          <w:p w14:paraId="4B1026C7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45AC8F69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90.924</w:t>
            </w:r>
          </w:p>
        </w:tc>
        <w:tc>
          <w:tcPr>
            <w:tcW w:w="1827" w:type="dxa"/>
          </w:tcPr>
          <w:p w14:paraId="0806974C" w14:textId="3FE32EE5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833" w:type="dxa"/>
          </w:tcPr>
          <w:p w14:paraId="7FE70484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0.654</w:t>
            </w:r>
          </w:p>
        </w:tc>
      </w:tr>
      <w:tr w:rsidR="00541970" w14:paraId="3CED682F" w14:textId="77777777" w:rsidTr="00737D52">
        <w:tc>
          <w:tcPr>
            <w:tcW w:w="1843" w:type="dxa"/>
          </w:tcPr>
          <w:p w14:paraId="46F69F40" w14:textId="77777777" w:rsidR="00541970" w:rsidRPr="009B43A0" w:rsidRDefault="0054197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Iron Group </w:t>
            </w:r>
          </w:p>
        </w:tc>
        <w:tc>
          <w:tcPr>
            <w:tcW w:w="1815" w:type="dxa"/>
          </w:tcPr>
          <w:p w14:paraId="7E4837E8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12" w:type="dxa"/>
          </w:tcPr>
          <w:p w14:paraId="3395C16F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0.574</w:t>
            </w:r>
          </w:p>
        </w:tc>
        <w:tc>
          <w:tcPr>
            <w:tcW w:w="1827" w:type="dxa"/>
          </w:tcPr>
          <w:p w14:paraId="132A866F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0.453</w:t>
            </w:r>
          </w:p>
        </w:tc>
        <w:tc>
          <w:tcPr>
            <w:tcW w:w="1833" w:type="dxa"/>
          </w:tcPr>
          <w:p w14:paraId="61741242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0.012</w:t>
            </w:r>
          </w:p>
        </w:tc>
      </w:tr>
      <w:tr w:rsidR="00541970" w14:paraId="7B3E6EA8" w14:textId="77777777" w:rsidTr="00737D52">
        <w:tc>
          <w:tcPr>
            <w:tcW w:w="1843" w:type="dxa"/>
          </w:tcPr>
          <w:p w14:paraId="7AC2B6BA" w14:textId="77777777" w:rsidR="00541970" w:rsidRPr="009B43A0" w:rsidRDefault="0054197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Error </w:t>
            </w:r>
          </w:p>
        </w:tc>
        <w:tc>
          <w:tcPr>
            <w:tcW w:w="1815" w:type="dxa"/>
          </w:tcPr>
          <w:p w14:paraId="1AE8EDBE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41970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1812" w:type="dxa"/>
          </w:tcPr>
          <w:p w14:paraId="74F54259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27" w:type="dxa"/>
          </w:tcPr>
          <w:p w14:paraId="7FFF569A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33" w:type="dxa"/>
          </w:tcPr>
          <w:p w14:paraId="01AA3EF8" w14:textId="77777777" w:rsidR="00541970" w:rsidRPr="00541970" w:rsidRDefault="00541970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3BF9BD50" w14:textId="3B5ED11B" w:rsidR="004404EF" w:rsidRPr="007E2854" w:rsidRDefault="00541970" w:rsidP="007E2854">
      <w:pPr>
        <w:spacing w:line="240" w:lineRule="auto"/>
        <w:jc w:val="lowKashida"/>
        <w:rPr>
          <w:rFonts w:asciiTheme="majorBidi" w:hAnsiTheme="majorBidi" w:cstheme="majorBidi"/>
          <w:sz w:val="20"/>
          <w:szCs w:val="20"/>
          <w:lang w:bidi="ar-EG"/>
        </w:rPr>
      </w:pPr>
      <w:r w:rsidRPr="00541970">
        <w:rPr>
          <w:rFonts w:asciiTheme="majorBidi" w:hAnsiTheme="majorBidi" w:cstheme="majorBidi"/>
          <w:b/>
          <w:bCs/>
          <w:sz w:val="20"/>
          <w:szCs w:val="20"/>
          <w:lang w:bidi="ar-EG"/>
        </w:rPr>
        <w:t>P-value</w:t>
      </w:r>
      <w:r w:rsidRPr="00541970">
        <w:rPr>
          <w:rFonts w:asciiTheme="majorBidi" w:hAnsiTheme="majorBidi" w:cstheme="majorBidi"/>
          <w:sz w:val="20"/>
          <w:szCs w:val="20"/>
          <w:lang w:bidi="ar-EG"/>
        </w:rPr>
        <w:t xml:space="preserve">&lt; 0.05, </w:t>
      </w:r>
      <w:r w:rsidRPr="00541970">
        <w:rPr>
          <w:rFonts w:asciiTheme="majorBidi" w:hAnsiTheme="majorBidi" w:cstheme="majorBidi"/>
          <w:b/>
          <w:bCs/>
          <w:sz w:val="20"/>
          <w:szCs w:val="20"/>
          <w:lang w:bidi="ar-EG"/>
        </w:rPr>
        <w:t>R Squared</w:t>
      </w:r>
      <w:r w:rsidRPr="00541970">
        <w:rPr>
          <w:rFonts w:asciiTheme="majorBidi" w:hAnsiTheme="majorBidi" w:cstheme="majorBidi"/>
          <w:sz w:val="20"/>
          <w:szCs w:val="20"/>
          <w:lang w:bidi="ar-EG"/>
        </w:rPr>
        <w:t xml:space="preserve"> = .686 (</w:t>
      </w:r>
      <w:r w:rsidRPr="00541970">
        <w:rPr>
          <w:rFonts w:asciiTheme="majorBidi" w:hAnsiTheme="majorBidi" w:cstheme="majorBidi"/>
          <w:b/>
          <w:bCs/>
          <w:sz w:val="20"/>
          <w:szCs w:val="20"/>
          <w:lang w:bidi="ar-EG"/>
        </w:rPr>
        <w:t>Adjusted R Squared</w:t>
      </w:r>
      <w:r w:rsidRPr="00541970">
        <w:rPr>
          <w:rFonts w:asciiTheme="majorBidi" w:hAnsiTheme="majorBidi" w:cstheme="majorBidi"/>
          <w:sz w:val="20"/>
          <w:szCs w:val="20"/>
          <w:lang w:bidi="ar-EG"/>
        </w:rPr>
        <w:t xml:space="preserve"> = .614)</w:t>
      </w:r>
    </w:p>
    <w:p w14:paraId="55D083D8" w14:textId="77777777" w:rsidR="007E2854" w:rsidRDefault="007E2854" w:rsidP="007E2854">
      <w:pPr>
        <w:ind w:left="240" w:hangingChars="100" w:hanging="240"/>
        <w:rPr>
          <w:highlight w:val="cyan"/>
        </w:rPr>
      </w:pPr>
    </w:p>
    <w:p w14:paraId="1BEE25BC" w14:textId="77777777" w:rsidR="004404EF" w:rsidRDefault="004404EF" w:rsidP="008D1CF6">
      <w:pPr>
        <w:ind w:left="240" w:hangingChars="100" w:hanging="240"/>
      </w:pPr>
    </w:p>
    <w:p w14:paraId="63C894D8" w14:textId="77777777" w:rsidR="004404EF" w:rsidRDefault="004404EF" w:rsidP="008D1CF6">
      <w:pPr>
        <w:ind w:left="240" w:hangingChars="100" w:hanging="240"/>
      </w:pPr>
    </w:p>
    <w:p w14:paraId="0A9BF41E" w14:textId="77777777" w:rsidR="004404EF" w:rsidRDefault="004404EF" w:rsidP="008D1CF6">
      <w:pPr>
        <w:ind w:left="240" w:hangingChars="100" w:hanging="240"/>
      </w:pPr>
    </w:p>
    <w:p w14:paraId="000F818E" w14:textId="77777777" w:rsidR="004404EF" w:rsidRDefault="004404EF" w:rsidP="008D1CF6">
      <w:pPr>
        <w:ind w:left="240" w:hangingChars="100" w:hanging="240"/>
      </w:pPr>
    </w:p>
    <w:p w14:paraId="3BE813F5" w14:textId="77777777" w:rsidR="004404EF" w:rsidRDefault="004404EF" w:rsidP="008D1CF6">
      <w:pPr>
        <w:ind w:left="240" w:hangingChars="100" w:hanging="240"/>
      </w:pPr>
    </w:p>
    <w:p w14:paraId="61BB82EF" w14:textId="77777777" w:rsidR="004404EF" w:rsidRDefault="004404EF" w:rsidP="008D1CF6">
      <w:pPr>
        <w:ind w:left="240" w:hangingChars="100" w:hanging="240"/>
      </w:pPr>
    </w:p>
    <w:p w14:paraId="6298AD82" w14:textId="77777777" w:rsidR="004404EF" w:rsidRDefault="004404EF" w:rsidP="008D1CF6">
      <w:pPr>
        <w:ind w:left="240" w:hangingChars="100" w:hanging="240"/>
      </w:pPr>
    </w:p>
    <w:p w14:paraId="7A07712F" w14:textId="77777777" w:rsidR="004404EF" w:rsidRDefault="004404EF" w:rsidP="008D1CF6">
      <w:pPr>
        <w:ind w:left="240" w:hangingChars="100" w:hanging="240"/>
      </w:pPr>
    </w:p>
    <w:p w14:paraId="096B605A" w14:textId="77777777" w:rsidR="004404EF" w:rsidRDefault="004404EF" w:rsidP="008D1CF6">
      <w:pPr>
        <w:ind w:left="240" w:hangingChars="100" w:hanging="240"/>
      </w:pPr>
    </w:p>
    <w:p w14:paraId="231E8B90" w14:textId="77777777" w:rsidR="004404EF" w:rsidRDefault="004404EF" w:rsidP="008D1CF6">
      <w:pPr>
        <w:ind w:left="240" w:hangingChars="100" w:hanging="240"/>
      </w:pPr>
    </w:p>
    <w:p w14:paraId="587C2845" w14:textId="77777777" w:rsidR="00737D52" w:rsidRDefault="00737D52" w:rsidP="008D1CF6">
      <w:pPr>
        <w:ind w:left="240" w:hangingChars="100" w:hanging="240"/>
      </w:pPr>
    </w:p>
    <w:p w14:paraId="7609E512" w14:textId="77777777" w:rsidR="00AB4453" w:rsidRDefault="00AB4453" w:rsidP="004404EF"/>
    <w:p w14:paraId="6563D1F4" w14:textId="4555B56E" w:rsidR="008D1CF6" w:rsidRPr="00AB4453" w:rsidRDefault="00AB4453" w:rsidP="004404EF">
      <w:pPr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6D7B0D">
        <w:rPr>
          <w:rFonts w:asciiTheme="majorBidi" w:hAnsiTheme="majorBidi" w:cstheme="majorBidi"/>
          <w:b/>
          <w:bCs/>
          <w:sz w:val="20"/>
          <w:szCs w:val="20"/>
        </w:rPr>
        <w:t>2</w:t>
      </w:r>
      <w:r>
        <w:rPr>
          <w:rFonts w:asciiTheme="majorBidi" w:hAnsiTheme="majorBidi" w:cstheme="majorBidi"/>
          <w:b/>
          <w:bCs/>
          <w:sz w:val="20"/>
          <w:szCs w:val="20"/>
        </w:rPr>
        <w:t>a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 xml:space="preserve">): </w:t>
      </w:r>
      <w:r w:rsidR="008D1CF6" w:rsidRPr="00AB4453">
        <w:rPr>
          <w:rFonts w:asciiTheme="majorBidi" w:hAnsiTheme="majorBidi" w:cstheme="majorBidi"/>
          <w:b/>
          <w:bCs/>
          <w:sz w:val="20"/>
          <w:szCs w:val="20"/>
        </w:rPr>
        <w:t>Raw and adjusted mean Hemoglobin levels post-intervention among study 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D1CF6" w:rsidRPr="004404EF" w14:paraId="049A9953" w14:textId="77777777" w:rsidTr="00737D52">
        <w:tc>
          <w:tcPr>
            <w:tcW w:w="2337" w:type="dxa"/>
          </w:tcPr>
          <w:p w14:paraId="417A6484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Group </w:t>
            </w:r>
          </w:p>
        </w:tc>
        <w:tc>
          <w:tcPr>
            <w:tcW w:w="2337" w:type="dxa"/>
          </w:tcPr>
          <w:p w14:paraId="0F6F04DB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Raw mean (SD)</w:t>
            </w:r>
          </w:p>
        </w:tc>
        <w:tc>
          <w:tcPr>
            <w:tcW w:w="2338" w:type="dxa"/>
          </w:tcPr>
          <w:p w14:paraId="311A046D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Adjusted </w:t>
            </w:r>
            <w:proofErr w:type="gramStart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mean</w:t>
            </w:r>
            <w:proofErr w:type="gramEnd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(SE)</w:t>
            </w:r>
          </w:p>
        </w:tc>
        <w:tc>
          <w:tcPr>
            <w:tcW w:w="2338" w:type="dxa"/>
          </w:tcPr>
          <w:p w14:paraId="4E288C49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confidence interval</w:t>
            </w:r>
          </w:p>
        </w:tc>
      </w:tr>
      <w:tr w:rsidR="008D1CF6" w:rsidRPr="00AB4453" w14:paraId="6BBA0E87" w14:textId="77777777" w:rsidTr="00737D52">
        <w:tc>
          <w:tcPr>
            <w:tcW w:w="2337" w:type="dxa"/>
          </w:tcPr>
          <w:p w14:paraId="39F8BF99" w14:textId="77777777" w:rsidR="008D1CF6" w:rsidRPr="009B43A0" w:rsidRDefault="008D1CF6" w:rsidP="00AB445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Conventional</w:t>
            </w:r>
          </w:p>
        </w:tc>
        <w:tc>
          <w:tcPr>
            <w:tcW w:w="2337" w:type="dxa"/>
          </w:tcPr>
          <w:p w14:paraId="16DB1E23" w14:textId="77777777" w:rsidR="008D1CF6" w:rsidRPr="00AB4453" w:rsidRDefault="008D1CF6" w:rsidP="00AB44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B4453">
              <w:rPr>
                <w:rFonts w:asciiTheme="majorBidi" w:hAnsiTheme="majorBidi" w:cstheme="majorBidi"/>
                <w:sz w:val="20"/>
                <w:szCs w:val="20"/>
              </w:rPr>
              <w:t>10.6 (1.1)</w:t>
            </w:r>
          </w:p>
        </w:tc>
        <w:tc>
          <w:tcPr>
            <w:tcW w:w="2338" w:type="dxa"/>
          </w:tcPr>
          <w:p w14:paraId="6F1FD81D" w14:textId="77777777" w:rsidR="008D1CF6" w:rsidRPr="00AB4453" w:rsidRDefault="008D1CF6" w:rsidP="00AB44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B4453">
              <w:rPr>
                <w:rFonts w:asciiTheme="majorBidi" w:hAnsiTheme="majorBidi" w:cstheme="majorBidi"/>
                <w:sz w:val="20"/>
                <w:szCs w:val="20"/>
              </w:rPr>
              <w:t>10.8 (0.14)</w:t>
            </w:r>
          </w:p>
        </w:tc>
        <w:tc>
          <w:tcPr>
            <w:tcW w:w="2338" w:type="dxa"/>
          </w:tcPr>
          <w:p w14:paraId="33B2C19A" w14:textId="77777777" w:rsidR="008D1CF6" w:rsidRPr="00AB4453" w:rsidRDefault="008D1CF6" w:rsidP="00AB44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B4453">
              <w:rPr>
                <w:rFonts w:asciiTheme="majorBidi" w:hAnsiTheme="majorBidi" w:cstheme="majorBidi"/>
                <w:sz w:val="20"/>
                <w:szCs w:val="20"/>
              </w:rPr>
              <w:t>10.5-11.1</w:t>
            </w:r>
          </w:p>
        </w:tc>
      </w:tr>
      <w:tr w:rsidR="008D1CF6" w:rsidRPr="00AB4453" w14:paraId="3A1A9E69" w14:textId="77777777" w:rsidTr="00737D52">
        <w:tc>
          <w:tcPr>
            <w:tcW w:w="2337" w:type="dxa"/>
          </w:tcPr>
          <w:p w14:paraId="5BCC4C39" w14:textId="6FD3580B" w:rsidR="008D1CF6" w:rsidRPr="009B43A0" w:rsidRDefault="008D1CF6" w:rsidP="00AB445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Liposomal</w:t>
            </w:r>
          </w:p>
        </w:tc>
        <w:tc>
          <w:tcPr>
            <w:tcW w:w="2337" w:type="dxa"/>
          </w:tcPr>
          <w:p w14:paraId="47951839" w14:textId="19E5A458" w:rsidR="008D1CF6" w:rsidRPr="00AB4453" w:rsidRDefault="008D1CF6" w:rsidP="00AB44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B4453">
              <w:rPr>
                <w:rFonts w:asciiTheme="majorBidi" w:hAnsiTheme="majorBidi" w:cstheme="majorBidi"/>
                <w:sz w:val="20"/>
                <w:szCs w:val="20"/>
              </w:rPr>
              <w:t>10.9 (1.03)</w:t>
            </w:r>
          </w:p>
        </w:tc>
        <w:tc>
          <w:tcPr>
            <w:tcW w:w="2338" w:type="dxa"/>
          </w:tcPr>
          <w:p w14:paraId="3DCF23AA" w14:textId="77777777" w:rsidR="008D1CF6" w:rsidRPr="00AB4453" w:rsidRDefault="008D1CF6" w:rsidP="00AB44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B4453">
              <w:rPr>
                <w:rFonts w:asciiTheme="majorBidi" w:hAnsiTheme="majorBidi" w:cstheme="majorBidi"/>
                <w:sz w:val="20"/>
                <w:szCs w:val="20"/>
              </w:rPr>
              <w:t>10.7 (0.142)</w:t>
            </w:r>
          </w:p>
        </w:tc>
        <w:tc>
          <w:tcPr>
            <w:tcW w:w="2338" w:type="dxa"/>
          </w:tcPr>
          <w:p w14:paraId="4E980C3F" w14:textId="77777777" w:rsidR="008D1CF6" w:rsidRPr="00AB4453" w:rsidRDefault="008D1CF6" w:rsidP="00AB44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B4453">
              <w:rPr>
                <w:rFonts w:asciiTheme="majorBidi" w:hAnsiTheme="majorBidi" w:cstheme="majorBidi"/>
                <w:sz w:val="20"/>
                <w:szCs w:val="20"/>
              </w:rPr>
              <w:t>10.4-11.04</w:t>
            </w:r>
          </w:p>
        </w:tc>
      </w:tr>
    </w:tbl>
    <w:p w14:paraId="2A3BED99" w14:textId="77777777" w:rsidR="008D1CF6" w:rsidRPr="00AB4453" w:rsidRDefault="008D1CF6" w:rsidP="00AB4453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4B03C74F" w14:textId="77777777" w:rsidR="008D1CF6" w:rsidRDefault="008D1CF6" w:rsidP="008D1CF6">
      <w:pPr>
        <w:ind w:left="240" w:hangingChars="100" w:hanging="240"/>
        <w:rPr>
          <w:highlight w:val="cyan"/>
        </w:rPr>
      </w:pPr>
    </w:p>
    <w:p w14:paraId="282FCC8D" w14:textId="10945133" w:rsidR="008D1CF6" w:rsidRPr="00D74130" w:rsidRDefault="00D74130" w:rsidP="008D1CF6">
      <w:pPr>
        <w:ind w:left="201" w:hangingChars="100" w:hanging="201"/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6D7B0D">
        <w:rPr>
          <w:rFonts w:asciiTheme="majorBidi" w:hAnsiTheme="majorBidi" w:cstheme="majorBidi"/>
          <w:b/>
          <w:bCs/>
          <w:sz w:val="20"/>
          <w:szCs w:val="20"/>
        </w:rPr>
        <w:t>2</w:t>
      </w:r>
      <w:r>
        <w:rPr>
          <w:rFonts w:asciiTheme="majorBidi" w:hAnsiTheme="majorBidi" w:cstheme="majorBidi"/>
          <w:b/>
          <w:bCs/>
          <w:sz w:val="20"/>
          <w:szCs w:val="20"/>
        </w:rPr>
        <w:t>b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 xml:space="preserve">): </w:t>
      </w:r>
      <w:r w:rsidR="008D1CF6" w:rsidRPr="00D74130">
        <w:rPr>
          <w:rFonts w:asciiTheme="majorBidi" w:hAnsiTheme="majorBidi" w:cstheme="majorBidi"/>
          <w:b/>
          <w:bCs/>
          <w:sz w:val="20"/>
          <w:szCs w:val="20"/>
        </w:rPr>
        <w:t xml:space="preserve">Raw and adjusted mean HCT% </w:t>
      </w:r>
      <w:r>
        <w:rPr>
          <w:rFonts w:asciiTheme="majorBidi" w:hAnsiTheme="majorBidi" w:cstheme="majorBidi"/>
          <w:b/>
          <w:bCs/>
          <w:sz w:val="20"/>
          <w:szCs w:val="20"/>
        </w:rPr>
        <w:t>post-intervention</w:t>
      </w:r>
      <w:r w:rsidR="008D1CF6" w:rsidRPr="00D74130">
        <w:rPr>
          <w:rFonts w:asciiTheme="majorBidi" w:hAnsiTheme="majorBidi" w:cstheme="majorBidi"/>
          <w:b/>
          <w:bCs/>
          <w:sz w:val="20"/>
          <w:szCs w:val="20"/>
        </w:rPr>
        <w:t xml:space="preserve"> among study 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D1CF6" w:rsidRPr="00D74130" w14:paraId="1A987C99" w14:textId="77777777" w:rsidTr="00737D52">
        <w:tc>
          <w:tcPr>
            <w:tcW w:w="2337" w:type="dxa"/>
          </w:tcPr>
          <w:p w14:paraId="4CC6F3B2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Group </w:t>
            </w:r>
          </w:p>
        </w:tc>
        <w:tc>
          <w:tcPr>
            <w:tcW w:w="2337" w:type="dxa"/>
          </w:tcPr>
          <w:p w14:paraId="077FCF88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Raw mean (SD)</w:t>
            </w:r>
          </w:p>
        </w:tc>
        <w:tc>
          <w:tcPr>
            <w:tcW w:w="2338" w:type="dxa"/>
          </w:tcPr>
          <w:p w14:paraId="4D493C0B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Adjusted </w:t>
            </w:r>
            <w:proofErr w:type="gramStart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mean</w:t>
            </w:r>
            <w:proofErr w:type="gramEnd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(SE)</w:t>
            </w:r>
          </w:p>
        </w:tc>
        <w:tc>
          <w:tcPr>
            <w:tcW w:w="2338" w:type="dxa"/>
          </w:tcPr>
          <w:p w14:paraId="0D914F36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confidence interval</w:t>
            </w:r>
          </w:p>
        </w:tc>
      </w:tr>
      <w:tr w:rsidR="008D1CF6" w:rsidRPr="00D74130" w14:paraId="1D751719" w14:textId="77777777" w:rsidTr="00737D52">
        <w:tc>
          <w:tcPr>
            <w:tcW w:w="2337" w:type="dxa"/>
          </w:tcPr>
          <w:p w14:paraId="66F0B2FA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Conventional</w:t>
            </w:r>
          </w:p>
        </w:tc>
        <w:tc>
          <w:tcPr>
            <w:tcW w:w="2337" w:type="dxa"/>
          </w:tcPr>
          <w:p w14:paraId="3B0EFFE8" w14:textId="77777777" w:rsidR="008D1CF6" w:rsidRPr="00D74130" w:rsidRDefault="008D1CF6" w:rsidP="00D7413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4130">
              <w:rPr>
                <w:rFonts w:asciiTheme="majorBidi" w:hAnsiTheme="majorBidi" w:cstheme="majorBidi"/>
                <w:sz w:val="20"/>
                <w:szCs w:val="20"/>
              </w:rPr>
              <w:t>32.3 (3.8)</w:t>
            </w:r>
          </w:p>
        </w:tc>
        <w:tc>
          <w:tcPr>
            <w:tcW w:w="2338" w:type="dxa"/>
          </w:tcPr>
          <w:p w14:paraId="497C2E03" w14:textId="77777777" w:rsidR="008D1CF6" w:rsidRPr="00D74130" w:rsidRDefault="008D1CF6" w:rsidP="00D7413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4130">
              <w:rPr>
                <w:rFonts w:asciiTheme="majorBidi" w:hAnsiTheme="majorBidi" w:cstheme="majorBidi"/>
                <w:sz w:val="20"/>
                <w:szCs w:val="20"/>
              </w:rPr>
              <w:t>32.9 (0.5)</w:t>
            </w:r>
          </w:p>
        </w:tc>
        <w:tc>
          <w:tcPr>
            <w:tcW w:w="2338" w:type="dxa"/>
          </w:tcPr>
          <w:p w14:paraId="3BFE14EA" w14:textId="77777777" w:rsidR="008D1CF6" w:rsidRPr="00D74130" w:rsidRDefault="008D1CF6" w:rsidP="00D7413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4130">
              <w:rPr>
                <w:rFonts w:asciiTheme="majorBidi" w:hAnsiTheme="majorBidi" w:cstheme="majorBidi"/>
                <w:sz w:val="20"/>
                <w:szCs w:val="20"/>
              </w:rPr>
              <w:t>31.8-33.9</w:t>
            </w:r>
          </w:p>
        </w:tc>
      </w:tr>
      <w:tr w:rsidR="008D1CF6" w:rsidRPr="00D74130" w14:paraId="7B1CD68E" w14:textId="77777777" w:rsidTr="00737D52">
        <w:tc>
          <w:tcPr>
            <w:tcW w:w="2337" w:type="dxa"/>
          </w:tcPr>
          <w:p w14:paraId="3003D580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Liposomal </w:t>
            </w:r>
          </w:p>
        </w:tc>
        <w:tc>
          <w:tcPr>
            <w:tcW w:w="2337" w:type="dxa"/>
          </w:tcPr>
          <w:p w14:paraId="1E226AEA" w14:textId="58A805C0" w:rsidR="008D1CF6" w:rsidRPr="00D74130" w:rsidRDefault="008D1CF6" w:rsidP="00D7413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4130">
              <w:rPr>
                <w:rFonts w:asciiTheme="majorBidi" w:hAnsiTheme="majorBidi" w:cstheme="majorBidi"/>
                <w:sz w:val="20"/>
                <w:szCs w:val="20"/>
              </w:rPr>
              <w:t>33.8 (3.6)</w:t>
            </w:r>
          </w:p>
        </w:tc>
        <w:tc>
          <w:tcPr>
            <w:tcW w:w="2338" w:type="dxa"/>
          </w:tcPr>
          <w:p w14:paraId="296C5D90" w14:textId="40F185B8" w:rsidR="008D1CF6" w:rsidRPr="00D74130" w:rsidRDefault="008D1CF6" w:rsidP="00D7413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4130">
              <w:rPr>
                <w:rFonts w:asciiTheme="majorBidi" w:hAnsiTheme="majorBidi" w:cstheme="majorBidi"/>
                <w:sz w:val="20"/>
                <w:szCs w:val="20"/>
              </w:rPr>
              <w:t>33.2 (0.6)</w:t>
            </w:r>
          </w:p>
        </w:tc>
        <w:tc>
          <w:tcPr>
            <w:tcW w:w="2338" w:type="dxa"/>
          </w:tcPr>
          <w:p w14:paraId="3D4E2CE3" w14:textId="77777777" w:rsidR="008D1CF6" w:rsidRPr="00D74130" w:rsidRDefault="008D1CF6" w:rsidP="00D7413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4130">
              <w:rPr>
                <w:rFonts w:asciiTheme="majorBidi" w:hAnsiTheme="majorBidi" w:cstheme="majorBidi"/>
                <w:sz w:val="20"/>
                <w:szCs w:val="20"/>
              </w:rPr>
              <w:t>32.04-34.4</w:t>
            </w:r>
          </w:p>
        </w:tc>
      </w:tr>
    </w:tbl>
    <w:p w14:paraId="1C5FFA7A" w14:textId="77777777" w:rsidR="008D1CF6" w:rsidRPr="00D74130" w:rsidRDefault="008D1CF6" w:rsidP="008D1CF6">
      <w:pPr>
        <w:ind w:left="241" w:hangingChars="100" w:hanging="241"/>
        <w:rPr>
          <w:b/>
          <w:bCs/>
          <w:highlight w:val="cyan"/>
        </w:rPr>
      </w:pPr>
    </w:p>
    <w:p w14:paraId="27422C38" w14:textId="77777777" w:rsidR="008D1CF6" w:rsidRDefault="008D1CF6" w:rsidP="008D1CF6">
      <w:pPr>
        <w:ind w:left="240" w:hangingChars="100" w:hanging="240"/>
        <w:rPr>
          <w:highlight w:val="cyan"/>
        </w:rPr>
      </w:pPr>
    </w:p>
    <w:p w14:paraId="30A71758" w14:textId="6CACE768" w:rsidR="008D1CF6" w:rsidRPr="00D74130" w:rsidRDefault="00D74130" w:rsidP="008D1CF6">
      <w:pPr>
        <w:ind w:left="201" w:hangingChars="100" w:hanging="201"/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6D7B0D">
        <w:rPr>
          <w:rFonts w:asciiTheme="majorBidi" w:hAnsiTheme="majorBidi" w:cstheme="majorBidi"/>
          <w:b/>
          <w:bCs/>
          <w:sz w:val="20"/>
          <w:szCs w:val="20"/>
        </w:rPr>
        <w:t>2</w:t>
      </w:r>
      <w:r>
        <w:rPr>
          <w:rFonts w:asciiTheme="majorBidi" w:hAnsiTheme="majorBidi" w:cstheme="majorBidi"/>
          <w:b/>
          <w:bCs/>
          <w:sz w:val="20"/>
          <w:szCs w:val="20"/>
        </w:rPr>
        <w:t>c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 xml:space="preserve">): </w:t>
      </w:r>
      <w:r w:rsidR="008D1CF6" w:rsidRPr="00D74130">
        <w:rPr>
          <w:rFonts w:asciiTheme="majorBidi" w:hAnsiTheme="majorBidi" w:cstheme="majorBidi"/>
          <w:b/>
          <w:bCs/>
          <w:sz w:val="20"/>
          <w:szCs w:val="20"/>
        </w:rPr>
        <w:t>Raw and adjusted mean RDW% post-intervention among study 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D1CF6" w:rsidRPr="00535E65" w14:paraId="3019CF06" w14:textId="77777777" w:rsidTr="00737D52">
        <w:tc>
          <w:tcPr>
            <w:tcW w:w="2337" w:type="dxa"/>
          </w:tcPr>
          <w:p w14:paraId="15374AE3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Group </w:t>
            </w:r>
          </w:p>
        </w:tc>
        <w:tc>
          <w:tcPr>
            <w:tcW w:w="2337" w:type="dxa"/>
          </w:tcPr>
          <w:p w14:paraId="0540979F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Raw mean (SD)</w:t>
            </w:r>
          </w:p>
        </w:tc>
        <w:tc>
          <w:tcPr>
            <w:tcW w:w="2338" w:type="dxa"/>
          </w:tcPr>
          <w:p w14:paraId="1A05683C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Adjusted </w:t>
            </w:r>
            <w:proofErr w:type="gramStart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mean</w:t>
            </w:r>
            <w:proofErr w:type="gramEnd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(SE)</w:t>
            </w:r>
          </w:p>
        </w:tc>
        <w:tc>
          <w:tcPr>
            <w:tcW w:w="2338" w:type="dxa"/>
          </w:tcPr>
          <w:p w14:paraId="5C7C857C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confidence interval</w:t>
            </w:r>
          </w:p>
        </w:tc>
      </w:tr>
      <w:tr w:rsidR="008D1CF6" w:rsidRPr="00535E65" w14:paraId="7E181941" w14:textId="77777777" w:rsidTr="00737D52">
        <w:tc>
          <w:tcPr>
            <w:tcW w:w="2337" w:type="dxa"/>
          </w:tcPr>
          <w:p w14:paraId="6927DF03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Conventional</w:t>
            </w:r>
          </w:p>
        </w:tc>
        <w:tc>
          <w:tcPr>
            <w:tcW w:w="2337" w:type="dxa"/>
          </w:tcPr>
          <w:p w14:paraId="39A35B05" w14:textId="77777777" w:rsidR="008D1CF6" w:rsidRPr="00535E65" w:rsidRDefault="008D1CF6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14.9 (2.4)</w:t>
            </w:r>
          </w:p>
        </w:tc>
        <w:tc>
          <w:tcPr>
            <w:tcW w:w="2338" w:type="dxa"/>
          </w:tcPr>
          <w:p w14:paraId="4AE79BFE" w14:textId="77777777" w:rsidR="008D1CF6" w:rsidRPr="00535E65" w:rsidRDefault="008D1CF6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15.3 (0.3)</w:t>
            </w:r>
          </w:p>
        </w:tc>
        <w:tc>
          <w:tcPr>
            <w:tcW w:w="2338" w:type="dxa"/>
          </w:tcPr>
          <w:p w14:paraId="32583C8F" w14:textId="77777777" w:rsidR="008D1CF6" w:rsidRPr="00535E65" w:rsidRDefault="008D1CF6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14.7-15.9</w:t>
            </w:r>
          </w:p>
        </w:tc>
      </w:tr>
      <w:tr w:rsidR="008D1CF6" w:rsidRPr="00535E65" w14:paraId="1C366D47" w14:textId="77777777" w:rsidTr="00737D52">
        <w:tc>
          <w:tcPr>
            <w:tcW w:w="2337" w:type="dxa"/>
          </w:tcPr>
          <w:p w14:paraId="7D8DD49C" w14:textId="77777777" w:rsidR="008D1CF6" w:rsidRPr="009B43A0" w:rsidRDefault="008D1CF6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Liposomal </w:t>
            </w:r>
          </w:p>
        </w:tc>
        <w:tc>
          <w:tcPr>
            <w:tcW w:w="2337" w:type="dxa"/>
          </w:tcPr>
          <w:p w14:paraId="45226A92" w14:textId="1ED552EB" w:rsidR="008D1CF6" w:rsidRPr="00535E65" w:rsidRDefault="008D1CF6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16.2 (2.9)</w:t>
            </w:r>
          </w:p>
        </w:tc>
        <w:tc>
          <w:tcPr>
            <w:tcW w:w="2338" w:type="dxa"/>
          </w:tcPr>
          <w:p w14:paraId="545F2D4B" w14:textId="77777777" w:rsidR="008D1CF6" w:rsidRPr="00535E65" w:rsidRDefault="008D1CF6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15.8 (0.4)</w:t>
            </w:r>
          </w:p>
        </w:tc>
        <w:tc>
          <w:tcPr>
            <w:tcW w:w="2338" w:type="dxa"/>
          </w:tcPr>
          <w:p w14:paraId="6259704F" w14:textId="77777777" w:rsidR="008D1CF6" w:rsidRPr="00535E65" w:rsidRDefault="008D1CF6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15.1-16.5</w:t>
            </w:r>
          </w:p>
        </w:tc>
      </w:tr>
    </w:tbl>
    <w:p w14:paraId="6F0B09D1" w14:textId="77777777" w:rsidR="008D1CF6" w:rsidRPr="004404EF" w:rsidRDefault="008D1CF6" w:rsidP="004404EF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4E2B02C1" w14:textId="0655516B" w:rsidR="00D74130" w:rsidRPr="00D74130" w:rsidRDefault="00D74130" w:rsidP="00D74130">
      <w:pPr>
        <w:ind w:left="201" w:hangingChars="100" w:hanging="201"/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6D7B0D">
        <w:rPr>
          <w:rFonts w:asciiTheme="majorBidi" w:hAnsiTheme="majorBidi" w:cstheme="majorBidi"/>
          <w:b/>
          <w:bCs/>
          <w:sz w:val="20"/>
          <w:szCs w:val="20"/>
        </w:rPr>
        <w:t>2</w:t>
      </w:r>
      <w:r>
        <w:rPr>
          <w:rFonts w:asciiTheme="majorBidi" w:hAnsiTheme="majorBidi" w:cstheme="majorBidi"/>
          <w:b/>
          <w:bCs/>
          <w:sz w:val="20"/>
          <w:szCs w:val="20"/>
        </w:rPr>
        <w:t>d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 xml:space="preserve">): </w:t>
      </w:r>
      <w:r w:rsidRPr="00D74130">
        <w:rPr>
          <w:rFonts w:asciiTheme="majorBidi" w:hAnsiTheme="majorBidi" w:cstheme="majorBidi"/>
          <w:b/>
          <w:bCs/>
          <w:sz w:val="20"/>
          <w:szCs w:val="20"/>
        </w:rPr>
        <w:t>Raw and adjusted mean serum iron levels post-intervention among study 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74130" w:rsidRPr="00535E65" w14:paraId="1FFF86F7" w14:textId="77777777" w:rsidTr="00737D52">
        <w:tc>
          <w:tcPr>
            <w:tcW w:w="2337" w:type="dxa"/>
          </w:tcPr>
          <w:p w14:paraId="63157A7B" w14:textId="77777777" w:rsidR="00D74130" w:rsidRPr="009B43A0" w:rsidRDefault="00D7413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Group </w:t>
            </w:r>
          </w:p>
        </w:tc>
        <w:tc>
          <w:tcPr>
            <w:tcW w:w="2337" w:type="dxa"/>
          </w:tcPr>
          <w:p w14:paraId="4A08AEC1" w14:textId="77777777" w:rsidR="00D74130" w:rsidRPr="009B43A0" w:rsidRDefault="00D7413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Raw mean (SD)</w:t>
            </w:r>
          </w:p>
        </w:tc>
        <w:tc>
          <w:tcPr>
            <w:tcW w:w="2338" w:type="dxa"/>
          </w:tcPr>
          <w:p w14:paraId="4A24F56F" w14:textId="77777777" w:rsidR="00D74130" w:rsidRPr="009B43A0" w:rsidRDefault="00D7413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Adjusted </w:t>
            </w:r>
            <w:proofErr w:type="gramStart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mean</w:t>
            </w:r>
            <w:proofErr w:type="gramEnd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(SE)</w:t>
            </w:r>
          </w:p>
        </w:tc>
        <w:tc>
          <w:tcPr>
            <w:tcW w:w="2338" w:type="dxa"/>
          </w:tcPr>
          <w:p w14:paraId="06E87C91" w14:textId="77777777" w:rsidR="00D74130" w:rsidRPr="009B43A0" w:rsidRDefault="00D7413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confidence interval</w:t>
            </w:r>
          </w:p>
        </w:tc>
      </w:tr>
      <w:tr w:rsidR="00D74130" w:rsidRPr="00535E65" w14:paraId="6465601C" w14:textId="77777777" w:rsidTr="00737D52">
        <w:tc>
          <w:tcPr>
            <w:tcW w:w="2337" w:type="dxa"/>
          </w:tcPr>
          <w:p w14:paraId="28E985BA" w14:textId="77777777" w:rsidR="00D74130" w:rsidRPr="009B43A0" w:rsidRDefault="00D7413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Conventional</w:t>
            </w:r>
          </w:p>
        </w:tc>
        <w:tc>
          <w:tcPr>
            <w:tcW w:w="2337" w:type="dxa"/>
          </w:tcPr>
          <w:p w14:paraId="21BBFBCD" w14:textId="77777777" w:rsidR="00D74130" w:rsidRPr="00535E65" w:rsidRDefault="00D74130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52.3 (31.01)</w:t>
            </w:r>
          </w:p>
        </w:tc>
        <w:tc>
          <w:tcPr>
            <w:tcW w:w="2338" w:type="dxa"/>
          </w:tcPr>
          <w:p w14:paraId="43B7A909" w14:textId="77777777" w:rsidR="00D74130" w:rsidRPr="00535E65" w:rsidRDefault="00D74130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61.2 (3.04)</w:t>
            </w:r>
          </w:p>
        </w:tc>
        <w:tc>
          <w:tcPr>
            <w:tcW w:w="2338" w:type="dxa"/>
          </w:tcPr>
          <w:p w14:paraId="77DC95A2" w14:textId="77777777" w:rsidR="00D74130" w:rsidRPr="00535E65" w:rsidRDefault="00D74130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55.1-67.3</w:t>
            </w:r>
          </w:p>
        </w:tc>
      </w:tr>
      <w:tr w:rsidR="00D74130" w:rsidRPr="00535E65" w14:paraId="1B74B542" w14:textId="77777777" w:rsidTr="00737D52">
        <w:tc>
          <w:tcPr>
            <w:tcW w:w="2337" w:type="dxa"/>
          </w:tcPr>
          <w:p w14:paraId="2025008B" w14:textId="77777777" w:rsidR="00D74130" w:rsidRPr="009B43A0" w:rsidRDefault="00D7413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Liposomal </w:t>
            </w:r>
          </w:p>
        </w:tc>
        <w:tc>
          <w:tcPr>
            <w:tcW w:w="2337" w:type="dxa"/>
          </w:tcPr>
          <w:p w14:paraId="46929D54" w14:textId="78DAC64D" w:rsidR="00D74130" w:rsidRPr="00535E65" w:rsidRDefault="00D74130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62.4 (21.7)</w:t>
            </w:r>
          </w:p>
        </w:tc>
        <w:tc>
          <w:tcPr>
            <w:tcW w:w="2338" w:type="dxa"/>
          </w:tcPr>
          <w:p w14:paraId="01AA6846" w14:textId="7BF67C5E" w:rsidR="00D74130" w:rsidRPr="00535E65" w:rsidRDefault="00D74130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56.3 (3.1)</w:t>
            </w:r>
          </w:p>
        </w:tc>
        <w:tc>
          <w:tcPr>
            <w:tcW w:w="2338" w:type="dxa"/>
          </w:tcPr>
          <w:p w14:paraId="016F0739" w14:textId="77777777" w:rsidR="00D74130" w:rsidRPr="00535E65" w:rsidRDefault="00D74130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50.1-62.5</w:t>
            </w:r>
          </w:p>
        </w:tc>
      </w:tr>
    </w:tbl>
    <w:p w14:paraId="675A5B24" w14:textId="77777777" w:rsidR="00D74130" w:rsidRPr="004404EF" w:rsidRDefault="00D74130" w:rsidP="00D74130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10676DA7" w14:textId="77777777" w:rsidR="00D74130" w:rsidRDefault="00D74130" w:rsidP="00D74130">
      <w:pPr>
        <w:rPr>
          <w:highlight w:val="cyan"/>
        </w:rPr>
      </w:pPr>
    </w:p>
    <w:p w14:paraId="6AE65B4F" w14:textId="1CEE7080" w:rsidR="00D74130" w:rsidRPr="00D74130" w:rsidRDefault="00D74130" w:rsidP="00D74130">
      <w:pPr>
        <w:ind w:left="201" w:hangingChars="100" w:hanging="201"/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6D7B0D">
        <w:rPr>
          <w:rFonts w:asciiTheme="majorBidi" w:hAnsiTheme="majorBidi" w:cstheme="majorBidi"/>
          <w:b/>
          <w:bCs/>
          <w:sz w:val="20"/>
          <w:szCs w:val="20"/>
        </w:rPr>
        <w:t>2</w:t>
      </w:r>
      <w:r>
        <w:rPr>
          <w:rFonts w:asciiTheme="majorBidi" w:hAnsiTheme="majorBidi" w:cstheme="majorBidi"/>
          <w:b/>
          <w:bCs/>
          <w:sz w:val="20"/>
          <w:szCs w:val="20"/>
        </w:rPr>
        <w:t>e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 xml:space="preserve">): </w:t>
      </w:r>
      <w:r w:rsidRPr="00D74130">
        <w:rPr>
          <w:rFonts w:asciiTheme="majorBidi" w:hAnsiTheme="majorBidi" w:cstheme="majorBidi"/>
          <w:b/>
          <w:bCs/>
          <w:sz w:val="20"/>
          <w:szCs w:val="20"/>
        </w:rPr>
        <w:t>Raw and adjusted mean Transferrin saturation % post-intervention among study 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74130" w:rsidRPr="00535E65" w14:paraId="38A2E744" w14:textId="77777777" w:rsidTr="00737D52">
        <w:tc>
          <w:tcPr>
            <w:tcW w:w="2337" w:type="dxa"/>
          </w:tcPr>
          <w:p w14:paraId="2249D605" w14:textId="77777777" w:rsidR="00D74130" w:rsidRPr="009B43A0" w:rsidRDefault="00D7413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Group </w:t>
            </w:r>
          </w:p>
        </w:tc>
        <w:tc>
          <w:tcPr>
            <w:tcW w:w="2337" w:type="dxa"/>
          </w:tcPr>
          <w:p w14:paraId="05A43C16" w14:textId="77777777" w:rsidR="00D74130" w:rsidRPr="009B43A0" w:rsidRDefault="00D7413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Raw mean (SD)</w:t>
            </w:r>
          </w:p>
        </w:tc>
        <w:tc>
          <w:tcPr>
            <w:tcW w:w="2338" w:type="dxa"/>
          </w:tcPr>
          <w:p w14:paraId="08A1C94C" w14:textId="77777777" w:rsidR="00D74130" w:rsidRPr="009B43A0" w:rsidRDefault="00D7413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Adjusted </w:t>
            </w:r>
            <w:proofErr w:type="gramStart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mean</w:t>
            </w:r>
            <w:proofErr w:type="gramEnd"/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(SE)</w:t>
            </w:r>
          </w:p>
        </w:tc>
        <w:tc>
          <w:tcPr>
            <w:tcW w:w="2338" w:type="dxa"/>
          </w:tcPr>
          <w:p w14:paraId="41B43004" w14:textId="77777777" w:rsidR="00D74130" w:rsidRPr="009B43A0" w:rsidRDefault="00D7413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95% confidence interval</w:t>
            </w:r>
          </w:p>
        </w:tc>
      </w:tr>
      <w:tr w:rsidR="00D74130" w:rsidRPr="00535E65" w14:paraId="703C2F59" w14:textId="77777777" w:rsidTr="00737D52">
        <w:tc>
          <w:tcPr>
            <w:tcW w:w="2337" w:type="dxa"/>
          </w:tcPr>
          <w:p w14:paraId="5C8EDF10" w14:textId="77777777" w:rsidR="00D74130" w:rsidRPr="009B43A0" w:rsidRDefault="00D7413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Conventional</w:t>
            </w:r>
          </w:p>
        </w:tc>
        <w:tc>
          <w:tcPr>
            <w:tcW w:w="2337" w:type="dxa"/>
          </w:tcPr>
          <w:p w14:paraId="70104DF7" w14:textId="77777777" w:rsidR="00D74130" w:rsidRPr="00535E65" w:rsidRDefault="00D74130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17.3 (10.4)</w:t>
            </w:r>
          </w:p>
        </w:tc>
        <w:tc>
          <w:tcPr>
            <w:tcW w:w="2338" w:type="dxa"/>
          </w:tcPr>
          <w:p w14:paraId="3C8BDED0" w14:textId="77777777" w:rsidR="00D74130" w:rsidRPr="00535E65" w:rsidRDefault="00D74130" w:rsidP="00535E65">
            <w:pPr>
              <w:ind w:firstLine="7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19.9 (1.2)</w:t>
            </w:r>
          </w:p>
        </w:tc>
        <w:tc>
          <w:tcPr>
            <w:tcW w:w="2338" w:type="dxa"/>
          </w:tcPr>
          <w:p w14:paraId="5CEFA28F" w14:textId="77777777" w:rsidR="00D74130" w:rsidRPr="00535E65" w:rsidRDefault="00D74130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17.6-22.3</w:t>
            </w:r>
          </w:p>
        </w:tc>
      </w:tr>
      <w:tr w:rsidR="00D74130" w:rsidRPr="00535E65" w14:paraId="62C2F305" w14:textId="77777777" w:rsidTr="00737D52">
        <w:tc>
          <w:tcPr>
            <w:tcW w:w="2337" w:type="dxa"/>
          </w:tcPr>
          <w:p w14:paraId="4FF15CA5" w14:textId="77777777" w:rsidR="00D74130" w:rsidRPr="009B43A0" w:rsidRDefault="00D74130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B43A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Liposomal </w:t>
            </w:r>
          </w:p>
        </w:tc>
        <w:tc>
          <w:tcPr>
            <w:tcW w:w="2337" w:type="dxa"/>
          </w:tcPr>
          <w:p w14:paraId="797C14C2" w14:textId="3A0E20DA" w:rsidR="00D74130" w:rsidRPr="00535E65" w:rsidRDefault="00D74130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19.7 (7.7)</w:t>
            </w:r>
          </w:p>
        </w:tc>
        <w:tc>
          <w:tcPr>
            <w:tcW w:w="2338" w:type="dxa"/>
          </w:tcPr>
          <w:p w14:paraId="2835491E" w14:textId="4B0F2B07" w:rsidR="00D74130" w:rsidRPr="00535E65" w:rsidRDefault="00D74130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18.1 (1.2)</w:t>
            </w:r>
          </w:p>
        </w:tc>
        <w:tc>
          <w:tcPr>
            <w:tcW w:w="2338" w:type="dxa"/>
          </w:tcPr>
          <w:p w14:paraId="1F42DA71" w14:textId="77777777" w:rsidR="00D74130" w:rsidRPr="00535E65" w:rsidRDefault="00D74130" w:rsidP="00535E6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35E65">
              <w:rPr>
                <w:rFonts w:asciiTheme="majorBidi" w:hAnsiTheme="majorBidi" w:cstheme="majorBidi"/>
                <w:sz w:val="20"/>
                <w:szCs w:val="20"/>
              </w:rPr>
              <w:t>15.8-20.5</w:t>
            </w:r>
          </w:p>
        </w:tc>
      </w:tr>
    </w:tbl>
    <w:p w14:paraId="6BF1FC14" w14:textId="77777777" w:rsidR="00D74130" w:rsidRPr="00535E65" w:rsidRDefault="00D74130" w:rsidP="00D74130">
      <w:pPr>
        <w:ind w:left="241" w:hangingChars="100" w:hanging="241"/>
        <w:rPr>
          <w:b/>
          <w:bCs/>
          <w:highlight w:val="cyan"/>
        </w:rPr>
      </w:pPr>
    </w:p>
    <w:p w14:paraId="3474E1EF" w14:textId="77777777" w:rsidR="008D1CF6" w:rsidRPr="008D1CF6" w:rsidRDefault="008D1CF6" w:rsidP="008D1CF6">
      <w:pPr>
        <w:tabs>
          <w:tab w:val="left" w:pos="6090"/>
        </w:tabs>
        <w:rPr>
          <w:rFonts w:asciiTheme="majorBidi" w:hAnsiTheme="majorBidi" w:cstheme="majorBidi"/>
          <w:sz w:val="20"/>
          <w:szCs w:val="20"/>
        </w:rPr>
      </w:pPr>
    </w:p>
    <w:p w14:paraId="7641FF53" w14:textId="77777777" w:rsidR="008D1CF6" w:rsidRPr="008D1CF6" w:rsidRDefault="008D1CF6" w:rsidP="008D1CF6">
      <w:pPr>
        <w:rPr>
          <w:rFonts w:asciiTheme="majorBidi" w:hAnsiTheme="majorBidi" w:cstheme="majorBidi"/>
          <w:sz w:val="20"/>
          <w:szCs w:val="20"/>
        </w:rPr>
      </w:pPr>
    </w:p>
    <w:p w14:paraId="0D5A23D4" w14:textId="77777777" w:rsidR="008D1CF6" w:rsidRPr="008D1CF6" w:rsidRDefault="008D1CF6" w:rsidP="008D1CF6">
      <w:pPr>
        <w:rPr>
          <w:rFonts w:asciiTheme="majorBidi" w:hAnsiTheme="majorBidi" w:cstheme="majorBidi"/>
          <w:sz w:val="20"/>
          <w:szCs w:val="20"/>
        </w:rPr>
      </w:pPr>
    </w:p>
    <w:p w14:paraId="37B9B1B3" w14:textId="77777777" w:rsidR="008D1CF6" w:rsidRPr="008D1CF6" w:rsidRDefault="008D1CF6" w:rsidP="008D1CF6">
      <w:pPr>
        <w:rPr>
          <w:rFonts w:asciiTheme="majorBidi" w:hAnsiTheme="majorBidi" w:cstheme="majorBidi"/>
          <w:sz w:val="20"/>
          <w:szCs w:val="20"/>
        </w:rPr>
      </w:pPr>
    </w:p>
    <w:p w14:paraId="3FC4576C" w14:textId="77777777" w:rsidR="008D1CF6" w:rsidRPr="008D1CF6" w:rsidRDefault="008D1CF6" w:rsidP="008D1CF6">
      <w:pPr>
        <w:rPr>
          <w:rFonts w:asciiTheme="majorBidi" w:hAnsiTheme="majorBidi" w:cstheme="majorBidi"/>
          <w:sz w:val="20"/>
          <w:szCs w:val="20"/>
        </w:rPr>
      </w:pPr>
    </w:p>
    <w:p w14:paraId="3024B7CB" w14:textId="77777777" w:rsidR="008D1CF6" w:rsidRPr="008D1CF6" w:rsidRDefault="008D1CF6" w:rsidP="008D1CF6">
      <w:pPr>
        <w:rPr>
          <w:rFonts w:asciiTheme="majorBidi" w:hAnsiTheme="majorBidi" w:cstheme="majorBidi"/>
          <w:sz w:val="20"/>
          <w:szCs w:val="20"/>
        </w:rPr>
      </w:pPr>
    </w:p>
    <w:p w14:paraId="56A9306E" w14:textId="77777777" w:rsidR="008D1CF6" w:rsidRPr="008D1CF6" w:rsidRDefault="008D1CF6" w:rsidP="008D1CF6">
      <w:pPr>
        <w:rPr>
          <w:rFonts w:asciiTheme="majorBidi" w:hAnsiTheme="majorBidi" w:cstheme="majorBidi"/>
          <w:sz w:val="20"/>
          <w:szCs w:val="20"/>
        </w:rPr>
      </w:pPr>
    </w:p>
    <w:p w14:paraId="736FF93F" w14:textId="77777777" w:rsidR="008D1CF6" w:rsidRDefault="008D1CF6" w:rsidP="008D1CF6">
      <w:pPr>
        <w:rPr>
          <w:rFonts w:asciiTheme="majorBidi" w:hAnsiTheme="majorBidi" w:cstheme="majorBidi"/>
          <w:sz w:val="20"/>
          <w:szCs w:val="20"/>
        </w:rPr>
      </w:pPr>
    </w:p>
    <w:p w14:paraId="4C6F0566" w14:textId="77777777" w:rsidR="006D7B0D" w:rsidRDefault="006D7B0D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9B2A3B0" w14:textId="1356EFE9" w:rsidR="004179E0" w:rsidRPr="004E1BB4" w:rsidRDefault="004E1BB4" w:rsidP="004179E0">
      <w:pPr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6D7B0D">
        <w:rPr>
          <w:rFonts w:asciiTheme="majorBidi" w:hAnsiTheme="majorBidi" w:cstheme="majorBidi"/>
          <w:b/>
          <w:bCs/>
          <w:sz w:val="20"/>
          <w:szCs w:val="20"/>
        </w:rPr>
        <w:t>4</w:t>
      </w:r>
      <w:r>
        <w:rPr>
          <w:rFonts w:asciiTheme="majorBidi" w:hAnsiTheme="majorBidi" w:cstheme="majorBidi"/>
          <w:b/>
          <w:bCs/>
          <w:sz w:val="20"/>
          <w:szCs w:val="20"/>
        </w:rPr>
        <w:t>a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>)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: </w:t>
      </w:r>
      <w:r w:rsidR="004179E0" w:rsidRPr="004E1BB4">
        <w:rPr>
          <w:rFonts w:asciiTheme="majorBidi" w:hAnsiTheme="majorBidi" w:cstheme="majorBidi"/>
          <w:b/>
          <w:bCs/>
          <w:sz w:val="20"/>
          <w:szCs w:val="20"/>
        </w:rPr>
        <w:t xml:space="preserve">Predictors of Hemoglobin </w:t>
      </w:r>
      <w:r w:rsidR="00C417CB" w:rsidRPr="004E1BB4">
        <w:rPr>
          <w:rFonts w:asciiTheme="majorBidi" w:hAnsiTheme="majorBidi" w:cstheme="majorBidi"/>
          <w:b/>
          <w:bCs/>
          <w:sz w:val="20"/>
          <w:szCs w:val="20"/>
        </w:rPr>
        <w:t>levels</w:t>
      </w:r>
      <w:r w:rsidR="00C417CB">
        <w:rPr>
          <w:rFonts w:asciiTheme="majorBidi" w:hAnsiTheme="majorBidi" w:cstheme="majorBidi"/>
          <w:b/>
          <w:bCs/>
          <w:sz w:val="20"/>
          <w:szCs w:val="20"/>
        </w:rPr>
        <w:t xml:space="preserve"> (</w:t>
      </w:r>
      <w:r w:rsidR="00C417CB" w:rsidRPr="004E1BB4">
        <w:rPr>
          <w:rFonts w:asciiTheme="majorBidi" w:hAnsiTheme="majorBidi" w:cstheme="majorBidi"/>
          <w:b/>
          <w:bCs/>
          <w:sz w:val="20"/>
          <w:szCs w:val="20"/>
        </w:rPr>
        <w:t>a</w:t>
      </w:r>
      <w:r w:rsidR="004179E0" w:rsidRPr="004E1BB4">
        <w:rPr>
          <w:rFonts w:asciiTheme="majorBidi" w:hAnsiTheme="majorBidi" w:cstheme="majorBidi"/>
          <w:b/>
          <w:bCs/>
          <w:sz w:val="20"/>
          <w:szCs w:val="20"/>
        </w:rPr>
        <w:t xml:space="preserve"> multiple linear regression analysis</w:t>
      </w:r>
      <w:r w:rsidR="00C417CB">
        <w:rPr>
          <w:rFonts w:asciiTheme="majorBidi" w:hAnsiTheme="majorBidi" w:cstheme="majorBidi"/>
          <w:b/>
          <w:bCs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1"/>
        <w:gridCol w:w="1803"/>
        <w:gridCol w:w="960"/>
        <w:gridCol w:w="1542"/>
        <w:gridCol w:w="960"/>
        <w:gridCol w:w="967"/>
      </w:tblGrid>
      <w:tr w:rsidR="00737D52" w:rsidRPr="004404EF" w14:paraId="7818DE46" w14:textId="77777777" w:rsidTr="00737D52">
        <w:trPr>
          <w:trHeight w:val="288"/>
        </w:trPr>
        <w:tc>
          <w:tcPr>
            <w:tcW w:w="2001" w:type="dxa"/>
            <w:vMerge w:val="restart"/>
            <w:noWrap/>
            <w:hideMark/>
          </w:tcPr>
          <w:p w14:paraId="61CE3313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  <w:p w14:paraId="353E8190" w14:textId="3E8A4C66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3" w:type="dxa"/>
            <w:noWrap/>
            <w:hideMark/>
          </w:tcPr>
          <w:p w14:paraId="39FD36FF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Unstandardized Coefficients</w:t>
            </w:r>
          </w:p>
        </w:tc>
        <w:tc>
          <w:tcPr>
            <w:tcW w:w="960" w:type="dxa"/>
            <w:noWrap/>
            <w:hideMark/>
          </w:tcPr>
          <w:p w14:paraId="4233ABA1" w14:textId="58DE6D18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2" w:type="dxa"/>
            <w:noWrap/>
            <w:hideMark/>
          </w:tcPr>
          <w:p w14:paraId="534C14E8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Standardized Coefficients</w:t>
            </w:r>
          </w:p>
        </w:tc>
        <w:tc>
          <w:tcPr>
            <w:tcW w:w="960" w:type="dxa"/>
            <w:vMerge w:val="restart"/>
            <w:noWrap/>
            <w:hideMark/>
          </w:tcPr>
          <w:p w14:paraId="024CBCFB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11BEF9B7" w14:textId="7213F28B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  <w:p w14:paraId="28CAE4D2" w14:textId="667E8F42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7" w:type="dxa"/>
            <w:vMerge w:val="restart"/>
            <w:noWrap/>
            <w:hideMark/>
          </w:tcPr>
          <w:p w14:paraId="3D3F0D87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3B86B903" w14:textId="6F9EE188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  <w:p w14:paraId="0AB90C48" w14:textId="3A74792A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</w:tr>
      <w:tr w:rsidR="00737D52" w:rsidRPr="004404EF" w14:paraId="56929E2A" w14:textId="77777777" w:rsidTr="00737D52">
        <w:trPr>
          <w:trHeight w:val="288"/>
        </w:trPr>
        <w:tc>
          <w:tcPr>
            <w:tcW w:w="2001" w:type="dxa"/>
            <w:vMerge/>
            <w:noWrap/>
            <w:hideMark/>
          </w:tcPr>
          <w:p w14:paraId="6D142581" w14:textId="2F76209F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03" w:type="dxa"/>
            <w:noWrap/>
            <w:hideMark/>
          </w:tcPr>
          <w:p w14:paraId="38EFAC4B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960" w:type="dxa"/>
            <w:noWrap/>
            <w:hideMark/>
          </w:tcPr>
          <w:p w14:paraId="5DB17869" w14:textId="3323F311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Std. Error</w:t>
            </w:r>
          </w:p>
        </w:tc>
        <w:tc>
          <w:tcPr>
            <w:tcW w:w="1542" w:type="dxa"/>
            <w:noWrap/>
            <w:hideMark/>
          </w:tcPr>
          <w:p w14:paraId="7C6532B3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Beta</w:t>
            </w:r>
          </w:p>
        </w:tc>
        <w:tc>
          <w:tcPr>
            <w:tcW w:w="960" w:type="dxa"/>
            <w:vMerge/>
            <w:noWrap/>
            <w:hideMark/>
          </w:tcPr>
          <w:p w14:paraId="51570612" w14:textId="700F305B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vMerge/>
            <w:noWrap/>
            <w:hideMark/>
          </w:tcPr>
          <w:p w14:paraId="1290C2EC" w14:textId="1AA809A5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737D52" w:rsidRPr="004404EF" w14:paraId="1C692863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51CAA792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(Constant)</w:t>
            </w:r>
          </w:p>
        </w:tc>
        <w:tc>
          <w:tcPr>
            <w:tcW w:w="1803" w:type="dxa"/>
            <w:noWrap/>
            <w:hideMark/>
          </w:tcPr>
          <w:p w14:paraId="668B5E9C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-0.882</w:t>
            </w:r>
          </w:p>
        </w:tc>
        <w:tc>
          <w:tcPr>
            <w:tcW w:w="960" w:type="dxa"/>
            <w:noWrap/>
            <w:hideMark/>
          </w:tcPr>
          <w:p w14:paraId="0BB966F5" w14:textId="35733AC2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1.456</w:t>
            </w:r>
          </w:p>
        </w:tc>
        <w:tc>
          <w:tcPr>
            <w:tcW w:w="1542" w:type="dxa"/>
            <w:noWrap/>
            <w:hideMark/>
          </w:tcPr>
          <w:p w14:paraId="62AF8823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960" w:type="dxa"/>
            <w:noWrap/>
            <w:hideMark/>
          </w:tcPr>
          <w:p w14:paraId="03069D55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-0.606</w:t>
            </w:r>
          </w:p>
        </w:tc>
        <w:tc>
          <w:tcPr>
            <w:tcW w:w="967" w:type="dxa"/>
            <w:noWrap/>
            <w:hideMark/>
          </w:tcPr>
          <w:p w14:paraId="2FCE6799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0.547</w:t>
            </w:r>
          </w:p>
        </w:tc>
      </w:tr>
      <w:tr w:rsidR="00737D52" w:rsidRPr="004404EF" w14:paraId="76CE8FFC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093F133E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Age (months)</w:t>
            </w:r>
          </w:p>
        </w:tc>
        <w:tc>
          <w:tcPr>
            <w:tcW w:w="1803" w:type="dxa"/>
            <w:noWrap/>
            <w:hideMark/>
          </w:tcPr>
          <w:p w14:paraId="53D1EA9E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0.006</w:t>
            </w:r>
          </w:p>
        </w:tc>
        <w:tc>
          <w:tcPr>
            <w:tcW w:w="960" w:type="dxa"/>
            <w:noWrap/>
            <w:hideMark/>
          </w:tcPr>
          <w:p w14:paraId="372298F9" w14:textId="006CE933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</w:p>
        </w:tc>
        <w:tc>
          <w:tcPr>
            <w:tcW w:w="1542" w:type="dxa"/>
            <w:noWrap/>
            <w:hideMark/>
          </w:tcPr>
          <w:p w14:paraId="45535FAC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0.192</w:t>
            </w:r>
          </w:p>
        </w:tc>
        <w:tc>
          <w:tcPr>
            <w:tcW w:w="960" w:type="dxa"/>
            <w:noWrap/>
            <w:hideMark/>
          </w:tcPr>
          <w:p w14:paraId="2A8A33CF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2.194</w:t>
            </w:r>
          </w:p>
        </w:tc>
        <w:tc>
          <w:tcPr>
            <w:tcW w:w="967" w:type="dxa"/>
            <w:noWrap/>
            <w:hideMark/>
          </w:tcPr>
          <w:p w14:paraId="12F25C60" w14:textId="098AD160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0.033</w:t>
            </w:r>
          </w:p>
        </w:tc>
      </w:tr>
      <w:tr w:rsidR="00737D52" w:rsidRPr="004404EF" w14:paraId="3F732642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6D76B0D4" w14:textId="0C31345A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Lesion type</w:t>
            </w:r>
          </w:p>
        </w:tc>
        <w:tc>
          <w:tcPr>
            <w:tcW w:w="1803" w:type="dxa"/>
            <w:noWrap/>
            <w:hideMark/>
          </w:tcPr>
          <w:p w14:paraId="7D6A9FA3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-0.109</w:t>
            </w:r>
          </w:p>
        </w:tc>
        <w:tc>
          <w:tcPr>
            <w:tcW w:w="960" w:type="dxa"/>
            <w:noWrap/>
            <w:hideMark/>
          </w:tcPr>
          <w:p w14:paraId="7E7B1C55" w14:textId="094B5516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0.192</w:t>
            </w:r>
          </w:p>
        </w:tc>
        <w:tc>
          <w:tcPr>
            <w:tcW w:w="1542" w:type="dxa"/>
            <w:noWrap/>
            <w:hideMark/>
          </w:tcPr>
          <w:p w14:paraId="53FAED47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-0.05</w:t>
            </w:r>
          </w:p>
        </w:tc>
        <w:tc>
          <w:tcPr>
            <w:tcW w:w="960" w:type="dxa"/>
            <w:noWrap/>
            <w:hideMark/>
          </w:tcPr>
          <w:p w14:paraId="5C6D9522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-0.568</w:t>
            </w:r>
          </w:p>
        </w:tc>
        <w:tc>
          <w:tcPr>
            <w:tcW w:w="967" w:type="dxa"/>
            <w:noWrap/>
            <w:hideMark/>
          </w:tcPr>
          <w:p w14:paraId="72FF191B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0.572</w:t>
            </w:r>
          </w:p>
        </w:tc>
      </w:tr>
      <w:tr w:rsidR="00737D52" w:rsidRPr="004404EF" w14:paraId="16C1E85F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3F8F78C9" w14:textId="2EC241C9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Baseline BMI (Z-score) </w:t>
            </w:r>
          </w:p>
        </w:tc>
        <w:tc>
          <w:tcPr>
            <w:tcW w:w="1803" w:type="dxa"/>
            <w:noWrap/>
            <w:hideMark/>
          </w:tcPr>
          <w:p w14:paraId="7E198371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3D490BE" w14:textId="2458F126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0.038</w:t>
            </w:r>
          </w:p>
        </w:tc>
        <w:tc>
          <w:tcPr>
            <w:tcW w:w="1542" w:type="dxa"/>
            <w:noWrap/>
            <w:hideMark/>
          </w:tcPr>
          <w:p w14:paraId="7CC1AB40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0.041</w:t>
            </w:r>
          </w:p>
        </w:tc>
        <w:tc>
          <w:tcPr>
            <w:tcW w:w="960" w:type="dxa"/>
            <w:noWrap/>
            <w:hideMark/>
          </w:tcPr>
          <w:p w14:paraId="2CD3BB79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0.448</w:t>
            </w:r>
          </w:p>
        </w:tc>
        <w:tc>
          <w:tcPr>
            <w:tcW w:w="967" w:type="dxa"/>
            <w:noWrap/>
            <w:hideMark/>
          </w:tcPr>
          <w:p w14:paraId="51CBE94C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0.656</w:t>
            </w:r>
          </w:p>
        </w:tc>
      </w:tr>
      <w:tr w:rsidR="00737D52" w:rsidRPr="004404EF" w14:paraId="5B0F9AC3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27FC3D3C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Iron intake</w:t>
            </w:r>
          </w:p>
        </w:tc>
        <w:tc>
          <w:tcPr>
            <w:tcW w:w="1803" w:type="dxa"/>
            <w:noWrap/>
            <w:hideMark/>
          </w:tcPr>
          <w:p w14:paraId="12C5ED88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0.063</w:t>
            </w:r>
          </w:p>
        </w:tc>
        <w:tc>
          <w:tcPr>
            <w:tcW w:w="960" w:type="dxa"/>
            <w:noWrap/>
            <w:hideMark/>
          </w:tcPr>
          <w:p w14:paraId="4E363FDD" w14:textId="2FBCF7DD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0.201</w:t>
            </w:r>
          </w:p>
        </w:tc>
        <w:tc>
          <w:tcPr>
            <w:tcW w:w="1542" w:type="dxa"/>
            <w:noWrap/>
            <w:hideMark/>
          </w:tcPr>
          <w:p w14:paraId="123CE9BD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45DFB314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0.311</w:t>
            </w:r>
          </w:p>
        </w:tc>
        <w:tc>
          <w:tcPr>
            <w:tcW w:w="967" w:type="dxa"/>
            <w:noWrap/>
            <w:hideMark/>
          </w:tcPr>
          <w:p w14:paraId="31E5E1AE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0.757</w:t>
            </w:r>
          </w:p>
        </w:tc>
      </w:tr>
      <w:tr w:rsidR="00737D52" w:rsidRPr="004404EF" w14:paraId="5EC92E2B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5E87952D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Hb baseline</w:t>
            </w:r>
          </w:p>
        </w:tc>
        <w:tc>
          <w:tcPr>
            <w:tcW w:w="1803" w:type="dxa"/>
            <w:noWrap/>
            <w:hideMark/>
          </w:tcPr>
          <w:p w14:paraId="1272D570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1.182</w:t>
            </w:r>
          </w:p>
        </w:tc>
        <w:tc>
          <w:tcPr>
            <w:tcW w:w="960" w:type="dxa"/>
            <w:noWrap/>
            <w:hideMark/>
          </w:tcPr>
          <w:p w14:paraId="5A72E75A" w14:textId="10C723E9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0.145</w:t>
            </w:r>
          </w:p>
        </w:tc>
        <w:tc>
          <w:tcPr>
            <w:tcW w:w="1542" w:type="dxa"/>
            <w:noWrap/>
            <w:hideMark/>
          </w:tcPr>
          <w:p w14:paraId="05225458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0.753</w:t>
            </w:r>
          </w:p>
        </w:tc>
        <w:tc>
          <w:tcPr>
            <w:tcW w:w="960" w:type="dxa"/>
            <w:noWrap/>
            <w:hideMark/>
          </w:tcPr>
          <w:p w14:paraId="110A75FC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8.138</w:t>
            </w:r>
          </w:p>
        </w:tc>
        <w:tc>
          <w:tcPr>
            <w:tcW w:w="967" w:type="dxa"/>
            <w:noWrap/>
            <w:hideMark/>
          </w:tcPr>
          <w:p w14:paraId="595CF8FF" w14:textId="2D8EFC9C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</w:tbl>
    <w:p w14:paraId="66FD1829" w14:textId="77777777" w:rsidR="004179E0" w:rsidRPr="004404EF" w:rsidRDefault="004179E0" w:rsidP="004404EF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263E41BB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0B76642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F296C5F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961894C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6BE98E4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181E8EB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C022DAE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A01C165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4266A56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5C109E5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80A5422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7CA3A47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5C2C751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16A6EB8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5E79BD3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731578A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5A5C9B9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CB778CE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D5461AA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3D898F8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F570302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D96360D" w14:textId="77777777" w:rsidR="00470C53" w:rsidRDefault="00470C53" w:rsidP="004179E0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694D65B" w14:textId="54C1B5C6" w:rsidR="004179E0" w:rsidRPr="000F32FF" w:rsidRDefault="004E1BB4" w:rsidP="004179E0"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470C53">
        <w:rPr>
          <w:rFonts w:asciiTheme="majorBidi" w:hAnsiTheme="majorBidi" w:cstheme="majorBidi"/>
          <w:b/>
          <w:bCs/>
          <w:sz w:val="20"/>
          <w:szCs w:val="20"/>
        </w:rPr>
        <w:t>5a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>)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: </w:t>
      </w:r>
      <w:r w:rsidR="004179E0" w:rsidRPr="004E1BB4">
        <w:rPr>
          <w:rFonts w:asciiTheme="majorBidi" w:hAnsiTheme="majorBidi" w:cstheme="majorBidi"/>
          <w:b/>
          <w:bCs/>
          <w:sz w:val="20"/>
          <w:szCs w:val="20"/>
        </w:rPr>
        <w:t>Predictors of serum iron</w:t>
      </w:r>
      <w:r w:rsidR="00C417CB">
        <w:rPr>
          <w:rFonts w:asciiTheme="majorBidi" w:hAnsiTheme="majorBidi" w:cstheme="majorBidi"/>
          <w:b/>
          <w:bCs/>
          <w:sz w:val="20"/>
          <w:szCs w:val="20"/>
        </w:rPr>
        <w:t xml:space="preserve"> (</w:t>
      </w:r>
      <w:r w:rsidR="004179E0" w:rsidRPr="004E1BB4">
        <w:rPr>
          <w:rFonts w:asciiTheme="majorBidi" w:hAnsiTheme="majorBidi" w:cstheme="majorBidi"/>
          <w:b/>
          <w:bCs/>
          <w:sz w:val="20"/>
          <w:szCs w:val="20"/>
        </w:rPr>
        <w:t>a multiple linear regression analysis</w:t>
      </w:r>
      <w:r w:rsidR="00C417CB">
        <w:rPr>
          <w:rFonts w:asciiTheme="majorBidi" w:hAnsiTheme="majorBidi" w:cstheme="majorBidi"/>
          <w:b/>
          <w:bCs/>
          <w:sz w:val="20"/>
          <w:szCs w:val="20"/>
        </w:rPr>
        <w:t>)</w:t>
      </w:r>
    </w:p>
    <w:tbl>
      <w:tblPr>
        <w:tblStyle w:val="TableGrid"/>
        <w:tblW w:w="7981" w:type="dxa"/>
        <w:tblLook w:val="04A0" w:firstRow="1" w:lastRow="0" w:firstColumn="1" w:lastColumn="0" w:noHBand="0" w:noVBand="1"/>
      </w:tblPr>
      <w:tblGrid>
        <w:gridCol w:w="2022"/>
        <w:gridCol w:w="1662"/>
        <w:gridCol w:w="960"/>
        <w:gridCol w:w="1417"/>
        <w:gridCol w:w="960"/>
        <w:gridCol w:w="960"/>
      </w:tblGrid>
      <w:tr w:rsidR="00737D52" w:rsidRPr="007700B2" w14:paraId="4E5E3C60" w14:textId="77777777" w:rsidTr="00737D52">
        <w:trPr>
          <w:trHeight w:val="288"/>
        </w:trPr>
        <w:tc>
          <w:tcPr>
            <w:tcW w:w="2022" w:type="dxa"/>
            <w:vMerge w:val="restart"/>
            <w:noWrap/>
            <w:hideMark/>
          </w:tcPr>
          <w:p w14:paraId="0979D474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  <w:p w14:paraId="66F02564" w14:textId="21D8236F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2" w:type="dxa"/>
            <w:noWrap/>
            <w:hideMark/>
          </w:tcPr>
          <w:p w14:paraId="25D76058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Unstandardized Coefficients</w:t>
            </w:r>
          </w:p>
        </w:tc>
        <w:tc>
          <w:tcPr>
            <w:tcW w:w="960" w:type="dxa"/>
            <w:noWrap/>
            <w:hideMark/>
          </w:tcPr>
          <w:p w14:paraId="5297E2D7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7E627E6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Standardized Coefficients</w:t>
            </w:r>
          </w:p>
        </w:tc>
        <w:tc>
          <w:tcPr>
            <w:tcW w:w="960" w:type="dxa"/>
            <w:vMerge w:val="restart"/>
            <w:noWrap/>
            <w:hideMark/>
          </w:tcPr>
          <w:p w14:paraId="2665EA70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5B9CC634" w14:textId="52EBB568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  <w:p w14:paraId="43957B92" w14:textId="286C901C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noWrap/>
            <w:hideMark/>
          </w:tcPr>
          <w:p w14:paraId="58A7C9CB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646945A3" w14:textId="379B375D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  <w:p w14:paraId="58B261C9" w14:textId="35A17221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</w:tr>
      <w:tr w:rsidR="00737D52" w:rsidRPr="007700B2" w14:paraId="069D40C4" w14:textId="77777777" w:rsidTr="00737D52">
        <w:trPr>
          <w:trHeight w:val="647"/>
        </w:trPr>
        <w:tc>
          <w:tcPr>
            <w:tcW w:w="2022" w:type="dxa"/>
            <w:vMerge/>
            <w:noWrap/>
            <w:hideMark/>
          </w:tcPr>
          <w:p w14:paraId="103F1F58" w14:textId="11126358" w:rsidR="00737D52" w:rsidRPr="004404EF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62" w:type="dxa"/>
            <w:noWrap/>
            <w:hideMark/>
          </w:tcPr>
          <w:p w14:paraId="60A23F18" w14:textId="77777777" w:rsidR="00737D52" w:rsidRPr="004404EF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960" w:type="dxa"/>
            <w:noWrap/>
            <w:hideMark/>
          </w:tcPr>
          <w:p w14:paraId="4B5B6A8A" w14:textId="77777777" w:rsidR="00737D52" w:rsidRPr="004404EF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Std. Error</w:t>
            </w:r>
          </w:p>
        </w:tc>
        <w:tc>
          <w:tcPr>
            <w:tcW w:w="1417" w:type="dxa"/>
            <w:noWrap/>
            <w:hideMark/>
          </w:tcPr>
          <w:p w14:paraId="0D12FC6A" w14:textId="77777777" w:rsidR="00737D52" w:rsidRPr="004404EF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Beta</w:t>
            </w:r>
          </w:p>
        </w:tc>
        <w:tc>
          <w:tcPr>
            <w:tcW w:w="960" w:type="dxa"/>
            <w:vMerge/>
            <w:noWrap/>
            <w:hideMark/>
          </w:tcPr>
          <w:p w14:paraId="2C6A1E8A" w14:textId="17A62316" w:rsidR="00737D52" w:rsidRPr="004404EF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noWrap/>
            <w:hideMark/>
          </w:tcPr>
          <w:p w14:paraId="7E22582A" w14:textId="26AD60DA" w:rsidR="00737D52" w:rsidRPr="004404EF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4179E0" w:rsidRPr="007700B2" w14:paraId="7A888F01" w14:textId="77777777" w:rsidTr="00737D52">
        <w:trPr>
          <w:trHeight w:val="288"/>
        </w:trPr>
        <w:tc>
          <w:tcPr>
            <w:tcW w:w="2022" w:type="dxa"/>
            <w:noWrap/>
            <w:hideMark/>
          </w:tcPr>
          <w:p w14:paraId="59CA5C45" w14:textId="77777777" w:rsidR="004179E0" w:rsidRPr="00737D52" w:rsidRDefault="004179E0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(Constant)</w:t>
            </w:r>
          </w:p>
        </w:tc>
        <w:tc>
          <w:tcPr>
            <w:tcW w:w="1662" w:type="dxa"/>
            <w:noWrap/>
            <w:hideMark/>
          </w:tcPr>
          <w:p w14:paraId="43429E54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1.134</w:t>
            </w:r>
          </w:p>
        </w:tc>
        <w:tc>
          <w:tcPr>
            <w:tcW w:w="960" w:type="dxa"/>
            <w:noWrap/>
            <w:hideMark/>
          </w:tcPr>
          <w:p w14:paraId="6DC0DF7E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0.086</w:t>
            </w:r>
          </w:p>
        </w:tc>
        <w:tc>
          <w:tcPr>
            <w:tcW w:w="1417" w:type="dxa"/>
            <w:noWrap/>
            <w:hideMark/>
          </w:tcPr>
          <w:p w14:paraId="1B4AE2F5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960" w:type="dxa"/>
            <w:noWrap/>
            <w:hideMark/>
          </w:tcPr>
          <w:p w14:paraId="22F17FFC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13.26</w:t>
            </w:r>
          </w:p>
        </w:tc>
        <w:tc>
          <w:tcPr>
            <w:tcW w:w="960" w:type="dxa"/>
            <w:noWrap/>
            <w:hideMark/>
          </w:tcPr>
          <w:p w14:paraId="25C7BC1E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</w:tr>
      <w:tr w:rsidR="004179E0" w:rsidRPr="007700B2" w14:paraId="2DBA2036" w14:textId="77777777" w:rsidTr="00737D52">
        <w:trPr>
          <w:trHeight w:val="288"/>
        </w:trPr>
        <w:tc>
          <w:tcPr>
            <w:tcW w:w="2022" w:type="dxa"/>
            <w:noWrap/>
            <w:hideMark/>
          </w:tcPr>
          <w:p w14:paraId="63E31DD6" w14:textId="77777777" w:rsidR="004179E0" w:rsidRPr="00737D52" w:rsidRDefault="004179E0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Age (months)</w:t>
            </w:r>
          </w:p>
        </w:tc>
        <w:tc>
          <w:tcPr>
            <w:tcW w:w="1662" w:type="dxa"/>
            <w:noWrap/>
            <w:hideMark/>
          </w:tcPr>
          <w:p w14:paraId="1AFC79FB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2E0407D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1417" w:type="dxa"/>
            <w:noWrap/>
            <w:hideMark/>
          </w:tcPr>
          <w:p w14:paraId="5016DEFD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0.044</w:t>
            </w:r>
          </w:p>
        </w:tc>
        <w:tc>
          <w:tcPr>
            <w:tcW w:w="960" w:type="dxa"/>
            <w:noWrap/>
            <w:hideMark/>
          </w:tcPr>
          <w:p w14:paraId="1875791D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0.344</w:t>
            </w:r>
          </w:p>
        </w:tc>
        <w:tc>
          <w:tcPr>
            <w:tcW w:w="960" w:type="dxa"/>
            <w:noWrap/>
            <w:hideMark/>
          </w:tcPr>
          <w:p w14:paraId="6DB401E8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0.732</w:t>
            </w:r>
          </w:p>
        </w:tc>
      </w:tr>
      <w:tr w:rsidR="004179E0" w:rsidRPr="007700B2" w14:paraId="1EAC1511" w14:textId="77777777" w:rsidTr="00737D52">
        <w:trPr>
          <w:trHeight w:val="288"/>
        </w:trPr>
        <w:tc>
          <w:tcPr>
            <w:tcW w:w="2022" w:type="dxa"/>
            <w:noWrap/>
            <w:hideMark/>
          </w:tcPr>
          <w:p w14:paraId="58728611" w14:textId="1DFEC66E" w:rsidR="004179E0" w:rsidRPr="00737D52" w:rsidRDefault="0054649C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Lesion </w:t>
            </w:r>
            <w:r w:rsidR="004179E0"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1662" w:type="dxa"/>
            <w:noWrap/>
            <w:hideMark/>
          </w:tcPr>
          <w:p w14:paraId="3C8E1AD5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-0.011</w:t>
            </w:r>
          </w:p>
        </w:tc>
        <w:tc>
          <w:tcPr>
            <w:tcW w:w="960" w:type="dxa"/>
            <w:noWrap/>
            <w:hideMark/>
          </w:tcPr>
          <w:p w14:paraId="32A8435C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0.059</w:t>
            </w:r>
          </w:p>
        </w:tc>
        <w:tc>
          <w:tcPr>
            <w:tcW w:w="1417" w:type="dxa"/>
            <w:noWrap/>
            <w:hideMark/>
          </w:tcPr>
          <w:p w14:paraId="7C2CDC10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-0.025</w:t>
            </w:r>
          </w:p>
        </w:tc>
        <w:tc>
          <w:tcPr>
            <w:tcW w:w="960" w:type="dxa"/>
            <w:noWrap/>
            <w:hideMark/>
          </w:tcPr>
          <w:p w14:paraId="60034221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-0.19</w:t>
            </w:r>
          </w:p>
        </w:tc>
        <w:tc>
          <w:tcPr>
            <w:tcW w:w="960" w:type="dxa"/>
            <w:noWrap/>
            <w:hideMark/>
          </w:tcPr>
          <w:p w14:paraId="780CD09D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0.85</w:t>
            </w:r>
          </w:p>
        </w:tc>
      </w:tr>
      <w:tr w:rsidR="00470C53" w:rsidRPr="007700B2" w14:paraId="3A321B39" w14:textId="77777777" w:rsidTr="00737D52">
        <w:trPr>
          <w:trHeight w:val="288"/>
        </w:trPr>
        <w:tc>
          <w:tcPr>
            <w:tcW w:w="2022" w:type="dxa"/>
            <w:noWrap/>
            <w:hideMark/>
          </w:tcPr>
          <w:p w14:paraId="4AB0F4BB" w14:textId="5A1298F4" w:rsidR="00470C53" w:rsidRPr="00737D52" w:rsidRDefault="00470C53" w:rsidP="00470C5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Baseline BMI (</w:t>
            </w:r>
            <w:r w:rsid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Z-score</w:t>
            </w: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1662" w:type="dxa"/>
            <w:noWrap/>
            <w:hideMark/>
          </w:tcPr>
          <w:p w14:paraId="01A995AF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61E015B1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0.012</w:t>
            </w:r>
          </w:p>
        </w:tc>
        <w:tc>
          <w:tcPr>
            <w:tcW w:w="1417" w:type="dxa"/>
            <w:noWrap/>
            <w:hideMark/>
          </w:tcPr>
          <w:p w14:paraId="6CAD0D34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0.164</w:t>
            </w:r>
          </w:p>
        </w:tc>
        <w:tc>
          <w:tcPr>
            <w:tcW w:w="960" w:type="dxa"/>
            <w:noWrap/>
            <w:hideMark/>
          </w:tcPr>
          <w:p w14:paraId="45E06A64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1.231</w:t>
            </w:r>
          </w:p>
        </w:tc>
        <w:tc>
          <w:tcPr>
            <w:tcW w:w="960" w:type="dxa"/>
            <w:noWrap/>
            <w:hideMark/>
          </w:tcPr>
          <w:p w14:paraId="4D5E6AC0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0.224</w:t>
            </w:r>
          </w:p>
        </w:tc>
      </w:tr>
      <w:tr w:rsidR="00470C53" w:rsidRPr="007700B2" w14:paraId="2A026D88" w14:textId="77777777" w:rsidTr="00737D52">
        <w:trPr>
          <w:trHeight w:val="288"/>
        </w:trPr>
        <w:tc>
          <w:tcPr>
            <w:tcW w:w="2022" w:type="dxa"/>
            <w:noWrap/>
            <w:hideMark/>
          </w:tcPr>
          <w:p w14:paraId="2F4B1A85" w14:textId="77777777" w:rsidR="00470C53" w:rsidRPr="00737D52" w:rsidRDefault="00470C53" w:rsidP="00470C5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Iron intake</w:t>
            </w:r>
          </w:p>
        </w:tc>
        <w:tc>
          <w:tcPr>
            <w:tcW w:w="1662" w:type="dxa"/>
            <w:noWrap/>
            <w:hideMark/>
          </w:tcPr>
          <w:p w14:paraId="6F453EB9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0.076</w:t>
            </w:r>
          </w:p>
        </w:tc>
        <w:tc>
          <w:tcPr>
            <w:tcW w:w="960" w:type="dxa"/>
            <w:noWrap/>
            <w:hideMark/>
          </w:tcPr>
          <w:p w14:paraId="4E843A50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0.061</w:t>
            </w:r>
          </w:p>
        </w:tc>
        <w:tc>
          <w:tcPr>
            <w:tcW w:w="1417" w:type="dxa"/>
            <w:noWrap/>
            <w:hideMark/>
          </w:tcPr>
          <w:p w14:paraId="41BDF9B0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0.174</w:t>
            </w:r>
          </w:p>
        </w:tc>
        <w:tc>
          <w:tcPr>
            <w:tcW w:w="960" w:type="dxa"/>
            <w:noWrap/>
            <w:hideMark/>
          </w:tcPr>
          <w:p w14:paraId="30209A9F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1.246</w:t>
            </w:r>
          </w:p>
        </w:tc>
        <w:tc>
          <w:tcPr>
            <w:tcW w:w="960" w:type="dxa"/>
            <w:noWrap/>
            <w:hideMark/>
          </w:tcPr>
          <w:p w14:paraId="6DD89CC0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0.218</w:t>
            </w:r>
          </w:p>
        </w:tc>
      </w:tr>
      <w:tr w:rsidR="00470C53" w:rsidRPr="007700B2" w14:paraId="61F632FB" w14:textId="77777777" w:rsidTr="00737D52">
        <w:trPr>
          <w:trHeight w:val="288"/>
        </w:trPr>
        <w:tc>
          <w:tcPr>
            <w:tcW w:w="2022" w:type="dxa"/>
            <w:noWrap/>
            <w:hideMark/>
          </w:tcPr>
          <w:p w14:paraId="7CC63052" w14:textId="77777777" w:rsidR="00470C53" w:rsidRPr="00737D52" w:rsidRDefault="00470C53" w:rsidP="00470C5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Serum iron baseline (ug/dl)</w:t>
            </w:r>
          </w:p>
        </w:tc>
        <w:tc>
          <w:tcPr>
            <w:tcW w:w="1662" w:type="dxa"/>
            <w:noWrap/>
            <w:hideMark/>
          </w:tcPr>
          <w:p w14:paraId="5A38BB6A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-0.003</w:t>
            </w:r>
          </w:p>
        </w:tc>
        <w:tc>
          <w:tcPr>
            <w:tcW w:w="960" w:type="dxa"/>
            <w:noWrap/>
            <w:hideMark/>
          </w:tcPr>
          <w:p w14:paraId="4D7AB4A3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1417" w:type="dxa"/>
            <w:noWrap/>
            <w:hideMark/>
          </w:tcPr>
          <w:p w14:paraId="7770B6F7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-0.281</w:t>
            </w:r>
          </w:p>
        </w:tc>
        <w:tc>
          <w:tcPr>
            <w:tcW w:w="960" w:type="dxa"/>
            <w:noWrap/>
            <w:hideMark/>
          </w:tcPr>
          <w:p w14:paraId="3A281532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-2.123</w:t>
            </w:r>
          </w:p>
        </w:tc>
        <w:tc>
          <w:tcPr>
            <w:tcW w:w="960" w:type="dxa"/>
            <w:noWrap/>
            <w:hideMark/>
          </w:tcPr>
          <w:p w14:paraId="2EC1F58F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0.038*</w:t>
            </w:r>
          </w:p>
        </w:tc>
      </w:tr>
    </w:tbl>
    <w:p w14:paraId="30424057" w14:textId="77777777" w:rsidR="00C417CB" w:rsidRDefault="00C417CB" w:rsidP="00C417CB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8AB2551" w14:textId="77777777" w:rsidR="00C417CB" w:rsidRDefault="00C417CB" w:rsidP="00C417CB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6106C1EE" w14:textId="77777777" w:rsidR="00470C53" w:rsidRPr="004404EF" w:rsidRDefault="00470C53" w:rsidP="00C417CB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58C37ADA" w14:textId="3940EAC7" w:rsidR="00C417CB" w:rsidRPr="004E1BB4" w:rsidRDefault="00C417CB" w:rsidP="00C417C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470C53">
        <w:rPr>
          <w:rFonts w:asciiTheme="majorBidi" w:hAnsiTheme="majorBidi" w:cstheme="majorBidi"/>
          <w:b/>
          <w:bCs/>
          <w:sz w:val="20"/>
          <w:szCs w:val="20"/>
        </w:rPr>
        <w:t>5b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>)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4E1BB4">
        <w:rPr>
          <w:rFonts w:asciiTheme="majorBidi" w:hAnsiTheme="majorBidi" w:cstheme="majorBidi"/>
          <w:b/>
          <w:bCs/>
          <w:sz w:val="20"/>
          <w:szCs w:val="20"/>
        </w:rPr>
        <w:t xml:space="preserve">Predictors of serum ferritin </w:t>
      </w:r>
      <w:r>
        <w:rPr>
          <w:rFonts w:asciiTheme="majorBidi" w:hAnsiTheme="majorBidi" w:cstheme="majorBidi"/>
          <w:b/>
          <w:bCs/>
          <w:sz w:val="20"/>
          <w:szCs w:val="20"/>
        </w:rPr>
        <w:t>(</w:t>
      </w:r>
      <w:r w:rsidRPr="004E1BB4">
        <w:rPr>
          <w:rFonts w:asciiTheme="majorBidi" w:hAnsiTheme="majorBidi" w:cstheme="majorBidi"/>
          <w:b/>
          <w:bCs/>
          <w:sz w:val="20"/>
          <w:szCs w:val="20"/>
        </w:rPr>
        <w:t>a multiple linear regression analysis</w:t>
      </w:r>
      <w:r>
        <w:rPr>
          <w:rFonts w:asciiTheme="majorBidi" w:hAnsiTheme="majorBidi" w:cstheme="majorBidi"/>
          <w:b/>
          <w:bCs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1"/>
        <w:gridCol w:w="1803"/>
        <w:gridCol w:w="960"/>
        <w:gridCol w:w="1542"/>
        <w:gridCol w:w="960"/>
        <w:gridCol w:w="967"/>
      </w:tblGrid>
      <w:tr w:rsidR="00737D52" w:rsidRPr="004404EF" w14:paraId="345D7039" w14:textId="77777777" w:rsidTr="00737D52">
        <w:trPr>
          <w:trHeight w:val="288"/>
        </w:trPr>
        <w:tc>
          <w:tcPr>
            <w:tcW w:w="2001" w:type="dxa"/>
            <w:vMerge w:val="restart"/>
            <w:noWrap/>
            <w:hideMark/>
          </w:tcPr>
          <w:p w14:paraId="7DF15C0F" w14:textId="77777777" w:rsidR="00737D52" w:rsidRPr="004404EF" w:rsidRDefault="00737D52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  <w:p w14:paraId="5E4CE2B9" w14:textId="2F659DA4" w:rsidR="00737D52" w:rsidRPr="004404EF" w:rsidRDefault="00737D52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803" w:type="dxa"/>
            <w:noWrap/>
            <w:hideMark/>
          </w:tcPr>
          <w:p w14:paraId="46A2B1C4" w14:textId="77777777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Unstandardized Coefficients</w:t>
            </w:r>
          </w:p>
        </w:tc>
        <w:tc>
          <w:tcPr>
            <w:tcW w:w="960" w:type="dxa"/>
            <w:noWrap/>
            <w:hideMark/>
          </w:tcPr>
          <w:p w14:paraId="6A8A8EE2" w14:textId="77777777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2" w:type="dxa"/>
            <w:noWrap/>
            <w:hideMark/>
          </w:tcPr>
          <w:p w14:paraId="60985668" w14:textId="77777777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Standardized Coefficients</w:t>
            </w:r>
          </w:p>
        </w:tc>
        <w:tc>
          <w:tcPr>
            <w:tcW w:w="960" w:type="dxa"/>
            <w:vMerge w:val="restart"/>
            <w:noWrap/>
            <w:hideMark/>
          </w:tcPr>
          <w:p w14:paraId="752DBDAA" w14:textId="77777777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1606D776" w14:textId="6319F08A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  <w:p w14:paraId="4F37B99C" w14:textId="1F847FD1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7" w:type="dxa"/>
            <w:vMerge w:val="restart"/>
            <w:noWrap/>
            <w:hideMark/>
          </w:tcPr>
          <w:p w14:paraId="743B4437" w14:textId="77777777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7F6C9CBA" w14:textId="76D2134C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  <w:p w14:paraId="27D869BE" w14:textId="04C5790B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</w:tr>
      <w:tr w:rsidR="00737D52" w:rsidRPr="004404EF" w14:paraId="6F7D069E" w14:textId="77777777" w:rsidTr="00737D52">
        <w:trPr>
          <w:trHeight w:val="288"/>
        </w:trPr>
        <w:tc>
          <w:tcPr>
            <w:tcW w:w="2001" w:type="dxa"/>
            <w:vMerge/>
            <w:noWrap/>
            <w:hideMark/>
          </w:tcPr>
          <w:p w14:paraId="7FA6F825" w14:textId="216D6CBD" w:rsidR="00737D52" w:rsidRPr="004404EF" w:rsidRDefault="00737D52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03" w:type="dxa"/>
            <w:noWrap/>
            <w:hideMark/>
          </w:tcPr>
          <w:p w14:paraId="438AA18C" w14:textId="77777777" w:rsidR="00737D52" w:rsidRPr="005A3E00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960" w:type="dxa"/>
            <w:noWrap/>
            <w:hideMark/>
          </w:tcPr>
          <w:p w14:paraId="3864464F" w14:textId="77777777" w:rsidR="00737D52" w:rsidRPr="005A3E00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Std. Error</w:t>
            </w:r>
          </w:p>
        </w:tc>
        <w:tc>
          <w:tcPr>
            <w:tcW w:w="1542" w:type="dxa"/>
            <w:noWrap/>
            <w:hideMark/>
          </w:tcPr>
          <w:p w14:paraId="79EA255A" w14:textId="77777777" w:rsidR="00737D52" w:rsidRPr="005A3E00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Beta</w:t>
            </w:r>
          </w:p>
        </w:tc>
        <w:tc>
          <w:tcPr>
            <w:tcW w:w="960" w:type="dxa"/>
            <w:vMerge/>
            <w:noWrap/>
            <w:hideMark/>
          </w:tcPr>
          <w:p w14:paraId="26A7FA0A" w14:textId="2452C2C5" w:rsidR="00737D52" w:rsidRPr="005A3E00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vMerge/>
            <w:noWrap/>
            <w:hideMark/>
          </w:tcPr>
          <w:p w14:paraId="15300D5B" w14:textId="132EA495" w:rsidR="00737D52" w:rsidRPr="004404EF" w:rsidRDefault="00737D52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417CB" w:rsidRPr="004404EF" w14:paraId="309A9BB4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2A73BBD5" w14:textId="77777777" w:rsidR="00C417CB" w:rsidRPr="00737D52" w:rsidRDefault="00C417CB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(Constant)</w:t>
            </w:r>
          </w:p>
        </w:tc>
        <w:tc>
          <w:tcPr>
            <w:tcW w:w="1803" w:type="dxa"/>
            <w:noWrap/>
            <w:hideMark/>
          </w:tcPr>
          <w:p w14:paraId="34F9AB87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48.669</w:t>
            </w:r>
          </w:p>
        </w:tc>
        <w:tc>
          <w:tcPr>
            <w:tcW w:w="960" w:type="dxa"/>
            <w:noWrap/>
            <w:hideMark/>
          </w:tcPr>
          <w:p w14:paraId="69362904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8.995</w:t>
            </w:r>
          </w:p>
        </w:tc>
        <w:tc>
          <w:tcPr>
            <w:tcW w:w="1542" w:type="dxa"/>
            <w:noWrap/>
            <w:hideMark/>
          </w:tcPr>
          <w:p w14:paraId="5DD06986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960" w:type="dxa"/>
            <w:noWrap/>
            <w:hideMark/>
          </w:tcPr>
          <w:p w14:paraId="1F6D292D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5.41</w:t>
            </w:r>
          </w:p>
        </w:tc>
        <w:tc>
          <w:tcPr>
            <w:tcW w:w="967" w:type="dxa"/>
            <w:noWrap/>
            <w:hideMark/>
          </w:tcPr>
          <w:p w14:paraId="39D1619D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</w:tr>
      <w:tr w:rsidR="00C417CB" w:rsidRPr="004404EF" w14:paraId="5C9389E1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36540FCC" w14:textId="77777777" w:rsidR="00C417CB" w:rsidRPr="00737D52" w:rsidRDefault="00C417CB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Age (months)</w:t>
            </w:r>
          </w:p>
        </w:tc>
        <w:tc>
          <w:tcPr>
            <w:tcW w:w="1803" w:type="dxa"/>
            <w:noWrap/>
            <w:hideMark/>
          </w:tcPr>
          <w:p w14:paraId="51EEE2EB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0.023</w:t>
            </w:r>
          </w:p>
        </w:tc>
        <w:tc>
          <w:tcPr>
            <w:tcW w:w="960" w:type="dxa"/>
            <w:noWrap/>
            <w:hideMark/>
          </w:tcPr>
          <w:p w14:paraId="54843B18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0.148</w:t>
            </w:r>
          </w:p>
        </w:tc>
        <w:tc>
          <w:tcPr>
            <w:tcW w:w="1542" w:type="dxa"/>
            <w:noWrap/>
            <w:hideMark/>
          </w:tcPr>
          <w:p w14:paraId="6FDBECDF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0.021</w:t>
            </w:r>
          </w:p>
        </w:tc>
        <w:tc>
          <w:tcPr>
            <w:tcW w:w="960" w:type="dxa"/>
            <w:noWrap/>
            <w:hideMark/>
          </w:tcPr>
          <w:p w14:paraId="631B0917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0.156</w:t>
            </w:r>
          </w:p>
        </w:tc>
        <w:tc>
          <w:tcPr>
            <w:tcW w:w="967" w:type="dxa"/>
            <w:noWrap/>
            <w:hideMark/>
          </w:tcPr>
          <w:p w14:paraId="1F38AEB8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0.877</w:t>
            </w:r>
          </w:p>
        </w:tc>
      </w:tr>
      <w:tr w:rsidR="00C417CB" w:rsidRPr="004404EF" w14:paraId="55EE6983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231D700E" w14:textId="278A1E6E" w:rsidR="00C417CB" w:rsidRPr="00737D52" w:rsidRDefault="0054649C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Lesion </w:t>
            </w:r>
            <w:r w:rsidR="00C417CB"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1803" w:type="dxa"/>
            <w:noWrap/>
            <w:hideMark/>
          </w:tcPr>
          <w:p w14:paraId="3B609178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0.524</w:t>
            </w:r>
          </w:p>
        </w:tc>
        <w:tc>
          <w:tcPr>
            <w:tcW w:w="960" w:type="dxa"/>
            <w:noWrap/>
            <w:hideMark/>
          </w:tcPr>
          <w:p w14:paraId="02B96DE8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9.761</w:t>
            </w:r>
          </w:p>
        </w:tc>
        <w:tc>
          <w:tcPr>
            <w:tcW w:w="1542" w:type="dxa"/>
            <w:noWrap/>
            <w:hideMark/>
          </w:tcPr>
          <w:p w14:paraId="1EBA116F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0.007</w:t>
            </w:r>
          </w:p>
        </w:tc>
        <w:tc>
          <w:tcPr>
            <w:tcW w:w="960" w:type="dxa"/>
            <w:noWrap/>
            <w:hideMark/>
          </w:tcPr>
          <w:p w14:paraId="633B92FC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0.054</w:t>
            </w:r>
          </w:p>
        </w:tc>
        <w:tc>
          <w:tcPr>
            <w:tcW w:w="967" w:type="dxa"/>
            <w:noWrap/>
            <w:hideMark/>
          </w:tcPr>
          <w:p w14:paraId="7F82BF36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0.957</w:t>
            </w:r>
          </w:p>
        </w:tc>
      </w:tr>
      <w:tr w:rsidR="00470C53" w:rsidRPr="004404EF" w14:paraId="4E420565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365299D6" w14:textId="621E4341" w:rsidR="00470C53" w:rsidRPr="00737D52" w:rsidRDefault="00470C53" w:rsidP="00470C5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Baseline BMI (Z score) </w:t>
            </w:r>
          </w:p>
        </w:tc>
        <w:tc>
          <w:tcPr>
            <w:tcW w:w="1803" w:type="dxa"/>
            <w:noWrap/>
            <w:hideMark/>
          </w:tcPr>
          <w:p w14:paraId="19E47904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-0.217</w:t>
            </w:r>
          </w:p>
        </w:tc>
        <w:tc>
          <w:tcPr>
            <w:tcW w:w="960" w:type="dxa"/>
            <w:noWrap/>
            <w:hideMark/>
          </w:tcPr>
          <w:p w14:paraId="6D0352DC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1.907</w:t>
            </w:r>
          </w:p>
        </w:tc>
        <w:tc>
          <w:tcPr>
            <w:tcW w:w="1542" w:type="dxa"/>
            <w:noWrap/>
            <w:hideMark/>
          </w:tcPr>
          <w:p w14:paraId="338EBBE8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-0.016</w:t>
            </w:r>
          </w:p>
        </w:tc>
        <w:tc>
          <w:tcPr>
            <w:tcW w:w="960" w:type="dxa"/>
            <w:noWrap/>
            <w:hideMark/>
          </w:tcPr>
          <w:p w14:paraId="05CB8209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-0.114</w:t>
            </w:r>
          </w:p>
        </w:tc>
        <w:tc>
          <w:tcPr>
            <w:tcW w:w="967" w:type="dxa"/>
            <w:noWrap/>
            <w:hideMark/>
          </w:tcPr>
          <w:p w14:paraId="6B484312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0.91</w:t>
            </w:r>
          </w:p>
        </w:tc>
      </w:tr>
      <w:tr w:rsidR="00470C53" w:rsidRPr="004404EF" w14:paraId="6CE70E79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55D5D745" w14:textId="77777777" w:rsidR="00470C53" w:rsidRPr="00737D52" w:rsidRDefault="00470C53" w:rsidP="00470C5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Iron intake</w:t>
            </w:r>
          </w:p>
        </w:tc>
        <w:tc>
          <w:tcPr>
            <w:tcW w:w="1803" w:type="dxa"/>
            <w:noWrap/>
            <w:hideMark/>
          </w:tcPr>
          <w:p w14:paraId="07B05B45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-11.319</w:t>
            </w:r>
          </w:p>
        </w:tc>
        <w:tc>
          <w:tcPr>
            <w:tcW w:w="960" w:type="dxa"/>
            <w:noWrap/>
            <w:hideMark/>
          </w:tcPr>
          <w:p w14:paraId="13AA1A72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9.71</w:t>
            </w:r>
          </w:p>
        </w:tc>
        <w:tc>
          <w:tcPr>
            <w:tcW w:w="1542" w:type="dxa"/>
            <w:noWrap/>
            <w:hideMark/>
          </w:tcPr>
          <w:p w14:paraId="7FC5399D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-0.167</w:t>
            </w:r>
          </w:p>
        </w:tc>
        <w:tc>
          <w:tcPr>
            <w:tcW w:w="960" w:type="dxa"/>
            <w:noWrap/>
            <w:hideMark/>
          </w:tcPr>
          <w:p w14:paraId="4C4030B3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-1.166</w:t>
            </w:r>
          </w:p>
        </w:tc>
        <w:tc>
          <w:tcPr>
            <w:tcW w:w="967" w:type="dxa"/>
            <w:noWrap/>
            <w:hideMark/>
          </w:tcPr>
          <w:p w14:paraId="559915D2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0.249</w:t>
            </w:r>
          </w:p>
        </w:tc>
      </w:tr>
    </w:tbl>
    <w:p w14:paraId="77233B74" w14:textId="77777777" w:rsidR="00C417CB" w:rsidRPr="004404EF" w:rsidRDefault="00C417CB" w:rsidP="00C417CB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5E4DBCC4" w14:textId="77777777" w:rsidR="00470C53" w:rsidRDefault="00470C53" w:rsidP="00C417CB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22297FB" w14:textId="77777777" w:rsidR="00470C53" w:rsidRDefault="00470C53" w:rsidP="00C417CB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DACC8F4" w14:textId="674F8EB5" w:rsidR="00C417CB" w:rsidRPr="004E1BB4" w:rsidRDefault="00C417CB" w:rsidP="00C417C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t>Table (S</w:t>
      </w:r>
      <w:r w:rsidR="00470C53">
        <w:rPr>
          <w:rFonts w:asciiTheme="majorBidi" w:hAnsiTheme="majorBidi" w:cstheme="majorBidi"/>
          <w:b/>
          <w:bCs/>
          <w:sz w:val="20"/>
          <w:szCs w:val="20"/>
        </w:rPr>
        <w:t>5c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>)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4E1BB4">
        <w:rPr>
          <w:rFonts w:asciiTheme="majorBidi" w:hAnsiTheme="majorBidi" w:cstheme="majorBidi"/>
          <w:b/>
          <w:bCs/>
          <w:sz w:val="20"/>
          <w:szCs w:val="20"/>
        </w:rPr>
        <w:t xml:space="preserve">Predictors of TIBC </w:t>
      </w:r>
      <w:r>
        <w:rPr>
          <w:rFonts w:asciiTheme="majorBidi" w:hAnsiTheme="majorBidi" w:cstheme="majorBidi"/>
          <w:b/>
          <w:bCs/>
          <w:sz w:val="20"/>
          <w:szCs w:val="20"/>
        </w:rPr>
        <w:t>(</w:t>
      </w:r>
      <w:r w:rsidRPr="004E1BB4">
        <w:rPr>
          <w:rFonts w:asciiTheme="majorBidi" w:hAnsiTheme="majorBidi" w:cstheme="majorBidi"/>
          <w:b/>
          <w:bCs/>
          <w:sz w:val="20"/>
          <w:szCs w:val="20"/>
        </w:rPr>
        <w:t>a multiple linear regression analysis</w:t>
      </w:r>
      <w:r>
        <w:rPr>
          <w:rFonts w:asciiTheme="majorBidi" w:hAnsiTheme="majorBidi" w:cstheme="majorBidi"/>
          <w:b/>
          <w:bCs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1"/>
        <w:gridCol w:w="1803"/>
        <w:gridCol w:w="960"/>
        <w:gridCol w:w="1542"/>
        <w:gridCol w:w="960"/>
        <w:gridCol w:w="967"/>
      </w:tblGrid>
      <w:tr w:rsidR="00737D52" w:rsidRPr="004404EF" w14:paraId="05F09A65" w14:textId="77777777" w:rsidTr="00737D52">
        <w:trPr>
          <w:trHeight w:val="288"/>
        </w:trPr>
        <w:tc>
          <w:tcPr>
            <w:tcW w:w="2001" w:type="dxa"/>
            <w:vMerge w:val="restart"/>
            <w:noWrap/>
            <w:hideMark/>
          </w:tcPr>
          <w:p w14:paraId="32EB9E2E" w14:textId="77777777" w:rsidR="00737D52" w:rsidRPr="00257606" w:rsidRDefault="00737D52" w:rsidP="002A3020">
            <w:r w:rsidRPr="00257606">
              <w:t> </w:t>
            </w:r>
          </w:p>
          <w:p w14:paraId="08A5FD34" w14:textId="14201232" w:rsidR="00737D52" w:rsidRPr="00257606" w:rsidRDefault="00737D52" w:rsidP="002A3020">
            <w:pPr>
              <w:jc w:val="center"/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803" w:type="dxa"/>
            <w:noWrap/>
            <w:hideMark/>
          </w:tcPr>
          <w:p w14:paraId="62EF6F15" w14:textId="77777777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Unstandardized Coefficients</w:t>
            </w:r>
          </w:p>
        </w:tc>
        <w:tc>
          <w:tcPr>
            <w:tcW w:w="960" w:type="dxa"/>
            <w:noWrap/>
            <w:hideMark/>
          </w:tcPr>
          <w:p w14:paraId="16856581" w14:textId="77777777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2" w:type="dxa"/>
            <w:noWrap/>
            <w:hideMark/>
          </w:tcPr>
          <w:p w14:paraId="1693B66B" w14:textId="77777777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Standardized Coefficients</w:t>
            </w:r>
          </w:p>
        </w:tc>
        <w:tc>
          <w:tcPr>
            <w:tcW w:w="960" w:type="dxa"/>
            <w:vMerge w:val="restart"/>
            <w:noWrap/>
            <w:hideMark/>
          </w:tcPr>
          <w:p w14:paraId="0EE15571" w14:textId="77777777" w:rsid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58749184" w14:textId="09AEB84F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  <w:p w14:paraId="3BC9F552" w14:textId="0AFF5BD5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7" w:type="dxa"/>
            <w:vMerge w:val="restart"/>
            <w:noWrap/>
            <w:hideMark/>
          </w:tcPr>
          <w:p w14:paraId="501689CB" w14:textId="77777777" w:rsid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1AA2E120" w14:textId="75978000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  <w:p w14:paraId="4DD52B72" w14:textId="75A35187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</w:tr>
      <w:tr w:rsidR="00737D52" w:rsidRPr="004404EF" w14:paraId="22A10C99" w14:textId="77777777" w:rsidTr="00737D52">
        <w:trPr>
          <w:trHeight w:val="288"/>
        </w:trPr>
        <w:tc>
          <w:tcPr>
            <w:tcW w:w="2001" w:type="dxa"/>
            <w:vMerge/>
            <w:noWrap/>
            <w:hideMark/>
          </w:tcPr>
          <w:p w14:paraId="7A5FD055" w14:textId="3EE0034E" w:rsidR="00737D52" w:rsidRPr="004404EF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03" w:type="dxa"/>
            <w:noWrap/>
            <w:hideMark/>
          </w:tcPr>
          <w:p w14:paraId="48C83D32" w14:textId="77777777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960" w:type="dxa"/>
            <w:noWrap/>
            <w:hideMark/>
          </w:tcPr>
          <w:p w14:paraId="44E08BCB" w14:textId="77777777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Std. Error</w:t>
            </w:r>
          </w:p>
        </w:tc>
        <w:tc>
          <w:tcPr>
            <w:tcW w:w="1542" w:type="dxa"/>
            <w:noWrap/>
            <w:hideMark/>
          </w:tcPr>
          <w:p w14:paraId="755FC269" w14:textId="77777777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Beta</w:t>
            </w:r>
          </w:p>
        </w:tc>
        <w:tc>
          <w:tcPr>
            <w:tcW w:w="960" w:type="dxa"/>
            <w:vMerge/>
            <w:noWrap/>
            <w:hideMark/>
          </w:tcPr>
          <w:p w14:paraId="75B223E9" w14:textId="333D79C0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vMerge/>
            <w:noWrap/>
            <w:hideMark/>
          </w:tcPr>
          <w:p w14:paraId="4E18A5E4" w14:textId="7BB2EFB5" w:rsidR="00737D52" w:rsidRPr="00737D52" w:rsidRDefault="00737D52" w:rsidP="002A302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C417CB" w:rsidRPr="004404EF" w14:paraId="4E30CBE7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176D0B39" w14:textId="77777777" w:rsidR="00C417CB" w:rsidRPr="005A3E00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(Constant)</w:t>
            </w:r>
          </w:p>
        </w:tc>
        <w:tc>
          <w:tcPr>
            <w:tcW w:w="1803" w:type="dxa"/>
            <w:noWrap/>
            <w:hideMark/>
          </w:tcPr>
          <w:p w14:paraId="4D5441AE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311.127</w:t>
            </w:r>
          </w:p>
        </w:tc>
        <w:tc>
          <w:tcPr>
            <w:tcW w:w="960" w:type="dxa"/>
            <w:noWrap/>
            <w:hideMark/>
          </w:tcPr>
          <w:p w14:paraId="34687DFD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10.386</w:t>
            </w:r>
          </w:p>
        </w:tc>
        <w:tc>
          <w:tcPr>
            <w:tcW w:w="1542" w:type="dxa"/>
            <w:noWrap/>
            <w:hideMark/>
          </w:tcPr>
          <w:p w14:paraId="27B61B38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960" w:type="dxa"/>
            <w:noWrap/>
            <w:hideMark/>
          </w:tcPr>
          <w:p w14:paraId="103EF1B0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29.956</w:t>
            </w:r>
          </w:p>
        </w:tc>
        <w:tc>
          <w:tcPr>
            <w:tcW w:w="967" w:type="dxa"/>
            <w:noWrap/>
            <w:hideMark/>
          </w:tcPr>
          <w:p w14:paraId="59CAA535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</w:tr>
      <w:tr w:rsidR="00C417CB" w:rsidRPr="004404EF" w14:paraId="0FE68A27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410B3B1A" w14:textId="77777777" w:rsidR="00C417CB" w:rsidRPr="005A3E00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Age (months)</w:t>
            </w:r>
          </w:p>
        </w:tc>
        <w:tc>
          <w:tcPr>
            <w:tcW w:w="1803" w:type="dxa"/>
            <w:noWrap/>
            <w:hideMark/>
          </w:tcPr>
          <w:p w14:paraId="66E73AA5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0.296</w:t>
            </w:r>
          </w:p>
        </w:tc>
        <w:tc>
          <w:tcPr>
            <w:tcW w:w="960" w:type="dxa"/>
            <w:noWrap/>
            <w:hideMark/>
          </w:tcPr>
          <w:p w14:paraId="4FC1C2DA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0.171</w:t>
            </w:r>
          </w:p>
        </w:tc>
        <w:tc>
          <w:tcPr>
            <w:tcW w:w="1542" w:type="dxa"/>
            <w:noWrap/>
            <w:hideMark/>
          </w:tcPr>
          <w:p w14:paraId="575D0926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0.223</w:t>
            </w:r>
          </w:p>
        </w:tc>
        <w:tc>
          <w:tcPr>
            <w:tcW w:w="960" w:type="dxa"/>
            <w:noWrap/>
            <w:hideMark/>
          </w:tcPr>
          <w:p w14:paraId="2734DC7C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1.727</w:t>
            </w:r>
          </w:p>
        </w:tc>
        <w:tc>
          <w:tcPr>
            <w:tcW w:w="967" w:type="dxa"/>
            <w:noWrap/>
            <w:hideMark/>
          </w:tcPr>
          <w:p w14:paraId="31FB472E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0.09</w:t>
            </w:r>
          </w:p>
        </w:tc>
      </w:tr>
      <w:tr w:rsidR="00C417CB" w:rsidRPr="004404EF" w14:paraId="00496070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1A4EB6DD" w14:textId="3AF764B3" w:rsidR="00C417CB" w:rsidRPr="005A3E00" w:rsidRDefault="0054649C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Lesion </w:t>
            </w:r>
            <w:r w:rsidR="00C417CB" w:rsidRPr="005A3E00">
              <w:rPr>
                <w:rFonts w:asciiTheme="majorBidi" w:hAnsiTheme="majorBidi" w:cstheme="majorBidi"/>
                <w:sz w:val="20"/>
                <w:szCs w:val="20"/>
              </w:rPr>
              <w:t>type</w:t>
            </w:r>
          </w:p>
        </w:tc>
        <w:tc>
          <w:tcPr>
            <w:tcW w:w="1803" w:type="dxa"/>
            <w:noWrap/>
            <w:hideMark/>
          </w:tcPr>
          <w:p w14:paraId="58C9F4B4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10.299</w:t>
            </w:r>
          </w:p>
        </w:tc>
        <w:tc>
          <w:tcPr>
            <w:tcW w:w="960" w:type="dxa"/>
            <w:noWrap/>
            <w:hideMark/>
          </w:tcPr>
          <w:p w14:paraId="56BD94FA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11.27</w:t>
            </w:r>
          </w:p>
        </w:tc>
        <w:tc>
          <w:tcPr>
            <w:tcW w:w="1542" w:type="dxa"/>
            <w:noWrap/>
            <w:hideMark/>
          </w:tcPr>
          <w:p w14:paraId="420910C3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70D4EFCA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0.914</w:t>
            </w:r>
          </w:p>
        </w:tc>
        <w:tc>
          <w:tcPr>
            <w:tcW w:w="967" w:type="dxa"/>
            <w:noWrap/>
            <w:hideMark/>
          </w:tcPr>
          <w:p w14:paraId="34000840" w14:textId="77777777" w:rsidR="00C417CB" w:rsidRPr="004404EF" w:rsidRDefault="00C417CB" w:rsidP="002A3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0.365</w:t>
            </w:r>
          </w:p>
        </w:tc>
      </w:tr>
      <w:tr w:rsidR="00470C53" w:rsidRPr="004404EF" w14:paraId="50BF2CD0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1A054C5B" w14:textId="67D99448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Baseline BMI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 w:rsidRPr="004404EF">
              <w:rPr>
                <w:rFonts w:asciiTheme="majorBidi" w:hAnsiTheme="majorBidi" w:cstheme="majorBidi"/>
                <w:sz w:val="20"/>
                <w:szCs w:val="20"/>
              </w:rPr>
              <w:t xml:space="preserve">Z score) </w:t>
            </w:r>
          </w:p>
        </w:tc>
        <w:tc>
          <w:tcPr>
            <w:tcW w:w="1803" w:type="dxa"/>
            <w:noWrap/>
            <w:hideMark/>
          </w:tcPr>
          <w:p w14:paraId="584F0438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2.294</w:t>
            </w:r>
          </w:p>
        </w:tc>
        <w:tc>
          <w:tcPr>
            <w:tcW w:w="960" w:type="dxa"/>
            <w:noWrap/>
            <w:hideMark/>
          </w:tcPr>
          <w:p w14:paraId="6A61B349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2.202</w:t>
            </w:r>
          </w:p>
        </w:tc>
        <w:tc>
          <w:tcPr>
            <w:tcW w:w="1542" w:type="dxa"/>
            <w:noWrap/>
            <w:hideMark/>
          </w:tcPr>
          <w:p w14:paraId="4127ECDC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0.139</w:t>
            </w:r>
          </w:p>
        </w:tc>
        <w:tc>
          <w:tcPr>
            <w:tcW w:w="960" w:type="dxa"/>
            <w:noWrap/>
            <w:hideMark/>
          </w:tcPr>
          <w:p w14:paraId="33B678A2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1.042</w:t>
            </w:r>
          </w:p>
        </w:tc>
        <w:tc>
          <w:tcPr>
            <w:tcW w:w="967" w:type="dxa"/>
            <w:noWrap/>
            <w:hideMark/>
          </w:tcPr>
          <w:p w14:paraId="7A3EA7FA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0.302</w:t>
            </w:r>
          </w:p>
        </w:tc>
      </w:tr>
      <w:tr w:rsidR="00470C53" w:rsidRPr="004404EF" w14:paraId="2203D6FB" w14:textId="77777777" w:rsidTr="00737D52">
        <w:trPr>
          <w:trHeight w:val="288"/>
        </w:trPr>
        <w:tc>
          <w:tcPr>
            <w:tcW w:w="2001" w:type="dxa"/>
            <w:noWrap/>
            <w:hideMark/>
          </w:tcPr>
          <w:p w14:paraId="5126FF4E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Iron intake</w:t>
            </w:r>
          </w:p>
        </w:tc>
        <w:tc>
          <w:tcPr>
            <w:tcW w:w="1803" w:type="dxa"/>
            <w:noWrap/>
            <w:hideMark/>
          </w:tcPr>
          <w:p w14:paraId="601D21B6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-16.421</w:t>
            </w:r>
          </w:p>
        </w:tc>
        <w:tc>
          <w:tcPr>
            <w:tcW w:w="960" w:type="dxa"/>
            <w:noWrap/>
            <w:hideMark/>
          </w:tcPr>
          <w:p w14:paraId="58A31CCE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11.211</w:t>
            </w:r>
          </w:p>
        </w:tc>
        <w:tc>
          <w:tcPr>
            <w:tcW w:w="1542" w:type="dxa"/>
            <w:noWrap/>
            <w:hideMark/>
          </w:tcPr>
          <w:p w14:paraId="0494F4F0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-0.198</w:t>
            </w:r>
          </w:p>
        </w:tc>
        <w:tc>
          <w:tcPr>
            <w:tcW w:w="960" w:type="dxa"/>
            <w:noWrap/>
            <w:hideMark/>
          </w:tcPr>
          <w:p w14:paraId="61855674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-1.465</w:t>
            </w:r>
          </w:p>
        </w:tc>
        <w:tc>
          <w:tcPr>
            <w:tcW w:w="967" w:type="dxa"/>
            <w:noWrap/>
            <w:hideMark/>
          </w:tcPr>
          <w:p w14:paraId="535293FB" w14:textId="77777777" w:rsidR="00470C53" w:rsidRPr="004404EF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04EF">
              <w:rPr>
                <w:rFonts w:asciiTheme="majorBidi" w:hAnsiTheme="majorBidi" w:cstheme="majorBidi"/>
                <w:sz w:val="20"/>
                <w:szCs w:val="20"/>
              </w:rPr>
              <w:t>0.149</w:t>
            </w:r>
          </w:p>
        </w:tc>
      </w:tr>
    </w:tbl>
    <w:p w14:paraId="640BB597" w14:textId="77777777" w:rsidR="00C417CB" w:rsidRDefault="00C417CB" w:rsidP="004179E0"/>
    <w:p w14:paraId="43ABE33C" w14:textId="77777777" w:rsidR="00C417CB" w:rsidRDefault="00C417CB" w:rsidP="004179E0"/>
    <w:p w14:paraId="7A9C774A" w14:textId="39637B0C" w:rsidR="004179E0" w:rsidRPr="004E1BB4" w:rsidRDefault="004E1BB4" w:rsidP="004179E0">
      <w:pPr>
        <w:rPr>
          <w:rFonts w:asciiTheme="majorBidi" w:hAnsiTheme="majorBidi" w:cstheme="majorBidi"/>
          <w:b/>
          <w:bCs/>
          <w:sz w:val="20"/>
          <w:szCs w:val="20"/>
        </w:rPr>
      </w:pPr>
      <w:r w:rsidRPr="00AB05F5">
        <w:rPr>
          <w:rFonts w:asciiTheme="majorBidi" w:hAnsiTheme="majorBidi" w:cstheme="majorBidi"/>
          <w:b/>
          <w:bCs/>
          <w:sz w:val="20"/>
          <w:szCs w:val="20"/>
        </w:rPr>
        <w:lastRenderedPageBreak/>
        <w:t>Table (S</w:t>
      </w:r>
      <w:r w:rsidR="00470C53">
        <w:rPr>
          <w:rFonts w:asciiTheme="majorBidi" w:hAnsiTheme="majorBidi" w:cstheme="majorBidi"/>
          <w:b/>
          <w:bCs/>
          <w:sz w:val="20"/>
          <w:szCs w:val="20"/>
        </w:rPr>
        <w:t>5d</w:t>
      </w:r>
      <w:r w:rsidRPr="00AB05F5">
        <w:rPr>
          <w:rFonts w:asciiTheme="majorBidi" w:hAnsiTheme="majorBidi" w:cstheme="majorBidi"/>
          <w:b/>
          <w:bCs/>
          <w:sz w:val="20"/>
          <w:szCs w:val="20"/>
        </w:rPr>
        <w:t>)</w:t>
      </w:r>
      <w:r>
        <w:rPr>
          <w:rFonts w:asciiTheme="majorBidi" w:hAnsiTheme="majorBidi" w:cstheme="majorBidi"/>
          <w:b/>
          <w:bCs/>
          <w:sz w:val="20"/>
          <w:szCs w:val="20"/>
        </w:rPr>
        <w:t>:</w:t>
      </w:r>
      <w:r w:rsidR="00C417CB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4179E0" w:rsidRPr="004E1BB4">
        <w:rPr>
          <w:rFonts w:asciiTheme="majorBidi" w:hAnsiTheme="majorBidi" w:cstheme="majorBidi"/>
          <w:b/>
          <w:bCs/>
          <w:sz w:val="20"/>
          <w:szCs w:val="20"/>
        </w:rPr>
        <w:t>Predictors of Transferrin saturation %</w:t>
      </w:r>
      <w:r w:rsidR="005A3E00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C417CB">
        <w:rPr>
          <w:rFonts w:asciiTheme="majorBidi" w:hAnsiTheme="majorBidi" w:cstheme="majorBidi"/>
          <w:b/>
          <w:bCs/>
          <w:sz w:val="20"/>
          <w:szCs w:val="20"/>
        </w:rPr>
        <w:t>(</w:t>
      </w:r>
      <w:r w:rsidR="004179E0" w:rsidRPr="004E1BB4">
        <w:rPr>
          <w:rFonts w:asciiTheme="majorBidi" w:hAnsiTheme="majorBidi" w:cstheme="majorBidi"/>
          <w:b/>
          <w:bCs/>
          <w:sz w:val="20"/>
          <w:szCs w:val="20"/>
        </w:rPr>
        <w:t>a multiple linear regression analysis</w:t>
      </w:r>
      <w:r w:rsidR="00C417CB">
        <w:rPr>
          <w:rFonts w:asciiTheme="majorBidi" w:hAnsiTheme="majorBidi" w:cstheme="majorBidi"/>
          <w:b/>
          <w:bCs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8"/>
        <w:gridCol w:w="1803"/>
        <w:gridCol w:w="960"/>
        <w:gridCol w:w="1542"/>
        <w:gridCol w:w="960"/>
        <w:gridCol w:w="967"/>
      </w:tblGrid>
      <w:tr w:rsidR="00737D52" w:rsidRPr="004404EF" w14:paraId="7652A3DE" w14:textId="77777777" w:rsidTr="00737D52">
        <w:trPr>
          <w:trHeight w:val="288"/>
        </w:trPr>
        <w:tc>
          <w:tcPr>
            <w:tcW w:w="2678" w:type="dxa"/>
            <w:vMerge w:val="restart"/>
            <w:noWrap/>
            <w:hideMark/>
          </w:tcPr>
          <w:p w14:paraId="1B49554E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  <w:p w14:paraId="5F994C8A" w14:textId="675A4436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803" w:type="dxa"/>
            <w:noWrap/>
            <w:hideMark/>
          </w:tcPr>
          <w:p w14:paraId="171A3150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Unstandardized Coefficients</w:t>
            </w:r>
          </w:p>
        </w:tc>
        <w:tc>
          <w:tcPr>
            <w:tcW w:w="960" w:type="dxa"/>
            <w:noWrap/>
            <w:hideMark/>
          </w:tcPr>
          <w:p w14:paraId="62E2821B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2" w:type="dxa"/>
            <w:noWrap/>
            <w:hideMark/>
          </w:tcPr>
          <w:p w14:paraId="26A640EB" w14:textId="77777777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Standardized Coefficients</w:t>
            </w:r>
          </w:p>
        </w:tc>
        <w:tc>
          <w:tcPr>
            <w:tcW w:w="960" w:type="dxa"/>
            <w:vMerge w:val="restart"/>
            <w:noWrap/>
            <w:hideMark/>
          </w:tcPr>
          <w:p w14:paraId="588F39F1" w14:textId="77777777" w:rsid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5EFF6A38" w14:textId="1F7EA511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</w:p>
          <w:p w14:paraId="53153B8E" w14:textId="079AC369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7" w:type="dxa"/>
            <w:vMerge w:val="restart"/>
            <w:noWrap/>
            <w:hideMark/>
          </w:tcPr>
          <w:p w14:paraId="73730B1F" w14:textId="77777777" w:rsid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11A94DF9" w14:textId="60AD4D15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  <w:p w14:paraId="709A9BA9" w14:textId="2720F3A5" w:rsidR="00737D52" w:rsidRPr="00737D52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 </w:t>
            </w:r>
          </w:p>
        </w:tc>
      </w:tr>
      <w:tr w:rsidR="00737D52" w:rsidRPr="004404EF" w14:paraId="20D5798F" w14:textId="77777777" w:rsidTr="00737D52">
        <w:trPr>
          <w:trHeight w:val="288"/>
        </w:trPr>
        <w:tc>
          <w:tcPr>
            <w:tcW w:w="2678" w:type="dxa"/>
            <w:vMerge/>
            <w:noWrap/>
            <w:hideMark/>
          </w:tcPr>
          <w:p w14:paraId="5B65770E" w14:textId="14B91438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03" w:type="dxa"/>
            <w:noWrap/>
            <w:hideMark/>
          </w:tcPr>
          <w:p w14:paraId="5E953438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960" w:type="dxa"/>
            <w:noWrap/>
            <w:hideMark/>
          </w:tcPr>
          <w:p w14:paraId="1D0123E9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Std. Error</w:t>
            </w:r>
          </w:p>
        </w:tc>
        <w:tc>
          <w:tcPr>
            <w:tcW w:w="1542" w:type="dxa"/>
            <w:noWrap/>
            <w:hideMark/>
          </w:tcPr>
          <w:p w14:paraId="4FCB53C5" w14:textId="77777777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Beta</w:t>
            </w:r>
          </w:p>
        </w:tc>
        <w:tc>
          <w:tcPr>
            <w:tcW w:w="960" w:type="dxa"/>
            <w:vMerge/>
            <w:noWrap/>
            <w:hideMark/>
          </w:tcPr>
          <w:p w14:paraId="46599A43" w14:textId="26EFF7BA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vMerge/>
            <w:noWrap/>
            <w:hideMark/>
          </w:tcPr>
          <w:p w14:paraId="767FD32E" w14:textId="48878294" w:rsidR="00737D52" w:rsidRPr="005A3E00" w:rsidRDefault="00737D52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4179E0" w:rsidRPr="004404EF" w14:paraId="00CDBFA0" w14:textId="77777777" w:rsidTr="00737D52">
        <w:trPr>
          <w:trHeight w:val="288"/>
        </w:trPr>
        <w:tc>
          <w:tcPr>
            <w:tcW w:w="2678" w:type="dxa"/>
            <w:noWrap/>
            <w:hideMark/>
          </w:tcPr>
          <w:p w14:paraId="38A52184" w14:textId="77777777" w:rsidR="004179E0" w:rsidRPr="00737D52" w:rsidRDefault="004179E0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(Constant)</w:t>
            </w:r>
          </w:p>
        </w:tc>
        <w:tc>
          <w:tcPr>
            <w:tcW w:w="1803" w:type="dxa"/>
            <w:noWrap/>
            <w:hideMark/>
          </w:tcPr>
          <w:p w14:paraId="32039221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6.22</w:t>
            </w:r>
          </w:p>
        </w:tc>
        <w:tc>
          <w:tcPr>
            <w:tcW w:w="960" w:type="dxa"/>
            <w:noWrap/>
            <w:hideMark/>
          </w:tcPr>
          <w:p w14:paraId="4E09D946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2.221</w:t>
            </w:r>
          </w:p>
        </w:tc>
        <w:tc>
          <w:tcPr>
            <w:tcW w:w="1542" w:type="dxa"/>
            <w:noWrap/>
            <w:hideMark/>
          </w:tcPr>
          <w:p w14:paraId="6AE131BC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960" w:type="dxa"/>
            <w:noWrap/>
            <w:hideMark/>
          </w:tcPr>
          <w:p w14:paraId="5C3DFB4C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2.8</w:t>
            </w:r>
          </w:p>
        </w:tc>
        <w:tc>
          <w:tcPr>
            <w:tcW w:w="967" w:type="dxa"/>
            <w:noWrap/>
            <w:hideMark/>
          </w:tcPr>
          <w:p w14:paraId="50DE7224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0.007*</w:t>
            </w:r>
          </w:p>
        </w:tc>
      </w:tr>
      <w:tr w:rsidR="004179E0" w:rsidRPr="004404EF" w14:paraId="520B1869" w14:textId="77777777" w:rsidTr="00737D52">
        <w:trPr>
          <w:trHeight w:val="288"/>
        </w:trPr>
        <w:tc>
          <w:tcPr>
            <w:tcW w:w="2678" w:type="dxa"/>
            <w:noWrap/>
            <w:hideMark/>
          </w:tcPr>
          <w:p w14:paraId="703D09DB" w14:textId="77777777" w:rsidR="004179E0" w:rsidRPr="00737D52" w:rsidRDefault="004179E0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Age (months)</w:t>
            </w:r>
          </w:p>
        </w:tc>
        <w:tc>
          <w:tcPr>
            <w:tcW w:w="1803" w:type="dxa"/>
            <w:noWrap/>
            <w:hideMark/>
          </w:tcPr>
          <w:p w14:paraId="70B00141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-0.015</w:t>
            </w:r>
          </w:p>
        </w:tc>
        <w:tc>
          <w:tcPr>
            <w:tcW w:w="960" w:type="dxa"/>
            <w:noWrap/>
            <w:hideMark/>
          </w:tcPr>
          <w:p w14:paraId="2B2D192B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0.024</w:t>
            </w:r>
          </w:p>
        </w:tc>
        <w:tc>
          <w:tcPr>
            <w:tcW w:w="1542" w:type="dxa"/>
            <w:noWrap/>
            <w:hideMark/>
          </w:tcPr>
          <w:p w14:paraId="7C2B5884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-0.052</w:t>
            </w:r>
          </w:p>
        </w:tc>
        <w:tc>
          <w:tcPr>
            <w:tcW w:w="960" w:type="dxa"/>
            <w:noWrap/>
            <w:hideMark/>
          </w:tcPr>
          <w:p w14:paraId="25EFAE40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-0.632</w:t>
            </w:r>
          </w:p>
        </w:tc>
        <w:tc>
          <w:tcPr>
            <w:tcW w:w="967" w:type="dxa"/>
            <w:noWrap/>
            <w:hideMark/>
          </w:tcPr>
          <w:p w14:paraId="76FC8F1C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0.53</w:t>
            </w:r>
          </w:p>
        </w:tc>
      </w:tr>
      <w:tr w:rsidR="004179E0" w:rsidRPr="004404EF" w14:paraId="51F762C3" w14:textId="77777777" w:rsidTr="00737D52">
        <w:trPr>
          <w:trHeight w:val="288"/>
        </w:trPr>
        <w:tc>
          <w:tcPr>
            <w:tcW w:w="2678" w:type="dxa"/>
            <w:noWrap/>
            <w:hideMark/>
          </w:tcPr>
          <w:p w14:paraId="0EB45C13" w14:textId="18EA65DF" w:rsidR="004179E0" w:rsidRPr="00737D52" w:rsidRDefault="0054649C" w:rsidP="004404E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Lesion </w:t>
            </w:r>
            <w:r w:rsidR="004179E0"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1803" w:type="dxa"/>
            <w:noWrap/>
            <w:hideMark/>
          </w:tcPr>
          <w:p w14:paraId="383CF5E8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-2.054</w:t>
            </w:r>
          </w:p>
        </w:tc>
        <w:tc>
          <w:tcPr>
            <w:tcW w:w="960" w:type="dxa"/>
            <w:noWrap/>
            <w:hideMark/>
          </w:tcPr>
          <w:p w14:paraId="15B2972E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1.572</w:t>
            </w:r>
          </w:p>
        </w:tc>
        <w:tc>
          <w:tcPr>
            <w:tcW w:w="1542" w:type="dxa"/>
            <w:noWrap/>
            <w:hideMark/>
          </w:tcPr>
          <w:p w14:paraId="7F5E87A3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-0.109</w:t>
            </w:r>
          </w:p>
        </w:tc>
        <w:tc>
          <w:tcPr>
            <w:tcW w:w="960" w:type="dxa"/>
            <w:noWrap/>
            <w:hideMark/>
          </w:tcPr>
          <w:p w14:paraId="688686CD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-1.307</w:t>
            </w:r>
          </w:p>
        </w:tc>
        <w:tc>
          <w:tcPr>
            <w:tcW w:w="967" w:type="dxa"/>
            <w:noWrap/>
            <w:hideMark/>
          </w:tcPr>
          <w:p w14:paraId="0BEE59CA" w14:textId="77777777" w:rsidR="004179E0" w:rsidRPr="005A3E00" w:rsidRDefault="004179E0" w:rsidP="004404E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0.197</w:t>
            </w:r>
          </w:p>
        </w:tc>
      </w:tr>
      <w:tr w:rsidR="00470C53" w:rsidRPr="004404EF" w14:paraId="5C55E9FF" w14:textId="77777777" w:rsidTr="00737D52">
        <w:trPr>
          <w:trHeight w:val="288"/>
        </w:trPr>
        <w:tc>
          <w:tcPr>
            <w:tcW w:w="2678" w:type="dxa"/>
            <w:noWrap/>
            <w:hideMark/>
          </w:tcPr>
          <w:p w14:paraId="1A94BE84" w14:textId="47FBF6CF" w:rsidR="00470C53" w:rsidRPr="00737D52" w:rsidRDefault="00470C53" w:rsidP="00470C5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Baseline BMI (Z score) </w:t>
            </w:r>
          </w:p>
        </w:tc>
        <w:tc>
          <w:tcPr>
            <w:tcW w:w="1803" w:type="dxa"/>
            <w:noWrap/>
            <w:hideMark/>
          </w:tcPr>
          <w:p w14:paraId="575D821A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0.272</w:t>
            </w:r>
          </w:p>
        </w:tc>
        <w:tc>
          <w:tcPr>
            <w:tcW w:w="960" w:type="dxa"/>
            <w:noWrap/>
            <w:hideMark/>
          </w:tcPr>
          <w:p w14:paraId="39550978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1542" w:type="dxa"/>
            <w:noWrap/>
            <w:hideMark/>
          </w:tcPr>
          <w:p w14:paraId="0E591B43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0.076</w:t>
            </w:r>
          </w:p>
        </w:tc>
        <w:tc>
          <w:tcPr>
            <w:tcW w:w="960" w:type="dxa"/>
            <w:noWrap/>
            <w:hideMark/>
          </w:tcPr>
          <w:p w14:paraId="0B778494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0.879</w:t>
            </w:r>
          </w:p>
        </w:tc>
        <w:tc>
          <w:tcPr>
            <w:tcW w:w="967" w:type="dxa"/>
            <w:noWrap/>
            <w:hideMark/>
          </w:tcPr>
          <w:p w14:paraId="0325CDD4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0.383</w:t>
            </w:r>
          </w:p>
        </w:tc>
      </w:tr>
      <w:tr w:rsidR="00470C53" w:rsidRPr="004404EF" w14:paraId="3C95425C" w14:textId="77777777" w:rsidTr="00737D52">
        <w:trPr>
          <w:trHeight w:val="288"/>
        </w:trPr>
        <w:tc>
          <w:tcPr>
            <w:tcW w:w="2678" w:type="dxa"/>
            <w:noWrap/>
            <w:hideMark/>
          </w:tcPr>
          <w:p w14:paraId="66FECD61" w14:textId="77777777" w:rsidR="00470C53" w:rsidRPr="00737D52" w:rsidRDefault="00470C53" w:rsidP="00470C5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Iron intake</w:t>
            </w:r>
          </w:p>
        </w:tc>
        <w:tc>
          <w:tcPr>
            <w:tcW w:w="1803" w:type="dxa"/>
            <w:noWrap/>
            <w:hideMark/>
          </w:tcPr>
          <w:p w14:paraId="5819E8BD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1.689</w:t>
            </w:r>
          </w:p>
        </w:tc>
        <w:tc>
          <w:tcPr>
            <w:tcW w:w="960" w:type="dxa"/>
            <w:noWrap/>
            <w:hideMark/>
          </w:tcPr>
          <w:p w14:paraId="75028714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1.616</w:t>
            </w:r>
          </w:p>
        </w:tc>
        <w:tc>
          <w:tcPr>
            <w:tcW w:w="1542" w:type="dxa"/>
            <w:noWrap/>
            <w:hideMark/>
          </w:tcPr>
          <w:p w14:paraId="7D050418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0.093</w:t>
            </w:r>
          </w:p>
        </w:tc>
        <w:tc>
          <w:tcPr>
            <w:tcW w:w="960" w:type="dxa"/>
            <w:noWrap/>
            <w:hideMark/>
          </w:tcPr>
          <w:p w14:paraId="447B1A69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1.046</w:t>
            </w:r>
          </w:p>
        </w:tc>
        <w:tc>
          <w:tcPr>
            <w:tcW w:w="967" w:type="dxa"/>
            <w:noWrap/>
            <w:hideMark/>
          </w:tcPr>
          <w:p w14:paraId="41B0F434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0.3</w:t>
            </w:r>
          </w:p>
        </w:tc>
      </w:tr>
      <w:tr w:rsidR="00470C53" w:rsidRPr="004404EF" w14:paraId="5539757E" w14:textId="77777777" w:rsidTr="00737D52">
        <w:trPr>
          <w:trHeight w:val="288"/>
        </w:trPr>
        <w:tc>
          <w:tcPr>
            <w:tcW w:w="2678" w:type="dxa"/>
            <w:noWrap/>
            <w:hideMark/>
          </w:tcPr>
          <w:p w14:paraId="37A6883C" w14:textId="77777777" w:rsidR="00470C53" w:rsidRPr="00737D52" w:rsidRDefault="00470C53" w:rsidP="00470C5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gramStart"/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Transferrin</w:t>
            </w:r>
            <w:proofErr w:type="gramEnd"/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saturation baseline (%)</w:t>
            </w:r>
          </w:p>
        </w:tc>
        <w:tc>
          <w:tcPr>
            <w:tcW w:w="1803" w:type="dxa"/>
            <w:noWrap/>
            <w:hideMark/>
          </w:tcPr>
          <w:p w14:paraId="0AC548C8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0.83</w:t>
            </w:r>
          </w:p>
        </w:tc>
        <w:tc>
          <w:tcPr>
            <w:tcW w:w="960" w:type="dxa"/>
            <w:noWrap/>
            <w:hideMark/>
          </w:tcPr>
          <w:p w14:paraId="4D85D21C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0.087</w:t>
            </w:r>
          </w:p>
        </w:tc>
        <w:tc>
          <w:tcPr>
            <w:tcW w:w="1542" w:type="dxa"/>
            <w:noWrap/>
            <w:hideMark/>
          </w:tcPr>
          <w:p w14:paraId="21DA5184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0.804</w:t>
            </w:r>
          </w:p>
        </w:tc>
        <w:tc>
          <w:tcPr>
            <w:tcW w:w="960" w:type="dxa"/>
            <w:noWrap/>
            <w:hideMark/>
          </w:tcPr>
          <w:p w14:paraId="4F760A85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9.498</w:t>
            </w:r>
          </w:p>
        </w:tc>
        <w:tc>
          <w:tcPr>
            <w:tcW w:w="967" w:type="dxa"/>
            <w:noWrap/>
            <w:hideMark/>
          </w:tcPr>
          <w:p w14:paraId="7E7E7AC9" w14:textId="77777777" w:rsidR="00470C53" w:rsidRPr="005A3E00" w:rsidRDefault="00470C53" w:rsidP="00470C53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A3E00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</w:tr>
    </w:tbl>
    <w:p w14:paraId="47C211BE" w14:textId="77777777" w:rsidR="006D7B0D" w:rsidRDefault="006D7B0D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BD1D5DD" w14:textId="77777777" w:rsidR="0054649C" w:rsidRDefault="0054649C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030D71F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83CBEE6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8B92DE9" w14:textId="77777777" w:rsidR="006D7B0D" w:rsidRDefault="006D7B0D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5C59DE2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A509021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6D816E3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38FBBC7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65AA5B7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5520B06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E7A8FF7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96BD5CB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56E9E82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464DBE8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9C97AB3" w14:textId="77777777" w:rsidR="006D7B0D" w:rsidRDefault="006D7B0D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A522228" w14:textId="77777777" w:rsidR="006D7B0D" w:rsidRDefault="006D7B0D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A35357F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5D2DC7D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62F2E13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32816C7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B954EBE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BD769E1" w14:textId="77777777" w:rsidR="00470C53" w:rsidRDefault="00470C53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D0507E2" w14:textId="1D1541A7" w:rsidR="00374CDE" w:rsidRDefault="006D7B0D" w:rsidP="006D7B0D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 Table (S</w:t>
      </w:r>
      <w:r w:rsidR="00470C53">
        <w:rPr>
          <w:rFonts w:asciiTheme="majorBidi" w:hAnsiTheme="majorBidi" w:cstheme="majorBidi"/>
          <w:b/>
          <w:bCs/>
          <w:sz w:val="20"/>
          <w:szCs w:val="20"/>
        </w:rPr>
        <w:t>6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): </w:t>
      </w:r>
      <w:r w:rsidRPr="006D7B0D">
        <w:rPr>
          <w:rFonts w:asciiTheme="majorBidi" w:hAnsiTheme="majorBidi" w:cstheme="majorBidi"/>
          <w:b/>
          <w:bCs/>
          <w:sz w:val="20"/>
          <w:szCs w:val="20"/>
        </w:rPr>
        <w:t>Comparison of side effects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at the end of study</w:t>
      </w:r>
      <w:r w:rsidRPr="006D7B0D">
        <w:rPr>
          <w:rFonts w:asciiTheme="majorBidi" w:hAnsiTheme="majorBidi" w:cstheme="majorBidi"/>
          <w:b/>
          <w:bCs/>
          <w:sz w:val="20"/>
          <w:szCs w:val="20"/>
        </w:rPr>
        <w:t xml:space="preserve"> among the </w:t>
      </w:r>
      <w:r w:rsidR="00D1096F" w:rsidRPr="006D7B0D">
        <w:rPr>
          <w:rFonts w:asciiTheme="majorBidi" w:hAnsiTheme="majorBidi" w:cstheme="majorBidi"/>
          <w:b/>
          <w:bCs/>
          <w:sz w:val="20"/>
          <w:szCs w:val="20"/>
        </w:rPr>
        <w:t xml:space="preserve">2 </w:t>
      </w:r>
      <w:r w:rsidR="00D1096F">
        <w:rPr>
          <w:rFonts w:asciiTheme="majorBidi" w:hAnsiTheme="majorBidi" w:cstheme="majorBidi"/>
          <w:b/>
          <w:bCs/>
          <w:sz w:val="20"/>
          <w:szCs w:val="20"/>
        </w:rPr>
        <w:t>intervention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6D7B0D">
        <w:rPr>
          <w:rFonts w:asciiTheme="majorBidi" w:hAnsiTheme="majorBidi" w:cstheme="majorBidi"/>
          <w:b/>
          <w:bCs/>
          <w:sz w:val="20"/>
          <w:szCs w:val="20"/>
        </w:rPr>
        <w:t xml:space="preserve">groups.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91"/>
        <w:gridCol w:w="2141"/>
        <w:gridCol w:w="2147"/>
        <w:gridCol w:w="871"/>
      </w:tblGrid>
      <w:tr w:rsidR="00374CDE" w:rsidRPr="00BE1011" w14:paraId="48A7A53A" w14:textId="77777777" w:rsidTr="00737D52">
        <w:trPr>
          <w:trHeight w:val="617"/>
        </w:trPr>
        <w:tc>
          <w:tcPr>
            <w:tcW w:w="2241" w:type="pct"/>
            <w:vMerge w:val="restart"/>
            <w:hideMark/>
          </w:tcPr>
          <w:p w14:paraId="7A1C8715" w14:textId="77777777" w:rsidR="00374CDE" w:rsidRPr="00BE1011" w:rsidRDefault="00374CDE" w:rsidP="00BB145A">
            <w:pPr>
              <w:spacing w:before="40" w:after="40"/>
              <w:jc w:val="center"/>
              <w:rPr>
                <w:b/>
                <w:sz w:val="20"/>
                <w:szCs w:val="20"/>
                <w:lang w:bidi="ar-EG"/>
              </w:rPr>
            </w:pPr>
          </w:p>
          <w:p w14:paraId="33771A81" w14:textId="77777777" w:rsidR="00374CDE" w:rsidRPr="00BE1011" w:rsidRDefault="00374CDE" w:rsidP="00BB145A">
            <w:pPr>
              <w:spacing w:before="40" w:after="40"/>
              <w:jc w:val="center"/>
              <w:rPr>
                <w:b/>
                <w:sz w:val="20"/>
                <w:szCs w:val="20"/>
                <w:lang w:bidi="ar-EG"/>
              </w:rPr>
            </w:pPr>
          </w:p>
        </w:tc>
        <w:tc>
          <w:tcPr>
            <w:tcW w:w="2293" w:type="pct"/>
            <w:gridSpan w:val="2"/>
            <w:hideMark/>
          </w:tcPr>
          <w:p w14:paraId="7B4093A9" w14:textId="77777777" w:rsidR="00374CDE" w:rsidRPr="00737D52" w:rsidRDefault="00374CDE" w:rsidP="00BB145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Iron intake</w:t>
            </w:r>
          </w:p>
        </w:tc>
        <w:tc>
          <w:tcPr>
            <w:tcW w:w="466" w:type="pct"/>
            <w:vMerge w:val="restart"/>
            <w:noWrap/>
            <w:hideMark/>
          </w:tcPr>
          <w:p w14:paraId="776DC190" w14:textId="77777777" w:rsidR="00374CDE" w:rsidRPr="00737D52" w:rsidRDefault="00374CDE" w:rsidP="00BB145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 value</w:t>
            </w:r>
          </w:p>
        </w:tc>
      </w:tr>
      <w:tr w:rsidR="00374CDE" w:rsidRPr="00BE1011" w14:paraId="17CE36EC" w14:textId="77777777" w:rsidTr="00737D52">
        <w:trPr>
          <w:trHeight w:val="20"/>
        </w:trPr>
        <w:tc>
          <w:tcPr>
            <w:tcW w:w="2241" w:type="pct"/>
            <w:vMerge/>
            <w:hideMark/>
          </w:tcPr>
          <w:p w14:paraId="627A7BE8" w14:textId="77777777" w:rsidR="00374CDE" w:rsidRPr="00BE1011" w:rsidRDefault="00374CDE" w:rsidP="00BB145A">
            <w:pPr>
              <w:spacing w:before="40" w:after="40"/>
              <w:jc w:val="center"/>
              <w:rPr>
                <w:b/>
                <w:sz w:val="20"/>
                <w:szCs w:val="20"/>
                <w:lang w:bidi="ar-EG"/>
              </w:rPr>
            </w:pPr>
          </w:p>
        </w:tc>
        <w:tc>
          <w:tcPr>
            <w:tcW w:w="1145" w:type="pct"/>
            <w:hideMark/>
          </w:tcPr>
          <w:p w14:paraId="0FF06B52" w14:textId="77777777" w:rsidR="00374CDE" w:rsidRPr="00BE1011" w:rsidRDefault="00374CDE" w:rsidP="00BB145A">
            <w:pPr>
              <w:jc w:val="center"/>
              <w:rPr>
                <w:b/>
                <w:sz w:val="20"/>
                <w:szCs w:val="20"/>
                <w:lang w:bidi="ar-EG"/>
              </w:rPr>
            </w:pPr>
            <w:r w:rsidRPr="00D5291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Conventional</w:t>
            </w:r>
          </w:p>
        </w:tc>
        <w:tc>
          <w:tcPr>
            <w:tcW w:w="1148" w:type="pct"/>
            <w:hideMark/>
          </w:tcPr>
          <w:p w14:paraId="1551DBD1" w14:textId="77777777" w:rsidR="00374CDE" w:rsidRPr="00D5291E" w:rsidRDefault="00374CDE" w:rsidP="00BB145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5291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Liposomal</w:t>
            </w:r>
          </w:p>
        </w:tc>
        <w:tc>
          <w:tcPr>
            <w:tcW w:w="466" w:type="pct"/>
            <w:vMerge/>
            <w:hideMark/>
          </w:tcPr>
          <w:p w14:paraId="006AAF28" w14:textId="77777777" w:rsidR="00374CDE" w:rsidRPr="00D5291E" w:rsidRDefault="00374CDE" w:rsidP="00BB145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374CDE" w:rsidRPr="00BE1011" w14:paraId="11A77985" w14:textId="77777777" w:rsidTr="00737D52">
        <w:trPr>
          <w:trHeight w:val="20"/>
        </w:trPr>
        <w:tc>
          <w:tcPr>
            <w:tcW w:w="2241" w:type="pct"/>
            <w:vMerge/>
            <w:hideMark/>
          </w:tcPr>
          <w:p w14:paraId="5D1DC7B6" w14:textId="77777777" w:rsidR="00374CDE" w:rsidRPr="00BE1011" w:rsidRDefault="00374CDE" w:rsidP="00BB145A">
            <w:pPr>
              <w:spacing w:before="40" w:after="40"/>
              <w:jc w:val="center"/>
              <w:rPr>
                <w:b/>
                <w:sz w:val="20"/>
                <w:szCs w:val="20"/>
                <w:lang w:bidi="ar-EG"/>
              </w:rPr>
            </w:pPr>
          </w:p>
        </w:tc>
        <w:tc>
          <w:tcPr>
            <w:tcW w:w="1145" w:type="pct"/>
            <w:hideMark/>
          </w:tcPr>
          <w:p w14:paraId="5A837D80" w14:textId="77777777" w:rsidR="00374CDE" w:rsidRPr="00D5291E" w:rsidRDefault="00374CDE" w:rsidP="00BB145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5291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148" w:type="pct"/>
            <w:hideMark/>
          </w:tcPr>
          <w:p w14:paraId="01727AB6" w14:textId="77777777" w:rsidR="00374CDE" w:rsidRPr="00D5291E" w:rsidRDefault="00374CDE" w:rsidP="00BB145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5291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466" w:type="pct"/>
            <w:vMerge/>
            <w:hideMark/>
          </w:tcPr>
          <w:p w14:paraId="1FDA381D" w14:textId="77777777" w:rsidR="00374CDE" w:rsidRPr="00D5291E" w:rsidRDefault="00374CDE" w:rsidP="00BB145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374CDE" w:rsidRPr="00BE1011" w14:paraId="4CC2B020" w14:textId="77777777" w:rsidTr="00737D52">
        <w:trPr>
          <w:trHeight w:val="20"/>
        </w:trPr>
        <w:tc>
          <w:tcPr>
            <w:tcW w:w="2241" w:type="pct"/>
            <w:hideMark/>
          </w:tcPr>
          <w:p w14:paraId="60ED9F25" w14:textId="77777777" w:rsidR="00374CDE" w:rsidRPr="00737D52" w:rsidRDefault="00374CDE" w:rsidP="00BB145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Nausea </w:t>
            </w:r>
          </w:p>
        </w:tc>
        <w:tc>
          <w:tcPr>
            <w:tcW w:w="1145" w:type="pct"/>
            <w:noWrap/>
            <w:hideMark/>
          </w:tcPr>
          <w:p w14:paraId="16FF3D00" w14:textId="05FDABBB" w:rsidR="00374CDE" w:rsidRPr="00D5291E" w:rsidRDefault="00374CDE" w:rsidP="0042433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D921F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proofErr w:type="gramEnd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0)</w:t>
            </w:r>
          </w:p>
        </w:tc>
        <w:tc>
          <w:tcPr>
            <w:tcW w:w="1148" w:type="pct"/>
            <w:noWrap/>
            <w:hideMark/>
          </w:tcPr>
          <w:p w14:paraId="58D3F008" w14:textId="7586D77D" w:rsidR="00374CDE" w:rsidRPr="00D5291E" w:rsidRDefault="00D921F9" w:rsidP="00D921F9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           </w:t>
            </w:r>
            <w:proofErr w:type="gramStart"/>
            <w:r w:rsidR="00374CDE"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0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374CDE" w:rsidRPr="00D5291E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gramEnd"/>
            <w:r w:rsidR="00374CDE" w:rsidRPr="00D5291E">
              <w:rPr>
                <w:rFonts w:asciiTheme="majorBidi" w:hAnsiTheme="majorBidi" w:cstheme="majorBidi"/>
                <w:sz w:val="20"/>
                <w:szCs w:val="20"/>
              </w:rPr>
              <w:t>0)</w:t>
            </w:r>
          </w:p>
        </w:tc>
        <w:tc>
          <w:tcPr>
            <w:tcW w:w="466" w:type="pct"/>
            <w:hideMark/>
          </w:tcPr>
          <w:p w14:paraId="55AC443D" w14:textId="3CBF610E" w:rsidR="00374CDE" w:rsidRPr="00D5291E" w:rsidRDefault="00D1096F" w:rsidP="00D1096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──</w:t>
            </w:r>
          </w:p>
        </w:tc>
      </w:tr>
      <w:tr w:rsidR="00374CDE" w:rsidRPr="00BE1011" w14:paraId="52563658" w14:textId="77777777" w:rsidTr="00737D52">
        <w:trPr>
          <w:trHeight w:val="20"/>
        </w:trPr>
        <w:tc>
          <w:tcPr>
            <w:tcW w:w="2241" w:type="pct"/>
            <w:hideMark/>
          </w:tcPr>
          <w:p w14:paraId="63EB9EE7" w14:textId="77777777" w:rsidR="00374CDE" w:rsidRPr="00737D52" w:rsidRDefault="00374CDE" w:rsidP="00BB145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Vomiting </w:t>
            </w:r>
          </w:p>
        </w:tc>
        <w:tc>
          <w:tcPr>
            <w:tcW w:w="1145" w:type="pct"/>
            <w:noWrap/>
            <w:hideMark/>
          </w:tcPr>
          <w:p w14:paraId="613BF79B" w14:textId="6FB1DE53" w:rsidR="00374CDE" w:rsidRPr="00D5291E" w:rsidRDefault="0042433B" w:rsidP="0042433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</w:t>
            </w:r>
            <w:proofErr w:type="gramStart"/>
            <w:r w:rsidR="00374CDE" w:rsidRPr="00D5291E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D921F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374CDE" w:rsidRPr="00D5291E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gramEnd"/>
            <w:r w:rsidR="00374CDE" w:rsidRPr="00D5291E">
              <w:rPr>
                <w:rFonts w:asciiTheme="majorBidi" w:hAnsiTheme="majorBidi" w:cstheme="majorBidi"/>
                <w:sz w:val="20"/>
                <w:szCs w:val="20"/>
              </w:rPr>
              <w:t>20)</w:t>
            </w:r>
          </w:p>
        </w:tc>
        <w:tc>
          <w:tcPr>
            <w:tcW w:w="1148" w:type="pct"/>
            <w:noWrap/>
            <w:hideMark/>
          </w:tcPr>
          <w:p w14:paraId="5496E088" w14:textId="0B4CD44C" w:rsidR="00374CDE" w:rsidRPr="00D5291E" w:rsidRDefault="00374CDE" w:rsidP="0042433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2 </w:t>
            </w:r>
            <w:r w:rsidR="00D921F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gramEnd"/>
            <w:r w:rsidRPr="00D5291E">
              <w:rPr>
                <w:rFonts w:asciiTheme="majorBidi" w:hAnsiTheme="majorBidi" w:cstheme="majorBidi"/>
                <w:sz w:val="20"/>
                <w:szCs w:val="20"/>
              </w:rPr>
              <w:t>6.7)</w:t>
            </w:r>
          </w:p>
        </w:tc>
        <w:tc>
          <w:tcPr>
            <w:tcW w:w="466" w:type="pct"/>
            <w:hideMark/>
          </w:tcPr>
          <w:p w14:paraId="3B309879" w14:textId="77777777" w:rsidR="00374CDE" w:rsidRPr="00D5291E" w:rsidRDefault="00374CDE" w:rsidP="00BB145A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291E">
              <w:rPr>
                <w:rFonts w:asciiTheme="majorBidi" w:hAnsiTheme="majorBidi" w:cstheme="majorBidi"/>
                <w:sz w:val="20"/>
                <w:szCs w:val="20"/>
              </w:rPr>
              <w:t>0.129</w:t>
            </w:r>
          </w:p>
        </w:tc>
      </w:tr>
      <w:tr w:rsidR="006D7B0D" w:rsidRPr="00BE1011" w14:paraId="200D1D7D" w14:textId="77777777" w:rsidTr="00737D52">
        <w:trPr>
          <w:trHeight w:val="20"/>
        </w:trPr>
        <w:tc>
          <w:tcPr>
            <w:tcW w:w="2241" w:type="pct"/>
          </w:tcPr>
          <w:p w14:paraId="5ACAE6F0" w14:textId="72F276DE" w:rsidR="006D7B0D" w:rsidRPr="00737D52" w:rsidRDefault="006D7B0D" w:rsidP="006D7B0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Flatulence </w:t>
            </w:r>
          </w:p>
        </w:tc>
        <w:tc>
          <w:tcPr>
            <w:tcW w:w="1145" w:type="pct"/>
            <w:noWrap/>
          </w:tcPr>
          <w:p w14:paraId="350A7C1A" w14:textId="4AA5B1C0" w:rsidR="006D7B0D" w:rsidRDefault="006D7B0D" w:rsidP="006D7B0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proofErr w:type="gramEnd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0)</w:t>
            </w:r>
          </w:p>
        </w:tc>
        <w:tc>
          <w:tcPr>
            <w:tcW w:w="1148" w:type="pct"/>
            <w:noWrap/>
          </w:tcPr>
          <w:p w14:paraId="6E47AF09" w14:textId="09EB9A59" w:rsidR="006D7B0D" w:rsidRPr="00D5291E" w:rsidRDefault="006D7B0D" w:rsidP="006D7B0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           </w:t>
            </w:r>
            <w:proofErr w:type="gramStart"/>
            <w:r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0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gramEnd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0)</w:t>
            </w:r>
          </w:p>
        </w:tc>
        <w:tc>
          <w:tcPr>
            <w:tcW w:w="466" w:type="pct"/>
          </w:tcPr>
          <w:p w14:paraId="4F12D1F2" w14:textId="0267B46A" w:rsidR="006D7B0D" w:rsidRPr="00D5291E" w:rsidRDefault="00D1096F" w:rsidP="006D7B0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──</w:t>
            </w:r>
          </w:p>
        </w:tc>
      </w:tr>
      <w:tr w:rsidR="00374CDE" w:rsidRPr="00BE1011" w14:paraId="03709BC3" w14:textId="77777777" w:rsidTr="00737D52">
        <w:trPr>
          <w:trHeight w:val="20"/>
        </w:trPr>
        <w:tc>
          <w:tcPr>
            <w:tcW w:w="2241" w:type="pct"/>
            <w:hideMark/>
          </w:tcPr>
          <w:p w14:paraId="506FA662" w14:textId="77777777" w:rsidR="00374CDE" w:rsidRPr="00737D52" w:rsidRDefault="00374CDE" w:rsidP="00BB145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Abdominal pain </w:t>
            </w:r>
          </w:p>
        </w:tc>
        <w:tc>
          <w:tcPr>
            <w:tcW w:w="1145" w:type="pct"/>
            <w:noWrap/>
            <w:hideMark/>
          </w:tcPr>
          <w:p w14:paraId="664EE454" w14:textId="15AB1B9A" w:rsidR="00374CDE" w:rsidRPr="00D5291E" w:rsidRDefault="0042433B" w:rsidP="0042433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</w:t>
            </w:r>
            <w:proofErr w:type="gramStart"/>
            <w:r w:rsidR="00374CDE"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1 </w:t>
            </w:r>
            <w:r w:rsidR="00D921F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374CDE" w:rsidRPr="00D5291E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gramEnd"/>
            <w:r w:rsidR="00374CDE" w:rsidRPr="00D5291E">
              <w:rPr>
                <w:rFonts w:asciiTheme="majorBidi" w:hAnsiTheme="majorBidi" w:cstheme="majorBidi"/>
                <w:sz w:val="20"/>
                <w:szCs w:val="20"/>
              </w:rPr>
              <w:t>3.3)</w:t>
            </w:r>
          </w:p>
        </w:tc>
        <w:tc>
          <w:tcPr>
            <w:tcW w:w="1148" w:type="pct"/>
            <w:noWrap/>
            <w:hideMark/>
          </w:tcPr>
          <w:p w14:paraId="7B9A457A" w14:textId="5D11B4AA" w:rsidR="00374CDE" w:rsidRPr="00D5291E" w:rsidRDefault="0042433B" w:rsidP="0042433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           </w:t>
            </w:r>
            <w:proofErr w:type="gramStart"/>
            <w:r w:rsidR="00374CDE" w:rsidRPr="00D5291E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D921F9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374CDE" w:rsidRPr="00D5291E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gramEnd"/>
            <w:r w:rsidR="00374CDE" w:rsidRPr="00D5291E">
              <w:rPr>
                <w:rFonts w:asciiTheme="majorBidi" w:hAnsiTheme="majorBidi" w:cstheme="majorBidi"/>
                <w:sz w:val="20"/>
                <w:szCs w:val="20"/>
              </w:rPr>
              <w:t>0)</w:t>
            </w:r>
          </w:p>
        </w:tc>
        <w:tc>
          <w:tcPr>
            <w:tcW w:w="466" w:type="pct"/>
            <w:hideMark/>
          </w:tcPr>
          <w:p w14:paraId="686846CA" w14:textId="77777777" w:rsidR="00374CDE" w:rsidRPr="00D5291E" w:rsidRDefault="00374CDE" w:rsidP="00BB145A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291E">
              <w:rPr>
                <w:rFonts w:asciiTheme="majorBidi" w:hAnsiTheme="majorBidi" w:cstheme="majorBidi"/>
                <w:sz w:val="20"/>
                <w:szCs w:val="20"/>
              </w:rPr>
              <w:t>0.313</w:t>
            </w:r>
          </w:p>
        </w:tc>
      </w:tr>
      <w:tr w:rsidR="00D1096F" w:rsidRPr="00BE1011" w14:paraId="3AD3AB64" w14:textId="77777777" w:rsidTr="00737D52">
        <w:trPr>
          <w:trHeight w:val="20"/>
        </w:trPr>
        <w:tc>
          <w:tcPr>
            <w:tcW w:w="2241" w:type="pct"/>
          </w:tcPr>
          <w:p w14:paraId="7FE7840D" w14:textId="42F0C4CD" w:rsidR="00D1096F" w:rsidRPr="00737D52" w:rsidRDefault="00D1096F" w:rsidP="00D1096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Dyspepsia </w:t>
            </w:r>
          </w:p>
        </w:tc>
        <w:tc>
          <w:tcPr>
            <w:tcW w:w="1145" w:type="pct"/>
            <w:noWrap/>
          </w:tcPr>
          <w:p w14:paraId="6FC1D71D" w14:textId="557D0E7A" w:rsidR="00D1096F" w:rsidRDefault="00D1096F" w:rsidP="00D1096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proofErr w:type="gramEnd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0)</w:t>
            </w:r>
          </w:p>
        </w:tc>
        <w:tc>
          <w:tcPr>
            <w:tcW w:w="1148" w:type="pct"/>
            <w:noWrap/>
          </w:tcPr>
          <w:p w14:paraId="7A665F0E" w14:textId="39A12EB8" w:rsidR="00D1096F" w:rsidRDefault="00D1096F" w:rsidP="00D1096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           </w:t>
            </w:r>
            <w:proofErr w:type="gramStart"/>
            <w:r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0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gramEnd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0)</w:t>
            </w:r>
          </w:p>
        </w:tc>
        <w:tc>
          <w:tcPr>
            <w:tcW w:w="466" w:type="pct"/>
          </w:tcPr>
          <w:p w14:paraId="44598F1A" w14:textId="700920FB" w:rsidR="00D1096F" w:rsidRPr="00D5291E" w:rsidRDefault="00D1096F" w:rsidP="00D1096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──</w:t>
            </w:r>
          </w:p>
        </w:tc>
      </w:tr>
      <w:tr w:rsidR="00D1096F" w:rsidRPr="00BE1011" w14:paraId="078142A1" w14:textId="77777777" w:rsidTr="00737D52">
        <w:trPr>
          <w:trHeight w:val="20"/>
        </w:trPr>
        <w:tc>
          <w:tcPr>
            <w:tcW w:w="2241" w:type="pct"/>
            <w:hideMark/>
          </w:tcPr>
          <w:p w14:paraId="12143C4B" w14:textId="77777777" w:rsidR="00D1096F" w:rsidRPr="00737D52" w:rsidRDefault="00D1096F" w:rsidP="00D1096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Constipation </w:t>
            </w:r>
          </w:p>
        </w:tc>
        <w:tc>
          <w:tcPr>
            <w:tcW w:w="1145" w:type="pct"/>
            <w:noWrap/>
            <w:hideMark/>
          </w:tcPr>
          <w:p w14:paraId="2D59C26B" w14:textId="72211B76" w:rsidR="00D1096F" w:rsidRPr="00D5291E" w:rsidRDefault="00D1096F" w:rsidP="00D1096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 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>(36.7)</w:t>
            </w:r>
          </w:p>
        </w:tc>
        <w:tc>
          <w:tcPr>
            <w:tcW w:w="1148" w:type="pct"/>
            <w:noWrap/>
            <w:hideMark/>
          </w:tcPr>
          <w:p w14:paraId="67844D0C" w14:textId="309B9E39" w:rsidR="00D1096F" w:rsidRPr="00D5291E" w:rsidRDefault="00D1096F" w:rsidP="00D1096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           </w:t>
            </w:r>
            <w:proofErr w:type="gramStart"/>
            <w:r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3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gramEnd"/>
            <w:r w:rsidRPr="00D5291E">
              <w:rPr>
                <w:rFonts w:asciiTheme="majorBidi" w:hAnsiTheme="majorBidi" w:cstheme="majorBidi"/>
                <w:sz w:val="20"/>
                <w:szCs w:val="20"/>
              </w:rPr>
              <w:t>10)</w:t>
            </w:r>
          </w:p>
        </w:tc>
        <w:tc>
          <w:tcPr>
            <w:tcW w:w="466" w:type="pct"/>
            <w:hideMark/>
          </w:tcPr>
          <w:p w14:paraId="598CBED1" w14:textId="77777777" w:rsidR="00D1096F" w:rsidRPr="00D5291E" w:rsidRDefault="00D1096F" w:rsidP="00D1096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291E">
              <w:rPr>
                <w:rFonts w:asciiTheme="majorBidi" w:hAnsiTheme="majorBidi" w:cstheme="majorBidi"/>
                <w:sz w:val="20"/>
                <w:szCs w:val="20"/>
              </w:rPr>
              <w:t>0.015</w:t>
            </w:r>
          </w:p>
        </w:tc>
      </w:tr>
      <w:tr w:rsidR="00D1096F" w:rsidRPr="00BE1011" w14:paraId="58C68420" w14:textId="77777777" w:rsidTr="00737D52">
        <w:trPr>
          <w:trHeight w:val="20"/>
        </w:trPr>
        <w:tc>
          <w:tcPr>
            <w:tcW w:w="2241" w:type="pct"/>
          </w:tcPr>
          <w:p w14:paraId="47162297" w14:textId="31D75E72" w:rsidR="00D1096F" w:rsidRPr="00737D52" w:rsidRDefault="00D1096F" w:rsidP="00D1096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Black or tarry stools </w:t>
            </w:r>
          </w:p>
        </w:tc>
        <w:tc>
          <w:tcPr>
            <w:tcW w:w="1145" w:type="pct"/>
            <w:noWrap/>
          </w:tcPr>
          <w:p w14:paraId="3739E0E9" w14:textId="5BAE7EA0" w:rsidR="00D1096F" w:rsidRDefault="00D1096F" w:rsidP="00D1096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proofErr w:type="gramEnd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0)</w:t>
            </w:r>
          </w:p>
        </w:tc>
        <w:tc>
          <w:tcPr>
            <w:tcW w:w="1148" w:type="pct"/>
            <w:noWrap/>
          </w:tcPr>
          <w:p w14:paraId="42760D42" w14:textId="503C9CD0" w:rsidR="00D1096F" w:rsidRDefault="00D1096F" w:rsidP="00D1096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           </w:t>
            </w:r>
            <w:proofErr w:type="gramStart"/>
            <w:r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0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gramEnd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0)</w:t>
            </w:r>
          </w:p>
        </w:tc>
        <w:tc>
          <w:tcPr>
            <w:tcW w:w="466" w:type="pct"/>
          </w:tcPr>
          <w:p w14:paraId="45E762CF" w14:textId="10AE5223" w:rsidR="00D1096F" w:rsidRPr="00D5291E" w:rsidRDefault="00D1096F" w:rsidP="00D1096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──</w:t>
            </w:r>
          </w:p>
        </w:tc>
      </w:tr>
      <w:tr w:rsidR="00D1096F" w:rsidRPr="00BE1011" w14:paraId="091FF87D" w14:textId="77777777" w:rsidTr="00737D52">
        <w:trPr>
          <w:trHeight w:val="20"/>
        </w:trPr>
        <w:tc>
          <w:tcPr>
            <w:tcW w:w="2241" w:type="pct"/>
          </w:tcPr>
          <w:p w14:paraId="691FABE3" w14:textId="40E8ED9F" w:rsidR="00D1096F" w:rsidRPr="00737D52" w:rsidRDefault="00D1096F" w:rsidP="00D1096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Diarrhea </w:t>
            </w:r>
          </w:p>
        </w:tc>
        <w:tc>
          <w:tcPr>
            <w:tcW w:w="1145" w:type="pct"/>
            <w:noWrap/>
          </w:tcPr>
          <w:p w14:paraId="7F1218CD" w14:textId="0EAC8B1C" w:rsidR="00D1096F" w:rsidRDefault="00D1096F" w:rsidP="00D1096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proofErr w:type="gramEnd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0)</w:t>
            </w:r>
          </w:p>
        </w:tc>
        <w:tc>
          <w:tcPr>
            <w:tcW w:w="1148" w:type="pct"/>
            <w:noWrap/>
          </w:tcPr>
          <w:p w14:paraId="744E5B8B" w14:textId="0C616ACC" w:rsidR="00D1096F" w:rsidRDefault="00D1096F" w:rsidP="00D1096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           </w:t>
            </w:r>
            <w:proofErr w:type="gramStart"/>
            <w:r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0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gramEnd"/>
            <w:r w:rsidRPr="00D5291E">
              <w:rPr>
                <w:rFonts w:asciiTheme="majorBidi" w:hAnsiTheme="majorBidi" w:cstheme="majorBidi"/>
                <w:sz w:val="20"/>
                <w:szCs w:val="20"/>
              </w:rPr>
              <w:t>0)</w:t>
            </w:r>
          </w:p>
        </w:tc>
        <w:tc>
          <w:tcPr>
            <w:tcW w:w="466" w:type="pct"/>
          </w:tcPr>
          <w:p w14:paraId="7D1AD310" w14:textId="12D6A205" w:rsidR="00D1096F" w:rsidRPr="00D5291E" w:rsidRDefault="00D1096F" w:rsidP="00D1096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──</w:t>
            </w:r>
          </w:p>
        </w:tc>
      </w:tr>
      <w:tr w:rsidR="00D1096F" w:rsidRPr="00BE1011" w14:paraId="699EA546" w14:textId="77777777" w:rsidTr="00737D52">
        <w:trPr>
          <w:trHeight w:val="20"/>
        </w:trPr>
        <w:tc>
          <w:tcPr>
            <w:tcW w:w="2241" w:type="pct"/>
            <w:hideMark/>
          </w:tcPr>
          <w:p w14:paraId="04E5C0C8" w14:textId="2895E662" w:rsidR="00D1096F" w:rsidRPr="00737D52" w:rsidRDefault="00D1096F" w:rsidP="00D1096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37D5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Metallic taste </w:t>
            </w:r>
          </w:p>
        </w:tc>
        <w:tc>
          <w:tcPr>
            <w:tcW w:w="1145" w:type="pct"/>
            <w:noWrap/>
            <w:hideMark/>
          </w:tcPr>
          <w:p w14:paraId="7D216529" w14:textId="1C713678" w:rsidR="00D1096F" w:rsidRPr="00D5291E" w:rsidRDefault="00D1096F" w:rsidP="00D1096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>12 (40)</w:t>
            </w:r>
          </w:p>
        </w:tc>
        <w:tc>
          <w:tcPr>
            <w:tcW w:w="1148" w:type="pct"/>
            <w:noWrap/>
            <w:hideMark/>
          </w:tcPr>
          <w:p w14:paraId="0532D20E" w14:textId="7B276005" w:rsidR="00D1096F" w:rsidRPr="00D5291E" w:rsidRDefault="00D1096F" w:rsidP="00D1096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             </w:t>
            </w:r>
            <w:proofErr w:type="gramStart"/>
            <w:r w:rsidRPr="00D5291E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291E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proofErr w:type="gramEnd"/>
            <w:r w:rsidRPr="00D5291E">
              <w:rPr>
                <w:rFonts w:asciiTheme="majorBidi" w:hAnsiTheme="majorBidi" w:cstheme="majorBidi"/>
                <w:sz w:val="20"/>
                <w:szCs w:val="20"/>
              </w:rPr>
              <w:t>10)</w:t>
            </w:r>
          </w:p>
        </w:tc>
        <w:tc>
          <w:tcPr>
            <w:tcW w:w="466" w:type="pct"/>
            <w:hideMark/>
          </w:tcPr>
          <w:p w14:paraId="09B115D1" w14:textId="77777777" w:rsidR="00D1096F" w:rsidRPr="00D5291E" w:rsidRDefault="00D1096F" w:rsidP="00D1096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291E">
              <w:rPr>
                <w:rFonts w:asciiTheme="majorBidi" w:hAnsiTheme="majorBidi" w:cstheme="majorBidi"/>
                <w:sz w:val="20"/>
                <w:szCs w:val="20"/>
              </w:rPr>
              <w:t>0.007</w:t>
            </w:r>
          </w:p>
        </w:tc>
      </w:tr>
    </w:tbl>
    <w:p w14:paraId="3DF84FDC" w14:textId="77777777" w:rsidR="00374CDE" w:rsidRDefault="00374CDE" w:rsidP="00A661C9">
      <w:pPr>
        <w:rPr>
          <w:rFonts w:asciiTheme="majorBidi" w:hAnsiTheme="majorBidi" w:cstheme="majorBidi"/>
          <w:b/>
          <w:bCs/>
          <w:sz w:val="20"/>
          <w:szCs w:val="20"/>
        </w:rPr>
      </w:pPr>
    </w:p>
    <w:sectPr w:rsidR="00374C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93AC8"/>
    <w:multiLevelType w:val="hybridMultilevel"/>
    <w:tmpl w:val="9E548A8A"/>
    <w:lvl w:ilvl="0" w:tplc="8B34E4DE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861CB"/>
    <w:multiLevelType w:val="hybridMultilevel"/>
    <w:tmpl w:val="6114C664"/>
    <w:lvl w:ilvl="0" w:tplc="8180A0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4680">
    <w:abstractNumId w:val="1"/>
  </w:num>
  <w:num w:numId="2" w16cid:durableId="37171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C8C"/>
    <w:rsid w:val="000475E5"/>
    <w:rsid w:val="00052D4F"/>
    <w:rsid w:val="00054AC6"/>
    <w:rsid w:val="00105B11"/>
    <w:rsid w:val="00187630"/>
    <w:rsid w:val="001963AA"/>
    <w:rsid w:val="00203ABC"/>
    <w:rsid w:val="00210005"/>
    <w:rsid w:val="002F4F45"/>
    <w:rsid w:val="00305251"/>
    <w:rsid w:val="0031164B"/>
    <w:rsid w:val="00374CDE"/>
    <w:rsid w:val="00403A53"/>
    <w:rsid w:val="004179E0"/>
    <w:rsid w:val="0042433B"/>
    <w:rsid w:val="004404EF"/>
    <w:rsid w:val="00455A59"/>
    <w:rsid w:val="00470C53"/>
    <w:rsid w:val="004E02FE"/>
    <w:rsid w:val="004E1BB4"/>
    <w:rsid w:val="0051685A"/>
    <w:rsid w:val="00535E65"/>
    <w:rsid w:val="00541970"/>
    <w:rsid w:val="0054649C"/>
    <w:rsid w:val="005A3E00"/>
    <w:rsid w:val="00616F9F"/>
    <w:rsid w:val="00642FCA"/>
    <w:rsid w:val="00664F0D"/>
    <w:rsid w:val="00686DD4"/>
    <w:rsid w:val="006C5C8C"/>
    <w:rsid w:val="006D23D5"/>
    <w:rsid w:val="006D7B0D"/>
    <w:rsid w:val="006F4B83"/>
    <w:rsid w:val="007079F7"/>
    <w:rsid w:val="00714EA1"/>
    <w:rsid w:val="00737D52"/>
    <w:rsid w:val="00787FC3"/>
    <w:rsid w:val="007E2854"/>
    <w:rsid w:val="00825ABE"/>
    <w:rsid w:val="008333C5"/>
    <w:rsid w:val="00834797"/>
    <w:rsid w:val="008616DA"/>
    <w:rsid w:val="0086574D"/>
    <w:rsid w:val="008C58A0"/>
    <w:rsid w:val="008D1CF6"/>
    <w:rsid w:val="00971646"/>
    <w:rsid w:val="009B43A0"/>
    <w:rsid w:val="009F7422"/>
    <w:rsid w:val="00A661C9"/>
    <w:rsid w:val="00AB05F5"/>
    <w:rsid w:val="00AB4453"/>
    <w:rsid w:val="00B01A11"/>
    <w:rsid w:val="00BC6408"/>
    <w:rsid w:val="00C417CB"/>
    <w:rsid w:val="00C62230"/>
    <w:rsid w:val="00CE2945"/>
    <w:rsid w:val="00D1096F"/>
    <w:rsid w:val="00D46B7A"/>
    <w:rsid w:val="00D74130"/>
    <w:rsid w:val="00D75404"/>
    <w:rsid w:val="00D921F9"/>
    <w:rsid w:val="00DA600F"/>
    <w:rsid w:val="00DD1E3A"/>
    <w:rsid w:val="00EB50B6"/>
    <w:rsid w:val="00EC0CB3"/>
    <w:rsid w:val="00EE07FF"/>
    <w:rsid w:val="00F161A7"/>
    <w:rsid w:val="00F30DB7"/>
    <w:rsid w:val="00F36EF7"/>
    <w:rsid w:val="00F41BB6"/>
    <w:rsid w:val="00F95AFF"/>
    <w:rsid w:val="00FC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E3CDD"/>
  <w15:chartTrackingRefBased/>
  <w15:docId w15:val="{E886E0DD-45DA-40DD-B870-8BBF7A27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C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C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C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C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C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C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C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C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C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C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C8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semiHidden/>
    <w:rsid w:val="00642FC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42F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semiHidden/>
    <w:rsid w:val="00642FC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PlainTable2">
    <w:name w:val="Plain Table 2"/>
    <w:basedOn w:val="TableNormal"/>
    <w:uiPriority w:val="42"/>
    <w:rsid w:val="00CE2945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787FC3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73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7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 Ahmed Sedkey Mahmoud</dc:creator>
  <cp:keywords/>
  <dc:description/>
  <cp:lastModifiedBy>Marwa Ahmed Sedkey Mahmoud</cp:lastModifiedBy>
  <cp:revision>53</cp:revision>
  <dcterms:created xsi:type="dcterms:W3CDTF">2026-03-27T17:48:00Z</dcterms:created>
  <dcterms:modified xsi:type="dcterms:W3CDTF">2026-09-01T22:05:00Z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05e42f75-e6b1-414e-96f2-e3b2df55ea1f</vt:lpwstr>
  </property>
</Properties>
</file>