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25" w:type="dxa"/>
        <w:tblInd w:w="2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83"/>
        <w:gridCol w:w="1142"/>
      </w:tblGrid>
      <w:tr w:rsidR="005527E9" w:rsidRPr="00111113" w:rsidTr="00AF32DA">
        <w:trPr>
          <w:trHeight w:val="5044"/>
        </w:trPr>
        <w:tc>
          <w:tcPr>
            <w:tcW w:w="9383" w:type="dxa"/>
          </w:tcPr>
          <w:p w:rsidR="005527E9" w:rsidRDefault="005527E9" w:rsidP="00AF32DA">
            <w:pPr>
              <w:rPr>
                <w:sz w:val="24"/>
              </w:rPr>
            </w:pPr>
            <w:bookmarkStart w:id="0" w:name="_GoBack"/>
            <w:bookmarkEnd w:id="0"/>
          </w:p>
          <w:p w:rsidR="005527E9" w:rsidRDefault="005527E9" w:rsidP="00AF32DA">
            <w:pPr>
              <w:rPr>
                <w:sz w:val="24"/>
              </w:rPr>
            </w:pPr>
          </w:p>
          <w:p w:rsidR="005527E9" w:rsidRPr="00DE0737" w:rsidRDefault="005527E9" w:rsidP="00AF32DA">
            <w:r w:rsidRPr="00DE0737">
              <w:rPr>
                <w:rFonts w:asciiTheme="majorBidi" w:hAnsiTheme="majorBidi"/>
                <w:b/>
                <w:bCs/>
                <w:sz w:val="32"/>
                <w:szCs w:val="32"/>
              </w:rPr>
              <w:t>SUPPLEMENTARY MATERIAL</w:t>
            </w:r>
          </w:p>
          <w:p w:rsidR="005527E9" w:rsidRDefault="005527E9" w:rsidP="00AF32DA"/>
          <w:p w:rsidR="005527E9" w:rsidRPr="00110694" w:rsidRDefault="005527E9" w:rsidP="00AF32DA"/>
          <w:p w:rsidR="005527E9" w:rsidRDefault="005527E9" w:rsidP="00AF32DA">
            <w:r>
              <w:t>Gender:</w:t>
            </w:r>
            <w:r>
              <w:rPr>
                <w:spacing w:val="-2"/>
              </w:rPr>
              <w:t xml:space="preserve"> </w:t>
            </w:r>
            <w:r>
              <w:t>Male</w:t>
            </w:r>
            <w:r>
              <w:rPr>
                <w:spacing w:val="-2"/>
              </w:rPr>
              <w:t xml:space="preserve"> </w:t>
            </w:r>
            <w:r>
              <w:t>/ Female</w:t>
            </w:r>
          </w:p>
          <w:p w:rsidR="005527E9" w:rsidRDefault="005527E9" w:rsidP="00AF32DA">
            <w:pPr>
              <w:rPr>
                <w:b/>
              </w:rPr>
            </w:pPr>
          </w:p>
          <w:p w:rsidR="005527E9" w:rsidRDefault="005527E9" w:rsidP="00AF32D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Year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Study: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…………………………………………….......</w:t>
            </w:r>
          </w:p>
          <w:p w:rsidR="005527E9" w:rsidRDefault="005527E9" w:rsidP="00AF32DA">
            <w:pPr>
              <w:rPr>
                <w:b/>
              </w:rPr>
            </w:pPr>
          </w:p>
          <w:p w:rsidR="005527E9" w:rsidRDefault="005527E9" w:rsidP="00AF32DA">
            <w:r>
              <w:t>Does</w:t>
            </w:r>
            <w:r>
              <w:rPr>
                <w:spacing w:val="-1"/>
              </w:rPr>
              <w:t xml:space="preserve"> </w:t>
            </w:r>
            <w:r>
              <w:t>one</w:t>
            </w:r>
            <w:r>
              <w:rPr>
                <w:spacing w:val="-2"/>
              </w:rPr>
              <w:t xml:space="preserve"> </w:t>
            </w:r>
            <w:r>
              <w:t>of your</w:t>
            </w:r>
            <w:r>
              <w:rPr>
                <w:spacing w:val="-2"/>
              </w:rPr>
              <w:t xml:space="preserve"> </w:t>
            </w:r>
            <w:r>
              <w:t>parents</w:t>
            </w:r>
            <w:r>
              <w:rPr>
                <w:spacing w:val="-1"/>
              </w:rPr>
              <w:t xml:space="preserve"> </w:t>
            </w:r>
            <w:r>
              <w:t>work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health</w:t>
            </w:r>
            <w:r>
              <w:rPr>
                <w:spacing w:val="-1"/>
              </w:rPr>
              <w:t xml:space="preserve"> </w:t>
            </w:r>
            <w:r>
              <w:t>care</w:t>
            </w:r>
            <w:r>
              <w:rPr>
                <w:spacing w:val="-2"/>
              </w:rPr>
              <w:t xml:space="preserve"> </w:t>
            </w:r>
            <w:r>
              <w:t>provider?</w:t>
            </w:r>
            <w:r>
              <w:rPr>
                <w:spacing w:val="-1"/>
              </w:rPr>
              <w:t xml:space="preserve"> </w:t>
            </w:r>
            <w:r>
              <w:t>Yes/No</w:t>
            </w:r>
          </w:p>
          <w:p w:rsidR="005527E9" w:rsidRDefault="005527E9" w:rsidP="00AF32DA">
            <w:pPr>
              <w:rPr>
                <w:b/>
              </w:rPr>
            </w:pPr>
          </w:p>
          <w:p w:rsidR="005527E9" w:rsidRPr="00D64EE7" w:rsidRDefault="005527E9" w:rsidP="005527E9">
            <w:pPr>
              <w:pStyle w:val="ListParagraph"/>
              <w:numPr>
                <w:ilvl w:val="0"/>
                <w:numId w:val="1"/>
              </w:numPr>
              <w:rPr>
                <w:rFonts w:asciiTheme="majorHAnsi" w:eastAsiaTheme="majorEastAsia" w:hAnsiTheme="majorHAnsi" w:cstheme="majorBidi"/>
                <w:i/>
                <w:iCs/>
                <w:color w:val="1F4D78" w:themeColor="accent1" w:themeShade="7F"/>
              </w:rPr>
            </w:pPr>
            <w:r w:rsidRPr="00D64EE7">
              <w:rPr>
                <w:rFonts w:asciiTheme="majorHAnsi" w:eastAsiaTheme="majorEastAsia" w:hAnsiTheme="majorHAnsi" w:cstheme="majorBidi"/>
                <w:i/>
                <w:iCs/>
                <w:color w:val="1F4D78" w:themeColor="accent1" w:themeShade="7F"/>
              </w:rPr>
              <w:t>Knowledge:</w:t>
            </w:r>
          </w:p>
          <w:p w:rsidR="005527E9" w:rsidRDefault="005527E9" w:rsidP="00AF32DA">
            <w:pPr>
              <w:rPr>
                <w:b/>
              </w:rPr>
            </w:pPr>
          </w:p>
          <w:p w:rsidR="005527E9" w:rsidRPr="00DE0737" w:rsidRDefault="005527E9" w:rsidP="00AF32DA">
            <w:pPr>
              <w:rPr>
                <w:b/>
              </w:rPr>
            </w:pPr>
            <w:r>
              <w:t>Mark</w:t>
            </w:r>
            <w:r>
              <w:rPr>
                <w:spacing w:val="-2"/>
              </w:rPr>
              <w:t xml:space="preserve"> </w:t>
            </w:r>
            <w:r>
              <w:t>(</w:t>
            </w:r>
            <w:r>
              <w:rPr>
                <w:rFonts w:ascii="Segoe UI Symbol" w:eastAsia="Microsoft Sans Serif" w:hAnsi="Segoe UI Symbol" w:cs="Segoe UI Symbol"/>
              </w:rPr>
              <w:t>🗸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correct answer,</w:t>
            </w:r>
            <w:r>
              <w:rPr>
                <w:spacing w:val="-2"/>
              </w:rPr>
              <w:t xml:space="preserve"> </w:t>
            </w:r>
            <w:r>
              <w:t>only</w:t>
            </w:r>
            <w:r>
              <w:rPr>
                <w:spacing w:val="-6"/>
              </w:rPr>
              <w:t xml:space="preserve"> </w:t>
            </w:r>
            <w:r>
              <w:t>one</w:t>
            </w:r>
            <w:r>
              <w:rPr>
                <w:spacing w:val="-1"/>
              </w:rPr>
              <w:t xml:space="preserve"> </w:t>
            </w:r>
            <w:r>
              <w:t>answer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accepted</w:t>
            </w:r>
            <w:r>
              <w:rPr>
                <w:b/>
              </w:rPr>
              <w:t>:</w:t>
            </w:r>
          </w:p>
          <w:tbl>
            <w:tblPr>
              <w:tblpPr w:leftFromText="180" w:rightFromText="180" w:horzAnchor="margin" w:tblpY="-750"/>
              <w:tblOverlap w:val="never"/>
              <w:tblW w:w="9265" w:type="dxa"/>
              <w:tblBorders>
                <w:top w:val="single" w:sz="48" w:space="0" w:color="5F5F5F"/>
                <w:left w:val="single" w:sz="48" w:space="0" w:color="5F5F5F"/>
                <w:bottom w:val="single" w:sz="48" w:space="0" w:color="5F5F5F"/>
                <w:right w:val="single" w:sz="48" w:space="0" w:color="5F5F5F"/>
                <w:insideH w:val="single" w:sz="48" w:space="0" w:color="5F5F5F"/>
                <w:insideV w:val="single" w:sz="48" w:space="0" w:color="5F5F5F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33"/>
              <w:gridCol w:w="5222"/>
              <w:gridCol w:w="990"/>
              <w:gridCol w:w="720"/>
              <w:gridCol w:w="1800"/>
            </w:tblGrid>
            <w:tr w:rsidR="005527E9" w:rsidTr="00AF32DA">
              <w:trPr>
                <w:trHeight w:val="746"/>
              </w:trPr>
              <w:tc>
                <w:tcPr>
                  <w:tcW w:w="533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pPr>
                    <w:rPr>
                      <w:b/>
                      <w:sz w:val="21"/>
                    </w:rPr>
                  </w:pPr>
                </w:p>
                <w:p w:rsidR="005527E9" w:rsidRDefault="005527E9" w:rsidP="00AF32DA">
                  <w:r w:rsidRPr="00271A8F">
                    <w:rPr>
                      <w:b/>
                    </w:rPr>
                    <w:t>No</w:t>
                  </w:r>
                  <w:r>
                    <w:t>.</w:t>
                  </w:r>
                </w:p>
              </w:tc>
              <w:tc>
                <w:tcPr>
                  <w:tcW w:w="5222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/>
                <w:p w:rsidR="005527E9" w:rsidRPr="00271A8F" w:rsidRDefault="005527E9" w:rsidP="00AF32DA">
                  <w:pPr>
                    <w:rPr>
                      <w:b/>
                      <w:bCs/>
                    </w:rPr>
                  </w:pPr>
                  <w:r w:rsidRPr="00271A8F">
                    <w:rPr>
                      <w:b/>
                    </w:rPr>
                    <w:t>Questionnaire</w:t>
                  </w:r>
                </w:p>
              </w:tc>
              <w:tc>
                <w:tcPr>
                  <w:tcW w:w="990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pPr>
                    <w:rPr>
                      <w:b/>
                      <w:sz w:val="21"/>
                    </w:rPr>
                  </w:pPr>
                </w:p>
                <w:p w:rsidR="005527E9" w:rsidRDefault="005527E9" w:rsidP="00AF32DA">
                  <w:pPr>
                    <w:rPr>
                      <w:b/>
                    </w:rPr>
                  </w:pPr>
                  <w:r>
                    <w:rPr>
                      <w:b/>
                    </w:rPr>
                    <w:t>YES</w:t>
                  </w:r>
                </w:p>
              </w:tc>
              <w:tc>
                <w:tcPr>
                  <w:tcW w:w="720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pPr>
                    <w:rPr>
                      <w:b/>
                      <w:sz w:val="21"/>
                    </w:rPr>
                  </w:pPr>
                </w:p>
                <w:p w:rsidR="005527E9" w:rsidRDefault="005527E9" w:rsidP="00AF32DA">
                  <w:pPr>
                    <w:rPr>
                      <w:b/>
                    </w:rPr>
                  </w:pPr>
                  <w:r>
                    <w:rPr>
                      <w:b/>
                    </w:rPr>
                    <w:t>NO</w:t>
                  </w:r>
                </w:p>
              </w:tc>
              <w:tc>
                <w:tcPr>
                  <w:tcW w:w="1800" w:type="dxa"/>
                  <w:tcBorders>
                    <w:left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pPr>
                    <w:rPr>
                      <w:b/>
                    </w:rPr>
                  </w:pPr>
                  <w:r>
                    <w:rPr>
                      <w:b/>
                    </w:rPr>
                    <w:t>DON’T</w:t>
                  </w:r>
                  <w:r>
                    <w:rPr>
                      <w:b/>
                      <w:spacing w:val="-52"/>
                    </w:rPr>
                    <w:t xml:space="preserve"> </w:t>
                  </w:r>
                  <w:r>
                    <w:rPr>
                      <w:b/>
                    </w:rPr>
                    <w:t>KNOW</w:t>
                  </w:r>
                </w:p>
              </w:tc>
            </w:tr>
            <w:tr w:rsidR="005527E9" w:rsidTr="00AF32DA">
              <w:trPr>
                <w:trHeight w:val="493"/>
              </w:trPr>
              <w:tc>
                <w:tcPr>
                  <w:tcW w:w="53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r>
                    <w:t>1</w:t>
                  </w:r>
                </w:p>
              </w:tc>
              <w:tc>
                <w:tcPr>
                  <w:tcW w:w="522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Can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HIV/AIDS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transmitted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from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mother to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child?</w:t>
                  </w:r>
                </w:p>
              </w:tc>
              <w:tc>
                <w:tcPr>
                  <w:tcW w:w="99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494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r>
                    <w:t>2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Can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HIV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transmitted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through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air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water?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745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pPr>
                    <w:rPr>
                      <w:b/>
                      <w:sz w:val="20"/>
                    </w:rPr>
                  </w:pPr>
                </w:p>
                <w:p w:rsidR="005527E9" w:rsidRDefault="005527E9" w:rsidP="00AF32DA">
                  <w:r>
                    <w:t>3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Can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HIV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transmitted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through</w:t>
                  </w:r>
                  <w:r>
                    <w:rPr>
                      <w:spacing w:val="20"/>
                    </w:rPr>
                    <w:t xml:space="preserve"> </w:t>
                  </w:r>
                  <w:r>
                    <w:t>social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t>contact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t>(shaking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t>hand,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clothes,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sharing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glasses and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etc.….)?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490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5527E9" w:rsidRDefault="005527E9" w:rsidP="00AF32DA">
                  <w:r>
                    <w:t>4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Can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HIV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transmitted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through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saliva?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494"/>
              </w:trPr>
              <w:tc>
                <w:tcPr>
                  <w:tcW w:w="53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5527E9" w:rsidRDefault="005527E9" w:rsidP="00AF32DA">
                  <w:r>
                    <w:t>5</w:t>
                  </w:r>
                </w:p>
              </w:tc>
              <w:tc>
                <w:tcPr>
                  <w:tcW w:w="87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:rsidR="005527E9" w:rsidRDefault="005527E9" w:rsidP="00AF32DA">
                  <w:pPr>
                    <w:rPr>
                      <w:b/>
                    </w:rPr>
                  </w:pPr>
                  <w:r>
                    <w:rPr>
                      <w:b/>
                    </w:rPr>
                    <w:t>Major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routes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of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HIV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transmission are:</w:t>
                  </w:r>
                </w:p>
              </w:tc>
            </w:tr>
            <w:tr w:rsidR="005527E9" w:rsidTr="00AF32DA">
              <w:trPr>
                <w:trHeight w:val="492"/>
              </w:trPr>
              <w:tc>
                <w:tcPr>
                  <w:tcW w:w="53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r>
                    <w:t>6</w:t>
                  </w:r>
                </w:p>
              </w:tc>
              <w:tc>
                <w:tcPr>
                  <w:tcW w:w="522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a)</w:t>
                  </w:r>
                  <w:r>
                    <w:tab/>
                    <w:t>Unprotected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sex</w:t>
                  </w:r>
                </w:p>
              </w:tc>
              <w:tc>
                <w:tcPr>
                  <w:tcW w:w="99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493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r>
                    <w:t>7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b)</w:t>
                  </w:r>
                  <w:r>
                    <w:tab/>
                    <w:t>Blood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transfusion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491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r>
                    <w:t>8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c)</w:t>
                  </w:r>
                  <w:r>
                    <w:tab/>
                    <w:t>Intravenous drug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use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494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r>
                    <w:t>9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d)</w:t>
                  </w:r>
                  <w:r>
                    <w:tab/>
                    <w:t>Occupational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exposure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494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r>
                    <w:t>10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Can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anti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viral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drugs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used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treat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HIV/AIDS?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491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r>
                    <w:t>11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Can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patients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HIV/AIDS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donate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blood?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494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r>
                    <w:t>12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Are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HIV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AIDS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synonyms?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745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pPr>
                    <w:rPr>
                      <w:b/>
                      <w:sz w:val="20"/>
                    </w:rPr>
                  </w:pPr>
                </w:p>
                <w:p w:rsidR="005527E9" w:rsidRDefault="005527E9" w:rsidP="00AF32DA">
                  <w:r>
                    <w:t>13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Is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risk</w:t>
                  </w:r>
                  <w:r>
                    <w:rPr>
                      <w:spacing w:val="44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HIV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infection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after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needlestick</w:t>
                  </w:r>
                  <w:r>
                    <w:rPr>
                      <w:spacing w:val="45"/>
                    </w:rPr>
                    <w:t xml:space="preserve"> </w:t>
                  </w:r>
                  <w:r>
                    <w:t>about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50</w:t>
                  </w:r>
                  <w:r>
                    <w:rPr>
                      <w:spacing w:val="47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75%?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491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r>
                    <w:t>14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Can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HIV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completely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cured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antiretroviral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therapy?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746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pPr>
                    <w:rPr>
                      <w:b/>
                      <w:sz w:val="20"/>
                    </w:rPr>
                  </w:pPr>
                </w:p>
                <w:p w:rsidR="005527E9" w:rsidRDefault="005527E9" w:rsidP="00AF32DA">
                  <w:r>
                    <w:t>15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Is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Hepatitis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mainly</w:t>
                  </w:r>
                  <w:r>
                    <w:rPr>
                      <w:spacing w:val="48"/>
                    </w:rPr>
                    <w:t xml:space="preserve"> </w:t>
                  </w:r>
                  <w:r>
                    <w:t>transmitted</w:t>
                  </w:r>
                  <w:r>
                    <w:rPr>
                      <w:spacing w:val="49"/>
                    </w:rPr>
                    <w:t xml:space="preserve"> </w:t>
                  </w:r>
                  <w:r>
                    <w:t>through</w:t>
                  </w:r>
                  <w:r>
                    <w:rPr>
                      <w:spacing w:val="50"/>
                    </w:rPr>
                    <w:t xml:space="preserve"> </w:t>
                  </w:r>
                  <w:r>
                    <w:t>sexual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contact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blood?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1000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5527E9" w:rsidRDefault="005527E9" w:rsidP="00AF32DA">
                  <w:pPr>
                    <w:rPr>
                      <w:b/>
                      <w:sz w:val="32"/>
                    </w:rPr>
                  </w:pPr>
                </w:p>
                <w:p w:rsidR="005527E9" w:rsidRDefault="005527E9" w:rsidP="00AF32DA">
                  <w:r>
                    <w:t>16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In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health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care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professional,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Can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Hepatitis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transmitted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through blood splashing into mucous membrane of the eye or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mouth?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786"/>
              </w:trPr>
              <w:tc>
                <w:tcPr>
                  <w:tcW w:w="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27E9" w:rsidRDefault="005527E9" w:rsidP="00AF32DA">
                  <w:pPr>
                    <w:rPr>
                      <w:b/>
                      <w:sz w:val="20"/>
                    </w:rPr>
                  </w:pPr>
                </w:p>
                <w:p w:rsidR="005527E9" w:rsidRDefault="005527E9" w:rsidP="00AF32DA">
                  <w:r>
                    <w:t>17</w:t>
                  </w:r>
                </w:p>
              </w:tc>
              <w:tc>
                <w:tcPr>
                  <w:tcW w:w="52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:rsidR="005527E9" w:rsidRDefault="005527E9" w:rsidP="00AF32DA">
                  <w:r>
                    <w:t>In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health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care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professional,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Can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Hepatitis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be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transmitted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through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mechanical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skin injury?</w:t>
                  </w:r>
                </w:p>
              </w:tc>
              <w:tc>
                <w:tcPr>
                  <w:tcW w:w="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747"/>
              </w:trPr>
              <w:tc>
                <w:tcPr>
                  <w:tcW w:w="53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pPr>
                    <w:rPr>
                      <w:b/>
                      <w:sz w:val="20"/>
                    </w:rPr>
                  </w:pPr>
                </w:p>
                <w:p w:rsidR="005527E9" w:rsidRDefault="005527E9" w:rsidP="00AF32DA">
                  <w:r>
                    <w:t>18</w:t>
                  </w:r>
                </w:p>
              </w:tc>
              <w:tc>
                <w:tcPr>
                  <w:tcW w:w="522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D9D9D9"/>
                </w:tcPr>
                <w:p w:rsidR="005527E9" w:rsidRDefault="005527E9" w:rsidP="00AF32DA">
                  <w:r>
                    <w:t>Can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Hepatitis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virus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Hepatitis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virus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infections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result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chronic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and liver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cancer?</w:t>
                  </w:r>
                </w:p>
              </w:tc>
              <w:tc>
                <w:tcPr>
                  <w:tcW w:w="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494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r>
                    <w:t>19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Is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Hepatitis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vaccine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available?</w:t>
                  </w:r>
                </w:p>
              </w:tc>
              <w:tc>
                <w:tcPr>
                  <w:tcW w:w="99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745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pPr>
                    <w:rPr>
                      <w:b/>
                      <w:sz w:val="20"/>
                    </w:rPr>
                  </w:pPr>
                </w:p>
                <w:p w:rsidR="005527E9" w:rsidRDefault="005527E9" w:rsidP="00AF32DA">
                  <w:r>
                    <w:t>20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Should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individuals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with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Hepatitis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or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infection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receive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dental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treatment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in a hospital?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745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pPr>
                    <w:rPr>
                      <w:b/>
                      <w:sz w:val="20"/>
                    </w:rPr>
                  </w:pPr>
                </w:p>
                <w:p w:rsidR="005527E9" w:rsidRDefault="005527E9" w:rsidP="00AF32DA">
                  <w:r>
                    <w:t>21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Is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risk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Hepatitis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t>C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infection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after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needlestick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about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50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to 75%?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746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pPr>
                    <w:rPr>
                      <w:b/>
                      <w:sz w:val="20"/>
                    </w:rPr>
                  </w:pPr>
                </w:p>
                <w:p w:rsidR="005527E9" w:rsidRDefault="005527E9" w:rsidP="00AF32DA">
                  <w:r>
                    <w:t>22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Do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heath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care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professional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belong</w:t>
                  </w:r>
                  <w:r>
                    <w:rPr>
                      <w:spacing w:val="32"/>
                    </w:rPr>
                    <w:t xml:space="preserve"> </w:t>
                  </w:r>
                  <w:r>
                    <w:t>to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the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high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risk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t>group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for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Hepatitis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virus infection?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  <w:tr w:rsidR="005527E9" w:rsidTr="00AF32DA">
              <w:trPr>
                <w:trHeight w:val="747"/>
              </w:trPr>
              <w:tc>
                <w:tcPr>
                  <w:tcW w:w="533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>
                  <w:pPr>
                    <w:rPr>
                      <w:b/>
                      <w:sz w:val="20"/>
                    </w:rPr>
                  </w:pPr>
                </w:p>
                <w:p w:rsidR="005527E9" w:rsidRDefault="005527E9" w:rsidP="00AF32DA">
                  <w:r>
                    <w:t>23</w:t>
                  </w:r>
                </w:p>
              </w:tc>
              <w:tc>
                <w:tcPr>
                  <w:tcW w:w="5222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:rsidR="005527E9" w:rsidRDefault="005527E9" w:rsidP="00AF32DA">
                  <w:r>
                    <w:t>Vaccination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against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Hepatitis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B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efficient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protection</w:t>
                  </w:r>
                  <w:r>
                    <w:rPr>
                      <w:spacing w:val="12"/>
                    </w:rPr>
                    <w:t xml:space="preserve"> </w:t>
                  </w:r>
                  <w:r>
                    <w:t>after</w:t>
                  </w:r>
                  <w:r>
                    <w:rPr>
                      <w:spacing w:val="13"/>
                    </w:rPr>
                    <w:t xml:space="preserve"> </w:t>
                  </w:r>
                  <w:r>
                    <w:t>an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t>infected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needlestick?</w:t>
                  </w:r>
                </w:p>
              </w:tc>
              <w:tc>
                <w:tcPr>
                  <w:tcW w:w="99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:rsidR="005527E9" w:rsidRDefault="005527E9" w:rsidP="00AF32DA"/>
              </w:tc>
            </w:tr>
          </w:tbl>
          <w:p w:rsidR="005527E9" w:rsidRDefault="005527E9" w:rsidP="00AF32DA">
            <w:pPr>
              <w:rPr>
                <w:sz w:val="24"/>
              </w:rPr>
            </w:pPr>
          </w:p>
          <w:p w:rsidR="005527E9" w:rsidRDefault="005527E9" w:rsidP="00AF32DA">
            <w:pPr>
              <w:rPr>
                <w:sz w:val="24"/>
              </w:rPr>
            </w:pPr>
          </w:p>
          <w:p w:rsidR="005527E9" w:rsidRDefault="005527E9" w:rsidP="00AF32DA">
            <w:pPr>
              <w:rPr>
                <w:sz w:val="24"/>
              </w:rPr>
            </w:pPr>
          </w:p>
          <w:p w:rsidR="005527E9" w:rsidRDefault="005527E9" w:rsidP="00AF32DA">
            <w:pPr>
              <w:rPr>
                <w:sz w:val="24"/>
              </w:rPr>
            </w:pPr>
          </w:p>
          <w:p w:rsidR="005527E9" w:rsidRDefault="005527E9" w:rsidP="00AF32DA">
            <w:pPr>
              <w:rPr>
                <w:sz w:val="24"/>
              </w:rPr>
            </w:pPr>
          </w:p>
          <w:p w:rsidR="005527E9" w:rsidRDefault="005527E9" w:rsidP="00AF32DA">
            <w:pPr>
              <w:rPr>
                <w:sz w:val="24"/>
              </w:rPr>
            </w:pPr>
          </w:p>
          <w:p w:rsidR="005527E9" w:rsidRDefault="005527E9" w:rsidP="005527E9">
            <w:pPr>
              <w:pStyle w:val="Heading7"/>
              <w:keepNext w:val="0"/>
              <w:keepLines w:val="0"/>
              <w:numPr>
                <w:ilvl w:val="0"/>
                <w:numId w:val="2"/>
              </w:numPr>
              <w:tabs>
                <w:tab w:val="left" w:pos="1178"/>
                <w:tab w:val="left" w:pos="1179"/>
              </w:tabs>
              <w:spacing w:before="113"/>
              <w:ind w:left="1178" w:hanging="361"/>
            </w:pPr>
            <w:r w:rsidRPr="00FE38E3">
              <w:t>Attitude</w:t>
            </w:r>
            <w:r>
              <w:t xml:space="preserve">: </w:t>
            </w:r>
          </w:p>
          <w:p w:rsidR="005527E9" w:rsidRDefault="005527E9" w:rsidP="00AF32DA">
            <w:pPr>
              <w:pStyle w:val="Heading7"/>
              <w:keepNext w:val="0"/>
              <w:keepLines w:val="0"/>
              <w:tabs>
                <w:tab w:val="left" w:pos="1178"/>
                <w:tab w:val="left" w:pos="1179"/>
              </w:tabs>
              <w:spacing w:before="113"/>
              <w:ind w:left="1178"/>
            </w:pPr>
            <w:r w:rsidRPr="00FE38E3">
              <w:rPr>
                <w:rFonts w:ascii="Arial MT" w:eastAsia="Arial MT" w:hAnsi="Arial MT" w:cs="Arial MT"/>
                <w:i w:val="0"/>
                <w:iCs w:val="0"/>
                <w:color w:val="auto"/>
                <w:sz w:val="30"/>
                <w:szCs w:val="30"/>
              </w:rPr>
              <w:t>Read the statements below and mark √ on the score that matches your level of agreement:</w:t>
            </w:r>
          </w:p>
          <w:p w:rsidR="005527E9" w:rsidRPr="00111113" w:rsidRDefault="005527E9" w:rsidP="00AF32DA">
            <w:pPr>
              <w:rPr>
                <w:sz w:val="24"/>
              </w:rPr>
            </w:pPr>
          </w:p>
        </w:tc>
        <w:tc>
          <w:tcPr>
            <w:tcW w:w="1142" w:type="dxa"/>
          </w:tcPr>
          <w:p w:rsidR="005527E9" w:rsidRPr="00111113" w:rsidRDefault="005527E9" w:rsidP="00AF32DA">
            <w:pPr>
              <w:ind w:right="25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tbl>
      <w:tblPr>
        <w:tblpPr w:leftFromText="180" w:rightFromText="180" w:vertAnchor="text" w:horzAnchor="page" w:tblpX="296" w:tblpY="1"/>
        <w:tblOverlap w:val="never"/>
        <w:tblW w:w="10165" w:type="dxa"/>
        <w:tblBorders>
          <w:top w:val="single" w:sz="48" w:space="0" w:color="5F5F5F"/>
          <w:left w:val="single" w:sz="48" w:space="0" w:color="5F5F5F"/>
          <w:bottom w:val="single" w:sz="48" w:space="0" w:color="5F5F5F"/>
          <w:right w:val="single" w:sz="48" w:space="0" w:color="5F5F5F"/>
          <w:insideH w:val="single" w:sz="48" w:space="0" w:color="5F5F5F"/>
          <w:insideV w:val="single" w:sz="48" w:space="0" w:color="5F5F5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4"/>
        <w:gridCol w:w="4292"/>
        <w:gridCol w:w="1136"/>
        <w:gridCol w:w="1133"/>
        <w:gridCol w:w="994"/>
        <w:gridCol w:w="849"/>
        <w:gridCol w:w="1167"/>
      </w:tblGrid>
      <w:tr w:rsidR="005527E9" w:rsidTr="00AF32DA">
        <w:trPr>
          <w:trHeight w:val="438"/>
        </w:trPr>
        <w:tc>
          <w:tcPr>
            <w:tcW w:w="4886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rPr>
                <w:sz w:val="24"/>
              </w:rPr>
            </w:pPr>
          </w:p>
          <w:p w:rsidR="005527E9" w:rsidRDefault="005527E9" w:rsidP="00AF32DA">
            <w:pPr>
              <w:pStyle w:val="TableParagraph"/>
              <w:rPr>
                <w:sz w:val="24"/>
              </w:rPr>
            </w:pPr>
          </w:p>
          <w:p w:rsidR="005527E9" w:rsidRDefault="005527E9" w:rsidP="00AF32DA">
            <w:pPr>
              <w:pStyle w:val="TableParagraph"/>
              <w:spacing w:before="3"/>
            </w:pPr>
          </w:p>
          <w:p w:rsidR="005527E9" w:rsidRDefault="005527E9" w:rsidP="00AF32DA">
            <w:pPr>
              <w:pStyle w:val="TableParagraph"/>
              <w:ind w:left="1900" w:right="1890"/>
              <w:rPr>
                <w:b/>
              </w:rPr>
            </w:pPr>
            <w:r>
              <w:rPr>
                <w:b/>
              </w:rPr>
              <w:t>Statement</w:t>
            </w:r>
          </w:p>
        </w:tc>
        <w:tc>
          <w:tcPr>
            <w:tcW w:w="527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tabs>
                <w:tab w:val="left" w:pos="4215"/>
              </w:tabs>
              <w:spacing w:before="120"/>
              <w:ind w:left="2055" w:hanging="1994"/>
              <w:rPr>
                <w:b/>
              </w:rPr>
            </w:pPr>
            <w:r>
              <w:rPr>
                <w:b/>
              </w:rPr>
              <w:t>Level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Agreement</w:t>
            </w:r>
          </w:p>
        </w:tc>
      </w:tr>
      <w:tr w:rsidR="005527E9" w:rsidTr="00AF32DA">
        <w:trPr>
          <w:trHeight w:val="755"/>
        </w:trPr>
        <w:tc>
          <w:tcPr>
            <w:tcW w:w="4886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26"/>
              <w:ind w:left="155" w:right="132" w:firstLine="4"/>
              <w:rPr>
                <w:b/>
              </w:rPr>
            </w:pPr>
            <w:r>
              <w:rPr>
                <w:b/>
              </w:rPr>
              <w:t>Strongly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Disagree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9"/>
              <w:rPr>
                <w:sz w:val="21"/>
              </w:rPr>
            </w:pPr>
          </w:p>
          <w:p w:rsidR="005527E9" w:rsidRDefault="005527E9" w:rsidP="00AF32DA">
            <w:pPr>
              <w:pStyle w:val="TableParagraph"/>
              <w:ind w:left="135" w:right="128"/>
              <w:rPr>
                <w:b/>
              </w:rPr>
            </w:pPr>
            <w:r>
              <w:rPr>
                <w:b/>
              </w:rPr>
              <w:t>Disagree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66"/>
              <w:ind w:left="142" w:right="138"/>
              <w:rPr>
                <w:b/>
              </w:rPr>
            </w:pPr>
            <w:r>
              <w:rPr>
                <w:b/>
              </w:rPr>
              <w:t>Un</w:t>
            </w:r>
          </w:p>
          <w:p w:rsidR="005527E9" w:rsidRDefault="005527E9" w:rsidP="00AF32DA">
            <w:pPr>
              <w:pStyle w:val="TableParagraph"/>
              <w:spacing w:before="119"/>
              <w:ind w:left="145" w:right="138"/>
              <w:rPr>
                <w:b/>
              </w:rPr>
            </w:pPr>
            <w:r>
              <w:rPr>
                <w:b/>
              </w:rPr>
              <w:t>certain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9"/>
              <w:rPr>
                <w:sz w:val="21"/>
              </w:rPr>
            </w:pPr>
          </w:p>
          <w:p w:rsidR="005527E9" w:rsidRDefault="005527E9" w:rsidP="00AF32DA">
            <w:pPr>
              <w:pStyle w:val="TableParagraph"/>
              <w:ind w:left="85" w:right="80"/>
              <w:rPr>
                <w:b/>
              </w:rPr>
            </w:pPr>
            <w:r>
              <w:rPr>
                <w:b/>
              </w:rPr>
              <w:t>Agree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26"/>
              <w:ind w:left="285" w:right="138" w:hanging="125"/>
              <w:rPr>
                <w:b/>
              </w:rPr>
            </w:pPr>
            <w:r>
              <w:rPr>
                <w:b/>
              </w:rPr>
              <w:t>Strongly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Agree</w:t>
            </w:r>
          </w:p>
        </w:tc>
      </w:tr>
      <w:tr w:rsidR="005527E9" w:rsidTr="00AF32DA">
        <w:trPr>
          <w:trHeight w:val="438"/>
        </w:trPr>
        <w:tc>
          <w:tcPr>
            <w:tcW w:w="4886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66"/>
              <w:ind w:left="6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66"/>
              <w:ind w:left="8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66"/>
              <w:ind w:left="2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66"/>
              <w:ind w:left="4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66"/>
              <w:ind w:left="7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5527E9" w:rsidTr="00AF32DA">
        <w:trPr>
          <w:trHeight w:val="747"/>
        </w:trPr>
        <w:tc>
          <w:tcPr>
            <w:tcW w:w="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rPr>
                <w:sz w:val="21"/>
              </w:rPr>
            </w:pPr>
          </w:p>
          <w:p w:rsidR="005527E9" w:rsidRDefault="005527E9" w:rsidP="00AF32DA">
            <w:r>
              <w:t>1</w:t>
            </w:r>
          </w:p>
        </w:tc>
        <w:tc>
          <w:tcPr>
            <w:tcW w:w="42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5"/>
              <w:ind w:left="105" w:right="94"/>
            </w:pPr>
            <w:r>
              <w:t>Dentists</w:t>
            </w:r>
            <w:r>
              <w:rPr>
                <w:spacing w:val="30"/>
              </w:rPr>
              <w:t xml:space="preserve"> </w:t>
            </w:r>
            <w:r>
              <w:t>have</w:t>
            </w:r>
            <w:r>
              <w:rPr>
                <w:spacing w:val="30"/>
              </w:rPr>
              <w:t xml:space="preserve"> </w:t>
            </w:r>
            <w:r>
              <w:t>a</w:t>
            </w:r>
            <w:r>
              <w:rPr>
                <w:spacing w:val="28"/>
              </w:rPr>
              <w:t xml:space="preserve"> </w:t>
            </w:r>
            <w:r>
              <w:t>professional</w:t>
            </w:r>
            <w:r>
              <w:rPr>
                <w:spacing w:val="28"/>
              </w:rPr>
              <w:t xml:space="preserve"> </w:t>
            </w:r>
            <w:r>
              <w:t>obligation</w:t>
            </w:r>
            <w:r>
              <w:rPr>
                <w:spacing w:val="27"/>
              </w:rPr>
              <w:t xml:space="preserve"> </w:t>
            </w:r>
            <w:r>
              <w:t>to</w:t>
            </w:r>
            <w:r>
              <w:rPr>
                <w:spacing w:val="-52"/>
              </w:rPr>
              <w:t xml:space="preserve"> </w:t>
            </w:r>
            <w:r>
              <w:t>treat patients who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HIV</w:t>
            </w:r>
            <w:r>
              <w:rPr>
                <w:spacing w:val="1"/>
              </w:rPr>
              <w:t xml:space="preserve"> </w:t>
            </w:r>
            <w:r>
              <w:t>positive.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74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spacing w:before="10"/>
              <w:rPr>
                <w:sz w:val="20"/>
              </w:rPr>
            </w:pPr>
          </w:p>
          <w:p w:rsidR="005527E9" w:rsidRDefault="005527E9" w:rsidP="00AF32DA">
            <w:r>
              <w:t>2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3"/>
              <w:ind w:left="105" w:right="94"/>
            </w:pPr>
            <w:r>
              <w:t>I</w:t>
            </w:r>
            <w:r>
              <w:rPr>
                <w:spacing w:val="35"/>
              </w:rPr>
              <w:t xml:space="preserve"> </w:t>
            </w:r>
            <w:r>
              <w:t>would</w:t>
            </w:r>
            <w:r>
              <w:rPr>
                <w:spacing w:val="37"/>
              </w:rPr>
              <w:t xml:space="preserve"> </w:t>
            </w:r>
            <w:r>
              <w:t>prefer</w:t>
            </w:r>
            <w:r>
              <w:rPr>
                <w:spacing w:val="38"/>
              </w:rPr>
              <w:t xml:space="preserve"> </w:t>
            </w:r>
            <w:r>
              <w:t>not</w:t>
            </w:r>
            <w:r>
              <w:rPr>
                <w:spacing w:val="39"/>
              </w:rPr>
              <w:t xml:space="preserve"> </w:t>
            </w:r>
            <w:r>
              <w:t>to</w:t>
            </w:r>
            <w:r>
              <w:rPr>
                <w:spacing w:val="37"/>
              </w:rPr>
              <w:t xml:space="preserve"> </w:t>
            </w:r>
            <w:r>
              <w:t>treat</w:t>
            </w:r>
            <w:r>
              <w:rPr>
                <w:spacing w:val="38"/>
              </w:rPr>
              <w:t xml:space="preserve"> </w:t>
            </w:r>
            <w:r>
              <w:t>patients</w:t>
            </w:r>
            <w:r>
              <w:rPr>
                <w:spacing w:val="37"/>
              </w:rPr>
              <w:t xml:space="preserve"> </w:t>
            </w:r>
            <w:r>
              <w:t>who</w:t>
            </w:r>
            <w:r>
              <w:rPr>
                <w:spacing w:val="38"/>
              </w:rPr>
              <w:t xml:space="preserve"> </w:t>
            </w:r>
            <w:r>
              <w:t>are</w:t>
            </w:r>
            <w:r>
              <w:rPr>
                <w:spacing w:val="-52"/>
              </w:rPr>
              <w:t xml:space="preserve"> </w:t>
            </w:r>
            <w:r>
              <w:t>HIV positive.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997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spacing w:before="9"/>
              <w:rPr>
                <w:sz w:val="31"/>
              </w:rPr>
            </w:pPr>
          </w:p>
          <w:p w:rsidR="005527E9" w:rsidRDefault="005527E9" w:rsidP="00AF32DA">
            <w:r>
              <w:t>3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3"/>
              <w:ind w:left="105" w:right="99"/>
              <w:jc w:val="both"/>
            </w:pPr>
            <w:r>
              <w:t>Patients who are HIV positive should have a</w:t>
            </w:r>
            <w:r>
              <w:rPr>
                <w:spacing w:val="1"/>
              </w:rPr>
              <w:t xml:space="preserve"> </w:t>
            </w:r>
            <w:r>
              <w:t>legal obligation to inform their dentists about</w:t>
            </w:r>
            <w:r>
              <w:rPr>
                <w:spacing w:val="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disease.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74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spacing w:before="10"/>
              <w:rPr>
                <w:sz w:val="20"/>
              </w:rPr>
            </w:pPr>
          </w:p>
          <w:p w:rsidR="005527E9" w:rsidRDefault="005527E9" w:rsidP="00AF32DA">
            <w:r>
              <w:t>4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3"/>
              <w:ind w:left="105" w:right="99"/>
            </w:pPr>
            <w:r>
              <w:t>Patients</w:t>
            </w:r>
            <w:r>
              <w:rPr>
                <w:spacing w:val="9"/>
              </w:rPr>
              <w:t xml:space="preserve"> </w:t>
            </w:r>
            <w:r>
              <w:t>with</w:t>
            </w:r>
            <w:r>
              <w:rPr>
                <w:spacing w:val="8"/>
              </w:rPr>
              <w:t xml:space="preserve"> </w:t>
            </w:r>
            <w:r>
              <w:t>HIV</w:t>
            </w:r>
            <w:r>
              <w:rPr>
                <w:spacing w:val="10"/>
              </w:rPr>
              <w:t xml:space="preserve"> </w:t>
            </w:r>
            <w:r>
              <w:t>or</w:t>
            </w:r>
            <w:r>
              <w:rPr>
                <w:spacing w:val="7"/>
              </w:rPr>
              <w:t xml:space="preserve"> </w:t>
            </w:r>
            <w:r>
              <w:t>Hepatitis</w:t>
            </w:r>
            <w:r>
              <w:rPr>
                <w:spacing w:val="7"/>
              </w:rPr>
              <w:t xml:space="preserve"> </w:t>
            </w:r>
            <w:r>
              <w:t>should</w:t>
            </w:r>
            <w:r>
              <w:rPr>
                <w:spacing w:val="8"/>
              </w:rPr>
              <w:t xml:space="preserve"> </w:t>
            </w:r>
            <w:r>
              <w:t>receive</w:t>
            </w:r>
            <w:r>
              <w:rPr>
                <w:spacing w:val="-52"/>
              </w:rPr>
              <w:t xml:space="preserve"> </w:t>
            </w:r>
            <w:r>
              <w:t>dental</w:t>
            </w:r>
            <w:r>
              <w:rPr>
                <w:spacing w:val="-3"/>
              </w:rPr>
              <w:t xml:space="preserve"> </w:t>
            </w:r>
            <w:r>
              <w:t>treatment</w:t>
            </w:r>
            <w:r>
              <w:rPr>
                <w:spacing w:val="-3"/>
              </w:rPr>
              <w:t xml:space="preserve"> </w:t>
            </w:r>
            <w:r>
              <w:t>in specialized</w:t>
            </w:r>
            <w:r>
              <w:rPr>
                <w:spacing w:val="-1"/>
              </w:rPr>
              <w:t xml:space="preserve"> </w:t>
            </w:r>
            <w:r>
              <w:t>clinics.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998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r>
              <w:t>5</w:t>
            </w:r>
          </w:p>
          <w:p w:rsidR="005527E9" w:rsidRDefault="005527E9" w:rsidP="00AF32DA">
            <w:pPr>
              <w:pStyle w:val="TableParagraph"/>
              <w:ind w:right="184"/>
              <w:jc w:val="right"/>
            </w:pPr>
            <w:r>
              <w:t>5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3"/>
              <w:ind w:left="105" w:right="98"/>
              <w:jc w:val="both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would</w:t>
            </w:r>
            <w:r>
              <w:rPr>
                <w:spacing w:val="1"/>
              </w:rPr>
              <w:t xml:space="preserve"> </w:t>
            </w:r>
            <w:r>
              <w:t>prefer</w:t>
            </w:r>
            <w:r>
              <w:rPr>
                <w:spacing w:val="1"/>
              </w:rPr>
              <w:t xml:space="preserve"> </w:t>
            </w:r>
            <w:r>
              <w:t>not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treat</w:t>
            </w:r>
            <w:r>
              <w:rPr>
                <w:spacing w:val="1"/>
              </w:rPr>
              <w:t xml:space="preserve"> </w:t>
            </w:r>
            <w:r>
              <w:t>patients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hepatitis</w:t>
            </w:r>
            <w:r>
              <w:rPr>
                <w:spacing w:val="1"/>
              </w:rPr>
              <w:t xml:space="preserve"> </w:t>
            </w:r>
            <w:r>
              <w:t>because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increased</w:t>
            </w:r>
            <w:r>
              <w:rPr>
                <w:spacing w:val="1"/>
              </w:rPr>
              <w:t xml:space="preserve"> </w:t>
            </w:r>
            <w:r>
              <w:t>risk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52"/>
              </w:rPr>
              <w:t xml:space="preserve"> </w:t>
            </w:r>
            <w:r>
              <w:t>infection.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74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spacing w:before="10"/>
              <w:rPr>
                <w:sz w:val="20"/>
              </w:rPr>
            </w:pPr>
          </w:p>
          <w:p w:rsidR="005527E9" w:rsidRDefault="005527E9" w:rsidP="00AF32DA">
            <w:r>
              <w:t>6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6"/>
              <w:ind w:left="105" w:right="93"/>
            </w:pPr>
            <w:r>
              <w:t>I</w:t>
            </w:r>
            <w:r>
              <w:rPr>
                <w:spacing w:val="35"/>
              </w:rPr>
              <w:t xml:space="preserve"> </w:t>
            </w:r>
            <w:r>
              <w:t>would</w:t>
            </w:r>
            <w:r>
              <w:rPr>
                <w:spacing w:val="37"/>
              </w:rPr>
              <w:t xml:space="preserve"> </w:t>
            </w:r>
            <w:r>
              <w:t>prefer</w:t>
            </w:r>
            <w:r>
              <w:rPr>
                <w:spacing w:val="37"/>
              </w:rPr>
              <w:t xml:space="preserve"> </w:t>
            </w:r>
            <w:r>
              <w:t>not</w:t>
            </w:r>
            <w:r>
              <w:rPr>
                <w:spacing w:val="35"/>
              </w:rPr>
              <w:t xml:space="preserve"> </w:t>
            </w:r>
            <w:r>
              <w:t>to</w:t>
            </w:r>
            <w:r>
              <w:rPr>
                <w:spacing w:val="37"/>
              </w:rPr>
              <w:t xml:space="preserve"> </w:t>
            </w:r>
            <w:r>
              <w:t>treat</w:t>
            </w:r>
            <w:r>
              <w:rPr>
                <w:spacing w:val="39"/>
              </w:rPr>
              <w:t xml:space="preserve"> </w:t>
            </w:r>
            <w:r>
              <w:t>intravenous</w:t>
            </w:r>
            <w:r>
              <w:rPr>
                <w:spacing w:val="37"/>
              </w:rPr>
              <w:t xml:space="preserve"> </w:t>
            </w:r>
            <w:r>
              <w:t>drug</w:t>
            </w:r>
            <w:r>
              <w:rPr>
                <w:spacing w:val="-52"/>
              </w:rPr>
              <w:t xml:space="preserve"> </w:t>
            </w:r>
            <w:r>
              <w:t>users.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746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spacing w:before="10"/>
              <w:rPr>
                <w:sz w:val="20"/>
              </w:rPr>
            </w:pPr>
          </w:p>
          <w:p w:rsidR="005527E9" w:rsidRDefault="005527E9" w:rsidP="00AF32DA">
            <w:r>
              <w:t>7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6"/>
              <w:ind w:left="105" w:right="93"/>
            </w:pPr>
            <w:r>
              <w:t>If</w:t>
            </w:r>
            <w:r>
              <w:rPr>
                <w:spacing w:val="30"/>
              </w:rPr>
              <w:t xml:space="preserve"> </w:t>
            </w:r>
            <w:r>
              <w:t>I</w:t>
            </w:r>
            <w:r>
              <w:rPr>
                <w:spacing w:val="24"/>
              </w:rPr>
              <w:t xml:space="preserve"> </w:t>
            </w:r>
            <w:r>
              <w:t>found</w:t>
            </w:r>
            <w:r>
              <w:rPr>
                <w:spacing w:val="27"/>
              </w:rPr>
              <w:t xml:space="preserve"> </w:t>
            </w:r>
            <w:r>
              <w:t>out</w:t>
            </w:r>
            <w:r>
              <w:rPr>
                <w:spacing w:val="29"/>
              </w:rPr>
              <w:t xml:space="preserve"> </w:t>
            </w:r>
            <w:r>
              <w:t>that</w:t>
            </w:r>
            <w:r>
              <w:rPr>
                <w:spacing w:val="26"/>
              </w:rPr>
              <w:t xml:space="preserve"> </w:t>
            </w:r>
            <w:r>
              <w:t>my</w:t>
            </w:r>
            <w:r>
              <w:rPr>
                <w:spacing w:val="26"/>
              </w:rPr>
              <w:t xml:space="preserve"> </w:t>
            </w:r>
            <w:r>
              <w:t>long</w:t>
            </w:r>
            <w:r>
              <w:rPr>
                <w:spacing w:val="26"/>
              </w:rPr>
              <w:t xml:space="preserve"> </w:t>
            </w:r>
            <w:r>
              <w:t>time</w:t>
            </w:r>
            <w:r>
              <w:rPr>
                <w:spacing w:val="28"/>
              </w:rPr>
              <w:t xml:space="preserve"> </w:t>
            </w:r>
            <w:r>
              <w:t>patient</w:t>
            </w:r>
            <w:r>
              <w:rPr>
                <w:spacing w:val="29"/>
              </w:rPr>
              <w:t xml:space="preserve"> </w:t>
            </w:r>
            <w:r>
              <w:t>had</w:t>
            </w:r>
            <w:r>
              <w:rPr>
                <w:spacing w:val="-52"/>
              </w:rPr>
              <w:t xml:space="preserve"> </w:t>
            </w:r>
            <w:r>
              <w:t>HIV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Hepatitis,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would</w:t>
            </w:r>
            <w:r>
              <w:rPr>
                <w:spacing w:val="-1"/>
              </w:rPr>
              <w:t xml:space="preserve"> </w:t>
            </w:r>
            <w:r>
              <w:t>stop</w:t>
            </w:r>
            <w:r>
              <w:rPr>
                <w:spacing w:val="-1"/>
              </w:rPr>
              <w:t xml:space="preserve"> </w:t>
            </w:r>
            <w:r>
              <w:t>treating</w:t>
            </w:r>
            <w:r>
              <w:rPr>
                <w:spacing w:val="-4"/>
              </w:rPr>
              <w:t xml:space="preserve"> </w:t>
            </w:r>
            <w:r>
              <w:t>him.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495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27E9" w:rsidRDefault="005527E9" w:rsidP="00AF32DA">
            <w:r>
              <w:t>8</w:t>
            </w:r>
          </w:p>
        </w:tc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r>
              <w:t>If</w:t>
            </w:r>
            <w:r>
              <w:rPr>
                <w:spacing w:val="12"/>
              </w:rPr>
              <w:t xml:space="preserve"> </w:t>
            </w:r>
            <w:r>
              <w:t>a</w:t>
            </w:r>
            <w:r>
              <w:rPr>
                <w:spacing w:val="68"/>
              </w:rPr>
              <w:t xml:space="preserve"> </w:t>
            </w:r>
            <w:r>
              <w:t>patient</w:t>
            </w:r>
            <w:r>
              <w:rPr>
                <w:spacing w:val="67"/>
              </w:rPr>
              <w:t xml:space="preserve"> </w:t>
            </w:r>
            <w:r>
              <w:t>informed</w:t>
            </w:r>
            <w:r>
              <w:rPr>
                <w:spacing w:val="66"/>
              </w:rPr>
              <w:t xml:space="preserve"> </w:t>
            </w:r>
            <w:r>
              <w:t>me</w:t>
            </w:r>
            <w:r>
              <w:rPr>
                <w:spacing w:val="68"/>
              </w:rPr>
              <w:t xml:space="preserve"> </w:t>
            </w:r>
            <w:r>
              <w:t>about</w:t>
            </w:r>
            <w:r>
              <w:rPr>
                <w:spacing w:val="67"/>
              </w:rPr>
              <w:t xml:space="preserve"> </w:t>
            </w:r>
            <w:r>
              <w:t>having</w:t>
            </w:r>
            <w:r>
              <w:rPr>
                <w:spacing w:val="64"/>
              </w:rPr>
              <w:t xml:space="preserve"> </w:t>
            </w:r>
            <w:r>
              <w:t>an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27E9" w:rsidRDefault="005527E9" w:rsidP="00AF32DA"/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27E9" w:rsidRDefault="005527E9" w:rsidP="00AF32DA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27E9" w:rsidRDefault="005527E9" w:rsidP="00AF32DA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27E9" w:rsidRDefault="005527E9" w:rsidP="00AF32DA"/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27E9" w:rsidRDefault="005527E9" w:rsidP="00AF32DA"/>
        </w:tc>
      </w:tr>
      <w:tr w:rsidR="005527E9" w:rsidTr="00AF32DA">
        <w:trPr>
          <w:trHeight w:val="495"/>
        </w:trPr>
        <w:tc>
          <w:tcPr>
            <w:tcW w:w="10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527E9" w:rsidRDefault="005527E9" w:rsidP="00AF32DA"/>
        </w:tc>
      </w:tr>
    </w:tbl>
    <w:tbl>
      <w:tblPr>
        <w:tblpPr w:leftFromText="180" w:rightFromText="180" w:horzAnchor="page" w:tblpX="361" w:tblpY="-915"/>
        <w:tblW w:w="10041" w:type="dxa"/>
        <w:tblBorders>
          <w:top w:val="single" w:sz="48" w:space="0" w:color="5F5F5F"/>
          <w:left w:val="single" w:sz="48" w:space="0" w:color="5F5F5F"/>
          <w:bottom w:val="single" w:sz="48" w:space="0" w:color="5F5F5F"/>
          <w:right w:val="single" w:sz="48" w:space="0" w:color="5F5F5F"/>
          <w:insideH w:val="single" w:sz="48" w:space="0" w:color="5F5F5F"/>
          <w:insideV w:val="single" w:sz="48" w:space="0" w:color="5F5F5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4320"/>
        <w:gridCol w:w="1075"/>
        <w:gridCol w:w="1133"/>
        <w:gridCol w:w="994"/>
        <w:gridCol w:w="849"/>
        <w:gridCol w:w="1135"/>
      </w:tblGrid>
      <w:tr w:rsidR="005527E9" w:rsidRPr="0004662E" w:rsidTr="00AF32DA">
        <w:trPr>
          <w:trHeight w:val="375"/>
        </w:trPr>
        <w:tc>
          <w:tcPr>
            <w:tcW w:w="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27E9" w:rsidRPr="0004662E" w:rsidRDefault="005527E9" w:rsidP="00AF32DA">
            <w:pPr>
              <w:rPr>
                <w:sz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Pr="0004662E" w:rsidRDefault="005527E9" w:rsidP="00AF32DA">
            <w:pPr>
              <w:rPr>
                <w:sz w:val="24"/>
              </w:rPr>
            </w:pPr>
            <w:r w:rsidRPr="0004662E">
              <w:rPr>
                <w:sz w:val="24"/>
              </w:rPr>
              <w:t>infectious disease, I would stop treating him.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rPr>
                <w:sz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rPr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27E9" w:rsidRPr="0004662E" w:rsidRDefault="005527E9" w:rsidP="00AF32DA">
            <w:pPr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rPr>
                <w:sz w:val="24"/>
              </w:rPr>
            </w:pPr>
          </w:p>
        </w:tc>
      </w:tr>
      <w:tr w:rsidR="005527E9" w:rsidRPr="0004662E" w:rsidTr="00AF32DA">
        <w:trPr>
          <w:trHeight w:val="746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  <w:p w:rsidR="005527E9" w:rsidRPr="0004662E" w:rsidRDefault="005527E9" w:rsidP="00AF32DA">
            <w:r w:rsidRPr="0004662E">
              <w:t>9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  <w:r w:rsidRPr="0004662E">
              <w:rPr>
                <w:sz w:val="24"/>
              </w:rPr>
              <w:t>Dentists should have the opportunity to refuse to treat patients with HIV or Hepatitis.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</w:tr>
      <w:tr w:rsidR="005527E9" w:rsidRPr="0004662E" w:rsidTr="00AF32DA">
        <w:trPr>
          <w:trHeight w:val="74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  <w:p w:rsidR="005527E9" w:rsidRPr="0004662E" w:rsidRDefault="005527E9" w:rsidP="00AF32DA">
            <w:r>
              <w:t>10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  <w:r w:rsidRPr="0004662E">
              <w:rPr>
                <w:sz w:val="24"/>
              </w:rPr>
              <w:t>I will let dentists treating HIV or hepatitis patients treat my teeth.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</w:tr>
      <w:tr w:rsidR="005527E9" w:rsidRPr="0004662E" w:rsidTr="00AF32DA">
        <w:trPr>
          <w:trHeight w:val="74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pStyle w:val="NoSpacing"/>
            </w:pPr>
            <w:r>
              <w:t>11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  <w:r w:rsidRPr="0004662E">
              <w:rPr>
                <w:sz w:val="24"/>
              </w:rPr>
              <w:t>I will attend a party where individuals with HIV or Hepatitis are preparing food.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Pr="0004662E" w:rsidRDefault="005527E9" w:rsidP="00AF32DA">
            <w:pPr>
              <w:tabs>
                <w:tab w:val="left" w:pos="1895"/>
              </w:tabs>
              <w:ind w:right="1777"/>
              <w:jc w:val="both"/>
              <w:rPr>
                <w:sz w:val="24"/>
              </w:rPr>
            </w:pPr>
          </w:p>
        </w:tc>
      </w:tr>
    </w:tbl>
    <w:p w:rsidR="005527E9" w:rsidRDefault="005527E9" w:rsidP="005527E9">
      <w:pPr>
        <w:tabs>
          <w:tab w:val="left" w:pos="1895"/>
        </w:tabs>
        <w:ind w:right="1777"/>
        <w:jc w:val="both"/>
        <w:rPr>
          <w:sz w:val="24"/>
        </w:rPr>
      </w:pPr>
    </w:p>
    <w:p w:rsidR="005527E9" w:rsidRDefault="005527E9" w:rsidP="005527E9">
      <w:pPr>
        <w:pStyle w:val="Heading7"/>
        <w:keepNext w:val="0"/>
        <w:keepLines w:val="0"/>
        <w:numPr>
          <w:ilvl w:val="0"/>
          <w:numId w:val="2"/>
        </w:numPr>
        <w:tabs>
          <w:tab w:val="left" w:pos="1178"/>
          <w:tab w:val="left" w:pos="1179"/>
        </w:tabs>
        <w:spacing w:before="113"/>
        <w:ind w:left="1178" w:hanging="361"/>
      </w:pPr>
      <w:r>
        <w:t>Risk</w:t>
      </w:r>
      <w:r>
        <w:rPr>
          <w:spacing w:val="-2"/>
        </w:rPr>
        <w:t xml:space="preserve"> </w:t>
      </w:r>
      <w:r>
        <w:t>perception:</w:t>
      </w:r>
    </w:p>
    <w:p w:rsidR="005527E9" w:rsidRDefault="005527E9" w:rsidP="005527E9">
      <w:pPr>
        <w:pStyle w:val="BodyText"/>
        <w:rPr>
          <w:b/>
          <w:sz w:val="22"/>
        </w:rPr>
      </w:pPr>
    </w:p>
    <w:p w:rsidR="005527E9" w:rsidRDefault="005527E9" w:rsidP="005527E9">
      <w:pPr>
        <w:pStyle w:val="BodyText"/>
        <w:ind w:left="1178"/>
      </w:pPr>
      <w:r>
        <w:t>Read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statements</w:t>
      </w:r>
      <w:r>
        <w:rPr>
          <w:spacing w:val="-1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mark</w:t>
      </w:r>
      <w:r>
        <w:rPr>
          <w:spacing w:val="-1"/>
        </w:rPr>
        <w:t xml:space="preserve"> </w:t>
      </w:r>
      <w:r>
        <w:t>√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score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matches</w:t>
      </w:r>
      <w:r>
        <w:rPr>
          <w:spacing w:val="4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agreement:</w:t>
      </w:r>
    </w:p>
    <w:p w:rsidR="005527E9" w:rsidRDefault="005527E9" w:rsidP="005527E9">
      <w:pPr>
        <w:tabs>
          <w:tab w:val="left" w:pos="1895"/>
        </w:tabs>
        <w:ind w:right="1777"/>
        <w:jc w:val="both"/>
        <w:rPr>
          <w:sz w:val="24"/>
        </w:rPr>
      </w:pPr>
    </w:p>
    <w:p w:rsidR="005527E9" w:rsidRDefault="005527E9" w:rsidP="005527E9">
      <w:pPr>
        <w:tabs>
          <w:tab w:val="left" w:pos="1895"/>
        </w:tabs>
        <w:ind w:right="1777"/>
        <w:jc w:val="both"/>
        <w:rPr>
          <w:sz w:val="24"/>
        </w:rPr>
      </w:pPr>
    </w:p>
    <w:p w:rsidR="005527E9" w:rsidRDefault="005527E9" w:rsidP="005527E9">
      <w:pPr>
        <w:pStyle w:val="BodyText"/>
        <w:spacing w:before="11"/>
        <w:rPr>
          <w:sz w:val="22"/>
        </w:rPr>
      </w:pPr>
    </w:p>
    <w:tbl>
      <w:tblPr>
        <w:tblW w:w="10034" w:type="dxa"/>
        <w:tblInd w:w="5" w:type="dxa"/>
        <w:tblBorders>
          <w:top w:val="single" w:sz="48" w:space="0" w:color="5F5F5F"/>
          <w:left w:val="single" w:sz="48" w:space="0" w:color="5F5F5F"/>
          <w:bottom w:val="single" w:sz="48" w:space="0" w:color="5F5F5F"/>
          <w:right w:val="single" w:sz="48" w:space="0" w:color="5F5F5F"/>
          <w:insideH w:val="single" w:sz="48" w:space="0" w:color="5F5F5F"/>
          <w:insideV w:val="single" w:sz="48" w:space="0" w:color="5F5F5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4267"/>
        <w:gridCol w:w="1120"/>
        <w:gridCol w:w="1132"/>
        <w:gridCol w:w="993"/>
        <w:gridCol w:w="848"/>
        <w:gridCol w:w="1134"/>
      </w:tblGrid>
      <w:tr w:rsidR="005527E9" w:rsidTr="00AF32DA">
        <w:trPr>
          <w:trHeight w:val="491"/>
        </w:trPr>
        <w:tc>
          <w:tcPr>
            <w:tcW w:w="480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rPr>
                <w:sz w:val="24"/>
              </w:rPr>
            </w:pPr>
          </w:p>
          <w:p w:rsidR="005527E9" w:rsidRDefault="005527E9" w:rsidP="00AF32DA">
            <w:pPr>
              <w:pStyle w:val="TableParagraph"/>
              <w:rPr>
                <w:sz w:val="24"/>
              </w:rPr>
            </w:pPr>
          </w:p>
          <w:p w:rsidR="005527E9" w:rsidRDefault="005527E9" w:rsidP="00AF32DA">
            <w:pPr>
              <w:pStyle w:val="TableParagraph"/>
              <w:spacing w:before="7"/>
              <w:rPr>
                <w:sz w:val="26"/>
              </w:rPr>
            </w:pPr>
          </w:p>
          <w:p w:rsidR="005527E9" w:rsidRDefault="005527E9" w:rsidP="00AF32DA">
            <w:pPr>
              <w:pStyle w:val="TableParagraph"/>
              <w:ind w:left="1907" w:right="1896"/>
              <w:rPr>
                <w:b/>
              </w:rPr>
            </w:pPr>
            <w:r>
              <w:rPr>
                <w:b/>
              </w:rPr>
              <w:t>Statement</w:t>
            </w:r>
          </w:p>
        </w:tc>
        <w:tc>
          <w:tcPr>
            <w:tcW w:w="5227" w:type="dxa"/>
            <w:gridSpan w:val="5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9"/>
              <w:ind w:left="1693"/>
              <w:rPr>
                <w:b/>
              </w:rPr>
            </w:pPr>
            <w:r>
              <w:rPr>
                <w:b/>
              </w:rPr>
              <w:t>Level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Agreement</w:t>
            </w:r>
          </w:p>
        </w:tc>
      </w:tr>
      <w:tr w:rsidR="005527E9" w:rsidTr="00AF32DA">
        <w:trPr>
          <w:trHeight w:val="746"/>
        </w:trPr>
        <w:tc>
          <w:tcPr>
            <w:tcW w:w="4807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20"/>
              <w:ind w:left="152" w:right="119" w:firstLine="4"/>
              <w:rPr>
                <w:b/>
              </w:rPr>
            </w:pPr>
            <w:r>
              <w:rPr>
                <w:b/>
              </w:rPr>
              <w:t>Strongly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Disagree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5"/>
              <w:rPr>
                <w:sz w:val="21"/>
              </w:rPr>
            </w:pPr>
          </w:p>
          <w:p w:rsidR="005527E9" w:rsidRDefault="005527E9" w:rsidP="00AF32DA">
            <w:pPr>
              <w:pStyle w:val="TableParagraph"/>
              <w:ind w:left="138" w:right="124"/>
              <w:rPr>
                <w:b/>
              </w:rPr>
            </w:pPr>
            <w:r>
              <w:rPr>
                <w:b/>
              </w:rPr>
              <w:t>Disagree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20"/>
              <w:ind w:left="168" w:right="135" w:firstLine="189"/>
              <w:rPr>
                <w:b/>
              </w:rPr>
            </w:pPr>
            <w:r>
              <w:rPr>
                <w:b/>
              </w:rPr>
              <w:t>Un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certain</w:t>
            </w: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5"/>
              <w:rPr>
                <w:sz w:val="21"/>
              </w:rPr>
            </w:pPr>
          </w:p>
          <w:p w:rsidR="005527E9" w:rsidRDefault="005527E9" w:rsidP="00AF32DA">
            <w:pPr>
              <w:pStyle w:val="TableParagraph"/>
              <w:ind w:left="126" w:right="110"/>
              <w:rPr>
                <w:b/>
              </w:rPr>
            </w:pPr>
            <w:r>
              <w:rPr>
                <w:b/>
              </w:rPr>
              <w:t>Agree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20"/>
              <w:ind w:left="291" w:right="131" w:hanging="125"/>
              <w:rPr>
                <w:b/>
              </w:rPr>
            </w:pPr>
            <w:r>
              <w:rPr>
                <w:b/>
              </w:rPr>
              <w:t>Strongly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Agree</w:t>
            </w:r>
          </w:p>
        </w:tc>
      </w:tr>
      <w:tr w:rsidR="005527E9" w:rsidTr="00AF32DA">
        <w:trPr>
          <w:trHeight w:val="494"/>
        </w:trPr>
        <w:tc>
          <w:tcPr>
            <w:tcW w:w="4807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20"/>
              <w:ind w:left="11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13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20"/>
              <w:ind w:left="15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20"/>
              <w:ind w:left="11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20"/>
              <w:ind w:left="15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20"/>
              <w:ind w:left="20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5527E9" w:rsidTr="00AF32DA">
        <w:trPr>
          <w:trHeight w:val="744"/>
        </w:trPr>
        <w:tc>
          <w:tcPr>
            <w:tcW w:w="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spacing w:before="9"/>
              <w:rPr>
                <w:sz w:val="20"/>
              </w:rPr>
            </w:pPr>
          </w:p>
          <w:p w:rsidR="005527E9" w:rsidRDefault="005527E9" w:rsidP="00AF32DA">
            <w:pPr>
              <w:pStyle w:val="TableParagraph"/>
              <w:spacing w:before="1"/>
              <w:ind w:left="8"/>
            </w:pPr>
            <w:r>
              <w:t>1</w:t>
            </w:r>
          </w:p>
        </w:tc>
        <w:tc>
          <w:tcPr>
            <w:tcW w:w="4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5"/>
              <w:ind w:left="108" w:right="92"/>
            </w:pPr>
            <w:r>
              <w:t>All</w:t>
            </w:r>
            <w:r>
              <w:rPr>
                <w:spacing w:val="22"/>
              </w:rPr>
              <w:t xml:space="preserve"> </w:t>
            </w:r>
            <w:r>
              <w:t>patients</w:t>
            </w:r>
            <w:r>
              <w:rPr>
                <w:spacing w:val="22"/>
              </w:rPr>
              <w:t xml:space="preserve"> </w:t>
            </w:r>
            <w:r>
              <w:t>should</w:t>
            </w:r>
            <w:r>
              <w:rPr>
                <w:spacing w:val="22"/>
              </w:rPr>
              <w:t xml:space="preserve"> </w:t>
            </w:r>
            <w:r>
              <w:t>be</w:t>
            </w:r>
            <w:r>
              <w:rPr>
                <w:spacing w:val="20"/>
              </w:rPr>
              <w:t xml:space="preserve"> </w:t>
            </w:r>
            <w:r>
              <w:t>considered</w:t>
            </w:r>
            <w:r>
              <w:rPr>
                <w:spacing w:val="22"/>
              </w:rPr>
              <w:t xml:space="preserve"> </w:t>
            </w:r>
            <w:r>
              <w:t>potentially</w:t>
            </w:r>
            <w:r>
              <w:rPr>
                <w:spacing w:val="-52"/>
              </w:rPr>
              <w:t xml:space="preserve"> </w:t>
            </w:r>
            <w:r>
              <w:t>infectious.</w:t>
            </w:r>
          </w:p>
        </w:tc>
        <w:tc>
          <w:tcPr>
            <w:tcW w:w="1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100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rPr>
                <w:sz w:val="32"/>
              </w:rPr>
            </w:pPr>
          </w:p>
          <w:p w:rsidR="005527E9" w:rsidRDefault="005527E9" w:rsidP="00AF32DA">
            <w:pPr>
              <w:pStyle w:val="TableParagraph"/>
              <w:ind w:left="8"/>
            </w:pPr>
            <w:r>
              <w:t>2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6"/>
              <w:ind w:left="108" w:right="95"/>
              <w:jc w:val="both"/>
            </w:pPr>
            <w:r>
              <w:t>All</w:t>
            </w:r>
            <w:r>
              <w:rPr>
                <w:spacing w:val="1"/>
              </w:rPr>
              <w:t xml:space="preserve"> </w:t>
            </w:r>
            <w:r>
              <w:t>health</w:t>
            </w:r>
            <w:r>
              <w:rPr>
                <w:spacing w:val="1"/>
              </w:rPr>
              <w:t xml:space="preserve"> </w:t>
            </w:r>
            <w:r>
              <w:t>care</w:t>
            </w:r>
            <w:r>
              <w:rPr>
                <w:spacing w:val="1"/>
              </w:rPr>
              <w:t xml:space="preserve"> </w:t>
            </w:r>
            <w:r>
              <w:t>professional</w:t>
            </w:r>
            <w:r>
              <w:rPr>
                <w:spacing w:val="1"/>
              </w:rPr>
              <w:t xml:space="preserve"> </w:t>
            </w:r>
            <w:r>
              <w:t>should</w:t>
            </w:r>
            <w:r>
              <w:rPr>
                <w:spacing w:val="1"/>
              </w:rPr>
              <w:t xml:space="preserve"> </w:t>
            </w:r>
            <w:r>
              <w:t>go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mandatory HIV and Hepatitis testing once a</w:t>
            </w:r>
            <w:r>
              <w:rPr>
                <w:spacing w:val="1"/>
              </w:rPr>
              <w:t xml:space="preserve"> </w:t>
            </w:r>
            <w:r>
              <w:t>year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99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spacing w:before="9"/>
              <w:rPr>
                <w:sz w:val="31"/>
              </w:rPr>
            </w:pPr>
          </w:p>
          <w:p w:rsidR="005527E9" w:rsidRDefault="005527E9" w:rsidP="00AF32DA">
            <w:pPr>
              <w:pStyle w:val="TableParagraph"/>
              <w:ind w:left="8"/>
            </w:pPr>
            <w:r>
              <w:t>3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4"/>
              <w:ind w:left="108" w:right="98"/>
              <w:jc w:val="both"/>
            </w:pPr>
            <w:r>
              <w:t>Standard protective equipment (gloves, mask,</w:t>
            </w:r>
            <w:r>
              <w:rPr>
                <w:spacing w:val="-52"/>
              </w:rPr>
              <w:t xml:space="preserve"> </w:t>
            </w:r>
            <w:r>
              <w:t>and glasses) provides sufficient safety against</w:t>
            </w:r>
            <w:r>
              <w:rPr>
                <w:spacing w:val="-52"/>
              </w:rPr>
              <w:t xml:space="preserve"> </w:t>
            </w:r>
            <w:r>
              <w:t>infection.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7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spacing w:before="10"/>
              <w:rPr>
                <w:sz w:val="20"/>
              </w:rPr>
            </w:pPr>
          </w:p>
          <w:p w:rsidR="005527E9" w:rsidRDefault="005527E9" w:rsidP="00AF32DA">
            <w:pPr>
              <w:pStyle w:val="TableParagraph"/>
              <w:spacing w:before="1"/>
              <w:ind w:left="8"/>
            </w:pPr>
            <w:r>
              <w:t>4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3"/>
              <w:ind w:left="108" w:right="92"/>
            </w:pPr>
            <w:r>
              <w:t>I</w:t>
            </w:r>
            <w:r>
              <w:rPr>
                <w:spacing w:val="2"/>
              </w:rPr>
              <w:t xml:space="preserve"> </w:t>
            </w:r>
            <w:r>
              <w:t>feel</w:t>
            </w:r>
            <w:r>
              <w:rPr>
                <w:spacing w:val="7"/>
              </w:rPr>
              <w:t xml:space="preserve"> </w:t>
            </w:r>
            <w:r>
              <w:t>competent</w:t>
            </w:r>
            <w:r>
              <w:rPr>
                <w:spacing w:val="7"/>
              </w:rPr>
              <w:t xml:space="preserve"> </w:t>
            </w:r>
            <w:r>
              <w:t>enough</w:t>
            </w:r>
            <w:r>
              <w:rPr>
                <w:spacing w:val="6"/>
              </w:rPr>
              <w:t xml:space="preserve"> </w:t>
            </w:r>
            <w:r>
              <w:t>to</w:t>
            </w:r>
            <w:r>
              <w:rPr>
                <w:spacing w:val="6"/>
              </w:rPr>
              <w:t xml:space="preserve"> </w:t>
            </w:r>
            <w:r>
              <w:t>provide</w:t>
            </w:r>
            <w:r>
              <w:rPr>
                <w:spacing w:val="6"/>
              </w:rPr>
              <w:t xml:space="preserve"> </w:t>
            </w:r>
            <w:r>
              <w:t>dental</w:t>
            </w:r>
            <w:r>
              <w:rPr>
                <w:spacing w:val="-52"/>
              </w:rPr>
              <w:t xml:space="preserve"> </w:t>
            </w:r>
            <w:r>
              <w:t>care</w:t>
            </w:r>
            <w:r>
              <w:rPr>
                <w:spacing w:val="-3"/>
              </w:rPr>
              <w:t xml:space="preserve"> </w:t>
            </w:r>
            <w:r>
              <w:t>to patients</w:t>
            </w:r>
            <w:r>
              <w:rPr>
                <w:spacing w:val="-1"/>
              </w:rPr>
              <w:t xml:space="preserve"> </w:t>
            </w:r>
            <w:r>
              <w:t>with HIV/AIDS.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100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rPr>
                <w:sz w:val="32"/>
              </w:rPr>
            </w:pPr>
          </w:p>
          <w:p w:rsidR="005527E9" w:rsidRDefault="005527E9" w:rsidP="00AF32DA">
            <w:pPr>
              <w:pStyle w:val="TableParagraph"/>
              <w:ind w:left="8"/>
            </w:pPr>
            <w:r>
              <w:t>5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3"/>
              <w:ind w:left="108" w:right="98"/>
              <w:jc w:val="both"/>
            </w:pPr>
            <w:r>
              <w:t>I believe that routine dental treatment carries</w:t>
            </w:r>
            <w:r>
              <w:rPr>
                <w:spacing w:val="1"/>
              </w:rPr>
              <w:t xml:space="preserve"> </w:t>
            </w:r>
            <w:r>
              <w:t>significant</w:t>
            </w:r>
            <w:r>
              <w:rPr>
                <w:spacing w:val="1"/>
              </w:rPr>
              <w:t xml:space="preserve"> </w:t>
            </w:r>
            <w:r>
              <w:t>risk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HIV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Hepatitis</w:t>
            </w:r>
            <w:r>
              <w:rPr>
                <w:spacing w:val="1"/>
              </w:rPr>
              <w:t xml:space="preserve"> </w:t>
            </w:r>
            <w:r>
              <w:t>infection.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74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spacing w:before="8"/>
              <w:rPr>
                <w:sz w:val="20"/>
              </w:rPr>
            </w:pPr>
          </w:p>
          <w:p w:rsidR="005527E9" w:rsidRDefault="005527E9" w:rsidP="00AF32DA">
            <w:pPr>
              <w:pStyle w:val="TableParagraph"/>
              <w:ind w:left="8"/>
            </w:pPr>
            <w:r>
              <w:t>6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3"/>
              <w:ind w:left="108" w:right="94"/>
            </w:pPr>
            <w:r>
              <w:t>In</w:t>
            </w:r>
            <w:r>
              <w:rPr>
                <w:spacing w:val="6"/>
              </w:rPr>
              <w:t xml:space="preserve"> </w:t>
            </w:r>
            <w:r>
              <w:t>case</w:t>
            </w:r>
            <w:r>
              <w:rPr>
                <w:spacing w:val="7"/>
              </w:rPr>
              <w:t xml:space="preserve"> </w:t>
            </w:r>
            <w:r>
              <w:t>of</w:t>
            </w:r>
            <w:r>
              <w:rPr>
                <w:spacing w:val="6"/>
              </w:rPr>
              <w:t xml:space="preserve"> </w:t>
            </w:r>
            <w:r>
              <w:t>an</w:t>
            </w:r>
            <w:r>
              <w:rPr>
                <w:spacing w:val="7"/>
              </w:rPr>
              <w:t xml:space="preserve"> </w:t>
            </w:r>
            <w:r>
              <w:t>infection</w:t>
            </w:r>
            <w:r>
              <w:rPr>
                <w:spacing w:val="6"/>
              </w:rPr>
              <w:t xml:space="preserve"> </w:t>
            </w:r>
            <w:r>
              <w:t>at</w:t>
            </w:r>
            <w:r>
              <w:rPr>
                <w:spacing w:val="8"/>
              </w:rPr>
              <w:t xml:space="preserve"> </w:t>
            </w:r>
            <w:r>
              <w:t>work</w:t>
            </w:r>
            <w:r>
              <w:rPr>
                <w:spacing w:val="3"/>
              </w:rPr>
              <w:t xml:space="preserve"> </w:t>
            </w:r>
            <w:r>
              <w:t>place,</w:t>
            </w:r>
            <w:r>
              <w:rPr>
                <w:spacing w:val="7"/>
              </w:rPr>
              <w:t xml:space="preserve"> </w:t>
            </w:r>
            <w:r>
              <w:t>I</w:t>
            </w:r>
            <w:r>
              <w:rPr>
                <w:spacing w:val="2"/>
              </w:rPr>
              <w:t xml:space="preserve"> </w:t>
            </w:r>
            <w:r>
              <w:t>would</w:t>
            </w:r>
            <w:r>
              <w:rPr>
                <w:spacing w:val="-52"/>
              </w:rPr>
              <w:t xml:space="preserve"> </w:t>
            </w:r>
            <w:r>
              <w:t>partially</w:t>
            </w:r>
            <w:r>
              <w:rPr>
                <w:spacing w:val="-4"/>
              </w:rPr>
              <w:t xml:space="preserve"> </w:t>
            </w:r>
            <w:r>
              <w:t>accept</w:t>
            </w:r>
            <w:r>
              <w:rPr>
                <w:spacing w:val="1"/>
              </w:rPr>
              <w:t xml:space="preserve"> </w:t>
            </w:r>
            <w:r>
              <w:t>responsibility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125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rPr>
                <w:sz w:val="24"/>
              </w:rPr>
            </w:pPr>
          </w:p>
          <w:p w:rsidR="005527E9" w:rsidRDefault="005527E9" w:rsidP="00AF32DA">
            <w:pPr>
              <w:pStyle w:val="TableParagraph"/>
              <w:spacing w:before="10"/>
              <w:rPr>
                <w:sz w:val="18"/>
              </w:rPr>
            </w:pPr>
          </w:p>
          <w:p w:rsidR="005527E9" w:rsidRDefault="005527E9" w:rsidP="00AF32DA">
            <w:pPr>
              <w:pStyle w:val="TableParagraph"/>
              <w:ind w:left="8"/>
            </w:pPr>
            <w:r>
              <w:t>7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3"/>
              <w:ind w:left="108" w:right="95"/>
              <w:jc w:val="both"/>
            </w:pPr>
            <w:r>
              <w:t>Nowadays, there are 100% efficient methods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disinfection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sterilization</w:t>
            </w:r>
            <w:r>
              <w:rPr>
                <w:spacing w:val="56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instruments</w:t>
            </w:r>
            <w:r>
              <w:rPr>
                <w:spacing w:val="1"/>
              </w:rPr>
              <w:t xml:space="preserve"> </w:t>
            </w:r>
            <w:r>
              <w:t>used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patients</w:t>
            </w:r>
            <w:r>
              <w:rPr>
                <w:spacing w:val="1"/>
              </w:rPr>
              <w:t xml:space="preserve"> </w:t>
            </w:r>
            <w:r>
              <w:t>with</w:t>
            </w:r>
            <w:r>
              <w:rPr>
                <w:spacing w:val="1"/>
              </w:rPr>
              <w:t xml:space="preserve"> </w:t>
            </w:r>
            <w:r>
              <w:t>HIV,</w:t>
            </w:r>
            <w:r>
              <w:rPr>
                <w:spacing w:val="1"/>
              </w:rPr>
              <w:t xml:space="preserve"> </w:t>
            </w:r>
            <w:r>
              <w:t>HBV, and HCV.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74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spacing w:before="10"/>
              <w:rPr>
                <w:sz w:val="20"/>
              </w:rPr>
            </w:pPr>
          </w:p>
          <w:p w:rsidR="005527E9" w:rsidRDefault="005527E9" w:rsidP="00AF32DA">
            <w:pPr>
              <w:pStyle w:val="TableParagraph"/>
              <w:spacing w:before="1"/>
              <w:ind w:left="8"/>
            </w:pPr>
            <w:r>
              <w:t>8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6"/>
              <w:ind w:left="108" w:right="92"/>
            </w:pPr>
            <w:r>
              <w:t>Dentists</w:t>
            </w:r>
            <w:r>
              <w:rPr>
                <w:spacing w:val="45"/>
              </w:rPr>
              <w:t xml:space="preserve"> </w:t>
            </w:r>
            <w:r>
              <w:t>having</w:t>
            </w:r>
            <w:r>
              <w:rPr>
                <w:spacing w:val="42"/>
              </w:rPr>
              <w:t xml:space="preserve"> </w:t>
            </w:r>
            <w:r>
              <w:t>HIV</w:t>
            </w:r>
            <w:r>
              <w:rPr>
                <w:spacing w:val="45"/>
              </w:rPr>
              <w:t xml:space="preserve"> </w:t>
            </w:r>
            <w:r>
              <w:t>or</w:t>
            </w:r>
            <w:r>
              <w:rPr>
                <w:spacing w:val="43"/>
              </w:rPr>
              <w:t xml:space="preserve"> </w:t>
            </w:r>
            <w:r>
              <w:t>Hepatitis</w:t>
            </w:r>
            <w:r>
              <w:rPr>
                <w:spacing w:val="42"/>
              </w:rPr>
              <w:t xml:space="preserve"> </w:t>
            </w:r>
            <w:r>
              <w:t>should</w:t>
            </w:r>
            <w:r>
              <w:rPr>
                <w:spacing w:val="-52"/>
              </w:rPr>
              <w:t xml:space="preserve"> </w:t>
            </w:r>
            <w:r>
              <w:t>cease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occupational</w:t>
            </w:r>
            <w:r>
              <w:rPr>
                <w:spacing w:val="-2"/>
              </w:rPr>
              <w:t xml:space="preserve"> </w:t>
            </w:r>
            <w:r>
              <w:t>activity.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</w:tbl>
    <w:p w:rsidR="005527E9" w:rsidRDefault="005527E9" w:rsidP="005527E9">
      <w:pPr>
        <w:pStyle w:val="Heading7"/>
        <w:keepNext w:val="0"/>
        <w:keepLines w:val="0"/>
        <w:numPr>
          <w:ilvl w:val="0"/>
          <w:numId w:val="2"/>
        </w:numPr>
        <w:tabs>
          <w:tab w:val="left" w:pos="1178"/>
          <w:tab w:val="left" w:pos="1179"/>
        </w:tabs>
        <w:spacing w:before="73"/>
        <w:ind w:left="1178" w:hanging="361"/>
      </w:pPr>
      <w:r>
        <w:lastRenderedPageBreak/>
        <w:t>Self-evaluation:</w:t>
      </w:r>
    </w:p>
    <w:p w:rsidR="005527E9" w:rsidRDefault="005527E9" w:rsidP="005527E9">
      <w:pPr>
        <w:pStyle w:val="BodyText"/>
        <w:spacing w:before="1"/>
        <w:rPr>
          <w:b/>
          <w:sz w:val="22"/>
        </w:rPr>
      </w:pPr>
    </w:p>
    <w:p w:rsidR="005527E9" w:rsidRDefault="005527E9" w:rsidP="005527E9">
      <w:pPr>
        <w:pStyle w:val="BodyText"/>
        <w:ind w:left="1178"/>
      </w:pPr>
      <w:r>
        <w:t>Answer</w:t>
      </w:r>
      <w:r>
        <w:rPr>
          <w:spacing w:val="-1"/>
        </w:rPr>
        <w:t xml:space="preserve"> </w:t>
      </w:r>
      <w:r>
        <w:t>the following</w:t>
      </w:r>
      <w:r>
        <w:rPr>
          <w:spacing w:val="-3"/>
        </w:rPr>
        <w:t xml:space="preserve"> </w:t>
      </w:r>
      <w:r>
        <w:t>question with Yes or</w:t>
      </w:r>
      <w:r>
        <w:rPr>
          <w:spacing w:val="-1"/>
        </w:rPr>
        <w:t xml:space="preserve"> </w:t>
      </w:r>
      <w:r>
        <w:t>No:</w:t>
      </w:r>
    </w:p>
    <w:p w:rsidR="005527E9" w:rsidRDefault="005527E9" w:rsidP="005527E9">
      <w:pPr>
        <w:pStyle w:val="BodyText"/>
        <w:ind w:left="1178"/>
      </w:pPr>
    </w:p>
    <w:tbl>
      <w:tblPr>
        <w:tblW w:w="0" w:type="auto"/>
        <w:tblInd w:w="286" w:type="dxa"/>
        <w:tblBorders>
          <w:top w:val="single" w:sz="48" w:space="0" w:color="5F5F5F"/>
          <w:left w:val="single" w:sz="48" w:space="0" w:color="5F5F5F"/>
          <w:bottom w:val="single" w:sz="48" w:space="0" w:color="5F5F5F"/>
          <w:right w:val="single" w:sz="48" w:space="0" w:color="5F5F5F"/>
          <w:insideH w:val="single" w:sz="48" w:space="0" w:color="5F5F5F"/>
          <w:insideV w:val="single" w:sz="48" w:space="0" w:color="5F5F5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6"/>
        <w:gridCol w:w="6236"/>
        <w:gridCol w:w="1220"/>
        <w:gridCol w:w="1711"/>
      </w:tblGrid>
      <w:tr w:rsidR="005527E9" w:rsidTr="00AF32DA">
        <w:trPr>
          <w:trHeight w:val="492"/>
        </w:trPr>
        <w:tc>
          <w:tcPr>
            <w:tcW w:w="8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6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5"/>
              <w:ind w:left="2700" w:right="2691"/>
            </w:pPr>
            <w:r>
              <w:t>Question</w:t>
            </w:r>
          </w:p>
        </w:tc>
        <w:tc>
          <w:tcPr>
            <w:tcW w:w="12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5"/>
              <w:ind w:left="416" w:right="410"/>
            </w:pPr>
            <w:r>
              <w:t>Yes</w:t>
            </w:r>
          </w:p>
        </w:tc>
        <w:tc>
          <w:tcPr>
            <w:tcW w:w="171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5"/>
              <w:ind w:left="675" w:right="668"/>
            </w:pPr>
            <w:r>
              <w:t>NO</w:t>
            </w:r>
          </w:p>
        </w:tc>
      </w:tr>
      <w:tr w:rsidR="005527E9" w:rsidTr="00AF32DA">
        <w:trPr>
          <w:trHeight w:val="747"/>
        </w:trPr>
        <w:tc>
          <w:tcPr>
            <w:tcW w:w="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rPr>
                <w:sz w:val="21"/>
              </w:rPr>
            </w:pPr>
          </w:p>
          <w:p w:rsidR="005527E9" w:rsidRDefault="005527E9" w:rsidP="00AF32DA">
            <w:pPr>
              <w:pStyle w:val="TableParagraph"/>
              <w:ind w:left="355"/>
            </w:pPr>
            <w:r>
              <w:t>1</w:t>
            </w:r>
          </w:p>
        </w:tc>
        <w:tc>
          <w:tcPr>
            <w:tcW w:w="6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5"/>
              <w:ind w:left="105" w:right="93"/>
            </w:pPr>
            <w:r>
              <w:t>Do</w:t>
            </w:r>
            <w:r>
              <w:rPr>
                <w:spacing w:val="6"/>
              </w:rPr>
              <w:t xml:space="preserve"> </w:t>
            </w:r>
            <w:r>
              <w:t>you</w:t>
            </w:r>
            <w:r>
              <w:rPr>
                <w:spacing w:val="6"/>
              </w:rPr>
              <w:t xml:space="preserve"> </w:t>
            </w:r>
            <w:r>
              <w:t>need</w:t>
            </w:r>
            <w:r>
              <w:rPr>
                <w:spacing w:val="6"/>
              </w:rPr>
              <w:t xml:space="preserve"> </w:t>
            </w:r>
            <w:r>
              <w:t>further</w:t>
            </w:r>
            <w:r>
              <w:rPr>
                <w:spacing w:val="7"/>
              </w:rPr>
              <w:t xml:space="preserve"> </w:t>
            </w:r>
            <w:r>
              <w:t>theoretical</w:t>
            </w:r>
            <w:r>
              <w:rPr>
                <w:spacing w:val="7"/>
              </w:rPr>
              <w:t xml:space="preserve"> </w:t>
            </w:r>
            <w:r>
              <w:t>and</w:t>
            </w:r>
            <w:r>
              <w:rPr>
                <w:spacing w:val="6"/>
              </w:rPr>
              <w:t xml:space="preserve"> </w:t>
            </w:r>
            <w:r>
              <w:t>practical</w:t>
            </w:r>
            <w:r>
              <w:rPr>
                <w:spacing w:val="7"/>
              </w:rPr>
              <w:t xml:space="preserve"> </w:t>
            </w:r>
            <w:r>
              <w:t>education</w:t>
            </w:r>
            <w:r>
              <w:rPr>
                <w:spacing w:val="6"/>
              </w:rPr>
              <w:t xml:space="preserve"> </w:t>
            </w:r>
            <w:r>
              <w:t>on</w:t>
            </w:r>
            <w:r>
              <w:rPr>
                <w:spacing w:val="4"/>
              </w:rPr>
              <w:t xml:space="preserve"> </w:t>
            </w:r>
            <w:r>
              <w:t>the</w:t>
            </w:r>
            <w:r>
              <w:rPr>
                <w:spacing w:val="-52"/>
              </w:rPr>
              <w:t xml:space="preserve"> </w:t>
            </w:r>
            <w:r>
              <w:t>dental</w:t>
            </w:r>
            <w:r>
              <w:rPr>
                <w:spacing w:val="-3"/>
              </w:rPr>
              <w:t xml:space="preserve"> </w:t>
            </w:r>
            <w:r>
              <w:t>treatment of patients</w:t>
            </w:r>
            <w:r>
              <w:rPr>
                <w:spacing w:val="-3"/>
              </w:rPr>
              <w:t xml:space="preserve"> </w:t>
            </w:r>
            <w:r>
              <w:t>with HIV,</w:t>
            </w:r>
            <w:r>
              <w:rPr>
                <w:spacing w:val="-1"/>
              </w:rPr>
              <w:t xml:space="preserve"> </w:t>
            </w:r>
            <w:r>
              <w:t>HBV, and</w:t>
            </w:r>
            <w:r>
              <w:rPr>
                <w:spacing w:val="-1"/>
              </w:rPr>
              <w:t xml:space="preserve"> </w:t>
            </w:r>
            <w:r>
              <w:t>HCV?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  <w:tr w:rsidR="005527E9" w:rsidTr="00AF32DA">
        <w:trPr>
          <w:trHeight w:val="492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  <w:spacing w:before="113"/>
              <w:ind w:left="355"/>
            </w:pPr>
            <w:r>
              <w:t>2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5527E9" w:rsidRDefault="005527E9" w:rsidP="00AF32DA">
            <w:pPr>
              <w:pStyle w:val="TableParagraph"/>
              <w:spacing w:before="113"/>
              <w:ind w:left="105"/>
            </w:pPr>
            <w:r>
              <w:t>Do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1"/>
              </w:rPr>
              <w:t xml:space="preserve"> </w:t>
            </w:r>
            <w:r>
              <w:t>feel</w:t>
            </w:r>
            <w:r>
              <w:rPr>
                <w:spacing w:val="-3"/>
              </w:rPr>
              <w:t xml:space="preserve"> </w:t>
            </w:r>
            <w:r>
              <w:t>competent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treat</w:t>
            </w:r>
            <w:r>
              <w:rPr>
                <w:spacing w:val="-3"/>
              </w:rPr>
              <w:t xml:space="preserve"> </w:t>
            </w:r>
            <w:r>
              <w:t>a patient with</w:t>
            </w:r>
            <w:r>
              <w:rPr>
                <w:spacing w:val="-1"/>
              </w:rPr>
              <w:t xml:space="preserve"> </w:t>
            </w:r>
            <w:r>
              <w:t>HIV,</w:t>
            </w:r>
            <w:r>
              <w:rPr>
                <w:spacing w:val="-1"/>
              </w:rPr>
              <w:t xml:space="preserve"> </w:t>
            </w:r>
            <w:r>
              <w:t>HBV,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HCV?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527E9" w:rsidRDefault="005527E9" w:rsidP="00AF32DA">
            <w:pPr>
              <w:pStyle w:val="TableParagraph"/>
            </w:pPr>
          </w:p>
        </w:tc>
      </w:tr>
    </w:tbl>
    <w:p w:rsidR="005527E9" w:rsidRDefault="005527E9" w:rsidP="005527E9">
      <w:pPr>
        <w:pStyle w:val="BodyText"/>
        <w:ind w:left="1178"/>
      </w:pPr>
    </w:p>
    <w:p w:rsidR="005527E9" w:rsidRPr="00111113" w:rsidRDefault="005527E9" w:rsidP="005527E9">
      <w:pPr>
        <w:tabs>
          <w:tab w:val="left" w:pos="1895"/>
        </w:tabs>
        <w:ind w:right="1777"/>
        <w:jc w:val="both"/>
        <w:rPr>
          <w:sz w:val="24"/>
        </w:rPr>
      </w:pPr>
    </w:p>
    <w:p w:rsidR="005E6C80" w:rsidRDefault="005E6C80"/>
    <w:sectPr w:rsidR="005E6C80">
      <w:pgSz w:w="11910" w:h="16840"/>
      <w:pgMar w:top="1580" w:right="480" w:bottom="280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Sans Serif">
    <w:panose1 w:val="020B060402020202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736C0"/>
    <w:multiLevelType w:val="hybridMultilevel"/>
    <w:tmpl w:val="394A3E1E"/>
    <w:lvl w:ilvl="0" w:tplc="807EDFE0">
      <w:numFmt w:val="bullet"/>
      <w:lvlText w:val=""/>
      <w:lvlJc w:val="left"/>
      <w:pPr>
        <w:ind w:left="117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B8265FA">
      <w:numFmt w:val="bullet"/>
      <w:lvlText w:val="•"/>
      <w:lvlJc w:val="left"/>
      <w:pPr>
        <w:ind w:left="1180" w:hanging="360"/>
      </w:pPr>
      <w:rPr>
        <w:rFonts w:hint="default"/>
        <w:lang w:val="en-US" w:eastAsia="en-US" w:bidi="ar-SA"/>
      </w:rPr>
    </w:lvl>
    <w:lvl w:ilvl="2" w:tplc="ABBA9E80">
      <w:numFmt w:val="bullet"/>
      <w:lvlText w:val="•"/>
      <w:lvlJc w:val="left"/>
      <w:pPr>
        <w:ind w:left="2222" w:hanging="360"/>
      </w:pPr>
      <w:rPr>
        <w:rFonts w:hint="default"/>
        <w:lang w:val="en-US" w:eastAsia="en-US" w:bidi="ar-SA"/>
      </w:rPr>
    </w:lvl>
    <w:lvl w:ilvl="3" w:tplc="112AE382">
      <w:numFmt w:val="bullet"/>
      <w:lvlText w:val="•"/>
      <w:lvlJc w:val="left"/>
      <w:pPr>
        <w:ind w:left="3265" w:hanging="360"/>
      </w:pPr>
      <w:rPr>
        <w:rFonts w:hint="default"/>
        <w:lang w:val="en-US" w:eastAsia="en-US" w:bidi="ar-SA"/>
      </w:rPr>
    </w:lvl>
    <w:lvl w:ilvl="4" w:tplc="B6707A5E">
      <w:numFmt w:val="bullet"/>
      <w:lvlText w:val="•"/>
      <w:lvlJc w:val="left"/>
      <w:pPr>
        <w:ind w:left="4308" w:hanging="360"/>
      </w:pPr>
      <w:rPr>
        <w:rFonts w:hint="default"/>
        <w:lang w:val="en-US" w:eastAsia="en-US" w:bidi="ar-SA"/>
      </w:rPr>
    </w:lvl>
    <w:lvl w:ilvl="5" w:tplc="ED1A9D6C">
      <w:numFmt w:val="bullet"/>
      <w:lvlText w:val="•"/>
      <w:lvlJc w:val="left"/>
      <w:pPr>
        <w:ind w:left="5351" w:hanging="360"/>
      </w:pPr>
      <w:rPr>
        <w:rFonts w:hint="default"/>
        <w:lang w:val="en-US" w:eastAsia="en-US" w:bidi="ar-SA"/>
      </w:rPr>
    </w:lvl>
    <w:lvl w:ilvl="6" w:tplc="B3FA29B6">
      <w:numFmt w:val="bullet"/>
      <w:lvlText w:val="•"/>
      <w:lvlJc w:val="left"/>
      <w:pPr>
        <w:ind w:left="6394" w:hanging="360"/>
      </w:pPr>
      <w:rPr>
        <w:rFonts w:hint="default"/>
        <w:lang w:val="en-US" w:eastAsia="en-US" w:bidi="ar-SA"/>
      </w:rPr>
    </w:lvl>
    <w:lvl w:ilvl="7" w:tplc="6FDCC078">
      <w:numFmt w:val="bullet"/>
      <w:lvlText w:val="•"/>
      <w:lvlJc w:val="left"/>
      <w:pPr>
        <w:ind w:left="7437" w:hanging="360"/>
      </w:pPr>
      <w:rPr>
        <w:rFonts w:hint="default"/>
        <w:lang w:val="en-US" w:eastAsia="en-US" w:bidi="ar-SA"/>
      </w:rPr>
    </w:lvl>
    <w:lvl w:ilvl="8" w:tplc="4B7A0340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F760412"/>
    <w:multiLevelType w:val="hybridMultilevel"/>
    <w:tmpl w:val="1054A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7E9"/>
    <w:rsid w:val="00036615"/>
    <w:rsid w:val="00173AA1"/>
    <w:rsid w:val="003B437E"/>
    <w:rsid w:val="003D76C9"/>
    <w:rsid w:val="005527E9"/>
    <w:rsid w:val="005D1063"/>
    <w:rsid w:val="005E6C80"/>
    <w:rsid w:val="00603CE3"/>
    <w:rsid w:val="00654C8A"/>
    <w:rsid w:val="006A0FFB"/>
    <w:rsid w:val="00831255"/>
    <w:rsid w:val="00AC5EEE"/>
    <w:rsid w:val="00B8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93E2E9-EDAA-40A4-ABE7-B5325C6EC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527E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527E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"/>
    <w:rsid w:val="005527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odyText">
    <w:name w:val="Body Text"/>
    <w:basedOn w:val="Normal"/>
    <w:link w:val="BodyTextChar"/>
    <w:uiPriority w:val="1"/>
    <w:qFormat/>
    <w:rsid w:val="005527E9"/>
    <w:rPr>
      <w:sz w:val="30"/>
      <w:szCs w:val="30"/>
    </w:rPr>
  </w:style>
  <w:style w:type="character" w:customStyle="1" w:styleId="BodyTextChar">
    <w:name w:val="Body Text Char"/>
    <w:basedOn w:val="DefaultParagraphFont"/>
    <w:link w:val="BodyText"/>
    <w:uiPriority w:val="1"/>
    <w:rsid w:val="005527E9"/>
    <w:rPr>
      <w:rFonts w:ascii="Arial MT" w:eastAsia="Arial MT" w:hAnsi="Arial MT" w:cs="Arial MT"/>
      <w:sz w:val="30"/>
      <w:szCs w:val="30"/>
    </w:rPr>
  </w:style>
  <w:style w:type="paragraph" w:styleId="ListParagraph">
    <w:name w:val="List Paragraph"/>
    <w:basedOn w:val="Normal"/>
    <w:uiPriority w:val="1"/>
    <w:qFormat/>
    <w:rsid w:val="005527E9"/>
    <w:pPr>
      <w:ind w:left="1895" w:hanging="706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5527E9"/>
    <w:pPr>
      <w:ind w:left="617"/>
      <w:jc w:val="center"/>
    </w:pPr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5527E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Solitana</dc:creator>
  <cp:keywords/>
  <dc:description/>
  <cp:lastModifiedBy>Helen Solitana</cp:lastModifiedBy>
  <cp:revision>1</cp:revision>
  <dcterms:created xsi:type="dcterms:W3CDTF">2023-11-21T07:52:00Z</dcterms:created>
  <dcterms:modified xsi:type="dcterms:W3CDTF">2023-11-21T07:53:00Z</dcterms:modified>
</cp:coreProperties>
</file>